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EDE639" w14:textId="46DE06CE" w:rsidR="00C95B09" w:rsidRDefault="00D72DED">
      <w:r>
        <w:t>CH18 TC</w:t>
      </w:r>
    </w:p>
    <w:p w14:paraId="4EB7EDF1" w14:textId="3D5E57FF" w:rsidR="00D72DED" w:rsidRDefault="004F0275" w:rsidP="004F0275">
      <w:pPr>
        <w:pStyle w:val="ListParagraph"/>
        <w:numPr>
          <w:ilvl w:val="0"/>
          <w:numId w:val="2"/>
        </w:numPr>
      </w:pPr>
      <w:r w:rsidRPr="004F0275">
        <w:t>In which policy group of Group Policy is the policy that requires a smart card be used to authenticate a user to Windows</w:t>
      </w:r>
      <w:r>
        <w:t>?</w:t>
      </w:r>
    </w:p>
    <w:p w14:paraId="67629897" w14:textId="28D3F1EC" w:rsidR="004F0275" w:rsidRDefault="008050CB" w:rsidP="004F0275">
      <w:pPr>
        <w:pStyle w:val="ListParagraph"/>
        <w:ind w:left="1440"/>
      </w:pPr>
      <w:r>
        <w:t>c.</w:t>
      </w:r>
      <w:r w:rsidRPr="008050CB">
        <w:t xml:space="preserve"> </w:t>
      </w:r>
      <w:r w:rsidRPr="008050CB">
        <w:t xml:space="preserve"> Computer Configuration, Windows Settings, Security Settings, Local Policies, Security</w:t>
      </w:r>
      <w:r>
        <w:t xml:space="preserve"> Options</w:t>
      </w:r>
    </w:p>
    <w:p w14:paraId="3CFE8F5F" w14:textId="65F4C65F" w:rsidR="004F0275" w:rsidRDefault="004F0275" w:rsidP="004F0275">
      <w:pPr>
        <w:pStyle w:val="ListParagraph"/>
        <w:numPr>
          <w:ilvl w:val="0"/>
          <w:numId w:val="2"/>
        </w:numPr>
      </w:pPr>
      <w:r w:rsidRPr="004F0275">
        <w:t>You open a folder Properties box to encrypt the folder, click Advanced, and discover Encrypt contents to secure data is dimmed. What is the most likely problem</w:t>
      </w:r>
      <w:r>
        <w:t>?</w:t>
      </w:r>
    </w:p>
    <w:p w14:paraId="7A6B09F8" w14:textId="149F5535" w:rsidR="008050CB" w:rsidRDefault="008050CB" w:rsidP="008050CB">
      <w:pPr>
        <w:pStyle w:val="ListParagraph"/>
        <w:ind w:left="1440"/>
      </w:pPr>
      <w:r>
        <w:t xml:space="preserve">b. You are not using an edition of Windows that </w:t>
      </w:r>
      <w:r w:rsidR="008F5475">
        <w:t>supports encryption</w:t>
      </w:r>
    </w:p>
    <w:p w14:paraId="4294C705" w14:textId="3F949CA8" w:rsidR="004F0275" w:rsidRDefault="004F0275" w:rsidP="004F0275">
      <w:pPr>
        <w:pStyle w:val="ListParagraph"/>
        <w:numPr>
          <w:ilvl w:val="0"/>
          <w:numId w:val="2"/>
        </w:numPr>
      </w:pPr>
      <w:r w:rsidRPr="004F0275">
        <w:t xml:space="preserve">A virus has attacked your hard drive and now when you start up Windows, instead of seeing the Windows Start screen, the system </w:t>
      </w:r>
      <w:proofErr w:type="gramStart"/>
      <w:r w:rsidRPr="004F0275">
        <w:t>freezes</w:t>
      </w:r>
      <w:proofErr w:type="gramEnd"/>
      <w:r w:rsidRPr="004F0275">
        <w:t xml:space="preserve"> and you see a blue screen of death. You have extremely important document files on the drive that you cannot afford to lose. What do you do first? Explain why this is your first choice</w:t>
      </w:r>
    </w:p>
    <w:p w14:paraId="434AC108" w14:textId="68A67B16" w:rsidR="008F5475" w:rsidRDefault="008F5475" w:rsidP="008F5475">
      <w:pPr>
        <w:pStyle w:val="ListParagraph"/>
        <w:ind w:left="1440"/>
      </w:pPr>
      <w:r>
        <w:t>b. Remove the hard drive from the computer case and install it in another computer- because it’s quick solution</w:t>
      </w:r>
    </w:p>
    <w:p w14:paraId="1C1D0AEF" w14:textId="55CCFBA5" w:rsidR="004F0275" w:rsidRDefault="004F0275" w:rsidP="004F0275">
      <w:pPr>
        <w:pStyle w:val="ListParagraph"/>
        <w:numPr>
          <w:ilvl w:val="0"/>
          <w:numId w:val="2"/>
        </w:numPr>
      </w:pPr>
      <w:r w:rsidRPr="004F0275">
        <w:t>You sign in to your personal computer with your Microsoft account and then you want to verify your computer is a trusted device to make changes to the account settings. Microsoft sends a code to your cell phone in a text message. You enter the code on a Windows screen. This type of authentication is calle</w:t>
      </w:r>
      <w:r>
        <w:t>d:</w:t>
      </w:r>
    </w:p>
    <w:p w14:paraId="33DEBE10" w14:textId="5F9D5987" w:rsidR="008F5475" w:rsidRDefault="00C274F9" w:rsidP="008F5475">
      <w:pPr>
        <w:pStyle w:val="ListParagraph"/>
        <w:ind w:left="1440"/>
      </w:pPr>
      <w:r>
        <w:t>a. multifactor authentication</w:t>
      </w:r>
      <w:bookmarkStart w:id="0" w:name="_GoBack"/>
      <w:bookmarkEnd w:id="0"/>
    </w:p>
    <w:sectPr w:rsidR="008F54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5A6B84"/>
    <w:multiLevelType w:val="hybridMultilevel"/>
    <w:tmpl w:val="F1F034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113D2A"/>
    <w:multiLevelType w:val="hybridMultilevel"/>
    <w:tmpl w:val="8BD05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DED"/>
    <w:rsid w:val="004F0275"/>
    <w:rsid w:val="008050CB"/>
    <w:rsid w:val="008F5475"/>
    <w:rsid w:val="00991EC2"/>
    <w:rsid w:val="00A32FD7"/>
    <w:rsid w:val="00C274F9"/>
    <w:rsid w:val="00C95B09"/>
    <w:rsid w:val="00D72D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2B264"/>
  <w15:chartTrackingRefBased/>
  <w15:docId w15:val="{516F81BC-F143-401B-9271-E1C107770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02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183</Words>
  <Characters>1045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dcterms:created xsi:type="dcterms:W3CDTF">2018-12-15T16:32:00Z</dcterms:created>
  <dcterms:modified xsi:type="dcterms:W3CDTF">2018-12-15T16:48:00Z</dcterms:modified>
</cp:coreProperties>
</file>