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077F97EF" wp14:paraId="658237D4" wp14:textId="630B45D4">
      <w:pPr>
        <w:pStyle w:val="Normal"/>
        <w:keepNext w:val="1"/>
        <w:keepLines w:val="1"/>
        <w:rPr>
          <w:noProof w:val="0"/>
          <w:sz w:val="56"/>
          <w:szCs w:val="56"/>
          <w:lang w:val="pt-PT"/>
        </w:rPr>
      </w:pPr>
      <w:r w:rsidRPr="29D8D37D" w:rsidR="33DD160B">
        <w:rPr>
          <w:noProof w:val="0"/>
          <w:sz w:val="52"/>
          <w:szCs w:val="52"/>
          <w:lang w:val="pt-PT"/>
        </w:rPr>
        <w:t>Sanguíneo</w:t>
      </w:r>
    </w:p>
    <w:p xmlns:wp14="http://schemas.microsoft.com/office/word/2010/wordml" w:rsidP="077F97EF" wp14:paraId="2859FB8E" wp14:textId="740F73CA">
      <w:pPr>
        <w:pStyle w:val="Normal"/>
        <w:keepNext w:val="1"/>
        <w:keepLines w:val="1"/>
      </w:pPr>
      <w:r w:rsidR="14604667">
        <w:drawing>
          <wp:inline xmlns:wp14="http://schemas.microsoft.com/office/word/2010/wordprocessingDrawing" wp14:editId="124AFE44" wp14:anchorId="376AFDC9">
            <wp:extent cx="5724525" cy="3124200"/>
            <wp:effectExtent l="0" t="0" r="0" b="0"/>
            <wp:docPr id="1595146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9514625" name="Picture 159514625"/>
                    <pic:cNvPicPr/>
                  </pic:nvPicPr>
                  <pic:blipFill>
                    <a:blip xmlns:r="http://schemas.openxmlformats.org/officeDocument/2006/relationships" r:embed="rId20980342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77F97EF" wp14:paraId="034DFABD" wp14:textId="1FF4F62A">
      <w:pPr>
        <w:pStyle w:val="Heading2"/>
        <w:keepNext w:val="1"/>
        <w:keepLines w:val="1"/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2"/>
          <w:szCs w:val="32"/>
          <w:lang w:val="pt-PT"/>
        </w:rPr>
      </w:pPr>
      <w:r w:rsidRPr="077F97EF" w:rsidR="6D76B0B5">
        <w:rPr>
          <w:noProof w:val="0"/>
          <w:lang w:val="pt-PT"/>
        </w:rPr>
        <w:t xml:space="preserve">Principais </w:t>
      </w:r>
      <w:r w:rsidRPr="077F97EF" w:rsidR="6D76B0B5">
        <w:rPr>
          <w:noProof w:val="0"/>
          <w:lang w:val="pt-PT"/>
        </w:rPr>
        <w:t>metas:</w:t>
      </w:r>
    </w:p>
    <w:p xmlns:wp14="http://schemas.microsoft.com/office/word/2010/wordml" w:rsidP="2682739F" wp14:paraId="5EB2C5E5" wp14:textId="3D4C9D1B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PT"/>
        </w:rPr>
      </w:pPr>
      <w:r w:rsidRPr="2682739F" w:rsidR="2ED09425">
        <w:rPr>
          <w:rFonts w:ascii="Aptos" w:hAnsi="Aptos" w:eastAsia="Aptos" w:cs="Aptos"/>
          <w:noProof w:val="0"/>
          <w:sz w:val="24"/>
          <w:szCs w:val="24"/>
          <w:lang w:val="pt-PT"/>
        </w:rPr>
        <w:t>Quer sentir uma faísca emocional ao ver as fotos e vídeos.</w:t>
      </w:r>
    </w:p>
    <w:p xmlns:wp14="http://schemas.microsoft.com/office/word/2010/wordml" w:rsidP="2682739F" wp14:paraId="5303E094" wp14:textId="62BF6624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PT"/>
        </w:rPr>
      </w:pPr>
      <w:r w:rsidRPr="2682739F" w:rsidR="2ED09425">
        <w:rPr>
          <w:rFonts w:ascii="Aptos" w:hAnsi="Aptos" w:eastAsia="Aptos" w:cs="Aptos"/>
          <w:noProof w:val="0"/>
          <w:sz w:val="24"/>
          <w:szCs w:val="24"/>
          <w:lang w:val="pt-PT"/>
        </w:rPr>
        <w:t>Embora entusiasta, ela teme errar na compatibilidade.</w:t>
      </w:r>
    </w:p>
    <w:p xmlns:wp14="http://schemas.microsoft.com/office/word/2010/wordml" w:rsidP="2682739F" wp14:paraId="63FE2862" wp14:textId="5815D9BD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PT"/>
        </w:rPr>
      </w:pPr>
      <w:r w:rsidRPr="2682739F" w:rsidR="2ED09425">
        <w:rPr>
          <w:rFonts w:ascii="Aptos" w:hAnsi="Aptos" w:eastAsia="Aptos" w:cs="Aptos"/>
          <w:noProof w:val="0"/>
          <w:sz w:val="24"/>
          <w:szCs w:val="24"/>
          <w:lang w:val="pt-PT"/>
        </w:rPr>
        <w:t>Quer saber o historial de saúde e comportamento para não ter "surpresas" negativas.</w:t>
      </w:r>
    </w:p>
    <w:p xmlns:wp14="http://schemas.microsoft.com/office/word/2010/wordml" w:rsidP="2682739F" wp14:paraId="4E5BA516" wp14:textId="23EE8D33">
      <w:pPr>
        <w:pStyle w:val="Heading2"/>
        <w:keepNext w:val="1"/>
        <w:keepLines w:val="1"/>
        <w:spacing w:before="160" w:after="80" w:line="276" w:lineRule="auto"/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2"/>
          <w:szCs w:val="32"/>
          <w:lang w:val="pt-PT"/>
        </w:rPr>
      </w:pPr>
      <w:r w:rsidRPr="2682739F" w:rsidR="2ED0942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2"/>
          <w:szCs w:val="32"/>
          <w:lang w:val="pt-PT"/>
        </w:rPr>
        <w:t>Comportamento:</w:t>
      </w:r>
    </w:p>
    <w:p xmlns:wp14="http://schemas.microsoft.com/office/word/2010/wordml" w:rsidP="2682739F" wp14:paraId="364591C1" wp14:textId="71A7F539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PT"/>
        </w:rPr>
      </w:pPr>
      <w:r w:rsidRPr="2682739F" w:rsidR="2ED09425">
        <w:rPr>
          <w:rFonts w:ascii="Aptos" w:hAnsi="Aptos" w:eastAsia="Aptos" w:cs="Aptos"/>
          <w:noProof w:val="0"/>
          <w:sz w:val="24"/>
          <w:szCs w:val="24"/>
          <w:lang w:val="pt-PT"/>
        </w:rPr>
        <w:t>Vai abrir várias abas de animais para comparar quem é mais sociável ou brincalhão.</w:t>
      </w:r>
    </w:p>
    <w:p xmlns:wp14="http://schemas.microsoft.com/office/word/2010/wordml" w:rsidP="2682739F" wp14:paraId="5B9A115F" wp14:textId="4DB3F175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PT"/>
        </w:rPr>
      </w:pPr>
      <w:r w:rsidRPr="2682739F" w:rsidR="2ED09425">
        <w:rPr>
          <w:rFonts w:ascii="Aptos" w:hAnsi="Aptos" w:eastAsia="Aptos" w:cs="Aptos"/>
          <w:noProof w:val="0"/>
          <w:sz w:val="24"/>
          <w:szCs w:val="24"/>
          <w:lang w:val="pt-PT"/>
        </w:rPr>
        <w:t>Lê as descrições de uma ponta à outra para imaginar o dia-a-dia com o animal.</w:t>
      </w:r>
    </w:p>
    <w:p xmlns:wp14="http://schemas.microsoft.com/office/word/2010/wordml" w:rsidP="2682739F" wp14:paraId="110A9664" wp14:textId="3A3FED91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PT"/>
        </w:rPr>
      </w:pPr>
      <w:r w:rsidRPr="2682739F" w:rsidR="2ED09425">
        <w:rPr>
          <w:rFonts w:ascii="Aptos" w:hAnsi="Aptos" w:eastAsia="Aptos" w:cs="Aptos"/>
          <w:noProof w:val="0"/>
          <w:sz w:val="24"/>
          <w:szCs w:val="24"/>
          <w:lang w:val="pt-PT"/>
        </w:rPr>
        <w:t>Analisa desde o custo de manutenção até ao nível de energia do animal.</w:t>
      </w:r>
    </w:p>
    <w:p xmlns:wp14="http://schemas.microsoft.com/office/word/2010/wordml" w:rsidP="2682739F" wp14:paraId="22723ADC" wp14:textId="6BA4859B">
      <w:pPr>
        <w:pStyle w:val="Heading2"/>
        <w:keepNext w:val="1"/>
        <w:keepLines w:val="1"/>
        <w:spacing w:before="160" w:after="80" w:line="276" w:lineRule="auto"/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2"/>
          <w:szCs w:val="32"/>
          <w:lang w:val="pt-PT"/>
        </w:rPr>
      </w:pPr>
      <w:r w:rsidRPr="2682739F" w:rsidR="2ED0942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2"/>
          <w:szCs w:val="32"/>
          <w:lang w:val="pt-PT"/>
        </w:rPr>
        <w:t>Devemos fazer:</w:t>
      </w:r>
    </w:p>
    <w:p xmlns:wp14="http://schemas.microsoft.com/office/word/2010/wordml" w:rsidP="2682739F" wp14:paraId="730349F2" wp14:textId="48F88BE2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PT"/>
        </w:rPr>
      </w:pPr>
      <w:r w:rsidRPr="2682739F" w:rsidR="2ED0942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PT"/>
        </w:rPr>
        <w:t>Fichas Detalhadas a e</w:t>
      </w:r>
      <w:r w:rsidRPr="2682739F" w:rsidR="2ED09425">
        <w:rPr>
          <w:rFonts w:ascii="Aptos" w:hAnsi="Aptos" w:eastAsia="Aptos" w:cs="Aptos"/>
          <w:noProof w:val="0"/>
          <w:sz w:val="24"/>
          <w:szCs w:val="24"/>
          <w:lang w:val="pt-PT"/>
        </w:rPr>
        <w:t>xibir ícones claros de temperamento (</w:t>
      </w:r>
      <w:r w:rsidRPr="2682739F" w:rsidR="2ED09425">
        <w:rPr>
          <w:rFonts w:ascii="Aptos" w:hAnsi="Aptos" w:eastAsia="Aptos" w:cs="Aptos"/>
          <w:noProof w:val="0"/>
          <w:sz w:val="24"/>
          <w:szCs w:val="24"/>
          <w:lang w:val="pt-PT"/>
        </w:rPr>
        <w:t>ex</w:t>
      </w:r>
      <w:r w:rsidRPr="2682739F" w:rsidR="2ED09425">
        <w:rPr>
          <w:rFonts w:ascii="Aptos" w:hAnsi="Aptos" w:eastAsia="Aptos" w:cs="Aptos"/>
          <w:noProof w:val="0"/>
          <w:sz w:val="24"/>
          <w:szCs w:val="24"/>
          <w:lang w:val="pt-PT"/>
        </w:rPr>
        <w:t>: "Sociável", "Energético", "Dócil").</w:t>
      </w:r>
    </w:p>
    <w:p xmlns:wp14="http://schemas.microsoft.com/office/word/2010/wordml" w:rsidP="2682739F" wp14:paraId="01DC8699" wp14:textId="560A649D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PT"/>
        </w:rPr>
      </w:pPr>
      <w:r w:rsidRPr="2682739F" w:rsidR="2ED0942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pt-PT"/>
        </w:rPr>
        <w:t xml:space="preserve">Ambiente Acolhedor usando cores </w:t>
      </w:r>
      <w:r w:rsidRPr="2682739F" w:rsidR="2ED09425">
        <w:rPr>
          <w:rFonts w:ascii="Aptos" w:hAnsi="Aptos" w:eastAsia="Aptos" w:cs="Aptos"/>
          <w:noProof w:val="0"/>
          <w:sz w:val="24"/>
          <w:szCs w:val="24"/>
          <w:lang w:val="pt-PT"/>
        </w:rPr>
        <w:t>quentes,</w:t>
      </w:r>
      <w:r w:rsidRPr="2682739F" w:rsidR="2ED09425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 mas suaves e fotos que transmitam a paz do abrigo, criando segurança.</w:t>
      </w:r>
    </w:p>
    <w:p xmlns:wp14="http://schemas.microsoft.com/office/word/2010/wordml" w:rsidP="2682739F" wp14:paraId="2F461267" wp14:textId="61279EE5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PT"/>
        </w:rPr>
      </w:pPr>
      <w:r w:rsidRPr="2682739F" w:rsidR="2ED09425">
        <w:rPr>
          <w:rFonts w:ascii="Aptos" w:hAnsi="Aptos" w:eastAsia="Aptos" w:cs="Aptos"/>
          <w:noProof w:val="0"/>
          <w:sz w:val="24"/>
          <w:szCs w:val="24"/>
          <w:lang w:val="pt-PT"/>
        </w:rPr>
        <w:t>Uma funcionalidade que permita selecionar</w:t>
      </w:r>
      <w:r w:rsidRPr="2682739F" w:rsidR="2ED09425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 2 ou 3 animais e comparar os seus "detalhes de personalidade" lado a lado.</w:t>
      </w:r>
    </w:p>
    <w:p xmlns:wp14="http://schemas.microsoft.com/office/word/2010/wordml" w:rsidP="2682739F" wp14:paraId="678834EF" wp14:textId="2A13B4CB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PT"/>
        </w:rPr>
      </w:pPr>
      <w:r w:rsidRPr="2682739F" w:rsidR="2ED09425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Uma secção "Quem Somos" muito </w:t>
      </w:r>
      <w:r w:rsidRPr="2682739F" w:rsidR="22191A07">
        <w:rPr>
          <w:rFonts w:ascii="Aptos" w:hAnsi="Aptos" w:eastAsia="Aptos" w:cs="Aptos"/>
          <w:noProof w:val="0"/>
          <w:sz w:val="24"/>
          <w:szCs w:val="24"/>
          <w:lang w:val="pt-PT"/>
        </w:rPr>
        <w:t>transparentes</w:t>
      </w:r>
      <w:r w:rsidRPr="2682739F" w:rsidR="2ED09425">
        <w:rPr>
          <w:rFonts w:ascii="Aptos" w:hAnsi="Aptos" w:eastAsia="Aptos" w:cs="Aptos"/>
          <w:noProof w:val="0"/>
          <w:sz w:val="24"/>
          <w:szCs w:val="24"/>
          <w:lang w:val="pt-PT"/>
        </w:rPr>
        <w:t>, com fotos da equipa e das instalações.</w:t>
      </w:r>
    </w:p>
    <w:p xmlns:wp14="http://schemas.microsoft.com/office/word/2010/wordml" w:rsidP="2682739F" wp14:paraId="08236EEE" wp14:textId="15C8B82D">
      <w:pPr>
        <w:pStyle w:val="Heading2"/>
        <w:keepNext w:val="1"/>
        <w:keepLines w:val="1"/>
        <w:spacing w:before="160" w:after="80" w:line="276" w:lineRule="auto"/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2"/>
          <w:szCs w:val="32"/>
          <w:lang w:val="pt-PT"/>
        </w:rPr>
      </w:pPr>
      <w:r w:rsidRPr="2682739F" w:rsidR="2ED0942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2"/>
          <w:szCs w:val="32"/>
          <w:lang w:val="pt-PT"/>
        </w:rPr>
        <w:t>Nunca devemos fazer:</w:t>
      </w:r>
    </w:p>
    <w:p xmlns:wp14="http://schemas.microsoft.com/office/word/2010/wordml" w:rsidP="2682739F" wp14:paraId="618AD170" wp14:textId="22D6E71E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PT"/>
        </w:rPr>
      </w:pPr>
      <w:r w:rsidRPr="2682739F" w:rsidR="22D8A30F">
        <w:rPr>
          <w:rFonts w:ascii="Aptos" w:hAnsi="Aptos" w:eastAsia="Aptos" w:cs="Aptos"/>
          <w:noProof w:val="0"/>
          <w:sz w:val="24"/>
          <w:szCs w:val="24"/>
          <w:lang w:val="pt-PT"/>
        </w:rPr>
        <w:t xml:space="preserve">Evitar frases como "Adote AGORA ou perderá a oportunidade". </w:t>
      </w:r>
    </w:p>
    <w:p xmlns:wp14="http://schemas.microsoft.com/office/word/2010/wordml" w:rsidP="2682739F" wp14:paraId="7A86940A" wp14:textId="31C5EBAE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PT"/>
        </w:rPr>
      </w:pPr>
      <w:r w:rsidRPr="2682739F" w:rsidR="22D8A30F">
        <w:rPr>
          <w:rFonts w:ascii="Aptos" w:hAnsi="Aptos" w:eastAsia="Aptos" w:cs="Aptos"/>
          <w:noProof w:val="0"/>
          <w:sz w:val="24"/>
          <w:szCs w:val="24"/>
          <w:lang w:val="pt-PT"/>
        </w:rPr>
        <w:t>Se o animal tem um problema de saúde ou um trauma, deve estar explícito. A ocultação quebra a confiança desta persona.</w:t>
      </w:r>
    </w:p>
    <w:p xmlns:wp14="http://schemas.microsoft.com/office/word/2010/wordml" w:rsidP="2682739F" wp14:paraId="522E5D52" wp14:textId="521371DC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PT"/>
        </w:rPr>
      </w:pPr>
      <w:r w:rsidRPr="2682739F" w:rsidR="22D8A30F">
        <w:rPr>
          <w:rFonts w:ascii="Aptos" w:hAnsi="Aptos" w:eastAsia="Aptos" w:cs="Aptos"/>
          <w:noProof w:val="0"/>
          <w:sz w:val="24"/>
          <w:szCs w:val="24"/>
          <w:lang w:val="pt-PT"/>
        </w:rPr>
        <w:t>Como ela já é naturalmente estimulada, um site poluído vai fazê-la desistir. Menos é mais: muita informação, mas bem organizada em colapsáveis ou abas.</w:t>
      </w:r>
    </w:p>
    <w:p xmlns:wp14="http://schemas.microsoft.com/office/word/2010/wordml" w:rsidP="2682739F" wp14:paraId="29DDC70A" wp14:textId="7D934905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pt-PT"/>
        </w:rPr>
      </w:pPr>
      <w:r w:rsidRPr="2682739F" w:rsidR="22D8A30F">
        <w:rPr>
          <w:rFonts w:ascii="Aptos" w:hAnsi="Aptos" w:eastAsia="Aptos" w:cs="Aptos"/>
          <w:noProof w:val="0"/>
          <w:sz w:val="24"/>
          <w:szCs w:val="24"/>
          <w:lang w:val="pt-PT"/>
        </w:rPr>
        <w:t>Se ela decidir avançar, o caminho deve ser fluido (sem 10 formulários diferentes), mas com etapas que validem a sua responsabilidade.</w:t>
      </w:r>
    </w:p>
    <w:p xmlns:wp14="http://schemas.microsoft.com/office/word/2010/wordml" w:rsidP="2682739F" wp14:paraId="1A298D89" wp14:textId="2404CB87">
      <w:pPr>
        <w:pStyle w:val="Normal"/>
        <w:keepNext w:val="1"/>
        <w:keepLines w:val="1"/>
        <w:rPr>
          <w:noProof w:val="0"/>
          <w:lang w:val="pt-PT"/>
        </w:rPr>
      </w:pPr>
    </w:p>
    <w:p xmlns:wp14="http://schemas.microsoft.com/office/word/2010/wordml" wp14:paraId="092EF4B1" wp14:textId="110E11E3"/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f6a0e1757cd44833"/>
      <w:footerReference w:type="default" r:id="R87878e9dcfbb460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77F97EF" w:rsidTr="077F97EF" w14:paraId="12DA16BD">
      <w:trPr>
        <w:trHeight w:val="300"/>
      </w:trPr>
      <w:tc>
        <w:tcPr>
          <w:tcW w:w="3005" w:type="dxa"/>
          <w:tcMar/>
        </w:tcPr>
        <w:p w:rsidR="077F97EF" w:rsidP="077F97EF" w:rsidRDefault="077F97EF" w14:paraId="075BD0A3" w14:textId="5E80C1EC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077F97EF" w:rsidP="077F97EF" w:rsidRDefault="077F97EF" w14:paraId="67EA5B72" w14:textId="60A617EE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077F97EF" w:rsidP="077F97EF" w:rsidRDefault="077F97EF" w14:paraId="0168F50D" w14:textId="5D386485">
          <w:pPr>
            <w:pStyle w:val="Header"/>
            <w:bidi w:val="0"/>
            <w:ind w:right="-115"/>
            <w:jc w:val="right"/>
          </w:pPr>
        </w:p>
      </w:tc>
    </w:tr>
  </w:tbl>
  <w:p w:rsidR="077F97EF" w:rsidP="077F97EF" w:rsidRDefault="077F97EF" w14:paraId="06D79652" w14:textId="03EF64AD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77F97EF" w:rsidTr="077F97EF" w14:paraId="04D5F60F">
      <w:trPr>
        <w:trHeight w:val="300"/>
      </w:trPr>
      <w:tc>
        <w:tcPr>
          <w:tcW w:w="3005" w:type="dxa"/>
          <w:tcMar/>
        </w:tcPr>
        <w:p w:rsidR="077F97EF" w:rsidP="077F97EF" w:rsidRDefault="077F97EF" w14:paraId="27A3157E" w14:textId="59FE700E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077F97EF" w:rsidP="077F97EF" w:rsidRDefault="077F97EF" w14:paraId="386BC87B" w14:textId="59131574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077F97EF" w:rsidP="077F97EF" w:rsidRDefault="077F97EF" w14:paraId="0F8A1666" w14:textId="5128E855">
          <w:pPr>
            <w:pStyle w:val="Header"/>
            <w:bidi w:val="0"/>
            <w:ind w:right="-115"/>
            <w:jc w:val="right"/>
          </w:pPr>
        </w:p>
      </w:tc>
    </w:tr>
  </w:tbl>
  <w:p w:rsidR="077F97EF" w:rsidP="077F97EF" w:rsidRDefault="077F97EF" w14:paraId="722E4D20" w14:textId="2287DAC2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6e7f32c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35b870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23763BD"/>
    <w:rsid w:val="077F97EF"/>
    <w:rsid w:val="14604667"/>
    <w:rsid w:val="17DF6581"/>
    <w:rsid w:val="22191A07"/>
    <w:rsid w:val="22D8A30F"/>
    <w:rsid w:val="2682739F"/>
    <w:rsid w:val="29D8D37D"/>
    <w:rsid w:val="2ED09425"/>
    <w:rsid w:val="32BEC163"/>
    <w:rsid w:val="33DD160B"/>
    <w:rsid w:val="49957602"/>
    <w:rsid w:val="4AB9EE06"/>
    <w:rsid w:val="63A2AB0D"/>
    <w:rsid w:val="65C850D0"/>
    <w:rsid w:val="66F15229"/>
    <w:rsid w:val="6D76B0B5"/>
    <w:rsid w:val="723763BD"/>
    <w:rsid w:val="7278D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3763BD"/>
  <w15:chartTrackingRefBased/>
  <w15:docId w15:val="{255DD9BF-3931-49D7-8A4A-9ED4B99B28C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P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14="http://schemas.microsoft.com/office/word/2010/wordml" xmlns:mc="http://schemas.openxmlformats.org/markup-compatibility/2006" xmlns:w="http://schemas.openxmlformats.org/wordprocessingml/2006/main" w:type="character" w:styleId="Heading2Char" w:customStyle="1" mc:Ignorable="w14">
    <w:name xmlns:w="http://schemas.openxmlformats.org/wordprocessingml/2006/main" w:val="Heading 2 Char"/>
    <w:basedOn xmlns:w="http://schemas.openxmlformats.org/wordprocessingml/2006/main" w:val="DefaultParagraphFont"/>
    <w:link xmlns:w="http://schemas.openxmlformats.org/wordprocessingml/2006/main" w:val="Heading2"/>
    <w:uiPriority xmlns:w="http://schemas.openxmlformats.org/wordprocessingml/2006/main" w:val="9"/>
    <w:rPr xmlns:w="http://schemas.openxmlformats.org/wordprocessingml/2006/main"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2" mc:Ignorable="w14">
    <w:name xmlns:w="http://schemas.openxmlformats.org/wordprocessingml/2006/main" w:val="heading 2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2Char"/>
    <w:uiPriority xmlns:w="http://schemas.openxmlformats.org/wordprocessingml/2006/main" w:val="9"/>
    <w:unhideWhenUsed xmlns:w="http://schemas.openxmlformats.org/wordprocessingml/2006/main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160" w:after="80"/>
      <w:outlineLvl xmlns:w="http://schemas.openxmlformats.org/wordprocessingml/2006/main" w:val="1"/>
    </w:pPr>
    <w:rPr xmlns:w="http://schemas.openxmlformats.org/wordprocessingml/2006/main"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  <w:style w:type="paragraph" w:styleId="Header">
    <w:uiPriority w:val="99"/>
    <w:name w:val="header"/>
    <w:basedOn w:val="Normal"/>
    <w:unhideWhenUsed/>
    <w:rsid w:val="077F97EF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077F97EF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269aa56f235847b5" /><Relationship Type="http://schemas.openxmlformats.org/officeDocument/2006/relationships/header" Target="header.xml" Id="Rf6a0e1757cd44833" /><Relationship Type="http://schemas.openxmlformats.org/officeDocument/2006/relationships/footer" Target="footer.xml" Id="R87878e9dcfbb4609" /><Relationship Type="http://schemas.openxmlformats.org/officeDocument/2006/relationships/image" Target="/media/image.png" Id="rId209803421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2026-03-12T19:07:27.4280886Z</dcterms:created>
  <dcterms:modified xsi:type="dcterms:W3CDTF">2026-03-15T18:46:14.4971098Z</dcterms:modified>
  <dc:creator>Gonçalo Nuno Gerardo da Costa Estrelado</dc:creator>
  <lastModifiedBy>Gonçalo Nuno Gerardo da Costa Estrelado</lastModifiedBy>
</coreProperties>
</file>