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FEE73" w14:textId="38ECA826" w:rsidR="00F824E0" w:rsidRPr="009F222A" w:rsidRDefault="001954AF">
      <w:pPr>
        <w:rPr>
          <w:rFonts w:ascii="Arial" w:hAnsi="Arial" w:cs="Arial"/>
          <w:b/>
          <w:bCs/>
          <w:sz w:val="28"/>
          <w:szCs w:val="28"/>
          <w:u w:val="single"/>
        </w:rPr>
      </w:pPr>
      <w:r w:rsidRPr="009F222A">
        <w:rPr>
          <w:rFonts w:ascii="Arial" w:hAnsi="Arial" w:cs="Arial"/>
          <w:b/>
          <w:bCs/>
          <w:sz w:val="28"/>
          <w:szCs w:val="28"/>
          <w:u w:val="single"/>
        </w:rPr>
        <w:t>Facebook, the well-known application</w:t>
      </w:r>
    </w:p>
    <w:p w14:paraId="69FB8974" w14:textId="7D41D4A0" w:rsidR="0008074D" w:rsidRPr="009F222A" w:rsidRDefault="0005433F">
      <w:pPr>
        <w:rPr>
          <w:rFonts w:ascii="Arial" w:hAnsi="Arial" w:cs="Arial"/>
          <w:b/>
          <w:bCs/>
          <w:sz w:val="28"/>
          <w:szCs w:val="28"/>
          <w:u w:val="single"/>
        </w:rPr>
      </w:pPr>
      <w:r>
        <w:rPr>
          <w:rFonts w:ascii="Arial" w:hAnsi="Arial" w:cs="Arial"/>
          <w:b/>
          <w:bCs/>
          <w:sz w:val="28"/>
          <w:szCs w:val="28"/>
          <w:u w:val="single"/>
        </w:rPr>
        <w:t>PART 1</w:t>
      </w:r>
    </w:p>
    <w:p w14:paraId="4957D29C" w14:textId="482155C1" w:rsidR="00091D00" w:rsidRPr="00F872D8" w:rsidRDefault="004E6FD6" w:rsidP="00091D00">
      <w:pPr>
        <w:pStyle w:val="NormalWeb"/>
        <w:shd w:val="clear" w:color="auto" w:fill="F7F7F7"/>
        <w:spacing w:before="0" w:beforeAutospacing="0" w:after="360" w:afterAutospacing="0" w:line="330" w:lineRule="atLeast"/>
        <w:rPr>
          <w:rFonts w:ascii="Arial" w:hAnsi="Arial" w:cs="Arial"/>
          <w:color w:val="2F3E42"/>
        </w:rPr>
      </w:pPr>
      <w:r w:rsidRPr="00F872D8">
        <w:rPr>
          <w:rStyle w:val="hgkelc"/>
          <w:rFonts w:ascii="Arial" w:hAnsi="Arial" w:cs="Arial"/>
          <w:color w:val="202124"/>
          <w:shd w:val="clear" w:color="auto" w:fill="FFFFFF"/>
        </w:rPr>
        <w:t>Facebook uses Linux. Facebook uses MySQL.</w:t>
      </w:r>
      <w:r w:rsidRPr="00F872D8">
        <w:rPr>
          <w:rFonts w:ascii="Arial" w:hAnsi="Arial" w:cs="Arial"/>
          <w:color w:val="202124"/>
          <w:shd w:val="clear" w:color="auto" w:fill="FFFFFF"/>
        </w:rPr>
        <w:t xml:space="preserve"> The canters are built on the backs of </w:t>
      </w:r>
      <w:r w:rsidRPr="00F872D8">
        <w:rPr>
          <w:rFonts w:ascii="Arial" w:hAnsi="Arial" w:cs="Arial"/>
          <w:b/>
          <w:bCs/>
          <w:color w:val="202124"/>
          <w:shd w:val="clear" w:color="auto" w:fill="FFFFFF"/>
        </w:rPr>
        <w:t>three tiers of x86 servers</w:t>
      </w:r>
      <w:r w:rsidRPr="00F872D8">
        <w:rPr>
          <w:rFonts w:ascii="Arial" w:hAnsi="Arial" w:cs="Arial"/>
          <w:color w:val="202124"/>
          <w:shd w:val="clear" w:color="auto" w:fill="FFFFFF"/>
        </w:rPr>
        <w:t> loaded up with open-source software, some that Facebook has created itself. Facebook uses </w:t>
      </w:r>
      <w:r w:rsidRPr="00F872D8">
        <w:rPr>
          <w:rFonts w:ascii="Arial" w:hAnsi="Arial" w:cs="Arial"/>
          <w:b/>
          <w:bCs/>
          <w:color w:val="202124"/>
          <w:shd w:val="clear" w:color="auto" w:fill="FFFFFF"/>
        </w:rPr>
        <w:t>PHP</w:t>
      </w:r>
      <w:r w:rsidRPr="00F872D8">
        <w:rPr>
          <w:rFonts w:ascii="Arial" w:hAnsi="Arial" w:cs="Arial"/>
          <w:color w:val="202124"/>
          <w:shd w:val="clear" w:color="auto" w:fill="FFFFFF"/>
        </w:rPr>
        <w:t xml:space="preserve"> for its front-end, and they also spend a lot of time dispatching to back-end services. Again, their framework is home-grown, but they have even gone so far as to build their own PHP engine and development tools. Social networking sites like Facebook function </w:t>
      </w:r>
      <w:proofErr w:type="gramStart"/>
      <w:r w:rsidRPr="00F872D8">
        <w:rPr>
          <w:rFonts w:ascii="Arial" w:hAnsi="Arial" w:cs="Arial"/>
          <w:color w:val="202124"/>
          <w:shd w:val="clear" w:color="auto" w:fill="FFFFFF"/>
        </w:rPr>
        <w:t>on the basis of</w:t>
      </w:r>
      <w:proofErr w:type="gramEnd"/>
      <w:r w:rsidRPr="00F872D8">
        <w:rPr>
          <w:rFonts w:ascii="Arial" w:hAnsi="Arial" w:cs="Arial"/>
          <w:color w:val="202124"/>
          <w:shd w:val="clear" w:color="auto" w:fill="FFFFFF"/>
        </w:rPr>
        <w:t> </w:t>
      </w:r>
      <w:r w:rsidRPr="00F872D8">
        <w:rPr>
          <w:rFonts w:ascii="Arial" w:hAnsi="Arial" w:cs="Arial"/>
          <w:b/>
          <w:bCs/>
          <w:color w:val="202124"/>
          <w:shd w:val="clear" w:color="auto" w:fill="FFFFFF"/>
        </w:rPr>
        <w:t>client- server</w:t>
      </w:r>
      <w:r w:rsidRPr="00F872D8">
        <w:rPr>
          <w:rFonts w:ascii="Arial" w:hAnsi="Arial" w:cs="Arial"/>
          <w:color w:val="202124"/>
          <w:shd w:val="clear" w:color="auto" w:fill="FFFFFF"/>
        </w:rPr>
        <w:t> architecture.</w:t>
      </w:r>
      <w:r w:rsidR="00E353F3" w:rsidRPr="00F872D8">
        <w:rPr>
          <w:rFonts w:ascii="Arial" w:hAnsi="Arial" w:cs="Arial"/>
          <w:color w:val="202124"/>
          <w:shd w:val="clear" w:color="auto" w:fill="FFFFFF"/>
        </w:rPr>
        <w:t xml:space="preserve"> Facebook now has </w:t>
      </w:r>
      <w:r w:rsidR="00E353F3" w:rsidRPr="00F872D8">
        <w:rPr>
          <w:rFonts w:ascii="Arial" w:hAnsi="Arial" w:cs="Arial"/>
          <w:b/>
          <w:bCs/>
          <w:color w:val="202124"/>
          <w:shd w:val="clear" w:color="auto" w:fill="FFFFFF"/>
        </w:rPr>
        <w:t>about 30,000 servers</w:t>
      </w:r>
      <w:r w:rsidR="00E353F3" w:rsidRPr="00F872D8">
        <w:rPr>
          <w:rFonts w:ascii="Arial" w:hAnsi="Arial" w:cs="Arial"/>
          <w:color w:val="202124"/>
          <w:shd w:val="clear" w:color="auto" w:fill="FFFFFF"/>
        </w:rPr>
        <w:t> supporting its operations, hosts 80 billion photos, and serves up more than 600,000 photos to its users every second.</w:t>
      </w:r>
      <w:r w:rsidR="00091D00" w:rsidRPr="00F872D8">
        <w:rPr>
          <w:rFonts w:ascii="Arial" w:hAnsi="Arial" w:cs="Arial"/>
          <w:color w:val="2F3E42"/>
        </w:rPr>
        <w:t xml:space="preserve"> With over 1B active users, Facebook has one of the largest data warehouses in the world, storing more than 300 petabytes. The data is used for a wide range of applications, from traditional batch processing to graph analytics, machine learning, and real-time interactive analytics.</w:t>
      </w:r>
    </w:p>
    <w:p w14:paraId="140F094C" w14:textId="56F00B9B" w:rsidR="0008074D" w:rsidRPr="00F872D8" w:rsidRDefault="00091D00" w:rsidP="00C71F55">
      <w:pPr>
        <w:pStyle w:val="NormalWeb"/>
        <w:shd w:val="clear" w:color="auto" w:fill="F7F7F7"/>
        <w:spacing w:before="0" w:beforeAutospacing="0" w:after="360" w:afterAutospacing="0" w:line="330" w:lineRule="atLeast"/>
        <w:rPr>
          <w:rFonts w:ascii="Arial" w:hAnsi="Arial" w:cs="Arial"/>
          <w:color w:val="2F3E42"/>
        </w:rPr>
      </w:pPr>
      <w:r w:rsidRPr="00F872D8">
        <w:rPr>
          <w:rFonts w:ascii="Arial" w:hAnsi="Arial" w:cs="Arial"/>
          <w:color w:val="2F3E42"/>
        </w:rPr>
        <w:t>In order to do interactive querying at scale, Facebook engineering invented</w:t>
      </w:r>
      <w:hyperlink r:id="rId5" w:history="1">
        <w:r w:rsidRPr="00F872D8">
          <w:rPr>
            <w:rStyle w:val="Hyperlink"/>
            <w:rFonts w:ascii="Arial" w:hAnsi="Arial" w:cs="Arial"/>
            <w:b/>
            <w:bCs/>
            <w:color w:val="27566D"/>
          </w:rPr>
          <w:t> Presto</w:t>
        </w:r>
      </w:hyperlink>
      <w:r w:rsidRPr="00F872D8">
        <w:rPr>
          <w:rFonts w:ascii="Arial" w:hAnsi="Arial" w:cs="Arial"/>
          <w:color w:val="2F3E42"/>
        </w:rPr>
        <w:t>, a custom distributed SQL query engine optimized for ad-hoc analysis. It’s used by over a thousand employees, who run more than 30,000 queries daily across a variety of pluggable backend data stores like Hive, HBase, and Scribe.</w:t>
      </w:r>
    </w:p>
    <w:p w14:paraId="098C0CF5" w14:textId="4D53076D" w:rsidR="004E6FD6" w:rsidRPr="00F872D8" w:rsidRDefault="00A848A8">
      <w:pPr>
        <w:rPr>
          <w:rStyle w:val="hgkelc"/>
          <w:rFonts w:ascii="Arial" w:hAnsi="Arial" w:cs="Arial"/>
          <w:color w:val="202124"/>
          <w:sz w:val="24"/>
          <w:szCs w:val="24"/>
          <w:shd w:val="clear" w:color="auto" w:fill="FFFFFF"/>
        </w:rPr>
      </w:pPr>
      <w:r w:rsidRPr="00F872D8">
        <w:rPr>
          <w:rStyle w:val="hgkelc"/>
          <w:rFonts w:ascii="Arial" w:hAnsi="Arial" w:cs="Arial"/>
          <w:color w:val="202124"/>
          <w:sz w:val="24"/>
          <w:szCs w:val="24"/>
          <w:shd w:val="clear" w:color="auto" w:fill="FFFFFF"/>
        </w:rPr>
        <w:t>t's open source, very customizable, and good for security. </w:t>
      </w:r>
      <w:r w:rsidRPr="00F872D8">
        <w:rPr>
          <w:rStyle w:val="hgkelc"/>
          <w:rFonts w:ascii="Arial" w:hAnsi="Arial" w:cs="Arial"/>
          <w:b/>
          <w:bCs/>
          <w:color w:val="202124"/>
          <w:sz w:val="24"/>
          <w:szCs w:val="24"/>
          <w:shd w:val="clear" w:color="auto" w:fill="FFFFFF"/>
        </w:rPr>
        <w:t>Facebook runs the Linux operating system on Apache HTTP Servers</w:t>
      </w:r>
      <w:r w:rsidRPr="00F872D8">
        <w:rPr>
          <w:rStyle w:val="hgkelc"/>
          <w:rFonts w:ascii="Arial" w:hAnsi="Arial" w:cs="Arial"/>
          <w:color w:val="202124"/>
          <w:sz w:val="24"/>
          <w:szCs w:val="24"/>
          <w:shd w:val="clear" w:color="auto" w:fill="FFFFFF"/>
        </w:rPr>
        <w:t xml:space="preserve">. Apache is also free and is the most popular </w:t>
      </w:r>
      <w:proofErr w:type="gramStart"/>
      <w:r w:rsidRPr="00F872D8">
        <w:rPr>
          <w:rStyle w:val="hgkelc"/>
          <w:rFonts w:ascii="Arial" w:hAnsi="Arial" w:cs="Arial"/>
          <w:color w:val="202124"/>
          <w:sz w:val="24"/>
          <w:szCs w:val="24"/>
          <w:shd w:val="clear" w:color="auto" w:fill="FFFFFF"/>
        </w:rPr>
        <w:t>open source</w:t>
      </w:r>
      <w:proofErr w:type="gramEnd"/>
      <w:r w:rsidRPr="00F872D8">
        <w:rPr>
          <w:rStyle w:val="hgkelc"/>
          <w:rFonts w:ascii="Arial" w:hAnsi="Arial" w:cs="Arial"/>
          <w:color w:val="202124"/>
          <w:sz w:val="24"/>
          <w:szCs w:val="24"/>
          <w:shd w:val="clear" w:color="auto" w:fill="FFFFFF"/>
        </w:rPr>
        <w:t xml:space="preserve"> web server in use.</w:t>
      </w:r>
    </w:p>
    <w:p w14:paraId="0550C468" w14:textId="1B663275" w:rsidR="00C71F55" w:rsidRPr="00F872D8" w:rsidRDefault="00C71F55">
      <w:pPr>
        <w:rPr>
          <w:rFonts w:ascii="Arial" w:hAnsi="Arial" w:cs="Arial"/>
          <w:color w:val="202124"/>
          <w:sz w:val="24"/>
          <w:szCs w:val="24"/>
          <w:shd w:val="clear" w:color="auto" w:fill="FFFFFF"/>
        </w:rPr>
      </w:pPr>
      <w:r w:rsidRPr="00F872D8">
        <w:rPr>
          <w:rStyle w:val="hgkelc"/>
          <w:rFonts w:ascii="Arial" w:hAnsi="Arial" w:cs="Arial"/>
          <w:b/>
          <w:bCs/>
          <w:color w:val="202124"/>
          <w:sz w:val="24"/>
          <w:szCs w:val="24"/>
          <w:shd w:val="clear" w:color="auto" w:fill="FFFFFF"/>
        </w:rPr>
        <w:t>Flux</w:t>
      </w:r>
      <w:r w:rsidRPr="00F872D8">
        <w:rPr>
          <w:rStyle w:val="hgkelc"/>
          <w:rFonts w:ascii="Arial" w:hAnsi="Arial" w:cs="Arial"/>
          <w:color w:val="202124"/>
          <w:sz w:val="24"/>
          <w:szCs w:val="24"/>
          <w:shd w:val="clear" w:color="auto" w:fill="FFFFFF"/>
        </w:rPr>
        <w:t xml:space="preserve"> is the application architecture that Facebook uses for building client-side web applications. It complements </w:t>
      </w:r>
      <w:proofErr w:type="spellStart"/>
      <w:r w:rsidRPr="00F872D8">
        <w:rPr>
          <w:rStyle w:val="hgkelc"/>
          <w:rFonts w:ascii="Arial" w:hAnsi="Arial" w:cs="Arial"/>
          <w:color w:val="202124"/>
          <w:sz w:val="24"/>
          <w:szCs w:val="24"/>
          <w:shd w:val="clear" w:color="auto" w:fill="FFFFFF"/>
        </w:rPr>
        <w:t>React's</w:t>
      </w:r>
      <w:proofErr w:type="spellEnd"/>
      <w:r w:rsidRPr="00F872D8">
        <w:rPr>
          <w:rStyle w:val="hgkelc"/>
          <w:rFonts w:ascii="Arial" w:hAnsi="Arial" w:cs="Arial"/>
          <w:color w:val="202124"/>
          <w:sz w:val="24"/>
          <w:szCs w:val="24"/>
          <w:shd w:val="clear" w:color="auto" w:fill="FFFFFF"/>
        </w:rPr>
        <w:t xml:space="preserve"> composable view components by utilizing a unidirectional data flow. It's more of a pattern rather than a formal framework, and you can start using Flux immediately without a lot of new code.</w:t>
      </w:r>
      <w:r w:rsidRPr="00F872D8">
        <w:rPr>
          <w:rFonts w:ascii="Arial" w:hAnsi="Arial" w:cs="Arial"/>
          <w:color w:val="202124"/>
          <w:sz w:val="24"/>
          <w:szCs w:val="24"/>
          <w:shd w:val="clear" w:color="auto" w:fill="FFFFFF"/>
        </w:rPr>
        <w:t xml:space="preserve"> The social site Facebook, for example, is composed of a </w:t>
      </w:r>
      <w:r w:rsidRPr="00F872D8">
        <w:rPr>
          <w:rFonts w:ascii="Arial" w:hAnsi="Arial" w:cs="Arial"/>
          <w:b/>
          <w:bCs/>
          <w:color w:val="202124"/>
          <w:sz w:val="24"/>
          <w:szCs w:val="24"/>
          <w:shd w:val="clear" w:color="auto" w:fill="FFFFFF"/>
        </w:rPr>
        <w:t>combination of coding frameworks and languages including JavaScript, HTML, CSS, PHP, and ReactJS</w:t>
      </w:r>
      <w:r w:rsidRPr="00F872D8">
        <w:rPr>
          <w:rFonts w:ascii="Arial" w:hAnsi="Arial" w:cs="Arial"/>
          <w:color w:val="202124"/>
          <w:sz w:val="24"/>
          <w:szCs w:val="24"/>
          <w:shd w:val="clear" w:color="auto" w:fill="FFFFFF"/>
        </w:rPr>
        <w:t>. This is Facebook's 'tech stack. ' Developers talk about tech stacks because it makes it easy to communicate lots of information about how an application is built.</w:t>
      </w:r>
    </w:p>
    <w:p w14:paraId="3AAA76FD" w14:textId="660B41D0" w:rsidR="006B597D" w:rsidRPr="009F222A" w:rsidRDefault="006B597D">
      <w:pPr>
        <w:rPr>
          <w:rStyle w:val="kx21rb"/>
          <w:rFonts w:ascii="Arial" w:hAnsi="Arial" w:cs="Arial"/>
          <w:color w:val="70757A"/>
          <w:sz w:val="28"/>
          <w:szCs w:val="28"/>
          <w:shd w:val="clear" w:color="auto" w:fill="FFFFFF"/>
        </w:rPr>
      </w:pPr>
      <w:r w:rsidRPr="00F872D8">
        <w:rPr>
          <w:rStyle w:val="hgkelc"/>
          <w:rFonts w:ascii="Arial" w:hAnsi="Arial" w:cs="Arial"/>
          <w:color w:val="202124"/>
          <w:sz w:val="24"/>
          <w:szCs w:val="24"/>
          <w:shd w:val="clear" w:color="auto" w:fill="FFFFFF"/>
        </w:rPr>
        <w:t xml:space="preserve">Facebook stores majority, if not all, of users' data, such as profiles, </w:t>
      </w:r>
      <w:r w:rsidRPr="009F222A">
        <w:rPr>
          <w:rStyle w:val="hgkelc"/>
          <w:rFonts w:ascii="Arial" w:hAnsi="Arial" w:cs="Arial"/>
          <w:color w:val="202124"/>
          <w:sz w:val="28"/>
          <w:szCs w:val="28"/>
          <w:shd w:val="clear" w:color="auto" w:fill="FFFFFF"/>
        </w:rPr>
        <w:t>friends, posts and comments, inside a single giant </w:t>
      </w:r>
      <w:r w:rsidRPr="009F222A">
        <w:rPr>
          <w:rStyle w:val="hgkelc"/>
          <w:rFonts w:ascii="Arial" w:hAnsi="Arial" w:cs="Arial"/>
          <w:b/>
          <w:bCs/>
          <w:color w:val="202124"/>
          <w:sz w:val="28"/>
          <w:szCs w:val="28"/>
          <w:shd w:val="clear" w:color="auto" w:fill="FFFFFF"/>
        </w:rPr>
        <w:t>social graph</w:t>
      </w:r>
      <w:r w:rsidRPr="009F222A">
        <w:rPr>
          <w:rStyle w:val="hgkelc"/>
          <w:rFonts w:ascii="Arial" w:hAnsi="Arial" w:cs="Arial"/>
          <w:color w:val="202124"/>
          <w:sz w:val="28"/>
          <w:szCs w:val="28"/>
          <w:shd w:val="clear" w:color="auto" w:fill="FFFFFF"/>
        </w:rPr>
        <w:t>. There are two elements inside a social graph, nodes and edges. A node represents an entity, such a user, a post, a comment and a location.</w:t>
      </w:r>
    </w:p>
    <w:p w14:paraId="26DA29DF" w14:textId="77777777" w:rsidR="006B597D" w:rsidRPr="009F222A" w:rsidRDefault="006B597D" w:rsidP="006B597D">
      <w:pPr>
        <w:pStyle w:val="ic"/>
        <w:shd w:val="clear" w:color="auto" w:fill="FFFFFF"/>
        <w:spacing w:before="206" w:beforeAutospacing="0" w:after="0" w:afterAutospacing="0" w:line="480" w:lineRule="atLeast"/>
        <w:rPr>
          <w:rFonts w:ascii="Arial" w:hAnsi="Arial" w:cs="Arial"/>
          <w:color w:val="292929"/>
          <w:spacing w:val="-1"/>
          <w:sz w:val="28"/>
          <w:szCs w:val="28"/>
        </w:rPr>
      </w:pPr>
      <w:r w:rsidRPr="009F222A">
        <w:rPr>
          <w:rFonts w:ascii="Arial" w:hAnsi="Arial" w:cs="Arial"/>
          <w:color w:val="292929"/>
          <w:spacing w:val="-1"/>
          <w:sz w:val="28"/>
          <w:szCs w:val="28"/>
        </w:rPr>
        <w:t>Facebook stores majority, if not all, of users’ data, such as profiles, friends, posts and comments, inside a single giant social graph. There are two elements inside a social graph, nodes and edges.</w:t>
      </w:r>
    </w:p>
    <w:p w14:paraId="1A850B6F" w14:textId="77777777" w:rsidR="006B597D" w:rsidRPr="009F222A" w:rsidRDefault="006B597D" w:rsidP="006B597D">
      <w:pPr>
        <w:pStyle w:val="ic"/>
        <w:numPr>
          <w:ilvl w:val="0"/>
          <w:numId w:val="1"/>
        </w:numPr>
        <w:shd w:val="clear" w:color="auto" w:fill="FFFFFF"/>
        <w:spacing w:before="480" w:beforeAutospacing="0" w:after="0" w:afterAutospacing="0" w:line="480" w:lineRule="atLeast"/>
        <w:ind w:left="1170"/>
        <w:rPr>
          <w:rFonts w:ascii="Arial" w:hAnsi="Arial" w:cs="Arial"/>
          <w:color w:val="292929"/>
          <w:spacing w:val="-1"/>
          <w:sz w:val="28"/>
          <w:szCs w:val="28"/>
        </w:rPr>
      </w:pPr>
      <w:r w:rsidRPr="009F222A">
        <w:rPr>
          <w:rFonts w:ascii="Arial" w:hAnsi="Arial" w:cs="Arial"/>
          <w:color w:val="292929"/>
          <w:spacing w:val="-1"/>
          <w:sz w:val="28"/>
          <w:szCs w:val="28"/>
        </w:rPr>
        <w:lastRenderedPageBreak/>
        <w:t>A node represents an entity, such a user, a post, a comment and a location.</w:t>
      </w:r>
    </w:p>
    <w:p w14:paraId="7D14565F" w14:textId="77777777" w:rsidR="006B597D" w:rsidRPr="009F222A" w:rsidRDefault="006B597D" w:rsidP="006B597D">
      <w:pPr>
        <w:pStyle w:val="ic"/>
        <w:numPr>
          <w:ilvl w:val="0"/>
          <w:numId w:val="1"/>
        </w:numPr>
        <w:shd w:val="clear" w:color="auto" w:fill="FFFFFF"/>
        <w:spacing w:before="252" w:beforeAutospacing="0" w:after="0" w:afterAutospacing="0" w:line="480" w:lineRule="atLeast"/>
        <w:ind w:left="1170"/>
        <w:rPr>
          <w:rFonts w:ascii="Arial" w:hAnsi="Arial" w:cs="Arial"/>
          <w:color w:val="292929"/>
          <w:spacing w:val="-1"/>
          <w:sz w:val="28"/>
          <w:szCs w:val="28"/>
        </w:rPr>
      </w:pPr>
      <w:r w:rsidRPr="009F222A">
        <w:rPr>
          <w:rFonts w:ascii="Arial" w:hAnsi="Arial" w:cs="Arial"/>
          <w:color w:val="292929"/>
          <w:spacing w:val="-1"/>
          <w:sz w:val="28"/>
          <w:szCs w:val="28"/>
        </w:rPr>
        <w:t>An edge represents the relationships between the nodes. For example, one edge could mean that a particular user created a particular post.</w:t>
      </w:r>
    </w:p>
    <w:p w14:paraId="4F10E492" w14:textId="77777777" w:rsidR="006B597D" w:rsidRPr="009F222A" w:rsidRDefault="006B597D" w:rsidP="006B597D">
      <w:pPr>
        <w:pStyle w:val="ListParagraph"/>
        <w:numPr>
          <w:ilvl w:val="0"/>
          <w:numId w:val="1"/>
        </w:numPr>
        <w:shd w:val="clear" w:color="auto" w:fill="FFFFFF"/>
        <w:spacing w:before="468" w:after="0" w:line="540" w:lineRule="atLeast"/>
        <w:outlineLvl w:val="0"/>
        <w:rPr>
          <w:rFonts w:ascii="Arial" w:eastAsia="Times New Roman" w:hAnsi="Arial" w:cs="Arial"/>
          <w:color w:val="292929"/>
          <w:kern w:val="36"/>
          <w:sz w:val="28"/>
          <w:szCs w:val="28"/>
          <w:lang w:eastAsia="en-GB"/>
        </w:rPr>
      </w:pPr>
      <w:r w:rsidRPr="009F222A">
        <w:rPr>
          <w:rFonts w:ascii="Arial" w:eastAsia="Times New Roman" w:hAnsi="Arial" w:cs="Arial"/>
          <w:color w:val="292929"/>
          <w:kern w:val="36"/>
          <w:sz w:val="28"/>
          <w:szCs w:val="28"/>
          <w:lang w:eastAsia="en-GB"/>
        </w:rPr>
        <w:t>The database design for the social graph</w:t>
      </w:r>
    </w:p>
    <w:p w14:paraId="561D93AC" w14:textId="77777777" w:rsidR="006B597D" w:rsidRPr="009F222A" w:rsidRDefault="006B597D" w:rsidP="006B597D">
      <w:pPr>
        <w:pStyle w:val="ListParagraph"/>
        <w:numPr>
          <w:ilvl w:val="0"/>
          <w:numId w:val="1"/>
        </w:numPr>
        <w:shd w:val="clear" w:color="auto" w:fill="FFFFFF"/>
        <w:spacing w:before="206" w:after="0" w:line="480" w:lineRule="atLeast"/>
        <w:rPr>
          <w:rFonts w:ascii="Arial" w:eastAsia="Times New Roman" w:hAnsi="Arial" w:cs="Arial"/>
          <w:color w:val="292929"/>
          <w:spacing w:val="-1"/>
          <w:sz w:val="28"/>
          <w:szCs w:val="28"/>
          <w:lang w:eastAsia="en-GB"/>
        </w:rPr>
      </w:pPr>
      <w:r w:rsidRPr="009F222A">
        <w:rPr>
          <w:rFonts w:ascii="Arial" w:eastAsia="Times New Roman" w:hAnsi="Arial" w:cs="Arial"/>
          <w:color w:val="292929"/>
          <w:spacing w:val="-1"/>
          <w:sz w:val="28"/>
          <w:szCs w:val="28"/>
          <w:lang w:eastAsia="en-GB"/>
        </w:rPr>
        <w:t>Surprisingly, Facebook uses only two database tables to represent the social graph that captures the activities of its one billion users, object table and association table.</w:t>
      </w:r>
    </w:p>
    <w:p w14:paraId="47B71722" w14:textId="6BE399AA" w:rsidR="006B597D" w:rsidRPr="009F222A" w:rsidRDefault="006B597D" w:rsidP="006B597D">
      <w:pPr>
        <w:pStyle w:val="ListParagraph"/>
        <w:numPr>
          <w:ilvl w:val="0"/>
          <w:numId w:val="1"/>
        </w:numPr>
        <w:shd w:val="clear" w:color="auto" w:fill="FFFFFF"/>
        <w:spacing w:before="480" w:after="0" w:line="480" w:lineRule="atLeast"/>
        <w:rPr>
          <w:rFonts w:ascii="Arial" w:eastAsia="Times New Roman" w:hAnsi="Arial" w:cs="Arial"/>
          <w:color w:val="292929"/>
          <w:spacing w:val="-1"/>
          <w:sz w:val="28"/>
          <w:szCs w:val="28"/>
          <w:lang w:eastAsia="en-GB"/>
        </w:rPr>
      </w:pPr>
      <w:r w:rsidRPr="009F222A">
        <w:rPr>
          <w:rFonts w:ascii="Arial" w:eastAsia="Times New Roman" w:hAnsi="Arial" w:cs="Arial"/>
          <w:color w:val="292929"/>
          <w:spacing w:val="-1"/>
          <w:sz w:val="28"/>
          <w:szCs w:val="28"/>
          <w:lang w:eastAsia="en-GB"/>
        </w:rPr>
        <w:t>object and node mean the same thing. So are association and edge.</w:t>
      </w:r>
    </w:p>
    <w:p w14:paraId="55FF5189" w14:textId="77777777" w:rsidR="006B597D" w:rsidRPr="009F222A" w:rsidRDefault="006B597D" w:rsidP="006B597D">
      <w:pPr>
        <w:pStyle w:val="ListParagraph"/>
        <w:numPr>
          <w:ilvl w:val="0"/>
          <w:numId w:val="1"/>
        </w:numPr>
        <w:shd w:val="clear" w:color="auto" w:fill="FFFFFF"/>
        <w:spacing w:before="413" w:after="0" w:line="420" w:lineRule="atLeast"/>
        <w:outlineLvl w:val="1"/>
        <w:rPr>
          <w:rFonts w:ascii="Arial" w:eastAsia="Times New Roman" w:hAnsi="Arial" w:cs="Arial"/>
          <w:color w:val="292929"/>
          <w:sz w:val="28"/>
          <w:szCs w:val="28"/>
          <w:lang w:eastAsia="en-GB"/>
        </w:rPr>
      </w:pPr>
      <w:r w:rsidRPr="009F222A">
        <w:rPr>
          <w:rFonts w:ascii="Arial" w:eastAsia="Times New Roman" w:hAnsi="Arial" w:cs="Arial"/>
          <w:color w:val="292929"/>
          <w:sz w:val="28"/>
          <w:szCs w:val="28"/>
          <w:lang w:eastAsia="en-GB"/>
        </w:rPr>
        <w:t>Object table</w:t>
      </w:r>
    </w:p>
    <w:p w14:paraId="3EE7DAF9" w14:textId="77777777" w:rsidR="006B597D" w:rsidRPr="009F222A" w:rsidRDefault="006B597D" w:rsidP="006B597D">
      <w:pPr>
        <w:pStyle w:val="ListParagraph"/>
        <w:numPr>
          <w:ilvl w:val="0"/>
          <w:numId w:val="1"/>
        </w:numPr>
        <w:shd w:val="clear" w:color="auto" w:fill="FFFFFF"/>
        <w:spacing w:before="206" w:after="0" w:line="480" w:lineRule="atLeast"/>
        <w:rPr>
          <w:rFonts w:ascii="Arial" w:eastAsia="Times New Roman" w:hAnsi="Arial" w:cs="Arial"/>
          <w:color w:val="292929"/>
          <w:spacing w:val="-1"/>
          <w:sz w:val="28"/>
          <w:szCs w:val="28"/>
          <w:lang w:eastAsia="en-GB"/>
        </w:rPr>
      </w:pPr>
      <w:r w:rsidRPr="009F222A">
        <w:rPr>
          <w:rFonts w:ascii="Arial" w:eastAsia="Times New Roman" w:hAnsi="Arial" w:cs="Arial"/>
          <w:color w:val="292929"/>
          <w:spacing w:val="-1"/>
          <w:sz w:val="28"/>
          <w:szCs w:val="28"/>
          <w:lang w:eastAsia="en-GB"/>
        </w:rPr>
        <w:t xml:space="preserve">Object table has a very simple schema. It has 3 columns. The id column stores the unique id of the object. </w:t>
      </w:r>
      <w:proofErr w:type="spellStart"/>
      <w:r w:rsidRPr="009F222A">
        <w:rPr>
          <w:rFonts w:ascii="Arial" w:eastAsia="Times New Roman" w:hAnsi="Arial" w:cs="Arial"/>
          <w:color w:val="292929"/>
          <w:spacing w:val="-1"/>
          <w:sz w:val="28"/>
          <w:szCs w:val="28"/>
          <w:lang w:eastAsia="en-GB"/>
        </w:rPr>
        <w:t>otype</w:t>
      </w:r>
      <w:proofErr w:type="spellEnd"/>
      <w:r w:rsidRPr="009F222A">
        <w:rPr>
          <w:rFonts w:ascii="Arial" w:eastAsia="Times New Roman" w:hAnsi="Arial" w:cs="Arial"/>
          <w:color w:val="292929"/>
          <w:spacing w:val="-1"/>
          <w:sz w:val="28"/>
          <w:szCs w:val="28"/>
          <w:lang w:eastAsia="en-GB"/>
        </w:rPr>
        <w:t xml:space="preserve"> stores the object type. Additionally, each object/node can have a list of key-value pairs. </w:t>
      </w:r>
      <w:proofErr w:type="spellStart"/>
      <w:r w:rsidRPr="009F222A">
        <w:rPr>
          <w:rFonts w:ascii="Arial" w:eastAsia="Times New Roman" w:hAnsi="Arial" w:cs="Arial"/>
          <w:color w:val="292929"/>
          <w:spacing w:val="-1"/>
          <w:sz w:val="28"/>
          <w:szCs w:val="28"/>
          <w:lang w:eastAsia="en-GB"/>
        </w:rPr>
        <w:t>otype</w:t>
      </w:r>
      <w:proofErr w:type="spellEnd"/>
      <w:r w:rsidRPr="009F222A">
        <w:rPr>
          <w:rFonts w:ascii="Arial" w:eastAsia="Times New Roman" w:hAnsi="Arial" w:cs="Arial"/>
          <w:color w:val="292929"/>
          <w:spacing w:val="-1"/>
          <w:sz w:val="28"/>
          <w:szCs w:val="28"/>
          <w:lang w:eastAsia="en-GB"/>
        </w:rPr>
        <w:t xml:space="preserve"> specifies the possible keys and value type. For instance, </w:t>
      </w:r>
      <w:proofErr w:type="spellStart"/>
      <w:r w:rsidRPr="009F222A">
        <w:rPr>
          <w:rFonts w:ascii="Arial" w:eastAsia="Times New Roman" w:hAnsi="Arial" w:cs="Arial"/>
          <w:color w:val="292929"/>
          <w:spacing w:val="-1"/>
          <w:sz w:val="28"/>
          <w:szCs w:val="28"/>
          <w:lang w:eastAsia="en-GB"/>
        </w:rPr>
        <w:t>otype</w:t>
      </w:r>
      <w:proofErr w:type="spellEnd"/>
      <w:r w:rsidRPr="009F222A">
        <w:rPr>
          <w:rFonts w:ascii="Arial" w:eastAsia="Times New Roman" w:hAnsi="Arial" w:cs="Arial"/>
          <w:color w:val="292929"/>
          <w:spacing w:val="-1"/>
          <w:sz w:val="28"/>
          <w:szCs w:val="28"/>
          <w:lang w:eastAsia="en-GB"/>
        </w:rPr>
        <w:t xml:space="preserve"> of User means there could be a key </w:t>
      </w:r>
      <w:r w:rsidRPr="009F222A">
        <w:rPr>
          <w:rFonts w:ascii="Arial" w:eastAsia="Times New Roman" w:hAnsi="Arial" w:cs="Arial"/>
          <w:color w:val="292929"/>
          <w:spacing w:val="-1"/>
          <w:sz w:val="28"/>
          <w:szCs w:val="28"/>
          <w:shd w:val="clear" w:color="auto" w:fill="F2F2F2"/>
          <w:lang w:eastAsia="en-GB"/>
        </w:rPr>
        <w:t>name</w:t>
      </w:r>
      <w:r w:rsidRPr="009F222A">
        <w:rPr>
          <w:rFonts w:ascii="Arial" w:eastAsia="Times New Roman" w:hAnsi="Arial" w:cs="Arial"/>
          <w:color w:val="292929"/>
          <w:spacing w:val="-1"/>
          <w:sz w:val="28"/>
          <w:szCs w:val="28"/>
          <w:lang w:eastAsia="en-GB"/>
        </w:rPr>
        <w:t> with value type </w:t>
      </w:r>
      <w:r w:rsidRPr="009F222A">
        <w:rPr>
          <w:rFonts w:ascii="Arial" w:eastAsia="Times New Roman" w:hAnsi="Arial" w:cs="Arial"/>
          <w:color w:val="292929"/>
          <w:spacing w:val="-1"/>
          <w:sz w:val="28"/>
          <w:szCs w:val="28"/>
          <w:shd w:val="clear" w:color="auto" w:fill="F2F2F2"/>
          <w:lang w:eastAsia="en-GB"/>
        </w:rPr>
        <w:t>string</w:t>
      </w:r>
      <w:r w:rsidRPr="009F222A">
        <w:rPr>
          <w:rFonts w:ascii="Arial" w:eastAsia="Times New Roman" w:hAnsi="Arial" w:cs="Arial"/>
          <w:color w:val="292929"/>
          <w:spacing w:val="-1"/>
          <w:sz w:val="28"/>
          <w:szCs w:val="28"/>
          <w:lang w:eastAsia="en-GB"/>
        </w:rPr>
        <w:t xml:space="preserve">. The list of key-value pairs </w:t>
      </w:r>
      <w:proofErr w:type="gramStart"/>
      <w:r w:rsidRPr="009F222A">
        <w:rPr>
          <w:rFonts w:ascii="Arial" w:eastAsia="Times New Roman" w:hAnsi="Arial" w:cs="Arial"/>
          <w:color w:val="292929"/>
          <w:spacing w:val="-1"/>
          <w:sz w:val="28"/>
          <w:szCs w:val="28"/>
          <w:lang w:eastAsia="en-GB"/>
        </w:rPr>
        <w:t>are</w:t>
      </w:r>
      <w:proofErr w:type="gramEnd"/>
      <w:r w:rsidRPr="009F222A">
        <w:rPr>
          <w:rFonts w:ascii="Arial" w:eastAsia="Times New Roman" w:hAnsi="Arial" w:cs="Arial"/>
          <w:color w:val="292929"/>
          <w:spacing w:val="-1"/>
          <w:sz w:val="28"/>
          <w:szCs w:val="28"/>
          <w:lang w:eastAsia="en-GB"/>
        </w:rPr>
        <w:t xml:space="preserve"> serialized and stored in the data column.</w:t>
      </w:r>
    </w:p>
    <w:p w14:paraId="5FC85301" w14:textId="77777777" w:rsidR="006B597D" w:rsidRPr="009F222A" w:rsidRDefault="006B597D" w:rsidP="006B597D">
      <w:pPr>
        <w:pStyle w:val="ListParagraph"/>
        <w:numPr>
          <w:ilvl w:val="0"/>
          <w:numId w:val="1"/>
        </w:numPr>
        <w:shd w:val="clear" w:color="auto" w:fill="FFFFFF"/>
        <w:spacing w:before="480" w:after="0" w:line="480" w:lineRule="atLeast"/>
        <w:rPr>
          <w:rFonts w:ascii="Arial" w:eastAsia="Times New Roman" w:hAnsi="Arial" w:cs="Arial"/>
          <w:i/>
          <w:iCs/>
          <w:color w:val="292929"/>
          <w:spacing w:val="-1"/>
          <w:sz w:val="28"/>
          <w:szCs w:val="28"/>
          <w:lang w:eastAsia="en-GB"/>
        </w:rPr>
      </w:pPr>
      <w:r w:rsidRPr="009F222A">
        <w:rPr>
          <w:rFonts w:ascii="Arial" w:eastAsia="Times New Roman" w:hAnsi="Arial" w:cs="Arial"/>
          <w:i/>
          <w:iCs/>
          <w:color w:val="292929"/>
          <w:spacing w:val="-1"/>
          <w:sz w:val="28"/>
          <w:szCs w:val="28"/>
          <w:lang w:eastAsia="en-GB"/>
        </w:rPr>
        <w:t>id: int</w:t>
      </w:r>
    </w:p>
    <w:p w14:paraId="23253152" w14:textId="77777777" w:rsidR="006B597D" w:rsidRPr="009F222A" w:rsidRDefault="006B597D" w:rsidP="006B597D">
      <w:pPr>
        <w:pStyle w:val="ListParagraph"/>
        <w:numPr>
          <w:ilvl w:val="0"/>
          <w:numId w:val="1"/>
        </w:numPr>
        <w:shd w:val="clear" w:color="auto" w:fill="FFFFFF"/>
        <w:spacing w:before="480" w:after="0" w:line="480" w:lineRule="atLeast"/>
        <w:rPr>
          <w:rFonts w:ascii="Arial" w:eastAsia="Times New Roman" w:hAnsi="Arial" w:cs="Arial"/>
          <w:i/>
          <w:iCs/>
          <w:color w:val="292929"/>
          <w:spacing w:val="-1"/>
          <w:sz w:val="28"/>
          <w:szCs w:val="28"/>
          <w:lang w:eastAsia="en-GB"/>
        </w:rPr>
      </w:pPr>
      <w:proofErr w:type="spellStart"/>
      <w:r w:rsidRPr="009F222A">
        <w:rPr>
          <w:rFonts w:ascii="Arial" w:eastAsia="Times New Roman" w:hAnsi="Arial" w:cs="Arial"/>
          <w:i/>
          <w:iCs/>
          <w:color w:val="292929"/>
          <w:spacing w:val="-1"/>
          <w:sz w:val="28"/>
          <w:szCs w:val="28"/>
          <w:lang w:eastAsia="en-GB"/>
        </w:rPr>
        <w:t>otype</w:t>
      </w:r>
      <w:proofErr w:type="spellEnd"/>
      <w:r w:rsidRPr="009F222A">
        <w:rPr>
          <w:rFonts w:ascii="Arial" w:eastAsia="Times New Roman" w:hAnsi="Arial" w:cs="Arial"/>
          <w:i/>
          <w:iCs/>
          <w:color w:val="292929"/>
          <w:spacing w:val="-1"/>
          <w:sz w:val="28"/>
          <w:szCs w:val="28"/>
          <w:lang w:eastAsia="en-GB"/>
        </w:rPr>
        <w:t>: string</w:t>
      </w:r>
    </w:p>
    <w:p w14:paraId="64E1D61A" w14:textId="78EE37C7" w:rsidR="006B597D" w:rsidRPr="009F222A" w:rsidRDefault="006B597D" w:rsidP="006B597D">
      <w:pPr>
        <w:pStyle w:val="ListParagraph"/>
        <w:numPr>
          <w:ilvl w:val="0"/>
          <w:numId w:val="1"/>
        </w:numPr>
        <w:shd w:val="clear" w:color="auto" w:fill="FFFFFF"/>
        <w:spacing w:before="480" w:after="0" w:line="480" w:lineRule="atLeast"/>
        <w:rPr>
          <w:rFonts w:ascii="Arial" w:eastAsia="Times New Roman" w:hAnsi="Arial" w:cs="Arial"/>
          <w:i/>
          <w:iCs/>
          <w:color w:val="292929"/>
          <w:spacing w:val="-1"/>
          <w:sz w:val="28"/>
          <w:szCs w:val="28"/>
          <w:lang w:eastAsia="en-GB"/>
        </w:rPr>
      </w:pPr>
      <w:r w:rsidRPr="009F222A">
        <w:rPr>
          <w:rFonts w:ascii="Arial" w:eastAsia="Times New Roman" w:hAnsi="Arial" w:cs="Arial"/>
          <w:i/>
          <w:iCs/>
          <w:color w:val="292929"/>
          <w:spacing w:val="-1"/>
          <w:sz w:val="28"/>
          <w:szCs w:val="28"/>
          <w:lang w:eastAsia="en-GB"/>
        </w:rPr>
        <w:t>data: byte</w:t>
      </w:r>
    </w:p>
    <w:p w14:paraId="252EC28F" w14:textId="77777777" w:rsidR="006B597D" w:rsidRPr="006B597D" w:rsidRDefault="006B597D" w:rsidP="006B597D">
      <w:pPr>
        <w:pStyle w:val="ListParagraph"/>
        <w:numPr>
          <w:ilvl w:val="0"/>
          <w:numId w:val="1"/>
        </w:numPr>
        <w:shd w:val="clear" w:color="auto" w:fill="FFFFFF"/>
        <w:spacing w:before="468" w:after="0" w:line="540" w:lineRule="atLeast"/>
        <w:outlineLvl w:val="0"/>
        <w:rPr>
          <w:rFonts w:ascii="Helvetica" w:eastAsia="Times New Roman" w:hAnsi="Helvetica" w:cs="Helvetica"/>
          <w:color w:val="292929"/>
          <w:kern w:val="36"/>
          <w:sz w:val="45"/>
          <w:szCs w:val="45"/>
          <w:lang w:eastAsia="en-GB"/>
        </w:rPr>
      </w:pPr>
      <w:r w:rsidRPr="009F222A">
        <w:rPr>
          <w:rFonts w:ascii="Arial" w:eastAsia="Times New Roman" w:hAnsi="Arial" w:cs="Arial"/>
          <w:color w:val="292929"/>
          <w:kern w:val="36"/>
          <w:sz w:val="28"/>
          <w:szCs w:val="28"/>
          <w:lang w:eastAsia="en-GB"/>
        </w:rPr>
        <w:t>The highly scalable backends that serve</w:t>
      </w:r>
      <w:r w:rsidRPr="006B597D">
        <w:rPr>
          <w:rFonts w:ascii="Helvetica" w:eastAsia="Times New Roman" w:hAnsi="Helvetica" w:cs="Helvetica"/>
          <w:color w:val="292929"/>
          <w:kern w:val="36"/>
          <w:sz w:val="45"/>
          <w:szCs w:val="45"/>
          <w:lang w:eastAsia="en-GB"/>
        </w:rPr>
        <w:t xml:space="preserve"> the social graph</w:t>
      </w:r>
    </w:p>
    <w:p w14:paraId="0DEAAB9D" w14:textId="77777777" w:rsidR="006B597D" w:rsidRPr="006B597D" w:rsidRDefault="006B597D" w:rsidP="006B597D">
      <w:pPr>
        <w:pStyle w:val="ListParagraph"/>
        <w:numPr>
          <w:ilvl w:val="0"/>
          <w:numId w:val="1"/>
        </w:numPr>
        <w:shd w:val="clear" w:color="auto" w:fill="FFFFFF"/>
        <w:spacing w:before="206" w:after="0" w:line="480" w:lineRule="atLeast"/>
        <w:rPr>
          <w:rFonts w:ascii="Georgia" w:eastAsia="Times New Roman" w:hAnsi="Georgia" w:cs="Times New Roman"/>
          <w:color w:val="292929"/>
          <w:spacing w:val="-1"/>
          <w:sz w:val="32"/>
          <w:szCs w:val="32"/>
          <w:lang w:eastAsia="en-GB"/>
        </w:rPr>
      </w:pPr>
      <w:r w:rsidRPr="006B597D">
        <w:rPr>
          <w:rFonts w:ascii="Georgia" w:eastAsia="Times New Roman" w:hAnsi="Georgia" w:cs="Times New Roman"/>
          <w:color w:val="292929"/>
          <w:spacing w:val="-1"/>
          <w:sz w:val="32"/>
          <w:szCs w:val="32"/>
          <w:lang w:eastAsia="en-GB"/>
        </w:rPr>
        <w:t>There are two major components in Facebook’s backend system, TAO and the database.</w:t>
      </w:r>
    </w:p>
    <w:p w14:paraId="65DED74F" w14:textId="41E0E10A" w:rsidR="006B597D" w:rsidRDefault="006B597D" w:rsidP="006B597D">
      <w:pPr>
        <w:pStyle w:val="ListParagraph"/>
        <w:shd w:val="clear" w:color="auto" w:fill="F2F2F2"/>
        <w:spacing w:before="100" w:after="100" w:line="240" w:lineRule="auto"/>
        <w:rPr>
          <w:rFonts w:ascii="Times New Roman" w:eastAsia="Times New Roman" w:hAnsi="Times New Roman" w:cs="Times New Roman"/>
          <w:sz w:val="24"/>
          <w:szCs w:val="24"/>
          <w:lang w:eastAsia="en-GB"/>
        </w:rPr>
      </w:pPr>
    </w:p>
    <w:p w14:paraId="6B26235B" w14:textId="0C820F1F" w:rsidR="006B597D" w:rsidRDefault="006B597D" w:rsidP="006B597D">
      <w:pPr>
        <w:pStyle w:val="ListParagraph"/>
        <w:shd w:val="clear" w:color="auto" w:fill="F2F2F2"/>
        <w:spacing w:before="100" w:after="1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APPLICATION SERVER-----------</w:t>
      </w:r>
      <w:r w:rsidRPr="006B597D">
        <w:rPr>
          <w:rFonts w:ascii="Times New Roman" w:eastAsia="Times New Roman" w:hAnsi="Times New Roman" w:cs="Times New Roman"/>
          <w:sz w:val="24"/>
          <w:szCs w:val="24"/>
          <w:lang w:eastAsia="en-GB"/>
        </w:rPr>
        <w:sym w:font="Wingdings" w:char="F0E0"/>
      </w:r>
      <w:r>
        <w:rPr>
          <w:rFonts w:ascii="Times New Roman" w:eastAsia="Times New Roman" w:hAnsi="Times New Roman" w:cs="Times New Roman"/>
          <w:sz w:val="24"/>
          <w:szCs w:val="24"/>
          <w:lang w:eastAsia="en-GB"/>
        </w:rPr>
        <w:t>TAO--------</w:t>
      </w:r>
      <w:r w:rsidRPr="006B597D">
        <w:rPr>
          <w:rFonts w:ascii="Times New Roman" w:eastAsia="Times New Roman" w:hAnsi="Times New Roman" w:cs="Times New Roman"/>
          <w:sz w:val="24"/>
          <w:szCs w:val="24"/>
          <w:lang w:eastAsia="en-GB"/>
        </w:rPr>
        <w:sym w:font="Wingdings" w:char="F0E0"/>
      </w:r>
      <w:r>
        <w:rPr>
          <w:rFonts w:ascii="Times New Roman" w:eastAsia="Times New Roman" w:hAnsi="Times New Roman" w:cs="Times New Roman"/>
          <w:sz w:val="24"/>
          <w:szCs w:val="24"/>
          <w:lang w:eastAsia="en-GB"/>
        </w:rPr>
        <w:t>DATABASE</w:t>
      </w:r>
    </w:p>
    <w:p w14:paraId="748AC464" w14:textId="77777777" w:rsidR="006B597D" w:rsidRPr="006B597D" w:rsidRDefault="006B597D" w:rsidP="006B597D">
      <w:pPr>
        <w:pStyle w:val="ListParagraph"/>
        <w:shd w:val="clear" w:color="auto" w:fill="F2F2F2"/>
        <w:spacing w:before="100" w:after="100" w:line="240" w:lineRule="auto"/>
        <w:rPr>
          <w:rFonts w:ascii="Times New Roman" w:eastAsia="Times New Roman" w:hAnsi="Times New Roman" w:cs="Times New Roman"/>
          <w:sz w:val="24"/>
          <w:szCs w:val="24"/>
          <w:lang w:eastAsia="en-GB"/>
        </w:rPr>
      </w:pPr>
    </w:p>
    <w:p w14:paraId="10426B6F" w14:textId="754D0E0A" w:rsidR="006B597D" w:rsidRDefault="005168A7" w:rsidP="006B597D">
      <w:pPr>
        <w:pStyle w:val="ic"/>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Architecture of Facebook</w:t>
      </w:r>
    </w:p>
    <w:p w14:paraId="282089A0" w14:textId="402A2C11" w:rsidR="005168A7" w:rsidRDefault="005168A7" w:rsidP="006B597D">
      <w:pPr>
        <w:pStyle w:val="ic"/>
        <w:shd w:val="clear" w:color="auto" w:fill="FFFFFF"/>
        <w:spacing w:before="480" w:beforeAutospacing="0" w:after="0" w:afterAutospacing="0" w:line="480" w:lineRule="atLeast"/>
        <w:rPr>
          <w:rFonts w:ascii="Georgia" w:hAnsi="Georgia"/>
          <w:color w:val="292929"/>
          <w:spacing w:val="-1"/>
          <w:sz w:val="20"/>
          <w:szCs w:val="20"/>
        </w:rPr>
      </w:pPr>
      <w:r>
        <w:rPr>
          <w:rFonts w:ascii="Georgia" w:hAnsi="Georgia"/>
          <w:color w:val="292929"/>
          <w:spacing w:val="-1"/>
          <w:sz w:val="32"/>
          <w:szCs w:val="32"/>
        </w:rPr>
        <w:t>FRONT-</w:t>
      </w:r>
      <w:proofErr w:type="gramStart"/>
      <w:r>
        <w:rPr>
          <w:rFonts w:ascii="Georgia" w:hAnsi="Georgia"/>
          <w:color w:val="292929"/>
          <w:spacing w:val="-1"/>
          <w:sz w:val="32"/>
          <w:szCs w:val="32"/>
        </w:rPr>
        <w:t xml:space="preserve">END  </w:t>
      </w:r>
      <w:r>
        <w:rPr>
          <w:rFonts w:ascii="Georgia" w:hAnsi="Georgia"/>
          <w:color w:val="292929"/>
          <w:spacing w:val="-1"/>
          <w:sz w:val="20"/>
          <w:szCs w:val="20"/>
        </w:rPr>
        <w:t>BIG</w:t>
      </w:r>
      <w:proofErr w:type="gramEnd"/>
      <w:r>
        <w:rPr>
          <w:rFonts w:ascii="Georgia" w:hAnsi="Georgia"/>
          <w:color w:val="292929"/>
          <w:spacing w:val="-1"/>
          <w:sz w:val="20"/>
          <w:szCs w:val="20"/>
        </w:rPr>
        <w:t xml:space="preserve"> PIPE </w:t>
      </w:r>
      <w:r w:rsidR="00DA0F68">
        <w:rPr>
          <w:rFonts w:ascii="Georgia" w:hAnsi="Georgia"/>
          <w:color w:val="292929"/>
          <w:spacing w:val="-1"/>
          <w:sz w:val="20"/>
          <w:szCs w:val="20"/>
        </w:rPr>
        <w:t xml:space="preserve"> HIP HOPE</w:t>
      </w:r>
    </w:p>
    <w:p w14:paraId="2CE9538E" w14:textId="0253FAF1" w:rsidR="00DA0F68" w:rsidRDefault="00DA0F68" w:rsidP="006B597D">
      <w:pPr>
        <w:pStyle w:val="ic"/>
        <w:shd w:val="clear" w:color="auto" w:fill="FFFFFF"/>
        <w:spacing w:before="480" w:beforeAutospacing="0" w:after="0" w:afterAutospacing="0" w:line="480" w:lineRule="atLeast"/>
        <w:rPr>
          <w:rFonts w:ascii="Georgia" w:hAnsi="Georgia"/>
          <w:color w:val="292929"/>
          <w:spacing w:val="-1"/>
          <w:sz w:val="20"/>
          <w:szCs w:val="20"/>
        </w:rPr>
      </w:pPr>
      <w:r>
        <w:rPr>
          <w:rFonts w:ascii="Georgia" w:hAnsi="Georgia"/>
          <w:color w:val="292929"/>
          <w:spacing w:val="-1"/>
          <w:sz w:val="20"/>
          <w:szCs w:val="20"/>
        </w:rPr>
        <w:t>PHP: CUSTOM COMPILER/CACHE IMPLEMENTATION</w:t>
      </w:r>
    </w:p>
    <w:p w14:paraId="6ACEAF16" w14:textId="00BF39D9" w:rsidR="00DA0F68" w:rsidRDefault="00DA0F68" w:rsidP="006B597D">
      <w:pPr>
        <w:pStyle w:val="ic"/>
        <w:pBdr>
          <w:bottom w:val="single" w:sz="6" w:space="1" w:color="auto"/>
        </w:pBdr>
        <w:shd w:val="clear" w:color="auto" w:fill="FFFFFF"/>
        <w:spacing w:before="480" w:beforeAutospacing="0" w:after="0" w:afterAutospacing="0" w:line="480" w:lineRule="atLeast"/>
        <w:rPr>
          <w:rFonts w:ascii="Georgia" w:hAnsi="Georgia"/>
          <w:color w:val="292929"/>
          <w:spacing w:val="-1"/>
          <w:sz w:val="20"/>
          <w:szCs w:val="20"/>
        </w:rPr>
      </w:pPr>
      <w:r>
        <w:rPr>
          <w:rFonts w:ascii="Georgia" w:hAnsi="Georgia"/>
          <w:color w:val="292929"/>
          <w:spacing w:val="-1"/>
          <w:sz w:val="20"/>
          <w:szCs w:val="20"/>
        </w:rPr>
        <w:t>LINUX: CUSTOM KERNEL EXTENSION</w:t>
      </w:r>
    </w:p>
    <w:p w14:paraId="2AF383C7" w14:textId="3E53F93A" w:rsidR="00DA0F68" w:rsidRDefault="00DA0F68" w:rsidP="006B597D">
      <w:pPr>
        <w:pStyle w:val="ic"/>
        <w:shd w:val="clear" w:color="auto" w:fill="FFFFFF"/>
        <w:spacing w:before="480" w:beforeAutospacing="0" w:after="0" w:afterAutospacing="0" w:line="480" w:lineRule="atLeast"/>
        <w:rPr>
          <w:rFonts w:ascii="Georgia" w:hAnsi="Georgia"/>
          <w:color w:val="292929"/>
          <w:spacing w:val="-1"/>
          <w:sz w:val="20"/>
          <w:szCs w:val="20"/>
        </w:rPr>
      </w:pPr>
      <w:r>
        <w:rPr>
          <w:rFonts w:ascii="Georgia" w:hAnsi="Georgia"/>
          <w:color w:val="292929"/>
          <w:spacing w:val="-1"/>
          <w:sz w:val="20"/>
          <w:szCs w:val="20"/>
        </w:rPr>
        <w:t>SCRIBE                SERVICE AGGREGATES</w:t>
      </w:r>
    </w:p>
    <w:p w14:paraId="368CED1A" w14:textId="3A606E8E" w:rsidR="00DA0F68" w:rsidRDefault="00DA0F68" w:rsidP="006B597D">
      <w:pPr>
        <w:pStyle w:val="ic"/>
        <w:pBdr>
          <w:bottom w:val="single" w:sz="6" w:space="1" w:color="auto"/>
        </w:pBdr>
        <w:shd w:val="clear" w:color="auto" w:fill="FFFFFF"/>
        <w:spacing w:before="480" w:beforeAutospacing="0" w:after="0" w:afterAutospacing="0" w:line="480" w:lineRule="atLeast"/>
        <w:rPr>
          <w:rFonts w:ascii="Georgia" w:hAnsi="Georgia"/>
          <w:color w:val="292929"/>
          <w:spacing w:val="-1"/>
          <w:sz w:val="20"/>
          <w:szCs w:val="20"/>
        </w:rPr>
      </w:pPr>
      <w:r>
        <w:rPr>
          <w:rFonts w:ascii="Georgia" w:hAnsi="Georgia"/>
          <w:color w:val="292929"/>
          <w:spacing w:val="-1"/>
          <w:sz w:val="20"/>
          <w:szCs w:val="20"/>
        </w:rPr>
        <w:t>THRIFT               SERVICE1 SERVICE 1, SERVICE 2, SERVICE 3</w:t>
      </w:r>
    </w:p>
    <w:p w14:paraId="10BCC0D9" w14:textId="14A9627E" w:rsidR="00DA0F68" w:rsidRDefault="00DA0F68" w:rsidP="006B597D">
      <w:pPr>
        <w:pStyle w:val="ic"/>
        <w:shd w:val="clear" w:color="auto" w:fill="FFFFFF"/>
        <w:spacing w:before="480" w:beforeAutospacing="0" w:after="0" w:afterAutospacing="0" w:line="480" w:lineRule="atLeast"/>
        <w:rPr>
          <w:rFonts w:ascii="Georgia" w:hAnsi="Georgia"/>
          <w:color w:val="292929"/>
          <w:spacing w:val="-1"/>
          <w:sz w:val="20"/>
          <w:szCs w:val="20"/>
        </w:rPr>
      </w:pPr>
      <w:r>
        <w:rPr>
          <w:rFonts w:ascii="Georgia" w:hAnsi="Georgia"/>
          <w:color w:val="292929"/>
          <w:spacing w:val="-1"/>
          <w:sz w:val="20"/>
          <w:szCs w:val="20"/>
        </w:rPr>
        <w:t>DATA STORE</w:t>
      </w:r>
    </w:p>
    <w:p w14:paraId="413428CE" w14:textId="3902A500" w:rsidR="00DA0F68" w:rsidRDefault="00DA0F68" w:rsidP="006B597D">
      <w:pPr>
        <w:pStyle w:val="ic"/>
        <w:shd w:val="clear" w:color="auto" w:fill="FFFFFF"/>
        <w:spacing w:before="480" w:beforeAutospacing="0" w:after="0" w:afterAutospacing="0" w:line="480" w:lineRule="atLeast"/>
        <w:rPr>
          <w:rFonts w:ascii="Georgia" w:hAnsi="Georgia"/>
          <w:color w:val="292929"/>
          <w:spacing w:val="-1"/>
          <w:sz w:val="20"/>
          <w:szCs w:val="20"/>
        </w:rPr>
      </w:pPr>
      <w:r>
        <w:rPr>
          <w:rFonts w:ascii="Georgia" w:hAnsi="Georgia"/>
          <w:color w:val="292929"/>
          <w:spacing w:val="-1"/>
          <w:sz w:val="20"/>
          <w:szCs w:val="20"/>
        </w:rPr>
        <w:t>MEMCACHE – WRITE THROUGH CACHE IMPLEMENTATION</w:t>
      </w:r>
    </w:p>
    <w:p w14:paraId="3580C66B" w14:textId="44D2E437" w:rsidR="00DA0F68" w:rsidRDefault="00DA0F68" w:rsidP="006B597D">
      <w:pPr>
        <w:pStyle w:val="ic"/>
        <w:shd w:val="clear" w:color="auto" w:fill="FFFFFF"/>
        <w:spacing w:before="480" w:beforeAutospacing="0" w:after="0" w:afterAutospacing="0" w:line="480" w:lineRule="atLeast"/>
        <w:rPr>
          <w:rFonts w:ascii="Georgia" w:hAnsi="Georgia"/>
          <w:color w:val="292929"/>
          <w:spacing w:val="-1"/>
          <w:sz w:val="20"/>
          <w:szCs w:val="20"/>
        </w:rPr>
      </w:pPr>
      <w:r>
        <w:rPr>
          <w:rFonts w:ascii="Georgia" w:hAnsi="Georgia"/>
          <w:color w:val="292929"/>
          <w:spacing w:val="-1"/>
          <w:sz w:val="20"/>
          <w:szCs w:val="20"/>
        </w:rPr>
        <w:t>CASSANDRA MYSQL HBASE HAYSTACK</w:t>
      </w:r>
    </w:p>
    <w:p w14:paraId="6989E380" w14:textId="1095A654" w:rsidR="00DA0F68" w:rsidRPr="005168A7" w:rsidRDefault="00DA0F68" w:rsidP="006B597D">
      <w:pPr>
        <w:pStyle w:val="ic"/>
        <w:shd w:val="clear" w:color="auto" w:fill="FFFFFF"/>
        <w:spacing w:before="480" w:beforeAutospacing="0" w:after="0" w:afterAutospacing="0" w:line="480" w:lineRule="atLeast"/>
        <w:rPr>
          <w:rFonts w:ascii="Georgia" w:hAnsi="Georgia"/>
          <w:color w:val="292929"/>
          <w:spacing w:val="-1"/>
          <w:sz w:val="20"/>
          <w:szCs w:val="20"/>
        </w:rPr>
      </w:pPr>
      <w:r>
        <w:rPr>
          <w:rFonts w:ascii="Georgia" w:hAnsi="Georgia"/>
          <w:color w:val="292929"/>
          <w:spacing w:val="-1"/>
          <w:sz w:val="20"/>
          <w:szCs w:val="20"/>
        </w:rPr>
        <w:t>______________________________________________________________________</w:t>
      </w:r>
    </w:p>
    <w:p w14:paraId="62F92356" w14:textId="6186F8B5" w:rsidR="006B597D" w:rsidRDefault="006B597D">
      <w:pPr>
        <w:rPr>
          <w:b/>
          <w:bCs/>
          <w:sz w:val="24"/>
          <w:szCs w:val="24"/>
          <w:u w:val="single"/>
        </w:rPr>
      </w:pPr>
    </w:p>
    <w:p w14:paraId="120017E4" w14:textId="1DFB1C38" w:rsidR="0005433F" w:rsidRPr="00F872D8" w:rsidRDefault="0005433F">
      <w:pPr>
        <w:rPr>
          <w:rFonts w:ascii="Arial" w:hAnsi="Arial" w:cs="Arial"/>
          <w:b/>
          <w:bCs/>
          <w:sz w:val="24"/>
          <w:szCs w:val="24"/>
          <w:u w:val="single"/>
        </w:rPr>
      </w:pPr>
      <w:r w:rsidRPr="00F872D8">
        <w:rPr>
          <w:rFonts w:ascii="Arial" w:hAnsi="Arial" w:cs="Arial"/>
          <w:b/>
          <w:bCs/>
          <w:sz w:val="24"/>
          <w:szCs w:val="24"/>
          <w:u w:val="single"/>
        </w:rPr>
        <w:t>PART2</w:t>
      </w:r>
    </w:p>
    <w:p w14:paraId="4576629D" w14:textId="7D84D792" w:rsidR="001568F6" w:rsidRPr="00F872D8" w:rsidRDefault="001568F6">
      <w:pPr>
        <w:rPr>
          <w:rFonts w:ascii="Arial" w:hAnsi="Arial" w:cs="Arial"/>
          <w:b/>
          <w:bCs/>
          <w:sz w:val="24"/>
          <w:szCs w:val="24"/>
          <w:u w:val="single"/>
        </w:rPr>
      </w:pPr>
      <w:r w:rsidRPr="00F872D8">
        <w:rPr>
          <w:rFonts w:ascii="Arial" w:hAnsi="Arial" w:cs="Arial"/>
          <w:b/>
          <w:bCs/>
          <w:sz w:val="24"/>
          <w:szCs w:val="24"/>
          <w:u w:val="single"/>
        </w:rPr>
        <w:t>PIPE AND FILTER ARCHITECTURE</w:t>
      </w:r>
    </w:p>
    <w:p w14:paraId="5B55050A" w14:textId="77777777" w:rsidR="001568F6" w:rsidRPr="00F872D8" w:rsidRDefault="001568F6" w:rsidP="001568F6">
      <w:pPr>
        <w:pStyle w:val="NormalWeb"/>
        <w:spacing w:before="0" w:beforeAutospacing="0" w:after="300" w:afterAutospacing="0"/>
        <w:rPr>
          <w:rFonts w:ascii="Arial" w:hAnsi="Arial" w:cs="Arial"/>
          <w:color w:val="000000"/>
        </w:rPr>
      </w:pPr>
      <w:r w:rsidRPr="00F872D8">
        <w:rPr>
          <w:rFonts w:ascii="Arial" w:hAnsi="Arial" w:cs="Arial"/>
          <w:color w:val="000000"/>
        </w:rPr>
        <w:t>It consists of any number of components (filters) that transform or filter data, before passing it on via connectors (pipes) to other components. The filters are all working </w:t>
      </w:r>
      <w:r w:rsidRPr="00F872D8">
        <w:rPr>
          <w:rFonts w:ascii="Arial" w:hAnsi="Arial" w:cs="Arial"/>
          <w:i/>
          <w:iCs/>
          <w:color w:val="000000"/>
        </w:rPr>
        <w:t>at the same time</w:t>
      </w:r>
      <w:r w:rsidRPr="00F872D8">
        <w:rPr>
          <w:rFonts w:ascii="Arial" w:hAnsi="Arial" w:cs="Arial"/>
          <w:color w:val="000000"/>
        </w:rPr>
        <w:t>. The architecture is often used as a simple sequence, but it may also be used for very complex structures.</w:t>
      </w:r>
    </w:p>
    <w:p w14:paraId="67AF39C1" w14:textId="3B008C0E" w:rsidR="001568F6" w:rsidRPr="00F872D8" w:rsidRDefault="001568F6" w:rsidP="001568F6">
      <w:pPr>
        <w:rPr>
          <w:rFonts w:ascii="Arial" w:hAnsi="Arial" w:cs="Arial"/>
          <w:sz w:val="24"/>
          <w:szCs w:val="24"/>
        </w:rPr>
      </w:pPr>
      <w:r w:rsidRPr="00F872D8">
        <w:rPr>
          <w:rFonts w:ascii="Arial" w:hAnsi="Arial" w:cs="Arial"/>
          <w:noProof/>
          <w:sz w:val="24"/>
          <w:szCs w:val="24"/>
        </w:rPr>
        <w:t>PUMP—PIPE-</w:t>
      </w:r>
      <w:r w:rsidRPr="00F872D8">
        <w:rPr>
          <w:rFonts w:ascii="Arial" w:hAnsi="Arial" w:cs="Arial"/>
          <w:noProof/>
          <w:sz w:val="24"/>
          <w:szCs w:val="24"/>
        </w:rPr>
        <w:sym w:font="Wingdings" w:char="F0E0"/>
      </w:r>
      <w:r w:rsidRPr="00F872D8">
        <w:rPr>
          <w:rFonts w:ascii="Arial" w:hAnsi="Arial" w:cs="Arial"/>
          <w:noProof/>
          <w:sz w:val="24"/>
          <w:szCs w:val="24"/>
        </w:rPr>
        <w:t>FILTER—PIPE</w:t>
      </w:r>
      <w:r w:rsidRPr="00F872D8">
        <w:rPr>
          <w:rFonts w:ascii="Arial" w:hAnsi="Arial" w:cs="Arial"/>
          <w:noProof/>
          <w:sz w:val="24"/>
          <w:szCs w:val="24"/>
        </w:rPr>
        <w:sym w:font="Wingdings" w:char="F0E0"/>
      </w:r>
      <w:r w:rsidRPr="00F872D8">
        <w:rPr>
          <w:rFonts w:ascii="Arial" w:hAnsi="Arial" w:cs="Arial"/>
          <w:noProof/>
          <w:sz w:val="24"/>
          <w:szCs w:val="24"/>
        </w:rPr>
        <w:t>FILTER—PIPE</w:t>
      </w:r>
      <w:r w:rsidRPr="00F872D8">
        <w:rPr>
          <w:rFonts w:ascii="Arial" w:hAnsi="Arial" w:cs="Arial"/>
          <w:noProof/>
          <w:sz w:val="24"/>
          <w:szCs w:val="24"/>
        </w:rPr>
        <w:sym w:font="Wingdings" w:char="F0E0"/>
      </w:r>
      <w:r w:rsidRPr="00F872D8">
        <w:rPr>
          <w:rFonts w:ascii="Arial" w:hAnsi="Arial" w:cs="Arial"/>
          <w:noProof/>
          <w:sz w:val="24"/>
          <w:szCs w:val="24"/>
        </w:rPr>
        <w:t>SINK</w:t>
      </w:r>
    </w:p>
    <w:p w14:paraId="48479B3F" w14:textId="77777777" w:rsidR="001568F6" w:rsidRPr="00F872D8" w:rsidRDefault="001568F6" w:rsidP="001568F6">
      <w:pPr>
        <w:pStyle w:val="NormalWeb"/>
        <w:spacing w:before="0" w:beforeAutospacing="0" w:after="300" w:afterAutospacing="0"/>
        <w:rPr>
          <w:rFonts w:ascii="Arial" w:hAnsi="Arial" w:cs="Arial"/>
          <w:color w:val="000000"/>
        </w:rPr>
      </w:pPr>
      <w:r w:rsidRPr="00F872D8">
        <w:rPr>
          <w:rFonts w:ascii="Arial" w:hAnsi="Arial" w:cs="Arial"/>
          <w:color w:val="000000"/>
        </w:rPr>
        <w:t>The </w:t>
      </w:r>
      <w:r w:rsidRPr="00F872D8">
        <w:rPr>
          <w:rFonts w:ascii="Arial" w:hAnsi="Arial" w:cs="Arial"/>
          <w:b/>
          <w:bCs/>
          <w:color w:val="000000"/>
        </w:rPr>
        <w:t>filter</w:t>
      </w:r>
      <w:r w:rsidRPr="00F872D8">
        <w:rPr>
          <w:rFonts w:ascii="Arial" w:hAnsi="Arial" w:cs="Arial"/>
          <w:color w:val="000000"/>
        </w:rPr>
        <w:t> transforms or </w:t>
      </w:r>
      <w:r w:rsidRPr="00F872D8">
        <w:rPr>
          <w:rFonts w:ascii="Arial" w:hAnsi="Arial" w:cs="Arial"/>
          <w:i/>
          <w:iCs/>
          <w:color w:val="000000"/>
        </w:rPr>
        <w:t>filters</w:t>
      </w:r>
      <w:r w:rsidRPr="00F872D8">
        <w:rPr>
          <w:rFonts w:ascii="Arial" w:hAnsi="Arial" w:cs="Arial"/>
          <w:color w:val="000000"/>
        </w:rPr>
        <w:t> the data it receives via the pipes with which it is connected. A filter can have any number of input pipes and any number of output pipes.</w:t>
      </w:r>
    </w:p>
    <w:p w14:paraId="7E1B9C92" w14:textId="77777777" w:rsidR="001568F6" w:rsidRPr="00F872D8" w:rsidRDefault="001568F6" w:rsidP="001568F6">
      <w:pPr>
        <w:pStyle w:val="NormalWeb"/>
        <w:spacing w:before="0" w:beforeAutospacing="0" w:after="300" w:afterAutospacing="0"/>
        <w:rPr>
          <w:rFonts w:ascii="Arial" w:hAnsi="Arial" w:cs="Arial"/>
          <w:color w:val="000000"/>
        </w:rPr>
      </w:pPr>
      <w:r w:rsidRPr="00F872D8">
        <w:rPr>
          <w:rFonts w:ascii="Arial" w:hAnsi="Arial" w:cs="Arial"/>
          <w:color w:val="000000"/>
        </w:rPr>
        <w:lastRenderedPageBreak/>
        <w:t>The </w:t>
      </w:r>
      <w:r w:rsidRPr="00F872D8">
        <w:rPr>
          <w:rFonts w:ascii="Arial" w:hAnsi="Arial" w:cs="Arial"/>
          <w:b/>
          <w:bCs/>
          <w:color w:val="000000"/>
        </w:rPr>
        <w:t>pipe</w:t>
      </w:r>
      <w:r w:rsidRPr="00F872D8">
        <w:rPr>
          <w:rFonts w:ascii="Arial" w:hAnsi="Arial" w:cs="Arial"/>
          <w:color w:val="000000"/>
        </w:rPr>
        <w:t> is the connector that passes data from one filter to the next. It is a directional stream of data, that is usually implemented by a data buffer to store all data, until the next filter has time to process it.</w:t>
      </w:r>
    </w:p>
    <w:p w14:paraId="04528155" w14:textId="77777777" w:rsidR="001568F6" w:rsidRPr="00F872D8" w:rsidRDefault="001568F6" w:rsidP="001568F6">
      <w:pPr>
        <w:pStyle w:val="NormalWeb"/>
        <w:spacing w:before="0" w:beforeAutospacing="0" w:after="300" w:afterAutospacing="0"/>
        <w:rPr>
          <w:rFonts w:ascii="Arial" w:hAnsi="Arial" w:cs="Arial"/>
          <w:color w:val="000000"/>
        </w:rPr>
      </w:pPr>
      <w:r w:rsidRPr="00F872D8">
        <w:rPr>
          <w:rFonts w:ascii="Arial" w:hAnsi="Arial" w:cs="Arial"/>
          <w:color w:val="000000"/>
        </w:rPr>
        <w:t>The </w:t>
      </w:r>
      <w:r w:rsidRPr="00F872D8">
        <w:rPr>
          <w:rFonts w:ascii="Arial" w:hAnsi="Arial" w:cs="Arial"/>
          <w:b/>
          <w:bCs/>
          <w:color w:val="000000"/>
        </w:rPr>
        <w:t>pump</w:t>
      </w:r>
      <w:r w:rsidRPr="00F872D8">
        <w:rPr>
          <w:rFonts w:ascii="Arial" w:hAnsi="Arial" w:cs="Arial"/>
          <w:color w:val="000000"/>
        </w:rPr>
        <w:t xml:space="preserve"> or producer is the data source. It can be a static text file, or a keyboard input device, </w:t>
      </w:r>
      <w:proofErr w:type="spellStart"/>
      <w:r w:rsidRPr="00F872D8">
        <w:rPr>
          <w:rFonts w:ascii="Arial" w:hAnsi="Arial" w:cs="Arial"/>
          <w:color w:val="000000"/>
        </w:rPr>
        <w:t>continously</w:t>
      </w:r>
      <w:proofErr w:type="spellEnd"/>
      <w:r w:rsidRPr="00F872D8">
        <w:rPr>
          <w:rFonts w:ascii="Arial" w:hAnsi="Arial" w:cs="Arial"/>
          <w:color w:val="000000"/>
        </w:rPr>
        <w:t xml:space="preserve"> creating new data.</w:t>
      </w:r>
    </w:p>
    <w:p w14:paraId="0E8C24DB" w14:textId="0C788E4F" w:rsidR="001568F6" w:rsidRPr="00F872D8" w:rsidRDefault="001568F6" w:rsidP="001568F6">
      <w:pPr>
        <w:pStyle w:val="NormalWeb"/>
        <w:spacing w:before="0" w:beforeAutospacing="0" w:after="300" w:afterAutospacing="0"/>
        <w:rPr>
          <w:rFonts w:ascii="Arial" w:hAnsi="Arial" w:cs="Arial"/>
          <w:color w:val="000000"/>
        </w:rPr>
      </w:pPr>
      <w:r w:rsidRPr="00F872D8">
        <w:rPr>
          <w:rFonts w:ascii="Arial" w:hAnsi="Arial" w:cs="Arial"/>
          <w:color w:val="000000"/>
        </w:rPr>
        <w:t>The </w:t>
      </w:r>
      <w:r w:rsidRPr="00F872D8">
        <w:rPr>
          <w:rFonts w:ascii="Arial" w:hAnsi="Arial" w:cs="Arial"/>
          <w:b/>
          <w:bCs/>
          <w:color w:val="000000"/>
        </w:rPr>
        <w:t>sink</w:t>
      </w:r>
      <w:r w:rsidRPr="00F872D8">
        <w:rPr>
          <w:rFonts w:ascii="Arial" w:hAnsi="Arial" w:cs="Arial"/>
          <w:color w:val="000000"/>
        </w:rPr>
        <w:t xml:space="preserve"> or consumer is the data target. It can be </w:t>
      </w:r>
      <w:proofErr w:type="gramStart"/>
      <w:r w:rsidRPr="00F872D8">
        <w:rPr>
          <w:rFonts w:ascii="Arial" w:hAnsi="Arial" w:cs="Arial"/>
          <w:color w:val="000000"/>
        </w:rPr>
        <w:t>a another</w:t>
      </w:r>
      <w:proofErr w:type="gramEnd"/>
      <w:r w:rsidRPr="00F872D8">
        <w:rPr>
          <w:rFonts w:ascii="Arial" w:hAnsi="Arial" w:cs="Arial"/>
          <w:color w:val="000000"/>
        </w:rPr>
        <w:t xml:space="preserve"> file, a database, or a computer scree</w:t>
      </w:r>
      <w:r w:rsidRPr="00F872D8">
        <w:rPr>
          <w:rFonts w:ascii="Arial" w:hAnsi="Arial" w:cs="Arial"/>
          <w:color w:val="000000"/>
        </w:rPr>
        <w:t>n</w:t>
      </w:r>
    </w:p>
    <w:p w14:paraId="07F83383" w14:textId="006F99E6" w:rsidR="001568F6" w:rsidRPr="00F872D8" w:rsidRDefault="00287910" w:rsidP="001568F6">
      <w:pPr>
        <w:pStyle w:val="NormalWeb"/>
        <w:spacing w:before="0" w:beforeAutospacing="0" w:after="300" w:afterAutospacing="0"/>
        <w:rPr>
          <w:rFonts w:ascii="Arial" w:hAnsi="Arial" w:cs="Arial"/>
          <w:color w:val="000000"/>
        </w:rPr>
      </w:pPr>
      <w:r w:rsidRPr="00F872D8">
        <w:rPr>
          <w:rFonts w:ascii="Arial" w:hAnsi="Arial" w:cs="Arial"/>
          <w:color w:val="000000"/>
        </w:rPr>
        <w:t>CLIENT-</w:t>
      </w:r>
      <w:proofErr w:type="gramStart"/>
      <w:r w:rsidRPr="00F872D8">
        <w:rPr>
          <w:rFonts w:ascii="Arial" w:hAnsi="Arial" w:cs="Arial"/>
          <w:color w:val="000000"/>
        </w:rPr>
        <w:t>SERVER:-</w:t>
      </w:r>
      <w:proofErr w:type="gramEnd"/>
      <w:r w:rsidRPr="00F872D8">
        <w:rPr>
          <w:rFonts w:ascii="Arial" w:hAnsi="Arial" w:cs="Arial"/>
          <w:color w:val="000000"/>
        </w:rPr>
        <w:t>-</w:t>
      </w:r>
    </w:p>
    <w:p w14:paraId="546FC8DF" w14:textId="125AF83F" w:rsidR="00287910" w:rsidRPr="00F872D8" w:rsidRDefault="00287910" w:rsidP="001568F6">
      <w:pPr>
        <w:pStyle w:val="NormalWeb"/>
        <w:spacing w:before="0" w:beforeAutospacing="0" w:after="300" w:afterAutospacing="0"/>
        <w:rPr>
          <w:rStyle w:val="kx21rb"/>
          <w:rFonts w:ascii="Arial" w:hAnsi="Arial" w:cs="Arial"/>
          <w:color w:val="70757A"/>
          <w:shd w:val="clear" w:color="auto" w:fill="FFFFFF"/>
        </w:rPr>
      </w:pPr>
      <w:r w:rsidRPr="00F872D8">
        <w:rPr>
          <w:rStyle w:val="hgkelc"/>
          <w:rFonts w:ascii="Arial" w:hAnsi="Arial" w:cs="Arial"/>
          <w:color w:val="202124"/>
          <w:shd w:val="clear" w:color="auto" w:fill="FFFFFF"/>
        </w:rPr>
        <w:t>The client-server model describes </w:t>
      </w:r>
      <w:r w:rsidRPr="00F872D8">
        <w:rPr>
          <w:rStyle w:val="hgkelc"/>
          <w:rFonts w:ascii="Arial" w:hAnsi="Arial" w:cs="Arial"/>
          <w:b/>
          <w:bCs/>
          <w:color w:val="202124"/>
          <w:shd w:val="clear" w:color="auto" w:fill="FFFFFF"/>
        </w:rPr>
        <w:t>how a server provides resources and services to one or more clients</w:t>
      </w:r>
      <w:r w:rsidRPr="00F872D8">
        <w:rPr>
          <w:rStyle w:val="hgkelc"/>
          <w:rFonts w:ascii="Arial" w:hAnsi="Arial" w:cs="Arial"/>
          <w:color w:val="202124"/>
          <w:shd w:val="clear" w:color="auto" w:fill="FFFFFF"/>
        </w:rPr>
        <w:t>. Examples of servers include web servers, mail servers, and file servers. Each of these servers provide resources to client devices, such as desktop computers, laptops, tablets, and smartphones.</w:t>
      </w:r>
      <w:r w:rsidRPr="00F872D8">
        <w:rPr>
          <w:rStyle w:val="kx21rb"/>
          <w:rFonts w:ascii="Arial" w:hAnsi="Arial" w:cs="Arial"/>
          <w:color w:val="70757A"/>
          <w:shd w:val="clear" w:color="auto" w:fill="FFFFFF"/>
        </w:rPr>
        <w:t>1</w:t>
      </w:r>
    </w:p>
    <w:p w14:paraId="3C7A4C54" w14:textId="77777777" w:rsidR="00287910" w:rsidRPr="00287910" w:rsidRDefault="00287910" w:rsidP="00287910">
      <w:pPr>
        <w:shd w:val="clear" w:color="auto" w:fill="FFFFFF"/>
        <w:spacing w:line="240" w:lineRule="auto"/>
        <w:rPr>
          <w:rFonts w:ascii="Arial" w:eastAsia="Times New Roman" w:hAnsi="Arial" w:cs="Arial"/>
          <w:color w:val="202124"/>
          <w:sz w:val="24"/>
          <w:szCs w:val="24"/>
          <w:lang w:eastAsia="en-GB"/>
        </w:rPr>
      </w:pPr>
      <w:r w:rsidRPr="00287910">
        <w:rPr>
          <w:rFonts w:ascii="Arial" w:eastAsia="Times New Roman" w:hAnsi="Arial" w:cs="Arial"/>
          <w:b/>
          <w:bCs/>
          <w:color w:val="202124"/>
          <w:sz w:val="24"/>
          <w:szCs w:val="24"/>
          <w:lang w:eastAsia="en-GB"/>
        </w:rPr>
        <w:t>There are four various types of client-server architecture.</w:t>
      </w:r>
    </w:p>
    <w:p w14:paraId="3ACEFA86" w14:textId="77777777" w:rsidR="00287910" w:rsidRPr="00287910" w:rsidRDefault="00287910" w:rsidP="00287910">
      <w:pPr>
        <w:numPr>
          <w:ilvl w:val="0"/>
          <w:numId w:val="6"/>
        </w:numPr>
        <w:shd w:val="clear" w:color="auto" w:fill="FFFFFF"/>
        <w:spacing w:after="60" w:line="240" w:lineRule="auto"/>
        <w:rPr>
          <w:rFonts w:ascii="Arial" w:eastAsia="Times New Roman" w:hAnsi="Arial" w:cs="Arial"/>
          <w:color w:val="202124"/>
          <w:sz w:val="24"/>
          <w:szCs w:val="24"/>
          <w:lang w:eastAsia="en-GB"/>
        </w:rPr>
      </w:pPr>
      <w:r w:rsidRPr="00287910">
        <w:rPr>
          <w:rFonts w:ascii="Arial" w:eastAsia="Times New Roman" w:hAnsi="Arial" w:cs="Arial"/>
          <w:color w:val="202124"/>
          <w:sz w:val="24"/>
          <w:szCs w:val="24"/>
          <w:lang w:eastAsia="en-GB"/>
        </w:rPr>
        <w:t>1 Tier Architecture.</w:t>
      </w:r>
    </w:p>
    <w:p w14:paraId="316DAF83" w14:textId="77777777" w:rsidR="00287910" w:rsidRPr="00287910" w:rsidRDefault="00287910" w:rsidP="00287910">
      <w:pPr>
        <w:numPr>
          <w:ilvl w:val="0"/>
          <w:numId w:val="6"/>
        </w:numPr>
        <w:shd w:val="clear" w:color="auto" w:fill="FFFFFF"/>
        <w:spacing w:after="60" w:line="240" w:lineRule="auto"/>
        <w:rPr>
          <w:rFonts w:ascii="Arial" w:eastAsia="Times New Roman" w:hAnsi="Arial" w:cs="Arial"/>
          <w:color w:val="202124"/>
          <w:sz w:val="24"/>
          <w:szCs w:val="24"/>
          <w:lang w:eastAsia="en-GB"/>
        </w:rPr>
      </w:pPr>
      <w:r w:rsidRPr="00287910">
        <w:rPr>
          <w:rFonts w:ascii="Arial" w:eastAsia="Times New Roman" w:hAnsi="Arial" w:cs="Arial"/>
          <w:color w:val="202124"/>
          <w:sz w:val="24"/>
          <w:szCs w:val="24"/>
          <w:lang w:eastAsia="en-GB"/>
        </w:rPr>
        <w:t>2 Tier Architecture.</w:t>
      </w:r>
    </w:p>
    <w:p w14:paraId="57F2FD58" w14:textId="77777777" w:rsidR="00287910" w:rsidRPr="00287910" w:rsidRDefault="00287910" w:rsidP="00287910">
      <w:pPr>
        <w:numPr>
          <w:ilvl w:val="0"/>
          <w:numId w:val="6"/>
        </w:numPr>
        <w:shd w:val="clear" w:color="auto" w:fill="FFFFFF"/>
        <w:spacing w:after="60" w:line="240" w:lineRule="auto"/>
        <w:rPr>
          <w:rFonts w:ascii="Arial" w:eastAsia="Times New Roman" w:hAnsi="Arial" w:cs="Arial"/>
          <w:color w:val="202124"/>
          <w:sz w:val="24"/>
          <w:szCs w:val="24"/>
          <w:lang w:eastAsia="en-GB"/>
        </w:rPr>
      </w:pPr>
      <w:r w:rsidRPr="00287910">
        <w:rPr>
          <w:rFonts w:ascii="Arial" w:eastAsia="Times New Roman" w:hAnsi="Arial" w:cs="Arial"/>
          <w:color w:val="202124"/>
          <w:sz w:val="24"/>
          <w:szCs w:val="24"/>
          <w:lang w:eastAsia="en-GB"/>
        </w:rPr>
        <w:t>3 Tier Architecture.</w:t>
      </w:r>
    </w:p>
    <w:p w14:paraId="1FEE011F" w14:textId="77777777" w:rsidR="00287910" w:rsidRPr="00287910" w:rsidRDefault="00287910" w:rsidP="00287910">
      <w:pPr>
        <w:numPr>
          <w:ilvl w:val="0"/>
          <w:numId w:val="6"/>
        </w:numPr>
        <w:shd w:val="clear" w:color="auto" w:fill="FFFFFF"/>
        <w:spacing w:after="60" w:line="240" w:lineRule="auto"/>
        <w:rPr>
          <w:rFonts w:ascii="Arial" w:eastAsia="Times New Roman" w:hAnsi="Arial" w:cs="Arial"/>
          <w:color w:val="202124"/>
          <w:sz w:val="24"/>
          <w:szCs w:val="24"/>
          <w:lang w:eastAsia="en-GB"/>
        </w:rPr>
      </w:pPr>
      <w:r w:rsidRPr="00287910">
        <w:rPr>
          <w:rFonts w:ascii="Arial" w:eastAsia="Times New Roman" w:hAnsi="Arial" w:cs="Arial"/>
          <w:color w:val="202124"/>
          <w:sz w:val="24"/>
          <w:szCs w:val="24"/>
          <w:lang w:eastAsia="en-GB"/>
        </w:rPr>
        <w:t>N Tier Architecture.</w:t>
      </w:r>
    </w:p>
    <w:p w14:paraId="214B4A0A" w14:textId="7E421A09" w:rsidR="00804FAF" w:rsidRPr="00F872D8" w:rsidRDefault="00287910" w:rsidP="00804FAF">
      <w:pPr>
        <w:pStyle w:val="NormalWeb"/>
        <w:spacing w:before="0" w:beforeAutospacing="0" w:after="300" w:afterAutospacing="0"/>
        <w:ind w:left="720"/>
        <w:rPr>
          <w:rFonts w:ascii="Arial" w:hAnsi="Arial" w:cs="Arial"/>
          <w:color w:val="202124"/>
          <w:shd w:val="clear" w:color="auto" w:fill="FFFFFF"/>
        </w:rPr>
      </w:pPr>
      <w:r w:rsidRPr="00F872D8">
        <w:rPr>
          <w:rFonts w:ascii="Arial" w:hAnsi="Arial" w:cs="Arial"/>
          <w:color w:val="202124"/>
          <w:shd w:val="clear" w:color="auto" w:fill="FFFFFF"/>
        </w:rPr>
        <w:t>The two-tier architecture is like </w:t>
      </w:r>
      <w:r w:rsidRPr="00F872D8">
        <w:rPr>
          <w:rFonts w:ascii="Arial" w:hAnsi="Arial" w:cs="Arial"/>
          <w:b/>
          <w:bCs/>
          <w:color w:val="202124"/>
          <w:shd w:val="clear" w:color="auto" w:fill="FFFFFF"/>
        </w:rPr>
        <w:t>client server application</w:t>
      </w:r>
      <w:r w:rsidRPr="00F872D8">
        <w:rPr>
          <w:rFonts w:ascii="Arial" w:hAnsi="Arial" w:cs="Arial"/>
          <w:color w:val="202124"/>
          <w:shd w:val="clear" w:color="auto" w:fill="FFFFFF"/>
        </w:rPr>
        <w:t>. The direct communication takes place between client and server. There is no intermediate between client and server. So, in client application the client writes the program for saving the record in SQL Server and thereby saving the data in the database.</w:t>
      </w:r>
      <w:r w:rsidR="00804FAF" w:rsidRPr="00F872D8">
        <w:rPr>
          <w:rFonts w:ascii="Arial" w:hAnsi="Arial" w:cs="Arial"/>
          <w:color w:val="202124"/>
          <w:shd w:val="clear" w:color="auto" w:fill="FFFFFF"/>
        </w:rPr>
        <w:t xml:space="preserve"> </w:t>
      </w:r>
      <w:r w:rsidR="00804FAF" w:rsidRPr="00F872D8">
        <w:rPr>
          <w:rFonts w:ascii="Arial" w:hAnsi="Arial" w:cs="Arial"/>
          <w:color w:val="202124"/>
          <w:shd w:val="clear" w:color="auto" w:fill="FFFFFF"/>
        </w:rPr>
        <w:t>The two-tier architecture is like </w:t>
      </w:r>
      <w:r w:rsidR="00804FAF" w:rsidRPr="00F872D8">
        <w:rPr>
          <w:rFonts w:ascii="Arial" w:hAnsi="Arial" w:cs="Arial"/>
          <w:b/>
          <w:bCs/>
          <w:color w:val="202124"/>
          <w:shd w:val="clear" w:color="auto" w:fill="FFFFFF"/>
        </w:rPr>
        <w:t>client server application</w:t>
      </w:r>
      <w:r w:rsidR="00804FAF" w:rsidRPr="00F872D8">
        <w:rPr>
          <w:rFonts w:ascii="Arial" w:hAnsi="Arial" w:cs="Arial"/>
          <w:color w:val="202124"/>
          <w:shd w:val="clear" w:color="auto" w:fill="FFFFFF"/>
        </w:rPr>
        <w:t>. The direct communication takes place between client and server. There is no intermediate between client and server. So, in client application the client writes the program for saving the record in SQL Server and thereby saving the data in the database.</w:t>
      </w:r>
    </w:p>
    <w:p w14:paraId="46F24368" w14:textId="60642DE8" w:rsidR="00287910" w:rsidRPr="00F872D8" w:rsidRDefault="00287910" w:rsidP="001568F6">
      <w:pPr>
        <w:pStyle w:val="NormalWeb"/>
        <w:spacing w:before="0" w:beforeAutospacing="0" w:after="300" w:afterAutospacing="0"/>
        <w:rPr>
          <w:rFonts w:ascii="Arial" w:hAnsi="Arial" w:cs="Arial"/>
          <w:color w:val="202124"/>
          <w:shd w:val="clear" w:color="auto" w:fill="FFFFFF"/>
        </w:rPr>
      </w:pPr>
    </w:p>
    <w:p w14:paraId="70FC6EDD" w14:textId="7D4C125D" w:rsidR="00287910" w:rsidRPr="00F872D8" w:rsidRDefault="00287910" w:rsidP="001568F6">
      <w:pPr>
        <w:pStyle w:val="NormalWeb"/>
        <w:spacing w:before="0" w:beforeAutospacing="0" w:after="300" w:afterAutospacing="0"/>
        <w:rPr>
          <w:rFonts w:ascii="Arial" w:hAnsi="Arial" w:cs="Arial"/>
          <w:color w:val="202124"/>
          <w:shd w:val="clear" w:color="auto" w:fill="FFFFFF"/>
        </w:rPr>
      </w:pPr>
      <w:r w:rsidRPr="00F872D8">
        <w:rPr>
          <w:rFonts w:ascii="Arial" w:hAnsi="Arial" w:cs="Arial"/>
          <w:color w:val="202124"/>
          <w:shd w:val="clear" w:color="auto" w:fill="FFFFFF"/>
        </w:rPr>
        <w:t>FIRST TIER                                                      TASK/SERVICES</w:t>
      </w:r>
    </w:p>
    <w:p w14:paraId="18F14AC2" w14:textId="2D5BE1DE" w:rsidR="00287910" w:rsidRPr="00F872D8" w:rsidRDefault="00287910" w:rsidP="00287910">
      <w:pPr>
        <w:pStyle w:val="NormalWeb"/>
        <w:spacing w:before="0" w:beforeAutospacing="0" w:after="300" w:afterAutospacing="0"/>
        <w:rPr>
          <w:rFonts w:ascii="Arial" w:hAnsi="Arial" w:cs="Arial"/>
          <w:color w:val="202124"/>
          <w:shd w:val="clear" w:color="auto" w:fill="FFFFFF"/>
        </w:rPr>
      </w:pPr>
      <w:r w:rsidRPr="00F872D8">
        <w:rPr>
          <w:rFonts w:ascii="Arial" w:hAnsi="Arial" w:cs="Arial"/>
          <w:color w:val="202124"/>
          <w:shd w:val="clear" w:color="auto" w:fill="FFFFFF"/>
        </w:rPr>
        <w:t>CLIENT                                                              *USER INTERFACE</w:t>
      </w:r>
    </w:p>
    <w:p w14:paraId="38F4CD67" w14:textId="71AD8F5C" w:rsidR="00287910" w:rsidRPr="00F872D8" w:rsidRDefault="00287910" w:rsidP="00287910">
      <w:pPr>
        <w:pStyle w:val="NormalWeb"/>
        <w:spacing w:before="0" w:beforeAutospacing="0" w:after="300" w:afterAutospacing="0"/>
        <w:ind w:left="720"/>
        <w:rPr>
          <w:rFonts w:ascii="Arial" w:hAnsi="Arial" w:cs="Arial"/>
          <w:color w:val="202124"/>
          <w:shd w:val="clear" w:color="auto" w:fill="FFFFFF"/>
        </w:rPr>
      </w:pPr>
      <w:r w:rsidRPr="00F872D8">
        <w:rPr>
          <w:rFonts w:ascii="Arial" w:hAnsi="Arial" w:cs="Arial"/>
          <w:color w:val="202124"/>
          <w:shd w:val="clear" w:color="auto" w:fill="FFFFFF"/>
        </w:rPr>
        <w:t xml:space="preserve">                                                                  PRESENTATION SERVICES</w:t>
      </w:r>
    </w:p>
    <w:p w14:paraId="2A61A6E6" w14:textId="48EDB5AB" w:rsidR="00287910" w:rsidRPr="00F872D8" w:rsidRDefault="00287910" w:rsidP="00287910">
      <w:pPr>
        <w:pStyle w:val="NormalWeb"/>
        <w:pBdr>
          <w:bottom w:val="single" w:sz="6" w:space="1" w:color="auto"/>
        </w:pBdr>
        <w:spacing w:before="0" w:beforeAutospacing="0" w:after="300" w:afterAutospacing="0"/>
        <w:ind w:left="720"/>
        <w:rPr>
          <w:rFonts w:ascii="Arial" w:hAnsi="Arial" w:cs="Arial"/>
          <w:color w:val="202124"/>
          <w:shd w:val="clear" w:color="auto" w:fill="FFFFFF"/>
        </w:rPr>
      </w:pPr>
      <w:r w:rsidRPr="00F872D8">
        <w:rPr>
          <w:rFonts w:ascii="Arial" w:hAnsi="Arial" w:cs="Arial"/>
          <w:color w:val="202124"/>
          <w:shd w:val="clear" w:color="auto" w:fill="FFFFFF"/>
        </w:rPr>
        <w:t xml:space="preserve">                                                                  APPLICATION SERVICES</w:t>
      </w:r>
    </w:p>
    <w:p w14:paraId="625F3843" w14:textId="77777777" w:rsidR="00804FAF" w:rsidRPr="00F872D8" w:rsidRDefault="00804FAF" w:rsidP="00287910">
      <w:pPr>
        <w:pStyle w:val="NormalWeb"/>
        <w:pBdr>
          <w:bottom w:val="single" w:sz="6" w:space="1" w:color="auto"/>
        </w:pBdr>
        <w:spacing w:before="0" w:beforeAutospacing="0" w:after="300" w:afterAutospacing="0"/>
        <w:ind w:left="720"/>
        <w:rPr>
          <w:rFonts w:ascii="Arial" w:hAnsi="Arial" w:cs="Arial"/>
          <w:color w:val="202124"/>
          <w:shd w:val="clear" w:color="auto" w:fill="FFFFFF"/>
        </w:rPr>
      </w:pPr>
    </w:p>
    <w:p w14:paraId="183A117C" w14:textId="48A6CF00" w:rsidR="00804FAF" w:rsidRPr="00F872D8" w:rsidRDefault="00804FAF" w:rsidP="00287910">
      <w:pPr>
        <w:pStyle w:val="NormalWeb"/>
        <w:spacing w:before="0" w:beforeAutospacing="0" w:after="300" w:afterAutospacing="0"/>
        <w:ind w:left="720"/>
        <w:rPr>
          <w:rFonts w:ascii="Arial" w:hAnsi="Arial" w:cs="Arial"/>
          <w:color w:val="202124"/>
          <w:shd w:val="clear" w:color="auto" w:fill="FFFFFF"/>
        </w:rPr>
      </w:pPr>
      <w:r w:rsidRPr="00F872D8">
        <w:rPr>
          <w:rFonts w:ascii="Arial" w:hAnsi="Arial" w:cs="Arial"/>
          <w:color w:val="202124"/>
          <w:shd w:val="clear" w:color="auto" w:fill="FFFFFF"/>
        </w:rPr>
        <w:t>SECOND TIER                                    TASK/SERVICES</w:t>
      </w:r>
    </w:p>
    <w:p w14:paraId="27B7387D" w14:textId="77777777" w:rsidR="00804FAF" w:rsidRDefault="00804FAF" w:rsidP="00287910">
      <w:pPr>
        <w:pStyle w:val="NormalWeb"/>
        <w:spacing w:before="0" w:beforeAutospacing="0" w:after="300" w:afterAutospacing="0"/>
        <w:ind w:left="720"/>
        <w:rPr>
          <w:rFonts w:ascii="Arial" w:hAnsi="Arial" w:cs="Arial"/>
          <w:color w:val="202124"/>
          <w:shd w:val="clear" w:color="auto" w:fill="FFFFFF"/>
        </w:rPr>
      </w:pPr>
      <w:r>
        <w:rPr>
          <w:rFonts w:ascii="Arial" w:hAnsi="Arial" w:cs="Arial"/>
          <w:color w:val="202124"/>
          <w:shd w:val="clear" w:color="auto" w:fill="FFFFFF"/>
        </w:rPr>
        <w:t>DATASERVER                                     *APPLICATION SERVER</w:t>
      </w:r>
    </w:p>
    <w:p w14:paraId="796CD0A5" w14:textId="77777777" w:rsidR="00804FAF" w:rsidRDefault="00804FAF" w:rsidP="00287910">
      <w:pPr>
        <w:pStyle w:val="NormalWeb"/>
        <w:spacing w:before="0" w:beforeAutospacing="0" w:after="300" w:afterAutospacing="0"/>
        <w:ind w:left="720"/>
        <w:rPr>
          <w:rFonts w:ascii="Arial" w:hAnsi="Arial" w:cs="Arial"/>
          <w:color w:val="202124"/>
          <w:shd w:val="clear" w:color="auto" w:fill="FFFFFF"/>
        </w:rPr>
      </w:pPr>
      <w:r>
        <w:rPr>
          <w:rFonts w:ascii="Arial" w:hAnsi="Arial" w:cs="Arial"/>
          <w:color w:val="202124"/>
          <w:shd w:val="clear" w:color="auto" w:fill="FFFFFF"/>
        </w:rPr>
        <w:lastRenderedPageBreak/>
        <w:t xml:space="preserve">                                                               BUSINESS SERVICES</w:t>
      </w:r>
    </w:p>
    <w:p w14:paraId="2454171A" w14:textId="77777777" w:rsidR="00804FAF" w:rsidRDefault="00804FAF" w:rsidP="00287910">
      <w:pPr>
        <w:pStyle w:val="NormalWeb"/>
        <w:spacing w:before="0" w:beforeAutospacing="0" w:after="300" w:afterAutospacing="0"/>
        <w:ind w:left="720"/>
        <w:rPr>
          <w:rFonts w:ascii="Arial" w:hAnsi="Arial" w:cs="Arial"/>
          <w:color w:val="202124"/>
          <w:shd w:val="clear" w:color="auto" w:fill="FFFFFF"/>
        </w:rPr>
      </w:pPr>
      <w:r>
        <w:rPr>
          <w:rFonts w:ascii="Arial" w:hAnsi="Arial" w:cs="Arial"/>
          <w:color w:val="202124"/>
          <w:shd w:val="clear" w:color="auto" w:fill="FFFFFF"/>
        </w:rPr>
        <w:t xml:space="preserve">                                                               DATA SERVER</w:t>
      </w:r>
    </w:p>
    <w:p w14:paraId="7A3A9D5F" w14:textId="77777777" w:rsidR="00DA0DEE" w:rsidRDefault="00DA0DEE" w:rsidP="00287910">
      <w:pPr>
        <w:pStyle w:val="NormalWeb"/>
        <w:spacing w:before="0" w:beforeAutospacing="0" w:after="300" w:afterAutospacing="0"/>
        <w:ind w:left="720"/>
        <w:rPr>
          <w:rFonts w:ascii="Arial" w:hAnsi="Arial" w:cs="Arial"/>
          <w:color w:val="202124"/>
          <w:shd w:val="clear" w:color="auto" w:fill="FFFFFF"/>
        </w:rPr>
      </w:pPr>
      <w:r>
        <w:rPr>
          <w:rFonts w:ascii="Arial" w:hAnsi="Arial" w:cs="Arial"/>
          <w:color w:val="202124"/>
          <w:shd w:val="clear" w:color="auto" w:fill="FFFFFF"/>
        </w:rPr>
        <w:t>MICROKERNAL ARCHITECTURE:</w:t>
      </w:r>
    </w:p>
    <w:p w14:paraId="0CEFB2FA" w14:textId="77777777" w:rsidR="00E03136" w:rsidRDefault="00DA0DEE" w:rsidP="00287910">
      <w:pPr>
        <w:pStyle w:val="NormalWeb"/>
        <w:spacing w:before="0" w:beforeAutospacing="0" w:after="300" w:afterAutospacing="0"/>
        <w:ind w:left="720"/>
        <w:rPr>
          <w:rStyle w:val="kx21rb"/>
          <w:rFonts w:ascii="Arial" w:hAnsi="Arial" w:cs="Arial"/>
          <w:color w:val="70757A"/>
          <w:sz w:val="18"/>
          <w:szCs w:val="18"/>
          <w:shd w:val="clear" w:color="auto" w:fill="FFFFFF"/>
        </w:rPr>
      </w:pPr>
      <w:r>
        <w:rPr>
          <w:rStyle w:val="hgkelc"/>
          <w:rFonts w:ascii="Arial" w:hAnsi="Arial" w:cs="Arial"/>
          <w:color w:val="202124"/>
          <w:shd w:val="clear" w:color="auto" w:fill="FFFFFF"/>
        </w:rPr>
        <w:t>A microkernel architecture is called a </w:t>
      </w:r>
      <w:r>
        <w:rPr>
          <w:rStyle w:val="hgkelc"/>
          <w:rFonts w:ascii="Arial" w:hAnsi="Arial" w:cs="Arial"/>
          <w:b/>
          <w:bCs/>
          <w:color w:val="202124"/>
          <w:shd w:val="clear" w:color="auto" w:fill="FFFFFF"/>
        </w:rPr>
        <w:t>plugin architecture</w:t>
      </w:r>
      <w:r>
        <w:rPr>
          <w:rStyle w:val="hgkelc"/>
          <w:rFonts w:ascii="Arial" w:hAnsi="Arial" w:cs="Arial"/>
          <w:color w:val="202124"/>
          <w:shd w:val="clear" w:color="auto" w:fill="FFFFFF"/>
        </w:rPr>
        <w:t> because of the way capabilities and functionality are added to a minimal core OS. They're an efficient way to achieve application customization and can offer software lifecycle benefits.</w:t>
      </w:r>
      <w:r w:rsidRPr="00DA0DEE">
        <w:rPr>
          <w:rStyle w:val="hgkelc"/>
          <w:rFonts w:ascii="Arial" w:hAnsi="Arial" w:cs="Arial"/>
          <w:color w:val="202124"/>
          <w:sz w:val="27"/>
          <w:szCs w:val="27"/>
          <w:shd w:val="clear" w:color="auto" w:fill="FFFFFF"/>
        </w:rPr>
        <w:t xml:space="preserve"> </w:t>
      </w:r>
      <w:r>
        <w:rPr>
          <w:rStyle w:val="hgkelc"/>
          <w:rFonts w:ascii="Arial" w:hAnsi="Arial" w:cs="Arial"/>
          <w:color w:val="202124"/>
          <w:sz w:val="27"/>
          <w:szCs w:val="27"/>
          <w:shd w:val="clear" w:color="auto" w:fill="FFFFFF"/>
        </w:rPr>
        <w:t>Microkernel has features like “</w:t>
      </w:r>
      <w:r>
        <w:rPr>
          <w:rStyle w:val="hgkelc"/>
          <w:rFonts w:ascii="Arial" w:hAnsi="Arial" w:cs="Arial"/>
          <w:b/>
          <w:bCs/>
          <w:color w:val="202124"/>
          <w:sz w:val="27"/>
          <w:szCs w:val="27"/>
          <w:shd w:val="clear" w:color="auto" w:fill="FFFFFF"/>
        </w:rPr>
        <w:t>extensibility, flexibility and isolation</w:t>
      </w:r>
      <w:r>
        <w:rPr>
          <w:rStyle w:val="hgkelc"/>
          <w:rFonts w:ascii="Arial" w:hAnsi="Arial" w:cs="Arial"/>
          <w:color w:val="202124"/>
          <w:sz w:val="27"/>
          <w:szCs w:val="27"/>
          <w:shd w:val="clear" w:color="auto" w:fill="FFFFFF"/>
        </w:rPr>
        <w:t>”. There are two types of architecture. They are Plug-in modules and core system. This provides extensibility by dividing the application logic into plug-in modules and core system.</w:t>
      </w:r>
    </w:p>
    <w:p w14:paraId="5E58241F" w14:textId="639855D6" w:rsidR="00E03136" w:rsidRDefault="00E03136" w:rsidP="00287910">
      <w:pPr>
        <w:pStyle w:val="NormalWeb"/>
        <w:spacing w:before="0" w:beforeAutospacing="0" w:after="300" w:afterAutospacing="0"/>
        <w:ind w:left="720"/>
        <w:rPr>
          <w:rStyle w:val="hgkelc"/>
          <w:rFonts w:ascii="Arial" w:hAnsi="Arial" w:cs="Arial"/>
          <w:color w:val="202124"/>
          <w:sz w:val="32"/>
          <w:szCs w:val="32"/>
          <w:shd w:val="clear" w:color="auto" w:fill="FFFFFF"/>
        </w:rPr>
      </w:pPr>
      <w:r>
        <w:rPr>
          <w:rStyle w:val="hgkelc"/>
          <w:rFonts w:ascii="Arial" w:hAnsi="Arial" w:cs="Arial"/>
          <w:color w:val="202124"/>
          <w:sz w:val="32"/>
          <w:szCs w:val="32"/>
          <w:shd w:val="clear" w:color="auto" w:fill="FFFFFF"/>
        </w:rPr>
        <w:t>PLUG-IN COMPONENT------CORE------PLUG-IN COMP</w:t>
      </w:r>
    </w:p>
    <w:p w14:paraId="6621DC17" w14:textId="2E87583A" w:rsidR="00E03136" w:rsidRDefault="00E03136" w:rsidP="00287910">
      <w:pPr>
        <w:pStyle w:val="NormalWeb"/>
        <w:spacing w:before="0" w:beforeAutospacing="0" w:after="300" w:afterAutospacing="0"/>
        <w:ind w:left="720"/>
        <w:rPr>
          <w:rStyle w:val="hgkelc"/>
          <w:rFonts w:ascii="Arial" w:hAnsi="Arial" w:cs="Arial"/>
          <w:color w:val="202124"/>
          <w:sz w:val="32"/>
          <w:szCs w:val="32"/>
          <w:shd w:val="clear" w:color="auto" w:fill="FFFFFF"/>
        </w:rPr>
      </w:pPr>
      <w:r>
        <w:rPr>
          <w:rStyle w:val="hgkelc"/>
          <w:rFonts w:ascii="Arial" w:hAnsi="Arial" w:cs="Arial"/>
          <w:color w:val="202124"/>
          <w:sz w:val="32"/>
          <w:szCs w:val="32"/>
          <w:shd w:val="clear" w:color="auto" w:fill="FFFFFF"/>
        </w:rPr>
        <w:t>PLUG-IN COMPONENT------SYSTEM---PLUG-IN COMP</w:t>
      </w:r>
    </w:p>
    <w:p w14:paraId="05E944A9" w14:textId="6FDE77A3" w:rsidR="00804FAF" w:rsidRDefault="00804FAF" w:rsidP="00287910">
      <w:pPr>
        <w:pStyle w:val="NormalWeb"/>
        <w:spacing w:before="0" w:beforeAutospacing="0" w:after="300" w:afterAutospacing="0"/>
        <w:ind w:left="720"/>
        <w:rPr>
          <w:rFonts w:ascii="Arial" w:hAnsi="Arial" w:cs="Arial"/>
          <w:color w:val="202124"/>
          <w:shd w:val="clear" w:color="auto" w:fill="FFFFFF"/>
        </w:rPr>
      </w:pPr>
      <w:r>
        <w:rPr>
          <w:rFonts w:ascii="Arial" w:hAnsi="Arial" w:cs="Arial"/>
          <w:color w:val="202124"/>
          <w:shd w:val="clear" w:color="auto" w:fill="FFFFFF"/>
        </w:rPr>
        <w:t xml:space="preserve">                                </w:t>
      </w:r>
    </w:p>
    <w:p w14:paraId="17FAD33F" w14:textId="22A4A499" w:rsidR="00287910" w:rsidRPr="00287910" w:rsidRDefault="00287910" w:rsidP="00287910">
      <w:pPr>
        <w:pStyle w:val="NormalWeb"/>
        <w:spacing w:before="0" w:beforeAutospacing="0" w:after="300" w:afterAutospacing="0"/>
        <w:ind w:left="720"/>
        <w:rPr>
          <w:rFonts w:ascii="Arial" w:hAnsi="Arial" w:cs="Arial"/>
          <w:color w:val="202124"/>
          <w:shd w:val="clear" w:color="auto" w:fill="FFFFFF"/>
        </w:rPr>
      </w:pPr>
      <w:r>
        <w:rPr>
          <w:rFonts w:ascii="Arial" w:hAnsi="Arial" w:cs="Arial"/>
          <w:color w:val="202124"/>
          <w:shd w:val="clear" w:color="auto" w:fill="FFFFFF"/>
        </w:rPr>
        <w:t xml:space="preserve">                                    </w:t>
      </w:r>
    </w:p>
    <w:p w14:paraId="0CCAAE4F" w14:textId="77777777" w:rsidR="0005433F" w:rsidRPr="004E6FD6" w:rsidRDefault="0005433F">
      <w:pPr>
        <w:rPr>
          <w:b/>
          <w:bCs/>
          <w:sz w:val="24"/>
          <w:szCs w:val="24"/>
          <w:u w:val="single"/>
        </w:rPr>
      </w:pPr>
    </w:p>
    <w:sectPr w:rsidR="0005433F" w:rsidRPr="004E6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77E1"/>
    <w:multiLevelType w:val="multilevel"/>
    <w:tmpl w:val="81B2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27D01"/>
    <w:multiLevelType w:val="multilevel"/>
    <w:tmpl w:val="D794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41475"/>
    <w:multiLevelType w:val="multilevel"/>
    <w:tmpl w:val="1F62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E1709"/>
    <w:multiLevelType w:val="multilevel"/>
    <w:tmpl w:val="C8FC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41FDA"/>
    <w:multiLevelType w:val="multilevel"/>
    <w:tmpl w:val="3A54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C323A"/>
    <w:multiLevelType w:val="multilevel"/>
    <w:tmpl w:val="18D0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953"/>
    <w:rsid w:val="0005433F"/>
    <w:rsid w:val="0008074D"/>
    <w:rsid w:val="00091D00"/>
    <w:rsid w:val="001568F6"/>
    <w:rsid w:val="001954AF"/>
    <w:rsid w:val="00287910"/>
    <w:rsid w:val="00367C0C"/>
    <w:rsid w:val="004E6FD6"/>
    <w:rsid w:val="005168A7"/>
    <w:rsid w:val="006B597D"/>
    <w:rsid w:val="006F7964"/>
    <w:rsid w:val="00804FAF"/>
    <w:rsid w:val="009D4953"/>
    <w:rsid w:val="009F222A"/>
    <w:rsid w:val="00A848A8"/>
    <w:rsid w:val="00C71F55"/>
    <w:rsid w:val="00DA0DEE"/>
    <w:rsid w:val="00DA0F68"/>
    <w:rsid w:val="00E03136"/>
    <w:rsid w:val="00E353F3"/>
    <w:rsid w:val="00F824E0"/>
    <w:rsid w:val="00F872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087A"/>
  <w15:chartTrackingRefBased/>
  <w15:docId w15:val="{4E59729B-5F19-4B42-B3B3-DA074E44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59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B597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E6FD6"/>
  </w:style>
  <w:style w:type="character" w:customStyle="1" w:styleId="kx21rb">
    <w:name w:val="kx21rb"/>
    <w:basedOn w:val="DefaultParagraphFont"/>
    <w:rsid w:val="004E6FD6"/>
  </w:style>
  <w:style w:type="paragraph" w:styleId="NormalWeb">
    <w:name w:val="Normal (Web)"/>
    <w:basedOn w:val="Normal"/>
    <w:uiPriority w:val="99"/>
    <w:unhideWhenUsed/>
    <w:rsid w:val="00091D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91D00"/>
    <w:rPr>
      <w:color w:val="0000FF"/>
      <w:u w:val="single"/>
    </w:rPr>
  </w:style>
  <w:style w:type="paragraph" w:customStyle="1" w:styleId="ic">
    <w:name w:val="ic"/>
    <w:basedOn w:val="Normal"/>
    <w:rsid w:val="006B59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B597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B597D"/>
    <w:rPr>
      <w:rFonts w:ascii="Times New Roman" w:eastAsia="Times New Roman" w:hAnsi="Times New Roman" w:cs="Times New Roman"/>
      <w:b/>
      <w:bCs/>
      <w:sz w:val="36"/>
      <w:szCs w:val="36"/>
      <w:lang w:eastAsia="en-GB"/>
    </w:rPr>
  </w:style>
  <w:style w:type="character" w:styleId="HTMLCode">
    <w:name w:val="HTML Code"/>
    <w:basedOn w:val="DefaultParagraphFont"/>
    <w:uiPriority w:val="99"/>
    <w:semiHidden/>
    <w:unhideWhenUsed/>
    <w:rsid w:val="006B597D"/>
    <w:rPr>
      <w:rFonts w:ascii="Courier New" w:eastAsia="Times New Roman" w:hAnsi="Courier New" w:cs="Courier New"/>
      <w:sz w:val="20"/>
      <w:szCs w:val="20"/>
    </w:rPr>
  </w:style>
  <w:style w:type="paragraph" w:styleId="ListParagraph">
    <w:name w:val="List Paragraph"/>
    <w:basedOn w:val="Normal"/>
    <w:uiPriority w:val="34"/>
    <w:qFormat/>
    <w:rsid w:val="006B597D"/>
    <w:pPr>
      <w:ind w:left="720"/>
      <w:contextualSpacing/>
    </w:pPr>
  </w:style>
  <w:style w:type="paragraph" w:customStyle="1" w:styleId="trt0xe">
    <w:name w:val="trt0xe"/>
    <w:basedOn w:val="Normal"/>
    <w:rsid w:val="0028791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660329">
      <w:bodyDiv w:val="1"/>
      <w:marLeft w:val="0"/>
      <w:marRight w:val="0"/>
      <w:marTop w:val="0"/>
      <w:marBottom w:val="0"/>
      <w:divBdr>
        <w:top w:val="none" w:sz="0" w:space="0" w:color="auto"/>
        <w:left w:val="none" w:sz="0" w:space="0" w:color="auto"/>
        <w:bottom w:val="none" w:sz="0" w:space="0" w:color="auto"/>
        <w:right w:val="none" w:sz="0" w:space="0" w:color="auto"/>
      </w:divBdr>
      <w:divsChild>
        <w:div w:id="2060666235">
          <w:marLeft w:val="0"/>
          <w:marRight w:val="0"/>
          <w:marTop w:val="0"/>
          <w:marBottom w:val="0"/>
          <w:divBdr>
            <w:top w:val="none" w:sz="0" w:space="0" w:color="auto"/>
            <w:left w:val="none" w:sz="0" w:space="0" w:color="auto"/>
            <w:bottom w:val="none" w:sz="0" w:space="0" w:color="auto"/>
            <w:right w:val="none" w:sz="0" w:space="0" w:color="auto"/>
          </w:divBdr>
          <w:divsChild>
            <w:div w:id="1817140317">
              <w:marLeft w:val="0"/>
              <w:marRight w:val="0"/>
              <w:marTop w:val="100"/>
              <w:marBottom w:val="100"/>
              <w:divBdr>
                <w:top w:val="none" w:sz="0" w:space="0" w:color="auto"/>
                <w:left w:val="none" w:sz="0" w:space="0" w:color="auto"/>
                <w:bottom w:val="none" w:sz="0" w:space="0" w:color="auto"/>
                <w:right w:val="none" w:sz="0" w:space="0" w:color="auto"/>
              </w:divBdr>
              <w:divsChild>
                <w:div w:id="1349527794">
                  <w:marLeft w:val="0"/>
                  <w:marRight w:val="0"/>
                  <w:marTop w:val="0"/>
                  <w:marBottom w:val="0"/>
                  <w:divBdr>
                    <w:top w:val="none" w:sz="0" w:space="0" w:color="auto"/>
                    <w:left w:val="none" w:sz="0" w:space="0" w:color="auto"/>
                    <w:bottom w:val="none" w:sz="0" w:space="0" w:color="auto"/>
                    <w:right w:val="none" w:sz="0" w:space="0" w:color="auto"/>
                  </w:divBdr>
                  <w:divsChild>
                    <w:div w:id="11466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134177">
      <w:bodyDiv w:val="1"/>
      <w:marLeft w:val="0"/>
      <w:marRight w:val="0"/>
      <w:marTop w:val="0"/>
      <w:marBottom w:val="0"/>
      <w:divBdr>
        <w:top w:val="none" w:sz="0" w:space="0" w:color="auto"/>
        <w:left w:val="none" w:sz="0" w:space="0" w:color="auto"/>
        <w:bottom w:val="none" w:sz="0" w:space="0" w:color="auto"/>
        <w:right w:val="none" w:sz="0" w:space="0" w:color="auto"/>
      </w:divBdr>
    </w:div>
    <w:div w:id="926382678">
      <w:bodyDiv w:val="1"/>
      <w:marLeft w:val="0"/>
      <w:marRight w:val="0"/>
      <w:marTop w:val="0"/>
      <w:marBottom w:val="0"/>
      <w:divBdr>
        <w:top w:val="none" w:sz="0" w:space="0" w:color="auto"/>
        <w:left w:val="none" w:sz="0" w:space="0" w:color="auto"/>
        <w:bottom w:val="none" w:sz="0" w:space="0" w:color="auto"/>
        <w:right w:val="none" w:sz="0" w:space="0" w:color="auto"/>
      </w:divBdr>
      <w:divsChild>
        <w:div w:id="1253860240">
          <w:marLeft w:val="0"/>
          <w:marRight w:val="0"/>
          <w:marTop w:val="0"/>
          <w:marBottom w:val="180"/>
          <w:divBdr>
            <w:top w:val="none" w:sz="0" w:space="0" w:color="auto"/>
            <w:left w:val="none" w:sz="0" w:space="0" w:color="auto"/>
            <w:bottom w:val="none" w:sz="0" w:space="0" w:color="auto"/>
            <w:right w:val="none" w:sz="0" w:space="0" w:color="auto"/>
          </w:divBdr>
        </w:div>
        <w:div w:id="1672485981">
          <w:marLeft w:val="0"/>
          <w:marRight w:val="0"/>
          <w:marTop w:val="0"/>
          <w:marBottom w:val="0"/>
          <w:divBdr>
            <w:top w:val="none" w:sz="0" w:space="0" w:color="auto"/>
            <w:left w:val="none" w:sz="0" w:space="0" w:color="auto"/>
            <w:bottom w:val="none" w:sz="0" w:space="0" w:color="auto"/>
            <w:right w:val="none" w:sz="0" w:space="0" w:color="auto"/>
          </w:divBdr>
        </w:div>
      </w:divsChild>
    </w:div>
    <w:div w:id="949507797">
      <w:bodyDiv w:val="1"/>
      <w:marLeft w:val="0"/>
      <w:marRight w:val="0"/>
      <w:marTop w:val="0"/>
      <w:marBottom w:val="0"/>
      <w:divBdr>
        <w:top w:val="none" w:sz="0" w:space="0" w:color="auto"/>
        <w:left w:val="none" w:sz="0" w:space="0" w:color="auto"/>
        <w:bottom w:val="none" w:sz="0" w:space="0" w:color="auto"/>
        <w:right w:val="none" w:sz="0" w:space="0" w:color="auto"/>
      </w:divBdr>
    </w:div>
    <w:div w:id="1072391817">
      <w:bodyDiv w:val="1"/>
      <w:marLeft w:val="0"/>
      <w:marRight w:val="0"/>
      <w:marTop w:val="0"/>
      <w:marBottom w:val="0"/>
      <w:divBdr>
        <w:top w:val="none" w:sz="0" w:space="0" w:color="auto"/>
        <w:left w:val="none" w:sz="0" w:space="0" w:color="auto"/>
        <w:bottom w:val="none" w:sz="0" w:space="0" w:color="auto"/>
        <w:right w:val="none" w:sz="0" w:space="0" w:color="auto"/>
      </w:divBdr>
      <w:divsChild>
        <w:div w:id="72903751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9966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notes/facebook-engineering/presto-interacting-with-petabytes-of-data-at-facebook/10151786197628920/?s=keen-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forizuddin ahmed</dc:creator>
  <cp:keywords/>
  <dc:description/>
  <cp:lastModifiedBy>forizuddin ahmed</cp:lastModifiedBy>
  <cp:revision>15</cp:revision>
  <dcterms:created xsi:type="dcterms:W3CDTF">2021-10-25T20:06:00Z</dcterms:created>
  <dcterms:modified xsi:type="dcterms:W3CDTF">2021-10-26T08:04:00Z</dcterms:modified>
</cp:coreProperties>
</file>