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8B4A1" w14:textId="4C25F6F6" w:rsidR="000C5B6D" w:rsidRPr="00680AD2" w:rsidRDefault="00000000" w:rsidP="00680AD2">
      <w:pPr>
        <w:pStyle w:val="20"/>
        <w:rPr>
          <w:rFonts w:ascii="游ゴシック" w:eastAsia="游ゴシック" w:hAnsi="游ゴシック"/>
          <w:b/>
          <w:bCs/>
          <w:i w:val="0"/>
          <w:iCs w:val="0"/>
          <w:sz w:val="52"/>
          <w:szCs w:val="52"/>
          <w:lang w:eastAsia="ja-JP"/>
        </w:rPr>
      </w:pPr>
      <w:r w:rsidRPr="00680AD2">
        <w:rPr>
          <w:rFonts w:ascii="游ゴシック" w:eastAsia="游ゴシック" w:hAnsi="游ゴシック"/>
          <w:b/>
          <w:bCs/>
          <w:i w:val="0"/>
          <w:iCs w:val="0"/>
          <w:sz w:val="52"/>
          <w:szCs w:val="52"/>
          <w:lang w:eastAsia="ja-JP"/>
        </w:rPr>
        <w:t>LinksSys システム</w:t>
      </w:r>
      <w:r w:rsidR="00680AD2" w:rsidRPr="00680AD2">
        <w:rPr>
          <w:rFonts w:ascii="游ゴシック" w:eastAsia="游ゴシック" w:hAnsi="游ゴシック"/>
          <w:b/>
          <w:bCs/>
          <w:i w:val="0"/>
          <w:iCs w:val="0"/>
          <w:sz w:val="52"/>
          <w:szCs w:val="52"/>
          <w:lang w:eastAsia="ja-JP"/>
        </w:rPr>
        <w:br/>
      </w:r>
      <w:r w:rsidRPr="00680AD2">
        <w:rPr>
          <w:rFonts w:ascii="游ゴシック" w:eastAsia="游ゴシック" w:hAnsi="游ゴシック"/>
          <w:b/>
          <w:bCs/>
          <w:i w:val="0"/>
          <w:iCs w:val="0"/>
          <w:sz w:val="52"/>
          <w:szCs w:val="52"/>
          <w:lang w:eastAsia="ja-JP"/>
        </w:rPr>
        <w:t>機能概要・画面詳細仕様書</w:t>
      </w:r>
    </w:p>
    <w:p w14:paraId="79A114C0" w14:textId="57941C63" w:rsidR="003356C3" w:rsidRDefault="00000000">
      <w:pPr>
        <w:ind w:left="284"/>
        <w:jc w:val="both"/>
        <w:rPr>
          <w:rFonts w:ascii="游ゴシック" w:eastAsia="游ゴシック" w:hAnsi="游ゴシック"/>
          <w:lang w:eastAsia="ja-JP"/>
        </w:rPr>
      </w:pPr>
      <w:r w:rsidRPr="00680AD2">
        <w:rPr>
          <w:rFonts w:ascii="游ゴシック" w:eastAsia="游ゴシック" w:hAnsi="游ゴシック"/>
          <w:lang w:eastAsia="ja-JP"/>
        </w:rPr>
        <w:t>本ドキュメントは、システム利用者が「どのような画面で、どのような操作ができ、業務がどう楽になるのか」を直感的に把握するためのマニュアル兼仕様書です。</w:t>
      </w:r>
    </w:p>
    <w:p w14:paraId="6811D608" w14:textId="77777777" w:rsidR="003356C3" w:rsidRDefault="003356C3">
      <w:pPr>
        <w:widowControl/>
        <w:rPr>
          <w:rFonts w:ascii="游ゴシック" w:eastAsia="游ゴシック" w:hAnsi="游ゴシック"/>
          <w:lang w:eastAsia="ja-JP"/>
        </w:rPr>
      </w:pPr>
      <w:r>
        <w:rPr>
          <w:rFonts w:ascii="游ゴシック" w:eastAsia="游ゴシック" w:hAnsi="游ゴシック"/>
          <w:lang w:eastAsia="ja-JP"/>
        </w:rPr>
        <w:br w:type="page"/>
      </w:r>
    </w:p>
    <w:sdt>
      <w:sdtPr>
        <w:rPr>
          <w:lang w:val="ja-JP"/>
        </w:rPr>
        <w:id w:val="149721190"/>
        <w:docPartObj>
          <w:docPartGallery w:val="Table of Contents"/>
          <w:docPartUnique/>
        </w:docPartObj>
      </w:sdtPr>
      <w:sdtEndPr>
        <w:rPr>
          <w:rFonts w:ascii="メイリオ" w:eastAsiaTheme="minorEastAsia" w:hAnsiTheme="minorHAnsi" w:cstheme="minorBidi"/>
          <w:b/>
          <w:bCs/>
          <w:color w:val="auto"/>
          <w:sz w:val="22"/>
          <w:szCs w:val="22"/>
          <w:lang w:eastAsia="en-US"/>
        </w:rPr>
      </w:sdtEndPr>
      <w:sdtContent>
        <w:p w14:paraId="33A5FAAB" w14:textId="3DC9DED4" w:rsidR="003356C3" w:rsidRDefault="003356C3">
          <w:pPr>
            <w:pStyle w:val="a8"/>
          </w:pPr>
          <w:r>
            <w:rPr>
              <w:lang w:val="ja-JP"/>
            </w:rPr>
            <w:t>内容</w:t>
          </w:r>
        </w:p>
        <w:p w14:paraId="4CC5CE40" w14:textId="14A55E0A" w:rsidR="003356C3" w:rsidRPr="003356C3" w:rsidRDefault="003356C3">
          <w:pPr>
            <w:pStyle w:val="11"/>
            <w:tabs>
              <w:tab w:val="right" w:leader="dot" w:pos="8630"/>
            </w:tabs>
            <w:rPr>
              <w:rFonts w:asciiTheme="minorHAnsi"/>
              <w:noProof/>
              <w:kern w:val="2"/>
              <w:sz w:val="21"/>
              <w:szCs w:val="24"/>
              <w:lang w:eastAsia="ja-JP"/>
            </w:rPr>
          </w:pPr>
          <w:r>
            <w:fldChar w:fldCharType="begin"/>
          </w:r>
          <w:r>
            <w:instrText xml:space="preserve"> TOC \o "1-3" \h \z \u </w:instrText>
          </w:r>
          <w:r>
            <w:fldChar w:fldCharType="separate"/>
          </w:r>
          <w:hyperlink w:anchor="_Toc237295708" w:history="1">
            <w:r w:rsidRPr="00363916">
              <w:rPr>
                <w:rStyle w:val="a3"/>
                <w:i/>
                <w:iCs/>
                <w:noProof/>
                <w:lang w:eastAsia="ja-JP"/>
              </w:rPr>
              <w:t>画面仕様・機能概要ドキュメント</w:t>
            </w:r>
            <w:r>
              <w:rPr>
                <w:noProof/>
                <w:webHidden/>
              </w:rPr>
              <w:tab/>
            </w:r>
            <w:r>
              <w:rPr>
                <w:noProof/>
                <w:webHidden/>
              </w:rPr>
              <w:fldChar w:fldCharType="begin"/>
            </w:r>
            <w:r>
              <w:rPr>
                <w:noProof/>
                <w:webHidden/>
              </w:rPr>
              <w:instrText xml:space="preserve"> PAGEREF _Toc237295708 \h </w:instrText>
            </w:r>
            <w:r>
              <w:rPr>
                <w:noProof/>
                <w:webHidden/>
              </w:rPr>
            </w:r>
            <w:r>
              <w:rPr>
                <w:noProof/>
                <w:webHidden/>
              </w:rPr>
              <w:fldChar w:fldCharType="separate"/>
            </w:r>
            <w:r>
              <w:rPr>
                <w:noProof/>
                <w:webHidden/>
              </w:rPr>
              <w:t>7</w:t>
            </w:r>
            <w:r>
              <w:rPr>
                <w:noProof/>
                <w:webHidden/>
              </w:rPr>
              <w:fldChar w:fldCharType="end"/>
            </w:r>
          </w:hyperlink>
        </w:p>
        <w:p w14:paraId="5B864C2F" w14:textId="78B7DC76" w:rsidR="003356C3" w:rsidRPr="003356C3" w:rsidRDefault="003356C3">
          <w:pPr>
            <w:pStyle w:val="23"/>
            <w:tabs>
              <w:tab w:val="right" w:leader="dot" w:pos="8630"/>
            </w:tabs>
            <w:rPr>
              <w:rFonts w:asciiTheme="minorHAnsi"/>
              <w:noProof/>
              <w:kern w:val="2"/>
              <w:sz w:val="21"/>
              <w:szCs w:val="24"/>
              <w:lang w:eastAsia="ja-JP"/>
            </w:rPr>
          </w:pPr>
          <w:hyperlink w:anchor="_Toc237295709" w:history="1">
            <w:r w:rsidRPr="00363916">
              <w:rPr>
                <w:rStyle w:val="a3"/>
                <w:rFonts w:ascii="游ゴシック" w:eastAsia="游ゴシック" w:hAnsi="游ゴシック"/>
                <w:noProof/>
                <w:lang w:eastAsia="ja-JP"/>
              </w:rPr>
              <w:t>はじめに：全体像</w:t>
            </w:r>
            <w:r w:rsidRPr="00363916">
              <w:rPr>
                <w:rStyle w:val="a3"/>
                <w:rFonts w:ascii="游ゴシック" w:eastAsia="游ゴシック" w:hAnsi="游ゴシック"/>
                <w:noProof/>
                <w:lang w:eastAsia="ja-JP"/>
              </w:rPr>
              <w:t>と</w:t>
            </w:r>
            <w:r w:rsidRPr="00363916">
              <w:rPr>
                <w:rStyle w:val="a3"/>
                <w:rFonts w:ascii="游ゴシック" w:eastAsia="游ゴシック" w:hAnsi="游ゴシック"/>
                <w:noProof/>
                <w:lang w:eastAsia="ja-JP"/>
              </w:rPr>
              <w:t>前提の共有</w:t>
            </w:r>
            <w:r>
              <w:rPr>
                <w:noProof/>
                <w:webHidden/>
              </w:rPr>
              <w:tab/>
            </w:r>
            <w:r>
              <w:rPr>
                <w:noProof/>
                <w:webHidden/>
              </w:rPr>
              <w:fldChar w:fldCharType="begin"/>
            </w:r>
            <w:r>
              <w:rPr>
                <w:noProof/>
                <w:webHidden/>
              </w:rPr>
              <w:instrText xml:space="preserve"> PAGEREF _Toc237295709 \h </w:instrText>
            </w:r>
            <w:r>
              <w:rPr>
                <w:noProof/>
                <w:webHidden/>
              </w:rPr>
            </w:r>
            <w:r>
              <w:rPr>
                <w:noProof/>
                <w:webHidden/>
              </w:rPr>
              <w:fldChar w:fldCharType="separate"/>
            </w:r>
            <w:r>
              <w:rPr>
                <w:noProof/>
                <w:webHidden/>
              </w:rPr>
              <w:t>7</w:t>
            </w:r>
            <w:r>
              <w:rPr>
                <w:noProof/>
                <w:webHidden/>
              </w:rPr>
              <w:fldChar w:fldCharType="end"/>
            </w:r>
          </w:hyperlink>
        </w:p>
        <w:p w14:paraId="4A25863C" w14:textId="2CF1138C" w:rsidR="003356C3" w:rsidRPr="003356C3" w:rsidRDefault="003356C3">
          <w:pPr>
            <w:pStyle w:val="31"/>
            <w:tabs>
              <w:tab w:val="right" w:leader="dot" w:pos="8630"/>
            </w:tabs>
            <w:rPr>
              <w:rFonts w:asciiTheme="minorHAnsi"/>
              <w:noProof/>
              <w:kern w:val="2"/>
              <w:sz w:val="21"/>
              <w:szCs w:val="24"/>
              <w:lang w:eastAsia="ja-JP"/>
            </w:rPr>
          </w:pPr>
          <w:hyperlink w:anchor="_Toc237295710" w:history="1">
            <w:r w:rsidRPr="00363916">
              <w:rPr>
                <w:rStyle w:val="a3"/>
                <w:rFonts w:ascii="游ゴシック" w:eastAsia="游ゴシック" w:hAnsi="游ゴシック"/>
                <w:noProof/>
                <w:lang w:eastAsia="ja-JP"/>
              </w:rPr>
              <w:t>1. システムの目的と背景</w:t>
            </w:r>
            <w:r>
              <w:rPr>
                <w:noProof/>
                <w:webHidden/>
              </w:rPr>
              <w:tab/>
            </w:r>
            <w:r>
              <w:rPr>
                <w:noProof/>
                <w:webHidden/>
              </w:rPr>
              <w:fldChar w:fldCharType="begin"/>
            </w:r>
            <w:r>
              <w:rPr>
                <w:noProof/>
                <w:webHidden/>
              </w:rPr>
              <w:instrText xml:space="preserve"> PAGEREF _Toc237295710 \h </w:instrText>
            </w:r>
            <w:r>
              <w:rPr>
                <w:noProof/>
                <w:webHidden/>
              </w:rPr>
            </w:r>
            <w:r>
              <w:rPr>
                <w:noProof/>
                <w:webHidden/>
              </w:rPr>
              <w:fldChar w:fldCharType="separate"/>
            </w:r>
            <w:r>
              <w:rPr>
                <w:noProof/>
                <w:webHidden/>
              </w:rPr>
              <w:t>7</w:t>
            </w:r>
            <w:r>
              <w:rPr>
                <w:noProof/>
                <w:webHidden/>
              </w:rPr>
              <w:fldChar w:fldCharType="end"/>
            </w:r>
          </w:hyperlink>
        </w:p>
        <w:p w14:paraId="1C9B7980" w14:textId="69AF1C6F" w:rsidR="003356C3" w:rsidRPr="003356C3" w:rsidRDefault="003356C3">
          <w:pPr>
            <w:pStyle w:val="31"/>
            <w:tabs>
              <w:tab w:val="right" w:leader="dot" w:pos="8630"/>
            </w:tabs>
            <w:rPr>
              <w:rFonts w:asciiTheme="minorHAnsi"/>
              <w:noProof/>
              <w:kern w:val="2"/>
              <w:sz w:val="21"/>
              <w:szCs w:val="24"/>
              <w:lang w:eastAsia="ja-JP"/>
            </w:rPr>
          </w:pPr>
          <w:hyperlink w:anchor="_Toc237295711" w:history="1">
            <w:r w:rsidRPr="00363916">
              <w:rPr>
                <w:rStyle w:val="a3"/>
                <w:rFonts w:ascii="游ゴシック" w:eastAsia="游ゴシック" w:hAnsi="游ゴシック"/>
                <w:noProof/>
                <w:lang w:eastAsia="ja-JP"/>
              </w:rPr>
              <w:t>2. 対象ユーザーと権限（誰が何を行えるか）</w:t>
            </w:r>
            <w:r>
              <w:rPr>
                <w:noProof/>
                <w:webHidden/>
              </w:rPr>
              <w:tab/>
            </w:r>
            <w:r>
              <w:rPr>
                <w:noProof/>
                <w:webHidden/>
              </w:rPr>
              <w:fldChar w:fldCharType="begin"/>
            </w:r>
            <w:r>
              <w:rPr>
                <w:noProof/>
                <w:webHidden/>
              </w:rPr>
              <w:instrText xml:space="preserve"> PAGEREF _Toc237295711 \h </w:instrText>
            </w:r>
            <w:r>
              <w:rPr>
                <w:noProof/>
                <w:webHidden/>
              </w:rPr>
            </w:r>
            <w:r>
              <w:rPr>
                <w:noProof/>
                <w:webHidden/>
              </w:rPr>
              <w:fldChar w:fldCharType="separate"/>
            </w:r>
            <w:r>
              <w:rPr>
                <w:noProof/>
                <w:webHidden/>
              </w:rPr>
              <w:t>7</w:t>
            </w:r>
            <w:r>
              <w:rPr>
                <w:noProof/>
                <w:webHidden/>
              </w:rPr>
              <w:fldChar w:fldCharType="end"/>
            </w:r>
          </w:hyperlink>
        </w:p>
        <w:p w14:paraId="1390E4D7" w14:textId="001A0E3B" w:rsidR="003356C3" w:rsidRPr="003356C3" w:rsidRDefault="003356C3">
          <w:pPr>
            <w:pStyle w:val="31"/>
            <w:tabs>
              <w:tab w:val="right" w:leader="dot" w:pos="8630"/>
            </w:tabs>
            <w:rPr>
              <w:rFonts w:asciiTheme="minorHAnsi"/>
              <w:noProof/>
              <w:kern w:val="2"/>
              <w:sz w:val="21"/>
              <w:szCs w:val="24"/>
              <w:lang w:eastAsia="ja-JP"/>
            </w:rPr>
          </w:pPr>
          <w:hyperlink w:anchor="_Toc237295712" w:history="1">
            <w:r w:rsidRPr="00363916">
              <w:rPr>
                <w:rStyle w:val="a3"/>
                <w:rFonts w:ascii="游ゴシック" w:eastAsia="游ゴシック" w:hAnsi="游ゴシック"/>
                <w:noProof/>
                <w:lang w:eastAsia="ja-JP"/>
              </w:rPr>
              <w:t>3. 業務フロー（利用シナリオ）</w:t>
            </w:r>
            <w:r>
              <w:rPr>
                <w:noProof/>
                <w:webHidden/>
              </w:rPr>
              <w:tab/>
            </w:r>
            <w:r>
              <w:rPr>
                <w:noProof/>
                <w:webHidden/>
              </w:rPr>
              <w:fldChar w:fldCharType="begin"/>
            </w:r>
            <w:r>
              <w:rPr>
                <w:noProof/>
                <w:webHidden/>
              </w:rPr>
              <w:instrText xml:space="preserve"> PAGEREF _Toc237295712 \h </w:instrText>
            </w:r>
            <w:r>
              <w:rPr>
                <w:noProof/>
                <w:webHidden/>
              </w:rPr>
            </w:r>
            <w:r>
              <w:rPr>
                <w:noProof/>
                <w:webHidden/>
              </w:rPr>
              <w:fldChar w:fldCharType="separate"/>
            </w:r>
            <w:r>
              <w:rPr>
                <w:noProof/>
                <w:webHidden/>
              </w:rPr>
              <w:t>8</w:t>
            </w:r>
            <w:r>
              <w:rPr>
                <w:noProof/>
                <w:webHidden/>
              </w:rPr>
              <w:fldChar w:fldCharType="end"/>
            </w:r>
          </w:hyperlink>
        </w:p>
        <w:p w14:paraId="38A7CE91" w14:textId="64B4BA10" w:rsidR="003356C3" w:rsidRPr="003356C3" w:rsidRDefault="003356C3">
          <w:pPr>
            <w:pStyle w:val="23"/>
            <w:tabs>
              <w:tab w:val="right" w:leader="dot" w:pos="8630"/>
            </w:tabs>
            <w:rPr>
              <w:rFonts w:asciiTheme="minorHAnsi"/>
              <w:noProof/>
              <w:kern w:val="2"/>
              <w:sz w:val="21"/>
              <w:szCs w:val="24"/>
              <w:lang w:eastAsia="ja-JP"/>
            </w:rPr>
          </w:pPr>
          <w:hyperlink w:anchor="_Toc237295713" w:history="1">
            <w:r w:rsidRPr="00363916">
              <w:rPr>
                <w:rStyle w:val="a3"/>
                <w:i/>
                <w:iCs/>
                <w:noProof/>
                <w:lang w:eastAsia="ja-JP"/>
              </w:rPr>
              <w:t>第1章：ロ</w:t>
            </w:r>
            <w:r w:rsidRPr="00363916">
              <w:rPr>
                <w:rStyle w:val="a3"/>
                <w:i/>
                <w:iCs/>
                <w:noProof/>
                <w:lang w:eastAsia="ja-JP"/>
              </w:rPr>
              <w:t>グ</w:t>
            </w:r>
            <w:r w:rsidRPr="00363916">
              <w:rPr>
                <w:rStyle w:val="a3"/>
                <w:i/>
                <w:iCs/>
                <w:noProof/>
                <w:lang w:eastAsia="ja-JP"/>
              </w:rPr>
              <w:t>イン・認証・権限管理画面</w:t>
            </w:r>
            <w:r>
              <w:rPr>
                <w:noProof/>
                <w:webHidden/>
              </w:rPr>
              <w:tab/>
            </w:r>
            <w:r>
              <w:rPr>
                <w:noProof/>
                <w:webHidden/>
              </w:rPr>
              <w:fldChar w:fldCharType="begin"/>
            </w:r>
            <w:r>
              <w:rPr>
                <w:noProof/>
                <w:webHidden/>
              </w:rPr>
              <w:instrText xml:space="preserve"> PAGEREF _Toc237295713 \h </w:instrText>
            </w:r>
            <w:r>
              <w:rPr>
                <w:noProof/>
                <w:webHidden/>
              </w:rPr>
            </w:r>
            <w:r>
              <w:rPr>
                <w:noProof/>
                <w:webHidden/>
              </w:rPr>
              <w:fldChar w:fldCharType="separate"/>
            </w:r>
            <w:r>
              <w:rPr>
                <w:noProof/>
                <w:webHidden/>
              </w:rPr>
              <w:t>9</w:t>
            </w:r>
            <w:r>
              <w:rPr>
                <w:noProof/>
                <w:webHidden/>
              </w:rPr>
              <w:fldChar w:fldCharType="end"/>
            </w:r>
          </w:hyperlink>
        </w:p>
        <w:p w14:paraId="18AC6EF0" w14:textId="78A8CDAB" w:rsidR="003356C3" w:rsidRPr="003356C3" w:rsidRDefault="003356C3">
          <w:pPr>
            <w:pStyle w:val="31"/>
            <w:tabs>
              <w:tab w:val="right" w:leader="dot" w:pos="8630"/>
            </w:tabs>
            <w:rPr>
              <w:rFonts w:asciiTheme="minorHAnsi"/>
              <w:noProof/>
              <w:kern w:val="2"/>
              <w:sz w:val="21"/>
              <w:szCs w:val="24"/>
              <w:lang w:eastAsia="ja-JP"/>
            </w:rPr>
          </w:pPr>
          <w:hyperlink w:anchor="_Toc237295714" w:history="1">
            <w:r w:rsidRPr="00363916">
              <w:rPr>
                <w:rStyle w:val="a3"/>
                <w:rFonts w:ascii="游ゴシック" w:eastAsia="游ゴシック" w:hAnsi="游ゴシック"/>
                <w:noProof/>
                <w:lang w:eastAsia="ja-JP"/>
              </w:rPr>
              <w:t>1. 画面イメージ</w:t>
            </w:r>
            <w:r>
              <w:rPr>
                <w:noProof/>
                <w:webHidden/>
              </w:rPr>
              <w:tab/>
            </w:r>
            <w:r>
              <w:rPr>
                <w:noProof/>
                <w:webHidden/>
              </w:rPr>
              <w:fldChar w:fldCharType="begin"/>
            </w:r>
            <w:r>
              <w:rPr>
                <w:noProof/>
                <w:webHidden/>
              </w:rPr>
              <w:instrText xml:space="preserve"> PAGEREF _Toc237295714 \h </w:instrText>
            </w:r>
            <w:r>
              <w:rPr>
                <w:noProof/>
                <w:webHidden/>
              </w:rPr>
            </w:r>
            <w:r>
              <w:rPr>
                <w:noProof/>
                <w:webHidden/>
              </w:rPr>
              <w:fldChar w:fldCharType="separate"/>
            </w:r>
            <w:r>
              <w:rPr>
                <w:noProof/>
                <w:webHidden/>
              </w:rPr>
              <w:t>9</w:t>
            </w:r>
            <w:r>
              <w:rPr>
                <w:noProof/>
                <w:webHidden/>
              </w:rPr>
              <w:fldChar w:fldCharType="end"/>
            </w:r>
          </w:hyperlink>
        </w:p>
        <w:p w14:paraId="2A28B3FF" w14:textId="7EC12524" w:rsidR="003356C3" w:rsidRPr="003356C3" w:rsidRDefault="003356C3">
          <w:pPr>
            <w:pStyle w:val="31"/>
            <w:tabs>
              <w:tab w:val="right" w:leader="dot" w:pos="8630"/>
            </w:tabs>
            <w:rPr>
              <w:rFonts w:asciiTheme="minorHAnsi"/>
              <w:noProof/>
              <w:kern w:val="2"/>
              <w:sz w:val="21"/>
              <w:szCs w:val="24"/>
              <w:lang w:eastAsia="ja-JP"/>
            </w:rPr>
          </w:pPr>
          <w:hyperlink w:anchor="_Toc237295715" w:history="1">
            <w:r w:rsidRPr="00363916">
              <w:rPr>
                <w:rStyle w:val="a3"/>
                <w:rFonts w:ascii="游ゴシック" w:eastAsia="游ゴシック" w:hAnsi="游ゴシック"/>
                <w:noProof/>
                <w:lang w:eastAsia="ja-JP"/>
              </w:rPr>
              <w:t>2. 機能概要</w:t>
            </w:r>
            <w:r>
              <w:rPr>
                <w:noProof/>
                <w:webHidden/>
              </w:rPr>
              <w:tab/>
            </w:r>
            <w:r>
              <w:rPr>
                <w:noProof/>
                <w:webHidden/>
              </w:rPr>
              <w:fldChar w:fldCharType="begin"/>
            </w:r>
            <w:r>
              <w:rPr>
                <w:noProof/>
                <w:webHidden/>
              </w:rPr>
              <w:instrText xml:space="preserve"> PAGEREF _Toc237295715 \h </w:instrText>
            </w:r>
            <w:r>
              <w:rPr>
                <w:noProof/>
                <w:webHidden/>
              </w:rPr>
            </w:r>
            <w:r>
              <w:rPr>
                <w:noProof/>
                <w:webHidden/>
              </w:rPr>
              <w:fldChar w:fldCharType="separate"/>
            </w:r>
            <w:r>
              <w:rPr>
                <w:noProof/>
                <w:webHidden/>
              </w:rPr>
              <w:t>9</w:t>
            </w:r>
            <w:r>
              <w:rPr>
                <w:noProof/>
                <w:webHidden/>
              </w:rPr>
              <w:fldChar w:fldCharType="end"/>
            </w:r>
          </w:hyperlink>
        </w:p>
        <w:p w14:paraId="768E0A10" w14:textId="63066D8F" w:rsidR="003356C3" w:rsidRPr="003356C3" w:rsidRDefault="003356C3">
          <w:pPr>
            <w:pStyle w:val="31"/>
            <w:tabs>
              <w:tab w:val="right" w:leader="dot" w:pos="8630"/>
            </w:tabs>
            <w:rPr>
              <w:rFonts w:asciiTheme="minorHAnsi"/>
              <w:noProof/>
              <w:kern w:val="2"/>
              <w:sz w:val="21"/>
              <w:szCs w:val="24"/>
              <w:lang w:eastAsia="ja-JP"/>
            </w:rPr>
          </w:pPr>
          <w:hyperlink w:anchor="_Toc237295716" w:history="1">
            <w:r w:rsidRPr="00363916">
              <w:rPr>
                <w:rStyle w:val="a3"/>
                <w:rFonts w:ascii="游ゴシック" w:eastAsia="游ゴシック" w:hAnsi="游ゴシック"/>
                <w:noProof/>
                <w:lang w:eastAsia="ja-JP"/>
              </w:rPr>
              <w:t>3. 画面上の入力項目・表示項目（具体例付き）</w:t>
            </w:r>
            <w:r>
              <w:rPr>
                <w:noProof/>
                <w:webHidden/>
              </w:rPr>
              <w:tab/>
            </w:r>
            <w:r>
              <w:rPr>
                <w:noProof/>
                <w:webHidden/>
              </w:rPr>
              <w:fldChar w:fldCharType="begin"/>
            </w:r>
            <w:r>
              <w:rPr>
                <w:noProof/>
                <w:webHidden/>
              </w:rPr>
              <w:instrText xml:space="preserve"> PAGEREF _Toc237295716 \h </w:instrText>
            </w:r>
            <w:r>
              <w:rPr>
                <w:noProof/>
                <w:webHidden/>
              </w:rPr>
            </w:r>
            <w:r>
              <w:rPr>
                <w:noProof/>
                <w:webHidden/>
              </w:rPr>
              <w:fldChar w:fldCharType="separate"/>
            </w:r>
            <w:r>
              <w:rPr>
                <w:noProof/>
                <w:webHidden/>
              </w:rPr>
              <w:t>9</w:t>
            </w:r>
            <w:r>
              <w:rPr>
                <w:noProof/>
                <w:webHidden/>
              </w:rPr>
              <w:fldChar w:fldCharType="end"/>
            </w:r>
          </w:hyperlink>
        </w:p>
        <w:p w14:paraId="4224EC24" w14:textId="618A7613" w:rsidR="003356C3" w:rsidRPr="003356C3" w:rsidRDefault="003356C3">
          <w:pPr>
            <w:pStyle w:val="31"/>
            <w:tabs>
              <w:tab w:val="right" w:leader="dot" w:pos="8630"/>
            </w:tabs>
            <w:rPr>
              <w:rFonts w:asciiTheme="minorHAnsi"/>
              <w:noProof/>
              <w:kern w:val="2"/>
              <w:sz w:val="21"/>
              <w:szCs w:val="24"/>
              <w:lang w:eastAsia="ja-JP"/>
            </w:rPr>
          </w:pPr>
          <w:hyperlink w:anchor="_Toc237295717" w:history="1">
            <w:r w:rsidRPr="00363916">
              <w:rPr>
                <w:rStyle w:val="a3"/>
                <w:rFonts w:ascii="游ゴシック" w:eastAsia="游ゴシック" w:hAnsi="游ゴシック"/>
                <w:noProof/>
                <w:lang w:eastAsia="ja-JP"/>
              </w:rPr>
              <w:t>4. アクションボタンの働き</w:t>
            </w:r>
            <w:r>
              <w:rPr>
                <w:noProof/>
                <w:webHidden/>
              </w:rPr>
              <w:tab/>
            </w:r>
            <w:r>
              <w:rPr>
                <w:noProof/>
                <w:webHidden/>
              </w:rPr>
              <w:fldChar w:fldCharType="begin"/>
            </w:r>
            <w:r>
              <w:rPr>
                <w:noProof/>
                <w:webHidden/>
              </w:rPr>
              <w:instrText xml:space="preserve"> PAGEREF _Toc237295717 \h </w:instrText>
            </w:r>
            <w:r>
              <w:rPr>
                <w:noProof/>
                <w:webHidden/>
              </w:rPr>
            </w:r>
            <w:r>
              <w:rPr>
                <w:noProof/>
                <w:webHidden/>
              </w:rPr>
              <w:fldChar w:fldCharType="separate"/>
            </w:r>
            <w:r>
              <w:rPr>
                <w:noProof/>
                <w:webHidden/>
              </w:rPr>
              <w:t>10</w:t>
            </w:r>
            <w:r>
              <w:rPr>
                <w:noProof/>
                <w:webHidden/>
              </w:rPr>
              <w:fldChar w:fldCharType="end"/>
            </w:r>
          </w:hyperlink>
        </w:p>
        <w:p w14:paraId="1D840350" w14:textId="208A5341" w:rsidR="003356C3" w:rsidRPr="003356C3" w:rsidRDefault="003356C3">
          <w:pPr>
            <w:pStyle w:val="31"/>
            <w:tabs>
              <w:tab w:val="right" w:leader="dot" w:pos="8630"/>
            </w:tabs>
            <w:rPr>
              <w:rFonts w:asciiTheme="minorHAnsi"/>
              <w:noProof/>
              <w:kern w:val="2"/>
              <w:sz w:val="21"/>
              <w:szCs w:val="24"/>
              <w:lang w:eastAsia="ja-JP"/>
            </w:rPr>
          </w:pPr>
          <w:hyperlink w:anchor="_Toc237295718" w:history="1">
            <w:r w:rsidRPr="00363916">
              <w:rPr>
                <w:rStyle w:val="a3"/>
                <w:rFonts w:ascii="游ゴシック" w:eastAsia="游ゴシック" w:hAnsi="游ゴシック"/>
                <w:noProof/>
                <w:lang w:eastAsia="ja-JP"/>
              </w:rPr>
              <w:t>5. この画面の利用価値・できること（メリット）</w:t>
            </w:r>
            <w:r>
              <w:rPr>
                <w:noProof/>
                <w:webHidden/>
              </w:rPr>
              <w:tab/>
            </w:r>
            <w:r>
              <w:rPr>
                <w:noProof/>
                <w:webHidden/>
              </w:rPr>
              <w:fldChar w:fldCharType="begin"/>
            </w:r>
            <w:r>
              <w:rPr>
                <w:noProof/>
                <w:webHidden/>
              </w:rPr>
              <w:instrText xml:space="preserve"> PAGEREF _Toc237295718 \h </w:instrText>
            </w:r>
            <w:r>
              <w:rPr>
                <w:noProof/>
                <w:webHidden/>
              </w:rPr>
            </w:r>
            <w:r>
              <w:rPr>
                <w:noProof/>
                <w:webHidden/>
              </w:rPr>
              <w:fldChar w:fldCharType="separate"/>
            </w:r>
            <w:r>
              <w:rPr>
                <w:noProof/>
                <w:webHidden/>
              </w:rPr>
              <w:t>10</w:t>
            </w:r>
            <w:r>
              <w:rPr>
                <w:noProof/>
                <w:webHidden/>
              </w:rPr>
              <w:fldChar w:fldCharType="end"/>
            </w:r>
          </w:hyperlink>
        </w:p>
        <w:p w14:paraId="6C7FCC8E" w14:textId="612A0D27" w:rsidR="003356C3" w:rsidRPr="003356C3" w:rsidRDefault="003356C3">
          <w:pPr>
            <w:pStyle w:val="31"/>
            <w:tabs>
              <w:tab w:val="right" w:leader="dot" w:pos="8630"/>
            </w:tabs>
            <w:rPr>
              <w:rFonts w:asciiTheme="minorHAnsi"/>
              <w:noProof/>
              <w:kern w:val="2"/>
              <w:sz w:val="21"/>
              <w:szCs w:val="24"/>
              <w:lang w:eastAsia="ja-JP"/>
            </w:rPr>
          </w:pPr>
          <w:hyperlink w:anchor="_Toc237295719" w:history="1">
            <w:r w:rsidRPr="00363916">
              <w:rPr>
                <w:rStyle w:val="a3"/>
                <w:rFonts w:ascii="游ゴシック" w:eastAsia="游ゴシック" w:hAnsi="游ゴシック"/>
                <w:noProof/>
                <w:lang w:eastAsia="ja-JP"/>
              </w:rPr>
              <w:t>6. 将来構想</w:t>
            </w:r>
            <w:r>
              <w:rPr>
                <w:noProof/>
                <w:webHidden/>
              </w:rPr>
              <w:tab/>
            </w:r>
            <w:r>
              <w:rPr>
                <w:noProof/>
                <w:webHidden/>
              </w:rPr>
              <w:fldChar w:fldCharType="begin"/>
            </w:r>
            <w:r>
              <w:rPr>
                <w:noProof/>
                <w:webHidden/>
              </w:rPr>
              <w:instrText xml:space="preserve"> PAGEREF _Toc237295719 \h </w:instrText>
            </w:r>
            <w:r>
              <w:rPr>
                <w:noProof/>
                <w:webHidden/>
              </w:rPr>
            </w:r>
            <w:r>
              <w:rPr>
                <w:noProof/>
                <w:webHidden/>
              </w:rPr>
              <w:fldChar w:fldCharType="separate"/>
            </w:r>
            <w:r>
              <w:rPr>
                <w:noProof/>
                <w:webHidden/>
              </w:rPr>
              <w:t>10</w:t>
            </w:r>
            <w:r>
              <w:rPr>
                <w:noProof/>
                <w:webHidden/>
              </w:rPr>
              <w:fldChar w:fldCharType="end"/>
            </w:r>
          </w:hyperlink>
        </w:p>
        <w:p w14:paraId="7DD76223" w14:textId="438A133D" w:rsidR="003356C3" w:rsidRPr="003356C3" w:rsidRDefault="003356C3">
          <w:pPr>
            <w:pStyle w:val="23"/>
            <w:tabs>
              <w:tab w:val="right" w:leader="dot" w:pos="8630"/>
            </w:tabs>
            <w:rPr>
              <w:rFonts w:asciiTheme="minorHAnsi"/>
              <w:noProof/>
              <w:kern w:val="2"/>
              <w:sz w:val="21"/>
              <w:szCs w:val="24"/>
              <w:lang w:eastAsia="ja-JP"/>
            </w:rPr>
          </w:pPr>
          <w:hyperlink w:anchor="_Toc237295720" w:history="1">
            <w:r w:rsidRPr="00363916">
              <w:rPr>
                <w:rStyle w:val="a3"/>
                <w:i/>
                <w:iCs/>
                <w:noProof/>
                <w:lang w:eastAsia="ja-JP"/>
              </w:rPr>
              <w:t>第2章：ダッシュボード画面</w:t>
            </w:r>
            <w:r>
              <w:rPr>
                <w:noProof/>
                <w:webHidden/>
              </w:rPr>
              <w:tab/>
            </w:r>
            <w:r>
              <w:rPr>
                <w:noProof/>
                <w:webHidden/>
              </w:rPr>
              <w:fldChar w:fldCharType="begin"/>
            </w:r>
            <w:r>
              <w:rPr>
                <w:noProof/>
                <w:webHidden/>
              </w:rPr>
              <w:instrText xml:space="preserve"> PAGEREF _Toc237295720 \h </w:instrText>
            </w:r>
            <w:r>
              <w:rPr>
                <w:noProof/>
                <w:webHidden/>
              </w:rPr>
            </w:r>
            <w:r>
              <w:rPr>
                <w:noProof/>
                <w:webHidden/>
              </w:rPr>
              <w:fldChar w:fldCharType="separate"/>
            </w:r>
            <w:r>
              <w:rPr>
                <w:noProof/>
                <w:webHidden/>
              </w:rPr>
              <w:t>11</w:t>
            </w:r>
            <w:r>
              <w:rPr>
                <w:noProof/>
                <w:webHidden/>
              </w:rPr>
              <w:fldChar w:fldCharType="end"/>
            </w:r>
          </w:hyperlink>
        </w:p>
        <w:p w14:paraId="4ADCD0F9" w14:textId="5A0004BD" w:rsidR="003356C3" w:rsidRPr="003356C3" w:rsidRDefault="003356C3">
          <w:pPr>
            <w:pStyle w:val="31"/>
            <w:tabs>
              <w:tab w:val="right" w:leader="dot" w:pos="8630"/>
            </w:tabs>
            <w:rPr>
              <w:rFonts w:asciiTheme="minorHAnsi"/>
              <w:noProof/>
              <w:kern w:val="2"/>
              <w:sz w:val="21"/>
              <w:szCs w:val="24"/>
              <w:lang w:eastAsia="ja-JP"/>
            </w:rPr>
          </w:pPr>
          <w:hyperlink w:anchor="_Toc237295721" w:history="1">
            <w:r w:rsidRPr="00363916">
              <w:rPr>
                <w:rStyle w:val="a3"/>
                <w:rFonts w:ascii="游ゴシック" w:eastAsia="游ゴシック" w:hAnsi="游ゴシック"/>
                <w:noProof/>
                <w:lang w:eastAsia="ja-JP"/>
              </w:rPr>
              <w:t>1. 画面イメージ</w:t>
            </w:r>
            <w:r>
              <w:rPr>
                <w:noProof/>
                <w:webHidden/>
              </w:rPr>
              <w:tab/>
            </w:r>
            <w:r>
              <w:rPr>
                <w:noProof/>
                <w:webHidden/>
              </w:rPr>
              <w:fldChar w:fldCharType="begin"/>
            </w:r>
            <w:r>
              <w:rPr>
                <w:noProof/>
                <w:webHidden/>
              </w:rPr>
              <w:instrText xml:space="preserve"> PAGEREF _Toc237295721 \h </w:instrText>
            </w:r>
            <w:r>
              <w:rPr>
                <w:noProof/>
                <w:webHidden/>
              </w:rPr>
            </w:r>
            <w:r>
              <w:rPr>
                <w:noProof/>
                <w:webHidden/>
              </w:rPr>
              <w:fldChar w:fldCharType="separate"/>
            </w:r>
            <w:r>
              <w:rPr>
                <w:noProof/>
                <w:webHidden/>
              </w:rPr>
              <w:t>11</w:t>
            </w:r>
            <w:r>
              <w:rPr>
                <w:noProof/>
                <w:webHidden/>
              </w:rPr>
              <w:fldChar w:fldCharType="end"/>
            </w:r>
          </w:hyperlink>
        </w:p>
        <w:p w14:paraId="1449CED4" w14:textId="42A4B15B" w:rsidR="003356C3" w:rsidRPr="003356C3" w:rsidRDefault="003356C3">
          <w:pPr>
            <w:pStyle w:val="31"/>
            <w:tabs>
              <w:tab w:val="right" w:leader="dot" w:pos="8630"/>
            </w:tabs>
            <w:rPr>
              <w:rFonts w:asciiTheme="minorHAnsi"/>
              <w:noProof/>
              <w:kern w:val="2"/>
              <w:sz w:val="21"/>
              <w:szCs w:val="24"/>
              <w:lang w:eastAsia="ja-JP"/>
            </w:rPr>
          </w:pPr>
          <w:hyperlink w:anchor="_Toc237295722" w:history="1">
            <w:r w:rsidRPr="00363916">
              <w:rPr>
                <w:rStyle w:val="a3"/>
                <w:rFonts w:ascii="游ゴシック" w:eastAsia="游ゴシック" w:hAnsi="游ゴシック"/>
                <w:noProof/>
                <w:lang w:eastAsia="ja-JP"/>
              </w:rPr>
              <w:t>2. 機能概要</w:t>
            </w:r>
            <w:r>
              <w:rPr>
                <w:noProof/>
                <w:webHidden/>
              </w:rPr>
              <w:tab/>
            </w:r>
            <w:r>
              <w:rPr>
                <w:noProof/>
                <w:webHidden/>
              </w:rPr>
              <w:fldChar w:fldCharType="begin"/>
            </w:r>
            <w:r>
              <w:rPr>
                <w:noProof/>
                <w:webHidden/>
              </w:rPr>
              <w:instrText xml:space="preserve"> PAGEREF _Toc237295722 \h </w:instrText>
            </w:r>
            <w:r>
              <w:rPr>
                <w:noProof/>
                <w:webHidden/>
              </w:rPr>
            </w:r>
            <w:r>
              <w:rPr>
                <w:noProof/>
                <w:webHidden/>
              </w:rPr>
              <w:fldChar w:fldCharType="separate"/>
            </w:r>
            <w:r>
              <w:rPr>
                <w:noProof/>
                <w:webHidden/>
              </w:rPr>
              <w:t>11</w:t>
            </w:r>
            <w:r>
              <w:rPr>
                <w:noProof/>
                <w:webHidden/>
              </w:rPr>
              <w:fldChar w:fldCharType="end"/>
            </w:r>
          </w:hyperlink>
        </w:p>
        <w:p w14:paraId="6E9063D8" w14:textId="5BC7C780" w:rsidR="003356C3" w:rsidRPr="003356C3" w:rsidRDefault="003356C3">
          <w:pPr>
            <w:pStyle w:val="31"/>
            <w:tabs>
              <w:tab w:val="right" w:leader="dot" w:pos="8630"/>
            </w:tabs>
            <w:rPr>
              <w:rFonts w:asciiTheme="minorHAnsi"/>
              <w:noProof/>
              <w:kern w:val="2"/>
              <w:sz w:val="21"/>
              <w:szCs w:val="24"/>
              <w:lang w:eastAsia="ja-JP"/>
            </w:rPr>
          </w:pPr>
          <w:hyperlink w:anchor="_Toc237295723" w:history="1">
            <w:r w:rsidRPr="00363916">
              <w:rPr>
                <w:rStyle w:val="a3"/>
                <w:rFonts w:ascii="游ゴシック" w:eastAsia="游ゴシック" w:hAnsi="游ゴシック"/>
                <w:noProof/>
                <w:lang w:eastAsia="ja-JP"/>
              </w:rPr>
              <w:t>3. 画面上の入力項目・表示項目（具体例付き）</w:t>
            </w:r>
            <w:r>
              <w:rPr>
                <w:noProof/>
                <w:webHidden/>
              </w:rPr>
              <w:tab/>
            </w:r>
            <w:r>
              <w:rPr>
                <w:noProof/>
                <w:webHidden/>
              </w:rPr>
              <w:fldChar w:fldCharType="begin"/>
            </w:r>
            <w:r>
              <w:rPr>
                <w:noProof/>
                <w:webHidden/>
              </w:rPr>
              <w:instrText xml:space="preserve"> PAGEREF _Toc237295723 \h </w:instrText>
            </w:r>
            <w:r>
              <w:rPr>
                <w:noProof/>
                <w:webHidden/>
              </w:rPr>
            </w:r>
            <w:r>
              <w:rPr>
                <w:noProof/>
                <w:webHidden/>
              </w:rPr>
              <w:fldChar w:fldCharType="separate"/>
            </w:r>
            <w:r>
              <w:rPr>
                <w:noProof/>
                <w:webHidden/>
              </w:rPr>
              <w:t>11</w:t>
            </w:r>
            <w:r>
              <w:rPr>
                <w:noProof/>
                <w:webHidden/>
              </w:rPr>
              <w:fldChar w:fldCharType="end"/>
            </w:r>
          </w:hyperlink>
        </w:p>
        <w:p w14:paraId="34534497" w14:textId="400327A3" w:rsidR="003356C3" w:rsidRPr="003356C3" w:rsidRDefault="003356C3">
          <w:pPr>
            <w:pStyle w:val="31"/>
            <w:tabs>
              <w:tab w:val="right" w:leader="dot" w:pos="8630"/>
            </w:tabs>
            <w:rPr>
              <w:rFonts w:asciiTheme="minorHAnsi"/>
              <w:noProof/>
              <w:kern w:val="2"/>
              <w:sz w:val="21"/>
              <w:szCs w:val="24"/>
              <w:lang w:eastAsia="ja-JP"/>
            </w:rPr>
          </w:pPr>
          <w:hyperlink w:anchor="_Toc237295724" w:history="1">
            <w:r w:rsidRPr="00363916">
              <w:rPr>
                <w:rStyle w:val="a3"/>
                <w:rFonts w:ascii="游ゴシック" w:eastAsia="游ゴシック" w:hAnsi="游ゴシック"/>
                <w:noProof/>
                <w:lang w:eastAsia="ja-JP"/>
              </w:rPr>
              <w:t>4. アクションボタンの働き</w:t>
            </w:r>
            <w:r>
              <w:rPr>
                <w:noProof/>
                <w:webHidden/>
              </w:rPr>
              <w:tab/>
            </w:r>
            <w:r>
              <w:rPr>
                <w:noProof/>
                <w:webHidden/>
              </w:rPr>
              <w:fldChar w:fldCharType="begin"/>
            </w:r>
            <w:r>
              <w:rPr>
                <w:noProof/>
                <w:webHidden/>
              </w:rPr>
              <w:instrText xml:space="preserve"> PAGEREF _Toc237295724 \h </w:instrText>
            </w:r>
            <w:r>
              <w:rPr>
                <w:noProof/>
                <w:webHidden/>
              </w:rPr>
            </w:r>
            <w:r>
              <w:rPr>
                <w:noProof/>
                <w:webHidden/>
              </w:rPr>
              <w:fldChar w:fldCharType="separate"/>
            </w:r>
            <w:r>
              <w:rPr>
                <w:noProof/>
                <w:webHidden/>
              </w:rPr>
              <w:t>12</w:t>
            </w:r>
            <w:r>
              <w:rPr>
                <w:noProof/>
                <w:webHidden/>
              </w:rPr>
              <w:fldChar w:fldCharType="end"/>
            </w:r>
          </w:hyperlink>
        </w:p>
        <w:p w14:paraId="797B16B7" w14:textId="2E995E12" w:rsidR="003356C3" w:rsidRPr="003356C3" w:rsidRDefault="003356C3">
          <w:pPr>
            <w:pStyle w:val="31"/>
            <w:tabs>
              <w:tab w:val="right" w:leader="dot" w:pos="8630"/>
            </w:tabs>
            <w:rPr>
              <w:rFonts w:asciiTheme="minorHAnsi"/>
              <w:noProof/>
              <w:kern w:val="2"/>
              <w:sz w:val="21"/>
              <w:szCs w:val="24"/>
              <w:lang w:eastAsia="ja-JP"/>
            </w:rPr>
          </w:pPr>
          <w:hyperlink w:anchor="_Toc237295725" w:history="1">
            <w:r w:rsidRPr="00363916">
              <w:rPr>
                <w:rStyle w:val="a3"/>
                <w:rFonts w:ascii="游ゴシック" w:eastAsia="游ゴシック" w:hAnsi="游ゴシック"/>
                <w:noProof/>
                <w:lang w:eastAsia="ja-JP"/>
              </w:rPr>
              <w:t>5. この画面の利用価値・できること（メリット）</w:t>
            </w:r>
            <w:r>
              <w:rPr>
                <w:noProof/>
                <w:webHidden/>
              </w:rPr>
              <w:tab/>
            </w:r>
            <w:r>
              <w:rPr>
                <w:noProof/>
                <w:webHidden/>
              </w:rPr>
              <w:fldChar w:fldCharType="begin"/>
            </w:r>
            <w:r>
              <w:rPr>
                <w:noProof/>
                <w:webHidden/>
              </w:rPr>
              <w:instrText xml:space="preserve"> PAGEREF _Toc237295725 \h </w:instrText>
            </w:r>
            <w:r>
              <w:rPr>
                <w:noProof/>
                <w:webHidden/>
              </w:rPr>
            </w:r>
            <w:r>
              <w:rPr>
                <w:noProof/>
                <w:webHidden/>
              </w:rPr>
              <w:fldChar w:fldCharType="separate"/>
            </w:r>
            <w:r>
              <w:rPr>
                <w:noProof/>
                <w:webHidden/>
              </w:rPr>
              <w:t>12</w:t>
            </w:r>
            <w:r>
              <w:rPr>
                <w:noProof/>
                <w:webHidden/>
              </w:rPr>
              <w:fldChar w:fldCharType="end"/>
            </w:r>
          </w:hyperlink>
        </w:p>
        <w:p w14:paraId="02235DB9" w14:textId="2FC1D747" w:rsidR="003356C3" w:rsidRPr="003356C3" w:rsidRDefault="003356C3">
          <w:pPr>
            <w:pStyle w:val="31"/>
            <w:tabs>
              <w:tab w:val="right" w:leader="dot" w:pos="8630"/>
            </w:tabs>
            <w:rPr>
              <w:rFonts w:asciiTheme="minorHAnsi"/>
              <w:noProof/>
              <w:kern w:val="2"/>
              <w:sz w:val="21"/>
              <w:szCs w:val="24"/>
              <w:lang w:eastAsia="ja-JP"/>
            </w:rPr>
          </w:pPr>
          <w:hyperlink w:anchor="_Toc237295726" w:history="1">
            <w:r w:rsidRPr="00363916">
              <w:rPr>
                <w:rStyle w:val="a3"/>
                <w:rFonts w:ascii="游ゴシック" w:eastAsia="游ゴシック" w:hAnsi="游ゴシック"/>
                <w:noProof/>
                <w:lang w:eastAsia="ja-JP"/>
              </w:rPr>
              <w:t>6. 将来構想</w:t>
            </w:r>
            <w:r>
              <w:rPr>
                <w:noProof/>
                <w:webHidden/>
              </w:rPr>
              <w:tab/>
            </w:r>
            <w:r>
              <w:rPr>
                <w:noProof/>
                <w:webHidden/>
              </w:rPr>
              <w:fldChar w:fldCharType="begin"/>
            </w:r>
            <w:r>
              <w:rPr>
                <w:noProof/>
                <w:webHidden/>
              </w:rPr>
              <w:instrText xml:space="preserve"> PAGEREF _Toc237295726 \h </w:instrText>
            </w:r>
            <w:r>
              <w:rPr>
                <w:noProof/>
                <w:webHidden/>
              </w:rPr>
            </w:r>
            <w:r>
              <w:rPr>
                <w:noProof/>
                <w:webHidden/>
              </w:rPr>
              <w:fldChar w:fldCharType="separate"/>
            </w:r>
            <w:r>
              <w:rPr>
                <w:noProof/>
                <w:webHidden/>
              </w:rPr>
              <w:t>12</w:t>
            </w:r>
            <w:r>
              <w:rPr>
                <w:noProof/>
                <w:webHidden/>
              </w:rPr>
              <w:fldChar w:fldCharType="end"/>
            </w:r>
          </w:hyperlink>
        </w:p>
        <w:p w14:paraId="21CF43C5" w14:textId="6ECD02B3" w:rsidR="003356C3" w:rsidRPr="003356C3" w:rsidRDefault="003356C3">
          <w:pPr>
            <w:pStyle w:val="23"/>
            <w:tabs>
              <w:tab w:val="right" w:leader="dot" w:pos="8630"/>
            </w:tabs>
            <w:rPr>
              <w:rFonts w:asciiTheme="minorHAnsi"/>
              <w:noProof/>
              <w:kern w:val="2"/>
              <w:sz w:val="21"/>
              <w:szCs w:val="24"/>
              <w:lang w:eastAsia="ja-JP"/>
            </w:rPr>
          </w:pPr>
          <w:hyperlink w:anchor="_Toc237295727" w:history="1">
            <w:r w:rsidRPr="00363916">
              <w:rPr>
                <w:rStyle w:val="a3"/>
                <w:i/>
                <w:iCs/>
                <w:noProof/>
                <w:lang w:eastAsia="ja-JP"/>
              </w:rPr>
              <w:t>第3章：企業管理画面（一覧・詳細）</w:t>
            </w:r>
            <w:r>
              <w:rPr>
                <w:noProof/>
                <w:webHidden/>
              </w:rPr>
              <w:tab/>
            </w:r>
            <w:r>
              <w:rPr>
                <w:noProof/>
                <w:webHidden/>
              </w:rPr>
              <w:fldChar w:fldCharType="begin"/>
            </w:r>
            <w:r>
              <w:rPr>
                <w:noProof/>
                <w:webHidden/>
              </w:rPr>
              <w:instrText xml:space="preserve"> PAGEREF _Toc237295727 \h </w:instrText>
            </w:r>
            <w:r>
              <w:rPr>
                <w:noProof/>
                <w:webHidden/>
              </w:rPr>
            </w:r>
            <w:r>
              <w:rPr>
                <w:noProof/>
                <w:webHidden/>
              </w:rPr>
              <w:fldChar w:fldCharType="separate"/>
            </w:r>
            <w:r>
              <w:rPr>
                <w:noProof/>
                <w:webHidden/>
              </w:rPr>
              <w:t>13</w:t>
            </w:r>
            <w:r>
              <w:rPr>
                <w:noProof/>
                <w:webHidden/>
              </w:rPr>
              <w:fldChar w:fldCharType="end"/>
            </w:r>
          </w:hyperlink>
        </w:p>
        <w:p w14:paraId="2767B3F0" w14:textId="3767382B" w:rsidR="003356C3" w:rsidRPr="003356C3" w:rsidRDefault="003356C3">
          <w:pPr>
            <w:pStyle w:val="31"/>
            <w:tabs>
              <w:tab w:val="right" w:leader="dot" w:pos="8630"/>
            </w:tabs>
            <w:rPr>
              <w:rFonts w:asciiTheme="minorHAnsi"/>
              <w:noProof/>
              <w:kern w:val="2"/>
              <w:sz w:val="21"/>
              <w:szCs w:val="24"/>
              <w:lang w:eastAsia="ja-JP"/>
            </w:rPr>
          </w:pPr>
          <w:hyperlink w:anchor="_Toc237295728" w:history="1">
            <w:r w:rsidRPr="00363916">
              <w:rPr>
                <w:rStyle w:val="a3"/>
                <w:rFonts w:ascii="游ゴシック" w:eastAsia="游ゴシック" w:hAnsi="游ゴシック"/>
                <w:noProof/>
                <w:lang w:eastAsia="ja-JP"/>
              </w:rPr>
              <w:t>1. 画面イメージ</w:t>
            </w:r>
            <w:r>
              <w:rPr>
                <w:noProof/>
                <w:webHidden/>
              </w:rPr>
              <w:tab/>
            </w:r>
            <w:r>
              <w:rPr>
                <w:noProof/>
                <w:webHidden/>
              </w:rPr>
              <w:fldChar w:fldCharType="begin"/>
            </w:r>
            <w:r>
              <w:rPr>
                <w:noProof/>
                <w:webHidden/>
              </w:rPr>
              <w:instrText xml:space="preserve"> PAGEREF _Toc237295728 \h </w:instrText>
            </w:r>
            <w:r>
              <w:rPr>
                <w:noProof/>
                <w:webHidden/>
              </w:rPr>
            </w:r>
            <w:r>
              <w:rPr>
                <w:noProof/>
                <w:webHidden/>
              </w:rPr>
              <w:fldChar w:fldCharType="separate"/>
            </w:r>
            <w:r>
              <w:rPr>
                <w:noProof/>
                <w:webHidden/>
              </w:rPr>
              <w:t>13</w:t>
            </w:r>
            <w:r>
              <w:rPr>
                <w:noProof/>
                <w:webHidden/>
              </w:rPr>
              <w:fldChar w:fldCharType="end"/>
            </w:r>
          </w:hyperlink>
        </w:p>
        <w:p w14:paraId="506EC0B9" w14:textId="47613D2C" w:rsidR="003356C3" w:rsidRPr="003356C3" w:rsidRDefault="003356C3">
          <w:pPr>
            <w:pStyle w:val="31"/>
            <w:tabs>
              <w:tab w:val="right" w:leader="dot" w:pos="8630"/>
            </w:tabs>
            <w:rPr>
              <w:rFonts w:asciiTheme="minorHAnsi"/>
              <w:noProof/>
              <w:kern w:val="2"/>
              <w:sz w:val="21"/>
              <w:szCs w:val="24"/>
              <w:lang w:eastAsia="ja-JP"/>
            </w:rPr>
          </w:pPr>
          <w:hyperlink w:anchor="_Toc237295729" w:history="1">
            <w:r w:rsidRPr="00363916">
              <w:rPr>
                <w:rStyle w:val="a3"/>
                <w:rFonts w:ascii="游ゴシック" w:eastAsia="游ゴシック" w:hAnsi="游ゴシック"/>
                <w:noProof/>
                <w:lang w:eastAsia="ja-JP"/>
              </w:rPr>
              <w:t>2. 機能概要</w:t>
            </w:r>
            <w:r>
              <w:rPr>
                <w:noProof/>
                <w:webHidden/>
              </w:rPr>
              <w:tab/>
            </w:r>
            <w:r>
              <w:rPr>
                <w:noProof/>
                <w:webHidden/>
              </w:rPr>
              <w:fldChar w:fldCharType="begin"/>
            </w:r>
            <w:r>
              <w:rPr>
                <w:noProof/>
                <w:webHidden/>
              </w:rPr>
              <w:instrText xml:space="preserve"> PAGEREF _Toc237295729 \h </w:instrText>
            </w:r>
            <w:r>
              <w:rPr>
                <w:noProof/>
                <w:webHidden/>
              </w:rPr>
            </w:r>
            <w:r>
              <w:rPr>
                <w:noProof/>
                <w:webHidden/>
              </w:rPr>
              <w:fldChar w:fldCharType="separate"/>
            </w:r>
            <w:r>
              <w:rPr>
                <w:noProof/>
                <w:webHidden/>
              </w:rPr>
              <w:t>13</w:t>
            </w:r>
            <w:r>
              <w:rPr>
                <w:noProof/>
                <w:webHidden/>
              </w:rPr>
              <w:fldChar w:fldCharType="end"/>
            </w:r>
          </w:hyperlink>
        </w:p>
        <w:p w14:paraId="43E45E6F" w14:textId="2DD171E7" w:rsidR="003356C3" w:rsidRPr="003356C3" w:rsidRDefault="003356C3">
          <w:pPr>
            <w:pStyle w:val="31"/>
            <w:tabs>
              <w:tab w:val="right" w:leader="dot" w:pos="8630"/>
            </w:tabs>
            <w:rPr>
              <w:rFonts w:asciiTheme="minorHAnsi"/>
              <w:noProof/>
              <w:kern w:val="2"/>
              <w:sz w:val="21"/>
              <w:szCs w:val="24"/>
              <w:lang w:eastAsia="ja-JP"/>
            </w:rPr>
          </w:pPr>
          <w:hyperlink w:anchor="_Toc237295730" w:history="1">
            <w:r w:rsidRPr="00363916">
              <w:rPr>
                <w:rStyle w:val="a3"/>
                <w:rFonts w:ascii="游ゴシック" w:eastAsia="游ゴシック" w:hAnsi="游ゴシック"/>
                <w:noProof/>
                <w:lang w:eastAsia="ja-JP"/>
              </w:rPr>
              <w:t>3. 画面上の入力項目・表示項目（具体例付き）</w:t>
            </w:r>
            <w:r>
              <w:rPr>
                <w:noProof/>
                <w:webHidden/>
              </w:rPr>
              <w:tab/>
            </w:r>
            <w:r>
              <w:rPr>
                <w:noProof/>
                <w:webHidden/>
              </w:rPr>
              <w:fldChar w:fldCharType="begin"/>
            </w:r>
            <w:r>
              <w:rPr>
                <w:noProof/>
                <w:webHidden/>
              </w:rPr>
              <w:instrText xml:space="preserve"> PAGEREF _Toc237295730 \h </w:instrText>
            </w:r>
            <w:r>
              <w:rPr>
                <w:noProof/>
                <w:webHidden/>
              </w:rPr>
            </w:r>
            <w:r>
              <w:rPr>
                <w:noProof/>
                <w:webHidden/>
              </w:rPr>
              <w:fldChar w:fldCharType="separate"/>
            </w:r>
            <w:r>
              <w:rPr>
                <w:noProof/>
                <w:webHidden/>
              </w:rPr>
              <w:t>13</w:t>
            </w:r>
            <w:r>
              <w:rPr>
                <w:noProof/>
                <w:webHidden/>
              </w:rPr>
              <w:fldChar w:fldCharType="end"/>
            </w:r>
          </w:hyperlink>
        </w:p>
        <w:p w14:paraId="2B07B160" w14:textId="6C30C357" w:rsidR="003356C3" w:rsidRPr="003356C3" w:rsidRDefault="003356C3">
          <w:pPr>
            <w:pStyle w:val="31"/>
            <w:tabs>
              <w:tab w:val="right" w:leader="dot" w:pos="8630"/>
            </w:tabs>
            <w:rPr>
              <w:rFonts w:asciiTheme="minorHAnsi"/>
              <w:noProof/>
              <w:kern w:val="2"/>
              <w:sz w:val="21"/>
              <w:szCs w:val="24"/>
              <w:lang w:eastAsia="ja-JP"/>
            </w:rPr>
          </w:pPr>
          <w:hyperlink w:anchor="_Toc237295731" w:history="1">
            <w:r w:rsidRPr="00363916">
              <w:rPr>
                <w:rStyle w:val="a3"/>
                <w:rFonts w:ascii="游ゴシック" w:eastAsia="游ゴシック" w:hAnsi="游ゴシック"/>
                <w:noProof/>
                <w:lang w:eastAsia="ja-JP"/>
              </w:rPr>
              <w:t>4. アクションボタンの働き</w:t>
            </w:r>
            <w:r>
              <w:rPr>
                <w:noProof/>
                <w:webHidden/>
              </w:rPr>
              <w:tab/>
            </w:r>
            <w:r>
              <w:rPr>
                <w:noProof/>
                <w:webHidden/>
              </w:rPr>
              <w:fldChar w:fldCharType="begin"/>
            </w:r>
            <w:r>
              <w:rPr>
                <w:noProof/>
                <w:webHidden/>
              </w:rPr>
              <w:instrText xml:space="preserve"> PAGEREF _Toc237295731 \h </w:instrText>
            </w:r>
            <w:r>
              <w:rPr>
                <w:noProof/>
                <w:webHidden/>
              </w:rPr>
            </w:r>
            <w:r>
              <w:rPr>
                <w:noProof/>
                <w:webHidden/>
              </w:rPr>
              <w:fldChar w:fldCharType="separate"/>
            </w:r>
            <w:r>
              <w:rPr>
                <w:noProof/>
                <w:webHidden/>
              </w:rPr>
              <w:t>14</w:t>
            </w:r>
            <w:r>
              <w:rPr>
                <w:noProof/>
                <w:webHidden/>
              </w:rPr>
              <w:fldChar w:fldCharType="end"/>
            </w:r>
          </w:hyperlink>
        </w:p>
        <w:p w14:paraId="612C7CAD" w14:textId="3F73BFBE" w:rsidR="003356C3" w:rsidRPr="003356C3" w:rsidRDefault="003356C3">
          <w:pPr>
            <w:pStyle w:val="31"/>
            <w:tabs>
              <w:tab w:val="right" w:leader="dot" w:pos="8630"/>
            </w:tabs>
            <w:rPr>
              <w:rFonts w:asciiTheme="minorHAnsi"/>
              <w:noProof/>
              <w:kern w:val="2"/>
              <w:sz w:val="21"/>
              <w:szCs w:val="24"/>
              <w:lang w:eastAsia="ja-JP"/>
            </w:rPr>
          </w:pPr>
          <w:hyperlink w:anchor="_Toc237295732" w:history="1">
            <w:r w:rsidRPr="00363916">
              <w:rPr>
                <w:rStyle w:val="a3"/>
                <w:rFonts w:ascii="游ゴシック" w:eastAsia="游ゴシック" w:hAnsi="游ゴシック"/>
                <w:noProof/>
                <w:lang w:eastAsia="ja-JP"/>
              </w:rPr>
              <w:t>5. この画面の利用価値・できること（メリット）</w:t>
            </w:r>
            <w:r>
              <w:rPr>
                <w:noProof/>
                <w:webHidden/>
              </w:rPr>
              <w:tab/>
            </w:r>
            <w:r>
              <w:rPr>
                <w:noProof/>
                <w:webHidden/>
              </w:rPr>
              <w:fldChar w:fldCharType="begin"/>
            </w:r>
            <w:r>
              <w:rPr>
                <w:noProof/>
                <w:webHidden/>
              </w:rPr>
              <w:instrText xml:space="preserve"> PAGEREF _Toc237295732 \h </w:instrText>
            </w:r>
            <w:r>
              <w:rPr>
                <w:noProof/>
                <w:webHidden/>
              </w:rPr>
            </w:r>
            <w:r>
              <w:rPr>
                <w:noProof/>
                <w:webHidden/>
              </w:rPr>
              <w:fldChar w:fldCharType="separate"/>
            </w:r>
            <w:r>
              <w:rPr>
                <w:noProof/>
                <w:webHidden/>
              </w:rPr>
              <w:t>15</w:t>
            </w:r>
            <w:r>
              <w:rPr>
                <w:noProof/>
                <w:webHidden/>
              </w:rPr>
              <w:fldChar w:fldCharType="end"/>
            </w:r>
          </w:hyperlink>
        </w:p>
        <w:p w14:paraId="02B7D9A9" w14:textId="5F3B73BE" w:rsidR="003356C3" w:rsidRPr="003356C3" w:rsidRDefault="003356C3">
          <w:pPr>
            <w:pStyle w:val="31"/>
            <w:tabs>
              <w:tab w:val="right" w:leader="dot" w:pos="8630"/>
            </w:tabs>
            <w:rPr>
              <w:rFonts w:asciiTheme="minorHAnsi"/>
              <w:noProof/>
              <w:kern w:val="2"/>
              <w:sz w:val="21"/>
              <w:szCs w:val="24"/>
              <w:lang w:eastAsia="ja-JP"/>
            </w:rPr>
          </w:pPr>
          <w:hyperlink w:anchor="_Toc237295733" w:history="1">
            <w:r w:rsidRPr="00363916">
              <w:rPr>
                <w:rStyle w:val="a3"/>
                <w:rFonts w:ascii="游ゴシック" w:eastAsia="游ゴシック" w:hAnsi="游ゴシック"/>
                <w:noProof/>
                <w:lang w:eastAsia="ja-JP"/>
              </w:rPr>
              <w:t>6. 将来構想</w:t>
            </w:r>
            <w:r>
              <w:rPr>
                <w:noProof/>
                <w:webHidden/>
              </w:rPr>
              <w:tab/>
            </w:r>
            <w:r>
              <w:rPr>
                <w:noProof/>
                <w:webHidden/>
              </w:rPr>
              <w:fldChar w:fldCharType="begin"/>
            </w:r>
            <w:r>
              <w:rPr>
                <w:noProof/>
                <w:webHidden/>
              </w:rPr>
              <w:instrText xml:space="preserve"> PAGEREF _Toc237295733 \h </w:instrText>
            </w:r>
            <w:r>
              <w:rPr>
                <w:noProof/>
                <w:webHidden/>
              </w:rPr>
            </w:r>
            <w:r>
              <w:rPr>
                <w:noProof/>
                <w:webHidden/>
              </w:rPr>
              <w:fldChar w:fldCharType="separate"/>
            </w:r>
            <w:r>
              <w:rPr>
                <w:noProof/>
                <w:webHidden/>
              </w:rPr>
              <w:t>15</w:t>
            </w:r>
            <w:r>
              <w:rPr>
                <w:noProof/>
                <w:webHidden/>
              </w:rPr>
              <w:fldChar w:fldCharType="end"/>
            </w:r>
          </w:hyperlink>
        </w:p>
        <w:p w14:paraId="6225CF95" w14:textId="17072A60" w:rsidR="003356C3" w:rsidRPr="003356C3" w:rsidRDefault="003356C3">
          <w:pPr>
            <w:pStyle w:val="11"/>
            <w:tabs>
              <w:tab w:val="right" w:leader="dot" w:pos="8630"/>
            </w:tabs>
            <w:rPr>
              <w:rFonts w:asciiTheme="minorHAnsi"/>
              <w:noProof/>
              <w:kern w:val="2"/>
              <w:sz w:val="21"/>
              <w:szCs w:val="24"/>
              <w:lang w:eastAsia="ja-JP"/>
            </w:rPr>
          </w:pPr>
          <w:hyperlink w:anchor="_Toc237295734" w:history="1">
            <w:r w:rsidRPr="00363916">
              <w:rPr>
                <w:rStyle w:val="a3"/>
                <w:i/>
                <w:iCs/>
                <w:noProof/>
                <w:lang w:eastAsia="ja-JP"/>
              </w:rPr>
              <w:t>第4章：パ</w:t>
            </w:r>
            <w:r w:rsidRPr="00363916">
              <w:rPr>
                <w:rStyle w:val="a3"/>
                <w:i/>
                <w:iCs/>
                <w:noProof/>
                <w:lang w:eastAsia="ja-JP"/>
              </w:rPr>
              <w:t>ー</w:t>
            </w:r>
            <w:r w:rsidRPr="00363916">
              <w:rPr>
                <w:rStyle w:val="a3"/>
                <w:i/>
                <w:iCs/>
                <w:noProof/>
                <w:lang w:eastAsia="ja-JP"/>
              </w:rPr>
              <w:t>トナーマスタ管理画面</w:t>
            </w:r>
            <w:r>
              <w:rPr>
                <w:noProof/>
                <w:webHidden/>
              </w:rPr>
              <w:tab/>
            </w:r>
            <w:r>
              <w:rPr>
                <w:noProof/>
                <w:webHidden/>
              </w:rPr>
              <w:fldChar w:fldCharType="begin"/>
            </w:r>
            <w:r>
              <w:rPr>
                <w:noProof/>
                <w:webHidden/>
              </w:rPr>
              <w:instrText xml:space="preserve"> PAGEREF _Toc237295734 \h </w:instrText>
            </w:r>
            <w:r>
              <w:rPr>
                <w:noProof/>
                <w:webHidden/>
              </w:rPr>
            </w:r>
            <w:r>
              <w:rPr>
                <w:noProof/>
                <w:webHidden/>
              </w:rPr>
              <w:fldChar w:fldCharType="separate"/>
            </w:r>
            <w:r>
              <w:rPr>
                <w:noProof/>
                <w:webHidden/>
              </w:rPr>
              <w:t>16</w:t>
            </w:r>
            <w:r>
              <w:rPr>
                <w:noProof/>
                <w:webHidden/>
              </w:rPr>
              <w:fldChar w:fldCharType="end"/>
            </w:r>
          </w:hyperlink>
        </w:p>
        <w:p w14:paraId="5F9960E5" w14:textId="2FB750C5" w:rsidR="003356C3" w:rsidRPr="003356C3" w:rsidRDefault="003356C3">
          <w:pPr>
            <w:pStyle w:val="31"/>
            <w:tabs>
              <w:tab w:val="right" w:leader="dot" w:pos="8630"/>
            </w:tabs>
            <w:rPr>
              <w:rFonts w:asciiTheme="minorHAnsi"/>
              <w:noProof/>
              <w:kern w:val="2"/>
              <w:sz w:val="21"/>
              <w:szCs w:val="24"/>
              <w:lang w:eastAsia="ja-JP"/>
            </w:rPr>
          </w:pPr>
          <w:hyperlink w:anchor="_Toc237295735" w:history="1">
            <w:r w:rsidRPr="00363916">
              <w:rPr>
                <w:rStyle w:val="a3"/>
                <w:rFonts w:ascii="游ゴシック" w:eastAsia="游ゴシック" w:hAnsi="游ゴシック"/>
                <w:noProof/>
                <w:lang w:eastAsia="ja-JP"/>
              </w:rPr>
              <w:t>1. 画面イメージ</w:t>
            </w:r>
            <w:r>
              <w:rPr>
                <w:noProof/>
                <w:webHidden/>
              </w:rPr>
              <w:tab/>
            </w:r>
            <w:r>
              <w:rPr>
                <w:noProof/>
                <w:webHidden/>
              </w:rPr>
              <w:fldChar w:fldCharType="begin"/>
            </w:r>
            <w:r>
              <w:rPr>
                <w:noProof/>
                <w:webHidden/>
              </w:rPr>
              <w:instrText xml:space="preserve"> PAGEREF _Toc237295735 \h </w:instrText>
            </w:r>
            <w:r>
              <w:rPr>
                <w:noProof/>
                <w:webHidden/>
              </w:rPr>
            </w:r>
            <w:r>
              <w:rPr>
                <w:noProof/>
                <w:webHidden/>
              </w:rPr>
              <w:fldChar w:fldCharType="separate"/>
            </w:r>
            <w:r>
              <w:rPr>
                <w:noProof/>
                <w:webHidden/>
              </w:rPr>
              <w:t>16</w:t>
            </w:r>
            <w:r>
              <w:rPr>
                <w:noProof/>
                <w:webHidden/>
              </w:rPr>
              <w:fldChar w:fldCharType="end"/>
            </w:r>
          </w:hyperlink>
        </w:p>
        <w:p w14:paraId="1A2712E7" w14:textId="40E09738" w:rsidR="003356C3" w:rsidRPr="003356C3" w:rsidRDefault="003356C3">
          <w:pPr>
            <w:pStyle w:val="31"/>
            <w:tabs>
              <w:tab w:val="right" w:leader="dot" w:pos="8630"/>
            </w:tabs>
            <w:rPr>
              <w:rFonts w:asciiTheme="minorHAnsi"/>
              <w:noProof/>
              <w:kern w:val="2"/>
              <w:sz w:val="21"/>
              <w:szCs w:val="24"/>
              <w:lang w:eastAsia="ja-JP"/>
            </w:rPr>
          </w:pPr>
          <w:hyperlink w:anchor="_Toc237295736" w:history="1">
            <w:r w:rsidRPr="00363916">
              <w:rPr>
                <w:rStyle w:val="a3"/>
                <w:rFonts w:ascii="游ゴシック" w:eastAsia="游ゴシック" w:hAnsi="游ゴシック"/>
                <w:noProof/>
                <w:lang w:eastAsia="ja-JP"/>
              </w:rPr>
              <w:t>2. 機能概要</w:t>
            </w:r>
            <w:r>
              <w:rPr>
                <w:noProof/>
                <w:webHidden/>
              </w:rPr>
              <w:tab/>
            </w:r>
            <w:r>
              <w:rPr>
                <w:noProof/>
                <w:webHidden/>
              </w:rPr>
              <w:fldChar w:fldCharType="begin"/>
            </w:r>
            <w:r>
              <w:rPr>
                <w:noProof/>
                <w:webHidden/>
              </w:rPr>
              <w:instrText xml:space="preserve"> PAGEREF _Toc237295736 \h </w:instrText>
            </w:r>
            <w:r>
              <w:rPr>
                <w:noProof/>
                <w:webHidden/>
              </w:rPr>
            </w:r>
            <w:r>
              <w:rPr>
                <w:noProof/>
                <w:webHidden/>
              </w:rPr>
              <w:fldChar w:fldCharType="separate"/>
            </w:r>
            <w:r>
              <w:rPr>
                <w:noProof/>
                <w:webHidden/>
              </w:rPr>
              <w:t>16</w:t>
            </w:r>
            <w:r>
              <w:rPr>
                <w:noProof/>
                <w:webHidden/>
              </w:rPr>
              <w:fldChar w:fldCharType="end"/>
            </w:r>
          </w:hyperlink>
        </w:p>
        <w:p w14:paraId="680CD5FF" w14:textId="038E7DB4" w:rsidR="003356C3" w:rsidRPr="003356C3" w:rsidRDefault="003356C3">
          <w:pPr>
            <w:pStyle w:val="31"/>
            <w:tabs>
              <w:tab w:val="right" w:leader="dot" w:pos="8630"/>
            </w:tabs>
            <w:rPr>
              <w:rFonts w:asciiTheme="minorHAnsi"/>
              <w:noProof/>
              <w:kern w:val="2"/>
              <w:sz w:val="21"/>
              <w:szCs w:val="24"/>
              <w:lang w:eastAsia="ja-JP"/>
            </w:rPr>
          </w:pPr>
          <w:hyperlink w:anchor="_Toc237295737" w:history="1">
            <w:r w:rsidRPr="00363916">
              <w:rPr>
                <w:rStyle w:val="a3"/>
                <w:rFonts w:ascii="游ゴシック" w:eastAsia="游ゴシック" w:hAnsi="游ゴシック"/>
                <w:noProof/>
                <w:lang w:eastAsia="ja-JP"/>
              </w:rPr>
              <w:t>3. 画面上の入力項目・表示項目（具体例付き）</w:t>
            </w:r>
            <w:r>
              <w:rPr>
                <w:noProof/>
                <w:webHidden/>
              </w:rPr>
              <w:tab/>
            </w:r>
            <w:r>
              <w:rPr>
                <w:noProof/>
                <w:webHidden/>
              </w:rPr>
              <w:fldChar w:fldCharType="begin"/>
            </w:r>
            <w:r>
              <w:rPr>
                <w:noProof/>
                <w:webHidden/>
              </w:rPr>
              <w:instrText xml:space="preserve"> PAGEREF _Toc237295737 \h </w:instrText>
            </w:r>
            <w:r>
              <w:rPr>
                <w:noProof/>
                <w:webHidden/>
              </w:rPr>
            </w:r>
            <w:r>
              <w:rPr>
                <w:noProof/>
                <w:webHidden/>
              </w:rPr>
              <w:fldChar w:fldCharType="separate"/>
            </w:r>
            <w:r>
              <w:rPr>
                <w:noProof/>
                <w:webHidden/>
              </w:rPr>
              <w:t>17</w:t>
            </w:r>
            <w:r>
              <w:rPr>
                <w:noProof/>
                <w:webHidden/>
              </w:rPr>
              <w:fldChar w:fldCharType="end"/>
            </w:r>
          </w:hyperlink>
        </w:p>
        <w:p w14:paraId="4F7A8CAD" w14:textId="1E3A17F1" w:rsidR="003356C3" w:rsidRPr="003356C3" w:rsidRDefault="003356C3">
          <w:pPr>
            <w:pStyle w:val="31"/>
            <w:tabs>
              <w:tab w:val="right" w:leader="dot" w:pos="8630"/>
            </w:tabs>
            <w:rPr>
              <w:rFonts w:asciiTheme="minorHAnsi"/>
              <w:noProof/>
              <w:kern w:val="2"/>
              <w:sz w:val="21"/>
              <w:szCs w:val="24"/>
              <w:lang w:eastAsia="ja-JP"/>
            </w:rPr>
          </w:pPr>
          <w:hyperlink w:anchor="_Toc237295738" w:history="1">
            <w:r w:rsidRPr="00363916">
              <w:rPr>
                <w:rStyle w:val="a3"/>
                <w:rFonts w:ascii="游ゴシック" w:eastAsia="游ゴシック" w:hAnsi="游ゴシック"/>
                <w:noProof/>
                <w:lang w:eastAsia="ja-JP"/>
              </w:rPr>
              <w:t>4. アクションボタンの働き</w:t>
            </w:r>
            <w:r>
              <w:rPr>
                <w:noProof/>
                <w:webHidden/>
              </w:rPr>
              <w:tab/>
            </w:r>
            <w:r>
              <w:rPr>
                <w:noProof/>
                <w:webHidden/>
              </w:rPr>
              <w:fldChar w:fldCharType="begin"/>
            </w:r>
            <w:r>
              <w:rPr>
                <w:noProof/>
                <w:webHidden/>
              </w:rPr>
              <w:instrText xml:space="preserve"> PAGEREF _Toc237295738 \h </w:instrText>
            </w:r>
            <w:r>
              <w:rPr>
                <w:noProof/>
                <w:webHidden/>
              </w:rPr>
            </w:r>
            <w:r>
              <w:rPr>
                <w:noProof/>
                <w:webHidden/>
              </w:rPr>
              <w:fldChar w:fldCharType="separate"/>
            </w:r>
            <w:r>
              <w:rPr>
                <w:noProof/>
                <w:webHidden/>
              </w:rPr>
              <w:t>18</w:t>
            </w:r>
            <w:r>
              <w:rPr>
                <w:noProof/>
                <w:webHidden/>
              </w:rPr>
              <w:fldChar w:fldCharType="end"/>
            </w:r>
          </w:hyperlink>
        </w:p>
        <w:p w14:paraId="2B73980C" w14:textId="06D47B3A" w:rsidR="003356C3" w:rsidRPr="003356C3" w:rsidRDefault="003356C3">
          <w:pPr>
            <w:pStyle w:val="31"/>
            <w:tabs>
              <w:tab w:val="right" w:leader="dot" w:pos="8630"/>
            </w:tabs>
            <w:rPr>
              <w:rFonts w:asciiTheme="minorHAnsi"/>
              <w:noProof/>
              <w:kern w:val="2"/>
              <w:sz w:val="21"/>
              <w:szCs w:val="24"/>
              <w:lang w:eastAsia="ja-JP"/>
            </w:rPr>
          </w:pPr>
          <w:hyperlink w:anchor="_Toc237295739" w:history="1">
            <w:r w:rsidRPr="00363916">
              <w:rPr>
                <w:rStyle w:val="a3"/>
                <w:rFonts w:ascii="游ゴシック" w:eastAsia="游ゴシック" w:hAnsi="游ゴシック"/>
                <w:noProof/>
                <w:lang w:eastAsia="ja-JP"/>
              </w:rPr>
              <w:t>5. この画面の利用価値・できること（メリット）</w:t>
            </w:r>
            <w:r>
              <w:rPr>
                <w:noProof/>
                <w:webHidden/>
              </w:rPr>
              <w:tab/>
            </w:r>
            <w:r>
              <w:rPr>
                <w:noProof/>
                <w:webHidden/>
              </w:rPr>
              <w:fldChar w:fldCharType="begin"/>
            </w:r>
            <w:r>
              <w:rPr>
                <w:noProof/>
                <w:webHidden/>
              </w:rPr>
              <w:instrText xml:space="preserve"> PAGEREF _Toc237295739 \h </w:instrText>
            </w:r>
            <w:r>
              <w:rPr>
                <w:noProof/>
                <w:webHidden/>
              </w:rPr>
            </w:r>
            <w:r>
              <w:rPr>
                <w:noProof/>
                <w:webHidden/>
              </w:rPr>
              <w:fldChar w:fldCharType="separate"/>
            </w:r>
            <w:r>
              <w:rPr>
                <w:noProof/>
                <w:webHidden/>
              </w:rPr>
              <w:t>19</w:t>
            </w:r>
            <w:r>
              <w:rPr>
                <w:noProof/>
                <w:webHidden/>
              </w:rPr>
              <w:fldChar w:fldCharType="end"/>
            </w:r>
          </w:hyperlink>
        </w:p>
        <w:p w14:paraId="0C9CDDFA" w14:textId="1D5A6AF1" w:rsidR="003356C3" w:rsidRPr="003356C3" w:rsidRDefault="003356C3">
          <w:pPr>
            <w:pStyle w:val="31"/>
            <w:tabs>
              <w:tab w:val="right" w:leader="dot" w:pos="8630"/>
            </w:tabs>
            <w:rPr>
              <w:rFonts w:asciiTheme="minorHAnsi"/>
              <w:noProof/>
              <w:kern w:val="2"/>
              <w:sz w:val="21"/>
              <w:szCs w:val="24"/>
              <w:lang w:eastAsia="ja-JP"/>
            </w:rPr>
          </w:pPr>
          <w:hyperlink w:anchor="_Toc237295740" w:history="1">
            <w:r w:rsidRPr="00363916">
              <w:rPr>
                <w:rStyle w:val="a3"/>
                <w:rFonts w:ascii="游ゴシック" w:eastAsia="游ゴシック" w:hAnsi="游ゴシック"/>
                <w:noProof/>
                <w:lang w:eastAsia="ja-JP"/>
              </w:rPr>
              <w:t>6. 将来構想</w:t>
            </w:r>
            <w:r>
              <w:rPr>
                <w:noProof/>
                <w:webHidden/>
              </w:rPr>
              <w:tab/>
            </w:r>
            <w:r>
              <w:rPr>
                <w:noProof/>
                <w:webHidden/>
              </w:rPr>
              <w:fldChar w:fldCharType="begin"/>
            </w:r>
            <w:r>
              <w:rPr>
                <w:noProof/>
                <w:webHidden/>
              </w:rPr>
              <w:instrText xml:space="preserve"> PAGEREF _Toc237295740 \h </w:instrText>
            </w:r>
            <w:r>
              <w:rPr>
                <w:noProof/>
                <w:webHidden/>
              </w:rPr>
            </w:r>
            <w:r>
              <w:rPr>
                <w:noProof/>
                <w:webHidden/>
              </w:rPr>
              <w:fldChar w:fldCharType="separate"/>
            </w:r>
            <w:r>
              <w:rPr>
                <w:noProof/>
                <w:webHidden/>
              </w:rPr>
              <w:t>19</w:t>
            </w:r>
            <w:r>
              <w:rPr>
                <w:noProof/>
                <w:webHidden/>
              </w:rPr>
              <w:fldChar w:fldCharType="end"/>
            </w:r>
          </w:hyperlink>
        </w:p>
        <w:p w14:paraId="78FC7C96" w14:textId="1F8A48A3" w:rsidR="003356C3" w:rsidRPr="003356C3" w:rsidRDefault="003356C3">
          <w:pPr>
            <w:pStyle w:val="11"/>
            <w:tabs>
              <w:tab w:val="right" w:leader="dot" w:pos="8630"/>
            </w:tabs>
            <w:rPr>
              <w:rFonts w:asciiTheme="minorHAnsi"/>
              <w:noProof/>
              <w:kern w:val="2"/>
              <w:sz w:val="21"/>
              <w:szCs w:val="24"/>
              <w:lang w:eastAsia="ja-JP"/>
            </w:rPr>
          </w:pPr>
          <w:hyperlink w:anchor="_Toc237295741" w:history="1">
            <w:r w:rsidRPr="00363916">
              <w:rPr>
                <w:rStyle w:val="a3"/>
                <w:i/>
                <w:iCs/>
                <w:noProof/>
                <w:lang w:eastAsia="ja-JP"/>
              </w:rPr>
              <w:t>第5章：案件管理画面</w:t>
            </w:r>
            <w:r>
              <w:rPr>
                <w:noProof/>
                <w:webHidden/>
              </w:rPr>
              <w:tab/>
            </w:r>
            <w:r>
              <w:rPr>
                <w:noProof/>
                <w:webHidden/>
              </w:rPr>
              <w:fldChar w:fldCharType="begin"/>
            </w:r>
            <w:r>
              <w:rPr>
                <w:noProof/>
                <w:webHidden/>
              </w:rPr>
              <w:instrText xml:space="preserve"> PAGEREF _Toc237295741 \h </w:instrText>
            </w:r>
            <w:r>
              <w:rPr>
                <w:noProof/>
                <w:webHidden/>
              </w:rPr>
            </w:r>
            <w:r>
              <w:rPr>
                <w:noProof/>
                <w:webHidden/>
              </w:rPr>
              <w:fldChar w:fldCharType="separate"/>
            </w:r>
            <w:r>
              <w:rPr>
                <w:noProof/>
                <w:webHidden/>
              </w:rPr>
              <w:t>20</w:t>
            </w:r>
            <w:r>
              <w:rPr>
                <w:noProof/>
                <w:webHidden/>
              </w:rPr>
              <w:fldChar w:fldCharType="end"/>
            </w:r>
          </w:hyperlink>
        </w:p>
        <w:p w14:paraId="09446C40" w14:textId="0E8B8F8D" w:rsidR="003356C3" w:rsidRPr="003356C3" w:rsidRDefault="003356C3">
          <w:pPr>
            <w:pStyle w:val="31"/>
            <w:tabs>
              <w:tab w:val="right" w:leader="dot" w:pos="8630"/>
            </w:tabs>
            <w:rPr>
              <w:rFonts w:asciiTheme="minorHAnsi"/>
              <w:noProof/>
              <w:kern w:val="2"/>
              <w:sz w:val="21"/>
              <w:szCs w:val="24"/>
              <w:lang w:eastAsia="ja-JP"/>
            </w:rPr>
          </w:pPr>
          <w:hyperlink w:anchor="_Toc237295742" w:history="1">
            <w:r w:rsidRPr="00363916">
              <w:rPr>
                <w:rStyle w:val="a3"/>
                <w:rFonts w:ascii="游ゴシック" w:eastAsia="游ゴシック" w:hAnsi="游ゴシック"/>
                <w:noProof/>
                <w:lang w:eastAsia="ja-JP"/>
              </w:rPr>
              <w:t>1. 画面イメージ</w:t>
            </w:r>
            <w:r>
              <w:rPr>
                <w:noProof/>
                <w:webHidden/>
              </w:rPr>
              <w:tab/>
            </w:r>
            <w:r>
              <w:rPr>
                <w:noProof/>
                <w:webHidden/>
              </w:rPr>
              <w:fldChar w:fldCharType="begin"/>
            </w:r>
            <w:r>
              <w:rPr>
                <w:noProof/>
                <w:webHidden/>
              </w:rPr>
              <w:instrText xml:space="preserve"> PAGEREF _Toc237295742 \h </w:instrText>
            </w:r>
            <w:r>
              <w:rPr>
                <w:noProof/>
                <w:webHidden/>
              </w:rPr>
            </w:r>
            <w:r>
              <w:rPr>
                <w:noProof/>
                <w:webHidden/>
              </w:rPr>
              <w:fldChar w:fldCharType="separate"/>
            </w:r>
            <w:r>
              <w:rPr>
                <w:noProof/>
                <w:webHidden/>
              </w:rPr>
              <w:t>20</w:t>
            </w:r>
            <w:r>
              <w:rPr>
                <w:noProof/>
                <w:webHidden/>
              </w:rPr>
              <w:fldChar w:fldCharType="end"/>
            </w:r>
          </w:hyperlink>
        </w:p>
        <w:p w14:paraId="20F97A24" w14:textId="230CB8D0" w:rsidR="003356C3" w:rsidRPr="003356C3" w:rsidRDefault="003356C3">
          <w:pPr>
            <w:pStyle w:val="31"/>
            <w:tabs>
              <w:tab w:val="right" w:leader="dot" w:pos="8630"/>
            </w:tabs>
            <w:rPr>
              <w:rFonts w:asciiTheme="minorHAnsi"/>
              <w:noProof/>
              <w:kern w:val="2"/>
              <w:sz w:val="21"/>
              <w:szCs w:val="24"/>
              <w:lang w:eastAsia="ja-JP"/>
            </w:rPr>
          </w:pPr>
          <w:hyperlink w:anchor="_Toc237295743" w:history="1">
            <w:r w:rsidRPr="00363916">
              <w:rPr>
                <w:rStyle w:val="a3"/>
                <w:rFonts w:ascii="游ゴシック" w:eastAsia="游ゴシック" w:hAnsi="游ゴシック"/>
                <w:noProof/>
                <w:lang w:eastAsia="ja-JP"/>
              </w:rPr>
              <w:t>2. 機能概要</w:t>
            </w:r>
            <w:r>
              <w:rPr>
                <w:noProof/>
                <w:webHidden/>
              </w:rPr>
              <w:tab/>
            </w:r>
            <w:r>
              <w:rPr>
                <w:noProof/>
                <w:webHidden/>
              </w:rPr>
              <w:fldChar w:fldCharType="begin"/>
            </w:r>
            <w:r>
              <w:rPr>
                <w:noProof/>
                <w:webHidden/>
              </w:rPr>
              <w:instrText xml:space="preserve"> PAGEREF _Toc237295743 \h </w:instrText>
            </w:r>
            <w:r>
              <w:rPr>
                <w:noProof/>
                <w:webHidden/>
              </w:rPr>
            </w:r>
            <w:r>
              <w:rPr>
                <w:noProof/>
                <w:webHidden/>
              </w:rPr>
              <w:fldChar w:fldCharType="separate"/>
            </w:r>
            <w:r>
              <w:rPr>
                <w:noProof/>
                <w:webHidden/>
              </w:rPr>
              <w:t>20</w:t>
            </w:r>
            <w:r>
              <w:rPr>
                <w:noProof/>
                <w:webHidden/>
              </w:rPr>
              <w:fldChar w:fldCharType="end"/>
            </w:r>
          </w:hyperlink>
        </w:p>
        <w:p w14:paraId="1DCF74F9" w14:textId="2DC76DFD" w:rsidR="003356C3" w:rsidRPr="003356C3" w:rsidRDefault="003356C3">
          <w:pPr>
            <w:pStyle w:val="31"/>
            <w:tabs>
              <w:tab w:val="right" w:leader="dot" w:pos="8630"/>
            </w:tabs>
            <w:rPr>
              <w:rFonts w:asciiTheme="minorHAnsi"/>
              <w:noProof/>
              <w:kern w:val="2"/>
              <w:sz w:val="21"/>
              <w:szCs w:val="24"/>
              <w:lang w:eastAsia="ja-JP"/>
            </w:rPr>
          </w:pPr>
          <w:hyperlink w:anchor="_Toc237295744" w:history="1">
            <w:r w:rsidRPr="00363916">
              <w:rPr>
                <w:rStyle w:val="a3"/>
                <w:rFonts w:ascii="游ゴシック" w:eastAsia="游ゴシック" w:hAnsi="游ゴシック"/>
                <w:noProof/>
                <w:lang w:eastAsia="ja-JP"/>
              </w:rPr>
              <w:t>3. 画面上の入力項目・表示項目（具体例付き）</w:t>
            </w:r>
            <w:r>
              <w:rPr>
                <w:noProof/>
                <w:webHidden/>
              </w:rPr>
              <w:tab/>
            </w:r>
            <w:r>
              <w:rPr>
                <w:noProof/>
                <w:webHidden/>
              </w:rPr>
              <w:fldChar w:fldCharType="begin"/>
            </w:r>
            <w:r>
              <w:rPr>
                <w:noProof/>
                <w:webHidden/>
              </w:rPr>
              <w:instrText xml:space="preserve"> PAGEREF _Toc237295744 \h </w:instrText>
            </w:r>
            <w:r>
              <w:rPr>
                <w:noProof/>
                <w:webHidden/>
              </w:rPr>
            </w:r>
            <w:r>
              <w:rPr>
                <w:noProof/>
                <w:webHidden/>
              </w:rPr>
              <w:fldChar w:fldCharType="separate"/>
            </w:r>
            <w:r>
              <w:rPr>
                <w:noProof/>
                <w:webHidden/>
              </w:rPr>
              <w:t>20</w:t>
            </w:r>
            <w:r>
              <w:rPr>
                <w:noProof/>
                <w:webHidden/>
              </w:rPr>
              <w:fldChar w:fldCharType="end"/>
            </w:r>
          </w:hyperlink>
        </w:p>
        <w:p w14:paraId="3AC72948" w14:textId="02108C2A" w:rsidR="003356C3" w:rsidRPr="003356C3" w:rsidRDefault="003356C3">
          <w:pPr>
            <w:pStyle w:val="31"/>
            <w:tabs>
              <w:tab w:val="right" w:leader="dot" w:pos="8630"/>
            </w:tabs>
            <w:rPr>
              <w:rFonts w:asciiTheme="minorHAnsi"/>
              <w:noProof/>
              <w:kern w:val="2"/>
              <w:sz w:val="21"/>
              <w:szCs w:val="24"/>
              <w:lang w:eastAsia="ja-JP"/>
            </w:rPr>
          </w:pPr>
          <w:hyperlink w:anchor="_Toc237295745" w:history="1">
            <w:r w:rsidRPr="00363916">
              <w:rPr>
                <w:rStyle w:val="a3"/>
                <w:rFonts w:ascii="游ゴシック" w:eastAsia="游ゴシック" w:hAnsi="游ゴシック"/>
                <w:noProof/>
                <w:lang w:eastAsia="ja-JP"/>
              </w:rPr>
              <w:t>4. アクションボタンの働き</w:t>
            </w:r>
            <w:r>
              <w:rPr>
                <w:noProof/>
                <w:webHidden/>
              </w:rPr>
              <w:tab/>
            </w:r>
            <w:r>
              <w:rPr>
                <w:noProof/>
                <w:webHidden/>
              </w:rPr>
              <w:fldChar w:fldCharType="begin"/>
            </w:r>
            <w:r>
              <w:rPr>
                <w:noProof/>
                <w:webHidden/>
              </w:rPr>
              <w:instrText xml:space="preserve"> PAGEREF _Toc237295745 \h </w:instrText>
            </w:r>
            <w:r>
              <w:rPr>
                <w:noProof/>
                <w:webHidden/>
              </w:rPr>
            </w:r>
            <w:r>
              <w:rPr>
                <w:noProof/>
                <w:webHidden/>
              </w:rPr>
              <w:fldChar w:fldCharType="separate"/>
            </w:r>
            <w:r>
              <w:rPr>
                <w:noProof/>
                <w:webHidden/>
              </w:rPr>
              <w:t>21</w:t>
            </w:r>
            <w:r>
              <w:rPr>
                <w:noProof/>
                <w:webHidden/>
              </w:rPr>
              <w:fldChar w:fldCharType="end"/>
            </w:r>
          </w:hyperlink>
        </w:p>
        <w:p w14:paraId="05878B2C" w14:textId="0C1D5B7C" w:rsidR="003356C3" w:rsidRPr="003356C3" w:rsidRDefault="003356C3">
          <w:pPr>
            <w:pStyle w:val="31"/>
            <w:tabs>
              <w:tab w:val="right" w:leader="dot" w:pos="8630"/>
            </w:tabs>
            <w:rPr>
              <w:rFonts w:asciiTheme="minorHAnsi"/>
              <w:noProof/>
              <w:kern w:val="2"/>
              <w:sz w:val="21"/>
              <w:szCs w:val="24"/>
              <w:lang w:eastAsia="ja-JP"/>
            </w:rPr>
          </w:pPr>
          <w:hyperlink w:anchor="_Toc237295746" w:history="1">
            <w:r w:rsidRPr="00363916">
              <w:rPr>
                <w:rStyle w:val="a3"/>
                <w:rFonts w:ascii="游ゴシック" w:eastAsia="游ゴシック" w:hAnsi="游ゴシック"/>
                <w:noProof/>
                <w:lang w:eastAsia="ja-JP"/>
              </w:rPr>
              <w:t>5. この画面の利用価値・できること（メリット）</w:t>
            </w:r>
            <w:r>
              <w:rPr>
                <w:noProof/>
                <w:webHidden/>
              </w:rPr>
              <w:tab/>
            </w:r>
            <w:r>
              <w:rPr>
                <w:noProof/>
                <w:webHidden/>
              </w:rPr>
              <w:fldChar w:fldCharType="begin"/>
            </w:r>
            <w:r>
              <w:rPr>
                <w:noProof/>
                <w:webHidden/>
              </w:rPr>
              <w:instrText xml:space="preserve"> PAGEREF _Toc237295746 \h </w:instrText>
            </w:r>
            <w:r>
              <w:rPr>
                <w:noProof/>
                <w:webHidden/>
              </w:rPr>
            </w:r>
            <w:r>
              <w:rPr>
                <w:noProof/>
                <w:webHidden/>
              </w:rPr>
              <w:fldChar w:fldCharType="separate"/>
            </w:r>
            <w:r>
              <w:rPr>
                <w:noProof/>
                <w:webHidden/>
              </w:rPr>
              <w:t>21</w:t>
            </w:r>
            <w:r>
              <w:rPr>
                <w:noProof/>
                <w:webHidden/>
              </w:rPr>
              <w:fldChar w:fldCharType="end"/>
            </w:r>
          </w:hyperlink>
        </w:p>
        <w:p w14:paraId="3BF2CC8F" w14:textId="2F43F786" w:rsidR="003356C3" w:rsidRPr="003356C3" w:rsidRDefault="003356C3">
          <w:pPr>
            <w:pStyle w:val="31"/>
            <w:tabs>
              <w:tab w:val="right" w:leader="dot" w:pos="8630"/>
            </w:tabs>
            <w:rPr>
              <w:rFonts w:asciiTheme="minorHAnsi"/>
              <w:noProof/>
              <w:kern w:val="2"/>
              <w:sz w:val="21"/>
              <w:szCs w:val="24"/>
              <w:lang w:eastAsia="ja-JP"/>
            </w:rPr>
          </w:pPr>
          <w:hyperlink w:anchor="_Toc237295747" w:history="1">
            <w:r w:rsidRPr="00363916">
              <w:rPr>
                <w:rStyle w:val="a3"/>
                <w:rFonts w:ascii="游ゴシック" w:eastAsia="游ゴシック" w:hAnsi="游ゴシック"/>
                <w:noProof/>
                <w:lang w:eastAsia="ja-JP"/>
              </w:rPr>
              <w:t>6. 将来構想</w:t>
            </w:r>
            <w:r>
              <w:rPr>
                <w:noProof/>
                <w:webHidden/>
              </w:rPr>
              <w:tab/>
            </w:r>
            <w:r>
              <w:rPr>
                <w:noProof/>
                <w:webHidden/>
              </w:rPr>
              <w:fldChar w:fldCharType="begin"/>
            </w:r>
            <w:r>
              <w:rPr>
                <w:noProof/>
                <w:webHidden/>
              </w:rPr>
              <w:instrText xml:space="preserve"> PAGEREF _Toc237295747 \h </w:instrText>
            </w:r>
            <w:r>
              <w:rPr>
                <w:noProof/>
                <w:webHidden/>
              </w:rPr>
            </w:r>
            <w:r>
              <w:rPr>
                <w:noProof/>
                <w:webHidden/>
              </w:rPr>
              <w:fldChar w:fldCharType="separate"/>
            </w:r>
            <w:r>
              <w:rPr>
                <w:noProof/>
                <w:webHidden/>
              </w:rPr>
              <w:t>22</w:t>
            </w:r>
            <w:r>
              <w:rPr>
                <w:noProof/>
                <w:webHidden/>
              </w:rPr>
              <w:fldChar w:fldCharType="end"/>
            </w:r>
          </w:hyperlink>
        </w:p>
        <w:p w14:paraId="6C9E5EEA" w14:textId="6B2070A0" w:rsidR="003356C3" w:rsidRPr="003356C3" w:rsidRDefault="003356C3">
          <w:pPr>
            <w:pStyle w:val="11"/>
            <w:tabs>
              <w:tab w:val="right" w:leader="dot" w:pos="8630"/>
            </w:tabs>
            <w:rPr>
              <w:rFonts w:asciiTheme="minorHAnsi"/>
              <w:noProof/>
              <w:kern w:val="2"/>
              <w:sz w:val="21"/>
              <w:szCs w:val="24"/>
              <w:lang w:eastAsia="ja-JP"/>
            </w:rPr>
          </w:pPr>
          <w:hyperlink w:anchor="_Toc237295748" w:history="1">
            <w:r w:rsidRPr="00363916">
              <w:rPr>
                <w:rStyle w:val="a3"/>
                <w:rFonts w:ascii="游ゴシック" w:eastAsia="游ゴシック" w:hAnsi="游ゴシック"/>
                <w:noProof/>
                <w:lang w:eastAsia="ja-JP"/>
              </w:rPr>
              <w:t>第6章：金額データ管理画面</w:t>
            </w:r>
            <w:r>
              <w:rPr>
                <w:noProof/>
                <w:webHidden/>
              </w:rPr>
              <w:tab/>
            </w:r>
            <w:r>
              <w:rPr>
                <w:noProof/>
                <w:webHidden/>
              </w:rPr>
              <w:fldChar w:fldCharType="begin"/>
            </w:r>
            <w:r>
              <w:rPr>
                <w:noProof/>
                <w:webHidden/>
              </w:rPr>
              <w:instrText xml:space="preserve"> PAGEREF _Toc237295748 \h </w:instrText>
            </w:r>
            <w:r>
              <w:rPr>
                <w:noProof/>
                <w:webHidden/>
              </w:rPr>
            </w:r>
            <w:r>
              <w:rPr>
                <w:noProof/>
                <w:webHidden/>
              </w:rPr>
              <w:fldChar w:fldCharType="separate"/>
            </w:r>
            <w:r>
              <w:rPr>
                <w:noProof/>
                <w:webHidden/>
              </w:rPr>
              <w:t>23</w:t>
            </w:r>
            <w:r>
              <w:rPr>
                <w:noProof/>
                <w:webHidden/>
              </w:rPr>
              <w:fldChar w:fldCharType="end"/>
            </w:r>
          </w:hyperlink>
        </w:p>
        <w:p w14:paraId="12AC3677" w14:textId="11D24107" w:rsidR="003356C3" w:rsidRPr="003356C3" w:rsidRDefault="003356C3">
          <w:pPr>
            <w:pStyle w:val="31"/>
            <w:tabs>
              <w:tab w:val="right" w:leader="dot" w:pos="8630"/>
            </w:tabs>
            <w:rPr>
              <w:rFonts w:asciiTheme="minorHAnsi"/>
              <w:noProof/>
              <w:kern w:val="2"/>
              <w:sz w:val="21"/>
              <w:szCs w:val="24"/>
              <w:lang w:eastAsia="ja-JP"/>
            </w:rPr>
          </w:pPr>
          <w:hyperlink w:anchor="_Toc237295749" w:history="1">
            <w:r w:rsidRPr="00363916">
              <w:rPr>
                <w:rStyle w:val="a3"/>
                <w:rFonts w:ascii="游ゴシック" w:eastAsia="游ゴシック" w:hAnsi="游ゴシック"/>
                <w:noProof/>
                <w:lang w:eastAsia="ja-JP"/>
              </w:rPr>
              <w:t>1. 画面イメージ</w:t>
            </w:r>
            <w:r>
              <w:rPr>
                <w:noProof/>
                <w:webHidden/>
              </w:rPr>
              <w:tab/>
            </w:r>
            <w:r>
              <w:rPr>
                <w:noProof/>
                <w:webHidden/>
              </w:rPr>
              <w:fldChar w:fldCharType="begin"/>
            </w:r>
            <w:r>
              <w:rPr>
                <w:noProof/>
                <w:webHidden/>
              </w:rPr>
              <w:instrText xml:space="preserve"> PAGEREF _Toc237295749 \h </w:instrText>
            </w:r>
            <w:r>
              <w:rPr>
                <w:noProof/>
                <w:webHidden/>
              </w:rPr>
            </w:r>
            <w:r>
              <w:rPr>
                <w:noProof/>
                <w:webHidden/>
              </w:rPr>
              <w:fldChar w:fldCharType="separate"/>
            </w:r>
            <w:r>
              <w:rPr>
                <w:noProof/>
                <w:webHidden/>
              </w:rPr>
              <w:t>23</w:t>
            </w:r>
            <w:r>
              <w:rPr>
                <w:noProof/>
                <w:webHidden/>
              </w:rPr>
              <w:fldChar w:fldCharType="end"/>
            </w:r>
          </w:hyperlink>
        </w:p>
        <w:p w14:paraId="73B225A8" w14:textId="310E7572" w:rsidR="003356C3" w:rsidRPr="003356C3" w:rsidRDefault="003356C3">
          <w:pPr>
            <w:pStyle w:val="31"/>
            <w:tabs>
              <w:tab w:val="right" w:leader="dot" w:pos="8630"/>
            </w:tabs>
            <w:rPr>
              <w:rFonts w:asciiTheme="minorHAnsi"/>
              <w:noProof/>
              <w:kern w:val="2"/>
              <w:sz w:val="21"/>
              <w:szCs w:val="24"/>
              <w:lang w:eastAsia="ja-JP"/>
            </w:rPr>
          </w:pPr>
          <w:hyperlink w:anchor="_Toc237295750" w:history="1">
            <w:r w:rsidRPr="00363916">
              <w:rPr>
                <w:rStyle w:val="a3"/>
                <w:rFonts w:ascii="游ゴシック" w:eastAsia="游ゴシック" w:hAnsi="游ゴシック"/>
                <w:noProof/>
                <w:lang w:eastAsia="ja-JP"/>
              </w:rPr>
              <w:t>2. 機能概要</w:t>
            </w:r>
            <w:r>
              <w:rPr>
                <w:noProof/>
                <w:webHidden/>
              </w:rPr>
              <w:tab/>
            </w:r>
            <w:r>
              <w:rPr>
                <w:noProof/>
                <w:webHidden/>
              </w:rPr>
              <w:fldChar w:fldCharType="begin"/>
            </w:r>
            <w:r>
              <w:rPr>
                <w:noProof/>
                <w:webHidden/>
              </w:rPr>
              <w:instrText xml:space="preserve"> PAGEREF _Toc237295750 \h </w:instrText>
            </w:r>
            <w:r>
              <w:rPr>
                <w:noProof/>
                <w:webHidden/>
              </w:rPr>
            </w:r>
            <w:r>
              <w:rPr>
                <w:noProof/>
                <w:webHidden/>
              </w:rPr>
              <w:fldChar w:fldCharType="separate"/>
            </w:r>
            <w:r>
              <w:rPr>
                <w:noProof/>
                <w:webHidden/>
              </w:rPr>
              <w:t>23</w:t>
            </w:r>
            <w:r>
              <w:rPr>
                <w:noProof/>
                <w:webHidden/>
              </w:rPr>
              <w:fldChar w:fldCharType="end"/>
            </w:r>
          </w:hyperlink>
        </w:p>
        <w:p w14:paraId="145B813D" w14:textId="61032C9B" w:rsidR="003356C3" w:rsidRPr="003356C3" w:rsidRDefault="003356C3">
          <w:pPr>
            <w:pStyle w:val="31"/>
            <w:tabs>
              <w:tab w:val="right" w:leader="dot" w:pos="8630"/>
            </w:tabs>
            <w:rPr>
              <w:rFonts w:asciiTheme="minorHAnsi"/>
              <w:noProof/>
              <w:kern w:val="2"/>
              <w:sz w:val="21"/>
              <w:szCs w:val="24"/>
              <w:lang w:eastAsia="ja-JP"/>
            </w:rPr>
          </w:pPr>
          <w:hyperlink w:anchor="_Toc237295751" w:history="1">
            <w:r w:rsidRPr="00363916">
              <w:rPr>
                <w:rStyle w:val="a3"/>
                <w:rFonts w:ascii="游ゴシック" w:eastAsia="游ゴシック" w:hAnsi="游ゴシック"/>
                <w:noProof/>
                <w:lang w:eastAsia="ja-JP"/>
              </w:rPr>
              <w:t>3. 画面上の入力項目・表示項目（具体例付き）</w:t>
            </w:r>
            <w:r>
              <w:rPr>
                <w:noProof/>
                <w:webHidden/>
              </w:rPr>
              <w:tab/>
            </w:r>
            <w:r>
              <w:rPr>
                <w:noProof/>
                <w:webHidden/>
              </w:rPr>
              <w:fldChar w:fldCharType="begin"/>
            </w:r>
            <w:r>
              <w:rPr>
                <w:noProof/>
                <w:webHidden/>
              </w:rPr>
              <w:instrText xml:space="preserve"> PAGEREF _Toc237295751 \h </w:instrText>
            </w:r>
            <w:r>
              <w:rPr>
                <w:noProof/>
                <w:webHidden/>
              </w:rPr>
            </w:r>
            <w:r>
              <w:rPr>
                <w:noProof/>
                <w:webHidden/>
              </w:rPr>
              <w:fldChar w:fldCharType="separate"/>
            </w:r>
            <w:r>
              <w:rPr>
                <w:noProof/>
                <w:webHidden/>
              </w:rPr>
              <w:t>24</w:t>
            </w:r>
            <w:r>
              <w:rPr>
                <w:noProof/>
                <w:webHidden/>
              </w:rPr>
              <w:fldChar w:fldCharType="end"/>
            </w:r>
          </w:hyperlink>
        </w:p>
        <w:p w14:paraId="1579C785" w14:textId="296CEFFD" w:rsidR="003356C3" w:rsidRPr="003356C3" w:rsidRDefault="003356C3">
          <w:pPr>
            <w:pStyle w:val="31"/>
            <w:tabs>
              <w:tab w:val="right" w:leader="dot" w:pos="8630"/>
            </w:tabs>
            <w:rPr>
              <w:rFonts w:asciiTheme="minorHAnsi"/>
              <w:noProof/>
              <w:kern w:val="2"/>
              <w:sz w:val="21"/>
              <w:szCs w:val="24"/>
              <w:lang w:eastAsia="ja-JP"/>
            </w:rPr>
          </w:pPr>
          <w:hyperlink w:anchor="_Toc237295752" w:history="1">
            <w:r w:rsidRPr="00363916">
              <w:rPr>
                <w:rStyle w:val="a3"/>
                <w:rFonts w:ascii="游ゴシック" w:eastAsia="游ゴシック" w:hAnsi="游ゴシック"/>
                <w:noProof/>
                <w:lang w:eastAsia="ja-JP"/>
              </w:rPr>
              <w:t>4. アクションボタンの働き</w:t>
            </w:r>
            <w:r>
              <w:rPr>
                <w:noProof/>
                <w:webHidden/>
              </w:rPr>
              <w:tab/>
            </w:r>
            <w:r>
              <w:rPr>
                <w:noProof/>
                <w:webHidden/>
              </w:rPr>
              <w:fldChar w:fldCharType="begin"/>
            </w:r>
            <w:r>
              <w:rPr>
                <w:noProof/>
                <w:webHidden/>
              </w:rPr>
              <w:instrText xml:space="preserve"> PAGEREF _Toc237295752 \h </w:instrText>
            </w:r>
            <w:r>
              <w:rPr>
                <w:noProof/>
                <w:webHidden/>
              </w:rPr>
            </w:r>
            <w:r>
              <w:rPr>
                <w:noProof/>
                <w:webHidden/>
              </w:rPr>
              <w:fldChar w:fldCharType="separate"/>
            </w:r>
            <w:r>
              <w:rPr>
                <w:noProof/>
                <w:webHidden/>
              </w:rPr>
              <w:t>25</w:t>
            </w:r>
            <w:r>
              <w:rPr>
                <w:noProof/>
                <w:webHidden/>
              </w:rPr>
              <w:fldChar w:fldCharType="end"/>
            </w:r>
          </w:hyperlink>
        </w:p>
        <w:p w14:paraId="7BE8024B" w14:textId="4448B1D1" w:rsidR="003356C3" w:rsidRPr="003356C3" w:rsidRDefault="003356C3">
          <w:pPr>
            <w:pStyle w:val="31"/>
            <w:tabs>
              <w:tab w:val="right" w:leader="dot" w:pos="8630"/>
            </w:tabs>
            <w:rPr>
              <w:rFonts w:asciiTheme="minorHAnsi"/>
              <w:noProof/>
              <w:kern w:val="2"/>
              <w:sz w:val="21"/>
              <w:szCs w:val="24"/>
              <w:lang w:eastAsia="ja-JP"/>
            </w:rPr>
          </w:pPr>
          <w:hyperlink w:anchor="_Toc237295753" w:history="1">
            <w:r w:rsidRPr="00363916">
              <w:rPr>
                <w:rStyle w:val="a3"/>
                <w:rFonts w:ascii="游ゴシック" w:eastAsia="游ゴシック" w:hAnsi="游ゴシック"/>
                <w:noProof/>
                <w:lang w:eastAsia="ja-JP"/>
              </w:rPr>
              <w:t>5. この画面の利用価値・できること（メリット）</w:t>
            </w:r>
            <w:r>
              <w:rPr>
                <w:noProof/>
                <w:webHidden/>
              </w:rPr>
              <w:tab/>
            </w:r>
            <w:r>
              <w:rPr>
                <w:noProof/>
                <w:webHidden/>
              </w:rPr>
              <w:fldChar w:fldCharType="begin"/>
            </w:r>
            <w:r>
              <w:rPr>
                <w:noProof/>
                <w:webHidden/>
              </w:rPr>
              <w:instrText xml:space="preserve"> PAGEREF _Toc237295753 \h </w:instrText>
            </w:r>
            <w:r>
              <w:rPr>
                <w:noProof/>
                <w:webHidden/>
              </w:rPr>
            </w:r>
            <w:r>
              <w:rPr>
                <w:noProof/>
                <w:webHidden/>
              </w:rPr>
              <w:fldChar w:fldCharType="separate"/>
            </w:r>
            <w:r>
              <w:rPr>
                <w:noProof/>
                <w:webHidden/>
              </w:rPr>
              <w:t>25</w:t>
            </w:r>
            <w:r>
              <w:rPr>
                <w:noProof/>
                <w:webHidden/>
              </w:rPr>
              <w:fldChar w:fldCharType="end"/>
            </w:r>
          </w:hyperlink>
        </w:p>
        <w:p w14:paraId="0EACF44E" w14:textId="603ADEA8" w:rsidR="003356C3" w:rsidRPr="003356C3" w:rsidRDefault="003356C3">
          <w:pPr>
            <w:pStyle w:val="31"/>
            <w:tabs>
              <w:tab w:val="right" w:leader="dot" w:pos="8630"/>
            </w:tabs>
            <w:rPr>
              <w:rFonts w:asciiTheme="minorHAnsi"/>
              <w:noProof/>
              <w:kern w:val="2"/>
              <w:sz w:val="21"/>
              <w:szCs w:val="24"/>
              <w:lang w:eastAsia="ja-JP"/>
            </w:rPr>
          </w:pPr>
          <w:hyperlink w:anchor="_Toc237295754" w:history="1">
            <w:r w:rsidRPr="00363916">
              <w:rPr>
                <w:rStyle w:val="a3"/>
                <w:rFonts w:ascii="游ゴシック" w:eastAsia="游ゴシック" w:hAnsi="游ゴシック"/>
                <w:noProof/>
                <w:lang w:eastAsia="ja-JP"/>
              </w:rPr>
              <w:t>6. 将来構想</w:t>
            </w:r>
            <w:r>
              <w:rPr>
                <w:noProof/>
                <w:webHidden/>
              </w:rPr>
              <w:tab/>
            </w:r>
            <w:r>
              <w:rPr>
                <w:noProof/>
                <w:webHidden/>
              </w:rPr>
              <w:fldChar w:fldCharType="begin"/>
            </w:r>
            <w:r>
              <w:rPr>
                <w:noProof/>
                <w:webHidden/>
              </w:rPr>
              <w:instrText xml:space="preserve"> PAGEREF _Toc237295754 \h </w:instrText>
            </w:r>
            <w:r>
              <w:rPr>
                <w:noProof/>
                <w:webHidden/>
              </w:rPr>
            </w:r>
            <w:r>
              <w:rPr>
                <w:noProof/>
                <w:webHidden/>
              </w:rPr>
              <w:fldChar w:fldCharType="separate"/>
            </w:r>
            <w:r>
              <w:rPr>
                <w:noProof/>
                <w:webHidden/>
              </w:rPr>
              <w:t>26</w:t>
            </w:r>
            <w:r>
              <w:rPr>
                <w:noProof/>
                <w:webHidden/>
              </w:rPr>
              <w:fldChar w:fldCharType="end"/>
            </w:r>
          </w:hyperlink>
        </w:p>
        <w:p w14:paraId="1C250DF5" w14:textId="45E37772" w:rsidR="003356C3" w:rsidRPr="003356C3" w:rsidRDefault="003356C3">
          <w:pPr>
            <w:pStyle w:val="11"/>
            <w:tabs>
              <w:tab w:val="right" w:leader="dot" w:pos="8630"/>
            </w:tabs>
            <w:rPr>
              <w:rFonts w:asciiTheme="minorHAnsi"/>
              <w:noProof/>
              <w:kern w:val="2"/>
              <w:sz w:val="21"/>
              <w:szCs w:val="24"/>
              <w:lang w:eastAsia="ja-JP"/>
            </w:rPr>
          </w:pPr>
          <w:hyperlink w:anchor="_Toc237295755" w:history="1">
            <w:r w:rsidRPr="00363916">
              <w:rPr>
                <w:rStyle w:val="a3"/>
                <w:rFonts w:ascii="游ゴシック" w:eastAsia="游ゴシック" w:hAnsi="游ゴシック"/>
                <w:noProof/>
                <w:lang w:eastAsia="ja-JP"/>
              </w:rPr>
              <w:t>第7章：日報管理画面</w:t>
            </w:r>
            <w:r>
              <w:rPr>
                <w:noProof/>
                <w:webHidden/>
              </w:rPr>
              <w:tab/>
            </w:r>
            <w:r>
              <w:rPr>
                <w:noProof/>
                <w:webHidden/>
              </w:rPr>
              <w:fldChar w:fldCharType="begin"/>
            </w:r>
            <w:r>
              <w:rPr>
                <w:noProof/>
                <w:webHidden/>
              </w:rPr>
              <w:instrText xml:space="preserve"> PAGEREF _Toc237295755 \h </w:instrText>
            </w:r>
            <w:r>
              <w:rPr>
                <w:noProof/>
                <w:webHidden/>
              </w:rPr>
            </w:r>
            <w:r>
              <w:rPr>
                <w:noProof/>
                <w:webHidden/>
              </w:rPr>
              <w:fldChar w:fldCharType="separate"/>
            </w:r>
            <w:r>
              <w:rPr>
                <w:noProof/>
                <w:webHidden/>
              </w:rPr>
              <w:t>27</w:t>
            </w:r>
            <w:r>
              <w:rPr>
                <w:noProof/>
                <w:webHidden/>
              </w:rPr>
              <w:fldChar w:fldCharType="end"/>
            </w:r>
          </w:hyperlink>
        </w:p>
        <w:p w14:paraId="54953DA1" w14:textId="00145812" w:rsidR="003356C3" w:rsidRPr="003356C3" w:rsidRDefault="003356C3">
          <w:pPr>
            <w:pStyle w:val="31"/>
            <w:tabs>
              <w:tab w:val="right" w:leader="dot" w:pos="8630"/>
            </w:tabs>
            <w:rPr>
              <w:rFonts w:asciiTheme="minorHAnsi"/>
              <w:noProof/>
              <w:kern w:val="2"/>
              <w:sz w:val="21"/>
              <w:szCs w:val="24"/>
              <w:lang w:eastAsia="ja-JP"/>
            </w:rPr>
          </w:pPr>
          <w:hyperlink w:anchor="_Toc237295756" w:history="1">
            <w:r w:rsidRPr="00363916">
              <w:rPr>
                <w:rStyle w:val="a3"/>
                <w:rFonts w:ascii="游ゴシック" w:eastAsia="游ゴシック" w:hAnsi="游ゴシック"/>
                <w:noProof/>
                <w:lang w:eastAsia="ja-JP"/>
              </w:rPr>
              <w:t>1. 画面イメージ</w:t>
            </w:r>
            <w:r>
              <w:rPr>
                <w:noProof/>
                <w:webHidden/>
              </w:rPr>
              <w:tab/>
            </w:r>
            <w:r>
              <w:rPr>
                <w:noProof/>
                <w:webHidden/>
              </w:rPr>
              <w:fldChar w:fldCharType="begin"/>
            </w:r>
            <w:r>
              <w:rPr>
                <w:noProof/>
                <w:webHidden/>
              </w:rPr>
              <w:instrText xml:space="preserve"> PAGEREF _Toc237295756 \h </w:instrText>
            </w:r>
            <w:r>
              <w:rPr>
                <w:noProof/>
                <w:webHidden/>
              </w:rPr>
            </w:r>
            <w:r>
              <w:rPr>
                <w:noProof/>
                <w:webHidden/>
              </w:rPr>
              <w:fldChar w:fldCharType="separate"/>
            </w:r>
            <w:r>
              <w:rPr>
                <w:noProof/>
                <w:webHidden/>
              </w:rPr>
              <w:t>27</w:t>
            </w:r>
            <w:r>
              <w:rPr>
                <w:noProof/>
                <w:webHidden/>
              </w:rPr>
              <w:fldChar w:fldCharType="end"/>
            </w:r>
          </w:hyperlink>
        </w:p>
        <w:p w14:paraId="7C6A2A38" w14:textId="75F6EE68" w:rsidR="003356C3" w:rsidRPr="003356C3" w:rsidRDefault="003356C3">
          <w:pPr>
            <w:pStyle w:val="31"/>
            <w:tabs>
              <w:tab w:val="right" w:leader="dot" w:pos="8630"/>
            </w:tabs>
            <w:rPr>
              <w:rFonts w:asciiTheme="minorHAnsi"/>
              <w:noProof/>
              <w:kern w:val="2"/>
              <w:sz w:val="21"/>
              <w:szCs w:val="24"/>
              <w:lang w:eastAsia="ja-JP"/>
            </w:rPr>
          </w:pPr>
          <w:hyperlink w:anchor="_Toc237295757" w:history="1">
            <w:r w:rsidRPr="00363916">
              <w:rPr>
                <w:rStyle w:val="a3"/>
                <w:rFonts w:ascii="游ゴシック" w:eastAsia="游ゴシック" w:hAnsi="游ゴシック"/>
                <w:noProof/>
                <w:lang w:eastAsia="ja-JP"/>
              </w:rPr>
              <w:t>2. 機能概要</w:t>
            </w:r>
            <w:r>
              <w:rPr>
                <w:noProof/>
                <w:webHidden/>
              </w:rPr>
              <w:tab/>
            </w:r>
            <w:r>
              <w:rPr>
                <w:noProof/>
                <w:webHidden/>
              </w:rPr>
              <w:fldChar w:fldCharType="begin"/>
            </w:r>
            <w:r>
              <w:rPr>
                <w:noProof/>
                <w:webHidden/>
              </w:rPr>
              <w:instrText xml:space="preserve"> PAGEREF _Toc237295757 \h </w:instrText>
            </w:r>
            <w:r>
              <w:rPr>
                <w:noProof/>
                <w:webHidden/>
              </w:rPr>
            </w:r>
            <w:r>
              <w:rPr>
                <w:noProof/>
                <w:webHidden/>
              </w:rPr>
              <w:fldChar w:fldCharType="separate"/>
            </w:r>
            <w:r>
              <w:rPr>
                <w:noProof/>
                <w:webHidden/>
              </w:rPr>
              <w:t>27</w:t>
            </w:r>
            <w:r>
              <w:rPr>
                <w:noProof/>
                <w:webHidden/>
              </w:rPr>
              <w:fldChar w:fldCharType="end"/>
            </w:r>
          </w:hyperlink>
        </w:p>
        <w:p w14:paraId="0FE2934B" w14:textId="31CAEE66" w:rsidR="003356C3" w:rsidRPr="003356C3" w:rsidRDefault="003356C3">
          <w:pPr>
            <w:pStyle w:val="31"/>
            <w:tabs>
              <w:tab w:val="right" w:leader="dot" w:pos="8630"/>
            </w:tabs>
            <w:rPr>
              <w:rFonts w:asciiTheme="minorHAnsi"/>
              <w:noProof/>
              <w:kern w:val="2"/>
              <w:sz w:val="21"/>
              <w:szCs w:val="24"/>
              <w:lang w:eastAsia="ja-JP"/>
            </w:rPr>
          </w:pPr>
          <w:hyperlink w:anchor="_Toc237295758" w:history="1">
            <w:r w:rsidRPr="00363916">
              <w:rPr>
                <w:rStyle w:val="a3"/>
                <w:rFonts w:ascii="游ゴシック" w:eastAsia="游ゴシック" w:hAnsi="游ゴシック"/>
                <w:noProof/>
                <w:lang w:eastAsia="ja-JP"/>
              </w:rPr>
              <w:t>3. 画面上の入力項目・表示項目（具体例付き）</w:t>
            </w:r>
            <w:r>
              <w:rPr>
                <w:noProof/>
                <w:webHidden/>
              </w:rPr>
              <w:tab/>
            </w:r>
            <w:r>
              <w:rPr>
                <w:noProof/>
                <w:webHidden/>
              </w:rPr>
              <w:fldChar w:fldCharType="begin"/>
            </w:r>
            <w:r>
              <w:rPr>
                <w:noProof/>
                <w:webHidden/>
              </w:rPr>
              <w:instrText xml:space="preserve"> PAGEREF _Toc237295758 \h </w:instrText>
            </w:r>
            <w:r>
              <w:rPr>
                <w:noProof/>
                <w:webHidden/>
              </w:rPr>
            </w:r>
            <w:r>
              <w:rPr>
                <w:noProof/>
                <w:webHidden/>
              </w:rPr>
              <w:fldChar w:fldCharType="separate"/>
            </w:r>
            <w:r>
              <w:rPr>
                <w:noProof/>
                <w:webHidden/>
              </w:rPr>
              <w:t>27</w:t>
            </w:r>
            <w:r>
              <w:rPr>
                <w:noProof/>
                <w:webHidden/>
              </w:rPr>
              <w:fldChar w:fldCharType="end"/>
            </w:r>
          </w:hyperlink>
        </w:p>
        <w:p w14:paraId="02395BEC" w14:textId="1E6170A6" w:rsidR="003356C3" w:rsidRPr="003356C3" w:rsidRDefault="003356C3">
          <w:pPr>
            <w:pStyle w:val="31"/>
            <w:tabs>
              <w:tab w:val="right" w:leader="dot" w:pos="8630"/>
            </w:tabs>
            <w:rPr>
              <w:rFonts w:asciiTheme="minorHAnsi"/>
              <w:noProof/>
              <w:kern w:val="2"/>
              <w:sz w:val="21"/>
              <w:szCs w:val="24"/>
              <w:lang w:eastAsia="ja-JP"/>
            </w:rPr>
          </w:pPr>
          <w:hyperlink w:anchor="_Toc237295759" w:history="1">
            <w:r w:rsidRPr="00363916">
              <w:rPr>
                <w:rStyle w:val="a3"/>
                <w:rFonts w:ascii="游ゴシック" w:eastAsia="游ゴシック" w:hAnsi="游ゴシック"/>
                <w:noProof/>
                <w:lang w:eastAsia="ja-JP"/>
              </w:rPr>
              <w:t>4. アクションボタンの働き</w:t>
            </w:r>
            <w:r>
              <w:rPr>
                <w:noProof/>
                <w:webHidden/>
              </w:rPr>
              <w:tab/>
            </w:r>
            <w:r>
              <w:rPr>
                <w:noProof/>
                <w:webHidden/>
              </w:rPr>
              <w:fldChar w:fldCharType="begin"/>
            </w:r>
            <w:r>
              <w:rPr>
                <w:noProof/>
                <w:webHidden/>
              </w:rPr>
              <w:instrText xml:space="preserve"> PAGEREF _Toc237295759 \h </w:instrText>
            </w:r>
            <w:r>
              <w:rPr>
                <w:noProof/>
                <w:webHidden/>
              </w:rPr>
            </w:r>
            <w:r>
              <w:rPr>
                <w:noProof/>
                <w:webHidden/>
              </w:rPr>
              <w:fldChar w:fldCharType="separate"/>
            </w:r>
            <w:r>
              <w:rPr>
                <w:noProof/>
                <w:webHidden/>
              </w:rPr>
              <w:t>29</w:t>
            </w:r>
            <w:r>
              <w:rPr>
                <w:noProof/>
                <w:webHidden/>
              </w:rPr>
              <w:fldChar w:fldCharType="end"/>
            </w:r>
          </w:hyperlink>
        </w:p>
        <w:p w14:paraId="6D881EA2" w14:textId="68B6E017" w:rsidR="003356C3" w:rsidRPr="003356C3" w:rsidRDefault="003356C3">
          <w:pPr>
            <w:pStyle w:val="31"/>
            <w:tabs>
              <w:tab w:val="right" w:leader="dot" w:pos="8630"/>
            </w:tabs>
            <w:rPr>
              <w:rFonts w:asciiTheme="minorHAnsi"/>
              <w:noProof/>
              <w:kern w:val="2"/>
              <w:sz w:val="21"/>
              <w:szCs w:val="24"/>
              <w:lang w:eastAsia="ja-JP"/>
            </w:rPr>
          </w:pPr>
          <w:hyperlink w:anchor="_Toc237295760" w:history="1">
            <w:r w:rsidRPr="00363916">
              <w:rPr>
                <w:rStyle w:val="a3"/>
                <w:rFonts w:ascii="游ゴシック" w:eastAsia="游ゴシック" w:hAnsi="游ゴシック"/>
                <w:noProof/>
                <w:lang w:eastAsia="ja-JP"/>
              </w:rPr>
              <w:t>5. この画面の利用価値・できること（メリット）</w:t>
            </w:r>
            <w:r>
              <w:rPr>
                <w:noProof/>
                <w:webHidden/>
              </w:rPr>
              <w:tab/>
            </w:r>
            <w:r>
              <w:rPr>
                <w:noProof/>
                <w:webHidden/>
              </w:rPr>
              <w:fldChar w:fldCharType="begin"/>
            </w:r>
            <w:r>
              <w:rPr>
                <w:noProof/>
                <w:webHidden/>
              </w:rPr>
              <w:instrText xml:space="preserve"> PAGEREF _Toc237295760 \h </w:instrText>
            </w:r>
            <w:r>
              <w:rPr>
                <w:noProof/>
                <w:webHidden/>
              </w:rPr>
            </w:r>
            <w:r>
              <w:rPr>
                <w:noProof/>
                <w:webHidden/>
              </w:rPr>
              <w:fldChar w:fldCharType="separate"/>
            </w:r>
            <w:r>
              <w:rPr>
                <w:noProof/>
                <w:webHidden/>
              </w:rPr>
              <w:t>30</w:t>
            </w:r>
            <w:r>
              <w:rPr>
                <w:noProof/>
                <w:webHidden/>
              </w:rPr>
              <w:fldChar w:fldCharType="end"/>
            </w:r>
          </w:hyperlink>
        </w:p>
        <w:p w14:paraId="1A0C2C03" w14:textId="386E529E" w:rsidR="003356C3" w:rsidRPr="003356C3" w:rsidRDefault="003356C3">
          <w:pPr>
            <w:pStyle w:val="31"/>
            <w:tabs>
              <w:tab w:val="right" w:leader="dot" w:pos="8630"/>
            </w:tabs>
            <w:rPr>
              <w:rFonts w:asciiTheme="minorHAnsi"/>
              <w:noProof/>
              <w:kern w:val="2"/>
              <w:sz w:val="21"/>
              <w:szCs w:val="24"/>
              <w:lang w:eastAsia="ja-JP"/>
            </w:rPr>
          </w:pPr>
          <w:hyperlink w:anchor="_Toc237295761" w:history="1">
            <w:r w:rsidRPr="00363916">
              <w:rPr>
                <w:rStyle w:val="a3"/>
                <w:rFonts w:ascii="游ゴシック" w:eastAsia="游ゴシック" w:hAnsi="游ゴシック"/>
                <w:noProof/>
                <w:lang w:eastAsia="ja-JP"/>
              </w:rPr>
              <w:t>6. 将来構想</w:t>
            </w:r>
            <w:r>
              <w:rPr>
                <w:noProof/>
                <w:webHidden/>
              </w:rPr>
              <w:tab/>
            </w:r>
            <w:r>
              <w:rPr>
                <w:noProof/>
                <w:webHidden/>
              </w:rPr>
              <w:fldChar w:fldCharType="begin"/>
            </w:r>
            <w:r>
              <w:rPr>
                <w:noProof/>
                <w:webHidden/>
              </w:rPr>
              <w:instrText xml:space="preserve"> PAGEREF _Toc237295761 \h </w:instrText>
            </w:r>
            <w:r>
              <w:rPr>
                <w:noProof/>
                <w:webHidden/>
              </w:rPr>
            </w:r>
            <w:r>
              <w:rPr>
                <w:noProof/>
                <w:webHidden/>
              </w:rPr>
              <w:fldChar w:fldCharType="separate"/>
            </w:r>
            <w:r>
              <w:rPr>
                <w:noProof/>
                <w:webHidden/>
              </w:rPr>
              <w:t>30</w:t>
            </w:r>
            <w:r>
              <w:rPr>
                <w:noProof/>
                <w:webHidden/>
              </w:rPr>
              <w:fldChar w:fldCharType="end"/>
            </w:r>
          </w:hyperlink>
        </w:p>
        <w:p w14:paraId="60011C92" w14:textId="52C9C01E" w:rsidR="003356C3" w:rsidRPr="003356C3" w:rsidRDefault="003356C3">
          <w:pPr>
            <w:pStyle w:val="11"/>
            <w:tabs>
              <w:tab w:val="right" w:leader="dot" w:pos="8630"/>
            </w:tabs>
            <w:rPr>
              <w:rFonts w:asciiTheme="minorHAnsi"/>
              <w:noProof/>
              <w:kern w:val="2"/>
              <w:sz w:val="21"/>
              <w:szCs w:val="24"/>
              <w:lang w:eastAsia="ja-JP"/>
            </w:rPr>
          </w:pPr>
          <w:hyperlink w:anchor="_Toc237295762" w:history="1">
            <w:r w:rsidRPr="00363916">
              <w:rPr>
                <w:rStyle w:val="a3"/>
                <w:rFonts w:ascii="游ゴシック" w:eastAsia="游ゴシック" w:hAnsi="游ゴシック"/>
                <w:noProof/>
                <w:lang w:eastAsia="ja-JP"/>
              </w:rPr>
              <w:t>第8章：請求管理・入金消込画面</w:t>
            </w:r>
            <w:r>
              <w:rPr>
                <w:noProof/>
                <w:webHidden/>
              </w:rPr>
              <w:tab/>
            </w:r>
            <w:r>
              <w:rPr>
                <w:noProof/>
                <w:webHidden/>
              </w:rPr>
              <w:fldChar w:fldCharType="begin"/>
            </w:r>
            <w:r>
              <w:rPr>
                <w:noProof/>
                <w:webHidden/>
              </w:rPr>
              <w:instrText xml:space="preserve"> PAGEREF _Toc237295762 \h </w:instrText>
            </w:r>
            <w:r>
              <w:rPr>
                <w:noProof/>
                <w:webHidden/>
              </w:rPr>
            </w:r>
            <w:r>
              <w:rPr>
                <w:noProof/>
                <w:webHidden/>
              </w:rPr>
              <w:fldChar w:fldCharType="separate"/>
            </w:r>
            <w:r>
              <w:rPr>
                <w:noProof/>
                <w:webHidden/>
              </w:rPr>
              <w:t>31</w:t>
            </w:r>
            <w:r>
              <w:rPr>
                <w:noProof/>
                <w:webHidden/>
              </w:rPr>
              <w:fldChar w:fldCharType="end"/>
            </w:r>
          </w:hyperlink>
        </w:p>
        <w:p w14:paraId="25B1F0B2" w14:textId="3526EDEC" w:rsidR="003356C3" w:rsidRPr="003356C3" w:rsidRDefault="003356C3">
          <w:pPr>
            <w:pStyle w:val="31"/>
            <w:tabs>
              <w:tab w:val="right" w:leader="dot" w:pos="8630"/>
            </w:tabs>
            <w:rPr>
              <w:rFonts w:asciiTheme="minorHAnsi"/>
              <w:noProof/>
              <w:kern w:val="2"/>
              <w:sz w:val="21"/>
              <w:szCs w:val="24"/>
              <w:lang w:eastAsia="ja-JP"/>
            </w:rPr>
          </w:pPr>
          <w:hyperlink w:anchor="_Toc237295763" w:history="1">
            <w:r w:rsidRPr="00363916">
              <w:rPr>
                <w:rStyle w:val="a3"/>
                <w:rFonts w:ascii="游ゴシック" w:eastAsia="游ゴシック" w:hAnsi="游ゴシック"/>
                <w:noProof/>
                <w:lang w:eastAsia="ja-JP"/>
              </w:rPr>
              <w:t>1. 画面イメージ</w:t>
            </w:r>
            <w:r>
              <w:rPr>
                <w:noProof/>
                <w:webHidden/>
              </w:rPr>
              <w:tab/>
            </w:r>
            <w:r>
              <w:rPr>
                <w:noProof/>
                <w:webHidden/>
              </w:rPr>
              <w:fldChar w:fldCharType="begin"/>
            </w:r>
            <w:r>
              <w:rPr>
                <w:noProof/>
                <w:webHidden/>
              </w:rPr>
              <w:instrText xml:space="preserve"> PAGEREF _Toc237295763 \h </w:instrText>
            </w:r>
            <w:r>
              <w:rPr>
                <w:noProof/>
                <w:webHidden/>
              </w:rPr>
            </w:r>
            <w:r>
              <w:rPr>
                <w:noProof/>
                <w:webHidden/>
              </w:rPr>
              <w:fldChar w:fldCharType="separate"/>
            </w:r>
            <w:r>
              <w:rPr>
                <w:noProof/>
                <w:webHidden/>
              </w:rPr>
              <w:t>31</w:t>
            </w:r>
            <w:r>
              <w:rPr>
                <w:noProof/>
                <w:webHidden/>
              </w:rPr>
              <w:fldChar w:fldCharType="end"/>
            </w:r>
          </w:hyperlink>
        </w:p>
        <w:p w14:paraId="366BA678" w14:textId="6D09C3B6" w:rsidR="003356C3" w:rsidRPr="003356C3" w:rsidRDefault="003356C3">
          <w:pPr>
            <w:pStyle w:val="31"/>
            <w:tabs>
              <w:tab w:val="right" w:leader="dot" w:pos="8630"/>
            </w:tabs>
            <w:rPr>
              <w:rFonts w:asciiTheme="minorHAnsi"/>
              <w:noProof/>
              <w:kern w:val="2"/>
              <w:sz w:val="21"/>
              <w:szCs w:val="24"/>
              <w:lang w:eastAsia="ja-JP"/>
            </w:rPr>
          </w:pPr>
          <w:hyperlink w:anchor="_Toc237295764" w:history="1">
            <w:r w:rsidRPr="00363916">
              <w:rPr>
                <w:rStyle w:val="a3"/>
                <w:rFonts w:ascii="游ゴシック" w:eastAsia="游ゴシック" w:hAnsi="游ゴシック"/>
                <w:noProof/>
                <w:lang w:eastAsia="ja-JP"/>
              </w:rPr>
              <w:t>2. 機能概要</w:t>
            </w:r>
            <w:r>
              <w:rPr>
                <w:noProof/>
                <w:webHidden/>
              </w:rPr>
              <w:tab/>
            </w:r>
            <w:r>
              <w:rPr>
                <w:noProof/>
                <w:webHidden/>
              </w:rPr>
              <w:fldChar w:fldCharType="begin"/>
            </w:r>
            <w:r>
              <w:rPr>
                <w:noProof/>
                <w:webHidden/>
              </w:rPr>
              <w:instrText xml:space="preserve"> PAGEREF _Toc237295764 \h </w:instrText>
            </w:r>
            <w:r>
              <w:rPr>
                <w:noProof/>
                <w:webHidden/>
              </w:rPr>
            </w:r>
            <w:r>
              <w:rPr>
                <w:noProof/>
                <w:webHidden/>
              </w:rPr>
              <w:fldChar w:fldCharType="separate"/>
            </w:r>
            <w:r>
              <w:rPr>
                <w:noProof/>
                <w:webHidden/>
              </w:rPr>
              <w:t>31</w:t>
            </w:r>
            <w:r>
              <w:rPr>
                <w:noProof/>
                <w:webHidden/>
              </w:rPr>
              <w:fldChar w:fldCharType="end"/>
            </w:r>
          </w:hyperlink>
        </w:p>
        <w:p w14:paraId="5ADE2036" w14:textId="426C1CC7" w:rsidR="003356C3" w:rsidRPr="003356C3" w:rsidRDefault="003356C3">
          <w:pPr>
            <w:pStyle w:val="31"/>
            <w:tabs>
              <w:tab w:val="right" w:leader="dot" w:pos="8630"/>
            </w:tabs>
            <w:rPr>
              <w:rFonts w:asciiTheme="minorHAnsi"/>
              <w:noProof/>
              <w:kern w:val="2"/>
              <w:sz w:val="21"/>
              <w:szCs w:val="24"/>
              <w:lang w:eastAsia="ja-JP"/>
            </w:rPr>
          </w:pPr>
          <w:hyperlink w:anchor="_Toc237295765" w:history="1">
            <w:r w:rsidRPr="00363916">
              <w:rPr>
                <w:rStyle w:val="a3"/>
                <w:rFonts w:ascii="游ゴシック" w:eastAsia="游ゴシック" w:hAnsi="游ゴシック"/>
                <w:noProof/>
                <w:lang w:eastAsia="ja-JP"/>
              </w:rPr>
              <w:t>3. 画面上の入力項目・表示項目（具体例付き）</w:t>
            </w:r>
            <w:r>
              <w:rPr>
                <w:noProof/>
                <w:webHidden/>
              </w:rPr>
              <w:tab/>
            </w:r>
            <w:r>
              <w:rPr>
                <w:noProof/>
                <w:webHidden/>
              </w:rPr>
              <w:fldChar w:fldCharType="begin"/>
            </w:r>
            <w:r>
              <w:rPr>
                <w:noProof/>
                <w:webHidden/>
              </w:rPr>
              <w:instrText xml:space="preserve"> PAGEREF _Toc237295765 \h </w:instrText>
            </w:r>
            <w:r>
              <w:rPr>
                <w:noProof/>
                <w:webHidden/>
              </w:rPr>
            </w:r>
            <w:r>
              <w:rPr>
                <w:noProof/>
                <w:webHidden/>
              </w:rPr>
              <w:fldChar w:fldCharType="separate"/>
            </w:r>
            <w:r>
              <w:rPr>
                <w:noProof/>
                <w:webHidden/>
              </w:rPr>
              <w:t>31</w:t>
            </w:r>
            <w:r>
              <w:rPr>
                <w:noProof/>
                <w:webHidden/>
              </w:rPr>
              <w:fldChar w:fldCharType="end"/>
            </w:r>
          </w:hyperlink>
        </w:p>
        <w:p w14:paraId="1686908F" w14:textId="29131443" w:rsidR="003356C3" w:rsidRPr="003356C3" w:rsidRDefault="003356C3">
          <w:pPr>
            <w:pStyle w:val="31"/>
            <w:tabs>
              <w:tab w:val="right" w:leader="dot" w:pos="8630"/>
            </w:tabs>
            <w:rPr>
              <w:rFonts w:asciiTheme="minorHAnsi"/>
              <w:noProof/>
              <w:kern w:val="2"/>
              <w:sz w:val="21"/>
              <w:szCs w:val="24"/>
              <w:lang w:eastAsia="ja-JP"/>
            </w:rPr>
          </w:pPr>
          <w:hyperlink w:anchor="_Toc237295766" w:history="1">
            <w:r w:rsidRPr="00363916">
              <w:rPr>
                <w:rStyle w:val="a3"/>
                <w:rFonts w:ascii="游ゴシック" w:eastAsia="游ゴシック" w:hAnsi="游ゴシック"/>
                <w:noProof/>
                <w:lang w:eastAsia="ja-JP"/>
              </w:rPr>
              <w:t>4. アクションボタンの働き</w:t>
            </w:r>
            <w:r>
              <w:rPr>
                <w:noProof/>
                <w:webHidden/>
              </w:rPr>
              <w:tab/>
            </w:r>
            <w:r>
              <w:rPr>
                <w:noProof/>
                <w:webHidden/>
              </w:rPr>
              <w:fldChar w:fldCharType="begin"/>
            </w:r>
            <w:r>
              <w:rPr>
                <w:noProof/>
                <w:webHidden/>
              </w:rPr>
              <w:instrText xml:space="preserve"> PAGEREF _Toc237295766 \h </w:instrText>
            </w:r>
            <w:r>
              <w:rPr>
                <w:noProof/>
                <w:webHidden/>
              </w:rPr>
            </w:r>
            <w:r>
              <w:rPr>
                <w:noProof/>
                <w:webHidden/>
              </w:rPr>
              <w:fldChar w:fldCharType="separate"/>
            </w:r>
            <w:r>
              <w:rPr>
                <w:noProof/>
                <w:webHidden/>
              </w:rPr>
              <w:t>33</w:t>
            </w:r>
            <w:r>
              <w:rPr>
                <w:noProof/>
                <w:webHidden/>
              </w:rPr>
              <w:fldChar w:fldCharType="end"/>
            </w:r>
          </w:hyperlink>
        </w:p>
        <w:p w14:paraId="436488BA" w14:textId="1501D7AD" w:rsidR="003356C3" w:rsidRPr="003356C3" w:rsidRDefault="003356C3">
          <w:pPr>
            <w:pStyle w:val="31"/>
            <w:tabs>
              <w:tab w:val="right" w:leader="dot" w:pos="8630"/>
            </w:tabs>
            <w:rPr>
              <w:rFonts w:asciiTheme="minorHAnsi"/>
              <w:noProof/>
              <w:kern w:val="2"/>
              <w:sz w:val="21"/>
              <w:szCs w:val="24"/>
              <w:lang w:eastAsia="ja-JP"/>
            </w:rPr>
          </w:pPr>
          <w:hyperlink w:anchor="_Toc237295767" w:history="1">
            <w:r w:rsidRPr="00363916">
              <w:rPr>
                <w:rStyle w:val="a3"/>
                <w:rFonts w:ascii="游ゴシック" w:eastAsia="游ゴシック" w:hAnsi="游ゴシック"/>
                <w:noProof/>
                <w:lang w:eastAsia="ja-JP"/>
              </w:rPr>
              <w:t>5. この画面の利用価値・できること（メリット）</w:t>
            </w:r>
            <w:r>
              <w:rPr>
                <w:noProof/>
                <w:webHidden/>
              </w:rPr>
              <w:tab/>
            </w:r>
            <w:r>
              <w:rPr>
                <w:noProof/>
                <w:webHidden/>
              </w:rPr>
              <w:fldChar w:fldCharType="begin"/>
            </w:r>
            <w:r>
              <w:rPr>
                <w:noProof/>
                <w:webHidden/>
              </w:rPr>
              <w:instrText xml:space="preserve"> PAGEREF _Toc237295767 \h </w:instrText>
            </w:r>
            <w:r>
              <w:rPr>
                <w:noProof/>
                <w:webHidden/>
              </w:rPr>
            </w:r>
            <w:r>
              <w:rPr>
                <w:noProof/>
                <w:webHidden/>
              </w:rPr>
              <w:fldChar w:fldCharType="separate"/>
            </w:r>
            <w:r>
              <w:rPr>
                <w:noProof/>
                <w:webHidden/>
              </w:rPr>
              <w:t>34</w:t>
            </w:r>
            <w:r>
              <w:rPr>
                <w:noProof/>
                <w:webHidden/>
              </w:rPr>
              <w:fldChar w:fldCharType="end"/>
            </w:r>
          </w:hyperlink>
        </w:p>
        <w:p w14:paraId="02DE2C0E" w14:textId="7A5E2AAB" w:rsidR="003356C3" w:rsidRPr="003356C3" w:rsidRDefault="003356C3">
          <w:pPr>
            <w:pStyle w:val="31"/>
            <w:tabs>
              <w:tab w:val="right" w:leader="dot" w:pos="8630"/>
            </w:tabs>
            <w:rPr>
              <w:rFonts w:asciiTheme="minorHAnsi"/>
              <w:noProof/>
              <w:kern w:val="2"/>
              <w:sz w:val="21"/>
              <w:szCs w:val="24"/>
              <w:lang w:eastAsia="ja-JP"/>
            </w:rPr>
          </w:pPr>
          <w:hyperlink w:anchor="_Toc237295768" w:history="1">
            <w:r w:rsidRPr="00363916">
              <w:rPr>
                <w:rStyle w:val="a3"/>
                <w:rFonts w:ascii="游ゴシック" w:eastAsia="游ゴシック" w:hAnsi="游ゴシック"/>
                <w:noProof/>
                <w:lang w:eastAsia="ja-JP"/>
              </w:rPr>
              <w:t>6. 将来構想</w:t>
            </w:r>
            <w:r>
              <w:rPr>
                <w:noProof/>
                <w:webHidden/>
              </w:rPr>
              <w:tab/>
            </w:r>
            <w:r>
              <w:rPr>
                <w:noProof/>
                <w:webHidden/>
              </w:rPr>
              <w:fldChar w:fldCharType="begin"/>
            </w:r>
            <w:r>
              <w:rPr>
                <w:noProof/>
                <w:webHidden/>
              </w:rPr>
              <w:instrText xml:space="preserve"> PAGEREF _Toc237295768 \h </w:instrText>
            </w:r>
            <w:r>
              <w:rPr>
                <w:noProof/>
                <w:webHidden/>
              </w:rPr>
            </w:r>
            <w:r>
              <w:rPr>
                <w:noProof/>
                <w:webHidden/>
              </w:rPr>
              <w:fldChar w:fldCharType="separate"/>
            </w:r>
            <w:r>
              <w:rPr>
                <w:noProof/>
                <w:webHidden/>
              </w:rPr>
              <w:t>34</w:t>
            </w:r>
            <w:r>
              <w:rPr>
                <w:noProof/>
                <w:webHidden/>
              </w:rPr>
              <w:fldChar w:fldCharType="end"/>
            </w:r>
          </w:hyperlink>
        </w:p>
        <w:p w14:paraId="204CB874" w14:textId="248A3F1E" w:rsidR="003356C3" w:rsidRPr="003356C3" w:rsidRDefault="003356C3">
          <w:pPr>
            <w:pStyle w:val="11"/>
            <w:tabs>
              <w:tab w:val="right" w:leader="dot" w:pos="8630"/>
            </w:tabs>
            <w:rPr>
              <w:rFonts w:asciiTheme="minorHAnsi"/>
              <w:noProof/>
              <w:kern w:val="2"/>
              <w:sz w:val="21"/>
              <w:szCs w:val="24"/>
              <w:lang w:eastAsia="ja-JP"/>
            </w:rPr>
          </w:pPr>
          <w:hyperlink w:anchor="_Toc237295769" w:history="1">
            <w:r w:rsidRPr="00363916">
              <w:rPr>
                <w:rStyle w:val="a3"/>
                <w:rFonts w:ascii="游ゴシック" w:eastAsia="游ゴシック" w:hAnsi="游ゴシック"/>
                <w:noProof/>
                <w:lang w:eastAsia="ja-JP"/>
              </w:rPr>
              <w:t>第9章：支払管理画面（手数料天引き等の控除明細）</w:t>
            </w:r>
            <w:r>
              <w:rPr>
                <w:noProof/>
                <w:webHidden/>
              </w:rPr>
              <w:tab/>
            </w:r>
            <w:r>
              <w:rPr>
                <w:noProof/>
                <w:webHidden/>
              </w:rPr>
              <w:fldChar w:fldCharType="begin"/>
            </w:r>
            <w:r>
              <w:rPr>
                <w:noProof/>
                <w:webHidden/>
              </w:rPr>
              <w:instrText xml:space="preserve"> PAGEREF _Toc237295769 \h </w:instrText>
            </w:r>
            <w:r>
              <w:rPr>
                <w:noProof/>
                <w:webHidden/>
              </w:rPr>
            </w:r>
            <w:r>
              <w:rPr>
                <w:noProof/>
                <w:webHidden/>
              </w:rPr>
              <w:fldChar w:fldCharType="separate"/>
            </w:r>
            <w:r>
              <w:rPr>
                <w:noProof/>
                <w:webHidden/>
              </w:rPr>
              <w:t>35</w:t>
            </w:r>
            <w:r>
              <w:rPr>
                <w:noProof/>
                <w:webHidden/>
              </w:rPr>
              <w:fldChar w:fldCharType="end"/>
            </w:r>
          </w:hyperlink>
        </w:p>
        <w:p w14:paraId="3A4D09CB" w14:textId="42B1D492" w:rsidR="003356C3" w:rsidRPr="003356C3" w:rsidRDefault="003356C3">
          <w:pPr>
            <w:pStyle w:val="31"/>
            <w:tabs>
              <w:tab w:val="right" w:leader="dot" w:pos="8630"/>
            </w:tabs>
            <w:rPr>
              <w:rFonts w:asciiTheme="minorHAnsi"/>
              <w:noProof/>
              <w:kern w:val="2"/>
              <w:sz w:val="21"/>
              <w:szCs w:val="24"/>
              <w:lang w:eastAsia="ja-JP"/>
            </w:rPr>
          </w:pPr>
          <w:hyperlink w:anchor="_Toc237295770" w:history="1">
            <w:r w:rsidRPr="00363916">
              <w:rPr>
                <w:rStyle w:val="a3"/>
                <w:rFonts w:ascii="游ゴシック" w:eastAsia="游ゴシック" w:hAnsi="游ゴシック"/>
                <w:noProof/>
              </w:rPr>
              <w:t>1. 画面イメージ</w:t>
            </w:r>
            <w:r>
              <w:rPr>
                <w:noProof/>
                <w:webHidden/>
              </w:rPr>
              <w:tab/>
            </w:r>
            <w:r>
              <w:rPr>
                <w:noProof/>
                <w:webHidden/>
              </w:rPr>
              <w:fldChar w:fldCharType="begin"/>
            </w:r>
            <w:r>
              <w:rPr>
                <w:noProof/>
                <w:webHidden/>
              </w:rPr>
              <w:instrText xml:space="preserve"> PAGEREF _Toc237295770 \h </w:instrText>
            </w:r>
            <w:r>
              <w:rPr>
                <w:noProof/>
                <w:webHidden/>
              </w:rPr>
            </w:r>
            <w:r>
              <w:rPr>
                <w:noProof/>
                <w:webHidden/>
              </w:rPr>
              <w:fldChar w:fldCharType="separate"/>
            </w:r>
            <w:r>
              <w:rPr>
                <w:noProof/>
                <w:webHidden/>
              </w:rPr>
              <w:t>35</w:t>
            </w:r>
            <w:r>
              <w:rPr>
                <w:noProof/>
                <w:webHidden/>
              </w:rPr>
              <w:fldChar w:fldCharType="end"/>
            </w:r>
          </w:hyperlink>
        </w:p>
        <w:p w14:paraId="387D7E73" w14:textId="6F388A2E" w:rsidR="003356C3" w:rsidRPr="003356C3" w:rsidRDefault="003356C3">
          <w:pPr>
            <w:pStyle w:val="31"/>
            <w:tabs>
              <w:tab w:val="right" w:leader="dot" w:pos="8630"/>
            </w:tabs>
            <w:rPr>
              <w:rFonts w:asciiTheme="minorHAnsi"/>
              <w:noProof/>
              <w:kern w:val="2"/>
              <w:sz w:val="21"/>
              <w:szCs w:val="24"/>
              <w:lang w:eastAsia="ja-JP"/>
            </w:rPr>
          </w:pPr>
          <w:hyperlink w:anchor="_Toc237295771" w:history="1">
            <w:r w:rsidRPr="00363916">
              <w:rPr>
                <w:rStyle w:val="a3"/>
                <w:rFonts w:ascii="游ゴシック" w:eastAsia="游ゴシック" w:hAnsi="游ゴシック"/>
                <w:noProof/>
                <w:lang w:eastAsia="ja-JP"/>
              </w:rPr>
              <w:t>2. 機能概要</w:t>
            </w:r>
            <w:r>
              <w:rPr>
                <w:noProof/>
                <w:webHidden/>
              </w:rPr>
              <w:tab/>
            </w:r>
            <w:r>
              <w:rPr>
                <w:noProof/>
                <w:webHidden/>
              </w:rPr>
              <w:fldChar w:fldCharType="begin"/>
            </w:r>
            <w:r>
              <w:rPr>
                <w:noProof/>
                <w:webHidden/>
              </w:rPr>
              <w:instrText xml:space="preserve"> PAGEREF _Toc237295771 \h </w:instrText>
            </w:r>
            <w:r>
              <w:rPr>
                <w:noProof/>
                <w:webHidden/>
              </w:rPr>
            </w:r>
            <w:r>
              <w:rPr>
                <w:noProof/>
                <w:webHidden/>
              </w:rPr>
              <w:fldChar w:fldCharType="separate"/>
            </w:r>
            <w:r>
              <w:rPr>
                <w:noProof/>
                <w:webHidden/>
              </w:rPr>
              <w:t>35</w:t>
            </w:r>
            <w:r>
              <w:rPr>
                <w:noProof/>
                <w:webHidden/>
              </w:rPr>
              <w:fldChar w:fldCharType="end"/>
            </w:r>
          </w:hyperlink>
        </w:p>
        <w:p w14:paraId="4168C31D" w14:textId="6812E42B" w:rsidR="003356C3" w:rsidRPr="003356C3" w:rsidRDefault="003356C3">
          <w:pPr>
            <w:pStyle w:val="31"/>
            <w:tabs>
              <w:tab w:val="right" w:leader="dot" w:pos="8630"/>
            </w:tabs>
            <w:rPr>
              <w:rFonts w:asciiTheme="minorHAnsi"/>
              <w:noProof/>
              <w:kern w:val="2"/>
              <w:sz w:val="21"/>
              <w:szCs w:val="24"/>
              <w:lang w:eastAsia="ja-JP"/>
            </w:rPr>
          </w:pPr>
          <w:hyperlink w:anchor="_Toc237295772" w:history="1">
            <w:r w:rsidRPr="00363916">
              <w:rPr>
                <w:rStyle w:val="a3"/>
                <w:rFonts w:ascii="游ゴシック" w:eastAsia="游ゴシック" w:hAnsi="游ゴシック"/>
                <w:noProof/>
                <w:lang w:eastAsia="ja-JP"/>
              </w:rPr>
              <w:t>3. 画面上の入力項目・表示項目（具体例付き）</w:t>
            </w:r>
            <w:r>
              <w:rPr>
                <w:noProof/>
                <w:webHidden/>
              </w:rPr>
              <w:tab/>
            </w:r>
            <w:r>
              <w:rPr>
                <w:noProof/>
                <w:webHidden/>
              </w:rPr>
              <w:fldChar w:fldCharType="begin"/>
            </w:r>
            <w:r>
              <w:rPr>
                <w:noProof/>
                <w:webHidden/>
              </w:rPr>
              <w:instrText xml:space="preserve"> PAGEREF _Toc237295772 \h </w:instrText>
            </w:r>
            <w:r>
              <w:rPr>
                <w:noProof/>
                <w:webHidden/>
              </w:rPr>
            </w:r>
            <w:r>
              <w:rPr>
                <w:noProof/>
                <w:webHidden/>
              </w:rPr>
              <w:fldChar w:fldCharType="separate"/>
            </w:r>
            <w:r>
              <w:rPr>
                <w:noProof/>
                <w:webHidden/>
              </w:rPr>
              <w:t>35</w:t>
            </w:r>
            <w:r>
              <w:rPr>
                <w:noProof/>
                <w:webHidden/>
              </w:rPr>
              <w:fldChar w:fldCharType="end"/>
            </w:r>
          </w:hyperlink>
        </w:p>
        <w:p w14:paraId="6B12185C" w14:textId="1928A175" w:rsidR="003356C3" w:rsidRPr="003356C3" w:rsidRDefault="003356C3">
          <w:pPr>
            <w:pStyle w:val="31"/>
            <w:tabs>
              <w:tab w:val="right" w:leader="dot" w:pos="8630"/>
            </w:tabs>
            <w:rPr>
              <w:rFonts w:asciiTheme="minorHAnsi"/>
              <w:noProof/>
              <w:kern w:val="2"/>
              <w:sz w:val="21"/>
              <w:szCs w:val="24"/>
              <w:lang w:eastAsia="ja-JP"/>
            </w:rPr>
          </w:pPr>
          <w:hyperlink w:anchor="_Toc237295773" w:history="1">
            <w:r w:rsidRPr="00363916">
              <w:rPr>
                <w:rStyle w:val="a3"/>
                <w:rFonts w:ascii="游ゴシック" w:eastAsia="游ゴシック" w:hAnsi="游ゴシック"/>
                <w:noProof/>
                <w:lang w:eastAsia="ja-JP"/>
              </w:rPr>
              <w:t>4. アクションボタンの働き</w:t>
            </w:r>
            <w:r>
              <w:rPr>
                <w:noProof/>
                <w:webHidden/>
              </w:rPr>
              <w:tab/>
            </w:r>
            <w:r>
              <w:rPr>
                <w:noProof/>
                <w:webHidden/>
              </w:rPr>
              <w:fldChar w:fldCharType="begin"/>
            </w:r>
            <w:r>
              <w:rPr>
                <w:noProof/>
                <w:webHidden/>
              </w:rPr>
              <w:instrText xml:space="preserve"> PAGEREF _Toc237295773 \h </w:instrText>
            </w:r>
            <w:r>
              <w:rPr>
                <w:noProof/>
                <w:webHidden/>
              </w:rPr>
            </w:r>
            <w:r>
              <w:rPr>
                <w:noProof/>
                <w:webHidden/>
              </w:rPr>
              <w:fldChar w:fldCharType="separate"/>
            </w:r>
            <w:r>
              <w:rPr>
                <w:noProof/>
                <w:webHidden/>
              </w:rPr>
              <w:t>37</w:t>
            </w:r>
            <w:r>
              <w:rPr>
                <w:noProof/>
                <w:webHidden/>
              </w:rPr>
              <w:fldChar w:fldCharType="end"/>
            </w:r>
          </w:hyperlink>
        </w:p>
        <w:p w14:paraId="303D5FAF" w14:textId="51402085" w:rsidR="003356C3" w:rsidRPr="003356C3" w:rsidRDefault="003356C3">
          <w:pPr>
            <w:pStyle w:val="31"/>
            <w:tabs>
              <w:tab w:val="right" w:leader="dot" w:pos="8630"/>
            </w:tabs>
            <w:rPr>
              <w:rFonts w:asciiTheme="minorHAnsi"/>
              <w:noProof/>
              <w:kern w:val="2"/>
              <w:sz w:val="21"/>
              <w:szCs w:val="24"/>
              <w:lang w:eastAsia="ja-JP"/>
            </w:rPr>
          </w:pPr>
          <w:hyperlink w:anchor="_Toc237295774" w:history="1">
            <w:r w:rsidRPr="00363916">
              <w:rPr>
                <w:rStyle w:val="a3"/>
                <w:rFonts w:ascii="游ゴシック" w:eastAsia="游ゴシック" w:hAnsi="游ゴシック"/>
                <w:noProof/>
                <w:lang w:eastAsia="ja-JP"/>
              </w:rPr>
              <w:t>5. この画面の利用価値・できること（メリット）</w:t>
            </w:r>
            <w:r>
              <w:rPr>
                <w:noProof/>
                <w:webHidden/>
              </w:rPr>
              <w:tab/>
            </w:r>
            <w:r>
              <w:rPr>
                <w:noProof/>
                <w:webHidden/>
              </w:rPr>
              <w:fldChar w:fldCharType="begin"/>
            </w:r>
            <w:r>
              <w:rPr>
                <w:noProof/>
                <w:webHidden/>
              </w:rPr>
              <w:instrText xml:space="preserve"> PAGEREF _Toc237295774 \h </w:instrText>
            </w:r>
            <w:r>
              <w:rPr>
                <w:noProof/>
                <w:webHidden/>
              </w:rPr>
            </w:r>
            <w:r>
              <w:rPr>
                <w:noProof/>
                <w:webHidden/>
              </w:rPr>
              <w:fldChar w:fldCharType="separate"/>
            </w:r>
            <w:r>
              <w:rPr>
                <w:noProof/>
                <w:webHidden/>
              </w:rPr>
              <w:t>37</w:t>
            </w:r>
            <w:r>
              <w:rPr>
                <w:noProof/>
                <w:webHidden/>
              </w:rPr>
              <w:fldChar w:fldCharType="end"/>
            </w:r>
          </w:hyperlink>
        </w:p>
        <w:p w14:paraId="3D8C8388" w14:textId="550F4A70" w:rsidR="003356C3" w:rsidRPr="003356C3" w:rsidRDefault="003356C3">
          <w:pPr>
            <w:pStyle w:val="31"/>
            <w:tabs>
              <w:tab w:val="right" w:leader="dot" w:pos="8630"/>
            </w:tabs>
            <w:rPr>
              <w:rFonts w:asciiTheme="minorHAnsi"/>
              <w:noProof/>
              <w:kern w:val="2"/>
              <w:sz w:val="21"/>
              <w:szCs w:val="24"/>
              <w:lang w:eastAsia="ja-JP"/>
            </w:rPr>
          </w:pPr>
          <w:hyperlink w:anchor="_Toc237295775" w:history="1">
            <w:r w:rsidRPr="00363916">
              <w:rPr>
                <w:rStyle w:val="a3"/>
                <w:rFonts w:ascii="游ゴシック" w:eastAsia="游ゴシック" w:hAnsi="游ゴシック"/>
                <w:noProof/>
                <w:lang w:eastAsia="ja-JP"/>
              </w:rPr>
              <w:t>6. 将来構想</w:t>
            </w:r>
            <w:r>
              <w:rPr>
                <w:noProof/>
                <w:webHidden/>
              </w:rPr>
              <w:tab/>
            </w:r>
            <w:r>
              <w:rPr>
                <w:noProof/>
                <w:webHidden/>
              </w:rPr>
              <w:fldChar w:fldCharType="begin"/>
            </w:r>
            <w:r>
              <w:rPr>
                <w:noProof/>
                <w:webHidden/>
              </w:rPr>
              <w:instrText xml:space="preserve"> PAGEREF _Toc237295775 \h </w:instrText>
            </w:r>
            <w:r>
              <w:rPr>
                <w:noProof/>
                <w:webHidden/>
              </w:rPr>
            </w:r>
            <w:r>
              <w:rPr>
                <w:noProof/>
                <w:webHidden/>
              </w:rPr>
              <w:fldChar w:fldCharType="separate"/>
            </w:r>
            <w:r>
              <w:rPr>
                <w:noProof/>
                <w:webHidden/>
              </w:rPr>
              <w:t>37</w:t>
            </w:r>
            <w:r>
              <w:rPr>
                <w:noProof/>
                <w:webHidden/>
              </w:rPr>
              <w:fldChar w:fldCharType="end"/>
            </w:r>
          </w:hyperlink>
        </w:p>
        <w:p w14:paraId="529ED2C5" w14:textId="245A57CB" w:rsidR="003356C3" w:rsidRPr="003356C3" w:rsidRDefault="003356C3">
          <w:pPr>
            <w:pStyle w:val="11"/>
            <w:tabs>
              <w:tab w:val="right" w:leader="dot" w:pos="8630"/>
            </w:tabs>
            <w:rPr>
              <w:rFonts w:asciiTheme="minorHAnsi"/>
              <w:noProof/>
              <w:kern w:val="2"/>
              <w:sz w:val="21"/>
              <w:szCs w:val="24"/>
              <w:lang w:eastAsia="ja-JP"/>
            </w:rPr>
          </w:pPr>
          <w:hyperlink w:anchor="_Toc237295776" w:history="1">
            <w:r w:rsidRPr="00363916">
              <w:rPr>
                <w:rStyle w:val="a3"/>
                <w:rFonts w:ascii="游ゴシック" w:eastAsia="游ゴシック" w:hAnsi="游ゴシック"/>
                <w:noProof/>
                <w:lang w:eastAsia="ja-JP"/>
              </w:rPr>
              <w:t>第10章：先払・分割支払管理画面</w:t>
            </w:r>
            <w:r>
              <w:rPr>
                <w:noProof/>
                <w:webHidden/>
              </w:rPr>
              <w:tab/>
            </w:r>
            <w:r>
              <w:rPr>
                <w:noProof/>
                <w:webHidden/>
              </w:rPr>
              <w:fldChar w:fldCharType="begin"/>
            </w:r>
            <w:r>
              <w:rPr>
                <w:noProof/>
                <w:webHidden/>
              </w:rPr>
              <w:instrText xml:space="preserve"> PAGEREF _Toc237295776 \h </w:instrText>
            </w:r>
            <w:r>
              <w:rPr>
                <w:noProof/>
                <w:webHidden/>
              </w:rPr>
            </w:r>
            <w:r>
              <w:rPr>
                <w:noProof/>
                <w:webHidden/>
              </w:rPr>
              <w:fldChar w:fldCharType="separate"/>
            </w:r>
            <w:r>
              <w:rPr>
                <w:noProof/>
                <w:webHidden/>
              </w:rPr>
              <w:t>38</w:t>
            </w:r>
            <w:r>
              <w:rPr>
                <w:noProof/>
                <w:webHidden/>
              </w:rPr>
              <w:fldChar w:fldCharType="end"/>
            </w:r>
          </w:hyperlink>
        </w:p>
        <w:p w14:paraId="3208ABA8" w14:textId="09D2E83B" w:rsidR="003356C3" w:rsidRPr="003356C3" w:rsidRDefault="003356C3">
          <w:pPr>
            <w:pStyle w:val="31"/>
            <w:tabs>
              <w:tab w:val="right" w:leader="dot" w:pos="8630"/>
            </w:tabs>
            <w:rPr>
              <w:rFonts w:asciiTheme="minorHAnsi"/>
              <w:noProof/>
              <w:kern w:val="2"/>
              <w:sz w:val="21"/>
              <w:szCs w:val="24"/>
              <w:lang w:eastAsia="ja-JP"/>
            </w:rPr>
          </w:pPr>
          <w:hyperlink w:anchor="_Toc237295777" w:history="1">
            <w:r w:rsidRPr="00363916">
              <w:rPr>
                <w:rStyle w:val="a3"/>
                <w:rFonts w:ascii="游ゴシック" w:eastAsia="游ゴシック" w:hAnsi="游ゴシック"/>
                <w:noProof/>
              </w:rPr>
              <w:t>1. 画面イメージ</w:t>
            </w:r>
            <w:r>
              <w:rPr>
                <w:noProof/>
                <w:webHidden/>
              </w:rPr>
              <w:tab/>
            </w:r>
            <w:r>
              <w:rPr>
                <w:noProof/>
                <w:webHidden/>
              </w:rPr>
              <w:fldChar w:fldCharType="begin"/>
            </w:r>
            <w:r>
              <w:rPr>
                <w:noProof/>
                <w:webHidden/>
              </w:rPr>
              <w:instrText xml:space="preserve"> PAGEREF _Toc237295777 \h </w:instrText>
            </w:r>
            <w:r>
              <w:rPr>
                <w:noProof/>
                <w:webHidden/>
              </w:rPr>
            </w:r>
            <w:r>
              <w:rPr>
                <w:noProof/>
                <w:webHidden/>
              </w:rPr>
              <w:fldChar w:fldCharType="separate"/>
            </w:r>
            <w:r>
              <w:rPr>
                <w:noProof/>
                <w:webHidden/>
              </w:rPr>
              <w:t>38</w:t>
            </w:r>
            <w:r>
              <w:rPr>
                <w:noProof/>
                <w:webHidden/>
              </w:rPr>
              <w:fldChar w:fldCharType="end"/>
            </w:r>
          </w:hyperlink>
        </w:p>
        <w:p w14:paraId="11AE0894" w14:textId="2A16D288" w:rsidR="003356C3" w:rsidRPr="003356C3" w:rsidRDefault="003356C3">
          <w:pPr>
            <w:pStyle w:val="31"/>
            <w:tabs>
              <w:tab w:val="right" w:leader="dot" w:pos="8630"/>
            </w:tabs>
            <w:rPr>
              <w:rFonts w:asciiTheme="minorHAnsi"/>
              <w:noProof/>
              <w:kern w:val="2"/>
              <w:sz w:val="21"/>
              <w:szCs w:val="24"/>
              <w:lang w:eastAsia="ja-JP"/>
            </w:rPr>
          </w:pPr>
          <w:hyperlink w:anchor="_Toc237295778" w:history="1">
            <w:r w:rsidRPr="00363916">
              <w:rPr>
                <w:rStyle w:val="a3"/>
                <w:rFonts w:ascii="游ゴシック" w:eastAsia="游ゴシック" w:hAnsi="游ゴシック"/>
                <w:noProof/>
                <w:lang w:eastAsia="ja-JP"/>
              </w:rPr>
              <w:t>2. 機能概要</w:t>
            </w:r>
            <w:r>
              <w:rPr>
                <w:noProof/>
                <w:webHidden/>
              </w:rPr>
              <w:tab/>
            </w:r>
            <w:r>
              <w:rPr>
                <w:noProof/>
                <w:webHidden/>
              </w:rPr>
              <w:fldChar w:fldCharType="begin"/>
            </w:r>
            <w:r>
              <w:rPr>
                <w:noProof/>
                <w:webHidden/>
              </w:rPr>
              <w:instrText xml:space="preserve"> PAGEREF _Toc237295778 \h </w:instrText>
            </w:r>
            <w:r>
              <w:rPr>
                <w:noProof/>
                <w:webHidden/>
              </w:rPr>
            </w:r>
            <w:r>
              <w:rPr>
                <w:noProof/>
                <w:webHidden/>
              </w:rPr>
              <w:fldChar w:fldCharType="separate"/>
            </w:r>
            <w:r>
              <w:rPr>
                <w:noProof/>
                <w:webHidden/>
              </w:rPr>
              <w:t>38</w:t>
            </w:r>
            <w:r>
              <w:rPr>
                <w:noProof/>
                <w:webHidden/>
              </w:rPr>
              <w:fldChar w:fldCharType="end"/>
            </w:r>
          </w:hyperlink>
        </w:p>
        <w:p w14:paraId="5C8BC040" w14:textId="7550310B" w:rsidR="003356C3" w:rsidRPr="003356C3" w:rsidRDefault="003356C3">
          <w:pPr>
            <w:pStyle w:val="31"/>
            <w:tabs>
              <w:tab w:val="right" w:leader="dot" w:pos="8630"/>
            </w:tabs>
            <w:rPr>
              <w:rFonts w:asciiTheme="minorHAnsi"/>
              <w:noProof/>
              <w:kern w:val="2"/>
              <w:sz w:val="21"/>
              <w:szCs w:val="24"/>
              <w:lang w:eastAsia="ja-JP"/>
            </w:rPr>
          </w:pPr>
          <w:hyperlink w:anchor="_Toc237295779" w:history="1">
            <w:r w:rsidRPr="00363916">
              <w:rPr>
                <w:rStyle w:val="a3"/>
                <w:rFonts w:ascii="游ゴシック" w:eastAsia="游ゴシック" w:hAnsi="游ゴシック"/>
                <w:noProof/>
                <w:lang w:eastAsia="ja-JP"/>
              </w:rPr>
              <w:t>3. 画面上の入力項目・表示項目（具体例付き）</w:t>
            </w:r>
            <w:r>
              <w:rPr>
                <w:noProof/>
                <w:webHidden/>
              </w:rPr>
              <w:tab/>
            </w:r>
            <w:r>
              <w:rPr>
                <w:noProof/>
                <w:webHidden/>
              </w:rPr>
              <w:fldChar w:fldCharType="begin"/>
            </w:r>
            <w:r>
              <w:rPr>
                <w:noProof/>
                <w:webHidden/>
              </w:rPr>
              <w:instrText xml:space="preserve"> PAGEREF _Toc237295779 \h </w:instrText>
            </w:r>
            <w:r>
              <w:rPr>
                <w:noProof/>
                <w:webHidden/>
              </w:rPr>
            </w:r>
            <w:r>
              <w:rPr>
                <w:noProof/>
                <w:webHidden/>
              </w:rPr>
              <w:fldChar w:fldCharType="separate"/>
            </w:r>
            <w:r>
              <w:rPr>
                <w:noProof/>
                <w:webHidden/>
              </w:rPr>
              <w:t>38</w:t>
            </w:r>
            <w:r>
              <w:rPr>
                <w:noProof/>
                <w:webHidden/>
              </w:rPr>
              <w:fldChar w:fldCharType="end"/>
            </w:r>
          </w:hyperlink>
        </w:p>
        <w:p w14:paraId="785B30B6" w14:textId="78319FAC" w:rsidR="003356C3" w:rsidRPr="003356C3" w:rsidRDefault="003356C3">
          <w:pPr>
            <w:pStyle w:val="31"/>
            <w:tabs>
              <w:tab w:val="right" w:leader="dot" w:pos="8630"/>
            </w:tabs>
            <w:rPr>
              <w:rFonts w:asciiTheme="minorHAnsi"/>
              <w:noProof/>
              <w:kern w:val="2"/>
              <w:sz w:val="21"/>
              <w:szCs w:val="24"/>
              <w:lang w:eastAsia="ja-JP"/>
            </w:rPr>
          </w:pPr>
          <w:hyperlink w:anchor="_Toc237295780" w:history="1">
            <w:r w:rsidRPr="00363916">
              <w:rPr>
                <w:rStyle w:val="a3"/>
                <w:rFonts w:ascii="游ゴシック" w:eastAsia="游ゴシック" w:hAnsi="游ゴシック"/>
                <w:noProof/>
                <w:lang w:eastAsia="ja-JP"/>
              </w:rPr>
              <w:t>4. アクションボタンの働き</w:t>
            </w:r>
            <w:r>
              <w:rPr>
                <w:noProof/>
                <w:webHidden/>
              </w:rPr>
              <w:tab/>
            </w:r>
            <w:r>
              <w:rPr>
                <w:noProof/>
                <w:webHidden/>
              </w:rPr>
              <w:fldChar w:fldCharType="begin"/>
            </w:r>
            <w:r>
              <w:rPr>
                <w:noProof/>
                <w:webHidden/>
              </w:rPr>
              <w:instrText xml:space="preserve"> PAGEREF _Toc237295780 \h </w:instrText>
            </w:r>
            <w:r>
              <w:rPr>
                <w:noProof/>
                <w:webHidden/>
              </w:rPr>
            </w:r>
            <w:r>
              <w:rPr>
                <w:noProof/>
                <w:webHidden/>
              </w:rPr>
              <w:fldChar w:fldCharType="separate"/>
            </w:r>
            <w:r>
              <w:rPr>
                <w:noProof/>
                <w:webHidden/>
              </w:rPr>
              <w:t>39</w:t>
            </w:r>
            <w:r>
              <w:rPr>
                <w:noProof/>
                <w:webHidden/>
              </w:rPr>
              <w:fldChar w:fldCharType="end"/>
            </w:r>
          </w:hyperlink>
        </w:p>
        <w:p w14:paraId="5D68B1AC" w14:textId="5A81678D" w:rsidR="003356C3" w:rsidRPr="003356C3" w:rsidRDefault="003356C3">
          <w:pPr>
            <w:pStyle w:val="31"/>
            <w:tabs>
              <w:tab w:val="right" w:leader="dot" w:pos="8630"/>
            </w:tabs>
            <w:rPr>
              <w:rFonts w:asciiTheme="minorHAnsi"/>
              <w:noProof/>
              <w:kern w:val="2"/>
              <w:sz w:val="21"/>
              <w:szCs w:val="24"/>
              <w:lang w:eastAsia="ja-JP"/>
            </w:rPr>
          </w:pPr>
          <w:hyperlink w:anchor="_Toc237295781" w:history="1">
            <w:r w:rsidRPr="00363916">
              <w:rPr>
                <w:rStyle w:val="a3"/>
                <w:rFonts w:ascii="游ゴシック" w:eastAsia="游ゴシック" w:hAnsi="游ゴシック"/>
                <w:noProof/>
                <w:lang w:eastAsia="ja-JP"/>
              </w:rPr>
              <w:t>5. この画面の利用価値・できること（メリット）</w:t>
            </w:r>
            <w:r>
              <w:rPr>
                <w:noProof/>
                <w:webHidden/>
              </w:rPr>
              <w:tab/>
            </w:r>
            <w:r>
              <w:rPr>
                <w:noProof/>
                <w:webHidden/>
              </w:rPr>
              <w:fldChar w:fldCharType="begin"/>
            </w:r>
            <w:r>
              <w:rPr>
                <w:noProof/>
                <w:webHidden/>
              </w:rPr>
              <w:instrText xml:space="preserve"> PAGEREF _Toc237295781 \h </w:instrText>
            </w:r>
            <w:r>
              <w:rPr>
                <w:noProof/>
                <w:webHidden/>
              </w:rPr>
            </w:r>
            <w:r>
              <w:rPr>
                <w:noProof/>
                <w:webHidden/>
              </w:rPr>
              <w:fldChar w:fldCharType="separate"/>
            </w:r>
            <w:r>
              <w:rPr>
                <w:noProof/>
                <w:webHidden/>
              </w:rPr>
              <w:t>40</w:t>
            </w:r>
            <w:r>
              <w:rPr>
                <w:noProof/>
                <w:webHidden/>
              </w:rPr>
              <w:fldChar w:fldCharType="end"/>
            </w:r>
          </w:hyperlink>
        </w:p>
        <w:p w14:paraId="1475018F" w14:textId="73A76179" w:rsidR="003356C3" w:rsidRPr="003356C3" w:rsidRDefault="003356C3">
          <w:pPr>
            <w:pStyle w:val="31"/>
            <w:tabs>
              <w:tab w:val="right" w:leader="dot" w:pos="8630"/>
            </w:tabs>
            <w:rPr>
              <w:rFonts w:asciiTheme="minorHAnsi"/>
              <w:noProof/>
              <w:kern w:val="2"/>
              <w:sz w:val="21"/>
              <w:szCs w:val="24"/>
              <w:lang w:eastAsia="ja-JP"/>
            </w:rPr>
          </w:pPr>
          <w:hyperlink w:anchor="_Toc237295782" w:history="1">
            <w:r w:rsidRPr="00363916">
              <w:rPr>
                <w:rStyle w:val="a3"/>
                <w:rFonts w:ascii="游ゴシック" w:eastAsia="游ゴシック" w:hAnsi="游ゴシック"/>
                <w:noProof/>
                <w:lang w:eastAsia="ja-JP"/>
              </w:rPr>
              <w:t>6. 将来構想</w:t>
            </w:r>
            <w:r>
              <w:rPr>
                <w:noProof/>
                <w:webHidden/>
              </w:rPr>
              <w:tab/>
            </w:r>
            <w:r>
              <w:rPr>
                <w:noProof/>
                <w:webHidden/>
              </w:rPr>
              <w:fldChar w:fldCharType="begin"/>
            </w:r>
            <w:r>
              <w:rPr>
                <w:noProof/>
                <w:webHidden/>
              </w:rPr>
              <w:instrText xml:space="preserve"> PAGEREF _Toc237295782 \h </w:instrText>
            </w:r>
            <w:r>
              <w:rPr>
                <w:noProof/>
                <w:webHidden/>
              </w:rPr>
            </w:r>
            <w:r>
              <w:rPr>
                <w:noProof/>
                <w:webHidden/>
              </w:rPr>
              <w:fldChar w:fldCharType="separate"/>
            </w:r>
            <w:r>
              <w:rPr>
                <w:noProof/>
                <w:webHidden/>
              </w:rPr>
              <w:t>40</w:t>
            </w:r>
            <w:r>
              <w:rPr>
                <w:noProof/>
                <w:webHidden/>
              </w:rPr>
              <w:fldChar w:fldCharType="end"/>
            </w:r>
          </w:hyperlink>
        </w:p>
        <w:p w14:paraId="67C977E7" w14:textId="527F7033" w:rsidR="003356C3" w:rsidRPr="003356C3" w:rsidRDefault="003356C3">
          <w:pPr>
            <w:pStyle w:val="11"/>
            <w:tabs>
              <w:tab w:val="right" w:leader="dot" w:pos="8630"/>
            </w:tabs>
            <w:rPr>
              <w:rFonts w:asciiTheme="minorHAnsi"/>
              <w:noProof/>
              <w:kern w:val="2"/>
              <w:sz w:val="21"/>
              <w:szCs w:val="24"/>
              <w:lang w:eastAsia="ja-JP"/>
            </w:rPr>
          </w:pPr>
          <w:hyperlink w:anchor="_Toc237295783" w:history="1">
            <w:r w:rsidRPr="00363916">
              <w:rPr>
                <w:rStyle w:val="a3"/>
                <w:rFonts w:ascii="游ゴシック" w:eastAsia="游ゴシック" w:hAnsi="游ゴシック"/>
                <w:noProof/>
                <w:lang w:eastAsia="ja-JP"/>
              </w:rPr>
              <w:t>第11章：収支管理・総振FB出力画面</w:t>
            </w:r>
            <w:r>
              <w:rPr>
                <w:noProof/>
                <w:webHidden/>
              </w:rPr>
              <w:tab/>
            </w:r>
            <w:r>
              <w:rPr>
                <w:noProof/>
                <w:webHidden/>
              </w:rPr>
              <w:fldChar w:fldCharType="begin"/>
            </w:r>
            <w:r>
              <w:rPr>
                <w:noProof/>
                <w:webHidden/>
              </w:rPr>
              <w:instrText xml:space="preserve"> PAGEREF _Toc237295783 \h </w:instrText>
            </w:r>
            <w:r>
              <w:rPr>
                <w:noProof/>
                <w:webHidden/>
              </w:rPr>
            </w:r>
            <w:r>
              <w:rPr>
                <w:noProof/>
                <w:webHidden/>
              </w:rPr>
              <w:fldChar w:fldCharType="separate"/>
            </w:r>
            <w:r>
              <w:rPr>
                <w:noProof/>
                <w:webHidden/>
              </w:rPr>
              <w:t>41</w:t>
            </w:r>
            <w:r>
              <w:rPr>
                <w:noProof/>
                <w:webHidden/>
              </w:rPr>
              <w:fldChar w:fldCharType="end"/>
            </w:r>
          </w:hyperlink>
        </w:p>
        <w:p w14:paraId="3709D886" w14:textId="66C92BC9" w:rsidR="003356C3" w:rsidRPr="003356C3" w:rsidRDefault="003356C3">
          <w:pPr>
            <w:pStyle w:val="31"/>
            <w:tabs>
              <w:tab w:val="right" w:leader="dot" w:pos="8630"/>
            </w:tabs>
            <w:rPr>
              <w:rFonts w:asciiTheme="minorHAnsi"/>
              <w:noProof/>
              <w:kern w:val="2"/>
              <w:sz w:val="21"/>
              <w:szCs w:val="24"/>
              <w:lang w:eastAsia="ja-JP"/>
            </w:rPr>
          </w:pPr>
          <w:hyperlink w:anchor="_Toc237295784" w:history="1">
            <w:r w:rsidRPr="00363916">
              <w:rPr>
                <w:rStyle w:val="a3"/>
                <w:rFonts w:ascii="游ゴシック" w:eastAsia="游ゴシック" w:hAnsi="游ゴシック"/>
                <w:noProof/>
              </w:rPr>
              <w:t>1. 画面イメージ</w:t>
            </w:r>
            <w:r>
              <w:rPr>
                <w:noProof/>
                <w:webHidden/>
              </w:rPr>
              <w:tab/>
            </w:r>
            <w:r>
              <w:rPr>
                <w:noProof/>
                <w:webHidden/>
              </w:rPr>
              <w:fldChar w:fldCharType="begin"/>
            </w:r>
            <w:r>
              <w:rPr>
                <w:noProof/>
                <w:webHidden/>
              </w:rPr>
              <w:instrText xml:space="preserve"> PAGEREF _Toc237295784 \h </w:instrText>
            </w:r>
            <w:r>
              <w:rPr>
                <w:noProof/>
                <w:webHidden/>
              </w:rPr>
            </w:r>
            <w:r>
              <w:rPr>
                <w:noProof/>
                <w:webHidden/>
              </w:rPr>
              <w:fldChar w:fldCharType="separate"/>
            </w:r>
            <w:r>
              <w:rPr>
                <w:noProof/>
                <w:webHidden/>
              </w:rPr>
              <w:t>41</w:t>
            </w:r>
            <w:r>
              <w:rPr>
                <w:noProof/>
                <w:webHidden/>
              </w:rPr>
              <w:fldChar w:fldCharType="end"/>
            </w:r>
          </w:hyperlink>
        </w:p>
        <w:p w14:paraId="0FC44CF9" w14:textId="2BB57D48" w:rsidR="003356C3" w:rsidRPr="003356C3" w:rsidRDefault="003356C3">
          <w:pPr>
            <w:pStyle w:val="31"/>
            <w:tabs>
              <w:tab w:val="right" w:leader="dot" w:pos="8630"/>
            </w:tabs>
            <w:rPr>
              <w:rFonts w:asciiTheme="minorHAnsi"/>
              <w:noProof/>
              <w:kern w:val="2"/>
              <w:sz w:val="21"/>
              <w:szCs w:val="24"/>
              <w:lang w:eastAsia="ja-JP"/>
            </w:rPr>
          </w:pPr>
          <w:hyperlink w:anchor="_Toc237295785" w:history="1">
            <w:r w:rsidRPr="00363916">
              <w:rPr>
                <w:rStyle w:val="a3"/>
                <w:rFonts w:ascii="游ゴシック" w:eastAsia="游ゴシック" w:hAnsi="游ゴシック"/>
                <w:noProof/>
                <w:lang w:eastAsia="ja-JP"/>
              </w:rPr>
              <w:t>2. 機能概要</w:t>
            </w:r>
            <w:r>
              <w:rPr>
                <w:noProof/>
                <w:webHidden/>
              </w:rPr>
              <w:tab/>
            </w:r>
            <w:r>
              <w:rPr>
                <w:noProof/>
                <w:webHidden/>
              </w:rPr>
              <w:fldChar w:fldCharType="begin"/>
            </w:r>
            <w:r>
              <w:rPr>
                <w:noProof/>
                <w:webHidden/>
              </w:rPr>
              <w:instrText xml:space="preserve"> PAGEREF _Toc237295785 \h </w:instrText>
            </w:r>
            <w:r>
              <w:rPr>
                <w:noProof/>
                <w:webHidden/>
              </w:rPr>
            </w:r>
            <w:r>
              <w:rPr>
                <w:noProof/>
                <w:webHidden/>
              </w:rPr>
              <w:fldChar w:fldCharType="separate"/>
            </w:r>
            <w:r>
              <w:rPr>
                <w:noProof/>
                <w:webHidden/>
              </w:rPr>
              <w:t>41</w:t>
            </w:r>
            <w:r>
              <w:rPr>
                <w:noProof/>
                <w:webHidden/>
              </w:rPr>
              <w:fldChar w:fldCharType="end"/>
            </w:r>
          </w:hyperlink>
        </w:p>
        <w:p w14:paraId="78C99A16" w14:textId="02EC508B" w:rsidR="003356C3" w:rsidRPr="003356C3" w:rsidRDefault="003356C3">
          <w:pPr>
            <w:pStyle w:val="31"/>
            <w:tabs>
              <w:tab w:val="right" w:leader="dot" w:pos="8630"/>
            </w:tabs>
            <w:rPr>
              <w:rFonts w:asciiTheme="minorHAnsi"/>
              <w:noProof/>
              <w:kern w:val="2"/>
              <w:sz w:val="21"/>
              <w:szCs w:val="24"/>
              <w:lang w:eastAsia="ja-JP"/>
            </w:rPr>
          </w:pPr>
          <w:hyperlink w:anchor="_Toc237295786" w:history="1">
            <w:r w:rsidRPr="00363916">
              <w:rPr>
                <w:rStyle w:val="a3"/>
                <w:rFonts w:ascii="游ゴシック" w:eastAsia="游ゴシック" w:hAnsi="游ゴシック"/>
                <w:noProof/>
                <w:lang w:eastAsia="ja-JP"/>
              </w:rPr>
              <w:t>3. 画面上の入力項目・表示項目（具体例付き）</w:t>
            </w:r>
            <w:r>
              <w:rPr>
                <w:noProof/>
                <w:webHidden/>
              </w:rPr>
              <w:tab/>
            </w:r>
            <w:r>
              <w:rPr>
                <w:noProof/>
                <w:webHidden/>
              </w:rPr>
              <w:fldChar w:fldCharType="begin"/>
            </w:r>
            <w:r>
              <w:rPr>
                <w:noProof/>
                <w:webHidden/>
              </w:rPr>
              <w:instrText xml:space="preserve"> PAGEREF _Toc237295786 \h </w:instrText>
            </w:r>
            <w:r>
              <w:rPr>
                <w:noProof/>
                <w:webHidden/>
              </w:rPr>
            </w:r>
            <w:r>
              <w:rPr>
                <w:noProof/>
                <w:webHidden/>
              </w:rPr>
              <w:fldChar w:fldCharType="separate"/>
            </w:r>
            <w:r>
              <w:rPr>
                <w:noProof/>
                <w:webHidden/>
              </w:rPr>
              <w:t>41</w:t>
            </w:r>
            <w:r>
              <w:rPr>
                <w:noProof/>
                <w:webHidden/>
              </w:rPr>
              <w:fldChar w:fldCharType="end"/>
            </w:r>
          </w:hyperlink>
        </w:p>
        <w:p w14:paraId="69292F95" w14:textId="61728F3C" w:rsidR="003356C3" w:rsidRPr="003356C3" w:rsidRDefault="003356C3">
          <w:pPr>
            <w:pStyle w:val="31"/>
            <w:tabs>
              <w:tab w:val="right" w:leader="dot" w:pos="8630"/>
            </w:tabs>
            <w:rPr>
              <w:rFonts w:asciiTheme="minorHAnsi"/>
              <w:noProof/>
              <w:kern w:val="2"/>
              <w:sz w:val="21"/>
              <w:szCs w:val="24"/>
              <w:lang w:eastAsia="ja-JP"/>
            </w:rPr>
          </w:pPr>
          <w:hyperlink w:anchor="_Toc237295787" w:history="1">
            <w:r w:rsidRPr="00363916">
              <w:rPr>
                <w:rStyle w:val="a3"/>
                <w:rFonts w:ascii="游ゴシック" w:eastAsia="游ゴシック" w:hAnsi="游ゴシック"/>
                <w:noProof/>
                <w:lang w:eastAsia="ja-JP"/>
              </w:rPr>
              <w:t>4. アクションボタンの働き</w:t>
            </w:r>
            <w:r>
              <w:rPr>
                <w:noProof/>
                <w:webHidden/>
              </w:rPr>
              <w:tab/>
            </w:r>
            <w:r>
              <w:rPr>
                <w:noProof/>
                <w:webHidden/>
              </w:rPr>
              <w:fldChar w:fldCharType="begin"/>
            </w:r>
            <w:r>
              <w:rPr>
                <w:noProof/>
                <w:webHidden/>
              </w:rPr>
              <w:instrText xml:space="preserve"> PAGEREF _Toc237295787 \h </w:instrText>
            </w:r>
            <w:r>
              <w:rPr>
                <w:noProof/>
                <w:webHidden/>
              </w:rPr>
            </w:r>
            <w:r>
              <w:rPr>
                <w:noProof/>
                <w:webHidden/>
              </w:rPr>
              <w:fldChar w:fldCharType="separate"/>
            </w:r>
            <w:r>
              <w:rPr>
                <w:noProof/>
                <w:webHidden/>
              </w:rPr>
              <w:t>42</w:t>
            </w:r>
            <w:r>
              <w:rPr>
                <w:noProof/>
                <w:webHidden/>
              </w:rPr>
              <w:fldChar w:fldCharType="end"/>
            </w:r>
          </w:hyperlink>
        </w:p>
        <w:p w14:paraId="6C134F0D" w14:textId="7B1E575F" w:rsidR="003356C3" w:rsidRPr="003356C3" w:rsidRDefault="003356C3">
          <w:pPr>
            <w:pStyle w:val="31"/>
            <w:tabs>
              <w:tab w:val="right" w:leader="dot" w:pos="8630"/>
            </w:tabs>
            <w:rPr>
              <w:rFonts w:asciiTheme="minorHAnsi"/>
              <w:noProof/>
              <w:kern w:val="2"/>
              <w:sz w:val="21"/>
              <w:szCs w:val="24"/>
              <w:lang w:eastAsia="ja-JP"/>
            </w:rPr>
          </w:pPr>
          <w:hyperlink w:anchor="_Toc237295788" w:history="1">
            <w:r w:rsidRPr="00363916">
              <w:rPr>
                <w:rStyle w:val="a3"/>
                <w:rFonts w:ascii="游ゴシック" w:eastAsia="游ゴシック" w:hAnsi="游ゴシック"/>
                <w:noProof/>
                <w:lang w:eastAsia="ja-JP"/>
              </w:rPr>
              <w:t>5. この画面の利用価値・できること（メリット）</w:t>
            </w:r>
            <w:r>
              <w:rPr>
                <w:noProof/>
                <w:webHidden/>
              </w:rPr>
              <w:tab/>
            </w:r>
            <w:r>
              <w:rPr>
                <w:noProof/>
                <w:webHidden/>
              </w:rPr>
              <w:fldChar w:fldCharType="begin"/>
            </w:r>
            <w:r>
              <w:rPr>
                <w:noProof/>
                <w:webHidden/>
              </w:rPr>
              <w:instrText xml:space="preserve"> PAGEREF _Toc237295788 \h </w:instrText>
            </w:r>
            <w:r>
              <w:rPr>
                <w:noProof/>
                <w:webHidden/>
              </w:rPr>
            </w:r>
            <w:r>
              <w:rPr>
                <w:noProof/>
                <w:webHidden/>
              </w:rPr>
              <w:fldChar w:fldCharType="separate"/>
            </w:r>
            <w:r>
              <w:rPr>
                <w:noProof/>
                <w:webHidden/>
              </w:rPr>
              <w:t>42</w:t>
            </w:r>
            <w:r>
              <w:rPr>
                <w:noProof/>
                <w:webHidden/>
              </w:rPr>
              <w:fldChar w:fldCharType="end"/>
            </w:r>
          </w:hyperlink>
        </w:p>
        <w:p w14:paraId="3BCCA374" w14:textId="762B30F2" w:rsidR="003356C3" w:rsidRPr="003356C3" w:rsidRDefault="003356C3">
          <w:pPr>
            <w:pStyle w:val="31"/>
            <w:tabs>
              <w:tab w:val="right" w:leader="dot" w:pos="8630"/>
            </w:tabs>
            <w:rPr>
              <w:rFonts w:asciiTheme="minorHAnsi"/>
              <w:noProof/>
              <w:kern w:val="2"/>
              <w:sz w:val="21"/>
              <w:szCs w:val="24"/>
              <w:lang w:eastAsia="ja-JP"/>
            </w:rPr>
          </w:pPr>
          <w:hyperlink w:anchor="_Toc237295789" w:history="1">
            <w:r w:rsidRPr="00363916">
              <w:rPr>
                <w:rStyle w:val="a3"/>
                <w:rFonts w:ascii="游ゴシック" w:eastAsia="游ゴシック" w:hAnsi="游ゴシック"/>
                <w:noProof/>
                <w:lang w:eastAsia="ja-JP"/>
              </w:rPr>
              <w:t>6. 将来構想</w:t>
            </w:r>
            <w:r>
              <w:rPr>
                <w:noProof/>
                <w:webHidden/>
              </w:rPr>
              <w:tab/>
            </w:r>
            <w:r>
              <w:rPr>
                <w:noProof/>
                <w:webHidden/>
              </w:rPr>
              <w:fldChar w:fldCharType="begin"/>
            </w:r>
            <w:r>
              <w:rPr>
                <w:noProof/>
                <w:webHidden/>
              </w:rPr>
              <w:instrText xml:space="preserve"> PAGEREF _Toc237295789 \h </w:instrText>
            </w:r>
            <w:r>
              <w:rPr>
                <w:noProof/>
                <w:webHidden/>
              </w:rPr>
            </w:r>
            <w:r>
              <w:rPr>
                <w:noProof/>
                <w:webHidden/>
              </w:rPr>
              <w:fldChar w:fldCharType="separate"/>
            </w:r>
            <w:r>
              <w:rPr>
                <w:noProof/>
                <w:webHidden/>
              </w:rPr>
              <w:t>43</w:t>
            </w:r>
            <w:r>
              <w:rPr>
                <w:noProof/>
                <w:webHidden/>
              </w:rPr>
              <w:fldChar w:fldCharType="end"/>
            </w:r>
          </w:hyperlink>
        </w:p>
        <w:p w14:paraId="34A76B30" w14:textId="470B8D33" w:rsidR="003356C3" w:rsidRPr="003356C3" w:rsidRDefault="003356C3">
          <w:pPr>
            <w:pStyle w:val="11"/>
            <w:tabs>
              <w:tab w:val="right" w:leader="dot" w:pos="8630"/>
            </w:tabs>
            <w:rPr>
              <w:rFonts w:asciiTheme="minorHAnsi"/>
              <w:noProof/>
              <w:kern w:val="2"/>
              <w:sz w:val="21"/>
              <w:szCs w:val="24"/>
              <w:lang w:eastAsia="ja-JP"/>
            </w:rPr>
          </w:pPr>
          <w:hyperlink w:anchor="_Toc237295790" w:history="1">
            <w:r w:rsidRPr="00363916">
              <w:rPr>
                <w:rStyle w:val="a3"/>
                <w:rFonts w:ascii="游ゴシック" w:eastAsia="游ゴシック" w:hAnsi="游ゴシック"/>
                <w:noProof/>
                <w:lang w:eastAsia="ja-JP"/>
              </w:rPr>
              <w:t>第12章：決算締め管理画面</w:t>
            </w:r>
            <w:r>
              <w:rPr>
                <w:noProof/>
                <w:webHidden/>
              </w:rPr>
              <w:tab/>
            </w:r>
            <w:r>
              <w:rPr>
                <w:noProof/>
                <w:webHidden/>
              </w:rPr>
              <w:fldChar w:fldCharType="begin"/>
            </w:r>
            <w:r>
              <w:rPr>
                <w:noProof/>
                <w:webHidden/>
              </w:rPr>
              <w:instrText xml:space="preserve"> PAGEREF _Toc237295790 \h </w:instrText>
            </w:r>
            <w:r>
              <w:rPr>
                <w:noProof/>
                <w:webHidden/>
              </w:rPr>
            </w:r>
            <w:r>
              <w:rPr>
                <w:noProof/>
                <w:webHidden/>
              </w:rPr>
              <w:fldChar w:fldCharType="separate"/>
            </w:r>
            <w:r>
              <w:rPr>
                <w:noProof/>
                <w:webHidden/>
              </w:rPr>
              <w:t>44</w:t>
            </w:r>
            <w:r>
              <w:rPr>
                <w:noProof/>
                <w:webHidden/>
              </w:rPr>
              <w:fldChar w:fldCharType="end"/>
            </w:r>
          </w:hyperlink>
        </w:p>
        <w:p w14:paraId="15C7E64F" w14:textId="7DA7EB9C" w:rsidR="003356C3" w:rsidRPr="003356C3" w:rsidRDefault="003356C3">
          <w:pPr>
            <w:pStyle w:val="31"/>
            <w:tabs>
              <w:tab w:val="right" w:leader="dot" w:pos="8630"/>
            </w:tabs>
            <w:rPr>
              <w:rFonts w:asciiTheme="minorHAnsi"/>
              <w:noProof/>
              <w:kern w:val="2"/>
              <w:sz w:val="21"/>
              <w:szCs w:val="24"/>
              <w:lang w:eastAsia="ja-JP"/>
            </w:rPr>
          </w:pPr>
          <w:hyperlink w:anchor="_Toc237295791" w:history="1">
            <w:r w:rsidRPr="00363916">
              <w:rPr>
                <w:rStyle w:val="a3"/>
                <w:rFonts w:ascii="游ゴシック" w:eastAsia="游ゴシック" w:hAnsi="游ゴシック"/>
                <w:noProof/>
              </w:rPr>
              <w:t>1. 画面イメージ</w:t>
            </w:r>
            <w:r>
              <w:rPr>
                <w:noProof/>
                <w:webHidden/>
              </w:rPr>
              <w:tab/>
            </w:r>
            <w:r>
              <w:rPr>
                <w:noProof/>
                <w:webHidden/>
              </w:rPr>
              <w:fldChar w:fldCharType="begin"/>
            </w:r>
            <w:r>
              <w:rPr>
                <w:noProof/>
                <w:webHidden/>
              </w:rPr>
              <w:instrText xml:space="preserve"> PAGEREF _Toc237295791 \h </w:instrText>
            </w:r>
            <w:r>
              <w:rPr>
                <w:noProof/>
                <w:webHidden/>
              </w:rPr>
            </w:r>
            <w:r>
              <w:rPr>
                <w:noProof/>
                <w:webHidden/>
              </w:rPr>
              <w:fldChar w:fldCharType="separate"/>
            </w:r>
            <w:r>
              <w:rPr>
                <w:noProof/>
                <w:webHidden/>
              </w:rPr>
              <w:t>44</w:t>
            </w:r>
            <w:r>
              <w:rPr>
                <w:noProof/>
                <w:webHidden/>
              </w:rPr>
              <w:fldChar w:fldCharType="end"/>
            </w:r>
          </w:hyperlink>
        </w:p>
        <w:p w14:paraId="30DB1E52" w14:textId="55AAF2B9" w:rsidR="003356C3" w:rsidRPr="003356C3" w:rsidRDefault="003356C3">
          <w:pPr>
            <w:pStyle w:val="31"/>
            <w:tabs>
              <w:tab w:val="right" w:leader="dot" w:pos="8630"/>
            </w:tabs>
            <w:rPr>
              <w:rFonts w:asciiTheme="minorHAnsi"/>
              <w:noProof/>
              <w:kern w:val="2"/>
              <w:sz w:val="21"/>
              <w:szCs w:val="24"/>
              <w:lang w:eastAsia="ja-JP"/>
            </w:rPr>
          </w:pPr>
          <w:hyperlink w:anchor="_Toc237295792" w:history="1">
            <w:r w:rsidRPr="00363916">
              <w:rPr>
                <w:rStyle w:val="a3"/>
                <w:rFonts w:ascii="游ゴシック" w:eastAsia="游ゴシック" w:hAnsi="游ゴシック"/>
                <w:noProof/>
                <w:lang w:eastAsia="ja-JP"/>
              </w:rPr>
              <w:t>2. 機能概要</w:t>
            </w:r>
            <w:r>
              <w:rPr>
                <w:noProof/>
                <w:webHidden/>
              </w:rPr>
              <w:tab/>
            </w:r>
            <w:r>
              <w:rPr>
                <w:noProof/>
                <w:webHidden/>
              </w:rPr>
              <w:fldChar w:fldCharType="begin"/>
            </w:r>
            <w:r>
              <w:rPr>
                <w:noProof/>
                <w:webHidden/>
              </w:rPr>
              <w:instrText xml:space="preserve"> PAGEREF _Toc237295792 \h </w:instrText>
            </w:r>
            <w:r>
              <w:rPr>
                <w:noProof/>
                <w:webHidden/>
              </w:rPr>
            </w:r>
            <w:r>
              <w:rPr>
                <w:noProof/>
                <w:webHidden/>
              </w:rPr>
              <w:fldChar w:fldCharType="separate"/>
            </w:r>
            <w:r>
              <w:rPr>
                <w:noProof/>
                <w:webHidden/>
              </w:rPr>
              <w:t>44</w:t>
            </w:r>
            <w:r>
              <w:rPr>
                <w:noProof/>
                <w:webHidden/>
              </w:rPr>
              <w:fldChar w:fldCharType="end"/>
            </w:r>
          </w:hyperlink>
        </w:p>
        <w:p w14:paraId="6126FD6A" w14:textId="04D36349" w:rsidR="003356C3" w:rsidRPr="003356C3" w:rsidRDefault="003356C3">
          <w:pPr>
            <w:pStyle w:val="31"/>
            <w:tabs>
              <w:tab w:val="right" w:leader="dot" w:pos="8630"/>
            </w:tabs>
            <w:rPr>
              <w:rFonts w:asciiTheme="minorHAnsi"/>
              <w:noProof/>
              <w:kern w:val="2"/>
              <w:sz w:val="21"/>
              <w:szCs w:val="24"/>
              <w:lang w:eastAsia="ja-JP"/>
            </w:rPr>
          </w:pPr>
          <w:hyperlink w:anchor="_Toc237295793" w:history="1">
            <w:r w:rsidRPr="00363916">
              <w:rPr>
                <w:rStyle w:val="a3"/>
                <w:rFonts w:ascii="游ゴシック" w:eastAsia="游ゴシック" w:hAnsi="游ゴシック"/>
                <w:noProof/>
                <w:lang w:eastAsia="ja-JP"/>
              </w:rPr>
              <w:t>3. 画面上の入力項目・表示項目（具体例付き）</w:t>
            </w:r>
            <w:r>
              <w:rPr>
                <w:noProof/>
                <w:webHidden/>
              </w:rPr>
              <w:tab/>
            </w:r>
            <w:r>
              <w:rPr>
                <w:noProof/>
                <w:webHidden/>
              </w:rPr>
              <w:fldChar w:fldCharType="begin"/>
            </w:r>
            <w:r>
              <w:rPr>
                <w:noProof/>
                <w:webHidden/>
              </w:rPr>
              <w:instrText xml:space="preserve"> PAGEREF _Toc237295793 \h </w:instrText>
            </w:r>
            <w:r>
              <w:rPr>
                <w:noProof/>
                <w:webHidden/>
              </w:rPr>
            </w:r>
            <w:r>
              <w:rPr>
                <w:noProof/>
                <w:webHidden/>
              </w:rPr>
              <w:fldChar w:fldCharType="separate"/>
            </w:r>
            <w:r>
              <w:rPr>
                <w:noProof/>
                <w:webHidden/>
              </w:rPr>
              <w:t>44</w:t>
            </w:r>
            <w:r>
              <w:rPr>
                <w:noProof/>
                <w:webHidden/>
              </w:rPr>
              <w:fldChar w:fldCharType="end"/>
            </w:r>
          </w:hyperlink>
        </w:p>
        <w:p w14:paraId="2FD4AC3E" w14:textId="2B5022B7" w:rsidR="003356C3" w:rsidRPr="003356C3" w:rsidRDefault="003356C3">
          <w:pPr>
            <w:pStyle w:val="31"/>
            <w:tabs>
              <w:tab w:val="right" w:leader="dot" w:pos="8630"/>
            </w:tabs>
            <w:rPr>
              <w:rFonts w:asciiTheme="minorHAnsi"/>
              <w:noProof/>
              <w:kern w:val="2"/>
              <w:sz w:val="21"/>
              <w:szCs w:val="24"/>
              <w:lang w:eastAsia="ja-JP"/>
            </w:rPr>
          </w:pPr>
          <w:hyperlink w:anchor="_Toc237295794" w:history="1">
            <w:r w:rsidRPr="00363916">
              <w:rPr>
                <w:rStyle w:val="a3"/>
                <w:rFonts w:ascii="游ゴシック" w:eastAsia="游ゴシック" w:hAnsi="游ゴシック"/>
                <w:noProof/>
                <w:lang w:eastAsia="ja-JP"/>
              </w:rPr>
              <w:t>4. アクションボタンの働き</w:t>
            </w:r>
            <w:r>
              <w:rPr>
                <w:noProof/>
                <w:webHidden/>
              </w:rPr>
              <w:tab/>
            </w:r>
            <w:r>
              <w:rPr>
                <w:noProof/>
                <w:webHidden/>
              </w:rPr>
              <w:fldChar w:fldCharType="begin"/>
            </w:r>
            <w:r>
              <w:rPr>
                <w:noProof/>
                <w:webHidden/>
              </w:rPr>
              <w:instrText xml:space="preserve"> PAGEREF _Toc237295794 \h </w:instrText>
            </w:r>
            <w:r>
              <w:rPr>
                <w:noProof/>
                <w:webHidden/>
              </w:rPr>
            </w:r>
            <w:r>
              <w:rPr>
                <w:noProof/>
                <w:webHidden/>
              </w:rPr>
              <w:fldChar w:fldCharType="separate"/>
            </w:r>
            <w:r>
              <w:rPr>
                <w:noProof/>
                <w:webHidden/>
              </w:rPr>
              <w:t>45</w:t>
            </w:r>
            <w:r>
              <w:rPr>
                <w:noProof/>
                <w:webHidden/>
              </w:rPr>
              <w:fldChar w:fldCharType="end"/>
            </w:r>
          </w:hyperlink>
        </w:p>
        <w:p w14:paraId="0CE08D1C" w14:textId="7BF81D66" w:rsidR="003356C3" w:rsidRPr="003356C3" w:rsidRDefault="003356C3">
          <w:pPr>
            <w:pStyle w:val="31"/>
            <w:tabs>
              <w:tab w:val="right" w:leader="dot" w:pos="8630"/>
            </w:tabs>
            <w:rPr>
              <w:rFonts w:asciiTheme="minorHAnsi"/>
              <w:noProof/>
              <w:kern w:val="2"/>
              <w:sz w:val="21"/>
              <w:szCs w:val="24"/>
              <w:lang w:eastAsia="ja-JP"/>
            </w:rPr>
          </w:pPr>
          <w:hyperlink w:anchor="_Toc237295795" w:history="1">
            <w:r w:rsidRPr="00363916">
              <w:rPr>
                <w:rStyle w:val="a3"/>
                <w:rFonts w:ascii="游ゴシック" w:eastAsia="游ゴシック" w:hAnsi="游ゴシック"/>
                <w:noProof/>
                <w:lang w:eastAsia="ja-JP"/>
              </w:rPr>
              <w:t>5. この画面の利用価値・できること（メリット）</w:t>
            </w:r>
            <w:r>
              <w:rPr>
                <w:noProof/>
                <w:webHidden/>
              </w:rPr>
              <w:tab/>
            </w:r>
            <w:r>
              <w:rPr>
                <w:noProof/>
                <w:webHidden/>
              </w:rPr>
              <w:fldChar w:fldCharType="begin"/>
            </w:r>
            <w:r>
              <w:rPr>
                <w:noProof/>
                <w:webHidden/>
              </w:rPr>
              <w:instrText xml:space="preserve"> PAGEREF _Toc237295795 \h </w:instrText>
            </w:r>
            <w:r>
              <w:rPr>
                <w:noProof/>
                <w:webHidden/>
              </w:rPr>
            </w:r>
            <w:r>
              <w:rPr>
                <w:noProof/>
                <w:webHidden/>
              </w:rPr>
              <w:fldChar w:fldCharType="separate"/>
            </w:r>
            <w:r>
              <w:rPr>
                <w:noProof/>
                <w:webHidden/>
              </w:rPr>
              <w:t>45</w:t>
            </w:r>
            <w:r>
              <w:rPr>
                <w:noProof/>
                <w:webHidden/>
              </w:rPr>
              <w:fldChar w:fldCharType="end"/>
            </w:r>
          </w:hyperlink>
        </w:p>
        <w:p w14:paraId="1D9222B2" w14:textId="4B1DBA4F" w:rsidR="003356C3" w:rsidRPr="003356C3" w:rsidRDefault="003356C3">
          <w:pPr>
            <w:pStyle w:val="31"/>
            <w:tabs>
              <w:tab w:val="right" w:leader="dot" w:pos="8630"/>
            </w:tabs>
            <w:rPr>
              <w:rFonts w:asciiTheme="minorHAnsi"/>
              <w:noProof/>
              <w:kern w:val="2"/>
              <w:sz w:val="21"/>
              <w:szCs w:val="24"/>
              <w:lang w:eastAsia="ja-JP"/>
            </w:rPr>
          </w:pPr>
          <w:hyperlink w:anchor="_Toc237295796" w:history="1">
            <w:r w:rsidRPr="00363916">
              <w:rPr>
                <w:rStyle w:val="a3"/>
                <w:rFonts w:ascii="游ゴシック" w:eastAsia="游ゴシック" w:hAnsi="游ゴシック"/>
                <w:noProof/>
                <w:lang w:eastAsia="ja-JP"/>
              </w:rPr>
              <w:t>6. 将来構想</w:t>
            </w:r>
            <w:r>
              <w:rPr>
                <w:noProof/>
                <w:webHidden/>
              </w:rPr>
              <w:tab/>
            </w:r>
            <w:r>
              <w:rPr>
                <w:noProof/>
                <w:webHidden/>
              </w:rPr>
              <w:fldChar w:fldCharType="begin"/>
            </w:r>
            <w:r>
              <w:rPr>
                <w:noProof/>
                <w:webHidden/>
              </w:rPr>
              <w:instrText xml:space="preserve"> PAGEREF _Toc237295796 \h </w:instrText>
            </w:r>
            <w:r>
              <w:rPr>
                <w:noProof/>
                <w:webHidden/>
              </w:rPr>
            </w:r>
            <w:r>
              <w:rPr>
                <w:noProof/>
                <w:webHidden/>
              </w:rPr>
              <w:fldChar w:fldCharType="separate"/>
            </w:r>
            <w:r>
              <w:rPr>
                <w:noProof/>
                <w:webHidden/>
              </w:rPr>
              <w:t>46</w:t>
            </w:r>
            <w:r>
              <w:rPr>
                <w:noProof/>
                <w:webHidden/>
              </w:rPr>
              <w:fldChar w:fldCharType="end"/>
            </w:r>
          </w:hyperlink>
        </w:p>
        <w:p w14:paraId="0A49D0FF" w14:textId="520A60F9" w:rsidR="003356C3" w:rsidRPr="003356C3" w:rsidRDefault="003356C3">
          <w:pPr>
            <w:pStyle w:val="11"/>
            <w:tabs>
              <w:tab w:val="right" w:leader="dot" w:pos="8630"/>
            </w:tabs>
            <w:rPr>
              <w:rFonts w:asciiTheme="minorHAnsi"/>
              <w:noProof/>
              <w:kern w:val="2"/>
              <w:sz w:val="21"/>
              <w:szCs w:val="24"/>
              <w:lang w:eastAsia="ja-JP"/>
            </w:rPr>
          </w:pPr>
          <w:hyperlink w:anchor="_Toc237295797" w:history="1">
            <w:r w:rsidRPr="00363916">
              <w:rPr>
                <w:rStyle w:val="a3"/>
                <w:rFonts w:ascii="游ゴシック" w:eastAsia="游ゴシック" w:hAnsi="游ゴシック"/>
                <w:noProof/>
                <w:lang w:eastAsia="ja-JP"/>
              </w:rPr>
              <w:t>第13章：各種マスター設定画面</w:t>
            </w:r>
            <w:r>
              <w:rPr>
                <w:noProof/>
                <w:webHidden/>
              </w:rPr>
              <w:tab/>
            </w:r>
            <w:r>
              <w:rPr>
                <w:noProof/>
                <w:webHidden/>
              </w:rPr>
              <w:fldChar w:fldCharType="begin"/>
            </w:r>
            <w:r>
              <w:rPr>
                <w:noProof/>
                <w:webHidden/>
              </w:rPr>
              <w:instrText xml:space="preserve"> PAGEREF _Toc237295797 \h </w:instrText>
            </w:r>
            <w:r>
              <w:rPr>
                <w:noProof/>
                <w:webHidden/>
              </w:rPr>
            </w:r>
            <w:r>
              <w:rPr>
                <w:noProof/>
                <w:webHidden/>
              </w:rPr>
              <w:fldChar w:fldCharType="separate"/>
            </w:r>
            <w:r>
              <w:rPr>
                <w:noProof/>
                <w:webHidden/>
              </w:rPr>
              <w:t>47</w:t>
            </w:r>
            <w:r>
              <w:rPr>
                <w:noProof/>
                <w:webHidden/>
              </w:rPr>
              <w:fldChar w:fldCharType="end"/>
            </w:r>
          </w:hyperlink>
        </w:p>
        <w:p w14:paraId="4CE3814E" w14:textId="23A97F3B" w:rsidR="003356C3" w:rsidRPr="003356C3" w:rsidRDefault="003356C3">
          <w:pPr>
            <w:pStyle w:val="31"/>
            <w:tabs>
              <w:tab w:val="right" w:leader="dot" w:pos="8630"/>
            </w:tabs>
            <w:rPr>
              <w:rFonts w:asciiTheme="minorHAnsi"/>
              <w:noProof/>
              <w:kern w:val="2"/>
              <w:sz w:val="21"/>
              <w:szCs w:val="24"/>
              <w:lang w:eastAsia="ja-JP"/>
            </w:rPr>
          </w:pPr>
          <w:hyperlink w:anchor="_Toc237295798" w:history="1">
            <w:r w:rsidRPr="00363916">
              <w:rPr>
                <w:rStyle w:val="a3"/>
                <w:rFonts w:ascii="游ゴシック" w:eastAsia="游ゴシック" w:hAnsi="游ゴシック"/>
                <w:noProof/>
              </w:rPr>
              <w:t>1. 画面イメージ</w:t>
            </w:r>
            <w:r>
              <w:rPr>
                <w:noProof/>
                <w:webHidden/>
              </w:rPr>
              <w:tab/>
            </w:r>
            <w:r>
              <w:rPr>
                <w:noProof/>
                <w:webHidden/>
              </w:rPr>
              <w:fldChar w:fldCharType="begin"/>
            </w:r>
            <w:r>
              <w:rPr>
                <w:noProof/>
                <w:webHidden/>
              </w:rPr>
              <w:instrText xml:space="preserve"> PAGEREF _Toc237295798 \h </w:instrText>
            </w:r>
            <w:r>
              <w:rPr>
                <w:noProof/>
                <w:webHidden/>
              </w:rPr>
            </w:r>
            <w:r>
              <w:rPr>
                <w:noProof/>
                <w:webHidden/>
              </w:rPr>
              <w:fldChar w:fldCharType="separate"/>
            </w:r>
            <w:r>
              <w:rPr>
                <w:noProof/>
                <w:webHidden/>
              </w:rPr>
              <w:t>47</w:t>
            </w:r>
            <w:r>
              <w:rPr>
                <w:noProof/>
                <w:webHidden/>
              </w:rPr>
              <w:fldChar w:fldCharType="end"/>
            </w:r>
          </w:hyperlink>
        </w:p>
        <w:p w14:paraId="4EE46FCB" w14:textId="086214CE" w:rsidR="003356C3" w:rsidRPr="003356C3" w:rsidRDefault="003356C3">
          <w:pPr>
            <w:pStyle w:val="31"/>
            <w:tabs>
              <w:tab w:val="right" w:leader="dot" w:pos="8630"/>
            </w:tabs>
            <w:rPr>
              <w:rFonts w:asciiTheme="minorHAnsi"/>
              <w:noProof/>
              <w:kern w:val="2"/>
              <w:sz w:val="21"/>
              <w:szCs w:val="24"/>
              <w:lang w:eastAsia="ja-JP"/>
            </w:rPr>
          </w:pPr>
          <w:hyperlink w:anchor="_Toc237295799" w:history="1">
            <w:r w:rsidRPr="00363916">
              <w:rPr>
                <w:rStyle w:val="a3"/>
                <w:rFonts w:ascii="游ゴシック" w:eastAsia="游ゴシック" w:hAnsi="游ゴシック"/>
                <w:noProof/>
                <w:lang w:eastAsia="ja-JP"/>
              </w:rPr>
              <w:t>2. 機能概要</w:t>
            </w:r>
            <w:r>
              <w:rPr>
                <w:noProof/>
                <w:webHidden/>
              </w:rPr>
              <w:tab/>
            </w:r>
            <w:r>
              <w:rPr>
                <w:noProof/>
                <w:webHidden/>
              </w:rPr>
              <w:fldChar w:fldCharType="begin"/>
            </w:r>
            <w:r>
              <w:rPr>
                <w:noProof/>
                <w:webHidden/>
              </w:rPr>
              <w:instrText xml:space="preserve"> PAGEREF _Toc237295799 \h </w:instrText>
            </w:r>
            <w:r>
              <w:rPr>
                <w:noProof/>
                <w:webHidden/>
              </w:rPr>
            </w:r>
            <w:r>
              <w:rPr>
                <w:noProof/>
                <w:webHidden/>
              </w:rPr>
              <w:fldChar w:fldCharType="separate"/>
            </w:r>
            <w:r>
              <w:rPr>
                <w:noProof/>
                <w:webHidden/>
              </w:rPr>
              <w:t>47</w:t>
            </w:r>
            <w:r>
              <w:rPr>
                <w:noProof/>
                <w:webHidden/>
              </w:rPr>
              <w:fldChar w:fldCharType="end"/>
            </w:r>
          </w:hyperlink>
        </w:p>
        <w:p w14:paraId="2CA18C26" w14:textId="58D4E9F6" w:rsidR="003356C3" w:rsidRPr="003356C3" w:rsidRDefault="003356C3">
          <w:pPr>
            <w:pStyle w:val="31"/>
            <w:tabs>
              <w:tab w:val="right" w:leader="dot" w:pos="8630"/>
            </w:tabs>
            <w:rPr>
              <w:rFonts w:asciiTheme="minorHAnsi"/>
              <w:noProof/>
              <w:kern w:val="2"/>
              <w:sz w:val="21"/>
              <w:szCs w:val="24"/>
              <w:lang w:eastAsia="ja-JP"/>
            </w:rPr>
          </w:pPr>
          <w:hyperlink w:anchor="_Toc237295800" w:history="1">
            <w:r w:rsidRPr="00363916">
              <w:rPr>
                <w:rStyle w:val="a3"/>
                <w:rFonts w:ascii="游ゴシック" w:eastAsia="游ゴシック" w:hAnsi="游ゴシック"/>
                <w:noProof/>
                <w:lang w:eastAsia="ja-JP"/>
              </w:rPr>
              <w:t>3. 画面上の入力項目・表示項目（具体例付き）</w:t>
            </w:r>
            <w:r>
              <w:rPr>
                <w:noProof/>
                <w:webHidden/>
              </w:rPr>
              <w:tab/>
            </w:r>
            <w:r>
              <w:rPr>
                <w:noProof/>
                <w:webHidden/>
              </w:rPr>
              <w:fldChar w:fldCharType="begin"/>
            </w:r>
            <w:r>
              <w:rPr>
                <w:noProof/>
                <w:webHidden/>
              </w:rPr>
              <w:instrText xml:space="preserve"> PAGEREF _Toc237295800 \h </w:instrText>
            </w:r>
            <w:r>
              <w:rPr>
                <w:noProof/>
                <w:webHidden/>
              </w:rPr>
            </w:r>
            <w:r>
              <w:rPr>
                <w:noProof/>
                <w:webHidden/>
              </w:rPr>
              <w:fldChar w:fldCharType="separate"/>
            </w:r>
            <w:r>
              <w:rPr>
                <w:noProof/>
                <w:webHidden/>
              </w:rPr>
              <w:t>47</w:t>
            </w:r>
            <w:r>
              <w:rPr>
                <w:noProof/>
                <w:webHidden/>
              </w:rPr>
              <w:fldChar w:fldCharType="end"/>
            </w:r>
          </w:hyperlink>
        </w:p>
        <w:p w14:paraId="4C8A59A2" w14:textId="25051D57" w:rsidR="003356C3" w:rsidRPr="003356C3" w:rsidRDefault="003356C3">
          <w:pPr>
            <w:pStyle w:val="31"/>
            <w:tabs>
              <w:tab w:val="right" w:leader="dot" w:pos="8630"/>
            </w:tabs>
            <w:rPr>
              <w:rFonts w:asciiTheme="minorHAnsi"/>
              <w:noProof/>
              <w:kern w:val="2"/>
              <w:sz w:val="21"/>
              <w:szCs w:val="24"/>
              <w:lang w:eastAsia="ja-JP"/>
            </w:rPr>
          </w:pPr>
          <w:hyperlink w:anchor="_Toc237295801" w:history="1">
            <w:r w:rsidRPr="00363916">
              <w:rPr>
                <w:rStyle w:val="a3"/>
                <w:rFonts w:ascii="游ゴシック" w:eastAsia="游ゴシック" w:hAnsi="游ゴシック"/>
                <w:noProof/>
                <w:lang w:eastAsia="ja-JP"/>
              </w:rPr>
              <w:t>4. アクションボタンの働き</w:t>
            </w:r>
            <w:r>
              <w:rPr>
                <w:noProof/>
                <w:webHidden/>
              </w:rPr>
              <w:tab/>
            </w:r>
            <w:r>
              <w:rPr>
                <w:noProof/>
                <w:webHidden/>
              </w:rPr>
              <w:fldChar w:fldCharType="begin"/>
            </w:r>
            <w:r>
              <w:rPr>
                <w:noProof/>
                <w:webHidden/>
              </w:rPr>
              <w:instrText xml:space="preserve"> PAGEREF _Toc237295801 \h </w:instrText>
            </w:r>
            <w:r>
              <w:rPr>
                <w:noProof/>
                <w:webHidden/>
              </w:rPr>
            </w:r>
            <w:r>
              <w:rPr>
                <w:noProof/>
                <w:webHidden/>
              </w:rPr>
              <w:fldChar w:fldCharType="separate"/>
            </w:r>
            <w:r>
              <w:rPr>
                <w:noProof/>
                <w:webHidden/>
              </w:rPr>
              <w:t>48</w:t>
            </w:r>
            <w:r>
              <w:rPr>
                <w:noProof/>
                <w:webHidden/>
              </w:rPr>
              <w:fldChar w:fldCharType="end"/>
            </w:r>
          </w:hyperlink>
        </w:p>
        <w:p w14:paraId="729D6ECB" w14:textId="4217CBF4" w:rsidR="003356C3" w:rsidRPr="003356C3" w:rsidRDefault="003356C3">
          <w:pPr>
            <w:pStyle w:val="31"/>
            <w:tabs>
              <w:tab w:val="right" w:leader="dot" w:pos="8630"/>
            </w:tabs>
            <w:rPr>
              <w:rFonts w:asciiTheme="minorHAnsi"/>
              <w:noProof/>
              <w:kern w:val="2"/>
              <w:sz w:val="21"/>
              <w:szCs w:val="24"/>
              <w:lang w:eastAsia="ja-JP"/>
            </w:rPr>
          </w:pPr>
          <w:hyperlink w:anchor="_Toc237295802" w:history="1">
            <w:r w:rsidRPr="00363916">
              <w:rPr>
                <w:rStyle w:val="a3"/>
                <w:rFonts w:ascii="游ゴシック" w:eastAsia="游ゴシック" w:hAnsi="游ゴシック"/>
                <w:noProof/>
                <w:lang w:eastAsia="ja-JP"/>
              </w:rPr>
              <w:t>5. この画面の利用価値・できること（メリット）</w:t>
            </w:r>
            <w:r>
              <w:rPr>
                <w:noProof/>
                <w:webHidden/>
              </w:rPr>
              <w:tab/>
            </w:r>
            <w:r>
              <w:rPr>
                <w:noProof/>
                <w:webHidden/>
              </w:rPr>
              <w:fldChar w:fldCharType="begin"/>
            </w:r>
            <w:r>
              <w:rPr>
                <w:noProof/>
                <w:webHidden/>
              </w:rPr>
              <w:instrText xml:space="preserve"> PAGEREF _Toc237295802 \h </w:instrText>
            </w:r>
            <w:r>
              <w:rPr>
                <w:noProof/>
                <w:webHidden/>
              </w:rPr>
            </w:r>
            <w:r>
              <w:rPr>
                <w:noProof/>
                <w:webHidden/>
              </w:rPr>
              <w:fldChar w:fldCharType="separate"/>
            </w:r>
            <w:r>
              <w:rPr>
                <w:noProof/>
                <w:webHidden/>
              </w:rPr>
              <w:t>49</w:t>
            </w:r>
            <w:r>
              <w:rPr>
                <w:noProof/>
                <w:webHidden/>
              </w:rPr>
              <w:fldChar w:fldCharType="end"/>
            </w:r>
          </w:hyperlink>
        </w:p>
        <w:p w14:paraId="1CB064E0" w14:textId="3BFA69C1" w:rsidR="003356C3" w:rsidRPr="003356C3" w:rsidRDefault="003356C3">
          <w:pPr>
            <w:pStyle w:val="31"/>
            <w:tabs>
              <w:tab w:val="right" w:leader="dot" w:pos="8630"/>
            </w:tabs>
            <w:rPr>
              <w:rFonts w:asciiTheme="minorHAnsi"/>
              <w:noProof/>
              <w:kern w:val="2"/>
              <w:sz w:val="21"/>
              <w:szCs w:val="24"/>
              <w:lang w:eastAsia="ja-JP"/>
            </w:rPr>
          </w:pPr>
          <w:hyperlink w:anchor="_Toc237295803" w:history="1">
            <w:r w:rsidRPr="00363916">
              <w:rPr>
                <w:rStyle w:val="a3"/>
                <w:rFonts w:ascii="游ゴシック" w:eastAsia="游ゴシック" w:hAnsi="游ゴシック"/>
                <w:noProof/>
                <w:lang w:eastAsia="ja-JP"/>
              </w:rPr>
              <w:t>6. 将来構想</w:t>
            </w:r>
            <w:r>
              <w:rPr>
                <w:noProof/>
                <w:webHidden/>
              </w:rPr>
              <w:tab/>
            </w:r>
            <w:r>
              <w:rPr>
                <w:noProof/>
                <w:webHidden/>
              </w:rPr>
              <w:fldChar w:fldCharType="begin"/>
            </w:r>
            <w:r>
              <w:rPr>
                <w:noProof/>
                <w:webHidden/>
              </w:rPr>
              <w:instrText xml:space="preserve"> PAGEREF _Toc237295803 \h </w:instrText>
            </w:r>
            <w:r>
              <w:rPr>
                <w:noProof/>
                <w:webHidden/>
              </w:rPr>
            </w:r>
            <w:r>
              <w:rPr>
                <w:noProof/>
                <w:webHidden/>
              </w:rPr>
              <w:fldChar w:fldCharType="separate"/>
            </w:r>
            <w:r>
              <w:rPr>
                <w:noProof/>
                <w:webHidden/>
              </w:rPr>
              <w:t>49</w:t>
            </w:r>
            <w:r>
              <w:rPr>
                <w:noProof/>
                <w:webHidden/>
              </w:rPr>
              <w:fldChar w:fldCharType="end"/>
            </w:r>
          </w:hyperlink>
        </w:p>
        <w:p w14:paraId="361A940E" w14:textId="78AC7C1B" w:rsidR="003356C3" w:rsidRPr="003356C3" w:rsidRDefault="003356C3">
          <w:pPr>
            <w:pStyle w:val="23"/>
            <w:tabs>
              <w:tab w:val="right" w:leader="dot" w:pos="8630"/>
            </w:tabs>
            <w:rPr>
              <w:rFonts w:asciiTheme="minorHAnsi"/>
              <w:noProof/>
              <w:kern w:val="2"/>
              <w:sz w:val="21"/>
              <w:szCs w:val="24"/>
              <w:lang w:eastAsia="ja-JP"/>
            </w:rPr>
          </w:pPr>
          <w:hyperlink w:anchor="_Toc237295804" w:history="1">
            <w:r w:rsidRPr="00363916">
              <w:rPr>
                <w:rStyle w:val="a3"/>
                <w:rFonts w:ascii="游ゴシック" w:eastAsia="游ゴシック" w:hAnsi="游ゴシック"/>
                <w:noProof/>
                <w:lang w:eastAsia="ja-JP"/>
              </w:rPr>
              <w:t>付録1：異常系・エラー処理（Edge Cases）</w:t>
            </w:r>
            <w:r>
              <w:rPr>
                <w:noProof/>
                <w:webHidden/>
              </w:rPr>
              <w:tab/>
            </w:r>
            <w:r>
              <w:rPr>
                <w:noProof/>
                <w:webHidden/>
              </w:rPr>
              <w:fldChar w:fldCharType="begin"/>
            </w:r>
            <w:r>
              <w:rPr>
                <w:noProof/>
                <w:webHidden/>
              </w:rPr>
              <w:instrText xml:space="preserve"> PAGEREF _Toc237295804 \h </w:instrText>
            </w:r>
            <w:r>
              <w:rPr>
                <w:noProof/>
                <w:webHidden/>
              </w:rPr>
            </w:r>
            <w:r>
              <w:rPr>
                <w:noProof/>
                <w:webHidden/>
              </w:rPr>
              <w:fldChar w:fldCharType="separate"/>
            </w:r>
            <w:r>
              <w:rPr>
                <w:noProof/>
                <w:webHidden/>
              </w:rPr>
              <w:t>49</w:t>
            </w:r>
            <w:r>
              <w:rPr>
                <w:noProof/>
                <w:webHidden/>
              </w:rPr>
              <w:fldChar w:fldCharType="end"/>
            </w:r>
          </w:hyperlink>
        </w:p>
        <w:p w14:paraId="34AEBD25" w14:textId="1195CD23" w:rsidR="003356C3" w:rsidRPr="003356C3" w:rsidRDefault="003356C3">
          <w:pPr>
            <w:pStyle w:val="31"/>
            <w:tabs>
              <w:tab w:val="right" w:leader="dot" w:pos="8630"/>
            </w:tabs>
            <w:rPr>
              <w:rFonts w:asciiTheme="minorHAnsi"/>
              <w:noProof/>
              <w:kern w:val="2"/>
              <w:sz w:val="21"/>
              <w:szCs w:val="24"/>
              <w:lang w:eastAsia="ja-JP"/>
            </w:rPr>
          </w:pPr>
          <w:hyperlink w:anchor="_Toc237295805" w:history="1">
            <w:r w:rsidRPr="00363916">
              <w:rPr>
                <w:rStyle w:val="a3"/>
                <w:rFonts w:ascii="游ゴシック" w:eastAsia="游ゴシック" w:hAnsi="游ゴシック"/>
                <w:noProof/>
                <w:lang w:eastAsia="ja-JP"/>
              </w:rPr>
              <w:t>1. 同時編集による競合（排他制御）</w:t>
            </w:r>
            <w:r>
              <w:rPr>
                <w:noProof/>
                <w:webHidden/>
              </w:rPr>
              <w:tab/>
            </w:r>
            <w:r>
              <w:rPr>
                <w:noProof/>
                <w:webHidden/>
              </w:rPr>
              <w:fldChar w:fldCharType="begin"/>
            </w:r>
            <w:r>
              <w:rPr>
                <w:noProof/>
                <w:webHidden/>
              </w:rPr>
              <w:instrText xml:space="preserve"> PAGEREF _Toc237295805 \h </w:instrText>
            </w:r>
            <w:r>
              <w:rPr>
                <w:noProof/>
                <w:webHidden/>
              </w:rPr>
            </w:r>
            <w:r>
              <w:rPr>
                <w:noProof/>
                <w:webHidden/>
              </w:rPr>
              <w:fldChar w:fldCharType="separate"/>
            </w:r>
            <w:r>
              <w:rPr>
                <w:noProof/>
                <w:webHidden/>
              </w:rPr>
              <w:t>49</w:t>
            </w:r>
            <w:r>
              <w:rPr>
                <w:noProof/>
                <w:webHidden/>
              </w:rPr>
              <w:fldChar w:fldCharType="end"/>
            </w:r>
          </w:hyperlink>
        </w:p>
        <w:p w14:paraId="2E9B0909" w14:textId="72C9FC00" w:rsidR="003356C3" w:rsidRPr="003356C3" w:rsidRDefault="003356C3">
          <w:pPr>
            <w:pStyle w:val="31"/>
            <w:tabs>
              <w:tab w:val="right" w:leader="dot" w:pos="8630"/>
            </w:tabs>
            <w:rPr>
              <w:rFonts w:asciiTheme="minorHAnsi"/>
              <w:noProof/>
              <w:kern w:val="2"/>
              <w:sz w:val="21"/>
              <w:szCs w:val="24"/>
              <w:lang w:eastAsia="ja-JP"/>
            </w:rPr>
          </w:pPr>
          <w:hyperlink w:anchor="_Toc237295806" w:history="1">
            <w:r w:rsidRPr="00363916">
              <w:rPr>
                <w:rStyle w:val="a3"/>
                <w:rFonts w:ascii="游ゴシック" w:eastAsia="游ゴシック" w:hAnsi="游ゴシック"/>
                <w:noProof/>
                <w:lang w:eastAsia="ja-JP"/>
              </w:rPr>
              <w:t>2. 締め処理完了後のデータ修正不可（赤黒処理運用）</w:t>
            </w:r>
            <w:r>
              <w:rPr>
                <w:noProof/>
                <w:webHidden/>
              </w:rPr>
              <w:tab/>
            </w:r>
            <w:r>
              <w:rPr>
                <w:noProof/>
                <w:webHidden/>
              </w:rPr>
              <w:fldChar w:fldCharType="begin"/>
            </w:r>
            <w:r>
              <w:rPr>
                <w:noProof/>
                <w:webHidden/>
              </w:rPr>
              <w:instrText xml:space="preserve"> PAGEREF _Toc237295806 \h </w:instrText>
            </w:r>
            <w:r>
              <w:rPr>
                <w:noProof/>
                <w:webHidden/>
              </w:rPr>
            </w:r>
            <w:r>
              <w:rPr>
                <w:noProof/>
                <w:webHidden/>
              </w:rPr>
              <w:fldChar w:fldCharType="separate"/>
            </w:r>
            <w:r>
              <w:rPr>
                <w:noProof/>
                <w:webHidden/>
              </w:rPr>
              <w:t>50</w:t>
            </w:r>
            <w:r>
              <w:rPr>
                <w:noProof/>
                <w:webHidden/>
              </w:rPr>
              <w:fldChar w:fldCharType="end"/>
            </w:r>
          </w:hyperlink>
        </w:p>
        <w:p w14:paraId="0CB67AE2" w14:textId="1BE44D18" w:rsidR="003356C3" w:rsidRPr="003356C3" w:rsidRDefault="003356C3">
          <w:pPr>
            <w:pStyle w:val="31"/>
            <w:tabs>
              <w:tab w:val="right" w:leader="dot" w:pos="8630"/>
            </w:tabs>
            <w:rPr>
              <w:rFonts w:asciiTheme="minorHAnsi"/>
              <w:noProof/>
              <w:kern w:val="2"/>
              <w:sz w:val="21"/>
              <w:szCs w:val="24"/>
              <w:lang w:eastAsia="ja-JP"/>
            </w:rPr>
          </w:pPr>
          <w:hyperlink w:anchor="_Toc237295807" w:history="1">
            <w:r w:rsidRPr="00363916">
              <w:rPr>
                <w:rStyle w:val="a3"/>
                <w:rFonts w:ascii="游ゴシック" w:eastAsia="游ゴシック" w:hAnsi="游ゴシック"/>
                <w:noProof/>
                <w:lang w:eastAsia="ja-JP"/>
              </w:rPr>
              <w:t>3. 料金マスタの欠損（計算不可エラー）</w:t>
            </w:r>
            <w:r>
              <w:rPr>
                <w:noProof/>
                <w:webHidden/>
              </w:rPr>
              <w:tab/>
            </w:r>
            <w:r>
              <w:rPr>
                <w:noProof/>
                <w:webHidden/>
              </w:rPr>
              <w:fldChar w:fldCharType="begin"/>
            </w:r>
            <w:r>
              <w:rPr>
                <w:noProof/>
                <w:webHidden/>
              </w:rPr>
              <w:instrText xml:space="preserve"> PAGEREF _Toc237295807 \h </w:instrText>
            </w:r>
            <w:r>
              <w:rPr>
                <w:noProof/>
                <w:webHidden/>
              </w:rPr>
            </w:r>
            <w:r>
              <w:rPr>
                <w:noProof/>
                <w:webHidden/>
              </w:rPr>
              <w:fldChar w:fldCharType="separate"/>
            </w:r>
            <w:r>
              <w:rPr>
                <w:noProof/>
                <w:webHidden/>
              </w:rPr>
              <w:t>50</w:t>
            </w:r>
            <w:r>
              <w:rPr>
                <w:noProof/>
                <w:webHidden/>
              </w:rPr>
              <w:fldChar w:fldCharType="end"/>
            </w:r>
          </w:hyperlink>
        </w:p>
        <w:p w14:paraId="4F94F70F" w14:textId="408F8A47" w:rsidR="003356C3" w:rsidRPr="003356C3" w:rsidRDefault="003356C3">
          <w:pPr>
            <w:pStyle w:val="31"/>
            <w:tabs>
              <w:tab w:val="right" w:leader="dot" w:pos="8630"/>
            </w:tabs>
            <w:rPr>
              <w:rFonts w:asciiTheme="minorHAnsi"/>
              <w:noProof/>
              <w:kern w:val="2"/>
              <w:sz w:val="21"/>
              <w:szCs w:val="24"/>
              <w:lang w:eastAsia="ja-JP"/>
            </w:rPr>
          </w:pPr>
          <w:hyperlink w:anchor="_Toc237295808" w:history="1">
            <w:r w:rsidRPr="00363916">
              <w:rPr>
                <w:rStyle w:val="a3"/>
                <w:rFonts w:ascii="游ゴシック" w:eastAsia="游ゴシック" w:hAnsi="游ゴシック"/>
                <w:noProof/>
                <w:lang w:eastAsia="ja-JP"/>
              </w:rPr>
              <w:t>4. FAX画像 OCRの読み取り失敗</w:t>
            </w:r>
            <w:r>
              <w:rPr>
                <w:noProof/>
                <w:webHidden/>
              </w:rPr>
              <w:tab/>
            </w:r>
            <w:r>
              <w:rPr>
                <w:noProof/>
                <w:webHidden/>
              </w:rPr>
              <w:fldChar w:fldCharType="begin"/>
            </w:r>
            <w:r>
              <w:rPr>
                <w:noProof/>
                <w:webHidden/>
              </w:rPr>
              <w:instrText xml:space="preserve"> PAGEREF _Toc237295808 \h </w:instrText>
            </w:r>
            <w:r>
              <w:rPr>
                <w:noProof/>
                <w:webHidden/>
              </w:rPr>
            </w:r>
            <w:r>
              <w:rPr>
                <w:noProof/>
                <w:webHidden/>
              </w:rPr>
              <w:fldChar w:fldCharType="separate"/>
            </w:r>
            <w:r>
              <w:rPr>
                <w:noProof/>
                <w:webHidden/>
              </w:rPr>
              <w:t>50</w:t>
            </w:r>
            <w:r>
              <w:rPr>
                <w:noProof/>
                <w:webHidden/>
              </w:rPr>
              <w:fldChar w:fldCharType="end"/>
            </w:r>
          </w:hyperlink>
        </w:p>
        <w:p w14:paraId="20D6D4D1" w14:textId="0DD6C6C7" w:rsidR="003356C3" w:rsidRPr="003356C3" w:rsidRDefault="003356C3">
          <w:pPr>
            <w:pStyle w:val="31"/>
            <w:tabs>
              <w:tab w:val="right" w:leader="dot" w:pos="8630"/>
            </w:tabs>
            <w:rPr>
              <w:rFonts w:asciiTheme="minorHAnsi"/>
              <w:noProof/>
              <w:kern w:val="2"/>
              <w:sz w:val="21"/>
              <w:szCs w:val="24"/>
              <w:lang w:eastAsia="ja-JP"/>
            </w:rPr>
          </w:pPr>
          <w:hyperlink w:anchor="_Toc237295809" w:history="1">
            <w:r w:rsidRPr="00363916">
              <w:rPr>
                <w:rStyle w:val="a3"/>
                <w:rFonts w:ascii="游ゴシック" w:eastAsia="游ゴシック" w:hAnsi="游ゴシック"/>
                <w:noProof/>
                <w:lang w:eastAsia="ja-JP"/>
              </w:rPr>
              <w:t>5. サーバー通信断・処理中のエラー（フェイルセーフ）</w:t>
            </w:r>
            <w:r>
              <w:rPr>
                <w:noProof/>
                <w:webHidden/>
              </w:rPr>
              <w:tab/>
            </w:r>
            <w:r>
              <w:rPr>
                <w:noProof/>
                <w:webHidden/>
              </w:rPr>
              <w:fldChar w:fldCharType="begin"/>
            </w:r>
            <w:r>
              <w:rPr>
                <w:noProof/>
                <w:webHidden/>
              </w:rPr>
              <w:instrText xml:space="preserve"> PAGEREF _Toc237295809 \h </w:instrText>
            </w:r>
            <w:r>
              <w:rPr>
                <w:noProof/>
                <w:webHidden/>
              </w:rPr>
            </w:r>
            <w:r>
              <w:rPr>
                <w:noProof/>
                <w:webHidden/>
              </w:rPr>
              <w:fldChar w:fldCharType="separate"/>
            </w:r>
            <w:r>
              <w:rPr>
                <w:noProof/>
                <w:webHidden/>
              </w:rPr>
              <w:t>50</w:t>
            </w:r>
            <w:r>
              <w:rPr>
                <w:noProof/>
                <w:webHidden/>
              </w:rPr>
              <w:fldChar w:fldCharType="end"/>
            </w:r>
          </w:hyperlink>
        </w:p>
        <w:p w14:paraId="6CAF0BA6" w14:textId="7315A81F" w:rsidR="003356C3" w:rsidRPr="003356C3" w:rsidRDefault="003356C3">
          <w:pPr>
            <w:pStyle w:val="23"/>
            <w:tabs>
              <w:tab w:val="right" w:leader="dot" w:pos="8630"/>
            </w:tabs>
            <w:rPr>
              <w:rFonts w:asciiTheme="minorHAnsi"/>
              <w:noProof/>
              <w:kern w:val="2"/>
              <w:sz w:val="21"/>
              <w:szCs w:val="24"/>
              <w:lang w:eastAsia="ja-JP"/>
            </w:rPr>
          </w:pPr>
          <w:hyperlink w:anchor="_Toc237295810" w:history="1">
            <w:r w:rsidRPr="00363916">
              <w:rPr>
                <w:rStyle w:val="a3"/>
                <w:rFonts w:ascii="游ゴシック" w:eastAsia="游ゴシック" w:hAnsi="游ゴシック"/>
                <w:noProof/>
                <w:lang w:eastAsia="ja-JP"/>
              </w:rPr>
              <w:t>付録2：制約事項・非機能要件（Constraints）</w:t>
            </w:r>
            <w:r>
              <w:rPr>
                <w:noProof/>
                <w:webHidden/>
              </w:rPr>
              <w:tab/>
            </w:r>
            <w:r>
              <w:rPr>
                <w:noProof/>
                <w:webHidden/>
              </w:rPr>
              <w:fldChar w:fldCharType="begin"/>
            </w:r>
            <w:r>
              <w:rPr>
                <w:noProof/>
                <w:webHidden/>
              </w:rPr>
              <w:instrText xml:space="preserve"> PAGEREF _Toc237295810 \h </w:instrText>
            </w:r>
            <w:r>
              <w:rPr>
                <w:noProof/>
                <w:webHidden/>
              </w:rPr>
            </w:r>
            <w:r>
              <w:rPr>
                <w:noProof/>
                <w:webHidden/>
              </w:rPr>
              <w:fldChar w:fldCharType="separate"/>
            </w:r>
            <w:r>
              <w:rPr>
                <w:noProof/>
                <w:webHidden/>
              </w:rPr>
              <w:t>51</w:t>
            </w:r>
            <w:r>
              <w:rPr>
                <w:noProof/>
                <w:webHidden/>
              </w:rPr>
              <w:fldChar w:fldCharType="end"/>
            </w:r>
          </w:hyperlink>
        </w:p>
        <w:p w14:paraId="125EC237" w14:textId="3DDDF91F" w:rsidR="003356C3" w:rsidRPr="003356C3" w:rsidRDefault="003356C3">
          <w:pPr>
            <w:pStyle w:val="31"/>
            <w:tabs>
              <w:tab w:val="right" w:leader="dot" w:pos="8630"/>
            </w:tabs>
            <w:rPr>
              <w:rFonts w:asciiTheme="minorHAnsi"/>
              <w:noProof/>
              <w:kern w:val="2"/>
              <w:sz w:val="21"/>
              <w:szCs w:val="24"/>
              <w:lang w:eastAsia="ja-JP"/>
            </w:rPr>
          </w:pPr>
          <w:hyperlink w:anchor="_Toc237295811" w:history="1">
            <w:r w:rsidRPr="00363916">
              <w:rPr>
                <w:rStyle w:val="a3"/>
                <w:rFonts w:ascii="游ゴシック" w:eastAsia="游ゴシック" w:hAnsi="游ゴシック"/>
                <w:noProof/>
                <w:lang w:eastAsia="ja-JP"/>
              </w:rPr>
              <w:t>1. 時間とタイムゾーンの扱い</w:t>
            </w:r>
            <w:r>
              <w:rPr>
                <w:noProof/>
                <w:webHidden/>
              </w:rPr>
              <w:tab/>
            </w:r>
            <w:r>
              <w:rPr>
                <w:noProof/>
                <w:webHidden/>
              </w:rPr>
              <w:fldChar w:fldCharType="begin"/>
            </w:r>
            <w:r>
              <w:rPr>
                <w:noProof/>
                <w:webHidden/>
              </w:rPr>
              <w:instrText xml:space="preserve"> PAGEREF _Toc237295811 \h </w:instrText>
            </w:r>
            <w:r>
              <w:rPr>
                <w:noProof/>
                <w:webHidden/>
              </w:rPr>
            </w:r>
            <w:r>
              <w:rPr>
                <w:noProof/>
                <w:webHidden/>
              </w:rPr>
              <w:fldChar w:fldCharType="separate"/>
            </w:r>
            <w:r>
              <w:rPr>
                <w:noProof/>
                <w:webHidden/>
              </w:rPr>
              <w:t>51</w:t>
            </w:r>
            <w:r>
              <w:rPr>
                <w:noProof/>
                <w:webHidden/>
              </w:rPr>
              <w:fldChar w:fldCharType="end"/>
            </w:r>
          </w:hyperlink>
        </w:p>
        <w:p w14:paraId="584D6277" w14:textId="44047F63" w:rsidR="003356C3" w:rsidRPr="003356C3" w:rsidRDefault="003356C3">
          <w:pPr>
            <w:pStyle w:val="31"/>
            <w:tabs>
              <w:tab w:val="right" w:leader="dot" w:pos="8630"/>
            </w:tabs>
            <w:rPr>
              <w:rFonts w:asciiTheme="minorHAnsi"/>
              <w:noProof/>
              <w:kern w:val="2"/>
              <w:sz w:val="21"/>
              <w:szCs w:val="24"/>
              <w:lang w:eastAsia="ja-JP"/>
            </w:rPr>
          </w:pPr>
          <w:hyperlink w:anchor="_Toc237295812" w:history="1">
            <w:r w:rsidRPr="00363916">
              <w:rPr>
                <w:rStyle w:val="a3"/>
                <w:rFonts w:ascii="游ゴシック" w:eastAsia="游ゴシック" w:hAnsi="游ゴシック"/>
                <w:noProof/>
                <w:lang w:eastAsia="ja-JP"/>
              </w:rPr>
              <w:t>2. 端数処理の厳格なルール</w:t>
            </w:r>
            <w:r>
              <w:rPr>
                <w:noProof/>
                <w:webHidden/>
              </w:rPr>
              <w:tab/>
            </w:r>
            <w:r>
              <w:rPr>
                <w:noProof/>
                <w:webHidden/>
              </w:rPr>
              <w:fldChar w:fldCharType="begin"/>
            </w:r>
            <w:r>
              <w:rPr>
                <w:noProof/>
                <w:webHidden/>
              </w:rPr>
              <w:instrText xml:space="preserve"> PAGEREF _Toc237295812 \h </w:instrText>
            </w:r>
            <w:r>
              <w:rPr>
                <w:noProof/>
                <w:webHidden/>
              </w:rPr>
            </w:r>
            <w:r>
              <w:rPr>
                <w:noProof/>
                <w:webHidden/>
              </w:rPr>
              <w:fldChar w:fldCharType="separate"/>
            </w:r>
            <w:r>
              <w:rPr>
                <w:noProof/>
                <w:webHidden/>
              </w:rPr>
              <w:t>51</w:t>
            </w:r>
            <w:r>
              <w:rPr>
                <w:noProof/>
                <w:webHidden/>
              </w:rPr>
              <w:fldChar w:fldCharType="end"/>
            </w:r>
          </w:hyperlink>
        </w:p>
        <w:p w14:paraId="2BC748B2" w14:textId="07CFF96C" w:rsidR="003356C3" w:rsidRPr="003356C3" w:rsidRDefault="003356C3">
          <w:pPr>
            <w:pStyle w:val="31"/>
            <w:tabs>
              <w:tab w:val="right" w:leader="dot" w:pos="8630"/>
            </w:tabs>
            <w:rPr>
              <w:rFonts w:asciiTheme="minorHAnsi"/>
              <w:noProof/>
              <w:kern w:val="2"/>
              <w:sz w:val="21"/>
              <w:szCs w:val="24"/>
              <w:lang w:eastAsia="ja-JP"/>
            </w:rPr>
          </w:pPr>
          <w:hyperlink w:anchor="_Toc237295813" w:history="1">
            <w:r w:rsidRPr="00363916">
              <w:rPr>
                <w:rStyle w:val="a3"/>
                <w:rFonts w:ascii="游ゴシック" w:eastAsia="游ゴシック" w:hAnsi="游ゴシック"/>
                <w:noProof/>
                <w:lang w:eastAsia="ja-JP"/>
              </w:rPr>
              <w:t>3. データの完全削除（物理削除）の禁止</w:t>
            </w:r>
            <w:r>
              <w:rPr>
                <w:noProof/>
                <w:webHidden/>
              </w:rPr>
              <w:tab/>
            </w:r>
            <w:r>
              <w:rPr>
                <w:noProof/>
                <w:webHidden/>
              </w:rPr>
              <w:fldChar w:fldCharType="begin"/>
            </w:r>
            <w:r>
              <w:rPr>
                <w:noProof/>
                <w:webHidden/>
              </w:rPr>
              <w:instrText xml:space="preserve"> PAGEREF _Toc237295813 \h </w:instrText>
            </w:r>
            <w:r>
              <w:rPr>
                <w:noProof/>
                <w:webHidden/>
              </w:rPr>
            </w:r>
            <w:r>
              <w:rPr>
                <w:noProof/>
                <w:webHidden/>
              </w:rPr>
              <w:fldChar w:fldCharType="separate"/>
            </w:r>
            <w:r>
              <w:rPr>
                <w:noProof/>
                <w:webHidden/>
              </w:rPr>
              <w:t>51</w:t>
            </w:r>
            <w:r>
              <w:rPr>
                <w:noProof/>
                <w:webHidden/>
              </w:rPr>
              <w:fldChar w:fldCharType="end"/>
            </w:r>
          </w:hyperlink>
        </w:p>
        <w:p w14:paraId="173CA9DC" w14:textId="30634909" w:rsidR="003356C3" w:rsidRPr="003356C3" w:rsidRDefault="003356C3">
          <w:pPr>
            <w:pStyle w:val="31"/>
            <w:tabs>
              <w:tab w:val="right" w:leader="dot" w:pos="8630"/>
            </w:tabs>
            <w:rPr>
              <w:rFonts w:asciiTheme="minorHAnsi"/>
              <w:noProof/>
              <w:kern w:val="2"/>
              <w:sz w:val="21"/>
              <w:szCs w:val="24"/>
              <w:lang w:eastAsia="ja-JP"/>
            </w:rPr>
          </w:pPr>
          <w:hyperlink w:anchor="_Toc237295814" w:history="1">
            <w:r w:rsidRPr="00363916">
              <w:rPr>
                <w:rStyle w:val="a3"/>
                <w:rFonts w:ascii="游ゴシック" w:eastAsia="游ゴシック" w:hAnsi="游ゴシック"/>
                <w:noProof/>
                <w:lang w:eastAsia="ja-JP"/>
              </w:rPr>
              <w:t>4. インフラ・運用上の制約とパフォーマンス</w:t>
            </w:r>
            <w:r>
              <w:rPr>
                <w:noProof/>
                <w:webHidden/>
              </w:rPr>
              <w:tab/>
            </w:r>
            <w:r>
              <w:rPr>
                <w:noProof/>
                <w:webHidden/>
              </w:rPr>
              <w:fldChar w:fldCharType="begin"/>
            </w:r>
            <w:r>
              <w:rPr>
                <w:noProof/>
                <w:webHidden/>
              </w:rPr>
              <w:instrText xml:space="preserve"> PAGEREF _Toc237295814 \h </w:instrText>
            </w:r>
            <w:r>
              <w:rPr>
                <w:noProof/>
                <w:webHidden/>
              </w:rPr>
            </w:r>
            <w:r>
              <w:rPr>
                <w:noProof/>
                <w:webHidden/>
              </w:rPr>
              <w:fldChar w:fldCharType="separate"/>
            </w:r>
            <w:r>
              <w:rPr>
                <w:noProof/>
                <w:webHidden/>
              </w:rPr>
              <w:t>51</w:t>
            </w:r>
            <w:r>
              <w:rPr>
                <w:noProof/>
                <w:webHidden/>
              </w:rPr>
              <w:fldChar w:fldCharType="end"/>
            </w:r>
          </w:hyperlink>
        </w:p>
        <w:p w14:paraId="018E41C6" w14:textId="64EEF214" w:rsidR="003356C3" w:rsidRDefault="003356C3">
          <w:r>
            <w:rPr>
              <w:b/>
              <w:bCs/>
              <w:lang w:val="ja-JP"/>
            </w:rPr>
            <w:fldChar w:fldCharType="end"/>
          </w:r>
        </w:p>
      </w:sdtContent>
    </w:sdt>
    <w:p w14:paraId="49067601" w14:textId="289C00CE" w:rsidR="003356C3" w:rsidRDefault="003356C3">
      <w:pPr>
        <w:widowControl/>
        <w:rPr>
          <w:rFonts w:ascii="游ゴシック" w:eastAsia="游ゴシック" w:hAnsi="游ゴシック"/>
          <w:lang w:eastAsia="ja-JP"/>
        </w:rPr>
      </w:pPr>
      <w:r>
        <w:rPr>
          <w:rFonts w:ascii="游ゴシック" w:eastAsia="游ゴシック" w:hAnsi="游ゴシック"/>
          <w:lang w:eastAsia="ja-JP"/>
        </w:rPr>
        <w:br w:type="page"/>
      </w:r>
    </w:p>
    <w:p w14:paraId="17E9E553" w14:textId="77777777" w:rsidR="000C5B6D" w:rsidRPr="00F775F4" w:rsidRDefault="00000000">
      <w:pPr>
        <w:pStyle w:val="1"/>
        <w:rPr>
          <w:rStyle w:val="22"/>
          <w:lang w:eastAsia="ja-JP"/>
        </w:rPr>
      </w:pPr>
      <w:bookmarkStart w:id="0" w:name="_Toc237295708"/>
      <w:r w:rsidRPr="00F775F4">
        <w:rPr>
          <w:rStyle w:val="22"/>
          <w:lang w:eastAsia="ja-JP"/>
        </w:rPr>
        <w:lastRenderedPageBreak/>
        <w:t>画面仕様・機能概要ドキュメント</w:t>
      </w:r>
      <w:bookmarkEnd w:id="0"/>
    </w:p>
    <w:p w14:paraId="030F5648" w14:textId="77777777" w:rsidR="000C5B6D" w:rsidRPr="00680AD2" w:rsidRDefault="00000000">
      <w:pPr>
        <w:pStyle w:val="2"/>
        <w:rPr>
          <w:rFonts w:ascii="游ゴシック" w:eastAsia="游ゴシック" w:hAnsi="游ゴシック"/>
          <w:lang w:eastAsia="ja-JP"/>
        </w:rPr>
      </w:pPr>
      <w:bookmarkStart w:id="1" w:name="_Toc237295709"/>
      <w:r w:rsidRPr="00680AD2">
        <w:rPr>
          <w:rFonts w:ascii="游ゴシック" w:eastAsia="游ゴシック" w:hAnsi="游ゴシック"/>
          <w:lang w:eastAsia="ja-JP"/>
        </w:rPr>
        <w:t>はじめに：全体像と前提の共有</w:t>
      </w:r>
      <w:bookmarkEnd w:id="1"/>
    </w:p>
    <w:p w14:paraId="7E6DB350" w14:textId="77777777" w:rsidR="000C5B6D" w:rsidRPr="00680AD2" w:rsidRDefault="00000000">
      <w:pPr>
        <w:pStyle w:val="3"/>
        <w:rPr>
          <w:rFonts w:ascii="游ゴシック" w:eastAsia="游ゴシック" w:hAnsi="游ゴシック"/>
          <w:lang w:eastAsia="ja-JP"/>
        </w:rPr>
      </w:pPr>
      <w:bookmarkStart w:id="2" w:name="_Toc237295710"/>
      <w:r w:rsidRPr="00680AD2">
        <w:rPr>
          <w:rFonts w:ascii="游ゴシック" w:eastAsia="游ゴシック" w:hAnsi="游ゴシック"/>
          <w:lang w:eastAsia="ja-JP"/>
        </w:rPr>
        <w:t>1. システムの目的と背景</w:t>
      </w:r>
      <w:bookmarkEnd w:id="2"/>
    </w:p>
    <w:p w14:paraId="5184F5E1" w14:textId="77777777" w:rsidR="000C5B6D" w:rsidRPr="00680AD2" w:rsidRDefault="00000000">
      <w:pPr>
        <w:rPr>
          <w:rFonts w:ascii="游ゴシック" w:eastAsia="游ゴシック" w:hAnsi="游ゴシック"/>
          <w:lang w:eastAsia="ja-JP"/>
        </w:rPr>
      </w:pPr>
      <w:r w:rsidRPr="00680AD2">
        <w:rPr>
          <w:rFonts w:ascii="游ゴシック" w:eastAsia="游ゴシック" w:hAnsi="游ゴシック"/>
          <w:lang w:eastAsia="ja-JP"/>
        </w:rPr>
        <w:t>これまでExcelや紙、手作業（FAX等）で管理されてきた「案件の受発注」「パートナー（ドライバー）の稼働管理」「日々の経費計算」「企業への請求」「パートナーへの支払（先払い含む）」「銀行への入金・振り込み管理」「各担当者の月次損益」の一連の業務をWebシステム化し、以下の課題を解決します。</w:t>
      </w:r>
    </w:p>
    <w:p w14:paraId="74D9A635" w14:textId="77777777" w:rsidR="000C5B6D" w:rsidRPr="00680AD2" w:rsidRDefault="00000000">
      <w:pPr>
        <w:numPr>
          <w:ilvl w:val="0"/>
          <w:numId w:val="1"/>
        </w:numPr>
        <w:rPr>
          <w:rFonts w:ascii="游ゴシック" w:eastAsia="游ゴシック" w:hAnsi="游ゴシック"/>
          <w:lang w:eastAsia="ja-JP"/>
        </w:rPr>
      </w:pPr>
      <w:r w:rsidRPr="00680AD2">
        <w:rPr>
          <w:rFonts w:ascii="游ゴシック" w:eastAsia="游ゴシック" w:hAnsi="游ゴシック"/>
          <w:b/>
          <w:lang w:eastAsia="ja-JP"/>
        </w:rPr>
        <w:t>脱・属人化とミスの撲滅</w:t>
      </w:r>
      <w:r w:rsidRPr="00680AD2">
        <w:rPr>
          <w:rFonts w:ascii="游ゴシック" w:eastAsia="游ゴシック" w:hAnsi="游ゴシック"/>
          <w:lang w:eastAsia="ja-JP"/>
        </w:rPr>
        <w:t>: 複雑な料金計算（平日・休日・深夜・距離増し・控除など）をシステムが自動判定し、手計算によるミスを防ぎます。</w:t>
      </w:r>
    </w:p>
    <w:p w14:paraId="5CCA278D" w14:textId="77777777" w:rsidR="000C5B6D" w:rsidRPr="00680AD2" w:rsidRDefault="00000000">
      <w:pPr>
        <w:numPr>
          <w:ilvl w:val="0"/>
          <w:numId w:val="1"/>
        </w:numPr>
        <w:rPr>
          <w:rFonts w:ascii="游ゴシック" w:eastAsia="游ゴシック" w:hAnsi="游ゴシック"/>
          <w:lang w:eastAsia="ja-JP"/>
        </w:rPr>
      </w:pPr>
      <w:r w:rsidRPr="00680AD2">
        <w:rPr>
          <w:rFonts w:ascii="游ゴシック" w:eastAsia="游ゴシック" w:hAnsi="游ゴシック"/>
          <w:b/>
          <w:lang w:eastAsia="ja-JP"/>
        </w:rPr>
        <w:t>資金繰りの可視化と正確な精算</w:t>
      </w:r>
      <w:r w:rsidRPr="00680AD2">
        <w:rPr>
          <w:rFonts w:ascii="游ゴシック" w:eastAsia="游ゴシック" w:hAnsi="游ゴシック"/>
          <w:lang w:eastAsia="ja-JP"/>
        </w:rPr>
        <w:t>: 月3回の先払いや定額控除を自動計算し、最終的な振込額と請求額のズレをなくします。また支払の際に自動的に回数や金額を反映させることで、漏れやミスを防ぎます。</w:t>
      </w:r>
    </w:p>
    <w:p w14:paraId="525C466E" w14:textId="77777777" w:rsidR="000C5B6D" w:rsidRPr="00680AD2" w:rsidRDefault="00000000">
      <w:pPr>
        <w:numPr>
          <w:ilvl w:val="0"/>
          <w:numId w:val="1"/>
        </w:numPr>
        <w:rPr>
          <w:rFonts w:ascii="游ゴシック" w:eastAsia="游ゴシック" w:hAnsi="游ゴシック"/>
          <w:lang w:eastAsia="ja-JP"/>
        </w:rPr>
      </w:pPr>
      <w:r w:rsidRPr="00680AD2">
        <w:rPr>
          <w:rFonts w:ascii="游ゴシック" w:eastAsia="游ゴシック" w:hAnsi="游ゴシック"/>
          <w:b/>
          <w:lang w:eastAsia="ja-JP"/>
        </w:rPr>
        <w:t>情報の単一化</w:t>
      </w:r>
      <w:r w:rsidRPr="00680AD2">
        <w:rPr>
          <w:rFonts w:ascii="游ゴシック" w:eastAsia="游ゴシック" w:hAnsi="游ゴシック"/>
          <w:lang w:eastAsia="ja-JP"/>
        </w:rPr>
        <w:t>: 「どれが最新のExcelファイルか分からない」「誰かがファイルを開いていて編集できない」という事態を防ぎ、新しい月や案件が増えた時にわざわざExcelファイルを作成する必要もなくなり、全員が常に最新のデータを共有できます。</w:t>
      </w:r>
    </w:p>
    <w:p w14:paraId="3906CD9E" w14:textId="77777777" w:rsidR="000C5B6D" w:rsidRPr="00680AD2" w:rsidRDefault="00000000">
      <w:pPr>
        <w:pStyle w:val="3"/>
        <w:rPr>
          <w:rFonts w:ascii="游ゴシック" w:eastAsia="游ゴシック" w:hAnsi="游ゴシック"/>
          <w:lang w:eastAsia="ja-JP"/>
        </w:rPr>
      </w:pPr>
      <w:bookmarkStart w:id="3" w:name="_Toc237295711"/>
      <w:r w:rsidRPr="00680AD2">
        <w:rPr>
          <w:rFonts w:ascii="游ゴシック" w:eastAsia="游ゴシック" w:hAnsi="游ゴシック"/>
          <w:lang w:eastAsia="ja-JP"/>
        </w:rPr>
        <w:t>2. 対象ユーザーと権限（誰が何を行えるか）</w:t>
      </w:r>
      <w:bookmarkEnd w:id="3"/>
    </w:p>
    <w:p w14:paraId="550AF034" w14:textId="0426826C" w:rsidR="000C5B6D" w:rsidRPr="00680AD2" w:rsidRDefault="00000000">
      <w:pPr>
        <w:rPr>
          <w:rFonts w:ascii="游ゴシック" w:eastAsia="游ゴシック" w:hAnsi="游ゴシック"/>
          <w:lang w:eastAsia="ja-JP"/>
        </w:rPr>
      </w:pPr>
      <w:r w:rsidRPr="00680AD2">
        <w:rPr>
          <w:rFonts w:ascii="游ゴシック" w:eastAsia="游ゴシック" w:hAnsi="游ゴシック"/>
          <w:lang w:eastAsia="ja-JP"/>
        </w:rPr>
        <w:t>システムは「ログインID」と「パスワード」で保護され、付与された権限によって見</w:t>
      </w:r>
      <w:r w:rsidR="00680AD2">
        <w:rPr>
          <w:rFonts w:ascii="游ゴシック" w:eastAsia="游ゴシック" w:hAnsi="游ゴシック" w:hint="eastAsia"/>
          <w:lang w:eastAsia="ja-JP"/>
        </w:rPr>
        <w:t>ら</w:t>
      </w:r>
      <w:r w:rsidRPr="00680AD2">
        <w:rPr>
          <w:rFonts w:ascii="游ゴシック" w:eastAsia="游ゴシック" w:hAnsi="游ゴシック"/>
          <w:lang w:eastAsia="ja-JP"/>
        </w:rPr>
        <w:t>れる画面や操作が厳密に制限されます。</w:t>
      </w:r>
    </w:p>
    <w:p w14:paraId="1FADD183" w14:textId="77777777" w:rsidR="000C5B6D" w:rsidRPr="00680AD2" w:rsidRDefault="00000000">
      <w:pPr>
        <w:numPr>
          <w:ilvl w:val="0"/>
          <w:numId w:val="2"/>
        </w:numPr>
        <w:rPr>
          <w:rFonts w:ascii="游ゴシック" w:eastAsia="游ゴシック" w:hAnsi="游ゴシック"/>
          <w:lang w:eastAsia="ja-JP"/>
        </w:rPr>
      </w:pPr>
      <w:r w:rsidRPr="00680AD2">
        <w:rPr>
          <w:rFonts w:ascii="游ゴシック" w:eastAsia="游ゴシック" w:hAnsi="游ゴシック"/>
          <w:b/>
          <w:lang w:eastAsia="ja-JP"/>
        </w:rPr>
        <w:t>管理者 (Admin)</w:t>
      </w:r>
      <w:r w:rsidRPr="00680AD2">
        <w:rPr>
          <w:rFonts w:ascii="游ゴシック" w:eastAsia="游ゴシック" w:hAnsi="游ゴシック"/>
          <w:lang w:eastAsia="ja-JP"/>
        </w:rPr>
        <w:t>: すべての操作が可能。システムの全機能にアクセスできます。</w:t>
      </w:r>
    </w:p>
    <w:p w14:paraId="6A4B412A" w14:textId="77777777" w:rsidR="000C5B6D" w:rsidRPr="00680AD2" w:rsidRDefault="00000000">
      <w:pPr>
        <w:numPr>
          <w:ilvl w:val="0"/>
          <w:numId w:val="2"/>
        </w:numPr>
        <w:rPr>
          <w:rFonts w:ascii="游ゴシック" w:eastAsia="游ゴシック" w:hAnsi="游ゴシック"/>
          <w:lang w:eastAsia="ja-JP"/>
        </w:rPr>
      </w:pPr>
      <w:r w:rsidRPr="00680AD2">
        <w:rPr>
          <w:rFonts w:ascii="游ゴシック" w:eastAsia="游ゴシック" w:hAnsi="游ゴシック"/>
          <w:b/>
          <w:lang w:eastAsia="ja-JP"/>
        </w:rPr>
        <w:t>システム担当者 (System)</w:t>
      </w:r>
      <w:r w:rsidRPr="00680AD2">
        <w:rPr>
          <w:rFonts w:ascii="游ゴシック" w:eastAsia="游ゴシック" w:hAnsi="游ゴシック"/>
          <w:lang w:eastAsia="ja-JP"/>
        </w:rPr>
        <w:t>: ユーザーアカウントの追加・停止など、システム自体のメンテナンスを行います。</w:t>
      </w:r>
    </w:p>
    <w:p w14:paraId="640FD966" w14:textId="77777777" w:rsidR="000C5B6D" w:rsidRPr="00680AD2" w:rsidRDefault="00000000">
      <w:pPr>
        <w:numPr>
          <w:ilvl w:val="0"/>
          <w:numId w:val="2"/>
        </w:numPr>
        <w:rPr>
          <w:rFonts w:ascii="游ゴシック" w:eastAsia="游ゴシック" w:hAnsi="游ゴシック"/>
          <w:lang w:eastAsia="ja-JP"/>
        </w:rPr>
      </w:pPr>
      <w:r w:rsidRPr="00680AD2">
        <w:rPr>
          <w:rFonts w:ascii="游ゴシック" w:eastAsia="游ゴシック" w:hAnsi="游ゴシック"/>
          <w:b/>
          <w:lang w:eastAsia="ja-JP"/>
        </w:rPr>
        <w:t>総務・経理 (Somu)</w:t>
      </w:r>
      <w:r w:rsidRPr="00680AD2">
        <w:rPr>
          <w:rFonts w:ascii="游ゴシック" w:eastAsia="游ゴシック" w:hAnsi="游ゴシック"/>
          <w:lang w:eastAsia="ja-JP"/>
        </w:rPr>
        <w:t>: 企業・パートナー・案件のマスタ登録、日報の代理入力（OCR含む）、請求・支払の締め処理、先払い管理など、日々の実務全般を担います。</w:t>
      </w:r>
    </w:p>
    <w:p w14:paraId="4F140288" w14:textId="77777777" w:rsidR="000C5B6D" w:rsidRPr="00680AD2" w:rsidRDefault="00000000">
      <w:pPr>
        <w:numPr>
          <w:ilvl w:val="0"/>
          <w:numId w:val="2"/>
        </w:numPr>
        <w:rPr>
          <w:rFonts w:ascii="游ゴシック" w:eastAsia="游ゴシック" w:hAnsi="游ゴシック"/>
          <w:lang w:eastAsia="ja-JP"/>
        </w:rPr>
      </w:pPr>
      <w:r w:rsidRPr="00680AD2">
        <w:rPr>
          <w:rFonts w:ascii="游ゴシック" w:eastAsia="游ゴシック" w:hAnsi="游ゴシック"/>
          <w:b/>
          <w:lang w:eastAsia="ja-JP"/>
        </w:rPr>
        <w:t>経営者 (Executive)</w:t>
      </w:r>
      <w:r w:rsidRPr="00680AD2">
        <w:rPr>
          <w:rFonts w:ascii="游ゴシック" w:eastAsia="游ゴシック" w:hAnsi="游ゴシック"/>
          <w:lang w:eastAsia="ja-JP"/>
        </w:rPr>
        <w:t>: 請求額、支払額、先払い額など、お金に関わる集計データ</w:t>
      </w:r>
      <w:r w:rsidRPr="00680AD2">
        <w:rPr>
          <w:rFonts w:ascii="游ゴシック" w:eastAsia="游ゴシック" w:hAnsi="游ゴシック"/>
          <w:lang w:eastAsia="ja-JP"/>
        </w:rPr>
        <w:lastRenderedPageBreak/>
        <w:t>を確認・承認します。</w:t>
      </w:r>
    </w:p>
    <w:p w14:paraId="4DB20B80" w14:textId="77777777" w:rsidR="000C5B6D" w:rsidRPr="00680AD2" w:rsidRDefault="00000000">
      <w:pPr>
        <w:numPr>
          <w:ilvl w:val="0"/>
          <w:numId w:val="2"/>
        </w:numPr>
        <w:rPr>
          <w:rFonts w:ascii="游ゴシック" w:eastAsia="游ゴシック" w:hAnsi="游ゴシック"/>
          <w:lang w:eastAsia="ja-JP"/>
        </w:rPr>
      </w:pPr>
      <w:r w:rsidRPr="00680AD2">
        <w:rPr>
          <w:rFonts w:ascii="游ゴシック" w:eastAsia="游ゴシック" w:hAnsi="游ゴシック"/>
          <w:b/>
          <w:lang w:eastAsia="ja-JP"/>
        </w:rPr>
        <w:t>営業 (Sales)</w:t>
      </w:r>
      <w:r w:rsidRPr="00680AD2">
        <w:rPr>
          <w:rFonts w:ascii="游ゴシック" w:eastAsia="游ゴシック" w:hAnsi="游ゴシック"/>
          <w:lang w:eastAsia="ja-JP"/>
        </w:rPr>
        <w:t>: 自分の担当する案件のマスタ確認、担当案件の日報承認、請求書の印刷ができます。</w:t>
      </w:r>
    </w:p>
    <w:p w14:paraId="426FFD26" w14:textId="77777777" w:rsidR="000C5B6D" w:rsidRPr="00680AD2" w:rsidRDefault="00000000">
      <w:pPr>
        <w:numPr>
          <w:ilvl w:val="0"/>
          <w:numId w:val="2"/>
        </w:numPr>
        <w:rPr>
          <w:rFonts w:ascii="游ゴシック" w:eastAsia="游ゴシック" w:hAnsi="游ゴシック"/>
          <w:lang w:eastAsia="ja-JP"/>
        </w:rPr>
      </w:pPr>
      <w:r w:rsidRPr="00680AD2">
        <w:rPr>
          <w:rFonts w:ascii="游ゴシック" w:eastAsia="游ゴシック" w:hAnsi="游ゴシック"/>
          <w:b/>
          <w:lang w:eastAsia="ja-JP"/>
        </w:rPr>
        <w:t>パートナー (Partner)</w:t>
      </w:r>
      <w:r w:rsidRPr="00680AD2">
        <w:rPr>
          <w:rFonts w:ascii="游ゴシック" w:eastAsia="游ゴシック" w:hAnsi="游ゴシック"/>
          <w:lang w:eastAsia="ja-JP"/>
        </w:rPr>
        <w:t>: スマートフォン等からシステムにログインし、自身の日報（時間、経費など）を入力します。（※設定により、過去の自分の「支払明細書」を閲覧・ダウンロードすることも可能です）</w:t>
      </w:r>
    </w:p>
    <w:p w14:paraId="5D4F77DD" w14:textId="77777777" w:rsidR="000C5B6D" w:rsidRPr="00680AD2" w:rsidRDefault="00000000">
      <w:pPr>
        <w:numPr>
          <w:ilvl w:val="0"/>
          <w:numId w:val="2"/>
        </w:numPr>
        <w:rPr>
          <w:rFonts w:ascii="游ゴシック" w:eastAsia="游ゴシック" w:hAnsi="游ゴシック"/>
          <w:lang w:eastAsia="ja-JP"/>
        </w:rPr>
      </w:pPr>
      <w:r w:rsidRPr="00680AD2">
        <w:rPr>
          <w:rFonts w:ascii="游ゴシック" w:eastAsia="游ゴシック" w:hAnsi="游ゴシック"/>
          <w:b/>
          <w:lang w:eastAsia="ja-JP"/>
        </w:rPr>
        <w:t>企業 / 荷主 (Company)</w:t>
      </w:r>
      <w:r w:rsidRPr="00680AD2">
        <w:rPr>
          <w:rFonts w:ascii="游ゴシック" w:eastAsia="游ゴシック" w:hAnsi="游ゴシック"/>
          <w:lang w:eastAsia="ja-JP"/>
        </w:rPr>
        <w:t>: （※将来拡張）自社向けの請求書をダウンロードするためにログインします。</w:t>
      </w:r>
    </w:p>
    <w:p w14:paraId="4CB64A0D" w14:textId="77777777" w:rsidR="000C5B6D" w:rsidRPr="00680AD2" w:rsidRDefault="00000000">
      <w:pPr>
        <w:pStyle w:val="3"/>
        <w:rPr>
          <w:rFonts w:ascii="游ゴシック" w:eastAsia="游ゴシック" w:hAnsi="游ゴシック"/>
          <w:lang w:eastAsia="ja-JP"/>
        </w:rPr>
      </w:pPr>
      <w:bookmarkStart w:id="4" w:name="_Toc237295712"/>
      <w:r w:rsidRPr="00680AD2">
        <w:rPr>
          <w:rFonts w:ascii="游ゴシック" w:eastAsia="游ゴシック" w:hAnsi="游ゴシック"/>
          <w:lang w:eastAsia="ja-JP"/>
        </w:rPr>
        <w:t>3. 業務フロー（利用シナリオ）</w:t>
      </w:r>
      <w:bookmarkEnd w:id="4"/>
    </w:p>
    <w:p w14:paraId="0843BCBA" w14:textId="77777777" w:rsidR="000C5B6D" w:rsidRPr="00680AD2" w:rsidRDefault="00000000">
      <w:pPr>
        <w:rPr>
          <w:rFonts w:ascii="游ゴシック" w:eastAsia="游ゴシック" w:hAnsi="游ゴシック"/>
          <w:lang w:eastAsia="ja-JP"/>
        </w:rPr>
      </w:pPr>
      <w:r w:rsidRPr="00680AD2">
        <w:rPr>
          <w:rFonts w:ascii="游ゴシック" w:eastAsia="游ゴシック" w:hAnsi="游ゴシック"/>
          <w:lang w:eastAsia="ja-JP"/>
        </w:rPr>
        <w:t>本システムは、以下のストーリーに沿って日々の業務を回します。</w:t>
      </w:r>
    </w:p>
    <w:p w14:paraId="29ABE38B" w14:textId="77777777" w:rsidR="000C5B6D" w:rsidRPr="00680AD2" w:rsidRDefault="00000000">
      <w:pPr>
        <w:numPr>
          <w:ilvl w:val="0"/>
          <w:numId w:val="3"/>
        </w:numPr>
        <w:rPr>
          <w:rFonts w:ascii="游ゴシック" w:eastAsia="游ゴシック" w:hAnsi="游ゴシック"/>
          <w:lang w:eastAsia="ja-JP"/>
        </w:rPr>
      </w:pPr>
      <w:r w:rsidRPr="00680AD2">
        <w:rPr>
          <w:rFonts w:ascii="游ゴシック" w:eastAsia="游ゴシック" w:hAnsi="游ゴシック"/>
          <w:b/>
          <w:lang w:eastAsia="ja-JP"/>
        </w:rPr>
        <w:t>【準備】</w:t>
      </w:r>
      <w:r w:rsidRPr="00680AD2">
        <w:rPr>
          <w:rFonts w:ascii="游ゴシック" w:eastAsia="游ゴシック" w:hAnsi="游ゴシック"/>
          <w:lang w:eastAsia="ja-JP"/>
        </w:rPr>
        <w:t xml:space="preserve"> 総務が「企業」「パートナー」「案件（いくら請求でき、いくらで払うか）」の情報をシステムに登録します。</w:t>
      </w:r>
    </w:p>
    <w:p w14:paraId="42451946" w14:textId="77777777" w:rsidR="000C5B6D" w:rsidRPr="00680AD2" w:rsidRDefault="00000000">
      <w:pPr>
        <w:numPr>
          <w:ilvl w:val="0"/>
          <w:numId w:val="3"/>
        </w:numPr>
        <w:rPr>
          <w:rFonts w:ascii="游ゴシック" w:eastAsia="游ゴシック" w:hAnsi="游ゴシック"/>
          <w:lang w:eastAsia="ja-JP"/>
        </w:rPr>
      </w:pPr>
      <w:r w:rsidRPr="00680AD2">
        <w:rPr>
          <w:rFonts w:ascii="游ゴシック" w:eastAsia="游ゴシック" w:hAnsi="游ゴシック"/>
          <w:b/>
          <w:lang w:eastAsia="ja-JP"/>
        </w:rPr>
        <w:t>【日々】</w:t>
      </w:r>
      <w:r w:rsidRPr="00680AD2">
        <w:rPr>
          <w:rFonts w:ascii="游ゴシック" w:eastAsia="游ゴシック" w:hAnsi="游ゴシック"/>
          <w:lang w:eastAsia="ja-JP"/>
        </w:rPr>
        <w:t xml:space="preserve"> パートナーが日報を入力する、またはFAXで届いた日報を総務がシステムに登録または読み込ませます（OCR自動入力を検討中）。</w:t>
      </w:r>
    </w:p>
    <w:p w14:paraId="6FE75ABC" w14:textId="77777777" w:rsidR="000C5B6D" w:rsidRPr="00680AD2" w:rsidRDefault="00000000">
      <w:pPr>
        <w:numPr>
          <w:ilvl w:val="0"/>
          <w:numId w:val="3"/>
        </w:numPr>
        <w:rPr>
          <w:rFonts w:ascii="游ゴシック" w:eastAsia="游ゴシック" w:hAnsi="游ゴシック"/>
          <w:lang w:eastAsia="ja-JP"/>
        </w:rPr>
      </w:pPr>
      <w:r w:rsidRPr="00680AD2">
        <w:rPr>
          <w:rFonts w:ascii="游ゴシック" w:eastAsia="游ゴシック" w:hAnsi="游ゴシック"/>
          <w:b/>
          <w:lang w:eastAsia="ja-JP"/>
        </w:rPr>
        <w:t>【確認】</w:t>
      </w:r>
      <w:r w:rsidRPr="00680AD2">
        <w:rPr>
          <w:rFonts w:ascii="游ゴシック" w:eastAsia="游ゴシック" w:hAnsi="游ゴシック"/>
          <w:lang w:eastAsia="ja-JP"/>
        </w:rPr>
        <w:t xml:space="preserve"> 総務や営業が日報の内容（時間や経費）を入力・確認し、「承認」してデータをロック（確定）します。</w:t>
      </w:r>
    </w:p>
    <w:p w14:paraId="1990C301" w14:textId="77777777" w:rsidR="000C5B6D" w:rsidRPr="00680AD2" w:rsidRDefault="00000000">
      <w:pPr>
        <w:numPr>
          <w:ilvl w:val="0"/>
          <w:numId w:val="3"/>
        </w:numPr>
        <w:rPr>
          <w:rFonts w:ascii="游ゴシック" w:eastAsia="游ゴシック" w:hAnsi="游ゴシック"/>
          <w:lang w:eastAsia="ja-JP"/>
        </w:rPr>
      </w:pPr>
      <w:r w:rsidRPr="00680AD2">
        <w:rPr>
          <w:rFonts w:ascii="游ゴシック" w:eastAsia="游ゴシック" w:hAnsi="游ゴシック"/>
          <w:b/>
          <w:lang w:eastAsia="ja-JP"/>
        </w:rPr>
        <w:t>【随時】</w:t>
      </w:r>
      <w:r w:rsidRPr="00680AD2">
        <w:rPr>
          <w:rFonts w:ascii="游ゴシック" w:eastAsia="游ゴシック" w:hAnsi="游ゴシック"/>
          <w:lang w:eastAsia="ja-JP"/>
        </w:rPr>
        <w:t xml:space="preserve"> パートナーからの要望に応じ、総務が「先払い（分割払い）」の処理をシステムに登録します。</w:t>
      </w:r>
    </w:p>
    <w:p w14:paraId="6195B5A2" w14:textId="0FFEDE89" w:rsidR="00680AD2" w:rsidRDefault="00000000">
      <w:pPr>
        <w:numPr>
          <w:ilvl w:val="0"/>
          <w:numId w:val="3"/>
        </w:numPr>
        <w:rPr>
          <w:rFonts w:ascii="游ゴシック" w:eastAsia="游ゴシック" w:hAnsi="游ゴシック"/>
          <w:lang w:eastAsia="ja-JP"/>
        </w:rPr>
      </w:pPr>
      <w:r w:rsidRPr="00680AD2">
        <w:rPr>
          <w:rFonts w:ascii="游ゴシック" w:eastAsia="游ゴシック" w:hAnsi="游ゴシック"/>
          <w:b/>
          <w:lang w:eastAsia="ja-JP"/>
        </w:rPr>
        <w:t>【月次】</w:t>
      </w:r>
      <w:r w:rsidRPr="00680AD2">
        <w:rPr>
          <w:rFonts w:ascii="游ゴシック" w:eastAsia="游ゴシック" w:hAnsi="游ゴシック"/>
          <w:lang w:eastAsia="ja-JP"/>
        </w:rPr>
        <w:t xml:space="preserve"> 企業ごと、パートナーごとの「締日」に合わせて、総務がボタン一つで「請求締め」「支払締め」を実行します。システムが請求書と支払明細書（PDF）を自動作成します。</w:t>
      </w:r>
    </w:p>
    <w:p w14:paraId="3FABF866" w14:textId="77777777" w:rsidR="00680AD2" w:rsidRDefault="00680AD2">
      <w:pPr>
        <w:widowControl/>
        <w:rPr>
          <w:rFonts w:ascii="游ゴシック" w:eastAsia="游ゴシック" w:hAnsi="游ゴシック"/>
          <w:lang w:eastAsia="ja-JP"/>
        </w:rPr>
      </w:pPr>
      <w:r>
        <w:rPr>
          <w:rFonts w:ascii="游ゴシック" w:eastAsia="游ゴシック" w:hAnsi="游ゴシック"/>
          <w:lang w:eastAsia="ja-JP"/>
        </w:rPr>
        <w:br w:type="page"/>
      </w:r>
    </w:p>
    <w:p w14:paraId="4765F180" w14:textId="2591D6CC" w:rsidR="000C5B6D" w:rsidRPr="00F775F4" w:rsidRDefault="00000000" w:rsidP="003356C3">
      <w:pPr>
        <w:pStyle w:val="1"/>
        <w:rPr>
          <w:rStyle w:val="22"/>
          <w:lang w:eastAsia="ja-JP"/>
        </w:rPr>
      </w:pPr>
      <w:bookmarkStart w:id="5" w:name="_Toc237295713"/>
      <w:r w:rsidRPr="00F775F4">
        <w:rPr>
          <w:rStyle w:val="22"/>
          <w:lang w:eastAsia="ja-JP"/>
        </w:rPr>
        <w:lastRenderedPageBreak/>
        <w:t>第1章：ログイン</w:t>
      </w:r>
      <w:r w:rsidRPr="003356C3">
        <w:rPr>
          <w:rStyle w:val="22"/>
          <w:sz w:val="32"/>
          <w:szCs w:val="32"/>
          <w:lang w:eastAsia="ja-JP"/>
        </w:rPr>
        <w:t>・</w:t>
      </w:r>
      <w:r w:rsidRPr="00F775F4">
        <w:rPr>
          <w:rStyle w:val="22"/>
          <w:lang w:eastAsia="ja-JP"/>
        </w:rPr>
        <w:t>認証</w:t>
      </w:r>
      <w:r w:rsidRPr="003356C3">
        <w:rPr>
          <w:rStyle w:val="22"/>
          <w:sz w:val="32"/>
          <w:szCs w:val="32"/>
          <w:lang w:eastAsia="ja-JP"/>
        </w:rPr>
        <w:t>・</w:t>
      </w:r>
      <w:r w:rsidRPr="00F775F4">
        <w:rPr>
          <w:rStyle w:val="22"/>
          <w:lang w:eastAsia="ja-JP"/>
        </w:rPr>
        <w:t>権限管理画面</w:t>
      </w:r>
      <w:bookmarkEnd w:id="5"/>
    </w:p>
    <w:p w14:paraId="2CEE99B0" w14:textId="77777777" w:rsidR="000C5B6D" w:rsidRPr="00680AD2" w:rsidRDefault="00000000">
      <w:pPr>
        <w:pStyle w:val="3"/>
        <w:rPr>
          <w:rFonts w:ascii="游ゴシック" w:eastAsia="游ゴシック" w:hAnsi="游ゴシック"/>
          <w:lang w:eastAsia="ja-JP"/>
        </w:rPr>
      </w:pPr>
      <w:bookmarkStart w:id="6" w:name="_Toc237295714"/>
      <w:r w:rsidRPr="00680AD2">
        <w:rPr>
          <w:rFonts w:ascii="游ゴシック" w:eastAsia="游ゴシック" w:hAnsi="游ゴシック"/>
          <w:lang w:eastAsia="ja-JP"/>
        </w:rPr>
        <w:t>1. 画面イメージ</w:t>
      </w:r>
      <w:bookmarkEnd w:id="6"/>
    </w:p>
    <w:p w14:paraId="588AB4C6" w14:textId="77777777" w:rsidR="000C5B6D" w:rsidRPr="00680AD2" w:rsidRDefault="00000000">
      <w:pPr>
        <w:rPr>
          <w:rFonts w:ascii="游ゴシック" w:eastAsia="游ゴシック" w:hAnsi="游ゴシック"/>
          <w:lang w:eastAsia="ja-JP"/>
        </w:rPr>
      </w:pPr>
      <w:r w:rsidRPr="00680AD2">
        <w:rPr>
          <w:rFonts w:ascii="游ゴシック" w:eastAsia="游ゴシック" w:hAnsi="游ゴシック"/>
          <w:noProof/>
        </w:rPr>
        <w:drawing>
          <wp:inline distT="0" distB="0" distL="0" distR="0" wp14:anchorId="3AE493EC" wp14:editId="6E0BA012">
            <wp:extent cx="5486400" cy="3062177"/>
            <wp:effectExtent l="0" t="0" r="0" b="0"/>
            <wp:docPr id="1" name="image-EF5Z_kHmoSzv8MK8yok0S.jpeg"/>
            <wp:cNvGraphicFramePr/>
            <a:graphic xmlns:a="http://schemas.openxmlformats.org/drawingml/2006/main">
              <a:graphicData uri="http://schemas.openxmlformats.org/drawingml/2006/picture">
                <pic:pic xmlns:pic="http://schemas.openxmlformats.org/drawingml/2006/picture">
                  <pic:nvPicPr>
                    <pic:cNvPr id="1" name="image-EF5Z_kHmoSzv8MK8yok0S.jpeg" descr="画面モックアップ"/>
                    <pic:cNvPicPr/>
                  </pic:nvPicPr>
                  <pic:blipFill>
                    <a:blip r:embed="rId8" cstate="print"/>
                    <a:srcRect/>
                    <a:stretch>
                      <a:fillRect/>
                    </a:stretch>
                  </pic:blipFill>
                  <pic:spPr>
                    <a:xfrm>
                      <a:off x="0" y="0"/>
                      <a:ext cx="5486400" cy="3062177"/>
                    </a:xfrm>
                    <a:prstGeom prst="rect">
                      <a:avLst/>
                    </a:prstGeom>
                  </pic:spPr>
                </pic:pic>
              </a:graphicData>
            </a:graphic>
          </wp:inline>
        </w:drawing>
      </w:r>
      <w:r w:rsidRPr="00680AD2">
        <w:rPr>
          <w:rFonts w:ascii="游ゴシック" w:eastAsia="游ゴシック" w:hAnsi="游ゴシック"/>
          <w:lang w:eastAsia="ja-JP"/>
        </w:rPr>
        <w:t xml:space="preserve"> 画面の中央にスッキリとしたログインフォームが配置されています。日常的に使うシステムであるため、利用者が迷わずに入力できるよう必要最低限のシンプルなデザインを採用しています。設定メニューからアクセスできるパスワード変更画面も用意されており、セキュリティを重視した無駄のないレイアウトです。</w:t>
      </w:r>
    </w:p>
    <w:p w14:paraId="5C4606D7" w14:textId="77777777" w:rsidR="000C5B6D" w:rsidRPr="00680AD2" w:rsidRDefault="00000000">
      <w:pPr>
        <w:pStyle w:val="3"/>
        <w:rPr>
          <w:rFonts w:ascii="游ゴシック" w:eastAsia="游ゴシック" w:hAnsi="游ゴシック"/>
          <w:lang w:eastAsia="ja-JP"/>
        </w:rPr>
      </w:pPr>
      <w:bookmarkStart w:id="7" w:name="_Toc237295715"/>
      <w:r w:rsidRPr="00680AD2">
        <w:rPr>
          <w:rFonts w:ascii="游ゴシック" w:eastAsia="游ゴシック" w:hAnsi="游ゴシック"/>
          <w:lang w:eastAsia="ja-JP"/>
        </w:rPr>
        <w:t>2. 機能概要</w:t>
      </w:r>
      <w:bookmarkEnd w:id="7"/>
    </w:p>
    <w:p w14:paraId="05814A10" w14:textId="77777777" w:rsidR="000C5B6D" w:rsidRPr="00680AD2" w:rsidRDefault="00000000">
      <w:pPr>
        <w:rPr>
          <w:rFonts w:ascii="游ゴシック" w:eastAsia="游ゴシック" w:hAnsi="游ゴシック"/>
          <w:lang w:eastAsia="ja-JP"/>
        </w:rPr>
      </w:pPr>
      <w:r w:rsidRPr="00680AD2">
        <w:rPr>
          <w:rFonts w:ascii="游ゴシック" w:eastAsia="游ゴシック" w:hAnsi="游ゴシック"/>
          <w:lang w:eastAsia="ja-JP"/>
        </w:rPr>
        <w:t>利用者がシステムへ安全にアクセスするための入り口となる画面です。メールアドレスとパスワードによる本人確認を行うことで、関係者以外の不正な利用を確実に防ぎます。また、「管理者」「総務」「営業」といった担当者の役割（権限）に応じて、システム内で見られる情報や操作できる機能を自動的に切り替えます。これにより、機密情報を守りながら各部門がスムーズに業務を開始できます。</w:t>
      </w:r>
    </w:p>
    <w:p w14:paraId="4C030720" w14:textId="77777777" w:rsidR="000C5B6D" w:rsidRPr="00680AD2" w:rsidRDefault="00000000">
      <w:pPr>
        <w:pStyle w:val="3"/>
        <w:rPr>
          <w:rFonts w:ascii="游ゴシック" w:eastAsia="游ゴシック" w:hAnsi="游ゴシック"/>
          <w:lang w:eastAsia="ja-JP"/>
        </w:rPr>
      </w:pPr>
      <w:bookmarkStart w:id="8" w:name="_Toc237295716"/>
      <w:r w:rsidRPr="00680AD2">
        <w:rPr>
          <w:rFonts w:ascii="游ゴシック" w:eastAsia="游ゴシック" w:hAnsi="游ゴシック"/>
          <w:lang w:eastAsia="ja-JP"/>
        </w:rPr>
        <w:t>3. 画面上の入力項目・表示項目（具体例付き）</w:t>
      </w:r>
      <w:bookmarkEnd w:id="8"/>
    </w:p>
    <w:p w14:paraId="2B35431F" w14:textId="77777777" w:rsidR="000C5B6D" w:rsidRPr="00680AD2" w:rsidRDefault="00000000">
      <w:pPr>
        <w:numPr>
          <w:ilvl w:val="0"/>
          <w:numId w:val="4"/>
        </w:numPr>
        <w:rPr>
          <w:rFonts w:ascii="游ゴシック" w:eastAsia="游ゴシック" w:hAnsi="游ゴシック"/>
          <w:lang w:eastAsia="ja-JP"/>
        </w:rPr>
      </w:pPr>
      <w:r w:rsidRPr="00680AD2">
        <w:rPr>
          <w:rFonts w:ascii="游ゴシック" w:eastAsia="游ゴシック" w:hAnsi="游ゴシック"/>
          <w:b/>
          <w:lang w:eastAsia="ja-JP"/>
        </w:rPr>
        <w:t>メールアドレス</w:t>
      </w:r>
      <w:r w:rsidRPr="00680AD2">
        <w:rPr>
          <w:rFonts w:ascii="游ゴシック" w:eastAsia="游ゴシック" w:hAnsi="游ゴシック"/>
          <w:lang w:eastAsia="ja-JP"/>
        </w:rPr>
        <w:t>: システムを利用するためのIDとして、会社から付与されたメールアドレスを入力します。例：「</w:t>
      </w:r>
      <w:hyperlink r:id="rId9">
        <w:r w:rsidRPr="00680AD2">
          <w:rPr>
            <w:rStyle w:val="a3"/>
            <w:rFonts w:ascii="游ゴシック" w:eastAsia="游ゴシック" w:hAnsi="游ゴシック"/>
            <w:lang w:eastAsia="ja-JP"/>
          </w:rPr>
          <w:t>yamada@example.com</w:t>
        </w:r>
      </w:hyperlink>
      <w:r w:rsidRPr="00680AD2">
        <w:rPr>
          <w:rFonts w:ascii="游ゴシック" w:eastAsia="游ゴシック" w:hAnsi="游ゴシック"/>
          <w:lang w:eastAsia="ja-JP"/>
        </w:rPr>
        <w:t>」</w:t>
      </w:r>
    </w:p>
    <w:p w14:paraId="355CD6B3" w14:textId="1102D665" w:rsidR="000C5B6D" w:rsidRPr="00680AD2" w:rsidRDefault="00000000">
      <w:pPr>
        <w:numPr>
          <w:ilvl w:val="0"/>
          <w:numId w:val="4"/>
        </w:numPr>
        <w:rPr>
          <w:rFonts w:ascii="游ゴシック" w:eastAsia="游ゴシック" w:hAnsi="游ゴシック"/>
        </w:rPr>
      </w:pPr>
      <w:r w:rsidRPr="00680AD2">
        <w:rPr>
          <w:rFonts w:ascii="游ゴシック" w:eastAsia="游ゴシック" w:hAnsi="游ゴシック"/>
          <w:b/>
          <w:lang w:eastAsia="ja-JP"/>
        </w:rPr>
        <w:lastRenderedPageBreak/>
        <w:t>パスワード</w:t>
      </w:r>
      <w:r w:rsidRPr="00680AD2">
        <w:rPr>
          <w:rFonts w:ascii="游ゴシック" w:eastAsia="游ゴシック" w:hAnsi="游ゴシック"/>
          <w:lang w:eastAsia="ja-JP"/>
        </w:rPr>
        <w:t>: 自身で設定した推測されにくいパスワードを入力します。</w:t>
      </w:r>
      <w:r w:rsidRPr="00680AD2">
        <w:rPr>
          <w:rFonts w:ascii="游ゴシック" w:eastAsia="游ゴシック" w:hAnsi="游ゴシック"/>
        </w:rPr>
        <w:t>例：「</w:t>
      </w:r>
      <w:r w:rsidR="00D9258B">
        <w:rPr>
          <w:rFonts w:ascii="游ゴシック" w:eastAsia="游ゴシック" w:hAnsi="游ゴシック" w:hint="eastAsia"/>
          <w:lang w:eastAsia="ja-JP"/>
        </w:rPr>
        <w:t>#DjeuU@5862</w:t>
      </w:r>
      <w:r w:rsidRPr="00680AD2">
        <w:rPr>
          <w:rFonts w:ascii="游ゴシック" w:eastAsia="游ゴシック" w:hAnsi="游ゴシック"/>
        </w:rPr>
        <w:t>」</w:t>
      </w:r>
    </w:p>
    <w:p w14:paraId="45A57415" w14:textId="34C4456C" w:rsidR="000C5B6D" w:rsidRPr="00680AD2" w:rsidRDefault="00000000">
      <w:pPr>
        <w:numPr>
          <w:ilvl w:val="0"/>
          <w:numId w:val="4"/>
        </w:numPr>
        <w:rPr>
          <w:rFonts w:ascii="游ゴシック" w:eastAsia="游ゴシック" w:hAnsi="游ゴシック"/>
        </w:rPr>
      </w:pPr>
      <w:r w:rsidRPr="00680AD2">
        <w:rPr>
          <w:rFonts w:ascii="游ゴシック" w:eastAsia="游ゴシック" w:hAnsi="游ゴシック"/>
          <w:b/>
          <w:lang w:eastAsia="ja-JP"/>
        </w:rPr>
        <w:t>現在のパスワード</w:t>
      </w:r>
      <w:r w:rsidRPr="00680AD2">
        <w:rPr>
          <w:rFonts w:ascii="游ゴシック" w:eastAsia="游ゴシック" w:hAnsi="游ゴシック"/>
          <w:lang w:eastAsia="ja-JP"/>
        </w:rPr>
        <w:t>（パスワード変更時）: セキュリティ確認のため、今現在使っているパスワードを入力します。</w:t>
      </w:r>
      <w:r w:rsidRPr="00680AD2">
        <w:rPr>
          <w:rFonts w:ascii="游ゴシック" w:eastAsia="游ゴシック" w:hAnsi="游ゴシック"/>
        </w:rPr>
        <w:t>例：「</w:t>
      </w:r>
      <w:r w:rsidR="00D9258B" w:rsidRPr="00D9258B">
        <w:rPr>
          <w:rFonts w:ascii="游ゴシック" w:eastAsia="游ゴシック" w:hAnsi="游ゴシック"/>
        </w:rPr>
        <w:t>#DjeuU@5862</w:t>
      </w:r>
      <w:r w:rsidRPr="00680AD2">
        <w:rPr>
          <w:rFonts w:ascii="游ゴシック" w:eastAsia="游ゴシック" w:hAnsi="游ゴシック"/>
        </w:rPr>
        <w:t>」</w:t>
      </w:r>
    </w:p>
    <w:p w14:paraId="77632869" w14:textId="77777777" w:rsidR="000C5B6D" w:rsidRPr="00680AD2" w:rsidRDefault="00000000">
      <w:pPr>
        <w:numPr>
          <w:ilvl w:val="0"/>
          <w:numId w:val="4"/>
        </w:numPr>
        <w:rPr>
          <w:rFonts w:ascii="游ゴシック" w:eastAsia="游ゴシック" w:hAnsi="游ゴシック"/>
        </w:rPr>
      </w:pPr>
      <w:r w:rsidRPr="00680AD2">
        <w:rPr>
          <w:rFonts w:ascii="游ゴシック" w:eastAsia="游ゴシック" w:hAnsi="游ゴシック"/>
          <w:b/>
          <w:lang w:eastAsia="ja-JP"/>
        </w:rPr>
        <w:t>新しいパスワード</w:t>
      </w:r>
      <w:r w:rsidRPr="00680AD2">
        <w:rPr>
          <w:rFonts w:ascii="游ゴシック" w:eastAsia="游ゴシック" w:hAnsi="游ゴシック"/>
          <w:lang w:eastAsia="ja-JP"/>
        </w:rPr>
        <w:t>（パスワード変更時）: 新しく設定したい変更後のパスワードを入力します。</w:t>
      </w:r>
      <w:r w:rsidRPr="00680AD2">
        <w:rPr>
          <w:rFonts w:ascii="游ゴシック" w:eastAsia="游ゴシック" w:hAnsi="游ゴシック"/>
        </w:rPr>
        <w:t>例：「NewPass789?」</w:t>
      </w:r>
    </w:p>
    <w:p w14:paraId="32123BBB" w14:textId="77777777" w:rsidR="000C5B6D" w:rsidRPr="00680AD2" w:rsidRDefault="00000000">
      <w:pPr>
        <w:numPr>
          <w:ilvl w:val="0"/>
          <w:numId w:val="4"/>
        </w:numPr>
        <w:rPr>
          <w:rFonts w:ascii="游ゴシック" w:eastAsia="游ゴシック" w:hAnsi="游ゴシック"/>
        </w:rPr>
      </w:pPr>
      <w:r w:rsidRPr="00680AD2">
        <w:rPr>
          <w:rFonts w:ascii="游ゴシック" w:eastAsia="游ゴシック" w:hAnsi="游ゴシック"/>
          <w:b/>
          <w:lang w:eastAsia="ja-JP"/>
        </w:rPr>
        <w:t>新しいパスワード（確認用）</w:t>
      </w:r>
      <w:r w:rsidRPr="00680AD2">
        <w:rPr>
          <w:rFonts w:ascii="游ゴシック" w:eastAsia="游ゴシック" w:hAnsi="游ゴシック"/>
          <w:lang w:eastAsia="ja-JP"/>
        </w:rPr>
        <w:t>（パスワード変更時）: 入力間違いを防ぐため、上で入力した新しいパスワードをもう一度入力します。</w:t>
      </w:r>
      <w:r w:rsidRPr="00680AD2">
        <w:rPr>
          <w:rFonts w:ascii="游ゴシック" w:eastAsia="游ゴシック" w:hAnsi="游ゴシック"/>
        </w:rPr>
        <w:t>例：「NewPass789?」</w:t>
      </w:r>
    </w:p>
    <w:p w14:paraId="008A4AE1" w14:textId="77777777" w:rsidR="000C5B6D" w:rsidRPr="00680AD2" w:rsidRDefault="00000000">
      <w:pPr>
        <w:pStyle w:val="3"/>
        <w:rPr>
          <w:rFonts w:ascii="游ゴシック" w:eastAsia="游ゴシック" w:hAnsi="游ゴシック"/>
          <w:lang w:eastAsia="ja-JP"/>
        </w:rPr>
      </w:pPr>
      <w:bookmarkStart w:id="9" w:name="_Toc237295717"/>
      <w:r w:rsidRPr="00680AD2">
        <w:rPr>
          <w:rFonts w:ascii="游ゴシック" w:eastAsia="游ゴシック" w:hAnsi="游ゴシック"/>
          <w:lang w:eastAsia="ja-JP"/>
        </w:rPr>
        <w:t>4. アクションボタンの働き</w:t>
      </w:r>
      <w:bookmarkEnd w:id="9"/>
    </w:p>
    <w:p w14:paraId="54675A53" w14:textId="77777777" w:rsidR="000C5B6D" w:rsidRPr="00680AD2" w:rsidRDefault="00000000">
      <w:pPr>
        <w:numPr>
          <w:ilvl w:val="0"/>
          <w:numId w:val="5"/>
        </w:numPr>
        <w:rPr>
          <w:rFonts w:ascii="游ゴシック" w:eastAsia="游ゴシック" w:hAnsi="游ゴシック"/>
          <w:lang w:eastAsia="ja-JP"/>
        </w:rPr>
      </w:pPr>
      <w:r w:rsidRPr="00680AD2">
        <w:rPr>
          <w:rFonts w:ascii="游ゴシック" w:eastAsia="游ゴシック" w:hAnsi="游ゴシック"/>
          <w:b/>
          <w:lang w:eastAsia="ja-JP"/>
        </w:rPr>
        <w:t>「ログイン」ボタン</w:t>
      </w:r>
      <w:r w:rsidRPr="00680AD2">
        <w:rPr>
          <w:rFonts w:ascii="游ゴシック" w:eastAsia="游ゴシック" w:hAnsi="游ゴシック"/>
          <w:lang w:eastAsia="ja-JP"/>
        </w:rPr>
        <w:t>: すべての利用者がログイン画面で情報を入力した後に押します。入力内容が正しければ、自分の権限に合わせたダッシュボード画面に移動します。間違っている場合は「メールアドレスまたはパスワードが正しくありません」とエラーが表示されます。</w:t>
      </w:r>
    </w:p>
    <w:p w14:paraId="1C011206" w14:textId="77777777" w:rsidR="000C5B6D" w:rsidRPr="00680AD2" w:rsidRDefault="00000000">
      <w:pPr>
        <w:numPr>
          <w:ilvl w:val="0"/>
          <w:numId w:val="5"/>
        </w:numPr>
        <w:rPr>
          <w:rFonts w:ascii="游ゴシック" w:eastAsia="游ゴシック" w:hAnsi="游ゴシック"/>
          <w:lang w:eastAsia="ja-JP"/>
        </w:rPr>
      </w:pPr>
      <w:r w:rsidRPr="00680AD2">
        <w:rPr>
          <w:rFonts w:ascii="游ゴシック" w:eastAsia="游ゴシック" w:hAnsi="游ゴシック"/>
          <w:b/>
          <w:lang w:eastAsia="ja-JP"/>
        </w:rPr>
        <w:t>「パスワード変更」選択メニュー</w:t>
      </w:r>
      <w:r w:rsidRPr="00680AD2">
        <w:rPr>
          <w:rFonts w:ascii="游ゴシック" w:eastAsia="游ゴシック" w:hAnsi="游ゴシック"/>
          <w:lang w:eastAsia="ja-JP"/>
        </w:rPr>
        <w:t>: ログイン後にパスワードを定期更新したい時や変更が必要な時に押します。パスワード変更用の画面へ移動します。</w:t>
      </w:r>
    </w:p>
    <w:p w14:paraId="701D3663" w14:textId="77777777" w:rsidR="000C5B6D" w:rsidRPr="00680AD2" w:rsidRDefault="00000000">
      <w:pPr>
        <w:numPr>
          <w:ilvl w:val="0"/>
          <w:numId w:val="5"/>
        </w:numPr>
        <w:rPr>
          <w:rFonts w:ascii="游ゴシック" w:eastAsia="游ゴシック" w:hAnsi="游ゴシック"/>
          <w:lang w:eastAsia="ja-JP"/>
        </w:rPr>
      </w:pPr>
      <w:r w:rsidRPr="00680AD2">
        <w:rPr>
          <w:rFonts w:ascii="游ゴシック" w:eastAsia="游ゴシック" w:hAnsi="游ゴシック"/>
          <w:b/>
          <w:lang w:eastAsia="ja-JP"/>
        </w:rPr>
        <w:t>「変更を保存」ボタン</w:t>
      </w:r>
      <w:r w:rsidRPr="00680AD2">
        <w:rPr>
          <w:rFonts w:ascii="游ゴシック" w:eastAsia="游ゴシック" w:hAnsi="游ゴシック"/>
          <w:lang w:eastAsia="ja-JP"/>
        </w:rPr>
        <w:t>: パスワード変更画面で情報を入力した後に押します。新しいパスワードがシステムに登録され、画面に入力内容がリセットされるとともに完了のお知らせが表示されます。</w:t>
      </w:r>
    </w:p>
    <w:p w14:paraId="2BBC5560" w14:textId="77777777" w:rsidR="000C5B6D" w:rsidRPr="00680AD2" w:rsidRDefault="00000000">
      <w:pPr>
        <w:numPr>
          <w:ilvl w:val="0"/>
          <w:numId w:val="5"/>
        </w:numPr>
        <w:rPr>
          <w:rFonts w:ascii="游ゴシック" w:eastAsia="游ゴシック" w:hAnsi="游ゴシック"/>
          <w:lang w:eastAsia="ja-JP"/>
        </w:rPr>
      </w:pPr>
      <w:r w:rsidRPr="00680AD2">
        <w:rPr>
          <w:rFonts w:ascii="游ゴシック" w:eastAsia="游ゴシック" w:hAnsi="游ゴシック"/>
          <w:b/>
          <w:lang w:eastAsia="ja-JP"/>
        </w:rPr>
        <w:t>「ログアウト」ボタン</w:t>
      </w:r>
      <w:r w:rsidRPr="00680AD2">
        <w:rPr>
          <w:rFonts w:ascii="游ゴシック" w:eastAsia="游ゴシック" w:hAnsi="游ゴシック"/>
          <w:lang w:eastAsia="ja-JP"/>
        </w:rPr>
        <w:t>: 一日の業務を終える時や離席する時に押します。システムから安全に切断され、再度ログイン画面に戻ります。</w:t>
      </w:r>
    </w:p>
    <w:p w14:paraId="7323FC71" w14:textId="77777777" w:rsidR="000C5B6D" w:rsidRPr="00680AD2" w:rsidRDefault="00000000">
      <w:pPr>
        <w:pStyle w:val="3"/>
        <w:rPr>
          <w:rFonts w:ascii="游ゴシック" w:eastAsia="游ゴシック" w:hAnsi="游ゴシック"/>
          <w:lang w:eastAsia="ja-JP"/>
        </w:rPr>
      </w:pPr>
      <w:bookmarkStart w:id="10" w:name="_Toc237295718"/>
      <w:r w:rsidRPr="00680AD2">
        <w:rPr>
          <w:rFonts w:ascii="游ゴシック" w:eastAsia="游ゴシック" w:hAnsi="游ゴシック"/>
          <w:lang w:eastAsia="ja-JP"/>
        </w:rPr>
        <w:t>5. この画面の利用価値・できること（メリット）</w:t>
      </w:r>
      <w:bookmarkEnd w:id="10"/>
    </w:p>
    <w:p w14:paraId="46988093" w14:textId="77777777" w:rsidR="000C5B6D" w:rsidRPr="00680AD2" w:rsidRDefault="00000000">
      <w:pPr>
        <w:rPr>
          <w:rFonts w:ascii="游ゴシック" w:eastAsia="游ゴシック" w:hAnsi="游ゴシック"/>
          <w:lang w:eastAsia="ja-JP"/>
        </w:rPr>
      </w:pPr>
      <w:r w:rsidRPr="00680AD2">
        <w:rPr>
          <w:rFonts w:ascii="游ゴシック" w:eastAsia="游ゴシック" w:hAnsi="游ゴシック"/>
          <w:lang w:eastAsia="ja-JP"/>
        </w:rPr>
        <w:t>権限による機能制限が自動的に行われるため、「営業担当が誤って経理の支払いデータを書き換えてしまう」といった重大な事故を未然に防ぐことができます。それぞれの担当者は自分に許可された必要な情報や機能だけを見ることができるため、画面がスッキリして業務に集中でき、システム全体の安全性と使いやすさが同時に向上します。</w:t>
      </w:r>
    </w:p>
    <w:p w14:paraId="63895540" w14:textId="77777777" w:rsidR="000C5B6D" w:rsidRPr="00680AD2" w:rsidRDefault="00000000">
      <w:pPr>
        <w:pStyle w:val="3"/>
        <w:rPr>
          <w:rFonts w:ascii="游ゴシック" w:eastAsia="游ゴシック" w:hAnsi="游ゴシック"/>
          <w:lang w:eastAsia="ja-JP"/>
        </w:rPr>
      </w:pPr>
      <w:bookmarkStart w:id="11" w:name="_Toc237295719"/>
      <w:r w:rsidRPr="00680AD2">
        <w:rPr>
          <w:rFonts w:ascii="游ゴシック" w:eastAsia="游ゴシック" w:hAnsi="游ゴシック"/>
          <w:lang w:eastAsia="ja-JP"/>
        </w:rPr>
        <w:t>6. 将来構想</w:t>
      </w:r>
      <w:bookmarkEnd w:id="11"/>
    </w:p>
    <w:p w14:paraId="26986DE4" w14:textId="7B182350" w:rsidR="00680AD2" w:rsidRPr="00680AD2" w:rsidRDefault="00000000">
      <w:pPr>
        <w:rPr>
          <w:rFonts w:ascii="游ゴシック" w:eastAsia="游ゴシック" w:hAnsi="游ゴシック"/>
          <w:lang w:eastAsia="ja-JP"/>
        </w:rPr>
      </w:pPr>
      <w:r w:rsidRPr="00680AD2">
        <w:rPr>
          <w:rFonts w:ascii="游ゴシック" w:eastAsia="游ゴシック" w:hAnsi="游ゴシック"/>
          <w:lang w:eastAsia="ja-JP"/>
        </w:rPr>
        <w:t>特になし</w:t>
      </w:r>
    </w:p>
    <w:p w14:paraId="680FAD72" w14:textId="77777777" w:rsidR="00680AD2" w:rsidRPr="00680AD2" w:rsidRDefault="00680AD2">
      <w:pPr>
        <w:widowControl/>
        <w:rPr>
          <w:rFonts w:ascii="游ゴシック" w:eastAsia="游ゴシック" w:hAnsi="游ゴシック"/>
          <w:lang w:eastAsia="ja-JP"/>
        </w:rPr>
      </w:pPr>
      <w:r w:rsidRPr="00680AD2">
        <w:rPr>
          <w:rFonts w:ascii="游ゴシック" w:eastAsia="游ゴシック" w:hAnsi="游ゴシック"/>
          <w:lang w:eastAsia="ja-JP"/>
        </w:rPr>
        <w:br w:type="page"/>
      </w:r>
    </w:p>
    <w:p w14:paraId="40BC7E0C" w14:textId="77777777" w:rsidR="000C5B6D" w:rsidRPr="00F775F4" w:rsidRDefault="00000000" w:rsidP="003356C3">
      <w:pPr>
        <w:pStyle w:val="1"/>
        <w:rPr>
          <w:rStyle w:val="22"/>
          <w:lang w:eastAsia="ja-JP"/>
        </w:rPr>
      </w:pPr>
      <w:bookmarkStart w:id="12" w:name="_Toc237295720"/>
      <w:r w:rsidRPr="00F775F4">
        <w:rPr>
          <w:rStyle w:val="22"/>
          <w:lang w:eastAsia="ja-JP"/>
        </w:rPr>
        <w:lastRenderedPageBreak/>
        <w:t>第2章：ダッシュボード画面</w:t>
      </w:r>
      <w:bookmarkEnd w:id="12"/>
    </w:p>
    <w:p w14:paraId="1A3C715F" w14:textId="77777777" w:rsidR="000C5B6D" w:rsidRPr="00680AD2" w:rsidRDefault="00000000">
      <w:pPr>
        <w:pStyle w:val="3"/>
        <w:rPr>
          <w:rFonts w:ascii="游ゴシック" w:eastAsia="游ゴシック" w:hAnsi="游ゴシック"/>
          <w:lang w:eastAsia="ja-JP"/>
        </w:rPr>
      </w:pPr>
      <w:bookmarkStart w:id="13" w:name="_Toc237295721"/>
      <w:r w:rsidRPr="00680AD2">
        <w:rPr>
          <w:rFonts w:ascii="游ゴシック" w:eastAsia="游ゴシック" w:hAnsi="游ゴシック"/>
          <w:lang w:eastAsia="ja-JP"/>
        </w:rPr>
        <w:t>1. 画面イメージ</w:t>
      </w:r>
      <w:bookmarkEnd w:id="13"/>
    </w:p>
    <w:p w14:paraId="1BD60947" w14:textId="77777777" w:rsidR="000C5B6D" w:rsidRPr="00680AD2" w:rsidRDefault="00000000">
      <w:pPr>
        <w:rPr>
          <w:rFonts w:ascii="游ゴシック" w:eastAsia="游ゴシック" w:hAnsi="游ゴシック"/>
          <w:lang w:eastAsia="ja-JP"/>
        </w:rPr>
      </w:pPr>
      <w:r w:rsidRPr="00680AD2">
        <w:rPr>
          <w:rFonts w:ascii="游ゴシック" w:eastAsia="游ゴシック" w:hAnsi="游ゴシック"/>
          <w:noProof/>
        </w:rPr>
        <w:drawing>
          <wp:inline distT="0" distB="0" distL="0" distR="0" wp14:anchorId="4F08BC7D" wp14:editId="1D33DB42">
            <wp:extent cx="5486400" cy="3062177"/>
            <wp:effectExtent l="0" t="0" r="0" b="0"/>
            <wp:docPr id="2" name="image-xh0_UPdRfJg3bqvibdV6f.jpeg"/>
            <wp:cNvGraphicFramePr/>
            <a:graphic xmlns:a="http://schemas.openxmlformats.org/drawingml/2006/main">
              <a:graphicData uri="http://schemas.openxmlformats.org/drawingml/2006/picture">
                <pic:pic xmlns:pic="http://schemas.openxmlformats.org/drawingml/2006/picture">
                  <pic:nvPicPr>
                    <pic:cNvPr id="2" name="image-xh0_UPdRfJg3bqvibdV6f.jpeg" descr="画面モックアップ"/>
                    <pic:cNvPicPr/>
                  </pic:nvPicPr>
                  <pic:blipFill>
                    <a:blip r:embed="rId10" cstate="print"/>
                    <a:srcRect/>
                    <a:stretch>
                      <a:fillRect/>
                    </a:stretch>
                  </pic:blipFill>
                  <pic:spPr>
                    <a:xfrm>
                      <a:off x="0" y="0"/>
                      <a:ext cx="5486400" cy="3062177"/>
                    </a:xfrm>
                    <a:prstGeom prst="rect">
                      <a:avLst/>
                    </a:prstGeom>
                  </pic:spPr>
                </pic:pic>
              </a:graphicData>
            </a:graphic>
          </wp:inline>
        </w:drawing>
      </w:r>
      <w:r w:rsidRPr="00680AD2">
        <w:rPr>
          <w:rFonts w:ascii="游ゴシック" w:eastAsia="游ゴシック" w:hAnsi="游ゴシック"/>
          <w:lang w:eastAsia="ja-JP"/>
        </w:rPr>
        <w:t xml:space="preserve"> ログイン後最初に表示される、システムの「顔」となる画面です。画面上部には重要な件数データが並び、中央から下部にかけては「今すぐ対応が必要な業務」がリスト形式で目立つように配置されています。一目で今日やるべきことが把握できるように、情報を整理して表示する工夫がされています。</w:t>
      </w:r>
    </w:p>
    <w:p w14:paraId="7D2EB25F" w14:textId="77777777" w:rsidR="000C5B6D" w:rsidRPr="00680AD2" w:rsidRDefault="00000000">
      <w:pPr>
        <w:pStyle w:val="3"/>
        <w:rPr>
          <w:rFonts w:ascii="游ゴシック" w:eastAsia="游ゴシック" w:hAnsi="游ゴシック"/>
          <w:lang w:eastAsia="ja-JP"/>
        </w:rPr>
      </w:pPr>
      <w:bookmarkStart w:id="14" w:name="_Toc237295722"/>
      <w:r w:rsidRPr="00680AD2">
        <w:rPr>
          <w:rFonts w:ascii="游ゴシック" w:eastAsia="游ゴシック" w:hAnsi="游ゴシック"/>
          <w:lang w:eastAsia="ja-JP"/>
        </w:rPr>
        <w:t>2. 機能概要</w:t>
      </w:r>
      <w:bookmarkEnd w:id="14"/>
    </w:p>
    <w:p w14:paraId="037DCE97" w14:textId="77777777" w:rsidR="000C5B6D" w:rsidRPr="00680AD2" w:rsidRDefault="00000000">
      <w:pPr>
        <w:rPr>
          <w:rFonts w:ascii="游ゴシック" w:eastAsia="游ゴシック" w:hAnsi="游ゴシック"/>
          <w:lang w:eastAsia="ja-JP"/>
        </w:rPr>
      </w:pPr>
      <w:r w:rsidRPr="00680AD2">
        <w:rPr>
          <w:rFonts w:ascii="游ゴシック" w:eastAsia="游ゴシック" w:hAnsi="游ゴシック"/>
          <w:lang w:eastAsia="ja-JP"/>
        </w:rPr>
        <w:t>システム全体の状況と、自分が対応すべきタスクを俯瞰して確認できるホーム画面です。現在取引のある企業やパートナー、進行中の案件の総数をリアルタイムで把握できます。さらに、承認待ちの日報や、未入金の請求書といった「アクションが必要な情報」が自動でピックアップされるため、担当者が自ら探しに行かなくても業務の抜け漏れを防ぐことができます。</w:t>
      </w:r>
    </w:p>
    <w:p w14:paraId="0C6B35E0" w14:textId="77777777" w:rsidR="000C5B6D" w:rsidRPr="00680AD2" w:rsidRDefault="00000000">
      <w:pPr>
        <w:pStyle w:val="3"/>
        <w:rPr>
          <w:rFonts w:ascii="游ゴシック" w:eastAsia="游ゴシック" w:hAnsi="游ゴシック"/>
          <w:lang w:eastAsia="ja-JP"/>
        </w:rPr>
      </w:pPr>
      <w:bookmarkStart w:id="15" w:name="_Toc237295723"/>
      <w:r w:rsidRPr="00680AD2">
        <w:rPr>
          <w:rFonts w:ascii="游ゴシック" w:eastAsia="游ゴシック" w:hAnsi="游ゴシック"/>
          <w:lang w:eastAsia="ja-JP"/>
        </w:rPr>
        <w:t>3. 画面上の入力項目・表示項目（具体例付き）</w:t>
      </w:r>
      <w:bookmarkEnd w:id="15"/>
    </w:p>
    <w:p w14:paraId="07FE7CA3" w14:textId="3F9F93F8" w:rsidR="000C5B6D" w:rsidRPr="00680AD2" w:rsidRDefault="00000000">
      <w:pPr>
        <w:numPr>
          <w:ilvl w:val="0"/>
          <w:numId w:val="6"/>
        </w:numPr>
        <w:rPr>
          <w:rFonts w:ascii="游ゴシック" w:eastAsia="游ゴシック" w:hAnsi="游ゴシック"/>
          <w:lang w:eastAsia="ja-JP"/>
        </w:rPr>
      </w:pPr>
      <w:r w:rsidRPr="00680AD2">
        <w:rPr>
          <w:rFonts w:ascii="游ゴシック" w:eastAsia="游ゴシック" w:hAnsi="游ゴシック"/>
          <w:b/>
          <w:lang w:eastAsia="ja-JP"/>
        </w:rPr>
        <w:t>登録件数サマリー（企業数）</w:t>
      </w:r>
      <w:r w:rsidRPr="00680AD2">
        <w:rPr>
          <w:rFonts w:ascii="游ゴシック" w:eastAsia="游ゴシック" w:hAnsi="游ゴシック"/>
          <w:lang w:eastAsia="ja-JP"/>
        </w:rPr>
        <w:t>: 現在システムに登録されて</w:t>
      </w:r>
      <w:r w:rsidR="00D9258B">
        <w:rPr>
          <w:rFonts w:ascii="游ゴシック" w:eastAsia="游ゴシック" w:hAnsi="游ゴシック" w:hint="eastAsia"/>
          <w:lang w:eastAsia="ja-JP"/>
        </w:rPr>
        <w:t>おり稼働状態となっている</w:t>
      </w:r>
      <w:r w:rsidRPr="00680AD2">
        <w:rPr>
          <w:rFonts w:ascii="游ゴシック" w:eastAsia="游ゴシック" w:hAnsi="游ゴシック"/>
          <w:lang w:eastAsia="ja-JP"/>
        </w:rPr>
        <w:t>取引先企業の総数が表示されます。例：「150社」</w:t>
      </w:r>
    </w:p>
    <w:p w14:paraId="49003DC6" w14:textId="77777777" w:rsidR="000C5B6D" w:rsidRPr="00680AD2" w:rsidRDefault="00000000">
      <w:pPr>
        <w:numPr>
          <w:ilvl w:val="0"/>
          <w:numId w:val="6"/>
        </w:numPr>
        <w:rPr>
          <w:rFonts w:ascii="游ゴシック" w:eastAsia="游ゴシック" w:hAnsi="游ゴシック"/>
        </w:rPr>
      </w:pPr>
      <w:r w:rsidRPr="00680AD2">
        <w:rPr>
          <w:rFonts w:ascii="游ゴシック" w:eastAsia="游ゴシック" w:hAnsi="游ゴシック"/>
          <w:b/>
          <w:lang w:eastAsia="ja-JP"/>
        </w:rPr>
        <w:lastRenderedPageBreak/>
        <w:t>登録件数サマリー（パートナー数）</w:t>
      </w:r>
      <w:r w:rsidRPr="00680AD2">
        <w:rPr>
          <w:rFonts w:ascii="游ゴシック" w:eastAsia="游ゴシック" w:hAnsi="游ゴシック"/>
          <w:lang w:eastAsia="ja-JP"/>
        </w:rPr>
        <w:t>: システムに登録されている外注先や現場担当者など、稼働パートナーの総数が表示されます。</w:t>
      </w:r>
      <w:r w:rsidRPr="00680AD2">
        <w:rPr>
          <w:rFonts w:ascii="游ゴシック" w:eastAsia="游ゴシック" w:hAnsi="游ゴシック"/>
        </w:rPr>
        <w:t>例：「300名」</w:t>
      </w:r>
    </w:p>
    <w:p w14:paraId="294EB67D" w14:textId="77777777" w:rsidR="000C5B6D" w:rsidRPr="00680AD2" w:rsidRDefault="00000000">
      <w:pPr>
        <w:numPr>
          <w:ilvl w:val="0"/>
          <w:numId w:val="6"/>
        </w:numPr>
        <w:rPr>
          <w:rFonts w:ascii="游ゴシック" w:eastAsia="游ゴシック" w:hAnsi="游ゴシック"/>
        </w:rPr>
      </w:pPr>
      <w:r w:rsidRPr="00680AD2">
        <w:rPr>
          <w:rFonts w:ascii="游ゴシック" w:eastAsia="游ゴシック" w:hAnsi="游ゴシック"/>
          <w:b/>
          <w:lang w:eastAsia="ja-JP"/>
        </w:rPr>
        <w:t>登録件数サマリー（稼働中案件数）</w:t>
      </w:r>
      <w:r w:rsidRPr="00680AD2">
        <w:rPr>
          <w:rFonts w:ascii="游ゴシック" w:eastAsia="游ゴシック" w:hAnsi="游ゴシック"/>
          <w:lang w:eastAsia="ja-JP"/>
        </w:rPr>
        <w:t>: 現在進行している案件の数が表示されます。</w:t>
      </w:r>
      <w:r w:rsidRPr="00680AD2">
        <w:rPr>
          <w:rFonts w:ascii="游ゴシック" w:eastAsia="游ゴシック" w:hAnsi="游ゴシック"/>
        </w:rPr>
        <w:t>例：「45件」</w:t>
      </w:r>
    </w:p>
    <w:p w14:paraId="4BBB9FEB" w14:textId="77777777" w:rsidR="000C5B6D" w:rsidRPr="00680AD2" w:rsidRDefault="00000000">
      <w:pPr>
        <w:numPr>
          <w:ilvl w:val="0"/>
          <w:numId w:val="6"/>
        </w:numPr>
        <w:rPr>
          <w:rFonts w:ascii="游ゴシック" w:eastAsia="游ゴシック" w:hAnsi="游ゴシック"/>
          <w:lang w:eastAsia="ja-JP"/>
        </w:rPr>
      </w:pPr>
      <w:r w:rsidRPr="00680AD2">
        <w:rPr>
          <w:rFonts w:ascii="游ゴシック" w:eastAsia="游ゴシック" w:hAnsi="游ゴシック"/>
          <w:b/>
          <w:lang w:eastAsia="ja-JP"/>
        </w:rPr>
        <w:t>処理が必要な日報一覧</w:t>
      </w:r>
      <w:r w:rsidRPr="00680AD2">
        <w:rPr>
          <w:rFonts w:ascii="游ゴシック" w:eastAsia="游ゴシック" w:hAnsi="游ゴシック"/>
          <w:lang w:eastAsia="ja-JP"/>
        </w:rPr>
        <w:t>: パートナーから提出されて「承認待ち」等の状態になっている日報のリストが表示されます。例：「[承認待ち] 10月度 〇〇配送センター案件 / 山田太郎」</w:t>
      </w:r>
    </w:p>
    <w:p w14:paraId="77F2D149" w14:textId="77777777" w:rsidR="000C5B6D" w:rsidRPr="00680AD2" w:rsidRDefault="00000000">
      <w:pPr>
        <w:numPr>
          <w:ilvl w:val="0"/>
          <w:numId w:val="6"/>
        </w:numPr>
        <w:rPr>
          <w:rFonts w:ascii="游ゴシック" w:eastAsia="游ゴシック" w:hAnsi="游ゴシック"/>
          <w:lang w:eastAsia="ja-JP"/>
        </w:rPr>
      </w:pPr>
      <w:r w:rsidRPr="00680AD2">
        <w:rPr>
          <w:rFonts w:ascii="游ゴシック" w:eastAsia="游ゴシック" w:hAnsi="游ゴシック"/>
          <w:b/>
          <w:lang w:eastAsia="ja-JP"/>
        </w:rPr>
        <w:t>未入金請求一覧</w:t>
      </w:r>
      <w:r w:rsidRPr="00680AD2">
        <w:rPr>
          <w:rFonts w:ascii="游ゴシック" w:eastAsia="游ゴシック" w:hAnsi="游ゴシック"/>
          <w:lang w:eastAsia="ja-JP"/>
        </w:rPr>
        <w:t>: 支払い期限を過ぎている、またはまだ入金確認ができていない請求書のリストが表示されます。例：「[期日超過] 株式会社〇〇 / 500,000円 / 期日: 2024/10/31」</w:t>
      </w:r>
    </w:p>
    <w:p w14:paraId="3953D255" w14:textId="77777777" w:rsidR="000C5B6D" w:rsidRPr="00680AD2" w:rsidRDefault="00000000">
      <w:pPr>
        <w:pStyle w:val="3"/>
        <w:rPr>
          <w:rFonts w:ascii="游ゴシック" w:eastAsia="游ゴシック" w:hAnsi="游ゴシック"/>
          <w:lang w:eastAsia="ja-JP"/>
        </w:rPr>
      </w:pPr>
      <w:bookmarkStart w:id="16" w:name="_Toc237295724"/>
      <w:r w:rsidRPr="00680AD2">
        <w:rPr>
          <w:rFonts w:ascii="游ゴシック" w:eastAsia="游ゴシック" w:hAnsi="游ゴシック"/>
          <w:lang w:eastAsia="ja-JP"/>
        </w:rPr>
        <w:t>4. アクションボタンの働き</w:t>
      </w:r>
      <w:bookmarkEnd w:id="16"/>
    </w:p>
    <w:p w14:paraId="5FB8E79C" w14:textId="77777777" w:rsidR="000C5B6D" w:rsidRPr="00680AD2" w:rsidRDefault="00000000">
      <w:pPr>
        <w:numPr>
          <w:ilvl w:val="0"/>
          <w:numId w:val="7"/>
        </w:numPr>
        <w:rPr>
          <w:rFonts w:ascii="游ゴシック" w:eastAsia="游ゴシック" w:hAnsi="游ゴシック"/>
          <w:lang w:eastAsia="ja-JP"/>
        </w:rPr>
      </w:pPr>
      <w:r w:rsidRPr="00680AD2">
        <w:rPr>
          <w:rFonts w:ascii="游ゴシック" w:eastAsia="游ゴシック" w:hAnsi="游ゴシック"/>
          <w:b/>
          <w:lang w:eastAsia="ja-JP"/>
        </w:rPr>
        <w:t>日報一覧へのリンク（または該当行のクリック）</w:t>
      </w:r>
      <w:r w:rsidRPr="00680AD2">
        <w:rPr>
          <w:rFonts w:ascii="游ゴシック" w:eastAsia="游ゴシック" w:hAnsi="游ゴシック"/>
          <w:lang w:eastAsia="ja-JP"/>
        </w:rPr>
        <w:t>: 総務担当や管理者が、処理が必要な日報を確認する際に押します。未承認の日報の詳細画面へ直接移動し、すぐに内容の確認や承認・差戻しなどの作業に移ることができます。</w:t>
      </w:r>
    </w:p>
    <w:p w14:paraId="539A389E" w14:textId="704D3472" w:rsidR="000C5B6D" w:rsidRPr="00680AD2" w:rsidRDefault="00000000">
      <w:pPr>
        <w:numPr>
          <w:ilvl w:val="0"/>
          <w:numId w:val="7"/>
        </w:numPr>
        <w:rPr>
          <w:rFonts w:ascii="游ゴシック" w:eastAsia="游ゴシック" w:hAnsi="游ゴシック"/>
          <w:lang w:eastAsia="ja-JP"/>
        </w:rPr>
      </w:pPr>
      <w:r w:rsidRPr="00680AD2">
        <w:rPr>
          <w:rFonts w:ascii="游ゴシック" w:eastAsia="游ゴシック" w:hAnsi="游ゴシック"/>
          <w:b/>
          <w:lang w:eastAsia="ja-JP"/>
        </w:rPr>
        <w:t>未入金請求一覧へのリンク（または該当行のクリック）</w:t>
      </w:r>
      <w:r w:rsidRPr="00680AD2">
        <w:rPr>
          <w:rFonts w:ascii="游ゴシック" w:eastAsia="游ゴシック" w:hAnsi="游ゴシック"/>
          <w:lang w:eastAsia="ja-JP"/>
        </w:rPr>
        <w:t>: 総務担当や管理者が、入金状況を確認する際に押します。該当する請求書や入金消込の画面へ移動し、状況の詳細確認や取引先への催促の手配がすぐにできます。</w:t>
      </w:r>
    </w:p>
    <w:p w14:paraId="5E7AE348" w14:textId="77777777" w:rsidR="000C5B6D" w:rsidRPr="00680AD2" w:rsidRDefault="00000000">
      <w:pPr>
        <w:pStyle w:val="3"/>
        <w:rPr>
          <w:rFonts w:ascii="游ゴシック" w:eastAsia="游ゴシック" w:hAnsi="游ゴシック"/>
          <w:lang w:eastAsia="ja-JP"/>
        </w:rPr>
      </w:pPr>
      <w:bookmarkStart w:id="17" w:name="_Toc237295725"/>
      <w:r w:rsidRPr="00680AD2">
        <w:rPr>
          <w:rFonts w:ascii="游ゴシック" w:eastAsia="游ゴシック" w:hAnsi="游ゴシック"/>
          <w:lang w:eastAsia="ja-JP"/>
        </w:rPr>
        <w:t>5. この画面の利用価値・できること（メリット）</w:t>
      </w:r>
      <w:bookmarkEnd w:id="17"/>
    </w:p>
    <w:p w14:paraId="2B6E31DA" w14:textId="77777777" w:rsidR="000C5B6D" w:rsidRPr="00680AD2" w:rsidRDefault="00000000">
      <w:pPr>
        <w:rPr>
          <w:rFonts w:ascii="游ゴシック" w:eastAsia="游ゴシック" w:hAnsi="游ゴシック"/>
          <w:lang w:eastAsia="ja-JP"/>
        </w:rPr>
      </w:pPr>
      <w:r w:rsidRPr="00680AD2">
        <w:rPr>
          <w:rFonts w:ascii="游ゴシック" w:eastAsia="游ゴシック" w:hAnsi="游ゴシック"/>
          <w:lang w:eastAsia="ja-JP"/>
        </w:rPr>
        <w:t>利用者は出社してこの画面を見るだけで、「今日はまずこの日報の承認を終わらせて、その後に入金されていないこの請求先に連絡しよう」と、スムーズに業務の優先順位を決めることができます。システムが自動で「やるべきこと」を教えてくれるため、確認漏れや対応遅れが大幅に削減され、日々の業務効率が劇的に向上します。</w:t>
      </w:r>
    </w:p>
    <w:p w14:paraId="3D7B32DD" w14:textId="77777777" w:rsidR="000C5B6D" w:rsidRPr="00680AD2" w:rsidRDefault="00000000">
      <w:pPr>
        <w:pStyle w:val="3"/>
        <w:rPr>
          <w:rFonts w:ascii="游ゴシック" w:eastAsia="游ゴシック" w:hAnsi="游ゴシック"/>
          <w:lang w:eastAsia="ja-JP"/>
        </w:rPr>
      </w:pPr>
      <w:bookmarkStart w:id="18" w:name="_Toc237295726"/>
      <w:r w:rsidRPr="00680AD2">
        <w:rPr>
          <w:rFonts w:ascii="游ゴシック" w:eastAsia="游ゴシック" w:hAnsi="游ゴシック"/>
          <w:lang w:eastAsia="ja-JP"/>
        </w:rPr>
        <w:t>6. 将来構想</w:t>
      </w:r>
      <w:bookmarkEnd w:id="18"/>
    </w:p>
    <w:p w14:paraId="3A5B2ABE" w14:textId="3B3C5E7A" w:rsidR="00680AD2" w:rsidRPr="00680AD2" w:rsidRDefault="00000000">
      <w:pPr>
        <w:rPr>
          <w:rFonts w:ascii="游ゴシック" w:eastAsia="游ゴシック" w:hAnsi="游ゴシック"/>
          <w:lang w:eastAsia="ja-JP"/>
        </w:rPr>
      </w:pPr>
      <w:r w:rsidRPr="00680AD2">
        <w:rPr>
          <w:rFonts w:ascii="游ゴシック" w:eastAsia="游ゴシック" w:hAnsi="游ゴシック"/>
          <w:lang w:eastAsia="ja-JP"/>
        </w:rPr>
        <w:t>将来的には、売上や利益の推移をグラフで視覚的に表示する機能や、各ユーザーが自分の使いやすいように表示パネルをカスタマイズ（並び替えや追加）できる機能の追加を検討しています。</w:t>
      </w:r>
    </w:p>
    <w:p w14:paraId="160147A3" w14:textId="77777777" w:rsidR="00680AD2" w:rsidRPr="00680AD2" w:rsidRDefault="00680AD2">
      <w:pPr>
        <w:widowControl/>
        <w:rPr>
          <w:rFonts w:ascii="游ゴシック" w:eastAsia="游ゴシック" w:hAnsi="游ゴシック"/>
          <w:lang w:eastAsia="ja-JP"/>
        </w:rPr>
      </w:pPr>
      <w:r w:rsidRPr="00680AD2">
        <w:rPr>
          <w:rFonts w:ascii="游ゴシック" w:eastAsia="游ゴシック" w:hAnsi="游ゴシック"/>
          <w:lang w:eastAsia="ja-JP"/>
        </w:rPr>
        <w:br w:type="page"/>
      </w:r>
    </w:p>
    <w:p w14:paraId="4EFCB803" w14:textId="77777777" w:rsidR="000C5B6D" w:rsidRPr="00F775F4" w:rsidRDefault="00000000" w:rsidP="003356C3">
      <w:pPr>
        <w:pStyle w:val="1"/>
        <w:rPr>
          <w:rStyle w:val="22"/>
          <w:lang w:eastAsia="ja-JP"/>
        </w:rPr>
      </w:pPr>
      <w:bookmarkStart w:id="19" w:name="_Toc237295727"/>
      <w:r w:rsidRPr="003356C3">
        <w:rPr>
          <w:rStyle w:val="22"/>
          <w:lang w:eastAsia="ja-JP"/>
        </w:rPr>
        <w:lastRenderedPageBreak/>
        <w:t>第</w:t>
      </w:r>
      <w:r w:rsidRPr="003356C3">
        <w:rPr>
          <w:rStyle w:val="22"/>
          <w:lang w:eastAsia="ja-JP"/>
        </w:rPr>
        <w:t>3</w:t>
      </w:r>
      <w:r w:rsidRPr="003356C3">
        <w:rPr>
          <w:rStyle w:val="22"/>
          <w:lang w:eastAsia="ja-JP"/>
        </w:rPr>
        <w:t>章</w:t>
      </w:r>
      <w:r w:rsidRPr="003356C3">
        <w:rPr>
          <w:rStyle w:val="22"/>
          <w:lang w:eastAsia="ja-JP"/>
        </w:rPr>
        <w:t>：企業</w:t>
      </w:r>
      <w:r w:rsidRPr="003356C3">
        <w:rPr>
          <w:rStyle w:val="22"/>
          <w:lang w:eastAsia="ja-JP"/>
        </w:rPr>
        <w:t>管理画面</w:t>
      </w:r>
      <w:r w:rsidRPr="00F775F4">
        <w:rPr>
          <w:rStyle w:val="22"/>
          <w:lang w:eastAsia="ja-JP"/>
        </w:rPr>
        <w:t>（一覧・詳細</w:t>
      </w:r>
      <w:r w:rsidRPr="00F775F4">
        <w:rPr>
          <w:rStyle w:val="22"/>
          <w:lang w:eastAsia="ja-JP"/>
        </w:rPr>
        <w:t>）</w:t>
      </w:r>
      <w:bookmarkEnd w:id="19"/>
    </w:p>
    <w:p w14:paraId="0F15896E" w14:textId="77777777" w:rsidR="000C5B6D" w:rsidRPr="00680AD2" w:rsidRDefault="00000000">
      <w:pPr>
        <w:pStyle w:val="3"/>
        <w:rPr>
          <w:rFonts w:ascii="游ゴシック" w:eastAsia="游ゴシック" w:hAnsi="游ゴシック"/>
          <w:lang w:eastAsia="ja-JP"/>
        </w:rPr>
      </w:pPr>
      <w:bookmarkStart w:id="20" w:name="_Toc237295728"/>
      <w:r w:rsidRPr="00680AD2">
        <w:rPr>
          <w:rFonts w:ascii="游ゴシック" w:eastAsia="游ゴシック" w:hAnsi="游ゴシック"/>
          <w:lang w:eastAsia="ja-JP"/>
        </w:rPr>
        <w:t>1. 画面イメージ</w:t>
      </w:r>
      <w:bookmarkEnd w:id="20"/>
    </w:p>
    <w:p w14:paraId="3EC23C48" w14:textId="77777777" w:rsidR="000C5B6D" w:rsidRPr="00680AD2" w:rsidRDefault="00000000">
      <w:pPr>
        <w:pStyle w:val="Normal"/>
        <w:rPr>
          <w:rFonts w:ascii="游ゴシック" w:eastAsia="游ゴシック" w:hAnsi="游ゴシック"/>
        </w:rPr>
      </w:pPr>
      <w:r w:rsidRPr="00680AD2">
        <w:rPr>
          <w:rFonts w:ascii="游ゴシック" w:eastAsia="游ゴシック" w:hAnsi="游ゴシック"/>
          <w:noProof/>
        </w:rPr>
        <w:drawing>
          <wp:inline distT="0" distB="0" distL="0" distR="0" wp14:anchorId="3C8F61C2" wp14:editId="66D7FF98">
            <wp:extent cx="5486400" cy="3061970"/>
            <wp:effectExtent l="0" t="0" r="0" b="0"/>
            <wp:docPr id="3" name="image-br5pcuZ7OtrCoE4L6HlG7.jpeg"/>
            <wp:cNvGraphicFramePr/>
            <a:graphic xmlns:a="http://schemas.openxmlformats.org/drawingml/2006/main">
              <a:graphicData uri="http://schemas.openxmlformats.org/drawingml/2006/picture">
                <pic:pic xmlns:pic="http://schemas.openxmlformats.org/drawingml/2006/picture">
                  <pic:nvPicPr>
                    <pic:cNvPr id="3" name="image-br5pcuZ7OtrCoE4L6HlG7.jpeg" descr="画面モックアップ"/>
                    <pic:cNvPicPr/>
                  </pic:nvPicPr>
                  <pic:blipFill>
                    <a:blip r:embed="rId11" cstate="print"/>
                    <a:srcRect/>
                    <a:stretch>
                      <a:fillRect/>
                    </a:stretch>
                  </pic:blipFill>
                  <pic:spPr>
                    <a:xfrm>
                      <a:off x="0" y="0"/>
                      <a:ext cx="5486400" cy="3061970"/>
                    </a:xfrm>
                    <a:prstGeom prst="rect">
                      <a:avLst/>
                    </a:prstGeom>
                  </pic:spPr>
                </pic:pic>
              </a:graphicData>
            </a:graphic>
          </wp:inline>
        </w:drawing>
      </w:r>
      <w:r w:rsidRPr="00415CA7">
        <w:rPr>
          <w:rFonts w:ascii="游ゴシック" w:eastAsia="游ゴシック" w:hAnsi="游ゴシック"/>
        </w:rPr>
        <w:t xml:space="preserve"> </w:t>
      </w:r>
      <w:r w:rsidRPr="00415CA7">
        <w:rPr>
          <w:rFonts w:ascii="游ゴシック" w:eastAsia="游ゴシック" w:hAnsi="游ゴシック"/>
        </w:rPr>
        <w:t>一覧画面には検索や絞り込み機能が上部にあり、</w:t>
      </w:r>
      <w:r w:rsidR="00415CA7" w:rsidRPr="00415CA7">
        <w:rPr>
          <w:rFonts w:ascii="游ゴシック" w:eastAsia="游ゴシック" w:hAnsi="游ゴシック" w:hint="eastAsia"/>
        </w:rPr>
        <w:t>取引先</w:t>
      </w:r>
      <w:r w:rsidRPr="00415CA7">
        <w:rPr>
          <w:rFonts w:ascii="游ゴシック" w:eastAsia="游ゴシック" w:hAnsi="游ゴシック"/>
        </w:rPr>
        <w:t>企業</w:t>
      </w:r>
      <w:r w:rsidRPr="00415CA7">
        <w:rPr>
          <w:rFonts w:ascii="游ゴシック" w:eastAsia="游ゴシック" w:hAnsi="游ゴシック"/>
        </w:rPr>
        <w:t>が見やすい表形式で一覧表示されます。詳細画面はタブや明確な区切り線で情報（基本情報、</w:t>
      </w:r>
      <w:r w:rsidR="00415CA7" w:rsidRPr="00415CA7">
        <w:rPr>
          <w:rFonts w:ascii="游ゴシック" w:eastAsia="游ゴシック" w:hAnsi="游ゴシック" w:hint="eastAsia"/>
        </w:rPr>
        <w:t>請求先情報、</w:t>
      </w:r>
      <w:r w:rsidRPr="00415CA7">
        <w:rPr>
          <w:rFonts w:ascii="游ゴシック" w:eastAsia="游ゴシック" w:hAnsi="游ゴシック"/>
        </w:rPr>
        <w:t>連絡先、車両、</w:t>
      </w:r>
      <w:r w:rsidR="00415CA7" w:rsidRPr="00415CA7">
        <w:rPr>
          <w:rFonts w:ascii="游ゴシック" w:eastAsia="游ゴシック" w:hAnsi="游ゴシック" w:hint="eastAsia"/>
        </w:rPr>
        <w:t>備考</w:t>
      </w:r>
      <w:r w:rsidRPr="00415CA7">
        <w:rPr>
          <w:rFonts w:ascii="游ゴシック" w:eastAsia="游ゴシック" w:hAnsi="游ゴシック"/>
        </w:rPr>
        <w:t>など）が整理されており、入力項目が多くてもスクロールやタブの切り替えで迷わずに入力・確認ができる使いやすいレイアウトになっています。</w:t>
      </w:r>
    </w:p>
    <w:p w14:paraId="3DB6CA42" w14:textId="77777777" w:rsidR="000C5B6D" w:rsidRPr="00680AD2" w:rsidRDefault="00000000">
      <w:pPr>
        <w:pStyle w:val="3"/>
        <w:rPr>
          <w:rFonts w:ascii="游ゴシック" w:eastAsia="游ゴシック" w:hAnsi="游ゴシック"/>
          <w:lang w:eastAsia="ja-JP"/>
        </w:rPr>
      </w:pPr>
      <w:bookmarkStart w:id="21" w:name="_Toc237295729"/>
      <w:r w:rsidRPr="00680AD2">
        <w:rPr>
          <w:rFonts w:ascii="游ゴシック" w:eastAsia="游ゴシック" w:hAnsi="游ゴシック"/>
          <w:lang w:eastAsia="ja-JP"/>
        </w:rPr>
        <w:t>2. 機能概要</w:t>
      </w:r>
      <w:bookmarkEnd w:id="21"/>
    </w:p>
    <w:p w14:paraId="1B6D035E" w14:textId="77777777" w:rsidR="000C5B6D" w:rsidRPr="00680AD2" w:rsidRDefault="003E6A46">
      <w:pPr>
        <w:pStyle w:val="Normal"/>
        <w:rPr>
          <w:rFonts w:ascii="游ゴシック" w:eastAsia="游ゴシック" w:hAnsi="游ゴシック"/>
        </w:rPr>
      </w:pPr>
      <w:r w:rsidRPr="003E6A46">
        <w:rPr>
          <w:rFonts w:ascii="游ゴシック" w:eastAsia="游ゴシック" w:hAnsi="游ゴシック" w:hint="eastAsia"/>
        </w:rPr>
        <w:t>取引先企業の基本情報、請求先情報、契約担当者、現場担当者、関連車両などを一元管理する機能です。企業ごとの請求条件や支払条件、住所、連絡先、振込先口座などを正確に登録しておくことで、請求書発行や入金確認、営業対応に必要な情報をすぐに確認できます。案件ごとの運用条件は別章の案件管理画面で扱うため、この章では企業そのものに紐づくマスタ情報の管理に範囲を絞ります。</w:t>
      </w:r>
    </w:p>
    <w:p w14:paraId="6F65AF21" w14:textId="77777777" w:rsidR="000C5B6D" w:rsidRPr="00680AD2" w:rsidRDefault="00000000">
      <w:pPr>
        <w:pStyle w:val="3"/>
        <w:rPr>
          <w:rFonts w:ascii="游ゴシック" w:eastAsia="游ゴシック" w:hAnsi="游ゴシック"/>
          <w:lang w:eastAsia="ja-JP"/>
        </w:rPr>
      </w:pPr>
      <w:bookmarkStart w:id="22" w:name="_Toc237295730"/>
      <w:r w:rsidRPr="00680AD2">
        <w:rPr>
          <w:rFonts w:ascii="游ゴシック" w:eastAsia="游ゴシック" w:hAnsi="游ゴシック"/>
          <w:lang w:eastAsia="ja-JP"/>
        </w:rPr>
        <w:t>3. 画面上の入力項目・表示項目（具体例付き）</w:t>
      </w:r>
      <w:bookmarkEnd w:id="22"/>
    </w:p>
    <w:p w14:paraId="2AFC8830" w14:textId="77777777" w:rsidR="000C5B6D" w:rsidRPr="00680AD2" w:rsidRDefault="00000000">
      <w:pPr>
        <w:rPr>
          <w:rFonts w:ascii="游ゴシック" w:eastAsia="游ゴシック" w:hAnsi="游ゴシック"/>
        </w:rPr>
      </w:pPr>
      <w:r w:rsidRPr="00680AD2">
        <w:rPr>
          <w:rFonts w:ascii="游ゴシック" w:eastAsia="游ゴシック" w:hAnsi="游ゴシック"/>
        </w:rPr>
        <w:t>【企業管理】</w:t>
      </w:r>
    </w:p>
    <w:p w14:paraId="35017560" w14:textId="77777777" w:rsidR="000C5B6D" w:rsidRPr="00680AD2" w:rsidRDefault="00000000">
      <w:pPr>
        <w:numPr>
          <w:ilvl w:val="0"/>
          <w:numId w:val="8"/>
        </w:numPr>
        <w:rPr>
          <w:rFonts w:ascii="游ゴシック" w:eastAsia="游ゴシック" w:hAnsi="游ゴシック"/>
        </w:rPr>
      </w:pPr>
      <w:r w:rsidRPr="00680AD2">
        <w:rPr>
          <w:rFonts w:ascii="游ゴシック" w:eastAsia="游ゴシック" w:hAnsi="游ゴシック"/>
          <w:b/>
          <w:lang w:eastAsia="ja-JP"/>
        </w:rPr>
        <w:t>企業番号 / 枝番</w:t>
      </w:r>
      <w:r w:rsidRPr="00680AD2">
        <w:rPr>
          <w:rFonts w:ascii="游ゴシック" w:eastAsia="游ゴシック" w:hAnsi="游ゴシック"/>
          <w:lang w:eastAsia="ja-JP"/>
        </w:rPr>
        <w:t>: 取引先を管理するための固有番号を入力します。</w:t>
      </w:r>
      <w:r w:rsidRPr="00680AD2">
        <w:rPr>
          <w:rFonts w:ascii="游ゴシック" w:eastAsia="游ゴシック" w:hAnsi="游ゴシック"/>
        </w:rPr>
        <w:t>例：「CL-</w:t>
      </w:r>
      <w:r w:rsidRPr="00680AD2">
        <w:rPr>
          <w:rFonts w:ascii="游ゴシック" w:eastAsia="游ゴシック" w:hAnsi="游ゴシック"/>
        </w:rPr>
        <w:lastRenderedPageBreak/>
        <w:t>001 / 01」</w:t>
      </w:r>
    </w:p>
    <w:p w14:paraId="1400B8D9" w14:textId="77777777" w:rsidR="000C5B6D" w:rsidRPr="00680AD2" w:rsidRDefault="00000000">
      <w:pPr>
        <w:numPr>
          <w:ilvl w:val="0"/>
          <w:numId w:val="8"/>
        </w:numPr>
        <w:rPr>
          <w:rFonts w:ascii="游ゴシック" w:eastAsia="游ゴシック" w:hAnsi="游ゴシック"/>
          <w:lang w:eastAsia="ja-JP"/>
        </w:rPr>
      </w:pPr>
      <w:r w:rsidRPr="00680AD2">
        <w:rPr>
          <w:rFonts w:ascii="游ゴシック" w:eastAsia="游ゴシック" w:hAnsi="游ゴシック"/>
          <w:b/>
          <w:lang w:eastAsia="ja-JP"/>
        </w:rPr>
        <w:t>企業名 / 企業名カナ</w:t>
      </w:r>
      <w:r w:rsidRPr="00680AD2">
        <w:rPr>
          <w:rFonts w:ascii="游ゴシック" w:eastAsia="游ゴシック" w:hAnsi="游ゴシック"/>
          <w:lang w:eastAsia="ja-JP"/>
        </w:rPr>
        <w:t>: 企業の正式名称とフリガナを入力します。例：「株式会社〇〇ロジ / カブシキガイシャ〇〇ロジ」</w:t>
      </w:r>
    </w:p>
    <w:p w14:paraId="7AC00F8E" w14:textId="3F4DF713" w:rsidR="000C5B6D" w:rsidRPr="00680AD2" w:rsidRDefault="00D9258B">
      <w:pPr>
        <w:numPr>
          <w:ilvl w:val="0"/>
          <w:numId w:val="8"/>
        </w:numPr>
        <w:rPr>
          <w:rFonts w:ascii="游ゴシック" w:eastAsia="游ゴシック" w:hAnsi="游ゴシック"/>
          <w:lang w:eastAsia="ja-JP"/>
        </w:rPr>
      </w:pPr>
      <w:r>
        <w:rPr>
          <w:rFonts w:ascii="游ゴシック" w:eastAsia="游ゴシック" w:hAnsi="游ゴシック" w:hint="eastAsia"/>
          <w:b/>
          <w:lang w:eastAsia="ja-JP"/>
        </w:rPr>
        <w:t>＊</w:t>
      </w:r>
      <w:r w:rsidR="00000000" w:rsidRPr="00680AD2">
        <w:rPr>
          <w:rFonts w:ascii="游ゴシック" w:eastAsia="游ゴシック" w:hAnsi="游ゴシック"/>
          <w:b/>
          <w:lang w:eastAsia="ja-JP"/>
        </w:rPr>
        <w:t>営業担当</w:t>
      </w:r>
      <w:r w:rsidR="00000000" w:rsidRPr="00680AD2">
        <w:rPr>
          <w:rFonts w:ascii="游ゴシック" w:eastAsia="游ゴシック" w:hAnsi="游ゴシック"/>
          <w:lang w:eastAsia="ja-JP"/>
        </w:rPr>
        <w:t>: 自社の案件担当者を選択します。例：「鈴木 一郎」</w:t>
      </w:r>
    </w:p>
    <w:p w14:paraId="3521B9AA" w14:textId="3401E462" w:rsidR="000C5B6D" w:rsidRPr="00680AD2" w:rsidRDefault="00D9258B">
      <w:pPr>
        <w:numPr>
          <w:ilvl w:val="0"/>
          <w:numId w:val="8"/>
        </w:numPr>
        <w:rPr>
          <w:rFonts w:ascii="游ゴシック" w:eastAsia="游ゴシック" w:hAnsi="游ゴシック"/>
          <w:lang w:eastAsia="ja-JP"/>
        </w:rPr>
      </w:pPr>
      <w:r>
        <w:rPr>
          <w:rFonts w:ascii="游ゴシック" w:eastAsia="游ゴシック" w:hAnsi="游ゴシック" w:hint="eastAsia"/>
          <w:b/>
          <w:lang w:eastAsia="ja-JP"/>
        </w:rPr>
        <w:t>＊</w:t>
      </w:r>
      <w:r w:rsidR="00000000" w:rsidRPr="00680AD2">
        <w:rPr>
          <w:rFonts w:ascii="游ゴシック" w:eastAsia="游ゴシック" w:hAnsi="游ゴシック"/>
          <w:b/>
          <w:lang w:eastAsia="ja-JP"/>
        </w:rPr>
        <w:t>業務タイプ</w:t>
      </w:r>
      <w:r w:rsidR="00000000" w:rsidRPr="00680AD2">
        <w:rPr>
          <w:rFonts w:ascii="游ゴシック" w:eastAsia="游ゴシック" w:hAnsi="游ゴシック"/>
          <w:lang w:eastAsia="ja-JP"/>
        </w:rPr>
        <w:t>: 運送や倉庫作業などの業務分類を入力します。例：「ルート配送」</w:t>
      </w:r>
    </w:p>
    <w:p w14:paraId="69DC8AFE" w14:textId="77777777" w:rsidR="000C5B6D" w:rsidRPr="00680AD2" w:rsidRDefault="00000000">
      <w:pPr>
        <w:numPr>
          <w:ilvl w:val="0"/>
          <w:numId w:val="8"/>
        </w:numPr>
        <w:rPr>
          <w:rFonts w:ascii="游ゴシック" w:eastAsia="游ゴシック" w:hAnsi="游ゴシック"/>
          <w:lang w:eastAsia="ja-JP"/>
        </w:rPr>
      </w:pPr>
      <w:r w:rsidRPr="00680AD2">
        <w:rPr>
          <w:rFonts w:ascii="游ゴシック" w:eastAsia="游ゴシック" w:hAnsi="游ゴシック"/>
          <w:b/>
          <w:lang w:eastAsia="ja-JP"/>
        </w:rPr>
        <w:t>郵便番号 / 請求先住所</w:t>
      </w:r>
      <w:r w:rsidRPr="00680AD2">
        <w:rPr>
          <w:rFonts w:ascii="游ゴシック" w:eastAsia="游ゴシック" w:hAnsi="游ゴシック"/>
          <w:lang w:eastAsia="ja-JP"/>
        </w:rPr>
        <w:t>: 企業の所在地や請求書送付先を入力します。例：「100-0001 / 東京都千代田区...」</w:t>
      </w:r>
    </w:p>
    <w:p w14:paraId="4CCD231D" w14:textId="77777777" w:rsidR="000C5B6D" w:rsidRPr="00680AD2" w:rsidRDefault="00000000">
      <w:pPr>
        <w:numPr>
          <w:ilvl w:val="0"/>
          <w:numId w:val="8"/>
        </w:numPr>
        <w:rPr>
          <w:rFonts w:ascii="游ゴシック" w:eastAsia="游ゴシック" w:hAnsi="游ゴシック"/>
        </w:rPr>
      </w:pPr>
      <w:r w:rsidRPr="00680AD2">
        <w:rPr>
          <w:rFonts w:ascii="游ゴシック" w:eastAsia="游ゴシック" w:hAnsi="游ゴシック"/>
          <w:b/>
          <w:lang w:eastAsia="ja-JP"/>
        </w:rPr>
        <w:t>電話番号 / FAX番号</w:t>
      </w:r>
      <w:r w:rsidRPr="00680AD2">
        <w:rPr>
          <w:rFonts w:ascii="游ゴシック" w:eastAsia="游ゴシック" w:hAnsi="游ゴシック"/>
          <w:lang w:eastAsia="ja-JP"/>
        </w:rPr>
        <w:t>: 代表の連絡先を入力します。</w:t>
      </w:r>
      <w:r w:rsidRPr="00680AD2">
        <w:rPr>
          <w:rFonts w:ascii="游ゴシック" w:eastAsia="游ゴシック" w:hAnsi="游ゴシック"/>
        </w:rPr>
        <w:t>例：「03-0000-0000 / 03-0000-0001」</w:t>
      </w:r>
    </w:p>
    <w:p w14:paraId="74C8FE80" w14:textId="0C70805D" w:rsidR="000C5B6D" w:rsidRPr="00680AD2" w:rsidRDefault="00D9258B">
      <w:pPr>
        <w:numPr>
          <w:ilvl w:val="0"/>
          <w:numId w:val="8"/>
        </w:numPr>
        <w:rPr>
          <w:rFonts w:ascii="游ゴシック" w:eastAsia="游ゴシック" w:hAnsi="游ゴシック"/>
          <w:lang w:eastAsia="ja-JP"/>
        </w:rPr>
      </w:pPr>
      <w:r>
        <w:rPr>
          <w:rFonts w:ascii="游ゴシック" w:eastAsia="游ゴシック" w:hAnsi="游ゴシック" w:hint="eastAsia"/>
          <w:b/>
          <w:lang w:eastAsia="ja-JP"/>
        </w:rPr>
        <w:t>＊</w:t>
      </w:r>
      <w:r w:rsidR="00000000" w:rsidRPr="00680AD2">
        <w:rPr>
          <w:rFonts w:ascii="游ゴシック" w:eastAsia="游ゴシック" w:hAnsi="游ゴシック"/>
          <w:b/>
          <w:lang w:eastAsia="ja-JP"/>
        </w:rPr>
        <w:t xml:space="preserve">締め日 / </w:t>
      </w:r>
      <w:r>
        <w:rPr>
          <w:rFonts w:ascii="游ゴシック" w:eastAsia="游ゴシック" w:hAnsi="游ゴシック" w:hint="eastAsia"/>
          <w:b/>
          <w:lang w:eastAsia="ja-JP"/>
        </w:rPr>
        <w:t>＊</w:t>
      </w:r>
      <w:r w:rsidR="00000000" w:rsidRPr="00680AD2">
        <w:rPr>
          <w:rFonts w:ascii="游ゴシック" w:eastAsia="游ゴシック" w:hAnsi="游ゴシック"/>
          <w:b/>
          <w:lang w:eastAsia="ja-JP"/>
        </w:rPr>
        <w:t>支払日</w:t>
      </w:r>
      <w:r w:rsidR="00000000" w:rsidRPr="00680AD2">
        <w:rPr>
          <w:rFonts w:ascii="游ゴシック" w:eastAsia="游ゴシック" w:hAnsi="游ゴシック"/>
          <w:lang w:eastAsia="ja-JP"/>
        </w:rPr>
        <w:t>: 請求の締め日と支払いのルールを設定します。例：「月末締め / 翌月末払い」</w:t>
      </w:r>
    </w:p>
    <w:p w14:paraId="5DD87513" w14:textId="77777777" w:rsidR="000C5B6D" w:rsidRPr="00680AD2" w:rsidRDefault="00000000">
      <w:pPr>
        <w:numPr>
          <w:ilvl w:val="0"/>
          <w:numId w:val="8"/>
        </w:numPr>
        <w:rPr>
          <w:rFonts w:ascii="游ゴシック" w:eastAsia="游ゴシック" w:hAnsi="游ゴシック"/>
        </w:rPr>
      </w:pPr>
      <w:r w:rsidRPr="00680AD2">
        <w:rPr>
          <w:rFonts w:ascii="游ゴシック" w:eastAsia="游ゴシック" w:hAnsi="游ゴシック"/>
          <w:b/>
          <w:lang w:eastAsia="ja-JP"/>
        </w:rPr>
        <w:t>契約日</w:t>
      </w:r>
      <w:r w:rsidRPr="00680AD2">
        <w:rPr>
          <w:rFonts w:ascii="游ゴシック" w:eastAsia="游ゴシック" w:hAnsi="游ゴシック"/>
          <w:lang w:eastAsia="ja-JP"/>
        </w:rPr>
        <w:t>: 取引契約を結んだ日付を入力します。</w:t>
      </w:r>
      <w:r w:rsidRPr="00680AD2">
        <w:rPr>
          <w:rFonts w:ascii="游ゴシック" w:eastAsia="游ゴシック" w:hAnsi="游ゴシック"/>
        </w:rPr>
        <w:t>例：「2023/04/01」</w:t>
      </w:r>
    </w:p>
    <w:p w14:paraId="54104E6A" w14:textId="77777777" w:rsidR="000C5B6D" w:rsidRPr="00680AD2" w:rsidRDefault="00000000">
      <w:pPr>
        <w:numPr>
          <w:ilvl w:val="0"/>
          <w:numId w:val="8"/>
        </w:numPr>
        <w:rPr>
          <w:rFonts w:ascii="游ゴシック" w:eastAsia="游ゴシック" w:hAnsi="游ゴシック"/>
          <w:lang w:eastAsia="ja-JP"/>
        </w:rPr>
      </w:pPr>
      <w:r w:rsidRPr="00680AD2">
        <w:rPr>
          <w:rFonts w:ascii="游ゴシック" w:eastAsia="游ゴシック" w:hAnsi="游ゴシック"/>
          <w:b/>
          <w:lang w:eastAsia="ja-JP"/>
        </w:rPr>
        <w:t>業務内容</w:t>
      </w:r>
      <w:r w:rsidRPr="00680AD2">
        <w:rPr>
          <w:rFonts w:ascii="游ゴシック" w:eastAsia="游ゴシック" w:hAnsi="游ゴシック"/>
          <w:lang w:eastAsia="ja-JP"/>
        </w:rPr>
        <w:t>: 具体的な業務内容を記述します。例：「都内スーパーへの食品配送」</w:t>
      </w:r>
    </w:p>
    <w:p w14:paraId="109D23A9" w14:textId="77777777" w:rsidR="000C5B6D" w:rsidRPr="00680AD2" w:rsidRDefault="00000000">
      <w:pPr>
        <w:numPr>
          <w:ilvl w:val="0"/>
          <w:numId w:val="8"/>
        </w:numPr>
        <w:rPr>
          <w:rFonts w:ascii="游ゴシック" w:eastAsia="游ゴシック" w:hAnsi="游ゴシック"/>
          <w:lang w:eastAsia="ja-JP"/>
        </w:rPr>
      </w:pPr>
      <w:r w:rsidRPr="00680AD2">
        <w:rPr>
          <w:rFonts w:ascii="游ゴシック" w:eastAsia="游ゴシック" w:hAnsi="游ゴシック"/>
          <w:b/>
          <w:lang w:eastAsia="ja-JP"/>
        </w:rPr>
        <w:t>銀行名 / 支店名 / 口座種別 / 口座番号 / 口座名義</w:t>
      </w:r>
      <w:r w:rsidRPr="00680AD2">
        <w:rPr>
          <w:rFonts w:ascii="游ゴシック" w:eastAsia="游ゴシック" w:hAnsi="游ゴシック"/>
          <w:lang w:eastAsia="ja-JP"/>
        </w:rPr>
        <w:t>: 取引で使用する振込先口座情報を入力します。例：「〇〇銀行 / 本店営業部 / 普通 / 1234567 / カ）〇〇ロジ」</w:t>
      </w:r>
    </w:p>
    <w:p w14:paraId="776DB420" w14:textId="77777777" w:rsidR="000C5B6D" w:rsidRPr="00680AD2" w:rsidRDefault="00000000">
      <w:pPr>
        <w:numPr>
          <w:ilvl w:val="0"/>
          <w:numId w:val="8"/>
        </w:numPr>
        <w:rPr>
          <w:rFonts w:ascii="游ゴシック" w:eastAsia="游ゴシック" w:hAnsi="游ゴシック"/>
          <w:lang w:eastAsia="ja-JP"/>
        </w:rPr>
      </w:pPr>
      <w:r w:rsidRPr="00680AD2">
        <w:rPr>
          <w:rFonts w:ascii="游ゴシック" w:eastAsia="游ゴシック" w:hAnsi="游ゴシック"/>
          <w:b/>
          <w:lang w:eastAsia="ja-JP"/>
        </w:rPr>
        <w:t>契約担当者 / 現場担当者</w:t>
      </w:r>
      <w:r w:rsidRPr="00680AD2">
        <w:rPr>
          <w:rFonts w:ascii="游ゴシック" w:eastAsia="游ゴシック" w:hAnsi="游ゴシック"/>
          <w:lang w:eastAsia="ja-JP"/>
        </w:rPr>
        <w:t>: 企業側の窓口となる方の名前を入力します。例：「佐藤 部長 / 田中 リーダー」</w:t>
      </w:r>
    </w:p>
    <w:p w14:paraId="46A4367F" w14:textId="77777777" w:rsidR="000C5B6D" w:rsidRPr="00680AD2" w:rsidRDefault="00000000">
      <w:pPr>
        <w:numPr>
          <w:ilvl w:val="0"/>
          <w:numId w:val="8"/>
        </w:numPr>
        <w:rPr>
          <w:rFonts w:ascii="游ゴシック" w:eastAsia="游ゴシック" w:hAnsi="游ゴシック"/>
          <w:lang w:eastAsia="ja-JP"/>
        </w:rPr>
      </w:pPr>
      <w:r w:rsidRPr="00680AD2">
        <w:rPr>
          <w:rFonts w:ascii="游ゴシック" w:eastAsia="游ゴシック" w:hAnsi="游ゴシック"/>
          <w:b/>
          <w:lang w:eastAsia="ja-JP"/>
        </w:rPr>
        <w:t>備考</w:t>
      </w:r>
      <w:r w:rsidRPr="00680AD2">
        <w:rPr>
          <w:rFonts w:ascii="游ゴシック" w:eastAsia="游ゴシック" w:hAnsi="游ゴシック"/>
          <w:lang w:eastAsia="ja-JP"/>
        </w:rPr>
        <w:t>: その他特記事項を自由に入力します。例：「年末年始は変則対応あり」</w:t>
      </w:r>
    </w:p>
    <w:p w14:paraId="24CB7E2E" w14:textId="77777777" w:rsidR="000C5B6D" w:rsidRPr="00680AD2" w:rsidRDefault="00000000">
      <w:pPr>
        <w:numPr>
          <w:ilvl w:val="0"/>
          <w:numId w:val="8"/>
        </w:numPr>
        <w:rPr>
          <w:rFonts w:ascii="游ゴシック" w:eastAsia="游ゴシック" w:hAnsi="游ゴシック"/>
          <w:lang w:eastAsia="ja-JP"/>
        </w:rPr>
      </w:pPr>
      <w:r w:rsidRPr="00680AD2">
        <w:rPr>
          <w:rFonts w:ascii="游ゴシック" w:eastAsia="游ゴシック" w:hAnsi="游ゴシック"/>
          <w:b/>
          <w:lang w:eastAsia="ja-JP"/>
        </w:rPr>
        <w:t>請求先詳細情報（請求先番号、枝番、請求書番号ルール、発行タイプ、複数請求書カテゴリ、メールアドレス、FAX、振込先銀行詳細、備考）</w:t>
      </w:r>
      <w:r w:rsidRPr="00680AD2">
        <w:rPr>
          <w:rFonts w:ascii="游ゴシック" w:eastAsia="游ゴシック" w:hAnsi="游ゴシック"/>
          <w:lang w:eastAsia="ja-JP"/>
        </w:rPr>
        <w:t>: 請求書をどのように送るかの細かな設定を入力します。例：発行タイプ「メール送信」、アドレス「</w:t>
      </w:r>
      <w:hyperlink r:id="rId12">
        <w:r w:rsidRPr="00680AD2">
          <w:rPr>
            <w:rStyle w:val="a3"/>
            <w:rFonts w:ascii="游ゴシック" w:eastAsia="游ゴシック" w:hAnsi="游ゴシック"/>
            <w:lang w:eastAsia="ja-JP"/>
          </w:rPr>
          <w:t>billing@example.com</w:t>
        </w:r>
      </w:hyperlink>
      <w:r w:rsidRPr="00680AD2">
        <w:rPr>
          <w:rFonts w:ascii="游ゴシック" w:eastAsia="游ゴシック" w:hAnsi="游ゴシック"/>
          <w:lang w:eastAsia="ja-JP"/>
        </w:rPr>
        <w:t>」</w:t>
      </w:r>
    </w:p>
    <w:p w14:paraId="2DB46E99" w14:textId="77777777" w:rsidR="000C5B6D" w:rsidRPr="00680AD2" w:rsidRDefault="00000000">
      <w:pPr>
        <w:numPr>
          <w:ilvl w:val="0"/>
          <w:numId w:val="8"/>
        </w:numPr>
        <w:rPr>
          <w:rFonts w:ascii="游ゴシック" w:eastAsia="游ゴシック" w:hAnsi="游ゴシック"/>
        </w:rPr>
      </w:pPr>
      <w:r w:rsidRPr="00680AD2">
        <w:rPr>
          <w:rFonts w:ascii="游ゴシック" w:eastAsia="游ゴシック" w:hAnsi="游ゴシック"/>
          <w:b/>
          <w:lang w:eastAsia="ja-JP"/>
        </w:rPr>
        <w:t>車両情報（車両番号、車検満了日、保険満了日）</w:t>
      </w:r>
      <w:r w:rsidRPr="00680AD2">
        <w:rPr>
          <w:rFonts w:ascii="游ゴシック" w:eastAsia="游ゴシック" w:hAnsi="游ゴシック"/>
          <w:lang w:eastAsia="ja-JP"/>
        </w:rPr>
        <w:t>: 取引先に関連する車両を管理します。</w:t>
      </w:r>
      <w:r w:rsidRPr="00680AD2">
        <w:rPr>
          <w:rFonts w:ascii="游ゴシック" w:eastAsia="游ゴシック" w:hAnsi="游ゴシック"/>
        </w:rPr>
        <w:t>例：「品川100あ1234 / 2025/05/31 / 2025/04/30」</w:t>
      </w:r>
    </w:p>
    <w:p w14:paraId="388D3B71" w14:textId="77777777" w:rsidR="000C5B6D" w:rsidRPr="00680AD2" w:rsidRDefault="00000000">
      <w:pPr>
        <w:pStyle w:val="3"/>
        <w:rPr>
          <w:rFonts w:ascii="游ゴシック" w:eastAsia="游ゴシック" w:hAnsi="游ゴシック"/>
          <w:lang w:eastAsia="ja-JP"/>
        </w:rPr>
      </w:pPr>
      <w:bookmarkStart w:id="23" w:name="_Toc237295731"/>
      <w:r w:rsidRPr="00680AD2">
        <w:rPr>
          <w:rFonts w:ascii="游ゴシック" w:eastAsia="游ゴシック" w:hAnsi="游ゴシック"/>
          <w:lang w:eastAsia="ja-JP"/>
        </w:rPr>
        <w:t>4. アクションボタンの働き</w:t>
      </w:r>
      <w:bookmarkEnd w:id="23"/>
    </w:p>
    <w:p w14:paraId="1D811E1B" w14:textId="77777777" w:rsidR="003E6A46" w:rsidRDefault="003E6A46">
      <w:pPr>
        <w:pStyle w:val="Normal"/>
        <w:numPr>
          <w:ilvl w:val="0"/>
          <w:numId w:val="9"/>
        </w:numPr>
        <w:rPr>
          <w:rFonts w:cstheme="minorBidi"/>
          <w14:ligatures w14:val="standardContextual"/>
        </w:rPr>
      </w:pPr>
      <w:r>
        <w:rPr>
          <w:rFonts w:ascii="游ゴシック" w:eastAsia="游ゴシック" w:hAnsi="游ゴシック" w:cstheme="minorBidi" w:hint="eastAsia"/>
          <w:b/>
          <w:bCs/>
        </w:rPr>
        <w:t>「新規登録」ボタン</w:t>
      </w:r>
      <w:r>
        <w:rPr>
          <w:rFonts w:ascii="游ゴシック" w:eastAsia="游ゴシック" w:hAnsi="游ゴシック" w:cstheme="minorBidi" w:hint="eastAsia"/>
        </w:rPr>
        <w:t>: 営業担当や管理者が、新しい取引先企業を登録したい時に押します。入力用フォームが表示されます。</w:t>
      </w:r>
    </w:p>
    <w:p w14:paraId="7D6CA5CE" w14:textId="77777777" w:rsidR="003E6A46" w:rsidRDefault="003E6A46">
      <w:pPr>
        <w:pStyle w:val="Normal"/>
        <w:numPr>
          <w:ilvl w:val="0"/>
          <w:numId w:val="9"/>
        </w:numPr>
        <w:rPr>
          <w:rFonts w:cstheme="minorBidi" w:hint="eastAsia"/>
        </w:rPr>
      </w:pPr>
      <w:r>
        <w:rPr>
          <w:rFonts w:ascii="游ゴシック" w:eastAsia="游ゴシック" w:hAnsi="游ゴシック" w:cstheme="minorBidi" w:hint="eastAsia"/>
          <w:b/>
          <w:bCs/>
        </w:rPr>
        <w:lastRenderedPageBreak/>
        <w:t>「保存」ボタン</w:t>
      </w:r>
      <w:r>
        <w:rPr>
          <w:rFonts w:ascii="游ゴシック" w:eastAsia="游ゴシック" w:hAnsi="游ゴシック" w:cstheme="minorBidi" w:hint="eastAsia"/>
        </w:rPr>
        <w:t>: 企業情報や請求先情報を入力・修正した後に押します。企業番号の重複や必須項目の入力漏れなどが自動でチェックされ、問題がなければシステムに記録されます。</w:t>
      </w:r>
    </w:p>
    <w:p w14:paraId="4C21D249" w14:textId="77777777" w:rsidR="003E6A46" w:rsidRDefault="003E6A46">
      <w:pPr>
        <w:pStyle w:val="Normal"/>
        <w:numPr>
          <w:ilvl w:val="0"/>
          <w:numId w:val="9"/>
        </w:numPr>
        <w:rPr>
          <w:rFonts w:cstheme="minorBidi" w:hint="eastAsia"/>
        </w:rPr>
      </w:pPr>
      <w:r>
        <w:rPr>
          <w:rFonts w:ascii="游ゴシック" w:eastAsia="游ゴシック" w:hAnsi="游ゴシック" w:cstheme="minorBidi" w:hint="eastAsia"/>
          <w:b/>
          <w:bCs/>
        </w:rPr>
        <w:t>「編集」ボタン</w:t>
      </w:r>
      <w:r>
        <w:rPr>
          <w:rFonts w:ascii="游ゴシック" w:eastAsia="游ゴシック" w:hAnsi="游ゴシック" w:cstheme="minorBidi" w:hint="eastAsia"/>
        </w:rPr>
        <w:t>: 登録済み企業の住所、連絡先、請求先、担当者、口座情報などが変更になった時に押します。現在の情報がフォームに表示され、変更して上書き保存できます。</w:t>
      </w:r>
    </w:p>
    <w:p w14:paraId="488D1D80" w14:textId="77777777" w:rsidR="003E6A46" w:rsidRDefault="003E6A46">
      <w:pPr>
        <w:pStyle w:val="Normal"/>
        <w:numPr>
          <w:ilvl w:val="0"/>
          <w:numId w:val="9"/>
        </w:numPr>
        <w:rPr>
          <w:rFonts w:cstheme="minorBidi" w:hint="eastAsia"/>
        </w:rPr>
      </w:pPr>
      <w:r>
        <w:rPr>
          <w:rFonts w:ascii="游ゴシック" w:eastAsia="游ゴシック" w:hAnsi="游ゴシック" w:cstheme="minorBidi" w:hint="eastAsia"/>
          <w:b/>
          <w:bCs/>
        </w:rPr>
        <w:t>「行クリック（詳細確認）」</w:t>
      </w:r>
      <w:r>
        <w:rPr>
          <w:rFonts w:ascii="游ゴシック" w:eastAsia="游ゴシック" w:hAnsi="游ゴシック" w:cstheme="minorBidi" w:hint="eastAsia"/>
        </w:rPr>
        <w:t>: 一覧画面の企業行をクリックすると、企業の詳細情報を確認できます。請求条件や担当者情報をすばやく参照できます。</w:t>
      </w:r>
    </w:p>
    <w:p w14:paraId="2762CB42" w14:textId="77777777" w:rsidR="000C5B6D" w:rsidRPr="00680AD2" w:rsidRDefault="00000000">
      <w:pPr>
        <w:pStyle w:val="3"/>
        <w:rPr>
          <w:rFonts w:ascii="游ゴシック" w:eastAsia="游ゴシック" w:hAnsi="游ゴシック"/>
          <w:lang w:eastAsia="ja-JP"/>
        </w:rPr>
      </w:pPr>
      <w:bookmarkStart w:id="24" w:name="_Toc237295732"/>
      <w:r w:rsidRPr="00680AD2">
        <w:rPr>
          <w:rFonts w:ascii="游ゴシック" w:eastAsia="游ゴシック" w:hAnsi="游ゴシック"/>
          <w:lang w:eastAsia="ja-JP"/>
        </w:rPr>
        <w:t>5. この画面の利用価値・できること（メリット）</w:t>
      </w:r>
      <w:bookmarkEnd w:id="24"/>
    </w:p>
    <w:p w14:paraId="5208EE81" w14:textId="77777777" w:rsidR="000C5B6D" w:rsidRPr="00680AD2" w:rsidRDefault="00777EB6">
      <w:pPr>
        <w:pStyle w:val="Normal"/>
        <w:rPr>
          <w:rFonts w:ascii="游ゴシック" w:eastAsia="游ゴシック" w:hAnsi="游ゴシック"/>
        </w:rPr>
      </w:pPr>
      <w:r w:rsidRPr="00777EB6">
        <w:rPr>
          <w:rFonts w:ascii="游ゴシック" w:eastAsia="游ゴシック" w:hAnsi="游ゴシック" w:hint="eastAsia"/>
        </w:rPr>
        <w:t>企業に関する基本情報、請求先、担当者、振込先、関連車両などを一つの場所にまとめて管理できるため、「請求先住所はどこか」「契約担当者は誰か」「どの口座へ入金される予定か」といった確認をすばやく行えます。案件情報を別章で管理することで、企業情報と案件条件が混在せず、マスタ情報としての企業管理が分かりやすくなります。請求書発行や入金消込、営業対応の前提情報を正確に保てる点が大きなメリットです。</w:t>
      </w:r>
    </w:p>
    <w:p w14:paraId="23AB1293" w14:textId="77777777" w:rsidR="000C5B6D" w:rsidRPr="00680AD2" w:rsidRDefault="00000000">
      <w:pPr>
        <w:pStyle w:val="3"/>
        <w:rPr>
          <w:rFonts w:ascii="游ゴシック" w:eastAsia="游ゴシック" w:hAnsi="游ゴシック"/>
          <w:lang w:eastAsia="ja-JP"/>
        </w:rPr>
      </w:pPr>
      <w:bookmarkStart w:id="25" w:name="_Toc237295733"/>
      <w:r w:rsidRPr="00680AD2">
        <w:rPr>
          <w:rFonts w:ascii="游ゴシック" w:eastAsia="游ゴシック" w:hAnsi="游ゴシック"/>
          <w:lang w:eastAsia="ja-JP"/>
        </w:rPr>
        <w:t>6. 将来構想</w:t>
      </w:r>
      <w:bookmarkEnd w:id="25"/>
    </w:p>
    <w:p w14:paraId="74F4567C" w14:textId="13487AFC" w:rsidR="00680AD2" w:rsidRPr="00680AD2" w:rsidRDefault="00000000">
      <w:pPr>
        <w:rPr>
          <w:rFonts w:ascii="游ゴシック" w:eastAsia="游ゴシック" w:hAnsi="游ゴシック"/>
          <w:sz w:val="20"/>
          <w:szCs w:val="20"/>
          <w:lang w:eastAsia="ja-JP"/>
        </w:rPr>
      </w:pPr>
      <w:r w:rsidRPr="00680AD2">
        <w:rPr>
          <w:rFonts w:ascii="游ゴシック" w:eastAsia="游ゴシック" w:hAnsi="游ゴシック"/>
          <w:lang w:eastAsia="ja-JP"/>
        </w:rPr>
        <w:t>将来的には、紙の契約書や名刺をスキャンするだけで、企業情報や担当者情報がシステムに自動入力されるOCR連携機能の導入を検討しています。</w:t>
      </w:r>
    </w:p>
    <w:p w14:paraId="5EA2D396" w14:textId="77777777" w:rsidR="00680AD2" w:rsidRPr="00680AD2" w:rsidRDefault="00680AD2">
      <w:pPr>
        <w:widowControl/>
        <w:rPr>
          <w:rFonts w:ascii="游ゴシック" w:eastAsia="游ゴシック" w:hAnsi="游ゴシック"/>
          <w:sz w:val="20"/>
          <w:szCs w:val="20"/>
          <w:lang w:eastAsia="ja-JP"/>
        </w:rPr>
      </w:pPr>
      <w:r w:rsidRPr="00680AD2">
        <w:rPr>
          <w:rFonts w:ascii="游ゴシック" w:eastAsia="游ゴシック" w:hAnsi="游ゴシック"/>
          <w:sz w:val="20"/>
          <w:szCs w:val="20"/>
          <w:lang w:eastAsia="ja-JP"/>
        </w:rPr>
        <w:br w:type="page"/>
      </w:r>
    </w:p>
    <w:p w14:paraId="5CA6BF04" w14:textId="77777777" w:rsidR="000C5B6D" w:rsidRPr="00F775F4" w:rsidRDefault="00000000">
      <w:pPr>
        <w:pStyle w:val="1"/>
        <w:rPr>
          <w:rStyle w:val="22"/>
          <w:lang w:eastAsia="ja-JP"/>
        </w:rPr>
      </w:pPr>
      <w:bookmarkStart w:id="26" w:name="_Toc237295734"/>
      <w:r w:rsidRPr="00F775F4">
        <w:rPr>
          <w:rStyle w:val="22"/>
          <w:lang w:eastAsia="ja-JP"/>
        </w:rPr>
        <w:lastRenderedPageBreak/>
        <w:t>第4章：パートナーマスタ管理画面</w:t>
      </w:r>
      <w:bookmarkEnd w:id="26"/>
    </w:p>
    <w:p w14:paraId="03FAF2EB" w14:textId="77777777" w:rsidR="000C5B6D" w:rsidRPr="00680AD2" w:rsidRDefault="00000000">
      <w:pPr>
        <w:pStyle w:val="3"/>
        <w:rPr>
          <w:rFonts w:ascii="游ゴシック" w:eastAsia="游ゴシック" w:hAnsi="游ゴシック"/>
          <w:lang w:eastAsia="ja-JP"/>
        </w:rPr>
      </w:pPr>
      <w:bookmarkStart w:id="27" w:name="_Toc237295735"/>
      <w:r w:rsidRPr="00680AD2">
        <w:rPr>
          <w:rFonts w:ascii="游ゴシック" w:eastAsia="游ゴシック" w:hAnsi="游ゴシック"/>
          <w:lang w:eastAsia="ja-JP"/>
        </w:rPr>
        <w:t>1. 画面イメージ</w:t>
      </w:r>
      <w:bookmarkEnd w:id="27"/>
    </w:p>
    <w:p w14:paraId="4D45DB84" w14:textId="77777777" w:rsidR="000C5B6D" w:rsidRPr="00680AD2" w:rsidRDefault="00000000">
      <w:pPr>
        <w:rPr>
          <w:rFonts w:ascii="游ゴシック" w:eastAsia="游ゴシック" w:hAnsi="游ゴシック"/>
          <w:lang w:eastAsia="ja-JP"/>
        </w:rPr>
      </w:pPr>
      <w:r w:rsidRPr="00680AD2">
        <w:rPr>
          <w:rFonts w:ascii="游ゴシック" w:eastAsia="游ゴシック" w:hAnsi="游ゴシック"/>
          <w:noProof/>
        </w:rPr>
        <w:drawing>
          <wp:inline distT="0" distB="0" distL="0" distR="0" wp14:anchorId="101191A2" wp14:editId="0D0CA66E">
            <wp:extent cx="5486400" cy="3062177"/>
            <wp:effectExtent l="0" t="0" r="0" b="0"/>
            <wp:docPr id="4" name="image-5E-bYHQdC2uzfM4365rW0.jpeg"/>
            <wp:cNvGraphicFramePr/>
            <a:graphic xmlns:a="http://schemas.openxmlformats.org/drawingml/2006/main">
              <a:graphicData uri="http://schemas.openxmlformats.org/drawingml/2006/picture">
                <pic:pic xmlns:pic="http://schemas.openxmlformats.org/drawingml/2006/picture">
                  <pic:nvPicPr>
                    <pic:cNvPr id="4" name="image-5E-bYHQdC2uzfM4365rW0.jpeg" descr="画面モックアップ"/>
                    <pic:cNvPicPr/>
                  </pic:nvPicPr>
                  <pic:blipFill>
                    <a:blip r:embed="rId13" cstate="print"/>
                    <a:srcRect/>
                    <a:stretch>
                      <a:fillRect/>
                    </a:stretch>
                  </pic:blipFill>
                  <pic:spPr>
                    <a:xfrm>
                      <a:off x="0" y="0"/>
                      <a:ext cx="5486400" cy="3062177"/>
                    </a:xfrm>
                    <a:prstGeom prst="rect">
                      <a:avLst/>
                    </a:prstGeom>
                  </pic:spPr>
                </pic:pic>
              </a:graphicData>
            </a:graphic>
          </wp:inline>
        </w:drawing>
      </w:r>
      <w:r w:rsidRPr="00680AD2">
        <w:rPr>
          <w:rFonts w:ascii="游ゴシック" w:eastAsia="游ゴシック" w:hAnsi="游ゴシック"/>
          <w:lang w:eastAsia="ja-JP"/>
        </w:rPr>
        <w:t xml:space="preserve"> 画面上部にはパートナーを名前や稼働状況などで検索・絞り込みできるフィルタ機能が配置され、その下に一覧表が表示されます。一覧から特定のパートナーを選択すると、詳細画面（または新規登録画面）が開きます。詳細画面では、基本情報、口座情報、控除設定、保険加入状況、車両情報といった多岐にわたる項目が、タブやアコーディオン形式（折りたたみ式）で整理されています。一度に大量の入力欄を見ても迷わないよう、業務の目的に合わせて項目が綺麗にグループ分けされているのが特徴です。</w:t>
      </w:r>
    </w:p>
    <w:p w14:paraId="0C032EFF" w14:textId="77777777" w:rsidR="000C5B6D" w:rsidRPr="00680AD2" w:rsidRDefault="00000000">
      <w:pPr>
        <w:pStyle w:val="3"/>
        <w:rPr>
          <w:rFonts w:ascii="游ゴシック" w:eastAsia="游ゴシック" w:hAnsi="游ゴシック"/>
          <w:lang w:eastAsia="ja-JP"/>
        </w:rPr>
      </w:pPr>
      <w:bookmarkStart w:id="28" w:name="_Toc237295736"/>
      <w:r w:rsidRPr="00680AD2">
        <w:rPr>
          <w:rFonts w:ascii="游ゴシック" w:eastAsia="游ゴシック" w:hAnsi="游ゴシック"/>
          <w:lang w:eastAsia="ja-JP"/>
        </w:rPr>
        <w:t>2. 機能概要</w:t>
      </w:r>
      <w:bookmarkEnd w:id="28"/>
    </w:p>
    <w:p w14:paraId="712EB085" w14:textId="77777777" w:rsidR="000C5B6D" w:rsidRPr="00680AD2" w:rsidRDefault="00000000">
      <w:pPr>
        <w:rPr>
          <w:rFonts w:ascii="游ゴシック" w:eastAsia="游ゴシック" w:hAnsi="游ゴシック"/>
          <w:lang w:eastAsia="ja-JP"/>
        </w:rPr>
      </w:pPr>
      <w:r w:rsidRPr="00680AD2">
        <w:rPr>
          <w:rFonts w:ascii="游ゴシック" w:eastAsia="游ゴシック" w:hAnsi="游ゴシック"/>
          <w:lang w:eastAsia="ja-JP"/>
        </w:rPr>
        <w:t>この画面は、現場で実際に稼働するパートナー（外注先や作業員など）の情報を一元的に登録・管理するための画面です。名前や住所といった基本情報だけでなく、報酬を振り込むための口座情報、システム利用料や安全協力費などの控除額設定、保険の加入状況までをひとまとめに管理できます。ここに入力されたデータは、毎月の支払金額を計算する際の基礎データとしてシステム全体で自動的に参照されるため、担当者が都度確認したり手計算したりする手間が省けます。</w:t>
      </w:r>
    </w:p>
    <w:p w14:paraId="2736CDE3" w14:textId="77777777" w:rsidR="000C5B6D" w:rsidRPr="00680AD2" w:rsidRDefault="00000000">
      <w:pPr>
        <w:pStyle w:val="3"/>
        <w:rPr>
          <w:rFonts w:ascii="游ゴシック" w:eastAsia="游ゴシック" w:hAnsi="游ゴシック"/>
          <w:lang w:eastAsia="ja-JP"/>
        </w:rPr>
      </w:pPr>
      <w:bookmarkStart w:id="29" w:name="_Toc237295737"/>
      <w:r w:rsidRPr="00680AD2">
        <w:rPr>
          <w:rFonts w:ascii="游ゴシック" w:eastAsia="游ゴシック" w:hAnsi="游ゴシック"/>
          <w:lang w:eastAsia="ja-JP"/>
        </w:rPr>
        <w:lastRenderedPageBreak/>
        <w:t>3. 画面上の入力項目・表示項目（具体例付き）</w:t>
      </w:r>
      <w:bookmarkEnd w:id="29"/>
    </w:p>
    <w:p w14:paraId="7C8542C5" w14:textId="77777777" w:rsidR="000C5B6D" w:rsidRPr="00680AD2" w:rsidRDefault="00000000">
      <w:pPr>
        <w:rPr>
          <w:rFonts w:ascii="游ゴシック" w:eastAsia="游ゴシック" w:hAnsi="游ゴシック"/>
          <w:lang w:eastAsia="ja-JP"/>
        </w:rPr>
      </w:pPr>
      <w:r w:rsidRPr="00680AD2">
        <w:rPr>
          <w:rFonts w:ascii="游ゴシック" w:eastAsia="游ゴシック" w:hAnsi="游ゴシック"/>
          <w:lang w:eastAsia="ja-JP"/>
        </w:rPr>
        <w:t>【一覧画面の表示項目】</w:t>
      </w:r>
    </w:p>
    <w:p w14:paraId="1F5F8072" w14:textId="77777777" w:rsidR="000C5B6D" w:rsidRPr="00680AD2" w:rsidRDefault="00000000">
      <w:pPr>
        <w:numPr>
          <w:ilvl w:val="0"/>
          <w:numId w:val="10"/>
        </w:numPr>
        <w:rPr>
          <w:rFonts w:ascii="游ゴシック" w:eastAsia="游ゴシック" w:hAnsi="游ゴシック"/>
          <w:lang w:eastAsia="ja-JP"/>
        </w:rPr>
      </w:pPr>
      <w:r w:rsidRPr="00680AD2">
        <w:rPr>
          <w:rFonts w:ascii="游ゴシック" w:eastAsia="游ゴシック" w:hAnsi="游ゴシック"/>
          <w:b/>
          <w:lang w:eastAsia="ja-JP"/>
        </w:rPr>
        <w:t>パートナー番号</w:t>
      </w:r>
      <w:r w:rsidRPr="00680AD2">
        <w:rPr>
          <w:rFonts w:ascii="游ゴシック" w:eastAsia="游ゴシック" w:hAnsi="游ゴシック"/>
          <w:lang w:eastAsia="ja-JP"/>
        </w:rPr>
        <w:t>: システムが管理する一意の番号です。例えば「PTN-0001」のように表示されます。</w:t>
      </w:r>
    </w:p>
    <w:p w14:paraId="2DCF5913" w14:textId="77777777" w:rsidR="000C5B6D" w:rsidRPr="00680AD2" w:rsidRDefault="00000000">
      <w:pPr>
        <w:numPr>
          <w:ilvl w:val="0"/>
          <w:numId w:val="10"/>
        </w:numPr>
        <w:rPr>
          <w:rFonts w:ascii="游ゴシック" w:eastAsia="游ゴシック" w:hAnsi="游ゴシック"/>
          <w:lang w:eastAsia="ja-JP"/>
        </w:rPr>
      </w:pPr>
      <w:r w:rsidRPr="00680AD2">
        <w:rPr>
          <w:rFonts w:ascii="游ゴシック" w:eastAsia="游ゴシック" w:hAnsi="游ゴシック"/>
          <w:b/>
          <w:lang w:eastAsia="ja-JP"/>
        </w:rPr>
        <w:t>氏名</w:t>
      </w:r>
      <w:r w:rsidRPr="00680AD2">
        <w:rPr>
          <w:rFonts w:ascii="游ゴシック" w:eastAsia="游ゴシック" w:hAnsi="游ゴシック"/>
          <w:lang w:eastAsia="ja-JP"/>
        </w:rPr>
        <w:t>: パートナーの名前です。例えば「山田 太郎」と表示されます。</w:t>
      </w:r>
    </w:p>
    <w:p w14:paraId="06990892" w14:textId="77777777" w:rsidR="000C5B6D" w:rsidRPr="00680AD2" w:rsidRDefault="00000000">
      <w:pPr>
        <w:rPr>
          <w:rFonts w:ascii="游ゴシック" w:eastAsia="游ゴシック" w:hAnsi="游ゴシック"/>
          <w:lang w:eastAsia="ja-JP"/>
        </w:rPr>
      </w:pPr>
      <w:r w:rsidRPr="00680AD2">
        <w:rPr>
          <w:rFonts w:ascii="游ゴシック" w:eastAsia="游ゴシック" w:hAnsi="游ゴシック"/>
          <w:lang w:eastAsia="ja-JP"/>
        </w:rPr>
        <w:t>【詳細・新規登録画面の入力項目】</w:t>
      </w:r>
    </w:p>
    <w:p w14:paraId="37EA7446" w14:textId="77777777" w:rsidR="000C5B6D" w:rsidRPr="00680AD2" w:rsidRDefault="00000000">
      <w:pPr>
        <w:numPr>
          <w:ilvl w:val="0"/>
          <w:numId w:val="11"/>
        </w:numPr>
        <w:rPr>
          <w:rFonts w:ascii="游ゴシック" w:eastAsia="游ゴシック" w:hAnsi="游ゴシック"/>
        </w:rPr>
      </w:pPr>
      <w:r w:rsidRPr="00680AD2">
        <w:rPr>
          <w:rFonts w:ascii="游ゴシック" w:eastAsia="游ゴシック" w:hAnsi="游ゴシック"/>
          <w:b/>
        </w:rPr>
        <w:t>基本情報セクション</w:t>
      </w:r>
    </w:p>
    <w:p w14:paraId="387B73DA" w14:textId="77777777" w:rsidR="000C5B6D" w:rsidRPr="00680AD2" w:rsidRDefault="00000000">
      <w:pPr>
        <w:numPr>
          <w:ilvl w:val="1"/>
          <w:numId w:val="12"/>
        </w:numPr>
        <w:rPr>
          <w:rFonts w:ascii="游ゴシック" w:eastAsia="游ゴシック" w:hAnsi="游ゴシック"/>
          <w:lang w:eastAsia="ja-JP"/>
        </w:rPr>
      </w:pPr>
      <w:r w:rsidRPr="00680AD2">
        <w:rPr>
          <w:rFonts w:ascii="游ゴシック" w:eastAsia="游ゴシック" w:hAnsi="游ゴシック"/>
          <w:b/>
          <w:lang w:eastAsia="ja-JP"/>
        </w:rPr>
        <w:t>パートナー番号</w:t>
      </w:r>
      <w:r w:rsidRPr="00680AD2">
        <w:rPr>
          <w:rFonts w:ascii="游ゴシック" w:eastAsia="游ゴシック" w:hAnsi="游ゴシック"/>
          <w:lang w:eastAsia="ja-JP"/>
        </w:rPr>
        <w:t>: 任意の管理番号、または自動採番された番号を入力します（例: PTN-0012）。</w:t>
      </w:r>
    </w:p>
    <w:p w14:paraId="7318448A" w14:textId="77777777" w:rsidR="000C5B6D" w:rsidRPr="00680AD2" w:rsidRDefault="00000000">
      <w:pPr>
        <w:numPr>
          <w:ilvl w:val="1"/>
          <w:numId w:val="12"/>
        </w:numPr>
        <w:rPr>
          <w:rFonts w:ascii="游ゴシック" w:eastAsia="游ゴシック" w:hAnsi="游ゴシック"/>
          <w:lang w:eastAsia="ja-JP"/>
        </w:rPr>
      </w:pPr>
      <w:r w:rsidRPr="00680AD2">
        <w:rPr>
          <w:rFonts w:ascii="游ゴシック" w:eastAsia="游ゴシック" w:hAnsi="游ゴシック"/>
          <w:b/>
          <w:lang w:eastAsia="ja-JP"/>
        </w:rPr>
        <w:t>氏名</w:t>
      </w:r>
      <w:r w:rsidRPr="00680AD2">
        <w:rPr>
          <w:rFonts w:ascii="游ゴシック" w:eastAsia="游ゴシック" w:hAnsi="游ゴシック"/>
          <w:lang w:eastAsia="ja-JP"/>
        </w:rPr>
        <w:t>: パートナーのフルネームを入力します（例: 山田 太郎）。</w:t>
      </w:r>
    </w:p>
    <w:p w14:paraId="050A53E1" w14:textId="77777777" w:rsidR="000C5B6D" w:rsidRPr="00680AD2" w:rsidRDefault="00000000">
      <w:pPr>
        <w:numPr>
          <w:ilvl w:val="1"/>
          <w:numId w:val="12"/>
        </w:numPr>
        <w:rPr>
          <w:rFonts w:ascii="游ゴシック" w:eastAsia="游ゴシック" w:hAnsi="游ゴシック"/>
          <w:lang w:eastAsia="ja-JP"/>
        </w:rPr>
      </w:pPr>
      <w:r w:rsidRPr="00680AD2">
        <w:rPr>
          <w:rFonts w:ascii="游ゴシック" w:eastAsia="游ゴシック" w:hAnsi="游ゴシック"/>
          <w:b/>
          <w:lang w:eastAsia="ja-JP"/>
        </w:rPr>
        <w:t>氏名（カナ）</w:t>
      </w:r>
      <w:r w:rsidRPr="00680AD2">
        <w:rPr>
          <w:rFonts w:ascii="游ゴシック" w:eastAsia="游ゴシック" w:hAnsi="游ゴシック"/>
          <w:lang w:eastAsia="ja-JP"/>
        </w:rPr>
        <w:t>: フリガナを入力します（例: ヤマダ タロウ）。</w:t>
      </w:r>
    </w:p>
    <w:p w14:paraId="78408805" w14:textId="77777777" w:rsidR="000C5B6D" w:rsidRPr="00680AD2" w:rsidRDefault="00000000">
      <w:pPr>
        <w:numPr>
          <w:ilvl w:val="1"/>
          <w:numId w:val="12"/>
        </w:numPr>
        <w:rPr>
          <w:rFonts w:ascii="游ゴシック" w:eastAsia="游ゴシック" w:hAnsi="游ゴシック"/>
          <w:lang w:eastAsia="ja-JP"/>
        </w:rPr>
      </w:pPr>
      <w:r w:rsidRPr="00680AD2">
        <w:rPr>
          <w:rFonts w:ascii="游ゴシック" w:eastAsia="游ゴシック" w:hAnsi="游ゴシック"/>
          <w:b/>
          <w:lang w:eastAsia="ja-JP"/>
        </w:rPr>
        <w:t>郵便番号</w:t>
      </w:r>
      <w:r w:rsidRPr="00680AD2">
        <w:rPr>
          <w:rFonts w:ascii="游ゴシック" w:eastAsia="游ゴシック" w:hAnsi="游ゴシック"/>
          <w:lang w:eastAsia="ja-JP"/>
        </w:rPr>
        <w:t>: 郵便番号を入力します（例: 100-0001）。</w:t>
      </w:r>
    </w:p>
    <w:p w14:paraId="5EAF2B3D" w14:textId="77777777" w:rsidR="000C5B6D" w:rsidRPr="00680AD2" w:rsidRDefault="00000000">
      <w:pPr>
        <w:numPr>
          <w:ilvl w:val="1"/>
          <w:numId w:val="12"/>
        </w:numPr>
        <w:rPr>
          <w:rFonts w:ascii="游ゴシック" w:eastAsia="游ゴシック" w:hAnsi="游ゴシック"/>
          <w:lang w:eastAsia="ja-JP"/>
        </w:rPr>
      </w:pPr>
      <w:r w:rsidRPr="00680AD2">
        <w:rPr>
          <w:rFonts w:ascii="游ゴシック" w:eastAsia="游ゴシック" w:hAnsi="游ゴシック"/>
          <w:b/>
          <w:lang w:eastAsia="ja-JP"/>
        </w:rPr>
        <w:t>住所</w:t>
      </w:r>
      <w:r w:rsidRPr="00680AD2">
        <w:rPr>
          <w:rFonts w:ascii="游ゴシック" w:eastAsia="游ゴシック" w:hAnsi="游ゴシック"/>
          <w:lang w:eastAsia="ja-JP"/>
        </w:rPr>
        <w:t>: 都道府県からのフル住所を入力します。書類郵送時などに利用されます（例: 東京都千代田区...）。</w:t>
      </w:r>
    </w:p>
    <w:p w14:paraId="011AB415" w14:textId="77777777" w:rsidR="000C5B6D" w:rsidRPr="00680AD2" w:rsidRDefault="00000000">
      <w:pPr>
        <w:numPr>
          <w:ilvl w:val="1"/>
          <w:numId w:val="12"/>
        </w:numPr>
        <w:rPr>
          <w:rFonts w:ascii="游ゴシック" w:eastAsia="游ゴシック" w:hAnsi="游ゴシック"/>
          <w:lang w:eastAsia="ja-JP"/>
        </w:rPr>
      </w:pPr>
      <w:r w:rsidRPr="00680AD2">
        <w:rPr>
          <w:rFonts w:ascii="游ゴシック" w:eastAsia="游ゴシック" w:hAnsi="游ゴシック"/>
          <w:b/>
          <w:lang w:eastAsia="ja-JP"/>
        </w:rPr>
        <w:t>電話番号</w:t>
      </w:r>
      <w:r w:rsidRPr="00680AD2">
        <w:rPr>
          <w:rFonts w:ascii="游ゴシック" w:eastAsia="游ゴシック" w:hAnsi="游ゴシック"/>
          <w:lang w:eastAsia="ja-JP"/>
        </w:rPr>
        <w:t>: 業務連絡のつく電話番号を入力します（例: 090-1234-5678）。</w:t>
      </w:r>
    </w:p>
    <w:p w14:paraId="787B32D6" w14:textId="77777777" w:rsidR="000C5B6D" w:rsidRPr="00680AD2" w:rsidRDefault="00000000">
      <w:pPr>
        <w:numPr>
          <w:ilvl w:val="1"/>
          <w:numId w:val="12"/>
        </w:numPr>
        <w:rPr>
          <w:rFonts w:ascii="游ゴシック" w:eastAsia="游ゴシック" w:hAnsi="游ゴシック"/>
          <w:lang w:eastAsia="ja-JP"/>
        </w:rPr>
      </w:pPr>
      <w:r w:rsidRPr="00680AD2">
        <w:rPr>
          <w:rFonts w:ascii="游ゴシック" w:eastAsia="游ゴシック" w:hAnsi="游ゴシック"/>
          <w:b/>
          <w:lang w:eastAsia="ja-JP"/>
        </w:rPr>
        <w:t>生年月日</w:t>
      </w:r>
      <w:r w:rsidRPr="00680AD2">
        <w:rPr>
          <w:rFonts w:ascii="游ゴシック" w:eastAsia="游ゴシック" w:hAnsi="游ゴシック"/>
          <w:lang w:eastAsia="ja-JP"/>
        </w:rPr>
        <w:t>: 生年月日をカレンダーから選択します（例: 1985-04-01）。</w:t>
      </w:r>
    </w:p>
    <w:p w14:paraId="295A3833" w14:textId="77777777" w:rsidR="000C5B6D" w:rsidRPr="00680AD2" w:rsidRDefault="00000000">
      <w:pPr>
        <w:numPr>
          <w:ilvl w:val="1"/>
          <w:numId w:val="12"/>
        </w:numPr>
        <w:rPr>
          <w:rFonts w:ascii="游ゴシック" w:eastAsia="游ゴシック" w:hAnsi="游ゴシック"/>
          <w:lang w:eastAsia="ja-JP"/>
        </w:rPr>
      </w:pPr>
      <w:r w:rsidRPr="00680AD2">
        <w:rPr>
          <w:rFonts w:ascii="游ゴシック" w:eastAsia="游ゴシック" w:hAnsi="游ゴシック"/>
          <w:b/>
          <w:lang w:eastAsia="ja-JP"/>
        </w:rPr>
        <w:t>血液型</w:t>
      </w:r>
      <w:r w:rsidRPr="00680AD2">
        <w:rPr>
          <w:rFonts w:ascii="游ゴシック" w:eastAsia="游ゴシック" w:hAnsi="游ゴシック"/>
          <w:lang w:eastAsia="ja-JP"/>
        </w:rPr>
        <w:t>: 万が一の現場での事故に備えて血液型を選択します（例: A型）。</w:t>
      </w:r>
    </w:p>
    <w:p w14:paraId="052AD6AC" w14:textId="77777777" w:rsidR="000C5B6D" w:rsidRPr="00680AD2" w:rsidRDefault="00000000">
      <w:pPr>
        <w:numPr>
          <w:ilvl w:val="0"/>
          <w:numId w:val="11"/>
        </w:numPr>
        <w:rPr>
          <w:rFonts w:ascii="游ゴシック" w:eastAsia="游ゴシック" w:hAnsi="游ゴシック"/>
        </w:rPr>
      </w:pPr>
      <w:r w:rsidRPr="00680AD2">
        <w:rPr>
          <w:rFonts w:ascii="游ゴシック" w:eastAsia="游ゴシック" w:hAnsi="游ゴシック"/>
          <w:b/>
        </w:rPr>
        <w:t>口座情報セクション</w:t>
      </w:r>
    </w:p>
    <w:p w14:paraId="577A254D" w14:textId="77777777" w:rsidR="000C5B6D" w:rsidRPr="00680AD2" w:rsidRDefault="00000000">
      <w:pPr>
        <w:numPr>
          <w:ilvl w:val="1"/>
          <w:numId w:val="13"/>
        </w:numPr>
        <w:rPr>
          <w:rFonts w:ascii="游ゴシック" w:eastAsia="游ゴシック" w:hAnsi="游ゴシック"/>
          <w:lang w:eastAsia="ja-JP"/>
        </w:rPr>
      </w:pPr>
      <w:r w:rsidRPr="00680AD2">
        <w:rPr>
          <w:rFonts w:ascii="游ゴシック" w:eastAsia="游ゴシック" w:hAnsi="游ゴシック"/>
          <w:b/>
          <w:lang w:eastAsia="ja-JP"/>
        </w:rPr>
        <w:t>銀行名</w:t>
      </w:r>
      <w:r w:rsidRPr="00680AD2">
        <w:rPr>
          <w:rFonts w:ascii="游ゴシック" w:eastAsia="游ゴシック" w:hAnsi="游ゴシック"/>
          <w:lang w:eastAsia="ja-JP"/>
        </w:rPr>
        <w:t>: 報酬を振り込む銀行の名前を入力します（例: 三菱UFJ銀行）。</w:t>
      </w:r>
    </w:p>
    <w:p w14:paraId="03F5EA3F" w14:textId="77777777" w:rsidR="000C5B6D" w:rsidRPr="00680AD2" w:rsidRDefault="00000000">
      <w:pPr>
        <w:numPr>
          <w:ilvl w:val="1"/>
          <w:numId w:val="13"/>
        </w:numPr>
        <w:rPr>
          <w:rFonts w:ascii="游ゴシック" w:eastAsia="游ゴシック" w:hAnsi="游ゴシック"/>
          <w:lang w:eastAsia="ja-JP"/>
        </w:rPr>
      </w:pPr>
      <w:r w:rsidRPr="00680AD2">
        <w:rPr>
          <w:rFonts w:ascii="游ゴシック" w:eastAsia="游ゴシック" w:hAnsi="游ゴシック"/>
          <w:b/>
          <w:lang w:eastAsia="ja-JP"/>
        </w:rPr>
        <w:t>支店名</w:t>
      </w:r>
      <w:r w:rsidRPr="00680AD2">
        <w:rPr>
          <w:rFonts w:ascii="游ゴシック" w:eastAsia="游ゴシック" w:hAnsi="游ゴシック"/>
          <w:lang w:eastAsia="ja-JP"/>
        </w:rPr>
        <w:t>: 銀行の支店名を入力します（例: 渋谷支店）。</w:t>
      </w:r>
    </w:p>
    <w:p w14:paraId="0C281C40" w14:textId="77777777" w:rsidR="000C5B6D" w:rsidRPr="00680AD2" w:rsidRDefault="00000000">
      <w:pPr>
        <w:numPr>
          <w:ilvl w:val="1"/>
          <w:numId w:val="13"/>
        </w:numPr>
        <w:rPr>
          <w:rFonts w:ascii="游ゴシック" w:eastAsia="游ゴシック" w:hAnsi="游ゴシック"/>
          <w:lang w:eastAsia="ja-JP"/>
        </w:rPr>
      </w:pPr>
      <w:r w:rsidRPr="00680AD2">
        <w:rPr>
          <w:rFonts w:ascii="游ゴシック" w:eastAsia="游ゴシック" w:hAnsi="游ゴシック"/>
          <w:b/>
          <w:lang w:eastAsia="ja-JP"/>
        </w:rPr>
        <w:t>口座種別</w:t>
      </w:r>
      <w:r w:rsidRPr="00680AD2">
        <w:rPr>
          <w:rFonts w:ascii="游ゴシック" w:eastAsia="游ゴシック" w:hAnsi="游ゴシック"/>
          <w:lang w:eastAsia="ja-JP"/>
        </w:rPr>
        <w:t>: 「普通」や「当座」などを選択します（例: 普通）。</w:t>
      </w:r>
    </w:p>
    <w:p w14:paraId="79D080EA" w14:textId="77777777" w:rsidR="000C5B6D" w:rsidRPr="00680AD2" w:rsidRDefault="00000000">
      <w:pPr>
        <w:numPr>
          <w:ilvl w:val="1"/>
          <w:numId w:val="13"/>
        </w:numPr>
        <w:rPr>
          <w:rFonts w:ascii="游ゴシック" w:eastAsia="游ゴシック" w:hAnsi="游ゴシック"/>
          <w:lang w:eastAsia="ja-JP"/>
        </w:rPr>
      </w:pPr>
      <w:r w:rsidRPr="00680AD2">
        <w:rPr>
          <w:rFonts w:ascii="游ゴシック" w:eastAsia="游ゴシック" w:hAnsi="游ゴシック"/>
          <w:b/>
          <w:lang w:eastAsia="ja-JP"/>
        </w:rPr>
        <w:t>口座番号</w:t>
      </w:r>
      <w:r w:rsidRPr="00680AD2">
        <w:rPr>
          <w:rFonts w:ascii="游ゴシック" w:eastAsia="游ゴシック" w:hAnsi="游ゴシック"/>
          <w:lang w:eastAsia="ja-JP"/>
        </w:rPr>
        <w:t>: 7桁の口座番号を入力します（例: 1234567）。</w:t>
      </w:r>
    </w:p>
    <w:p w14:paraId="4EEE7DA7" w14:textId="77777777" w:rsidR="000C5B6D" w:rsidRPr="00680AD2" w:rsidRDefault="00000000">
      <w:pPr>
        <w:numPr>
          <w:ilvl w:val="1"/>
          <w:numId w:val="13"/>
        </w:numPr>
        <w:rPr>
          <w:rFonts w:ascii="游ゴシック" w:eastAsia="游ゴシック" w:hAnsi="游ゴシック"/>
          <w:lang w:eastAsia="ja-JP"/>
        </w:rPr>
      </w:pPr>
      <w:r w:rsidRPr="00680AD2">
        <w:rPr>
          <w:rFonts w:ascii="游ゴシック" w:eastAsia="游ゴシック" w:hAnsi="游ゴシック"/>
          <w:b/>
          <w:lang w:eastAsia="ja-JP"/>
        </w:rPr>
        <w:t>口座名義</w:t>
      </w:r>
      <w:r w:rsidRPr="00680AD2">
        <w:rPr>
          <w:rFonts w:ascii="游ゴシック" w:eastAsia="游ゴシック" w:hAnsi="游ゴシック"/>
          <w:lang w:eastAsia="ja-JP"/>
        </w:rPr>
        <w:t>: 口座の名義人をカタカナで入力します（例: ヤマダ タロウ）。</w:t>
      </w:r>
    </w:p>
    <w:p w14:paraId="2E575832" w14:textId="77777777" w:rsidR="000C5B6D" w:rsidRPr="00680AD2" w:rsidRDefault="00000000">
      <w:pPr>
        <w:numPr>
          <w:ilvl w:val="0"/>
          <w:numId w:val="11"/>
        </w:numPr>
        <w:rPr>
          <w:rFonts w:ascii="游ゴシック" w:eastAsia="游ゴシック" w:hAnsi="游ゴシック"/>
          <w:lang w:eastAsia="ja-JP"/>
        </w:rPr>
      </w:pPr>
      <w:r w:rsidRPr="00680AD2">
        <w:rPr>
          <w:rFonts w:ascii="游ゴシック" w:eastAsia="游ゴシック" w:hAnsi="游ゴシック"/>
          <w:b/>
          <w:lang w:eastAsia="ja-JP"/>
        </w:rPr>
        <w:t>控除・保険・稼働情報セクション</w:t>
      </w:r>
    </w:p>
    <w:p w14:paraId="67DF388C" w14:textId="77777777" w:rsidR="000C5B6D" w:rsidRPr="00680AD2" w:rsidRDefault="00000000">
      <w:pPr>
        <w:numPr>
          <w:ilvl w:val="1"/>
          <w:numId w:val="14"/>
        </w:numPr>
        <w:rPr>
          <w:rFonts w:ascii="游ゴシック" w:eastAsia="游ゴシック" w:hAnsi="游ゴシック"/>
          <w:lang w:eastAsia="ja-JP"/>
        </w:rPr>
      </w:pPr>
      <w:r w:rsidRPr="00680AD2">
        <w:rPr>
          <w:rFonts w:ascii="游ゴシック" w:eastAsia="游ゴシック" w:hAnsi="游ゴシック"/>
          <w:b/>
          <w:lang w:eastAsia="ja-JP"/>
        </w:rPr>
        <w:t>事務管理費</w:t>
      </w:r>
      <w:r w:rsidRPr="00680AD2">
        <w:rPr>
          <w:rFonts w:ascii="游ゴシック" w:eastAsia="游ゴシック" w:hAnsi="游ゴシック"/>
          <w:lang w:eastAsia="ja-JP"/>
        </w:rPr>
        <w:t>: 毎月の支払いから差し引く事務手数料を金額で入力します（例: 1000）。</w:t>
      </w:r>
    </w:p>
    <w:p w14:paraId="79895083" w14:textId="77777777" w:rsidR="000C5B6D" w:rsidRPr="00680AD2" w:rsidRDefault="00000000">
      <w:pPr>
        <w:numPr>
          <w:ilvl w:val="1"/>
          <w:numId w:val="14"/>
        </w:numPr>
        <w:rPr>
          <w:rFonts w:ascii="游ゴシック" w:eastAsia="游ゴシック" w:hAnsi="游ゴシック"/>
          <w:lang w:eastAsia="ja-JP"/>
        </w:rPr>
      </w:pPr>
      <w:r w:rsidRPr="00680AD2">
        <w:rPr>
          <w:rFonts w:ascii="游ゴシック" w:eastAsia="游ゴシック" w:hAnsi="游ゴシック"/>
          <w:b/>
          <w:lang w:eastAsia="ja-JP"/>
        </w:rPr>
        <w:t>安全協力費</w:t>
      </w:r>
      <w:r w:rsidRPr="00680AD2">
        <w:rPr>
          <w:rFonts w:ascii="游ゴシック" w:eastAsia="游ゴシック" w:hAnsi="游ゴシック"/>
          <w:lang w:eastAsia="ja-JP"/>
        </w:rPr>
        <w:t xml:space="preserve">: 毎月の支払いから差し引く安全協力費を入力します（例: </w:t>
      </w:r>
      <w:r w:rsidRPr="00680AD2">
        <w:rPr>
          <w:rFonts w:ascii="游ゴシック" w:eastAsia="游ゴシック" w:hAnsi="游ゴシック"/>
          <w:lang w:eastAsia="ja-JP"/>
        </w:rPr>
        <w:lastRenderedPageBreak/>
        <w:t>500）。</w:t>
      </w:r>
    </w:p>
    <w:p w14:paraId="23E2A2E2" w14:textId="77777777" w:rsidR="000C5B6D" w:rsidRPr="00680AD2" w:rsidRDefault="00000000">
      <w:pPr>
        <w:numPr>
          <w:ilvl w:val="1"/>
          <w:numId w:val="14"/>
        </w:numPr>
        <w:rPr>
          <w:rFonts w:ascii="游ゴシック" w:eastAsia="游ゴシック" w:hAnsi="游ゴシック"/>
          <w:lang w:eastAsia="ja-JP"/>
        </w:rPr>
      </w:pPr>
      <w:r w:rsidRPr="00680AD2">
        <w:rPr>
          <w:rFonts w:ascii="游ゴシック" w:eastAsia="游ゴシック" w:hAnsi="游ゴシック"/>
          <w:b/>
          <w:lang w:eastAsia="ja-JP"/>
        </w:rPr>
        <w:t>傷害保険</w:t>
      </w:r>
      <w:r w:rsidRPr="00680AD2">
        <w:rPr>
          <w:rFonts w:ascii="游ゴシック" w:eastAsia="游ゴシック" w:hAnsi="游ゴシック"/>
          <w:lang w:eastAsia="ja-JP"/>
        </w:rPr>
        <w:t>: 傷害保険に加入しているかどうかにチェックを入れます（例: ✓（加入済み））。</w:t>
      </w:r>
    </w:p>
    <w:p w14:paraId="488F8427" w14:textId="77777777" w:rsidR="000C5B6D" w:rsidRPr="00680AD2" w:rsidRDefault="00000000">
      <w:pPr>
        <w:numPr>
          <w:ilvl w:val="1"/>
          <w:numId w:val="14"/>
        </w:numPr>
        <w:rPr>
          <w:rFonts w:ascii="游ゴシック" w:eastAsia="游ゴシック" w:hAnsi="游ゴシック"/>
          <w:lang w:eastAsia="ja-JP"/>
        </w:rPr>
      </w:pPr>
      <w:r w:rsidRPr="00680AD2">
        <w:rPr>
          <w:rFonts w:ascii="游ゴシック" w:eastAsia="游ゴシック" w:hAnsi="游ゴシック"/>
          <w:b/>
          <w:lang w:eastAsia="ja-JP"/>
        </w:rPr>
        <w:t>賠償責任保険</w:t>
      </w:r>
      <w:r w:rsidRPr="00680AD2">
        <w:rPr>
          <w:rFonts w:ascii="游ゴシック" w:eastAsia="游ゴシック" w:hAnsi="游ゴシック"/>
          <w:lang w:eastAsia="ja-JP"/>
        </w:rPr>
        <w:t>: 賠償責任保険に加入しているかどうかにチェックを入れます（現場入場条件の確認に使用します）。</w:t>
      </w:r>
    </w:p>
    <w:p w14:paraId="44CDB405" w14:textId="77777777" w:rsidR="000C5B6D" w:rsidRPr="00680AD2" w:rsidRDefault="00000000">
      <w:pPr>
        <w:numPr>
          <w:ilvl w:val="1"/>
          <w:numId w:val="14"/>
        </w:numPr>
        <w:rPr>
          <w:rFonts w:ascii="游ゴシック" w:eastAsia="游ゴシック" w:hAnsi="游ゴシック"/>
          <w:lang w:eastAsia="ja-JP"/>
        </w:rPr>
      </w:pPr>
      <w:r w:rsidRPr="00680AD2">
        <w:rPr>
          <w:rFonts w:ascii="游ゴシック" w:eastAsia="游ゴシック" w:hAnsi="游ゴシック"/>
          <w:b/>
          <w:lang w:eastAsia="ja-JP"/>
        </w:rPr>
        <w:t>貨物保険</w:t>
      </w:r>
      <w:r w:rsidRPr="00680AD2">
        <w:rPr>
          <w:rFonts w:ascii="游ゴシック" w:eastAsia="游ゴシック" w:hAnsi="游ゴシック"/>
          <w:lang w:eastAsia="ja-JP"/>
        </w:rPr>
        <w:t>: 貨物保険に加入しているかどうかにチェックを入れます。</w:t>
      </w:r>
    </w:p>
    <w:p w14:paraId="227FF437" w14:textId="77777777" w:rsidR="000C5B6D" w:rsidRPr="00680AD2" w:rsidRDefault="00000000">
      <w:pPr>
        <w:numPr>
          <w:ilvl w:val="1"/>
          <w:numId w:val="14"/>
        </w:numPr>
        <w:rPr>
          <w:rFonts w:ascii="游ゴシック" w:eastAsia="游ゴシック" w:hAnsi="游ゴシック"/>
          <w:lang w:eastAsia="ja-JP"/>
        </w:rPr>
      </w:pPr>
      <w:r w:rsidRPr="00680AD2">
        <w:rPr>
          <w:rFonts w:ascii="游ゴシック" w:eastAsia="游ゴシック" w:hAnsi="游ゴシック"/>
          <w:b/>
          <w:lang w:eastAsia="ja-JP"/>
        </w:rPr>
        <w:t>G共済</w:t>
      </w:r>
      <w:r w:rsidRPr="00680AD2">
        <w:rPr>
          <w:rFonts w:ascii="游ゴシック" w:eastAsia="游ゴシック" w:hAnsi="游ゴシック"/>
          <w:lang w:eastAsia="ja-JP"/>
        </w:rPr>
        <w:t>: 特定の共済に加入しているかどうかにチェックを入れます。</w:t>
      </w:r>
    </w:p>
    <w:p w14:paraId="21C8B800" w14:textId="77777777" w:rsidR="000C5B6D" w:rsidRPr="00680AD2" w:rsidRDefault="00000000">
      <w:pPr>
        <w:numPr>
          <w:ilvl w:val="1"/>
          <w:numId w:val="14"/>
        </w:numPr>
        <w:rPr>
          <w:rFonts w:ascii="游ゴシック" w:eastAsia="游ゴシック" w:hAnsi="游ゴシック"/>
          <w:lang w:eastAsia="ja-JP"/>
        </w:rPr>
      </w:pPr>
      <w:r w:rsidRPr="00680AD2">
        <w:rPr>
          <w:rFonts w:ascii="游ゴシック" w:eastAsia="游ゴシック" w:hAnsi="游ゴシック"/>
          <w:b/>
          <w:lang w:eastAsia="ja-JP"/>
        </w:rPr>
        <w:t>確定申告</w:t>
      </w:r>
      <w:r w:rsidRPr="00680AD2">
        <w:rPr>
          <w:rFonts w:ascii="游ゴシック" w:eastAsia="游ゴシック" w:hAnsi="游ゴシック"/>
          <w:lang w:eastAsia="ja-JP"/>
        </w:rPr>
        <w:t>: 確定申告の対象かどうかにチェックを入れます。</w:t>
      </w:r>
    </w:p>
    <w:p w14:paraId="2C479F8F" w14:textId="77777777" w:rsidR="000C5B6D" w:rsidRPr="00680AD2" w:rsidRDefault="00000000">
      <w:pPr>
        <w:numPr>
          <w:ilvl w:val="1"/>
          <w:numId w:val="14"/>
        </w:numPr>
        <w:rPr>
          <w:rFonts w:ascii="游ゴシック" w:eastAsia="游ゴシック" w:hAnsi="游ゴシック"/>
          <w:lang w:eastAsia="ja-JP"/>
        </w:rPr>
      </w:pPr>
      <w:r w:rsidRPr="00680AD2">
        <w:rPr>
          <w:rFonts w:ascii="游ゴシック" w:eastAsia="游ゴシック" w:hAnsi="游ゴシック"/>
          <w:b/>
          <w:lang w:eastAsia="ja-JP"/>
        </w:rPr>
        <w:t>過去安全確認</w:t>
      </w:r>
      <w:r w:rsidRPr="00680AD2">
        <w:rPr>
          <w:rFonts w:ascii="游ゴシック" w:eastAsia="游ゴシック" w:hAnsi="游ゴシック"/>
          <w:lang w:eastAsia="ja-JP"/>
        </w:rPr>
        <w:t>: 過去に安全確認を実施済みであるかにチェックを入れます。</w:t>
      </w:r>
    </w:p>
    <w:p w14:paraId="52C0F655" w14:textId="77777777" w:rsidR="000C5B6D" w:rsidRPr="00680AD2" w:rsidRDefault="00000000">
      <w:pPr>
        <w:numPr>
          <w:ilvl w:val="1"/>
          <w:numId w:val="14"/>
        </w:numPr>
        <w:rPr>
          <w:rFonts w:ascii="游ゴシック" w:eastAsia="游ゴシック" w:hAnsi="游ゴシック"/>
          <w:lang w:eastAsia="ja-JP"/>
        </w:rPr>
      </w:pPr>
      <w:r w:rsidRPr="00680AD2">
        <w:rPr>
          <w:rFonts w:ascii="游ゴシック" w:eastAsia="游ゴシック" w:hAnsi="游ゴシック"/>
          <w:b/>
          <w:lang w:eastAsia="ja-JP"/>
        </w:rPr>
        <w:t>稼働開始日</w:t>
      </w:r>
      <w:r w:rsidRPr="00680AD2">
        <w:rPr>
          <w:rFonts w:ascii="游ゴシック" w:eastAsia="游ゴシック" w:hAnsi="游ゴシック"/>
          <w:lang w:eastAsia="ja-JP"/>
        </w:rPr>
        <w:t>: 業務を開始した日付を入力します（例: 2023-01-15）。</w:t>
      </w:r>
    </w:p>
    <w:p w14:paraId="4FB6FC5C" w14:textId="77777777" w:rsidR="000C5B6D" w:rsidRPr="00680AD2" w:rsidRDefault="00000000">
      <w:pPr>
        <w:numPr>
          <w:ilvl w:val="1"/>
          <w:numId w:val="14"/>
        </w:numPr>
        <w:rPr>
          <w:rFonts w:ascii="游ゴシック" w:eastAsia="游ゴシック" w:hAnsi="游ゴシック"/>
          <w:lang w:eastAsia="ja-JP"/>
        </w:rPr>
      </w:pPr>
      <w:r w:rsidRPr="00680AD2">
        <w:rPr>
          <w:rFonts w:ascii="游ゴシック" w:eastAsia="游ゴシック" w:hAnsi="游ゴシック"/>
          <w:b/>
          <w:lang w:eastAsia="ja-JP"/>
        </w:rPr>
        <w:t>契約日</w:t>
      </w:r>
      <w:r w:rsidRPr="00680AD2">
        <w:rPr>
          <w:rFonts w:ascii="游ゴシック" w:eastAsia="游ゴシック" w:hAnsi="游ゴシック"/>
          <w:lang w:eastAsia="ja-JP"/>
        </w:rPr>
        <w:t>: 契約を結んだ日付を入力します（例: 2023-01-01）。</w:t>
      </w:r>
    </w:p>
    <w:p w14:paraId="39FC3B53" w14:textId="77777777" w:rsidR="000C5B6D" w:rsidRPr="00680AD2" w:rsidRDefault="00000000">
      <w:pPr>
        <w:numPr>
          <w:ilvl w:val="1"/>
          <w:numId w:val="14"/>
        </w:numPr>
        <w:rPr>
          <w:rFonts w:ascii="游ゴシック" w:eastAsia="游ゴシック" w:hAnsi="游ゴシック"/>
          <w:lang w:eastAsia="ja-JP"/>
        </w:rPr>
      </w:pPr>
      <w:r w:rsidRPr="00680AD2">
        <w:rPr>
          <w:rFonts w:ascii="游ゴシック" w:eastAsia="游ゴシック" w:hAnsi="游ゴシック"/>
          <w:b/>
          <w:lang w:eastAsia="ja-JP"/>
        </w:rPr>
        <w:t>業務経歴</w:t>
      </w:r>
      <w:r w:rsidRPr="00680AD2">
        <w:rPr>
          <w:rFonts w:ascii="游ゴシック" w:eastAsia="游ゴシック" w:hAnsi="游ゴシック"/>
          <w:lang w:eastAsia="ja-JP"/>
        </w:rPr>
        <w:t>: 過去の経験やスキルを自由に入力し、配車時の参考にします（例: ルート配送業5年）。</w:t>
      </w:r>
    </w:p>
    <w:p w14:paraId="1C7CBA31" w14:textId="77777777" w:rsidR="000C5B6D" w:rsidRPr="00680AD2" w:rsidRDefault="00000000">
      <w:pPr>
        <w:numPr>
          <w:ilvl w:val="1"/>
          <w:numId w:val="14"/>
        </w:numPr>
        <w:rPr>
          <w:rFonts w:ascii="游ゴシック" w:eastAsia="游ゴシック" w:hAnsi="游ゴシック"/>
          <w:lang w:eastAsia="ja-JP"/>
        </w:rPr>
      </w:pPr>
      <w:r w:rsidRPr="00680AD2">
        <w:rPr>
          <w:rFonts w:ascii="游ゴシック" w:eastAsia="游ゴシック" w:hAnsi="游ゴシック"/>
          <w:b/>
          <w:lang w:eastAsia="ja-JP"/>
        </w:rPr>
        <w:t>継続年数</w:t>
      </w:r>
      <w:r w:rsidRPr="00680AD2">
        <w:rPr>
          <w:rFonts w:ascii="游ゴシック" w:eastAsia="游ゴシック" w:hAnsi="游ゴシック"/>
          <w:lang w:eastAsia="ja-JP"/>
        </w:rPr>
        <w:t>: 稼働の継続年数を数値で入力します（例: 3.5）。</w:t>
      </w:r>
    </w:p>
    <w:p w14:paraId="77FFB7DF" w14:textId="77777777" w:rsidR="000C5B6D" w:rsidRPr="00680AD2" w:rsidRDefault="00000000">
      <w:pPr>
        <w:numPr>
          <w:ilvl w:val="1"/>
          <w:numId w:val="14"/>
        </w:numPr>
        <w:rPr>
          <w:rFonts w:ascii="游ゴシック" w:eastAsia="游ゴシック" w:hAnsi="游ゴシック"/>
          <w:lang w:eastAsia="ja-JP"/>
        </w:rPr>
      </w:pPr>
      <w:r w:rsidRPr="00680AD2">
        <w:rPr>
          <w:rFonts w:ascii="游ゴシック" w:eastAsia="游ゴシック" w:hAnsi="游ゴシック"/>
          <w:b/>
          <w:lang w:eastAsia="ja-JP"/>
        </w:rPr>
        <w:t>免許証有効期限</w:t>
      </w:r>
      <w:r w:rsidRPr="00680AD2">
        <w:rPr>
          <w:rFonts w:ascii="游ゴシック" w:eastAsia="游ゴシック" w:hAnsi="游ゴシック"/>
          <w:lang w:eastAsia="ja-JP"/>
        </w:rPr>
        <w:t>: 運転免許証の更新期限を入力します（例: 2025-05-10）。</w:t>
      </w:r>
    </w:p>
    <w:p w14:paraId="283DF08E" w14:textId="77777777" w:rsidR="000C5B6D" w:rsidRPr="00680AD2" w:rsidRDefault="00000000">
      <w:pPr>
        <w:numPr>
          <w:ilvl w:val="1"/>
          <w:numId w:val="14"/>
        </w:numPr>
        <w:rPr>
          <w:rFonts w:ascii="游ゴシック" w:eastAsia="游ゴシック" w:hAnsi="游ゴシック"/>
          <w:lang w:eastAsia="ja-JP"/>
        </w:rPr>
      </w:pPr>
      <w:r w:rsidRPr="00680AD2">
        <w:rPr>
          <w:rFonts w:ascii="游ゴシック" w:eastAsia="游ゴシック" w:hAnsi="游ゴシック"/>
          <w:b/>
          <w:lang w:eastAsia="ja-JP"/>
        </w:rPr>
        <w:t>ループフラグ</w:t>
      </w:r>
      <w:r w:rsidRPr="00680AD2">
        <w:rPr>
          <w:rFonts w:ascii="游ゴシック" w:eastAsia="游ゴシック" w:hAnsi="游ゴシック"/>
          <w:lang w:eastAsia="ja-JP"/>
        </w:rPr>
        <w:t>: 特定の巡回ルートや定期案件をメインとする場合にチェックを入れます。</w:t>
      </w:r>
    </w:p>
    <w:p w14:paraId="6B424BE1" w14:textId="77777777" w:rsidR="000C5B6D" w:rsidRPr="00680AD2" w:rsidRDefault="00000000">
      <w:pPr>
        <w:numPr>
          <w:ilvl w:val="1"/>
          <w:numId w:val="14"/>
        </w:numPr>
        <w:rPr>
          <w:rFonts w:ascii="游ゴシック" w:eastAsia="游ゴシック" w:hAnsi="游ゴシック"/>
          <w:lang w:eastAsia="ja-JP"/>
        </w:rPr>
      </w:pPr>
      <w:r w:rsidRPr="00680AD2">
        <w:rPr>
          <w:rFonts w:ascii="游ゴシック" w:eastAsia="游ゴシック" w:hAnsi="游ゴシック"/>
          <w:b/>
          <w:lang w:eastAsia="ja-JP"/>
        </w:rPr>
        <w:t>備考</w:t>
      </w:r>
      <w:r w:rsidRPr="00680AD2">
        <w:rPr>
          <w:rFonts w:ascii="游ゴシック" w:eastAsia="游ゴシック" w:hAnsi="游ゴシック"/>
          <w:lang w:eastAsia="ja-JP"/>
        </w:rPr>
        <w:t>: その他特記事項を自由に入力します（例: 土日祝は稼働不可）。</w:t>
      </w:r>
    </w:p>
    <w:p w14:paraId="6965DDD6" w14:textId="77777777" w:rsidR="000C5B6D" w:rsidRPr="00680AD2" w:rsidRDefault="00000000">
      <w:pPr>
        <w:numPr>
          <w:ilvl w:val="0"/>
          <w:numId w:val="11"/>
        </w:numPr>
        <w:rPr>
          <w:rFonts w:ascii="游ゴシック" w:eastAsia="游ゴシック" w:hAnsi="游ゴシック"/>
          <w:lang w:eastAsia="ja-JP"/>
        </w:rPr>
      </w:pPr>
      <w:r w:rsidRPr="00680AD2">
        <w:rPr>
          <w:rFonts w:ascii="游ゴシック" w:eastAsia="游ゴシック" w:hAnsi="游ゴシック"/>
          <w:b/>
          <w:lang w:eastAsia="ja-JP"/>
        </w:rPr>
        <w:t>車両情報セクション（複数登録可能）</w:t>
      </w:r>
    </w:p>
    <w:p w14:paraId="03FC588D" w14:textId="77777777" w:rsidR="000C5B6D" w:rsidRPr="00680AD2" w:rsidRDefault="00000000">
      <w:pPr>
        <w:numPr>
          <w:ilvl w:val="1"/>
          <w:numId w:val="15"/>
        </w:numPr>
        <w:rPr>
          <w:rFonts w:ascii="游ゴシック" w:eastAsia="游ゴシック" w:hAnsi="游ゴシック"/>
          <w:lang w:eastAsia="ja-JP"/>
        </w:rPr>
      </w:pPr>
      <w:r w:rsidRPr="00680AD2">
        <w:rPr>
          <w:rFonts w:ascii="游ゴシック" w:eastAsia="游ゴシック" w:hAnsi="游ゴシック"/>
          <w:b/>
          <w:lang w:eastAsia="ja-JP"/>
        </w:rPr>
        <w:t>車両ナンバー</w:t>
      </w:r>
      <w:r w:rsidRPr="00680AD2">
        <w:rPr>
          <w:rFonts w:ascii="游ゴシック" w:eastAsia="游ゴシック" w:hAnsi="游ゴシック"/>
          <w:lang w:eastAsia="ja-JP"/>
        </w:rPr>
        <w:t>: パートナーが業務で使用する車のナンバープレートを入力します（例: 品川 500 あ 1234）。</w:t>
      </w:r>
    </w:p>
    <w:p w14:paraId="02DDCBBA" w14:textId="77777777" w:rsidR="000C5B6D" w:rsidRPr="00680AD2" w:rsidRDefault="00000000">
      <w:pPr>
        <w:numPr>
          <w:ilvl w:val="1"/>
          <w:numId w:val="15"/>
        </w:numPr>
        <w:rPr>
          <w:rFonts w:ascii="游ゴシック" w:eastAsia="游ゴシック" w:hAnsi="游ゴシック"/>
          <w:lang w:eastAsia="ja-JP"/>
        </w:rPr>
      </w:pPr>
      <w:r w:rsidRPr="00680AD2">
        <w:rPr>
          <w:rFonts w:ascii="游ゴシック" w:eastAsia="游ゴシック" w:hAnsi="游ゴシック"/>
          <w:b/>
          <w:lang w:eastAsia="ja-JP"/>
        </w:rPr>
        <w:t>車検有効期限</w:t>
      </w:r>
      <w:r w:rsidRPr="00680AD2">
        <w:rPr>
          <w:rFonts w:ascii="游ゴシック" w:eastAsia="游ゴシック" w:hAnsi="游ゴシック"/>
          <w:lang w:eastAsia="ja-JP"/>
        </w:rPr>
        <w:t>: 車検の有効期限をカレンダーから設定し、期限切れを防ぎます（例: 2025-10-31）。</w:t>
      </w:r>
    </w:p>
    <w:p w14:paraId="11DD6262" w14:textId="77777777" w:rsidR="000C5B6D" w:rsidRPr="00680AD2" w:rsidRDefault="00000000">
      <w:pPr>
        <w:numPr>
          <w:ilvl w:val="1"/>
          <w:numId w:val="15"/>
        </w:numPr>
        <w:rPr>
          <w:rFonts w:ascii="游ゴシック" w:eastAsia="游ゴシック" w:hAnsi="游ゴシック"/>
          <w:lang w:eastAsia="ja-JP"/>
        </w:rPr>
      </w:pPr>
      <w:r w:rsidRPr="00680AD2">
        <w:rPr>
          <w:rFonts w:ascii="游ゴシック" w:eastAsia="游ゴシック" w:hAnsi="游ゴシック"/>
          <w:b/>
          <w:lang w:eastAsia="ja-JP"/>
        </w:rPr>
        <w:t>任意保険有効期限</w:t>
      </w:r>
      <w:r w:rsidRPr="00680AD2">
        <w:rPr>
          <w:rFonts w:ascii="游ゴシック" w:eastAsia="游ゴシック" w:hAnsi="游ゴシック"/>
          <w:lang w:eastAsia="ja-JP"/>
        </w:rPr>
        <w:t>: 車両の任意保険の有効期限を設定します（例: 2024-12-31）。</w:t>
      </w:r>
    </w:p>
    <w:p w14:paraId="75140BD6" w14:textId="77777777" w:rsidR="000C5B6D" w:rsidRPr="00680AD2" w:rsidRDefault="00000000">
      <w:pPr>
        <w:pStyle w:val="3"/>
        <w:rPr>
          <w:rFonts w:ascii="游ゴシック" w:eastAsia="游ゴシック" w:hAnsi="游ゴシック"/>
          <w:lang w:eastAsia="ja-JP"/>
        </w:rPr>
      </w:pPr>
      <w:bookmarkStart w:id="30" w:name="_Toc237295738"/>
      <w:r w:rsidRPr="00680AD2">
        <w:rPr>
          <w:rFonts w:ascii="游ゴシック" w:eastAsia="游ゴシック" w:hAnsi="游ゴシック"/>
          <w:lang w:eastAsia="ja-JP"/>
        </w:rPr>
        <w:t>4. アクションボタンの働き</w:t>
      </w:r>
      <w:bookmarkEnd w:id="30"/>
    </w:p>
    <w:p w14:paraId="1D171777" w14:textId="77777777" w:rsidR="000C5B6D" w:rsidRPr="00680AD2" w:rsidRDefault="00000000">
      <w:pPr>
        <w:numPr>
          <w:ilvl w:val="0"/>
          <w:numId w:val="16"/>
        </w:numPr>
        <w:rPr>
          <w:rFonts w:ascii="游ゴシック" w:eastAsia="游ゴシック" w:hAnsi="游ゴシック"/>
        </w:rPr>
      </w:pPr>
      <w:r w:rsidRPr="00680AD2">
        <w:rPr>
          <w:rFonts w:ascii="游ゴシック" w:eastAsia="游ゴシック" w:hAnsi="游ゴシック"/>
          <w:b/>
        </w:rPr>
        <w:t>「新規追加」ボタン</w:t>
      </w:r>
      <w:r w:rsidRPr="00680AD2">
        <w:rPr>
          <w:rFonts w:ascii="游ゴシック" w:eastAsia="游ゴシック" w:hAnsi="游ゴシック"/>
        </w:rPr>
        <w:t>:</w:t>
      </w:r>
    </w:p>
    <w:p w14:paraId="19EBFA7D" w14:textId="77777777" w:rsidR="000C5B6D" w:rsidRPr="00680AD2" w:rsidRDefault="00000000">
      <w:pPr>
        <w:numPr>
          <w:ilvl w:val="1"/>
          <w:numId w:val="17"/>
        </w:numPr>
        <w:rPr>
          <w:rFonts w:ascii="游ゴシック" w:eastAsia="游ゴシック" w:hAnsi="游ゴシック"/>
          <w:lang w:eastAsia="ja-JP"/>
        </w:rPr>
      </w:pPr>
      <w:r w:rsidRPr="00680AD2">
        <w:rPr>
          <w:rFonts w:ascii="游ゴシック" w:eastAsia="游ゴシック" w:hAnsi="游ゴシック"/>
          <w:lang w:eastAsia="ja-JP"/>
        </w:rPr>
        <w:lastRenderedPageBreak/>
        <w:t>営業担当や管理者が、新しいパートナーをシステムに追加する際に一覧画面から押します。押すと空の入力画面が開きます。</w:t>
      </w:r>
    </w:p>
    <w:p w14:paraId="0CF5411D" w14:textId="77777777" w:rsidR="000C5B6D" w:rsidRPr="00680AD2" w:rsidRDefault="00000000">
      <w:pPr>
        <w:numPr>
          <w:ilvl w:val="0"/>
          <w:numId w:val="16"/>
        </w:numPr>
        <w:rPr>
          <w:rFonts w:ascii="游ゴシック" w:eastAsia="游ゴシック" w:hAnsi="游ゴシック"/>
        </w:rPr>
      </w:pPr>
      <w:r w:rsidRPr="00680AD2">
        <w:rPr>
          <w:rFonts w:ascii="游ゴシック" w:eastAsia="游ゴシック" w:hAnsi="游ゴシック"/>
          <w:b/>
        </w:rPr>
        <w:t>「保存」ボタン</w:t>
      </w:r>
      <w:r w:rsidRPr="00680AD2">
        <w:rPr>
          <w:rFonts w:ascii="游ゴシック" w:eastAsia="游ゴシック" w:hAnsi="游ゴシック"/>
        </w:rPr>
        <w:t>:</w:t>
      </w:r>
    </w:p>
    <w:p w14:paraId="37CFB5C0" w14:textId="77777777" w:rsidR="000C5B6D" w:rsidRPr="00680AD2" w:rsidRDefault="00000000">
      <w:pPr>
        <w:numPr>
          <w:ilvl w:val="1"/>
          <w:numId w:val="18"/>
        </w:numPr>
        <w:rPr>
          <w:rFonts w:ascii="游ゴシック" w:eastAsia="游ゴシック" w:hAnsi="游ゴシック"/>
          <w:lang w:eastAsia="ja-JP"/>
        </w:rPr>
      </w:pPr>
      <w:r w:rsidRPr="00680AD2">
        <w:rPr>
          <w:rFonts w:ascii="游ゴシック" w:eastAsia="游ゴシック" w:hAnsi="游ゴシック"/>
          <w:lang w:eastAsia="ja-JP"/>
        </w:rPr>
        <w:t>ユーザーが入力フォームに情報を入力・修正した後、内容をシステムに保存するために押します。システム側で必須項目が埋まっているか等のチェックが行われ、成功すれば最新の情報として反映されます。</w:t>
      </w:r>
    </w:p>
    <w:p w14:paraId="367C53C7" w14:textId="77777777" w:rsidR="000C5B6D" w:rsidRPr="00680AD2" w:rsidRDefault="00000000">
      <w:pPr>
        <w:numPr>
          <w:ilvl w:val="0"/>
          <w:numId w:val="16"/>
        </w:numPr>
        <w:rPr>
          <w:rFonts w:ascii="游ゴシック" w:eastAsia="游ゴシック" w:hAnsi="游ゴシック"/>
          <w:lang w:eastAsia="ja-JP"/>
        </w:rPr>
      </w:pPr>
      <w:r w:rsidRPr="00680AD2">
        <w:rPr>
          <w:rFonts w:ascii="游ゴシック" w:eastAsia="游ゴシック" w:hAnsi="游ゴシック"/>
          <w:b/>
          <w:lang w:eastAsia="ja-JP"/>
        </w:rPr>
        <w:t>「行クリック（詳細確認）」</w:t>
      </w:r>
      <w:r w:rsidRPr="00680AD2">
        <w:rPr>
          <w:rFonts w:ascii="游ゴシック" w:eastAsia="游ゴシック" w:hAnsi="游ゴシック"/>
          <w:lang w:eastAsia="ja-JP"/>
        </w:rPr>
        <w:t>:</w:t>
      </w:r>
    </w:p>
    <w:p w14:paraId="5AA6C8A4" w14:textId="77777777" w:rsidR="000C5B6D" w:rsidRPr="00680AD2" w:rsidRDefault="00000000">
      <w:pPr>
        <w:numPr>
          <w:ilvl w:val="1"/>
          <w:numId w:val="19"/>
        </w:numPr>
        <w:rPr>
          <w:rFonts w:ascii="游ゴシック" w:eastAsia="游ゴシック" w:hAnsi="游ゴシック"/>
          <w:lang w:eastAsia="ja-JP"/>
        </w:rPr>
      </w:pPr>
      <w:r w:rsidRPr="00680AD2">
        <w:rPr>
          <w:rFonts w:ascii="游ゴシック" w:eastAsia="游ゴシック" w:hAnsi="游ゴシック"/>
          <w:lang w:eastAsia="ja-JP"/>
        </w:rPr>
        <w:t>ユーザーが一覧画面の特定のパートナー行をクリックした際のアクションです。そのパートナーの登録情報が詳細画面として開き、確認や編集が可能になります。</w:t>
      </w:r>
    </w:p>
    <w:p w14:paraId="4B6C2321" w14:textId="77777777" w:rsidR="000C5B6D" w:rsidRPr="00680AD2" w:rsidRDefault="00000000">
      <w:pPr>
        <w:numPr>
          <w:ilvl w:val="0"/>
          <w:numId w:val="16"/>
        </w:numPr>
        <w:rPr>
          <w:rFonts w:ascii="游ゴシック" w:eastAsia="游ゴシック" w:hAnsi="游ゴシック"/>
          <w:lang w:eastAsia="ja-JP"/>
        </w:rPr>
      </w:pPr>
      <w:r w:rsidRPr="00680AD2">
        <w:rPr>
          <w:rFonts w:ascii="游ゴシック" w:eastAsia="游ゴシック" w:hAnsi="游ゴシック"/>
          <w:b/>
          <w:lang w:eastAsia="ja-JP"/>
        </w:rPr>
        <w:t>「車両行を追加」ボタン</w:t>
      </w:r>
      <w:r w:rsidRPr="00680AD2">
        <w:rPr>
          <w:rFonts w:ascii="游ゴシック" w:eastAsia="游ゴシック" w:hAnsi="游ゴシック"/>
          <w:lang w:eastAsia="ja-JP"/>
        </w:rPr>
        <w:t>:</w:t>
      </w:r>
    </w:p>
    <w:p w14:paraId="0E8C83E1" w14:textId="77777777" w:rsidR="000C5B6D" w:rsidRPr="00680AD2" w:rsidRDefault="00000000">
      <w:pPr>
        <w:numPr>
          <w:ilvl w:val="1"/>
          <w:numId w:val="20"/>
        </w:numPr>
        <w:rPr>
          <w:rFonts w:ascii="游ゴシック" w:eastAsia="游ゴシック" w:hAnsi="游ゴシック"/>
          <w:lang w:eastAsia="ja-JP"/>
        </w:rPr>
      </w:pPr>
      <w:r w:rsidRPr="00680AD2">
        <w:rPr>
          <w:rFonts w:ascii="游ゴシック" w:eastAsia="游ゴシック" w:hAnsi="游ゴシック"/>
          <w:lang w:eastAsia="ja-JP"/>
        </w:rPr>
        <w:t>パートナーが複数の車を使用する場合、詳細画面の車両セクションで押します。押すと車両情報の入力行が1行追加され、別の車のナンバーや車検期限を入力できるようになります。</w:t>
      </w:r>
    </w:p>
    <w:p w14:paraId="3FAC0EE1" w14:textId="77777777" w:rsidR="000C5B6D" w:rsidRPr="00680AD2" w:rsidRDefault="00000000">
      <w:pPr>
        <w:numPr>
          <w:ilvl w:val="0"/>
          <w:numId w:val="16"/>
        </w:numPr>
        <w:rPr>
          <w:rFonts w:ascii="游ゴシック" w:eastAsia="游ゴシック" w:hAnsi="游ゴシック"/>
          <w:lang w:eastAsia="ja-JP"/>
        </w:rPr>
      </w:pPr>
      <w:r w:rsidRPr="00680AD2">
        <w:rPr>
          <w:rFonts w:ascii="游ゴシック" w:eastAsia="游ゴシック" w:hAnsi="游ゴシック"/>
          <w:b/>
          <w:lang w:eastAsia="ja-JP"/>
        </w:rPr>
        <w:t>「車両の削除」ボタン（ゴミ箱アイコン）</w:t>
      </w:r>
      <w:r w:rsidRPr="00680AD2">
        <w:rPr>
          <w:rFonts w:ascii="游ゴシック" w:eastAsia="游ゴシック" w:hAnsi="游ゴシック"/>
          <w:lang w:eastAsia="ja-JP"/>
        </w:rPr>
        <w:t>:</w:t>
      </w:r>
    </w:p>
    <w:p w14:paraId="46C393CC" w14:textId="77777777" w:rsidR="000C5B6D" w:rsidRPr="00680AD2" w:rsidRDefault="00000000">
      <w:pPr>
        <w:numPr>
          <w:ilvl w:val="1"/>
          <w:numId w:val="21"/>
        </w:numPr>
        <w:rPr>
          <w:rFonts w:ascii="游ゴシック" w:eastAsia="游ゴシック" w:hAnsi="游ゴシック"/>
          <w:lang w:eastAsia="ja-JP"/>
        </w:rPr>
      </w:pPr>
      <w:r w:rsidRPr="00680AD2">
        <w:rPr>
          <w:rFonts w:ascii="游ゴシック" w:eastAsia="游ゴシック" w:hAnsi="游ゴシック"/>
          <w:lang w:eastAsia="ja-JP"/>
        </w:rPr>
        <w:t>登録済みの車両が使われなくなった際などに押します。保存ボタンを押すことで対象の車両情報がシステムから完全に削除されます。</w:t>
      </w:r>
    </w:p>
    <w:p w14:paraId="5809CC94" w14:textId="77777777" w:rsidR="000C5B6D" w:rsidRPr="00680AD2" w:rsidRDefault="00000000">
      <w:pPr>
        <w:pStyle w:val="3"/>
        <w:rPr>
          <w:rFonts w:ascii="游ゴシック" w:eastAsia="游ゴシック" w:hAnsi="游ゴシック"/>
          <w:lang w:eastAsia="ja-JP"/>
        </w:rPr>
      </w:pPr>
      <w:bookmarkStart w:id="31" w:name="_Toc237295739"/>
      <w:r w:rsidRPr="00680AD2">
        <w:rPr>
          <w:rFonts w:ascii="游ゴシック" w:eastAsia="游ゴシック" w:hAnsi="游ゴシック"/>
          <w:lang w:eastAsia="ja-JP"/>
        </w:rPr>
        <w:t>5. この画面の利用価値・できること（メリット）</w:t>
      </w:r>
      <w:bookmarkEnd w:id="31"/>
    </w:p>
    <w:p w14:paraId="0AFA30F2" w14:textId="77777777" w:rsidR="000C5B6D" w:rsidRPr="00680AD2" w:rsidRDefault="00000000">
      <w:pPr>
        <w:rPr>
          <w:rFonts w:ascii="游ゴシック" w:eastAsia="游ゴシック" w:hAnsi="游ゴシック"/>
          <w:lang w:eastAsia="ja-JP"/>
        </w:rPr>
      </w:pPr>
      <w:r w:rsidRPr="00680AD2">
        <w:rPr>
          <w:rFonts w:ascii="游ゴシック" w:eastAsia="游ゴシック" w:hAnsi="游ゴシック"/>
          <w:lang w:eastAsia="ja-JP"/>
        </w:rPr>
        <w:t>この画面でパートナー情報を正確に管理することで、毎月の支払業務が劇的に楽になります。控除額（事務管理費や安全協力費）をあらかじめ設定しておくことで、システムが支払金額を計算する際に自動的に差し引いてくれるため、手作業の計算ミスを完全に防ぐことができます。また、車検や各種保険、免許の有効期限なども一目で確認できるため、期限切れのリスクを事前に察知し、パートナーへ更新の声がけを行うといったコンプライアンス（法令遵守）の強化にも大きく貢献します。</w:t>
      </w:r>
    </w:p>
    <w:p w14:paraId="3B346BF6" w14:textId="77777777" w:rsidR="000C5B6D" w:rsidRPr="00680AD2" w:rsidRDefault="00000000">
      <w:pPr>
        <w:pStyle w:val="3"/>
        <w:rPr>
          <w:rFonts w:ascii="游ゴシック" w:eastAsia="游ゴシック" w:hAnsi="游ゴシック"/>
          <w:lang w:eastAsia="ja-JP"/>
        </w:rPr>
      </w:pPr>
      <w:bookmarkStart w:id="32" w:name="_Toc237295740"/>
      <w:r w:rsidRPr="00680AD2">
        <w:rPr>
          <w:rFonts w:ascii="游ゴシック" w:eastAsia="游ゴシック" w:hAnsi="游ゴシック"/>
          <w:lang w:eastAsia="ja-JP"/>
        </w:rPr>
        <w:t>6. 将来構想</w:t>
      </w:r>
      <w:bookmarkEnd w:id="32"/>
    </w:p>
    <w:p w14:paraId="3C7275A0" w14:textId="4BB844CD" w:rsidR="00680AD2" w:rsidRPr="00680AD2" w:rsidRDefault="00000000" w:rsidP="00BA63E0">
      <w:pPr>
        <w:rPr>
          <w:rFonts w:ascii="游ゴシック" w:eastAsia="游ゴシック" w:hAnsi="游ゴシック"/>
          <w:lang w:eastAsia="ja-JP"/>
        </w:rPr>
      </w:pPr>
      <w:r w:rsidRPr="00680AD2">
        <w:rPr>
          <w:rFonts w:ascii="游ゴシック" w:eastAsia="游ゴシック" w:hAnsi="游ゴシック"/>
          <w:lang w:eastAsia="ja-JP"/>
        </w:rPr>
        <w:t>将来的な構想として、運転免許証や車検証の画像をアップロードするだけで、AI（画像文字認識技術）が氏名や有効期限などのテキストを自動で読み取り、入力フォームに自動反映させる機能の追加が検討されています。これにより、手入力の手間と入力ミスをさらに削減できる見込みです。</w:t>
      </w:r>
      <w:r w:rsidR="00680AD2" w:rsidRPr="00680AD2">
        <w:rPr>
          <w:rFonts w:ascii="游ゴシック" w:eastAsia="游ゴシック" w:hAnsi="游ゴシック"/>
          <w:lang w:eastAsia="ja-JP"/>
        </w:rPr>
        <w:br w:type="page"/>
      </w:r>
    </w:p>
    <w:p w14:paraId="20FB4B0E" w14:textId="77777777" w:rsidR="000C5B6D" w:rsidRPr="00F775F4" w:rsidRDefault="000D3FDF" w:rsidP="000D3FDF">
      <w:pPr>
        <w:pStyle w:val="1"/>
        <w:rPr>
          <w:rStyle w:val="22"/>
          <w:lang w:eastAsia="ja-JP"/>
        </w:rPr>
      </w:pPr>
      <w:bookmarkStart w:id="33" w:name="_Toc237295741"/>
      <w:r w:rsidRPr="00F775F4">
        <w:rPr>
          <w:rStyle w:val="22"/>
          <w:rFonts w:hint="eastAsia"/>
          <w:lang w:eastAsia="ja-JP"/>
        </w:rPr>
        <w:lastRenderedPageBreak/>
        <w:t>第5</w:t>
      </w:r>
      <w:r w:rsidR="00000000" w:rsidRPr="00F775F4">
        <w:rPr>
          <w:rStyle w:val="22"/>
          <w:lang w:eastAsia="ja-JP"/>
        </w:rPr>
        <w:t>章：</w:t>
      </w:r>
      <w:r w:rsidR="00000000" w:rsidRPr="00F775F4">
        <w:rPr>
          <w:rStyle w:val="22"/>
          <w:lang w:eastAsia="ja-JP"/>
        </w:rPr>
        <w:t>案件</w:t>
      </w:r>
      <w:r w:rsidR="00000000" w:rsidRPr="00F775F4">
        <w:rPr>
          <w:rStyle w:val="22"/>
          <w:lang w:eastAsia="ja-JP"/>
        </w:rPr>
        <w:t>管理画面</w:t>
      </w:r>
      <w:bookmarkEnd w:id="33"/>
    </w:p>
    <w:p w14:paraId="33414677" w14:textId="77777777" w:rsidR="00C37D4D" w:rsidRDefault="00C37D4D">
      <w:pPr>
        <w:pStyle w:val="3"/>
        <w:rPr>
          <w:kern w:val="2"/>
          <w:lang w:eastAsia="ja-JP"/>
          <w14:ligatures w14:val="standardContextual"/>
        </w:rPr>
      </w:pPr>
      <w:bookmarkStart w:id="34" w:name="_Toc237295742"/>
      <w:r>
        <w:rPr>
          <w:rFonts w:ascii="游ゴシック" w:eastAsia="游ゴシック" w:hAnsi="游ゴシック" w:hint="eastAsia"/>
          <w:lang w:eastAsia="ja-JP"/>
        </w:rPr>
        <w:t>1. 画面イメージ</w:t>
      </w:r>
      <w:bookmarkEnd w:id="34"/>
    </w:p>
    <w:p w14:paraId="61849B90" w14:textId="77777777" w:rsidR="000C5B6D" w:rsidRPr="00680AD2" w:rsidRDefault="00010ECB">
      <w:pPr>
        <w:pStyle w:val="Normal"/>
        <w:rPr>
          <w:rFonts w:ascii="游ゴシック" w:eastAsia="游ゴシック" w:hAnsi="游ゴシック"/>
        </w:rPr>
      </w:pPr>
      <w:r w:rsidRPr="00010ECB">
        <w:rPr>
          <w:rFonts w:ascii="游ゴシック" w:eastAsia="游ゴシック" w:hAnsi="游ゴシック" w:hint="eastAsia"/>
        </w:rPr>
        <w:t>案件管理画面は、取引先企業から受託する個別案件や案件ひな形を登録・確認・更新するための画面です。第3章の企業管理から切り出し、案件番号、案件名、担当企業、パートナー、営業担当、締め日、業務タイプ、稼働期間、支払条件、日報入力時の基準時間など、案件運用に必要な条件を独立して管理します。企業情報とは分けて案件単位で条件を確認できるため、営業・総務・経理が同じ案件情報を共有しやすくなります。</w:t>
      </w:r>
    </w:p>
    <w:p w14:paraId="77AD37E0" w14:textId="77777777" w:rsidR="00C37D4D" w:rsidRDefault="00C37D4D">
      <w:pPr>
        <w:pStyle w:val="3"/>
        <w:rPr>
          <w:kern w:val="2"/>
          <w:lang w:eastAsia="ja-JP"/>
          <w14:ligatures w14:val="standardContextual"/>
        </w:rPr>
      </w:pPr>
      <w:bookmarkStart w:id="35" w:name="_Toc237295743"/>
      <w:r>
        <w:rPr>
          <w:rFonts w:ascii="游ゴシック" w:eastAsia="游ゴシック" w:hAnsi="游ゴシック" w:hint="eastAsia"/>
          <w:lang w:eastAsia="ja-JP"/>
        </w:rPr>
        <w:t>2. 機能概要</w:t>
      </w:r>
      <w:bookmarkEnd w:id="35"/>
    </w:p>
    <w:p w14:paraId="5D94D808" w14:textId="77777777" w:rsidR="000C5B6D" w:rsidRPr="00680AD2" w:rsidRDefault="002B1C19">
      <w:pPr>
        <w:pStyle w:val="Normal"/>
        <w:rPr>
          <w:rFonts w:ascii="游ゴシック" w:eastAsia="游ゴシック" w:hAnsi="游ゴシック"/>
        </w:rPr>
      </w:pPr>
      <w:r w:rsidRPr="002B1C19">
        <w:rPr>
          <w:rFonts w:ascii="游ゴシック" w:eastAsia="游ゴシック" w:hAnsi="游ゴシック" w:hint="eastAsia"/>
        </w:rPr>
        <w:t>この画面では、案件ごとの基本条件と運用ルールを一元管理します。企業管理画面で登録された取引先を選択し、その企業に紐づく案件として、担当パートナー、営業担当、締め日、業務タイプ、報告回数、開始予定日・終了予定日、支払タイプ、先払い・分割払い条件、日報入力時の標準開始時間・終了時間・休憩時間などを設定します。また、案件テンプレートを利用することで、過去案件や定型案件の条件をコピーして新規案件をすばやく作成できます。</w:t>
      </w:r>
    </w:p>
    <w:p w14:paraId="0E87565E" w14:textId="77777777" w:rsidR="00C37D4D" w:rsidRDefault="00C37D4D">
      <w:pPr>
        <w:pStyle w:val="3"/>
        <w:rPr>
          <w:kern w:val="2"/>
          <w:lang w:eastAsia="ja-JP"/>
          <w14:ligatures w14:val="standardContextual"/>
        </w:rPr>
      </w:pPr>
      <w:bookmarkStart w:id="36" w:name="_Toc237295744"/>
      <w:r>
        <w:rPr>
          <w:rFonts w:ascii="游ゴシック" w:eastAsia="游ゴシック" w:hAnsi="游ゴシック" w:hint="eastAsia"/>
          <w:lang w:eastAsia="ja-JP"/>
        </w:rPr>
        <w:t>3. 画面上の入力項目・表示項目（具体例付き）</w:t>
      </w:r>
      <w:bookmarkEnd w:id="36"/>
    </w:p>
    <w:p w14:paraId="5F77C6C6" w14:textId="77777777" w:rsidR="002B1C19" w:rsidRDefault="002B1C19">
      <w:pPr>
        <w:pStyle w:val="Normal"/>
        <w:numPr>
          <w:ilvl w:val="0"/>
          <w:numId w:val="54"/>
        </w:numPr>
        <w:rPr>
          <w:rFonts w:cstheme="minorBidi"/>
          <w14:ligatures w14:val="standardContextual"/>
        </w:rPr>
      </w:pPr>
      <w:r>
        <w:rPr>
          <w:rFonts w:ascii="游ゴシック" w:eastAsia="游ゴシック" w:hAnsi="游ゴシック" w:cstheme="minorBidi" w:hint="eastAsia"/>
          <w:b/>
          <w:bCs/>
        </w:rPr>
        <w:t>案件番号 / テンプレート番号</w:t>
      </w:r>
      <w:r>
        <w:rPr>
          <w:rFonts w:ascii="游ゴシック" w:eastAsia="游ゴシック" w:hAnsi="游ゴシック" w:cstheme="minorBidi" w:hint="eastAsia"/>
        </w:rPr>
        <w:t>: 案件を識別するための管理番号です。案件作成時に自動採番されます。例：「PRJ-0001」</w:t>
      </w:r>
    </w:p>
    <w:p w14:paraId="11117618" w14:textId="77777777" w:rsidR="002B1C19" w:rsidRDefault="002B1C19">
      <w:pPr>
        <w:pStyle w:val="Normal"/>
        <w:numPr>
          <w:ilvl w:val="0"/>
          <w:numId w:val="54"/>
        </w:numPr>
        <w:rPr>
          <w:rFonts w:cstheme="minorBidi" w:hint="eastAsia"/>
        </w:rPr>
      </w:pPr>
      <w:r>
        <w:rPr>
          <w:rFonts w:ascii="游ゴシック" w:eastAsia="游ゴシック" w:hAnsi="游ゴシック" w:cstheme="minorBidi" w:hint="eastAsia"/>
          <w:b/>
          <w:bCs/>
        </w:rPr>
        <w:t>案件名 / テンプレート名</w:t>
      </w:r>
      <w:r>
        <w:rPr>
          <w:rFonts w:ascii="游ゴシック" w:eastAsia="游ゴシック" w:hAnsi="游ゴシック" w:cstheme="minorBidi" w:hint="eastAsia"/>
        </w:rPr>
        <w:t>: 業務内容がわかる名称を入力します。例：「〇〇スーパー早朝配送案件」</w:t>
      </w:r>
    </w:p>
    <w:p w14:paraId="65EC3A3A" w14:textId="77777777" w:rsidR="002B1C19" w:rsidRDefault="002B1C19">
      <w:pPr>
        <w:pStyle w:val="Normal"/>
        <w:numPr>
          <w:ilvl w:val="0"/>
          <w:numId w:val="54"/>
        </w:numPr>
        <w:rPr>
          <w:rFonts w:cstheme="minorBidi" w:hint="eastAsia"/>
        </w:rPr>
      </w:pPr>
      <w:r>
        <w:rPr>
          <w:rFonts w:ascii="游ゴシック" w:eastAsia="游ゴシック" w:hAnsi="游ゴシック" w:cstheme="minorBidi" w:hint="eastAsia"/>
          <w:b/>
          <w:bCs/>
        </w:rPr>
        <w:t>企業 / 枝番</w:t>
      </w:r>
      <w:r>
        <w:rPr>
          <w:rFonts w:ascii="游ゴシック" w:eastAsia="游ゴシック" w:hAnsi="游ゴシック" w:cstheme="minorBidi" w:hint="eastAsia"/>
        </w:rPr>
        <w:t>: どの取引先からの案件かを選択します。例：「株式会社〇〇ロジ / 01」</w:t>
      </w:r>
    </w:p>
    <w:p w14:paraId="3282B629" w14:textId="77777777" w:rsidR="002B1C19" w:rsidRDefault="002B1C19">
      <w:pPr>
        <w:pStyle w:val="Normal"/>
        <w:numPr>
          <w:ilvl w:val="0"/>
          <w:numId w:val="54"/>
        </w:numPr>
        <w:rPr>
          <w:rFonts w:cstheme="minorBidi" w:hint="eastAsia"/>
        </w:rPr>
      </w:pPr>
      <w:r>
        <w:rPr>
          <w:rFonts w:ascii="游ゴシック" w:eastAsia="游ゴシック" w:hAnsi="游ゴシック" w:cstheme="minorBidi" w:hint="eastAsia"/>
          <w:b/>
          <w:bCs/>
        </w:rPr>
        <w:t>パートナー</w:t>
      </w:r>
      <w:r>
        <w:rPr>
          <w:rFonts w:ascii="游ゴシック" w:eastAsia="游ゴシック" w:hAnsi="游ゴシック" w:cstheme="minorBidi" w:hint="eastAsia"/>
        </w:rPr>
        <w:t>: 業務を委託する現場担当者を選択します。例：「高橋 次郎」</w:t>
      </w:r>
    </w:p>
    <w:p w14:paraId="5B931CBB" w14:textId="77777777" w:rsidR="002B1C19" w:rsidRDefault="002B1C19">
      <w:pPr>
        <w:pStyle w:val="Normal"/>
        <w:numPr>
          <w:ilvl w:val="0"/>
          <w:numId w:val="54"/>
        </w:numPr>
        <w:rPr>
          <w:rFonts w:cstheme="minorBidi" w:hint="eastAsia"/>
        </w:rPr>
      </w:pPr>
      <w:r>
        <w:rPr>
          <w:rFonts w:ascii="游ゴシック" w:eastAsia="游ゴシック" w:hAnsi="游ゴシック" w:cstheme="minorBidi" w:hint="eastAsia"/>
          <w:b/>
          <w:bCs/>
        </w:rPr>
        <w:t>営業担当</w:t>
      </w:r>
      <w:r>
        <w:rPr>
          <w:rFonts w:ascii="游ゴシック" w:eastAsia="游ゴシック" w:hAnsi="游ゴシック" w:cstheme="minorBidi" w:hint="eastAsia"/>
        </w:rPr>
        <w:t>: この案件を管理する自社担当者を選択します。例：「鈴木 一郎」</w:t>
      </w:r>
    </w:p>
    <w:p w14:paraId="35C229F8" w14:textId="77777777" w:rsidR="002B1C19" w:rsidRDefault="002B1C19">
      <w:pPr>
        <w:pStyle w:val="Normal"/>
        <w:numPr>
          <w:ilvl w:val="0"/>
          <w:numId w:val="54"/>
        </w:numPr>
        <w:rPr>
          <w:rFonts w:cstheme="minorBidi" w:hint="eastAsia"/>
        </w:rPr>
      </w:pPr>
      <w:r>
        <w:rPr>
          <w:rFonts w:ascii="游ゴシック" w:eastAsia="游ゴシック" w:hAnsi="游ゴシック" w:cstheme="minorBidi" w:hint="eastAsia"/>
          <w:b/>
          <w:bCs/>
        </w:rPr>
        <w:t>締め日 / 業務タイプ</w:t>
      </w:r>
      <w:r>
        <w:rPr>
          <w:rFonts w:ascii="游ゴシック" w:eastAsia="游ゴシック" w:hAnsi="游ゴシック" w:cstheme="minorBidi" w:hint="eastAsia"/>
        </w:rPr>
        <w:t>: 案件固有の締め日や業務分類を設定します。例：「20日締め / スポット便」</w:t>
      </w:r>
    </w:p>
    <w:p w14:paraId="74D0E87B" w14:textId="77777777" w:rsidR="002B1C19" w:rsidRDefault="002B1C19">
      <w:pPr>
        <w:pStyle w:val="Normal"/>
        <w:numPr>
          <w:ilvl w:val="0"/>
          <w:numId w:val="54"/>
        </w:numPr>
        <w:rPr>
          <w:rFonts w:cstheme="minorBidi" w:hint="eastAsia"/>
        </w:rPr>
      </w:pPr>
      <w:r>
        <w:rPr>
          <w:rFonts w:ascii="游ゴシック" w:eastAsia="游ゴシック" w:hAnsi="游ゴシック" w:cstheme="minorBidi" w:hint="eastAsia"/>
          <w:b/>
          <w:bCs/>
        </w:rPr>
        <w:t>報告回数タイプ</w:t>
      </w:r>
      <w:r>
        <w:rPr>
          <w:rFonts w:ascii="游ゴシック" w:eastAsia="游ゴシック" w:hAnsi="游ゴシック" w:cstheme="minorBidi" w:hint="eastAsia"/>
        </w:rPr>
        <w:t>: 日報を月に何回提出するかなどのルールを設定します。例：「月1回」</w:t>
      </w:r>
    </w:p>
    <w:p w14:paraId="0D73AB47" w14:textId="77777777" w:rsidR="002B1C19" w:rsidRDefault="002B1C19">
      <w:pPr>
        <w:pStyle w:val="Normal"/>
        <w:numPr>
          <w:ilvl w:val="0"/>
          <w:numId w:val="54"/>
        </w:numPr>
        <w:rPr>
          <w:rFonts w:cstheme="minorBidi" w:hint="eastAsia"/>
        </w:rPr>
      </w:pPr>
      <w:r>
        <w:rPr>
          <w:rFonts w:ascii="游ゴシック" w:eastAsia="游ゴシック" w:hAnsi="游ゴシック" w:cstheme="minorBidi" w:hint="eastAsia"/>
          <w:b/>
          <w:bCs/>
        </w:rPr>
        <w:lastRenderedPageBreak/>
        <w:t>開始日(予定) / 終了日(予定)</w:t>
      </w:r>
      <w:r>
        <w:rPr>
          <w:rFonts w:ascii="游ゴシック" w:eastAsia="游ゴシック" w:hAnsi="游ゴシック" w:cstheme="minorBidi" w:hint="eastAsia"/>
        </w:rPr>
        <w:t>: 案件の稼働期間を入力します。例：「2024/04/01 〜 2025/03/31」</w:t>
      </w:r>
    </w:p>
    <w:p w14:paraId="297E682F" w14:textId="77777777" w:rsidR="002B1C19" w:rsidRDefault="002B1C19">
      <w:pPr>
        <w:pStyle w:val="Normal"/>
        <w:numPr>
          <w:ilvl w:val="0"/>
          <w:numId w:val="54"/>
        </w:numPr>
        <w:rPr>
          <w:rFonts w:cstheme="minorBidi" w:hint="eastAsia"/>
        </w:rPr>
      </w:pPr>
      <w:r>
        <w:rPr>
          <w:rFonts w:ascii="游ゴシック" w:eastAsia="游ゴシック" w:hAnsi="游ゴシック" w:cstheme="minorBidi" w:hint="eastAsia"/>
          <w:b/>
          <w:bCs/>
        </w:rPr>
        <w:t>支払タイプ・先払い金額・分割払い金額</w:t>
      </w:r>
      <w:r>
        <w:rPr>
          <w:rFonts w:ascii="游ゴシック" w:eastAsia="游ゴシック" w:hAnsi="游ゴシック" w:cstheme="minorBidi" w:hint="eastAsia"/>
        </w:rPr>
        <w:t>: 通常払い、先払い、分割払いなどの条件を設定します。例：「通常」「50,000円」</w:t>
      </w:r>
    </w:p>
    <w:p w14:paraId="716F9F0C" w14:textId="77777777" w:rsidR="002B1C19" w:rsidRDefault="002B1C19">
      <w:pPr>
        <w:pStyle w:val="Normal"/>
        <w:numPr>
          <w:ilvl w:val="0"/>
          <w:numId w:val="54"/>
        </w:numPr>
        <w:rPr>
          <w:rFonts w:cstheme="minorBidi" w:hint="eastAsia"/>
        </w:rPr>
      </w:pPr>
      <w:r>
        <w:rPr>
          <w:rFonts w:ascii="游ゴシック" w:eastAsia="游ゴシック" w:hAnsi="游ゴシック" w:cstheme="minorBidi" w:hint="eastAsia"/>
          <w:b/>
          <w:bCs/>
        </w:rPr>
        <w:t>デフォルトの開始時間 / 終了時間 / 休憩時間</w:t>
      </w:r>
      <w:r>
        <w:rPr>
          <w:rFonts w:ascii="游ゴシック" w:eastAsia="游ゴシック" w:hAnsi="游ゴシック" w:cstheme="minorBidi" w:hint="eastAsia"/>
        </w:rPr>
        <w:t>: 日報入力時に自動入力される基準時間を設定します。例：「08:00 / 17:00 / 60分」</w:t>
      </w:r>
    </w:p>
    <w:p w14:paraId="6235969A" w14:textId="77777777" w:rsidR="002B1C19" w:rsidRDefault="002B1C19">
      <w:pPr>
        <w:pStyle w:val="Normal"/>
        <w:numPr>
          <w:ilvl w:val="0"/>
          <w:numId w:val="54"/>
        </w:numPr>
        <w:rPr>
          <w:rFonts w:cstheme="minorBidi" w:hint="eastAsia"/>
        </w:rPr>
      </w:pPr>
      <w:r>
        <w:rPr>
          <w:rFonts w:ascii="游ゴシック" w:eastAsia="游ゴシック" w:hAnsi="游ゴシック" w:cstheme="minorBidi" w:hint="eastAsia"/>
          <w:b/>
          <w:bCs/>
        </w:rPr>
        <w:t>請求対象フラグ / 支払対象フラグ</w:t>
      </w:r>
      <w:r>
        <w:rPr>
          <w:rFonts w:ascii="游ゴシック" w:eastAsia="游ゴシック" w:hAnsi="游ゴシック" w:cstheme="minorBidi" w:hint="eastAsia"/>
        </w:rPr>
        <w:t>: 毎月の請求・支払計算に含めるかどうかを設定します。例：「チェックあり（対象）」</w:t>
      </w:r>
    </w:p>
    <w:p w14:paraId="3CDF8CE7" w14:textId="77777777" w:rsidR="002B1C19" w:rsidRDefault="002B1C19">
      <w:pPr>
        <w:pStyle w:val="Normal"/>
        <w:numPr>
          <w:ilvl w:val="0"/>
          <w:numId w:val="54"/>
        </w:numPr>
        <w:rPr>
          <w:rFonts w:cstheme="minorBidi" w:hint="eastAsia"/>
        </w:rPr>
      </w:pPr>
      <w:r>
        <w:rPr>
          <w:rFonts w:ascii="游ゴシック" w:eastAsia="游ゴシック" w:hAnsi="游ゴシック" w:cstheme="minorBidi" w:hint="eastAsia"/>
          <w:b/>
          <w:bCs/>
        </w:rPr>
        <w:t>残業カテゴリ・備考</w:t>
      </w:r>
      <w:r>
        <w:rPr>
          <w:rFonts w:ascii="游ゴシック" w:eastAsia="游ゴシック" w:hAnsi="游ゴシック" w:cstheme="minorBidi" w:hint="eastAsia"/>
        </w:rPr>
        <w:t>: 残業代の計算ルールや案件固有の注意事項を入力します。例：「基本8時間超過」「深夜割増あり」</w:t>
      </w:r>
    </w:p>
    <w:p w14:paraId="27E45640" w14:textId="77777777" w:rsidR="00416AB0" w:rsidRDefault="00416AB0">
      <w:pPr>
        <w:pStyle w:val="3"/>
        <w:rPr>
          <w:kern w:val="2"/>
          <w:lang w:eastAsia="ja-JP"/>
          <w14:ligatures w14:val="standardContextual"/>
        </w:rPr>
      </w:pPr>
      <w:bookmarkStart w:id="37" w:name="_Toc237295745"/>
      <w:r>
        <w:rPr>
          <w:rFonts w:ascii="游ゴシック" w:eastAsia="游ゴシック" w:hAnsi="游ゴシック" w:hint="eastAsia"/>
          <w:lang w:eastAsia="ja-JP"/>
        </w:rPr>
        <w:t>4. アクションボタンの働き</w:t>
      </w:r>
      <w:bookmarkEnd w:id="37"/>
    </w:p>
    <w:p w14:paraId="7599E42F" w14:textId="77777777" w:rsidR="002B1C19" w:rsidRDefault="002B1C19">
      <w:pPr>
        <w:pStyle w:val="Normal"/>
        <w:numPr>
          <w:ilvl w:val="0"/>
          <w:numId w:val="55"/>
        </w:numPr>
        <w:rPr>
          <w:rFonts w:cstheme="minorBidi"/>
          <w14:ligatures w14:val="standardContextual"/>
        </w:rPr>
      </w:pPr>
      <w:r>
        <w:rPr>
          <w:rFonts w:ascii="游ゴシック" w:eastAsia="游ゴシック" w:hAnsi="游ゴシック" w:cstheme="minorBidi" w:hint="eastAsia"/>
          <w:b/>
          <w:bCs/>
        </w:rPr>
        <w:t>「新規登録」ボタン</w:t>
      </w:r>
      <w:r>
        <w:rPr>
          <w:rFonts w:ascii="游ゴシック" w:eastAsia="游ゴシック" w:hAnsi="游ゴシック" w:cstheme="minorBidi" w:hint="eastAsia"/>
        </w:rPr>
        <w:t>: 営業担当や管理者が、新しい案件または案件テンプレートを作成したい時に押します。入力用フォームが表示されます。</w:t>
      </w:r>
    </w:p>
    <w:p w14:paraId="2BD3CE7F" w14:textId="77777777" w:rsidR="002B1C19" w:rsidRDefault="002B1C19">
      <w:pPr>
        <w:pStyle w:val="Normal"/>
        <w:numPr>
          <w:ilvl w:val="0"/>
          <w:numId w:val="55"/>
        </w:numPr>
        <w:rPr>
          <w:rFonts w:cstheme="minorBidi" w:hint="eastAsia"/>
        </w:rPr>
      </w:pPr>
      <w:r>
        <w:rPr>
          <w:rFonts w:ascii="游ゴシック" w:eastAsia="游ゴシック" w:hAnsi="游ゴシック" w:cstheme="minorBidi" w:hint="eastAsia"/>
          <w:b/>
          <w:bCs/>
        </w:rPr>
        <w:t>「保存」ボタン</w:t>
      </w:r>
      <w:r>
        <w:rPr>
          <w:rFonts w:ascii="游ゴシック" w:eastAsia="游ゴシック" w:hAnsi="游ゴシック" w:cstheme="minorBidi" w:hint="eastAsia"/>
        </w:rPr>
        <w:t>: 案件情報を入力・修正した後に押します。必須項目や企業との紐付け、締め日などの整合性を確認し、問題がなければシステムに保存されます。</w:t>
      </w:r>
    </w:p>
    <w:p w14:paraId="77A59581" w14:textId="77777777" w:rsidR="002B1C19" w:rsidRDefault="002B1C19">
      <w:pPr>
        <w:pStyle w:val="Normal"/>
        <w:numPr>
          <w:ilvl w:val="0"/>
          <w:numId w:val="55"/>
        </w:numPr>
        <w:rPr>
          <w:rFonts w:cstheme="minorBidi" w:hint="eastAsia"/>
        </w:rPr>
      </w:pPr>
      <w:r>
        <w:rPr>
          <w:rFonts w:ascii="游ゴシック" w:eastAsia="游ゴシック" w:hAnsi="游ゴシック" w:cstheme="minorBidi" w:hint="eastAsia"/>
          <w:b/>
          <w:bCs/>
        </w:rPr>
        <w:t>「編集」ボタン</w:t>
      </w:r>
      <w:r>
        <w:rPr>
          <w:rFonts w:ascii="游ゴシック" w:eastAsia="游ゴシック" w:hAnsi="游ゴシック" w:cstheme="minorBidi" w:hint="eastAsia"/>
        </w:rPr>
        <w:t>: 稼働期間、担当パートナー、支払条件など、登録済み案件の条件を変更する際に押します。</w:t>
      </w:r>
    </w:p>
    <w:p w14:paraId="26657EFC" w14:textId="77777777" w:rsidR="002B1C19" w:rsidRDefault="002B1C19">
      <w:pPr>
        <w:pStyle w:val="Normal"/>
        <w:numPr>
          <w:ilvl w:val="0"/>
          <w:numId w:val="55"/>
        </w:numPr>
        <w:rPr>
          <w:rFonts w:cstheme="minorBidi" w:hint="eastAsia"/>
        </w:rPr>
      </w:pPr>
      <w:r>
        <w:rPr>
          <w:rFonts w:ascii="游ゴシック" w:eastAsia="游ゴシック" w:hAnsi="游ゴシック" w:cstheme="minorBidi" w:hint="eastAsia"/>
          <w:b/>
          <w:bCs/>
        </w:rPr>
        <w:t>「テンプレートから作成」ボタン</w:t>
      </w:r>
      <w:r>
        <w:rPr>
          <w:rFonts w:ascii="游ゴシック" w:eastAsia="游ゴシック" w:hAnsi="游ゴシック" w:cstheme="minorBidi" w:hint="eastAsia"/>
        </w:rPr>
        <w:t>: 登録済みの案件テンプレートをもとに、新しい案件を作成する際に押します。料金設定や日報入力ルールなど、複雑な条件をコピーして作成できます。</w:t>
      </w:r>
    </w:p>
    <w:p w14:paraId="17608905" w14:textId="77777777" w:rsidR="00416AB0" w:rsidRDefault="00416AB0">
      <w:pPr>
        <w:pStyle w:val="3"/>
        <w:rPr>
          <w:kern w:val="2"/>
          <w:lang w:eastAsia="ja-JP"/>
          <w14:ligatures w14:val="standardContextual"/>
        </w:rPr>
      </w:pPr>
      <w:bookmarkStart w:id="38" w:name="_Toc237295746"/>
      <w:r>
        <w:rPr>
          <w:rFonts w:ascii="游ゴシック" w:eastAsia="游ゴシック" w:hAnsi="游ゴシック" w:hint="eastAsia"/>
          <w:lang w:eastAsia="ja-JP"/>
        </w:rPr>
        <w:t>5. この画面の利用価値・できること（メリット）</w:t>
      </w:r>
      <w:bookmarkEnd w:id="38"/>
    </w:p>
    <w:p w14:paraId="243B632E" w14:textId="77777777" w:rsidR="000C5B6D" w:rsidRPr="00680AD2" w:rsidRDefault="00F77B01">
      <w:pPr>
        <w:pStyle w:val="Normal"/>
        <w:rPr>
          <w:rFonts w:ascii="游ゴシック" w:eastAsia="游ゴシック" w:hAnsi="游ゴシック"/>
        </w:rPr>
      </w:pPr>
      <w:r w:rsidRPr="00F77B01">
        <w:rPr>
          <w:rFonts w:ascii="游ゴシック" w:eastAsia="游ゴシック" w:hAnsi="游ゴシック" w:hint="eastAsia"/>
        </w:rPr>
        <w:t>案件管理を企業管理から独立させることで、企業情報と案件条件が混在せず、担当者は「この案件で誰が、いつ、どの条件で稼働するのか」をすぐに確認できます。特に案件テンプレートを活用すると、毎回似たような案件を一から入力する必要がなくなり、入力ミスや設定漏れを防げます。また、日報・請求・支払計算の基礎となる条件を案件単位で整理できるため、後続の金額データ管理画面や日報管理画面との連携が明確になります。</w:t>
      </w:r>
    </w:p>
    <w:p w14:paraId="4E704D37" w14:textId="77777777" w:rsidR="00416AB0" w:rsidRDefault="00416AB0">
      <w:pPr>
        <w:pStyle w:val="3"/>
        <w:rPr>
          <w:kern w:val="2"/>
          <w:lang w:eastAsia="ja-JP"/>
          <w14:ligatures w14:val="standardContextual"/>
        </w:rPr>
      </w:pPr>
      <w:bookmarkStart w:id="39" w:name="_Toc237295747"/>
      <w:r>
        <w:rPr>
          <w:rFonts w:ascii="游ゴシック" w:eastAsia="游ゴシック" w:hAnsi="游ゴシック" w:hint="eastAsia"/>
          <w:lang w:eastAsia="ja-JP"/>
        </w:rPr>
        <w:lastRenderedPageBreak/>
        <w:t>6. 将来構想</w:t>
      </w:r>
      <w:bookmarkEnd w:id="39"/>
    </w:p>
    <w:p w14:paraId="31175D32" w14:textId="159D4B06" w:rsidR="00E976BB" w:rsidRDefault="00000000">
      <w:pPr>
        <w:pStyle w:val="Normal"/>
        <w:rPr>
          <w:rFonts w:ascii="游ゴシック" w:eastAsia="游ゴシック" w:hAnsi="游ゴシック"/>
        </w:rPr>
      </w:pPr>
      <w:r>
        <w:rPr>
          <w:rFonts w:ascii="游ゴシック" w:eastAsia="游ゴシック" w:hAnsi="游ゴシック" w:hint="eastAsia"/>
        </w:rPr>
        <w:t>将来的には、</w:t>
      </w:r>
      <w:r w:rsidR="00E976BB" w:rsidRPr="00E976BB">
        <w:rPr>
          <w:rFonts w:ascii="游ゴシック" w:eastAsia="游ゴシック" w:hAnsi="游ゴシック" w:hint="eastAsia"/>
        </w:rPr>
        <w:t>過去案件の</w:t>
      </w:r>
      <w:r>
        <w:rPr>
          <w:rFonts w:ascii="游ゴシック" w:eastAsia="游ゴシック" w:hAnsi="游ゴシック" w:hint="eastAsia"/>
        </w:rPr>
        <w:t>条件</w:t>
      </w:r>
      <w:r w:rsidR="00E976BB" w:rsidRPr="00E976BB">
        <w:rPr>
          <w:rFonts w:ascii="游ゴシック" w:eastAsia="游ゴシック" w:hAnsi="游ゴシック" w:hint="eastAsia"/>
        </w:rPr>
        <w:t>や稼働実績をもとに、類似案件のテンプレート候補</w:t>
      </w:r>
      <w:r>
        <w:rPr>
          <w:rFonts w:ascii="游ゴシック" w:eastAsia="游ゴシック" w:hAnsi="游ゴシック" w:hint="eastAsia"/>
        </w:rPr>
        <w:t>を自動</w:t>
      </w:r>
      <w:r w:rsidR="00E976BB" w:rsidRPr="00E976BB">
        <w:rPr>
          <w:rFonts w:ascii="游ゴシック" w:eastAsia="游ゴシック" w:hAnsi="游ゴシック" w:hint="eastAsia"/>
        </w:rPr>
        <w:t>提案</w:t>
      </w:r>
      <w:r>
        <w:rPr>
          <w:rFonts w:ascii="游ゴシック" w:eastAsia="游ゴシック" w:hAnsi="游ゴシック" w:hint="eastAsia"/>
        </w:rPr>
        <w:t>する</w:t>
      </w:r>
      <w:r>
        <w:rPr>
          <w:rFonts w:ascii="游ゴシック" w:eastAsia="游ゴシック" w:hAnsi="游ゴシック" w:hint="eastAsia"/>
        </w:rPr>
        <w:t>機能の追加を検討しています。</w:t>
      </w:r>
      <w:r w:rsidR="00E976BB" w:rsidRPr="00E976BB">
        <w:rPr>
          <w:rFonts w:ascii="游ゴシック" w:eastAsia="游ゴシック" w:hAnsi="游ゴシック" w:hint="eastAsia"/>
        </w:rPr>
        <w:t>また、案件作成時にパートナーの稼働条件や料金設定の未登録項目を自動チェックし、日報入力や請求・支払計算に進む前に設定漏れを防止する仕組みを強化します。</w:t>
      </w:r>
    </w:p>
    <w:p w14:paraId="4E53DFA0" w14:textId="77777777" w:rsidR="00E976BB" w:rsidRDefault="00E976BB">
      <w:pPr>
        <w:widowControl/>
        <w:rPr>
          <w:rFonts w:ascii="游ゴシック" w:eastAsia="游ゴシック" w:hAnsi="游ゴシック" w:cs="ＭＳ Ｐゴシック"/>
          <w:kern w:val="2"/>
          <w:lang w:eastAsia="ja-JP"/>
        </w:rPr>
      </w:pPr>
      <w:r>
        <w:rPr>
          <w:rFonts w:ascii="游ゴシック" w:eastAsia="游ゴシック" w:hAnsi="游ゴシック"/>
          <w:lang w:eastAsia="ja-JP"/>
        </w:rPr>
        <w:br w:type="page"/>
      </w:r>
    </w:p>
    <w:p w14:paraId="4109EBD0" w14:textId="77777777" w:rsidR="000C5B6D" w:rsidRPr="003356C3" w:rsidRDefault="00000000" w:rsidP="00BD195E">
      <w:pPr>
        <w:pStyle w:val="1"/>
        <w:rPr>
          <w:rStyle w:val="22"/>
        </w:rPr>
      </w:pPr>
      <w:bookmarkStart w:id="40" w:name="_Toc237295748"/>
      <w:r w:rsidRPr="003356C3">
        <w:rPr>
          <w:rStyle w:val="22"/>
          <w:lang w:eastAsia="ja-JP"/>
        </w:rPr>
        <w:lastRenderedPageBreak/>
        <w:t>第</w:t>
      </w:r>
      <w:r w:rsidR="00BD195E" w:rsidRPr="003356C3">
        <w:rPr>
          <w:rStyle w:val="22"/>
          <w:rFonts w:hint="eastAsia"/>
          <w:lang w:eastAsia="ja-JP"/>
        </w:rPr>
        <w:t>6</w:t>
      </w:r>
      <w:r w:rsidRPr="003356C3">
        <w:rPr>
          <w:rStyle w:val="22"/>
          <w:lang w:eastAsia="ja-JP"/>
        </w:rPr>
        <w:t>章：金額データ管理画面</w:t>
      </w:r>
      <w:bookmarkEnd w:id="40"/>
    </w:p>
    <w:p w14:paraId="1F947CED" w14:textId="77777777" w:rsidR="000C5B6D" w:rsidRPr="00680AD2" w:rsidRDefault="00000000">
      <w:pPr>
        <w:pStyle w:val="3"/>
        <w:rPr>
          <w:rFonts w:ascii="游ゴシック" w:eastAsia="游ゴシック" w:hAnsi="游ゴシック"/>
          <w:lang w:eastAsia="ja-JP"/>
        </w:rPr>
      </w:pPr>
      <w:bookmarkStart w:id="41" w:name="_Toc237295749"/>
      <w:r w:rsidRPr="00680AD2">
        <w:rPr>
          <w:rFonts w:ascii="游ゴシック" w:eastAsia="游ゴシック" w:hAnsi="游ゴシック"/>
          <w:lang w:eastAsia="ja-JP"/>
        </w:rPr>
        <w:t>1. 画面イメージ</w:t>
      </w:r>
      <w:bookmarkEnd w:id="41"/>
    </w:p>
    <w:p w14:paraId="1E8944D9" w14:textId="77777777" w:rsidR="000C5B6D" w:rsidRPr="00680AD2" w:rsidRDefault="00000000">
      <w:pPr>
        <w:rPr>
          <w:rFonts w:ascii="游ゴシック" w:eastAsia="游ゴシック" w:hAnsi="游ゴシック"/>
          <w:lang w:eastAsia="ja-JP"/>
        </w:rPr>
      </w:pPr>
      <w:r w:rsidRPr="00680AD2">
        <w:rPr>
          <w:rFonts w:ascii="游ゴシック" w:eastAsia="游ゴシック" w:hAnsi="游ゴシック"/>
          <w:noProof/>
        </w:rPr>
        <w:drawing>
          <wp:inline distT="0" distB="0" distL="0" distR="0" wp14:anchorId="395994BD" wp14:editId="3CABFB24">
            <wp:extent cx="5486400" cy="3062177"/>
            <wp:effectExtent l="0" t="0" r="0" b="0"/>
            <wp:docPr id="5" name="image-u3MJls3WNkw4bAcnLgnpv.jpeg"/>
            <wp:cNvGraphicFramePr/>
            <a:graphic xmlns:a="http://schemas.openxmlformats.org/drawingml/2006/main">
              <a:graphicData uri="http://schemas.openxmlformats.org/drawingml/2006/picture">
                <pic:pic xmlns:pic="http://schemas.openxmlformats.org/drawingml/2006/picture">
                  <pic:nvPicPr>
                    <pic:cNvPr id="5" name="image-u3MJls3WNkw4bAcnLgnpv.jpeg" descr="画面モックアップ"/>
                    <pic:cNvPicPr/>
                  </pic:nvPicPr>
                  <pic:blipFill>
                    <a:blip r:embed="rId14" cstate="print"/>
                    <a:srcRect/>
                    <a:stretch>
                      <a:fillRect/>
                    </a:stretch>
                  </pic:blipFill>
                  <pic:spPr>
                    <a:xfrm>
                      <a:off x="0" y="0"/>
                      <a:ext cx="5486400" cy="3062177"/>
                    </a:xfrm>
                    <a:prstGeom prst="rect">
                      <a:avLst/>
                    </a:prstGeom>
                  </pic:spPr>
                </pic:pic>
              </a:graphicData>
            </a:graphic>
          </wp:inline>
        </w:drawing>
      </w:r>
      <w:r w:rsidRPr="00680AD2">
        <w:rPr>
          <w:rFonts w:ascii="游ゴシック" w:eastAsia="游ゴシック" w:hAnsi="游ゴシック"/>
          <w:lang w:eastAsia="ja-JP"/>
        </w:rPr>
        <w:t xml:space="preserve"> 画面上部にはこの料金設定の名前や有効期間（いつからいつまで適用するか）などを指定する基本設定エリアがあり、下部にはExcelのような表計算ソフトに近い形式で「料金行（マトリクス）」が並んでいます。曜日や料金カテゴリごとに行を追加し、各セルに基本料金や残業単価などを直接入力できるレイアウトになっています。視覚的に「どの条件の時にいくら設定されているか」が一覧でき、直感的な単価設定ができるよう工夫されています。</w:t>
      </w:r>
    </w:p>
    <w:p w14:paraId="13230DE1" w14:textId="77777777" w:rsidR="000C5B6D" w:rsidRPr="00680AD2" w:rsidRDefault="00000000">
      <w:pPr>
        <w:pStyle w:val="3"/>
        <w:rPr>
          <w:rFonts w:ascii="游ゴシック" w:eastAsia="游ゴシック" w:hAnsi="游ゴシック"/>
          <w:lang w:eastAsia="ja-JP"/>
        </w:rPr>
      </w:pPr>
      <w:bookmarkStart w:id="42" w:name="_Toc237295750"/>
      <w:r w:rsidRPr="00680AD2">
        <w:rPr>
          <w:rFonts w:ascii="游ゴシック" w:eastAsia="游ゴシック" w:hAnsi="游ゴシック"/>
          <w:lang w:eastAsia="ja-JP"/>
        </w:rPr>
        <w:t>2. 機能概要</w:t>
      </w:r>
      <w:bookmarkEnd w:id="42"/>
    </w:p>
    <w:p w14:paraId="42D82A6F" w14:textId="77777777" w:rsidR="000C5B6D" w:rsidRPr="00680AD2" w:rsidRDefault="00000000">
      <w:pPr>
        <w:rPr>
          <w:rFonts w:ascii="游ゴシック" w:eastAsia="游ゴシック" w:hAnsi="游ゴシック"/>
          <w:lang w:eastAsia="ja-JP"/>
        </w:rPr>
      </w:pPr>
      <w:r w:rsidRPr="00680AD2">
        <w:rPr>
          <w:rFonts w:ascii="游ゴシック" w:eastAsia="游ゴシック" w:hAnsi="游ゴシック"/>
          <w:lang w:eastAsia="ja-JP"/>
        </w:rPr>
        <w:t>この画面は、案件や業務ごとに適用される「単価（いくらで顧客に請求し、いくらでパートナーに支払いをするか）」のルールを設定するための画面です。単純な固定給だけでなく、「平日と休日で料金を変える」「特定の期間だけキャンペーン単価にする」といった複雑な条件も、有効期間とマトリクスを組み合わせることで柔軟に設定できます。ここで設定された単価ルールは日報の稼働実績と自動的に掛け合わされ、最終的な請求書や支払明細を作るための金額計算エンジンとして機能します。</w:t>
      </w:r>
    </w:p>
    <w:p w14:paraId="79E0B8EA" w14:textId="77777777" w:rsidR="000C5B6D" w:rsidRPr="00680AD2" w:rsidRDefault="00000000">
      <w:pPr>
        <w:pStyle w:val="3"/>
        <w:rPr>
          <w:rFonts w:ascii="游ゴシック" w:eastAsia="游ゴシック" w:hAnsi="游ゴシック"/>
          <w:lang w:eastAsia="ja-JP"/>
        </w:rPr>
      </w:pPr>
      <w:bookmarkStart w:id="43" w:name="_Toc237295751"/>
      <w:r w:rsidRPr="00680AD2">
        <w:rPr>
          <w:rFonts w:ascii="游ゴシック" w:eastAsia="游ゴシック" w:hAnsi="游ゴシック"/>
          <w:lang w:eastAsia="ja-JP"/>
        </w:rPr>
        <w:lastRenderedPageBreak/>
        <w:t>3. 画面上の入力項目・表示項目（具体例付き）</w:t>
      </w:r>
      <w:bookmarkEnd w:id="43"/>
    </w:p>
    <w:p w14:paraId="3D22EBFC" w14:textId="77777777" w:rsidR="000C5B6D" w:rsidRPr="00680AD2" w:rsidRDefault="00000000">
      <w:pPr>
        <w:rPr>
          <w:rFonts w:ascii="游ゴシック" w:eastAsia="游ゴシック" w:hAnsi="游ゴシック"/>
          <w:lang w:eastAsia="ja-JP"/>
        </w:rPr>
      </w:pPr>
      <w:r w:rsidRPr="00680AD2">
        <w:rPr>
          <w:rFonts w:ascii="游ゴシック" w:eastAsia="游ゴシック" w:hAnsi="游ゴシック"/>
          <w:lang w:eastAsia="ja-JP"/>
        </w:rPr>
        <w:t>【基本設定（ヘッダ情報）の入力項目】</w:t>
      </w:r>
    </w:p>
    <w:p w14:paraId="7FC3E980" w14:textId="77777777" w:rsidR="000C5B6D" w:rsidRPr="00680AD2" w:rsidRDefault="00000000">
      <w:pPr>
        <w:numPr>
          <w:ilvl w:val="0"/>
          <w:numId w:val="22"/>
        </w:numPr>
        <w:rPr>
          <w:rFonts w:ascii="游ゴシック" w:eastAsia="游ゴシック" w:hAnsi="游ゴシック"/>
          <w:lang w:eastAsia="ja-JP"/>
        </w:rPr>
      </w:pPr>
      <w:r w:rsidRPr="00680AD2">
        <w:rPr>
          <w:rFonts w:ascii="游ゴシック" w:eastAsia="游ゴシック" w:hAnsi="游ゴシック"/>
          <w:b/>
          <w:lang w:eastAsia="ja-JP"/>
        </w:rPr>
        <w:t>料金設定番号</w:t>
      </w:r>
      <w:r w:rsidRPr="00680AD2">
        <w:rPr>
          <w:rFonts w:ascii="游ゴシック" w:eastAsia="游ゴシック" w:hAnsi="游ゴシック"/>
          <w:lang w:eastAsia="ja-JP"/>
        </w:rPr>
        <w:t>: システムで自動採番される管理番号です（例: PS-20240401-001 と表示されます）。</w:t>
      </w:r>
    </w:p>
    <w:p w14:paraId="19E1D43B" w14:textId="77777777" w:rsidR="000C5B6D" w:rsidRPr="00680AD2" w:rsidRDefault="00000000">
      <w:pPr>
        <w:numPr>
          <w:ilvl w:val="0"/>
          <w:numId w:val="22"/>
        </w:numPr>
        <w:rPr>
          <w:rFonts w:ascii="游ゴシック" w:eastAsia="游ゴシック" w:hAnsi="游ゴシック"/>
          <w:lang w:eastAsia="ja-JP"/>
        </w:rPr>
      </w:pPr>
      <w:r w:rsidRPr="00680AD2">
        <w:rPr>
          <w:rFonts w:ascii="游ゴシック" w:eastAsia="游ゴシック" w:hAnsi="游ゴシック"/>
          <w:b/>
          <w:lang w:eastAsia="ja-JP"/>
        </w:rPr>
        <w:t>料金セット名</w:t>
      </w:r>
      <w:r w:rsidRPr="00680AD2">
        <w:rPr>
          <w:rFonts w:ascii="游ゴシック" w:eastAsia="游ゴシック" w:hAnsi="游ゴシック"/>
          <w:lang w:eastAsia="ja-JP"/>
        </w:rPr>
        <w:t>: この料金設定の分かりやすい名前を入力します（例: 2024年度 首都圏基本単価）。</w:t>
      </w:r>
    </w:p>
    <w:p w14:paraId="07979150" w14:textId="77777777" w:rsidR="000C5B6D" w:rsidRPr="00680AD2" w:rsidRDefault="00000000">
      <w:pPr>
        <w:numPr>
          <w:ilvl w:val="0"/>
          <w:numId w:val="22"/>
        </w:numPr>
        <w:rPr>
          <w:rFonts w:ascii="游ゴシック" w:eastAsia="游ゴシック" w:hAnsi="游ゴシック"/>
          <w:lang w:eastAsia="ja-JP"/>
        </w:rPr>
      </w:pPr>
      <w:r w:rsidRPr="00680AD2">
        <w:rPr>
          <w:rFonts w:ascii="游ゴシック" w:eastAsia="游ゴシック" w:hAnsi="游ゴシック"/>
          <w:b/>
          <w:lang w:eastAsia="ja-JP"/>
        </w:rPr>
        <w:t>有効期間（開始）</w:t>
      </w:r>
      <w:r w:rsidRPr="00680AD2">
        <w:rPr>
          <w:rFonts w:ascii="游ゴシック" w:eastAsia="游ゴシック" w:hAnsi="游ゴシック"/>
          <w:lang w:eastAsia="ja-JP"/>
        </w:rPr>
        <w:t>: この料金がいつから適用されるかの開始日を選択します。過去に遡って設定することも可能です（例: 2024-04-01）。</w:t>
      </w:r>
    </w:p>
    <w:p w14:paraId="5CAE4E2D" w14:textId="77777777" w:rsidR="000C5B6D" w:rsidRPr="00680AD2" w:rsidRDefault="00000000">
      <w:pPr>
        <w:numPr>
          <w:ilvl w:val="0"/>
          <w:numId w:val="22"/>
        </w:numPr>
        <w:rPr>
          <w:rFonts w:ascii="游ゴシック" w:eastAsia="游ゴシック" w:hAnsi="游ゴシック"/>
          <w:lang w:eastAsia="ja-JP"/>
        </w:rPr>
      </w:pPr>
      <w:r w:rsidRPr="00680AD2">
        <w:rPr>
          <w:rFonts w:ascii="游ゴシック" w:eastAsia="游ゴシック" w:hAnsi="游ゴシック"/>
          <w:b/>
          <w:lang w:eastAsia="ja-JP"/>
        </w:rPr>
        <w:t>有効期間（終了）</w:t>
      </w:r>
      <w:r w:rsidRPr="00680AD2">
        <w:rPr>
          <w:rFonts w:ascii="游ゴシック" w:eastAsia="游ゴシック" w:hAnsi="游ゴシック"/>
          <w:lang w:eastAsia="ja-JP"/>
        </w:rPr>
        <w:t>: この料金がいつまで適用されるかの終了日を選択します。未定の場合は空欄でも構いません（例: 2025-03-31）。</w:t>
      </w:r>
    </w:p>
    <w:p w14:paraId="25FA0352" w14:textId="77777777" w:rsidR="000C5B6D" w:rsidRPr="00680AD2" w:rsidRDefault="00000000">
      <w:pPr>
        <w:numPr>
          <w:ilvl w:val="0"/>
          <w:numId w:val="22"/>
        </w:numPr>
        <w:rPr>
          <w:rFonts w:ascii="游ゴシック" w:eastAsia="游ゴシック" w:hAnsi="游ゴシック"/>
          <w:lang w:eastAsia="ja-JP"/>
        </w:rPr>
      </w:pPr>
      <w:r w:rsidRPr="00680AD2">
        <w:rPr>
          <w:rFonts w:ascii="游ゴシック" w:eastAsia="游ゴシック" w:hAnsi="游ゴシック"/>
          <w:b/>
          <w:lang w:eastAsia="ja-JP"/>
        </w:rPr>
        <w:t>紐付け先（案件/テンプレート）</w:t>
      </w:r>
      <w:r w:rsidRPr="00680AD2">
        <w:rPr>
          <w:rFonts w:ascii="游ゴシック" w:eastAsia="游ゴシック" w:hAnsi="游ゴシック"/>
          <w:lang w:eastAsia="ja-JP"/>
        </w:rPr>
        <w:t>: この料金セットをどの案件に適用するかを表示・選択します（例: PRJ-0001 (都内配送案件)）。</w:t>
      </w:r>
    </w:p>
    <w:p w14:paraId="035E14A5" w14:textId="77777777" w:rsidR="000C5B6D" w:rsidRPr="00680AD2" w:rsidRDefault="00000000">
      <w:pPr>
        <w:numPr>
          <w:ilvl w:val="0"/>
          <w:numId w:val="22"/>
        </w:numPr>
        <w:rPr>
          <w:rFonts w:ascii="游ゴシック" w:eastAsia="游ゴシック" w:hAnsi="游ゴシック"/>
          <w:lang w:eastAsia="ja-JP"/>
        </w:rPr>
      </w:pPr>
      <w:r w:rsidRPr="00680AD2">
        <w:rPr>
          <w:rFonts w:ascii="游ゴシック" w:eastAsia="游ゴシック" w:hAnsi="游ゴシック"/>
          <w:b/>
          <w:lang w:eastAsia="ja-JP"/>
        </w:rPr>
        <w:t>備考</w:t>
      </w:r>
      <w:r w:rsidRPr="00680AD2">
        <w:rPr>
          <w:rFonts w:ascii="游ゴシック" w:eastAsia="游ゴシック" w:hAnsi="游ゴシック"/>
          <w:lang w:eastAsia="ja-JP"/>
        </w:rPr>
        <w:t>: 社内用のメモなどを入力します（例: 物価高騰に伴う春季ベースアップ反映版）。</w:t>
      </w:r>
    </w:p>
    <w:p w14:paraId="4B4AA5BA" w14:textId="77777777" w:rsidR="000C5B6D" w:rsidRPr="00680AD2" w:rsidRDefault="00000000">
      <w:pPr>
        <w:rPr>
          <w:rFonts w:ascii="游ゴシック" w:eastAsia="游ゴシック" w:hAnsi="游ゴシック"/>
          <w:lang w:eastAsia="ja-JP"/>
        </w:rPr>
      </w:pPr>
      <w:r w:rsidRPr="00680AD2">
        <w:rPr>
          <w:rFonts w:ascii="游ゴシック" w:eastAsia="游ゴシック" w:hAnsi="游ゴシック"/>
          <w:lang w:eastAsia="ja-JP"/>
        </w:rPr>
        <w:t>【料金行（マトリクス）の入力項目】</w:t>
      </w:r>
    </w:p>
    <w:p w14:paraId="09C4BBB9" w14:textId="77777777" w:rsidR="000C5B6D" w:rsidRPr="00680AD2" w:rsidRDefault="00000000">
      <w:pPr>
        <w:numPr>
          <w:ilvl w:val="0"/>
          <w:numId w:val="23"/>
        </w:numPr>
        <w:rPr>
          <w:rFonts w:ascii="游ゴシック" w:eastAsia="游ゴシック" w:hAnsi="游ゴシック"/>
          <w:lang w:eastAsia="ja-JP"/>
        </w:rPr>
      </w:pPr>
      <w:r w:rsidRPr="00680AD2">
        <w:rPr>
          <w:rFonts w:ascii="游ゴシック" w:eastAsia="游ゴシック" w:hAnsi="游ゴシック"/>
          <w:b/>
          <w:lang w:eastAsia="ja-JP"/>
        </w:rPr>
        <w:t>料金カテゴリ</w:t>
      </w:r>
      <w:r w:rsidRPr="00680AD2">
        <w:rPr>
          <w:rFonts w:ascii="游ゴシック" w:eastAsia="游ゴシック" w:hAnsi="游ゴシック"/>
          <w:lang w:eastAsia="ja-JP"/>
        </w:rPr>
        <w:t>: どのような種類の料金かを選択します（例: 基本走破料金、待機料、深夜割増 など）。</w:t>
      </w:r>
    </w:p>
    <w:p w14:paraId="5B6251F1" w14:textId="77777777" w:rsidR="000C5B6D" w:rsidRPr="00680AD2" w:rsidRDefault="00000000">
      <w:pPr>
        <w:numPr>
          <w:ilvl w:val="0"/>
          <w:numId w:val="23"/>
        </w:numPr>
        <w:rPr>
          <w:rFonts w:ascii="游ゴシック" w:eastAsia="游ゴシック" w:hAnsi="游ゴシック"/>
          <w:lang w:eastAsia="ja-JP"/>
        </w:rPr>
      </w:pPr>
      <w:r w:rsidRPr="00680AD2">
        <w:rPr>
          <w:rFonts w:ascii="游ゴシック" w:eastAsia="游ゴシック" w:hAnsi="游ゴシック"/>
          <w:b/>
          <w:lang w:eastAsia="ja-JP"/>
        </w:rPr>
        <w:t>曜日区分</w:t>
      </w:r>
      <w:r w:rsidRPr="00680AD2">
        <w:rPr>
          <w:rFonts w:ascii="游ゴシック" w:eastAsia="游ゴシック" w:hAnsi="游ゴシック"/>
          <w:lang w:eastAsia="ja-JP"/>
        </w:rPr>
        <w:t>: この行の単価がどの曜日に適用されるかを選択します（例: 平日、土日祝、指定なし）。</w:t>
      </w:r>
    </w:p>
    <w:p w14:paraId="65EE6B0E" w14:textId="77777777" w:rsidR="000C5B6D" w:rsidRPr="00680AD2" w:rsidRDefault="00000000">
      <w:pPr>
        <w:numPr>
          <w:ilvl w:val="0"/>
          <w:numId w:val="23"/>
        </w:numPr>
        <w:rPr>
          <w:rFonts w:ascii="游ゴシック" w:eastAsia="游ゴシック" w:hAnsi="游ゴシック"/>
          <w:lang w:eastAsia="ja-JP"/>
        </w:rPr>
      </w:pPr>
      <w:r w:rsidRPr="00680AD2">
        <w:rPr>
          <w:rFonts w:ascii="游ゴシック" w:eastAsia="游ゴシック" w:hAnsi="游ゴシック"/>
          <w:b/>
          <w:lang w:eastAsia="ja-JP"/>
        </w:rPr>
        <w:t>項目名（システム用）</w:t>
      </w:r>
      <w:r w:rsidRPr="00680AD2">
        <w:rPr>
          <w:rFonts w:ascii="游ゴシック" w:eastAsia="游ゴシック" w:hAnsi="游ゴシック"/>
          <w:lang w:eastAsia="ja-JP"/>
        </w:rPr>
        <w:t>: 計算に使用される内部的な識別名を入力します（例: base_price）。</w:t>
      </w:r>
    </w:p>
    <w:p w14:paraId="068DF67E" w14:textId="77777777" w:rsidR="000C5B6D" w:rsidRPr="00680AD2" w:rsidRDefault="00000000">
      <w:pPr>
        <w:numPr>
          <w:ilvl w:val="0"/>
          <w:numId w:val="23"/>
        </w:numPr>
        <w:rPr>
          <w:rFonts w:ascii="游ゴシック" w:eastAsia="游ゴシック" w:hAnsi="游ゴシック"/>
          <w:lang w:eastAsia="ja-JP"/>
        </w:rPr>
      </w:pPr>
      <w:r w:rsidRPr="00680AD2">
        <w:rPr>
          <w:rFonts w:ascii="游ゴシック" w:eastAsia="游ゴシック" w:hAnsi="游ゴシック"/>
          <w:b/>
          <w:lang w:eastAsia="ja-JP"/>
        </w:rPr>
        <w:t>表示名（明細用）</w:t>
      </w:r>
      <w:r w:rsidRPr="00680AD2">
        <w:rPr>
          <w:rFonts w:ascii="游ゴシック" w:eastAsia="游ゴシック" w:hAnsi="游ゴシック"/>
          <w:lang w:eastAsia="ja-JP"/>
        </w:rPr>
        <w:t>: 顧客の請求書やパートナーの支払明細に印字される際の名前を入力します（例: 基本配送単価（土日））。</w:t>
      </w:r>
    </w:p>
    <w:p w14:paraId="0F3603A9" w14:textId="77777777" w:rsidR="000C5B6D" w:rsidRPr="00680AD2" w:rsidRDefault="00000000">
      <w:pPr>
        <w:numPr>
          <w:ilvl w:val="0"/>
          <w:numId w:val="23"/>
        </w:numPr>
        <w:rPr>
          <w:rFonts w:ascii="游ゴシック" w:eastAsia="游ゴシック" w:hAnsi="游ゴシック"/>
          <w:lang w:eastAsia="ja-JP"/>
        </w:rPr>
      </w:pPr>
      <w:r w:rsidRPr="00680AD2">
        <w:rPr>
          <w:rFonts w:ascii="游ゴシック" w:eastAsia="游ゴシック" w:hAnsi="游ゴシック"/>
          <w:b/>
          <w:lang w:eastAsia="ja-JP"/>
        </w:rPr>
        <w:t>計算タイプ</w:t>
      </w:r>
      <w:r w:rsidRPr="00680AD2">
        <w:rPr>
          <w:rFonts w:ascii="游ゴシック" w:eastAsia="游ゴシック" w:hAnsi="游ゴシック"/>
          <w:lang w:eastAsia="ja-JP"/>
        </w:rPr>
        <w:t>: 金額の計算方法を選択します（例: 固定額、時間単位、距離単位）。</w:t>
      </w:r>
    </w:p>
    <w:p w14:paraId="2637339A" w14:textId="77777777" w:rsidR="000C5B6D" w:rsidRPr="00680AD2" w:rsidRDefault="00000000">
      <w:pPr>
        <w:numPr>
          <w:ilvl w:val="0"/>
          <w:numId w:val="23"/>
        </w:numPr>
        <w:rPr>
          <w:rFonts w:ascii="游ゴシック" w:eastAsia="游ゴシック" w:hAnsi="游ゴシック"/>
          <w:lang w:eastAsia="ja-JP"/>
        </w:rPr>
      </w:pPr>
      <w:r w:rsidRPr="00680AD2">
        <w:rPr>
          <w:rFonts w:ascii="游ゴシック" w:eastAsia="游ゴシック" w:hAnsi="游ゴシック"/>
          <w:b/>
          <w:lang w:eastAsia="ja-JP"/>
        </w:rPr>
        <w:t>請求単価1〜4</w:t>
      </w:r>
      <w:r w:rsidRPr="00680AD2">
        <w:rPr>
          <w:rFonts w:ascii="游ゴシック" w:eastAsia="游ゴシック" w:hAnsi="游ゴシック"/>
          <w:lang w:eastAsia="ja-JP"/>
        </w:rPr>
        <w:t>: 顧客へ請求する際の段階的な単価を入力します。例えば「請求単価1」に基本額の 15000 を入れ、「請求単価2」に残業時の時給 2000 を入れるなど、用途に分けて入力します。</w:t>
      </w:r>
    </w:p>
    <w:p w14:paraId="2EC3602E" w14:textId="77777777" w:rsidR="000C5B6D" w:rsidRPr="00680AD2" w:rsidRDefault="00000000">
      <w:pPr>
        <w:numPr>
          <w:ilvl w:val="0"/>
          <w:numId w:val="23"/>
        </w:numPr>
        <w:rPr>
          <w:rFonts w:ascii="游ゴシック" w:eastAsia="游ゴシック" w:hAnsi="游ゴシック"/>
          <w:lang w:eastAsia="ja-JP"/>
        </w:rPr>
      </w:pPr>
      <w:r w:rsidRPr="00680AD2">
        <w:rPr>
          <w:rFonts w:ascii="游ゴシック" w:eastAsia="游ゴシック" w:hAnsi="游ゴシック"/>
          <w:b/>
          <w:lang w:eastAsia="ja-JP"/>
        </w:rPr>
        <w:t>支払単価1〜4</w:t>
      </w:r>
      <w:r w:rsidRPr="00680AD2">
        <w:rPr>
          <w:rFonts w:ascii="游ゴシック" w:eastAsia="游ゴシック" w:hAnsi="游ゴシック"/>
          <w:lang w:eastAsia="ja-JP"/>
        </w:rPr>
        <w:t>: パートナーへ支払う際の段階的な単価を入力します。例えば「支払単価1」に 12000、「支払単価2」に 1500 と入力することで、請求額との差</w:t>
      </w:r>
      <w:r w:rsidRPr="00680AD2">
        <w:rPr>
          <w:rFonts w:ascii="游ゴシック" w:eastAsia="游ゴシック" w:hAnsi="游ゴシック"/>
          <w:lang w:eastAsia="ja-JP"/>
        </w:rPr>
        <w:lastRenderedPageBreak/>
        <w:t>額から自社の利益が計算できるようになります。</w:t>
      </w:r>
    </w:p>
    <w:p w14:paraId="184D9842" w14:textId="77777777" w:rsidR="000C5B6D" w:rsidRPr="00680AD2" w:rsidRDefault="00000000">
      <w:pPr>
        <w:numPr>
          <w:ilvl w:val="0"/>
          <w:numId w:val="23"/>
        </w:numPr>
        <w:rPr>
          <w:rFonts w:ascii="游ゴシック" w:eastAsia="游ゴシック" w:hAnsi="游ゴシック"/>
          <w:lang w:eastAsia="ja-JP"/>
        </w:rPr>
      </w:pPr>
      <w:r w:rsidRPr="00680AD2">
        <w:rPr>
          <w:rFonts w:ascii="游ゴシック" w:eastAsia="游ゴシック" w:hAnsi="游ゴシック"/>
          <w:b/>
          <w:lang w:eastAsia="ja-JP"/>
        </w:rPr>
        <w:t>テーブル表示設定</w:t>
      </w:r>
      <w:r w:rsidRPr="00680AD2">
        <w:rPr>
          <w:rFonts w:ascii="游ゴシック" w:eastAsia="游ゴシック" w:hAnsi="游ゴシック"/>
          <w:lang w:eastAsia="ja-JP"/>
        </w:rPr>
        <w:t>: この料金が、日報入力画面などの表のどの列に対応するかを設定します。</w:t>
      </w:r>
    </w:p>
    <w:p w14:paraId="73D6E3C1" w14:textId="77777777" w:rsidR="000C5B6D" w:rsidRPr="00680AD2" w:rsidRDefault="00000000">
      <w:pPr>
        <w:numPr>
          <w:ilvl w:val="0"/>
          <w:numId w:val="23"/>
        </w:numPr>
        <w:rPr>
          <w:rFonts w:ascii="游ゴシック" w:eastAsia="游ゴシック" w:hAnsi="游ゴシック"/>
          <w:lang w:eastAsia="ja-JP"/>
        </w:rPr>
      </w:pPr>
      <w:r w:rsidRPr="00680AD2">
        <w:rPr>
          <w:rFonts w:ascii="游ゴシック" w:eastAsia="游ゴシック" w:hAnsi="游ゴシック"/>
          <w:b/>
          <w:lang w:eastAsia="ja-JP"/>
        </w:rPr>
        <w:t>請求明細の印字フォーマット</w:t>
      </w:r>
      <w:r w:rsidRPr="00680AD2">
        <w:rPr>
          <w:rFonts w:ascii="游ゴシック" w:eastAsia="游ゴシック" w:hAnsi="游ゴシック"/>
          <w:lang w:eastAsia="ja-JP"/>
        </w:rPr>
        <w:t>: 請求明細にどのように出力するか、特定の変換ルールを使って設定します（例: {price1}円 × {hours}時間 と入力すると、実際の金額と時間に置き換わって印字されます）。</w:t>
      </w:r>
    </w:p>
    <w:p w14:paraId="15EC63C5" w14:textId="77777777" w:rsidR="000C5B6D" w:rsidRPr="00680AD2" w:rsidRDefault="00000000">
      <w:pPr>
        <w:numPr>
          <w:ilvl w:val="0"/>
          <w:numId w:val="23"/>
        </w:numPr>
        <w:rPr>
          <w:rFonts w:ascii="游ゴシック" w:eastAsia="游ゴシック" w:hAnsi="游ゴシック"/>
          <w:lang w:eastAsia="ja-JP"/>
        </w:rPr>
      </w:pPr>
      <w:r w:rsidRPr="00680AD2">
        <w:rPr>
          <w:rFonts w:ascii="游ゴシック" w:eastAsia="游ゴシック" w:hAnsi="游ゴシック"/>
          <w:b/>
          <w:lang w:eastAsia="ja-JP"/>
        </w:rPr>
        <w:t>支払明細の印字フォーマット</w:t>
      </w:r>
      <w:r w:rsidRPr="00680AD2">
        <w:rPr>
          <w:rFonts w:ascii="游ゴシック" w:eastAsia="游ゴシック" w:hAnsi="游ゴシック"/>
          <w:lang w:eastAsia="ja-JP"/>
        </w:rPr>
        <w:t>: パートナー向けの支払明細にどのように出力するかの設定です（例: 基本日給: {price1}円）。</w:t>
      </w:r>
    </w:p>
    <w:p w14:paraId="28BC2B66" w14:textId="77777777" w:rsidR="000C5B6D" w:rsidRPr="00680AD2" w:rsidRDefault="00000000">
      <w:pPr>
        <w:pStyle w:val="3"/>
        <w:rPr>
          <w:rFonts w:ascii="游ゴシック" w:eastAsia="游ゴシック" w:hAnsi="游ゴシック"/>
          <w:lang w:eastAsia="ja-JP"/>
        </w:rPr>
      </w:pPr>
      <w:bookmarkStart w:id="44" w:name="_Toc237295752"/>
      <w:r w:rsidRPr="00680AD2">
        <w:rPr>
          <w:rFonts w:ascii="游ゴシック" w:eastAsia="游ゴシック" w:hAnsi="游ゴシック"/>
          <w:lang w:eastAsia="ja-JP"/>
        </w:rPr>
        <w:t>4. アクションボタンの働き</w:t>
      </w:r>
      <w:bookmarkEnd w:id="44"/>
    </w:p>
    <w:p w14:paraId="55D9AFAF" w14:textId="77777777" w:rsidR="000C5B6D" w:rsidRPr="00680AD2" w:rsidRDefault="00000000">
      <w:pPr>
        <w:numPr>
          <w:ilvl w:val="0"/>
          <w:numId w:val="24"/>
        </w:numPr>
        <w:rPr>
          <w:rFonts w:ascii="游ゴシック" w:eastAsia="游ゴシック" w:hAnsi="游ゴシック"/>
          <w:lang w:eastAsia="ja-JP"/>
        </w:rPr>
      </w:pPr>
      <w:r w:rsidRPr="00680AD2">
        <w:rPr>
          <w:rFonts w:ascii="游ゴシック" w:eastAsia="游ゴシック" w:hAnsi="游ゴシック"/>
          <w:b/>
          <w:lang w:eastAsia="ja-JP"/>
        </w:rPr>
        <w:t>「料金行を追加」ボタン</w:t>
      </w:r>
      <w:r w:rsidRPr="00680AD2">
        <w:rPr>
          <w:rFonts w:ascii="游ゴシック" w:eastAsia="游ゴシック" w:hAnsi="游ゴシック"/>
          <w:lang w:eastAsia="ja-JP"/>
        </w:rPr>
        <w:t>:</w:t>
      </w:r>
    </w:p>
    <w:p w14:paraId="1B35BF4B" w14:textId="77777777" w:rsidR="000C5B6D" w:rsidRPr="00680AD2" w:rsidRDefault="00000000">
      <w:pPr>
        <w:numPr>
          <w:ilvl w:val="1"/>
          <w:numId w:val="25"/>
        </w:numPr>
        <w:rPr>
          <w:rFonts w:ascii="游ゴシック" w:eastAsia="游ゴシック" w:hAnsi="游ゴシック"/>
          <w:lang w:eastAsia="ja-JP"/>
        </w:rPr>
      </w:pPr>
      <w:r w:rsidRPr="00680AD2">
        <w:rPr>
          <w:rFonts w:ascii="游ゴシック" w:eastAsia="游ゴシック" w:hAnsi="游ゴシック"/>
          <w:lang w:eastAsia="ja-JP"/>
        </w:rPr>
        <w:t>管理者や営業担当が、新しい単価条件（例：年末年始の特別手当など）を追加したいときに押します。押すと料金マトリクスの一番下に新しい空の入力行が追加されます。</w:t>
      </w:r>
    </w:p>
    <w:p w14:paraId="77F8573E" w14:textId="77777777" w:rsidR="000C5B6D" w:rsidRPr="00680AD2" w:rsidRDefault="00000000">
      <w:pPr>
        <w:numPr>
          <w:ilvl w:val="0"/>
          <w:numId w:val="24"/>
        </w:numPr>
        <w:rPr>
          <w:rFonts w:ascii="游ゴシック" w:eastAsia="游ゴシック" w:hAnsi="游ゴシック"/>
        </w:rPr>
      </w:pPr>
      <w:r w:rsidRPr="00680AD2">
        <w:rPr>
          <w:rFonts w:ascii="游ゴシック" w:eastAsia="游ゴシック" w:hAnsi="游ゴシック"/>
          <w:b/>
        </w:rPr>
        <w:t>「保存」ボタン</w:t>
      </w:r>
      <w:r w:rsidRPr="00680AD2">
        <w:rPr>
          <w:rFonts w:ascii="游ゴシック" w:eastAsia="游ゴシック" w:hAnsi="游ゴシック"/>
        </w:rPr>
        <w:t>:</w:t>
      </w:r>
    </w:p>
    <w:p w14:paraId="0D37CBCE" w14:textId="77777777" w:rsidR="000C5B6D" w:rsidRPr="00680AD2" w:rsidRDefault="00000000">
      <w:pPr>
        <w:numPr>
          <w:ilvl w:val="1"/>
          <w:numId w:val="26"/>
        </w:numPr>
        <w:rPr>
          <w:rFonts w:ascii="游ゴシック" w:eastAsia="游ゴシック" w:hAnsi="游ゴシック"/>
          <w:lang w:eastAsia="ja-JP"/>
        </w:rPr>
      </w:pPr>
      <w:r w:rsidRPr="00680AD2">
        <w:rPr>
          <w:rFonts w:ascii="游ゴシック" w:eastAsia="游ゴシック" w:hAnsi="游ゴシック"/>
          <w:lang w:eastAsia="ja-JP"/>
        </w:rPr>
        <w:t>全ての料金設定を入力し終えたあとに押します。システムは「同じ案件で有効期間が被っている別の設定がないか」などの整合性チェックを行い、問題がなければ最新の単価情報を保存します。</w:t>
      </w:r>
    </w:p>
    <w:p w14:paraId="30924F11" w14:textId="77777777" w:rsidR="000C5B6D" w:rsidRPr="00680AD2" w:rsidRDefault="00000000">
      <w:pPr>
        <w:numPr>
          <w:ilvl w:val="0"/>
          <w:numId w:val="24"/>
        </w:numPr>
        <w:rPr>
          <w:rFonts w:ascii="游ゴシック" w:eastAsia="游ゴシック" w:hAnsi="游ゴシック"/>
          <w:lang w:eastAsia="ja-JP"/>
        </w:rPr>
      </w:pPr>
      <w:r w:rsidRPr="00680AD2">
        <w:rPr>
          <w:rFonts w:ascii="游ゴシック" w:eastAsia="游ゴシック" w:hAnsi="游ゴシック"/>
          <w:b/>
          <w:lang w:eastAsia="ja-JP"/>
        </w:rPr>
        <w:t>「行の削除」ボタン（ゴミ箱アイコン）</w:t>
      </w:r>
      <w:r w:rsidRPr="00680AD2">
        <w:rPr>
          <w:rFonts w:ascii="游ゴシック" w:eastAsia="游ゴシック" w:hAnsi="游ゴシック"/>
          <w:lang w:eastAsia="ja-JP"/>
        </w:rPr>
        <w:t>:</w:t>
      </w:r>
    </w:p>
    <w:p w14:paraId="77EFFF9C" w14:textId="77777777" w:rsidR="000C5B6D" w:rsidRPr="00680AD2" w:rsidRDefault="00000000">
      <w:pPr>
        <w:numPr>
          <w:ilvl w:val="1"/>
          <w:numId w:val="27"/>
        </w:numPr>
        <w:rPr>
          <w:rFonts w:ascii="游ゴシック" w:eastAsia="游ゴシック" w:hAnsi="游ゴシック"/>
          <w:lang w:eastAsia="ja-JP"/>
        </w:rPr>
      </w:pPr>
      <w:r w:rsidRPr="00680AD2">
        <w:rPr>
          <w:rFonts w:ascii="游ゴシック" w:eastAsia="游ゴシック" w:hAnsi="游ゴシック"/>
          <w:lang w:eastAsia="ja-JP"/>
        </w:rPr>
        <w:t>間違えて行を追加してしまった場合や、不要になった単価条件を消すために押します。ただし、保存ボタンを押すまでは実際の削除は確定しません。</w:t>
      </w:r>
    </w:p>
    <w:p w14:paraId="4D2E0BF7" w14:textId="77777777" w:rsidR="000C5B6D" w:rsidRPr="00680AD2" w:rsidRDefault="00000000">
      <w:pPr>
        <w:pStyle w:val="3"/>
        <w:rPr>
          <w:rFonts w:ascii="游ゴシック" w:eastAsia="游ゴシック" w:hAnsi="游ゴシック"/>
          <w:lang w:eastAsia="ja-JP"/>
        </w:rPr>
      </w:pPr>
      <w:bookmarkStart w:id="45" w:name="_Toc237295753"/>
      <w:r w:rsidRPr="00680AD2">
        <w:rPr>
          <w:rFonts w:ascii="游ゴシック" w:eastAsia="游ゴシック" w:hAnsi="游ゴシック"/>
          <w:lang w:eastAsia="ja-JP"/>
        </w:rPr>
        <w:t>5. この画面の利用価値・できること（メリット）</w:t>
      </w:r>
      <w:bookmarkEnd w:id="45"/>
    </w:p>
    <w:p w14:paraId="7A8DEC27" w14:textId="77777777" w:rsidR="000C5B6D" w:rsidRPr="00680AD2" w:rsidRDefault="00000000">
      <w:pPr>
        <w:rPr>
          <w:rFonts w:ascii="游ゴシック" w:eastAsia="游ゴシック" w:hAnsi="游ゴシック"/>
          <w:lang w:eastAsia="ja-JP"/>
        </w:rPr>
      </w:pPr>
      <w:r w:rsidRPr="00680AD2">
        <w:rPr>
          <w:rFonts w:ascii="游ゴシック" w:eastAsia="游ゴシック" w:hAnsi="游ゴシック"/>
          <w:lang w:eastAsia="ja-JP"/>
        </w:rPr>
        <w:t>この画面最大のメリットは「属人的な料金計算からの脱却」です。従来は担当者の頭の中や個別のExcelにしか存在しなかった「この顧客は休日の場合だけ単価が1,000円上がる」「来月から一斉に単価が改定される」といった複雑なルールを、システム上で予約・履歴管理できます。これにより、現場から日報さえ入力されれば、あとはこの画面の設定に基づいて月末の請求・支払金額が一瞬で自動計算されるため、請求漏れや支払いの計算ミスといった金銭的なトラブルを根本からなくすことができます。</w:t>
      </w:r>
    </w:p>
    <w:p w14:paraId="31A983D0" w14:textId="77777777" w:rsidR="000C5B6D" w:rsidRPr="00680AD2" w:rsidRDefault="00000000">
      <w:pPr>
        <w:pStyle w:val="3"/>
        <w:rPr>
          <w:rFonts w:ascii="游ゴシック" w:eastAsia="游ゴシック" w:hAnsi="游ゴシック"/>
          <w:lang w:eastAsia="ja-JP"/>
        </w:rPr>
      </w:pPr>
      <w:bookmarkStart w:id="46" w:name="_Toc237295754"/>
      <w:r w:rsidRPr="00680AD2">
        <w:rPr>
          <w:rFonts w:ascii="游ゴシック" w:eastAsia="游ゴシック" w:hAnsi="游ゴシック"/>
          <w:lang w:eastAsia="ja-JP"/>
        </w:rPr>
        <w:lastRenderedPageBreak/>
        <w:t>6. 将来構想</w:t>
      </w:r>
      <w:bookmarkEnd w:id="46"/>
    </w:p>
    <w:p w14:paraId="4F328EEA" w14:textId="29F5C30F" w:rsidR="00680AD2" w:rsidRPr="00680AD2" w:rsidRDefault="00000000">
      <w:pPr>
        <w:rPr>
          <w:rFonts w:ascii="游ゴシック" w:eastAsia="游ゴシック" w:hAnsi="游ゴシック"/>
          <w:lang w:eastAsia="ja-JP"/>
        </w:rPr>
      </w:pPr>
      <w:r w:rsidRPr="00680AD2">
        <w:rPr>
          <w:rFonts w:ascii="游ゴシック" w:eastAsia="游ゴシック" w:hAnsi="游ゴシック"/>
          <w:lang w:eastAsia="ja-JP"/>
        </w:rPr>
        <w:t>特になし（現在のバージョンで柔軟な計算フォーマット機能が実装されており、多種多様な単価契約に対応できる十分な拡張性が担保されているため）。</w:t>
      </w:r>
    </w:p>
    <w:p w14:paraId="5448D2B1" w14:textId="77777777" w:rsidR="00680AD2" w:rsidRPr="00680AD2" w:rsidRDefault="00680AD2">
      <w:pPr>
        <w:widowControl/>
        <w:rPr>
          <w:rFonts w:ascii="游ゴシック" w:eastAsia="游ゴシック" w:hAnsi="游ゴシック"/>
          <w:lang w:eastAsia="ja-JP"/>
        </w:rPr>
      </w:pPr>
      <w:r w:rsidRPr="00680AD2">
        <w:rPr>
          <w:rFonts w:ascii="游ゴシック" w:eastAsia="游ゴシック" w:hAnsi="游ゴシック"/>
          <w:lang w:eastAsia="ja-JP"/>
        </w:rPr>
        <w:br w:type="page"/>
      </w:r>
    </w:p>
    <w:p w14:paraId="3098B4BC" w14:textId="77777777" w:rsidR="000C5B6D" w:rsidRPr="003356C3" w:rsidRDefault="00000000" w:rsidP="00E02434">
      <w:pPr>
        <w:pStyle w:val="1"/>
        <w:rPr>
          <w:rStyle w:val="22"/>
        </w:rPr>
      </w:pPr>
      <w:bookmarkStart w:id="47" w:name="_Toc237295755"/>
      <w:r w:rsidRPr="003356C3">
        <w:rPr>
          <w:rStyle w:val="22"/>
          <w:lang w:eastAsia="ja-JP"/>
        </w:rPr>
        <w:lastRenderedPageBreak/>
        <w:t>第</w:t>
      </w:r>
      <w:r w:rsidR="00E02434" w:rsidRPr="003356C3">
        <w:rPr>
          <w:rStyle w:val="22"/>
          <w:rFonts w:hint="eastAsia"/>
          <w:lang w:eastAsia="ja-JP"/>
        </w:rPr>
        <w:t>7</w:t>
      </w:r>
      <w:r w:rsidRPr="003356C3">
        <w:rPr>
          <w:rStyle w:val="22"/>
          <w:lang w:eastAsia="ja-JP"/>
        </w:rPr>
        <w:t>章：日報管理画面</w:t>
      </w:r>
      <w:bookmarkEnd w:id="47"/>
    </w:p>
    <w:p w14:paraId="0C5FF06E" w14:textId="77777777" w:rsidR="000C5B6D" w:rsidRPr="00680AD2" w:rsidRDefault="00000000">
      <w:pPr>
        <w:pStyle w:val="3"/>
        <w:rPr>
          <w:rFonts w:ascii="游ゴシック" w:eastAsia="游ゴシック" w:hAnsi="游ゴシック"/>
          <w:lang w:eastAsia="ja-JP"/>
        </w:rPr>
      </w:pPr>
      <w:bookmarkStart w:id="48" w:name="_Toc237295756"/>
      <w:r w:rsidRPr="00680AD2">
        <w:rPr>
          <w:rFonts w:ascii="游ゴシック" w:eastAsia="游ゴシック" w:hAnsi="游ゴシック"/>
          <w:lang w:eastAsia="ja-JP"/>
        </w:rPr>
        <w:t>1. 画面イメージ</w:t>
      </w:r>
      <w:bookmarkEnd w:id="48"/>
    </w:p>
    <w:p w14:paraId="57975D1D" w14:textId="77777777" w:rsidR="000C5B6D" w:rsidRPr="00680AD2" w:rsidRDefault="00000000">
      <w:pPr>
        <w:rPr>
          <w:rFonts w:ascii="游ゴシック" w:eastAsia="游ゴシック" w:hAnsi="游ゴシック"/>
          <w:lang w:eastAsia="ja-JP"/>
        </w:rPr>
      </w:pPr>
      <w:r w:rsidRPr="00680AD2">
        <w:rPr>
          <w:rFonts w:ascii="游ゴシック" w:eastAsia="游ゴシック" w:hAnsi="游ゴシック"/>
          <w:noProof/>
        </w:rPr>
        <w:drawing>
          <wp:inline distT="0" distB="0" distL="0" distR="0" wp14:anchorId="2CCE5DCF" wp14:editId="03F19DDA">
            <wp:extent cx="5486400" cy="3062177"/>
            <wp:effectExtent l="0" t="0" r="0" b="0"/>
            <wp:docPr id="6" name="image-GgPTmXAaqFuiYg8b-3s5T.jpeg"/>
            <wp:cNvGraphicFramePr/>
            <a:graphic xmlns:a="http://schemas.openxmlformats.org/drawingml/2006/main">
              <a:graphicData uri="http://schemas.openxmlformats.org/drawingml/2006/picture">
                <pic:pic xmlns:pic="http://schemas.openxmlformats.org/drawingml/2006/picture">
                  <pic:nvPicPr>
                    <pic:cNvPr id="6" name="image-GgPTmXAaqFuiYg8b-3s5T.jpeg" descr="画面モックアップ"/>
                    <pic:cNvPicPr/>
                  </pic:nvPicPr>
                  <pic:blipFill>
                    <a:blip r:embed="rId15" cstate="print"/>
                    <a:srcRect/>
                    <a:stretch>
                      <a:fillRect/>
                    </a:stretch>
                  </pic:blipFill>
                  <pic:spPr>
                    <a:xfrm>
                      <a:off x="0" y="0"/>
                      <a:ext cx="5486400" cy="3062177"/>
                    </a:xfrm>
                    <a:prstGeom prst="rect">
                      <a:avLst/>
                    </a:prstGeom>
                  </pic:spPr>
                </pic:pic>
              </a:graphicData>
            </a:graphic>
          </wp:inline>
        </w:drawing>
      </w:r>
      <w:r w:rsidRPr="00680AD2">
        <w:rPr>
          <w:rFonts w:ascii="游ゴシック" w:eastAsia="游ゴシック" w:hAnsi="游ゴシック"/>
          <w:lang w:eastAsia="ja-JP"/>
        </w:rPr>
        <w:t xml:space="preserve"> 日報管理画面は、上部に「対象月」「パートナー（作業者）」「現在の状態（入力中など）」といった基本情報が表示され、下部にカレンダーのような表形式（グリッド）で毎日の実績を入力できるレイアウトになっています。1日ごとの稼働時間や経費を連続して打ち込めるエクセルのような操作感を持たせることで、月末の入力作業をスムーズに行えるよう工夫されています。</w:t>
      </w:r>
    </w:p>
    <w:p w14:paraId="64DC015E" w14:textId="77777777" w:rsidR="000C5B6D" w:rsidRPr="00680AD2" w:rsidRDefault="00000000">
      <w:pPr>
        <w:pStyle w:val="3"/>
        <w:rPr>
          <w:rFonts w:ascii="游ゴシック" w:eastAsia="游ゴシック" w:hAnsi="游ゴシック"/>
          <w:lang w:eastAsia="ja-JP"/>
        </w:rPr>
      </w:pPr>
      <w:bookmarkStart w:id="49" w:name="_Toc237295757"/>
      <w:r w:rsidRPr="00680AD2">
        <w:rPr>
          <w:rFonts w:ascii="游ゴシック" w:eastAsia="游ゴシック" w:hAnsi="游ゴシック"/>
          <w:lang w:eastAsia="ja-JP"/>
        </w:rPr>
        <w:t>2. 機能概要</w:t>
      </w:r>
      <w:bookmarkEnd w:id="49"/>
    </w:p>
    <w:p w14:paraId="672D5933" w14:textId="77777777" w:rsidR="000C5B6D" w:rsidRPr="00680AD2" w:rsidRDefault="00000000">
      <w:pPr>
        <w:rPr>
          <w:rFonts w:ascii="游ゴシック" w:eastAsia="游ゴシック" w:hAnsi="游ゴシック"/>
          <w:lang w:eastAsia="ja-JP"/>
        </w:rPr>
      </w:pPr>
      <w:r w:rsidRPr="00680AD2">
        <w:rPr>
          <w:rFonts w:ascii="游ゴシック" w:eastAsia="游ゴシック" w:hAnsi="游ゴシック"/>
          <w:lang w:eastAsia="ja-JP"/>
        </w:rPr>
        <w:t>パートナー（作業者）が日々どのような業務を行ったか（時間、距離、経費など）を記録・管理するための画面です。 この画面で入力された情報を元に、企業への請求額やパートナーへの支払額が自動で計算されるため、業務の根幹を担います。 現場から提出された日報データを管理者が確認し、「承認」を行うことでデータが確定し、次の請求・支払プロセスへ進むことができます。 手計算によるミスをなくし、日々の稼働実績を正確にシステム化できるのが大きな特徴です。</w:t>
      </w:r>
    </w:p>
    <w:p w14:paraId="51C3E280" w14:textId="77777777" w:rsidR="000C5B6D" w:rsidRPr="00680AD2" w:rsidRDefault="00000000">
      <w:pPr>
        <w:pStyle w:val="3"/>
        <w:rPr>
          <w:rFonts w:ascii="游ゴシック" w:eastAsia="游ゴシック" w:hAnsi="游ゴシック"/>
          <w:lang w:eastAsia="ja-JP"/>
        </w:rPr>
      </w:pPr>
      <w:bookmarkStart w:id="50" w:name="_Toc237295758"/>
      <w:r w:rsidRPr="00680AD2">
        <w:rPr>
          <w:rFonts w:ascii="游ゴシック" w:eastAsia="游ゴシック" w:hAnsi="游ゴシック"/>
          <w:lang w:eastAsia="ja-JP"/>
        </w:rPr>
        <w:t>3. 画面上の入力項目・表示項目（具体例付き）</w:t>
      </w:r>
      <w:bookmarkEnd w:id="50"/>
    </w:p>
    <w:p w14:paraId="62D534B2" w14:textId="77777777" w:rsidR="000C5B6D" w:rsidRPr="00680AD2" w:rsidRDefault="00000000">
      <w:pPr>
        <w:rPr>
          <w:rFonts w:ascii="游ゴシック" w:eastAsia="游ゴシック" w:hAnsi="游ゴシック"/>
          <w:lang w:eastAsia="ja-JP"/>
        </w:rPr>
      </w:pPr>
      <w:r w:rsidRPr="00680AD2">
        <w:rPr>
          <w:rFonts w:ascii="游ゴシック" w:eastAsia="游ゴシック" w:hAnsi="游ゴシック"/>
          <w:b/>
          <w:lang w:eastAsia="ja-JP"/>
        </w:rPr>
        <w:t>【日報全体の基本情報（ヘッダー部）】</w:t>
      </w:r>
    </w:p>
    <w:p w14:paraId="28537598" w14:textId="77777777" w:rsidR="000C5B6D" w:rsidRPr="00680AD2" w:rsidRDefault="00000000">
      <w:pPr>
        <w:numPr>
          <w:ilvl w:val="0"/>
          <w:numId w:val="28"/>
        </w:numPr>
        <w:rPr>
          <w:rFonts w:ascii="游ゴシック" w:eastAsia="游ゴシック" w:hAnsi="游ゴシック"/>
          <w:lang w:eastAsia="ja-JP"/>
        </w:rPr>
      </w:pPr>
      <w:r w:rsidRPr="00680AD2">
        <w:rPr>
          <w:rFonts w:ascii="游ゴシック" w:eastAsia="游ゴシック" w:hAnsi="游ゴシック"/>
          <w:b/>
          <w:lang w:eastAsia="ja-JP"/>
        </w:rPr>
        <w:lastRenderedPageBreak/>
        <w:t>プロジェクト名・パートナー名</w:t>
      </w:r>
      <w:r w:rsidRPr="00680AD2">
        <w:rPr>
          <w:rFonts w:ascii="游ゴシック" w:eastAsia="游ゴシック" w:hAnsi="游ゴシック"/>
          <w:lang w:eastAsia="ja-JP"/>
        </w:rPr>
        <w:t>: どの案件で、誰が作業したかを表示します。（例：「〇〇物流センター配送 / 山田 太郎」）</w:t>
      </w:r>
    </w:p>
    <w:p w14:paraId="24D31566" w14:textId="77777777" w:rsidR="000C5B6D" w:rsidRPr="00680AD2" w:rsidRDefault="00000000">
      <w:pPr>
        <w:numPr>
          <w:ilvl w:val="0"/>
          <w:numId w:val="28"/>
        </w:numPr>
        <w:rPr>
          <w:rFonts w:ascii="游ゴシック" w:eastAsia="游ゴシック" w:hAnsi="游ゴシック"/>
          <w:lang w:eastAsia="ja-JP"/>
        </w:rPr>
      </w:pPr>
      <w:r w:rsidRPr="00680AD2">
        <w:rPr>
          <w:rFonts w:ascii="游ゴシック" w:eastAsia="游ゴシック" w:hAnsi="游ゴシック"/>
          <w:b/>
          <w:lang w:eastAsia="ja-JP"/>
        </w:rPr>
        <w:t>対象月・請求月</w:t>
      </w:r>
      <w:r w:rsidRPr="00680AD2">
        <w:rPr>
          <w:rFonts w:ascii="游ゴシック" w:eastAsia="游ゴシック" w:hAnsi="游ゴシック"/>
          <w:lang w:eastAsia="ja-JP"/>
        </w:rPr>
        <w:t>: 日報を入力する対象の月と、それがいつの請求に回るかを表示します。（例：「対象月: 2026年8月」「請求月: 2026年9月」）</w:t>
      </w:r>
    </w:p>
    <w:p w14:paraId="50E8A0FA" w14:textId="77777777" w:rsidR="000C5B6D" w:rsidRPr="00680AD2" w:rsidRDefault="00000000">
      <w:pPr>
        <w:numPr>
          <w:ilvl w:val="0"/>
          <w:numId w:val="28"/>
        </w:numPr>
        <w:rPr>
          <w:rFonts w:ascii="游ゴシック" w:eastAsia="游ゴシック" w:hAnsi="游ゴシック"/>
        </w:rPr>
      </w:pPr>
      <w:r w:rsidRPr="00680AD2">
        <w:rPr>
          <w:rFonts w:ascii="游ゴシック" w:eastAsia="游ゴシック" w:hAnsi="游ゴシック"/>
          <w:b/>
          <w:lang w:eastAsia="ja-JP"/>
        </w:rPr>
        <w:t>締め日</w:t>
      </w:r>
      <w:r w:rsidRPr="00680AD2">
        <w:rPr>
          <w:rFonts w:ascii="游ゴシック" w:eastAsia="游ゴシック" w:hAnsi="游ゴシック"/>
          <w:lang w:eastAsia="ja-JP"/>
        </w:rPr>
        <w:t>: 企業ごとの締め日を表示します。</w:t>
      </w:r>
      <w:r w:rsidRPr="00680AD2">
        <w:rPr>
          <w:rFonts w:ascii="游ゴシック" w:eastAsia="游ゴシック" w:hAnsi="游ゴシック"/>
        </w:rPr>
        <w:t>（例：「月末締め」）</w:t>
      </w:r>
    </w:p>
    <w:p w14:paraId="07747622" w14:textId="77777777" w:rsidR="000C5B6D" w:rsidRPr="00680AD2" w:rsidRDefault="00000000">
      <w:pPr>
        <w:numPr>
          <w:ilvl w:val="0"/>
          <w:numId w:val="28"/>
        </w:numPr>
        <w:rPr>
          <w:rFonts w:ascii="游ゴシック" w:eastAsia="游ゴシック" w:hAnsi="游ゴシック"/>
          <w:lang w:eastAsia="ja-JP"/>
        </w:rPr>
      </w:pPr>
      <w:r w:rsidRPr="00680AD2">
        <w:rPr>
          <w:rFonts w:ascii="游ゴシック" w:eastAsia="游ゴシック" w:hAnsi="游ゴシック"/>
          <w:b/>
          <w:lang w:eastAsia="ja-JP"/>
        </w:rPr>
        <w:t>ステータス</w:t>
      </w:r>
      <w:r w:rsidRPr="00680AD2">
        <w:rPr>
          <w:rFonts w:ascii="游ゴシック" w:eastAsia="游ゴシック" w:hAnsi="游ゴシック"/>
          <w:lang w:eastAsia="ja-JP"/>
        </w:rPr>
        <w:t>: 現在の日報の状態を表示します。（例：作業中なら「入力中」、確認待ちなら「承認待ち」など）</w:t>
      </w:r>
    </w:p>
    <w:p w14:paraId="19E4ABA1" w14:textId="77777777" w:rsidR="000C5B6D" w:rsidRPr="00680AD2" w:rsidRDefault="00000000">
      <w:pPr>
        <w:numPr>
          <w:ilvl w:val="0"/>
          <w:numId w:val="28"/>
        </w:numPr>
        <w:rPr>
          <w:rFonts w:ascii="游ゴシック" w:eastAsia="游ゴシック" w:hAnsi="游ゴシック"/>
        </w:rPr>
      </w:pPr>
      <w:r w:rsidRPr="00680AD2">
        <w:rPr>
          <w:rFonts w:ascii="游ゴシック" w:eastAsia="游ゴシック" w:hAnsi="游ゴシック"/>
          <w:b/>
          <w:lang w:eastAsia="ja-JP"/>
        </w:rPr>
        <w:t>入力担当者</w:t>
      </w:r>
      <w:r w:rsidRPr="00680AD2">
        <w:rPr>
          <w:rFonts w:ascii="游ゴシック" w:eastAsia="游ゴシック" w:hAnsi="游ゴシック"/>
          <w:lang w:eastAsia="ja-JP"/>
        </w:rPr>
        <w:t>: 誰がこの日報を入力したかを表示します。</w:t>
      </w:r>
      <w:r w:rsidRPr="00680AD2">
        <w:rPr>
          <w:rFonts w:ascii="游ゴシック" w:eastAsia="游ゴシック" w:hAnsi="游ゴシック"/>
        </w:rPr>
        <w:t>（例：「鈴木 一郎」）</w:t>
      </w:r>
    </w:p>
    <w:p w14:paraId="7498F895" w14:textId="77777777" w:rsidR="000C5B6D" w:rsidRPr="00680AD2" w:rsidRDefault="00000000">
      <w:pPr>
        <w:numPr>
          <w:ilvl w:val="0"/>
          <w:numId w:val="28"/>
        </w:numPr>
        <w:rPr>
          <w:rFonts w:ascii="游ゴシック" w:eastAsia="游ゴシック" w:hAnsi="游ゴシック"/>
          <w:lang w:eastAsia="ja-JP"/>
        </w:rPr>
      </w:pPr>
      <w:r w:rsidRPr="00680AD2">
        <w:rPr>
          <w:rFonts w:ascii="游ゴシック" w:eastAsia="游ゴシック" w:hAnsi="游ゴシック"/>
          <w:b/>
          <w:lang w:eastAsia="ja-JP"/>
        </w:rPr>
        <w:t>承認時のコメント</w:t>
      </w:r>
      <w:r w:rsidRPr="00680AD2">
        <w:rPr>
          <w:rFonts w:ascii="游ゴシック" w:eastAsia="游ゴシック" w:hAnsi="游ゴシック"/>
          <w:lang w:eastAsia="ja-JP"/>
        </w:rPr>
        <w:t>: 管理者が承認や差戻しをする際のメッセージです。（例：「8/15の経費領収書を再提出してください」）</w:t>
      </w:r>
    </w:p>
    <w:p w14:paraId="2B8555B4" w14:textId="77777777" w:rsidR="000C5B6D" w:rsidRPr="00680AD2" w:rsidRDefault="00000000">
      <w:pPr>
        <w:numPr>
          <w:ilvl w:val="0"/>
          <w:numId w:val="28"/>
        </w:numPr>
        <w:rPr>
          <w:rFonts w:ascii="游ゴシック" w:eastAsia="游ゴシック" w:hAnsi="游ゴシック"/>
        </w:rPr>
      </w:pPr>
      <w:r w:rsidRPr="00680AD2">
        <w:rPr>
          <w:rFonts w:ascii="游ゴシック" w:eastAsia="游ゴシック" w:hAnsi="游ゴシック"/>
          <w:b/>
          <w:lang w:eastAsia="ja-JP"/>
        </w:rPr>
        <w:t>承認申請日時・承認日時</w:t>
      </w:r>
      <w:r w:rsidRPr="00680AD2">
        <w:rPr>
          <w:rFonts w:ascii="游ゴシック" w:eastAsia="游ゴシック" w:hAnsi="游ゴシック"/>
          <w:lang w:eastAsia="ja-JP"/>
        </w:rPr>
        <w:t>: いつ申請・承認されたかの記録です。</w:t>
      </w:r>
      <w:r w:rsidRPr="00680AD2">
        <w:rPr>
          <w:rFonts w:ascii="游ゴシック" w:eastAsia="游ゴシック" w:hAnsi="游ゴシック"/>
        </w:rPr>
        <w:t>（例：「2026/09/01 10:00」）</w:t>
      </w:r>
    </w:p>
    <w:p w14:paraId="3535B1AF" w14:textId="77777777" w:rsidR="000C5B6D" w:rsidRPr="00680AD2" w:rsidRDefault="00000000">
      <w:pPr>
        <w:numPr>
          <w:ilvl w:val="0"/>
          <w:numId w:val="28"/>
        </w:numPr>
        <w:rPr>
          <w:rFonts w:ascii="游ゴシック" w:eastAsia="游ゴシック" w:hAnsi="游ゴシック"/>
          <w:lang w:eastAsia="ja-JP"/>
        </w:rPr>
      </w:pPr>
      <w:r w:rsidRPr="00680AD2">
        <w:rPr>
          <w:rFonts w:ascii="游ゴシック" w:eastAsia="游ゴシック" w:hAnsi="游ゴシック"/>
          <w:b/>
          <w:lang w:eastAsia="ja-JP"/>
        </w:rPr>
        <w:t>ヘッダコメント・備考</w:t>
      </w:r>
      <w:r w:rsidRPr="00680AD2">
        <w:rPr>
          <w:rFonts w:ascii="游ゴシック" w:eastAsia="游ゴシック" w:hAnsi="游ゴシック"/>
          <w:lang w:eastAsia="ja-JP"/>
        </w:rPr>
        <w:t>: 月全体に対する特記事項です。（例：「今月は台風の影響で稼働日数が少なめです」）</w:t>
      </w:r>
    </w:p>
    <w:p w14:paraId="67EE5180" w14:textId="77777777" w:rsidR="000C5B6D" w:rsidRPr="00680AD2" w:rsidRDefault="00000000">
      <w:pPr>
        <w:rPr>
          <w:rFonts w:ascii="游ゴシック" w:eastAsia="游ゴシック" w:hAnsi="游ゴシック"/>
          <w:lang w:eastAsia="ja-JP"/>
        </w:rPr>
      </w:pPr>
      <w:r w:rsidRPr="00680AD2">
        <w:rPr>
          <w:rFonts w:ascii="游ゴシック" w:eastAsia="游ゴシック" w:hAnsi="游ゴシック"/>
          <w:b/>
          <w:lang w:eastAsia="ja-JP"/>
        </w:rPr>
        <w:t>【日々の実績情報（グリッド部）】</w:t>
      </w:r>
    </w:p>
    <w:p w14:paraId="3CB98DEB" w14:textId="77777777" w:rsidR="000C5B6D" w:rsidRPr="00680AD2" w:rsidRDefault="00000000">
      <w:pPr>
        <w:numPr>
          <w:ilvl w:val="0"/>
          <w:numId w:val="29"/>
        </w:numPr>
        <w:rPr>
          <w:rFonts w:ascii="游ゴシック" w:eastAsia="游ゴシック" w:hAnsi="游ゴシック"/>
        </w:rPr>
      </w:pPr>
      <w:r w:rsidRPr="00680AD2">
        <w:rPr>
          <w:rFonts w:ascii="游ゴシック" w:eastAsia="游ゴシック" w:hAnsi="游ゴシック"/>
          <w:b/>
          <w:lang w:eastAsia="ja-JP"/>
        </w:rPr>
        <w:t>日付・曜日</w:t>
      </w:r>
      <w:r w:rsidRPr="00680AD2">
        <w:rPr>
          <w:rFonts w:ascii="游ゴシック" w:eastAsia="游ゴシック" w:hAnsi="游ゴシック"/>
          <w:lang w:eastAsia="ja-JP"/>
        </w:rPr>
        <w:t>: 対象月の日付が一覧表示されます。</w:t>
      </w:r>
      <w:r w:rsidRPr="00680AD2">
        <w:rPr>
          <w:rFonts w:ascii="游ゴシック" w:eastAsia="游ゴシック" w:hAnsi="游ゴシック"/>
        </w:rPr>
        <w:t>（例：「8/1 (土)」）</w:t>
      </w:r>
    </w:p>
    <w:p w14:paraId="358631DC" w14:textId="77777777" w:rsidR="000C5B6D" w:rsidRPr="00680AD2" w:rsidRDefault="00000000">
      <w:pPr>
        <w:numPr>
          <w:ilvl w:val="0"/>
          <w:numId w:val="29"/>
        </w:numPr>
        <w:rPr>
          <w:rFonts w:ascii="游ゴシック" w:eastAsia="游ゴシック" w:hAnsi="游ゴシック"/>
        </w:rPr>
      </w:pPr>
      <w:r w:rsidRPr="00680AD2">
        <w:rPr>
          <w:rFonts w:ascii="游ゴシック" w:eastAsia="游ゴシック" w:hAnsi="游ゴシック"/>
          <w:b/>
          <w:lang w:eastAsia="ja-JP"/>
        </w:rPr>
        <w:t>行番号</w:t>
      </w:r>
      <w:r w:rsidRPr="00680AD2">
        <w:rPr>
          <w:rFonts w:ascii="游ゴシック" w:eastAsia="游ゴシック" w:hAnsi="游ゴシック"/>
          <w:lang w:eastAsia="ja-JP"/>
        </w:rPr>
        <w:t>: 同日に複数行ある場合の連番です。</w:t>
      </w:r>
      <w:r w:rsidRPr="00680AD2">
        <w:rPr>
          <w:rFonts w:ascii="游ゴシック" w:eastAsia="游ゴシック" w:hAnsi="游ゴシック"/>
        </w:rPr>
        <w:t>（例：「1」「2」）</w:t>
      </w:r>
    </w:p>
    <w:p w14:paraId="78339551" w14:textId="77777777" w:rsidR="000C5B6D" w:rsidRPr="00680AD2" w:rsidRDefault="00000000">
      <w:pPr>
        <w:numPr>
          <w:ilvl w:val="0"/>
          <w:numId w:val="29"/>
        </w:numPr>
        <w:rPr>
          <w:rFonts w:ascii="游ゴシック" w:eastAsia="游ゴシック" w:hAnsi="游ゴシック"/>
          <w:lang w:eastAsia="ja-JP"/>
        </w:rPr>
      </w:pPr>
      <w:r w:rsidRPr="00680AD2">
        <w:rPr>
          <w:rFonts w:ascii="游ゴシック" w:eastAsia="游ゴシック" w:hAnsi="游ゴシック"/>
          <w:b/>
          <w:lang w:eastAsia="ja-JP"/>
        </w:rPr>
        <w:t>不要（計算スキップ）チェック</w:t>
      </w:r>
      <w:r w:rsidRPr="00680AD2">
        <w:rPr>
          <w:rFonts w:ascii="游ゴシック" w:eastAsia="游ゴシック" w:hAnsi="游ゴシック"/>
          <w:lang w:eastAsia="ja-JP"/>
        </w:rPr>
        <w:t>: これにチェックを入れると、その日のデータは請求・支払の計算から除外されます。（例：自己都合の欠勤日や、誤って作成した行など）</w:t>
      </w:r>
    </w:p>
    <w:p w14:paraId="6DF440CE" w14:textId="77777777" w:rsidR="000C5B6D" w:rsidRPr="00680AD2" w:rsidRDefault="00000000">
      <w:pPr>
        <w:numPr>
          <w:ilvl w:val="0"/>
          <w:numId w:val="29"/>
        </w:numPr>
        <w:rPr>
          <w:rFonts w:ascii="游ゴシック" w:eastAsia="游ゴシック" w:hAnsi="游ゴシック"/>
        </w:rPr>
      </w:pPr>
      <w:r w:rsidRPr="00680AD2">
        <w:rPr>
          <w:rFonts w:ascii="游ゴシック" w:eastAsia="游ゴシック" w:hAnsi="游ゴシック"/>
          <w:b/>
          <w:lang w:eastAsia="ja-JP"/>
        </w:rPr>
        <w:t>業務開始時間・業務終了時間</w:t>
      </w:r>
      <w:r w:rsidRPr="00680AD2">
        <w:rPr>
          <w:rFonts w:ascii="游ゴシック" w:eastAsia="游ゴシック" w:hAnsi="游ゴシック"/>
          <w:lang w:eastAsia="ja-JP"/>
        </w:rPr>
        <w:t>: 作業を始めた時間と終えた時間です。</w:t>
      </w:r>
      <w:r w:rsidRPr="00680AD2">
        <w:rPr>
          <w:rFonts w:ascii="游ゴシック" w:eastAsia="游ゴシック" w:hAnsi="游ゴシック"/>
        </w:rPr>
        <w:t>（例：「08:00」「17:00」）</w:t>
      </w:r>
    </w:p>
    <w:p w14:paraId="4E670CC1" w14:textId="77777777" w:rsidR="000C5B6D" w:rsidRPr="00680AD2" w:rsidRDefault="00000000">
      <w:pPr>
        <w:numPr>
          <w:ilvl w:val="0"/>
          <w:numId w:val="29"/>
        </w:numPr>
        <w:rPr>
          <w:rFonts w:ascii="游ゴシック" w:eastAsia="游ゴシック" w:hAnsi="游ゴシック"/>
          <w:lang w:eastAsia="ja-JP"/>
        </w:rPr>
      </w:pPr>
      <w:r w:rsidRPr="00680AD2">
        <w:rPr>
          <w:rFonts w:ascii="游ゴシック" w:eastAsia="游ゴシック" w:hAnsi="游ゴシック"/>
          <w:b/>
          <w:lang w:eastAsia="ja-JP"/>
        </w:rPr>
        <w:t>休憩時間（分）</w:t>
      </w:r>
      <w:r w:rsidRPr="00680AD2">
        <w:rPr>
          <w:rFonts w:ascii="游ゴシック" w:eastAsia="游ゴシック" w:hAnsi="游ゴシック"/>
          <w:lang w:eastAsia="ja-JP"/>
        </w:rPr>
        <w:t>: 作業中の休憩時間を入力します。（例：「60」と入力すると1時間分マイナスされます）</w:t>
      </w:r>
    </w:p>
    <w:p w14:paraId="626133EF" w14:textId="77777777" w:rsidR="000C5B6D" w:rsidRPr="00680AD2" w:rsidRDefault="00000000">
      <w:pPr>
        <w:numPr>
          <w:ilvl w:val="0"/>
          <w:numId w:val="29"/>
        </w:numPr>
        <w:rPr>
          <w:rFonts w:ascii="游ゴシック" w:eastAsia="游ゴシック" w:hAnsi="游ゴシック"/>
          <w:lang w:eastAsia="ja-JP"/>
        </w:rPr>
      </w:pPr>
      <w:r w:rsidRPr="00680AD2">
        <w:rPr>
          <w:rFonts w:ascii="游ゴシック" w:eastAsia="游ゴシック" w:hAnsi="游ゴシック"/>
          <w:b/>
          <w:lang w:eastAsia="ja-JP"/>
        </w:rPr>
        <w:t>拘束時間・実働時間</w:t>
      </w:r>
      <w:r w:rsidRPr="00680AD2">
        <w:rPr>
          <w:rFonts w:ascii="游ゴシック" w:eastAsia="游ゴシック" w:hAnsi="游ゴシック"/>
          <w:lang w:eastAsia="ja-JP"/>
        </w:rPr>
        <w:t>: 現場にいた全体時間と、休憩を引いた実際に働いた時間です。（例：「拘束9時間、実働8時間」）</w:t>
      </w:r>
    </w:p>
    <w:p w14:paraId="46124046" w14:textId="77777777" w:rsidR="000C5B6D" w:rsidRPr="00680AD2" w:rsidRDefault="00000000">
      <w:pPr>
        <w:numPr>
          <w:ilvl w:val="0"/>
          <w:numId w:val="29"/>
        </w:numPr>
        <w:rPr>
          <w:rFonts w:ascii="游ゴシック" w:eastAsia="游ゴシック" w:hAnsi="游ゴシック"/>
        </w:rPr>
      </w:pPr>
      <w:r w:rsidRPr="00680AD2">
        <w:rPr>
          <w:rFonts w:ascii="游ゴシック" w:eastAsia="游ゴシック" w:hAnsi="游ゴシック"/>
          <w:b/>
          <w:lang w:eastAsia="ja-JP"/>
        </w:rPr>
        <w:t>超過時間（残業）・深夜時間・深夜残業時間・不足時間</w:t>
      </w:r>
      <w:r w:rsidRPr="00680AD2">
        <w:rPr>
          <w:rFonts w:ascii="游ゴシック" w:eastAsia="游ゴシック" w:hAnsi="游ゴシック"/>
          <w:lang w:eastAsia="ja-JP"/>
        </w:rPr>
        <w:t>: 規定時間を超えた分や、深夜帯に働いた時間が自動計算・表示されます。</w:t>
      </w:r>
      <w:r w:rsidRPr="00680AD2">
        <w:rPr>
          <w:rFonts w:ascii="游ゴシック" w:eastAsia="游ゴシック" w:hAnsi="游ゴシック"/>
        </w:rPr>
        <w:t>（例：「残業 1.5時間」）</w:t>
      </w:r>
    </w:p>
    <w:p w14:paraId="45389F36" w14:textId="77777777" w:rsidR="000C5B6D" w:rsidRPr="00680AD2" w:rsidRDefault="00000000">
      <w:pPr>
        <w:numPr>
          <w:ilvl w:val="0"/>
          <w:numId w:val="29"/>
        </w:numPr>
        <w:rPr>
          <w:rFonts w:ascii="游ゴシック" w:eastAsia="游ゴシック" w:hAnsi="游ゴシック"/>
        </w:rPr>
      </w:pPr>
      <w:r w:rsidRPr="00680AD2">
        <w:rPr>
          <w:rFonts w:ascii="游ゴシック" w:eastAsia="游ゴシック" w:hAnsi="游ゴシック"/>
          <w:b/>
          <w:lang w:eastAsia="ja-JP"/>
        </w:rPr>
        <w:t>走行距離・超過走行距離</w:t>
      </w:r>
      <w:r w:rsidRPr="00680AD2">
        <w:rPr>
          <w:rFonts w:ascii="游ゴシック" w:eastAsia="游ゴシック" w:hAnsi="游ゴシック"/>
          <w:lang w:eastAsia="ja-JP"/>
        </w:rPr>
        <w:t>: 車両を使った場合の走行距離です。</w:t>
      </w:r>
      <w:r w:rsidRPr="00680AD2">
        <w:rPr>
          <w:rFonts w:ascii="游ゴシック" w:eastAsia="游ゴシック" w:hAnsi="游ゴシック"/>
        </w:rPr>
        <w:t>（例：</w:t>
      </w:r>
      <w:r w:rsidRPr="00680AD2">
        <w:rPr>
          <w:rFonts w:ascii="游ゴシック" w:eastAsia="游ゴシック" w:hAnsi="游ゴシック"/>
        </w:rPr>
        <w:lastRenderedPageBreak/>
        <w:t>「120.5km」）</w:t>
      </w:r>
    </w:p>
    <w:p w14:paraId="2840B608" w14:textId="77777777" w:rsidR="000C5B6D" w:rsidRPr="00680AD2" w:rsidRDefault="00000000">
      <w:pPr>
        <w:numPr>
          <w:ilvl w:val="0"/>
          <w:numId w:val="29"/>
        </w:numPr>
        <w:rPr>
          <w:rFonts w:ascii="游ゴシック" w:eastAsia="游ゴシック" w:hAnsi="游ゴシック"/>
          <w:lang w:eastAsia="ja-JP"/>
        </w:rPr>
      </w:pPr>
      <w:r w:rsidRPr="00680AD2">
        <w:rPr>
          <w:rFonts w:ascii="游ゴシック" w:eastAsia="游ゴシック" w:hAnsi="游ゴシック"/>
          <w:b/>
          <w:lang w:eastAsia="ja-JP"/>
        </w:rPr>
        <w:t>有料道路代・駐車場代・交通費</w:t>
      </w:r>
      <w:r w:rsidRPr="00680AD2">
        <w:rPr>
          <w:rFonts w:ascii="游ゴシック" w:eastAsia="游ゴシック" w:hAnsi="游ゴシック"/>
          <w:lang w:eastAsia="ja-JP"/>
        </w:rPr>
        <w:t>: 発生した経費を金額で入力します。（例：「駐車場代 1500円」）</w:t>
      </w:r>
    </w:p>
    <w:p w14:paraId="55941B75" w14:textId="77777777" w:rsidR="000C5B6D" w:rsidRPr="00680AD2" w:rsidRDefault="00000000">
      <w:pPr>
        <w:numPr>
          <w:ilvl w:val="0"/>
          <w:numId w:val="29"/>
        </w:numPr>
        <w:rPr>
          <w:rFonts w:ascii="游ゴシック" w:eastAsia="游ゴシック" w:hAnsi="游ゴシック"/>
          <w:lang w:eastAsia="ja-JP"/>
        </w:rPr>
      </w:pPr>
      <w:r w:rsidRPr="00680AD2">
        <w:rPr>
          <w:rFonts w:ascii="游ゴシック" w:eastAsia="游ゴシック" w:hAnsi="游ゴシック"/>
          <w:b/>
          <w:lang w:eastAsia="ja-JP"/>
        </w:rPr>
        <w:t>その他加算金額</w:t>
      </w:r>
      <w:r w:rsidRPr="00680AD2">
        <w:rPr>
          <w:rFonts w:ascii="游ゴシック" w:eastAsia="游ゴシック" w:hAnsi="游ゴシック"/>
          <w:lang w:eastAsia="ja-JP"/>
        </w:rPr>
        <w:t>: 上記以外の特別な手当などを入力します。（例：「休日出勤手当 3000円」）</w:t>
      </w:r>
    </w:p>
    <w:p w14:paraId="2DEE4D71" w14:textId="77777777" w:rsidR="000C5B6D" w:rsidRPr="00680AD2" w:rsidRDefault="00000000">
      <w:pPr>
        <w:numPr>
          <w:ilvl w:val="0"/>
          <w:numId w:val="29"/>
        </w:numPr>
        <w:rPr>
          <w:rFonts w:ascii="游ゴシック" w:eastAsia="游ゴシック" w:hAnsi="游ゴシック"/>
          <w:lang w:eastAsia="ja-JP"/>
        </w:rPr>
      </w:pPr>
      <w:r w:rsidRPr="00680AD2">
        <w:rPr>
          <w:rFonts w:ascii="游ゴシック" w:eastAsia="游ゴシック" w:hAnsi="游ゴシック"/>
          <w:b/>
          <w:lang w:eastAsia="ja-JP"/>
        </w:rPr>
        <w:t>行コメント・備考</w:t>
      </w:r>
      <w:r w:rsidRPr="00680AD2">
        <w:rPr>
          <w:rFonts w:ascii="游ゴシック" w:eastAsia="游ゴシック" w:hAnsi="游ゴシック"/>
          <w:lang w:eastAsia="ja-JP"/>
        </w:rPr>
        <w:t>: その日の特記事項をテキストで入力します。（例：「渋滞のため到着遅れ」）</w:t>
      </w:r>
    </w:p>
    <w:p w14:paraId="2A1DBE25" w14:textId="77777777" w:rsidR="000C5B6D" w:rsidRPr="00680AD2" w:rsidRDefault="00000000">
      <w:pPr>
        <w:numPr>
          <w:ilvl w:val="0"/>
          <w:numId w:val="29"/>
        </w:numPr>
        <w:rPr>
          <w:rFonts w:ascii="游ゴシック" w:eastAsia="游ゴシック" w:hAnsi="游ゴシック"/>
          <w:lang w:eastAsia="ja-JP"/>
        </w:rPr>
      </w:pPr>
      <w:r w:rsidRPr="00680AD2">
        <w:rPr>
          <w:rFonts w:ascii="游ゴシック" w:eastAsia="游ゴシック" w:hAnsi="游ゴシック"/>
          <w:b/>
          <w:lang w:eastAsia="ja-JP"/>
        </w:rPr>
        <w:t>研修フラグ</w:t>
      </w:r>
      <w:r w:rsidRPr="00680AD2">
        <w:rPr>
          <w:rFonts w:ascii="游ゴシック" w:eastAsia="游ゴシック" w:hAnsi="游ゴシック"/>
          <w:lang w:eastAsia="ja-JP"/>
        </w:rPr>
        <w:t>: 研修期間中の特別単価を適用したい場合にチェックを入れます。（例：新人ドライバーの横乗り指導日など）</w:t>
      </w:r>
    </w:p>
    <w:p w14:paraId="52145FF7" w14:textId="77777777" w:rsidR="000C5B6D" w:rsidRPr="00680AD2" w:rsidRDefault="00000000">
      <w:pPr>
        <w:numPr>
          <w:ilvl w:val="0"/>
          <w:numId w:val="29"/>
        </w:numPr>
        <w:rPr>
          <w:rFonts w:ascii="游ゴシック" w:eastAsia="游ゴシック" w:hAnsi="游ゴシック"/>
        </w:rPr>
      </w:pPr>
      <w:r w:rsidRPr="00680AD2">
        <w:rPr>
          <w:rFonts w:ascii="游ゴシック" w:eastAsia="游ゴシック" w:hAnsi="游ゴシック"/>
          <w:b/>
          <w:lang w:eastAsia="ja-JP"/>
        </w:rPr>
        <w:t>計算済請求額・計算済支払額</w:t>
      </w:r>
      <w:r w:rsidRPr="00680AD2">
        <w:rPr>
          <w:rFonts w:ascii="游ゴシック" w:eastAsia="游ゴシック" w:hAnsi="游ゴシック"/>
          <w:lang w:eastAsia="ja-JP"/>
        </w:rPr>
        <w:t>: 入力された時間や単価に基づき、自動で計算されたその日の金額が表示されます。</w:t>
      </w:r>
      <w:r w:rsidRPr="00680AD2">
        <w:rPr>
          <w:rFonts w:ascii="游ゴシック" w:eastAsia="游ゴシック" w:hAnsi="游ゴシック"/>
        </w:rPr>
        <w:t>（例：「請求額 20,000円」）</w:t>
      </w:r>
    </w:p>
    <w:p w14:paraId="72B26E5B" w14:textId="77777777" w:rsidR="000C5B6D" w:rsidRPr="00680AD2" w:rsidRDefault="00000000">
      <w:pPr>
        <w:numPr>
          <w:ilvl w:val="0"/>
          <w:numId w:val="29"/>
        </w:numPr>
        <w:rPr>
          <w:rFonts w:ascii="游ゴシック" w:eastAsia="游ゴシック" w:hAnsi="游ゴシック"/>
          <w:lang w:eastAsia="ja-JP"/>
        </w:rPr>
      </w:pPr>
      <w:r w:rsidRPr="00680AD2">
        <w:rPr>
          <w:rFonts w:ascii="游ゴシック" w:eastAsia="游ゴシック" w:hAnsi="游ゴシック"/>
          <w:b/>
          <w:lang w:eastAsia="ja-JP"/>
        </w:rPr>
        <w:t>適用単価セット</w:t>
      </w:r>
      <w:r w:rsidRPr="00680AD2">
        <w:rPr>
          <w:rFonts w:ascii="游ゴシック" w:eastAsia="游ゴシック" w:hAnsi="游ゴシック"/>
          <w:lang w:eastAsia="ja-JP"/>
        </w:rPr>
        <w:t>: どの契約料金表が使われているかが表示されます。（例：「2026年改定版料金」）</w:t>
      </w:r>
    </w:p>
    <w:p w14:paraId="42407AEA" w14:textId="77777777" w:rsidR="000C5B6D" w:rsidRPr="00680AD2" w:rsidRDefault="00000000">
      <w:pPr>
        <w:rPr>
          <w:rFonts w:ascii="游ゴシック" w:eastAsia="游ゴシック" w:hAnsi="游ゴシック"/>
          <w:lang w:eastAsia="ja-JP"/>
        </w:rPr>
      </w:pPr>
      <w:r w:rsidRPr="00680AD2">
        <w:rPr>
          <w:rFonts w:ascii="游ゴシック" w:eastAsia="游ゴシック" w:hAnsi="游ゴシック"/>
          <w:b/>
          <w:lang w:eastAsia="ja-JP"/>
        </w:rPr>
        <w:t>【詳細展開エリア（スポット単価・タスク）】</w:t>
      </w:r>
    </w:p>
    <w:p w14:paraId="3EB8458A" w14:textId="77777777" w:rsidR="000C5B6D" w:rsidRPr="00680AD2" w:rsidRDefault="00000000">
      <w:pPr>
        <w:numPr>
          <w:ilvl w:val="0"/>
          <w:numId w:val="30"/>
        </w:numPr>
        <w:rPr>
          <w:rFonts w:ascii="游ゴシック" w:eastAsia="游ゴシック" w:hAnsi="游ゴシック"/>
          <w:lang w:eastAsia="ja-JP"/>
        </w:rPr>
      </w:pPr>
      <w:r w:rsidRPr="00680AD2">
        <w:rPr>
          <w:rFonts w:ascii="游ゴシック" w:eastAsia="游ゴシック" w:hAnsi="游ゴシック"/>
          <w:b/>
          <w:lang w:eastAsia="ja-JP"/>
        </w:rPr>
        <w:t>スポット単価優先フラグ</w:t>
      </w:r>
      <w:r w:rsidRPr="00680AD2">
        <w:rPr>
          <w:rFonts w:ascii="游ゴシック" w:eastAsia="游ゴシック" w:hAnsi="游ゴシック"/>
          <w:lang w:eastAsia="ja-JP"/>
        </w:rPr>
        <w:t>: 通常の契約単価ではなく、その日限定の特別単価を適用したい場合にオンにします。（例：急なヘルプ対応の日など）</w:t>
      </w:r>
    </w:p>
    <w:p w14:paraId="3E509381" w14:textId="77777777" w:rsidR="000C5B6D" w:rsidRPr="00680AD2" w:rsidRDefault="00000000">
      <w:pPr>
        <w:numPr>
          <w:ilvl w:val="0"/>
          <w:numId w:val="30"/>
        </w:numPr>
        <w:rPr>
          <w:rFonts w:ascii="游ゴシック" w:eastAsia="游ゴシック" w:hAnsi="游ゴシック"/>
          <w:lang w:eastAsia="ja-JP"/>
        </w:rPr>
      </w:pPr>
      <w:r w:rsidRPr="00680AD2">
        <w:rPr>
          <w:rFonts w:ascii="游ゴシック" w:eastAsia="游ゴシック" w:hAnsi="游ゴシック"/>
          <w:b/>
          <w:lang w:eastAsia="ja-JP"/>
        </w:rPr>
        <w:t>スポット各種単価（基本・時間・残業・深夜・深夜残業）</w:t>
      </w:r>
      <w:r w:rsidRPr="00680AD2">
        <w:rPr>
          <w:rFonts w:ascii="游ゴシック" w:eastAsia="游ゴシック" w:hAnsi="游ゴシック"/>
          <w:lang w:eastAsia="ja-JP"/>
        </w:rPr>
        <w:t>: スポット対応時の時間あたりの単価を手動で入力します。（例：「スポット時間単価 2,000円」）</w:t>
      </w:r>
    </w:p>
    <w:p w14:paraId="34378392" w14:textId="77777777" w:rsidR="000C5B6D" w:rsidRPr="00680AD2" w:rsidRDefault="00000000">
      <w:pPr>
        <w:numPr>
          <w:ilvl w:val="0"/>
          <w:numId w:val="30"/>
        </w:numPr>
        <w:rPr>
          <w:rFonts w:ascii="游ゴシック" w:eastAsia="游ゴシック" w:hAnsi="游ゴシック"/>
          <w:lang w:eastAsia="ja-JP"/>
        </w:rPr>
      </w:pPr>
      <w:r w:rsidRPr="00680AD2">
        <w:rPr>
          <w:rFonts w:ascii="游ゴシック" w:eastAsia="游ゴシック" w:hAnsi="游ゴシック"/>
          <w:b/>
          <w:lang w:eastAsia="ja-JP"/>
        </w:rPr>
        <w:t>スポット各種料金（請求/支払の基本・残業・深夜・深夜残業）</w:t>
      </w:r>
      <w:r w:rsidRPr="00680AD2">
        <w:rPr>
          <w:rFonts w:ascii="游ゴシック" w:eastAsia="游ゴシック" w:hAnsi="游ゴシック"/>
          <w:lang w:eastAsia="ja-JP"/>
        </w:rPr>
        <w:t>: スポット単価から計算された確定金額です。（例：「スポット請求基本料金 15,000円」）</w:t>
      </w:r>
    </w:p>
    <w:p w14:paraId="50BF4B5C" w14:textId="77777777" w:rsidR="000C5B6D" w:rsidRPr="00680AD2" w:rsidRDefault="00000000">
      <w:pPr>
        <w:numPr>
          <w:ilvl w:val="0"/>
          <w:numId w:val="30"/>
        </w:numPr>
        <w:rPr>
          <w:rFonts w:ascii="游ゴシック" w:eastAsia="游ゴシック" w:hAnsi="游ゴシック"/>
          <w:lang w:eastAsia="ja-JP"/>
        </w:rPr>
      </w:pPr>
      <w:r w:rsidRPr="00680AD2">
        <w:rPr>
          <w:rFonts w:ascii="游ゴシック" w:eastAsia="游ゴシック" w:hAnsi="游ゴシック"/>
          <w:b/>
          <w:lang w:eastAsia="ja-JP"/>
        </w:rPr>
        <w:t>タスク（業務内容・金額）</w:t>
      </w:r>
      <w:r w:rsidRPr="00680AD2">
        <w:rPr>
          <w:rFonts w:ascii="游ゴシック" w:eastAsia="游ゴシック" w:hAnsi="游ゴシック"/>
          <w:lang w:eastAsia="ja-JP"/>
        </w:rPr>
        <w:t>: 詳細な作業内容や付帯業務がある場合に入力します。（例：「荷下ろし手伝い」「2000円」）</w:t>
      </w:r>
    </w:p>
    <w:p w14:paraId="55BAE1A9" w14:textId="77777777" w:rsidR="000C5B6D" w:rsidRPr="00680AD2" w:rsidRDefault="00000000">
      <w:pPr>
        <w:pStyle w:val="3"/>
        <w:rPr>
          <w:rFonts w:ascii="游ゴシック" w:eastAsia="游ゴシック" w:hAnsi="游ゴシック"/>
          <w:lang w:eastAsia="ja-JP"/>
        </w:rPr>
      </w:pPr>
      <w:bookmarkStart w:id="51" w:name="_Toc237295759"/>
      <w:r w:rsidRPr="00680AD2">
        <w:rPr>
          <w:rFonts w:ascii="游ゴシック" w:eastAsia="游ゴシック" w:hAnsi="游ゴシック"/>
          <w:lang w:eastAsia="ja-JP"/>
        </w:rPr>
        <w:t>4. アクションボタンの働き</w:t>
      </w:r>
      <w:bookmarkEnd w:id="51"/>
    </w:p>
    <w:p w14:paraId="7D6FF70B" w14:textId="77777777" w:rsidR="000C5B6D" w:rsidRPr="00680AD2" w:rsidRDefault="00000000">
      <w:pPr>
        <w:numPr>
          <w:ilvl w:val="0"/>
          <w:numId w:val="31"/>
        </w:numPr>
        <w:rPr>
          <w:rFonts w:ascii="游ゴシック" w:eastAsia="游ゴシック" w:hAnsi="游ゴシック"/>
          <w:lang w:eastAsia="ja-JP"/>
        </w:rPr>
      </w:pPr>
      <w:r w:rsidRPr="00680AD2">
        <w:rPr>
          <w:rFonts w:ascii="游ゴシック" w:eastAsia="游ゴシック" w:hAnsi="游ゴシック"/>
          <w:b/>
          <w:lang w:eastAsia="ja-JP"/>
        </w:rPr>
        <w:t>行追加（追加）ボタン</w:t>
      </w:r>
      <w:r w:rsidRPr="00680AD2">
        <w:rPr>
          <w:rFonts w:ascii="游ゴシック" w:eastAsia="游ゴシック" w:hAnsi="游ゴシック"/>
          <w:lang w:eastAsia="ja-JP"/>
        </w:rPr>
        <w:t>: 入力担当者（パートナーや営業担当）が、1日に複数回の業務（午前と午後で現場が違うなど）を行った場合に押し、同じ日の入力行を追加します。</w:t>
      </w:r>
    </w:p>
    <w:p w14:paraId="4B655B5B" w14:textId="77777777" w:rsidR="000C5B6D" w:rsidRPr="00680AD2" w:rsidRDefault="00000000">
      <w:pPr>
        <w:numPr>
          <w:ilvl w:val="0"/>
          <w:numId w:val="31"/>
        </w:numPr>
        <w:rPr>
          <w:rFonts w:ascii="游ゴシック" w:eastAsia="游ゴシック" w:hAnsi="游ゴシック"/>
          <w:lang w:eastAsia="ja-JP"/>
        </w:rPr>
      </w:pPr>
      <w:r w:rsidRPr="00680AD2">
        <w:rPr>
          <w:rFonts w:ascii="游ゴシック" w:eastAsia="游ゴシック" w:hAnsi="游ゴシック"/>
          <w:b/>
          <w:lang w:eastAsia="ja-JP"/>
        </w:rPr>
        <w:t>行削除ボタン</w:t>
      </w:r>
      <w:r w:rsidRPr="00680AD2">
        <w:rPr>
          <w:rFonts w:ascii="游ゴシック" w:eastAsia="游ゴシック" w:hAnsi="游ゴシック"/>
          <w:lang w:eastAsia="ja-JP"/>
        </w:rPr>
        <w:t>: 入力担当者が、誤って追加した行や不要になった行を消すために押します。対象の行が削除されます。</w:t>
      </w:r>
    </w:p>
    <w:p w14:paraId="0A6E7D5D" w14:textId="77777777" w:rsidR="000C5B6D" w:rsidRPr="00680AD2" w:rsidRDefault="00000000">
      <w:pPr>
        <w:numPr>
          <w:ilvl w:val="0"/>
          <w:numId w:val="31"/>
        </w:numPr>
        <w:rPr>
          <w:rFonts w:ascii="游ゴシック" w:eastAsia="游ゴシック" w:hAnsi="游ゴシック"/>
          <w:lang w:eastAsia="ja-JP"/>
        </w:rPr>
      </w:pPr>
      <w:r w:rsidRPr="00680AD2">
        <w:rPr>
          <w:rFonts w:ascii="游ゴシック" w:eastAsia="游ゴシック" w:hAnsi="游ゴシック"/>
          <w:b/>
          <w:lang w:eastAsia="ja-JP"/>
        </w:rPr>
        <w:lastRenderedPageBreak/>
        <w:t>保存ボタン</w:t>
      </w:r>
      <w:r w:rsidRPr="00680AD2">
        <w:rPr>
          <w:rFonts w:ascii="游ゴシック" w:eastAsia="游ゴシック" w:hAnsi="游ゴシック"/>
          <w:lang w:eastAsia="ja-JP"/>
        </w:rPr>
        <w:t>: 入力担当者や管理者が、入力途中のデータを下書きとして保存するために押します。システムに「入力中」としてデータが一時保存されます。</w:t>
      </w:r>
    </w:p>
    <w:p w14:paraId="4BCC2151" w14:textId="77777777" w:rsidR="000C5B6D" w:rsidRPr="00680AD2" w:rsidRDefault="00000000">
      <w:pPr>
        <w:numPr>
          <w:ilvl w:val="0"/>
          <w:numId w:val="31"/>
        </w:numPr>
        <w:rPr>
          <w:rFonts w:ascii="游ゴシック" w:eastAsia="游ゴシック" w:hAnsi="游ゴシック"/>
          <w:lang w:eastAsia="ja-JP"/>
        </w:rPr>
      </w:pPr>
      <w:r w:rsidRPr="00680AD2">
        <w:rPr>
          <w:rFonts w:ascii="游ゴシック" w:eastAsia="游ゴシック" w:hAnsi="游ゴシック"/>
          <w:b/>
          <w:lang w:eastAsia="ja-JP"/>
        </w:rPr>
        <w:t>承認申請ボタン</w:t>
      </w:r>
      <w:r w:rsidRPr="00680AD2">
        <w:rPr>
          <w:rFonts w:ascii="游ゴシック" w:eastAsia="游ゴシック" w:hAnsi="游ゴシック"/>
          <w:lang w:eastAsia="ja-JP"/>
        </w:rPr>
        <w:t>: 入力担当者が、月末などにすべての入力が完了した際、管理者に確認を依頼するために押します。ステータスが「承認待ち」に変わり、管理者へ通知されます。</w:t>
      </w:r>
    </w:p>
    <w:p w14:paraId="7126F3AB" w14:textId="77777777" w:rsidR="000C5B6D" w:rsidRPr="00680AD2" w:rsidRDefault="00000000">
      <w:pPr>
        <w:numPr>
          <w:ilvl w:val="0"/>
          <w:numId w:val="31"/>
        </w:numPr>
        <w:rPr>
          <w:rFonts w:ascii="游ゴシック" w:eastAsia="游ゴシック" w:hAnsi="游ゴシック"/>
          <w:lang w:eastAsia="ja-JP"/>
        </w:rPr>
      </w:pPr>
      <w:r w:rsidRPr="00680AD2">
        <w:rPr>
          <w:rFonts w:ascii="游ゴシック" w:eastAsia="游ゴシック" w:hAnsi="游ゴシック"/>
          <w:b/>
          <w:lang w:eastAsia="ja-JP"/>
        </w:rPr>
        <w:t>承認ボタン</w:t>
      </w:r>
      <w:r w:rsidRPr="00680AD2">
        <w:rPr>
          <w:rFonts w:ascii="游ゴシック" w:eastAsia="游ゴシック" w:hAnsi="游ゴシック"/>
          <w:lang w:eastAsia="ja-JP"/>
        </w:rPr>
        <w:t>: 管理者（総務・経理など）が、内容に問題ないことを確認した上で押します。ステータスが「承認済」となり、請求・支払の計算にデータが確定して連携されます。</w:t>
      </w:r>
    </w:p>
    <w:p w14:paraId="7E5EDFC1" w14:textId="77777777" w:rsidR="000C5B6D" w:rsidRPr="00680AD2" w:rsidRDefault="00000000">
      <w:pPr>
        <w:numPr>
          <w:ilvl w:val="0"/>
          <w:numId w:val="31"/>
        </w:numPr>
        <w:rPr>
          <w:rFonts w:ascii="游ゴシック" w:eastAsia="游ゴシック" w:hAnsi="游ゴシック"/>
          <w:lang w:eastAsia="ja-JP"/>
        </w:rPr>
      </w:pPr>
      <w:r w:rsidRPr="00680AD2">
        <w:rPr>
          <w:rFonts w:ascii="游ゴシック" w:eastAsia="游ゴシック" w:hAnsi="游ゴシック"/>
          <w:b/>
          <w:lang w:eastAsia="ja-JP"/>
        </w:rPr>
        <w:t>差戻しボタン</w:t>
      </w:r>
      <w:r w:rsidRPr="00680AD2">
        <w:rPr>
          <w:rFonts w:ascii="游ゴシック" w:eastAsia="游ゴシック" w:hAnsi="游ゴシック"/>
          <w:lang w:eastAsia="ja-JP"/>
        </w:rPr>
        <w:t>: 管理者が、入力内容に間違いや経費の不備を見つけた場合に押します。ステータスが「差戻し」となり、入力担当者に再修正を促します。</w:t>
      </w:r>
    </w:p>
    <w:p w14:paraId="18BADA0A" w14:textId="77777777" w:rsidR="000C5B6D" w:rsidRPr="00680AD2" w:rsidRDefault="00000000">
      <w:pPr>
        <w:numPr>
          <w:ilvl w:val="0"/>
          <w:numId w:val="31"/>
        </w:numPr>
        <w:rPr>
          <w:rFonts w:ascii="游ゴシック" w:eastAsia="游ゴシック" w:hAnsi="游ゴシック"/>
          <w:lang w:eastAsia="ja-JP"/>
        </w:rPr>
      </w:pPr>
      <w:r w:rsidRPr="00680AD2">
        <w:rPr>
          <w:rFonts w:ascii="游ゴシック" w:eastAsia="游ゴシック" w:hAnsi="游ゴシック"/>
          <w:b/>
          <w:lang w:eastAsia="ja-JP"/>
        </w:rPr>
        <w:t>承認取消（修正）ボタン</w:t>
      </w:r>
      <w:r w:rsidRPr="00680AD2">
        <w:rPr>
          <w:rFonts w:ascii="游ゴシック" w:eastAsia="游ゴシック" w:hAnsi="游ゴシック"/>
          <w:lang w:eastAsia="ja-JP"/>
        </w:rPr>
        <w:t>: 管理者が、承認済みのデータに後から間違いを発見した場合に押します。ステータスが「訂正中」となり、計算をやり直すためにロックが解除されます。</w:t>
      </w:r>
    </w:p>
    <w:p w14:paraId="534B6CE6" w14:textId="77777777" w:rsidR="000C5B6D" w:rsidRPr="00680AD2" w:rsidRDefault="00000000">
      <w:pPr>
        <w:pStyle w:val="3"/>
        <w:rPr>
          <w:rFonts w:ascii="游ゴシック" w:eastAsia="游ゴシック" w:hAnsi="游ゴシック"/>
          <w:lang w:eastAsia="ja-JP"/>
        </w:rPr>
      </w:pPr>
      <w:bookmarkStart w:id="52" w:name="_Toc237295760"/>
      <w:r w:rsidRPr="00680AD2">
        <w:rPr>
          <w:rFonts w:ascii="游ゴシック" w:eastAsia="游ゴシック" w:hAnsi="游ゴシック"/>
          <w:lang w:eastAsia="ja-JP"/>
        </w:rPr>
        <w:t>5. この画面の利用価値・できること（メリット）</w:t>
      </w:r>
      <w:bookmarkEnd w:id="52"/>
    </w:p>
    <w:p w14:paraId="0F9DA766" w14:textId="77777777" w:rsidR="000C5B6D" w:rsidRPr="00680AD2" w:rsidRDefault="00000000">
      <w:pPr>
        <w:rPr>
          <w:rFonts w:ascii="游ゴシック" w:eastAsia="游ゴシック" w:hAnsi="游ゴシック"/>
          <w:lang w:eastAsia="ja-JP"/>
        </w:rPr>
      </w:pPr>
      <w:r w:rsidRPr="00680AD2">
        <w:rPr>
          <w:rFonts w:ascii="游ゴシック" w:eastAsia="游ゴシック" w:hAnsi="游ゴシック"/>
          <w:lang w:eastAsia="ja-JP"/>
        </w:rPr>
        <w:t>エクセルのように連続して入力できるため、大量の日報もスピーディーに処理できます。 時間を入力するだけで、残業時間や深夜時間が自動で計算されるため、複雑な労働時間の計算ミスが完全に防げます。 また、有料道路代などの経費も一箇所に入力するだけで請求や支払いに自動連動するため、システム間の転記漏れや二重入力の手間が大幅に削減されます。 「不要チェック」や「スポット単価」などの柔軟な機能により、イレギュラーな現場対応にもシステムでスムーズに対応可能です。</w:t>
      </w:r>
    </w:p>
    <w:p w14:paraId="2E2BA07D" w14:textId="77777777" w:rsidR="000C5B6D" w:rsidRPr="00680AD2" w:rsidRDefault="00000000">
      <w:pPr>
        <w:pStyle w:val="3"/>
        <w:rPr>
          <w:rFonts w:ascii="游ゴシック" w:eastAsia="游ゴシック" w:hAnsi="游ゴシック"/>
          <w:lang w:eastAsia="ja-JP"/>
        </w:rPr>
      </w:pPr>
      <w:bookmarkStart w:id="53" w:name="_Toc237295761"/>
      <w:r w:rsidRPr="00680AD2">
        <w:rPr>
          <w:rFonts w:ascii="游ゴシック" w:eastAsia="游ゴシック" w:hAnsi="游ゴシック"/>
          <w:lang w:eastAsia="ja-JP"/>
        </w:rPr>
        <w:t>6. 将来構想</w:t>
      </w:r>
      <w:bookmarkEnd w:id="53"/>
    </w:p>
    <w:p w14:paraId="5AB8AA3C" w14:textId="6591FCF3" w:rsidR="00680AD2" w:rsidRPr="00680AD2" w:rsidRDefault="00000000">
      <w:pPr>
        <w:rPr>
          <w:rFonts w:ascii="游ゴシック" w:eastAsia="游ゴシック" w:hAnsi="游ゴシック"/>
          <w:lang w:eastAsia="ja-JP"/>
        </w:rPr>
      </w:pPr>
      <w:r w:rsidRPr="00680AD2">
        <w:rPr>
          <w:rFonts w:ascii="游ゴシック" w:eastAsia="游ゴシック" w:hAnsi="游ゴシック"/>
          <w:lang w:eastAsia="ja-JP"/>
        </w:rPr>
        <w:t>現在は手入力が基本ですが、将来的にはパートナーから送られてくるFAXや紙の日報をOCR（光学文字認識）システムで自動的に読み取り、この画面にデジタルデータとして自動入力（下書き保存）する機能の追加を構想しています。これにより、管理者の手入力の手間がさらに削減される予定です。</w:t>
      </w:r>
    </w:p>
    <w:p w14:paraId="2CA1F26F" w14:textId="77777777" w:rsidR="00680AD2" w:rsidRPr="00680AD2" w:rsidRDefault="00680AD2">
      <w:pPr>
        <w:widowControl/>
        <w:rPr>
          <w:rFonts w:ascii="游ゴシック" w:eastAsia="游ゴシック" w:hAnsi="游ゴシック"/>
          <w:lang w:eastAsia="ja-JP"/>
        </w:rPr>
      </w:pPr>
      <w:r w:rsidRPr="00680AD2">
        <w:rPr>
          <w:rFonts w:ascii="游ゴシック" w:eastAsia="游ゴシック" w:hAnsi="游ゴシック"/>
          <w:lang w:eastAsia="ja-JP"/>
        </w:rPr>
        <w:br w:type="page"/>
      </w:r>
    </w:p>
    <w:p w14:paraId="24A5BD10" w14:textId="77777777" w:rsidR="000C5B6D" w:rsidRPr="003356C3" w:rsidRDefault="00000000" w:rsidP="001E72FD">
      <w:pPr>
        <w:pStyle w:val="1"/>
        <w:rPr>
          <w:rStyle w:val="22"/>
        </w:rPr>
      </w:pPr>
      <w:bookmarkStart w:id="54" w:name="_Toc237295762"/>
      <w:r w:rsidRPr="003356C3">
        <w:rPr>
          <w:rStyle w:val="22"/>
          <w:lang w:eastAsia="ja-JP"/>
        </w:rPr>
        <w:lastRenderedPageBreak/>
        <w:t>第</w:t>
      </w:r>
      <w:r w:rsidR="001E72FD" w:rsidRPr="003356C3">
        <w:rPr>
          <w:rStyle w:val="22"/>
          <w:rFonts w:hint="eastAsia"/>
          <w:lang w:eastAsia="ja-JP"/>
        </w:rPr>
        <w:t>8</w:t>
      </w:r>
      <w:r w:rsidRPr="003356C3">
        <w:rPr>
          <w:rStyle w:val="22"/>
          <w:lang w:eastAsia="ja-JP"/>
        </w:rPr>
        <w:t>章：請求管理・入金消込画面</w:t>
      </w:r>
      <w:bookmarkEnd w:id="54"/>
    </w:p>
    <w:p w14:paraId="16FC4E33" w14:textId="77777777" w:rsidR="000C5B6D" w:rsidRPr="00680AD2" w:rsidRDefault="00000000">
      <w:pPr>
        <w:pStyle w:val="3"/>
        <w:rPr>
          <w:rFonts w:ascii="游ゴシック" w:eastAsia="游ゴシック" w:hAnsi="游ゴシック"/>
          <w:lang w:eastAsia="ja-JP"/>
        </w:rPr>
      </w:pPr>
      <w:bookmarkStart w:id="55" w:name="_Toc237295763"/>
      <w:r w:rsidRPr="00680AD2">
        <w:rPr>
          <w:rFonts w:ascii="游ゴシック" w:eastAsia="游ゴシック" w:hAnsi="游ゴシック"/>
          <w:lang w:eastAsia="ja-JP"/>
        </w:rPr>
        <w:t>1. 画面イメージ</w:t>
      </w:r>
      <w:bookmarkEnd w:id="55"/>
    </w:p>
    <w:p w14:paraId="6850B831" w14:textId="77777777" w:rsidR="000C5B6D" w:rsidRPr="00680AD2" w:rsidRDefault="00000000">
      <w:pPr>
        <w:rPr>
          <w:rFonts w:ascii="游ゴシック" w:eastAsia="游ゴシック" w:hAnsi="游ゴシック"/>
          <w:lang w:eastAsia="ja-JP"/>
        </w:rPr>
      </w:pPr>
      <w:r w:rsidRPr="00680AD2">
        <w:rPr>
          <w:rFonts w:ascii="游ゴシック" w:eastAsia="游ゴシック" w:hAnsi="游ゴシック"/>
          <w:noProof/>
        </w:rPr>
        <w:drawing>
          <wp:inline distT="0" distB="0" distL="0" distR="0" wp14:anchorId="67416AE4" wp14:editId="53AE9D98">
            <wp:extent cx="5486400" cy="3062177"/>
            <wp:effectExtent l="0" t="0" r="0" b="0"/>
            <wp:docPr id="7" name="image--94oe0luDnq3FK-IXdqRL.jpeg"/>
            <wp:cNvGraphicFramePr/>
            <a:graphic xmlns:a="http://schemas.openxmlformats.org/drawingml/2006/main">
              <a:graphicData uri="http://schemas.openxmlformats.org/drawingml/2006/picture">
                <pic:pic xmlns:pic="http://schemas.openxmlformats.org/drawingml/2006/picture">
                  <pic:nvPicPr>
                    <pic:cNvPr id="7" name="image--94oe0luDnq3FK-IXdqRL.jpeg" descr="画面モックアップ"/>
                    <pic:cNvPicPr/>
                  </pic:nvPicPr>
                  <pic:blipFill>
                    <a:blip r:embed="rId16" cstate="print"/>
                    <a:srcRect/>
                    <a:stretch>
                      <a:fillRect/>
                    </a:stretch>
                  </pic:blipFill>
                  <pic:spPr>
                    <a:xfrm>
                      <a:off x="0" y="0"/>
                      <a:ext cx="5486400" cy="3062177"/>
                    </a:xfrm>
                    <a:prstGeom prst="rect">
                      <a:avLst/>
                    </a:prstGeom>
                  </pic:spPr>
                </pic:pic>
              </a:graphicData>
            </a:graphic>
          </wp:inline>
        </w:drawing>
      </w:r>
      <w:r w:rsidRPr="00680AD2">
        <w:rPr>
          <w:rFonts w:ascii="游ゴシック" w:eastAsia="游ゴシック" w:hAnsi="游ゴシック"/>
          <w:lang w:eastAsia="ja-JP"/>
        </w:rPr>
        <w:t xml:space="preserve"> 上部には、銀行の入金データをインポートしたり手動で登録するためのフォームが配置されています。下部には、まだ支払いが終わっていない「未消込の入金データ」と、それに該当しそうな「発行済みの請求書」を並べて比較・紐付け（マッチング）できるパネルが左右に分割して配置されています。直感的に「どのお金が、どの請求に対するものか」をパズル感覚で消込できるようなレイアウトです。</w:t>
      </w:r>
    </w:p>
    <w:p w14:paraId="7BB71C72" w14:textId="77777777" w:rsidR="000C5B6D" w:rsidRPr="00680AD2" w:rsidRDefault="00000000">
      <w:pPr>
        <w:pStyle w:val="3"/>
        <w:rPr>
          <w:rFonts w:ascii="游ゴシック" w:eastAsia="游ゴシック" w:hAnsi="游ゴシック"/>
          <w:lang w:eastAsia="ja-JP"/>
        </w:rPr>
      </w:pPr>
      <w:bookmarkStart w:id="56" w:name="_Toc237295764"/>
      <w:r w:rsidRPr="00680AD2">
        <w:rPr>
          <w:rFonts w:ascii="游ゴシック" w:eastAsia="游ゴシック" w:hAnsi="游ゴシック"/>
          <w:lang w:eastAsia="ja-JP"/>
        </w:rPr>
        <w:t>2. 機能概要</w:t>
      </w:r>
      <w:bookmarkEnd w:id="56"/>
    </w:p>
    <w:p w14:paraId="3ACB29CA" w14:textId="77777777" w:rsidR="000C5B6D" w:rsidRPr="00680AD2" w:rsidRDefault="00000000">
      <w:pPr>
        <w:rPr>
          <w:rFonts w:ascii="游ゴシック" w:eastAsia="游ゴシック" w:hAnsi="游ゴシック"/>
          <w:lang w:eastAsia="ja-JP"/>
        </w:rPr>
      </w:pPr>
      <w:r w:rsidRPr="00680AD2">
        <w:rPr>
          <w:rFonts w:ascii="游ゴシック" w:eastAsia="游ゴシック" w:hAnsi="游ゴシック"/>
          <w:lang w:eastAsia="ja-JP"/>
        </w:rPr>
        <w:t>確定した日報データをもとに、企業（クライアント）へ送る「請求書」を発行し、実際に振り込まれたお金（入金）と結びつける（消込）ための画面です。 請求書はボタン一つで自動集計され、PDFとして発行することが可能です。 銀行口座への入金履歴とシステム上の請求データを突き合わせることで、「どの企業からいくら入金されたか」「まだ支払ってくれていない企業はどこか」を正確に管理できます。 企業の未収金を防ぎ、会社の資金繰りを健全に保つための重要な役割を担います。</w:t>
      </w:r>
    </w:p>
    <w:p w14:paraId="1F0F0546" w14:textId="77777777" w:rsidR="000C5B6D" w:rsidRPr="00680AD2" w:rsidRDefault="00000000">
      <w:pPr>
        <w:pStyle w:val="3"/>
        <w:rPr>
          <w:rFonts w:ascii="游ゴシック" w:eastAsia="游ゴシック" w:hAnsi="游ゴシック"/>
          <w:lang w:eastAsia="ja-JP"/>
        </w:rPr>
      </w:pPr>
      <w:bookmarkStart w:id="57" w:name="_Toc237295765"/>
      <w:r w:rsidRPr="00680AD2">
        <w:rPr>
          <w:rFonts w:ascii="游ゴシック" w:eastAsia="游ゴシック" w:hAnsi="游ゴシック"/>
          <w:lang w:eastAsia="ja-JP"/>
        </w:rPr>
        <w:t>3. 画面上の入力項目・表示項目（具体例付き）</w:t>
      </w:r>
      <w:bookmarkEnd w:id="57"/>
    </w:p>
    <w:p w14:paraId="1E4A0E92" w14:textId="77777777" w:rsidR="000C5B6D" w:rsidRPr="00680AD2" w:rsidRDefault="00000000">
      <w:pPr>
        <w:rPr>
          <w:rFonts w:ascii="游ゴシック" w:eastAsia="游ゴシック" w:hAnsi="游ゴシック"/>
          <w:lang w:eastAsia="ja-JP"/>
        </w:rPr>
      </w:pPr>
      <w:r w:rsidRPr="00680AD2">
        <w:rPr>
          <w:rFonts w:ascii="游ゴシック" w:eastAsia="游ゴシック" w:hAnsi="游ゴシック"/>
          <w:b/>
          <w:lang w:eastAsia="ja-JP"/>
        </w:rPr>
        <w:t>【請求データ部分（請求書ヘッダー・明細）】</w:t>
      </w:r>
    </w:p>
    <w:p w14:paraId="1A1DBD1A" w14:textId="77777777" w:rsidR="000C5B6D" w:rsidRPr="00680AD2" w:rsidRDefault="00000000">
      <w:pPr>
        <w:numPr>
          <w:ilvl w:val="0"/>
          <w:numId w:val="32"/>
        </w:numPr>
        <w:rPr>
          <w:rFonts w:ascii="游ゴシック" w:eastAsia="游ゴシック" w:hAnsi="游ゴシック"/>
        </w:rPr>
      </w:pPr>
      <w:r w:rsidRPr="00680AD2">
        <w:rPr>
          <w:rFonts w:ascii="游ゴシック" w:eastAsia="游ゴシック" w:hAnsi="游ゴシック"/>
          <w:b/>
          <w:lang w:eastAsia="ja-JP"/>
        </w:rPr>
        <w:lastRenderedPageBreak/>
        <w:t>請求書番号</w:t>
      </w:r>
      <w:r w:rsidRPr="00680AD2">
        <w:rPr>
          <w:rFonts w:ascii="游ゴシック" w:eastAsia="游ゴシック" w:hAnsi="游ゴシック"/>
          <w:lang w:eastAsia="ja-JP"/>
        </w:rPr>
        <w:t>: システムが自動で割り当てた管理番号が表示されます。</w:t>
      </w:r>
      <w:r w:rsidRPr="00680AD2">
        <w:rPr>
          <w:rFonts w:ascii="游ゴシック" w:eastAsia="游ゴシック" w:hAnsi="游ゴシック"/>
        </w:rPr>
        <w:t>（例：「INV-20260831-001」）</w:t>
      </w:r>
    </w:p>
    <w:p w14:paraId="01EC3B8E" w14:textId="77777777" w:rsidR="000C5B6D" w:rsidRPr="00680AD2" w:rsidRDefault="00000000">
      <w:pPr>
        <w:numPr>
          <w:ilvl w:val="0"/>
          <w:numId w:val="32"/>
        </w:numPr>
        <w:rPr>
          <w:rFonts w:ascii="游ゴシック" w:eastAsia="游ゴシック" w:hAnsi="游ゴシック"/>
          <w:lang w:eastAsia="ja-JP"/>
        </w:rPr>
      </w:pPr>
      <w:r w:rsidRPr="00680AD2">
        <w:rPr>
          <w:rFonts w:ascii="游ゴシック" w:eastAsia="游ゴシック" w:hAnsi="游ゴシック"/>
          <w:b/>
          <w:lang w:eastAsia="ja-JP"/>
        </w:rPr>
        <w:t>改訂番号</w:t>
      </w:r>
      <w:r w:rsidRPr="00680AD2">
        <w:rPr>
          <w:rFonts w:ascii="游ゴシック" w:eastAsia="游ゴシック" w:hAnsi="游ゴシック"/>
          <w:lang w:eastAsia="ja-JP"/>
        </w:rPr>
        <w:t>: 請求書を何度作り直したかの回数です。（例：初回は「0」、修正後は「1」）</w:t>
      </w:r>
    </w:p>
    <w:p w14:paraId="5EB57766" w14:textId="77777777" w:rsidR="000C5B6D" w:rsidRPr="00680AD2" w:rsidRDefault="00000000">
      <w:pPr>
        <w:numPr>
          <w:ilvl w:val="0"/>
          <w:numId w:val="32"/>
        </w:numPr>
        <w:rPr>
          <w:rFonts w:ascii="游ゴシック" w:eastAsia="游ゴシック" w:hAnsi="游ゴシック"/>
        </w:rPr>
      </w:pPr>
      <w:r w:rsidRPr="00680AD2">
        <w:rPr>
          <w:rFonts w:ascii="游ゴシック" w:eastAsia="游ゴシック" w:hAnsi="游ゴシック"/>
          <w:b/>
          <w:lang w:eastAsia="ja-JP"/>
        </w:rPr>
        <w:t>請求期間（開始・終了）</w:t>
      </w:r>
      <w:r w:rsidRPr="00680AD2">
        <w:rPr>
          <w:rFonts w:ascii="游ゴシック" w:eastAsia="游ゴシック" w:hAnsi="游ゴシック"/>
          <w:lang w:eastAsia="ja-JP"/>
        </w:rPr>
        <w:t>: どの期間の作業に対する請求かを表示します。</w:t>
      </w:r>
      <w:r w:rsidRPr="00680AD2">
        <w:rPr>
          <w:rFonts w:ascii="游ゴシック" w:eastAsia="游ゴシック" w:hAnsi="游ゴシック"/>
        </w:rPr>
        <w:t>（例：「2026/08/01 〜 2026/08/31」）</w:t>
      </w:r>
    </w:p>
    <w:p w14:paraId="72B26277" w14:textId="77777777" w:rsidR="000C5B6D" w:rsidRPr="00680AD2" w:rsidRDefault="00000000">
      <w:pPr>
        <w:numPr>
          <w:ilvl w:val="0"/>
          <w:numId w:val="32"/>
        </w:numPr>
        <w:rPr>
          <w:rFonts w:ascii="游ゴシック" w:eastAsia="游ゴシック" w:hAnsi="游ゴシック"/>
        </w:rPr>
      </w:pPr>
      <w:r w:rsidRPr="00680AD2">
        <w:rPr>
          <w:rFonts w:ascii="游ゴシック" w:eastAsia="游ゴシック" w:hAnsi="游ゴシック"/>
          <w:b/>
          <w:lang w:eastAsia="ja-JP"/>
        </w:rPr>
        <w:t>発行日</w:t>
      </w:r>
      <w:r w:rsidRPr="00680AD2">
        <w:rPr>
          <w:rFonts w:ascii="游ゴシック" w:eastAsia="游ゴシック" w:hAnsi="游ゴシック"/>
          <w:lang w:eastAsia="ja-JP"/>
        </w:rPr>
        <w:t>: 請求書を発行した日付です。</w:t>
      </w:r>
      <w:r w:rsidRPr="00680AD2">
        <w:rPr>
          <w:rFonts w:ascii="游ゴシック" w:eastAsia="游ゴシック" w:hAnsi="游ゴシック"/>
        </w:rPr>
        <w:t>（例：「2026/09/01」）</w:t>
      </w:r>
    </w:p>
    <w:p w14:paraId="40785AFA" w14:textId="77777777" w:rsidR="000C5B6D" w:rsidRPr="00680AD2" w:rsidRDefault="00000000">
      <w:pPr>
        <w:numPr>
          <w:ilvl w:val="0"/>
          <w:numId w:val="32"/>
        </w:numPr>
        <w:rPr>
          <w:rFonts w:ascii="游ゴシック" w:eastAsia="游ゴシック" w:hAnsi="游ゴシック"/>
          <w:lang w:eastAsia="ja-JP"/>
        </w:rPr>
      </w:pPr>
      <w:r w:rsidRPr="00680AD2">
        <w:rPr>
          <w:rFonts w:ascii="游ゴシック" w:eastAsia="游ゴシック" w:hAnsi="游ゴシック"/>
          <w:b/>
          <w:lang w:eastAsia="ja-JP"/>
        </w:rPr>
        <w:t>小計・消費税・合計</w:t>
      </w:r>
      <w:r w:rsidRPr="00680AD2">
        <w:rPr>
          <w:rFonts w:ascii="游ゴシック" w:eastAsia="游ゴシック" w:hAnsi="游ゴシック"/>
          <w:lang w:eastAsia="ja-JP"/>
        </w:rPr>
        <w:t>: 明細から自動計算された請求金額の合計が表示されます。（例：「小計 500,000円、合計 550,000円」）</w:t>
      </w:r>
    </w:p>
    <w:p w14:paraId="64470A73" w14:textId="77777777" w:rsidR="000C5B6D" w:rsidRPr="00680AD2" w:rsidRDefault="00000000">
      <w:pPr>
        <w:numPr>
          <w:ilvl w:val="0"/>
          <w:numId w:val="32"/>
        </w:numPr>
        <w:rPr>
          <w:rFonts w:ascii="游ゴシック" w:eastAsia="游ゴシック" w:hAnsi="游ゴシック"/>
        </w:rPr>
      </w:pPr>
      <w:r w:rsidRPr="00680AD2">
        <w:rPr>
          <w:rFonts w:ascii="游ゴシック" w:eastAsia="游ゴシック" w:hAnsi="游ゴシック"/>
          <w:b/>
          <w:lang w:eastAsia="ja-JP"/>
        </w:rPr>
        <w:t>支払期日</w:t>
      </w:r>
      <w:r w:rsidRPr="00680AD2">
        <w:rPr>
          <w:rFonts w:ascii="游ゴシック" w:eastAsia="游ゴシック" w:hAnsi="游ゴシック"/>
          <w:lang w:eastAsia="ja-JP"/>
        </w:rPr>
        <w:t>: クライアントがお金を振り込むべき期限です。</w:t>
      </w:r>
      <w:r w:rsidRPr="00680AD2">
        <w:rPr>
          <w:rFonts w:ascii="游ゴシック" w:eastAsia="游ゴシック" w:hAnsi="游ゴシック"/>
        </w:rPr>
        <w:t>（例：「2026/09/30」）</w:t>
      </w:r>
    </w:p>
    <w:p w14:paraId="1468D19F" w14:textId="77777777" w:rsidR="000C5B6D" w:rsidRPr="00680AD2" w:rsidRDefault="00000000">
      <w:pPr>
        <w:numPr>
          <w:ilvl w:val="0"/>
          <w:numId w:val="32"/>
        </w:numPr>
        <w:rPr>
          <w:rFonts w:ascii="游ゴシック" w:eastAsia="游ゴシック" w:hAnsi="游ゴシック"/>
          <w:lang w:eastAsia="ja-JP"/>
        </w:rPr>
      </w:pPr>
      <w:r w:rsidRPr="00680AD2">
        <w:rPr>
          <w:rFonts w:ascii="游ゴシック" w:eastAsia="游ゴシック" w:hAnsi="游ゴシック"/>
          <w:b/>
          <w:lang w:eastAsia="ja-JP"/>
        </w:rPr>
        <w:t>入金ステータス</w:t>
      </w:r>
      <w:r w:rsidRPr="00680AD2">
        <w:rPr>
          <w:rFonts w:ascii="游ゴシック" w:eastAsia="游ゴシック" w:hAnsi="游ゴシック"/>
          <w:lang w:eastAsia="ja-JP"/>
        </w:rPr>
        <w:t>: 「未入金」「一部入金」「入金済」といった現在の支払い状況が一目でわかります。</w:t>
      </w:r>
    </w:p>
    <w:p w14:paraId="143E6D32" w14:textId="77777777" w:rsidR="000C5B6D" w:rsidRPr="00680AD2" w:rsidRDefault="00000000">
      <w:pPr>
        <w:numPr>
          <w:ilvl w:val="0"/>
          <w:numId w:val="32"/>
        </w:numPr>
        <w:rPr>
          <w:rFonts w:ascii="游ゴシック" w:eastAsia="游ゴシック" w:hAnsi="游ゴシック"/>
        </w:rPr>
      </w:pPr>
      <w:r w:rsidRPr="00680AD2">
        <w:rPr>
          <w:rFonts w:ascii="游ゴシック" w:eastAsia="游ゴシック" w:hAnsi="游ゴシック"/>
          <w:b/>
          <w:lang w:eastAsia="ja-JP"/>
        </w:rPr>
        <w:t>入金日・入金額</w:t>
      </w:r>
      <w:r w:rsidRPr="00680AD2">
        <w:rPr>
          <w:rFonts w:ascii="游ゴシック" w:eastAsia="游ゴシック" w:hAnsi="游ゴシック"/>
          <w:lang w:eastAsia="ja-JP"/>
        </w:rPr>
        <w:t>: 実際に振り込まれた日付と金額が表示されます。</w:t>
      </w:r>
      <w:r w:rsidRPr="00680AD2">
        <w:rPr>
          <w:rFonts w:ascii="游ゴシック" w:eastAsia="游ゴシック" w:hAnsi="游ゴシック"/>
        </w:rPr>
        <w:t>（例：「2026/09/30に550,000円」）</w:t>
      </w:r>
    </w:p>
    <w:p w14:paraId="39EFE5FD" w14:textId="77777777" w:rsidR="000C5B6D" w:rsidRPr="00680AD2" w:rsidRDefault="00000000">
      <w:pPr>
        <w:numPr>
          <w:ilvl w:val="0"/>
          <w:numId w:val="32"/>
        </w:numPr>
        <w:rPr>
          <w:rFonts w:ascii="游ゴシック" w:eastAsia="游ゴシック" w:hAnsi="游ゴシック"/>
          <w:lang w:eastAsia="ja-JP"/>
        </w:rPr>
      </w:pPr>
      <w:r w:rsidRPr="00680AD2">
        <w:rPr>
          <w:rFonts w:ascii="游ゴシック" w:eastAsia="游ゴシック" w:hAnsi="游ゴシック"/>
          <w:b/>
          <w:lang w:eastAsia="ja-JP"/>
        </w:rPr>
        <w:t>PDFパス（ファイル）</w:t>
      </w:r>
      <w:r w:rsidRPr="00680AD2">
        <w:rPr>
          <w:rFonts w:ascii="游ゴシック" w:eastAsia="游ゴシック" w:hAnsi="游ゴシック"/>
          <w:lang w:eastAsia="ja-JP"/>
        </w:rPr>
        <w:t>: 発行された請求書PDFデータへのリンクです。（例：「クリックして請求書をダウンロード」）</w:t>
      </w:r>
    </w:p>
    <w:p w14:paraId="4356F80C" w14:textId="77777777" w:rsidR="000C5B6D" w:rsidRPr="00680AD2" w:rsidRDefault="00000000">
      <w:pPr>
        <w:numPr>
          <w:ilvl w:val="0"/>
          <w:numId w:val="32"/>
        </w:numPr>
        <w:rPr>
          <w:rFonts w:ascii="游ゴシック" w:eastAsia="游ゴシック" w:hAnsi="游ゴシック"/>
          <w:lang w:eastAsia="ja-JP"/>
        </w:rPr>
      </w:pPr>
      <w:r w:rsidRPr="00680AD2">
        <w:rPr>
          <w:rFonts w:ascii="游ゴシック" w:eastAsia="游ゴシック" w:hAnsi="游ゴシック"/>
          <w:b/>
          <w:lang w:eastAsia="ja-JP"/>
        </w:rPr>
        <w:t>請求ステータス</w:t>
      </w:r>
      <w:r w:rsidRPr="00680AD2">
        <w:rPr>
          <w:rFonts w:ascii="游ゴシック" w:eastAsia="游ゴシック" w:hAnsi="游ゴシック"/>
          <w:lang w:eastAsia="ja-JP"/>
        </w:rPr>
        <w:t>: 請求書自体の状態（「下書き」「発行済」「無効」）を表示します。</w:t>
      </w:r>
    </w:p>
    <w:p w14:paraId="7A76B5BA" w14:textId="77777777" w:rsidR="000C5B6D" w:rsidRPr="00680AD2" w:rsidRDefault="00000000">
      <w:pPr>
        <w:numPr>
          <w:ilvl w:val="0"/>
          <w:numId w:val="32"/>
        </w:numPr>
        <w:rPr>
          <w:rFonts w:ascii="游ゴシック" w:eastAsia="游ゴシック" w:hAnsi="游ゴシック"/>
          <w:lang w:eastAsia="ja-JP"/>
        </w:rPr>
      </w:pPr>
      <w:r w:rsidRPr="00680AD2">
        <w:rPr>
          <w:rFonts w:ascii="游ゴシック" w:eastAsia="游ゴシック" w:hAnsi="游ゴシック"/>
          <w:b/>
          <w:lang w:eastAsia="ja-JP"/>
        </w:rPr>
        <w:t>備考</w:t>
      </w:r>
      <w:r w:rsidRPr="00680AD2">
        <w:rPr>
          <w:rFonts w:ascii="游ゴシック" w:eastAsia="游ゴシック" w:hAnsi="游ゴシック"/>
          <w:lang w:eastAsia="ja-JP"/>
        </w:rPr>
        <w:t>: 請求書に記載する特記事項です。（例：「今月分は初期費用を含みます」）</w:t>
      </w:r>
    </w:p>
    <w:p w14:paraId="3726AAD0" w14:textId="77777777" w:rsidR="000C5B6D" w:rsidRPr="00680AD2" w:rsidRDefault="00000000">
      <w:pPr>
        <w:numPr>
          <w:ilvl w:val="0"/>
          <w:numId w:val="32"/>
        </w:numPr>
        <w:rPr>
          <w:rFonts w:ascii="游ゴシック" w:eastAsia="游ゴシック" w:hAnsi="游ゴシック"/>
          <w:lang w:eastAsia="ja-JP"/>
        </w:rPr>
      </w:pPr>
      <w:r w:rsidRPr="00680AD2">
        <w:rPr>
          <w:rFonts w:ascii="游ゴシック" w:eastAsia="游ゴシック" w:hAnsi="游ゴシック"/>
          <w:b/>
          <w:lang w:eastAsia="ja-JP"/>
        </w:rPr>
        <w:t>請求明細行番号・内容・単価・数量・金額・備考</w:t>
      </w:r>
      <w:r w:rsidRPr="00680AD2">
        <w:rPr>
          <w:rFonts w:ascii="游ゴシック" w:eastAsia="游ゴシック" w:hAnsi="游ゴシック"/>
          <w:lang w:eastAsia="ja-JP"/>
        </w:rPr>
        <w:t>: 請求の根拠となる詳細です。（例：「行番号1 / 〇〇配送 基本料金 / 単価10,000円 / 数量20日 / 金額200,000円」）</w:t>
      </w:r>
    </w:p>
    <w:p w14:paraId="6173CC58" w14:textId="77777777" w:rsidR="000C5B6D" w:rsidRPr="00680AD2" w:rsidRDefault="00000000">
      <w:pPr>
        <w:numPr>
          <w:ilvl w:val="0"/>
          <w:numId w:val="32"/>
        </w:numPr>
        <w:rPr>
          <w:rFonts w:ascii="游ゴシック" w:eastAsia="游ゴシック" w:hAnsi="游ゴシック"/>
          <w:lang w:eastAsia="ja-JP"/>
        </w:rPr>
      </w:pPr>
      <w:r w:rsidRPr="00680AD2">
        <w:rPr>
          <w:rFonts w:ascii="游ゴシック" w:eastAsia="游ゴシック" w:hAnsi="游ゴシック"/>
          <w:b/>
          <w:lang w:eastAsia="ja-JP"/>
        </w:rPr>
        <w:t>手動追加フラグ</w:t>
      </w:r>
      <w:r w:rsidRPr="00680AD2">
        <w:rPr>
          <w:rFonts w:ascii="游ゴシック" w:eastAsia="游ゴシック" w:hAnsi="游ゴシック"/>
          <w:lang w:eastAsia="ja-JP"/>
        </w:rPr>
        <w:t>: システムの自動計算外で手動で追加された明細かどうかを示します。（例：立替金を手動追加した場合はオン）</w:t>
      </w:r>
    </w:p>
    <w:p w14:paraId="3273438E" w14:textId="77777777" w:rsidR="000C5B6D" w:rsidRPr="00680AD2" w:rsidRDefault="00000000">
      <w:pPr>
        <w:numPr>
          <w:ilvl w:val="0"/>
          <w:numId w:val="32"/>
        </w:numPr>
        <w:rPr>
          <w:rFonts w:ascii="游ゴシック" w:eastAsia="游ゴシック" w:hAnsi="游ゴシック"/>
          <w:lang w:eastAsia="ja-JP"/>
        </w:rPr>
      </w:pPr>
      <w:r w:rsidRPr="00680AD2">
        <w:rPr>
          <w:rFonts w:ascii="游ゴシック" w:eastAsia="游ゴシック" w:hAnsi="游ゴシック"/>
          <w:b/>
          <w:lang w:eastAsia="ja-JP"/>
        </w:rPr>
        <w:t>元データエントリ・種別・単価スナップショット</w:t>
      </w:r>
      <w:r w:rsidRPr="00680AD2">
        <w:rPr>
          <w:rFonts w:ascii="游ゴシック" w:eastAsia="游ゴシック" w:hAnsi="游ゴシック"/>
          <w:lang w:eastAsia="ja-JP"/>
        </w:rPr>
        <w:t>: どの日の日報、どの時点の料金表から計算されたかの裏付け情報です。（例：「8/1の実績、2026年度版料金表を参照」）</w:t>
      </w:r>
    </w:p>
    <w:p w14:paraId="0AF37488" w14:textId="77777777" w:rsidR="000C5B6D" w:rsidRPr="00680AD2" w:rsidRDefault="00000000">
      <w:pPr>
        <w:rPr>
          <w:rFonts w:ascii="游ゴシック" w:eastAsia="游ゴシック" w:hAnsi="游ゴシック"/>
          <w:lang w:eastAsia="ja-JP"/>
        </w:rPr>
      </w:pPr>
      <w:r w:rsidRPr="00680AD2">
        <w:rPr>
          <w:rFonts w:ascii="游ゴシック" w:eastAsia="游ゴシック" w:hAnsi="游ゴシック"/>
          <w:b/>
          <w:lang w:eastAsia="ja-JP"/>
        </w:rPr>
        <w:t>【入金・消込データ部分】</w:t>
      </w:r>
    </w:p>
    <w:p w14:paraId="38CA45FF" w14:textId="77777777" w:rsidR="000C5B6D" w:rsidRPr="00680AD2" w:rsidRDefault="00000000">
      <w:pPr>
        <w:numPr>
          <w:ilvl w:val="0"/>
          <w:numId w:val="33"/>
        </w:numPr>
        <w:rPr>
          <w:rFonts w:ascii="游ゴシック" w:eastAsia="游ゴシック" w:hAnsi="游ゴシック"/>
        </w:rPr>
      </w:pPr>
      <w:r w:rsidRPr="00680AD2">
        <w:rPr>
          <w:rFonts w:ascii="游ゴシック" w:eastAsia="游ゴシック" w:hAnsi="游ゴシック"/>
          <w:b/>
          <w:lang w:eastAsia="ja-JP"/>
        </w:rPr>
        <w:t>入金日</w:t>
      </w:r>
      <w:r w:rsidRPr="00680AD2">
        <w:rPr>
          <w:rFonts w:ascii="游ゴシック" w:eastAsia="游ゴシック" w:hAnsi="游ゴシック"/>
          <w:lang w:eastAsia="ja-JP"/>
        </w:rPr>
        <w:t>: 実際に銀行口座にお金が振り込まれた日付です。</w:t>
      </w:r>
      <w:r w:rsidRPr="00680AD2">
        <w:rPr>
          <w:rFonts w:ascii="游ゴシック" w:eastAsia="游ゴシック" w:hAnsi="游ゴシック"/>
        </w:rPr>
        <w:t>（例：「2026/09/30」）</w:t>
      </w:r>
    </w:p>
    <w:p w14:paraId="42EC1124" w14:textId="77777777" w:rsidR="000C5B6D" w:rsidRPr="00680AD2" w:rsidRDefault="00000000">
      <w:pPr>
        <w:numPr>
          <w:ilvl w:val="0"/>
          <w:numId w:val="33"/>
        </w:numPr>
        <w:rPr>
          <w:rFonts w:ascii="游ゴシック" w:eastAsia="游ゴシック" w:hAnsi="游ゴシック"/>
        </w:rPr>
      </w:pPr>
      <w:r w:rsidRPr="00680AD2">
        <w:rPr>
          <w:rFonts w:ascii="游ゴシック" w:eastAsia="游ゴシック" w:hAnsi="游ゴシック"/>
          <w:b/>
          <w:lang w:eastAsia="ja-JP"/>
        </w:rPr>
        <w:lastRenderedPageBreak/>
        <w:t>入金額</w:t>
      </w:r>
      <w:r w:rsidRPr="00680AD2">
        <w:rPr>
          <w:rFonts w:ascii="游ゴシック" w:eastAsia="游ゴシック" w:hAnsi="游ゴシック"/>
          <w:lang w:eastAsia="ja-JP"/>
        </w:rPr>
        <w:t>: 振り込まれた金額です。</w:t>
      </w:r>
      <w:r w:rsidRPr="00680AD2">
        <w:rPr>
          <w:rFonts w:ascii="游ゴシック" w:eastAsia="游ゴシック" w:hAnsi="游ゴシック"/>
        </w:rPr>
        <w:t>（例：「550,000円」）</w:t>
      </w:r>
    </w:p>
    <w:p w14:paraId="755A732F" w14:textId="77777777" w:rsidR="000C5B6D" w:rsidRPr="00680AD2" w:rsidRDefault="00000000">
      <w:pPr>
        <w:numPr>
          <w:ilvl w:val="0"/>
          <w:numId w:val="33"/>
        </w:numPr>
        <w:rPr>
          <w:rFonts w:ascii="游ゴシック" w:eastAsia="游ゴシック" w:hAnsi="游ゴシック"/>
          <w:lang w:eastAsia="ja-JP"/>
        </w:rPr>
      </w:pPr>
      <w:r w:rsidRPr="00680AD2">
        <w:rPr>
          <w:rFonts w:ascii="游ゴシック" w:eastAsia="游ゴシック" w:hAnsi="游ゴシック"/>
          <w:b/>
          <w:lang w:eastAsia="ja-JP"/>
        </w:rPr>
        <w:t>銀行情報（振込人名など）</w:t>
      </w:r>
      <w:r w:rsidRPr="00680AD2">
        <w:rPr>
          <w:rFonts w:ascii="游ゴシック" w:eastAsia="游ゴシック" w:hAnsi="游ゴシック"/>
          <w:lang w:eastAsia="ja-JP"/>
        </w:rPr>
        <w:t>: 誰から振り込まれたか、通帳に印字される情報です。（例：「カ）ヤマダブツリュウ」）</w:t>
      </w:r>
    </w:p>
    <w:p w14:paraId="2A01BB80" w14:textId="77777777" w:rsidR="000C5B6D" w:rsidRPr="00680AD2" w:rsidRDefault="00000000">
      <w:pPr>
        <w:numPr>
          <w:ilvl w:val="0"/>
          <w:numId w:val="33"/>
        </w:numPr>
        <w:rPr>
          <w:rFonts w:ascii="游ゴシック" w:eastAsia="游ゴシック" w:hAnsi="游ゴシック"/>
          <w:lang w:eastAsia="ja-JP"/>
        </w:rPr>
      </w:pPr>
      <w:r w:rsidRPr="00680AD2">
        <w:rPr>
          <w:rFonts w:ascii="游ゴシック" w:eastAsia="游ゴシック" w:hAnsi="游ゴシック"/>
          <w:b/>
          <w:lang w:eastAsia="ja-JP"/>
        </w:rPr>
        <w:t>消込ステータス</w:t>
      </w:r>
      <w:r w:rsidRPr="00680AD2">
        <w:rPr>
          <w:rFonts w:ascii="游ゴシック" w:eastAsia="游ゴシック" w:hAnsi="游ゴシック"/>
          <w:lang w:eastAsia="ja-JP"/>
        </w:rPr>
        <w:t>: 入金データが請求書に紐付けられたか（「未消込」「一部消込済」「消込済」）を表示します。</w:t>
      </w:r>
    </w:p>
    <w:p w14:paraId="1F82E6DB" w14:textId="77777777" w:rsidR="000C5B6D" w:rsidRPr="00680AD2" w:rsidRDefault="00000000">
      <w:pPr>
        <w:numPr>
          <w:ilvl w:val="0"/>
          <w:numId w:val="33"/>
        </w:numPr>
        <w:rPr>
          <w:rFonts w:ascii="游ゴシック" w:eastAsia="游ゴシック" w:hAnsi="游ゴシック"/>
          <w:lang w:eastAsia="ja-JP"/>
        </w:rPr>
      </w:pPr>
      <w:r w:rsidRPr="00680AD2">
        <w:rPr>
          <w:rFonts w:ascii="游ゴシック" w:eastAsia="游ゴシック" w:hAnsi="游ゴシック"/>
          <w:b/>
          <w:lang w:eastAsia="ja-JP"/>
        </w:rPr>
        <w:t>対象請求書参照（マッチング先）</w:t>
      </w:r>
      <w:r w:rsidRPr="00680AD2">
        <w:rPr>
          <w:rFonts w:ascii="游ゴシック" w:eastAsia="游ゴシック" w:hAnsi="游ゴシック"/>
          <w:lang w:eastAsia="ja-JP"/>
        </w:rPr>
        <w:t>: このお金がどの請求書（請求書番号）に対するものかを紐付ける入力欄です。（例：「INV-20260831-001と結びつける」）</w:t>
      </w:r>
    </w:p>
    <w:p w14:paraId="7BDF32BA" w14:textId="77777777" w:rsidR="000C5B6D" w:rsidRPr="00680AD2" w:rsidRDefault="00000000">
      <w:pPr>
        <w:numPr>
          <w:ilvl w:val="0"/>
          <w:numId w:val="33"/>
        </w:numPr>
        <w:rPr>
          <w:rFonts w:ascii="游ゴシック" w:eastAsia="游ゴシック" w:hAnsi="游ゴシック"/>
          <w:lang w:eastAsia="ja-JP"/>
        </w:rPr>
      </w:pPr>
      <w:r w:rsidRPr="00680AD2">
        <w:rPr>
          <w:rFonts w:ascii="游ゴシック" w:eastAsia="游ゴシック" w:hAnsi="游ゴシック"/>
          <w:b/>
          <w:lang w:eastAsia="ja-JP"/>
        </w:rPr>
        <w:t>調整・備考</w:t>
      </w:r>
      <w:r w:rsidRPr="00680AD2">
        <w:rPr>
          <w:rFonts w:ascii="游ゴシック" w:eastAsia="游ゴシック" w:hAnsi="游ゴシック"/>
          <w:lang w:eastAsia="ja-JP"/>
        </w:rPr>
        <w:t>: 振込手数料が引かれて入金された場合などのメモを残します。（例：「振込手数料880円は先方負担分として調整完了」）</w:t>
      </w:r>
    </w:p>
    <w:p w14:paraId="3CA9FB3D" w14:textId="77777777" w:rsidR="000C5B6D" w:rsidRPr="00680AD2" w:rsidRDefault="00000000">
      <w:pPr>
        <w:pStyle w:val="3"/>
        <w:rPr>
          <w:rFonts w:ascii="游ゴシック" w:eastAsia="游ゴシック" w:hAnsi="游ゴシック"/>
          <w:lang w:eastAsia="ja-JP"/>
        </w:rPr>
      </w:pPr>
      <w:bookmarkStart w:id="58" w:name="_Toc237295766"/>
      <w:r w:rsidRPr="00680AD2">
        <w:rPr>
          <w:rFonts w:ascii="游ゴシック" w:eastAsia="游ゴシック" w:hAnsi="游ゴシック"/>
          <w:lang w:eastAsia="ja-JP"/>
        </w:rPr>
        <w:t>4. アクションボタンの働き</w:t>
      </w:r>
      <w:bookmarkEnd w:id="58"/>
    </w:p>
    <w:p w14:paraId="60181BC4" w14:textId="77777777" w:rsidR="000C5B6D" w:rsidRPr="00680AD2" w:rsidRDefault="00000000">
      <w:pPr>
        <w:numPr>
          <w:ilvl w:val="0"/>
          <w:numId w:val="34"/>
        </w:numPr>
        <w:rPr>
          <w:rFonts w:ascii="游ゴシック" w:eastAsia="游ゴシック" w:hAnsi="游ゴシック"/>
          <w:lang w:eastAsia="ja-JP"/>
        </w:rPr>
      </w:pPr>
      <w:r w:rsidRPr="00680AD2">
        <w:rPr>
          <w:rFonts w:ascii="游ゴシック" w:eastAsia="游ゴシック" w:hAnsi="游ゴシック"/>
          <w:b/>
          <w:lang w:eastAsia="ja-JP"/>
        </w:rPr>
        <w:t>請求データ作成ボタン</w:t>
      </w:r>
      <w:r w:rsidRPr="00680AD2">
        <w:rPr>
          <w:rFonts w:ascii="游ゴシック" w:eastAsia="游ゴシック" w:hAnsi="游ゴシック"/>
          <w:lang w:eastAsia="ja-JP"/>
        </w:rPr>
        <w:t>: 管理者（総務・経理担当者）が、承認された先月分の日報データを元に、新しい請求書データを作成する際に押します。未請求のデータが集計され「下書き」状態で保存されます。</w:t>
      </w:r>
    </w:p>
    <w:p w14:paraId="17EE086B" w14:textId="77777777" w:rsidR="000C5B6D" w:rsidRPr="00680AD2" w:rsidRDefault="00000000">
      <w:pPr>
        <w:numPr>
          <w:ilvl w:val="0"/>
          <w:numId w:val="34"/>
        </w:numPr>
        <w:rPr>
          <w:rFonts w:ascii="游ゴシック" w:eastAsia="游ゴシック" w:hAnsi="游ゴシック"/>
        </w:rPr>
      </w:pPr>
      <w:r w:rsidRPr="00680AD2">
        <w:rPr>
          <w:rFonts w:ascii="游ゴシック" w:eastAsia="游ゴシック" w:hAnsi="游ゴシック"/>
          <w:b/>
          <w:lang w:eastAsia="ja-JP"/>
        </w:rPr>
        <w:t>PDF発行（発行）ボタン</w:t>
      </w:r>
      <w:r w:rsidRPr="00680AD2">
        <w:rPr>
          <w:rFonts w:ascii="游ゴシック" w:eastAsia="游ゴシック" w:hAnsi="游ゴシック"/>
          <w:lang w:eastAsia="ja-JP"/>
        </w:rPr>
        <w:t>: 管理者が、作成された請求書を印刷したりクライアントにメール添付するために、PDFファイルとして出力する際に押します。</w:t>
      </w:r>
      <w:r w:rsidRPr="00680AD2">
        <w:rPr>
          <w:rFonts w:ascii="游ゴシック" w:eastAsia="游ゴシック" w:hAnsi="游ゴシック"/>
        </w:rPr>
        <w:t>請求書ステータスが「発行済」になります。</w:t>
      </w:r>
    </w:p>
    <w:p w14:paraId="21C5BF06" w14:textId="77777777" w:rsidR="000C5B6D" w:rsidRPr="00680AD2" w:rsidRDefault="00000000">
      <w:pPr>
        <w:numPr>
          <w:ilvl w:val="0"/>
          <w:numId w:val="34"/>
        </w:numPr>
        <w:rPr>
          <w:rFonts w:ascii="游ゴシック" w:eastAsia="游ゴシック" w:hAnsi="游ゴシック"/>
        </w:rPr>
      </w:pPr>
      <w:r w:rsidRPr="00680AD2">
        <w:rPr>
          <w:rFonts w:ascii="游ゴシック" w:eastAsia="游ゴシック" w:hAnsi="游ゴシック"/>
          <w:b/>
          <w:lang w:eastAsia="ja-JP"/>
        </w:rPr>
        <w:t>明細手動追加ボタン</w:t>
      </w:r>
      <w:r w:rsidRPr="00680AD2">
        <w:rPr>
          <w:rFonts w:ascii="游ゴシック" w:eastAsia="游ゴシック" w:hAnsi="游ゴシック"/>
          <w:lang w:eastAsia="ja-JP"/>
        </w:rPr>
        <w:t>: 管理者が、自動計算された請求項目以外に、イレギュラーな請求（例：追加の資材代、高速代の立替など）を手動で追加したい時に押します。</w:t>
      </w:r>
      <w:r w:rsidRPr="00680AD2">
        <w:rPr>
          <w:rFonts w:ascii="游ゴシック" w:eastAsia="游ゴシック" w:hAnsi="游ゴシック"/>
        </w:rPr>
        <w:t>新しい明細行が追加されます。</w:t>
      </w:r>
    </w:p>
    <w:p w14:paraId="3A3E0DF7" w14:textId="77777777" w:rsidR="000C5B6D" w:rsidRPr="00680AD2" w:rsidRDefault="00000000">
      <w:pPr>
        <w:numPr>
          <w:ilvl w:val="0"/>
          <w:numId w:val="34"/>
        </w:numPr>
        <w:rPr>
          <w:rFonts w:ascii="游ゴシック" w:eastAsia="游ゴシック" w:hAnsi="游ゴシック"/>
          <w:lang w:eastAsia="ja-JP"/>
        </w:rPr>
      </w:pPr>
      <w:r w:rsidRPr="00680AD2">
        <w:rPr>
          <w:rFonts w:ascii="游ゴシック" w:eastAsia="游ゴシック" w:hAnsi="游ゴシック"/>
          <w:b/>
          <w:lang w:eastAsia="ja-JP"/>
        </w:rPr>
        <w:t>入金データ登録（インポート）ボタン</w:t>
      </w:r>
      <w:r w:rsidRPr="00680AD2">
        <w:rPr>
          <w:rFonts w:ascii="游ゴシック" w:eastAsia="游ゴシック" w:hAnsi="游ゴシック"/>
          <w:lang w:eastAsia="ja-JP"/>
        </w:rPr>
        <w:t>: 経理担当者が、銀行のオンラインシステムからダウンロードした入金履歴（CSVファイルなど）をシステムに読み込ませたり、手入力で入金記録を新規登録する際に押します。</w:t>
      </w:r>
    </w:p>
    <w:p w14:paraId="79AA8CD3" w14:textId="77777777" w:rsidR="000C5B6D" w:rsidRPr="00680AD2" w:rsidRDefault="00000000">
      <w:pPr>
        <w:numPr>
          <w:ilvl w:val="0"/>
          <w:numId w:val="34"/>
        </w:numPr>
        <w:rPr>
          <w:rFonts w:ascii="游ゴシック" w:eastAsia="游ゴシック" w:hAnsi="游ゴシック"/>
          <w:lang w:eastAsia="ja-JP"/>
        </w:rPr>
      </w:pPr>
      <w:r w:rsidRPr="00680AD2">
        <w:rPr>
          <w:rFonts w:ascii="游ゴシック" w:eastAsia="游ゴシック" w:hAnsi="游ゴシック"/>
          <w:b/>
          <w:lang w:eastAsia="ja-JP"/>
        </w:rPr>
        <w:t>自動マッチングボタン</w:t>
      </w:r>
      <w:r w:rsidRPr="00680AD2">
        <w:rPr>
          <w:rFonts w:ascii="游ゴシック" w:eastAsia="游ゴシック" w:hAnsi="游ゴシック"/>
          <w:lang w:eastAsia="ja-JP"/>
        </w:rPr>
        <w:t>: 経理担当者が押すと、システムが「請求書番号」や「金額」「クライアント情報」などを手がかりに、まだ処理されていない入金データと請求書を自動的に探し出して紐付けの提案をしてくれます。</w:t>
      </w:r>
    </w:p>
    <w:p w14:paraId="1EE98187" w14:textId="77777777" w:rsidR="000C5B6D" w:rsidRPr="00680AD2" w:rsidRDefault="00000000">
      <w:pPr>
        <w:numPr>
          <w:ilvl w:val="0"/>
          <w:numId w:val="34"/>
        </w:numPr>
        <w:rPr>
          <w:rFonts w:ascii="游ゴシック" w:eastAsia="游ゴシック" w:hAnsi="游ゴシック"/>
          <w:lang w:eastAsia="ja-JP"/>
        </w:rPr>
      </w:pPr>
      <w:r w:rsidRPr="00680AD2">
        <w:rPr>
          <w:rFonts w:ascii="游ゴシック" w:eastAsia="游ゴシック" w:hAnsi="游ゴシック"/>
          <w:b/>
          <w:lang w:eastAsia="ja-JP"/>
        </w:rPr>
        <w:t>消込確定ボタン</w:t>
      </w:r>
      <w:r w:rsidRPr="00680AD2">
        <w:rPr>
          <w:rFonts w:ascii="游ゴシック" w:eastAsia="游ゴシック" w:hAnsi="游ゴシック"/>
          <w:lang w:eastAsia="ja-JP"/>
        </w:rPr>
        <w:t>: 経理担当者が、入金データと請求書の紐付け（マッチング）内容が正しいことを確認して押します。請求書が「入金済」、入金記録が「消込済」に変わり、取引の精算が完了します。</w:t>
      </w:r>
    </w:p>
    <w:p w14:paraId="7F1AC9B8" w14:textId="77777777" w:rsidR="000C5B6D" w:rsidRPr="00680AD2" w:rsidRDefault="00000000">
      <w:pPr>
        <w:numPr>
          <w:ilvl w:val="0"/>
          <w:numId w:val="34"/>
        </w:numPr>
        <w:rPr>
          <w:rFonts w:ascii="游ゴシック" w:eastAsia="游ゴシック" w:hAnsi="游ゴシック"/>
          <w:lang w:eastAsia="ja-JP"/>
        </w:rPr>
      </w:pPr>
      <w:r w:rsidRPr="00680AD2">
        <w:rPr>
          <w:rFonts w:ascii="游ゴシック" w:eastAsia="游ゴシック" w:hAnsi="游ゴシック"/>
          <w:b/>
          <w:lang w:eastAsia="ja-JP"/>
        </w:rPr>
        <w:t>請求書無効化（修正）ボタン</w:t>
      </w:r>
      <w:r w:rsidRPr="00680AD2">
        <w:rPr>
          <w:rFonts w:ascii="游ゴシック" w:eastAsia="游ゴシック" w:hAnsi="游ゴシック"/>
          <w:lang w:eastAsia="ja-JP"/>
        </w:rPr>
        <w:t>: 管理者が、発行済みの請求書に誤りを見つけ、新</w:t>
      </w:r>
      <w:r w:rsidRPr="00680AD2">
        <w:rPr>
          <w:rFonts w:ascii="游ゴシック" w:eastAsia="游ゴシック" w:hAnsi="游ゴシック"/>
          <w:lang w:eastAsia="ja-JP"/>
        </w:rPr>
        <w:lastRenderedPageBreak/>
        <w:t>しく作り直すために古いものを破棄したい時に押します。ステータスが「無効」となります。</w:t>
      </w:r>
    </w:p>
    <w:p w14:paraId="41B98218" w14:textId="77777777" w:rsidR="000C5B6D" w:rsidRPr="00680AD2" w:rsidRDefault="00000000">
      <w:pPr>
        <w:pStyle w:val="3"/>
        <w:rPr>
          <w:rFonts w:ascii="游ゴシック" w:eastAsia="游ゴシック" w:hAnsi="游ゴシック"/>
          <w:lang w:eastAsia="ja-JP"/>
        </w:rPr>
      </w:pPr>
      <w:bookmarkStart w:id="59" w:name="_Toc237295767"/>
      <w:r w:rsidRPr="00680AD2">
        <w:rPr>
          <w:rFonts w:ascii="游ゴシック" w:eastAsia="游ゴシック" w:hAnsi="游ゴシック"/>
          <w:lang w:eastAsia="ja-JP"/>
        </w:rPr>
        <w:t>5. この画面の利用価値・できること（メリット）</w:t>
      </w:r>
      <w:bookmarkEnd w:id="59"/>
    </w:p>
    <w:p w14:paraId="04C09C14" w14:textId="77777777" w:rsidR="000C5B6D" w:rsidRPr="00680AD2" w:rsidRDefault="00000000">
      <w:pPr>
        <w:rPr>
          <w:rFonts w:ascii="游ゴシック" w:eastAsia="游ゴシック" w:hAnsi="游ゴシック"/>
          <w:lang w:eastAsia="ja-JP"/>
        </w:rPr>
      </w:pPr>
      <w:r w:rsidRPr="00680AD2">
        <w:rPr>
          <w:rFonts w:ascii="游ゴシック" w:eastAsia="游ゴシック" w:hAnsi="游ゴシック"/>
          <w:lang w:eastAsia="ja-JP"/>
        </w:rPr>
        <w:t>日報から請求金額が自動で集計されるため、月末の請求書作成にかかる時間が大幅に短縮され、エクセルでの計算ミスや請求漏れがなくなります。 銀行の入金データと画面上で直接マッチングできるため、通帳と請求書を見比べながらペンでチェックしていくようなアナログな消込作業が不要になります。 振込手数料によって請求額と入金額に数円〜数百円のズレがある場合でも、システム上で柔軟に調整できるため、経理業務のストレスが軽減されます。誰が未払いなのかが一瞬で検索できるのも大きなメリットです。</w:t>
      </w:r>
    </w:p>
    <w:p w14:paraId="6C305812" w14:textId="77777777" w:rsidR="000C5B6D" w:rsidRPr="00680AD2" w:rsidRDefault="00000000">
      <w:pPr>
        <w:pStyle w:val="3"/>
        <w:rPr>
          <w:rFonts w:ascii="游ゴシック" w:eastAsia="游ゴシック" w:hAnsi="游ゴシック"/>
          <w:lang w:eastAsia="ja-JP"/>
        </w:rPr>
      </w:pPr>
      <w:bookmarkStart w:id="60" w:name="_Toc237295768"/>
      <w:r w:rsidRPr="00680AD2">
        <w:rPr>
          <w:rFonts w:ascii="游ゴシック" w:eastAsia="游ゴシック" w:hAnsi="游ゴシック"/>
          <w:lang w:eastAsia="ja-JP"/>
        </w:rPr>
        <w:t>6. 将来構想</w:t>
      </w:r>
      <w:bookmarkEnd w:id="60"/>
    </w:p>
    <w:p w14:paraId="15AF9C35" w14:textId="772F390D" w:rsidR="00680AD2" w:rsidRPr="00680AD2" w:rsidRDefault="00000000">
      <w:pPr>
        <w:rPr>
          <w:rFonts w:ascii="游ゴシック" w:eastAsia="游ゴシック" w:hAnsi="游ゴシック"/>
          <w:lang w:eastAsia="ja-JP"/>
        </w:rPr>
      </w:pPr>
      <w:r w:rsidRPr="00680AD2">
        <w:rPr>
          <w:rFonts w:ascii="游ゴシック" w:eastAsia="游ゴシック" w:hAnsi="游ゴシック"/>
          <w:lang w:eastAsia="ja-JP"/>
        </w:rPr>
        <w:t>特になし</w:t>
      </w:r>
    </w:p>
    <w:p w14:paraId="69AC9856" w14:textId="77777777" w:rsidR="00680AD2" w:rsidRPr="00680AD2" w:rsidRDefault="00680AD2">
      <w:pPr>
        <w:widowControl/>
        <w:rPr>
          <w:rFonts w:ascii="游ゴシック" w:eastAsia="游ゴシック" w:hAnsi="游ゴシック"/>
          <w:lang w:eastAsia="ja-JP"/>
        </w:rPr>
      </w:pPr>
      <w:r w:rsidRPr="00680AD2">
        <w:rPr>
          <w:rFonts w:ascii="游ゴシック" w:eastAsia="游ゴシック" w:hAnsi="游ゴシック"/>
          <w:lang w:eastAsia="ja-JP"/>
        </w:rPr>
        <w:br w:type="page"/>
      </w:r>
    </w:p>
    <w:p w14:paraId="5833EA81" w14:textId="77777777" w:rsidR="000C5B6D" w:rsidRPr="003356C3" w:rsidRDefault="00000000" w:rsidP="00451196">
      <w:pPr>
        <w:pStyle w:val="1"/>
        <w:rPr>
          <w:rStyle w:val="22"/>
          <w:sz w:val="28"/>
          <w:szCs w:val="28"/>
        </w:rPr>
      </w:pPr>
      <w:bookmarkStart w:id="61" w:name="_Toc237295769"/>
      <w:r w:rsidRPr="003356C3">
        <w:rPr>
          <w:rStyle w:val="22"/>
          <w:lang w:eastAsia="ja-JP"/>
        </w:rPr>
        <w:lastRenderedPageBreak/>
        <w:t>第</w:t>
      </w:r>
      <w:r w:rsidR="00451196" w:rsidRPr="003356C3">
        <w:rPr>
          <w:rStyle w:val="22"/>
          <w:rFonts w:hint="eastAsia"/>
          <w:lang w:eastAsia="ja-JP"/>
        </w:rPr>
        <w:t>9</w:t>
      </w:r>
      <w:r w:rsidRPr="003356C3">
        <w:rPr>
          <w:rStyle w:val="22"/>
          <w:lang w:eastAsia="ja-JP"/>
        </w:rPr>
        <w:t>章：支払管理画面</w:t>
      </w:r>
      <w:r w:rsidRPr="003356C3">
        <w:rPr>
          <w:rStyle w:val="22"/>
          <w:sz w:val="28"/>
          <w:szCs w:val="28"/>
          <w:lang w:eastAsia="ja-JP"/>
        </w:rPr>
        <w:t>（手数料天引き等の控除明細）</w:t>
      </w:r>
      <w:bookmarkEnd w:id="61"/>
    </w:p>
    <w:p w14:paraId="16388323" w14:textId="77777777" w:rsidR="000C5B6D" w:rsidRPr="00680AD2" w:rsidRDefault="00000000">
      <w:pPr>
        <w:pStyle w:val="3"/>
        <w:rPr>
          <w:rFonts w:ascii="游ゴシック" w:eastAsia="游ゴシック" w:hAnsi="游ゴシック"/>
        </w:rPr>
      </w:pPr>
      <w:bookmarkStart w:id="62" w:name="_Toc237295770"/>
      <w:r w:rsidRPr="00680AD2">
        <w:rPr>
          <w:rFonts w:ascii="游ゴシック" w:eastAsia="游ゴシック" w:hAnsi="游ゴシック"/>
        </w:rPr>
        <w:t>1. 画面イメージ</w:t>
      </w:r>
      <w:bookmarkEnd w:id="62"/>
    </w:p>
    <w:p w14:paraId="110BA3DE" w14:textId="77777777" w:rsidR="000C5B6D" w:rsidRPr="00680AD2" w:rsidRDefault="00000000">
      <w:pPr>
        <w:rPr>
          <w:rFonts w:ascii="游ゴシック" w:eastAsia="游ゴシック" w:hAnsi="游ゴシック"/>
        </w:rPr>
      </w:pPr>
      <w:r w:rsidRPr="00680AD2">
        <w:rPr>
          <w:rFonts w:ascii="游ゴシック" w:eastAsia="游ゴシック" w:hAnsi="游ゴシック"/>
          <w:noProof/>
        </w:rPr>
        <w:drawing>
          <wp:inline distT="0" distB="0" distL="0" distR="0" wp14:anchorId="6CE0B838" wp14:editId="04081AAF">
            <wp:extent cx="5486400" cy="3062177"/>
            <wp:effectExtent l="0" t="0" r="0" b="0"/>
            <wp:docPr id="8" name="image-e4O8hveqkFZMcz5t_URcM.jpeg"/>
            <wp:cNvGraphicFramePr/>
            <a:graphic xmlns:a="http://schemas.openxmlformats.org/drawingml/2006/main">
              <a:graphicData uri="http://schemas.openxmlformats.org/drawingml/2006/picture">
                <pic:pic xmlns:pic="http://schemas.openxmlformats.org/drawingml/2006/picture">
                  <pic:nvPicPr>
                    <pic:cNvPr id="8" name="image-e4O8hveqkFZMcz5t_URcM.jpeg" descr="画面モックアップ"/>
                    <pic:cNvPicPr/>
                  </pic:nvPicPr>
                  <pic:blipFill>
                    <a:blip r:embed="rId17" cstate="print"/>
                    <a:srcRect/>
                    <a:stretch>
                      <a:fillRect/>
                    </a:stretch>
                  </pic:blipFill>
                  <pic:spPr>
                    <a:xfrm>
                      <a:off x="0" y="0"/>
                      <a:ext cx="5486400" cy="3062177"/>
                    </a:xfrm>
                    <a:prstGeom prst="rect">
                      <a:avLst/>
                    </a:prstGeom>
                  </pic:spPr>
                </pic:pic>
              </a:graphicData>
            </a:graphic>
          </wp:inline>
        </w:drawing>
      </w:r>
    </w:p>
    <w:p w14:paraId="069A4070" w14:textId="77777777" w:rsidR="000C5B6D" w:rsidRPr="00680AD2" w:rsidRDefault="00000000">
      <w:pPr>
        <w:rPr>
          <w:rFonts w:ascii="游ゴシック" w:eastAsia="游ゴシック" w:hAnsi="游ゴシック"/>
          <w:lang w:eastAsia="ja-JP"/>
        </w:rPr>
      </w:pPr>
      <w:r w:rsidRPr="00680AD2">
        <w:rPr>
          <w:rFonts w:ascii="游ゴシック" w:eastAsia="游ゴシック" w:hAnsi="游ゴシック"/>
          <w:lang w:eastAsia="ja-JP"/>
        </w:rPr>
        <w:t>画面上部には対象パートナーや対象期間などの基本情報が配置され、中央部には総支給額、各種控除額（事務手数料や先払い控除など）、最終的な差引支給額がカード形式で分かりやすく分割表示されています。一目で支給額と控除の内訳が把握できるよう、金額の大きい項目や重要な控除項目を色分けして目立たせる工夫が施されています。</w:t>
      </w:r>
    </w:p>
    <w:p w14:paraId="66A6B26C" w14:textId="77777777" w:rsidR="000C5B6D" w:rsidRPr="00680AD2" w:rsidRDefault="00000000">
      <w:pPr>
        <w:pStyle w:val="3"/>
        <w:rPr>
          <w:rFonts w:ascii="游ゴシック" w:eastAsia="游ゴシック" w:hAnsi="游ゴシック"/>
          <w:lang w:eastAsia="ja-JP"/>
        </w:rPr>
      </w:pPr>
      <w:bookmarkStart w:id="63" w:name="_Toc237295771"/>
      <w:r w:rsidRPr="00680AD2">
        <w:rPr>
          <w:rFonts w:ascii="游ゴシック" w:eastAsia="游ゴシック" w:hAnsi="游ゴシック"/>
          <w:lang w:eastAsia="ja-JP"/>
        </w:rPr>
        <w:t>2. 機能概要</w:t>
      </w:r>
      <w:bookmarkEnd w:id="63"/>
    </w:p>
    <w:p w14:paraId="2417B9BE" w14:textId="77777777" w:rsidR="000C5B6D" w:rsidRPr="00680AD2" w:rsidRDefault="00000000">
      <w:pPr>
        <w:rPr>
          <w:rFonts w:ascii="游ゴシック" w:eastAsia="游ゴシック" w:hAnsi="游ゴシック"/>
          <w:lang w:eastAsia="ja-JP"/>
        </w:rPr>
      </w:pPr>
      <w:r w:rsidRPr="00680AD2">
        <w:rPr>
          <w:rFonts w:ascii="游ゴシック" w:eastAsia="游ゴシック" w:hAnsi="游ゴシック"/>
          <w:lang w:eastAsia="ja-JP"/>
        </w:rPr>
        <w:t>日々の稼働実績から自動計算されたパートナー（ドライバーなど）への支払額を確認・確定するための画面です。 単純な稼働分の支払いだけでなく、事務手数料や安全協力会費といった控除項目、さらに先払いや分割払いの精算までを自動で差し引いた最終的な支給額を算出します。 複雑な手計算をなくし、経理担当者の負担を大幅に削減します。 支払明細書（PDF）の発行もこの画面から行え、パートナーへの通知がスムーズになります。 最終的に支払いを確定させることで、銀行振込や収支管理データへとシームレスに連携します。</w:t>
      </w:r>
    </w:p>
    <w:p w14:paraId="3D3D8611" w14:textId="77777777" w:rsidR="000C5B6D" w:rsidRPr="00680AD2" w:rsidRDefault="00000000">
      <w:pPr>
        <w:pStyle w:val="3"/>
        <w:rPr>
          <w:rFonts w:ascii="游ゴシック" w:eastAsia="游ゴシック" w:hAnsi="游ゴシック"/>
          <w:lang w:eastAsia="ja-JP"/>
        </w:rPr>
      </w:pPr>
      <w:bookmarkStart w:id="64" w:name="_Toc237295772"/>
      <w:r w:rsidRPr="00680AD2">
        <w:rPr>
          <w:rFonts w:ascii="游ゴシック" w:eastAsia="游ゴシック" w:hAnsi="游ゴシック"/>
          <w:lang w:eastAsia="ja-JP"/>
        </w:rPr>
        <w:lastRenderedPageBreak/>
        <w:t>3. 画面上の入力項目・表示項目（具体例付き）</w:t>
      </w:r>
      <w:bookmarkEnd w:id="64"/>
    </w:p>
    <w:p w14:paraId="7C4CFE0F" w14:textId="77777777" w:rsidR="000C5B6D" w:rsidRPr="00680AD2" w:rsidRDefault="00000000">
      <w:pPr>
        <w:numPr>
          <w:ilvl w:val="0"/>
          <w:numId w:val="35"/>
        </w:numPr>
        <w:rPr>
          <w:rFonts w:ascii="游ゴシック" w:eastAsia="游ゴシック" w:hAnsi="游ゴシック"/>
        </w:rPr>
      </w:pPr>
      <w:r w:rsidRPr="00680AD2">
        <w:rPr>
          <w:rFonts w:ascii="游ゴシック" w:eastAsia="游ゴシック" w:hAnsi="游ゴシック"/>
          <w:b/>
          <w:lang w:eastAsia="ja-JP"/>
        </w:rPr>
        <w:t>パートナー情報</w:t>
      </w:r>
      <w:r w:rsidRPr="00680AD2">
        <w:rPr>
          <w:rFonts w:ascii="游ゴシック" w:eastAsia="游ゴシック" w:hAnsi="游ゴシック"/>
          <w:lang w:eastAsia="ja-JP"/>
        </w:rPr>
        <w:t>: 支払い対象となるパートナーの氏名や連絡先が表示されます。</w:t>
      </w:r>
      <w:r w:rsidRPr="00680AD2">
        <w:rPr>
          <w:rFonts w:ascii="游ゴシック" w:eastAsia="游ゴシック" w:hAnsi="游ゴシック"/>
        </w:rPr>
        <w:t>（例：「山田 太郎」）</w:t>
      </w:r>
    </w:p>
    <w:p w14:paraId="30BB7505" w14:textId="77777777" w:rsidR="000C5B6D" w:rsidRPr="00680AD2" w:rsidRDefault="00000000">
      <w:pPr>
        <w:numPr>
          <w:ilvl w:val="0"/>
          <w:numId w:val="35"/>
        </w:numPr>
        <w:rPr>
          <w:rFonts w:ascii="游ゴシック" w:eastAsia="游ゴシック" w:hAnsi="游ゴシック"/>
          <w:lang w:eastAsia="ja-JP"/>
        </w:rPr>
      </w:pPr>
      <w:r w:rsidRPr="00680AD2">
        <w:rPr>
          <w:rFonts w:ascii="游ゴシック" w:eastAsia="游ゴシック" w:hAnsi="游ゴシック"/>
          <w:b/>
          <w:lang w:eastAsia="ja-JP"/>
        </w:rPr>
        <w:t>計算期間</w:t>
      </w:r>
      <w:r w:rsidRPr="00680AD2">
        <w:rPr>
          <w:rFonts w:ascii="游ゴシック" w:eastAsia="游ゴシック" w:hAnsi="游ゴシック"/>
          <w:lang w:eastAsia="ja-JP"/>
        </w:rPr>
        <w:t>: 今回の支払いの対象となる稼働期間です。（例：「2026年7月1日 〜 2026年7月31日」）</w:t>
      </w:r>
    </w:p>
    <w:p w14:paraId="22850621" w14:textId="77777777" w:rsidR="000C5B6D" w:rsidRPr="00680AD2" w:rsidRDefault="00000000">
      <w:pPr>
        <w:numPr>
          <w:ilvl w:val="0"/>
          <w:numId w:val="35"/>
        </w:numPr>
        <w:rPr>
          <w:rFonts w:ascii="游ゴシック" w:eastAsia="游ゴシック" w:hAnsi="游ゴシック"/>
        </w:rPr>
      </w:pPr>
      <w:r w:rsidRPr="00680AD2">
        <w:rPr>
          <w:rFonts w:ascii="游ゴシック" w:eastAsia="游ゴシック" w:hAnsi="游ゴシック"/>
          <w:b/>
          <w:lang w:eastAsia="ja-JP"/>
        </w:rPr>
        <w:t>支払予定日</w:t>
      </w:r>
      <w:r w:rsidRPr="00680AD2">
        <w:rPr>
          <w:rFonts w:ascii="游ゴシック" w:eastAsia="游ゴシック" w:hAnsi="游ゴシック"/>
          <w:lang w:eastAsia="ja-JP"/>
        </w:rPr>
        <w:t>: 実際に銀行口座へ振り込まれる予定の日付を入力・表示します。</w:t>
      </w:r>
      <w:r w:rsidRPr="00680AD2">
        <w:rPr>
          <w:rFonts w:ascii="游ゴシック" w:eastAsia="游ゴシック" w:hAnsi="游ゴシック"/>
        </w:rPr>
        <w:t>（例：「2026年8月25日」）</w:t>
      </w:r>
    </w:p>
    <w:p w14:paraId="6448D423" w14:textId="77777777" w:rsidR="000C5B6D" w:rsidRPr="00680AD2" w:rsidRDefault="00000000">
      <w:pPr>
        <w:numPr>
          <w:ilvl w:val="0"/>
          <w:numId w:val="35"/>
        </w:numPr>
        <w:rPr>
          <w:rFonts w:ascii="游ゴシック" w:eastAsia="游ゴシック" w:hAnsi="游ゴシック"/>
        </w:rPr>
      </w:pPr>
      <w:r w:rsidRPr="00680AD2">
        <w:rPr>
          <w:rFonts w:ascii="游ゴシック" w:eastAsia="游ゴシック" w:hAnsi="游ゴシック"/>
          <w:b/>
          <w:lang w:eastAsia="ja-JP"/>
        </w:rPr>
        <w:t>総支給額</w:t>
      </w:r>
      <w:r w:rsidRPr="00680AD2">
        <w:rPr>
          <w:rFonts w:ascii="游ゴシック" w:eastAsia="游ゴシック" w:hAnsi="游ゴシック"/>
          <w:lang w:eastAsia="ja-JP"/>
        </w:rPr>
        <w:t>: 稼働実績に基づき計算された、控除前の支給合計金額です。</w:t>
      </w:r>
      <w:r w:rsidRPr="00680AD2">
        <w:rPr>
          <w:rFonts w:ascii="游ゴシック" w:eastAsia="游ゴシック" w:hAnsi="游ゴシック"/>
        </w:rPr>
        <w:t>（例：「350,000円」）</w:t>
      </w:r>
    </w:p>
    <w:p w14:paraId="58FF2CBD" w14:textId="77777777" w:rsidR="000C5B6D" w:rsidRPr="00680AD2" w:rsidRDefault="00000000">
      <w:pPr>
        <w:numPr>
          <w:ilvl w:val="0"/>
          <w:numId w:val="35"/>
        </w:numPr>
        <w:rPr>
          <w:rFonts w:ascii="游ゴシック" w:eastAsia="游ゴシック" w:hAnsi="游ゴシック"/>
        </w:rPr>
      </w:pPr>
      <w:r w:rsidRPr="00680AD2">
        <w:rPr>
          <w:rFonts w:ascii="游ゴシック" w:eastAsia="游ゴシック" w:hAnsi="游ゴシック"/>
          <w:b/>
          <w:lang w:eastAsia="ja-JP"/>
        </w:rPr>
        <w:t>通常控除額</w:t>
      </w:r>
      <w:r w:rsidRPr="00680AD2">
        <w:rPr>
          <w:rFonts w:ascii="游ゴシック" w:eastAsia="游ゴシック" w:hAnsi="游ゴシック"/>
          <w:lang w:eastAsia="ja-JP"/>
        </w:rPr>
        <w:t>: 毎月定額で引かれる事務手数料や安全協力会費などの合計です。</w:t>
      </w:r>
      <w:r w:rsidRPr="00680AD2">
        <w:rPr>
          <w:rFonts w:ascii="游ゴシック" w:eastAsia="游ゴシック" w:hAnsi="游ゴシック"/>
        </w:rPr>
        <w:t>（例：「15,000円」）</w:t>
      </w:r>
    </w:p>
    <w:p w14:paraId="50642953" w14:textId="77777777" w:rsidR="000C5B6D" w:rsidRPr="00680AD2" w:rsidRDefault="00000000">
      <w:pPr>
        <w:numPr>
          <w:ilvl w:val="0"/>
          <w:numId w:val="35"/>
        </w:numPr>
        <w:rPr>
          <w:rFonts w:ascii="游ゴシック" w:eastAsia="游ゴシック" w:hAnsi="游ゴシック"/>
          <w:lang w:eastAsia="ja-JP"/>
        </w:rPr>
      </w:pPr>
      <w:r w:rsidRPr="00680AD2">
        <w:rPr>
          <w:rFonts w:ascii="游ゴシック" w:eastAsia="游ゴシック" w:hAnsi="游ゴシック"/>
          <w:b/>
          <w:lang w:eastAsia="ja-JP"/>
        </w:rPr>
        <w:t>先払控除額</w:t>
      </w:r>
      <w:r w:rsidRPr="00680AD2">
        <w:rPr>
          <w:rFonts w:ascii="游ゴシック" w:eastAsia="游ゴシック" w:hAnsi="游ゴシック"/>
          <w:lang w:eastAsia="ja-JP"/>
        </w:rPr>
        <w:t>: すでに先払いとしてパートナーに支給済みの金額です。自動連動します。（例：「50,000円」）</w:t>
      </w:r>
    </w:p>
    <w:p w14:paraId="2D9226C0" w14:textId="77777777" w:rsidR="000C5B6D" w:rsidRPr="00680AD2" w:rsidRDefault="00000000">
      <w:pPr>
        <w:numPr>
          <w:ilvl w:val="0"/>
          <w:numId w:val="35"/>
        </w:numPr>
        <w:rPr>
          <w:rFonts w:ascii="游ゴシック" w:eastAsia="游ゴシック" w:hAnsi="游ゴシック"/>
        </w:rPr>
      </w:pPr>
      <w:r w:rsidRPr="00680AD2">
        <w:rPr>
          <w:rFonts w:ascii="游ゴシック" w:eastAsia="游ゴシック" w:hAnsi="游ゴシック"/>
          <w:b/>
          <w:lang w:eastAsia="ja-JP"/>
        </w:rPr>
        <w:t>振込手数料</w:t>
      </w:r>
      <w:r w:rsidRPr="00680AD2">
        <w:rPr>
          <w:rFonts w:ascii="游ゴシック" w:eastAsia="游ゴシック" w:hAnsi="游ゴシック"/>
          <w:lang w:eastAsia="ja-JP"/>
        </w:rPr>
        <w:t>: 銀行振込時に発生する手数料を入力します。</w:t>
      </w:r>
      <w:r w:rsidRPr="00680AD2">
        <w:rPr>
          <w:rFonts w:ascii="游ゴシック" w:eastAsia="游ゴシック" w:hAnsi="游ゴシック"/>
        </w:rPr>
        <w:t>（例：「330円」）</w:t>
      </w:r>
    </w:p>
    <w:p w14:paraId="5AE5662B" w14:textId="77777777" w:rsidR="000C5B6D" w:rsidRPr="00680AD2" w:rsidRDefault="00000000">
      <w:pPr>
        <w:numPr>
          <w:ilvl w:val="0"/>
          <w:numId w:val="35"/>
        </w:numPr>
        <w:rPr>
          <w:rFonts w:ascii="游ゴシック" w:eastAsia="游ゴシック" w:hAnsi="游ゴシック"/>
        </w:rPr>
      </w:pPr>
      <w:r w:rsidRPr="00680AD2">
        <w:rPr>
          <w:rFonts w:ascii="游ゴシック" w:eastAsia="游ゴシック" w:hAnsi="游ゴシック"/>
          <w:b/>
          <w:lang w:eastAsia="ja-JP"/>
        </w:rPr>
        <w:t>ペナルティ/調整額</w:t>
      </w:r>
      <w:r w:rsidRPr="00680AD2">
        <w:rPr>
          <w:rFonts w:ascii="游ゴシック" w:eastAsia="游ゴシック" w:hAnsi="游ゴシック"/>
          <w:lang w:eastAsia="ja-JP"/>
        </w:rPr>
        <w:t>: 業務上のペナルティや特別な調整による増減額を入力します。</w:t>
      </w:r>
      <w:r w:rsidRPr="00680AD2">
        <w:rPr>
          <w:rFonts w:ascii="游ゴシック" w:eastAsia="游ゴシック" w:hAnsi="游ゴシック"/>
        </w:rPr>
        <w:t>（例：「-5,000円」）</w:t>
      </w:r>
    </w:p>
    <w:p w14:paraId="2D8D7855" w14:textId="77777777" w:rsidR="000C5B6D" w:rsidRPr="00680AD2" w:rsidRDefault="00000000">
      <w:pPr>
        <w:numPr>
          <w:ilvl w:val="0"/>
          <w:numId w:val="35"/>
        </w:numPr>
        <w:rPr>
          <w:rFonts w:ascii="游ゴシック" w:eastAsia="游ゴシック" w:hAnsi="游ゴシック"/>
        </w:rPr>
      </w:pPr>
      <w:r w:rsidRPr="00680AD2">
        <w:rPr>
          <w:rFonts w:ascii="游ゴシック" w:eastAsia="游ゴシック" w:hAnsi="游ゴシック"/>
          <w:b/>
          <w:lang w:eastAsia="ja-JP"/>
        </w:rPr>
        <w:t>差引支給額（最終支払額）</w:t>
      </w:r>
      <w:r w:rsidRPr="00680AD2">
        <w:rPr>
          <w:rFonts w:ascii="游ゴシック" w:eastAsia="游ゴシック" w:hAnsi="游ゴシック"/>
          <w:lang w:eastAsia="ja-JP"/>
        </w:rPr>
        <w:t>: 総支給額からすべての控除を差し引いた、実際に振り込まれる金額です。</w:t>
      </w:r>
      <w:r w:rsidRPr="00680AD2">
        <w:rPr>
          <w:rFonts w:ascii="游ゴシック" w:eastAsia="游ゴシック" w:hAnsi="游ゴシック"/>
        </w:rPr>
        <w:t>（例：「279,670円」）</w:t>
      </w:r>
    </w:p>
    <w:p w14:paraId="274E2042" w14:textId="77777777" w:rsidR="000C5B6D" w:rsidRPr="00680AD2" w:rsidRDefault="00000000">
      <w:pPr>
        <w:numPr>
          <w:ilvl w:val="0"/>
          <w:numId w:val="35"/>
        </w:numPr>
        <w:rPr>
          <w:rFonts w:ascii="游ゴシック" w:eastAsia="游ゴシック" w:hAnsi="游ゴシック"/>
          <w:lang w:eastAsia="ja-JP"/>
        </w:rPr>
      </w:pPr>
      <w:r w:rsidRPr="00680AD2">
        <w:rPr>
          <w:rFonts w:ascii="游ゴシック" w:eastAsia="游ゴシック" w:hAnsi="游ゴシック"/>
          <w:b/>
          <w:lang w:eastAsia="ja-JP"/>
        </w:rPr>
        <w:t>支払種別</w:t>
      </w:r>
      <w:r w:rsidRPr="00680AD2">
        <w:rPr>
          <w:rFonts w:ascii="游ゴシック" w:eastAsia="游ゴシック" w:hAnsi="游ゴシック"/>
          <w:lang w:eastAsia="ja-JP"/>
        </w:rPr>
        <w:t>: 通常の支払いか、特別な支払いかを選択します。（例：「通常」を選択）</w:t>
      </w:r>
    </w:p>
    <w:p w14:paraId="7B385379" w14:textId="77777777" w:rsidR="000C5B6D" w:rsidRPr="00680AD2" w:rsidRDefault="00000000">
      <w:pPr>
        <w:numPr>
          <w:ilvl w:val="0"/>
          <w:numId w:val="35"/>
        </w:numPr>
        <w:rPr>
          <w:rFonts w:ascii="游ゴシック" w:eastAsia="游ゴシック" w:hAnsi="游ゴシック"/>
          <w:lang w:eastAsia="ja-JP"/>
        </w:rPr>
      </w:pPr>
      <w:r w:rsidRPr="00680AD2">
        <w:rPr>
          <w:rFonts w:ascii="游ゴシック" w:eastAsia="游ゴシック" w:hAnsi="游ゴシック"/>
          <w:b/>
          <w:lang w:eastAsia="ja-JP"/>
        </w:rPr>
        <w:t>支払ステータス</w:t>
      </w:r>
      <w:r w:rsidRPr="00680AD2">
        <w:rPr>
          <w:rFonts w:ascii="游ゴシック" w:eastAsia="游ゴシック" w:hAnsi="游ゴシック"/>
          <w:lang w:eastAsia="ja-JP"/>
        </w:rPr>
        <w:t>: 現在の支払いの進行状況が表示されます。（例：「未支払」「確定」「支払済」）</w:t>
      </w:r>
    </w:p>
    <w:p w14:paraId="3AE73E72" w14:textId="77777777" w:rsidR="000C5B6D" w:rsidRPr="00680AD2" w:rsidRDefault="00000000">
      <w:pPr>
        <w:numPr>
          <w:ilvl w:val="0"/>
          <w:numId w:val="35"/>
        </w:numPr>
        <w:rPr>
          <w:rFonts w:ascii="游ゴシック" w:eastAsia="游ゴシック" w:hAnsi="游ゴシック"/>
        </w:rPr>
      </w:pPr>
      <w:r w:rsidRPr="00680AD2">
        <w:rPr>
          <w:rFonts w:ascii="游ゴシック" w:eastAsia="游ゴシック" w:hAnsi="游ゴシック"/>
          <w:b/>
          <w:lang w:eastAsia="ja-JP"/>
        </w:rPr>
        <w:t>実際の支払日</w:t>
      </w:r>
      <w:r w:rsidRPr="00680AD2">
        <w:rPr>
          <w:rFonts w:ascii="游ゴシック" w:eastAsia="游ゴシック" w:hAnsi="游ゴシック"/>
          <w:lang w:eastAsia="ja-JP"/>
        </w:rPr>
        <w:t>: 振込が完了した実際の日付が記録されます。</w:t>
      </w:r>
      <w:r w:rsidRPr="00680AD2">
        <w:rPr>
          <w:rFonts w:ascii="游ゴシック" w:eastAsia="游ゴシック" w:hAnsi="游ゴシック"/>
        </w:rPr>
        <w:t>（例：「2026年8月25日」）</w:t>
      </w:r>
    </w:p>
    <w:p w14:paraId="54536E0F" w14:textId="77777777" w:rsidR="000C5B6D" w:rsidRPr="00680AD2" w:rsidRDefault="00000000">
      <w:pPr>
        <w:numPr>
          <w:ilvl w:val="0"/>
          <w:numId w:val="35"/>
        </w:numPr>
        <w:rPr>
          <w:rFonts w:ascii="游ゴシック" w:eastAsia="游ゴシック" w:hAnsi="游ゴシック"/>
        </w:rPr>
      </w:pPr>
      <w:r w:rsidRPr="00680AD2">
        <w:rPr>
          <w:rFonts w:ascii="游ゴシック" w:eastAsia="游ゴシック" w:hAnsi="游ゴシック"/>
          <w:b/>
          <w:lang w:eastAsia="ja-JP"/>
        </w:rPr>
        <w:t>実際の支払額</w:t>
      </w:r>
      <w:r w:rsidRPr="00680AD2">
        <w:rPr>
          <w:rFonts w:ascii="游ゴシック" w:eastAsia="游ゴシック" w:hAnsi="游ゴシック"/>
          <w:lang w:eastAsia="ja-JP"/>
        </w:rPr>
        <w:t>: 実際に振り込まれた金額です。</w:t>
      </w:r>
      <w:r w:rsidRPr="00680AD2">
        <w:rPr>
          <w:rFonts w:ascii="游ゴシック" w:eastAsia="游ゴシック" w:hAnsi="游ゴシック"/>
        </w:rPr>
        <w:t>（例：「279,670円」）</w:t>
      </w:r>
    </w:p>
    <w:p w14:paraId="1FB21CB4" w14:textId="77777777" w:rsidR="000C5B6D" w:rsidRPr="00680AD2" w:rsidRDefault="00000000">
      <w:pPr>
        <w:numPr>
          <w:ilvl w:val="0"/>
          <w:numId w:val="35"/>
        </w:numPr>
        <w:rPr>
          <w:rFonts w:ascii="游ゴシック" w:eastAsia="游ゴシック" w:hAnsi="游ゴシック"/>
          <w:lang w:eastAsia="ja-JP"/>
        </w:rPr>
      </w:pPr>
      <w:r w:rsidRPr="00680AD2">
        <w:rPr>
          <w:rFonts w:ascii="游ゴシック" w:eastAsia="游ゴシック" w:hAnsi="游ゴシック"/>
          <w:b/>
          <w:lang w:eastAsia="ja-JP"/>
        </w:rPr>
        <w:t>備考</w:t>
      </w:r>
      <w:r w:rsidRPr="00680AD2">
        <w:rPr>
          <w:rFonts w:ascii="游ゴシック" w:eastAsia="游ゴシック" w:hAnsi="游ゴシック"/>
          <w:lang w:eastAsia="ja-JP"/>
        </w:rPr>
        <w:t>: 支払いに関する特記事項やメモを自由に入力します。（例：「今月は先払い精算あり」）</w:t>
      </w:r>
    </w:p>
    <w:p w14:paraId="0F03E469" w14:textId="77777777" w:rsidR="000C5B6D" w:rsidRPr="00680AD2" w:rsidRDefault="00000000">
      <w:pPr>
        <w:numPr>
          <w:ilvl w:val="0"/>
          <w:numId w:val="35"/>
        </w:numPr>
        <w:rPr>
          <w:rFonts w:ascii="游ゴシック" w:eastAsia="游ゴシック" w:hAnsi="游ゴシック"/>
          <w:lang w:eastAsia="ja-JP"/>
        </w:rPr>
      </w:pPr>
      <w:r w:rsidRPr="00680AD2">
        <w:rPr>
          <w:rFonts w:ascii="游ゴシック" w:eastAsia="游ゴシック" w:hAnsi="游ゴシック"/>
          <w:b/>
          <w:lang w:eastAsia="ja-JP"/>
        </w:rPr>
        <w:t>支払明細行（テーブル表示）</w:t>
      </w:r>
      <w:r w:rsidRPr="00680AD2">
        <w:rPr>
          <w:rFonts w:ascii="游ゴシック" w:eastAsia="游ゴシック" w:hAnsi="游ゴシック"/>
          <w:lang w:eastAsia="ja-JP"/>
        </w:rPr>
        <w:t>: 稼働日ごとの内容、単価、数量、金額が一覧で表示されます。（例：「7月5日 スポット配送 単価10,000円 数量1 金額10,000</w:t>
      </w:r>
      <w:r w:rsidRPr="00680AD2">
        <w:rPr>
          <w:rFonts w:ascii="游ゴシック" w:eastAsia="游ゴシック" w:hAnsi="游ゴシック"/>
          <w:lang w:eastAsia="ja-JP"/>
        </w:rPr>
        <w:lastRenderedPageBreak/>
        <w:t>円」）</w:t>
      </w:r>
    </w:p>
    <w:p w14:paraId="235E3A68" w14:textId="77777777" w:rsidR="000C5B6D" w:rsidRPr="00680AD2" w:rsidRDefault="00000000">
      <w:pPr>
        <w:pStyle w:val="3"/>
        <w:rPr>
          <w:rFonts w:ascii="游ゴシック" w:eastAsia="游ゴシック" w:hAnsi="游ゴシック"/>
          <w:lang w:eastAsia="ja-JP"/>
        </w:rPr>
      </w:pPr>
      <w:bookmarkStart w:id="65" w:name="_Toc237295773"/>
      <w:r w:rsidRPr="00680AD2">
        <w:rPr>
          <w:rFonts w:ascii="游ゴシック" w:eastAsia="游ゴシック" w:hAnsi="游ゴシック"/>
          <w:lang w:eastAsia="ja-JP"/>
        </w:rPr>
        <w:t>4. アクションボタンの働き</w:t>
      </w:r>
      <w:bookmarkEnd w:id="65"/>
    </w:p>
    <w:p w14:paraId="70F36C57" w14:textId="77777777" w:rsidR="000C5B6D" w:rsidRPr="00680AD2" w:rsidRDefault="00000000">
      <w:pPr>
        <w:numPr>
          <w:ilvl w:val="0"/>
          <w:numId w:val="36"/>
        </w:numPr>
        <w:rPr>
          <w:rFonts w:ascii="游ゴシック" w:eastAsia="游ゴシック" w:hAnsi="游ゴシック"/>
          <w:lang w:eastAsia="ja-JP"/>
        </w:rPr>
      </w:pPr>
      <w:r w:rsidRPr="00680AD2">
        <w:rPr>
          <w:rFonts w:ascii="游ゴシック" w:eastAsia="游ゴシック" w:hAnsi="游ゴシック"/>
          <w:b/>
          <w:lang w:eastAsia="ja-JP"/>
        </w:rPr>
        <w:t>確定ボタン</w:t>
      </w:r>
      <w:r w:rsidRPr="00680AD2">
        <w:rPr>
          <w:rFonts w:ascii="游ゴシック" w:eastAsia="游ゴシック" w:hAnsi="游ゴシック"/>
          <w:lang w:eastAsia="ja-JP"/>
        </w:rPr>
        <w:t>: 経理担当者（総務・管理者）が、支払額の内容に間違いがないことを確認した際に押します。このボタンを押すと、システム内で支払いが確定し、先払いや分割払いの残高から自動的に相殺処理が行われます。</w:t>
      </w:r>
    </w:p>
    <w:p w14:paraId="45902729" w14:textId="77777777" w:rsidR="000C5B6D" w:rsidRPr="00680AD2" w:rsidRDefault="00000000">
      <w:pPr>
        <w:numPr>
          <w:ilvl w:val="0"/>
          <w:numId w:val="36"/>
        </w:numPr>
        <w:rPr>
          <w:rFonts w:ascii="游ゴシック" w:eastAsia="游ゴシック" w:hAnsi="游ゴシック"/>
          <w:lang w:eastAsia="ja-JP"/>
        </w:rPr>
      </w:pPr>
      <w:r w:rsidRPr="00680AD2">
        <w:rPr>
          <w:rFonts w:ascii="游ゴシック" w:eastAsia="游ゴシック" w:hAnsi="游ゴシック"/>
          <w:b/>
          <w:lang w:eastAsia="ja-JP"/>
        </w:rPr>
        <w:t>支払済にするボタン</w:t>
      </w:r>
      <w:r w:rsidRPr="00680AD2">
        <w:rPr>
          <w:rFonts w:ascii="游ゴシック" w:eastAsia="游ゴシック" w:hAnsi="游ゴシック"/>
          <w:lang w:eastAsia="ja-JP"/>
        </w:rPr>
        <w:t>: 経理担当者が、実際の銀行振込処理を終えた後に押します。ステータスが「支払済」に更新され、実際の支払日と金額が記録されます。</w:t>
      </w:r>
    </w:p>
    <w:p w14:paraId="463B3CEA" w14:textId="77777777" w:rsidR="000C5B6D" w:rsidRPr="00680AD2" w:rsidRDefault="00000000">
      <w:pPr>
        <w:numPr>
          <w:ilvl w:val="0"/>
          <w:numId w:val="36"/>
        </w:numPr>
        <w:rPr>
          <w:rFonts w:ascii="游ゴシック" w:eastAsia="游ゴシック" w:hAnsi="游ゴシック"/>
          <w:lang w:eastAsia="ja-JP"/>
        </w:rPr>
      </w:pPr>
      <w:r w:rsidRPr="00680AD2">
        <w:rPr>
          <w:rFonts w:ascii="游ゴシック" w:eastAsia="游ゴシック" w:hAnsi="游ゴシック"/>
          <w:b/>
          <w:lang w:eastAsia="ja-JP"/>
        </w:rPr>
        <w:t>明細書（PDF）発行ボタン</w:t>
      </w:r>
      <w:r w:rsidRPr="00680AD2">
        <w:rPr>
          <w:rFonts w:ascii="游ゴシック" w:eastAsia="游ゴシック" w:hAnsi="游ゴシック"/>
          <w:lang w:eastAsia="ja-JP"/>
        </w:rPr>
        <w:t>: 経理担当者または管理者が、パートナーへ渡す支払明細書を作成したい時に押します。PDF形式で明細書がダウンロードされ、すぐに送付できます。</w:t>
      </w:r>
    </w:p>
    <w:p w14:paraId="699CC1DC" w14:textId="77777777" w:rsidR="000C5B6D" w:rsidRPr="00680AD2" w:rsidRDefault="00000000">
      <w:pPr>
        <w:pStyle w:val="3"/>
        <w:rPr>
          <w:rFonts w:ascii="游ゴシック" w:eastAsia="游ゴシック" w:hAnsi="游ゴシック"/>
          <w:lang w:eastAsia="ja-JP"/>
        </w:rPr>
      </w:pPr>
      <w:bookmarkStart w:id="66" w:name="_Toc237295774"/>
      <w:r w:rsidRPr="00680AD2">
        <w:rPr>
          <w:rFonts w:ascii="游ゴシック" w:eastAsia="游ゴシック" w:hAnsi="游ゴシック"/>
          <w:lang w:eastAsia="ja-JP"/>
        </w:rPr>
        <w:t>5. この画面の利用価値・できること（メリット）</w:t>
      </w:r>
      <w:bookmarkEnd w:id="66"/>
    </w:p>
    <w:p w14:paraId="3DC6017E" w14:textId="77777777" w:rsidR="000C5B6D" w:rsidRPr="00680AD2" w:rsidRDefault="00000000">
      <w:pPr>
        <w:rPr>
          <w:rFonts w:ascii="游ゴシック" w:eastAsia="游ゴシック" w:hAnsi="游ゴシック"/>
          <w:lang w:eastAsia="ja-JP"/>
        </w:rPr>
      </w:pPr>
      <w:r w:rsidRPr="00680AD2">
        <w:rPr>
          <w:rFonts w:ascii="游ゴシック" w:eastAsia="游ゴシック" w:hAnsi="游ゴシック"/>
          <w:lang w:eastAsia="ja-JP"/>
        </w:rPr>
        <w:t>毎月の給与計算で最も手間のかかる「控除（事務手数料、先払い、分割返済など）」が自動で計算されるため、電卓を使った手作業による計算ミスが完全になくなります。 支払いの内訳がカード形式で視覚的にわかりやすく表示されるため、パートナーからの「なぜこの金額なのか？」という問い合わせにも即座に回答できます。 先払いや分割払いの残高管理が裏側で自動連動するため、エクセル等での二重管理から解放されます。</w:t>
      </w:r>
    </w:p>
    <w:p w14:paraId="7034202D" w14:textId="77777777" w:rsidR="000C5B6D" w:rsidRPr="00680AD2" w:rsidRDefault="00000000">
      <w:pPr>
        <w:pStyle w:val="3"/>
        <w:rPr>
          <w:rFonts w:ascii="游ゴシック" w:eastAsia="游ゴシック" w:hAnsi="游ゴシック"/>
          <w:lang w:eastAsia="ja-JP"/>
        </w:rPr>
      </w:pPr>
      <w:bookmarkStart w:id="67" w:name="_Toc237295775"/>
      <w:r w:rsidRPr="00680AD2">
        <w:rPr>
          <w:rFonts w:ascii="游ゴシック" w:eastAsia="游ゴシック" w:hAnsi="游ゴシック"/>
          <w:lang w:eastAsia="ja-JP"/>
        </w:rPr>
        <w:t>6. 将来構想</w:t>
      </w:r>
      <w:bookmarkEnd w:id="67"/>
    </w:p>
    <w:p w14:paraId="1AC363A6" w14:textId="0E59EAF3" w:rsidR="00680AD2" w:rsidRPr="00680AD2" w:rsidRDefault="00000000">
      <w:pPr>
        <w:rPr>
          <w:rFonts w:ascii="游ゴシック" w:eastAsia="游ゴシック" w:hAnsi="游ゴシック"/>
          <w:lang w:eastAsia="ja-JP"/>
        </w:rPr>
      </w:pPr>
      <w:r w:rsidRPr="00680AD2">
        <w:rPr>
          <w:rFonts w:ascii="游ゴシック" w:eastAsia="游ゴシック" w:hAnsi="游ゴシック"/>
          <w:lang w:eastAsia="ja-JP"/>
        </w:rPr>
        <w:t>銀行のAPIと直接連携し、画面上のボタン一つで実際の振込処理までシステム内で完結できる仕組みの導入。</w:t>
      </w:r>
    </w:p>
    <w:p w14:paraId="2A9715A4" w14:textId="77777777" w:rsidR="00680AD2" w:rsidRPr="00680AD2" w:rsidRDefault="00680AD2">
      <w:pPr>
        <w:widowControl/>
        <w:rPr>
          <w:rFonts w:ascii="游ゴシック" w:eastAsia="游ゴシック" w:hAnsi="游ゴシック"/>
          <w:lang w:eastAsia="ja-JP"/>
        </w:rPr>
      </w:pPr>
      <w:r w:rsidRPr="00680AD2">
        <w:rPr>
          <w:rFonts w:ascii="游ゴシック" w:eastAsia="游ゴシック" w:hAnsi="游ゴシック"/>
          <w:lang w:eastAsia="ja-JP"/>
        </w:rPr>
        <w:br w:type="page"/>
      </w:r>
    </w:p>
    <w:p w14:paraId="456A8CAD" w14:textId="77777777" w:rsidR="000C5B6D" w:rsidRPr="003356C3" w:rsidRDefault="00000000" w:rsidP="009251BF">
      <w:pPr>
        <w:pStyle w:val="1"/>
        <w:rPr>
          <w:rStyle w:val="22"/>
        </w:rPr>
      </w:pPr>
      <w:bookmarkStart w:id="68" w:name="_Toc237295776"/>
      <w:r w:rsidRPr="003356C3">
        <w:rPr>
          <w:rStyle w:val="22"/>
          <w:lang w:eastAsia="ja-JP"/>
        </w:rPr>
        <w:lastRenderedPageBreak/>
        <w:t>第</w:t>
      </w:r>
      <w:r w:rsidR="009251BF" w:rsidRPr="003356C3">
        <w:rPr>
          <w:rStyle w:val="22"/>
          <w:rFonts w:hint="eastAsia"/>
          <w:lang w:eastAsia="ja-JP"/>
        </w:rPr>
        <w:t>10</w:t>
      </w:r>
      <w:r w:rsidRPr="003356C3">
        <w:rPr>
          <w:rStyle w:val="22"/>
          <w:lang w:eastAsia="ja-JP"/>
        </w:rPr>
        <w:t>章：先払・分割支払管理画面</w:t>
      </w:r>
      <w:bookmarkEnd w:id="68"/>
    </w:p>
    <w:p w14:paraId="2CF1E305" w14:textId="77777777" w:rsidR="000C5B6D" w:rsidRPr="00680AD2" w:rsidRDefault="00000000">
      <w:pPr>
        <w:pStyle w:val="3"/>
        <w:rPr>
          <w:rFonts w:ascii="游ゴシック" w:eastAsia="游ゴシック" w:hAnsi="游ゴシック"/>
        </w:rPr>
      </w:pPr>
      <w:bookmarkStart w:id="69" w:name="_Toc237295777"/>
      <w:r w:rsidRPr="00680AD2">
        <w:rPr>
          <w:rFonts w:ascii="游ゴシック" w:eastAsia="游ゴシック" w:hAnsi="游ゴシック"/>
        </w:rPr>
        <w:t>1. 画面イメージ</w:t>
      </w:r>
      <w:bookmarkEnd w:id="69"/>
    </w:p>
    <w:p w14:paraId="569EF408" w14:textId="77777777" w:rsidR="000C5B6D" w:rsidRPr="00680AD2" w:rsidRDefault="00000000">
      <w:pPr>
        <w:rPr>
          <w:rFonts w:ascii="游ゴシック" w:eastAsia="游ゴシック" w:hAnsi="游ゴシック"/>
        </w:rPr>
      </w:pPr>
      <w:r w:rsidRPr="00680AD2">
        <w:rPr>
          <w:rFonts w:ascii="游ゴシック" w:eastAsia="游ゴシック" w:hAnsi="游ゴシック"/>
          <w:noProof/>
        </w:rPr>
        <w:drawing>
          <wp:inline distT="0" distB="0" distL="0" distR="0" wp14:anchorId="45F45310" wp14:editId="49235C16">
            <wp:extent cx="5486400" cy="3062177"/>
            <wp:effectExtent l="0" t="0" r="0" b="0"/>
            <wp:docPr id="9" name="image-vKytM_ZDZK_3mzToDH5hq.jpeg"/>
            <wp:cNvGraphicFramePr/>
            <a:graphic xmlns:a="http://schemas.openxmlformats.org/drawingml/2006/main">
              <a:graphicData uri="http://schemas.openxmlformats.org/drawingml/2006/picture">
                <pic:pic xmlns:pic="http://schemas.openxmlformats.org/drawingml/2006/picture">
                  <pic:nvPicPr>
                    <pic:cNvPr id="9" name="image-vKytM_ZDZK_3mzToDH5hq.jpeg" descr="画面モックアップ"/>
                    <pic:cNvPicPr/>
                  </pic:nvPicPr>
                  <pic:blipFill>
                    <a:blip r:embed="rId18" cstate="print"/>
                    <a:srcRect/>
                    <a:stretch>
                      <a:fillRect/>
                    </a:stretch>
                  </pic:blipFill>
                  <pic:spPr>
                    <a:xfrm>
                      <a:off x="0" y="0"/>
                      <a:ext cx="5486400" cy="3062177"/>
                    </a:xfrm>
                    <a:prstGeom prst="rect">
                      <a:avLst/>
                    </a:prstGeom>
                  </pic:spPr>
                </pic:pic>
              </a:graphicData>
            </a:graphic>
          </wp:inline>
        </w:drawing>
      </w:r>
    </w:p>
    <w:p w14:paraId="2B04C01B" w14:textId="77777777" w:rsidR="000C5B6D" w:rsidRPr="00680AD2" w:rsidRDefault="00000000">
      <w:pPr>
        <w:rPr>
          <w:rFonts w:ascii="游ゴシック" w:eastAsia="游ゴシック" w:hAnsi="游ゴシック"/>
          <w:lang w:eastAsia="ja-JP"/>
        </w:rPr>
      </w:pPr>
      <w:r w:rsidRPr="00680AD2">
        <w:rPr>
          <w:rFonts w:ascii="游ゴシック" w:eastAsia="游ゴシック" w:hAnsi="游ゴシック"/>
          <w:lang w:eastAsia="ja-JP"/>
        </w:rPr>
        <w:t>先払いの管理タブと分割払いの管理タブで構成されています。上部には条件を指定して一括生成するためのフォームがあり、下部には申請済みの先払いや分割払いの残高状況（申請額、返済残高、ステータス）がリスト形式で一覧表示されます。残高が一目でわかるよう、プログレスバーなどで視覚的に表現されています。</w:t>
      </w:r>
    </w:p>
    <w:p w14:paraId="704AA68B" w14:textId="77777777" w:rsidR="000C5B6D" w:rsidRPr="00680AD2" w:rsidRDefault="00000000">
      <w:pPr>
        <w:pStyle w:val="3"/>
        <w:rPr>
          <w:rFonts w:ascii="游ゴシック" w:eastAsia="游ゴシック" w:hAnsi="游ゴシック"/>
          <w:lang w:eastAsia="ja-JP"/>
        </w:rPr>
      </w:pPr>
      <w:bookmarkStart w:id="70" w:name="_Toc237295778"/>
      <w:r w:rsidRPr="00680AD2">
        <w:rPr>
          <w:rFonts w:ascii="游ゴシック" w:eastAsia="游ゴシック" w:hAnsi="游ゴシック"/>
          <w:lang w:eastAsia="ja-JP"/>
        </w:rPr>
        <w:t>2. 機能概要</w:t>
      </w:r>
      <w:bookmarkEnd w:id="70"/>
    </w:p>
    <w:p w14:paraId="033CBA00" w14:textId="77777777" w:rsidR="000C5B6D" w:rsidRPr="00680AD2" w:rsidRDefault="00000000">
      <w:pPr>
        <w:pStyle w:val="Normal"/>
        <w:rPr>
          <w:rFonts w:ascii="游ゴシック" w:eastAsia="游ゴシック" w:hAnsi="游ゴシック"/>
        </w:rPr>
      </w:pPr>
      <w:r w:rsidRPr="00BA63E0">
        <w:rPr>
          <w:rFonts w:ascii="游ゴシック" w:eastAsia="游ゴシック" w:hAnsi="游ゴシック"/>
        </w:rPr>
        <w:t>パートナーから依頼された「先払い」や、貸付等による「分割払い」の申請・残高を管理する画面です。</w:t>
      </w:r>
      <w:r w:rsidRPr="00BA63E0">
        <w:rPr>
          <w:rFonts w:ascii="游ゴシック" w:eastAsia="游ゴシック" w:hAnsi="游ゴシック"/>
        </w:rPr>
        <w:t xml:space="preserve"> </w:t>
      </w:r>
      <w:r w:rsidRPr="00BA63E0">
        <w:rPr>
          <w:rFonts w:ascii="游ゴシック" w:eastAsia="游ゴシック" w:hAnsi="游ゴシック"/>
        </w:rPr>
        <w:t>稼働日数に応じた先払い可能額の計算や、毎月の支払日における自動引き落とし（精算）を設定できます。</w:t>
      </w:r>
      <w:r w:rsidRPr="00BA63E0">
        <w:rPr>
          <w:rFonts w:ascii="游ゴシック" w:eastAsia="游ゴシック" w:hAnsi="游ゴシック"/>
        </w:rPr>
        <w:t xml:space="preserve"> </w:t>
      </w:r>
      <w:r w:rsidRPr="00BA63E0">
        <w:rPr>
          <w:rFonts w:ascii="游ゴシック" w:eastAsia="游ゴシック" w:hAnsi="游ゴシック"/>
        </w:rPr>
        <w:t>支払管理画面（第</w:t>
      </w:r>
      <w:r w:rsidR="00BA63E0" w:rsidRPr="00BA63E0">
        <w:rPr>
          <w:rFonts w:ascii="游ゴシック" w:eastAsia="游ゴシック" w:hAnsi="游ゴシック" w:hint="eastAsia"/>
        </w:rPr>
        <w:t>9</w:t>
      </w:r>
      <w:r w:rsidRPr="00BA63E0">
        <w:rPr>
          <w:rFonts w:ascii="游ゴシック" w:eastAsia="游ゴシック" w:hAnsi="游ゴシック"/>
        </w:rPr>
        <w:t>章）と完全に連動しており、月末の通常支払い時に自動で相殺処理が行われます。</w:t>
      </w:r>
      <w:r w:rsidRPr="00BA63E0">
        <w:rPr>
          <w:rFonts w:ascii="游ゴシック" w:eastAsia="游ゴシック" w:hAnsi="游ゴシック"/>
        </w:rPr>
        <w:t xml:space="preserve"> </w:t>
      </w:r>
      <w:r w:rsidRPr="00BA63E0">
        <w:rPr>
          <w:rFonts w:ascii="游ゴシック" w:eastAsia="游ゴシック" w:hAnsi="游ゴシック"/>
        </w:rPr>
        <w:t>これにより、貸付金の回収漏れや先払いの過払いを未然に防ぎます。</w:t>
      </w:r>
      <w:r w:rsidRPr="00BA63E0">
        <w:rPr>
          <w:rFonts w:ascii="游ゴシック" w:eastAsia="游ゴシック" w:hAnsi="游ゴシック"/>
        </w:rPr>
        <w:t xml:space="preserve"> </w:t>
      </w:r>
      <w:r w:rsidRPr="00BA63E0">
        <w:rPr>
          <w:rFonts w:ascii="游ゴシック" w:eastAsia="游ゴシック" w:hAnsi="游ゴシック"/>
        </w:rPr>
        <w:t>パートナーの資金繰り支援を、経理担当者の負担を増やさずに実現できる機能です。</w:t>
      </w:r>
    </w:p>
    <w:p w14:paraId="1CE3210D" w14:textId="77777777" w:rsidR="000C5B6D" w:rsidRPr="00680AD2" w:rsidRDefault="00000000">
      <w:pPr>
        <w:pStyle w:val="3"/>
        <w:rPr>
          <w:rFonts w:ascii="游ゴシック" w:eastAsia="游ゴシック" w:hAnsi="游ゴシック"/>
          <w:lang w:eastAsia="ja-JP"/>
        </w:rPr>
      </w:pPr>
      <w:bookmarkStart w:id="71" w:name="_Toc237295779"/>
      <w:r w:rsidRPr="00680AD2">
        <w:rPr>
          <w:rFonts w:ascii="游ゴシック" w:eastAsia="游ゴシック" w:hAnsi="游ゴシック"/>
          <w:lang w:eastAsia="ja-JP"/>
        </w:rPr>
        <w:t>3. 画面上の入力項目・表示項目（具体例付き）</w:t>
      </w:r>
      <w:bookmarkEnd w:id="71"/>
    </w:p>
    <w:p w14:paraId="5077AA17" w14:textId="77777777" w:rsidR="000C5B6D" w:rsidRPr="00680AD2" w:rsidRDefault="00000000">
      <w:pPr>
        <w:numPr>
          <w:ilvl w:val="0"/>
          <w:numId w:val="37"/>
        </w:numPr>
        <w:rPr>
          <w:rFonts w:ascii="游ゴシック" w:eastAsia="游ゴシック" w:hAnsi="游ゴシック"/>
        </w:rPr>
      </w:pPr>
      <w:r w:rsidRPr="00680AD2">
        <w:rPr>
          <w:rFonts w:ascii="游ゴシック" w:eastAsia="游ゴシック" w:hAnsi="游ゴシック"/>
          <w:b/>
          <w:lang w:eastAsia="ja-JP"/>
        </w:rPr>
        <w:t>パートナー名</w:t>
      </w:r>
      <w:r w:rsidRPr="00680AD2">
        <w:rPr>
          <w:rFonts w:ascii="游ゴシック" w:eastAsia="游ゴシック" w:hAnsi="游ゴシック"/>
          <w:lang w:eastAsia="ja-JP"/>
        </w:rPr>
        <w:t>: 対象となるパートナーを選択・表示します。</w:t>
      </w:r>
      <w:r w:rsidRPr="00680AD2">
        <w:rPr>
          <w:rFonts w:ascii="游ゴシック" w:eastAsia="游ゴシック" w:hAnsi="游ゴシック"/>
        </w:rPr>
        <w:t>（例：「佐藤 花子」）</w:t>
      </w:r>
    </w:p>
    <w:p w14:paraId="19C5214E" w14:textId="77777777" w:rsidR="000C5B6D" w:rsidRPr="00680AD2" w:rsidRDefault="00000000">
      <w:pPr>
        <w:numPr>
          <w:ilvl w:val="0"/>
          <w:numId w:val="37"/>
        </w:numPr>
        <w:rPr>
          <w:rFonts w:ascii="游ゴシック" w:eastAsia="游ゴシック" w:hAnsi="游ゴシック"/>
          <w:lang w:eastAsia="ja-JP"/>
        </w:rPr>
      </w:pPr>
      <w:r w:rsidRPr="00680AD2">
        <w:rPr>
          <w:rFonts w:ascii="游ゴシック" w:eastAsia="游ゴシック" w:hAnsi="游ゴシック"/>
          <w:b/>
          <w:lang w:eastAsia="ja-JP"/>
        </w:rPr>
        <w:lastRenderedPageBreak/>
        <w:t>支払種別</w:t>
      </w:r>
      <w:r w:rsidRPr="00680AD2">
        <w:rPr>
          <w:rFonts w:ascii="游ゴシック" w:eastAsia="游ゴシック" w:hAnsi="游ゴシック"/>
          <w:lang w:eastAsia="ja-JP"/>
        </w:rPr>
        <w:t>: 「先払い」か「分割払い」かを選択・表示します。</w:t>
      </w:r>
    </w:p>
    <w:p w14:paraId="3A9B64DC" w14:textId="77777777" w:rsidR="000C5B6D" w:rsidRPr="00680AD2" w:rsidRDefault="00000000">
      <w:pPr>
        <w:numPr>
          <w:ilvl w:val="0"/>
          <w:numId w:val="37"/>
        </w:numPr>
        <w:rPr>
          <w:rFonts w:ascii="游ゴシック" w:eastAsia="游ゴシック" w:hAnsi="游ゴシック"/>
          <w:lang w:eastAsia="ja-JP"/>
        </w:rPr>
      </w:pPr>
      <w:r w:rsidRPr="00680AD2">
        <w:rPr>
          <w:rFonts w:ascii="游ゴシック" w:eastAsia="游ゴシック" w:hAnsi="游ゴシック"/>
          <w:b/>
          <w:lang w:eastAsia="ja-JP"/>
        </w:rPr>
        <w:t>対象月・締めパターン</w:t>
      </w:r>
      <w:r w:rsidRPr="00680AD2">
        <w:rPr>
          <w:rFonts w:ascii="游ゴシック" w:eastAsia="游ゴシック" w:hAnsi="游ゴシック"/>
          <w:lang w:eastAsia="ja-JP"/>
        </w:rPr>
        <w:t>: 先払いの対象となる稼働月や締め日を指定します。（例：「2026年7月度 15日締め」）</w:t>
      </w:r>
    </w:p>
    <w:p w14:paraId="7679163F" w14:textId="77777777" w:rsidR="000C5B6D" w:rsidRPr="00680AD2" w:rsidRDefault="00000000">
      <w:pPr>
        <w:numPr>
          <w:ilvl w:val="0"/>
          <w:numId w:val="37"/>
        </w:numPr>
        <w:rPr>
          <w:rFonts w:ascii="游ゴシック" w:eastAsia="游ゴシック" w:hAnsi="游ゴシック"/>
        </w:rPr>
      </w:pPr>
      <w:r w:rsidRPr="00680AD2">
        <w:rPr>
          <w:rFonts w:ascii="游ゴシック" w:eastAsia="游ゴシック" w:hAnsi="游ゴシック"/>
          <w:b/>
          <w:lang w:eastAsia="ja-JP"/>
        </w:rPr>
        <w:t>稼働日数</w:t>
      </w:r>
      <w:r w:rsidRPr="00680AD2">
        <w:rPr>
          <w:rFonts w:ascii="游ゴシック" w:eastAsia="游ゴシック" w:hAnsi="游ゴシック"/>
          <w:lang w:eastAsia="ja-JP"/>
        </w:rPr>
        <w:t>: その期間に実際に稼働した日数が表示されます。</w:t>
      </w:r>
      <w:r w:rsidRPr="00680AD2">
        <w:rPr>
          <w:rFonts w:ascii="游ゴシック" w:eastAsia="游ゴシック" w:hAnsi="游ゴシック"/>
        </w:rPr>
        <w:t>（例：「12日」）</w:t>
      </w:r>
    </w:p>
    <w:p w14:paraId="1E577649" w14:textId="77777777" w:rsidR="000C5B6D" w:rsidRPr="00680AD2" w:rsidRDefault="00000000">
      <w:pPr>
        <w:numPr>
          <w:ilvl w:val="0"/>
          <w:numId w:val="37"/>
        </w:numPr>
        <w:rPr>
          <w:rFonts w:ascii="游ゴシック" w:eastAsia="游ゴシック" w:hAnsi="游ゴシック"/>
        </w:rPr>
      </w:pPr>
      <w:r w:rsidRPr="00680AD2">
        <w:rPr>
          <w:rFonts w:ascii="游ゴシック" w:eastAsia="游ゴシック" w:hAnsi="游ゴシック"/>
          <w:b/>
          <w:lang w:eastAsia="ja-JP"/>
        </w:rPr>
        <w:t>先払単価</w:t>
      </w:r>
      <w:r w:rsidRPr="00680AD2">
        <w:rPr>
          <w:rFonts w:ascii="游ゴシック" w:eastAsia="游ゴシック" w:hAnsi="游ゴシック"/>
          <w:lang w:eastAsia="ja-JP"/>
        </w:rPr>
        <w:t>: 1日稼働あたりで先払い可能な単価を設定します。</w:t>
      </w:r>
      <w:r w:rsidRPr="00680AD2">
        <w:rPr>
          <w:rFonts w:ascii="游ゴシック" w:eastAsia="游ゴシック" w:hAnsi="游ゴシック"/>
        </w:rPr>
        <w:t>（例：「5,000円」）</w:t>
      </w:r>
    </w:p>
    <w:p w14:paraId="1C618AB0" w14:textId="77777777" w:rsidR="000C5B6D" w:rsidRPr="00680AD2" w:rsidRDefault="00000000">
      <w:pPr>
        <w:numPr>
          <w:ilvl w:val="0"/>
          <w:numId w:val="37"/>
        </w:numPr>
        <w:rPr>
          <w:rFonts w:ascii="游ゴシック" w:eastAsia="游ゴシック" w:hAnsi="游ゴシック"/>
        </w:rPr>
      </w:pPr>
      <w:r w:rsidRPr="00680AD2">
        <w:rPr>
          <w:rFonts w:ascii="游ゴシック" w:eastAsia="游ゴシック" w:hAnsi="游ゴシック"/>
          <w:b/>
          <w:lang w:eastAsia="ja-JP"/>
        </w:rPr>
        <w:t>先払金額</w:t>
      </w:r>
      <w:r w:rsidRPr="00680AD2">
        <w:rPr>
          <w:rFonts w:ascii="游ゴシック" w:eastAsia="游ゴシック" w:hAnsi="游ゴシック"/>
          <w:lang w:eastAsia="ja-JP"/>
        </w:rPr>
        <w:t>: 稼働日数と単価から算出された先払い金額です。</w:t>
      </w:r>
      <w:r w:rsidRPr="00680AD2">
        <w:rPr>
          <w:rFonts w:ascii="游ゴシック" w:eastAsia="游ゴシック" w:hAnsi="游ゴシック"/>
        </w:rPr>
        <w:t>（例：「60,000円」）</w:t>
      </w:r>
    </w:p>
    <w:p w14:paraId="6512564E" w14:textId="77777777" w:rsidR="000C5B6D" w:rsidRPr="00680AD2" w:rsidRDefault="00000000">
      <w:pPr>
        <w:numPr>
          <w:ilvl w:val="0"/>
          <w:numId w:val="37"/>
        </w:numPr>
        <w:rPr>
          <w:rFonts w:ascii="游ゴシック" w:eastAsia="游ゴシック" w:hAnsi="游ゴシック"/>
        </w:rPr>
      </w:pPr>
      <w:r w:rsidRPr="00680AD2">
        <w:rPr>
          <w:rFonts w:ascii="游ゴシック" w:eastAsia="游ゴシック" w:hAnsi="游ゴシック"/>
          <w:b/>
          <w:lang w:eastAsia="ja-JP"/>
        </w:rPr>
        <w:t>手数料</w:t>
      </w:r>
      <w:r w:rsidRPr="00680AD2">
        <w:rPr>
          <w:rFonts w:ascii="游ゴシック" w:eastAsia="游ゴシック" w:hAnsi="游ゴシック"/>
          <w:lang w:eastAsia="ja-JP"/>
        </w:rPr>
        <w:t>: 先払いを利用する際にかかる手数料を入力します。</w:t>
      </w:r>
      <w:r w:rsidRPr="00680AD2">
        <w:rPr>
          <w:rFonts w:ascii="游ゴシック" w:eastAsia="游ゴシック" w:hAnsi="游ゴシック"/>
        </w:rPr>
        <w:t>（例：「1,000円」）</w:t>
      </w:r>
    </w:p>
    <w:p w14:paraId="0B85DC69" w14:textId="77777777" w:rsidR="000C5B6D" w:rsidRPr="00680AD2" w:rsidRDefault="00000000">
      <w:pPr>
        <w:numPr>
          <w:ilvl w:val="0"/>
          <w:numId w:val="37"/>
        </w:numPr>
        <w:rPr>
          <w:rFonts w:ascii="游ゴシック" w:eastAsia="游ゴシック" w:hAnsi="游ゴシック"/>
          <w:lang w:eastAsia="ja-JP"/>
        </w:rPr>
      </w:pPr>
      <w:r w:rsidRPr="00680AD2">
        <w:rPr>
          <w:rFonts w:ascii="游ゴシック" w:eastAsia="游ゴシック" w:hAnsi="游ゴシック"/>
          <w:b/>
          <w:lang w:eastAsia="ja-JP"/>
        </w:rPr>
        <w:t>精算対象フラグ</w:t>
      </w:r>
      <w:r w:rsidRPr="00680AD2">
        <w:rPr>
          <w:rFonts w:ascii="游ゴシック" w:eastAsia="游ゴシック" w:hAnsi="游ゴシック"/>
          <w:lang w:eastAsia="ja-JP"/>
        </w:rPr>
        <w:t>: 次回の月次支払いで相殺するかどうかのチェックを入れます。（例：チェックを入れると次回の給与から引かれる）</w:t>
      </w:r>
    </w:p>
    <w:p w14:paraId="2965551A" w14:textId="77777777" w:rsidR="000C5B6D" w:rsidRPr="00680AD2" w:rsidRDefault="00000000">
      <w:pPr>
        <w:numPr>
          <w:ilvl w:val="0"/>
          <w:numId w:val="37"/>
        </w:numPr>
        <w:rPr>
          <w:rFonts w:ascii="游ゴシック" w:eastAsia="游ゴシック" w:hAnsi="游ゴシック"/>
        </w:rPr>
      </w:pPr>
      <w:r w:rsidRPr="00680AD2">
        <w:rPr>
          <w:rFonts w:ascii="游ゴシック" w:eastAsia="游ゴシック" w:hAnsi="游ゴシック"/>
          <w:b/>
          <w:lang w:eastAsia="ja-JP"/>
        </w:rPr>
        <w:t>申請日</w:t>
      </w:r>
      <w:r w:rsidRPr="00680AD2">
        <w:rPr>
          <w:rFonts w:ascii="游ゴシック" w:eastAsia="游ゴシック" w:hAnsi="游ゴシック"/>
          <w:lang w:eastAsia="ja-JP"/>
        </w:rPr>
        <w:t>: パートナーから先払い・分割払いの申請があった日付です。</w:t>
      </w:r>
      <w:r w:rsidRPr="00680AD2">
        <w:rPr>
          <w:rFonts w:ascii="游ゴシック" w:eastAsia="游ゴシック" w:hAnsi="游ゴシック"/>
        </w:rPr>
        <w:t>（例：「2026年7月10日」）</w:t>
      </w:r>
    </w:p>
    <w:p w14:paraId="2F7E9FB0" w14:textId="77777777" w:rsidR="000C5B6D" w:rsidRPr="00680AD2" w:rsidRDefault="00000000">
      <w:pPr>
        <w:numPr>
          <w:ilvl w:val="0"/>
          <w:numId w:val="37"/>
        </w:numPr>
        <w:rPr>
          <w:rFonts w:ascii="游ゴシック" w:eastAsia="游ゴシック" w:hAnsi="游ゴシック"/>
        </w:rPr>
      </w:pPr>
      <w:r w:rsidRPr="00680AD2">
        <w:rPr>
          <w:rFonts w:ascii="游ゴシック" w:eastAsia="游ゴシック" w:hAnsi="游ゴシック"/>
          <w:b/>
          <w:lang w:eastAsia="ja-JP"/>
        </w:rPr>
        <w:t>支払予定日・実支払日</w:t>
      </w:r>
      <w:r w:rsidRPr="00680AD2">
        <w:rPr>
          <w:rFonts w:ascii="游ゴシック" w:eastAsia="游ゴシック" w:hAnsi="游ゴシック"/>
          <w:lang w:eastAsia="ja-JP"/>
        </w:rPr>
        <w:t>: パートナーへ先払い額を振り込む予定日と、実際に振り込んだ日です。</w:t>
      </w:r>
      <w:r w:rsidRPr="00680AD2">
        <w:rPr>
          <w:rFonts w:ascii="游ゴシック" w:eastAsia="游ゴシック" w:hAnsi="游ゴシック"/>
        </w:rPr>
        <w:t>（例：「2026年7月12日」）</w:t>
      </w:r>
    </w:p>
    <w:p w14:paraId="27C0E33A" w14:textId="77777777" w:rsidR="000C5B6D" w:rsidRPr="00680AD2" w:rsidRDefault="00000000">
      <w:pPr>
        <w:numPr>
          <w:ilvl w:val="0"/>
          <w:numId w:val="37"/>
        </w:numPr>
        <w:rPr>
          <w:rFonts w:ascii="游ゴシック" w:eastAsia="游ゴシック" w:hAnsi="游ゴシック"/>
        </w:rPr>
      </w:pPr>
      <w:r w:rsidRPr="00680AD2">
        <w:rPr>
          <w:rFonts w:ascii="游ゴシック" w:eastAsia="游ゴシック" w:hAnsi="游ゴシック"/>
          <w:b/>
          <w:lang w:eastAsia="ja-JP"/>
        </w:rPr>
        <w:t>残高</w:t>
      </w:r>
      <w:r w:rsidRPr="00680AD2">
        <w:rPr>
          <w:rFonts w:ascii="游ゴシック" w:eastAsia="游ゴシック" w:hAnsi="游ゴシック"/>
          <w:lang w:eastAsia="ja-JP"/>
        </w:rPr>
        <w:t>: 分割払いや先払いの、まだ精算されていない残りの金額です。</w:t>
      </w:r>
      <w:r w:rsidRPr="00680AD2">
        <w:rPr>
          <w:rFonts w:ascii="游ゴシック" w:eastAsia="游ゴシック" w:hAnsi="游ゴシック"/>
        </w:rPr>
        <w:t>（例：「30,000円」）</w:t>
      </w:r>
    </w:p>
    <w:p w14:paraId="2DD9FC11" w14:textId="77777777" w:rsidR="000C5B6D" w:rsidRPr="00680AD2" w:rsidRDefault="00000000">
      <w:pPr>
        <w:numPr>
          <w:ilvl w:val="0"/>
          <w:numId w:val="37"/>
        </w:numPr>
        <w:rPr>
          <w:rFonts w:ascii="游ゴシック" w:eastAsia="游ゴシック" w:hAnsi="游ゴシック"/>
        </w:rPr>
      </w:pPr>
      <w:r w:rsidRPr="00680AD2">
        <w:rPr>
          <w:rFonts w:ascii="游ゴシック" w:eastAsia="游ゴシック" w:hAnsi="游ゴシック"/>
          <w:b/>
          <w:lang w:eastAsia="ja-JP"/>
        </w:rPr>
        <w:t>分割・申請金額</w:t>
      </w:r>
      <w:r w:rsidRPr="00680AD2">
        <w:rPr>
          <w:rFonts w:ascii="游ゴシック" w:eastAsia="游ゴシック" w:hAnsi="游ゴシック"/>
          <w:lang w:eastAsia="ja-JP"/>
        </w:rPr>
        <w:t>: 分割払いで申請された総額です。</w:t>
      </w:r>
      <w:r w:rsidRPr="00680AD2">
        <w:rPr>
          <w:rFonts w:ascii="游ゴシック" w:eastAsia="游ゴシック" w:hAnsi="游ゴシック"/>
        </w:rPr>
        <w:t>（例：「100,000円」）</w:t>
      </w:r>
    </w:p>
    <w:p w14:paraId="1EA7E368" w14:textId="77777777" w:rsidR="000C5B6D" w:rsidRPr="00680AD2" w:rsidRDefault="00000000">
      <w:pPr>
        <w:numPr>
          <w:ilvl w:val="0"/>
          <w:numId w:val="37"/>
        </w:numPr>
        <w:rPr>
          <w:rFonts w:ascii="游ゴシック" w:eastAsia="游ゴシック" w:hAnsi="游ゴシック"/>
        </w:rPr>
      </w:pPr>
      <w:r w:rsidRPr="00680AD2">
        <w:rPr>
          <w:rFonts w:ascii="游ゴシック" w:eastAsia="游ゴシック" w:hAnsi="游ゴシック"/>
          <w:b/>
          <w:lang w:eastAsia="ja-JP"/>
        </w:rPr>
        <w:t>分割・承認金額</w:t>
      </w:r>
      <w:r w:rsidRPr="00680AD2">
        <w:rPr>
          <w:rFonts w:ascii="游ゴシック" w:eastAsia="游ゴシック" w:hAnsi="游ゴシック"/>
          <w:lang w:eastAsia="ja-JP"/>
        </w:rPr>
        <w:t>: 管理者が承認した実際の貸付・分割対象金額です。</w:t>
      </w:r>
      <w:r w:rsidRPr="00680AD2">
        <w:rPr>
          <w:rFonts w:ascii="游ゴシック" w:eastAsia="游ゴシック" w:hAnsi="游ゴシック"/>
        </w:rPr>
        <w:t>（例：「100,000円」）</w:t>
      </w:r>
    </w:p>
    <w:p w14:paraId="29CBCE58" w14:textId="77777777" w:rsidR="000C5B6D" w:rsidRPr="00680AD2" w:rsidRDefault="00000000">
      <w:pPr>
        <w:numPr>
          <w:ilvl w:val="0"/>
          <w:numId w:val="37"/>
        </w:numPr>
        <w:rPr>
          <w:rFonts w:ascii="游ゴシック" w:eastAsia="游ゴシック" w:hAnsi="游ゴシック"/>
          <w:lang w:eastAsia="ja-JP"/>
        </w:rPr>
      </w:pPr>
      <w:r w:rsidRPr="00680AD2">
        <w:rPr>
          <w:rFonts w:ascii="游ゴシック" w:eastAsia="游ゴシック" w:hAnsi="游ゴシック"/>
          <w:b/>
          <w:lang w:eastAsia="ja-JP"/>
        </w:rPr>
        <w:t>ステータス（先払）</w:t>
      </w:r>
      <w:r w:rsidRPr="00680AD2">
        <w:rPr>
          <w:rFonts w:ascii="游ゴシック" w:eastAsia="游ゴシック" w:hAnsi="游ゴシック"/>
          <w:lang w:eastAsia="ja-JP"/>
        </w:rPr>
        <w:t>: 先払いの進行状況です。（例：「未支払」「支払完了」「精算済」）</w:t>
      </w:r>
    </w:p>
    <w:p w14:paraId="0AB7DD57" w14:textId="77777777" w:rsidR="000C5B6D" w:rsidRPr="00680AD2" w:rsidRDefault="00000000">
      <w:pPr>
        <w:numPr>
          <w:ilvl w:val="0"/>
          <w:numId w:val="37"/>
        </w:numPr>
        <w:rPr>
          <w:rFonts w:ascii="游ゴシック" w:eastAsia="游ゴシック" w:hAnsi="游ゴシック"/>
          <w:lang w:eastAsia="ja-JP"/>
        </w:rPr>
      </w:pPr>
      <w:r w:rsidRPr="00680AD2">
        <w:rPr>
          <w:rFonts w:ascii="游ゴシック" w:eastAsia="游ゴシック" w:hAnsi="游ゴシック"/>
          <w:b/>
          <w:lang w:eastAsia="ja-JP"/>
        </w:rPr>
        <w:t>ステータス（分割）</w:t>
      </w:r>
      <w:r w:rsidRPr="00680AD2">
        <w:rPr>
          <w:rFonts w:ascii="游ゴシック" w:eastAsia="游ゴシック" w:hAnsi="游ゴシック"/>
          <w:lang w:eastAsia="ja-JP"/>
        </w:rPr>
        <w:t>: 分割返済の状況です。（例：「返済中」「返済完了」）</w:t>
      </w:r>
    </w:p>
    <w:p w14:paraId="4AB2FE23" w14:textId="77777777" w:rsidR="000C5B6D" w:rsidRPr="00680AD2" w:rsidRDefault="00000000">
      <w:pPr>
        <w:numPr>
          <w:ilvl w:val="0"/>
          <w:numId w:val="37"/>
        </w:numPr>
        <w:rPr>
          <w:rFonts w:ascii="游ゴシック" w:eastAsia="游ゴシック" w:hAnsi="游ゴシック"/>
        </w:rPr>
      </w:pPr>
      <w:r w:rsidRPr="00680AD2">
        <w:rPr>
          <w:rFonts w:ascii="游ゴシック" w:eastAsia="游ゴシック" w:hAnsi="游ゴシック"/>
          <w:b/>
          <w:lang w:eastAsia="ja-JP"/>
        </w:rPr>
        <w:t>振込手数料</w:t>
      </w:r>
      <w:r w:rsidRPr="00680AD2">
        <w:rPr>
          <w:rFonts w:ascii="游ゴシック" w:eastAsia="游ゴシック" w:hAnsi="游ゴシック"/>
          <w:lang w:eastAsia="ja-JP"/>
        </w:rPr>
        <w:t>: 振り込み時にかかる手数料を入力します。</w:t>
      </w:r>
      <w:r w:rsidRPr="00680AD2">
        <w:rPr>
          <w:rFonts w:ascii="游ゴシック" w:eastAsia="游ゴシック" w:hAnsi="游ゴシック"/>
        </w:rPr>
        <w:t>（例：「330円」）</w:t>
      </w:r>
    </w:p>
    <w:p w14:paraId="4FCC7302" w14:textId="77777777" w:rsidR="000C5B6D" w:rsidRPr="00680AD2" w:rsidRDefault="00000000">
      <w:pPr>
        <w:numPr>
          <w:ilvl w:val="0"/>
          <w:numId w:val="37"/>
        </w:numPr>
        <w:rPr>
          <w:rFonts w:ascii="游ゴシック" w:eastAsia="游ゴシック" w:hAnsi="游ゴシック"/>
          <w:lang w:eastAsia="ja-JP"/>
        </w:rPr>
      </w:pPr>
      <w:r w:rsidRPr="00680AD2">
        <w:rPr>
          <w:rFonts w:ascii="游ゴシック" w:eastAsia="游ゴシック" w:hAnsi="游ゴシック"/>
          <w:b/>
          <w:lang w:eastAsia="ja-JP"/>
        </w:rPr>
        <w:t>備考</w:t>
      </w:r>
      <w:r w:rsidRPr="00680AD2">
        <w:rPr>
          <w:rFonts w:ascii="游ゴシック" w:eastAsia="游ゴシック" w:hAnsi="游ゴシック"/>
          <w:lang w:eastAsia="ja-JP"/>
        </w:rPr>
        <w:t>: 特記事項を入力します。（例：「車の修理代としての貸付」）</w:t>
      </w:r>
    </w:p>
    <w:p w14:paraId="7164FBF3" w14:textId="77777777" w:rsidR="000C5B6D" w:rsidRPr="00680AD2" w:rsidRDefault="00000000">
      <w:pPr>
        <w:pStyle w:val="3"/>
        <w:rPr>
          <w:rFonts w:ascii="游ゴシック" w:eastAsia="游ゴシック" w:hAnsi="游ゴシック"/>
          <w:lang w:eastAsia="ja-JP"/>
        </w:rPr>
      </w:pPr>
      <w:bookmarkStart w:id="72" w:name="_Toc237295780"/>
      <w:r w:rsidRPr="00680AD2">
        <w:rPr>
          <w:rFonts w:ascii="游ゴシック" w:eastAsia="游ゴシック" w:hAnsi="游ゴシック"/>
          <w:lang w:eastAsia="ja-JP"/>
        </w:rPr>
        <w:t>4. アクションボタンの働き</w:t>
      </w:r>
      <w:bookmarkEnd w:id="72"/>
    </w:p>
    <w:p w14:paraId="4A228C84" w14:textId="77777777" w:rsidR="000C5B6D" w:rsidRPr="00680AD2" w:rsidRDefault="00000000">
      <w:pPr>
        <w:numPr>
          <w:ilvl w:val="0"/>
          <w:numId w:val="38"/>
        </w:numPr>
        <w:rPr>
          <w:rFonts w:ascii="游ゴシック" w:eastAsia="游ゴシック" w:hAnsi="游ゴシック"/>
          <w:lang w:eastAsia="ja-JP"/>
        </w:rPr>
      </w:pPr>
      <w:r w:rsidRPr="00680AD2">
        <w:rPr>
          <w:rFonts w:ascii="游ゴシック" w:eastAsia="游ゴシック" w:hAnsi="游ゴシック"/>
          <w:b/>
          <w:lang w:eastAsia="ja-JP"/>
        </w:rPr>
        <w:t>再計算・生成ボタン</w:t>
      </w:r>
      <w:r w:rsidRPr="00680AD2">
        <w:rPr>
          <w:rFonts w:ascii="游ゴシック" w:eastAsia="游ゴシック" w:hAnsi="游ゴシック"/>
          <w:lang w:eastAsia="ja-JP"/>
        </w:rPr>
        <w:t>: 経理担当者が、最新の日報実績（稼働日数）を元に先払いの可能金額を一括で計算し、先払いデータを作成したい時に押します。</w:t>
      </w:r>
    </w:p>
    <w:p w14:paraId="2A758BE1" w14:textId="77777777" w:rsidR="000C5B6D" w:rsidRPr="00680AD2" w:rsidRDefault="00000000">
      <w:pPr>
        <w:numPr>
          <w:ilvl w:val="0"/>
          <w:numId w:val="38"/>
        </w:numPr>
        <w:rPr>
          <w:rFonts w:ascii="游ゴシック" w:eastAsia="游ゴシック" w:hAnsi="游ゴシック"/>
          <w:lang w:eastAsia="ja-JP"/>
        </w:rPr>
      </w:pPr>
      <w:r w:rsidRPr="00680AD2">
        <w:rPr>
          <w:rFonts w:ascii="游ゴシック" w:eastAsia="游ゴシック" w:hAnsi="游ゴシック"/>
          <w:b/>
          <w:lang w:eastAsia="ja-JP"/>
        </w:rPr>
        <w:lastRenderedPageBreak/>
        <w:t>支払実行ボタン</w:t>
      </w:r>
      <w:r w:rsidRPr="00680AD2">
        <w:rPr>
          <w:rFonts w:ascii="游ゴシック" w:eastAsia="游ゴシック" w:hAnsi="游ゴシック"/>
          <w:lang w:eastAsia="ja-JP"/>
        </w:rPr>
        <w:t>: 経理担当者が、パートナーへ先払い額（または貸付額）を銀行振込した後に押します。ステータスが「支払完了」となり、月末の精算対象としてセットされます。</w:t>
      </w:r>
    </w:p>
    <w:p w14:paraId="7A840E1A" w14:textId="77777777" w:rsidR="000C5B6D" w:rsidRPr="00680AD2" w:rsidRDefault="00000000">
      <w:pPr>
        <w:numPr>
          <w:ilvl w:val="0"/>
          <w:numId w:val="38"/>
        </w:numPr>
        <w:rPr>
          <w:rFonts w:ascii="游ゴシック" w:eastAsia="游ゴシック" w:hAnsi="游ゴシック"/>
          <w:lang w:eastAsia="ja-JP"/>
        </w:rPr>
      </w:pPr>
      <w:r w:rsidRPr="00680AD2">
        <w:rPr>
          <w:rFonts w:ascii="游ゴシック" w:eastAsia="游ゴシック" w:hAnsi="游ゴシック"/>
          <w:b/>
          <w:lang w:eastAsia="ja-JP"/>
        </w:rPr>
        <w:t>新規申請登録ボタン</w:t>
      </w:r>
      <w:r w:rsidRPr="00680AD2">
        <w:rPr>
          <w:rFonts w:ascii="游ゴシック" w:eastAsia="游ゴシック" w:hAnsi="游ゴシック"/>
          <w:lang w:eastAsia="ja-JP"/>
        </w:rPr>
        <w:t>: 管理者や経理担当者が、パートナーからの分割払いの申し出を受けて、新規の貸付・分割データを手動登録する時に押します。</w:t>
      </w:r>
    </w:p>
    <w:p w14:paraId="371DF3B5" w14:textId="77777777" w:rsidR="000C5B6D" w:rsidRPr="00680AD2" w:rsidRDefault="00000000">
      <w:pPr>
        <w:pStyle w:val="3"/>
        <w:rPr>
          <w:rFonts w:ascii="游ゴシック" w:eastAsia="游ゴシック" w:hAnsi="游ゴシック"/>
          <w:lang w:eastAsia="ja-JP"/>
        </w:rPr>
      </w:pPr>
      <w:bookmarkStart w:id="73" w:name="_Toc237295781"/>
      <w:r w:rsidRPr="00680AD2">
        <w:rPr>
          <w:rFonts w:ascii="游ゴシック" w:eastAsia="游ゴシック" w:hAnsi="游ゴシック"/>
          <w:lang w:eastAsia="ja-JP"/>
        </w:rPr>
        <w:t>5. この画面の利用価値・できること（メリット）</w:t>
      </w:r>
      <w:bookmarkEnd w:id="73"/>
    </w:p>
    <w:p w14:paraId="131B2EC3" w14:textId="77777777" w:rsidR="000C5B6D" w:rsidRPr="00680AD2" w:rsidRDefault="00000000">
      <w:pPr>
        <w:rPr>
          <w:rFonts w:ascii="游ゴシック" w:eastAsia="游ゴシック" w:hAnsi="游ゴシック"/>
          <w:lang w:eastAsia="ja-JP"/>
        </w:rPr>
      </w:pPr>
      <w:r w:rsidRPr="00680AD2">
        <w:rPr>
          <w:rFonts w:ascii="游ゴシック" w:eastAsia="游ゴシック" w:hAnsi="游ゴシック"/>
          <w:lang w:eastAsia="ja-JP"/>
        </w:rPr>
        <w:t>パートナーごとの「いくら前借りしているか」「あといくら返済が残っているか」がシステム上で一目瞭然となり、エクセル管理による未回収リスクをゼロにできます。 月末の通常の給与計算時に、ここで登録された残高が自動的に天引きされるため、手作業で差し引く手間とミスが完全になくなります。 日報の稼働実績に基づいた上限金額での先払い計算がボタン一つでできるため、過払いの心配がありません。</w:t>
      </w:r>
    </w:p>
    <w:p w14:paraId="14DDB7AC" w14:textId="77777777" w:rsidR="000C5B6D" w:rsidRPr="00680AD2" w:rsidRDefault="00000000">
      <w:pPr>
        <w:pStyle w:val="3"/>
        <w:rPr>
          <w:rFonts w:ascii="游ゴシック" w:eastAsia="游ゴシック" w:hAnsi="游ゴシック"/>
          <w:lang w:eastAsia="ja-JP"/>
        </w:rPr>
      </w:pPr>
      <w:bookmarkStart w:id="74" w:name="_Toc237295782"/>
      <w:r w:rsidRPr="00680AD2">
        <w:rPr>
          <w:rFonts w:ascii="游ゴシック" w:eastAsia="游ゴシック" w:hAnsi="游ゴシック"/>
          <w:lang w:eastAsia="ja-JP"/>
        </w:rPr>
        <w:t>6. 将来構想</w:t>
      </w:r>
      <w:bookmarkEnd w:id="74"/>
    </w:p>
    <w:p w14:paraId="18DC0A3E" w14:textId="36C45700" w:rsidR="00680AD2" w:rsidRPr="00680AD2" w:rsidRDefault="00000000">
      <w:pPr>
        <w:rPr>
          <w:rFonts w:ascii="游ゴシック" w:eastAsia="游ゴシック" w:hAnsi="游ゴシック"/>
          <w:lang w:eastAsia="ja-JP"/>
        </w:rPr>
      </w:pPr>
      <w:r w:rsidRPr="00680AD2">
        <w:rPr>
          <w:rFonts w:ascii="游ゴシック" w:eastAsia="游ゴシック" w:hAnsi="游ゴシック"/>
          <w:lang w:eastAsia="ja-JP"/>
        </w:rPr>
        <w:t>パートナー専用のスマートフォン画面から、パートナー自身が稼働実績に応じた先払いを申請できるセルフサービス機能の追加。</w:t>
      </w:r>
    </w:p>
    <w:p w14:paraId="254A5AF4" w14:textId="77777777" w:rsidR="00680AD2" w:rsidRPr="00680AD2" w:rsidRDefault="00680AD2">
      <w:pPr>
        <w:widowControl/>
        <w:rPr>
          <w:rFonts w:ascii="游ゴシック" w:eastAsia="游ゴシック" w:hAnsi="游ゴシック"/>
          <w:lang w:eastAsia="ja-JP"/>
        </w:rPr>
      </w:pPr>
      <w:r w:rsidRPr="00680AD2">
        <w:rPr>
          <w:rFonts w:ascii="游ゴシック" w:eastAsia="游ゴシック" w:hAnsi="游ゴシック"/>
          <w:lang w:eastAsia="ja-JP"/>
        </w:rPr>
        <w:br w:type="page"/>
      </w:r>
    </w:p>
    <w:p w14:paraId="1EC2E757" w14:textId="77777777" w:rsidR="000C5B6D" w:rsidRPr="003356C3" w:rsidRDefault="00000000" w:rsidP="00F37D9D">
      <w:pPr>
        <w:pStyle w:val="1"/>
        <w:rPr>
          <w:rStyle w:val="22"/>
        </w:rPr>
      </w:pPr>
      <w:bookmarkStart w:id="75" w:name="_Toc237295783"/>
      <w:r w:rsidRPr="003356C3">
        <w:rPr>
          <w:rStyle w:val="22"/>
          <w:lang w:eastAsia="ja-JP"/>
        </w:rPr>
        <w:lastRenderedPageBreak/>
        <w:t>第</w:t>
      </w:r>
      <w:r w:rsidR="00F37D9D" w:rsidRPr="003356C3">
        <w:rPr>
          <w:rStyle w:val="22"/>
          <w:rFonts w:hint="eastAsia"/>
          <w:lang w:eastAsia="ja-JP"/>
        </w:rPr>
        <w:t>11</w:t>
      </w:r>
      <w:r w:rsidRPr="003356C3">
        <w:rPr>
          <w:rStyle w:val="22"/>
          <w:lang w:eastAsia="ja-JP"/>
        </w:rPr>
        <w:t>章：収支管理・総振</w:t>
      </w:r>
      <w:r w:rsidRPr="003356C3">
        <w:rPr>
          <w:rStyle w:val="22"/>
          <w:lang w:eastAsia="ja-JP"/>
        </w:rPr>
        <w:t>FB</w:t>
      </w:r>
      <w:r w:rsidRPr="003356C3">
        <w:rPr>
          <w:rStyle w:val="22"/>
          <w:lang w:eastAsia="ja-JP"/>
        </w:rPr>
        <w:t>出力画面</w:t>
      </w:r>
      <w:bookmarkEnd w:id="75"/>
    </w:p>
    <w:p w14:paraId="2608F8F9" w14:textId="77777777" w:rsidR="000C5B6D" w:rsidRPr="00680AD2" w:rsidRDefault="00000000">
      <w:pPr>
        <w:pStyle w:val="3"/>
        <w:rPr>
          <w:rFonts w:ascii="游ゴシック" w:eastAsia="游ゴシック" w:hAnsi="游ゴシック"/>
        </w:rPr>
      </w:pPr>
      <w:bookmarkStart w:id="76" w:name="_Toc237295784"/>
      <w:r w:rsidRPr="00680AD2">
        <w:rPr>
          <w:rFonts w:ascii="游ゴシック" w:eastAsia="游ゴシック" w:hAnsi="游ゴシック"/>
        </w:rPr>
        <w:t>1. 画面イメージ</w:t>
      </w:r>
      <w:bookmarkEnd w:id="76"/>
    </w:p>
    <w:p w14:paraId="41442DFE" w14:textId="79C9E44F" w:rsidR="000C5B6D" w:rsidRPr="00680AD2" w:rsidRDefault="000C2B72">
      <w:pPr>
        <w:rPr>
          <w:rFonts w:ascii="游ゴシック" w:eastAsia="游ゴシック" w:hAnsi="游ゴシック"/>
        </w:rPr>
      </w:pPr>
      <w:r w:rsidRPr="000C2B72">
        <w:rPr>
          <w:rFonts w:ascii="游ゴシック" w:eastAsia="游ゴシック" w:hAnsi="游ゴシック"/>
        </w:rPr>
        <w:drawing>
          <wp:inline distT="0" distB="0" distL="0" distR="0" wp14:anchorId="7CDD33FB" wp14:editId="1ADBB560">
            <wp:extent cx="5486400" cy="3059430"/>
            <wp:effectExtent l="0" t="0" r="0" b="0"/>
            <wp:docPr id="51036101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361014" name=""/>
                    <pic:cNvPicPr/>
                  </pic:nvPicPr>
                  <pic:blipFill>
                    <a:blip r:embed="rId19"/>
                    <a:stretch>
                      <a:fillRect/>
                    </a:stretch>
                  </pic:blipFill>
                  <pic:spPr>
                    <a:xfrm>
                      <a:off x="0" y="0"/>
                      <a:ext cx="5486400" cy="3059430"/>
                    </a:xfrm>
                    <a:prstGeom prst="rect">
                      <a:avLst/>
                    </a:prstGeom>
                  </pic:spPr>
                </pic:pic>
              </a:graphicData>
            </a:graphic>
          </wp:inline>
        </w:drawing>
      </w:r>
    </w:p>
    <w:p w14:paraId="6FA53253" w14:textId="77777777" w:rsidR="000C5B6D" w:rsidRPr="00680AD2" w:rsidRDefault="00000000">
      <w:pPr>
        <w:rPr>
          <w:rFonts w:ascii="游ゴシック" w:eastAsia="游ゴシック" w:hAnsi="游ゴシック"/>
          <w:lang w:eastAsia="ja-JP"/>
        </w:rPr>
      </w:pPr>
      <w:r w:rsidRPr="00680AD2">
        <w:rPr>
          <w:rFonts w:ascii="游ゴシック" w:eastAsia="游ゴシック" w:hAnsi="游ゴシック"/>
          <w:lang w:eastAsia="ja-JP"/>
        </w:rPr>
        <w:t>カレンダー形式のビューと一覧リストのビューを切り替えられます。カレンダー上には日々の入出金予定が色分け（収入は青、支出は赤など）されて表示され、10日や20日といった資金管理日にはハイライトの縦線が入ります。一覧画面では、チェックボックス付きで支払先が並び、右上に「FBファイル出力」のボタンが配置されています。</w:t>
      </w:r>
    </w:p>
    <w:p w14:paraId="2F889E2D" w14:textId="77777777" w:rsidR="000C5B6D" w:rsidRPr="00680AD2" w:rsidRDefault="00000000">
      <w:pPr>
        <w:pStyle w:val="3"/>
        <w:rPr>
          <w:rFonts w:ascii="游ゴシック" w:eastAsia="游ゴシック" w:hAnsi="游ゴシック"/>
          <w:lang w:eastAsia="ja-JP"/>
        </w:rPr>
      </w:pPr>
      <w:bookmarkStart w:id="77" w:name="_Toc237295785"/>
      <w:r w:rsidRPr="00680AD2">
        <w:rPr>
          <w:rFonts w:ascii="游ゴシック" w:eastAsia="游ゴシック" w:hAnsi="游ゴシック"/>
          <w:lang w:eastAsia="ja-JP"/>
        </w:rPr>
        <w:t>2. 機能概要</w:t>
      </w:r>
      <w:bookmarkEnd w:id="77"/>
    </w:p>
    <w:p w14:paraId="27290049" w14:textId="77777777" w:rsidR="000C5B6D" w:rsidRPr="00680AD2" w:rsidRDefault="00000000">
      <w:pPr>
        <w:rPr>
          <w:rFonts w:ascii="游ゴシック" w:eastAsia="游ゴシック" w:hAnsi="游ゴシック"/>
          <w:lang w:eastAsia="ja-JP"/>
        </w:rPr>
      </w:pPr>
      <w:r w:rsidRPr="00680AD2">
        <w:rPr>
          <w:rFonts w:ascii="游ゴシック" w:eastAsia="游ゴシック" w:hAnsi="游ゴシック"/>
          <w:lang w:eastAsia="ja-JP"/>
        </w:rPr>
        <w:t>会社のキャッシュフロー（いつ、いくらのお金が入ってきて、いくら出ていくか）をカレンダー上で直感的に把握できる画面です。 確定した支払いデータから、銀行のインターネットバンキングにそのまま取り込める「総合振込データ（FBデータ）」を自動作成します。 毎月の売上、支出、そして手元に残る利益（粗利）の推移をグラフで分析し、経営状況の可視化を支援します。 スポット的な経費や独自の収入など、手動でのイベント追加も可能です。 多数のパートナーへの一括振込業務を劇的に効率化し、経営判断のための資金繰り予測に役立ちます。</w:t>
      </w:r>
    </w:p>
    <w:p w14:paraId="6AFCC57C" w14:textId="77777777" w:rsidR="000C5B6D" w:rsidRPr="00680AD2" w:rsidRDefault="00000000">
      <w:pPr>
        <w:pStyle w:val="3"/>
        <w:rPr>
          <w:rFonts w:ascii="游ゴシック" w:eastAsia="游ゴシック" w:hAnsi="游ゴシック"/>
          <w:lang w:eastAsia="ja-JP"/>
        </w:rPr>
      </w:pPr>
      <w:bookmarkStart w:id="78" w:name="_Toc237295786"/>
      <w:r w:rsidRPr="00680AD2">
        <w:rPr>
          <w:rFonts w:ascii="游ゴシック" w:eastAsia="游ゴシック" w:hAnsi="游ゴシック"/>
          <w:lang w:eastAsia="ja-JP"/>
        </w:rPr>
        <w:lastRenderedPageBreak/>
        <w:t>3. 画面上の入力項目・表示項目（具体例付き）</w:t>
      </w:r>
      <w:bookmarkEnd w:id="78"/>
    </w:p>
    <w:p w14:paraId="7E31257F" w14:textId="77777777" w:rsidR="000C5B6D" w:rsidRPr="00680AD2" w:rsidRDefault="00000000">
      <w:pPr>
        <w:numPr>
          <w:ilvl w:val="0"/>
          <w:numId w:val="39"/>
        </w:numPr>
        <w:rPr>
          <w:rFonts w:ascii="游ゴシック" w:eastAsia="游ゴシック" w:hAnsi="游ゴシック"/>
        </w:rPr>
      </w:pPr>
      <w:r w:rsidRPr="00680AD2">
        <w:rPr>
          <w:rFonts w:ascii="游ゴシック" w:eastAsia="游ゴシック" w:hAnsi="游ゴシック"/>
          <w:b/>
          <w:lang w:eastAsia="ja-JP"/>
        </w:rPr>
        <w:t>イベント発生日</w:t>
      </w:r>
      <w:r w:rsidRPr="00680AD2">
        <w:rPr>
          <w:rFonts w:ascii="游ゴシック" w:eastAsia="游ゴシック" w:hAnsi="游ゴシック"/>
          <w:lang w:eastAsia="ja-JP"/>
        </w:rPr>
        <w:t>: 収入や支出が発生する日付を指定・表示します。</w:t>
      </w:r>
      <w:r w:rsidRPr="00680AD2">
        <w:rPr>
          <w:rFonts w:ascii="游ゴシック" w:eastAsia="游ゴシック" w:hAnsi="游ゴシック"/>
        </w:rPr>
        <w:t>（例：「2026年8月25日」）</w:t>
      </w:r>
    </w:p>
    <w:p w14:paraId="3E78784A" w14:textId="77777777" w:rsidR="000C5B6D" w:rsidRPr="00680AD2" w:rsidRDefault="00000000">
      <w:pPr>
        <w:numPr>
          <w:ilvl w:val="0"/>
          <w:numId w:val="39"/>
        </w:numPr>
        <w:rPr>
          <w:rFonts w:ascii="游ゴシック" w:eastAsia="游ゴシック" w:hAnsi="游ゴシック"/>
        </w:rPr>
      </w:pPr>
      <w:r w:rsidRPr="00680AD2">
        <w:rPr>
          <w:rFonts w:ascii="游ゴシック" w:eastAsia="游ゴシック" w:hAnsi="游ゴシック"/>
          <w:b/>
          <w:lang w:eastAsia="ja-JP"/>
        </w:rPr>
        <w:t>金額</w:t>
      </w:r>
      <w:r w:rsidRPr="00680AD2">
        <w:rPr>
          <w:rFonts w:ascii="游ゴシック" w:eastAsia="游ゴシック" w:hAnsi="游ゴシック"/>
          <w:lang w:eastAsia="ja-JP"/>
        </w:rPr>
        <w:t>: 入出金の金額です。</w:t>
      </w:r>
      <w:r w:rsidRPr="00680AD2">
        <w:rPr>
          <w:rFonts w:ascii="游ゴシック" w:eastAsia="游ゴシック" w:hAnsi="游ゴシック"/>
        </w:rPr>
        <w:t>（例：「1,500,000円」）</w:t>
      </w:r>
    </w:p>
    <w:p w14:paraId="2EAB922A" w14:textId="77777777" w:rsidR="000C5B6D" w:rsidRPr="00680AD2" w:rsidRDefault="00000000">
      <w:pPr>
        <w:numPr>
          <w:ilvl w:val="0"/>
          <w:numId w:val="39"/>
        </w:numPr>
        <w:rPr>
          <w:rFonts w:ascii="游ゴシック" w:eastAsia="游ゴシック" w:hAnsi="游ゴシック"/>
          <w:lang w:eastAsia="ja-JP"/>
        </w:rPr>
      </w:pPr>
      <w:r w:rsidRPr="00680AD2">
        <w:rPr>
          <w:rFonts w:ascii="游ゴシック" w:eastAsia="游ゴシック" w:hAnsi="游ゴシック"/>
          <w:b/>
          <w:lang w:eastAsia="ja-JP"/>
        </w:rPr>
        <w:t>収支種別</w:t>
      </w:r>
      <w:r w:rsidRPr="00680AD2">
        <w:rPr>
          <w:rFonts w:ascii="游ゴシック" w:eastAsia="游ゴシック" w:hAnsi="游ゴシック"/>
          <w:lang w:eastAsia="ja-JP"/>
        </w:rPr>
        <w:t>: 「収入」か「支出」かを選択します。</w:t>
      </w:r>
    </w:p>
    <w:p w14:paraId="07132296" w14:textId="77777777" w:rsidR="000C5B6D" w:rsidRPr="00680AD2" w:rsidRDefault="00000000">
      <w:pPr>
        <w:numPr>
          <w:ilvl w:val="0"/>
          <w:numId w:val="39"/>
        </w:numPr>
        <w:rPr>
          <w:rFonts w:ascii="游ゴシック" w:eastAsia="游ゴシック" w:hAnsi="游ゴシック"/>
          <w:lang w:eastAsia="ja-JP"/>
        </w:rPr>
      </w:pPr>
      <w:r w:rsidRPr="00680AD2">
        <w:rPr>
          <w:rFonts w:ascii="游ゴシック" w:eastAsia="游ゴシック" w:hAnsi="游ゴシック"/>
          <w:b/>
          <w:lang w:eastAsia="ja-JP"/>
        </w:rPr>
        <w:t>カテゴリー</w:t>
      </w:r>
      <w:r w:rsidRPr="00680AD2">
        <w:rPr>
          <w:rFonts w:ascii="游ゴシック" w:eastAsia="游ゴシック" w:hAnsi="游ゴシック"/>
          <w:lang w:eastAsia="ja-JP"/>
        </w:rPr>
        <w:t>: 入出金の分類を選択します。（例：「業務委託」「経費」「給与」など）</w:t>
      </w:r>
    </w:p>
    <w:p w14:paraId="0422995B" w14:textId="77777777" w:rsidR="000C5B6D" w:rsidRPr="00680AD2" w:rsidRDefault="00000000">
      <w:pPr>
        <w:numPr>
          <w:ilvl w:val="0"/>
          <w:numId w:val="39"/>
        </w:numPr>
        <w:rPr>
          <w:rFonts w:ascii="游ゴシック" w:eastAsia="游ゴシック" w:hAnsi="游ゴシック"/>
        </w:rPr>
      </w:pPr>
      <w:r w:rsidRPr="00680AD2">
        <w:rPr>
          <w:rFonts w:ascii="游ゴシック" w:eastAsia="游ゴシック" w:hAnsi="游ゴシック"/>
          <w:b/>
          <w:lang w:eastAsia="ja-JP"/>
        </w:rPr>
        <w:t>銀行名</w:t>
      </w:r>
      <w:r w:rsidRPr="00680AD2">
        <w:rPr>
          <w:rFonts w:ascii="游ゴシック" w:eastAsia="游ゴシック" w:hAnsi="游ゴシック"/>
          <w:lang w:eastAsia="ja-JP"/>
        </w:rPr>
        <w:t>: 関連する銀行の名称です。</w:t>
      </w:r>
      <w:r w:rsidRPr="00680AD2">
        <w:rPr>
          <w:rFonts w:ascii="游ゴシック" w:eastAsia="游ゴシック" w:hAnsi="游ゴシック"/>
        </w:rPr>
        <w:t>（例：「〇〇銀行」）</w:t>
      </w:r>
    </w:p>
    <w:p w14:paraId="3E61E8C3" w14:textId="77777777" w:rsidR="000C5B6D" w:rsidRPr="00680AD2" w:rsidRDefault="00000000">
      <w:pPr>
        <w:numPr>
          <w:ilvl w:val="0"/>
          <w:numId w:val="39"/>
        </w:numPr>
        <w:rPr>
          <w:rFonts w:ascii="游ゴシック" w:eastAsia="游ゴシック" w:hAnsi="游ゴシック"/>
          <w:lang w:eastAsia="ja-JP"/>
        </w:rPr>
      </w:pPr>
      <w:r w:rsidRPr="00680AD2">
        <w:rPr>
          <w:rFonts w:ascii="游ゴシック" w:eastAsia="游ゴシック" w:hAnsi="游ゴシック"/>
          <w:b/>
          <w:lang w:eastAsia="ja-JP"/>
        </w:rPr>
        <w:t>説明・摘要</w:t>
      </w:r>
      <w:r w:rsidRPr="00680AD2">
        <w:rPr>
          <w:rFonts w:ascii="游ゴシック" w:eastAsia="游ゴシック" w:hAnsi="游ゴシック"/>
          <w:lang w:eastAsia="ja-JP"/>
        </w:rPr>
        <w:t>: 何に対する入出金かの内容を入力します。（例：「7月度 パートナー支払い一式」）</w:t>
      </w:r>
    </w:p>
    <w:p w14:paraId="4D2B5D3A" w14:textId="77777777" w:rsidR="000C5B6D" w:rsidRPr="00680AD2" w:rsidRDefault="00000000">
      <w:pPr>
        <w:numPr>
          <w:ilvl w:val="0"/>
          <w:numId w:val="39"/>
        </w:numPr>
        <w:rPr>
          <w:rFonts w:ascii="游ゴシック" w:eastAsia="游ゴシック" w:hAnsi="游ゴシック"/>
          <w:lang w:eastAsia="ja-JP"/>
        </w:rPr>
      </w:pPr>
      <w:r w:rsidRPr="00680AD2">
        <w:rPr>
          <w:rFonts w:ascii="游ゴシック" w:eastAsia="游ゴシック" w:hAnsi="游ゴシック"/>
          <w:b/>
          <w:lang w:eastAsia="ja-JP"/>
        </w:rPr>
        <w:t>スポット判定フラグ</w:t>
      </w:r>
      <w:r w:rsidRPr="00680AD2">
        <w:rPr>
          <w:rFonts w:ascii="游ゴシック" w:eastAsia="游ゴシック" w:hAnsi="游ゴシック"/>
          <w:lang w:eastAsia="ja-JP"/>
        </w:rPr>
        <w:t>: 毎月の定期的なものか、単発（スポット）のものかを選択します。（例：「単発」にチェック）</w:t>
      </w:r>
    </w:p>
    <w:p w14:paraId="13A4527D" w14:textId="77777777" w:rsidR="000C5B6D" w:rsidRPr="00680AD2" w:rsidRDefault="00000000">
      <w:pPr>
        <w:numPr>
          <w:ilvl w:val="0"/>
          <w:numId w:val="39"/>
        </w:numPr>
        <w:rPr>
          <w:rFonts w:ascii="游ゴシック" w:eastAsia="游ゴシック" w:hAnsi="游ゴシック"/>
          <w:lang w:eastAsia="ja-JP"/>
        </w:rPr>
      </w:pPr>
      <w:r w:rsidRPr="00680AD2">
        <w:rPr>
          <w:rFonts w:ascii="游ゴシック" w:eastAsia="游ゴシック" w:hAnsi="游ゴシック"/>
          <w:b/>
          <w:lang w:eastAsia="ja-JP"/>
        </w:rPr>
        <w:t>資金管理日</w:t>
      </w:r>
      <w:r w:rsidRPr="00680AD2">
        <w:rPr>
          <w:rFonts w:ascii="游ゴシック" w:eastAsia="游ゴシック" w:hAnsi="游ゴシック"/>
          <w:lang w:eastAsia="ja-JP"/>
        </w:rPr>
        <w:t>: 毎月10日、20日、月末など、会社として資金を確認する基準日が表示されます。</w:t>
      </w:r>
    </w:p>
    <w:p w14:paraId="21FD45C7" w14:textId="77777777" w:rsidR="000C5B6D" w:rsidRPr="00680AD2" w:rsidRDefault="00000000">
      <w:pPr>
        <w:numPr>
          <w:ilvl w:val="0"/>
          <w:numId w:val="39"/>
        </w:numPr>
        <w:rPr>
          <w:rFonts w:ascii="游ゴシック" w:eastAsia="游ゴシック" w:hAnsi="游ゴシック"/>
          <w:lang w:eastAsia="ja-JP"/>
        </w:rPr>
      </w:pPr>
      <w:r w:rsidRPr="00680AD2">
        <w:rPr>
          <w:rFonts w:ascii="游ゴシック" w:eastAsia="游ゴシック" w:hAnsi="游ゴシック"/>
          <w:b/>
          <w:lang w:eastAsia="ja-JP"/>
        </w:rPr>
        <w:t>対象支払リスト（FB用）</w:t>
      </w:r>
      <w:r w:rsidRPr="00680AD2">
        <w:rPr>
          <w:rFonts w:ascii="游ゴシック" w:eastAsia="游ゴシック" w:hAnsi="游ゴシック"/>
          <w:lang w:eastAsia="ja-JP"/>
        </w:rPr>
        <w:t xml:space="preserve">: 振込を行うパートナーと金額の一覧が表示され、チェックボックスで対象を選びます。（例：「山田太郎 250,000円 </w:t>
      </w:r>
      <w:r w:rsidRPr="00680AD2">
        <w:rPr>
          <w:rFonts w:ascii="Segoe UI Symbol" w:eastAsia="游ゴシック" w:hAnsi="Segoe UI Symbol" w:cs="Segoe UI Symbol"/>
          <w:lang w:eastAsia="ja-JP"/>
        </w:rPr>
        <w:t>☑</w:t>
      </w:r>
      <w:r w:rsidRPr="00680AD2">
        <w:rPr>
          <w:rFonts w:ascii="游ゴシック" w:eastAsia="游ゴシック" w:hAnsi="游ゴシック"/>
          <w:lang w:eastAsia="ja-JP"/>
        </w:rPr>
        <w:t>」）</w:t>
      </w:r>
    </w:p>
    <w:p w14:paraId="0C6A97E5" w14:textId="77777777" w:rsidR="000C5B6D" w:rsidRPr="00680AD2" w:rsidRDefault="00000000">
      <w:pPr>
        <w:numPr>
          <w:ilvl w:val="0"/>
          <w:numId w:val="39"/>
        </w:numPr>
        <w:rPr>
          <w:rFonts w:ascii="游ゴシック" w:eastAsia="游ゴシック" w:hAnsi="游ゴシック"/>
          <w:lang w:eastAsia="ja-JP"/>
        </w:rPr>
      </w:pPr>
      <w:r w:rsidRPr="00680AD2">
        <w:rPr>
          <w:rFonts w:ascii="游ゴシック" w:eastAsia="游ゴシック" w:hAnsi="游ゴシック"/>
          <w:b/>
          <w:lang w:eastAsia="ja-JP"/>
        </w:rPr>
        <w:t>会社口座情報</w:t>
      </w:r>
      <w:r w:rsidRPr="00680AD2">
        <w:rPr>
          <w:rFonts w:ascii="游ゴシック" w:eastAsia="游ゴシック" w:hAnsi="游ゴシック"/>
          <w:lang w:eastAsia="ja-JP"/>
        </w:rPr>
        <w:t>: 振込元となる自社の銀行口座情報（銀行名、支店名、口座種別、口座番号）が表示されます。（例：「〇〇銀行 ××支店 普通 1234567」）</w:t>
      </w:r>
    </w:p>
    <w:p w14:paraId="7051F34C" w14:textId="77777777" w:rsidR="000C5B6D" w:rsidRPr="00680AD2" w:rsidRDefault="00000000">
      <w:pPr>
        <w:pStyle w:val="3"/>
        <w:rPr>
          <w:rFonts w:ascii="游ゴシック" w:eastAsia="游ゴシック" w:hAnsi="游ゴシック"/>
          <w:lang w:eastAsia="ja-JP"/>
        </w:rPr>
      </w:pPr>
      <w:bookmarkStart w:id="79" w:name="_Toc237295787"/>
      <w:r w:rsidRPr="00680AD2">
        <w:rPr>
          <w:rFonts w:ascii="游ゴシック" w:eastAsia="游ゴシック" w:hAnsi="游ゴシック"/>
          <w:lang w:eastAsia="ja-JP"/>
        </w:rPr>
        <w:t>4. アクションボタンの働き</w:t>
      </w:r>
      <w:bookmarkEnd w:id="79"/>
    </w:p>
    <w:p w14:paraId="12EF92EA" w14:textId="77777777" w:rsidR="000C5B6D" w:rsidRPr="00680AD2" w:rsidRDefault="00000000">
      <w:pPr>
        <w:numPr>
          <w:ilvl w:val="0"/>
          <w:numId w:val="40"/>
        </w:numPr>
        <w:rPr>
          <w:rFonts w:ascii="游ゴシック" w:eastAsia="游ゴシック" w:hAnsi="游ゴシック"/>
          <w:lang w:eastAsia="ja-JP"/>
        </w:rPr>
      </w:pPr>
      <w:r w:rsidRPr="00680AD2">
        <w:rPr>
          <w:rFonts w:ascii="游ゴシック" w:eastAsia="游ゴシック" w:hAnsi="游ゴシック"/>
          <w:b/>
          <w:lang w:eastAsia="ja-JP"/>
        </w:rPr>
        <w:t>新規イベント登録ボタン</w:t>
      </w:r>
      <w:r w:rsidRPr="00680AD2">
        <w:rPr>
          <w:rFonts w:ascii="游ゴシック" w:eastAsia="游ゴシック" w:hAnsi="游ゴシック"/>
          <w:lang w:eastAsia="ja-JP"/>
        </w:rPr>
        <w:t>: 管理者や経理担当者が、システム外で発生した突発的な経費や収入（例：備品購入など）をカレンダーに追加したい時に押します。</w:t>
      </w:r>
    </w:p>
    <w:p w14:paraId="0BE3C87E" w14:textId="77777777" w:rsidR="000C5B6D" w:rsidRPr="00680AD2" w:rsidRDefault="00000000">
      <w:pPr>
        <w:numPr>
          <w:ilvl w:val="0"/>
          <w:numId w:val="40"/>
        </w:numPr>
        <w:rPr>
          <w:rFonts w:ascii="游ゴシック" w:eastAsia="游ゴシック" w:hAnsi="游ゴシック"/>
          <w:lang w:eastAsia="ja-JP"/>
        </w:rPr>
      </w:pPr>
      <w:r w:rsidRPr="00680AD2">
        <w:rPr>
          <w:rFonts w:ascii="游ゴシック" w:eastAsia="游ゴシック" w:hAnsi="游ゴシック"/>
          <w:b/>
          <w:lang w:eastAsia="ja-JP"/>
        </w:rPr>
        <w:t>FBファイル出力ボタン</w:t>
      </w:r>
      <w:r w:rsidRPr="00680AD2">
        <w:rPr>
          <w:rFonts w:ascii="游ゴシック" w:eastAsia="游ゴシック" w:hAnsi="游ゴシック"/>
          <w:lang w:eastAsia="ja-JP"/>
        </w:rPr>
        <w:t>: 経理担当者が、インターネットバンキングで複数人への一括振込を行う準備ができた時に押します。選択された支払先リストから、全銀協フォーマットのテキストファイルが生成・ダウンロードされ、同時に対象データのステータスが「支払済」に更新されます。</w:t>
      </w:r>
    </w:p>
    <w:p w14:paraId="3C8F4711" w14:textId="77777777" w:rsidR="000C5B6D" w:rsidRPr="00680AD2" w:rsidRDefault="00000000">
      <w:pPr>
        <w:numPr>
          <w:ilvl w:val="0"/>
          <w:numId w:val="40"/>
        </w:numPr>
        <w:rPr>
          <w:rFonts w:ascii="游ゴシック" w:eastAsia="游ゴシック" w:hAnsi="游ゴシック"/>
          <w:lang w:eastAsia="ja-JP"/>
        </w:rPr>
      </w:pPr>
      <w:r w:rsidRPr="00680AD2">
        <w:rPr>
          <w:rFonts w:ascii="游ゴシック" w:eastAsia="游ゴシック" w:hAnsi="游ゴシック"/>
          <w:b/>
          <w:lang w:eastAsia="ja-JP"/>
        </w:rPr>
        <w:t>グラフ表示切替ボタン</w:t>
      </w:r>
      <w:r w:rsidRPr="00680AD2">
        <w:rPr>
          <w:rFonts w:ascii="游ゴシック" w:eastAsia="游ゴシック" w:hAnsi="游ゴシック"/>
          <w:lang w:eastAsia="ja-JP"/>
        </w:rPr>
        <w:t>: 経営者や管理者が、月別の収支推移を棒グラフや折れ線グラフで視覚的に分析したい時に押します。</w:t>
      </w:r>
    </w:p>
    <w:p w14:paraId="5FA620FB" w14:textId="77777777" w:rsidR="000C5B6D" w:rsidRPr="00680AD2" w:rsidRDefault="00000000">
      <w:pPr>
        <w:pStyle w:val="3"/>
        <w:rPr>
          <w:rFonts w:ascii="游ゴシック" w:eastAsia="游ゴシック" w:hAnsi="游ゴシック"/>
          <w:lang w:eastAsia="ja-JP"/>
        </w:rPr>
      </w:pPr>
      <w:bookmarkStart w:id="80" w:name="_Toc237295788"/>
      <w:r w:rsidRPr="00680AD2">
        <w:rPr>
          <w:rFonts w:ascii="游ゴシック" w:eastAsia="游ゴシック" w:hAnsi="游ゴシック"/>
          <w:lang w:eastAsia="ja-JP"/>
        </w:rPr>
        <w:lastRenderedPageBreak/>
        <w:t>5. この画面の利用価値・できること（メリット）</w:t>
      </w:r>
      <w:bookmarkEnd w:id="80"/>
    </w:p>
    <w:p w14:paraId="034C13CE" w14:textId="77777777" w:rsidR="000C5B6D" w:rsidRPr="00680AD2" w:rsidRDefault="00000000">
      <w:pPr>
        <w:rPr>
          <w:rFonts w:ascii="游ゴシック" w:eastAsia="游ゴシック" w:hAnsi="游ゴシック"/>
          <w:lang w:eastAsia="ja-JP"/>
        </w:rPr>
      </w:pPr>
      <w:r w:rsidRPr="00680AD2">
        <w:rPr>
          <w:rFonts w:ascii="游ゴシック" w:eastAsia="游ゴシック" w:hAnsi="游ゴシック"/>
          <w:lang w:eastAsia="ja-JP"/>
        </w:rPr>
        <w:t>1件ずつネットバンキングで振り込む手間がなくなり、数十人〜数百人への支払いがFBデータのアップロード1回で完了します。 振込先名義のカタカナ変換ミスなどの人為的エラーがなくなり、振込エラーを防げます。 将来の入金予定と支払予定がカレンダー上で可視化されるため、「月末に資金がショートしないか」といった資金繰りの不安を解消できます。</w:t>
      </w:r>
    </w:p>
    <w:p w14:paraId="18A0786A" w14:textId="77777777" w:rsidR="000C5B6D" w:rsidRPr="00680AD2" w:rsidRDefault="00000000">
      <w:pPr>
        <w:pStyle w:val="3"/>
        <w:rPr>
          <w:rFonts w:ascii="游ゴシック" w:eastAsia="游ゴシック" w:hAnsi="游ゴシック"/>
          <w:lang w:eastAsia="ja-JP"/>
        </w:rPr>
      </w:pPr>
      <w:bookmarkStart w:id="81" w:name="_Toc237295789"/>
      <w:r w:rsidRPr="00680AD2">
        <w:rPr>
          <w:rFonts w:ascii="游ゴシック" w:eastAsia="游ゴシック" w:hAnsi="游ゴシック"/>
          <w:lang w:eastAsia="ja-JP"/>
        </w:rPr>
        <w:t>6. 将来構想</w:t>
      </w:r>
      <w:bookmarkEnd w:id="81"/>
    </w:p>
    <w:p w14:paraId="5F384549" w14:textId="327D08CD" w:rsidR="00680AD2" w:rsidRPr="00680AD2" w:rsidRDefault="00000000">
      <w:pPr>
        <w:rPr>
          <w:rFonts w:ascii="游ゴシック" w:eastAsia="游ゴシック" w:hAnsi="游ゴシック"/>
          <w:lang w:eastAsia="ja-JP"/>
        </w:rPr>
      </w:pPr>
      <w:r w:rsidRPr="00680AD2">
        <w:rPr>
          <w:rFonts w:ascii="游ゴシック" w:eastAsia="游ゴシック" w:hAnsi="游ゴシック"/>
          <w:lang w:eastAsia="ja-JP"/>
        </w:rPr>
        <w:t>インターネットバンキングと直接API連携し、ファイルをダウンロード・アップロードする手間さえも省くダイレクト振込機能の実現。</w:t>
      </w:r>
    </w:p>
    <w:p w14:paraId="01C76124" w14:textId="77777777" w:rsidR="00680AD2" w:rsidRPr="00680AD2" w:rsidRDefault="00680AD2">
      <w:pPr>
        <w:widowControl/>
        <w:rPr>
          <w:rFonts w:ascii="游ゴシック" w:eastAsia="游ゴシック" w:hAnsi="游ゴシック"/>
          <w:lang w:eastAsia="ja-JP"/>
        </w:rPr>
      </w:pPr>
      <w:r w:rsidRPr="00680AD2">
        <w:rPr>
          <w:rFonts w:ascii="游ゴシック" w:eastAsia="游ゴシック" w:hAnsi="游ゴシック"/>
          <w:lang w:eastAsia="ja-JP"/>
        </w:rPr>
        <w:br w:type="page"/>
      </w:r>
    </w:p>
    <w:p w14:paraId="4776ECDA" w14:textId="77777777" w:rsidR="000C5B6D" w:rsidRPr="003356C3" w:rsidRDefault="00000000" w:rsidP="00C1672D">
      <w:pPr>
        <w:pStyle w:val="1"/>
        <w:rPr>
          <w:rStyle w:val="22"/>
        </w:rPr>
      </w:pPr>
      <w:bookmarkStart w:id="82" w:name="_Toc237295790"/>
      <w:r w:rsidRPr="003356C3">
        <w:rPr>
          <w:rStyle w:val="22"/>
          <w:lang w:eastAsia="ja-JP"/>
        </w:rPr>
        <w:lastRenderedPageBreak/>
        <w:t>第</w:t>
      </w:r>
      <w:r w:rsidR="00C1672D" w:rsidRPr="003356C3">
        <w:rPr>
          <w:rStyle w:val="22"/>
          <w:rFonts w:hint="eastAsia"/>
          <w:lang w:eastAsia="ja-JP"/>
        </w:rPr>
        <w:t>12</w:t>
      </w:r>
      <w:r w:rsidRPr="003356C3">
        <w:rPr>
          <w:rStyle w:val="22"/>
          <w:lang w:eastAsia="ja-JP"/>
        </w:rPr>
        <w:t>章：決算締め管理画面</w:t>
      </w:r>
      <w:bookmarkEnd w:id="82"/>
    </w:p>
    <w:p w14:paraId="48E4D007" w14:textId="77777777" w:rsidR="000C5B6D" w:rsidRPr="00680AD2" w:rsidRDefault="00000000">
      <w:pPr>
        <w:pStyle w:val="3"/>
        <w:rPr>
          <w:rFonts w:ascii="游ゴシック" w:eastAsia="游ゴシック" w:hAnsi="游ゴシック"/>
        </w:rPr>
      </w:pPr>
      <w:bookmarkStart w:id="83" w:name="_Toc237295791"/>
      <w:r w:rsidRPr="00680AD2">
        <w:rPr>
          <w:rFonts w:ascii="游ゴシック" w:eastAsia="游ゴシック" w:hAnsi="游ゴシック"/>
        </w:rPr>
        <w:t>1. 画面イメージ</w:t>
      </w:r>
      <w:bookmarkEnd w:id="83"/>
    </w:p>
    <w:p w14:paraId="0D0D6D05" w14:textId="77777777" w:rsidR="000C5B6D" w:rsidRPr="00680AD2" w:rsidRDefault="00000000">
      <w:pPr>
        <w:rPr>
          <w:rFonts w:ascii="游ゴシック" w:eastAsia="游ゴシック" w:hAnsi="游ゴシック"/>
        </w:rPr>
      </w:pPr>
      <w:r w:rsidRPr="00680AD2">
        <w:rPr>
          <w:rFonts w:ascii="游ゴシック" w:eastAsia="游ゴシック" w:hAnsi="游ゴシック"/>
          <w:noProof/>
        </w:rPr>
        <w:drawing>
          <wp:inline distT="0" distB="0" distL="0" distR="0" wp14:anchorId="0AAD8846" wp14:editId="3E51AF03">
            <wp:extent cx="5486400" cy="3062177"/>
            <wp:effectExtent l="0" t="0" r="0" b="0"/>
            <wp:docPr id="11" name="image-VYoLk15mu4_tspYHqz8S5.jpeg"/>
            <wp:cNvGraphicFramePr/>
            <a:graphic xmlns:a="http://schemas.openxmlformats.org/drawingml/2006/main">
              <a:graphicData uri="http://schemas.openxmlformats.org/drawingml/2006/picture">
                <pic:pic xmlns:pic="http://schemas.openxmlformats.org/drawingml/2006/picture">
                  <pic:nvPicPr>
                    <pic:cNvPr id="11" name="image-VYoLk15mu4_tspYHqz8S5.jpeg" descr="画面モックアップ"/>
                    <pic:cNvPicPr/>
                  </pic:nvPicPr>
                  <pic:blipFill>
                    <a:blip r:embed="rId20" cstate="print"/>
                    <a:srcRect/>
                    <a:stretch>
                      <a:fillRect/>
                    </a:stretch>
                  </pic:blipFill>
                  <pic:spPr>
                    <a:xfrm>
                      <a:off x="0" y="0"/>
                      <a:ext cx="5486400" cy="3062177"/>
                    </a:xfrm>
                    <a:prstGeom prst="rect">
                      <a:avLst/>
                    </a:prstGeom>
                  </pic:spPr>
                </pic:pic>
              </a:graphicData>
            </a:graphic>
          </wp:inline>
        </w:drawing>
      </w:r>
    </w:p>
    <w:p w14:paraId="571C0F70" w14:textId="77777777" w:rsidR="000C5B6D" w:rsidRPr="00680AD2" w:rsidRDefault="00000000">
      <w:pPr>
        <w:rPr>
          <w:rFonts w:ascii="游ゴシック" w:eastAsia="游ゴシック" w:hAnsi="游ゴシック"/>
          <w:lang w:eastAsia="ja-JP"/>
        </w:rPr>
      </w:pPr>
      <w:r w:rsidRPr="00680AD2">
        <w:rPr>
          <w:rFonts w:ascii="游ゴシック" w:eastAsia="游ゴシック" w:hAnsi="游ゴシック"/>
          <w:lang w:eastAsia="ja-JP"/>
        </w:rPr>
        <w:t>画面中央に大きく「決算対象期間」を選択するドロップダウンと、実行状況を示すプログレスバーが配置されています。下部には、締め処理実行後に生成された「未請求売上」「未払費用」の合計額がサマリーとして大きく表示され、さらに案件別・企業別・パートナー別の内訳タブで詳細な金額リストを確認できる構成です。</w:t>
      </w:r>
    </w:p>
    <w:p w14:paraId="6A89257C" w14:textId="77777777" w:rsidR="000C5B6D" w:rsidRPr="00680AD2" w:rsidRDefault="00000000">
      <w:pPr>
        <w:pStyle w:val="3"/>
        <w:rPr>
          <w:rFonts w:ascii="游ゴシック" w:eastAsia="游ゴシック" w:hAnsi="游ゴシック"/>
          <w:lang w:eastAsia="ja-JP"/>
        </w:rPr>
      </w:pPr>
      <w:bookmarkStart w:id="84" w:name="_Toc237295792"/>
      <w:r w:rsidRPr="00680AD2">
        <w:rPr>
          <w:rFonts w:ascii="游ゴシック" w:eastAsia="游ゴシック" w:hAnsi="游ゴシック"/>
          <w:lang w:eastAsia="ja-JP"/>
        </w:rPr>
        <w:t>2. 機能概要</w:t>
      </w:r>
      <w:bookmarkEnd w:id="84"/>
    </w:p>
    <w:p w14:paraId="2A6FF22C" w14:textId="77777777" w:rsidR="000C5B6D" w:rsidRPr="00680AD2" w:rsidRDefault="00000000">
      <w:pPr>
        <w:rPr>
          <w:rFonts w:ascii="游ゴシック" w:eastAsia="游ゴシック" w:hAnsi="游ゴシック"/>
          <w:lang w:eastAsia="ja-JP"/>
        </w:rPr>
      </w:pPr>
      <w:r w:rsidRPr="00680AD2">
        <w:rPr>
          <w:rFonts w:ascii="游ゴシック" w:eastAsia="游ゴシック" w:hAnsi="游ゴシック"/>
          <w:lang w:eastAsia="ja-JP"/>
        </w:rPr>
        <w:t>会計年度末（期末）において、まだ請求書を発行していない売上や、まだ支払いが確定していない費用をシステムから自動抽出する画面です。 指定した年月時点での経営状態（未請求・未払いの金額）を「スナップショット」として計算・保存します。 決算時の正確な売上・費用の計上（発生主義での会計処理）をサポートします。 締め処理を実行することでデータをロックし、期をまたいだデータの不整合を防ぎます。 税理士や会計士への報告用データの作成が数クリックで完了します。</w:t>
      </w:r>
    </w:p>
    <w:p w14:paraId="23AA3995" w14:textId="77777777" w:rsidR="000C5B6D" w:rsidRPr="00680AD2" w:rsidRDefault="00000000">
      <w:pPr>
        <w:pStyle w:val="3"/>
        <w:rPr>
          <w:rFonts w:ascii="游ゴシック" w:eastAsia="游ゴシック" w:hAnsi="游ゴシック"/>
          <w:lang w:eastAsia="ja-JP"/>
        </w:rPr>
      </w:pPr>
      <w:bookmarkStart w:id="85" w:name="_Toc237295793"/>
      <w:r w:rsidRPr="00680AD2">
        <w:rPr>
          <w:rFonts w:ascii="游ゴシック" w:eastAsia="游ゴシック" w:hAnsi="游ゴシック"/>
          <w:lang w:eastAsia="ja-JP"/>
        </w:rPr>
        <w:t>3. 画面上の入力項目・表示項目（具体例付き）</w:t>
      </w:r>
      <w:bookmarkEnd w:id="85"/>
    </w:p>
    <w:p w14:paraId="546FDA6D" w14:textId="77777777" w:rsidR="000C5B6D" w:rsidRPr="00680AD2" w:rsidRDefault="00000000">
      <w:pPr>
        <w:numPr>
          <w:ilvl w:val="0"/>
          <w:numId w:val="41"/>
        </w:numPr>
        <w:rPr>
          <w:rFonts w:ascii="游ゴシック" w:eastAsia="游ゴシック" w:hAnsi="游ゴシック"/>
        </w:rPr>
      </w:pPr>
      <w:r w:rsidRPr="00680AD2">
        <w:rPr>
          <w:rFonts w:ascii="游ゴシック" w:eastAsia="游ゴシック" w:hAnsi="游ゴシック"/>
          <w:b/>
          <w:lang w:eastAsia="ja-JP"/>
        </w:rPr>
        <w:t>決算対象年</w:t>
      </w:r>
      <w:r w:rsidRPr="00680AD2">
        <w:rPr>
          <w:rFonts w:ascii="游ゴシック" w:eastAsia="游ゴシック" w:hAnsi="游ゴシック"/>
          <w:lang w:eastAsia="ja-JP"/>
        </w:rPr>
        <w:t>: 決算を行う年度を選択します。</w:t>
      </w:r>
      <w:r w:rsidRPr="00680AD2">
        <w:rPr>
          <w:rFonts w:ascii="游ゴシック" w:eastAsia="游ゴシック" w:hAnsi="游ゴシック"/>
        </w:rPr>
        <w:t>（例：「2026年」）</w:t>
      </w:r>
    </w:p>
    <w:p w14:paraId="621B6482" w14:textId="77777777" w:rsidR="000C5B6D" w:rsidRPr="00680AD2" w:rsidRDefault="00000000">
      <w:pPr>
        <w:numPr>
          <w:ilvl w:val="0"/>
          <w:numId w:val="41"/>
        </w:numPr>
        <w:rPr>
          <w:rFonts w:ascii="游ゴシック" w:eastAsia="游ゴシック" w:hAnsi="游ゴシック"/>
          <w:lang w:eastAsia="ja-JP"/>
        </w:rPr>
      </w:pPr>
      <w:r w:rsidRPr="00680AD2">
        <w:rPr>
          <w:rFonts w:ascii="游ゴシック" w:eastAsia="游ゴシック" w:hAnsi="游ゴシック"/>
          <w:b/>
          <w:lang w:eastAsia="ja-JP"/>
        </w:rPr>
        <w:lastRenderedPageBreak/>
        <w:t>決算対象月</w:t>
      </w:r>
      <w:r w:rsidRPr="00680AD2">
        <w:rPr>
          <w:rFonts w:ascii="游ゴシック" w:eastAsia="游ゴシック" w:hAnsi="游ゴシック"/>
          <w:lang w:eastAsia="ja-JP"/>
        </w:rPr>
        <w:t>: 決算の対象となる月を選択します。（原則は決算月の「11月」）</w:t>
      </w:r>
    </w:p>
    <w:p w14:paraId="4FEBB20E" w14:textId="77777777" w:rsidR="000C5B6D" w:rsidRPr="00680AD2" w:rsidRDefault="00000000">
      <w:pPr>
        <w:numPr>
          <w:ilvl w:val="0"/>
          <w:numId w:val="41"/>
        </w:numPr>
        <w:rPr>
          <w:rFonts w:ascii="游ゴシック" w:eastAsia="游ゴシック" w:hAnsi="游ゴシック"/>
        </w:rPr>
      </w:pPr>
      <w:r w:rsidRPr="00680AD2">
        <w:rPr>
          <w:rFonts w:ascii="游ゴシック" w:eastAsia="游ゴシック" w:hAnsi="游ゴシック"/>
          <w:b/>
          <w:lang w:eastAsia="ja-JP"/>
        </w:rPr>
        <w:t>決算締め実行日時</w:t>
      </w:r>
      <w:r w:rsidRPr="00680AD2">
        <w:rPr>
          <w:rFonts w:ascii="游ゴシック" w:eastAsia="游ゴシック" w:hAnsi="游ゴシック"/>
          <w:lang w:eastAsia="ja-JP"/>
        </w:rPr>
        <w:t>: 締め処理が行われた日時が記録・表示されます。</w:t>
      </w:r>
      <w:r w:rsidRPr="00680AD2">
        <w:rPr>
          <w:rFonts w:ascii="游ゴシック" w:eastAsia="游ゴシック" w:hAnsi="游ゴシック"/>
        </w:rPr>
        <w:t>（例：「2026年11月30日 15:30」）</w:t>
      </w:r>
    </w:p>
    <w:p w14:paraId="201AB355" w14:textId="77777777" w:rsidR="000C5B6D" w:rsidRPr="00680AD2" w:rsidRDefault="00000000">
      <w:pPr>
        <w:numPr>
          <w:ilvl w:val="0"/>
          <w:numId w:val="41"/>
        </w:numPr>
        <w:rPr>
          <w:rFonts w:ascii="游ゴシック" w:eastAsia="游ゴシック" w:hAnsi="游ゴシック"/>
          <w:lang w:eastAsia="ja-JP"/>
        </w:rPr>
      </w:pPr>
      <w:r w:rsidRPr="00680AD2">
        <w:rPr>
          <w:rFonts w:ascii="游ゴシック" w:eastAsia="游ゴシック" w:hAnsi="游ゴシック"/>
          <w:b/>
          <w:lang w:eastAsia="ja-JP"/>
        </w:rPr>
        <w:t>ステータス</w:t>
      </w:r>
      <w:r w:rsidRPr="00680AD2">
        <w:rPr>
          <w:rFonts w:ascii="游ゴシック" w:eastAsia="游ゴシック" w:hAnsi="游ゴシック"/>
          <w:lang w:eastAsia="ja-JP"/>
        </w:rPr>
        <w:t>: 締め処理の進行状況です。（例：「実行中」「完了」「未実行」）</w:t>
      </w:r>
    </w:p>
    <w:p w14:paraId="3B5E7B1A" w14:textId="77777777" w:rsidR="000C5B6D" w:rsidRPr="00680AD2" w:rsidRDefault="00000000">
      <w:pPr>
        <w:numPr>
          <w:ilvl w:val="0"/>
          <w:numId w:val="41"/>
        </w:numPr>
        <w:rPr>
          <w:rFonts w:ascii="游ゴシック" w:eastAsia="游ゴシック" w:hAnsi="游ゴシック"/>
        </w:rPr>
      </w:pPr>
      <w:r w:rsidRPr="00680AD2">
        <w:rPr>
          <w:rFonts w:ascii="游ゴシック" w:eastAsia="游ゴシック" w:hAnsi="游ゴシック"/>
          <w:b/>
          <w:lang w:eastAsia="ja-JP"/>
        </w:rPr>
        <w:t>未請求金額合計</w:t>
      </w:r>
      <w:r w:rsidRPr="00680AD2">
        <w:rPr>
          <w:rFonts w:ascii="游ゴシック" w:eastAsia="游ゴシック" w:hAnsi="游ゴシック"/>
          <w:lang w:eastAsia="ja-JP"/>
        </w:rPr>
        <w:t>: 日報は承認されているが、まだ請求書が作成されていない売上の総額です。</w:t>
      </w:r>
      <w:r w:rsidRPr="00680AD2">
        <w:rPr>
          <w:rFonts w:ascii="游ゴシック" w:eastAsia="游ゴシック" w:hAnsi="游ゴシック"/>
        </w:rPr>
        <w:t>（例：「1,500,000円」）</w:t>
      </w:r>
    </w:p>
    <w:p w14:paraId="32A56944" w14:textId="77777777" w:rsidR="000C5B6D" w:rsidRPr="00680AD2" w:rsidRDefault="00000000">
      <w:pPr>
        <w:numPr>
          <w:ilvl w:val="0"/>
          <w:numId w:val="41"/>
        </w:numPr>
        <w:rPr>
          <w:rFonts w:ascii="游ゴシック" w:eastAsia="游ゴシック" w:hAnsi="游ゴシック"/>
        </w:rPr>
      </w:pPr>
      <w:r w:rsidRPr="00680AD2">
        <w:rPr>
          <w:rFonts w:ascii="游ゴシック" w:eastAsia="游ゴシック" w:hAnsi="游ゴシック"/>
          <w:b/>
          <w:lang w:eastAsia="ja-JP"/>
        </w:rPr>
        <w:t>未払金額合計</w:t>
      </w:r>
      <w:r w:rsidRPr="00680AD2">
        <w:rPr>
          <w:rFonts w:ascii="游ゴシック" w:eastAsia="游ゴシック" w:hAnsi="游ゴシック"/>
          <w:lang w:eastAsia="ja-JP"/>
        </w:rPr>
        <w:t>: 日報は承認されているが、まだ支払いが確定していない費用の総額です。</w:t>
      </w:r>
      <w:r w:rsidRPr="00680AD2">
        <w:rPr>
          <w:rFonts w:ascii="游ゴシック" w:eastAsia="游ゴシック" w:hAnsi="游ゴシック"/>
        </w:rPr>
        <w:t>（例：「850,000円」）</w:t>
      </w:r>
    </w:p>
    <w:p w14:paraId="0EC420DC" w14:textId="77777777" w:rsidR="000C5B6D" w:rsidRPr="00680AD2" w:rsidRDefault="00000000">
      <w:pPr>
        <w:numPr>
          <w:ilvl w:val="0"/>
          <w:numId w:val="41"/>
        </w:numPr>
        <w:rPr>
          <w:rFonts w:ascii="游ゴシック" w:eastAsia="游ゴシック" w:hAnsi="游ゴシック"/>
          <w:lang w:eastAsia="ja-JP"/>
        </w:rPr>
      </w:pPr>
      <w:r w:rsidRPr="00680AD2">
        <w:rPr>
          <w:rFonts w:ascii="游ゴシック" w:eastAsia="游ゴシック" w:hAnsi="游ゴシック"/>
          <w:b/>
          <w:lang w:eastAsia="ja-JP"/>
        </w:rPr>
        <w:t>内訳種別</w:t>
      </w:r>
      <w:r w:rsidRPr="00680AD2">
        <w:rPr>
          <w:rFonts w:ascii="游ゴシック" w:eastAsia="游ゴシック" w:hAnsi="游ゴシック"/>
          <w:lang w:eastAsia="ja-JP"/>
        </w:rPr>
        <w:t>: サマリーの内訳を何単位で表示するか（案件別、企業別、パートナー別）の表示です。</w:t>
      </w:r>
    </w:p>
    <w:p w14:paraId="152D5285" w14:textId="77777777" w:rsidR="000C5B6D" w:rsidRPr="00680AD2" w:rsidRDefault="00000000">
      <w:pPr>
        <w:numPr>
          <w:ilvl w:val="0"/>
          <w:numId w:val="41"/>
        </w:numPr>
        <w:rPr>
          <w:rFonts w:ascii="游ゴシック" w:eastAsia="游ゴシック" w:hAnsi="游ゴシック"/>
          <w:lang w:eastAsia="ja-JP"/>
        </w:rPr>
      </w:pPr>
      <w:r w:rsidRPr="00680AD2">
        <w:rPr>
          <w:rFonts w:ascii="游ゴシック" w:eastAsia="游ゴシック" w:hAnsi="游ゴシック"/>
          <w:b/>
          <w:lang w:eastAsia="ja-JP"/>
        </w:rPr>
        <w:t>対象ID・名称</w:t>
      </w:r>
      <w:r w:rsidRPr="00680AD2">
        <w:rPr>
          <w:rFonts w:ascii="游ゴシック" w:eastAsia="游ゴシック" w:hAnsi="游ゴシック"/>
          <w:lang w:eastAsia="ja-JP"/>
        </w:rPr>
        <w:t>: 内訳の対象となる具体的な企業名やパートナー名です。（例：「株式会社〇〇」や「山田 太郎」）</w:t>
      </w:r>
    </w:p>
    <w:p w14:paraId="06C36D72" w14:textId="77777777" w:rsidR="000C5B6D" w:rsidRPr="00680AD2" w:rsidRDefault="00000000">
      <w:pPr>
        <w:pStyle w:val="3"/>
        <w:rPr>
          <w:rFonts w:ascii="游ゴシック" w:eastAsia="游ゴシック" w:hAnsi="游ゴシック"/>
          <w:lang w:eastAsia="ja-JP"/>
        </w:rPr>
      </w:pPr>
      <w:bookmarkStart w:id="86" w:name="_Toc237295794"/>
      <w:r w:rsidRPr="00680AD2">
        <w:rPr>
          <w:rFonts w:ascii="游ゴシック" w:eastAsia="游ゴシック" w:hAnsi="游ゴシック"/>
          <w:lang w:eastAsia="ja-JP"/>
        </w:rPr>
        <w:t>4. アクションボタンの働き</w:t>
      </w:r>
      <w:bookmarkEnd w:id="86"/>
    </w:p>
    <w:p w14:paraId="124A5993" w14:textId="77777777" w:rsidR="000C5B6D" w:rsidRPr="00680AD2" w:rsidRDefault="00000000">
      <w:pPr>
        <w:numPr>
          <w:ilvl w:val="0"/>
          <w:numId w:val="42"/>
        </w:numPr>
        <w:rPr>
          <w:rFonts w:ascii="游ゴシック" w:eastAsia="游ゴシック" w:hAnsi="游ゴシック"/>
          <w:lang w:eastAsia="ja-JP"/>
        </w:rPr>
      </w:pPr>
      <w:r w:rsidRPr="00680AD2">
        <w:rPr>
          <w:rFonts w:ascii="游ゴシック" w:eastAsia="游ゴシック" w:hAnsi="游ゴシック"/>
          <w:b/>
          <w:lang w:eastAsia="ja-JP"/>
        </w:rPr>
        <w:t>決算締め処理を開始するボタン</w:t>
      </w:r>
      <w:r w:rsidRPr="00680AD2">
        <w:rPr>
          <w:rFonts w:ascii="游ゴシック" w:eastAsia="游ゴシック" w:hAnsi="游ゴシック"/>
          <w:lang w:eastAsia="ja-JP"/>
        </w:rPr>
        <w:t>: 管理者や経理責任者が、期末の入力がすべて終わったと判断した時に押します。システムが全データを走査し、未請求・未払いの計算を行って結果を保存（スナップショット作成）します。</w:t>
      </w:r>
    </w:p>
    <w:p w14:paraId="495B27DB" w14:textId="77777777" w:rsidR="000C5B6D" w:rsidRPr="00680AD2" w:rsidRDefault="00000000">
      <w:pPr>
        <w:numPr>
          <w:ilvl w:val="0"/>
          <w:numId w:val="42"/>
        </w:numPr>
        <w:rPr>
          <w:rFonts w:ascii="游ゴシック" w:eastAsia="游ゴシック" w:hAnsi="游ゴシック"/>
          <w:lang w:eastAsia="ja-JP"/>
        </w:rPr>
      </w:pPr>
      <w:r w:rsidRPr="00680AD2">
        <w:rPr>
          <w:rFonts w:ascii="游ゴシック" w:eastAsia="游ゴシック" w:hAnsi="游ゴシック"/>
          <w:b/>
          <w:lang w:eastAsia="ja-JP"/>
        </w:rPr>
        <w:t>詳細レポート出力ボタン</w:t>
      </w:r>
      <w:r w:rsidRPr="00680AD2">
        <w:rPr>
          <w:rFonts w:ascii="游ゴシック" w:eastAsia="游ゴシック" w:hAnsi="游ゴシック"/>
          <w:lang w:eastAsia="ja-JP"/>
        </w:rPr>
        <w:t>: 経理担当者が、算出された決算データを税理士に提出するためのファイルが欲しい時に押します。内訳リストがファイル（CSVなど）としてダウンロードされます。</w:t>
      </w:r>
    </w:p>
    <w:p w14:paraId="4914D307" w14:textId="77777777" w:rsidR="000C5B6D" w:rsidRPr="00680AD2" w:rsidRDefault="00000000">
      <w:pPr>
        <w:numPr>
          <w:ilvl w:val="0"/>
          <w:numId w:val="42"/>
        </w:numPr>
        <w:rPr>
          <w:rFonts w:ascii="游ゴシック" w:eastAsia="游ゴシック" w:hAnsi="游ゴシック"/>
          <w:lang w:eastAsia="ja-JP"/>
        </w:rPr>
      </w:pPr>
      <w:r w:rsidRPr="00680AD2">
        <w:rPr>
          <w:rFonts w:ascii="游ゴシック" w:eastAsia="游ゴシック" w:hAnsi="游ゴシック"/>
          <w:b/>
          <w:lang w:eastAsia="ja-JP"/>
        </w:rPr>
        <w:t>締め解除（破棄）ボタン</w:t>
      </w:r>
      <w:r w:rsidRPr="00680AD2">
        <w:rPr>
          <w:rFonts w:ascii="游ゴシック" w:eastAsia="游ゴシック" w:hAnsi="游ゴシック"/>
          <w:lang w:eastAsia="ja-JP"/>
        </w:rPr>
        <w:t>: 特別な権限を持つ管理者のみが表示・操作できるボタンで、万が一締め処理後に重大な修正漏れが発覚し、再度やり直す必要がある時に押します。</w:t>
      </w:r>
    </w:p>
    <w:p w14:paraId="3EF07E8C" w14:textId="77777777" w:rsidR="000C5B6D" w:rsidRPr="00680AD2" w:rsidRDefault="00000000">
      <w:pPr>
        <w:pStyle w:val="3"/>
        <w:rPr>
          <w:rFonts w:ascii="游ゴシック" w:eastAsia="游ゴシック" w:hAnsi="游ゴシック"/>
          <w:lang w:eastAsia="ja-JP"/>
        </w:rPr>
      </w:pPr>
      <w:bookmarkStart w:id="87" w:name="_Toc237295795"/>
      <w:r w:rsidRPr="00680AD2">
        <w:rPr>
          <w:rFonts w:ascii="游ゴシック" w:eastAsia="游ゴシック" w:hAnsi="游ゴシック"/>
          <w:lang w:eastAsia="ja-JP"/>
        </w:rPr>
        <w:t>5. この画面の利用価値・できること（メリット）</w:t>
      </w:r>
      <w:bookmarkEnd w:id="87"/>
    </w:p>
    <w:p w14:paraId="2B3393E2" w14:textId="77777777" w:rsidR="000C5B6D" w:rsidRPr="00680AD2" w:rsidRDefault="00000000">
      <w:pPr>
        <w:rPr>
          <w:rFonts w:ascii="游ゴシック" w:eastAsia="游ゴシック" w:hAnsi="游ゴシック"/>
          <w:lang w:eastAsia="ja-JP"/>
        </w:rPr>
      </w:pPr>
      <w:r w:rsidRPr="00680AD2">
        <w:rPr>
          <w:rFonts w:ascii="游ゴシック" w:eastAsia="游ゴシック" w:hAnsi="游ゴシック"/>
          <w:lang w:eastAsia="ja-JP"/>
        </w:rPr>
        <w:t>決算期末に膨大な日報や請求書をエクセルで突き合わせて「未請求」「未払い」を計算する数日間の作業が、ボタン一つ（数分）で終わります。 締め処理を実行した時点のデータがスナップショットとして残るため、後からデータが書き換えられて決算数値が合わなくなるトラブルを防げます。 企業別や案件別の内訳がすぐに見られるため、会計監査時の説明資料としてそのまま活用できます。</w:t>
      </w:r>
    </w:p>
    <w:p w14:paraId="74BD0277" w14:textId="77777777" w:rsidR="000C5B6D" w:rsidRPr="00680AD2" w:rsidRDefault="00000000">
      <w:pPr>
        <w:pStyle w:val="3"/>
        <w:rPr>
          <w:rFonts w:ascii="游ゴシック" w:eastAsia="游ゴシック" w:hAnsi="游ゴシック"/>
          <w:lang w:eastAsia="ja-JP"/>
        </w:rPr>
      </w:pPr>
      <w:bookmarkStart w:id="88" w:name="_Toc237295796"/>
      <w:r w:rsidRPr="00680AD2">
        <w:rPr>
          <w:rFonts w:ascii="游ゴシック" w:eastAsia="游ゴシック" w:hAnsi="游ゴシック"/>
          <w:lang w:eastAsia="ja-JP"/>
        </w:rPr>
        <w:lastRenderedPageBreak/>
        <w:t>6. 将来構想</w:t>
      </w:r>
      <w:bookmarkEnd w:id="88"/>
    </w:p>
    <w:p w14:paraId="1214865F" w14:textId="7267F209" w:rsidR="00680AD2" w:rsidRPr="00680AD2" w:rsidRDefault="00000000">
      <w:pPr>
        <w:rPr>
          <w:rFonts w:ascii="游ゴシック" w:eastAsia="游ゴシック" w:hAnsi="游ゴシック"/>
          <w:lang w:eastAsia="ja-JP"/>
        </w:rPr>
      </w:pPr>
      <w:r w:rsidRPr="00680AD2">
        <w:rPr>
          <w:rFonts w:ascii="游ゴシック" w:eastAsia="游ゴシック" w:hAnsi="游ゴシック"/>
          <w:lang w:eastAsia="ja-JP"/>
        </w:rPr>
        <w:t>主要なクラウド会計ソフト（freeeやマネーフォワードなど）への決算仕訳データの自動連携。</w:t>
      </w:r>
    </w:p>
    <w:p w14:paraId="18BD2654" w14:textId="77777777" w:rsidR="00680AD2" w:rsidRPr="00680AD2" w:rsidRDefault="00680AD2">
      <w:pPr>
        <w:widowControl/>
        <w:rPr>
          <w:rFonts w:ascii="游ゴシック" w:eastAsia="游ゴシック" w:hAnsi="游ゴシック"/>
          <w:lang w:eastAsia="ja-JP"/>
        </w:rPr>
      </w:pPr>
      <w:r w:rsidRPr="00680AD2">
        <w:rPr>
          <w:rFonts w:ascii="游ゴシック" w:eastAsia="游ゴシック" w:hAnsi="游ゴシック"/>
          <w:lang w:eastAsia="ja-JP"/>
        </w:rPr>
        <w:br w:type="page"/>
      </w:r>
    </w:p>
    <w:p w14:paraId="777FC93C" w14:textId="77777777" w:rsidR="000C5B6D" w:rsidRPr="003356C3" w:rsidRDefault="00000000" w:rsidP="00AA6321">
      <w:pPr>
        <w:pStyle w:val="1"/>
        <w:rPr>
          <w:rStyle w:val="22"/>
        </w:rPr>
      </w:pPr>
      <w:bookmarkStart w:id="89" w:name="_Toc237295797"/>
      <w:r w:rsidRPr="003356C3">
        <w:rPr>
          <w:rStyle w:val="22"/>
          <w:lang w:eastAsia="ja-JP"/>
        </w:rPr>
        <w:lastRenderedPageBreak/>
        <w:t>第</w:t>
      </w:r>
      <w:r w:rsidR="00AA6321" w:rsidRPr="003356C3">
        <w:rPr>
          <w:rStyle w:val="22"/>
          <w:rFonts w:hint="eastAsia"/>
          <w:lang w:eastAsia="ja-JP"/>
        </w:rPr>
        <w:t>13</w:t>
      </w:r>
      <w:r w:rsidRPr="003356C3">
        <w:rPr>
          <w:rStyle w:val="22"/>
          <w:lang w:eastAsia="ja-JP"/>
        </w:rPr>
        <w:t>章：各種マスター設定画面</w:t>
      </w:r>
      <w:bookmarkEnd w:id="89"/>
    </w:p>
    <w:p w14:paraId="456CD0FF" w14:textId="77777777" w:rsidR="000C5B6D" w:rsidRPr="00680AD2" w:rsidRDefault="00000000">
      <w:pPr>
        <w:pStyle w:val="3"/>
        <w:rPr>
          <w:rFonts w:ascii="游ゴシック" w:eastAsia="游ゴシック" w:hAnsi="游ゴシック"/>
        </w:rPr>
      </w:pPr>
      <w:bookmarkStart w:id="90" w:name="_Toc237295798"/>
      <w:r w:rsidRPr="00680AD2">
        <w:rPr>
          <w:rFonts w:ascii="游ゴシック" w:eastAsia="游ゴシック" w:hAnsi="游ゴシック"/>
        </w:rPr>
        <w:t>1. 画面イメージ</w:t>
      </w:r>
      <w:bookmarkEnd w:id="90"/>
    </w:p>
    <w:p w14:paraId="7A9AAC03" w14:textId="77777777" w:rsidR="000C5B6D" w:rsidRPr="00680AD2" w:rsidRDefault="00000000">
      <w:pPr>
        <w:rPr>
          <w:rFonts w:ascii="游ゴシック" w:eastAsia="游ゴシック" w:hAnsi="游ゴシック"/>
        </w:rPr>
      </w:pPr>
      <w:r w:rsidRPr="00680AD2">
        <w:rPr>
          <w:rFonts w:ascii="游ゴシック" w:eastAsia="游ゴシック" w:hAnsi="游ゴシック"/>
          <w:noProof/>
        </w:rPr>
        <w:drawing>
          <wp:inline distT="0" distB="0" distL="0" distR="0" wp14:anchorId="5EB3DECB" wp14:editId="35770510">
            <wp:extent cx="5486400" cy="3062177"/>
            <wp:effectExtent l="0" t="0" r="0" b="0"/>
            <wp:docPr id="12" name="image-ppFSJW_Pus-ERUHOrZPqR.jpeg"/>
            <wp:cNvGraphicFramePr/>
            <a:graphic xmlns:a="http://schemas.openxmlformats.org/drawingml/2006/main">
              <a:graphicData uri="http://schemas.openxmlformats.org/drawingml/2006/picture">
                <pic:pic xmlns:pic="http://schemas.openxmlformats.org/drawingml/2006/picture">
                  <pic:nvPicPr>
                    <pic:cNvPr id="12" name="image-ppFSJW_Pus-ERUHOrZPqR.jpeg" descr="画面モックアップ"/>
                    <pic:cNvPicPr/>
                  </pic:nvPicPr>
                  <pic:blipFill>
                    <a:blip r:embed="rId21" cstate="print"/>
                    <a:srcRect/>
                    <a:stretch>
                      <a:fillRect/>
                    </a:stretch>
                  </pic:blipFill>
                  <pic:spPr>
                    <a:xfrm>
                      <a:off x="0" y="0"/>
                      <a:ext cx="5486400" cy="3062177"/>
                    </a:xfrm>
                    <a:prstGeom prst="rect">
                      <a:avLst/>
                    </a:prstGeom>
                  </pic:spPr>
                </pic:pic>
              </a:graphicData>
            </a:graphic>
          </wp:inline>
        </w:drawing>
      </w:r>
    </w:p>
    <w:p w14:paraId="1AC5E614" w14:textId="77777777" w:rsidR="000C5B6D" w:rsidRPr="00680AD2" w:rsidRDefault="00000000">
      <w:pPr>
        <w:rPr>
          <w:rFonts w:ascii="游ゴシック" w:eastAsia="游ゴシック" w:hAnsi="游ゴシック"/>
          <w:lang w:eastAsia="ja-JP"/>
        </w:rPr>
      </w:pPr>
      <w:r w:rsidRPr="00680AD2">
        <w:rPr>
          <w:rFonts w:ascii="游ゴシック" w:eastAsia="游ゴシック" w:hAnsi="游ゴシック"/>
          <w:lang w:eastAsia="ja-JP"/>
        </w:rPr>
        <w:t>画面の左側（または上部）に「締め日」「祝日」「勤務形態」「単価カテゴリー」などのマスターの種類を選ぶタブ・メニューが並んでいます。右側のメインエリアには、選択したマスターのデータが表形式（Excelのようなグリッド）で表示され、その場で文字を打ち換えて保存できる（インライン編集）直感的なレイアウトになっています。</w:t>
      </w:r>
    </w:p>
    <w:p w14:paraId="351851D3" w14:textId="77777777" w:rsidR="000C5B6D" w:rsidRPr="00680AD2" w:rsidRDefault="00000000">
      <w:pPr>
        <w:pStyle w:val="3"/>
        <w:rPr>
          <w:rFonts w:ascii="游ゴシック" w:eastAsia="游ゴシック" w:hAnsi="游ゴシック"/>
          <w:lang w:eastAsia="ja-JP"/>
        </w:rPr>
      </w:pPr>
      <w:bookmarkStart w:id="91" w:name="_Toc237295799"/>
      <w:r w:rsidRPr="00680AD2">
        <w:rPr>
          <w:rFonts w:ascii="游ゴシック" w:eastAsia="游ゴシック" w:hAnsi="游ゴシック"/>
          <w:lang w:eastAsia="ja-JP"/>
        </w:rPr>
        <w:t>2. 機能概要</w:t>
      </w:r>
      <w:bookmarkEnd w:id="91"/>
    </w:p>
    <w:p w14:paraId="0107ED37" w14:textId="77777777" w:rsidR="000C5B6D" w:rsidRPr="00680AD2" w:rsidRDefault="00000000">
      <w:pPr>
        <w:rPr>
          <w:rFonts w:ascii="游ゴシック" w:eastAsia="游ゴシック" w:hAnsi="游ゴシック"/>
          <w:lang w:eastAsia="ja-JP"/>
        </w:rPr>
      </w:pPr>
      <w:r w:rsidRPr="00680AD2">
        <w:rPr>
          <w:rFonts w:ascii="游ゴシック" w:eastAsia="游ゴシック" w:hAnsi="游ゴシック"/>
          <w:lang w:eastAsia="ja-JP"/>
        </w:rPr>
        <w:t>システム全体で共通して使用される「選択肢」や「基本ルール」（マスターデータ）を一元管理する画面です。 締め日の種類や祝日のカレンダー設定、日報の業務内容のプルダウン選択肢などを、システム開発者に頼むことなく業務担当者自身で追加・変更できます。 大量にある初期データや取引先データを、Excelファイルから一括で取り込む（インポート）機能も備えています。 システムの表示や動作の根幹を支える土台となる重要な設定画面です。 ルール変更や法改正（新しい祝日など）に柔軟に対応できるようにします。</w:t>
      </w:r>
    </w:p>
    <w:p w14:paraId="2823F720" w14:textId="77777777" w:rsidR="000C5B6D" w:rsidRPr="00680AD2" w:rsidRDefault="00000000">
      <w:pPr>
        <w:pStyle w:val="3"/>
        <w:rPr>
          <w:rFonts w:ascii="游ゴシック" w:eastAsia="游ゴシック" w:hAnsi="游ゴシック"/>
          <w:lang w:eastAsia="ja-JP"/>
        </w:rPr>
      </w:pPr>
      <w:bookmarkStart w:id="92" w:name="_Toc237295800"/>
      <w:r w:rsidRPr="00680AD2">
        <w:rPr>
          <w:rFonts w:ascii="游ゴシック" w:eastAsia="游ゴシック" w:hAnsi="游ゴシック"/>
          <w:lang w:eastAsia="ja-JP"/>
        </w:rPr>
        <w:lastRenderedPageBreak/>
        <w:t>3. 画面上の入力項目・表示項目（具体例付き）</w:t>
      </w:r>
      <w:bookmarkEnd w:id="92"/>
    </w:p>
    <w:p w14:paraId="06CC5D8C" w14:textId="77777777" w:rsidR="000C5B6D" w:rsidRPr="00680AD2" w:rsidRDefault="00000000">
      <w:pPr>
        <w:numPr>
          <w:ilvl w:val="0"/>
          <w:numId w:val="43"/>
        </w:numPr>
        <w:rPr>
          <w:rFonts w:ascii="游ゴシック" w:eastAsia="游ゴシック" w:hAnsi="游ゴシック"/>
          <w:lang w:eastAsia="ja-JP"/>
        </w:rPr>
      </w:pPr>
      <w:r w:rsidRPr="00680AD2">
        <w:rPr>
          <w:rFonts w:ascii="游ゴシック" w:eastAsia="游ゴシック" w:hAnsi="游ゴシック"/>
          <w:b/>
          <w:lang w:eastAsia="ja-JP"/>
        </w:rPr>
        <w:t>締め日マスター</w:t>
      </w:r>
      <w:r w:rsidRPr="00680AD2">
        <w:rPr>
          <w:rFonts w:ascii="游ゴシック" w:eastAsia="游ゴシック" w:hAnsi="游ゴシック"/>
          <w:lang w:eastAsia="ja-JP"/>
        </w:rPr>
        <w:t>: 請求や支払いの締め日ルールを設定します。（例：コード「15」名称「15日締め」）</w:t>
      </w:r>
    </w:p>
    <w:p w14:paraId="692D7772" w14:textId="77777777" w:rsidR="000C5B6D" w:rsidRPr="00680AD2" w:rsidRDefault="00000000">
      <w:pPr>
        <w:numPr>
          <w:ilvl w:val="0"/>
          <w:numId w:val="43"/>
        </w:numPr>
        <w:rPr>
          <w:rFonts w:ascii="游ゴシック" w:eastAsia="游ゴシック" w:hAnsi="游ゴシック"/>
          <w:lang w:eastAsia="ja-JP"/>
        </w:rPr>
      </w:pPr>
      <w:r w:rsidRPr="00680AD2">
        <w:rPr>
          <w:rFonts w:ascii="游ゴシック" w:eastAsia="游ゴシック" w:hAnsi="游ゴシック"/>
          <w:b/>
          <w:lang w:eastAsia="ja-JP"/>
        </w:rPr>
        <w:t>支払日マスター</w:t>
      </w:r>
      <w:r w:rsidRPr="00680AD2">
        <w:rPr>
          <w:rFonts w:ascii="游ゴシック" w:eastAsia="游ゴシック" w:hAnsi="游ゴシック"/>
          <w:lang w:eastAsia="ja-JP"/>
        </w:rPr>
        <w:t>: 支払予定日のルールを設定します。（例：コード「END」名称「月末払い」）</w:t>
      </w:r>
    </w:p>
    <w:p w14:paraId="104C3FB9" w14:textId="77777777" w:rsidR="000C5B6D" w:rsidRPr="00680AD2" w:rsidRDefault="00000000">
      <w:pPr>
        <w:numPr>
          <w:ilvl w:val="0"/>
          <w:numId w:val="43"/>
        </w:numPr>
        <w:rPr>
          <w:rFonts w:ascii="游ゴシック" w:eastAsia="游ゴシック" w:hAnsi="游ゴシック"/>
          <w:lang w:eastAsia="ja-JP"/>
        </w:rPr>
      </w:pPr>
      <w:r w:rsidRPr="00680AD2">
        <w:rPr>
          <w:rFonts w:ascii="游ゴシック" w:eastAsia="游ゴシック" w:hAnsi="游ゴシック"/>
          <w:b/>
          <w:lang w:eastAsia="ja-JP"/>
        </w:rPr>
        <w:t>計算区分マスター</w:t>
      </w:r>
      <w:r w:rsidRPr="00680AD2">
        <w:rPr>
          <w:rFonts w:ascii="游ゴシック" w:eastAsia="游ゴシック" w:hAnsi="游ゴシック"/>
          <w:lang w:eastAsia="ja-JP"/>
        </w:rPr>
        <w:t>: 単価の計算方法のルールです。（例：名称「日極」「時間計算」）</w:t>
      </w:r>
    </w:p>
    <w:p w14:paraId="58355C32" w14:textId="77777777" w:rsidR="000C5B6D" w:rsidRPr="00680AD2" w:rsidRDefault="00000000">
      <w:pPr>
        <w:numPr>
          <w:ilvl w:val="0"/>
          <w:numId w:val="43"/>
        </w:numPr>
        <w:rPr>
          <w:rFonts w:ascii="游ゴシック" w:eastAsia="游ゴシック" w:hAnsi="游ゴシック"/>
          <w:lang w:eastAsia="ja-JP"/>
        </w:rPr>
      </w:pPr>
      <w:r w:rsidRPr="00680AD2">
        <w:rPr>
          <w:rFonts w:ascii="游ゴシック" w:eastAsia="游ゴシック" w:hAnsi="游ゴシック"/>
          <w:b/>
          <w:lang w:eastAsia="ja-JP"/>
        </w:rPr>
        <w:t>曜日・休日区分マスター</w:t>
      </w:r>
      <w:r w:rsidRPr="00680AD2">
        <w:rPr>
          <w:rFonts w:ascii="游ゴシック" w:eastAsia="游ゴシック" w:hAnsi="游ゴシック"/>
          <w:lang w:eastAsia="ja-JP"/>
        </w:rPr>
        <w:t>: 単価を変動させる曜日の区分です。（例：名称「平日」「土曜」「祝日」）</w:t>
      </w:r>
    </w:p>
    <w:p w14:paraId="121EC8A7" w14:textId="77777777" w:rsidR="000C5B6D" w:rsidRPr="00680AD2" w:rsidRDefault="00000000">
      <w:pPr>
        <w:numPr>
          <w:ilvl w:val="0"/>
          <w:numId w:val="43"/>
        </w:numPr>
        <w:rPr>
          <w:rFonts w:ascii="游ゴシック" w:eastAsia="游ゴシック" w:hAnsi="游ゴシック"/>
          <w:lang w:eastAsia="ja-JP"/>
        </w:rPr>
      </w:pPr>
      <w:r w:rsidRPr="00680AD2">
        <w:rPr>
          <w:rFonts w:ascii="游ゴシック" w:eastAsia="游ゴシック" w:hAnsi="游ゴシック"/>
          <w:b/>
          <w:lang w:eastAsia="ja-JP"/>
        </w:rPr>
        <w:t>勤務形態マスター</w:t>
      </w:r>
      <w:r w:rsidRPr="00680AD2">
        <w:rPr>
          <w:rFonts w:ascii="游ゴシック" w:eastAsia="游ゴシック" w:hAnsi="游ゴシック"/>
          <w:lang w:eastAsia="ja-JP"/>
        </w:rPr>
        <w:t>: 業務のスタイルを設定します。（例：名称「定期配送」「スポット便」）</w:t>
      </w:r>
    </w:p>
    <w:p w14:paraId="42046404" w14:textId="77777777" w:rsidR="000C5B6D" w:rsidRPr="00680AD2" w:rsidRDefault="00000000">
      <w:pPr>
        <w:numPr>
          <w:ilvl w:val="0"/>
          <w:numId w:val="43"/>
        </w:numPr>
        <w:rPr>
          <w:rFonts w:ascii="游ゴシック" w:eastAsia="游ゴシック" w:hAnsi="游ゴシック"/>
          <w:lang w:eastAsia="ja-JP"/>
        </w:rPr>
      </w:pPr>
      <w:r w:rsidRPr="00680AD2">
        <w:rPr>
          <w:rFonts w:ascii="游ゴシック" w:eastAsia="游ゴシック" w:hAnsi="游ゴシック"/>
          <w:b/>
          <w:lang w:eastAsia="ja-JP"/>
        </w:rPr>
        <w:t>祝日マスター</w:t>
      </w:r>
      <w:r w:rsidRPr="00680AD2">
        <w:rPr>
          <w:rFonts w:ascii="游ゴシック" w:eastAsia="游ゴシック" w:hAnsi="游ゴシック"/>
          <w:lang w:eastAsia="ja-JP"/>
        </w:rPr>
        <w:t>: カレンダー上の祝日や会社指定の休日を日付で設定します。（例：日付「2026-01-01」名称「元日」）</w:t>
      </w:r>
    </w:p>
    <w:p w14:paraId="3D7DD3E1" w14:textId="77777777" w:rsidR="000C5B6D" w:rsidRPr="00680AD2" w:rsidRDefault="00000000">
      <w:pPr>
        <w:numPr>
          <w:ilvl w:val="0"/>
          <w:numId w:val="43"/>
        </w:numPr>
        <w:rPr>
          <w:rFonts w:ascii="游ゴシック" w:eastAsia="游ゴシック" w:hAnsi="游ゴシック"/>
          <w:lang w:eastAsia="ja-JP"/>
        </w:rPr>
      </w:pPr>
      <w:r w:rsidRPr="00680AD2">
        <w:rPr>
          <w:rFonts w:ascii="游ゴシック" w:eastAsia="游ゴシック" w:hAnsi="游ゴシック"/>
          <w:b/>
          <w:lang w:eastAsia="ja-JP"/>
        </w:rPr>
        <w:t>営業担当者マスター</w:t>
      </w:r>
      <w:r w:rsidRPr="00680AD2">
        <w:rPr>
          <w:rFonts w:ascii="游ゴシック" w:eastAsia="游ゴシック" w:hAnsi="游ゴシック"/>
          <w:lang w:eastAsia="ja-JP"/>
        </w:rPr>
        <w:t>: 自社の営業担当者の名前や連絡先を登録します。（例：名前「田中 一郎」メール「</w:t>
      </w:r>
      <w:hyperlink r:id="rId22">
        <w:r w:rsidRPr="00680AD2">
          <w:rPr>
            <w:rStyle w:val="a3"/>
            <w:rFonts w:ascii="游ゴシック" w:eastAsia="游ゴシック" w:hAnsi="游ゴシック"/>
            <w:lang w:eastAsia="ja-JP"/>
          </w:rPr>
          <w:t>tanaka@example.com</w:t>
        </w:r>
      </w:hyperlink>
      <w:r w:rsidRPr="00680AD2">
        <w:rPr>
          <w:rFonts w:ascii="游ゴシック" w:eastAsia="游ゴシック" w:hAnsi="游ゴシック"/>
          <w:lang w:eastAsia="ja-JP"/>
        </w:rPr>
        <w:t>」）</w:t>
      </w:r>
    </w:p>
    <w:p w14:paraId="1F364432" w14:textId="77777777" w:rsidR="000C5B6D" w:rsidRPr="00680AD2" w:rsidRDefault="00000000">
      <w:pPr>
        <w:numPr>
          <w:ilvl w:val="0"/>
          <w:numId w:val="43"/>
        </w:numPr>
        <w:rPr>
          <w:rFonts w:ascii="游ゴシック" w:eastAsia="游ゴシック" w:hAnsi="游ゴシック"/>
          <w:lang w:eastAsia="ja-JP"/>
        </w:rPr>
      </w:pPr>
      <w:r w:rsidRPr="00680AD2">
        <w:rPr>
          <w:rFonts w:ascii="游ゴシック" w:eastAsia="游ゴシック" w:hAnsi="游ゴシック"/>
          <w:b/>
          <w:lang w:eastAsia="ja-JP"/>
        </w:rPr>
        <w:t>単価カテゴリーマスター</w:t>
      </w:r>
      <w:r w:rsidRPr="00680AD2">
        <w:rPr>
          <w:rFonts w:ascii="游ゴシック" w:eastAsia="游ゴシック" w:hAnsi="游ゴシック"/>
          <w:lang w:eastAsia="ja-JP"/>
        </w:rPr>
        <w:t>: 金額設定時の項目の種類を定義します。（例：コード「BASE」名称「基本料金」）</w:t>
      </w:r>
    </w:p>
    <w:p w14:paraId="7FE2E363" w14:textId="77777777" w:rsidR="000C5B6D" w:rsidRPr="00680AD2" w:rsidRDefault="00000000">
      <w:pPr>
        <w:numPr>
          <w:ilvl w:val="0"/>
          <w:numId w:val="43"/>
        </w:numPr>
        <w:rPr>
          <w:rFonts w:ascii="游ゴシック" w:eastAsia="游ゴシック" w:hAnsi="游ゴシック"/>
          <w:lang w:eastAsia="ja-JP"/>
        </w:rPr>
      </w:pPr>
      <w:r w:rsidRPr="00680AD2">
        <w:rPr>
          <w:rFonts w:ascii="游ゴシック" w:eastAsia="游ゴシック" w:hAnsi="游ゴシック"/>
          <w:b/>
          <w:lang w:eastAsia="ja-JP"/>
        </w:rPr>
        <w:t>残業ルールマスター</w:t>
      </w:r>
      <w:r w:rsidRPr="00680AD2">
        <w:rPr>
          <w:rFonts w:ascii="游ゴシック" w:eastAsia="游ゴシック" w:hAnsi="游ゴシック"/>
          <w:lang w:eastAsia="ja-JP"/>
        </w:rPr>
        <w:t>: 残業計算の基準時間や端数処理ルールを設定します。（例：名称「15分単位切り上げ」基準時間「8時間」）</w:t>
      </w:r>
    </w:p>
    <w:p w14:paraId="3E3A5A21" w14:textId="77777777" w:rsidR="000C5B6D" w:rsidRPr="00680AD2" w:rsidRDefault="00000000">
      <w:pPr>
        <w:numPr>
          <w:ilvl w:val="0"/>
          <w:numId w:val="43"/>
        </w:numPr>
        <w:rPr>
          <w:rFonts w:ascii="游ゴシック" w:eastAsia="游ゴシック" w:hAnsi="游ゴシック"/>
          <w:lang w:eastAsia="ja-JP"/>
        </w:rPr>
      </w:pPr>
      <w:r w:rsidRPr="00680AD2">
        <w:rPr>
          <w:rFonts w:ascii="游ゴシック" w:eastAsia="游ゴシック" w:hAnsi="游ゴシック"/>
          <w:b/>
          <w:lang w:eastAsia="ja-JP"/>
        </w:rPr>
        <w:t>備考・説明プレースホルダ</w:t>
      </w:r>
      <w:r w:rsidRPr="00680AD2">
        <w:rPr>
          <w:rFonts w:ascii="游ゴシック" w:eastAsia="游ゴシック" w:hAnsi="游ゴシック"/>
          <w:lang w:eastAsia="ja-JP"/>
        </w:rPr>
        <w:t>: 請求書などに自動印字する定型文の変数を管理します。（例：コード「{Ym}」名称「対象年月」）</w:t>
      </w:r>
    </w:p>
    <w:p w14:paraId="5FA085EB" w14:textId="77777777" w:rsidR="000C5B6D" w:rsidRPr="00680AD2" w:rsidRDefault="00000000">
      <w:pPr>
        <w:numPr>
          <w:ilvl w:val="0"/>
          <w:numId w:val="43"/>
        </w:numPr>
        <w:rPr>
          <w:rFonts w:ascii="游ゴシック" w:eastAsia="游ゴシック" w:hAnsi="游ゴシック"/>
          <w:lang w:eastAsia="ja-JP"/>
        </w:rPr>
      </w:pPr>
      <w:r w:rsidRPr="00680AD2">
        <w:rPr>
          <w:rFonts w:ascii="游ゴシック" w:eastAsia="游ゴシック" w:hAnsi="游ゴシック"/>
          <w:b/>
          <w:lang w:eastAsia="ja-JP"/>
        </w:rPr>
        <w:t>Excelインポート機能（ファイル選択）</w:t>
      </w:r>
      <w:r w:rsidRPr="00680AD2">
        <w:rPr>
          <w:rFonts w:ascii="游ゴシック" w:eastAsia="游ゴシック" w:hAnsi="游ゴシック"/>
          <w:lang w:eastAsia="ja-JP"/>
        </w:rPr>
        <w:t>: 企業データやパートナーデータを一括登録するためのExcelファイルを選択する項目です。</w:t>
      </w:r>
    </w:p>
    <w:p w14:paraId="2C3E71B9" w14:textId="77777777" w:rsidR="000C5B6D" w:rsidRPr="00680AD2" w:rsidRDefault="00000000">
      <w:pPr>
        <w:pStyle w:val="3"/>
        <w:rPr>
          <w:rFonts w:ascii="游ゴシック" w:eastAsia="游ゴシック" w:hAnsi="游ゴシック"/>
          <w:lang w:eastAsia="ja-JP"/>
        </w:rPr>
      </w:pPr>
      <w:bookmarkStart w:id="93" w:name="_Toc237295801"/>
      <w:r w:rsidRPr="00680AD2">
        <w:rPr>
          <w:rFonts w:ascii="游ゴシック" w:eastAsia="游ゴシック" w:hAnsi="游ゴシック"/>
          <w:lang w:eastAsia="ja-JP"/>
        </w:rPr>
        <w:t>4. アクションボタンの働き</w:t>
      </w:r>
      <w:bookmarkEnd w:id="93"/>
    </w:p>
    <w:p w14:paraId="729D8884" w14:textId="77777777" w:rsidR="000C5B6D" w:rsidRPr="00680AD2" w:rsidRDefault="00000000">
      <w:pPr>
        <w:numPr>
          <w:ilvl w:val="0"/>
          <w:numId w:val="44"/>
        </w:numPr>
        <w:rPr>
          <w:rFonts w:ascii="游ゴシック" w:eastAsia="游ゴシック" w:hAnsi="游ゴシック"/>
          <w:lang w:eastAsia="ja-JP"/>
        </w:rPr>
      </w:pPr>
      <w:r w:rsidRPr="00680AD2">
        <w:rPr>
          <w:rFonts w:ascii="游ゴシック" w:eastAsia="游ゴシック" w:hAnsi="游ゴシック"/>
          <w:b/>
          <w:lang w:eastAsia="ja-JP"/>
        </w:rPr>
        <w:t>行を追加ボタン</w:t>
      </w:r>
      <w:r w:rsidRPr="00680AD2">
        <w:rPr>
          <w:rFonts w:ascii="游ゴシック" w:eastAsia="游ゴシック" w:hAnsi="游ゴシック"/>
          <w:lang w:eastAsia="ja-JP"/>
        </w:rPr>
        <w:t>: 管理者が、新しいルールや選択肢（例：新しい締め日パターンなど）を作りたい時に押します。表に新しい空行が追加されます。</w:t>
      </w:r>
    </w:p>
    <w:p w14:paraId="208B26A4" w14:textId="77777777" w:rsidR="000C5B6D" w:rsidRPr="00680AD2" w:rsidRDefault="00000000">
      <w:pPr>
        <w:numPr>
          <w:ilvl w:val="0"/>
          <w:numId w:val="44"/>
        </w:numPr>
        <w:rPr>
          <w:rFonts w:ascii="游ゴシック" w:eastAsia="游ゴシック" w:hAnsi="游ゴシック"/>
          <w:lang w:eastAsia="ja-JP"/>
        </w:rPr>
      </w:pPr>
      <w:r w:rsidRPr="00680AD2">
        <w:rPr>
          <w:rFonts w:ascii="游ゴシック" w:eastAsia="游ゴシック" w:hAnsi="游ゴシック"/>
          <w:b/>
          <w:lang w:eastAsia="ja-JP"/>
        </w:rPr>
        <w:t>保存（更新）ボタン</w:t>
      </w:r>
      <w:r w:rsidRPr="00680AD2">
        <w:rPr>
          <w:rFonts w:ascii="游ゴシック" w:eastAsia="游ゴシック" w:hAnsi="游ゴシック"/>
          <w:lang w:eastAsia="ja-JP"/>
        </w:rPr>
        <w:t>: 管理者が、表の文字を打ち換えて内容を修正した後、システムに変更を反映させるために押します。</w:t>
      </w:r>
    </w:p>
    <w:p w14:paraId="155630A1" w14:textId="77777777" w:rsidR="000C5B6D" w:rsidRPr="00680AD2" w:rsidRDefault="00000000">
      <w:pPr>
        <w:numPr>
          <w:ilvl w:val="0"/>
          <w:numId w:val="44"/>
        </w:numPr>
        <w:rPr>
          <w:rFonts w:ascii="游ゴシック" w:eastAsia="游ゴシック" w:hAnsi="游ゴシック"/>
          <w:lang w:eastAsia="ja-JP"/>
        </w:rPr>
      </w:pPr>
      <w:r w:rsidRPr="00680AD2">
        <w:rPr>
          <w:rFonts w:ascii="游ゴシック" w:eastAsia="游ゴシック" w:hAnsi="游ゴシック"/>
          <w:b/>
          <w:lang w:eastAsia="ja-JP"/>
        </w:rPr>
        <w:lastRenderedPageBreak/>
        <w:t>Excelアップロードボタン</w:t>
      </w:r>
      <w:r w:rsidRPr="00680AD2">
        <w:rPr>
          <w:rFonts w:ascii="游ゴシック" w:eastAsia="游ゴシック" w:hAnsi="游ゴシック"/>
          <w:lang w:eastAsia="ja-JP"/>
        </w:rPr>
        <w:t>: 管理者が、外部から入手した取引先リストのExcelファイルを選択した後に押します。システムがファイルを解析し、確認画面を経てデータが一括登録されます。</w:t>
      </w:r>
    </w:p>
    <w:p w14:paraId="26945C2B" w14:textId="77777777" w:rsidR="000C5B6D" w:rsidRPr="00680AD2" w:rsidRDefault="00000000">
      <w:pPr>
        <w:numPr>
          <w:ilvl w:val="0"/>
          <w:numId w:val="44"/>
        </w:numPr>
        <w:rPr>
          <w:rFonts w:ascii="游ゴシック" w:eastAsia="游ゴシック" w:hAnsi="游ゴシック"/>
          <w:lang w:eastAsia="ja-JP"/>
        </w:rPr>
      </w:pPr>
      <w:r w:rsidRPr="00680AD2">
        <w:rPr>
          <w:rFonts w:ascii="游ゴシック" w:eastAsia="游ゴシック" w:hAnsi="游ゴシック"/>
          <w:b/>
          <w:lang w:eastAsia="ja-JP"/>
        </w:rPr>
        <w:t>削除ボタン</w:t>
      </w:r>
      <w:r w:rsidRPr="00680AD2">
        <w:rPr>
          <w:rFonts w:ascii="游ゴシック" w:eastAsia="游ゴシック" w:hAnsi="游ゴシック"/>
          <w:lang w:eastAsia="ja-JP"/>
        </w:rPr>
        <w:t>: 不要になったマスター項目（使われなくなった古い勤務形態など）を選択して押すと、システムから削除されます（すでに使われている場合はシステムがエラーで保護します）。</w:t>
      </w:r>
    </w:p>
    <w:p w14:paraId="24A0A2A2" w14:textId="77777777" w:rsidR="000C5B6D" w:rsidRPr="00680AD2" w:rsidRDefault="00000000">
      <w:pPr>
        <w:pStyle w:val="3"/>
        <w:rPr>
          <w:rFonts w:ascii="游ゴシック" w:eastAsia="游ゴシック" w:hAnsi="游ゴシック"/>
          <w:lang w:eastAsia="ja-JP"/>
        </w:rPr>
      </w:pPr>
      <w:bookmarkStart w:id="94" w:name="_Toc237295802"/>
      <w:r w:rsidRPr="00680AD2">
        <w:rPr>
          <w:rFonts w:ascii="游ゴシック" w:eastAsia="游ゴシック" w:hAnsi="游ゴシック"/>
          <w:lang w:eastAsia="ja-JP"/>
        </w:rPr>
        <w:t>5. この画面の利用価値・できること（メリット）</w:t>
      </w:r>
      <w:bookmarkEnd w:id="94"/>
    </w:p>
    <w:p w14:paraId="418BDF7E" w14:textId="77777777" w:rsidR="000C5B6D" w:rsidRPr="00680AD2" w:rsidRDefault="00000000">
      <w:pPr>
        <w:rPr>
          <w:rFonts w:ascii="游ゴシック" w:eastAsia="游ゴシック" w:hAnsi="游ゴシック"/>
          <w:lang w:eastAsia="ja-JP"/>
        </w:rPr>
      </w:pPr>
      <w:r w:rsidRPr="00680AD2">
        <w:rPr>
          <w:rFonts w:ascii="游ゴシック" w:eastAsia="游ゴシック" w:hAnsi="游ゴシック"/>
          <w:lang w:eastAsia="ja-JP"/>
        </w:rPr>
        <w:t>会社のルール変更（新しい支払日のパターンの追加など）があった際、システム会社に改修を依頼することなく、自社内ですぐに対応・設定変更ができます。 システム導入時や大量のデータ追加時に、画面から1件ずつ手入力しなくても、Excelから一気に取り込めるため、セットアップの手間が何十分の一にも短縮されます。 誤って現在使用中のマスターを削除しようとしても、システムがエラーを出して止めてくれるため、安全に運用できます。</w:t>
      </w:r>
    </w:p>
    <w:p w14:paraId="2E09B8EB" w14:textId="77777777" w:rsidR="000C5B6D" w:rsidRPr="00680AD2" w:rsidRDefault="00000000">
      <w:pPr>
        <w:pStyle w:val="3"/>
        <w:rPr>
          <w:rFonts w:ascii="游ゴシック" w:eastAsia="游ゴシック" w:hAnsi="游ゴシック"/>
          <w:lang w:eastAsia="ja-JP"/>
        </w:rPr>
      </w:pPr>
      <w:bookmarkStart w:id="95" w:name="_Toc237295803"/>
      <w:r w:rsidRPr="00680AD2">
        <w:rPr>
          <w:rFonts w:ascii="游ゴシック" w:eastAsia="游ゴシック" w:hAnsi="游ゴシック"/>
          <w:lang w:eastAsia="ja-JP"/>
        </w:rPr>
        <w:t>6. 将来構想</w:t>
      </w:r>
      <w:bookmarkEnd w:id="95"/>
    </w:p>
    <w:p w14:paraId="4607E889" w14:textId="77777777" w:rsidR="000C5B6D" w:rsidRPr="00680AD2" w:rsidRDefault="00000000">
      <w:pPr>
        <w:rPr>
          <w:rFonts w:ascii="游ゴシック" w:eastAsia="游ゴシック" w:hAnsi="游ゴシック"/>
          <w:lang w:eastAsia="ja-JP"/>
        </w:rPr>
      </w:pPr>
      <w:r w:rsidRPr="00680AD2">
        <w:rPr>
          <w:rFonts w:ascii="游ゴシック" w:eastAsia="游ゴシック" w:hAnsi="游ゴシック"/>
          <w:lang w:eastAsia="ja-JP"/>
        </w:rPr>
        <w:t>祝日データを内閣府のオープンデータAPIから毎年自動で取得・更新する機能の追加。</w:t>
      </w:r>
    </w:p>
    <w:p w14:paraId="3870AF74" w14:textId="77777777" w:rsidR="000C5B6D" w:rsidRPr="00680AD2" w:rsidRDefault="00000000">
      <w:pPr>
        <w:rPr>
          <w:rFonts w:ascii="游ゴシック" w:eastAsia="游ゴシック" w:hAnsi="游ゴシック"/>
          <w:lang w:eastAsia="ja-JP"/>
        </w:rPr>
      </w:pPr>
      <w:r w:rsidRPr="00680AD2">
        <w:rPr>
          <w:rFonts w:ascii="游ゴシック" w:eastAsia="游ゴシック" w:hAnsi="游ゴシック"/>
          <w:lang w:eastAsia="ja-JP"/>
        </w:rPr>
        <w:t>LinksSys User Manual</w:t>
      </w:r>
    </w:p>
    <w:p w14:paraId="5607CD41" w14:textId="77777777" w:rsidR="000C5B6D" w:rsidRPr="00680AD2" w:rsidRDefault="00000000">
      <w:pPr>
        <w:pStyle w:val="2"/>
        <w:rPr>
          <w:rFonts w:ascii="游ゴシック" w:eastAsia="游ゴシック" w:hAnsi="游ゴシック"/>
          <w:lang w:eastAsia="ja-JP"/>
        </w:rPr>
      </w:pPr>
      <w:bookmarkStart w:id="96" w:name="_Toc237295804"/>
      <w:r w:rsidRPr="00680AD2">
        <w:rPr>
          <w:rFonts w:ascii="游ゴシック" w:eastAsia="游ゴシック" w:hAnsi="游ゴシック"/>
          <w:lang w:eastAsia="ja-JP"/>
        </w:rPr>
        <w:t>付録1：異常系・エラー処理（Edge Cases）</w:t>
      </w:r>
      <w:bookmarkEnd w:id="96"/>
    </w:p>
    <w:p w14:paraId="045A27D5" w14:textId="77777777" w:rsidR="000C5B6D" w:rsidRPr="00680AD2" w:rsidRDefault="00000000">
      <w:pPr>
        <w:rPr>
          <w:rFonts w:ascii="游ゴシック" w:eastAsia="游ゴシック" w:hAnsi="游ゴシック"/>
          <w:lang w:eastAsia="ja-JP"/>
        </w:rPr>
      </w:pPr>
      <w:r w:rsidRPr="00680AD2">
        <w:rPr>
          <w:rFonts w:ascii="游ゴシック" w:eastAsia="游ゴシック" w:hAnsi="游ゴシック"/>
          <w:lang w:eastAsia="ja-JP"/>
        </w:rPr>
        <w:t>人間が間違えた操作をした場合や、システム上のトラブルが起きた場合、システムはデータを守るために以下の動きをします。</w:t>
      </w:r>
    </w:p>
    <w:p w14:paraId="11B6DB77" w14:textId="77777777" w:rsidR="000C5B6D" w:rsidRPr="00680AD2" w:rsidRDefault="00000000">
      <w:pPr>
        <w:pStyle w:val="3"/>
        <w:rPr>
          <w:rFonts w:ascii="游ゴシック" w:eastAsia="游ゴシック" w:hAnsi="游ゴシック"/>
          <w:lang w:eastAsia="ja-JP"/>
        </w:rPr>
      </w:pPr>
      <w:bookmarkStart w:id="97" w:name="_Toc237295805"/>
      <w:r w:rsidRPr="00680AD2">
        <w:rPr>
          <w:rFonts w:ascii="游ゴシック" w:eastAsia="游ゴシック" w:hAnsi="游ゴシック"/>
          <w:lang w:eastAsia="ja-JP"/>
        </w:rPr>
        <w:t>1. 同時編集による競合（排他制御）</w:t>
      </w:r>
      <w:bookmarkEnd w:id="97"/>
    </w:p>
    <w:p w14:paraId="2F0E29D7" w14:textId="77777777" w:rsidR="000C5B6D" w:rsidRPr="00680AD2" w:rsidRDefault="00000000">
      <w:pPr>
        <w:numPr>
          <w:ilvl w:val="0"/>
          <w:numId w:val="45"/>
        </w:numPr>
        <w:rPr>
          <w:rFonts w:ascii="游ゴシック" w:eastAsia="游ゴシック" w:hAnsi="游ゴシック"/>
          <w:lang w:eastAsia="ja-JP"/>
        </w:rPr>
      </w:pPr>
      <w:r w:rsidRPr="00680AD2">
        <w:rPr>
          <w:rFonts w:ascii="游ゴシック" w:eastAsia="游ゴシック" w:hAnsi="游ゴシック"/>
          <w:b/>
          <w:lang w:eastAsia="ja-JP"/>
        </w:rPr>
        <w:t>シナリオ</w:t>
      </w:r>
      <w:r w:rsidRPr="00680AD2">
        <w:rPr>
          <w:rFonts w:ascii="游ゴシック" w:eastAsia="游ゴシック" w:hAnsi="游ゴシック"/>
          <w:lang w:eastAsia="ja-JP"/>
        </w:rPr>
        <w:t>: 営業のAさんと総務のBさんが、全く同じ日報データを同時に編集しようとした。Aさんが先に「保存」を押し、その1分後にBさんが「保存」を押した。</w:t>
      </w:r>
    </w:p>
    <w:p w14:paraId="4D67ED21" w14:textId="77777777" w:rsidR="000C5B6D" w:rsidRPr="00680AD2" w:rsidRDefault="00000000">
      <w:pPr>
        <w:numPr>
          <w:ilvl w:val="0"/>
          <w:numId w:val="45"/>
        </w:numPr>
        <w:rPr>
          <w:rFonts w:ascii="游ゴシック" w:eastAsia="游ゴシック" w:hAnsi="游ゴシック"/>
          <w:lang w:eastAsia="ja-JP"/>
        </w:rPr>
      </w:pPr>
      <w:r w:rsidRPr="00680AD2">
        <w:rPr>
          <w:rFonts w:ascii="游ゴシック" w:eastAsia="游ゴシック" w:hAnsi="游ゴシック"/>
          <w:b/>
          <w:lang w:eastAsia="ja-JP"/>
        </w:rPr>
        <w:t>内部ロジック</w:t>
      </w:r>
      <w:r w:rsidRPr="00680AD2">
        <w:rPr>
          <w:rFonts w:ascii="游ゴシック" w:eastAsia="游ゴシック" w:hAnsi="游ゴシック"/>
          <w:lang w:eastAsia="ja-JP"/>
        </w:rPr>
        <w:t>: システムは各データに「最後に更新された時間（タイムスタンプ）」を持っています。Bさんが保存を押した際、システムは「Bさんが画面を開いた時間」と「データベース上の最新の時間」を比較します。</w:t>
      </w:r>
    </w:p>
    <w:p w14:paraId="2700E488" w14:textId="77777777" w:rsidR="000C5B6D" w:rsidRPr="00680AD2" w:rsidRDefault="00000000">
      <w:pPr>
        <w:numPr>
          <w:ilvl w:val="0"/>
          <w:numId w:val="45"/>
        </w:numPr>
        <w:rPr>
          <w:rFonts w:ascii="游ゴシック" w:eastAsia="游ゴシック" w:hAnsi="游ゴシック"/>
          <w:lang w:eastAsia="ja-JP"/>
        </w:rPr>
      </w:pPr>
      <w:r w:rsidRPr="00680AD2">
        <w:rPr>
          <w:rFonts w:ascii="游ゴシック" w:eastAsia="游ゴシック" w:hAnsi="游ゴシック"/>
          <w:b/>
          <w:lang w:eastAsia="ja-JP"/>
        </w:rPr>
        <w:t>対応</w:t>
      </w:r>
      <w:r w:rsidRPr="00680AD2">
        <w:rPr>
          <w:rFonts w:ascii="游ゴシック" w:eastAsia="游ゴシック" w:hAnsi="游ゴシック"/>
          <w:lang w:eastAsia="ja-JP"/>
        </w:rPr>
        <w:t>: 時間がズレているため、システムはBさんの保存を強制ブロックし、「他</w:t>
      </w:r>
      <w:r w:rsidRPr="00680AD2">
        <w:rPr>
          <w:rFonts w:ascii="游ゴシック" w:eastAsia="游ゴシック" w:hAnsi="游ゴシック"/>
          <w:lang w:eastAsia="ja-JP"/>
        </w:rPr>
        <w:lastRenderedPageBreak/>
        <w:t>のユーザーによってデータが既に更新されています」という警告を表示します。これにより、Aさんの入力が上書きされて消える事故を防ぎます。</w:t>
      </w:r>
    </w:p>
    <w:p w14:paraId="684BEB34" w14:textId="77777777" w:rsidR="000C5B6D" w:rsidRPr="00680AD2" w:rsidRDefault="00000000">
      <w:pPr>
        <w:pStyle w:val="3"/>
        <w:rPr>
          <w:rFonts w:ascii="游ゴシック" w:eastAsia="游ゴシック" w:hAnsi="游ゴシック"/>
          <w:lang w:eastAsia="ja-JP"/>
        </w:rPr>
      </w:pPr>
      <w:bookmarkStart w:id="98" w:name="_Toc237295806"/>
      <w:r w:rsidRPr="00680AD2">
        <w:rPr>
          <w:rFonts w:ascii="游ゴシック" w:eastAsia="游ゴシック" w:hAnsi="游ゴシック"/>
          <w:lang w:eastAsia="ja-JP"/>
        </w:rPr>
        <w:t>2. 締め処理完了後のデータ修正不可（赤黒処理運用）</w:t>
      </w:r>
      <w:bookmarkEnd w:id="98"/>
    </w:p>
    <w:p w14:paraId="438B13C4" w14:textId="77777777" w:rsidR="000C5B6D" w:rsidRPr="00680AD2" w:rsidRDefault="00000000">
      <w:pPr>
        <w:numPr>
          <w:ilvl w:val="0"/>
          <w:numId w:val="46"/>
        </w:numPr>
        <w:rPr>
          <w:rFonts w:ascii="游ゴシック" w:eastAsia="游ゴシック" w:hAnsi="游ゴシック"/>
          <w:lang w:eastAsia="ja-JP"/>
        </w:rPr>
      </w:pPr>
      <w:r w:rsidRPr="00680AD2">
        <w:rPr>
          <w:rFonts w:ascii="游ゴシック" w:eastAsia="游ゴシック" w:hAnsi="游ゴシック"/>
          <w:b/>
          <w:lang w:eastAsia="ja-JP"/>
        </w:rPr>
        <w:t>シナリオ</w:t>
      </w:r>
      <w:r w:rsidRPr="00680AD2">
        <w:rPr>
          <w:rFonts w:ascii="游ゴシック" w:eastAsia="游ゴシック" w:hAnsi="游ゴシック"/>
          <w:lang w:eastAsia="ja-JP"/>
        </w:rPr>
        <w:t>: 11月の請求締めが完了し、請求書も発行した後に、「実は日報が1日分漏れていた」ことが発覚した。</w:t>
      </w:r>
    </w:p>
    <w:p w14:paraId="498212EE" w14:textId="77777777" w:rsidR="000C5B6D" w:rsidRPr="00680AD2" w:rsidRDefault="00000000">
      <w:pPr>
        <w:numPr>
          <w:ilvl w:val="0"/>
          <w:numId w:val="46"/>
        </w:numPr>
        <w:rPr>
          <w:rFonts w:ascii="游ゴシック" w:eastAsia="游ゴシック" w:hAnsi="游ゴシック"/>
          <w:lang w:eastAsia="ja-JP"/>
        </w:rPr>
      </w:pPr>
      <w:r w:rsidRPr="00680AD2">
        <w:rPr>
          <w:rFonts w:ascii="游ゴシック" w:eastAsia="游ゴシック" w:hAnsi="游ゴシック"/>
          <w:b/>
          <w:lang w:eastAsia="ja-JP"/>
        </w:rPr>
        <w:t>対応</w:t>
      </w:r>
      <w:r w:rsidRPr="00680AD2">
        <w:rPr>
          <w:rFonts w:ascii="游ゴシック" w:eastAsia="游ゴシック" w:hAnsi="游ゴシック"/>
          <w:lang w:eastAsia="ja-JP"/>
        </w:rPr>
        <w:t>: 締め処理が終わった日報は「完全ロック」されており、誰も直接書き換えることはできません。ユーザーは対象の企業・パートナーに対して「調整データ（例：＋15,000円）」を新規登録する必要があります。このデータは次回の「12月の請求締め処理」の際に自動的に拾われ、12月分の請求書に相殺額として記載されます。</w:t>
      </w:r>
    </w:p>
    <w:p w14:paraId="1E1D0E4D" w14:textId="77777777" w:rsidR="000C5B6D" w:rsidRPr="00680AD2" w:rsidRDefault="00000000">
      <w:pPr>
        <w:pStyle w:val="3"/>
        <w:rPr>
          <w:rFonts w:ascii="游ゴシック" w:eastAsia="游ゴシック" w:hAnsi="游ゴシック"/>
          <w:lang w:eastAsia="ja-JP"/>
        </w:rPr>
      </w:pPr>
      <w:bookmarkStart w:id="99" w:name="_Toc237295807"/>
      <w:r w:rsidRPr="00680AD2">
        <w:rPr>
          <w:rFonts w:ascii="游ゴシック" w:eastAsia="游ゴシック" w:hAnsi="游ゴシック"/>
          <w:lang w:eastAsia="ja-JP"/>
        </w:rPr>
        <w:t>3. 料金マスタの欠損（計算不可エラー）</w:t>
      </w:r>
      <w:bookmarkEnd w:id="99"/>
    </w:p>
    <w:p w14:paraId="5BBA71A5" w14:textId="77777777" w:rsidR="000C5B6D" w:rsidRPr="00680AD2" w:rsidRDefault="00000000">
      <w:pPr>
        <w:numPr>
          <w:ilvl w:val="0"/>
          <w:numId w:val="47"/>
        </w:numPr>
        <w:rPr>
          <w:rFonts w:ascii="游ゴシック" w:eastAsia="游ゴシック" w:hAnsi="游ゴシック"/>
          <w:lang w:eastAsia="ja-JP"/>
        </w:rPr>
      </w:pPr>
      <w:r w:rsidRPr="00680AD2">
        <w:rPr>
          <w:rFonts w:ascii="游ゴシック" w:eastAsia="游ゴシック" w:hAnsi="游ゴシック"/>
          <w:b/>
          <w:lang w:eastAsia="ja-JP"/>
        </w:rPr>
        <w:t>シナリオ</w:t>
      </w:r>
      <w:r w:rsidRPr="00680AD2">
        <w:rPr>
          <w:rFonts w:ascii="游ゴシック" w:eastAsia="游ゴシック" w:hAnsi="游ゴシック"/>
          <w:lang w:eastAsia="ja-JP"/>
        </w:rPr>
        <w:t>: 新しい個別案件を作ったが、料金表を設定し忘れた状態で、パートナーが日報を入力した。</w:t>
      </w:r>
    </w:p>
    <w:p w14:paraId="1AA6A055" w14:textId="77777777" w:rsidR="000C5B6D" w:rsidRPr="00680AD2" w:rsidRDefault="00000000">
      <w:pPr>
        <w:numPr>
          <w:ilvl w:val="0"/>
          <w:numId w:val="47"/>
        </w:numPr>
        <w:rPr>
          <w:rFonts w:ascii="游ゴシック" w:eastAsia="游ゴシック" w:hAnsi="游ゴシック"/>
          <w:lang w:eastAsia="ja-JP"/>
        </w:rPr>
      </w:pPr>
      <w:r w:rsidRPr="00680AD2">
        <w:rPr>
          <w:rFonts w:ascii="游ゴシック" w:eastAsia="游ゴシック" w:hAnsi="游ゴシック"/>
          <w:b/>
          <w:lang w:eastAsia="ja-JP"/>
        </w:rPr>
        <w:t>対応</w:t>
      </w:r>
      <w:r w:rsidRPr="00680AD2">
        <w:rPr>
          <w:rFonts w:ascii="游ゴシック" w:eastAsia="游ゴシック" w:hAnsi="游ゴシック"/>
          <w:lang w:eastAsia="ja-JP"/>
        </w:rPr>
        <w:t>: システムは「0円」として適当に保存することはしません。処理を安全に中断し、画面に「該当日の適用料金が案件マスタに設定されていません」とエラーを表示し、保存をブロックします。</w:t>
      </w:r>
    </w:p>
    <w:p w14:paraId="0561AB1C" w14:textId="77777777" w:rsidR="000C5B6D" w:rsidRPr="00680AD2" w:rsidRDefault="00000000">
      <w:pPr>
        <w:pStyle w:val="3"/>
        <w:rPr>
          <w:rFonts w:ascii="游ゴシック" w:eastAsia="游ゴシック" w:hAnsi="游ゴシック"/>
          <w:lang w:eastAsia="ja-JP"/>
        </w:rPr>
      </w:pPr>
      <w:bookmarkStart w:id="100" w:name="_Toc237295808"/>
      <w:r w:rsidRPr="00680AD2">
        <w:rPr>
          <w:rFonts w:ascii="游ゴシック" w:eastAsia="游ゴシック" w:hAnsi="游ゴシック"/>
          <w:lang w:eastAsia="ja-JP"/>
        </w:rPr>
        <w:t>4. FAX画像 OCRの読み取り失敗</w:t>
      </w:r>
      <w:bookmarkEnd w:id="100"/>
    </w:p>
    <w:p w14:paraId="0EEDF690" w14:textId="77777777" w:rsidR="000C5B6D" w:rsidRPr="00680AD2" w:rsidRDefault="00000000">
      <w:pPr>
        <w:numPr>
          <w:ilvl w:val="0"/>
          <w:numId w:val="48"/>
        </w:numPr>
        <w:rPr>
          <w:rFonts w:ascii="游ゴシック" w:eastAsia="游ゴシック" w:hAnsi="游ゴシック"/>
          <w:lang w:eastAsia="ja-JP"/>
        </w:rPr>
      </w:pPr>
      <w:r w:rsidRPr="00680AD2">
        <w:rPr>
          <w:rFonts w:ascii="游ゴシック" w:eastAsia="游ゴシック" w:hAnsi="游ゴシック"/>
          <w:b/>
          <w:lang w:eastAsia="ja-JP"/>
        </w:rPr>
        <w:t>シナリオ</w:t>
      </w:r>
      <w:r w:rsidRPr="00680AD2">
        <w:rPr>
          <w:rFonts w:ascii="游ゴシック" w:eastAsia="游ゴシック" w:hAnsi="游ゴシック"/>
          <w:lang w:eastAsia="ja-JP"/>
        </w:rPr>
        <w:t>: 届いたFAXの文字が薄く、システムが「開始時間」の数字を誤読してしまった。</w:t>
      </w:r>
    </w:p>
    <w:p w14:paraId="5A18BE4A" w14:textId="77777777" w:rsidR="000C5B6D" w:rsidRPr="00680AD2" w:rsidRDefault="00000000">
      <w:pPr>
        <w:numPr>
          <w:ilvl w:val="0"/>
          <w:numId w:val="48"/>
        </w:numPr>
        <w:rPr>
          <w:rFonts w:ascii="游ゴシック" w:eastAsia="游ゴシック" w:hAnsi="游ゴシック"/>
          <w:lang w:eastAsia="ja-JP"/>
        </w:rPr>
      </w:pPr>
      <w:r w:rsidRPr="00680AD2">
        <w:rPr>
          <w:rFonts w:ascii="游ゴシック" w:eastAsia="游ゴシック" w:hAnsi="游ゴシック"/>
          <w:b/>
          <w:lang w:eastAsia="ja-JP"/>
        </w:rPr>
        <w:t>対応</w:t>
      </w:r>
      <w:r w:rsidRPr="00680AD2">
        <w:rPr>
          <w:rFonts w:ascii="游ゴシック" w:eastAsia="游ゴシック" w:hAnsi="游ゴシック"/>
          <w:lang w:eastAsia="ja-JP"/>
        </w:rPr>
        <w:t>: システムはエラーでダウンすることはなく、誤読した箇所を「空欄」にした状態で下書きを生成します。同時に、日報のステータスを「要目視確認」に変更し、手動修正を促すメッセージを出します。</w:t>
      </w:r>
    </w:p>
    <w:p w14:paraId="0248FDC5" w14:textId="77777777" w:rsidR="000C5B6D" w:rsidRPr="00680AD2" w:rsidRDefault="00000000">
      <w:pPr>
        <w:pStyle w:val="3"/>
        <w:rPr>
          <w:rFonts w:ascii="游ゴシック" w:eastAsia="游ゴシック" w:hAnsi="游ゴシック"/>
          <w:lang w:eastAsia="ja-JP"/>
        </w:rPr>
      </w:pPr>
      <w:bookmarkStart w:id="101" w:name="_Toc237295809"/>
      <w:r w:rsidRPr="00680AD2">
        <w:rPr>
          <w:rFonts w:ascii="游ゴシック" w:eastAsia="游ゴシック" w:hAnsi="游ゴシック"/>
          <w:lang w:eastAsia="ja-JP"/>
        </w:rPr>
        <w:t>5. サーバー通信断・処理中のエラー（フェイルセーフ）</w:t>
      </w:r>
      <w:bookmarkEnd w:id="101"/>
    </w:p>
    <w:p w14:paraId="453C1CB9" w14:textId="77777777" w:rsidR="000C5B6D" w:rsidRPr="00680AD2" w:rsidRDefault="00000000">
      <w:pPr>
        <w:numPr>
          <w:ilvl w:val="0"/>
          <w:numId w:val="49"/>
        </w:numPr>
        <w:rPr>
          <w:rFonts w:ascii="游ゴシック" w:eastAsia="游ゴシック" w:hAnsi="游ゴシック"/>
          <w:lang w:eastAsia="ja-JP"/>
        </w:rPr>
      </w:pPr>
      <w:r w:rsidRPr="00680AD2">
        <w:rPr>
          <w:rFonts w:ascii="游ゴシック" w:eastAsia="游ゴシック" w:hAnsi="游ゴシック"/>
          <w:b/>
          <w:lang w:eastAsia="ja-JP"/>
        </w:rPr>
        <w:t>シナリオ</w:t>
      </w:r>
      <w:r w:rsidRPr="00680AD2">
        <w:rPr>
          <w:rFonts w:ascii="游ゴシック" w:eastAsia="游ゴシック" w:hAnsi="游ゴシック"/>
          <w:lang w:eastAsia="ja-JP"/>
        </w:rPr>
        <w:t>: 100件の請求書を一括で締め処理している最中に、サーバーの電源が抜けた。</w:t>
      </w:r>
    </w:p>
    <w:p w14:paraId="2E26BADB" w14:textId="77777777" w:rsidR="000C5B6D" w:rsidRPr="00680AD2" w:rsidRDefault="00000000">
      <w:pPr>
        <w:numPr>
          <w:ilvl w:val="0"/>
          <w:numId w:val="49"/>
        </w:numPr>
        <w:rPr>
          <w:rFonts w:ascii="游ゴシック" w:eastAsia="游ゴシック" w:hAnsi="游ゴシック"/>
          <w:lang w:eastAsia="ja-JP"/>
        </w:rPr>
      </w:pPr>
      <w:r w:rsidRPr="00680AD2">
        <w:rPr>
          <w:rFonts w:ascii="游ゴシック" w:eastAsia="游ゴシック" w:hAnsi="游ゴシック"/>
          <w:b/>
          <w:lang w:eastAsia="ja-JP"/>
        </w:rPr>
        <w:t>対応</w:t>
      </w:r>
      <w:r w:rsidRPr="00680AD2">
        <w:rPr>
          <w:rFonts w:ascii="游ゴシック" w:eastAsia="游ゴシック" w:hAnsi="游ゴシック"/>
          <w:lang w:eastAsia="ja-JP"/>
        </w:rPr>
        <w:t>: システムは「データベーストランザクション制御」という技術を用いています。これは「100件すべて成功するか、1件も成功しなかったことにするか」のどちらかしか許さない仕組みです。電源復旧後、締め処理は「未実行」の状態</w:t>
      </w:r>
      <w:r w:rsidRPr="00680AD2">
        <w:rPr>
          <w:rFonts w:ascii="游ゴシック" w:eastAsia="游ゴシック" w:hAnsi="游ゴシック"/>
          <w:lang w:eastAsia="ja-JP"/>
        </w:rPr>
        <w:lastRenderedPageBreak/>
        <w:t>に完全に戻っているため、再度最初から安全にやり直すことができます。</w:t>
      </w:r>
    </w:p>
    <w:p w14:paraId="1EDB1F47" w14:textId="77777777" w:rsidR="000C5B6D" w:rsidRPr="00680AD2" w:rsidRDefault="00000000">
      <w:pPr>
        <w:pStyle w:val="2"/>
        <w:rPr>
          <w:rFonts w:ascii="游ゴシック" w:eastAsia="游ゴシック" w:hAnsi="游ゴシック"/>
          <w:lang w:eastAsia="ja-JP"/>
        </w:rPr>
      </w:pPr>
      <w:bookmarkStart w:id="102" w:name="_Toc237295810"/>
      <w:r w:rsidRPr="00680AD2">
        <w:rPr>
          <w:rFonts w:ascii="游ゴシック" w:eastAsia="游ゴシック" w:hAnsi="游ゴシック"/>
          <w:lang w:eastAsia="ja-JP"/>
        </w:rPr>
        <w:t>付録2：制約事項・非機能要件（Constraints）</w:t>
      </w:r>
      <w:bookmarkEnd w:id="102"/>
    </w:p>
    <w:p w14:paraId="574BB7B7" w14:textId="77777777" w:rsidR="000C5B6D" w:rsidRPr="00680AD2" w:rsidRDefault="00000000">
      <w:pPr>
        <w:rPr>
          <w:rFonts w:ascii="游ゴシック" w:eastAsia="游ゴシック" w:hAnsi="游ゴシック"/>
          <w:lang w:eastAsia="ja-JP"/>
        </w:rPr>
      </w:pPr>
      <w:r w:rsidRPr="00680AD2">
        <w:rPr>
          <w:rFonts w:ascii="游ゴシック" w:eastAsia="游ゴシック" w:hAnsi="游ゴシック"/>
          <w:lang w:eastAsia="ja-JP"/>
        </w:rPr>
        <w:t>システムの安全稼働と運用ルールに関する「あらかじめ決められた制約」です。</w:t>
      </w:r>
    </w:p>
    <w:p w14:paraId="0ED3C7EB" w14:textId="77777777" w:rsidR="000C5B6D" w:rsidRPr="00680AD2" w:rsidRDefault="00000000">
      <w:pPr>
        <w:pStyle w:val="3"/>
        <w:rPr>
          <w:rFonts w:ascii="游ゴシック" w:eastAsia="游ゴシック" w:hAnsi="游ゴシック"/>
          <w:lang w:eastAsia="ja-JP"/>
        </w:rPr>
      </w:pPr>
      <w:bookmarkStart w:id="103" w:name="_Toc237295811"/>
      <w:r w:rsidRPr="00680AD2">
        <w:rPr>
          <w:rFonts w:ascii="游ゴシック" w:eastAsia="游ゴシック" w:hAnsi="游ゴシック"/>
          <w:lang w:eastAsia="ja-JP"/>
        </w:rPr>
        <w:t>1. 時間とタイムゾーンの扱い</w:t>
      </w:r>
      <w:bookmarkEnd w:id="103"/>
    </w:p>
    <w:p w14:paraId="6DA92D14" w14:textId="77777777" w:rsidR="000C5B6D" w:rsidRPr="00680AD2" w:rsidRDefault="00000000">
      <w:pPr>
        <w:numPr>
          <w:ilvl w:val="0"/>
          <w:numId w:val="50"/>
        </w:numPr>
        <w:rPr>
          <w:rFonts w:ascii="游ゴシック" w:eastAsia="游ゴシック" w:hAnsi="游ゴシック"/>
          <w:lang w:eastAsia="ja-JP"/>
        </w:rPr>
      </w:pPr>
      <w:r w:rsidRPr="00680AD2">
        <w:rPr>
          <w:rFonts w:ascii="游ゴシック" w:eastAsia="游ゴシック" w:hAnsi="游ゴシック"/>
          <w:lang w:eastAsia="ja-JP"/>
        </w:rPr>
        <w:t>システムの内部では、すべての時間は「分単位」の絶対値で計算・保存されます。業務上、「朝8時から翌日の朝5時まで稼働した」といった日またぎの処理が多発するため、終了時間は「5:00」ではなく、内部的に「29:00（29時間 × 60分 = 1740分）」として処理されます。これにより、時間計算のマイナスバグを排除しています。タイムゾーンはJST（日本標準時）を基準とします。</w:t>
      </w:r>
    </w:p>
    <w:p w14:paraId="0E3346A3" w14:textId="77777777" w:rsidR="000C5B6D" w:rsidRPr="00680AD2" w:rsidRDefault="00000000">
      <w:pPr>
        <w:pStyle w:val="3"/>
        <w:rPr>
          <w:rFonts w:ascii="游ゴシック" w:eastAsia="游ゴシック" w:hAnsi="游ゴシック"/>
          <w:lang w:eastAsia="ja-JP"/>
        </w:rPr>
      </w:pPr>
      <w:bookmarkStart w:id="104" w:name="_Toc237295812"/>
      <w:r w:rsidRPr="00680AD2">
        <w:rPr>
          <w:rFonts w:ascii="游ゴシック" w:eastAsia="游ゴシック" w:hAnsi="游ゴシック"/>
          <w:lang w:eastAsia="ja-JP"/>
        </w:rPr>
        <w:t>2. 端数処理の厳格なルール</w:t>
      </w:r>
      <w:bookmarkEnd w:id="104"/>
    </w:p>
    <w:p w14:paraId="6029A41E" w14:textId="77777777" w:rsidR="000C5B6D" w:rsidRPr="00680AD2" w:rsidRDefault="00000000">
      <w:pPr>
        <w:numPr>
          <w:ilvl w:val="0"/>
          <w:numId w:val="51"/>
        </w:numPr>
        <w:rPr>
          <w:rFonts w:ascii="游ゴシック" w:eastAsia="游ゴシック" w:hAnsi="游ゴシック"/>
          <w:lang w:eastAsia="ja-JP"/>
        </w:rPr>
      </w:pPr>
      <w:r w:rsidRPr="00680AD2">
        <w:rPr>
          <w:rFonts w:ascii="游ゴシック" w:eastAsia="游ゴシック" w:hAnsi="游ゴシック"/>
          <w:b/>
          <w:lang w:eastAsia="ja-JP"/>
        </w:rPr>
        <w:t>時間超過の丸め</w:t>
      </w:r>
      <w:r w:rsidRPr="00680AD2">
        <w:rPr>
          <w:rFonts w:ascii="游ゴシック" w:eastAsia="游ゴシック" w:hAnsi="游ゴシック"/>
          <w:lang w:eastAsia="ja-JP"/>
        </w:rPr>
        <w:t>: 超過残業時間は「15分未満切り捨て」とします（※案件ごとに例外がある場合は案件マスタのルールが優先）。</w:t>
      </w:r>
    </w:p>
    <w:p w14:paraId="388A08FC" w14:textId="77777777" w:rsidR="000C5B6D" w:rsidRPr="00680AD2" w:rsidRDefault="00000000">
      <w:pPr>
        <w:numPr>
          <w:ilvl w:val="0"/>
          <w:numId w:val="51"/>
        </w:numPr>
        <w:rPr>
          <w:rFonts w:ascii="游ゴシック" w:eastAsia="游ゴシック" w:hAnsi="游ゴシック"/>
          <w:lang w:eastAsia="ja-JP"/>
        </w:rPr>
      </w:pPr>
      <w:r w:rsidRPr="00680AD2">
        <w:rPr>
          <w:rFonts w:ascii="游ゴシック" w:eastAsia="游ゴシック" w:hAnsi="游ゴシック"/>
          <w:b/>
          <w:lang w:eastAsia="ja-JP"/>
        </w:rPr>
        <w:t>消費税の計算</w:t>
      </w:r>
      <w:r w:rsidRPr="00680AD2">
        <w:rPr>
          <w:rFonts w:ascii="游ゴシック" w:eastAsia="游ゴシック" w:hAnsi="游ゴシック"/>
          <w:lang w:eastAsia="ja-JP"/>
        </w:rPr>
        <w:t>: 明細行ごとの税計算は行わず、請求書の「税抜総合計額」に対して10%を掛け、1円未満の端数は「切り捨て」とします（インボイス制度完全準拠）。</w:t>
      </w:r>
    </w:p>
    <w:p w14:paraId="22878F94" w14:textId="77777777" w:rsidR="000C5B6D" w:rsidRPr="00680AD2" w:rsidRDefault="00000000">
      <w:pPr>
        <w:pStyle w:val="3"/>
        <w:rPr>
          <w:rFonts w:ascii="游ゴシック" w:eastAsia="游ゴシック" w:hAnsi="游ゴシック"/>
          <w:lang w:eastAsia="ja-JP"/>
        </w:rPr>
      </w:pPr>
      <w:bookmarkStart w:id="105" w:name="_Toc237295813"/>
      <w:r w:rsidRPr="00680AD2">
        <w:rPr>
          <w:rFonts w:ascii="游ゴシック" w:eastAsia="游ゴシック" w:hAnsi="游ゴシック"/>
          <w:lang w:eastAsia="ja-JP"/>
        </w:rPr>
        <w:t>3. データの完全削除（物理削除）の禁止</w:t>
      </w:r>
      <w:bookmarkEnd w:id="105"/>
    </w:p>
    <w:p w14:paraId="459BE70C" w14:textId="77777777" w:rsidR="000C5B6D" w:rsidRPr="00680AD2" w:rsidRDefault="00000000">
      <w:pPr>
        <w:numPr>
          <w:ilvl w:val="0"/>
          <w:numId w:val="52"/>
        </w:numPr>
        <w:rPr>
          <w:rFonts w:ascii="游ゴシック" w:eastAsia="游ゴシック" w:hAnsi="游ゴシック"/>
          <w:lang w:eastAsia="ja-JP"/>
        </w:rPr>
      </w:pPr>
      <w:r w:rsidRPr="00680AD2">
        <w:rPr>
          <w:rFonts w:ascii="游ゴシック" w:eastAsia="游ゴシック" w:hAnsi="游ゴシック"/>
          <w:lang w:eastAsia="ja-JP"/>
        </w:rPr>
        <w:t>企業、パートナー、日報など、すべての重要データにおいて「完全にデータベースから消し去る（物理削除）」ことはシステム上不可能です。画面上で「削除」ボタンを押した場合、データは見えなくなりますが、裏側では「削除済みフラグ」が立つだけ（論理削除）です。これにより、「過去の請求書の根拠データが消えてしまって税務調査で説明できない」という致命的な事態を防ぎます。</w:t>
      </w:r>
    </w:p>
    <w:p w14:paraId="08FB9FBD" w14:textId="77777777" w:rsidR="000C5B6D" w:rsidRPr="00680AD2" w:rsidRDefault="00000000">
      <w:pPr>
        <w:pStyle w:val="3"/>
        <w:rPr>
          <w:rFonts w:ascii="游ゴシック" w:eastAsia="游ゴシック" w:hAnsi="游ゴシック"/>
          <w:lang w:eastAsia="ja-JP"/>
        </w:rPr>
      </w:pPr>
      <w:bookmarkStart w:id="106" w:name="_Toc237295814"/>
      <w:r w:rsidRPr="00680AD2">
        <w:rPr>
          <w:rFonts w:ascii="游ゴシック" w:eastAsia="游ゴシック" w:hAnsi="游ゴシック"/>
          <w:lang w:eastAsia="ja-JP"/>
        </w:rPr>
        <w:t>4. インフラ・運用上の制約とパフォーマンス</w:t>
      </w:r>
      <w:bookmarkEnd w:id="106"/>
    </w:p>
    <w:p w14:paraId="382BCA1C" w14:textId="77777777" w:rsidR="000C5B6D" w:rsidRPr="00680AD2" w:rsidRDefault="00000000">
      <w:pPr>
        <w:numPr>
          <w:ilvl w:val="0"/>
          <w:numId w:val="53"/>
        </w:numPr>
        <w:rPr>
          <w:rFonts w:ascii="游ゴシック" w:eastAsia="游ゴシック" w:hAnsi="游ゴシック"/>
          <w:lang w:eastAsia="ja-JP"/>
        </w:rPr>
      </w:pPr>
      <w:r w:rsidRPr="00680AD2">
        <w:rPr>
          <w:rFonts w:ascii="游ゴシック" w:eastAsia="游ゴシック" w:hAnsi="游ゴシック"/>
          <w:b/>
        </w:rPr>
        <w:t>運用基盤</w:t>
      </w:r>
      <w:r w:rsidRPr="00680AD2">
        <w:rPr>
          <w:rFonts w:ascii="游ゴシック" w:eastAsia="游ゴシック" w:hAnsi="游ゴシック"/>
        </w:rPr>
        <w:t>: 本システムは、社内に設置された QNAP NAS 上の仮想環境（Docker / Container Station）で動作します。</w:t>
      </w:r>
      <w:r w:rsidRPr="00680AD2">
        <w:rPr>
          <w:rFonts w:ascii="游ゴシック" w:eastAsia="游ゴシック" w:hAnsi="游ゴシック"/>
          <w:lang w:eastAsia="ja-JP"/>
        </w:rPr>
        <w:t>社外（パートナーのスマホ等）からアクセスさせる場合は、VPNやセキュアなリバースプロキシ等のネットワーク設定が別途必要になります。</w:t>
      </w:r>
    </w:p>
    <w:p w14:paraId="02F573B6" w14:textId="77777777" w:rsidR="000C5B6D" w:rsidRPr="00680AD2" w:rsidRDefault="00000000">
      <w:pPr>
        <w:numPr>
          <w:ilvl w:val="0"/>
          <w:numId w:val="53"/>
        </w:numPr>
        <w:rPr>
          <w:rFonts w:ascii="游ゴシック" w:eastAsia="游ゴシック" w:hAnsi="游ゴシック"/>
          <w:lang w:eastAsia="ja-JP"/>
        </w:rPr>
      </w:pPr>
      <w:r w:rsidRPr="00680AD2">
        <w:rPr>
          <w:rFonts w:ascii="游ゴシック" w:eastAsia="游ゴシック" w:hAnsi="游ゴシック"/>
          <w:b/>
          <w:lang w:eastAsia="ja-JP"/>
        </w:rPr>
        <w:t>パフォーマンス</w:t>
      </w:r>
      <w:r w:rsidRPr="00680AD2">
        <w:rPr>
          <w:rFonts w:ascii="游ゴシック" w:eastAsia="游ゴシック" w:hAnsi="游ゴシック"/>
          <w:lang w:eastAsia="ja-JP"/>
        </w:rPr>
        <w:t>: 締め処理などの重い計算はサーバーのスペックに依存するため、</w:t>
      </w:r>
      <w:r w:rsidRPr="00680AD2">
        <w:rPr>
          <w:rFonts w:ascii="游ゴシック" w:eastAsia="游ゴシック" w:hAnsi="游ゴシック"/>
          <w:lang w:eastAsia="ja-JP"/>
        </w:rPr>
        <w:lastRenderedPageBreak/>
        <w:t>1ヶ月分の全データを一斉に締める際、数秒〜数十秒の待ち時間が発生する場合があります。その間は「処理中」画面を表示し、二重クリックを防ぐ制御を実装します。</w:t>
      </w:r>
    </w:p>
    <w:p w14:paraId="1D64B0EF" w14:textId="77777777" w:rsidR="000C5B6D" w:rsidRPr="00680AD2" w:rsidRDefault="00000000">
      <w:pPr>
        <w:numPr>
          <w:ilvl w:val="0"/>
          <w:numId w:val="53"/>
        </w:numPr>
        <w:rPr>
          <w:rFonts w:ascii="游ゴシック" w:eastAsia="游ゴシック" w:hAnsi="游ゴシック"/>
          <w:lang w:eastAsia="ja-JP"/>
        </w:rPr>
      </w:pPr>
      <w:r w:rsidRPr="00680AD2">
        <w:rPr>
          <w:rFonts w:ascii="游ゴシック" w:eastAsia="游ゴシック" w:hAnsi="游ゴシック"/>
          <w:b/>
          <w:lang w:eastAsia="ja-JP"/>
        </w:rPr>
        <w:t>状態管理の禁止</w:t>
      </w:r>
      <w:r w:rsidRPr="00680AD2">
        <w:rPr>
          <w:rFonts w:ascii="游ゴシック" w:eastAsia="游ゴシック" w:hAnsi="游ゴシック"/>
          <w:lang w:eastAsia="ja-JP"/>
        </w:rPr>
        <w:t>: ブラウザのローカル保存（IndexedDB等）は原則利用せず、すべてのデータはNAS上のデータベースに保存・同期することで、複数人が同時にアクセスしてもデータが消えない状態を維持します。</w:t>
      </w:r>
    </w:p>
    <w:sectPr w:rsidR="000C5B6D" w:rsidRPr="00680AD2" w:rsidSect="00680AD2">
      <w:headerReference w:type="even" r:id="rId23"/>
      <w:headerReference w:type="default" r:id="rId24"/>
      <w:footerReference w:type="even" r:id="rId25"/>
      <w:footerReference w:type="default" r:id="rId26"/>
      <w:headerReference w:type="first" r:id="rId27"/>
      <w:footerReference w:type="first" r:id="rId28"/>
      <w:pgSz w:w="12240" w:h="15840"/>
      <w:pgMar w:top="1440" w:right="1800" w:bottom="1702"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26DBA" w14:textId="77777777" w:rsidR="00D61DFA" w:rsidRDefault="00D61DFA">
      <w:pPr>
        <w:spacing w:after="0" w:line="240" w:lineRule="auto"/>
      </w:pPr>
      <w:r>
        <w:separator/>
      </w:r>
    </w:p>
  </w:endnote>
  <w:endnote w:type="continuationSeparator" w:id="0">
    <w:p w14:paraId="0D3B37A2" w14:textId="77777777" w:rsidR="00D61DFA" w:rsidRDefault="00D61D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メイリオ">
    <w:panose1 w:val="020B0604030504040204"/>
    <w:charset w:val="80"/>
    <w:family w:val="modern"/>
    <w:pitch w:val="variable"/>
    <w:sig w:usb0="E00002FF" w:usb1="6AC7FFFF"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6DD9D" w14:textId="77777777" w:rsidR="00C37D4D" w:rsidRDefault="00C37D4D">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E6351" w14:textId="77777777" w:rsidR="000C5B6D" w:rsidRDefault="00000000" w:rsidP="00680AD2">
    <w:pPr>
      <w:jc w:val="center"/>
    </w:pPr>
    <w:r>
      <w:fldChar w:fldCharType="begin"/>
    </w:r>
    <w:r>
      <w:instrText>PAGE</w:instrText>
    </w:r>
    <w:r>
      <w:fldChar w:fldCharType="separate"/>
    </w:r>
    <w:r w:rsidR="00F80387">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178D5" w14:textId="77777777" w:rsidR="00C37D4D" w:rsidRDefault="00C37D4D">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9D2AA" w14:textId="77777777" w:rsidR="00D61DFA" w:rsidRDefault="00D61DFA">
      <w:pPr>
        <w:spacing w:after="0" w:line="240" w:lineRule="auto"/>
      </w:pPr>
      <w:r>
        <w:separator/>
      </w:r>
    </w:p>
  </w:footnote>
  <w:footnote w:type="continuationSeparator" w:id="0">
    <w:p w14:paraId="28AD076C" w14:textId="77777777" w:rsidR="00D61DFA" w:rsidRDefault="00D61D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686F5" w14:textId="77777777" w:rsidR="00C37D4D" w:rsidRDefault="00C37D4D">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85E25" w14:textId="77777777" w:rsidR="00C37D4D" w:rsidRDefault="00C37D4D">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7ED76" w14:textId="77777777" w:rsidR="00C37D4D" w:rsidRDefault="00C37D4D">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423C"/>
    <w:multiLevelType w:val="multilevel"/>
    <w:tmpl w:val="7A0209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1" w15:restartNumberingAfterBreak="0">
    <w:nsid w:val="01110C1E"/>
    <w:multiLevelType w:val="multilevel"/>
    <w:tmpl w:val="01963CB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2" w15:restartNumberingAfterBreak="0">
    <w:nsid w:val="01414C56"/>
    <w:multiLevelType w:val="multilevel"/>
    <w:tmpl w:val="9BD8129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3" w15:restartNumberingAfterBreak="0">
    <w:nsid w:val="01A43023"/>
    <w:multiLevelType w:val="multilevel"/>
    <w:tmpl w:val="DAF4570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4" w15:restartNumberingAfterBreak="0">
    <w:nsid w:val="01B362F1"/>
    <w:multiLevelType w:val="multilevel"/>
    <w:tmpl w:val="10C0E5C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5" w15:restartNumberingAfterBreak="0">
    <w:nsid w:val="02A11B96"/>
    <w:multiLevelType w:val="multilevel"/>
    <w:tmpl w:val="DC32EC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6" w15:restartNumberingAfterBreak="0">
    <w:nsid w:val="03B038ED"/>
    <w:multiLevelType w:val="multilevel"/>
    <w:tmpl w:val="5602EBA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7" w15:restartNumberingAfterBreak="0">
    <w:nsid w:val="08177899"/>
    <w:multiLevelType w:val="multilevel"/>
    <w:tmpl w:val="C7D8450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8" w15:restartNumberingAfterBreak="0">
    <w:nsid w:val="089D13CF"/>
    <w:multiLevelType w:val="multilevel"/>
    <w:tmpl w:val="25D012C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9" w15:restartNumberingAfterBreak="0">
    <w:nsid w:val="09CF0CD9"/>
    <w:multiLevelType w:val="multilevel"/>
    <w:tmpl w:val="00F29FB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0" w15:restartNumberingAfterBreak="0">
    <w:nsid w:val="0CB06B50"/>
    <w:multiLevelType w:val="multilevel"/>
    <w:tmpl w:val="1AAE0A7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1" w15:restartNumberingAfterBreak="0">
    <w:nsid w:val="0EAB64AC"/>
    <w:multiLevelType w:val="multilevel"/>
    <w:tmpl w:val="E3889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2" w15:restartNumberingAfterBreak="0">
    <w:nsid w:val="13CE031E"/>
    <w:multiLevelType w:val="multilevel"/>
    <w:tmpl w:val="9B8E265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3" w15:restartNumberingAfterBreak="0">
    <w:nsid w:val="17666475"/>
    <w:multiLevelType w:val="multilevel"/>
    <w:tmpl w:val="512C9FF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4" w15:restartNumberingAfterBreak="0">
    <w:nsid w:val="177339D8"/>
    <w:multiLevelType w:val="multilevel"/>
    <w:tmpl w:val="A8C6305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5" w15:restartNumberingAfterBreak="0">
    <w:nsid w:val="1C104C0A"/>
    <w:multiLevelType w:val="multilevel"/>
    <w:tmpl w:val="C2BACB0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6" w15:restartNumberingAfterBreak="0">
    <w:nsid w:val="1C6745A9"/>
    <w:multiLevelType w:val="multilevel"/>
    <w:tmpl w:val="2ECE0F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7" w15:restartNumberingAfterBreak="0">
    <w:nsid w:val="1F746AAA"/>
    <w:multiLevelType w:val="multilevel"/>
    <w:tmpl w:val="9460A4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8" w15:restartNumberingAfterBreak="0">
    <w:nsid w:val="215A228D"/>
    <w:multiLevelType w:val="multilevel"/>
    <w:tmpl w:val="756AD77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9" w15:restartNumberingAfterBreak="0">
    <w:nsid w:val="22443661"/>
    <w:multiLevelType w:val="multilevel"/>
    <w:tmpl w:val="BA98CD9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20" w15:restartNumberingAfterBreak="0">
    <w:nsid w:val="24936216"/>
    <w:multiLevelType w:val="multilevel"/>
    <w:tmpl w:val="63BED0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21" w15:restartNumberingAfterBreak="0">
    <w:nsid w:val="26D5749E"/>
    <w:multiLevelType w:val="multilevel"/>
    <w:tmpl w:val="52EC81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22" w15:restartNumberingAfterBreak="0">
    <w:nsid w:val="2B6337D6"/>
    <w:multiLevelType w:val="multilevel"/>
    <w:tmpl w:val="800850B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23" w15:restartNumberingAfterBreak="0">
    <w:nsid w:val="2EC5073E"/>
    <w:multiLevelType w:val="multilevel"/>
    <w:tmpl w:val="F334C5F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24" w15:restartNumberingAfterBreak="0">
    <w:nsid w:val="2FFF01F7"/>
    <w:multiLevelType w:val="multilevel"/>
    <w:tmpl w:val="07A46B0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25" w15:restartNumberingAfterBreak="0">
    <w:nsid w:val="3428170C"/>
    <w:multiLevelType w:val="multilevel"/>
    <w:tmpl w:val="D96220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26" w15:restartNumberingAfterBreak="0">
    <w:nsid w:val="358E423F"/>
    <w:multiLevelType w:val="multilevel"/>
    <w:tmpl w:val="3750404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27" w15:restartNumberingAfterBreak="0">
    <w:nsid w:val="37474C3E"/>
    <w:multiLevelType w:val="multilevel"/>
    <w:tmpl w:val="5B7C3ED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28" w15:restartNumberingAfterBreak="0">
    <w:nsid w:val="421B362E"/>
    <w:multiLevelType w:val="multilevel"/>
    <w:tmpl w:val="77349EC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29" w15:restartNumberingAfterBreak="0">
    <w:nsid w:val="439D20F4"/>
    <w:multiLevelType w:val="multilevel"/>
    <w:tmpl w:val="CAD6F28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30" w15:restartNumberingAfterBreak="0">
    <w:nsid w:val="462B27BE"/>
    <w:multiLevelType w:val="multilevel"/>
    <w:tmpl w:val="D664578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31" w15:restartNumberingAfterBreak="0">
    <w:nsid w:val="48F108E7"/>
    <w:multiLevelType w:val="multilevel"/>
    <w:tmpl w:val="9162C1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32" w15:restartNumberingAfterBreak="0">
    <w:nsid w:val="4C907582"/>
    <w:multiLevelType w:val="multilevel"/>
    <w:tmpl w:val="C0B094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33" w15:restartNumberingAfterBreak="0">
    <w:nsid w:val="4DC66FAD"/>
    <w:multiLevelType w:val="multilevel"/>
    <w:tmpl w:val="2AB021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34" w15:restartNumberingAfterBreak="0">
    <w:nsid w:val="53D44528"/>
    <w:multiLevelType w:val="multilevel"/>
    <w:tmpl w:val="913C15E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35" w15:restartNumberingAfterBreak="0">
    <w:nsid w:val="553405B2"/>
    <w:multiLevelType w:val="multilevel"/>
    <w:tmpl w:val="63C03EE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36" w15:restartNumberingAfterBreak="0">
    <w:nsid w:val="56CD464C"/>
    <w:multiLevelType w:val="multilevel"/>
    <w:tmpl w:val="4FE2270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37" w15:restartNumberingAfterBreak="0">
    <w:nsid w:val="5BD430C4"/>
    <w:multiLevelType w:val="multilevel"/>
    <w:tmpl w:val="2A36A6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38" w15:restartNumberingAfterBreak="0">
    <w:nsid w:val="5CAC007B"/>
    <w:multiLevelType w:val="multilevel"/>
    <w:tmpl w:val="2C24DA7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39" w15:restartNumberingAfterBreak="0">
    <w:nsid w:val="5F6868AE"/>
    <w:multiLevelType w:val="multilevel"/>
    <w:tmpl w:val="6A442F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40" w15:restartNumberingAfterBreak="0">
    <w:nsid w:val="609C1179"/>
    <w:multiLevelType w:val="multilevel"/>
    <w:tmpl w:val="0ADA916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41" w15:restartNumberingAfterBreak="0">
    <w:nsid w:val="61413E68"/>
    <w:multiLevelType w:val="multilevel"/>
    <w:tmpl w:val="963C17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42" w15:restartNumberingAfterBreak="0">
    <w:nsid w:val="62970186"/>
    <w:multiLevelType w:val="multilevel"/>
    <w:tmpl w:val="4DCE587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43" w15:restartNumberingAfterBreak="0">
    <w:nsid w:val="650C43E5"/>
    <w:multiLevelType w:val="multilevel"/>
    <w:tmpl w:val="FAECFC7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44" w15:restartNumberingAfterBreak="0">
    <w:nsid w:val="66EC260B"/>
    <w:multiLevelType w:val="multilevel"/>
    <w:tmpl w:val="812E555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45" w15:restartNumberingAfterBreak="0">
    <w:nsid w:val="67B426F2"/>
    <w:multiLevelType w:val="multilevel"/>
    <w:tmpl w:val="8E2A699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46" w15:restartNumberingAfterBreak="0">
    <w:nsid w:val="680550F5"/>
    <w:multiLevelType w:val="multilevel"/>
    <w:tmpl w:val="2FC4E57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47" w15:restartNumberingAfterBreak="0">
    <w:nsid w:val="684F6C68"/>
    <w:multiLevelType w:val="multilevel"/>
    <w:tmpl w:val="650295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48" w15:restartNumberingAfterBreak="0">
    <w:nsid w:val="6C345DA5"/>
    <w:multiLevelType w:val="multilevel"/>
    <w:tmpl w:val="A21C94F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49" w15:restartNumberingAfterBreak="0">
    <w:nsid w:val="6C972E63"/>
    <w:multiLevelType w:val="multilevel"/>
    <w:tmpl w:val="A7B07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31B12AE"/>
    <w:multiLevelType w:val="multilevel"/>
    <w:tmpl w:val="8132E8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51" w15:restartNumberingAfterBreak="0">
    <w:nsid w:val="74AC32DD"/>
    <w:multiLevelType w:val="multilevel"/>
    <w:tmpl w:val="F1CE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89C5D4A"/>
    <w:multiLevelType w:val="multilevel"/>
    <w:tmpl w:val="3886C4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53" w15:restartNumberingAfterBreak="0">
    <w:nsid w:val="7BF009EE"/>
    <w:multiLevelType w:val="multilevel"/>
    <w:tmpl w:val="1DBAD7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54" w15:restartNumberingAfterBreak="0">
    <w:nsid w:val="7E9C0141"/>
    <w:multiLevelType w:val="multilevel"/>
    <w:tmpl w:val="94B8FDA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num w:numId="1" w16cid:durableId="1940137894">
    <w:abstractNumId w:val="10"/>
  </w:num>
  <w:num w:numId="2" w16cid:durableId="758067261">
    <w:abstractNumId w:val="3"/>
  </w:num>
  <w:num w:numId="3" w16cid:durableId="876284735">
    <w:abstractNumId w:val="0"/>
  </w:num>
  <w:num w:numId="4" w16cid:durableId="1783528667">
    <w:abstractNumId w:val="19"/>
  </w:num>
  <w:num w:numId="5" w16cid:durableId="878779904">
    <w:abstractNumId w:val="26"/>
  </w:num>
  <w:num w:numId="6" w16cid:durableId="431509026">
    <w:abstractNumId w:val="21"/>
  </w:num>
  <w:num w:numId="7" w16cid:durableId="1298340800">
    <w:abstractNumId w:val="36"/>
  </w:num>
  <w:num w:numId="8" w16cid:durableId="380401211">
    <w:abstractNumId w:val="14"/>
  </w:num>
  <w:num w:numId="9" w16cid:durableId="661589828">
    <w:abstractNumId w:val="6"/>
  </w:num>
  <w:num w:numId="10" w16cid:durableId="985473303">
    <w:abstractNumId w:val="15"/>
  </w:num>
  <w:num w:numId="11" w16cid:durableId="1116021908">
    <w:abstractNumId w:val="9"/>
  </w:num>
  <w:num w:numId="12" w16cid:durableId="1197547074">
    <w:abstractNumId w:val="23"/>
  </w:num>
  <w:num w:numId="13" w16cid:durableId="1377706312">
    <w:abstractNumId w:val="48"/>
  </w:num>
  <w:num w:numId="14" w16cid:durableId="1847282429">
    <w:abstractNumId w:val="50"/>
  </w:num>
  <w:num w:numId="15" w16cid:durableId="1855800636">
    <w:abstractNumId w:val="42"/>
  </w:num>
  <w:num w:numId="16" w16cid:durableId="231164242">
    <w:abstractNumId w:val="47"/>
  </w:num>
  <w:num w:numId="17" w16cid:durableId="1168710618">
    <w:abstractNumId w:val="18"/>
  </w:num>
  <w:num w:numId="18" w16cid:durableId="1104379394">
    <w:abstractNumId w:val="37"/>
  </w:num>
  <w:num w:numId="19" w16cid:durableId="2079283648">
    <w:abstractNumId w:val="33"/>
  </w:num>
  <w:num w:numId="20" w16cid:durableId="786852720">
    <w:abstractNumId w:val="40"/>
  </w:num>
  <w:num w:numId="21" w16cid:durableId="1884555495">
    <w:abstractNumId w:val="16"/>
  </w:num>
  <w:num w:numId="22" w16cid:durableId="367682483">
    <w:abstractNumId w:val="52"/>
  </w:num>
  <w:num w:numId="23" w16cid:durableId="1240794641">
    <w:abstractNumId w:val="45"/>
  </w:num>
  <w:num w:numId="24" w16cid:durableId="1127820268">
    <w:abstractNumId w:val="22"/>
  </w:num>
  <w:num w:numId="25" w16cid:durableId="131094503">
    <w:abstractNumId w:val="7"/>
  </w:num>
  <w:num w:numId="26" w16cid:durableId="1216551425">
    <w:abstractNumId w:val="29"/>
  </w:num>
  <w:num w:numId="27" w16cid:durableId="2050835654">
    <w:abstractNumId w:val="38"/>
  </w:num>
  <w:num w:numId="28" w16cid:durableId="1298487422">
    <w:abstractNumId w:val="4"/>
  </w:num>
  <w:num w:numId="29" w16cid:durableId="1176579571">
    <w:abstractNumId w:val="17"/>
  </w:num>
  <w:num w:numId="30" w16cid:durableId="5790627">
    <w:abstractNumId w:val="46"/>
  </w:num>
  <w:num w:numId="31" w16cid:durableId="536356358">
    <w:abstractNumId w:val="8"/>
  </w:num>
  <w:num w:numId="32" w16cid:durableId="438257493">
    <w:abstractNumId w:val="5"/>
  </w:num>
  <w:num w:numId="33" w16cid:durableId="453326223">
    <w:abstractNumId w:val="41"/>
  </w:num>
  <w:num w:numId="34" w16cid:durableId="1583643631">
    <w:abstractNumId w:val="1"/>
  </w:num>
  <w:num w:numId="35" w16cid:durableId="428547298">
    <w:abstractNumId w:val="54"/>
  </w:num>
  <w:num w:numId="36" w16cid:durableId="288319103">
    <w:abstractNumId w:val="43"/>
  </w:num>
  <w:num w:numId="37" w16cid:durableId="620067507">
    <w:abstractNumId w:val="30"/>
  </w:num>
  <w:num w:numId="38" w16cid:durableId="421294033">
    <w:abstractNumId w:val="35"/>
  </w:num>
  <w:num w:numId="39" w16cid:durableId="1762986474">
    <w:abstractNumId w:val="13"/>
  </w:num>
  <w:num w:numId="40" w16cid:durableId="542179771">
    <w:abstractNumId w:val="34"/>
  </w:num>
  <w:num w:numId="41" w16cid:durableId="1901986057">
    <w:abstractNumId w:val="25"/>
  </w:num>
  <w:num w:numId="42" w16cid:durableId="74743407">
    <w:abstractNumId w:val="24"/>
  </w:num>
  <w:num w:numId="43" w16cid:durableId="619262644">
    <w:abstractNumId w:val="32"/>
  </w:num>
  <w:num w:numId="44" w16cid:durableId="1457290349">
    <w:abstractNumId w:val="31"/>
  </w:num>
  <w:num w:numId="45" w16cid:durableId="1473980269">
    <w:abstractNumId w:val="39"/>
  </w:num>
  <w:num w:numId="46" w16cid:durableId="358433306">
    <w:abstractNumId w:val="2"/>
  </w:num>
  <w:num w:numId="47" w16cid:durableId="249585659">
    <w:abstractNumId w:val="27"/>
  </w:num>
  <w:num w:numId="48" w16cid:durableId="1634212336">
    <w:abstractNumId w:val="53"/>
  </w:num>
  <w:num w:numId="49" w16cid:durableId="2054381516">
    <w:abstractNumId w:val="20"/>
  </w:num>
  <w:num w:numId="50" w16cid:durableId="1979456629">
    <w:abstractNumId w:val="12"/>
  </w:num>
  <w:num w:numId="51" w16cid:durableId="179592641">
    <w:abstractNumId w:val="11"/>
  </w:num>
  <w:num w:numId="52" w16cid:durableId="1948613492">
    <w:abstractNumId w:val="44"/>
  </w:num>
  <w:num w:numId="53" w16cid:durableId="905578280">
    <w:abstractNumId w:val="28"/>
  </w:num>
  <w:num w:numId="54" w16cid:durableId="224687725">
    <w:abstractNumId w:val="51"/>
  </w:num>
  <w:num w:numId="55" w16cid:durableId="1180242438">
    <w:abstractNumId w:val="49"/>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C5B6D"/>
    <w:rsid w:val="00010ECB"/>
    <w:rsid w:val="000C2B72"/>
    <w:rsid w:val="000C5B6D"/>
    <w:rsid w:val="000D3FDF"/>
    <w:rsid w:val="001E72FD"/>
    <w:rsid w:val="00295547"/>
    <w:rsid w:val="002B1C19"/>
    <w:rsid w:val="003356C3"/>
    <w:rsid w:val="003E6A46"/>
    <w:rsid w:val="00415CA7"/>
    <w:rsid w:val="00416AB0"/>
    <w:rsid w:val="00451196"/>
    <w:rsid w:val="006360A2"/>
    <w:rsid w:val="00680AD2"/>
    <w:rsid w:val="00777EB6"/>
    <w:rsid w:val="008158C6"/>
    <w:rsid w:val="009251BF"/>
    <w:rsid w:val="00AA6321"/>
    <w:rsid w:val="00BA63E0"/>
    <w:rsid w:val="00BD195E"/>
    <w:rsid w:val="00C0509B"/>
    <w:rsid w:val="00C1672D"/>
    <w:rsid w:val="00C37D4D"/>
    <w:rsid w:val="00CB0E88"/>
    <w:rsid w:val="00D61DFA"/>
    <w:rsid w:val="00D9258B"/>
    <w:rsid w:val="00E02434"/>
    <w:rsid w:val="00E976BB"/>
    <w:rsid w:val="00F37D9D"/>
    <w:rsid w:val="00F775F4"/>
    <w:rsid w:val="00F77B01"/>
    <w:rsid w:val="00F803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F0180AD"/>
  <w15:docId w15:val="{3E0B959E-138C-43F4-8497-42FA98714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メイリオ" w:eastAsiaTheme="minorEastAsia"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link w:val="10"/>
    <w:uiPriority w:val="9"/>
    <w:qFormat/>
    <w:pPr>
      <w:keepNext/>
      <w:keepLines/>
      <w:spacing w:before="480"/>
      <w:outlineLvl w:val="0"/>
    </w:pPr>
    <w:rPr>
      <w:b/>
      <w:sz w:val="48"/>
      <w:szCs w:val="48"/>
    </w:rPr>
  </w:style>
  <w:style w:type="paragraph" w:styleId="2">
    <w:name w:val="heading 2"/>
    <w:uiPriority w:val="9"/>
    <w:unhideWhenUsed/>
    <w:qFormat/>
    <w:pPr>
      <w:keepNext/>
      <w:keepLines/>
      <w:spacing w:before="360" w:after="80"/>
      <w:outlineLvl w:val="1"/>
    </w:pPr>
    <w:rPr>
      <w:b/>
      <w:sz w:val="36"/>
      <w:szCs w:val="36"/>
    </w:rPr>
  </w:style>
  <w:style w:type="paragraph" w:styleId="3">
    <w:name w:val="heading 3"/>
    <w:link w:val="30"/>
    <w:uiPriority w:val="9"/>
    <w:unhideWhenUsed/>
    <w:qFormat/>
    <w:pPr>
      <w:keepNext/>
      <w:keepLines/>
      <w:spacing w:before="280" w:after="80"/>
      <w:outlineLvl w:val="2"/>
    </w:pPr>
    <w:rPr>
      <w:b/>
      <w:sz w:val="28"/>
      <w:szCs w:val="28"/>
    </w:rPr>
  </w:style>
  <w:style w:type="paragraph" w:styleId="4">
    <w:name w:val="heading 4"/>
    <w:uiPriority w:val="9"/>
    <w:semiHidden/>
    <w:unhideWhenUsed/>
    <w:qFormat/>
    <w:pPr>
      <w:keepNext/>
      <w:keepLines/>
      <w:spacing w:before="240" w:after="40"/>
      <w:outlineLvl w:val="3"/>
    </w:pPr>
    <w:rPr>
      <w:b/>
      <w:sz w:val="24"/>
      <w:szCs w:val="24"/>
    </w:rPr>
  </w:style>
  <w:style w:type="paragraph" w:styleId="5">
    <w:name w:val="heading 5"/>
    <w:uiPriority w:val="9"/>
    <w:semiHidden/>
    <w:unhideWhenUsed/>
    <w:qFormat/>
    <w:pPr>
      <w:keepNext/>
      <w:keepLines/>
      <w:spacing w:before="220" w:after="40"/>
      <w:outlineLvl w:val="4"/>
    </w:pPr>
    <w:rPr>
      <w:b/>
    </w:rPr>
  </w:style>
  <w:style w:type="paragraph" w:styleId="6">
    <w:name w:val="heading 6"/>
    <w:uiPriority w:val="9"/>
    <w:semiHidden/>
    <w:unhideWhenUsed/>
    <w:qFormat/>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rPr>
      <w:color w:val="0000FF"/>
      <w:u w:val="single"/>
    </w:rPr>
  </w:style>
  <w:style w:type="paragraph" w:styleId="20">
    <w:name w:val="Intense Quote"/>
    <w:basedOn w:val="a"/>
    <w:next w:val="a"/>
    <w:link w:val="21"/>
    <w:uiPriority w:val="30"/>
    <w:qFormat/>
    <w:rsid w:val="00680AD2"/>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21">
    <w:name w:val="引用文 2 (文字)"/>
    <w:basedOn w:val="a0"/>
    <w:link w:val="20"/>
    <w:uiPriority w:val="30"/>
    <w:rsid w:val="00680AD2"/>
    <w:rPr>
      <w:i/>
      <w:iCs/>
      <w:color w:val="4472C4" w:themeColor="accent1"/>
    </w:rPr>
  </w:style>
  <w:style w:type="paragraph" w:styleId="a4">
    <w:name w:val="header"/>
    <w:basedOn w:val="a"/>
    <w:link w:val="a5"/>
    <w:uiPriority w:val="99"/>
    <w:unhideWhenUsed/>
    <w:rsid w:val="00680AD2"/>
    <w:pPr>
      <w:tabs>
        <w:tab w:val="center" w:pos="4252"/>
        <w:tab w:val="right" w:pos="8504"/>
      </w:tabs>
      <w:snapToGrid w:val="0"/>
    </w:pPr>
  </w:style>
  <w:style w:type="character" w:customStyle="1" w:styleId="a5">
    <w:name w:val="ヘッダー (文字)"/>
    <w:basedOn w:val="a0"/>
    <w:link w:val="a4"/>
    <w:uiPriority w:val="99"/>
    <w:rsid w:val="00680AD2"/>
  </w:style>
  <w:style w:type="paragraph" w:styleId="a6">
    <w:name w:val="footer"/>
    <w:basedOn w:val="a"/>
    <w:link w:val="a7"/>
    <w:uiPriority w:val="99"/>
    <w:unhideWhenUsed/>
    <w:rsid w:val="00680AD2"/>
    <w:pPr>
      <w:tabs>
        <w:tab w:val="center" w:pos="4252"/>
        <w:tab w:val="right" w:pos="8504"/>
      </w:tabs>
      <w:snapToGrid w:val="0"/>
    </w:pPr>
  </w:style>
  <w:style w:type="character" w:customStyle="1" w:styleId="a7">
    <w:name w:val="フッター (文字)"/>
    <w:basedOn w:val="a0"/>
    <w:link w:val="a6"/>
    <w:uiPriority w:val="99"/>
    <w:rsid w:val="00680AD2"/>
  </w:style>
  <w:style w:type="character" w:customStyle="1" w:styleId="10">
    <w:name w:val="見出し 1 (文字)"/>
    <w:basedOn w:val="a0"/>
    <w:link w:val="1"/>
    <w:uiPriority w:val="9"/>
    <w:rsid w:val="00C37D4D"/>
    <w:rPr>
      <w:b/>
      <w:sz w:val="48"/>
      <w:szCs w:val="48"/>
    </w:rPr>
  </w:style>
  <w:style w:type="character" w:customStyle="1" w:styleId="30">
    <w:name w:val="見出し 3 (文字)"/>
    <w:basedOn w:val="a0"/>
    <w:link w:val="3"/>
    <w:uiPriority w:val="9"/>
    <w:rsid w:val="00C37D4D"/>
    <w:rPr>
      <w:b/>
      <w:sz w:val="28"/>
      <w:szCs w:val="28"/>
    </w:rPr>
  </w:style>
  <w:style w:type="paragraph" w:customStyle="1" w:styleId="Normal">
    <w:name w:val="Normal"/>
    <w:basedOn w:val="a"/>
    <w:rsid w:val="00C37D4D"/>
    <w:pPr>
      <w:widowControl/>
    </w:pPr>
    <w:rPr>
      <w:rFonts w:eastAsia="メイリオ" w:hAnsi="メイリオ" w:cs="ＭＳ Ｐゴシック"/>
      <w:kern w:val="2"/>
      <w:lang w:eastAsia="ja-JP"/>
    </w:rPr>
  </w:style>
  <w:style w:type="character" w:styleId="22">
    <w:name w:val="Intense Emphasis"/>
    <w:basedOn w:val="a0"/>
    <w:uiPriority w:val="21"/>
    <w:qFormat/>
    <w:rsid w:val="00F775F4"/>
    <w:rPr>
      <w:i/>
      <w:iCs/>
      <w:color w:val="4472C4" w:themeColor="accent1"/>
    </w:rPr>
  </w:style>
  <w:style w:type="paragraph" w:styleId="a8">
    <w:name w:val="TOC Heading"/>
    <w:basedOn w:val="1"/>
    <w:next w:val="a"/>
    <w:uiPriority w:val="39"/>
    <w:unhideWhenUsed/>
    <w:qFormat/>
    <w:rsid w:val="003356C3"/>
    <w:pPr>
      <w:spacing w:before="240" w:after="0" w:line="259" w:lineRule="auto"/>
      <w:outlineLvl w:val="9"/>
    </w:pPr>
    <w:rPr>
      <w:rFonts w:asciiTheme="majorHAnsi" w:eastAsiaTheme="majorEastAsia" w:hAnsiTheme="majorHAnsi" w:cstheme="majorBidi"/>
      <w:b w:val="0"/>
      <w:color w:val="2F5496" w:themeColor="accent1" w:themeShade="BF"/>
      <w:sz w:val="32"/>
      <w:szCs w:val="32"/>
      <w:lang w:eastAsia="ja-JP"/>
    </w:rPr>
  </w:style>
  <w:style w:type="paragraph" w:styleId="11">
    <w:name w:val="toc 1"/>
    <w:basedOn w:val="a"/>
    <w:next w:val="a"/>
    <w:autoRedefine/>
    <w:uiPriority w:val="39"/>
    <w:unhideWhenUsed/>
    <w:rsid w:val="003356C3"/>
  </w:style>
  <w:style w:type="paragraph" w:styleId="23">
    <w:name w:val="toc 2"/>
    <w:basedOn w:val="a"/>
    <w:next w:val="a"/>
    <w:autoRedefine/>
    <w:uiPriority w:val="39"/>
    <w:unhideWhenUsed/>
    <w:rsid w:val="003356C3"/>
    <w:pPr>
      <w:ind w:left="220"/>
    </w:pPr>
  </w:style>
  <w:style w:type="paragraph" w:styleId="31">
    <w:name w:val="toc 3"/>
    <w:basedOn w:val="a"/>
    <w:next w:val="a"/>
    <w:autoRedefine/>
    <w:uiPriority w:val="39"/>
    <w:unhideWhenUsed/>
    <w:rsid w:val="003356C3"/>
    <w:pPr>
      <w:ind w:left="440"/>
    </w:pPr>
  </w:style>
  <w:style w:type="paragraph" w:styleId="40">
    <w:name w:val="toc 4"/>
    <w:basedOn w:val="a"/>
    <w:next w:val="a"/>
    <w:autoRedefine/>
    <w:uiPriority w:val="39"/>
    <w:unhideWhenUsed/>
    <w:rsid w:val="003356C3"/>
    <w:pPr>
      <w:spacing w:after="0" w:line="240" w:lineRule="auto"/>
      <w:ind w:left="630"/>
    </w:pPr>
    <w:rPr>
      <w:rFonts w:asciiTheme="minorHAnsi"/>
      <w:kern w:val="2"/>
      <w:sz w:val="21"/>
      <w:szCs w:val="24"/>
      <w:lang w:eastAsia="ja-JP"/>
    </w:rPr>
  </w:style>
  <w:style w:type="paragraph" w:styleId="50">
    <w:name w:val="toc 5"/>
    <w:basedOn w:val="a"/>
    <w:next w:val="a"/>
    <w:autoRedefine/>
    <w:uiPriority w:val="39"/>
    <w:unhideWhenUsed/>
    <w:rsid w:val="003356C3"/>
    <w:pPr>
      <w:spacing w:after="0" w:line="240" w:lineRule="auto"/>
      <w:ind w:left="840"/>
    </w:pPr>
    <w:rPr>
      <w:rFonts w:asciiTheme="minorHAnsi"/>
      <w:kern w:val="2"/>
      <w:sz w:val="21"/>
      <w:szCs w:val="24"/>
      <w:lang w:eastAsia="ja-JP"/>
    </w:rPr>
  </w:style>
  <w:style w:type="paragraph" w:styleId="60">
    <w:name w:val="toc 6"/>
    <w:basedOn w:val="a"/>
    <w:next w:val="a"/>
    <w:autoRedefine/>
    <w:uiPriority w:val="39"/>
    <w:unhideWhenUsed/>
    <w:rsid w:val="003356C3"/>
    <w:pPr>
      <w:spacing w:after="0" w:line="240" w:lineRule="auto"/>
      <w:ind w:left="1050"/>
    </w:pPr>
    <w:rPr>
      <w:rFonts w:asciiTheme="minorHAnsi"/>
      <w:kern w:val="2"/>
      <w:sz w:val="21"/>
      <w:szCs w:val="24"/>
      <w:lang w:eastAsia="ja-JP"/>
    </w:rPr>
  </w:style>
  <w:style w:type="paragraph" w:styleId="7">
    <w:name w:val="toc 7"/>
    <w:basedOn w:val="a"/>
    <w:next w:val="a"/>
    <w:autoRedefine/>
    <w:uiPriority w:val="39"/>
    <w:unhideWhenUsed/>
    <w:rsid w:val="003356C3"/>
    <w:pPr>
      <w:spacing w:after="0" w:line="240" w:lineRule="auto"/>
      <w:ind w:left="1260"/>
    </w:pPr>
    <w:rPr>
      <w:rFonts w:asciiTheme="minorHAnsi"/>
      <w:kern w:val="2"/>
      <w:sz w:val="21"/>
      <w:szCs w:val="24"/>
      <w:lang w:eastAsia="ja-JP"/>
    </w:rPr>
  </w:style>
  <w:style w:type="paragraph" w:styleId="8">
    <w:name w:val="toc 8"/>
    <w:basedOn w:val="a"/>
    <w:next w:val="a"/>
    <w:autoRedefine/>
    <w:uiPriority w:val="39"/>
    <w:unhideWhenUsed/>
    <w:rsid w:val="003356C3"/>
    <w:pPr>
      <w:spacing w:after="0" w:line="240" w:lineRule="auto"/>
      <w:ind w:left="1470"/>
    </w:pPr>
    <w:rPr>
      <w:rFonts w:asciiTheme="minorHAnsi"/>
      <w:kern w:val="2"/>
      <w:sz w:val="21"/>
      <w:szCs w:val="24"/>
      <w:lang w:eastAsia="ja-JP"/>
    </w:rPr>
  </w:style>
  <w:style w:type="paragraph" w:styleId="9">
    <w:name w:val="toc 9"/>
    <w:basedOn w:val="a"/>
    <w:next w:val="a"/>
    <w:autoRedefine/>
    <w:uiPriority w:val="39"/>
    <w:unhideWhenUsed/>
    <w:rsid w:val="003356C3"/>
    <w:pPr>
      <w:spacing w:after="0" w:line="240" w:lineRule="auto"/>
      <w:ind w:left="1680"/>
    </w:pPr>
    <w:rPr>
      <w:rFonts w:asciiTheme="minorHAnsi"/>
      <w:kern w:val="2"/>
      <w:sz w:val="21"/>
      <w:szCs w:val="24"/>
      <w:lang w:eastAsia="ja-JP"/>
    </w:rPr>
  </w:style>
  <w:style w:type="character" w:styleId="a9">
    <w:name w:val="Unresolved Mention"/>
    <w:basedOn w:val="a0"/>
    <w:uiPriority w:val="99"/>
    <w:semiHidden/>
    <w:unhideWhenUsed/>
    <w:rsid w:val="003356C3"/>
    <w:rPr>
      <w:color w:val="605E5C"/>
      <w:shd w:val="clear" w:color="auto" w:fill="E1DFDD"/>
    </w:rPr>
  </w:style>
  <w:style w:type="character" w:styleId="aa">
    <w:name w:val="FollowedHyperlink"/>
    <w:basedOn w:val="a0"/>
    <w:uiPriority w:val="99"/>
    <w:semiHidden/>
    <w:unhideWhenUsed/>
    <w:rsid w:val="003356C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hyperlink" Target="mailto:billing@example.com" TargetMode="External"/><Relationship Id="rId17" Type="http://schemas.openxmlformats.org/officeDocument/2006/relationships/image" Target="media/image8.jpe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2.jpe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mailto:yamada@example.com" TargetMode="External"/><Relationship Id="rId14" Type="http://schemas.openxmlformats.org/officeDocument/2006/relationships/image" Target="media/image5.jpeg"/><Relationship Id="rId22" Type="http://schemas.openxmlformats.org/officeDocument/2006/relationships/hyperlink" Target="mailto:tanaka@example.com"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Meiryo"/>
        <a:ea typeface="Meiryo"/>
        <a:cs typeface=""/>
      </a:majorFont>
      <a:minorFont>
        <a:latin typeface="Meiryo"/>
        <a:ea typeface="Meiryo"/>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1BC754-1B20-4B5F-914E-B331873A91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Pages>
  <Words>18014</Words>
  <Characters>19095</Characters>
  <Application>Microsoft Office Word</Application>
  <DocSecurity>0</DocSecurity>
  <Lines>734</Lines>
  <Paragraphs>727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坂本 定律</cp:lastModifiedBy>
  <cp:revision>9</cp:revision>
  <dcterms:created xsi:type="dcterms:W3CDTF">2026-08-10T13:30:00Z</dcterms:created>
  <dcterms:modified xsi:type="dcterms:W3CDTF">2026-08-10T14:47:00Z</dcterms:modified>
</cp:coreProperties>
</file>