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49643" w14:textId="68C9E9BD" w:rsidR="00191301" w:rsidRDefault="00191301" w:rsidP="00F6533B">
      <w:bookmarkStart w:id="0" w:name="_Hlk30025257"/>
      <w:bookmarkStart w:id="1" w:name="_GoBack"/>
      <w:bookmarkEnd w:id="0"/>
      <w:r>
        <w:t>Plugins and extras:</w:t>
      </w:r>
    </w:p>
    <w:p w14:paraId="0D4A8BDF" w14:textId="63759767" w:rsidR="00191301" w:rsidRDefault="00191301" w:rsidP="00F6533B">
      <w:r>
        <w:t>Particle JS:</w:t>
      </w:r>
    </w:p>
    <w:p w14:paraId="28745664" w14:textId="11D98677" w:rsidR="00F6533B" w:rsidRDefault="00191301" w:rsidP="00F6533B">
      <w:r>
        <w:t xml:space="preserve">Login </w:t>
      </w:r>
      <w:r w:rsidR="00F6533B">
        <w:t xml:space="preserve">page </w:t>
      </w:r>
      <w:r>
        <w:t xml:space="preserve">on the web application </w:t>
      </w:r>
      <w:r w:rsidR="00F6533B">
        <w:t xml:space="preserve">uses particle JS, which is a light weighted JavaScript library for creating particles. This is </w:t>
      </w:r>
      <w:proofErr w:type="gramStart"/>
      <w:r w:rsidR="00F6533B">
        <w:t>a</w:t>
      </w:r>
      <w:proofErr w:type="gramEnd"/>
      <w:r w:rsidR="00F6533B">
        <w:t xml:space="preserve"> NPM package and can be installed with below command</w:t>
      </w:r>
    </w:p>
    <w:p w14:paraId="12230F00" w14:textId="77777777" w:rsidR="00F6533B" w:rsidRPr="00350F89" w:rsidRDefault="00F6533B" w:rsidP="00F653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Arial"/>
          <w:b/>
          <w:bCs/>
          <w:color w:val="ED7D31" w:themeColor="accent2"/>
          <w:sz w:val="28"/>
          <w:szCs w:val="20"/>
          <w:bdr w:val="none" w:sz="0" w:space="0" w:color="auto" w:frame="1"/>
          <w:lang w:eastAsia="en-GB"/>
        </w:rPr>
      </w:pPr>
      <w:r>
        <w:rPr>
          <w:rFonts w:ascii="Calibri" w:eastAsia="Times New Roman" w:hAnsi="Calibri" w:cs="Arial"/>
          <w:b/>
          <w:bCs/>
          <w:color w:val="ED7D31" w:themeColor="accent2"/>
          <w:sz w:val="28"/>
          <w:szCs w:val="20"/>
          <w:bdr w:val="none" w:sz="0" w:space="0" w:color="auto" w:frame="1"/>
          <w:lang w:eastAsia="en-GB"/>
        </w:rPr>
        <w:tab/>
      </w:r>
      <w:r>
        <w:rPr>
          <w:rFonts w:ascii="Calibri" w:eastAsia="Times New Roman" w:hAnsi="Calibri" w:cs="Arial"/>
          <w:b/>
          <w:bCs/>
          <w:color w:val="ED7D31" w:themeColor="accent2"/>
          <w:sz w:val="28"/>
          <w:szCs w:val="20"/>
          <w:bdr w:val="none" w:sz="0" w:space="0" w:color="auto" w:frame="1"/>
          <w:lang w:eastAsia="en-GB"/>
        </w:rPr>
        <w:tab/>
      </w:r>
      <w:r>
        <w:rPr>
          <w:rFonts w:ascii="Calibri" w:eastAsia="Times New Roman" w:hAnsi="Calibri" w:cs="Arial"/>
          <w:b/>
          <w:bCs/>
          <w:color w:val="ED7D31" w:themeColor="accent2"/>
          <w:sz w:val="28"/>
          <w:szCs w:val="20"/>
          <w:bdr w:val="none" w:sz="0" w:space="0" w:color="auto" w:frame="1"/>
          <w:lang w:eastAsia="en-GB"/>
        </w:rPr>
        <w:tab/>
      </w:r>
      <w:proofErr w:type="spellStart"/>
      <w:r w:rsidRPr="00350F89">
        <w:rPr>
          <w:rFonts w:ascii="Calibri" w:eastAsia="Times New Roman" w:hAnsi="Calibri" w:cs="Arial"/>
          <w:b/>
          <w:bCs/>
          <w:color w:val="ED7D31" w:themeColor="accent2"/>
          <w:sz w:val="28"/>
          <w:szCs w:val="20"/>
          <w:bdr w:val="none" w:sz="0" w:space="0" w:color="auto" w:frame="1"/>
          <w:lang w:eastAsia="en-GB"/>
        </w:rPr>
        <w:t>npm</w:t>
      </w:r>
      <w:proofErr w:type="spellEnd"/>
      <w:r w:rsidRPr="00350F89">
        <w:rPr>
          <w:rFonts w:ascii="Calibri" w:eastAsia="Times New Roman" w:hAnsi="Calibri" w:cs="Arial"/>
          <w:b/>
          <w:bCs/>
          <w:color w:val="ED7D31" w:themeColor="accent2"/>
          <w:sz w:val="28"/>
          <w:szCs w:val="20"/>
          <w:bdr w:val="none" w:sz="0" w:space="0" w:color="auto" w:frame="1"/>
          <w:lang w:eastAsia="en-GB"/>
        </w:rPr>
        <w:t xml:space="preserve"> install particles.js</w:t>
      </w:r>
    </w:p>
    <w:p w14:paraId="66033037" w14:textId="77777777" w:rsidR="00F6533B" w:rsidRDefault="00F6533B" w:rsidP="00F6533B">
      <w:pPr>
        <w:rPr>
          <w:b/>
          <w:bCs/>
        </w:rPr>
      </w:pPr>
    </w:p>
    <w:p w14:paraId="587D9A73" w14:textId="3BC408CA" w:rsidR="00F6533B" w:rsidRDefault="00F6533B" w:rsidP="00F6533B">
      <w:r>
        <w:t>This library is only just for a good UI and it can be customized based on our requirements like number of particles, type of interaction, colour, etc</w:t>
      </w:r>
      <w:r w:rsidR="00191301">
        <w:t>.</w:t>
      </w:r>
    </w:p>
    <w:p w14:paraId="47A75C01"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p>
    <w:p w14:paraId="7029C304" w14:textId="263E85FF"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"particles": {</w:t>
      </w:r>
    </w:p>
    <w:p w14:paraId="0D2B5396"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"number": {</w:t>
      </w:r>
    </w:p>
    <w:p w14:paraId="523260F5"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"value": 150,</w:t>
      </w:r>
    </w:p>
    <w:p w14:paraId="71BE6B12"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"density": {</w:t>
      </w:r>
    </w:p>
    <w:p w14:paraId="311E8A1A"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"enable": true,</w:t>
      </w:r>
    </w:p>
    <w:p w14:paraId="7BA4C4F5"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w:t>
      </w:r>
      <w:proofErr w:type="spellStart"/>
      <w:r w:rsidRPr="00191301">
        <w:rPr>
          <w:rFonts w:ascii="Consolas" w:eastAsia="Times New Roman" w:hAnsi="Consolas" w:cs="Times New Roman"/>
          <w:color w:val="00B0F0"/>
          <w:sz w:val="21"/>
          <w:szCs w:val="21"/>
          <w:lang w:eastAsia="en-GB"/>
        </w:rPr>
        <w:t>value_area</w:t>
      </w:r>
      <w:proofErr w:type="spellEnd"/>
      <w:r w:rsidRPr="00191301">
        <w:rPr>
          <w:rFonts w:ascii="Consolas" w:eastAsia="Times New Roman" w:hAnsi="Consolas" w:cs="Times New Roman"/>
          <w:color w:val="00B0F0"/>
          <w:sz w:val="21"/>
          <w:szCs w:val="21"/>
          <w:lang w:eastAsia="en-GB"/>
        </w:rPr>
        <w:t>": 700</w:t>
      </w:r>
    </w:p>
    <w:p w14:paraId="7B24F013"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w:t>
      </w:r>
    </w:p>
    <w:p w14:paraId="531AF985"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w:t>
      </w:r>
    </w:p>
    <w:p w14:paraId="4CE33D74"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w:t>
      </w:r>
      <w:proofErr w:type="spellStart"/>
      <w:r w:rsidRPr="00191301">
        <w:rPr>
          <w:rFonts w:ascii="Consolas" w:eastAsia="Times New Roman" w:hAnsi="Consolas" w:cs="Times New Roman"/>
          <w:color w:val="00B0F0"/>
          <w:sz w:val="21"/>
          <w:szCs w:val="21"/>
          <w:lang w:eastAsia="en-GB"/>
        </w:rPr>
        <w:t>color</w:t>
      </w:r>
      <w:proofErr w:type="spellEnd"/>
      <w:r w:rsidRPr="00191301">
        <w:rPr>
          <w:rFonts w:ascii="Consolas" w:eastAsia="Times New Roman" w:hAnsi="Consolas" w:cs="Times New Roman"/>
          <w:color w:val="00B0F0"/>
          <w:sz w:val="21"/>
          <w:szCs w:val="21"/>
          <w:lang w:eastAsia="en-GB"/>
        </w:rPr>
        <w:t>": {</w:t>
      </w:r>
    </w:p>
    <w:p w14:paraId="44B978B0"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"value": "#00d4ff"</w:t>
      </w:r>
    </w:p>
    <w:p w14:paraId="1A57C0D8"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w:t>
      </w:r>
    </w:p>
    <w:p w14:paraId="338DEE32"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"shape": {</w:t>
      </w:r>
    </w:p>
    <w:p w14:paraId="66F7B1D4"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"type": "image",</w:t>
      </w:r>
    </w:p>
    <w:p w14:paraId="476DFEA9"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"image": {</w:t>
      </w:r>
    </w:p>
    <w:p w14:paraId="61CF81C5"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w:t>
      </w:r>
      <w:proofErr w:type="spellStart"/>
      <w:r w:rsidRPr="00191301">
        <w:rPr>
          <w:rFonts w:ascii="Consolas" w:eastAsia="Times New Roman" w:hAnsi="Consolas" w:cs="Times New Roman"/>
          <w:color w:val="00B0F0"/>
          <w:sz w:val="21"/>
          <w:szCs w:val="21"/>
          <w:lang w:eastAsia="en-GB"/>
        </w:rPr>
        <w:t>src</w:t>
      </w:r>
      <w:proofErr w:type="spellEnd"/>
      <w:r w:rsidRPr="00191301">
        <w:rPr>
          <w:rFonts w:ascii="Consolas" w:eastAsia="Times New Roman" w:hAnsi="Consolas" w:cs="Times New Roman"/>
          <w:color w:val="00B0F0"/>
          <w:sz w:val="21"/>
          <w:szCs w:val="21"/>
          <w:lang w:eastAsia="en-GB"/>
        </w:rPr>
        <w:t>: "./</w:t>
      </w:r>
      <w:proofErr w:type="spellStart"/>
      <w:r w:rsidRPr="00191301">
        <w:rPr>
          <w:rFonts w:ascii="Consolas" w:eastAsia="Times New Roman" w:hAnsi="Consolas" w:cs="Times New Roman"/>
          <w:color w:val="00B0F0"/>
          <w:sz w:val="21"/>
          <w:szCs w:val="21"/>
          <w:lang w:eastAsia="en-GB"/>
        </w:rPr>
        <w:t>img</w:t>
      </w:r>
      <w:proofErr w:type="spellEnd"/>
      <w:r w:rsidRPr="00191301">
        <w:rPr>
          <w:rFonts w:ascii="Consolas" w:eastAsia="Times New Roman" w:hAnsi="Consolas" w:cs="Times New Roman"/>
          <w:color w:val="00B0F0"/>
          <w:sz w:val="21"/>
          <w:szCs w:val="21"/>
          <w:lang w:eastAsia="en-GB"/>
        </w:rPr>
        <w:t>/uol-logo-png.png",</w:t>
      </w:r>
    </w:p>
    <w:p w14:paraId="70B23D60"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width: 60,</w:t>
      </w:r>
    </w:p>
    <w:p w14:paraId="00E991C7"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height:50</w:t>
      </w:r>
    </w:p>
    <w:p w14:paraId="1B8A2330"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w:t>
      </w:r>
    </w:p>
    <w:p w14:paraId="1D749C24" w14:textId="1D96DCCC"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r w:rsidRPr="00191301">
        <w:rPr>
          <w:rFonts w:ascii="Consolas" w:eastAsia="Times New Roman" w:hAnsi="Consolas" w:cs="Times New Roman"/>
          <w:color w:val="00B0F0"/>
          <w:sz w:val="21"/>
          <w:szCs w:val="21"/>
          <w:lang w:eastAsia="en-GB"/>
        </w:rPr>
        <w:t>                },</w:t>
      </w:r>
    </w:p>
    <w:p w14:paraId="6E57B1B0" w14:textId="77777777" w:rsidR="00191301" w:rsidRPr="00191301" w:rsidRDefault="00191301" w:rsidP="00191301">
      <w:pPr>
        <w:shd w:val="clear" w:color="auto" w:fill="1E1E1E"/>
        <w:spacing w:after="0" w:line="285" w:lineRule="atLeast"/>
        <w:rPr>
          <w:rFonts w:ascii="Consolas" w:eastAsia="Times New Roman" w:hAnsi="Consolas" w:cs="Times New Roman"/>
          <w:color w:val="00B0F0"/>
          <w:sz w:val="21"/>
          <w:szCs w:val="21"/>
          <w:lang w:eastAsia="en-GB"/>
        </w:rPr>
      </w:pPr>
    </w:p>
    <w:p w14:paraId="317A36E0" w14:textId="77777777" w:rsidR="00191301" w:rsidRDefault="00191301" w:rsidP="00F6533B">
      <w:r>
        <w:t xml:space="preserve">   </w:t>
      </w:r>
    </w:p>
    <w:p w14:paraId="659B0657" w14:textId="36782F86" w:rsidR="00F6533B" w:rsidRPr="00F6533B" w:rsidRDefault="00191301" w:rsidP="00F6533B">
      <w:r>
        <w:t>I have used university of Leicester logo here instead of predefined particles for better UI.</w:t>
      </w:r>
      <w:r>
        <w:t xml:space="preserve">                          </w:t>
      </w:r>
      <w:r>
        <w:rPr>
          <w:noProof/>
        </w:rPr>
        <w:drawing>
          <wp:inline distT="0" distB="0" distL="0" distR="0" wp14:anchorId="14BB6A66" wp14:editId="74ED8978">
            <wp:extent cx="4808220" cy="23167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22399" cy="2323578"/>
                    </a:xfrm>
                    <a:prstGeom prst="rect">
                      <a:avLst/>
                    </a:prstGeom>
                    <a:noFill/>
                    <a:ln>
                      <a:noFill/>
                    </a:ln>
                  </pic:spPr>
                </pic:pic>
              </a:graphicData>
            </a:graphic>
          </wp:inline>
        </w:drawing>
      </w:r>
    </w:p>
    <w:p w14:paraId="7700398E" w14:textId="7AC41427" w:rsidR="00F6533B" w:rsidRDefault="00191301" w:rsidP="00191301">
      <w:pPr>
        <w:ind w:left="720" w:hanging="720"/>
      </w:pPr>
      <w:r>
        <w:lastRenderedPageBreak/>
        <w:t>Tailwind CSS -</w:t>
      </w:r>
      <w:r>
        <w:t>A utility-first CSS framework for</w:t>
      </w:r>
      <w:r>
        <w:t xml:space="preserve"> </w:t>
      </w:r>
      <w:r>
        <w:t>rapidly building custom designs</w:t>
      </w:r>
      <w:r>
        <w:t xml:space="preserve">. </w:t>
      </w:r>
    </w:p>
    <w:p w14:paraId="4DC51465" w14:textId="18385171" w:rsidR="00191301" w:rsidRDefault="00191301" w:rsidP="004D44EE">
      <w:pPr>
        <w:ind w:left="720" w:hanging="720"/>
      </w:pPr>
      <w:r>
        <w:t>“</w:t>
      </w:r>
      <w:r>
        <w:t>They come with all sorts of predesigned components like buttons, cards, and alerts that might help</w:t>
      </w:r>
      <w:r w:rsidR="004D44EE">
        <w:t xml:space="preserve"> </w:t>
      </w:r>
      <w:r>
        <w:t>you move quickly at first, but cause more pain than they cure when it comes time to make your site stand out with a custom design.</w:t>
      </w:r>
    </w:p>
    <w:p w14:paraId="154EA8F0" w14:textId="1746352D" w:rsidR="00191301" w:rsidRDefault="00191301" w:rsidP="004D44EE">
      <w:pPr>
        <w:ind w:left="720" w:hanging="720"/>
      </w:pPr>
      <w:r>
        <w:t>Tailwind is different.</w:t>
      </w:r>
    </w:p>
    <w:p w14:paraId="4F46073D" w14:textId="39EF71C6" w:rsidR="00191301" w:rsidRDefault="00191301" w:rsidP="004D44EE">
      <w:pPr>
        <w:ind w:left="720" w:hanging="720"/>
      </w:pPr>
      <w:r>
        <w:t>Instead of opinionated predesigned components, Tailwind provides low-level utility classes that let</w:t>
      </w:r>
      <w:r>
        <w:t xml:space="preserve"> </w:t>
      </w:r>
      <w:r>
        <w:t>you build completely custom designs without ever leaving your HTML.</w:t>
      </w:r>
      <w:r>
        <w:t>”</w:t>
      </w:r>
      <w:r w:rsidR="004D44EE">
        <w:t xml:space="preserve"> [</w:t>
      </w:r>
      <w:hyperlink r:id="rId6" w:anchor="what-is-tailwind" w:history="1">
        <w:r w:rsidR="004D44EE">
          <w:rPr>
            <w:rStyle w:val="Hyperlink"/>
          </w:rPr>
          <w:t>https://tailwindcss.com/#what-is-tailwind</w:t>
        </w:r>
      </w:hyperlink>
      <w:r w:rsidR="004D44EE">
        <w:t>].</w:t>
      </w:r>
    </w:p>
    <w:p w14:paraId="31EC947E" w14:textId="5C097E43" w:rsidR="004D44EE" w:rsidRDefault="004D44EE" w:rsidP="004D44EE">
      <w:pPr>
        <w:ind w:left="720" w:hanging="720"/>
      </w:pPr>
    </w:p>
    <w:p w14:paraId="102B0034" w14:textId="77777777" w:rsidR="004D44EE" w:rsidRDefault="004D44EE" w:rsidP="004D44EE">
      <w:pPr>
        <w:ind w:left="720" w:hanging="720"/>
      </w:pPr>
      <w:r>
        <w:t xml:space="preserve">By </w:t>
      </w:r>
      <w:proofErr w:type="gramStart"/>
      <w:r>
        <w:t>default</w:t>
      </w:r>
      <w:proofErr w:type="gramEnd"/>
      <w:r>
        <w:t xml:space="preserve"> tailwind imports all its predefined classes into final stylesheet which increases the file size and also makes page loading very slow</w:t>
      </w:r>
    </w:p>
    <w:p w14:paraId="588BD63B" w14:textId="628A76EA" w:rsidR="004D44EE" w:rsidRDefault="004D44EE" w:rsidP="004D44EE">
      <w:pPr>
        <w:ind w:left="720" w:hanging="720"/>
      </w:pPr>
      <w:r>
        <w:t>“</w:t>
      </w:r>
      <w:r>
        <w:t xml:space="preserve">Why do we use </w:t>
      </w:r>
      <w:proofErr w:type="spellStart"/>
      <w:r>
        <w:t>PurgeCSS</w:t>
      </w:r>
      <w:proofErr w:type="spellEnd"/>
      <w:r>
        <w:t>? Tailwind includes a lot of bloat by default so we need to remove anything that isn't being used.</w:t>
      </w:r>
    </w:p>
    <w:p w14:paraId="07A668AF" w14:textId="77777777" w:rsidR="004D44EE" w:rsidRDefault="004D44EE" w:rsidP="004D44EE">
      <w:pPr>
        <w:ind w:left="720" w:hanging="720"/>
      </w:pPr>
    </w:p>
    <w:p w14:paraId="160AAD7C" w14:textId="77777777" w:rsidR="004D44EE" w:rsidRDefault="004D44EE" w:rsidP="004D44EE">
      <w:pPr>
        <w:ind w:left="720" w:hanging="720"/>
      </w:pPr>
      <w:r>
        <w:t>CSS file size before purge -&gt; 414KB</w:t>
      </w:r>
    </w:p>
    <w:p w14:paraId="6F149606" w14:textId="707B9232" w:rsidR="004D44EE" w:rsidRDefault="004D44EE" w:rsidP="004D44EE">
      <w:pPr>
        <w:ind w:left="720" w:hanging="720"/>
      </w:pPr>
      <w:r>
        <w:t>After purge for this default template -&gt; 3KB</w:t>
      </w:r>
      <w:r>
        <w:t>” [</w:t>
      </w:r>
      <w:hyperlink r:id="rId7" w:history="1">
        <w:r>
          <w:rPr>
            <w:rStyle w:val="Hyperlink"/>
          </w:rPr>
          <w:t>https://github.com/SteinIAS/Noah</w:t>
        </w:r>
      </w:hyperlink>
      <w:r>
        <w:t>]</w:t>
      </w:r>
    </w:p>
    <w:p w14:paraId="2A704860" w14:textId="77777777" w:rsidR="004D44EE" w:rsidRDefault="004D44EE" w:rsidP="004D44EE">
      <w:pPr>
        <w:ind w:left="720" w:hanging="720"/>
      </w:pPr>
    </w:p>
    <w:p w14:paraId="733DBE08" w14:textId="4FA4849F" w:rsidR="004D44EE" w:rsidRDefault="004D44EE" w:rsidP="004D44EE">
      <w:pPr>
        <w:ind w:left="720" w:hanging="720"/>
      </w:pPr>
      <w:r>
        <w:t xml:space="preserve">. To overcome this, we have installed a plugin called </w:t>
      </w:r>
      <w:proofErr w:type="spellStart"/>
      <w:r>
        <w:t>purgeCSS</w:t>
      </w:r>
      <w:proofErr w:type="spellEnd"/>
      <w:r>
        <w:t xml:space="preserve">. This will check all the classes used in out </w:t>
      </w:r>
      <w:proofErr w:type="spellStart"/>
      <w:r>
        <w:t>markup</w:t>
      </w:r>
      <w:proofErr w:type="spellEnd"/>
      <w:r>
        <w:t xml:space="preserve"> and add only them to final output and makes file size to 1/10</w:t>
      </w:r>
      <w:r w:rsidRPr="004D44EE">
        <w:rPr>
          <w:vertAlign w:val="superscript"/>
        </w:rPr>
        <w:t>th</w:t>
      </w:r>
      <w:r>
        <w:t xml:space="preserve"> of initial file size. If in case we have some classes defined in </w:t>
      </w:r>
      <w:proofErr w:type="spellStart"/>
      <w:r>
        <w:t>css</w:t>
      </w:r>
      <w:proofErr w:type="spellEnd"/>
      <w:r>
        <w:t xml:space="preserve"> and not included into the </w:t>
      </w:r>
      <w:proofErr w:type="spellStart"/>
      <w:r>
        <w:t>markup</w:t>
      </w:r>
      <w:proofErr w:type="spellEnd"/>
      <w:r>
        <w:t xml:space="preserve"> which were supposed to added through </w:t>
      </w:r>
      <w:proofErr w:type="spellStart"/>
      <w:r>
        <w:t>Javascript</w:t>
      </w:r>
      <w:proofErr w:type="spellEnd"/>
      <w:r>
        <w:t xml:space="preserve">, in such case we need to add ‘pa-’ before the class name. Example: pa-active, which means purge allow and it makes sure to include this class in final outputted </w:t>
      </w:r>
      <w:proofErr w:type="spellStart"/>
      <w:r>
        <w:t>css</w:t>
      </w:r>
      <w:proofErr w:type="spellEnd"/>
      <w:r>
        <w:t xml:space="preserve">. </w:t>
      </w:r>
    </w:p>
    <w:p w14:paraId="7580965C" w14:textId="61153604" w:rsidR="004D44EE" w:rsidRDefault="004D44EE" w:rsidP="004D44EE">
      <w:pPr>
        <w:ind w:left="720" w:hanging="720"/>
      </w:pPr>
    </w:p>
    <w:p w14:paraId="05C61531" w14:textId="3B0BBDB7" w:rsidR="004D44EE" w:rsidRDefault="004D44EE" w:rsidP="004D44EE">
      <w:pPr>
        <w:ind w:left="720" w:hanging="720"/>
      </w:pPr>
      <w:r>
        <w:t>Noah web development template:</w:t>
      </w:r>
    </w:p>
    <w:p w14:paraId="600276A9" w14:textId="26EB548B" w:rsidR="004D44EE" w:rsidRDefault="004D44EE" w:rsidP="004D44EE">
      <w:r>
        <w:t xml:space="preserve">This is </w:t>
      </w:r>
      <w:r w:rsidRPr="004D44EE">
        <w:t>Stein IAS' Web Development Template</w:t>
      </w:r>
      <w:r>
        <w:t>, it has all the plugins added to it and ready to use web development template for any sized application.</w:t>
      </w:r>
    </w:p>
    <w:p w14:paraId="2D171FC1" w14:textId="56BBD801" w:rsidR="004D44EE" w:rsidRDefault="004D44EE" w:rsidP="004D44EE">
      <w:r>
        <w:t>SASS:</w:t>
      </w:r>
    </w:p>
    <w:p w14:paraId="7F5A7A12" w14:textId="50D2E0D6" w:rsidR="004D44EE" w:rsidRDefault="004D44EE" w:rsidP="004D44EE">
      <w:r>
        <w:t xml:space="preserve">On this project, we are using sass for styling the web pages. SASS </w:t>
      </w:r>
      <w:r w:rsidR="00D50B15">
        <w:t xml:space="preserve">stands for </w:t>
      </w:r>
      <w:r w:rsidR="00D50B15" w:rsidRPr="00D50B15">
        <w:t>Syntactically Awesome Style Sheets</w:t>
      </w:r>
      <w:r w:rsidR="00D50B15">
        <w:t xml:space="preserve">. This is a stylesheet language that will be converted to </w:t>
      </w:r>
      <w:proofErr w:type="spellStart"/>
      <w:r w:rsidR="00D50B15">
        <w:t>css</w:t>
      </w:r>
      <w:proofErr w:type="spellEnd"/>
      <w:r w:rsidR="00D50B15">
        <w:t>.”</w:t>
      </w:r>
      <w:r w:rsidR="00D50B15" w:rsidRPr="00D50B15">
        <w:t xml:space="preserve"> It allows you to use variables, nested rules, </w:t>
      </w:r>
      <w:proofErr w:type="spellStart"/>
      <w:r w:rsidR="00D50B15" w:rsidRPr="00D50B15">
        <w:t>mixins</w:t>
      </w:r>
      <w:proofErr w:type="spellEnd"/>
      <w:r w:rsidR="00D50B15" w:rsidRPr="00D50B15">
        <w:t>, functions, and more, all with a fully CSS-compatible syntax. Sass helps keep large stylesheets well-organized and makes it easy to share design within and across projects.</w:t>
      </w:r>
      <w:r w:rsidR="00D50B15">
        <w:t>” [</w:t>
      </w:r>
      <w:hyperlink r:id="rId8" w:history="1">
        <w:r w:rsidR="00D50B15">
          <w:rPr>
            <w:rStyle w:val="Hyperlink"/>
          </w:rPr>
          <w:t>https://sass-lang.com/documentation</w:t>
        </w:r>
      </w:hyperlink>
      <w:r w:rsidR="00D50B15">
        <w:t>].</w:t>
      </w:r>
    </w:p>
    <w:p w14:paraId="45085E17" w14:textId="77777777" w:rsidR="00D50B15" w:rsidRPr="004D44EE" w:rsidRDefault="00D50B15" w:rsidP="004D44EE"/>
    <w:p w14:paraId="4ED0739D" w14:textId="07A14F42" w:rsidR="00D50B15" w:rsidRDefault="00D50B15" w:rsidP="00D50B15">
      <w:pPr>
        <w:pStyle w:val="trt0xe"/>
        <w:shd w:val="clear" w:color="auto" w:fill="FFFFFF"/>
        <w:spacing w:before="0" w:beforeAutospacing="0" w:after="60" w:afterAutospacing="0"/>
        <w:rPr>
          <w:rFonts w:ascii="Arial" w:hAnsi="Arial" w:cs="Arial"/>
          <w:color w:val="222222"/>
        </w:rPr>
      </w:pPr>
      <w:r>
        <w:t xml:space="preserve">This can be added through NPM with this command: </w:t>
      </w:r>
      <w:r w:rsidRPr="00D50B15">
        <w:rPr>
          <w:rFonts w:ascii="Arial" w:hAnsi="Arial" w:cs="Arial"/>
          <w:b/>
          <w:bCs/>
          <w:color w:val="ED7D31" w:themeColor="accent2"/>
        </w:rPr>
        <w:t>Install node</w:t>
      </w:r>
      <w:r w:rsidRPr="00D50B15">
        <w:rPr>
          <w:rFonts w:ascii="Arial" w:hAnsi="Arial" w:cs="Arial"/>
          <w:color w:val="ED7D31" w:themeColor="accent2"/>
        </w:rPr>
        <w:t>-</w:t>
      </w:r>
      <w:r w:rsidRPr="00D50B15">
        <w:rPr>
          <w:rFonts w:ascii="Arial" w:hAnsi="Arial" w:cs="Arial"/>
          <w:b/>
          <w:bCs/>
          <w:color w:val="ED7D31" w:themeColor="accent2"/>
        </w:rPr>
        <w:t>sass</w:t>
      </w:r>
      <w:r>
        <w:rPr>
          <w:rFonts w:ascii="Arial" w:hAnsi="Arial" w:cs="Arial"/>
          <w:color w:val="222222"/>
        </w:rPr>
        <w:t>.</w:t>
      </w:r>
    </w:p>
    <w:p w14:paraId="6181E0FE" w14:textId="77777777" w:rsidR="00D50B15" w:rsidRDefault="00D50B15" w:rsidP="00D50B15">
      <w:pPr>
        <w:pStyle w:val="trt0xe"/>
        <w:shd w:val="clear" w:color="auto" w:fill="FFFFFF"/>
        <w:spacing w:after="60"/>
        <w:rPr>
          <w:rFonts w:ascii="Arial" w:hAnsi="Arial" w:cs="Arial"/>
          <w:color w:val="222222"/>
        </w:rPr>
      </w:pPr>
    </w:p>
    <w:p w14:paraId="4587F167" w14:textId="4EA1549A" w:rsidR="00D50B15" w:rsidRPr="00D50B15" w:rsidRDefault="00D50B15" w:rsidP="00D50B15">
      <w:pPr>
        <w:pStyle w:val="trt0xe"/>
        <w:shd w:val="clear" w:color="auto" w:fill="FFFFFF"/>
        <w:spacing w:after="60" w:line="276" w:lineRule="auto"/>
        <w:rPr>
          <w:rFonts w:ascii="Arial" w:hAnsi="Arial" w:cs="Arial"/>
          <w:color w:val="222222"/>
        </w:rPr>
      </w:pPr>
      <w:r w:rsidRPr="00D50B15">
        <w:rPr>
          <w:rFonts w:ascii="Arial" w:hAnsi="Arial" w:cs="Arial"/>
          <w:color w:val="222222"/>
        </w:rPr>
        <w:lastRenderedPageBreak/>
        <w:t>SCSS SYNTAX</w:t>
      </w:r>
      <w:r>
        <w:rPr>
          <w:rFonts w:ascii="Arial" w:hAnsi="Arial" w:cs="Arial"/>
          <w:color w:val="222222"/>
        </w:rPr>
        <w:t>:</w:t>
      </w:r>
    </w:p>
    <w:p w14:paraId="0B44E65F" w14:textId="77777777" w:rsidR="00D50B15" w:rsidRPr="00D50B15" w:rsidRDefault="00D50B15" w:rsidP="00D50B15">
      <w:pPr>
        <w:pStyle w:val="trt0xe"/>
        <w:shd w:val="clear" w:color="auto" w:fill="FFFFFF"/>
        <w:spacing w:after="60"/>
        <w:rPr>
          <w:rFonts w:ascii="Arial" w:hAnsi="Arial" w:cs="Arial"/>
          <w:color w:val="0070C0"/>
        </w:rPr>
      </w:pPr>
      <w:r w:rsidRPr="00D50B15">
        <w:rPr>
          <w:rFonts w:ascii="Arial" w:hAnsi="Arial" w:cs="Arial"/>
          <w:color w:val="0070C0"/>
        </w:rPr>
        <w:t>$font-stack:    Helvetica, sans-serif;</w:t>
      </w:r>
    </w:p>
    <w:p w14:paraId="43706F30" w14:textId="642B2BCE" w:rsidR="00D50B15" w:rsidRPr="00D50B15" w:rsidRDefault="00D50B15" w:rsidP="00D50B15">
      <w:pPr>
        <w:pStyle w:val="trt0xe"/>
        <w:shd w:val="clear" w:color="auto" w:fill="FFFFFF"/>
        <w:spacing w:after="60"/>
        <w:rPr>
          <w:rFonts w:ascii="Arial" w:hAnsi="Arial" w:cs="Arial"/>
          <w:color w:val="0070C0"/>
        </w:rPr>
      </w:pPr>
      <w:r w:rsidRPr="00D50B15">
        <w:rPr>
          <w:rFonts w:ascii="Arial" w:hAnsi="Arial" w:cs="Arial"/>
          <w:color w:val="0070C0"/>
        </w:rPr>
        <w:t>$primary-</w:t>
      </w:r>
      <w:proofErr w:type="spellStart"/>
      <w:r w:rsidRPr="00D50B15">
        <w:rPr>
          <w:rFonts w:ascii="Arial" w:hAnsi="Arial" w:cs="Arial"/>
          <w:color w:val="0070C0"/>
        </w:rPr>
        <w:t>color</w:t>
      </w:r>
      <w:proofErr w:type="spellEnd"/>
      <w:r w:rsidRPr="00D50B15">
        <w:rPr>
          <w:rFonts w:ascii="Arial" w:hAnsi="Arial" w:cs="Arial"/>
          <w:color w:val="0070C0"/>
        </w:rPr>
        <w:t>: #333;</w:t>
      </w:r>
    </w:p>
    <w:p w14:paraId="4B66567C" w14:textId="77777777" w:rsidR="00D50B15" w:rsidRPr="00D50B15" w:rsidRDefault="00D50B15" w:rsidP="00D50B15">
      <w:pPr>
        <w:pStyle w:val="trt0xe"/>
        <w:shd w:val="clear" w:color="auto" w:fill="FFFFFF"/>
        <w:spacing w:after="60"/>
        <w:rPr>
          <w:rFonts w:ascii="Arial" w:hAnsi="Arial" w:cs="Arial"/>
          <w:color w:val="0070C0"/>
        </w:rPr>
      </w:pPr>
      <w:r w:rsidRPr="00D50B15">
        <w:rPr>
          <w:rFonts w:ascii="Arial" w:hAnsi="Arial" w:cs="Arial"/>
          <w:color w:val="0070C0"/>
        </w:rPr>
        <w:t>body {</w:t>
      </w:r>
    </w:p>
    <w:p w14:paraId="3010A8EA" w14:textId="77777777" w:rsidR="00D50B15" w:rsidRPr="00D50B15" w:rsidRDefault="00D50B15" w:rsidP="00D50B15">
      <w:pPr>
        <w:pStyle w:val="trt0xe"/>
        <w:shd w:val="clear" w:color="auto" w:fill="FFFFFF"/>
        <w:spacing w:after="60"/>
        <w:rPr>
          <w:rFonts w:ascii="Arial" w:hAnsi="Arial" w:cs="Arial"/>
          <w:color w:val="0070C0"/>
        </w:rPr>
      </w:pPr>
      <w:r w:rsidRPr="00D50B15">
        <w:rPr>
          <w:rFonts w:ascii="Arial" w:hAnsi="Arial" w:cs="Arial"/>
          <w:color w:val="0070C0"/>
        </w:rPr>
        <w:t xml:space="preserve">  font: 100% $font-stack;</w:t>
      </w:r>
    </w:p>
    <w:p w14:paraId="0A2CF8FF" w14:textId="77777777" w:rsidR="00D50B15" w:rsidRPr="00D50B15" w:rsidRDefault="00D50B15" w:rsidP="00D50B15">
      <w:pPr>
        <w:pStyle w:val="trt0xe"/>
        <w:shd w:val="clear" w:color="auto" w:fill="FFFFFF"/>
        <w:spacing w:after="60"/>
        <w:rPr>
          <w:rFonts w:ascii="Arial" w:hAnsi="Arial" w:cs="Arial"/>
          <w:color w:val="0070C0"/>
        </w:rPr>
      </w:pPr>
      <w:r w:rsidRPr="00D50B15">
        <w:rPr>
          <w:rFonts w:ascii="Arial" w:hAnsi="Arial" w:cs="Arial"/>
          <w:color w:val="0070C0"/>
        </w:rPr>
        <w:t xml:space="preserve">  </w:t>
      </w:r>
      <w:proofErr w:type="spellStart"/>
      <w:r w:rsidRPr="00D50B15">
        <w:rPr>
          <w:rFonts w:ascii="Arial" w:hAnsi="Arial" w:cs="Arial"/>
          <w:color w:val="0070C0"/>
        </w:rPr>
        <w:t>color</w:t>
      </w:r>
      <w:proofErr w:type="spellEnd"/>
      <w:r w:rsidRPr="00D50B15">
        <w:rPr>
          <w:rFonts w:ascii="Arial" w:hAnsi="Arial" w:cs="Arial"/>
          <w:color w:val="0070C0"/>
        </w:rPr>
        <w:t>: $primary-</w:t>
      </w:r>
      <w:proofErr w:type="spellStart"/>
      <w:r w:rsidRPr="00D50B15">
        <w:rPr>
          <w:rFonts w:ascii="Arial" w:hAnsi="Arial" w:cs="Arial"/>
          <w:color w:val="0070C0"/>
        </w:rPr>
        <w:t>color</w:t>
      </w:r>
      <w:proofErr w:type="spellEnd"/>
      <w:r w:rsidRPr="00D50B15">
        <w:rPr>
          <w:rFonts w:ascii="Arial" w:hAnsi="Arial" w:cs="Arial"/>
          <w:color w:val="0070C0"/>
        </w:rPr>
        <w:t>;</w:t>
      </w:r>
    </w:p>
    <w:p w14:paraId="7A58F5E5" w14:textId="77777777" w:rsidR="00D50B15" w:rsidRPr="00D50B15" w:rsidRDefault="00D50B15" w:rsidP="00D50B15">
      <w:pPr>
        <w:pStyle w:val="trt0xe"/>
        <w:shd w:val="clear" w:color="auto" w:fill="FFFFFF"/>
        <w:spacing w:after="60"/>
        <w:rPr>
          <w:rFonts w:ascii="Arial" w:hAnsi="Arial" w:cs="Arial"/>
          <w:color w:val="0070C0"/>
        </w:rPr>
      </w:pPr>
      <w:r w:rsidRPr="00D50B15">
        <w:rPr>
          <w:rFonts w:ascii="Arial" w:hAnsi="Arial" w:cs="Arial"/>
          <w:color w:val="0070C0"/>
        </w:rPr>
        <w:t>}</w:t>
      </w:r>
    </w:p>
    <w:p w14:paraId="41DE594A" w14:textId="23890569" w:rsidR="00D50B15" w:rsidRPr="00D50B15" w:rsidRDefault="00D50B15" w:rsidP="00D50B15">
      <w:pPr>
        <w:pStyle w:val="trt0xe"/>
        <w:shd w:val="clear" w:color="auto" w:fill="FFFFFF"/>
        <w:spacing w:after="60"/>
        <w:rPr>
          <w:rFonts w:ascii="Arial" w:hAnsi="Arial" w:cs="Arial"/>
          <w:color w:val="000000" w:themeColor="text1"/>
        </w:rPr>
      </w:pPr>
      <w:r w:rsidRPr="00D50B15">
        <w:rPr>
          <w:rFonts w:ascii="Arial" w:hAnsi="Arial" w:cs="Arial"/>
          <w:color w:val="000000" w:themeColor="text1"/>
        </w:rPr>
        <w:t>CSS OUTPUT</w:t>
      </w:r>
      <w:r>
        <w:rPr>
          <w:rFonts w:ascii="Arial" w:hAnsi="Arial" w:cs="Arial"/>
          <w:color w:val="000000" w:themeColor="text1"/>
        </w:rPr>
        <w:t>:</w:t>
      </w:r>
    </w:p>
    <w:p w14:paraId="0A14328B" w14:textId="77777777" w:rsidR="00D50B15" w:rsidRPr="00D50B15" w:rsidRDefault="00D50B15" w:rsidP="00D50B15">
      <w:pPr>
        <w:pStyle w:val="trt0xe"/>
        <w:shd w:val="clear" w:color="auto" w:fill="FFFFFF"/>
        <w:spacing w:after="60"/>
        <w:rPr>
          <w:rFonts w:ascii="Arial" w:hAnsi="Arial" w:cs="Arial"/>
          <w:color w:val="0070C0"/>
        </w:rPr>
      </w:pPr>
      <w:r w:rsidRPr="00D50B15">
        <w:rPr>
          <w:rFonts w:ascii="Arial" w:hAnsi="Arial" w:cs="Arial"/>
          <w:color w:val="0070C0"/>
        </w:rPr>
        <w:t>body {</w:t>
      </w:r>
    </w:p>
    <w:p w14:paraId="43E3BCFD" w14:textId="77777777" w:rsidR="00D50B15" w:rsidRPr="00D50B15" w:rsidRDefault="00D50B15" w:rsidP="00D50B15">
      <w:pPr>
        <w:pStyle w:val="trt0xe"/>
        <w:shd w:val="clear" w:color="auto" w:fill="FFFFFF"/>
        <w:spacing w:after="60"/>
        <w:rPr>
          <w:rFonts w:ascii="Arial" w:hAnsi="Arial" w:cs="Arial"/>
          <w:color w:val="0070C0"/>
        </w:rPr>
      </w:pPr>
      <w:r w:rsidRPr="00D50B15">
        <w:rPr>
          <w:rFonts w:ascii="Arial" w:hAnsi="Arial" w:cs="Arial"/>
          <w:color w:val="0070C0"/>
        </w:rPr>
        <w:t xml:space="preserve">  font: 100% Helvetica, sans-serif;</w:t>
      </w:r>
    </w:p>
    <w:p w14:paraId="12D5FC1F" w14:textId="77777777" w:rsidR="00D50B15" w:rsidRPr="00D50B15" w:rsidRDefault="00D50B15" w:rsidP="00D50B15">
      <w:pPr>
        <w:pStyle w:val="trt0xe"/>
        <w:shd w:val="clear" w:color="auto" w:fill="FFFFFF"/>
        <w:spacing w:after="60"/>
        <w:rPr>
          <w:rFonts w:ascii="Arial" w:hAnsi="Arial" w:cs="Arial"/>
          <w:color w:val="0070C0"/>
        </w:rPr>
      </w:pPr>
      <w:r w:rsidRPr="00D50B15">
        <w:rPr>
          <w:rFonts w:ascii="Arial" w:hAnsi="Arial" w:cs="Arial"/>
          <w:color w:val="0070C0"/>
        </w:rPr>
        <w:t xml:space="preserve">  </w:t>
      </w:r>
      <w:proofErr w:type="spellStart"/>
      <w:r w:rsidRPr="00D50B15">
        <w:rPr>
          <w:rFonts w:ascii="Arial" w:hAnsi="Arial" w:cs="Arial"/>
          <w:color w:val="0070C0"/>
        </w:rPr>
        <w:t>color</w:t>
      </w:r>
      <w:proofErr w:type="spellEnd"/>
      <w:r w:rsidRPr="00D50B15">
        <w:rPr>
          <w:rFonts w:ascii="Arial" w:hAnsi="Arial" w:cs="Arial"/>
          <w:color w:val="0070C0"/>
        </w:rPr>
        <w:t>: #333;</w:t>
      </w:r>
    </w:p>
    <w:p w14:paraId="3635EC4E" w14:textId="05BE95B5" w:rsidR="00D50B15" w:rsidRDefault="00D50B15" w:rsidP="00D50B15">
      <w:pPr>
        <w:pStyle w:val="trt0xe"/>
        <w:shd w:val="clear" w:color="auto" w:fill="FFFFFF"/>
        <w:spacing w:after="60"/>
        <w:rPr>
          <w:rFonts w:ascii="Arial" w:hAnsi="Arial" w:cs="Arial"/>
          <w:color w:val="0070C0"/>
        </w:rPr>
      </w:pPr>
      <w:r w:rsidRPr="00D50B15">
        <w:rPr>
          <w:rFonts w:ascii="Arial" w:hAnsi="Arial" w:cs="Arial"/>
          <w:color w:val="0070C0"/>
        </w:rPr>
        <w:t>}</w:t>
      </w:r>
    </w:p>
    <w:p w14:paraId="7B8205E9" w14:textId="66DE21B6" w:rsidR="00D50B15" w:rsidRDefault="00D50B15" w:rsidP="00D50B15">
      <w:pPr>
        <w:pStyle w:val="trt0xe"/>
        <w:shd w:val="clear" w:color="auto" w:fill="FFFFFF"/>
        <w:spacing w:after="60"/>
        <w:rPr>
          <w:rFonts w:ascii="Arial" w:hAnsi="Arial" w:cs="Arial"/>
          <w:color w:val="000000" w:themeColor="text1"/>
        </w:rPr>
      </w:pPr>
      <w:r>
        <w:rPr>
          <w:rFonts w:ascii="Arial" w:hAnsi="Arial" w:cs="Arial"/>
          <w:color w:val="000000" w:themeColor="text1"/>
        </w:rPr>
        <w:t>BEM methodology:</w:t>
      </w:r>
    </w:p>
    <w:p w14:paraId="72C02CFD" w14:textId="174D64E2" w:rsidR="00D50B15" w:rsidRDefault="00D50B15" w:rsidP="00D50B15">
      <w:pPr>
        <w:pStyle w:val="trt0xe"/>
        <w:shd w:val="clear" w:color="auto" w:fill="FFFFFF"/>
        <w:spacing w:after="60"/>
        <w:rPr>
          <w:rFonts w:ascii="Arial" w:hAnsi="Arial" w:cs="Arial"/>
          <w:color w:val="000000" w:themeColor="text1"/>
        </w:rPr>
      </w:pPr>
      <w:r>
        <w:rPr>
          <w:rFonts w:ascii="Arial" w:hAnsi="Arial" w:cs="Arial"/>
          <w:color w:val="000000" w:themeColor="text1"/>
        </w:rPr>
        <w:t xml:space="preserve">This method is used while naming classes in our style sheet. BEM stands for </w:t>
      </w:r>
      <w:proofErr w:type="spellStart"/>
      <w:proofErr w:type="gramStart"/>
      <w:r>
        <w:rPr>
          <w:rFonts w:ascii="Arial" w:hAnsi="Arial" w:cs="Arial"/>
          <w:color w:val="000000" w:themeColor="text1"/>
        </w:rPr>
        <w:t>Block,Element</w:t>
      </w:r>
      <w:proofErr w:type="gramEnd"/>
      <w:r>
        <w:rPr>
          <w:rFonts w:ascii="Arial" w:hAnsi="Arial" w:cs="Arial"/>
          <w:color w:val="000000" w:themeColor="text1"/>
        </w:rPr>
        <w:t>,Modifier</w:t>
      </w:r>
      <w:proofErr w:type="spellEnd"/>
      <w:r>
        <w:rPr>
          <w:rFonts w:ascii="Arial" w:hAnsi="Arial" w:cs="Arial"/>
          <w:color w:val="000000" w:themeColor="text1"/>
        </w:rPr>
        <w:t xml:space="preserve">. When we are creating a module on a web page, we need to divide them into blocks and use single class name for each block and divide it into elements. Now the class name for the element will be BLOCKNAME__ELEMENT-NAME, by which we can know that the element belongs to that particular block. In case we need some </w:t>
      </w:r>
      <w:r w:rsidR="00144CB9">
        <w:rPr>
          <w:rFonts w:ascii="Arial" w:hAnsi="Arial" w:cs="Arial"/>
          <w:color w:val="000000" w:themeColor="text1"/>
        </w:rPr>
        <w:t>more styling to the same class or using same class with some extra styles, we need to use a modifier. The syntax for using modifier is BLOCKNAME__ELEMENT-NAME—MODIFIER.</w:t>
      </w:r>
    </w:p>
    <w:p w14:paraId="0F23F28B" w14:textId="05030B3B" w:rsidR="00144CB9" w:rsidRDefault="00144CB9" w:rsidP="00D50B15">
      <w:pPr>
        <w:pStyle w:val="trt0xe"/>
        <w:shd w:val="clear" w:color="auto" w:fill="FFFFFF"/>
        <w:spacing w:after="60"/>
        <w:rPr>
          <w:rFonts w:ascii="Arial" w:hAnsi="Arial" w:cs="Arial"/>
          <w:color w:val="000000" w:themeColor="text1"/>
        </w:rPr>
      </w:pPr>
      <w:r>
        <w:rPr>
          <w:rFonts w:ascii="Arial" w:hAnsi="Arial" w:cs="Arial"/>
          <w:color w:val="000000" w:themeColor="text1"/>
        </w:rPr>
        <w:t>A block can have only block name and can have any number of elements and modifiers, but nested naming is not allowed in this. Example: ‘BLOCKNAME__ELEMEMT1__ELEMENT2—MODIFIER’.</w:t>
      </w:r>
    </w:p>
    <w:p w14:paraId="73AEA0C6" w14:textId="50C76C11" w:rsidR="00144CB9" w:rsidRPr="00144CB9" w:rsidRDefault="00144CB9" w:rsidP="00144CB9">
      <w:pPr>
        <w:pStyle w:val="trt0xe"/>
        <w:shd w:val="clear" w:color="auto" w:fill="FFFFFF"/>
        <w:spacing w:after="60"/>
        <w:rPr>
          <w:rFonts w:ascii="Arial" w:hAnsi="Arial" w:cs="Arial"/>
          <w:color w:val="000000" w:themeColor="text1"/>
        </w:rPr>
      </w:pPr>
      <w:r>
        <w:rPr>
          <w:rFonts w:ascii="Arial" w:hAnsi="Arial" w:cs="Arial"/>
          <w:color w:val="000000" w:themeColor="text1"/>
        </w:rPr>
        <w:t>“BEM A</w:t>
      </w:r>
      <w:r w:rsidRPr="00144CB9">
        <w:rPr>
          <w:rFonts w:ascii="Arial" w:hAnsi="Arial" w:cs="Arial"/>
          <w:color w:val="000000" w:themeColor="text1"/>
        </w:rPr>
        <w:t>voids inheritance and provides some sort of scope by using unique CSS classes per element (like .my-</w:t>
      </w:r>
      <w:proofErr w:type="spellStart"/>
      <w:r w:rsidRPr="00144CB9">
        <w:rPr>
          <w:rFonts w:ascii="Arial" w:hAnsi="Arial" w:cs="Arial"/>
          <w:color w:val="000000" w:themeColor="text1"/>
        </w:rPr>
        <w:t>component__list</w:t>
      </w:r>
      <w:proofErr w:type="spellEnd"/>
      <w:r w:rsidRPr="00144CB9">
        <w:rPr>
          <w:rFonts w:ascii="Arial" w:hAnsi="Arial" w:cs="Arial"/>
          <w:color w:val="000000" w:themeColor="text1"/>
        </w:rPr>
        <w:t>-item).</w:t>
      </w:r>
    </w:p>
    <w:p w14:paraId="60D290CD" w14:textId="19761EA6" w:rsidR="00144CB9" w:rsidRDefault="00144CB9" w:rsidP="00144CB9">
      <w:pPr>
        <w:pStyle w:val="trt0xe"/>
        <w:shd w:val="clear" w:color="auto" w:fill="FFFFFF"/>
        <w:spacing w:after="60"/>
        <w:rPr>
          <w:rFonts w:ascii="Arial" w:hAnsi="Arial" w:cs="Arial"/>
          <w:color w:val="000000" w:themeColor="text1"/>
        </w:rPr>
      </w:pPr>
      <w:r w:rsidRPr="00144CB9">
        <w:rPr>
          <w:rFonts w:ascii="Arial" w:hAnsi="Arial" w:cs="Arial"/>
          <w:color w:val="000000" w:themeColor="text1"/>
        </w:rPr>
        <w:t>Reduces style conflicts by keeping CSS specificity to a minimum level.</w:t>
      </w:r>
      <w:r>
        <w:rPr>
          <w:rFonts w:ascii="Arial" w:hAnsi="Arial" w:cs="Arial"/>
          <w:color w:val="000000" w:themeColor="text1"/>
        </w:rPr>
        <w:t>” [</w:t>
      </w:r>
      <w:hyperlink r:id="rId9" w:history="1">
        <w:r>
          <w:rPr>
            <w:rStyle w:val="Hyperlink"/>
          </w:rPr>
          <w:t>https://blog.decaf.de/2015/06/24/why-bem-in-a-nutshell/</w:t>
        </w:r>
      </w:hyperlink>
      <w:r>
        <w:rPr>
          <w:rFonts w:ascii="Arial" w:hAnsi="Arial" w:cs="Arial"/>
          <w:color w:val="000000" w:themeColor="text1"/>
        </w:rPr>
        <w:t>].</w:t>
      </w:r>
    </w:p>
    <w:p w14:paraId="63828D1C" w14:textId="77777777" w:rsidR="00144CB9" w:rsidRPr="00D50B15" w:rsidRDefault="00144CB9" w:rsidP="00144CB9">
      <w:pPr>
        <w:pStyle w:val="trt0xe"/>
        <w:shd w:val="clear" w:color="auto" w:fill="FFFFFF"/>
        <w:spacing w:after="60"/>
        <w:rPr>
          <w:rFonts w:ascii="Arial" w:hAnsi="Arial" w:cs="Arial"/>
          <w:color w:val="000000" w:themeColor="text1"/>
        </w:rPr>
      </w:pPr>
    </w:p>
    <w:p w14:paraId="526A42E2" w14:textId="77777777" w:rsidR="00D50B15" w:rsidRDefault="00D50B15" w:rsidP="00D50B15">
      <w:pPr>
        <w:pStyle w:val="trt0xe"/>
        <w:shd w:val="clear" w:color="auto" w:fill="FFFFFF"/>
        <w:spacing w:before="0" w:beforeAutospacing="0" w:after="60" w:afterAutospacing="0"/>
        <w:rPr>
          <w:rFonts w:ascii="Arial" w:hAnsi="Arial" w:cs="Arial"/>
          <w:color w:val="222222"/>
        </w:rPr>
      </w:pPr>
    </w:p>
    <w:p w14:paraId="3CEA67EA" w14:textId="77777777" w:rsidR="00D50B15" w:rsidRDefault="00D50B15" w:rsidP="00D50B15">
      <w:pPr>
        <w:pStyle w:val="trt0xe"/>
        <w:shd w:val="clear" w:color="auto" w:fill="FFFFFF"/>
        <w:spacing w:before="0" w:beforeAutospacing="0" w:after="60" w:afterAutospacing="0"/>
        <w:rPr>
          <w:rFonts w:ascii="Arial" w:hAnsi="Arial" w:cs="Arial"/>
          <w:color w:val="222222"/>
        </w:rPr>
      </w:pPr>
    </w:p>
    <w:p w14:paraId="4C79E02F" w14:textId="2DF03836" w:rsidR="004D44EE" w:rsidRDefault="004D44EE" w:rsidP="004D44EE">
      <w:pPr>
        <w:ind w:left="720" w:hanging="720"/>
      </w:pPr>
    </w:p>
    <w:bookmarkEnd w:id="1"/>
    <w:p w14:paraId="75B20801" w14:textId="77777777" w:rsidR="00191301" w:rsidRDefault="00191301" w:rsidP="00191301"/>
    <w:sectPr w:rsidR="00191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6EB4"/>
    <w:multiLevelType w:val="multilevel"/>
    <w:tmpl w:val="873A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89"/>
    <w:rsid w:val="00144CB9"/>
    <w:rsid w:val="001614BD"/>
    <w:rsid w:val="00191301"/>
    <w:rsid w:val="00342F69"/>
    <w:rsid w:val="00350F89"/>
    <w:rsid w:val="004D44EE"/>
    <w:rsid w:val="00A04307"/>
    <w:rsid w:val="00A1459C"/>
    <w:rsid w:val="00D50B15"/>
    <w:rsid w:val="00F65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E5CD"/>
  <w15:chartTrackingRefBased/>
  <w15:docId w15:val="{F3E490CB-1DBD-4E94-B639-05D66FD0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0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50F8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50F8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5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5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D44EE"/>
    <w:rPr>
      <w:color w:val="0000FF"/>
      <w:u w:val="single"/>
    </w:rPr>
  </w:style>
  <w:style w:type="character" w:customStyle="1" w:styleId="Heading3Char">
    <w:name w:val="Heading 3 Char"/>
    <w:basedOn w:val="DefaultParagraphFont"/>
    <w:link w:val="Heading3"/>
    <w:uiPriority w:val="9"/>
    <w:semiHidden/>
    <w:rsid w:val="00D50B15"/>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D50B1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93249">
      <w:bodyDiv w:val="1"/>
      <w:marLeft w:val="0"/>
      <w:marRight w:val="0"/>
      <w:marTop w:val="0"/>
      <w:marBottom w:val="0"/>
      <w:divBdr>
        <w:top w:val="none" w:sz="0" w:space="0" w:color="auto"/>
        <w:left w:val="none" w:sz="0" w:space="0" w:color="auto"/>
        <w:bottom w:val="none" w:sz="0" w:space="0" w:color="auto"/>
        <w:right w:val="none" w:sz="0" w:space="0" w:color="auto"/>
      </w:divBdr>
    </w:div>
    <w:div w:id="684671703">
      <w:bodyDiv w:val="1"/>
      <w:marLeft w:val="0"/>
      <w:marRight w:val="0"/>
      <w:marTop w:val="0"/>
      <w:marBottom w:val="0"/>
      <w:divBdr>
        <w:top w:val="none" w:sz="0" w:space="0" w:color="auto"/>
        <w:left w:val="none" w:sz="0" w:space="0" w:color="auto"/>
        <w:bottom w:val="none" w:sz="0" w:space="0" w:color="auto"/>
        <w:right w:val="none" w:sz="0" w:space="0" w:color="auto"/>
      </w:divBdr>
      <w:divsChild>
        <w:div w:id="828137059">
          <w:marLeft w:val="0"/>
          <w:marRight w:val="0"/>
          <w:marTop w:val="0"/>
          <w:marBottom w:val="0"/>
          <w:divBdr>
            <w:top w:val="none" w:sz="0" w:space="0" w:color="auto"/>
            <w:left w:val="none" w:sz="0" w:space="0" w:color="auto"/>
            <w:bottom w:val="none" w:sz="0" w:space="0" w:color="auto"/>
            <w:right w:val="none" w:sz="0" w:space="0" w:color="auto"/>
          </w:divBdr>
          <w:divsChild>
            <w:div w:id="2082368999">
              <w:marLeft w:val="0"/>
              <w:marRight w:val="0"/>
              <w:marTop w:val="0"/>
              <w:marBottom w:val="0"/>
              <w:divBdr>
                <w:top w:val="none" w:sz="0" w:space="0" w:color="auto"/>
                <w:left w:val="none" w:sz="0" w:space="0" w:color="auto"/>
                <w:bottom w:val="none" w:sz="0" w:space="0" w:color="auto"/>
                <w:right w:val="none" w:sz="0" w:space="0" w:color="auto"/>
              </w:divBdr>
            </w:div>
            <w:div w:id="1386489996">
              <w:marLeft w:val="0"/>
              <w:marRight w:val="0"/>
              <w:marTop w:val="0"/>
              <w:marBottom w:val="0"/>
              <w:divBdr>
                <w:top w:val="none" w:sz="0" w:space="0" w:color="auto"/>
                <w:left w:val="none" w:sz="0" w:space="0" w:color="auto"/>
                <w:bottom w:val="none" w:sz="0" w:space="0" w:color="auto"/>
                <w:right w:val="none" w:sz="0" w:space="0" w:color="auto"/>
              </w:divBdr>
            </w:div>
            <w:div w:id="235408373">
              <w:marLeft w:val="0"/>
              <w:marRight w:val="0"/>
              <w:marTop w:val="0"/>
              <w:marBottom w:val="0"/>
              <w:divBdr>
                <w:top w:val="none" w:sz="0" w:space="0" w:color="auto"/>
                <w:left w:val="none" w:sz="0" w:space="0" w:color="auto"/>
                <w:bottom w:val="none" w:sz="0" w:space="0" w:color="auto"/>
                <w:right w:val="none" w:sz="0" w:space="0" w:color="auto"/>
              </w:divBdr>
            </w:div>
            <w:div w:id="786587007">
              <w:marLeft w:val="0"/>
              <w:marRight w:val="0"/>
              <w:marTop w:val="0"/>
              <w:marBottom w:val="0"/>
              <w:divBdr>
                <w:top w:val="none" w:sz="0" w:space="0" w:color="auto"/>
                <w:left w:val="none" w:sz="0" w:space="0" w:color="auto"/>
                <w:bottom w:val="none" w:sz="0" w:space="0" w:color="auto"/>
                <w:right w:val="none" w:sz="0" w:space="0" w:color="auto"/>
              </w:divBdr>
            </w:div>
            <w:div w:id="2078746900">
              <w:marLeft w:val="0"/>
              <w:marRight w:val="0"/>
              <w:marTop w:val="0"/>
              <w:marBottom w:val="0"/>
              <w:divBdr>
                <w:top w:val="none" w:sz="0" w:space="0" w:color="auto"/>
                <w:left w:val="none" w:sz="0" w:space="0" w:color="auto"/>
                <w:bottom w:val="none" w:sz="0" w:space="0" w:color="auto"/>
                <w:right w:val="none" w:sz="0" w:space="0" w:color="auto"/>
              </w:divBdr>
            </w:div>
            <w:div w:id="1897468371">
              <w:marLeft w:val="0"/>
              <w:marRight w:val="0"/>
              <w:marTop w:val="0"/>
              <w:marBottom w:val="0"/>
              <w:divBdr>
                <w:top w:val="none" w:sz="0" w:space="0" w:color="auto"/>
                <w:left w:val="none" w:sz="0" w:space="0" w:color="auto"/>
                <w:bottom w:val="none" w:sz="0" w:space="0" w:color="auto"/>
                <w:right w:val="none" w:sz="0" w:space="0" w:color="auto"/>
              </w:divBdr>
            </w:div>
            <w:div w:id="1443182828">
              <w:marLeft w:val="0"/>
              <w:marRight w:val="0"/>
              <w:marTop w:val="0"/>
              <w:marBottom w:val="0"/>
              <w:divBdr>
                <w:top w:val="none" w:sz="0" w:space="0" w:color="auto"/>
                <w:left w:val="none" w:sz="0" w:space="0" w:color="auto"/>
                <w:bottom w:val="none" w:sz="0" w:space="0" w:color="auto"/>
                <w:right w:val="none" w:sz="0" w:space="0" w:color="auto"/>
              </w:divBdr>
            </w:div>
            <w:div w:id="1288851920">
              <w:marLeft w:val="0"/>
              <w:marRight w:val="0"/>
              <w:marTop w:val="0"/>
              <w:marBottom w:val="0"/>
              <w:divBdr>
                <w:top w:val="none" w:sz="0" w:space="0" w:color="auto"/>
                <w:left w:val="none" w:sz="0" w:space="0" w:color="auto"/>
                <w:bottom w:val="none" w:sz="0" w:space="0" w:color="auto"/>
                <w:right w:val="none" w:sz="0" w:space="0" w:color="auto"/>
              </w:divBdr>
            </w:div>
            <w:div w:id="671028167">
              <w:marLeft w:val="0"/>
              <w:marRight w:val="0"/>
              <w:marTop w:val="0"/>
              <w:marBottom w:val="0"/>
              <w:divBdr>
                <w:top w:val="none" w:sz="0" w:space="0" w:color="auto"/>
                <w:left w:val="none" w:sz="0" w:space="0" w:color="auto"/>
                <w:bottom w:val="none" w:sz="0" w:space="0" w:color="auto"/>
                <w:right w:val="none" w:sz="0" w:space="0" w:color="auto"/>
              </w:divBdr>
            </w:div>
            <w:div w:id="889996959">
              <w:marLeft w:val="0"/>
              <w:marRight w:val="0"/>
              <w:marTop w:val="0"/>
              <w:marBottom w:val="0"/>
              <w:divBdr>
                <w:top w:val="none" w:sz="0" w:space="0" w:color="auto"/>
                <w:left w:val="none" w:sz="0" w:space="0" w:color="auto"/>
                <w:bottom w:val="none" w:sz="0" w:space="0" w:color="auto"/>
                <w:right w:val="none" w:sz="0" w:space="0" w:color="auto"/>
              </w:divBdr>
            </w:div>
            <w:div w:id="1671715009">
              <w:marLeft w:val="0"/>
              <w:marRight w:val="0"/>
              <w:marTop w:val="0"/>
              <w:marBottom w:val="0"/>
              <w:divBdr>
                <w:top w:val="none" w:sz="0" w:space="0" w:color="auto"/>
                <w:left w:val="none" w:sz="0" w:space="0" w:color="auto"/>
                <w:bottom w:val="none" w:sz="0" w:space="0" w:color="auto"/>
                <w:right w:val="none" w:sz="0" w:space="0" w:color="auto"/>
              </w:divBdr>
            </w:div>
            <w:div w:id="161555612">
              <w:marLeft w:val="0"/>
              <w:marRight w:val="0"/>
              <w:marTop w:val="0"/>
              <w:marBottom w:val="0"/>
              <w:divBdr>
                <w:top w:val="none" w:sz="0" w:space="0" w:color="auto"/>
                <w:left w:val="none" w:sz="0" w:space="0" w:color="auto"/>
                <w:bottom w:val="none" w:sz="0" w:space="0" w:color="auto"/>
                <w:right w:val="none" w:sz="0" w:space="0" w:color="auto"/>
              </w:divBdr>
            </w:div>
            <w:div w:id="134180778">
              <w:marLeft w:val="0"/>
              <w:marRight w:val="0"/>
              <w:marTop w:val="0"/>
              <w:marBottom w:val="0"/>
              <w:divBdr>
                <w:top w:val="none" w:sz="0" w:space="0" w:color="auto"/>
                <w:left w:val="none" w:sz="0" w:space="0" w:color="auto"/>
                <w:bottom w:val="none" w:sz="0" w:space="0" w:color="auto"/>
                <w:right w:val="none" w:sz="0" w:space="0" w:color="auto"/>
              </w:divBdr>
            </w:div>
            <w:div w:id="1920362648">
              <w:marLeft w:val="0"/>
              <w:marRight w:val="0"/>
              <w:marTop w:val="0"/>
              <w:marBottom w:val="0"/>
              <w:divBdr>
                <w:top w:val="none" w:sz="0" w:space="0" w:color="auto"/>
                <w:left w:val="none" w:sz="0" w:space="0" w:color="auto"/>
                <w:bottom w:val="none" w:sz="0" w:space="0" w:color="auto"/>
                <w:right w:val="none" w:sz="0" w:space="0" w:color="auto"/>
              </w:divBdr>
            </w:div>
            <w:div w:id="1162161503">
              <w:marLeft w:val="0"/>
              <w:marRight w:val="0"/>
              <w:marTop w:val="0"/>
              <w:marBottom w:val="0"/>
              <w:divBdr>
                <w:top w:val="none" w:sz="0" w:space="0" w:color="auto"/>
                <w:left w:val="none" w:sz="0" w:space="0" w:color="auto"/>
                <w:bottom w:val="none" w:sz="0" w:space="0" w:color="auto"/>
                <w:right w:val="none" w:sz="0" w:space="0" w:color="auto"/>
              </w:divBdr>
            </w:div>
            <w:div w:id="738939918">
              <w:marLeft w:val="0"/>
              <w:marRight w:val="0"/>
              <w:marTop w:val="0"/>
              <w:marBottom w:val="0"/>
              <w:divBdr>
                <w:top w:val="none" w:sz="0" w:space="0" w:color="auto"/>
                <w:left w:val="none" w:sz="0" w:space="0" w:color="auto"/>
                <w:bottom w:val="none" w:sz="0" w:space="0" w:color="auto"/>
                <w:right w:val="none" w:sz="0" w:space="0" w:color="auto"/>
              </w:divBdr>
            </w:div>
            <w:div w:id="1298490261">
              <w:marLeft w:val="0"/>
              <w:marRight w:val="0"/>
              <w:marTop w:val="0"/>
              <w:marBottom w:val="0"/>
              <w:divBdr>
                <w:top w:val="none" w:sz="0" w:space="0" w:color="auto"/>
                <w:left w:val="none" w:sz="0" w:space="0" w:color="auto"/>
                <w:bottom w:val="none" w:sz="0" w:space="0" w:color="auto"/>
                <w:right w:val="none" w:sz="0" w:space="0" w:color="auto"/>
              </w:divBdr>
            </w:div>
            <w:div w:id="2022467062">
              <w:marLeft w:val="0"/>
              <w:marRight w:val="0"/>
              <w:marTop w:val="0"/>
              <w:marBottom w:val="0"/>
              <w:divBdr>
                <w:top w:val="none" w:sz="0" w:space="0" w:color="auto"/>
                <w:left w:val="none" w:sz="0" w:space="0" w:color="auto"/>
                <w:bottom w:val="none" w:sz="0" w:space="0" w:color="auto"/>
                <w:right w:val="none" w:sz="0" w:space="0" w:color="auto"/>
              </w:divBdr>
            </w:div>
            <w:div w:id="6698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6517">
      <w:bodyDiv w:val="1"/>
      <w:marLeft w:val="0"/>
      <w:marRight w:val="0"/>
      <w:marTop w:val="0"/>
      <w:marBottom w:val="0"/>
      <w:divBdr>
        <w:top w:val="none" w:sz="0" w:space="0" w:color="auto"/>
        <w:left w:val="none" w:sz="0" w:space="0" w:color="auto"/>
        <w:bottom w:val="none" w:sz="0" w:space="0" w:color="auto"/>
        <w:right w:val="none" w:sz="0" w:space="0" w:color="auto"/>
      </w:divBdr>
    </w:div>
    <w:div w:id="1161237513">
      <w:bodyDiv w:val="1"/>
      <w:marLeft w:val="0"/>
      <w:marRight w:val="0"/>
      <w:marTop w:val="0"/>
      <w:marBottom w:val="0"/>
      <w:divBdr>
        <w:top w:val="none" w:sz="0" w:space="0" w:color="auto"/>
        <w:left w:val="none" w:sz="0" w:space="0" w:color="auto"/>
        <w:bottom w:val="none" w:sz="0" w:space="0" w:color="auto"/>
        <w:right w:val="none" w:sz="0" w:space="0" w:color="auto"/>
      </w:divBdr>
    </w:div>
    <w:div w:id="1231382628">
      <w:bodyDiv w:val="1"/>
      <w:marLeft w:val="0"/>
      <w:marRight w:val="0"/>
      <w:marTop w:val="0"/>
      <w:marBottom w:val="0"/>
      <w:divBdr>
        <w:top w:val="none" w:sz="0" w:space="0" w:color="auto"/>
        <w:left w:val="none" w:sz="0" w:space="0" w:color="auto"/>
        <w:bottom w:val="none" w:sz="0" w:space="0" w:color="auto"/>
        <w:right w:val="none" w:sz="0" w:space="0" w:color="auto"/>
      </w:divBdr>
    </w:div>
    <w:div w:id="1310358064">
      <w:bodyDiv w:val="1"/>
      <w:marLeft w:val="0"/>
      <w:marRight w:val="0"/>
      <w:marTop w:val="0"/>
      <w:marBottom w:val="0"/>
      <w:divBdr>
        <w:top w:val="none" w:sz="0" w:space="0" w:color="auto"/>
        <w:left w:val="none" w:sz="0" w:space="0" w:color="auto"/>
        <w:bottom w:val="none" w:sz="0" w:space="0" w:color="auto"/>
        <w:right w:val="none" w:sz="0" w:space="0" w:color="auto"/>
      </w:divBdr>
    </w:div>
    <w:div w:id="1417287170">
      <w:bodyDiv w:val="1"/>
      <w:marLeft w:val="0"/>
      <w:marRight w:val="0"/>
      <w:marTop w:val="0"/>
      <w:marBottom w:val="0"/>
      <w:divBdr>
        <w:top w:val="none" w:sz="0" w:space="0" w:color="auto"/>
        <w:left w:val="none" w:sz="0" w:space="0" w:color="auto"/>
        <w:bottom w:val="none" w:sz="0" w:space="0" w:color="auto"/>
        <w:right w:val="none" w:sz="0" w:space="0" w:color="auto"/>
      </w:divBdr>
    </w:div>
    <w:div w:id="1748069144">
      <w:bodyDiv w:val="1"/>
      <w:marLeft w:val="0"/>
      <w:marRight w:val="0"/>
      <w:marTop w:val="0"/>
      <w:marBottom w:val="0"/>
      <w:divBdr>
        <w:top w:val="none" w:sz="0" w:space="0" w:color="auto"/>
        <w:left w:val="none" w:sz="0" w:space="0" w:color="auto"/>
        <w:bottom w:val="none" w:sz="0" w:space="0" w:color="auto"/>
        <w:right w:val="none" w:sz="0" w:space="0" w:color="auto"/>
      </w:divBdr>
    </w:div>
    <w:div w:id="1898734720">
      <w:bodyDiv w:val="1"/>
      <w:marLeft w:val="0"/>
      <w:marRight w:val="0"/>
      <w:marTop w:val="0"/>
      <w:marBottom w:val="0"/>
      <w:divBdr>
        <w:top w:val="none" w:sz="0" w:space="0" w:color="auto"/>
        <w:left w:val="none" w:sz="0" w:space="0" w:color="auto"/>
        <w:bottom w:val="none" w:sz="0" w:space="0" w:color="auto"/>
        <w:right w:val="none" w:sz="0" w:space="0" w:color="auto"/>
      </w:divBdr>
    </w:div>
    <w:div w:id="1996568642">
      <w:bodyDiv w:val="1"/>
      <w:marLeft w:val="0"/>
      <w:marRight w:val="0"/>
      <w:marTop w:val="0"/>
      <w:marBottom w:val="0"/>
      <w:divBdr>
        <w:top w:val="none" w:sz="0" w:space="0" w:color="auto"/>
        <w:left w:val="none" w:sz="0" w:space="0" w:color="auto"/>
        <w:bottom w:val="none" w:sz="0" w:space="0" w:color="auto"/>
        <w:right w:val="none" w:sz="0" w:space="0" w:color="auto"/>
      </w:divBdr>
      <w:divsChild>
        <w:div w:id="2095740954">
          <w:marLeft w:val="0"/>
          <w:marRight w:val="0"/>
          <w:marTop w:val="0"/>
          <w:marBottom w:val="0"/>
          <w:divBdr>
            <w:top w:val="single" w:sz="2" w:space="0" w:color="FFFFFF"/>
            <w:left w:val="single" w:sz="2" w:space="0" w:color="FFFFFF"/>
            <w:bottom w:val="single" w:sz="2" w:space="0" w:color="FFFFFF"/>
            <w:right w:val="single" w:sz="2" w:space="0" w:color="FFFFFF"/>
          </w:divBdr>
        </w:div>
        <w:div w:id="921641933">
          <w:marLeft w:val="0"/>
          <w:marRight w:val="0"/>
          <w:marTop w:val="0"/>
          <w:marBottom w:val="0"/>
          <w:divBdr>
            <w:top w:val="single" w:sz="2" w:space="0" w:color="FFFFFF"/>
            <w:left w:val="single" w:sz="2" w:space="0" w:color="FFFFFF"/>
            <w:bottom w:val="single" w:sz="2" w:space="0" w:color="FFFFFF"/>
            <w:right w:val="single" w:sz="2" w:space="0" w:color="FFFF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ss-lang.com/documentation" TargetMode="External"/><Relationship Id="rId3" Type="http://schemas.openxmlformats.org/officeDocument/2006/relationships/settings" Target="settings.xml"/><Relationship Id="rId7" Type="http://schemas.openxmlformats.org/officeDocument/2006/relationships/hyperlink" Target="https://github.com/SteinIAS/No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ilwindcss.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decaf.de/2015/06/24/why-bem-in-a-nut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2</cp:revision>
  <dcterms:created xsi:type="dcterms:W3CDTF">2020-01-04T20:17:00Z</dcterms:created>
  <dcterms:modified xsi:type="dcterms:W3CDTF">2020-01-16T00:29:00Z</dcterms:modified>
</cp:coreProperties>
</file>