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5CD9" w:rsidRDefault="005A5CD9">
      <w:r>
        <w:t>Learning Outcomes: Students will be able to:</w:t>
      </w:r>
    </w:p>
    <w:p w:rsidR="005A5CD9" w:rsidRDefault="005A5CD9" w:rsidP="005A5CD9">
      <w:pPr>
        <w:pStyle w:val="ListParagraph"/>
        <w:numPr>
          <w:ilvl w:val="0"/>
          <w:numId w:val="1"/>
        </w:numPr>
      </w:pPr>
      <w:r>
        <w:t>Define terms such as SQL, DDL and DML</w:t>
      </w:r>
    </w:p>
    <w:p w:rsidR="00A118F6" w:rsidRDefault="005A5CD9" w:rsidP="005A5CD9">
      <w:pPr>
        <w:pStyle w:val="ListParagraph"/>
        <w:numPr>
          <w:ilvl w:val="0"/>
          <w:numId w:val="1"/>
        </w:numPr>
      </w:pPr>
      <w:r>
        <w:t>Write SQL statements to create tables, insert data into tables and retrieve meaningful information from tables</w:t>
      </w:r>
    </w:p>
    <w:p w:rsidR="00A118F6" w:rsidRDefault="00A118F6" w:rsidP="00A118F6"/>
    <w:p w:rsidR="00A118F6" w:rsidRDefault="00A118F6" w:rsidP="00A118F6">
      <w:r>
        <w:t>Tasks:</w:t>
      </w:r>
    </w:p>
    <w:p w:rsidR="00773B33" w:rsidRDefault="00A118F6" w:rsidP="00A118F6">
      <w:r>
        <w:t>Read the following</w:t>
      </w:r>
      <w:r w:rsidR="0051081D">
        <w:t>. Conduct additional research, if needed</w:t>
      </w:r>
      <w:r>
        <w:t>:</w:t>
      </w:r>
    </w:p>
    <w:p w:rsidR="00773B33" w:rsidRDefault="0042367F" w:rsidP="00A118F6">
      <w:hyperlink r:id="rId7" w:history="1">
        <w:r w:rsidR="00773B33" w:rsidRPr="003A56A9">
          <w:rPr>
            <w:rStyle w:val="Hyperlink"/>
          </w:rPr>
          <w:t>https://opentextbc.ca/dbdesign01/chapter/sql-structured-query-language/</w:t>
        </w:r>
      </w:hyperlink>
      <w:r w:rsidR="00773B33">
        <w:t xml:space="preserve"> (SQL DDL)</w:t>
      </w:r>
    </w:p>
    <w:p w:rsidR="00773B33" w:rsidRDefault="0042367F" w:rsidP="00A118F6">
      <w:hyperlink r:id="rId8" w:history="1">
        <w:r w:rsidR="00773B33" w:rsidRPr="003A56A9">
          <w:rPr>
            <w:rStyle w:val="Hyperlink"/>
          </w:rPr>
          <w:t>https://opentextbc.ca/dbdesign01/chapter/chapter-sql-dml/</w:t>
        </w:r>
      </w:hyperlink>
      <w:r w:rsidR="00773B33">
        <w:t xml:space="preserve"> (SQL DML)</w:t>
      </w:r>
    </w:p>
    <w:p w:rsidR="00773B33" w:rsidRDefault="0042367F" w:rsidP="00A118F6">
      <w:hyperlink r:id="rId9" w:anchor="SQLRF30001" w:history="1">
        <w:r w:rsidR="00773B33" w:rsidRPr="003A56A9">
          <w:rPr>
            <w:rStyle w:val="Hyperlink"/>
          </w:rPr>
          <w:t>https://docs.oracle.com/database/121/SQLRF/statements_1001.htm#SQLRF30001</w:t>
        </w:r>
      </w:hyperlink>
      <w:r w:rsidR="00773B33">
        <w:t xml:space="preserve"> (SQL)</w:t>
      </w:r>
    </w:p>
    <w:p w:rsidR="0051081D" w:rsidRDefault="0042367F" w:rsidP="00A118F6">
      <w:hyperlink r:id="rId10" w:history="1">
        <w:r w:rsidR="00D15E89" w:rsidRPr="003A56A9">
          <w:rPr>
            <w:rStyle w:val="Hyperlink"/>
          </w:rPr>
          <w:t>https://www.w3schools.com/sql/default.asp</w:t>
        </w:r>
      </w:hyperlink>
      <w:r w:rsidR="00D15E89">
        <w:t xml:space="preserve"> (SQL Practice)</w:t>
      </w:r>
    </w:p>
    <w:p w:rsidR="00A42FC9" w:rsidRDefault="00A42FC9" w:rsidP="00A118F6"/>
    <w:p w:rsidR="00A42FC9" w:rsidRDefault="00A42FC9" w:rsidP="00A118F6">
      <w:r>
        <w:t>and answer the following questions:</w:t>
      </w:r>
    </w:p>
    <w:p w:rsidR="00057B5B" w:rsidRDefault="00A42FC9" w:rsidP="00057B5B">
      <w:pPr>
        <w:numPr>
          <w:ilvl w:val="0"/>
          <w:numId w:val="2"/>
        </w:numPr>
        <w:ind w:left="0"/>
        <w:rPr>
          <w:rFonts w:ascii="-webkit-standard" w:eastAsia="Times New Roman" w:hAnsi="-webkit-standard" w:cs="Times New Roman"/>
          <w:color w:val="000000"/>
        </w:rPr>
      </w:pPr>
      <w:r w:rsidRPr="00A42FC9">
        <w:rPr>
          <w:rFonts w:ascii="-webkit-standard" w:eastAsia="Times New Roman" w:hAnsi="-webkit-standard" w:cs="Times New Roman"/>
          <w:color w:val="000000"/>
        </w:rPr>
        <w:t>What does SQL stand for?</w:t>
      </w:r>
    </w:p>
    <w:p w:rsidR="00057B5B" w:rsidRDefault="00057B5B" w:rsidP="00057B5B">
      <w:pPr>
        <w:rPr>
          <w:rFonts w:ascii="-webkit-standard" w:eastAsia="Times New Roman" w:hAnsi="-webkit-standard" w:cs="Times New Roman"/>
          <w:color w:val="000000"/>
        </w:rPr>
      </w:pPr>
      <w:r>
        <w:rPr>
          <w:rFonts w:ascii="-webkit-standard" w:eastAsia="Times New Roman" w:hAnsi="-webkit-standard" w:cs="Times New Roman"/>
          <w:color w:val="000000"/>
        </w:rPr>
        <w:t>Structured Query Language</w:t>
      </w:r>
    </w:p>
    <w:p w:rsidR="00057B5B" w:rsidRPr="00057B5B" w:rsidRDefault="00057B5B" w:rsidP="00057B5B">
      <w:pPr>
        <w:rPr>
          <w:rFonts w:ascii="-webkit-standard" w:eastAsia="Times New Roman" w:hAnsi="-webkit-standard" w:cs="Times New Roman"/>
          <w:color w:val="000000"/>
        </w:rPr>
      </w:pPr>
    </w:p>
    <w:p w:rsidR="00A42FC9" w:rsidRDefault="00A42FC9" w:rsidP="00057B5B">
      <w:pPr>
        <w:numPr>
          <w:ilvl w:val="0"/>
          <w:numId w:val="2"/>
        </w:numPr>
        <w:ind w:left="0"/>
        <w:rPr>
          <w:rFonts w:ascii="-webkit-standard" w:eastAsia="Times New Roman" w:hAnsi="-webkit-standard" w:cs="Times New Roman"/>
          <w:color w:val="000000"/>
        </w:rPr>
      </w:pPr>
      <w:r w:rsidRPr="00A42FC9">
        <w:rPr>
          <w:rFonts w:ascii="-webkit-standard" w:eastAsia="Times New Roman" w:hAnsi="-webkit-standard" w:cs="Times New Roman"/>
          <w:color w:val="000000"/>
        </w:rPr>
        <w:t>What does DDL stand for? What kind of SQL statements fall in this category? Give one example.</w:t>
      </w:r>
    </w:p>
    <w:p w:rsidR="00057B5B" w:rsidRDefault="00057B5B" w:rsidP="00057B5B">
      <w:pPr>
        <w:rPr>
          <w:rFonts w:ascii="-webkit-standard" w:eastAsia="Times New Roman" w:hAnsi="-webkit-standard" w:cs="Times New Roman"/>
          <w:color w:val="000000"/>
        </w:rPr>
      </w:pPr>
      <w:r>
        <w:rPr>
          <w:rFonts w:ascii="-webkit-standard" w:eastAsia="Times New Roman" w:hAnsi="-webkit-standard" w:cs="Times New Roman"/>
          <w:color w:val="000000"/>
        </w:rPr>
        <w:t xml:space="preserve">DDL </w:t>
      </w:r>
      <w:r w:rsidRPr="00057B5B">
        <w:rPr>
          <w:rFonts w:ascii="-webkit-standard" w:eastAsia="Times New Roman" w:hAnsi="-webkit-standard" w:cs="Times New Roman"/>
          <w:color w:val="000000"/>
        </w:rPr>
        <w:sym w:font="Wingdings" w:char="F0E0"/>
      </w:r>
      <w:r>
        <w:rPr>
          <w:rFonts w:ascii="-webkit-standard" w:eastAsia="Times New Roman" w:hAnsi="-webkit-standard" w:cs="Times New Roman"/>
          <w:color w:val="000000"/>
        </w:rPr>
        <w:t xml:space="preserve"> Data Definition Language</w:t>
      </w:r>
    </w:p>
    <w:p w:rsidR="00F63BF2" w:rsidRDefault="00F63BF2" w:rsidP="00057B5B">
      <w:pPr>
        <w:rPr>
          <w:rFonts w:ascii="-webkit-standard" w:eastAsia="Times New Roman" w:hAnsi="-webkit-standard" w:cs="Times New Roman"/>
          <w:color w:val="000000"/>
        </w:rPr>
      </w:pPr>
      <w:r>
        <w:rPr>
          <w:rFonts w:ascii="-webkit-standard" w:eastAsia="Times New Roman" w:hAnsi="-webkit-standard" w:cs="Times New Roman"/>
          <w:color w:val="000000"/>
        </w:rPr>
        <w:t xml:space="preserve">The statement here </w:t>
      </w:r>
      <w:r w:rsidRPr="00F63BF2">
        <w:rPr>
          <w:rFonts w:ascii="-webkit-standard" w:eastAsia="Times New Roman" w:hAnsi="-webkit-standard" w:cs="Times New Roman"/>
          <w:color w:val="000000"/>
        </w:rPr>
        <w:t>defines the different structures in a database</w:t>
      </w:r>
    </w:p>
    <w:p w:rsidR="00057B5B" w:rsidRDefault="00057B5B" w:rsidP="00057B5B">
      <w:pPr>
        <w:rPr>
          <w:rFonts w:ascii="-webkit-standard" w:eastAsia="Times New Roman" w:hAnsi="-webkit-standard" w:cs="Times New Roman"/>
          <w:color w:val="000000"/>
        </w:rPr>
      </w:pPr>
      <w:r>
        <w:rPr>
          <w:rFonts w:ascii="-webkit-standard" w:eastAsia="Times New Roman" w:hAnsi="-webkit-standard" w:cs="Times New Roman"/>
          <w:color w:val="000000"/>
        </w:rPr>
        <w:t>CREATE, ALTER, DROP</w:t>
      </w:r>
    </w:p>
    <w:p w:rsidR="00F63BF2" w:rsidRDefault="00F63BF2" w:rsidP="00057B5B">
      <w:pPr>
        <w:rPr>
          <w:rFonts w:ascii="-webkit-standard" w:eastAsia="Times New Roman" w:hAnsi="-webkit-standard" w:cs="Times New Roman"/>
          <w:color w:val="000000"/>
        </w:rPr>
      </w:pPr>
      <w:r>
        <w:rPr>
          <w:rFonts w:ascii="-webkit-standard" w:eastAsia="Times New Roman" w:hAnsi="-webkit-standard" w:cs="Times New Roman"/>
          <w:color w:val="000000"/>
        </w:rPr>
        <w:t>Example:</w:t>
      </w:r>
      <w:r>
        <w:rPr>
          <w:rFonts w:ascii="-webkit-standard" w:eastAsia="Times New Roman" w:hAnsi="-webkit-standard" w:cs="Times New Roman"/>
          <w:color w:val="000000"/>
        </w:rPr>
        <w:tab/>
        <w:t>Drop Table Student</w:t>
      </w:r>
    </w:p>
    <w:p w:rsidR="00057B5B" w:rsidRPr="00A42FC9" w:rsidRDefault="00057B5B" w:rsidP="00057B5B">
      <w:pPr>
        <w:rPr>
          <w:rFonts w:ascii="-webkit-standard" w:eastAsia="Times New Roman" w:hAnsi="-webkit-standard" w:cs="Times New Roman"/>
          <w:color w:val="000000"/>
        </w:rPr>
      </w:pPr>
    </w:p>
    <w:p w:rsidR="00A42FC9" w:rsidRDefault="00A42FC9" w:rsidP="00057B5B">
      <w:pPr>
        <w:numPr>
          <w:ilvl w:val="0"/>
          <w:numId w:val="2"/>
        </w:numPr>
        <w:ind w:left="0"/>
        <w:rPr>
          <w:rFonts w:ascii="-webkit-standard" w:eastAsia="Times New Roman" w:hAnsi="-webkit-standard" w:cs="Times New Roman"/>
          <w:color w:val="000000"/>
        </w:rPr>
      </w:pPr>
      <w:r w:rsidRPr="00A42FC9">
        <w:rPr>
          <w:rFonts w:ascii="-webkit-standard" w:eastAsia="Times New Roman" w:hAnsi="-webkit-standard" w:cs="Times New Roman"/>
          <w:color w:val="000000"/>
        </w:rPr>
        <w:t>What does DML stand for? What kind of SQL statements fall in this category? Give one example.</w:t>
      </w:r>
    </w:p>
    <w:p w:rsidR="00057B5B" w:rsidRDefault="00057B5B" w:rsidP="00057B5B">
      <w:pPr>
        <w:rPr>
          <w:rFonts w:ascii="-webkit-standard" w:eastAsia="Times New Roman" w:hAnsi="-webkit-standard" w:cs="Times New Roman"/>
          <w:color w:val="000000"/>
        </w:rPr>
      </w:pPr>
      <w:r>
        <w:rPr>
          <w:rFonts w:ascii="-webkit-standard" w:eastAsia="Times New Roman" w:hAnsi="-webkit-standard" w:cs="Times New Roman"/>
          <w:color w:val="000000"/>
        </w:rPr>
        <w:t xml:space="preserve">DML </w:t>
      </w:r>
      <w:r w:rsidRPr="00057B5B">
        <w:rPr>
          <w:rFonts w:ascii="-webkit-standard" w:eastAsia="Times New Roman" w:hAnsi="-webkit-standard" w:cs="Times New Roman"/>
          <w:color w:val="000000"/>
        </w:rPr>
        <w:sym w:font="Wingdings" w:char="F0E0"/>
      </w:r>
      <w:r>
        <w:rPr>
          <w:rFonts w:ascii="-webkit-standard" w:eastAsia="Times New Roman" w:hAnsi="-webkit-standard" w:cs="Times New Roman"/>
          <w:color w:val="000000"/>
        </w:rPr>
        <w:t xml:space="preserve"> Data Manipulation Language</w:t>
      </w:r>
    </w:p>
    <w:p w:rsidR="00057B5B" w:rsidRDefault="00057B5B" w:rsidP="00057B5B">
      <w:pPr>
        <w:rPr>
          <w:rFonts w:ascii="-webkit-standard" w:eastAsia="Times New Roman" w:hAnsi="-webkit-standard" w:cs="Times New Roman"/>
          <w:color w:val="000000"/>
        </w:rPr>
      </w:pPr>
      <w:r>
        <w:rPr>
          <w:rFonts w:ascii="-webkit-standard" w:eastAsia="Times New Roman" w:hAnsi="-webkit-standard" w:cs="Times New Roman"/>
          <w:color w:val="000000"/>
        </w:rPr>
        <w:t>The statements here are used to query and modify the database data</w:t>
      </w:r>
    </w:p>
    <w:p w:rsidR="00057B5B" w:rsidRDefault="00057B5B" w:rsidP="00057B5B">
      <w:pPr>
        <w:rPr>
          <w:rFonts w:ascii="-webkit-standard" w:eastAsia="Times New Roman" w:hAnsi="-webkit-standard" w:cs="Times New Roman"/>
          <w:color w:val="000000"/>
        </w:rPr>
      </w:pPr>
      <w:r>
        <w:rPr>
          <w:rFonts w:ascii="-webkit-standard" w:eastAsia="Times New Roman" w:hAnsi="-webkit-standard" w:cs="Times New Roman"/>
          <w:color w:val="000000"/>
        </w:rPr>
        <w:t>SELECT, INSERT, UPDATE, DELETE</w:t>
      </w:r>
    </w:p>
    <w:p w:rsidR="00057B5B" w:rsidRDefault="00057B5B" w:rsidP="00057B5B">
      <w:pPr>
        <w:rPr>
          <w:rFonts w:ascii="-webkit-standard" w:eastAsia="Times New Roman" w:hAnsi="-webkit-standard" w:cs="Times New Roman"/>
          <w:color w:val="000000"/>
        </w:rPr>
      </w:pPr>
      <w:r>
        <w:rPr>
          <w:rFonts w:ascii="-webkit-standard" w:eastAsia="Times New Roman" w:hAnsi="-webkit-standard" w:cs="Times New Roman"/>
          <w:color w:val="000000"/>
        </w:rPr>
        <w:t>Example</w:t>
      </w:r>
      <w:r>
        <w:rPr>
          <w:rFonts w:ascii="-webkit-standard" w:eastAsia="Times New Roman" w:hAnsi="-webkit-standard" w:cs="Times New Roman"/>
          <w:color w:val="000000"/>
        </w:rPr>
        <w:tab/>
        <w:t xml:space="preserve"> Select Name, Age</w:t>
      </w:r>
    </w:p>
    <w:p w:rsidR="00057B5B" w:rsidRDefault="00057B5B" w:rsidP="00057B5B">
      <w:pPr>
        <w:rPr>
          <w:rFonts w:ascii="-webkit-standard" w:eastAsia="Times New Roman" w:hAnsi="-webkit-standard" w:cs="Times New Roman"/>
          <w:color w:val="000000"/>
        </w:rPr>
      </w:pPr>
      <w:r>
        <w:rPr>
          <w:rFonts w:ascii="-webkit-standard" w:eastAsia="Times New Roman" w:hAnsi="-webkit-standard" w:cs="Times New Roman"/>
          <w:color w:val="000000"/>
        </w:rPr>
        <w:tab/>
      </w:r>
      <w:r>
        <w:rPr>
          <w:rFonts w:ascii="-webkit-standard" w:eastAsia="Times New Roman" w:hAnsi="-webkit-standard" w:cs="Times New Roman"/>
          <w:color w:val="000000"/>
        </w:rPr>
        <w:tab/>
        <w:t xml:space="preserve"> From Student</w:t>
      </w:r>
    </w:p>
    <w:p w:rsidR="00057B5B" w:rsidRPr="00A42FC9" w:rsidRDefault="00057B5B" w:rsidP="00057B5B">
      <w:pPr>
        <w:rPr>
          <w:rFonts w:ascii="-webkit-standard" w:eastAsia="Times New Roman" w:hAnsi="-webkit-standard" w:cs="Times New Roman"/>
          <w:color w:val="000000"/>
        </w:rPr>
      </w:pPr>
    </w:p>
    <w:p w:rsidR="00A42FC9" w:rsidRDefault="00A42FC9" w:rsidP="00057B5B">
      <w:pPr>
        <w:numPr>
          <w:ilvl w:val="0"/>
          <w:numId w:val="2"/>
        </w:numPr>
        <w:ind w:left="0"/>
        <w:rPr>
          <w:rFonts w:ascii="-webkit-standard" w:eastAsia="Times New Roman" w:hAnsi="-webkit-standard" w:cs="Times New Roman"/>
          <w:color w:val="000000"/>
        </w:rPr>
      </w:pPr>
      <w:r w:rsidRPr="00A42FC9">
        <w:rPr>
          <w:rFonts w:ascii="-webkit-standard" w:eastAsia="Times New Roman" w:hAnsi="-webkit-standard" w:cs="Times New Roman"/>
          <w:color w:val="000000"/>
        </w:rPr>
        <w:t>Which constraint in the SQL CREATE statement allows us to create a primary key?</w:t>
      </w:r>
    </w:p>
    <w:p w:rsidR="00F63BF2" w:rsidRDefault="00F63BF2" w:rsidP="00F63BF2">
      <w:pPr>
        <w:rPr>
          <w:rFonts w:ascii="-webkit-standard" w:eastAsia="Times New Roman" w:hAnsi="-webkit-standard" w:cs="Times New Roman"/>
          <w:color w:val="000000"/>
        </w:rPr>
      </w:pPr>
      <w:r>
        <w:rPr>
          <w:rFonts w:ascii="-webkit-standard" w:eastAsia="Times New Roman" w:hAnsi="-webkit-standard" w:cs="Times New Roman"/>
          <w:color w:val="000000"/>
        </w:rPr>
        <w:t>PRIMARY KEY</w:t>
      </w:r>
    </w:p>
    <w:p w:rsidR="00F63BF2" w:rsidRPr="00A42FC9" w:rsidRDefault="00F63BF2" w:rsidP="00F63BF2">
      <w:pPr>
        <w:rPr>
          <w:rFonts w:ascii="-webkit-standard" w:eastAsia="Times New Roman" w:hAnsi="-webkit-standard" w:cs="Times New Roman"/>
          <w:color w:val="000000"/>
        </w:rPr>
      </w:pPr>
    </w:p>
    <w:p w:rsidR="00A42FC9" w:rsidRDefault="00A42FC9" w:rsidP="00057B5B">
      <w:pPr>
        <w:numPr>
          <w:ilvl w:val="0"/>
          <w:numId w:val="2"/>
        </w:numPr>
        <w:ind w:left="0"/>
        <w:rPr>
          <w:rFonts w:ascii="-webkit-standard" w:eastAsia="Times New Roman" w:hAnsi="-webkit-standard" w:cs="Times New Roman"/>
          <w:color w:val="000000"/>
        </w:rPr>
      </w:pPr>
      <w:r w:rsidRPr="00A42FC9">
        <w:rPr>
          <w:rFonts w:ascii="-webkit-standard" w:eastAsia="Times New Roman" w:hAnsi="-webkit-standard" w:cs="Times New Roman"/>
          <w:color w:val="000000"/>
        </w:rPr>
        <w:t>Which constraint in the SQL CREATE statement allows us to create a surrogate key in MySQL?</w:t>
      </w:r>
    </w:p>
    <w:p w:rsidR="00F63BF2" w:rsidRDefault="00F63BF2" w:rsidP="00F63BF2">
      <w:pPr>
        <w:rPr>
          <w:rFonts w:ascii="-webkit-standard" w:eastAsia="Times New Roman" w:hAnsi="-webkit-standard" w:cs="Times New Roman"/>
          <w:color w:val="000000"/>
        </w:rPr>
      </w:pPr>
      <w:r>
        <w:rPr>
          <w:rFonts w:ascii="-webkit-standard" w:eastAsia="Times New Roman" w:hAnsi="-webkit-standard" w:cs="Times New Roman"/>
          <w:color w:val="000000"/>
        </w:rPr>
        <w:t>AUTO_INCREMENT</w:t>
      </w:r>
    </w:p>
    <w:p w:rsidR="00F63BF2" w:rsidRPr="00A42FC9" w:rsidRDefault="00F63BF2" w:rsidP="00F63BF2">
      <w:pPr>
        <w:rPr>
          <w:rFonts w:ascii="-webkit-standard" w:eastAsia="Times New Roman" w:hAnsi="-webkit-standard" w:cs="Times New Roman"/>
          <w:color w:val="000000"/>
        </w:rPr>
      </w:pPr>
    </w:p>
    <w:p w:rsidR="00A42FC9" w:rsidRDefault="00A42FC9" w:rsidP="00057B5B">
      <w:pPr>
        <w:numPr>
          <w:ilvl w:val="0"/>
          <w:numId w:val="2"/>
        </w:numPr>
        <w:ind w:left="0"/>
        <w:rPr>
          <w:rFonts w:ascii="-webkit-standard" w:eastAsia="Times New Roman" w:hAnsi="-webkit-standard" w:cs="Times New Roman"/>
          <w:color w:val="000000"/>
        </w:rPr>
      </w:pPr>
      <w:r w:rsidRPr="00A42FC9">
        <w:rPr>
          <w:rFonts w:ascii="-webkit-standard" w:eastAsia="Times New Roman" w:hAnsi="-webkit-standard" w:cs="Times New Roman"/>
          <w:color w:val="000000"/>
        </w:rPr>
        <w:t>Which clauses are absolutely required in a SQL SELECT statement?</w:t>
      </w:r>
    </w:p>
    <w:p w:rsidR="002B0437" w:rsidRDefault="002B0437" w:rsidP="002B0437">
      <w:pPr>
        <w:rPr>
          <w:rFonts w:ascii="-webkit-standard" w:eastAsia="Times New Roman" w:hAnsi="-webkit-standard" w:cs="Times New Roman"/>
          <w:color w:val="000000"/>
        </w:rPr>
      </w:pPr>
      <w:r>
        <w:rPr>
          <w:rFonts w:ascii="-webkit-standard" w:eastAsia="Times New Roman" w:hAnsi="-webkit-standard" w:cs="Times New Roman"/>
          <w:color w:val="000000"/>
        </w:rPr>
        <w:t>SELECT</w:t>
      </w:r>
      <w:bookmarkStart w:id="0" w:name="_GoBack"/>
      <w:bookmarkEnd w:id="0"/>
    </w:p>
    <w:p w:rsidR="002B0437" w:rsidRPr="00A42FC9" w:rsidRDefault="002B0437" w:rsidP="002B0437">
      <w:pPr>
        <w:rPr>
          <w:rFonts w:ascii="-webkit-standard" w:eastAsia="Times New Roman" w:hAnsi="-webkit-standard" w:cs="Times New Roman"/>
          <w:color w:val="000000"/>
        </w:rPr>
      </w:pPr>
    </w:p>
    <w:p w:rsidR="00A42FC9" w:rsidRDefault="00A42FC9" w:rsidP="00057B5B">
      <w:pPr>
        <w:numPr>
          <w:ilvl w:val="0"/>
          <w:numId w:val="2"/>
        </w:numPr>
        <w:ind w:left="0"/>
        <w:rPr>
          <w:rFonts w:ascii="-webkit-standard" w:eastAsia="Times New Roman" w:hAnsi="-webkit-standard" w:cs="Times New Roman"/>
          <w:color w:val="000000"/>
        </w:rPr>
      </w:pPr>
      <w:r w:rsidRPr="00A42FC9">
        <w:rPr>
          <w:rFonts w:ascii="-webkit-standard" w:eastAsia="Times New Roman" w:hAnsi="-webkit-standard" w:cs="Times New Roman"/>
          <w:color w:val="000000"/>
        </w:rPr>
        <w:t>What other optional clauses can be used in a SQL SELECT statement?</w:t>
      </w:r>
    </w:p>
    <w:p w:rsidR="004D341D" w:rsidRDefault="004D341D" w:rsidP="004D341D">
      <w:pPr>
        <w:rPr>
          <w:rFonts w:ascii="-webkit-standard" w:eastAsia="Times New Roman" w:hAnsi="-webkit-standard" w:cs="Times New Roman"/>
          <w:color w:val="000000"/>
        </w:rPr>
      </w:pPr>
      <w:r>
        <w:rPr>
          <w:rFonts w:ascii="-webkit-standard" w:eastAsia="Times New Roman" w:hAnsi="-webkit-standard" w:cs="Times New Roman"/>
          <w:color w:val="000000"/>
        </w:rPr>
        <w:t>WHERE, GROUP BY, HAVING, and ORDER BY.</w:t>
      </w:r>
    </w:p>
    <w:p w:rsidR="00EA1190" w:rsidRPr="00A42FC9" w:rsidRDefault="00EA1190" w:rsidP="00EA1190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</w:rPr>
      </w:pPr>
      <w:r>
        <w:rPr>
          <w:rFonts w:ascii="-webkit-standard" w:eastAsia="Times New Roman" w:hAnsi="-webkit-standard" w:cs="Times New Roman"/>
          <w:color w:val="000000"/>
        </w:rPr>
        <w:t>Submit all answers in a Word file on D2L.</w:t>
      </w:r>
    </w:p>
    <w:p w:rsidR="00A42FC9" w:rsidRDefault="00A42FC9" w:rsidP="00A118F6"/>
    <w:p w:rsidR="00A6570A" w:rsidRDefault="005A5CD9" w:rsidP="00A118F6">
      <w:r>
        <w:br/>
      </w:r>
    </w:p>
    <w:sectPr w:rsidR="00A6570A" w:rsidSect="00B92129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367F" w:rsidRDefault="0042367F" w:rsidP="005A5CD9">
      <w:r>
        <w:separator/>
      </w:r>
    </w:p>
  </w:endnote>
  <w:endnote w:type="continuationSeparator" w:id="0">
    <w:p w:rsidR="0042367F" w:rsidRDefault="0042367F" w:rsidP="005A5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367F" w:rsidRDefault="0042367F" w:rsidP="005A5CD9">
      <w:r>
        <w:separator/>
      </w:r>
    </w:p>
  </w:footnote>
  <w:footnote w:type="continuationSeparator" w:id="0">
    <w:p w:rsidR="0042367F" w:rsidRDefault="0042367F" w:rsidP="005A5C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5CD9" w:rsidRDefault="005A5CD9">
    <w:pPr>
      <w:pStyle w:val="Header"/>
    </w:pPr>
    <w:r>
      <w:t>ITEC 3200</w:t>
    </w:r>
    <w:r>
      <w:tab/>
      <w:t>SQL-Pre class Activity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C3268"/>
    <w:multiLevelType w:val="hybridMultilevel"/>
    <w:tmpl w:val="D4A670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0F4983"/>
    <w:multiLevelType w:val="multilevel"/>
    <w:tmpl w:val="E2BA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D9"/>
    <w:rsid w:val="00057B5B"/>
    <w:rsid w:val="000A20FF"/>
    <w:rsid w:val="000E2E71"/>
    <w:rsid w:val="002B0437"/>
    <w:rsid w:val="0042367F"/>
    <w:rsid w:val="004D341D"/>
    <w:rsid w:val="0051081D"/>
    <w:rsid w:val="005A5CD9"/>
    <w:rsid w:val="00773B33"/>
    <w:rsid w:val="007D0ABD"/>
    <w:rsid w:val="00A118F6"/>
    <w:rsid w:val="00A42FC9"/>
    <w:rsid w:val="00A6570A"/>
    <w:rsid w:val="00B92129"/>
    <w:rsid w:val="00D02504"/>
    <w:rsid w:val="00D15E89"/>
    <w:rsid w:val="00EA1190"/>
    <w:rsid w:val="00F6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683B0"/>
  <w15:chartTrackingRefBased/>
  <w15:docId w15:val="{0073BA64-F0E9-9741-BF87-1E5023B7A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5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5CD9"/>
  </w:style>
  <w:style w:type="paragraph" w:styleId="Footer">
    <w:name w:val="footer"/>
    <w:basedOn w:val="Normal"/>
    <w:link w:val="FooterChar"/>
    <w:uiPriority w:val="99"/>
    <w:unhideWhenUsed/>
    <w:rsid w:val="005A5C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5CD9"/>
  </w:style>
  <w:style w:type="paragraph" w:styleId="ListParagraph">
    <w:name w:val="List Paragraph"/>
    <w:basedOn w:val="Normal"/>
    <w:uiPriority w:val="34"/>
    <w:qFormat/>
    <w:rsid w:val="005A5C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3B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B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08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04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9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textbc.ca/dbdesign01/chapter/chapter-sql-dml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pentextbc.ca/dbdesign01/chapter/sql-structured-query-languag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w3schools.com/sql/default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database/121/SQLRF/statements_1001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S. Dekhane</dc:creator>
  <cp:keywords/>
  <dc:description/>
  <cp:lastModifiedBy>Agapitus Iboro</cp:lastModifiedBy>
  <cp:revision>11</cp:revision>
  <dcterms:created xsi:type="dcterms:W3CDTF">2019-06-05T01:21:00Z</dcterms:created>
  <dcterms:modified xsi:type="dcterms:W3CDTF">2019-10-02T16:27:00Z</dcterms:modified>
</cp:coreProperties>
</file>