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FC644" w14:textId="3463D70D" w:rsidR="009D40D2" w:rsidRDefault="00B32AEE" w:rsidP="00B32AEE">
      <w:pPr>
        <w:pStyle w:val="Ttulo1"/>
      </w:pPr>
      <w:r>
        <w:t>Comandos importantes</w:t>
      </w:r>
    </w:p>
    <w:p w14:paraId="5F00FDFD" w14:textId="77777777" w:rsidR="00B32AEE" w:rsidRDefault="00B32AEE"/>
    <w:p w14:paraId="64A86164" w14:textId="77777777" w:rsidR="00B32AEE" w:rsidRDefault="00B32AEE" w:rsidP="00B32AEE">
      <w:r>
        <w:t># 1. INSTALAR FERRAMENTAS</w:t>
      </w:r>
    </w:p>
    <w:p w14:paraId="2AAD321D" w14:textId="77777777" w:rsidR="00B32AEE" w:rsidRDefault="00B32AEE" w:rsidP="00B32AEE"/>
    <w:p w14:paraId="516854E1" w14:textId="77777777" w:rsidR="00B32AEE" w:rsidRDefault="00B32AEE" w:rsidP="00B32AEE">
      <w:r>
        <w:t xml:space="preserve"># Instalar o </w:t>
      </w:r>
      <w:proofErr w:type="spellStart"/>
      <w:r>
        <w:t>Git</w:t>
      </w:r>
      <w:proofErr w:type="spellEnd"/>
    </w:p>
    <w:p w14:paraId="2A8D2D7B" w14:textId="77777777" w:rsidR="00B32AEE" w:rsidRDefault="00B32AEE" w:rsidP="00B32AEE"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git</w:t>
      </w:r>
      <w:proofErr w:type="spellEnd"/>
    </w:p>
    <w:p w14:paraId="05169730" w14:textId="77777777" w:rsidR="00B32AEE" w:rsidRDefault="00B32AEE" w:rsidP="00B32AEE"/>
    <w:p w14:paraId="4EB2B533" w14:textId="77777777" w:rsidR="00B32AEE" w:rsidRDefault="00B32AEE" w:rsidP="00B32AEE">
      <w:r>
        <w:t># Instalar o Docker</w:t>
      </w:r>
    </w:p>
    <w:p w14:paraId="38DE382D" w14:textId="77777777" w:rsidR="00B32AEE" w:rsidRDefault="00B32AEE" w:rsidP="00B32AEE"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docker</w:t>
      </w:r>
      <w:proofErr w:type="spellEnd"/>
    </w:p>
    <w:p w14:paraId="401DD73C" w14:textId="77777777" w:rsidR="00B32AEE" w:rsidRDefault="00B32AEE" w:rsidP="00B32AEE"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14:paraId="53D6FE2D" w14:textId="77777777" w:rsidR="00B32AEE" w:rsidRDefault="00B32AEE" w:rsidP="00B32AEE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docker</w:t>
      </w:r>
      <w:proofErr w:type="spellEnd"/>
      <w:r>
        <w:t xml:space="preserve"> ec2-user # Requer reconectar ao terminal</w:t>
      </w:r>
    </w:p>
    <w:p w14:paraId="79E1D4F8" w14:textId="77777777" w:rsidR="00B32AEE" w:rsidRDefault="00B32AEE" w:rsidP="00B32AEE"/>
    <w:p w14:paraId="67B41904" w14:textId="77777777" w:rsidR="00B32AEE" w:rsidRDefault="00B32AEE" w:rsidP="00B32AEE">
      <w:r>
        <w:t xml:space="preserve"># Instalar o Docker </w:t>
      </w:r>
      <w:proofErr w:type="spellStart"/>
      <w:r>
        <w:t>Compose</w:t>
      </w:r>
      <w:proofErr w:type="spellEnd"/>
    </w:p>
    <w:p w14:paraId="03309017" w14:textId="77777777" w:rsidR="00B32AEE" w:rsidRDefault="00B32AEE" w:rsidP="00B32AEE">
      <w:proofErr w:type="spellStart"/>
      <w:r>
        <w:t>sudo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-L "https://github.com/docker/compose/releases/latest/download/docker-compose-$(uname -</w:t>
      </w:r>
      <w:proofErr w:type="gramStart"/>
      <w:r>
        <w:t>s )</w:t>
      </w:r>
      <w:proofErr w:type="gramEnd"/>
      <w:r>
        <w:t>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docker-compose</w:t>
      </w:r>
      <w:proofErr w:type="spellEnd"/>
    </w:p>
    <w:p w14:paraId="79146977" w14:textId="77777777" w:rsidR="00B32AEE" w:rsidRDefault="00B32AEE" w:rsidP="00B32AEE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docker-compose</w:t>
      </w:r>
      <w:proofErr w:type="spellEnd"/>
    </w:p>
    <w:p w14:paraId="1F1EF365" w14:textId="77777777" w:rsidR="00B32AEE" w:rsidRDefault="00B32AEE" w:rsidP="00B32AEE"/>
    <w:p w14:paraId="016C2929" w14:textId="77777777" w:rsidR="00B32AEE" w:rsidRDefault="00B32AEE" w:rsidP="00B32AEE"/>
    <w:p w14:paraId="2D73B79A" w14:textId="77777777" w:rsidR="00B32AEE" w:rsidRDefault="00B32AEE" w:rsidP="00B32AEE">
      <w:r>
        <w:t># 2. FAZER O DEPLOY DA APLICAÇÃO</w:t>
      </w:r>
    </w:p>
    <w:p w14:paraId="4B576124" w14:textId="77777777" w:rsidR="00B32AEE" w:rsidRDefault="00B32AEE" w:rsidP="00B32AEE"/>
    <w:p w14:paraId="72369162" w14:textId="77777777" w:rsidR="00B32AEE" w:rsidRDefault="00B32AEE" w:rsidP="00B32AEE">
      <w:r>
        <w:t># Baixar o código do GitHub</w:t>
      </w:r>
    </w:p>
    <w:p w14:paraId="327442F4" w14:textId="77777777" w:rsidR="00B32AEE" w:rsidRDefault="00B32AEE" w:rsidP="00B32AEE">
      <w:proofErr w:type="spellStart"/>
      <w:r>
        <w:t>git</w:t>
      </w:r>
      <w:proofErr w:type="spellEnd"/>
      <w:r>
        <w:t xml:space="preserve"> clone https://github.com/agozie1/projeto-backend.git</w:t>
      </w:r>
    </w:p>
    <w:p w14:paraId="31396947" w14:textId="77777777" w:rsidR="00B32AEE" w:rsidRDefault="00B32AEE" w:rsidP="00B32AEE"/>
    <w:p w14:paraId="02888C15" w14:textId="77777777" w:rsidR="00B32AEE" w:rsidRDefault="00B32AEE" w:rsidP="00B32AEE">
      <w:r>
        <w:t># Navegar para a pasta correta</w:t>
      </w:r>
    </w:p>
    <w:p w14:paraId="4B72B973" w14:textId="77777777" w:rsidR="00B32AEE" w:rsidRDefault="00B32AEE" w:rsidP="00B32AEE">
      <w:proofErr w:type="spellStart"/>
      <w:r>
        <w:t>cd</w:t>
      </w:r>
      <w:proofErr w:type="spellEnd"/>
      <w:r>
        <w:t xml:space="preserve"> projeto-</w:t>
      </w:r>
      <w:proofErr w:type="spellStart"/>
      <w:r>
        <w:t>backend</w:t>
      </w:r>
      <w:proofErr w:type="spellEnd"/>
      <w:r>
        <w:t>/</w:t>
      </w:r>
      <w:proofErr w:type="spellStart"/>
      <w:r>
        <w:t>project</w:t>
      </w:r>
      <w:proofErr w:type="spellEnd"/>
    </w:p>
    <w:p w14:paraId="0B4156FC" w14:textId="77777777" w:rsidR="00B32AEE" w:rsidRDefault="00B32AEE" w:rsidP="00B32AEE"/>
    <w:p w14:paraId="64B2C2BC" w14:textId="77777777" w:rsidR="00B32AEE" w:rsidRDefault="00B32AEE" w:rsidP="00B32AEE">
      <w:r>
        <w:t xml:space="preserve"># Subir as aplicações com Docker </w:t>
      </w:r>
      <w:proofErr w:type="spellStart"/>
      <w:r>
        <w:t>Compose</w:t>
      </w:r>
      <w:proofErr w:type="spellEnd"/>
    </w:p>
    <w:p w14:paraId="38E58130" w14:textId="77777777" w:rsidR="00B32AEE" w:rsidRDefault="00B32AEE" w:rsidP="00B32AEE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--build -d</w:t>
      </w:r>
    </w:p>
    <w:p w14:paraId="5799CE93" w14:textId="77777777" w:rsidR="00B32AEE" w:rsidRDefault="00B32AEE" w:rsidP="00B32AEE"/>
    <w:p w14:paraId="4296C9D3" w14:textId="77777777" w:rsidR="00B32AEE" w:rsidRDefault="00B32AEE" w:rsidP="00B32AEE"/>
    <w:p w14:paraId="2DC97720" w14:textId="77777777" w:rsidR="00B32AEE" w:rsidRDefault="00B32AEE" w:rsidP="00B32AEE">
      <w:r>
        <w:lastRenderedPageBreak/>
        <w:t># 3. GERENCIAR E VERIFICAR</w:t>
      </w:r>
    </w:p>
    <w:p w14:paraId="24EBC771" w14:textId="77777777" w:rsidR="00B32AEE" w:rsidRDefault="00B32AEE" w:rsidP="00B32AEE"/>
    <w:p w14:paraId="044EF21A" w14:textId="77777777" w:rsidR="00B32AEE" w:rsidRDefault="00B32AEE" w:rsidP="00B32AEE">
      <w:r>
        <w:t># Ver os contêineres que estão rodando</w:t>
      </w:r>
    </w:p>
    <w:p w14:paraId="63AA7DD3" w14:textId="77777777" w:rsidR="00B32AEE" w:rsidRDefault="00B32AEE" w:rsidP="00B32AEE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1EA9F234" w14:textId="77777777" w:rsidR="00B32AEE" w:rsidRDefault="00B32AEE" w:rsidP="00B32AEE">
      <w:r>
        <w:t># ou</w:t>
      </w:r>
    </w:p>
    <w:p w14:paraId="78BD739A" w14:textId="77777777" w:rsidR="00B32AEE" w:rsidRDefault="00B32AEE" w:rsidP="00B32AEE">
      <w:proofErr w:type="spellStart"/>
      <w:r>
        <w:t>docker-compose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1708DC6D" w14:textId="77777777" w:rsidR="00B32AEE" w:rsidRDefault="00B32AEE" w:rsidP="00B32AEE"/>
    <w:p w14:paraId="49FCF047" w14:textId="77777777" w:rsidR="00B32AEE" w:rsidRDefault="00B32AEE" w:rsidP="00B32AEE">
      <w:r>
        <w:t xml:space="preserve"># Ver os logs de um contêiner (ótimo para achar </w:t>
      </w:r>
      <w:proofErr w:type="gramStart"/>
      <w:r>
        <w:t>erros )</w:t>
      </w:r>
      <w:proofErr w:type="gramEnd"/>
    </w:p>
    <w:p w14:paraId="079AB3DB" w14:textId="77777777" w:rsidR="00B32AEE" w:rsidRDefault="00B32AEE" w:rsidP="00B32AEE">
      <w:proofErr w:type="spellStart"/>
      <w:r>
        <w:t>docker-compose</w:t>
      </w:r>
      <w:proofErr w:type="spellEnd"/>
      <w:r>
        <w:t xml:space="preserve"> logs </w:t>
      </w:r>
      <w:proofErr w:type="spellStart"/>
      <w:r>
        <w:t>frontend</w:t>
      </w:r>
      <w:proofErr w:type="spellEnd"/>
    </w:p>
    <w:p w14:paraId="54F286CA" w14:textId="77777777" w:rsidR="00B32AEE" w:rsidRDefault="00B32AEE" w:rsidP="00B32AEE">
      <w:proofErr w:type="spellStart"/>
      <w:r>
        <w:t>docker-compose</w:t>
      </w:r>
      <w:proofErr w:type="spellEnd"/>
      <w:r>
        <w:t xml:space="preserve"> logs </w:t>
      </w:r>
      <w:proofErr w:type="spellStart"/>
      <w:r>
        <w:t>backend</w:t>
      </w:r>
      <w:proofErr w:type="spellEnd"/>
    </w:p>
    <w:p w14:paraId="7729CFFE" w14:textId="77777777" w:rsidR="00B32AEE" w:rsidRDefault="00B32AEE" w:rsidP="00B32AEE"/>
    <w:p w14:paraId="1A1D3099" w14:textId="77777777" w:rsidR="00B32AEE" w:rsidRDefault="00B32AEE" w:rsidP="00B32AEE">
      <w:r>
        <w:t xml:space="preserve"># Parar e remover os contêineres, redes e volumes criados pelo </w:t>
      </w:r>
      <w:proofErr w:type="spellStart"/>
      <w:r>
        <w:t>compose</w:t>
      </w:r>
      <w:proofErr w:type="spellEnd"/>
    </w:p>
    <w:p w14:paraId="6CDE11A8" w14:textId="77777777" w:rsidR="00B32AEE" w:rsidRDefault="00B32AEE" w:rsidP="00B32AEE">
      <w:r>
        <w:t># (Execute este comando quando terminar tudo)</w:t>
      </w:r>
    </w:p>
    <w:p w14:paraId="1D43FA98" w14:textId="1E583D17" w:rsidR="00B32AEE" w:rsidRDefault="00B32AEE" w:rsidP="00B32AEE"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291C2249" w14:textId="77777777" w:rsidR="003F14E7" w:rsidRDefault="003F14E7" w:rsidP="00B32AEE"/>
    <w:p w14:paraId="5FD589AD" w14:textId="2F7B4728" w:rsidR="003F14E7" w:rsidRDefault="003F14E7" w:rsidP="00B32AEE">
      <w:hyperlink r:id="rId5" w:tgtFrame="_blank" w:history="1">
        <w:r w:rsidRPr="003F14E7">
          <w:rPr>
            <w:rStyle w:val="Hyperlink"/>
            <w:b/>
            <w:bCs/>
          </w:rPr>
          <w:t>http://34.204.108.70:8080</w:t>
        </w:r>
      </w:hyperlink>
    </w:p>
    <w:p w14:paraId="3B7C9E6B" w14:textId="77777777" w:rsidR="0015386F" w:rsidRDefault="0015386F" w:rsidP="00B32AEE"/>
    <w:p w14:paraId="561D6BF5" w14:textId="77777777" w:rsidR="0015386F" w:rsidRPr="0015386F" w:rsidRDefault="0015386F" w:rsidP="0015386F">
      <w:r w:rsidRPr="0015386F">
        <w:t>"Durante a implementação, enfrentei desafios práticos com o ambiente de laboratório (</w:t>
      </w:r>
      <w:proofErr w:type="spellStart"/>
      <w:r w:rsidRPr="0015386F">
        <w:t>voclabs</w:t>
      </w:r>
      <w:proofErr w:type="spellEnd"/>
      <w:r w:rsidRPr="0015386F">
        <w:t>), especificamente restrições de permissão (</w:t>
      </w:r>
      <w:proofErr w:type="spellStart"/>
      <w:r w:rsidRPr="0015386F">
        <w:t>iam:CreateRole</w:t>
      </w:r>
      <w:proofErr w:type="spellEnd"/>
      <w:r w:rsidRPr="0015386F">
        <w:t xml:space="preserve">) que impediram o acesso à instância na </w:t>
      </w:r>
      <w:proofErr w:type="spellStart"/>
      <w:r w:rsidRPr="0015386F">
        <w:t>sub-rede</w:t>
      </w:r>
      <w:proofErr w:type="spellEnd"/>
      <w:r w:rsidRPr="0015386F">
        <w:t xml:space="preserve"> privada via </w:t>
      </w:r>
      <w:proofErr w:type="spellStart"/>
      <w:r w:rsidRPr="0015386F">
        <w:t>Session</w:t>
      </w:r>
      <w:proofErr w:type="spellEnd"/>
      <w:r w:rsidRPr="0015386F">
        <w:t xml:space="preserve"> Manager."</w:t>
      </w:r>
    </w:p>
    <w:p w14:paraId="41C366A1" w14:textId="77777777" w:rsidR="0015386F" w:rsidRPr="0015386F" w:rsidRDefault="0015386F" w:rsidP="0015386F">
      <w:pPr>
        <w:numPr>
          <w:ilvl w:val="0"/>
          <w:numId w:val="1"/>
        </w:numPr>
      </w:pPr>
      <w:r w:rsidRPr="0015386F">
        <w:rPr>
          <w:b/>
          <w:bCs/>
        </w:rPr>
        <w:t>"A Solução Adotada:</w:t>
      </w:r>
      <w:r w:rsidRPr="0015386F">
        <w:t> Para garantir a funcionalidade e a entrega do projeto, adaptei a arquitetura. Consolidei ambas as aplicações (front-</w:t>
      </w:r>
      <w:proofErr w:type="spellStart"/>
      <w:r w:rsidRPr="0015386F">
        <w:t>end</w:t>
      </w:r>
      <w:proofErr w:type="spellEnd"/>
      <w:r w:rsidRPr="0015386F">
        <w:t xml:space="preserve"> e </w:t>
      </w:r>
      <w:proofErr w:type="spellStart"/>
      <w:r w:rsidRPr="0015386F">
        <w:t>back-end</w:t>
      </w:r>
      <w:proofErr w:type="spellEnd"/>
      <w:r w:rsidRPr="0015386F">
        <w:t>) na </w:t>
      </w:r>
      <w:r w:rsidRPr="0015386F">
        <w:rPr>
          <w:b/>
          <w:bCs/>
        </w:rPr>
        <w:t xml:space="preserve">mesma instância EC2, localizada na </w:t>
      </w:r>
      <w:proofErr w:type="spellStart"/>
      <w:r w:rsidRPr="0015386F">
        <w:rPr>
          <w:b/>
          <w:bCs/>
        </w:rPr>
        <w:t>sub-rede</w:t>
      </w:r>
      <w:proofErr w:type="spellEnd"/>
      <w:r w:rsidRPr="0015386F">
        <w:rPr>
          <w:b/>
          <w:bCs/>
        </w:rPr>
        <w:t xml:space="preserve"> pública</w:t>
      </w:r>
      <w:r w:rsidRPr="0015386F">
        <w:t>."</w:t>
      </w:r>
    </w:p>
    <w:p w14:paraId="0044F30D" w14:textId="77777777" w:rsidR="0015386F" w:rsidRPr="0015386F" w:rsidRDefault="0015386F" w:rsidP="0015386F">
      <w:pPr>
        <w:numPr>
          <w:ilvl w:val="0"/>
          <w:numId w:val="1"/>
        </w:numPr>
      </w:pPr>
      <w:r w:rsidRPr="0015386F">
        <w:rPr>
          <w:b/>
          <w:bCs/>
        </w:rPr>
        <w:t>"Como a Segurança foi Mantida:</w:t>
      </w:r>
      <w:r w:rsidRPr="0015386F">
        <w:t> Mesmo rodando na mesma instância, a comunicação entre os contêineres foi gerenciada pelo </w:t>
      </w:r>
      <w:r w:rsidRPr="0015386F">
        <w:rPr>
          <w:b/>
          <w:bCs/>
        </w:rPr>
        <w:t xml:space="preserve">Docker </w:t>
      </w:r>
      <w:proofErr w:type="spellStart"/>
      <w:r w:rsidRPr="0015386F">
        <w:rPr>
          <w:b/>
          <w:bCs/>
        </w:rPr>
        <w:t>Compose</w:t>
      </w:r>
      <w:proofErr w:type="spellEnd"/>
      <w:r w:rsidRPr="0015386F">
        <w:t xml:space="preserve">, que cria sua própria rede virtual interna. O </w:t>
      </w:r>
      <w:proofErr w:type="spellStart"/>
      <w:r w:rsidRPr="0015386F">
        <w:t>back-end</w:t>
      </w:r>
      <w:proofErr w:type="spellEnd"/>
      <w:r w:rsidRPr="0015386F">
        <w:t xml:space="preserve"> continua não exposto diretamente à internet, pois apenas a porta </w:t>
      </w:r>
      <w:r w:rsidRPr="0015386F">
        <w:rPr>
          <w:b/>
          <w:bCs/>
        </w:rPr>
        <w:t>8080</w:t>
      </w:r>
      <w:r w:rsidRPr="0015386F">
        <w:t> do front-</w:t>
      </w:r>
      <w:proofErr w:type="spellStart"/>
      <w:r w:rsidRPr="0015386F">
        <w:t>end</w:t>
      </w:r>
      <w:proofErr w:type="spellEnd"/>
      <w:r w:rsidRPr="0015386F">
        <w:t xml:space="preserve"> foi liberada no Grupo de Segurança. A porta </w:t>
      </w:r>
      <w:r w:rsidRPr="0015386F">
        <w:rPr>
          <w:b/>
          <w:bCs/>
        </w:rPr>
        <w:t>25000</w:t>
      </w:r>
      <w:r w:rsidRPr="0015386F">
        <w:t xml:space="preserve"> do </w:t>
      </w:r>
      <w:proofErr w:type="spellStart"/>
      <w:r w:rsidRPr="0015386F">
        <w:t>back-end</w:t>
      </w:r>
      <w:proofErr w:type="spellEnd"/>
      <w:r w:rsidRPr="0015386F">
        <w:t xml:space="preserve"> só é acessível de dentro da instância, pelo contêiner do front-end."</w:t>
      </w:r>
    </w:p>
    <w:p w14:paraId="6B3ACC1A" w14:textId="77777777" w:rsidR="00846805" w:rsidRPr="00846805" w:rsidRDefault="00846805" w:rsidP="00846805">
      <w:r w:rsidRPr="00846805">
        <w:t>Enquanto você explica, tenha as abas do console da AWS prontas para mostrar:</w:t>
      </w:r>
    </w:p>
    <w:p w14:paraId="49B4E579" w14:textId="77777777" w:rsidR="00846805" w:rsidRPr="00846805" w:rsidRDefault="00846805" w:rsidP="00846805">
      <w:pPr>
        <w:numPr>
          <w:ilvl w:val="0"/>
          <w:numId w:val="2"/>
        </w:numPr>
      </w:pPr>
      <w:r w:rsidRPr="00846805">
        <w:rPr>
          <w:b/>
          <w:bCs/>
        </w:rPr>
        <w:t>Mostre o Painel de Instâncias:</w:t>
      </w:r>
      <w:r w:rsidRPr="00846805">
        <w:t> Aponte para a sua instância projeto_1_instanciaWeb e mostre que ela tem um IP Público.</w:t>
      </w:r>
    </w:p>
    <w:p w14:paraId="3BD43FAE" w14:textId="77777777" w:rsidR="00846805" w:rsidRPr="00846805" w:rsidRDefault="00846805" w:rsidP="00846805">
      <w:pPr>
        <w:numPr>
          <w:ilvl w:val="0"/>
          <w:numId w:val="2"/>
        </w:numPr>
      </w:pPr>
      <w:r w:rsidRPr="00846805">
        <w:rPr>
          <w:b/>
          <w:bCs/>
        </w:rPr>
        <w:t>Clique na Instância e Vá para a Aba "Segurança":</w:t>
      </w:r>
      <w:r w:rsidRPr="00846805">
        <w:t> Mostre o Grupo de Segurança associado a ela.</w:t>
      </w:r>
    </w:p>
    <w:p w14:paraId="589BBF31" w14:textId="77777777" w:rsidR="00846805" w:rsidRPr="00846805" w:rsidRDefault="00846805" w:rsidP="00846805">
      <w:pPr>
        <w:numPr>
          <w:ilvl w:val="0"/>
          <w:numId w:val="2"/>
        </w:numPr>
      </w:pPr>
      <w:r w:rsidRPr="00846805">
        <w:rPr>
          <w:b/>
          <w:bCs/>
        </w:rPr>
        <w:lastRenderedPageBreak/>
        <w:t>Clique no Grupo de Segurança:</w:t>
      </w:r>
      <w:r w:rsidRPr="00846805">
        <w:t> Vá para a aba </w:t>
      </w:r>
      <w:r w:rsidRPr="00846805">
        <w:rPr>
          <w:b/>
          <w:bCs/>
        </w:rPr>
        <w:t>"Regras de entrada"</w:t>
      </w:r>
      <w:r w:rsidRPr="00846805">
        <w:t> e mostre ao vivo a regra da porta </w:t>
      </w:r>
      <w:r w:rsidRPr="00846805">
        <w:rPr>
          <w:b/>
          <w:bCs/>
        </w:rPr>
        <w:t>8080</w:t>
      </w:r>
      <w:r w:rsidRPr="00846805">
        <w:t> com origem 0.0.0.0/0. Diga: </w:t>
      </w:r>
      <w:r w:rsidRPr="00846805">
        <w:rPr>
          <w:b/>
          <w:bCs/>
        </w:rPr>
        <w:t>"É esta regra aqui que permite que a aplicação seja acessada pelo navegador."</w:t>
      </w:r>
    </w:p>
    <w:p w14:paraId="6A02917E" w14:textId="77777777" w:rsidR="00846805" w:rsidRPr="00846805" w:rsidRDefault="00846805" w:rsidP="00846805">
      <w:pPr>
        <w:numPr>
          <w:ilvl w:val="0"/>
          <w:numId w:val="2"/>
        </w:numPr>
      </w:pPr>
      <w:r w:rsidRPr="00846805">
        <w:rPr>
          <w:b/>
          <w:bCs/>
        </w:rPr>
        <w:t>Mostre a Aplicação Funcionando:</w:t>
      </w:r>
      <w:r w:rsidRPr="00846805">
        <w:t> Alterne para a aba do navegador com a sua aplicação rodando no IP público e porta 8080.</w:t>
      </w:r>
    </w:p>
    <w:p w14:paraId="7F946EAE" w14:textId="77777777" w:rsidR="00846805" w:rsidRPr="00846805" w:rsidRDefault="00846805" w:rsidP="00846805">
      <w:r w:rsidRPr="00846805">
        <w:t xml:space="preserve">Ao apresentar dessa forma, você não só mostra o que fez, mas também demonstra que entende os </w:t>
      </w:r>
      <w:r w:rsidRPr="00846805">
        <w:rPr>
          <w:b/>
          <w:bCs/>
        </w:rPr>
        <w:t>porquês</w:t>
      </w:r>
      <w:r w:rsidRPr="00846805">
        <w:t>, que sabe a diferença entre a arquitetura ideal e a solução prática que precisou implementar, e que domina os conceitos de segurança em nuvem. Isso impressiona muito mais do que apenas dizer "eu fiz".</w:t>
      </w:r>
    </w:p>
    <w:p w14:paraId="53D8D4FF" w14:textId="77777777" w:rsidR="0015386F" w:rsidRPr="0015386F" w:rsidRDefault="0015386F" w:rsidP="00B32AEE"/>
    <w:sectPr w:rsidR="0015386F" w:rsidRPr="0015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71A6B"/>
    <w:multiLevelType w:val="multilevel"/>
    <w:tmpl w:val="3BC2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130C6"/>
    <w:multiLevelType w:val="multilevel"/>
    <w:tmpl w:val="CD3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7226">
    <w:abstractNumId w:val="1"/>
  </w:num>
  <w:num w:numId="2" w16cid:durableId="17145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E"/>
    <w:rsid w:val="0015386F"/>
    <w:rsid w:val="003F14E7"/>
    <w:rsid w:val="005F18EF"/>
    <w:rsid w:val="006A43F6"/>
    <w:rsid w:val="0081560D"/>
    <w:rsid w:val="00846805"/>
    <w:rsid w:val="008A10BF"/>
    <w:rsid w:val="009D40D2"/>
    <w:rsid w:val="00A444FC"/>
    <w:rsid w:val="00B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D1DC"/>
  <w15:chartTrackingRefBased/>
  <w15:docId w15:val="{0AC66EF8-4D6B-4871-9EB0-F99331D0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A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A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A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A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A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A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A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A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A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A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F14E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4.204.108.70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453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Solimar Nunes</dc:creator>
  <cp:keywords/>
  <dc:description/>
  <cp:lastModifiedBy>Solimar Nunes</cp:lastModifiedBy>
  <cp:revision>4</cp:revision>
  <dcterms:created xsi:type="dcterms:W3CDTF">2025-09-22T20:21:00Z</dcterms:created>
  <dcterms:modified xsi:type="dcterms:W3CDTF">2025-10-06T20:01:00Z</dcterms:modified>
</cp:coreProperties>
</file>