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4C12" w:rsidRDefault="000C4C12">
      <w:pPr>
        <w:widowControl w:val="0"/>
        <w:pBdr>
          <w:top w:val="nil"/>
          <w:left w:val="nil"/>
          <w:bottom w:val="nil"/>
          <w:right w:val="nil"/>
          <w:between w:val="nil"/>
        </w:pBdr>
        <w:spacing w:after="0" w:line="276" w:lineRule="auto"/>
        <w:jc w:val="left"/>
      </w:pPr>
    </w:p>
    <w:p w:rsidR="000C4C12" w:rsidRDefault="00DF1A3D">
      <w:pPr>
        <w:spacing w:before="1080"/>
        <w:jc w:val="center"/>
        <w:rPr>
          <w:sz w:val="26"/>
          <w:szCs w:val="26"/>
        </w:rPr>
      </w:pPr>
      <w:r>
        <w:rPr>
          <w:noProof/>
          <w:sz w:val="24"/>
          <w:szCs w:val="24"/>
          <w:lang w:eastAsia="es-AR"/>
        </w:rPr>
        <w:drawing>
          <wp:inline distT="0" distB="0" distL="0" distR="0">
            <wp:extent cx="2124075" cy="2124075"/>
            <wp:effectExtent l="0" t="0" r="0" b="0"/>
            <wp:docPr id="13" name="image1.jpg" descr="I:\MAG\Imagen y Diseño\UNSJ\uni_NEW.jpg"/>
            <wp:cNvGraphicFramePr/>
            <a:graphic xmlns:a="http://schemas.openxmlformats.org/drawingml/2006/main">
              <a:graphicData uri="http://schemas.openxmlformats.org/drawingml/2006/picture">
                <pic:pic xmlns:pic="http://schemas.openxmlformats.org/drawingml/2006/picture">
                  <pic:nvPicPr>
                    <pic:cNvPr id="0" name="image1.jpg" descr="I:\MAG\Imagen y Diseño\UNSJ\uni_NEW.jpg"/>
                    <pic:cNvPicPr preferRelativeResize="0"/>
                  </pic:nvPicPr>
                  <pic:blipFill>
                    <a:blip r:embed="rId9"/>
                    <a:srcRect/>
                    <a:stretch>
                      <a:fillRect/>
                    </a:stretch>
                  </pic:blipFill>
                  <pic:spPr>
                    <a:xfrm>
                      <a:off x="0" y="0"/>
                      <a:ext cx="2124075" cy="2124075"/>
                    </a:xfrm>
                    <a:prstGeom prst="rect">
                      <a:avLst/>
                    </a:prstGeom>
                    <a:ln/>
                  </pic:spPr>
                </pic:pic>
              </a:graphicData>
            </a:graphic>
          </wp:inline>
        </w:drawing>
      </w:r>
    </w:p>
    <w:p w:rsidR="000C4C12" w:rsidRDefault="00DF1A3D">
      <w:pPr>
        <w:spacing w:before="720"/>
        <w:jc w:val="center"/>
        <w:rPr>
          <w:b/>
          <w:sz w:val="28"/>
          <w:szCs w:val="28"/>
        </w:rPr>
      </w:pPr>
      <w:r>
        <w:rPr>
          <w:b/>
          <w:sz w:val="28"/>
          <w:szCs w:val="28"/>
        </w:rPr>
        <w:t>DEPARTAMENTO DE ELECTRÓNICA Y AUTOMÁTICA</w:t>
      </w:r>
    </w:p>
    <w:p w:rsidR="000C4C12" w:rsidRDefault="00DF1A3D">
      <w:pPr>
        <w:jc w:val="center"/>
        <w:rPr>
          <w:b/>
        </w:rPr>
      </w:pPr>
      <w:r>
        <w:rPr>
          <w:b/>
        </w:rPr>
        <w:t>FACULTAD DE INGENIERÍA – UNIVERSIDAD NACIONAL DE SAN JUAN</w:t>
      </w:r>
    </w:p>
    <w:p w:rsidR="000C4C12" w:rsidRDefault="00DF1A3D">
      <w:pPr>
        <w:spacing w:before="720"/>
        <w:jc w:val="center"/>
        <w:rPr>
          <w:sz w:val="24"/>
          <w:szCs w:val="24"/>
        </w:rPr>
      </w:pPr>
      <w:r>
        <w:rPr>
          <w:sz w:val="24"/>
          <w:szCs w:val="24"/>
        </w:rPr>
        <w:t>Informe de Práctica N°</w:t>
      </w:r>
      <w:r w:rsidR="00045273">
        <w:rPr>
          <w:sz w:val="24"/>
          <w:szCs w:val="24"/>
        </w:rPr>
        <w:t>1</w:t>
      </w:r>
    </w:p>
    <w:p w:rsidR="000C4C12" w:rsidRDefault="00757797">
      <w:pPr>
        <w:jc w:val="center"/>
        <w:rPr>
          <w:sz w:val="26"/>
          <w:szCs w:val="26"/>
        </w:rPr>
      </w:pPr>
      <w:r>
        <w:rPr>
          <w:sz w:val="26"/>
          <w:szCs w:val="26"/>
        </w:rPr>
        <w:t>LAZO DE CONTROL IMPLEMENTADO EN UN MICROCONTROLADOR</w:t>
      </w:r>
    </w:p>
    <w:p w:rsidR="000C4C12" w:rsidRDefault="00DF1A3D">
      <w:pPr>
        <w:spacing w:before="960"/>
        <w:jc w:val="center"/>
        <w:rPr>
          <w:sz w:val="26"/>
          <w:szCs w:val="26"/>
        </w:rPr>
      </w:pPr>
      <w:r>
        <w:rPr>
          <w:b/>
          <w:sz w:val="26"/>
          <w:szCs w:val="26"/>
        </w:rPr>
        <w:t>Asignatura:</w:t>
      </w:r>
      <w:r>
        <w:rPr>
          <w:sz w:val="26"/>
          <w:szCs w:val="26"/>
        </w:rPr>
        <w:t xml:space="preserve"> </w:t>
      </w:r>
      <w:r w:rsidR="00045273">
        <w:rPr>
          <w:sz w:val="26"/>
          <w:szCs w:val="26"/>
        </w:rPr>
        <w:t>SISTEMAS PARA CONTROL</w:t>
      </w:r>
    </w:p>
    <w:p w:rsidR="000C4C12" w:rsidRDefault="00DF1A3D">
      <w:pPr>
        <w:jc w:val="center"/>
        <w:rPr>
          <w:b/>
          <w:sz w:val="26"/>
          <w:szCs w:val="26"/>
        </w:rPr>
      </w:pPr>
      <w:r>
        <w:rPr>
          <w:b/>
          <w:sz w:val="26"/>
          <w:szCs w:val="26"/>
        </w:rPr>
        <w:t>Ingeniería Electrónica</w:t>
      </w:r>
    </w:p>
    <w:p w:rsidR="000C4C12" w:rsidRDefault="000C4C12">
      <w:pPr>
        <w:jc w:val="center"/>
        <w:rPr>
          <w:b/>
          <w:sz w:val="26"/>
          <w:szCs w:val="26"/>
        </w:rPr>
      </w:pPr>
    </w:p>
    <w:p w:rsidR="000C4C12" w:rsidRDefault="000C4C12">
      <w:pPr>
        <w:jc w:val="center"/>
        <w:rPr>
          <w:b/>
          <w:sz w:val="26"/>
          <w:szCs w:val="26"/>
        </w:rPr>
      </w:pPr>
    </w:p>
    <w:p w:rsidR="000C4C12" w:rsidRDefault="00045273">
      <w:pPr>
        <w:spacing w:before="720"/>
        <w:jc w:val="center"/>
        <w:rPr>
          <w:b/>
          <w:i/>
          <w:sz w:val="24"/>
          <w:szCs w:val="24"/>
        </w:rPr>
      </w:pPr>
      <w:r>
        <w:rPr>
          <w:b/>
          <w:i/>
          <w:sz w:val="24"/>
          <w:szCs w:val="24"/>
        </w:rPr>
        <w:t>Autor</w:t>
      </w:r>
      <w:r w:rsidR="00DF1A3D">
        <w:rPr>
          <w:b/>
          <w:i/>
          <w:sz w:val="24"/>
          <w:szCs w:val="24"/>
        </w:rPr>
        <w:t>:</w:t>
      </w:r>
    </w:p>
    <w:p w:rsidR="000C4C12" w:rsidRDefault="00DF1A3D">
      <w:pPr>
        <w:jc w:val="center"/>
        <w:rPr>
          <w:i/>
          <w:sz w:val="24"/>
          <w:szCs w:val="24"/>
        </w:rPr>
      </w:pPr>
      <w:r>
        <w:rPr>
          <w:i/>
          <w:sz w:val="24"/>
          <w:szCs w:val="24"/>
        </w:rPr>
        <w:t>Avila, Juan Agustin – Registro 26076</w:t>
      </w:r>
    </w:p>
    <w:p w:rsidR="000C4C12" w:rsidRPr="00045273" w:rsidRDefault="000C4C12">
      <w:pPr>
        <w:spacing w:before="480"/>
        <w:jc w:val="center"/>
        <w:rPr>
          <w:b/>
          <w:sz w:val="24"/>
          <w:szCs w:val="24"/>
          <w:u w:val="single"/>
        </w:rPr>
      </w:pPr>
    </w:p>
    <w:p w:rsidR="000C4C12" w:rsidRDefault="00045273">
      <w:pPr>
        <w:spacing w:before="480"/>
        <w:jc w:val="center"/>
        <w:rPr>
          <w:b/>
          <w:sz w:val="24"/>
          <w:szCs w:val="24"/>
        </w:rPr>
      </w:pPr>
      <w:r>
        <w:rPr>
          <w:b/>
          <w:sz w:val="24"/>
          <w:szCs w:val="24"/>
        </w:rPr>
        <w:t>2</w:t>
      </w:r>
      <w:r w:rsidR="00DF1A3D">
        <w:rPr>
          <w:b/>
          <w:sz w:val="24"/>
          <w:szCs w:val="24"/>
        </w:rPr>
        <w:t>º Semestre</w:t>
      </w:r>
    </w:p>
    <w:p w:rsidR="000C4C12" w:rsidRDefault="00045273">
      <w:pPr>
        <w:jc w:val="center"/>
        <w:rPr>
          <w:b/>
          <w:sz w:val="24"/>
          <w:szCs w:val="24"/>
        </w:rPr>
        <w:sectPr w:rsidR="000C4C12">
          <w:headerReference w:type="even" r:id="rId10"/>
          <w:headerReference w:type="default" r:id="rId11"/>
          <w:pgSz w:w="11907" w:h="16840"/>
          <w:pgMar w:top="1418" w:right="1418" w:bottom="1418" w:left="1418" w:header="709" w:footer="709" w:gutter="0"/>
          <w:pgNumType w:start="1"/>
          <w:cols w:space="720" w:equalWidth="0">
            <w:col w:w="8838"/>
          </w:cols>
          <w:titlePg/>
        </w:sectPr>
      </w:pPr>
      <w:r>
        <w:rPr>
          <w:b/>
          <w:sz w:val="24"/>
          <w:szCs w:val="24"/>
        </w:rPr>
        <w:t>Año 2020</w:t>
      </w:r>
    </w:p>
    <w:p w:rsidR="00E6765F" w:rsidRDefault="00491FCF" w:rsidP="00491FCF">
      <w:pPr>
        <w:pStyle w:val="Ttulo1"/>
      </w:pPr>
      <w:r>
        <w:lastRenderedPageBreak/>
        <w:t>Introducción</w:t>
      </w:r>
    </w:p>
    <w:p w:rsidR="00491FCF" w:rsidRDefault="00491FCF" w:rsidP="00491FCF">
      <w:r>
        <w:t>En la siguiente práctica se realizará la aplicación de un sensor resistivo tipo potenciómetro en un lazo de control para el control de posición de un motor DC, tomando de referencia la posición en un eje de un smartphone. El control se realizará con la implementación de un controlador PID en una placa de desarrollo arduino UNO.</w:t>
      </w:r>
    </w:p>
    <w:p w:rsidR="00491FCF" w:rsidRDefault="00491FCF" w:rsidP="00491FCF"/>
    <w:p w:rsidR="00491FCF" w:rsidRDefault="00491FCF" w:rsidP="00491FCF">
      <w:pPr>
        <w:pStyle w:val="Ttulo1"/>
      </w:pPr>
      <w:r>
        <w:t>Desarrollo</w:t>
      </w:r>
    </w:p>
    <w:p w:rsidR="00491FCF" w:rsidRDefault="00491FCF" w:rsidP="00491FCF">
      <w:r>
        <w:t>El diagrama de bloques a implementar es el siguiente:</w:t>
      </w:r>
    </w:p>
    <w:p w:rsidR="00491FCF" w:rsidRDefault="00491FCF" w:rsidP="00491FCF">
      <w:r>
        <w:rPr>
          <w:noProof/>
          <w:lang w:eastAsia="es-AR"/>
        </w:rPr>
        <w:drawing>
          <wp:inline distT="0" distB="0" distL="0" distR="0" wp14:anchorId="3B271A78" wp14:editId="5F32889A">
            <wp:extent cx="5612130" cy="16973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97355"/>
                    </a:xfrm>
                    <a:prstGeom prst="rect">
                      <a:avLst/>
                    </a:prstGeom>
                  </pic:spPr>
                </pic:pic>
              </a:graphicData>
            </a:graphic>
          </wp:inline>
        </w:drawing>
      </w:r>
    </w:p>
    <w:p w:rsidR="00491FCF" w:rsidRDefault="00491FCF" w:rsidP="00491FCF">
      <w:pPr>
        <w:pStyle w:val="Ttulo2"/>
      </w:pPr>
      <w:r>
        <w:t>Referencia con HiperIMU</w:t>
      </w:r>
    </w:p>
    <w:p w:rsidR="00491FCF" w:rsidRDefault="00491FCF" w:rsidP="00491FCF">
      <w:r>
        <w:t xml:space="preserve">Para la entrada de referencia, se utilizó la aplicación HyperIMU, que puede utilizar los diversos sensores del smartphone utilizado y enviarlos mediante una red local a un servidor, que es el encargado de procesarlo y enviar esos datos procesados al arduino. Se eligió un tiempo de muestreo de 30ms, y el protocolo UDP para el </w:t>
      </w:r>
      <w:r w:rsidR="008D51A4">
        <w:t>envío</w:t>
      </w:r>
      <w:r>
        <w:t xml:space="preserve"> de los paquetes. La configuración en el smartphone es la siguiente:</w:t>
      </w:r>
    </w:p>
    <w:p w:rsidR="00491FCF" w:rsidRDefault="00ED0D04" w:rsidP="00491FC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4in">
            <v:imagedata r:id="rId13" o:title="asMesa de trabajo 1a"/>
          </v:shape>
        </w:pict>
      </w:r>
    </w:p>
    <w:p w:rsidR="00491FCF" w:rsidRDefault="00491FCF" w:rsidP="00491FCF">
      <w:pPr>
        <w:jc w:val="center"/>
      </w:pPr>
    </w:p>
    <w:p w:rsidR="008D51A4" w:rsidRDefault="008D51A4" w:rsidP="008D51A4">
      <w:pPr>
        <w:pStyle w:val="Ttulo2"/>
      </w:pPr>
      <w:r>
        <w:lastRenderedPageBreak/>
        <w:t>Motor utilizado</w:t>
      </w:r>
    </w:p>
    <w:p w:rsidR="008D51A4" w:rsidRDefault="008D51A4" w:rsidP="008D51A4">
      <w:r>
        <w:t>El motor utilizado es un motoreductor de dos ejes, cuyas especificaciones son las siguientes:</w:t>
      </w:r>
    </w:p>
    <w:p w:rsidR="008D51A4" w:rsidRDefault="008D51A4" w:rsidP="008D51A4">
      <w:r>
        <w:t>Tensión de funcionamiento: 3 V a 12 V DC, la tensión de funcionamiento recomendada es de aproximadamente 6 a 8 V</w:t>
      </w:r>
    </w:p>
    <w:p w:rsidR="008D51A4" w:rsidRDefault="008D51A4" w:rsidP="00B507F9">
      <w:pPr>
        <w:spacing w:after="0"/>
      </w:pPr>
      <w:r>
        <w:t>1, par máximo: 800gf, cm, min (3 V)</w:t>
      </w:r>
    </w:p>
    <w:p w:rsidR="008D51A4" w:rsidRDefault="008D51A4" w:rsidP="00B507F9">
      <w:pPr>
        <w:spacing w:after="0"/>
      </w:pPr>
      <w:r>
        <w:t>2, relación de reducción: 1:48</w:t>
      </w:r>
    </w:p>
    <w:p w:rsidR="008D51A4" w:rsidRDefault="008D51A4" w:rsidP="00B507F9">
      <w:pPr>
        <w:spacing w:after="0"/>
      </w:pPr>
      <w:r>
        <w:t>3, corriente de carga: 70mA (250mA, MAX) (3 V)</w:t>
      </w:r>
    </w:p>
    <w:p w:rsidR="008D51A4" w:rsidRDefault="008D51A4" w:rsidP="008D51A4">
      <w:pPr>
        <w:keepNext/>
      </w:pPr>
      <w:r>
        <w:rPr>
          <w:noProof/>
          <w:lang w:eastAsia="es-AR"/>
        </w:rPr>
        <w:drawing>
          <wp:inline distT="0" distB="0" distL="0" distR="0" wp14:anchorId="6117DE6D" wp14:editId="6BBCDD14">
            <wp:extent cx="1016000" cy="1016000"/>
            <wp:effectExtent l="0" t="0" r="0" b="0"/>
            <wp:docPr id="8" name="Imagen 8" descr="Motoreductor Motor Tt Robotica  3 A 6v  Arduino Tt Ityt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eductor Motor Tt Robotica  3 A 6v  Arduino Tt Itytar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p>
    <w:p w:rsidR="008D51A4" w:rsidRDefault="008D51A4" w:rsidP="008D51A4">
      <w:pPr>
        <w:pStyle w:val="Descripcin"/>
        <w:jc w:val="both"/>
      </w:pPr>
      <w:r>
        <w:t xml:space="preserve">Imagen </w:t>
      </w:r>
      <w:r w:rsidR="00ED0D04">
        <w:fldChar w:fldCharType="begin"/>
      </w:r>
      <w:r w:rsidR="00ED0D04">
        <w:instrText xml:space="preserve"> SEQ Imagen \* ARABIC </w:instrText>
      </w:r>
      <w:r w:rsidR="00ED0D04">
        <w:fldChar w:fldCharType="separate"/>
      </w:r>
      <w:r>
        <w:rPr>
          <w:noProof/>
        </w:rPr>
        <w:t>2</w:t>
      </w:r>
      <w:r w:rsidR="00ED0D04">
        <w:rPr>
          <w:noProof/>
        </w:rPr>
        <w:fldChar w:fldCharType="end"/>
      </w:r>
      <w:r>
        <w:t xml:space="preserve"> – motor utilizado</w:t>
      </w:r>
    </w:p>
    <w:p w:rsidR="008D51A4" w:rsidRPr="00903C15" w:rsidRDefault="008D51A4" w:rsidP="008D51A4">
      <w:r>
        <w:t>Por disponibilidad, se alimentó el motor con una fuente de 5V. Uno de los ejes se conectó al sensor de posición, y el otro se conectó a una chapa metálica para determinar visualmente la posición.</w:t>
      </w:r>
    </w:p>
    <w:p w:rsidR="008D51A4" w:rsidRDefault="008D51A4" w:rsidP="008D51A4">
      <w:pPr>
        <w:pStyle w:val="Ttulo2"/>
      </w:pPr>
      <w:r>
        <w:t>Actuador del motor</w:t>
      </w:r>
    </w:p>
    <w:p w:rsidR="008D51A4" w:rsidRDefault="008D51A4" w:rsidP="008D51A4">
      <w:r>
        <w:t>El arduino en sí mismo es incapaz de controlar el motor</w:t>
      </w:r>
      <w:r w:rsidR="00B507F9">
        <w:t>, por lo que se utilizó un shield controlador de motores “Motor shield V1.0”, que consiste de un puente H L293D y generadores de señal PWM, que tiene cuatro salidas a motores independientes, una frecuencia PWM de hasta 312 kHz y la posibilidad de utilizar una fuente externa.</w:t>
      </w:r>
    </w:p>
    <w:p w:rsidR="00B507F9" w:rsidRDefault="00B507F9" w:rsidP="008D51A4">
      <w:r>
        <w:t>En este caso se utilizó la salida de motor 4, con el PWM (encargado de regular la tension de salida) a 8KHz, y además se utilizó una fuente externa de 5V 1ª para evitar que el consumo del motor genere problemas en el arduino.</w:t>
      </w:r>
    </w:p>
    <w:p w:rsidR="008D51A4" w:rsidRDefault="008D51A4" w:rsidP="008D51A4"/>
    <w:p w:rsidR="008D51A4" w:rsidRDefault="008D51A4" w:rsidP="008D51A4">
      <w:pPr>
        <w:keepNext/>
      </w:pPr>
      <w:r>
        <w:rPr>
          <w:noProof/>
          <w:lang w:eastAsia="es-AR"/>
        </w:rPr>
        <w:drawing>
          <wp:inline distT="0" distB="0" distL="0" distR="0">
            <wp:extent cx="5613400" cy="3746500"/>
            <wp:effectExtent l="0" t="0" r="6350" b="6350"/>
            <wp:docPr id="9" name="Imagen 9" descr="C:\Users\Agustin\AppData\Local\Microsoft\Windows\INetCache\Content.Word\asMesa de trabajo 1conrol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gustin\AppData\Local\Microsoft\Windows\INetCache\Content.Word\asMesa de trabajo 1conrol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746500"/>
                    </a:xfrm>
                    <a:prstGeom prst="rect">
                      <a:avLst/>
                    </a:prstGeom>
                    <a:noFill/>
                    <a:ln>
                      <a:noFill/>
                    </a:ln>
                  </pic:spPr>
                </pic:pic>
              </a:graphicData>
            </a:graphic>
          </wp:inline>
        </w:drawing>
      </w:r>
    </w:p>
    <w:p w:rsidR="008D51A4" w:rsidRDefault="008D51A4" w:rsidP="00B507F9">
      <w:pPr>
        <w:pStyle w:val="Descripcin"/>
        <w:jc w:val="both"/>
      </w:pPr>
      <w:r>
        <w:t xml:space="preserve">Imagen </w:t>
      </w:r>
      <w:r w:rsidR="00ED0D04">
        <w:fldChar w:fldCharType="begin"/>
      </w:r>
      <w:r w:rsidR="00ED0D04">
        <w:instrText xml:space="preserve"> SEQ Imagen \* ARABIC </w:instrText>
      </w:r>
      <w:r w:rsidR="00ED0D04">
        <w:fldChar w:fldCharType="separate"/>
      </w:r>
      <w:r>
        <w:rPr>
          <w:noProof/>
        </w:rPr>
        <w:t>3</w:t>
      </w:r>
      <w:r w:rsidR="00ED0D04">
        <w:rPr>
          <w:noProof/>
        </w:rPr>
        <w:fldChar w:fldCharType="end"/>
      </w:r>
      <w:r>
        <w:t xml:space="preserve"> - Conexión del shield </w:t>
      </w:r>
    </w:p>
    <w:p w:rsidR="00491FCF" w:rsidRDefault="00491FCF" w:rsidP="00491FCF">
      <w:pPr>
        <w:pStyle w:val="Ttulo2"/>
      </w:pPr>
      <w:r>
        <w:lastRenderedPageBreak/>
        <w:t>Sensado de posición</w:t>
      </w:r>
    </w:p>
    <w:p w:rsidR="00491FCF" w:rsidRDefault="00491FCF" w:rsidP="00491FCF">
      <w:r>
        <w:t xml:space="preserve">Para el sensado de la </w:t>
      </w:r>
      <w:r w:rsidR="008D51A4">
        <w:t>posición</w:t>
      </w:r>
      <w:r>
        <w:t xml:space="preserve"> del motor DC, se utilizó un </w:t>
      </w:r>
      <w:r w:rsidR="008D51A4">
        <w:t>potenciómetro</w:t>
      </w:r>
      <w:r>
        <w:t xml:space="preserve"> lineal de 10KΩ</w:t>
      </w:r>
      <w:r w:rsidR="00B507F9">
        <w:t xml:space="preserve"> y 270° de recorrido</w:t>
      </w:r>
      <w:r>
        <w:t xml:space="preserve">, conectando sus pines externos a tierra y a vcc respectivamente, y el pin central se conectó al pin A1 del arduino uno. El eje </w:t>
      </w:r>
      <w:r w:rsidR="008D51A4">
        <w:t>móvil</w:t>
      </w:r>
      <w:r>
        <w:t xml:space="preserve"> del </w:t>
      </w:r>
      <w:r w:rsidR="008D51A4">
        <w:t>potenciómetro</w:t>
      </w:r>
      <w:r>
        <w:t xml:space="preserve"> se acopló a uno de los ejes del motor con un acople realizado con un perfil de aluminio</w:t>
      </w:r>
      <w:r w:rsidR="00D710BE">
        <w:t xml:space="preserve">, por lo tanto una variación en la </w:t>
      </w:r>
      <w:r w:rsidR="008D51A4">
        <w:t>posición</w:t>
      </w:r>
      <w:r w:rsidR="00D710BE">
        <w:t xml:space="preserve"> del eje del motor se traduce en una variación de la </w:t>
      </w:r>
      <w:r w:rsidR="008D51A4">
        <w:t>posición</w:t>
      </w:r>
      <w:r w:rsidR="00D710BE">
        <w:t xml:space="preserve"> relativa del potenciómetro, que a su vez se traduce en una </w:t>
      </w:r>
      <w:r w:rsidR="008D51A4">
        <w:t>variación</w:t>
      </w:r>
      <w:r w:rsidR="00D710BE">
        <w:t xml:space="preserve"> de tensión entre 0V y 5V, </w:t>
      </w:r>
      <w:r w:rsidR="008D51A4">
        <w:t>leída</w:t>
      </w:r>
      <w:r w:rsidR="00D710BE">
        <w:t xml:space="preserve"> por la entrada analógica del microprocesador. Es importante notar que la lectura introduce un error de cuantizaci</w:t>
      </w:r>
      <w:r w:rsidR="00CF30DD">
        <w:t>ón.</w:t>
      </w:r>
    </w:p>
    <w:p w:rsidR="008D51A4" w:rsidRDefault="00ED0D04" w:rsidP="008D51A4">
      <w:pPr>
        <w:keepNext/>
      </w:pPr>
      <w:r>
        <w:pict>
          <v:shape id="_x0000_i1026" type="#_x0000_t75" style="width:442.5pt;height:293pt">
            <v:imagedata r:id="rId16" o:title="asMesa de trabajo 1conrol"/>
          </v:shape>
        </w:pict>
      </w:r>
    </w:p>
    <w:p w:rsidR="00D710BE" w:rsidRDefault="008D51A4" w:rsidP="00B507F9">
      <w:pPr>
        <w:pStyle w:val="Descripcin"/>
        <w:jc w:val="both"/>
      </w:pPr>
      <w:r>
        <w:t xml:space="preserve">Imagen </w:t>
      </w:r>
      <w:r w:rsidR="00ED0D04">
        <w:fldChar w:fldCharType="begin"/>
      </w:r>
      <w:r w:rsidR="00ED0D04">
        <w:instrText xml:space="preserve"> SEQ Imagen \* ARABIC </w:instrText>
      </w:r>
      <w:r w:rsidR="00ED0D04">
        <w:fldChar w:fldCharType="separate"/>
      </w:r>
      <w:r>
        <w:rPr>
          <w:noProof/>
        </w:rPr>
        <w:t>1</w:t>
      </w:r>
      <w:r w:rsidR="00ED0D04">
        <w:rPr>
          <w:noProof/>
        </w:rPr>
        <w:fldChar w:fldCharType="end"/>
      </w:r>
      <w:r>
        <w:t xml:space="preserve"> - </w:t>
      </w:r>
      <w:r w:rsidR="00D710BE">
        <w:t>Acople del potenciómetro al eje del motor</w:t>
      </w:r>
    </w:p>
    <w:p w:rsidR="00491FCF" w:rsidRDefault="00CF30DD" w:rsidP="00CF30DD">
      <w:pPr>
        <w:pStyle w:val="Ttulo3"/>
      </w:pPr>
      <w:r>
        <w:t>Error de cuantizacion del sensor</w:t>
      </w:r>
    </w:p>
    <w:p w:rsidR="00CF30DD" w:rsidRPr="00CF30DD" w:rsidRDefault="00CF30DD" w:rsidP="00CF30DD">
      <w:r w:rsidRPr="00CF30DD">
        <w:t>Para determinar el error introducido por el ADC, se toma el caso más desfavorable que es cuando la muestra se encuentra entre medio de nos niveles de cuantificación:</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536517" w:rsidTr="00B0441F">
        <w:tc>
          <w:tcPr>
            <w:tcW w:w="500" w:type="pct"/>
          </w:tcPr>
          <w:p w:rsidR="00536517" w:rsidRDefault="00536517" w:rsidP="009567C1"/>
        </w:tc>
        <w:tc>
          <w:tcPr>
            <w:tcW w:w="4000" w:type="pct"/>
            <w:vAlign w:val="center"/>
          </w:tcPr>
          <w:p w:rsidR="00536517" w:rsidRDefault="00ED0D04" w:rsidP="00536517">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Rango</m:t>
                    </m:r>
                  </m:num>
                  <m:den>
                    <m:r>
                      <w:rPr>
                        <w:rFonts w:ascii="Cambria Math" w:hAnsi="Cambria Math"/>
                      </w:rPr>
                      <m:t>2*Cant niveles</m:t>
                    </m:r>
                  </m:den>
                </m:f>
                <m:r>
                  <w:rPr>
                    <w:rFonts w:ascii="Cambria Math" w:hAnsi="Cambria Math"/>
                  </w:rPr>
                  <m:t>=2.441mV</m:t>
                </m:r>
              </m:oMath>
            </m:oMathPara>
          </w:p>
        </w:tc>
        <w:tc>
          <w:tcPr>
            <w:tcW w:w="500" w:type="pct"/>
            <w:vAlign w:val="center"/>
          </w:tcPr>
          <w:p w:rsidR="00536517" w:rsidRDefault="00536517" w:rsidP="00B0441F">
            <w:pPr>
              <w:jc w:val="right"/>
            </w:pPr>
            <w:r>
              <w:t>(</w:t>
            </w:r>
            <w:r w:rsidR="00ED0D04">
              <w:fldChar w:fldCharType="begin"/>
            </w:r>
            <w:r w:rsidR="00ED0D04">
              <w:instrText xml:space="preserve"> SEQ Tabla \* ARABIC </w:instrText>
            </w:r>
            <w:r w:rsidR="00ED0D04">
              <w:fldChar w:fldCharType="separate"/>
            </w:r>
            <w:r>
              <w:rPr>
                <w:noProof/>
              </w:rPr>
              <w:t>1</w:t>
            </w:r>
            <w:r w:rsidR="00ED0D04">
              <w:rPr>
                <w:noProof/>
              </w:rPr>
              <w:fldChar w:fldCharType="end"/>
            </w:r>
            <w:r>
              <w:t>)</w:t>
            </w:r>
          </w:p>
        </w:tc>
      </w:tr>
    </w:tbl>
    <w:p w:rsidR="00536517" w:rsidRDefault="00536517" w:rsidP="00491FCF">
      <w:r>
        <w:t>Teniendo en cuenta que el recorrido del sensor es entre -90° y 90°, la diferencia de niveles es:</w:t>
      </w:r>
    </w:p>
    <w:p w:rsidR="00536517" w:rsidRDefault="00536517" w:rsidP="00536517">
      <w:pPr>
        <w:jc w:val="center"/>
      </w:pPr>
      <w:r>
        <w:t>Nivel minimo =170</w:t>
      </w:r>
    </w:p>
    <w:p w:rsidR="00536517" w:rsidRDefault="00536517" w:rsidP="00536517">
      <w:pPr>
        <w:jc w:val="center"/>
      </w:pPr>
      <w:r>
        <w:t>Nivel máximo= 853</w:t>
      </w:r>
    </w:p>
    <w:p w:rsidR="00536517" w:rsidRDefault="00536517" w:rsidP="00536517">
      <w:pPr>
        <w:jc w:val="center"/>
      </w:pPr>
      <w:r>
        <w:t>Diferencia de niveles= 683</w:t>
      </w:r>
    </w:p>
    <w:p w:rsidR="00536517" w:rsidRDefault="00536517" w:rsidP="00536517">
      <w:r>
        <w:t>Por lo tanto, por regla de 3 se tiene:</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536517" w:rsidTr="00B0441F">
        <w:tc>
          <w:tcPr>
            <w:tcW w:w="500" w:type="pct"/>
          </w:tcPr>
          <w:p w:rsidR="00536517" w:rsidRDefault="00536517" w:rsidP="009567C1"/>
        </w:tc>
        <w:tc>
          <w:tcPr>
            <w:tcW w:w="4000" w:type="pct"/>
            <w:vAlign w:val="center"/>
          </w:tcPr>
          <w:p w:rsidR="00536517" w:rsidRPr="00536517" w:rsidRDefault="00536517" w:rsidP="00536517">
            <w:pPr>
              <w:jc w:val="center"/>
            </w:pPr>
            <m:oMathPara>
              <m:oMath>
                <m:r>
                  <w:rPr>
                    <w:rFonts w:ascii="Cambria Math" w:hAnsi="Cambria Math"/>
                  </w:rPr>
                  <m:t>683 niveles →180°</m:t>
                </m:r>
              </m:oMath>
            </m:oMathPara>
          </w:p>
          <w:p w:rsidR="00536517" w:rsidRPr="00536517" w:rsidRDefault="00536517" w:rsidP="00536517">
            <w:pPr>
              <w:jc w:val="center"/>
            </w:pPr>
            <m:oMathPara>
              <m:oMath>
                <m:r>
                  <w:rPr>
                    <w:rFonts w:ascii="Cambria Math" w:hAnsi="Cambria Math"/>
                  </w:rPr>
                  <m:t>0.5 niveles →0.13177°</m:t>
                </m:r>
              </m:oMath>
            </m:oMathPara>
          </w:p>
        </w:tc>
        <w:tc>
          <w:tcPr>
            <w:tcW w:w="500" w:type="pct"/>
            <w:vAlign w:val="center"/>
          </w:tcPr>
          <w:p w:rsidR="00536517" w:rsidRDefault="00536517" w:rsidP="00B0441F">
            <w:pPr>
              <w:jc w:val="right"/>
            </w:pPr>
            <w:r>
              <w:t>(</w:t>
            </w:r>
            <w:r w:rsidR="00ED0D04">
              <w:fldChar w:fldCharType="begin"/>
            </w:r>
            <w:r w:rsidR="00ED0D04">
              <w:instrText xml:space="preserve"> SEQ Tabla </w:instrText>
            </w:r>
            <w:r w:rsidR="00ED0D04">
              <w:instrText xml:space="preserve">\* ARABIC </w:instrText>
            </w:r>
            <w:r w:rsidR="00ED0D04">
              <w:fldChar w:fldCharType="separate"/>
            </w:r>
            <w:r>
              <w:rPr>
                <w:noProof/>
              </w:rPr>
              <w:t>2</w:t>
            </w:r>
            <w:r w:rsidR="00ED0D04">
              <w:rPr>
                <w:noProof/>
              </w:rPr>
              <w:fldChar w:fldCharType="end"/>
            </w:r>
            <w:r>
              <w:t>)</w:t>
            </w:r>
          </w:p>
        </w:tc>
      </w:tr>
    </w:tbl>
    <w:p w:rsidR="00536517" w:rsidRDefault="00536517" w:rsidP="00536517">
      <w:r>
        <w:t>Por lo tanto el error de cuantización del ADC será de 0.1317° aproximadamente</w:t>
      </w:r>
    </w:p>
    <w:p w:rsidR="00B507F9" w:rsidRDefault="00B507F9" w:rsidP="00B507F9">
      <w:pPr>
        <w:pStyle w:val="Ttulo2"/>
      </w:pPr>
      <w:r>
        <w:t>Configuración del microprocesador</w:t>
      </w:r>
    </w:p>
    <w:p w:rsidR="00B507F9" w:rsidRDefault="00B507F9" w:rsidP="00B507F9">
      <w:r>
        <w:t xml:space="preserve">En esta configuración, el arduino es el encargado de recibir la </w:t>
      </w:r>
      <w:r w:rsidR="00F960E8">
        <w:t xml:space="preserve">referencia por el puerto serie, leer y filtrar la posicion actual, calcular el error del lazo de control, calcular la accion de control con un </w:t>
      </w:r>
      <w:r w:rsidR="00F960E8">
        <w:lastRenderedPageBreak/>
        <w:t>controlador PID y enviar la salida al motor shield para que controle el motor. Además enviará por el puerto serie las variables utilizadas</w:t>
      </w:r>
    </w:p>
    <w:p w:rsidR="00F960E8" w:rsidRDefault="00F960E8" w:rsidP="00F960E8">
      <w:pPr>
        <w:pStyle w:val="Ttulo3"/>
      </w:pPr>
      <w:r>
        <w:t>Transmision y recepcion de datos</w:t>
      </w:r>
    </w:p>
    <w:p w:rsidR="00F960E8" w:rsidRDefault="00F960E8" w:rsidP="00F960E8">
      <w:r>
        <w:t>Para esto, se utilizó el puerto serie integrado en el arduino UNO, configurado a una velocidad de transferencia de 115200 baudios, recibiendo la referencia cada 30ms (mismo valor utilizado en HyperIMU), y enviando las variables del sistema cada 10ms. Las variables enviadas son la referencia, la posicion actual, la accion de control y el error calculado.</w:t>
      </w:r>
      <w:r w:rsidR="00653B4B">
        <w:t xml:space="preserve"> Es importante notar que estas referencias son enviadas como numeros enteros, por lo tanto se multiplican por 100 para no perder precision.</w:t>
      </w:r>
    </w:p>
    <w:p w:rsidR="00F960E8" w:rsidRDefault="00F960E8" w:rsidP="00F960E8">
      <w:pPr>
        <w:pStyle w:val="Ttulo3"/>
      </w:pPr>
      <w:r>
        <w:t>Filtrado de la señal de posicion</w:t>
      </w:r>
    </w:p>
    <w:p w:rsidR="00F960E8" w:rsidRDefault="00F960E8" w:rsidP="00F960E8">
      <w:r>
        <w:t>Se realizo un filtro promediador de tres muestras con el siguiente codigo:</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b/>
          <w:bCs/>
          <w:color w:val="073642"/>
          <w:sz w:val="21"/>
          <w:szCs w:val="21"/>
          <w:lang w:eastAsia="es-AR"/>
        </w:rPr>
        <w:t>float</w:t>
      </w: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filtroFIR</w:t>
      </w:r>
      <w:r w:rsidRPr="00F960E8">
        <w:rPr>
          <w:rFonts w:ascii="Fira Code" w:hAnsi="Fira Code" w:cs="Fira Code"/>
          <w:color w:val="333333"/>
          <w:sz w:val="21"/>
          <w:szCs w:val="21"/>
          <w:lang w:eastAsia="es-AR"/>
        </w:rPr>
        <w:t>()</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r w:rsidRPr="00F960E8">
        <w:rPr>
          <w:rFonts w:ascii="Fira Code" w:hAnsi="Fira Code" w:cs="Fira Code"/>
          <w:b/>
          <w:bCs/>
          <w:color w:val="073642"/>
          <w:sz w:val="21"/>
          <w:szCs w:val="21"/>
          <w:lang w:eastAsia="es-AR"/>
        </w:rPr>
        <w:t>int</w:t>
      </w:r>
      <w:r w:rsidRPr="00F960E8">
        <w:rPr>
          <w:rFonts w:ascii="Fira Code" w:hAnsi="Fira Code" w:cs="Fira Code"/>
          <w:color w:val="333333"/>
          <w:sz w:val="21"/>
          <w:szCs w:val="21"/>
          <w:lang w:eastAsia="es-AR"/>
        </w:rPr>
        <w:t> N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D33682"/>
          <w:sz w:val="21"/>
          <w:szCs w:val="21"/>
          <w:lang w:eastAsia="es-AR"/>
        </w:rPr>
        <w:t>3</w:t>
      </w:r>
      <w:r w:rsidRPr="00F960E8">
        <w:rPr>
          <w:rFonts w:ascii="Fira Code" w:hAnsi="Fira Code" w:cs="Fira Code"/>
          <w:color w:val="333333"/>
          <w:sz w:val="21"/>
          <w:szCs w:val="21"/>
          <w:lang w:eastAsia="es-AR"/>
        </w:rPr>
        <w:t>;</w:t>
      </w:r>
      <w:r w:rsidRPr="00F960E8">
        <w:rPr>
          <w:rFonts w:ascii="Fira Code" w:hAnsi="Fira Code" w:cs="Fira Code"/>
          <w:i/>
          <w:iCs/>
          <w:color w:val="93A1A1"/>
          <w:sz w:val="21"/>
          <w:szCs w:val="21"/>
          <w:lang w:eastAsia="es-AR"/>
        </w:rPr>
        <w:t> //cantidad de puntos</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r w:rsidRPr="00F960E8">
        <w:rPr>
          <w:rFonts w:ascii="Fira Code" w:hAnsi="Fira Code" w:cs="Fira Code"/>
          <w:b/>
          <w:bCs/>
          <w:color w:val="073642"/>
          <w:sz w:val="21"/>
          <w:szCs w:val="21"/>
          <w:lang w:eastAsia="es-AR"/>
        </w:rPr>
        <w:t>int</w:t>
      </w:r>
      <w:r w:rsidRPr="00F960E8">
        <w:rPr>
          <w:rFonts w:ascii="Fira Code" w:hAnsi="Fira Code" w:cs="Fira Code"/>
          <w:color w:val="333333"/>
          <w:sz w:val="21"/>
          <w:szCs w:val="21"/>
          <w:lang w:eastAsia="es-AR"/>
        </w:rPr>
        <w:t> k;</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r w:rsidRPr="00F960E8">
        <w:rPr>
          <w:rFonts w:ascii="Fira Code" w:hAnsi="Fira Code" w:cs="Fira Code"/>
          <w:b/>
          <w:bCs/>
          <w:color w:val="073642"/>
          <w:sz w:val="21"/>
          <w:szCs w:val="21"/>
          <w:lang w:eastAsia="es-AR"/>
        </w:rPr>
        <w:t>static</w:t>
      </w:r>
      <w:r w:rsidRPr="00F960E8">
        <w:rPr>
          <w:rFonts w:ascii="Fira Code" w:hAnsi="Fira Code" w:cs="Fira Code"/>
          <w:color w:val="333333"/>
          <w:sz w:val="21"/>
          <w:szCs w:val="21"/>
          <w:lang w:eastAsia="es-AR"/>
        </w:rPr>
        <w:t> </w:t>
      </w:r>
      <w:r w:rsidRPr="00F960E8">
        <w:rPr>
          <w:rFonts w:ascii="Fira Code" w:hAnsi="Fira Code" w:cs="Fira Code"/>
          <w:b/>
          <w:bCs/>
          <w:color w:val="073642"/>
          <w:sz w:val="21"/>
          <w:szCs w:val="21"/>
          <w:lang w:eastAsia="es-AR"/>
        </w:rPr>
        <w:t>float</w:t>
      </w: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ent</w:t>
      </w:r>
      <w:r w:rsidRPr="00F960E8">
        <w:rPr>
          <w:rFonts w:ascii="Fira Code" w:hAnsi="Fira Code" w:cs="Fira Code"/>
          <w:color w:val="333333"/>
          <w:sz w:val="21"/>
          <w:szCs w:val="21"/>
          <w:lang w:eastAsia="es-AR"/>
        </w:rPr>
        <w:t>[N]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analogRead</w:t>
      </w:r>
      <w:r w:rsidRPr="00F960E8">
        <w:rPr>
          <w:rFonts w:ascii="Fira Code" w:hAnsi="Fira Code" w:cs="Fira Code"/>
          <w:color w:val="333333"/>
          <w:sz w:val="21"/>
          <w:szCs w:val="21"/>
          <w:lang w:eastAsia="es-AR"/>
        </w:rPr>
        <w:t>(A1)};</w:t>
      </w:r>
      <w:r w:rsidRPr="00F960E8">
        <w:rPr>
          <w:rFonts w:ascii="Fira Code" w:hAnsi="Fira Code" w:cs="Fira Code"/>
          <w:i/>
          <w:iCs/>
          <w:color w:val="93A1A1"/>
          <w:sz w:val="21"/>
          <w:szCs w:val="21"/>
          <w:lang w:eastAsia="es-AR"/>
        </w:rPr>
        <w:t> //inicializa arreglo en el primer valor del pote</w:t>
      </w:r>
    </w:p>
    <w:p w:rsidR="00F960E8" w:rsidRPr="00BF0E19" w:rsidRDefault="00F960E8" w:rsidP="00F960E8">
      <w:pPr>
        <w:shd w:val="clear" w:color="auto" w:fill="FDF6E3"/>
        <w:spacing w:after="0" w:line="285" w:lineRule="atLeast"/>
        <w:jc w:val="left"/>
        <w:rPr>
          <w:rFonts w:ascii="Fira Code" w:hAnsi="Fira Code" w:cs="Fira Code"/>
          <w:color w:val="333333"/>
          <w:sz w:val="21"/>
          <w:szCs w:val="21"/>
          <w:lang w:val="en-US" w:eastAsia="es-AR"/>
        </w:rPr>
      </w:pPr>
      <w:r w:rsidRPr="00F960E8">
        <w:rPr>
          <w:rFonts w:ascii="Fira Code" w:hAnsi="Fira Code" w:cs="Fira Code"/>
          <w:color w:val="333333"/>
          <w:sz w:val="21"/>
          <w:szCs w:val="21"/>
          <w:lang w:eastAsia="es-AR"/>
        </w:rPr>
        <w:t>    </w:t>
      </w:r>
      <w:r w:rsidRPr="00BF0E19">
        <w:rPr>
          <w:rFonts w:ascii="Fira Code" w:hAnsi="Fira Code" w:cs="Fira Code"/>
          <w:b/>
          <w:bCs/>
          <w:color w:val="073642"/>
          <w:sz w:val="21"/>
          <w:szCs w:val="21"/>
          <w:lang w:val="en-US" w:eastAsia="es-AR"/>
        </w:rPr>
        <w:t>float</w:t>
      </w:r>
      <w:r w:rsidRPr="00BF0E19">
        <w:rPr>
          <w:rFonts w:ascii="Fira Code" w:hAnsi="Fira Code" w:cs="Fira Code"/>
          <w:color w:val="333333"/>
          <w:sz w:val="21"/>
          <w:szCs w:val="21"/>
          <w:lang w:val="en-US" w:eastAsia="es-AR"/>
        </w:rPr>
        <w:t> out </w:t>
      </w:r>
      <w:r w:rsidRPr="00BF0E19">
        <w:rPr>
          <w:rFonts w:ascii="Fira Code" w:hAnsi="Fira Code" w:cs="Fira Code"/>
          <w:color w:val="859900"/>
          <w:sz w:val="21"/>
          <w:szCs w:val="21"/>
          <w:lang w:val="en-US" w:eastAsia="es-AR"/>
        </w:rPr>
        <w:t>=</w:t>
      </w:r>
      <w:r w:rsidRPr="00BF0E19">
        <w:rPr>
          <w:rFonts w:ascii="Fira Code" w:hAnsi="Fira Code" w:cs="Fira Code"/>
          <w:color w:val="333333"/>
          <w:sz w:val="21"/>
          <w:szCs w:val="21"/>
          <w:lang w:val="en-US" w:eastAsia="es-AR"/>
        </w:rPr>
        <w:t> </w:t>
      </w:r>
      <w:r w:rsidRPr="00BF0E19">
        <w:rPr>
          <w:rFonts w:ascii="Fira Code" w:hAnsi="Fira Code" w:cs="Fira Code"/>
          <w:color w:val="D33682"/>
          <w:sz w:val="21"/>
          <w:szCs w:val="21"/>
          <w:lang w:val="en-US" w:eastAsia="es-AR"/>
        </w:rPr>
        <w:t>0</w:t>
      </w:r>
      <w:r w:rsidRPr="00BF0E19">
        <w:rPr>
          <w:rFonts w:ascii="Fira Code" w:hAnsi="Fira Code" w:cs="Fira Code"/>
          <w:color w:val="333333"/>
          <w:sz w:val="21"/>
          <w:szCs w:val="21"/>
          <w:lang w:val="en-US" w:eastAsia="es-AR"/>
        </w:rPr>
        <w:t>;</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val="en-US" w:eastAsia="es-AR"/>
        </w:rPr>
      </w:pPr>
      <w:r w:rsidRPr="00BF0E19">
        <w:rPr>
          <w:rFonts w:ascii="Fira Code" w:hAnsi="Fira Code" w:cs="Fira Code"/>
          <w:color w:val="333333"/>
          <w:sz w:val="21"/>
          <w:szCs w:val="21"/>
          <w:lang w:val="en-US" w:eastAsia="es-AR"/>
        </w:rPr>
        <w:t>    </w:t>
      </w:r>
      <w:r w:rsidRPr="00F960E8">
        <w:rPr>
          <w:rFonts w:ascii="Fira Code" w:hAnsi="Fira Code" w:cs="Fira Code"/>
          <w:color w:val="859900"/>
          <w:sz w:val="21"/>
          <w:szCs w:val="21"/>
          <w:lang w:val="en-US" w:eastAsia="es-AR"/>
        </w:rPr>
        <w:t>for</w:t>
      </w:r>
      <w:r w:rsidRPr="00F960E8">
        <w:rPr>
          <w:rFonts w:ascii="Fira Code" w:hAnsi="Fira Code" w:cs="Fira Code"/>
          <w:color w:val="333333"/>
          <w:sz w:val="21"/>
          <w:szCs w:val="21"/>
          <w:lang w:val="en-US" w:eastAsia="es-AR"/>
        </w:rPr>
        <w:t> (k </w:t>
      </w:r>
      <w:r w:rsidRPr="00F960E8">
        <w:rPr>
          <w:rFonts w:ascii="Fira Code" w:hAnsi="Fira Code" w:cs="Fira Code"/>
          <w:color w:val="859900"/>
          <w:sz w:val="21"/>
          <w:szCs w:val="21"/>
          <w:lang w:val="en-US" w:eastAsia="es-AR"/>
        </w:rPr>
        <w:t>=</w:t>
      </w:r>
      <w:r w:rsidRPr="00F960E8">
        <w:rPr>
          <w:rFonts w:ascii="Fira Code" w:hAnsi="Fira Code" w:cs="Fira Code"/>
          <w:color w:val="333333"/>
          <w:sz w:val="21"/>
          <w:szCs w:val="21"/>
          <w:lang w:val="en-US" w:eastAsia="es-AR"/>
        </w:rPr>
        <w:t> </w:t>
      </w:r>
      <w:r w:rsidRPr="00F960E8">
        <w:rPr>
          <w:rFonts w:ascii="Fira Code" w:hAnsi="Fira Code" w:cs="Fira Code"/>
          <w:color w:val="D33682"/>
          <w:sz w:val="21"/>
          <w:szCs w:val="21"/>
          <w:lang w:val="en-US" w:eastAsia="es-AR"/>
        </w:rPr>
        <w:t>1</w:t>
      </w:r>
      <w:r w:rsidRPr="00F960E8">
        <w:rPr>
          <w:rFonts w:ascii="Fira Code" w:hAnsi="Fira Code" w:cs="Fira Code"/>
          <w:color w:val="333333"/>
          <w:sz w:val="21"/>
          <w:szCs w:val="21"/>
          <w:lang w:val="en-US" w:eastAsia="es-AR"/>
        </w:rPr>
        <w:t>; k </w:t>
      </w:r>
      <w:r w:rsidRPr="00F960E8">
        <w:rPr>
          <w:rFonts w:ascii="Fira Code" w:hAnsi="Fira Code" w:cs="Fira Code"/>
          <w:color w:val="859900"/>
          <w:sz w:val="21"/>
          <w:szCs w:val="21"/>
          <w:lang w:val="en-US" w:eastAsia="es-AR"/>
        </w:rPr>
        <w:t>&lt;</w:t>
      </w:r>
      <w:r w:rsidRPr="00F960E8">
        <w:rPr>
          <w:rFonts w:ascii="Fira Code" w:hAnsi="Fira Code" w:cs="Fira Code"/>
          <w:color w:val="333333"/>
          <w:sz w:val="21"/>
          <w:szCs w:val="21"/>
          <w:lang w:val="en-US" w:eastAsia="es-AR"/>
        </w:rPr>
        <w:t> N; k</w:t>
      </w:r>
      <w:r w:rsidRPr="00F960E8">
        <w:rPr>
          <w:rFonts w:ascii="Fira Code" w:hAnsi="Fira Code" w:cs="Fira Code"/>
          <w:color w:val="859900"/>
          <w:sz w:val="21"/>
          <w:szCs w:val="21"/>
          <w:lang w:val="en-US" w:eastAsia="es-AR"/>
        </w:rPr>
        <w:t>++</w:t>
      </w:r>
      <w:r w:rsidRPr="00F960E8">
        <w:rPr>
          <w:rFonts w:ascii="Fira Code" w:hAnsi="Fira Code" w:cs="Fira Code"/>
          <w:color w:val="333333"/>
          <w:sz w:val="21"/>
          <w:szCs w:val="21"/>
          <w:lang w:val="en-US" w:eastAsia="es-AR"/>
        </w:rPr>
        <w:t>)</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val="en-US" w:eastAsia="es-AR"/>
        </w:rPr>
        <w:t>    </w:t>
      </w:r>
      <w:r w:rsidRPr="00F960E8">
        <w:rPr>
          <w:rFonts w:ascii="Fira Code" w:hAnsi="Fira Code" w:cs="Fira Code"/>
          <w:color w:val="333333"/>
          <w:sz w:val="21"/>
          <w:szCs w:val="21"/>
          <w:lang w:eastAsia="es-AR"/>
        </w:rPr>
        <w:t>{</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ent</w:t>
      </w:r>
      <w:r w:rsidRPr="00F960E8">
        <w:rPr>
          <w:rFonts w:ascii="Fira Code" w:hAnsi="Fira Code" w:cs="Fira Code"/>
          <w:color w:val="333333"/>
          <w:sz w:val="21"/>
          <w:szCs w:val="21"/>
          <w:lang w:eastAsia="es-AR"/>
        </w:rPr>
        <w:t>[k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D33682"/>
          <w:sz w:val="21"/>
          <w:szCs w:val="21"/>
          <w:lang w:eastAsia="es-AR"/>
        </w:rPr>
        <w:t>1</w:t>
      </w:r>
      <w:r w:rsidRPr="00F960E8">
        <w:rPr>
          <w:rFonts w:ascii="Fira Code" w:hAnsi="Fira Code" w:cs="Fira Code"/>
          <w:color w:val="333333"/>
          <w:sz w:val="21"/>
          <w:szCs w:val="21"/>
          <w:lang w:eastAsia="es-AR"/>
        </w:rPr>
        <w:t>]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ent</w:t>
      </w:r>
      <w:r w:rsidRPr="00F960E8">
        <w:rPr>
          <w:rFonts w:ascii="Fira Code" w:hAnsi="Fira Code" w:cs="Fira Code"/>
          <w:color w:val="333333"/>
          <w:sz w:val="21"/>
          <w:szCs w:val="21"/>
          <w:lang w:eastAsia="es-AR"/>
        </w:rPr>
        <w:t>[k];</w:t>
      </w:r>
      <w:r w:rsidRPr="00F960E8">
        <w:rPr>
          <w:rFonts w:ascii="Fira Code" w:hAnsi="Fira Code" w:cs="Fira Code"/>
          <w:i/>
          <w:iCs/>
          <w:color w:val="93A1A1"/>
          <w:sz w:val="21"/>
          <w:szCs w:val="21"/>
          <w:lang w:eastAsia="es-AR"/>
        </w:rPr>
        <w:t> //desplaza los valores</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ent</w:t>
      </w:r>
      <w:r w:rsidRPr="00F960E8">
        <w:rPr>
          <w:rFonts w:ascii="Fira Code" w:hAnsi="Fira Code" w:cs="Fira Code"/>
          <w:color w:val="333333"/>
          <w:sz w:val="21"/>
          <w:szCs w:val="21"/>
          <w:lang w:eastAsia="es-AR"/>
        </w:rPr>
        <w:t>[N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D33682"/>
          <w:sz w:val="21"/>
          <w:szCs w:val="21"/>
          <w:lang w:eastAsia="es-AR"/>
        </w:rPr>
        <w:t>1</w:t>
      </w:r>
      <w:r w:rsidRPr="00F960E8">
        <w:rPr>
          <w:rFonts w:ascii="Fira Code" w:hAnsi="Fira Code" w:cs="Fira Code"/>
          <w:color w:val="333333"/>
          <w:sz w:val="21"/>
          <w:szCs w:val="21"/>
          <w:lang w:eastAsia="es-AR"/>
        </w:rPr>
        <w:t>]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analogRead</w:t>
      </w:r>
      <w:r w:rsidRPr="00F960E8">
        <w:rPr>
          <w:rFonts w:ascii="Fira Code" w:hAnsi="Fira Code" w:cs="Fira Code"/>
          <w:color w:val="333333"/>
          <w:sz w:val="21"/>
          <w:szCs w:val="21"/>
          <w:lang w:eastAsia="es-AR"/>
        </w:rPr>
        <w:t>(A1);</w:t>
      </w:r>
      <w:r w:rsidRPr="00F960E8">
        <w:rPr>
          <w:rFonts w:ascii="Fira Code" w:hAnsi="Fira Code" w:cs="Fira Code"/>
          <w:i/>
          <w:iCs/>
          <w:color w:val="93A1A1"/>
          <w:sz w:val="21"/>
          <w:szCs w:val="21"/>
          <w:lang w:eastAsia="es-AR"/>
        </w:rPr>
        <w:t> //lee la nueva entrada</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r w:rsidRPr="00F960E8">
        <w:rPr>
          <w:rFonts w:ascii="Fira Code" w:hAnsi="Fira Code" w:cs="Fira Code"/>
          <w:color w:val="859900"/>
          <w:sz w:val="21"/>
          <w:szCs w:val="21"/>
          <w:lang w:eastAsia="es-AR"/>
        </w:rPr>
        <w:t>for</w:t>
      </w:r>
      <w:r w:rsidRPr="00F960E8">
        <w:rPr>
          <w:rFonts w:ascii="Fira Code" w:hAnsi="Fira Code" w:cs="Fira Code"/>
          <w:color w:val="333333"/>
          <w:sz w:val="21"/>
          <w:szCs w:val="21"/>
          <w:lang w:eastAsia="es-AR"/>
        </w:rPr>
        <w:t> (k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D33682"/>
          <w:sz w:val="21"/>
          <w:szCs w:val="21"/>
          <w:lang w:eastAsia="es-AR"/>
        </w:rPr>
        <w:t>0</w:t>
      </w:r>
      <w:r w:rsidRPr="00F960E8">
        <w:rPr>
          <w:rFonts w:ascii="Fira Code" w:hAnsi="Fira Code" w:cs="Fira Code"/>
          <w:color w:val="333333"/>
          <w:sz w:val="21"/>
          <w:szCs w:val="21"/>
          <w:lang w:eastAsia="es-AR"/>
        </w:rPr>
        <w:t>; k </w:t>
      </w:r>
      <w:r w:rsidRPr="00F960E8">
        <w:rPr>
          <w:rFonts w:ascii="Fira Code" w:hAnsi="Fira Code" w:cs="Fira Code"/>
          <w:color w:val="859900"/>
          <w:sz w:val="21"/>
          <w:szCs w:val="21"/>
          <w:lang w:eastAsia="es-AR"/>
        </w:rPr>
        <w:t>&lt;</w:t>
      </w:r>
      <w:r w:rsidRPr="00F960E8">
        <w:rPr>
          <w:rFonts w:ascii="Fira Code" w:hAnsi="Fira Code" w:cs="Fira Code"/>
          <w:color w:val="333333"/>
          <w:sz w:val="21"/>
          <w:szCs w:val="21"/>
          <w:lang w:eastAsia="es-AR"/>
        </w:rPr>
        <w:t> N; k</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out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out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w:t>
      </w:r>
      <w:r w:rsidRPr="00F960E8">
        <w:rPr>
          <w:rFonts w:ascii="Fira Code" w:hAnsi="Fira Code" w:cs="Fira Code"/>
          <w:color w:val="268BD2"/>
          <w:sz w:val="21"/>
          <w:szCs w:val="21"/>
          <w:lang w:eastAsia="es-AR"/>
        </w:rPr>
        <w:t>ent</w:t>
      </w:r>
      <w:r w:rsidRPr="00F960E8">
        <w:rPr>
          <w:rFonts w:ascii="Fira Code" w:hAnsi="Fira Code" w:cs="Fira Code"/>
          <w:color w:val="333333"/>
          <w:sz w:val="21"/>
          <w:szCs w:val="21"/>
          <w:lang w:eastAsia="es-AR"/>
        </w:rPr>
        <w:t>[k];</w:t>
      </w:r>
      <w:r w:rsidRPr="00F960E8">
        <w:rPr>
          <w:rFonts w:ascii="Fira Code" w:hAnsi="Fira Code" w:cs="Fira Code"/>
          <w:i/>
          <w:iCs/>
          <w:color w:val="93A1A1"/>
          <w:sz w:val="21"/>
          <w:szCs w:val="21"/>
          <w:lang w:eastAsia="es-AR"/>
        </w:rPr>
        <w:t> //Sumatoria de las ultimas entradas</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    </w:t>
      </w:r>
      <w:r w:rsidRPr="00F960E8">
        <w:rPr>
          <w:rFonts w:ascii="Fira Code" w:hAnsi="Fira Code" w:cs="Fira Code"/>
          <w:color w:val="859900"/>
          <w:sz w:val="21"/>
          <w:szCs w:val="21"/>
          <w:lang w:eastAsia="es-AR"/>
        </w:rPr>
        <w:t>return</w:t>
      </w:r>
      <w:r w:rsidRPr="00F960E8">
        <w:rPr>
          <w:rFonts w:ascii="Fira Code" w:hAnsi="Fira Code" w:cs="Fira Code"/>
          <w:color w:val="333333"/>
          <w:sz w:val="21"/>
          <w:szCs w:val="21"/>
          <w:lang w:eastAsia="es-AR"/>
        </w:rPr>
        <w:t> (</w:t>
      </w:r>
      <w:r w:rsidRPr="00F960E8">
        <w:rPr>
          <w:rFonts w:ascii="Fira Code" w:hAnsi="Fira Code" w:cs="Fira Code"/>
          <w:b/>
          <w:bCs/>
          <w:color w:val="073642"/>
          <w:sz w:val="21"/>
          <w:szCs w:val="21"/>
          <w:lang w:eastAsia="es-AR"/>
        </w:rPr>
        <w:t>float</w:t>
      </w:r>
      <w:r w:rsidRPr="00F960E8">
        <w:rPr>
          <w:rFonts w:ascii="Fira Code" w:hAnsi="Fira Code" w:cs="Fira Code"/>
          <w:color w:val="333333"/>
          <w:sz w:val="21"/>
          <w:szCs w:val="21"/>
          <w:lang w:eastAsia="es-AR"/>
        </w:rPr>
        <w:t>)out </w:t>
      </w:r>
      <w:r w:rsidRPr="00F960E8">
        <w:rPr>
          <w:rFonts w:ascii="Fira Code" w:hAnsi="Fira Code" w:cs="Fira Code"/>
          <w:color w:val="859900"/>
          <w:sz w:val="21"/>
          <w:szCs w:val="21"/>
          <w:lang w:eastAsia="es-AR"/>
        </w:rPr>
        <w:t>/</w:t>
      </w:r>
      <w:r w:rsidRPr="00F960E8">
        <w:rPr>
          <w:rFonts w:ascii="Fira Code" w:hAnsi="Fira Code" w:cs="Fira Code"/>
          <w:color w:val="333333"/>
          <w:sz w:val="21"/>
          <w:szCs w:val="21"/>
          <w:lang w:eastAsia="es-AR"/>
        </w:rPr>
        <w:t> N;</w:t>
      </w:r>
      <w:r w:rsidRPr="00F960E8">
        <w:rPr>
          <w:rFonts w:ascii="Fira Code" w:hAnsi="Fira Code" w:cs="Fira Code"/>
          <w:i/>
          <w:iCs/>
          <w:color w:val="93A1A1"/>
          <w:sz w:val="21"/>
          <w:szCs w:val="21"/>
          <w:lang w:eastAsia="es-AR"/>
        </w:rPr>
        <w:t> //devuelve el promedio de las ultimas N muestras</w:t>
      </w:r>
    </w:p>
    <w:p w:rsidR="00F960E8" w:rsidRPr="00F960E8" w:rsidRDefault="00F960E8" w:rsidP="00F960E8">
      <w:pPr>
        <w:shd w:val="clear" w:color="auto" w:fill="FDF6E3"/>
        <w:spacing w:after="0" w:line="285" w:lineRule="atLeast"/>
        <w:jc w:val="left"/>
        <w:rPr>
          <w:rFonts w:ascii="Fira Code" w:hAnsi="Fira Code" w:cs="Fira Code"/>
          <w:color w:val="333333"/>
          <w:sz w:val="21"/>
          <w:szCs w:val="21"/>
          <w:lang w:eastAsia="es-AR"/>
        </w:rPr>
      </w:pPr>
      <w:r w:rsidRPr="00F960E8">
        <w:rPr>
          <w:rFonts w:ascii="Fira Code" w:hAnsi="Fira Code" w:cs="Fira Code"/>
          <w:color w:val="333333"/>
          <w:sz w:val="21"/>
          <w:szCs w:val="21"/>
          <w:lang w:eastAsia="es-AR"/>
        </w:rPr>
        <w:t>}</w:t>
      </w:r>
    </w:p>
    <w:p w:rsidR="00F960E8" w:rsidRDefault="00F960E8" w:rsidP="00F960E8"/>
    <w:p w:rsidR="00F960E8" w:rsidRDefault="00F960E8" w:rsidP="00F960E8">
      <w:r>
        <w:t>Luego de varias pruebas, se comprobó que el retraso que introducia e</w:t>
      </w:r>
      <w:r w:rsidR="00C75124">
        <w:t xml:space="preserve">ste filtro volvia a la planta marginalmente estable, generando oscilaciones periodicas. </w:t>
      </w:r>
      <w:r w:rsidR="00D04B41">
        <w:t>Para solucionarlo, se introdujo el mismo retraso de 3 muestras a la referencia.</w:t>
      </w:r>
    </w:p>
    <w:p w:rsidR="00C75124" w:rsidRDefault="00C75124" w:rsidP="00C75124">
      <w:pPr>
        <w:pStyle w:val="Ttulo3"/>
      </w:pPr>
      <w:r>
        <w:t>Controlador PID</w:t>
      </w:r>
    </w:p>
    <w:p w:rsidR="00C75124" w:rsidRPr="00C75124" w:rsidRDefault="00C75124" w:rsidP="00C75124">
      <w:r>
        <w:t>Para cumplir con las especificaciones de velocidad y error en estado estacionario, se decidió utilizar un controlador PID ya que es una solucion estandarizada en el mercado y de facil implementacion en arduino.</w:t>
      </w:r>
      <w:r w:rsidR="00CF30DD">
        <w:t xml:space="preserve"> Para discretizar la señal, se utilizo un tiempo de muestreo de 1ms, que es un periodo bastante utilizado para el control de motores.</w:t>
      </w:r>
    </w:p>
    <w:p w:rsidR="00C75124" w:rsidRDefault="00C75124" w:rsidP="00C75124">
      <w:r>
        <w:t>Para esto, se utilizó la librería “PID_V1” (</w:t>
      </w:r>
      <w:r w:rsidRPr="00C75124">
        <w:t>https://github.com/br3ttb/Arduino-PID-Library</w:t>
      </w:r>
      <w:r>
        <w:t>), creada por Brett Beauregard. Esta librería tiene la opcion de ser utilizada como un PID modificado, con el siguiente diagrama de bloques:</w:t>
      </w:r>
    </w:p>
    <w:p w:rsidR="00C75124" w:rsidRDefault="00C75124" w:rsidP="00C75124">
      <w:pPr>
        <w:keepNext/>
        <w:jc w:val="center"/>
      </w:pPr>
      <w:r>
        <w:rPr>
          <w:noProof/>
          <w:lang w:eastAsia="es-AR"/>
        </w:rPr>
        <w:lastRenderedPageBreak/>
        <w:drawing>
          <wp:inline distT="0" distB="0" distL="0" distR="0" wp14:anchorId="21639451" wp14:editId="043DBC79">
            <wp:extent cx="3632200" cy="1257300"/>
            <wp:effectExtent l="0" t="0" r="6350" b="0"/>
            <wp:docPr id="10" name="Imagen 10" descr="Conventional PID and Modified PID Controller Design for Roll Fin  Electro-Hydraulic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ventional PID and Modified PID Controller Design for Roll Fin  Electro-Hydraulic Actua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2200" cy="1257300"/>
                    </a:xfrm>
                    <a:prstGeom prst="rect">
                      <a:avLst/>
                    </a:prstGeom>
                    <a:noFill/>
                    <a:ln>
                      <a:noFill/>
                    </a:ln>
                  </pic:spPr>
                </pic:pic>
              </a:graphicData>
            </a:graphic>
          </wp:inline>
        </w:drawing>
      </w:r>
    </w:p>
    <w:p w:rsidR="00C75124" w:rsidRDefault="00C75124" w:rsidP="00C75124">
      <w:pPr>
        <w:pStyle w:val="Descripcin"/>
      </w:pPr>
      <w:r>
        <w:t xml:space="preserve">Ilustración </w:t>
      </w:r>
      <w:r w:rsidR="00ED0D04">
        <w:fldChar w:fldCharType="begin"/>
      </w:r>
      <w:r w:rsidR="00ED0D04">
        <w:instrText xml:space="preserve"> SEQ Ilustración \* ARABIC </w:instrText>
      </w:r>
      <w:r w:rsidR="00ED0D04">
        <w:fldChar w:fldCharType="separate"/>
      </w:r>
      <w:r>
        <w:rPr>
          <w:noProof/>
        </w:rPr>
        <w:t>1</w:t>
      </w:r>
      <w:r w:rsidR="00ED0D04">
        <w:rPr>
          <w:noProof/>
        </w:rPr>
        <w:fldChar w:fldCharType="end"/>
      </w:r>
      <w:r>
        <w:t xml:space="preserve"> – esquema del controlador PID modificado</w:t>
      </w:r>
    </w:p>
    <w:p w:rsidR="00C75124" w:rsidRDefault="00C75124" w:rsidP="00C75124">
      <w:r>
        <w:t>Ademas, la librería tiene otras ventajas como control anti-windup, limitando la accion de control a los valores maximos que soportan los actuadores, y ademas limitando independientemente la accion integral para evita el lag.</w:t>
      </w:r>
    </w:p>
    <w:p w:rsidR="005671CA" w:rsidRDefault="005671CA" w:rsidP="00C75124">
      <w:r>
        <w:t xml:space="preserve">Es importante notar las limitaciones que posee la librería en sus aproximaciones de las acciones integrales y derivativas, una aproximacion escalon para la accion integrativa y una aproximacion lineal para la derivativa. </w:t>
      </w:r>
    </w:p>
    <w:p w:rsidR="005671CA" w:rsidRDefault="005671CA" w:rsidP="00C75124">
      <w:r>
        <w:t>La aproximacion lineal para la accion D puede generar grandes cambios en la accion de control, ya que se calcula multiplicando la constante kd por la diferencia entre el error actual y el error en el instante de muestreo previo. Por lo tanto, es importante que la ganancia kd se mantenga pequeña.</w:t>
      </w:r>
    </w:p>
    <w:p w:rsidR="00204D96" w:rsidRDefault="005671CA" w:rsidP="00C75124">
      <w:r>
        <w:t>Respecto a la accion integral, se incorporo una mejor pasando de la aproximacion</w:t>
      </w:r>
      <w:r w:rsidR="00204D96">
        <w:t xml:space="preserve"> escalonada a una aproximacion trapezoidal, con el siguiente codigo:</w:t>
      </w:r>
    </w:p>
    <w:p w:rsidR="00204D96" w:rsidRPr="00204D96" w:rsidRDefault="00204D96" w:rsidP="00204D96">
      <w:pPr>
        <w:shd w:val="clear" w:color="auto" w:fill="FDF6E3"/>
        <w:spacing w:after="0" w:line="285" w:lineRule="atLeast"/>
        <w:jc w:val="left"/>
        <w:rPr>
          <w:rFonts w:ascii="Fira Code" w:hAnsi="Fira Code" w:cs="Fira Code"/>
          <w:color w:val="333333"/>
          <w:sz w:val="21"/>
          <w:szCs w:val="21"/>
          <w:lang w:eastAsia="es-AR"/>
        </w:rPr>
      </w:pPr>
      <w:r w:rsidRPr="00204D96">
        <w:rPr>
          <w:rFonts w:ascii="Fira Code" w:hAnsi="Fira Code" w:cs="Fira Code"/>
          <w:color w:val="333333"/>
          <w:sz w:val="21"/>
          <w:szCs w:val="21"/>
          <w:lang w:eastAsia="es-AR"/>
        </w:rPr>
        <w:t>      outputSum</w:t>
      </w:r>
      <w:r w:rsidRPr="00204D96">
        <w:rPr>
          <w:rFonts w:ascii="Fira Code" w:hAnsi="Fira Code" w:cs="Fira Code"/>
          <w:color w:val="859900"/>
          <w:sz w:val="21"/>
          <w:szCs w:val="21"/>
          <w:lang w:eastAsia="es-AR"/>
        </w:rPr>
        <w:t>+=</w:t>
      </w:r>
      <w:r w:rsidRPr="00204D96">
        <w:rPr>
          <w:rFonts w:ascii="Fira Code" w:hAnsi="Fira Code" w:cs="Fira Code"/>
          <w:color w:val="333333"/>
          <w:sz w:val="21"/>
          <w:szCs w:val="21"/>
          <w:lang w:eastAsia="es-AR"/>
        </w:rPr>
        <w:t> (ki </w:t>
      </w:r>
      <w:r w:rsidRPr="00204D96">
        <w:rPr>
          <w:rFonts w:ascii="Fira Code" w:hAnsi="Fira Code" w:cs="Fira Code"/>
          <w:color w:val="859900"/>
          <w:sz w:val="21"/>
          <w:szCs w:val="21"/>
          <w:lang w:eastAsia="es-AR"/>
        </w:rPr>
        <w:t>*</w:t>
      </w:r>
      <w:r w:rsidRPr="00204D96">
        <w:rPr>
          <w:rFonts w:ascii="Fira Code" w:hAnsi="Fira Code" w:cs="Fira Code"/>
          <w:color w:val="333333"/>
          <w:sz w:val="21"/>
          <w:szCs w:val="21"/>
          <w:lang w:eastAsia="es-AR"/>
        </w:rPr>
        <w:t> (error</w:t>
      </w:r>
      <w:r w:rsidRPr="00204D96">
        <w:rPr>
          <w:rFonts w:ascii="Fira Code" w:hAnsi="Fira Code" w:cs="Fira Code"/>
          <w:color w:val="859900"/>
          <w:sz w:val="21"/>
          <w:szCs w:val="21"/>
          <w:lang w:eastAsia="es-AR"/>
        </w:rPr>
        <w:t>+</w:t>
      </w:r>
      <w:r w:rsidRPr="00204D96">
        <w:rPr>
          <w:rFonts w:ascii="Fira Code" w:hAnsi="Fira Code" w:cs="Fira Code"/>
          <w:color w:val="333333"/>
          <w:sz w:val="21"/>
          <w:szCs w:val="21"/>
          <w:lang w:eastAsia="es-AR"/>
        </w:rPr>
        <w:t>lastError))</w:t>
      </w:r>
      <w:r w:rsidRPr="00204D96">
        <w:rPr>
          <w:rFonts w:ascii="Fira Code" w:hAnsi="Fira Code" w:cs="Fira Code"/>
          <w:color w:val="859900"/>
          <w:sz w:val="21"/>
          <w:szCs w:val="21"/>
          <w:lang w:eastAsia="es-AR"/>
        </w:rPr>
        <w:t>/</w:t>
      </w:r>
      <w:r w:rsidRPr="00204D96">
        <w:rPr>
          <w:rFonts w:ascii="Fira Code" w:hAnsi="Fira Code" w:cs="Fira Code"/>
          <w:color w:val="D33682"/>
          <w:sz w:val="21"/>
          <w:szCs w:val="21"/>
          <w:lang w:eastAsia="es-AR"/>
        </w:rPr>
        <w:t>2</w:t>
      </w:r>
      <w:r w:rsidRPr="00204D96">
        <w:rPr>
          <w:rFonts w:ascii="Fira Code" w:hAnsi="Fira Code" w:cs="Fira Code"/>
          <w:color w:val="333333"/>
          <w:sz w:val="21"/>
          <w:szCs w:val="21"/>
          <w:lang w:eastAsia="es-AR"/>
        </w:rPr>
        <w:t>;</w:t>
      </w:r>
      <w:r w:rsidRPr="00204D96">
        <w:rPr>
          <w:rFonts w:ascii="Fira Code" w:hAnsi="Fira Code" w:cs="Fira Code"/>
          <w:i/>
          <w:iCs/>
          <w:color w:val="93A1A1"/>
          <w:sz w:val="21"/>
          <w:szCs w:val="21"/>
          <w:lang w:eastAsia="es-AR"/>
        </w:rPr>
        <w:t>   //Saca el promedio entre el error actual y el anterior</w:t>
      </w:r>
    </w:p>
    <w:p w:rsidR="00204D96" w:rsidRPr="00204D96" w:rsidRDefault="00204D96" w:rsidP="00204D96">
      <w:pPr>
        <w:shd w:val="clear" w:color="auto" w:fill="FDF6E3"/>
        <w:spacing w:after="0" w:line="285" w:lineRule="atLeast"/>
        <w:jc w:val="left"/>
        <w:rPr>
          <w:rFonts w:ascii="Fira Code" w:hAnsi="Fira Code" w:cs="Fira Code"/>
          <w:color w:val="333333"/>
          <w:sz w:val="21"/>
          <w:szCs w:val="21"/>
          <w:lang w:eastAsia="es-AR"/>
        </w:rPr>
      </w:pPr>
    </w:p>
    <w:p w:rsidR="005671CA" w:rsidRPr="00C75124" w:rsidRDefault="005671CA" w:rsidP="00C75124">
      <w:r>
        <w:t xml:space="preserve"> </w:t>
      </w:r>
      <w:r w:rsidR="00204D96">
        <w:t>Con lo cual multiplica la constante ki por el promedio entre el error actual y el previo, y lo suma al error por accion integral acumulado.</w:t>
      </w:r>
    </w:p>
    <w:p w:rsidR="00C75124" w:rsidRDefault="00C75124" w:rsidP="00C75124">
      <w:r>
        <w:t>Si bien la librería posee una librería complementaria para hacer autotuning, e incluso la posibilidad de modificar las tres ganancias mientras el sistema está andando, se optó por el m</w:t>
      </w:r>
      <w:r w:rsidR="005671CA">
        <w:t>etodo de prueba y error para el ajuste de los parametros, utilizando el siguiente procedimiento:</w:t>
      </w:r>
    </w:p>
    <w:p w:rsidR="005671CA" w:rsidRDefault="005671CA" w:rsidP="005671CA">
      <w:pPr>
        <w:pStyle w:val="Prrafodelista"/>
        <w:widowControl w:val="0"/>
        <w:numPr>
          <w:ilvl w:val="2"/>
          <w:numId w:val="4"/>
        </w:numPr>
        <w:tabs>
          <w:tab w:val="left" w:pos="942"/>
        </w:tabs>
        <w:autoSpaceDE w:val="0"/>
        <w:autoSpaceDN w:val="0"/>
        <w:spacing w:after="0"/>
        <w:contextualSpacing w:val="0"/>
      </w:pPr>
      <w:r>
        <w:t>Se anularon los términos integrativo y</w:t>
      </w:r>
      <w:r>
        <w:rPr>
          <w:spacing w:val="-19"/>
        </w:rPr>
        <w:t xml:space="preserve"> </w:t>
      </w:r>
      <w:r>
        <w:t>derivativo.</w:t>
      </w:r>
    </w:p>
    <w:p w:rsidR="005671CA" w:rsidRDefault="005671CA" w:rsidP="005671CA">
      <w:pPr>
        <w:pStyle w:val="Prrafodelista"/>
        <w:widowControl w:val="0"/>
        <w:numPr>
          <w:ilvl w:val="2"/>
          <w:numId w:val="4"/>
        </w:numPr>
        <w:tabs>
          <w:tab w:val="left" w:pos="942"/>
        </w:tabs>
        <w:autoSpaceDE w:val="0"/>
        <w:autoSpaceDN w:val="0"/>
        <w:spacing w:after="0"/>
        <w:ind w:right="217"/>
        <w:contextualSpacing w:val="0"/>
      </w:pPr>
      <w:r>
        <w:t>Se aumentó</w:t>
      </w:r>
      <w:r>
        <w:rPr>
          <w:spacing w:val="-5"/>
        </w:rPr>
        <w:t xml:space="preserve"> </w:t>
      </w:r>
      <w:r>
        <w:t>el</w:t>
      </w:r>
      <w:r>
        <w:rPr>
          <w:spacing w:val="-7"/>
        </w:rPr>
        <w:t xml:space="preserve"> </w:t>
      </w:r>
      <w:r>
        <w:t>término</w:t>
      </w:r>
      <w:r>
        <w:rPr>
          <w:spacing w:val="-3"/>
        </w:rPr>
        <w:t xml:space="preserve"> </w:t>
      </w:r>
      <w:r>
        <w:t>proporcional</w:t>
      </w:r>
      <w:r>
        <w:rPr>
          <w:spacing w:val="-6"/>
        </w:rPr>
        <w:t xml:space="preserve"> </w:t>
      </w:r>
      <w:r>
        <w:t>hasta</w:t>
      </w:r>
      <w:r>
        <w:rPr>
          <w:spacing w:val="-6"/>
        </w:rPr>
        <w:t xml:space="preserve"> </w:t>
      </w:r>
      <w:r>
        <w:t>obtener</w:t>
      </w:r>
      <w:r>
        <w:rPr>
          <w:spacing w:val="-5"/>
        </w:rPr>
        <w:t xml:space="preserve"> </w:t>
      </w:r>
      <w:r>
        <w:t>una</w:t>
      </w:r>
      <w:r>
        <w:rPr>
          <w:spacing w:val="-3"/>
        </w:rPr>
        <w:t xml:space="preserve"> </w:t>
      </w:r>
      <w:r>
        <w:t>respuesta</w:t>
      </w:r>
      <w:r>
        <w:rPr>
          <w:spacing w:val="-6"/>
        </w:rPr>
        <w:t xml:space="preserve"> </w:t>
      </w:r>
      <w:r>
        <w:t>lo</w:t>
      </w:r>
      <w:r>
        <w:rPr>
          <w:spacing w:val="-6"/>
        </w:rPr>
        <w:t xml:space="preserve"> </w:t>
      </w:r>
      <w:r>
        <w:t>más</w:t>
      </w:r>
      <w:r>
        <w:rPr>
          <w:spacing w:val="-5"/>
        </w:rPr>
        <w:t xml:space="preserve"> </w:t>
      </w:r>
      <w:r>
        <w:t>rápida</w:t>
      </w:r>
      <w:r>
        <w:rPr>
          <w:spacing w:val="-6"/>
        </w:rPr>
        <w:t xml:space="preserve"> </w:t>
      </w:r>
      <w:r>
        <w:t>posible</w:t>
      </w:r>
      <w:r>
        <w:rPr>
          <w:spacing w:val="-6"/>
        </w:rPr>
        <w:t xml:space="preserve"> </w:t>
      </w:r>
      <w:r>
        <w:rPr>
          <w:spacing w:val="1"/>
        </w:rPr>
        <w:t xml:space="preserve">sin </w:t>
      </w:r>
      <w:r>
        <w:t>que presente</w:t>
      </w:r>
      <w:r>
        <w:rPr>
          <w:spacing w:val="-11"/>
        </w:rPr>
        <w:t xml:space="preserve"> </w:t>
      </w:r>
      <w:r>
        <w:t>oscilaciones.</w:t>
      </w:r>
    </w:p>
    <w:p w:rsidR="005671CA" w:rsidRDefault="005671CA" w:rsidP="005671CA">
      <w:pPr>
        <w:pStyle w:val="Prrafodelista"/>
        <w:widowControl w:val="0"/>
        <w:numPr>
          <w:ilvl w:val="2"/>
          <w:numId w:val="4"/>
        </w:numPr>
        <w:tabs>
          <w:tab w:val="left" w:pos="942"/>
        </w:tabs>
        <w:autoSpaceDE w:val="0"/>
        <w:autoSpaceDN w:val="0"/>
        <w:spacing w:after="0"/>
        <w:contextualSpacing w:val="0"/>
      </w:pPr>
      <w:r>
        <w:t>Se incorporó</w:t>
      </w:r>
      <w:r>
        <w:rPr>
          <w:spacing w:val="-12"/>
        </w:rPr>
        <w:t xml:space="preserve"> </w:t>
      </w:r>
      <w:r>
        <w:t>el</w:t>
      </w:r>
      <w:r>
        <w:rPr>
          <w:spacing w:val="-14"/>
        </w:rPr>
        <w:t xml:space="preserve"> </w:t>
      </w:r>
      <w:r>
        <w:t>efecto</w:t>
      </w:r>
      <w:r>
        <w:rPr>
          <w:spacing w:val="-13"/>
        </w:rPr>
        <w:t xml:space="preserve"> </w:t>
      </w:r>
      <w:r>
        <w:t>derivativo</w:t>
      </w:r>
      <w:r>
        <w:rPr>
          <w:spacing w:val="-12"/>
        </w:rPr>
        <w:t xml:space="preserve"> </w:t>
      </w:r>
      <w:r>
        <w:t>para</w:t>
      </w:r>
      <w:r>
        <w:rPr>
          <w:spacing w:val="-11"/>
        </w:rPr>
        <w:t xml:space="preserve"> </w:t>
      </w:r>
      <w:r>
        <w:t>disminuir</w:t>
      </w:r>
      <w:r>
        <w:rPr>
          <w:spacing w:val="-14"/>
        </w:rPr>
        <w:t xml:space="preserve"> </w:t>
      </w:r>
      <w:r>
        <w:t>el</w:t>
      </w:r>
      <w:r>
        <w:rPr>
          <w:spacing w:val="-16"/>
        </w:rPr>
        <w:t xml:space="preserve"> </w:t>
      </w:r>
      <w:r>
        <w:t>sobreimpulso</w:t>
      </w:r>
      <w:r>
        <w:rPr>
          <w:spacing w:val="-15"/>
        </w:rPr>
        <w:t xml:space="preserve"> </w:t>
      </w:r>
      <w:r>
        <w:t>y</w:t>
      </w:r>
      <w:r>
        <w:rPr>
          <w:spacing w:val="-11"/>
        </w:rPr>
        <w:t xml:space="preserve"> </w:t>
      </w:r>
      <w:r>
        <w:t>aumentar</w:t>
      </w:r>
      <w:r>
        <w:rPr>
          <w:spacing w:val="-12"/>
        </w:rPr>
        <w:t xml:space="preserve"> </w:t>
      </w:r>
      <w:r>
        <w:t>el</w:t>
      </w:r>
      <w:r>
        <w:rPr>
          <w:spacing w:val="-14"/>
        </w:rPr>
        <w:t xml:space="preserve"> </w:t>
      </w:r>
      <w:r>
        <w:t>tiempo</w:t>
      </w:r>
      <w:r>
        <w:rPr>
          <w:spacing w:val="-13"/>
        </w:rPr>
        <w:t xml:space="preserve"> </w:t>
      </w:r>
      <w:r>
        <w:t>de</w:t>
      </w:r>
      <w:r>
        <w:rPr>
          <w:spacing w:val="-13"/>
        </w:rPr>
        <w:t xml:space="preserve"> </w:t>
      </w:r>
      <w:r>
        <w:t>respuesta.</w:t>
      </w:r>
    </w:p>
    <w:p w:rsidR="005671CA" w:rsidRDefault="005671CA" w:rsidP="005671CA">
      <w:pPr>
        <w:pStyle w:val="Prrafodelista"/>
        <w:widowControl w:val="0"/>
        <w:numPr>
          <w:ilvl w:val="2"/>
          <w:numId w:val="4"/>
        </w:numPr>
        <w:tabs>
          <w:tab w:val="left" w:pos="942"/>
        </w:tabs>
        <w:autoSpaceDE w:val="0"/>
        <w:autoSpaceDN w:val="0"/>
        <w:spacing w:after="0"/>
        <w:ind w:right="225"/>
        <w:contextualSpacing w:val="0"/>
      </w:pPr>
      <w:r>
        <w:t>Como</w:t>
      </w:r>
      <w:r>
        <w:rPr>
          <w:spacing w:val="-12"/>
        </w:rPr>
        <w:t xml:space="preserve"> </w:t>
      </w:r>
      <w:r>
        <w:t>consecuencia</w:t>
      </w:r>
      <w:r>
        <w:rPr>
          <w:spacing w:val="-11"/>
        </w:rPr>
        <w:t xml:space="preserve"> </w:t>
      </w:r>
      <w:r>
        <w:t>del</w:t>
      </w:r>
      <w:r>
        <w:rPr>
          <w:spacing w:val="-12"/>
        </w:rPr>
        <w:t xml:space="preserve"> </w:t>
      </w:r>
      <w:r>
        <w:t>agregado</w:t>
      </w:r>
      <w:r>
        <w:rPr>
          <w:spacing w:val="-11"/>
        </w:rPr>
        <w:t xml:space="preserve"> </w:t>
      </w:r>
      <w:r>
        <w:t>de</w:t>
      </w:r>
      <w:r>
        <w:rPr>
          <w:spacing w:val="-12"/>
        </w:rPr>
        <w:t xml:space="preserve"> </w:t>
      </w:r>
      <w:r>
        <w:t>D,</w:t>
      </w:r>
      <w:r>
        <w:rPr>
          <w:spacing w:val="-11"/>
        </w:rPr>
        <w:t xml:space="preserve"> </w:t>
      </w:r>
      <w:r>
        <w:t>se</w:t>
      </w:r>
      <w:r>
        <w:rPr>
          <w:spacing w:val="-9"/>
        </w:rPr>
        <w:t xml:space="preserve"> </w:t>
      </w:r>
      <w:r>
        <w:t>aumentó</w:t>
      </w:r>
      <w:r>
        <w:rPr>
          <w:spacing w:val="-11"/>
        </w:rPr>
        <w:t xml:space="preserve"> </w:t>
      </w:r>
      <w:r>
        <w:t>nuevamente</w:t>
      </w:r>
      <w:r>
        <w:rPr>
          <w:spacing w:val="-9"/>
        </w:rPr>
        <w:t xml:space="preserve"> </w:t>
      </w:r>
      <w:r>
        <w:t>P</w:t>
      </w:r>
      <w:r>
        <w:rPr>
          <w:spacing w:val="-12"/>
        </w:rPr>
        <w:t xml:space="preserve"> </w:t>
      </w:r>
      <w:r>
        <w:t>para</w:t>
      </w:r>
      <w:r>
        <w:rPr>
          <w:spacing w:val="-11"/>
        </w:rPr>
        <w:t xml:space="preserve"> </w:t>
      </w:r>
      <w:r>
        <w:t>mejorar la</w:t>
      </w:r>
      <w:r>
        <w:rPr>
          <w:spacing w:val="-6"/>
        </w:rPr>
        <w:t xml:space="preserve"> </w:t>
      </w:r>
      <w:r>
        <w:t>respuesta.</w:t>
      </w:r>
    </w:p>
    <w:p w:rsidR="005671CA" w:rsidRDefault="005671CA" w:rsidP="005671CA">
      <w:pPr>
        <w:pStyle w:val="Prrafodelista"/>
        <w:widowControl w:val="0"/>
        <w:numPr>
          <w:ilvl w:val="2"/>
          <w:numId w:val="4"/>
        </w:numPr>
        <w:tabs>
          <w:tab w:val="left" w:pos="942"/>
        </w:tabs>
        <w:autoSpaceDE w:val="0"/>
        <w:autoSpaceDN w:val="0"/>
        <w:spacing w:after="0"/>
        <w:contextualSpacing w:val="0"/>
      </w:pPr>
      <w:r>
        <w:t>Se repitieron los pasos 3 y 4 hasta obtener una respuesta</w:t>
      </w:r>
      <w:r>
        <w:rPr>
          <w:spacing w:val="-20"/>
        </w:rPr>
        <w:t xml:space="preserve"> </w:t>
      </w:r>
      <w:r>
        <w:t>adecuada, teniendo cuidado de que la accion derivativa sea pequeña.</w:t>
      </w:r>
    </w:p>
    <w:p w:rsidR="005671CA" w:rsidRDefault="005671CA" w:rsidP="005671CA">
      <w:pPr>
        <w:pStyle w:val="Prrafodelista"/>
        <w:widowControl w:val="0"/>
        <w:numPr>
          <w:ilvl w:val="2"/>
          <w:numId w:val="4"/>
        </w:numPr>
        <w:tabs>
          <w:tab w:val="left" w:pos="942"/>
        </w:tabs>
        <w:autoSpaceDE w:val="0"/>
        <w:autoSpaceDN w:val="0"/>
        <w:spacing w:before="93" w:after="0"/>
        <w:contextualSpacing w:val="0"/>
      </w:pPr>
      <w:r>
        <w:t>Se aumentó el parametro I para que el error en estado estacionario fuese cero.</w:t>
      </w:r>
    </w:p>
    <w:p w:rsidR="00204D96" w:rsidRDefault="00204D96" w:rsidP="00204D96">
      <w:pPr>
        <w:widowControl w:val="0"/>
        <w:tabs>
          <w:tab w:val="left" w:pos="942"/>
        </w:tabs>
        <w:autoSpaceDE w:val="0"/>
        <w:autoSpaceDN w:val="0"/>
        <w:spacing w:before="93" w:after="0"/>
      </w:pPr>
    </w:p>
    <w:p w:rsidR="00204D96" w:rsidRDefault="00204D96" w:rsidP="00204D96">
      <w:pPr>
        <w:widowControl w:val="0"/>
        <w:tabs>
          <w:tab w:val="left" w:pos="942"/>
        </w:tabs>
        <w:autoSpaceDE w:val="0"/>
        <w:autoSpaceDN w:val="0"/>
        <w:spacing w:before="93" w:after="0"/>
      </w:pPr>
      <w:r>
        <w:t>Con esto, se llego a los siguientes parámetros:</w:t>
      </w:r>
    </w:p>
    <w:p w:rsidR="00204D96" w:rsidRPr="00204D96" w:rsidRDefault="00204D96" w:rsidP="00204D96">
      <w:pPr>
        <w:shd w:val="clear" w:color="auto" w:fill="FDF6E3"/>
        <w:spacing w:after="0" w:line="285" w:lineRule="atLeast"/>
        <w:jc w:val="left"/>
        <w:rPr>
          <w:rFonts w:ascii="Fira Code" w:hAnsi="Fira Code" w:cs="Fira Code"/>
          <w:color w:val="333333"/>
          <w:sz w:val="21"/>
          <w:szCs w:val="21"/>
          <w:lang w:eastAsia="es-AR"/>
        </w:rPr>
      </w:pPr>
      <w:r w:rsidRPr="00204D96">
        <w:rPr>
          <w:rFonts w:ascii="Fira Code" w:hAnsi="Fira Code" w:cs="Fira Code"/>
          <w:i/>
          <w:iCs/>
          <w:color w:val="93A1A1"/>
          <w:sz w:val="21"/>
          <w:szCs w:val="21"/>
          <w:lang w:eastAsia="es-AR"/>
        </w:rPr>
        <w:t>//Parametros PID</w:t>
      </w:r>
    </w:p>
    <w:p w:rsidR="00204D96" w:rsidRPr="00204D96" w:rsidRDefault="00204D96" w:rsidP="00204D96">
      <w:pPr>
        <w:shd w:val="clear" w:color="auto" w:fill="FDF6E3"/>
        <w:spacing w:after="0" w:line="285" w:lineRule="atLeast"/>
        <w:jc w:val="left"/>
        <w:rPr>
          <w:rFonts w:ascii="Fira Code" w:hAnsi="Fira Code" w:cs="Fira Code"/>
          <w:color w:val="333333"/>
          <w:sz w:val="21"/>
          <w:szCs w:val="21"/>
          <w:lang w:eastAsia="es-AR"/>
        </w:rPr>
      </w:pPr>
      <w:r w:rsidRPr="00204D96">
        <w:rPr>
          <w:rFonts w:ascii="Fira Code" w:hAnsi="Fira Code" w:cs="Fira Code"/>
          <w:b/>
          <w:bCs/>
          <w:color w:val="073642"/>
          <w:sz w:val="21"/>
          <w:szCs w:val="21"/>
          <w:lang w:eastAsia="es-AR"/>
        </w:rPr>
        <w:t>float</w:t>
      </w:r>
      <w:r w:rsidRPr="00204D96">
        <w:rPr>
          <w:rFonts w:ascii="Fira Code" w:hAnsi="Fira Code" w:cs="Fira Code"/>
          <w:color w:val="333333"/>
          <w:sz w:val="21"/>
          <w:szCs w:val="21"/>
          <w:lang w:eastAsia="es-AR"/>
        </w:rPr>
        <w:t> Kp </w:t>
      </w:r>
      <w:r w:rsidRPr="00204D96">
        <w:rPr>
          <w:rFonts w:ascii="Fira Code" w:hAnsi="Fira Code" w:cs="Fira Code"/>
          <w:color w:val="859900"/>
          <w:sz w:val="21"/>
          <w:szCs w:val="21"/>
          <w:lang w:eastAsia="es-AR"/>
        </w:rPr>
        <w:t>=</w:t>
      </w:r>
      <w:r w:rsidRPr="00204D96">
        <w:rPr>
          <w:rFonts w:ascii="Fira Code" w:hAnsi="Fira Code" w:cs="Fira Code"/>
          <w:color w:val="333333"/>
          <w:sz w:val="21"/>
          <w:szCs w:val="21"/>
          <w:lang w:eastAsia="es-AR"/>
        </w:rPr>
        <w:t> </w:t>
      </w:r>
      <w:r w:rsidRPr="00204D96">
        <w:rPr>
          <w:rFonts w:ascii="Fira Code" w:hAnsi="Fira Code" w:cs="Fira Code"/>
          <w:color w:val="D33682"/>
          <w:sz w:val="21"/>
          <w:szCs w:val="21"/>
          <w:lang w:eastAsia="es-AR"/>
        </w:rPr>
        <w:t>0.7</w:t>
      </w:r>
      <w:r w:rsidRPr="00204D96">
        <w:rPr>
          <w:rFonts w:ascii="Fira Code" w:hAnsi="Fira Code" w:cs="Fira Code"/>
          <w:color w:val="333333"/>
          <w:sz w:val="21"/>
          <w:szCs w:val="21"/>
          <w:lang w:eastAsia="es-AR"/>
        </w:rPr>
        <w:t>, Ki </w:t>
      </w:r>
      <w:r w:rsidRPr="00204D96">
        <w:rPr>
          <w:rFonts w:ascii="Fira Code" w:hAnsi="Fira Code" w:cs="Fira Code"/>
          <w:color w:val="859900"/>
          <w:sz w:val="21"/>
          <w:szCs w:val="21"/>
          <w:lang w:eastAsia="es-AR"/>
        </w:rPr>
        <w:t>=</w:t>
      </w:r>
      <w:r w:rsidRPr="00204D96">
        <w:rPr>
          <w:rFonts w:ascii="Fira Code" w:hAnsi="Fira Code" w:cs="Fira Code"/>
          <w:color w:val="333333"/>
          <w:sz w:val="21"/>
          <w:szCs w:val="21"/>
          <w:lang w:eastAsia="es-AR"/>
        </w:rPr>
        <w:t> </w:t>
      </w:r>
      <w:r w:rsidRPr="00204D96">
        <w:rPr>
          <w:rFonts w:ascii="Fira Code" w:hAnsi="Fira Code" w:cs="Fira Code"/>
          <w:color w:val="D33682"/>
          <w:sz w:val="21"/>
          <w:szCs w:val="21"/>
          <w:lang w:eastAsia="es-AR"/>
        </w:rPr>
        <w:t>0.1</w:t>
      </w:r>
      <w:r w:rsidRPr="00204D96">
        <w:rPr>
          <w:rFonts w:ascii="Fira Code" w:hAnsi="Fira Code" w:cs="Fira Code"/>
          <w:color w:val="333333"/>
          <w:sz w:val="21"/>
          <w:szCs w:val="21"/>
          <w:lang w:eastAsia="es-AR"/>
        </w:rPr>
        <w:t>, Kd </w:t>
      </w:r>
      <w:r w:rsidRPr="00204D96">
        <w:rPr>
          <w:rFonts w:ascii="Fira Code" w:hAnsi="Fira Code" w:cs="Fira Code"/>
          <w:color w:val="859900"/>
          <w:sz w:val="21"/>
          <w:szCs w:val="21"/>
          <w:lang w:eastAsia="es-AR"/>
        </w:rPr>
        <w:t>=</w:t>
      </w:r>
      <w:r w:rsidRPr="00204D96">
        <w:rPr>
          <w:rFonts w:ascii="Fira Code" w:hAnsi="Fira Code" w:cs="Fira Code"/>
          <w:color w:val="333333"/>
          <w:sz w:val="21"/>
          <w:szCs w:val="21"/>
          <w:lang w:eastAsia="es-AR"/>
        </w:rPr>
        <w:t> </w:t>
      </w:r>
      <w:r w:rsidRPr="00204D96">
        <w:rPr>
          <w:rFonts w:ascii="Fira Code" w:hAnsi="Fira Code" w:cs="Fira Code"/>
          <w:color w:val="D33682"/>
          <w:sz w:val="21"/>
          <w:szCs w:val="21"/>
          <w:lang w:eastAsia="es-AR"/>
        </w:rPr>
        <w:t>0.005</w:t>
      </w:r>
      <w:r w:rsidRPr="00204D96">
        <w:rPr>
          <w:rFonts w:ascii="Fira Code" w:hAnsi="Fira Code" w:cs="Fira Code"/>
          <w:color w:val="333333"/>
          <w:sz w:val="21"/>
          <w:szCs w:val="21"/>
          <w:lang w:eastAsia="es-AR"/>
        </w:rPr>
        <w:t>;</w:t>
      </w:r>
    </w:p>
    <w:p w:rsidR="00204D96" w:rsidRPr="00BF0E19" w:rsidRDefault="00653B4B" w:rsidP="00204D96">
      <w:pPr>
        <w:widowControl w:val="0"/>
        <w:tabs>
          <w:tab w:val="left" w:pos="942"/>
        </w:tabs>
        <w:autoSpaceDE w:val="0"/>
        <w:autoSpaceDN w:val="0"/>
        <w:spacing w:before="93" w:after="0"/>
      </w:pPr>
      <w:r>
        <w:t>Otra limitacion importante para notar en el controlador, es que el motor DC no tiene un comportamiento lineal, si no que tiene una zona muerta</w:t>
      </w:r>
      <w:r w:rsidR="00CF30DD">
        <w:t>.</w:t>
      </w:r>
      <w:r w:rsidR="00BF0E19">
        <w:t xml:space="preserve"> Esto se intentó subsanar teniendo en cuenta la zona muerta y </w:t>
      </w:r>
      <w:r w:rsidR="00A43E70">
        <w:t>restándosela</w:t>
      </w:r>
      <w:r w:rsidR="00BF0E19">
        <w:t xml:space="preserve"> a la </w:t>
      </w:r>
      <w:r w:rsidR="00A43E70">
        <w:t>acción</w:t>
      </w:r>
      <w:r w:rsidR="00BF0E19">
        <w:t xml:space="preserve"> de control. Por lo tanto, se configuró una zona muerta de 1V y se </w:t>
      </w:r>
      <w:r w:rsidR="00A43E70">
        <w:t>restó</w:t>
      </w:r>
      <w:r w:rsidR="00BF0E19">
        <w:t xml:space="preserve"> de la </w:t>
      </w:r>
      <w:r w:rsidR="00A43E70">
        <w:t>tensión</w:t>
      </w:r>
      <w:r w:rsidR="00BF0E19">
        <w:t xml:space="preserve"> </w:t>
      </w:r>
      <w:r w:rsidR="00A43E70">
        <w:t>máxima</w:t>
      </w:r>
      <w:r w:rsidR="00BF0E19">
        <w:t xml:space="preserve"> de la </w:t>
      </w:r>
      <w:r w:rsidR="00A43E70">
        <w:t>fuente (</w:t>
      </w:r>
      <w:r w:rsidR="00BF0E19">
        <w:t xml:space="preserve">5V), limitando </w:t>
      </w:r>
      <w:r w:rsidR="00A43E70">
        <w:t>así</w:t>
      </w:r>
      <w:r w:rsidR="00BF0E19">
        <w:t xml:space="preserve"> la </w:t>
      </w:r>
      <w:r w:rsidR="00A43E70">
        <w:t>acción</w:t>
      </w:r>
      <w:r w:rsidR="00BF0E19">
        <w:t xml:space="preserve"> de control entre -4V y 4V, y a eso </w:t>
      </w:r>
      <w:r w:rsidR="00A43E70">
        <w:t>sumándole</w:t>
      </w:r>
      <w:r w:rsidR="00BF0E19">
        <w:t xml:space="preserve"> o </w:t>
      </w:r>
      <w:r w:rsidR="00A43E70">
        <w:t>restándole</w:t>
      </w:r>
      <w:r w:rsidR="00BF0E19">
        <w:t xml:space="preserve"> la zona muerta, siempre y cuando el error fuera mayor a 1 grado (</w:t>
      </w:r>
      <w:r w:rsidR="00A43E70">
        <w:t>especificación</w:t>
      </w:r>
      <w:r w:rsidR="00BF0E19">
        <w:t xml:space="preserve"> de error pedida)</w:t>
      </w:r>
    </w:p>
    <w:p w:rsidR="005671CA" w:rsidRDefault="00204D96" w:rsidP="00204D96">
      <w:pPr>
        <w:pStyle w:val="Ttulo2"/>
      </w:pPr>
      <w:r>
        <w:t>Conexión entre HyperIMU y arduino</w:t>
      </w:r>
    </w:p>
    <w:p w:rsidR="00204D96" w:rsidRDefault="00204D96" w:rsidP="00204D96">
      <w:r>
        <w:t>Para la conexión entre arduino e hyperIMU, como tambien para el registro de datos, se utilizó matlab y simulink, con el siguiente esquema:</w:t>
      </w:r>
    </w:p>
    <w:p w:rsidR="00204D96" w:rsidRDefault="00204D96" w:rsidP="00204D96">
      <w:r>
        <w:rPr>
          <w:noProof/>
          <w:lang w:eastAsia="es-AR"/>
        </w:rPr>
        <w:lastRenderedPageBreak/>
        <w:drawing>
          <wp:inline distT="0" distB="0" distL="0" distR="0" wp14:anchorId="6E2DE249" wp14:editId="20F9E1CC">
            <wp:extent cx="5612130" cy="31756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5635"/>
                    </a:xfrm>
                    <a:prstGeom prst="rect">
                      <a:avLst/>
                    </a:prstGeom>
                  </pic:spPr>
                </pic:pic>
              </a:graphicData>
            </a:graphic>
          </wp:inline>
        </w:drawing>
      </w:r>
    </w:p>
    <w:p w:rsidR="00204D96" w:rsidRDefault="00204D96" w:rsidP="00204D96">
      <w:r>
        <w:t>En el cual se observa el primer bloque que abre la conexión UDP en el puerto especificado, y adquiere los datos para los dos sensores (tres datos por sensor, uno para cada eje espacial respectivamente).</w:t>
      </w:r>
    </w:p>
    <w:p w:rsidR="00204D96" w:rsidRDefault="00204D96" w:rsidP="00204D96">
      <w:r>
        <w:t>Esa salida es luego separada, por una lado se envian los datos del acelerometro a la funcion “gravity a pitch-roll”, que con los datos de aceleracion calcula la posicion del smartphone. Tambien se envia el sensor de posicion al mismo scope que la salida de la funcion “gravity a pitch-roll” para verificar la similitud de los datos.</w:t>
      </w:r>
    </w:p>
    <w:p w:rsidR="00204D96" w:rsidRDefault="00204D96" w:rsidP="00204D96">
      <w:r>
        <w:t>Por otro lado, se envia solo un eje de los datos de posicion a la salida del puerto serie, que será utilizado como referencia por el microcontrolador.</w:t>
      </w:r>
      <w:r w:rsidR="00653B4B">
        <w:t xml:space="preserve"> Estos datos se envian cada 30ms, que es igual al tiempo de muestreo de hyperIMU y de arduino.</w:t>
      </w:r>
    </w:p>
    <w:p w:rsidR="00653B4B" w:rsidRDefault="00653B4B" w:rsidP="00204D96">
      <w:r>
        <w:t xml:space="preserve">En la parte inferior, el bloque “Query instrument” recibe los datos enviados por arduino, y luego se pasan por una ganancia de 1/100 (ya que previamente se habian multiplicado por 100). Esos datos se envian a otro scope y a la vez a la variable x. </w:t>
      </w:r>
    </w:p>
    <w:p w:rsidR="00653B4B" w:rsidRPr="00204D96" w:rsidRDefault="00653B4B" w:rsidP="00204D96">
      <w:r>
        <w:t>Ademas, el sistema de simulink tiene el bloque “Set pace” que logra que la simulacion corra en tiempo real, y un clock que se envia a una variable “t”.</w:t>
      </w:r>
    </w:p>
    <w:p w:rsidR="00F960E8" w:rsidRPr="00F960E8" w:rsidRDefault="00F960E8" w:rsidP="00F960E8"/>
    <w:p w:rsidR="00F960E8" w:rsidRDefault="00536517" w:rsidP="00536517">
      <w:pPr>
        <w:pStyle w:val="Ttulo2"/>
      </w:pPr>
      <w:r>
        <w:t>Resultado de las mediciones</w:t>
      </w:r>
    </w:p>
    <w:p w:rsidR="00536517" w:rsidRDefault="00536517" w:rsidP="00536517">
      <w:r>
        <w:t>Se corrió la simulacion en simulink, y los datos generados (x matriz con los 4 valores devueltos por arduino, y t la base temporal) se guardaron en el archivo “medidas hiperimu.mat”.</w:t>
      </w:r>
    </w:p>
    <w:p w:rsidR="00536517" w:rsidRDefault="00536517" w:rsidP="00536517">
      <w:r>
        <w:t xml:space="preserve">Luego, con el siguiente script, se graficaron </w:t>
      </w:r>
      <w:r w:rsidR="00850F41">
        <w:t>las entradas y salidas en un grafico, y el error y accion de control en otro:</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clc</w:t>
      </w:r>
      <w:r w:rsidRPr="00850F41">
        <w:rPr>
          <w:rFonts w:ascii="Fira Code" w:hAnsi="Fira Code" w:cs="Fira Code"/>
          <w:color w:val="333333"/>
          <w:szCs w:val="21"/>
          <w:lang w:eastAsia="es-AR"/>
        </w:rPr>
        <w:t>;</w:t>
      </w:r>
      <w:r w:rsidRPr="00850F41">
        <w:rPr>
          <w:rFonts w:ascii="Fira Code" w:hAnsi="Fira Code" w:cs="Fira Code"/>
          <w:b/>
          <w:bCs/>
          <w:color w:val="073642"/>
          <w:szCs w:val="21"/>
          <w:lang w:eastAsia="es-AR"/>
        </w:rPr>
        <w:t>clear</w:t>
      </w:r>
      <w:r w:rsidRPr="00850F41">
        <w:rPr>
          <w:rFonts w:ascii="Fira Code" w:hAnsi="Fira Code" w:cs="Fira Code"/>
          <w:color w:val="333333"/>
          <w:szCs w:val="21"/>
          <w:lang w:eastAsia="es-AR"/>
        </w:rPr>
        <w:t> </w:t>
      </w:r>
      <w:r w:rsidRPr="00850F41">
        <w:rPr>
          <w:rFonts w:ascii="Fira Code" w:hAnsi="Fira Code" w:cs="Fira Code"/>
          <w:color w:val="268BD2"/>
          <w:szCs w:val="21"/>
          <w:lang w:eastAsia="es-AR"/>
        </w:rPr>
        <w:t>all</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b/>
          <w:bCs/>
          <w:color w:val="073642"/>
          <w:szCs w:val="21"/>
          <w:lang w:eastAsia="es-AR"/>
        </w:rPr>
        <w:t>load</w:t>
      </w:r>
      <w:r w:rsidRPr="00850F41">
        <w:rPr>
          <w:rFonts w:ascii="Fira Code" w:hAnsi="Fira Code" w:cs="Fira Code"/>
          <w:color w:val="333333"/>
          <w:szCs w:val="21"/>
          <w:lang w:eastAsia="es-AR"/>
        </w:rPr>
        <w:t>(</w:t>
      </w:r>
      <w:r w:rsidRPr="00850F41">
        <w:rPr>
          <w:rFonts w:ascii="Fira Code" w:hAnsi="Fira Code" w:cs="Fira Code"/>
          <w:color w:val="2AA198"/>
          <w:szCs w:val="21"/>
          <w:lang w:eastAsia="es-AR"/>
        </w:rPr>
        <w:t>'medidas hiperimu.mat'</w:t>
      </w:r>
      <w:r w:rsidRPr="00850F41">
        <w:rPr>
          <w:rFonts w:ascii="Fira Code" w:hAnsi="Fira Code" w:cs="Fira Code"/>
          <w:color w:val="333333"/>
          <w:szCs w:val="21"/>
          <w:lang w:eastAsia="es-AR"/>
        </w:rPr>
        <w:t>);    </w:t>
      </w:r>
      <w:r w:rsidRPr="00850F41">
        <w:rPr>
          <w:rFonts w:ascii="Fira Code" w:hAnsi="Fira Code" w:cs="Fira Code"/>
          <w:i/>
          <w:iCs/>
          <w:color w:val="93A1A1"/>
          <w:szCs w:val="21"/>
          <w:lang w:eastAsia="es-AR"/>
        </w:rPr>
        <w:t>%se carga el archivo con los valores de la simulacion</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i/>
          <w:iCs/>
          <w:color w:val="93A1A1"/>
          <w:szCs w:val="21"/>
          <w:lang w:eastAsia="es-AR"/>
        </w:rPr>
        <w:t>% para generar cada variable utilice el comando "squeeze(x(var,1,:))" (para reducir las dimensiones)</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entrada</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squeeze</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x</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1</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1</w:t>
      </w:r>
      <w:r w:rsidRPr="00850F41">
        <w:rPr>
          <w:rFonts w:ascii="Fira Code" w:hAnsi="Fira Code" w:cs="Fira Code"/>
          <w:color w:val="333333"/>
          <w:szCs w:val="21"/>
          <w:lang w:eastAsia="es-AR"/>
        </w:rPr>
        <w:t>,</w:t>
      </w:r>
      <w:r w:rsidRPr="00850F41">
        <w:rPr>
          <w:rFonts w:ascii="Fira Code" w:hAnsi="Fira Code" w:cs="Fira Code"/>
          <w:color w:val="859900"/>
          <w:szCs w:val="21"/>
          <w:lang w:eastAsia="es-AR"/>
        </w:rPr>
        <w:t>:</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salida</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squeeze</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x</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2</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1</w:t>
      </w:r>
      <w:r w:rsidRPr="00850F41">
        <w:rPr>
          <w:rFonts w:ascii="Fira Code" w:hAnsi="Fira Code" w:cs="Fira Code"/>
          <w:color w:val="333333"/>
          <w:szCs w:val="21"/>
          <w:lang w:eastAsia="es-AR"/>
        </w:rPr>
        <w:t>,</w:t>
      </w:r>
      <w:r w:rsidRPr="00850F41">
        <w:rPr>
          <w:rFonts w:ascii="Fira Code" w:hAnsi="Fira Code" w:cs="Fira Code"/>
          <w:color w:val="859900"/>
          <w:szCs w:val="21"/>
          <w:lang w:eastAsia="es-AR"/>
        </w:rPr>
        <w:t>:</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salida</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salida</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4</w:t>
      </w:r>
      <w:r w:rsidRPr="00850F41">
        <w:rPr>
          <w:rFonts w:ascii="Fira Code" w:hAnsi="Fira Code" w:cs="Fira Code"/>
          <w:color w:val="859900"/>
          <w:szCs w:val="21"/>
          <w:lang w:eastAsia="es-AR"/>
        </w:rPr>
        <w:t>:end</w:t>
      </w:r>
      <w:r w:rsidRPr="00850F41">
        <w:rPr>
          <w:rFonts w:ascii="Fira Code" w:hAnsi="Fira Code" w:cs="Fira Code"/>
          <w:color w:val="333333"/>
          <w:szCs w:val="21"/>
          <w:lang w:eastAsia="es-AR"/>
        </w:rPr>
        <w:t>);   </w:t>
      </w:r>
      <w:r w:rsidRPr="00850F41">
        <w:rPr>
          <w:rFonts w:ascii="Fira Code" w:hAnsi="Fira Code" w:cs="Fira Code"/>
          <w:i/>
          <w:iCs/>
          <w:color w:val="93A1A1"/>
          <w:szCs w:val="21"/>
          <w:lang w:eastAsia="es-AR"/>
        </w:rPr>
        <w:t>%Para comparar, se eliminan las primeras 3 muestras que es el retraso del arduino</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lastRenderedPageBreak/>
        <w:t>salida</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salida</w:t>
      </w:r>
      <w:r w:rsidRPr="00850F41">
        <w:rPr>
          <w:rFonts w:ascii="Fira Code" w:hAnsi="Fira Code" w:cs="Fira Code"/>
          <w:color w:val="333333"/>
          <w:szCs w:val="21"/>
          <w:lang w:eastAsia="es-AR"/>
        </w:rPr>
        <w:t>; </w:t>
      </w:r>
      <w:r w:rsidRPr="00850F41">
        <w:rPr>
          <w:rFonts w:ascii="Fira Code" w:hAnsi="Fira Code" w:cs="Fira Code"/>
          <w:color w:val="D33682"/>
          <w:szCs w:val="21"/>
          <w:lang w:eastAsia="es-AR"/>
        </w:rPr>
        <w:t>0</w:t>
      </w:r>
      <w:r w:rsidRPr="00850F41">
        <w:rPr>
          <w:rFonts w:ascii="Fira Code" w:hAnsi="Fira Code" w:cs="Fira Code"/>
          <w:color w:val="333333"/>
          <w:szCs w:val="21"/>
          <w:lang w:eastAsia="es-AR"/>
        </w:rPr>
        <w:t>;0;0;];</w:t>
      </w:r>
      <w:r w:rsidRPr="00850F41">
        <w:rPr>
          <w:rFonts w:ascii="Fira Code" w:hAnsi="Fira Code" w:cs="Fira Code"/>
          <w:i/>
          <w:iCs/>
          <w:color w:val="93A1A1"/>
          <w:szCs w:val="21"/>
          <w:lang w:eastAsia="es-AR"/>
        </w:rPr>
        <w:t>% y para que tengan la misma dimension los vectores, se agregan tres valores nulos al final</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accioncontrol</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squeeze</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x</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3</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1</w:t>
      </w:r>
      <w:r w:rsidRPr="00850F41">
        <w:rPr>
          <w:rFonts w:ascii="Fira Code" w:hAnsi="Fira Code" w:cs="Fira Code"/>
          <w:color w:val="333333"/>
          <w:szCs w:val="21"/>
          <w:lang w:eastAsia="es-AR"/>
        </w:rPr>
        <w:t>,</w:t>
      </w:r>
      <w:r w:rsidRPr="00850F41">
        <w:rPr>
          <w:rFonts w:ascii="Fira Code" w:hAnsi="Fira Code" w:cs="Fira Code"/>
          <w:color w:val="859900"/>
          <w:szCs w:val="21"/>
          <w:lang w:eastAsia="es-AR"/>
        </w:rPr>
        <w:t>:</w:t>
      </w:r>
      <w:r w:rsidRPr="00850F41">
        <w:rPr>
          <w:rFonts w:ascii="Fira Code" w:hAnsi="Fira Code" w:cs="Fira Code"/>
          <w:color w:val="333333"/>
          <w:szCs w:val="21"/>
          <w:lang w:eastAsia="es-AR"/>
        </w:rPr>
        <w:t>)</w:t>
      </w:r>
      <w:r w:rsidRPr="00850F41">
        <w:rPr>
          <w:rFonts w:ascii="Fira Code" w:hAnsi="Fira Code" w:cs="Fira Code"/>
          <w:color w:val="859900"/>
          <w:szCs w:val="21"/>
          <w:lang w:eastAsia="es-AR"/>
        </w:rPr>
        <w:t>/</w:t>
      </w:r>
      <w:r w:rsidRPr="00850F41">
        <w:rPr>
          <w:rFonts w:ascii="Fira Code" w:hAnsi="Fira Code" w:cs="Fira Code"/>
          <w:color w:val="D33682"/>
          <w:szCs w:val="21"/>
          <w:lang w:eastAsia="es-AR"/>
        </w:rPr>
        <w:t>10</w:t>
      </w:r>
      <w:r w:rsidRPr="00850F41">
        <w:rPr>
          <w:rFonts w:ascii="Fira Code" w:hAnsi="Fira Code" w:cs="Fira Code"/>
          <w:color w:val="333333"/>
          <w:szCs w:val="21"/>
          <w:lang w:eastAsia="es-AR"/>
        </w:rPr>
        <w:t>); </w:t>
      </w:r>
      <w:r w:rsidRPr="00850F41">
        <w:rPr>
          <w:rFonts w:ascii="Fira Code" w:hAnsi="Fira Code" w:cs="Fira Code"/>
          <w:i/>
          <w:iCs/>
          <w:color w:val="93A1A1"/>
          <w:szCs w:val="21"/>
          <w:lang w:eastAsia="es-AR"/>
        </w:rPr>
        <w:t>%Se divide en 10 para que quede en volts</w:t>
      </w:r>
    </w:p>
    <w:p w:rsidR="00850F41" w:rsidRPr="00850F41" w:rsidRDefault="00850F41" w:rsidP="00850F41">
      <w:pPr>
        <w:shd w:val="clear" w:color="auto" w:fill="FDF6E3"/>
        <w:spacing w:after="0" w:line="285" w:lineRule="atLeast"/>
        <w:jc w:val="left"/>
        <w:rPr>
          <w:rFonts w:ascii="Fira Code" w:hAnsi="Fira Code" w:cs="Fira Code"/>
          <w:color w:val="333333"/>
          <w:szCs w:val="21"/>
          <w:lang w:val="en-US" w:eastAsia="es-AR"/>
        </w:rPr>
      </w:pPr>
      <w:r w:rsidRPr="00850F41">
        <w:rPr>
          <w:rFonts w:ascii="Fira Code" w:hAnsi="Fira Code" w:cs="Fira Code"/>
          <w:color w:val="859900"/>
          <w:szCs w:val="21"/>
          <w:lang w:val="en-US" w:eastAsia="es-AR"/>
        </w:rPr>
        <w:t>for</w:t>
      </w:r>
      <w:r w:rsidRPr="00850F41">
        <w:rPr>
          <w:rFonts w:ascii="Fira Code" w:hAnsi="Fira Code" w:cs="Fira Code"/>
          <w:color w:val="333333"/>
          <w:szCs w:val="21"/>
          <w:lang w:val="en-US" w:eastAsia="es-AR"/>
        </w:rPr>
        <w:t> </w:t>
      </w:r>
      <w:r w:rsidRPr="00850F41">
        <w:rPr>
          <w:rFonts w:ascii="Fira Code" w:hAnsi="Fira Code" w:cs="Fira Code"/>
          <w:color w:val="B58900"/>
          <w:szCs w:val="21"/>
          <w:lang w:val="en-US" w:eastAsia="es-AR"/>
        </w:rPr>
        <w:t>i</w:t>
      </w:r>
      <w:r w:rsidRPr="00850F41">
        <w:rPr>
          <w:rFonts w:ascii="Fira Code" w:hAnsi="Fira Code" w:cs="Fira Code"/>
          <w:color w:val="333333"/>
          <w:szCs w:val="21"/>
          <w:lang w:val="en-US" w:eastAsia="es-AR"/>
        </w:rPr>
        <w:t>=</w:t>
      </w:r>
      <w:r w:rsidRPr="00850F41">
        <w:rPr>
          <w:rFonts w:ascii="Fira Code" w:hAnsi="Fira Code" w:cs="Fira Code"/>
          <w:color w:val="D33682"/>
          <w:szCs w:val="21"/>
          <w:lang w:val="en-US" w:eastAsia="es-AR"/>
        </w:rPr>
        <w:t>1</w:t>
      </w:r>
      <w:r w:rsidRPr="00850F41">
        <w:rPr>
          <w:rFonts w:ascii="Fira Code" w:hAnsi="Fira Code" w:cs="Fira Code"/>
          <w:color w:val="859900"/>
          <w:szCs w:val="21"/>
          <w:lang w:val="en-US" w:eastAsia="es-AR"/>
        </w:rPr>
        <w:t>:</w:t>
      </w:r>
      <w:r w:rsidRPr="00850F41">
        <w:rPr>
          <w:rFonts w:ascii="Fira Code" w:hAnsi="Fira Code" w:cs="Fira Code"/>
          <w:color w:val="268BD2"/>
          <w:szCs w:val="21"/>
          <w:lang w:val="en-US" w:eastAsia="es-AR"/>
        </w:rPr>
        <w:t>length</w:t>
      </w:r>
      <w:r w:rsidRPr="00850F41">
        <w:rPr>
          <w:rFonts w:ascii="Fira Code" w:hAnsi="Fira Code" w:cs="Fira Code"/>
          <w:color w:val="333333"/>
          <w:szCs w:val="21"/>
          <w:lang w:val="en-US" w:eastAsia="es-AR"/>
        </w:rPr>
        <w:t>(</w:t>
      </w:r>
      <w:r w:rsidRPr="00850F41">
        <w:rPr>
          <w:rFonts w:ascii="Fira Code" w:hAnsi="Fira Code" w:cs="Fira Code"/>
          <w:color w:val="268BD2"/>
          <w:szCs w:val="21"/>
          <w:lang w:val="en-US" w:eastAsia="es-AR"/>
        </w:rPr>
        <w:t>accioncontrol</w:t>
      </w:r>
      <w:r w:rsidRPr="00850F41">
        <w:rPr>
          <w:rFonts w:ascii="Fira Code" w:hAnsi="Fira Code" w:cs="Fira Code"/>
          <w:color w:val="333333"/>
          <w:szCs w:val="21"/>
          <w:lang w:val="en-US"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val="en-US" w:eastAsia="es-AR"/>
        </w:rPr>
      </w:pPr>
      <w:r w:rsidRPr="00850F41">
        <w:rPr>
          <w:rFonts w:ascii="Fira Code" w:hAnsi="Fira Code" w:cs="Fira Code"/>
          <w:color w:val="333333"/>
          <w:szCs w:val="21"/>
          <w:lang w:val="en-US" w:eastAsia="es-AR"/>
        </w:rPr>
        <w:t>    </w:t>
      </w:r>
      <w:r w:rsidRPr="00850F41">
        <w:rPr>
          <w:rFonts w:ascii="Fira Code" w:hAnsi="Fira Code" w:cs="Fira Code"/>
          <w:color w:val="859900"/>
          <w:szCs w:val="21"/>
          <w:lang w:val="en-US" w:eastAsia="es-AR"/>
        </w:rPr>
        <w:t>if</w:t>
      </w:r>
      <w:r w:rsidRPr="00850F41">
        <w:rPr>
          <w:rFonts w:ascii="Fira Code" w:hAnsi="Fira Code" w:cs="Fira Code"/>
          <w:color w:val="333333"/>
          <w:szCs w:val="21"/>
          <w:lang w:val="en-US" w:eastAsia="es-AR"/>
        </w:rPr>
        <w:t> </w:t>
      </w:r>
      <w:r w:rsidRPr="00850F41">
        <w:rPr>
          <w:rFonts w:ascii="Fira Code" w:hAnsi="Fira Code" w:cs="Fira Code"/>
          <w:color w:val="268BD2"/>
          <w:szCs w:val="21"/>
          <w:lang w:val="en-US" w:eastAsia="es-AR"/>
        </w:rPr>
        <w:t>accioncontrol</w:t>
      </w:r>
      <w:r w:rsidRPr="00850F41">
        <w:rPr>
          <w:rFonts w:ascii="Fira Code" w:hAnsi="Fira Code" w:cs="Fira Code"/>
          <w:color w:val="333333"/>
          <w:szCs w:val="21"/>
          <w:lang w:val="en-US" w:eastAsia="es-AR"/>
        </w:rPr>
        <w:t>(</w:t>
      </w:r>
      <w:r w:rsidRPr="00850F41">
        <w:rPr>
          <w:rFonts w:ascii="Fira Code" w:hAnsi="Fira Code" w:cs="Fira Code"/>
          <w:color w:val="B58900"/>
          <w:szCs w:val="21"/>
          <w:lang w:val="en-US" w:eastAsia="es-AR"/>
        </w:rPr>
        <w:t>i</w:t>
      </w:r>
      <w:r w:rsidRPr="00850F41">
        <w:rPr>
          <w:rFonts w:ascii="Fira Code" w:hAnsi="Fira Code" w:cs="Fira Code"/>
          <w:color w:val="333333"/>
          <w:szCs w:val="21"/>
          <w:lang w:val="en-US" w:eastAsia="es-AR"/>
        </w:rPr>
        <w:t>)</w:t>
      </w:r>
      <w:r w:rsidRPr="00850F41">
        <w:rPr>
          <w:rFonts w:ascii="Fira Code" w:hAnsi="Fira Code" w:cs="Fira Code"/>
          <w:color w:val="859900"/>
          <w:szCs w:val="21"/>
          <w:lang w:val="en-US" w:eastAsia="es-AR"/>
        </w:rPr>
        <w:t>&gt;</w:t>
      </w:r>
      <w:r w:rsidRPr="00850F41">
        <w:rPr>
          <w:rFonts w:ascii="Fira Code" w:hAnsi="Fira Code" w:cs="Fira Code"/>
          <w:color w:val="333333"/>
          <w:szCs w:val="21"/>
          <w:lang w:val="en-US" w:eastAsia="es-AR"/>
        </w:rPr>
        <w:t>0</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333333"/>
          <w:szCs w:val="21"/>
          <w:lang w:val="en-US" w:eastAsia="es-AR"/>
        </w:rPr>
        <w:t>        </w:t>
      </w:r>
      <w:r w:rsidRPr="00850F41">
        <w:rPr>
          <w:rFonts w:ascii="Fira Code" w:hAnsi="Fira Code" w:cs="Fira Code"/>
          <w:color w:val="268BD2"/>
          <w:szCs w:val="21"/>
          <w:lang w:eastAsia="es-AR"/>
        </w:rPr>
        <w:t>accioncontrol</w:t>
      </w:r>
      <w:r w:rsidRPr="00850F41">
        <w:rPr>
          <w:rFonts w:ascii="Fira Code" w:hAnsi="Fira Code" w:cs="Fira Code"/>
          <w:color w:val="333333"/>
          <w:szCs w:val="21"/>
          <w:lang w:eastAsia="es-AR"/>
        </w:rPr>
        <w:t>(</w:t>
      </w:r>
      <w:r w:rsidRPr="00850F41">
        <w:rPr>
          <w:rFonts w:ascii="Fira Code" w:hAnsi="Fira Code" w:cs="Fira Code"/>
          <w:color w:val="B58900"/>
          <w:szCs w:val="21"/>
          <w:lang w:eastAsia="es-AR"/>
        </w:rPr>
        <w:t>i</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accioncontrol</w:t>
      </w:r>
      <w:r w:rsidRPr="00850F41">
        <w:rPr>
          <w:rFonts w:ascii="Fira Code" w:hAnsi="Fira Code" w:cs="Fira Code"/>
          <w:color w:val="333333"/>
          <w:szCs w:val="21"/>
          <w:lang w:eastAsia="es-AR"/>
        </w:rPr>
        <w:t>(</w:t>
      </w:r>
      <w:r w:rsidRPr="00850F41">
        <w:rPr>
          <w:rFonts w:ascii="Fira Code" w:hAnsi="Fira Code" w:cs="Fira Code"/>
          <w:color w:val="B58900"/>
          <w:szCs w:val="21"/>
          <w:lang w:eastAsia="es-AR"/>
        </w:rPr>
        <w:t>i</w:t>
      </w:r>
      <w:r w:rsidRPr="00850F41">
        <w:rPr>
          <w:rFonts w:ascii="Fira Code" w:hAnsi="Fira Code" w:cs="Fira Code"/>
          <w:color w:val="333333"/>
          <w:szCs w:val="21"/>
          <w:lang w:eastAsia="es-AR"/>
        </w:rPr>
        <w:t>)</w:t>
      </w:r>
      <w:r w:rsidRPr="00850F41">
        <w:rPr>
          <w:rFonts w:ascii="Fira Code" w:hAnsi="Fira Code" w:cs="Fira Code"/>
          <w:color w:val="859900"/>
          <w:szCs w:val="21"/>
          <w:lang w:eastAsia="es-AR"/>
        </w:rPr>
        <w:t>+</w:t>
      </w:r>
      <w:r w:rsidRPr="00850F41">
        <w:rPr>
          <w:rFonts w:ascii="Fira Code" w:hAnsi="Fira Code" w:cs="Fira Code"/>
          <w:color w:val="D33682"/>
          <w:szCs w:val="21"/>
          <w:lang w:eastAsia="es-AR"/>
        </w:rPr>
        <w:t>2</w:t>
      </w:r>
      <w:r w:rsidRPr="00850F41">
        <w:rPr>
          <w:rFonts w:ascii="Fira Code" w:hAnsi="Fira Code" w:cs="Fira Code"/>
          <w:color w:val="333333"/>
          <w:szCs w:val="21"/>
          <w:lang w:eastAsia="es-AR"/>
        </w:rPr>
        <w:t>; </w:t>
      </w:r>
      <w:r w:rsidRPr="00850F41">
        <w:rPr>
          <w:rFonts w:ascii="Fira Code" w:hAnsi="Fira Code" w:cs="Fira Code"/>
          <w:i/>
          <w:iCs/>
          <w:color w:val="93A1A1"/>
          <w:szCs w:val="21"/>
          <w:lang w:eastAsia="es-AR"/>
        </w:rPr>
        <w:t>%le suma la zona muerta</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333333"/>
          <w:szCs w:val="21"/>
          <w:lang w:eastAsia="es-AR"/>
        </w:rPr>
        <w:t>    </w:t>
      </w:r>
      <w:r w:rsidRPr="00850F41">
        <w:rPr>
          <w:rFonts w:ascii="Fira Code" w:hAnsi="Fira Code" w:cs="Fira Code"/>
          <w:color w:val="859900"/>
          <w:szCs w:val="21"/>
          <w:lang w:eastAsia="es-AR"/>
        </w:rPr>
        <w:t>elseif</w:t>
      </w:r>
      <w:r w:rsidRPr="00850F41">
        <w:rPr>
          <w:rFonts w:ascii="Fira Code" w:hAnsi="Fira Code" w:cs="Fira Code"/>
          <w:color w:val="333333"/>
          <w:szCs w:val="21"/>
          <w:lang w:eastAsia="es-AR"/>
        </w:rPr>
        <w:t> </w:t>
      </w:r>
      <w:r w:rsidRPr="00850F41">
        <w:rPr>
          <w:rFonts w:ascii="Fira Code" w:hAnsi="Fira Code" w:cs="Fira Code"/>
          <w:color w:val="268BD2"/>
          <w:szCs w:val="21"/>
          <w:lang w:eastAsia="es-AR"/>
        </w:rPr>
        <w:t>accioncontrol</w:t>
      </w:r>
      <w:r w:rsidRPr="00850F41">
        <w:rPr>
          <w:rFonts w:ascii="Fira Code" w:hAnsi="Fira Code" w:cs="Fira Code"/>
          <w:color w:val="333333"/>
          <w:szCs w:val="21"/>
          <w:lang w:eastAsia="es-AR"/>
        </w:rPr>
        <w:t>(</w:t>
      </w:r>
      <w:r w:rsidRPr="00850F41">
        <w:rPr>
          <w:rFonts w:ascii="Fira Code" w:hAnsi="Fira Code" w:cs="Fira Code"/>
          <w:color w:val="B58900"/>
          <w:szCs w:val="21"/>
          <w:lang w:eastAsia="es-AR"/>
        </w:rPr>
        <w:t>i</w:t>
      </w:r>
      <w:r w:rsidRPr="00850F41">
        <w:rPr>
          <w:rFonts w:ascii="Fira Code" w:hAnsi="Fira Code" w:cs="Fira Code"/>
          <w:color w:val="333333"/>
          <w:szCs w:val="21"/>
          <w:lang w:eastAsia="es-AR"/>
        </w:rPr>
        <w:t>)</w:t>
      </w:r>
      <w:r w:rsidRPr="00850F41">
        <w:rPr>
          <w:rFonts w:ascii="Fira Code" w:hAnsi="Fira Code" w:cs="Fira Code"/>
          <w:color w:val="859900"/>
          <w:szCs w:val="21"/>
          <w:lang w:eastAsia="es-AR"/>
        </w:rPr>
        <w:t>&lt;</w:t>
      </w:r>
      <w:r w:rsidRPr="00850F41">
        <w:rPr>
          <w:rFonts w:ascii="Fira Code" w:hAnsi="Fira Code" w:cs="Fira Code"/>
          <w:color w:val="333333"/>
          <w:szCs w:val="21"/>
          <w:lang w:eastAsia="es-AR"/>
        </w:rPr>
        <w:t>0</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333333"/>
          <w:szCs w:val="21"/>
          <w:lang w:eastAsia="es-AR"/>
        </w:rPr>
        <w:t>        </w:t>
      </w:r>
      <w:r w:rsidRPr="00850F41">
        <w:rPr>
          <w:rFonts w:ascii="Fira Code" w:hAnsi="Fira Code" w:cs="Fira Code"/>
          <w:color w:val="268BD2"/>
          <w:szCs w:val="21"/>
          <w:lang w:eastAsia="es-AR"/>
        </w:rPr>
        <w:t>accioncontrol</w:t>
      </w:r>
      <w:r w:rsidRPr="00850F41">
        <w:rPr>
          <w:rFonts w:ascii="Fira Code" w:hAnsi="Fira Code" w:cs="Fira Code"/>
          <w:color w:val="333333"/>
          <w:szCs w:val="21"/>
          <w:lang w:eastAsia="es-AR"/>
        </w:rPr>
        <w:t>(</w:t>
      </w:r>
      <w:r w:rsidRPr="00850F41">
        <w:rPr>
          <w:rFonts w:ascii="Fira Code" w:hAnsi="Fira Code" w:cs="Fira Code"/>
          <w:color w:val="B58900"/>
          <w:szCs w:val="21"/>
          <w:lang w:eastAsia="es-AR"/>
        </w:rPr>
        <w:t>i</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accioncontrol</w:t>
      </w:r>
      <w:r w:rsidRPr="00850F41">
        <w:rPr>
          <w:rFonts w:ascii="Fira Code" w:hAnsi="Fira Code" w:cs="Fira Code"/>
          <w:color w:val="333333"/>
          <w:szCs w:val="21"/>
          <w:lang w:eastAsia="es-AR"/>
        </w:rPr>
        <w:t>(</w:t>
      </w:r>
      <w:r w:rsidRPr="00850F41">
        <w:rPr>
          <w:rFonts w:ascii="Fira Code" w:hAnsi="Fira Code" w:cs="Fira Code"/>
          <w:color w:val="B58900"/>
          <w:szCs w:val="21"/>
          <w:lang w:eastAsia="es-AR"/>
        </w:rPr>
        <w:t>i</w:t>
      </w:r>
      <w:r w:rsidRPr="00850F41">
        <w:rPr>
          <w:rFonts w:ascii="Fira Code" w:hAnsi="Fira Code" w:cs="Fira Code"/>
          <w:color w:val="333333"/>
          <w:szCs w:val="21"/>
          <w:lang w:eastAsia="es-AR"/>
        </w:rPr>
        <w:t>)</w:t>
      </w:r>
      <w:r w:rsidRPr="00850F41">
        <w:rPr>
          <w:rFonts w:ascii="Fira Code" w:hAnsi="Fira Code" w:cs="Fira Code"/>
          <w:color w:val="859900"/>
          <w:szCs w:val="21"/>
          <w:lang w:eastAsia="es-AR"/>
        </w:rPr>
        <w:t>-</w:t>
      </w:r>
      <w:r w:rsidRPr="00850F41">
        <w:rPr>
          <w:rFonts w:ascii="Fira Code" w:hAnsi="Fira Code" w:cs="Fira Code"/>
          <w:color w:val="D33682"/>
          <w:szCs w:val="21"/>
          <w:lang w:eastAsia="es-AR"/>
        </w:rPr>
        <w:t>2</w:t>
      </w:r>
      <w:r w:rsidRPr="00850F41">
        <w:rPr>
          <w:rFonts w:ascii="Fira Code" w:hAnsi="Fira Code" w:cs="Fira Code"/>
          <w:color w:val="333333"/>
          <w:szCs w:val="21"/>
          <w:lang w:eastAsia="es-AR"/>
        </w:rPr>
        <w:t>; </w:t>
      </w:r>
      <w:r w:rsidRPr="00850F41">
        <w:rPr>
          <w:rFonts w:ascii="Fira Code" w:hAnsi="Fira Code" w:cs="Fira Code"/>
          <w:i/>
          <w:iCs/>
          <w:color w:val="93A1A1"/>
          <w:szCs w:val="21"/>
          <w:lang w:eastAsia="es-AR"/>
        </w:rPr>
        <w:t>%si es negativa le resta la zona muerta</w:t>
      </w:r>
    </w:p>
    <w:p w:rsidR="00850F41" w:rsidRPr="00850F41" w:rsidRDefault="00850F41" w:rsidP="00850F41">
      <w:pPr>
        <w:shd w:val="clear" w:color="auto" w:fill="FDF6E3"/>
        <w:spacing w:after="0" w:line="285" w:lineRule="atLeast"/>
        <w:jc w:val="left"/>
        <w:rPr>
          <w:rFonts w:ascii="Fira Code" w:hAnsi="Fira Code" w:cs="Fira Code"/>
          <w:color w:val="333333"/>
          <w:szCs w:val="21"/>
          <w:lang w:val="en-US" w:eastAsia="es-AR"/>
        </w:rPr>
      </w:pPr>
      <w:r w:rsidRPr="00850F41">
        <w:rPr>
          <w:rFonts w:ascii="Fira Code" w:hAnsi="Fira Code" w:cs="Fira Code"/>
          <w:color w:val="333333"/>
          <w:szCs w:val="21"/>
          <w:lang w:eastAsia="es-AR"/>
        </w:rPr>
        <w:t>    </w:t>
      </w:r>
      <w:r w:rsidRPr="00850F41">
        <w:rPr>
          <w:rFonts w:ascii="Fira Code" w:hAnsi="Fira Code" w:cs="Fira Code"/>
          <w:color w:val="859900"/>
          <w:szCs w:val="21"/>
          <w:lang w:val="en-US" w:eastAsia="es-AR"/>
        </w:rPr>
        <w:t>end</w:t>
      </w:r>
    </w:p>
    <w:p w:rsidR="00850F41" w:rsidRPr="00850F41" w:rsidRDefault="00850F41" w:rsidP="00850F41">
      <w:pPr>
        <w:shd w:val="clear" w:color="auto" w:fill="FDF6E3"/>
        <w:spacing w:after="0" w:line="285" w:lineRule="atLeast"/>
        <w:jc w:val="left"/>
        <w:rPr>
          <w:rFonts w:ascii="Fira Code" w:hAnsi="Fira Code" w:cs="Fira Code"/>
          <w:color w:val="333333"/>
          <w:szCs w:val="21"/>
          <w:lang w:val="en-US" w:eastAsia="es-AR"/>
        </w:rPr>
      </w:pPr>
      <w:r w:rsidRPr="00850F41">
        <w:rPr>
          <w:rFonts w:ascii="Fira Code" w:hAnsi="Fira Code" w:cs="Fira Code"/>
          <w:color w:val="859900"/>
          <w:szCs w:val="21"/>
          <w:lang w:val="en-US" w:eastAsia="es-AR"/>
        </w:rPr>
        <w:t>end</w:t>
      </w:r>
    </w:p>
    <w:p w:rsidR="00850F41" w:rsidRPr="00850F41" w:rsidRDefault="00850F41" w:rsidP="00850F41">
      <w:pPr>
        <w:shd w:val="clear" w:color="auto" w:fill="FDF6E3"/>
        <w:spacing w:after="0" w:line="285" w:lineRule="atLeast"/>
        <w:jc w:val="left"/>
        <w:rPr>
          <w:rFonts w:ascii="Fira Code" w:hAnsi="Fira Code" w:cs="Fira Code"/>
          <w:color w:val="333333"/>
          <w:szCs w:val="21"/>
          <w:lang w:val="en-US" w:eastAsia="es-AR"/>
        </w:rPr>
      </w:pPr>
      <w:r w:rsidRPr="00850F41">
        <w:rPr>
          <w:rFonts w:ascii="Fira Code" w:hAnsi="Fira Code" w:cs="Fira Code"/>
          <w:color w:val="268BD2"/>
          <w:szCs w:val="21"/>
          <w:lang w:val="en-US" w:eastAsia="es-AR"/>
        </w:rPr>
        <w:t>error</w:t>
      </w:r>
      <w:r w:rsidRPr="00850F41">
        <w:rPr>
          <w:rFonts w:ascii="Fira Code" w:hAnsi="Fira Code" w:cs="Fira Code"/>
          <w:color w:val="333333"/>
          <w:szCs w:val="21"/>
          <w:lang w:val="en-US" w:eastAsia="es-AR"/>
        </w:rPr>
        <w:t>=</w:t>
      </w:r>
      <w:r w:rsidRPr="00850F41">
        <w:rPr>
          <w:rFonts w:ascii="Fira Code" w:hAnsi="Fira Code" w:cs="Fira Code"/>
          <w:color w:val="268BD2"/>
          <w:szCs w:val="21"/>
          <w:lang w:val="en-US" w:eastAsia="es-AR"/>
        </w:rPr>
        <w:t>squeeze</w:t>
      </w:r>
      <w:r w:rsidRPr="00850F41">
        <w:rPr>
          <w:rFonts w:ascii="Fira Code" w:hAnsi="Fira Code" w:cs="Fira Code"/>
          <w:color w:val="333333"/>
          <w:szCs w:val="21"/>
          <w:lang w:val="en-US" w:eastAsia="es-AR"/>
        </w:rPr>
        <w:t>(</w:t>
      </w:r>
      <w:r w:rsidRPr="00850F41">
        <w:rPr>
          <w:rFonts w:ascii="Fira Code" w:hAnsi="Fira Code" w:cs="Fira Code"/>
          <w:color w:val="268BD2"/>
          <w:szCs w:val="21"/>
          <w:lang w:val="en-US" w:eastAsia="es-AR"/>
        </w:rPr>
        <w:t>x</w:t>
      </w:r>
      <w:r w:rsidRPr="00850F41">
        <w:rPr>
          <w:rFonts w:ascii="Fira Code" w:hAnsi="Fira Code" w:cs="Fira Code"/>
          <w:color w:val="333333"/>
          <w:szCs w:val="21"/>
          <w:lang w:val="en-US" w:eastAsia="es-AR"/>
        </w:rPr>
        <w:t>(</w:t>
      </w:r>
      <w:r w:rsidRPr="00850F41">
        <w:rPr>
          <w:rFonts w:ascii="Fira Code" w:hAnsi="Fira Code" w:cs="Fira Code"/>
          <w:color w:val="D33682"/>
          <w:szCs w:val="21"/>
          <w:lang w:val="en-US" w:eastAsia="es-AR"/>
        </w:rPr>
        <w:t>4</w:t>
      </w:r>
      <w:r w:rsidRPr="00850F41">
        <w:rPr>
          <w:rFonts w:ascii="Fira Code" w:hAnsi="Fira Code" w:cs="Fira Code"/>
          <w:color w:val="333333"/>
          <w:szCs w:val="21"/>
          <w:lang w:val="en-US" w:eastAsia="es-AR"/>
        </w:rPr>
        <w:t>,</w:t>
      </w:r>
      <w:r w:rsidRPr="00850F41">
        <w:rPr>
          <w:rFonts w:ascii="Fira Code" w:hAnsi="Fira Code" w:cs="Fira Code"/>
          <w:color w:val="D33682"/>
          <w:szCs w:val="21"/>
          <w:lang w:val="en-US" w:eastAsia="es-AR"/>
        </w:rPr>
        <w:t>1</w:t>
      </w:r>
      <w:r w:rsidRPr="00850F41">
        <w:rPr>
          <w:rFonts w:ascii="Fira Code" w:hAnsi="Fira Code" w:cs="Fira Code"/>
          <w:color w:val="333333"/>
          <w:szCs w:val="21"/>
          <w:lang w:val="en-US" w:eastAsia="es-AR"/>
        </w:rPr>
        <w:t>,</w:t>
      </w:r>
      <w:r w:rsidRPr="00850F41">
        <w:rPr>
          <w:rFonts w:ascii="Fira Code" w:hAnsi="Fira Code" w:cs="Fira Code"/>
          <w:color w:val="859900"/>
          <w:szCs w:val="21"/>
          <w:lang w:val="en-US" w:eastAsia="es-AR"/>
        </w:rPr>
        <w:t>:</w:t>
      </w:r>
      <w:r w:rsidRPr="00850F41">
        <w:rPr>
          <w:rFonts w:ascii="Fira Code" w:hAnsi="Fira Code" w:cs="Fira Code"/>
          <w:color w:val="333333"/>
          <w:szCs w:val="21"/>
          <w:lang w:val="en-US"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tmin</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0</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tmax</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10</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i/>
          <w:iCs/>
          <w:color w:val="93A1A1"/>
          <w:szCs w:val="21"/>
          <w:lang w:eastAsia="es-AR"/>
        </w:rPr>
        <w:t>%% Graficacion</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figure</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1</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plot</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t</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entrada</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t</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salida</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grid</w:t>
      </w:r>
      <w:r w:rsidRPr="00850F41">
        <w:rPr>
          <w:rFonts w:ascii="Fira Code" w:hAnsi="Fira Code" w:cs="Fira Code"/>
          <w:color w:val="333333"/>
          <w:szCs w:val="21"/>
          <w:lang w:eastAsia="es-AR"/>
        </w:rPr>
        <w:t> </w:t>
      </w:r>
      <w:r w:rsidRPr="00850F41">
        <w:rPr>
          <w:rFonts w:ascii="Fira Code" w:hAnsi="Fira Code" w:cs="Fira Code"/>
          <w:color w:val="268BD2"/>
          <w:szCs w:val="21"/>
          <w:lang w:eastAsia="es-AR"/>
        </w:rPr>
        <w:t>on</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xlim</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tmin</w:t>
      </w:r>
      <w:r w:rsidRPr="00850F41">
        <w:rPr>
          <w:rFonts w:ascii="Fira Code" w:hAnsi="Fira Code" w:cs="Fira Code"/>
          <w:color w:val="333333"/>
          <w:szCs w:val="21"/>
          <w:lang w:eastAsia="es-AR"/>
        </w:rPr>
        <w:t> </w:t>
      </w:r>
      <w:r w:rsidRPr="00850F41">
        <w:rPr>
          <w:rFonts w:ascii="Fira Code" w:hAnsi="Fira Code" w:cs="Fira Code"/>
          <w:color w:val="268BD2"/>
          <w:szCs w:val="21"/>
          <w:lang w:eastAsia="es-AR"/>
        </w:rPr>
        <w:t>tmax</w:t>
      </w:r>
      <w:r w:rsidRPr="00850F41">
        <w:rPr>
          <w:rFonts w:ascii="Fira Code" w:hAnsi="Fira Code" w:cs="Fira Code"/>
          <w:color w:val="333333"/>
          <w:szCs w:val="21"/>
          <w:lang w:eastAsia="es-AR"/>
        </w:rPr>
        <w:t>]); </w:t>
      </w:r>
      <w:r w:rsidRPr="00850F41">
        <w:rPr>
          <w:rFonts w:ascii="Fira Code" w:hAnsi="Fira Code" w:cs="Fira Code"/>
          <w:i/>
          <w:iCs/>
          <w:color w:val="93A1A1"/>
          <w:szCs w:val="21"/>
          <w:lang w:eastAsia="es-AR"/>
        </w:rPr>
        <w:t>%Se selecciona un rango con mucho movimiento de la referencia</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333333"/>
          <w:szCs w:val="21"/>
          <w:lang w:eastAsia="es-AR"/>
        </w:rPr>
        <w:t>legend(</w:t>
      </w:r>
      <w:r w:rsidRPr="00850F41">
        <w:rPr>
          <w:rFonts w:ascii="Fira Code" w:hAnsi="Fira Code" w:cs="Fira Code"/>
          <w:color w:val="2AA198"/>
          <w:szCs w:val="21"/>
          <w:lang w:eastAsia="es-AR"/>
        </w:rPr>
        <w:t>"Entrada"</w:t>
      </w:r>
      <w:r w:rsidRPr="00850F41">
        <w:rPr>
          <w:rFonts w:ascii="Fira Code" w:hAnsi="Fira Code" w:cs="Fira Code"/>
          <w:color w:val="333333"/>
          <w:szCs w:val="21"/>
          <w:lang w:eastAsia="es-AR"/>
        </w:rPr>
        <w:t>,</w:t>
      </w:r>
      <w:r w:rsidRPr="00850F41">
        <w:rPr>
          <w:rFonts w:ascii="Fira Code" w:hAnsi="Fira Code" w:cs="Fira Code"/>
          <w:color w:val="2AA198"/>
          <w:szCs w:val="21"/>
          <w:lang w:eastAsia="es-AR"/>
        </w:rPr>
        <w:t>"Salida"</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title</w:t>
      </w:r>
      <w:r w:rsidRPr="00850F41">
        <w:rPr>
          <w:rFonts w:ascii="Fira Code" w:hAnsi="Fira Code" w:cs="Fira Code"/>
          <w:color w:val="333333"/>
          <w:szCs w:val="21"/>
          <w:lang w:eastAsia="es-AR"/>
        </w:rPr>
        <w:t>(</w:t>
      </w:r>
      <w:r w:rsidRPr="00850F41">
        <w:rPr>
          <w:rFonts w:ascii="Fira Code" w:hAnsi="Fira Code" w:cs="Fira Code"/>
          <w:color w:val="2AA198"/>
          <w:szCs w:val="21"/>
          <w:lang w:eastAsia="es-AR"/>
        </w:rPr>
        <w:t>"Comportamiento de la planta ante una referencia"</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saveas</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1</w:t>
      </w:r>
      <w:r w:rsidRPr="00850F41">
        <w:rPr>
          <w:rFonts w:ascii="Fira Code" w:hAnsi="Fira Code" w:cs="Fira Code"/>
          <w:color w:val="333333"/>
          <w:szCs w:val="21"/>
          <w:lang w:eastAsia="es-AR"/>
        </w:rPr>
        <w:t>,</w:t>
      </w:r>
      <w:r w:rsidRPr="00850F41">
        <w:rPr>
          <w:rFonts w:ascii="Fira Code" w:hAnsi="Fira Code" w:cs="Fira Code"/>
          <w:color w:val="2AA198"/>
          <w:szCs w:val="21"/>
          <w:lang w:eastAsia="es-AR"/>
        </w:rPr>
        <w:t>"entradaysalida.png"</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i/>
          <w:iCs/>
          <w:color w:val="93A1A1"/>
          <w:szCs w:val="21"/>
          <w:lang w:eastAsia="es-AR"/>
        </w:rPr>
        <w:t>%% grafica con error y accion de control</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figure</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2</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plot</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t</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error</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t</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accioncontrol</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grid</w:t>
      </w:r>
      <w:r w:rsidRPr="00850F41">
        <w:rPr>
          <w:rFonts w:ascii="Fira Code" w:hAnsi="Fira Code" w:cs="Fira Code"/>
          <w:color w:val="333333"/>
          <w:szCs w:val="21"/>
          <w:lang w:eastAsia="es-AR"/>
        </w:rPr>
        <w:t> </w:t>
      </w:r>
      <w:r w:rsidRPr="00850F41">
        <w:rPr>
          <w:rFonts w:ascii="Fira Code" w:hAnsi="Fira Code" w:cs="Fira Code"/>
          <w:color w:val="268BD2"/>
          <w:szCs w:val="21"/>
          <w:lang w:eastAsia="es-AR"/>
        </w:rPr>
        <w:t>on</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xlim</w:t>
      </w:r>
      <w:r w:rsidRPr="00850F41">
        <w:rPr>
          <w:rFonts w:ascii="Fira Code" w:hAnsi="Fira Code" w:cs="Fira Code"/>
          <w:color w:val="333333"/>
          <w:szCs w:val="21"/>
          <w:lang w:eastAsia="es-AR"/>
        </w:rPr>
        <w:t>([</w:t>
      </w:r>
      <w:r w:rsidRPr="00850F41">
        <w:rPr>
          <w:rFonts w:ascii="Fira Code" w:hAnsi="Fira Code" w:cs="Fira Code"/>
          <w:color w:val="268BD2"/>
          <w:szCs w:val="21"/>
          <w:lang w:eastAsia="es-AR"/>
        </w:rPr>
        <w:t>tmin</w:t>
      </w:r>
      <w:r w:rsidRPr="00850F41">
        <w:rPr>
          <w:rFonts w:ascii="Fira Code" w:hAnsi="Fira Code" w:cs="Fira Code"/>
          <w:color w:val="333333"/>
          <w:szCs w:val="21"/>
          <w:lang w:eastAsia="es-AR"/>
        </w:rPr>
        <w:t> </w:t>
      </w:r>
      <w:r w:rsidRPr="00850F41">
        <w:rPr>
          <w:rFonts w:ascii="Fira Code" w:hAnsi="Fira Code" w:cs="Fira Code"/>
          <w:color w:val="268BD2"/>
          <w:szCs w:val="21"/>
          <w:lang w:eastAsia="es-AR"/>
        </w:rPr>
        <w:t>tmax</w:t>
      </w:r>
      <w:r w:rsidRPr="00850F41">
        <w:rPr>
          <w:rFonts w:ascii="Fira Code" w:hAnsi="Fira Code" w:cs="Fira Code"/>
          <w:color w:val="333333"/>
          <w:szCs w:val="21"/>
          <w:lang w:eastAsia="es-AR"/>
        </w:rPr>
        <w:t>]); </w:t>
      </w:r>
      <w:r w:rsidRPr="00850F41">
        <w:rPr>
          <w:rFonts w:ascii="Fira Code" w:hAnsi="Fira Code" w:cs="Fira Code"/>
          <w:i/>
          <w:iCs/>
          <w:color w:val="93A1A1"/>
          <w:szCs w:val="21"/>
          <w:lang w:eastAsia="es-AR"/>
        </w:rPr>
        <w:t>%Se selecciona un rango con mucho movimiento de la referencia</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333333"/>
          <w:szCs w:val="21"/>
          <w:lang w:eastAsia="es-AR"/>
        </w:rPr>
        <w:t>legend(</w:t>
      </w:r>
      <w:r w:rsidRPr="00850F41">
        <w:rPr>
          <w:rFonts w:ascii="Fira Code" w:hAnsi="Fira Code" w:cs="Fira Code"/>
          <w:color w:val="2AA198"/>
          <w:szCs w:val="21"/>
          <w:lang w:eastAsia="es-AR"/>
        </w:rPr>
        <w:t>"Error"</w:t>
      </w:r>
      <w:r w:rsidRPr="00850F41">
        <w:rPr>
          <w:rFonts w:ascii="Fira Code" w:hAnsi="Fira Code" w:cs="Fira Code"/>
          <w:color w:val="333333"/>
          <w:szCs w:val="21"/>
          <w:lang w:eastAsia="es-AR"/>
        </w:rPr>
        <w:t>,</w:t>
      </w:r>
      <w:r w:rsidRPr="00850F41">
        <w:rPr>
          <w:rFonts w:ascii="Fira Code" w:hAnsi="Fira Code" w:cs="Fira Code"/>
          <w:color w:val="2AA198"/>
          <w:szCs w:val="21"/>
          <w:lang w:eastAsia="es-AR"/>
        </w:rPr>
        <w:t>"Accion de control"</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title</w:t>
      </w:r>
      <w:r w:rsidRPr="00850F41">
        <w:rPr>
          <w:rFonts w:ascii="Fira Code" w:hAnsi="Fira Code" w:cs="Fira Code"/>
          <w:color w:val="333333"/>
          <w:szCs w:val="21"/>
          <w:lang w:eastAsia="es-AR"/>
        </w:rPr>
        <w:t>(</w:t>
      </w:r>
      <w:r w:rsidRPr="00850F41">
        <w:rPr>
          <w:rFonts w:ascii="Fira Code" w:hAnsi="Fira Code" w:cs="Fira Code"/>
          <w:color w:val="2AA198"/>
          <w:szCs w:val="21"/>
          <w:lang w:eastAsia="es-AR"/>
        </w:rPr>
        <w:t>"Error y "</w:t>
      </w:r>
      <w:r w:rsidRPr="00850F41">
        <w:rPr>
          <w:rFonts w:ascii="Fira Code" w:hAnsi="Fira Code" w:cs="Fira Code"/>
          <w:color w:val="333333"/>
          <w:szCs w:val="21"/>
          <w:lang w:eastAsia="es-AR"/>
        </w:rPr>
        <w:t>);</w:t>
      </w:r>
    </w:p>
    <w:p w:rsidR="00850F41" w:rsidRPr="00850F41" w:rsidRDefault="00850F41" w:rsidP="00850F41">
      <w:pPr>
        <w:shd w:val="clear" w:color="auto" w:fill="FDF6E3"/>
        <w:spacing w:after="0" w:line="285" w:lineRule="atLeast"/>
        <w:jc w:val="left"/>
        <w:rPr>
          <w:rFonts w:ascii="Fira Code" w:hAnsi="Fira Code" w:cs="Fira Code"/>
          <w:color w:val="333333"/>
          <w:szCs w:val="21"/>
          <w:lang w:eastAsia="es-AR"/>
        </w:rPr>
      </w:pPr>
      <w:r w:rsidRPr="00850F41">
        <w:rPr>
          <w:rFonts w:ascii="Fira Code" w:hAnsi="Fira Code" w:cs="Fira Code"/>
          <w:color w:val="268BD2"/>
          <w:szCs w:val="21"/>
          <w:lang w:eastAsia="es-AR"/>
        </w:rPr>
        <w:t>saveas</w:t>
      </w:r>
      <w:r w:rsidRPr="00850F41">
        <w:rPr>
          <w:rFonts w:ascii="Fira Code" w:hAnsi="Fira Code" w:cs="Fira Code"/>
          <w:color w:val="333333"/>
          <w:szCs w:val="21"/>
          <w:lang w:eastAsia="es-AR"/>
        </w:rPr>
        <w:t>(</w:t>
      </w:r>
      <w:r w:rsidRPr="00850F41">
        <w:rPr>
          <w:rFonts w:ascii="Fira Code" w:hAnsi="Fira Code" w:cs="Fira Code"/>
          <w:color w:val="D33682"/>
          <w:szCs w:val="21"/>
          <w:lang w:eastAsia="es-AR"/>
        </w:rPr>
        <w:t>2</w:t>
      </w:r>
      <w:r w:rsidRPr="00850F41">
        <w:rPr>
          <w:rFonts w:ascii="Fira Code" w:hAnsi="Fira Code" w:cs="Fira Code"/>
          <w:color w:val="333333"/>
          <w:szCs w:val="21"/>
          <w:lang w:eastAsia="es-AR"/>
        </w:rPr>
        <w:t>,</w:t>
      </w:r>
      <w:r w:rsidRPr="00850F41">
        <w:rPr>
          <w:rFonts w:ascii="Fira Code" w:hAnsi="Fira Code" w:cs="Fira Code"/>
          <w:color w:val="2AA198"/>
          <w:szCs w:val="21"/>
          <w:lang w:eastAsia="es-AR"/>
        </w:rPr>
        <w:t>"error y accioncontrol.png"</w:t>
      </w:r>
      <w:r w:rsidRPr="00850F41">
        <w:rPr>
          <w:rFonts w:ascii="Fira Code" w:hAnsi="Fira Code" w:cs="Fira Code"/>
          <w:color w:val="333333"/>
          <w:szCs w:val="21"/>
          <w:lang w:eastAsia="es-AR"/>
        </w:rPr>
        <w:t>)</w:t>
      </w:r>
    </w:p>
    <w:p w:rsidR="00850F41" w:rsidRDefault="00850F41" w:rsidP="00536517"/>
    <w:p w:rsidR="00850F41" w:rsidRDefault="00ED0D04" w:rsidP="00536517">
      <w:r>
        <w:pict>
          <v:shape id="_x0000_i1027" type="#_x0000_t75" style="width:457pt;height:185pt">
            <v:imagedata r:id="rId19" o:title="entradaysalida" cropleft="6390f" cropright="5276f"/>
          </v:shape>
        </w:pict>
      </w:r>
    </w:p>
    <w:p w:rsidR="00391C99" w:rsidRDefault="00ED0D04" w:rsidP="00536517">
      <w:r>
        <w:lastRenderedPageBreak/>
        <w:pict>
          <v:shape id="_x0000_i1028" type="#_x0000_t75" style="width:452.5pt;height:185pt">
            <v:imagedata r:id="rId20" o:title="error y accioncontrol" cropleft="7059f" cropright="5573f"/>
          </v:shape>
        </w:pict>
      </w:r>
    </w:p>
    <w:p w:rsidR="00391C99" w:rsidRDefault="00391C99" w:rsidP="00391C99">
      <w:pPr>
        <w:pStyle w:val="Ttulo1"/>
      </w:pPr>
      <w:r>
        <w:t>Conclusion</w:t>
      </w:r>
    </w:p>
    <w:p w:rsidR="00ED0D04" w:rsidRDefault="00ED0D04" w:rsidP="00ED0D04">
      <w:pPr>
        <w:pStyle w:val="Textoindependiente"/>
        <w:ind w:right="226"/>
        <w:jc w:val="both"/>
        <w:rPr>
          <w:lang w:val="es-AR"/>
        </w:rPr>
      </w:pPr>
      <w:r w:rsidRPr="00ED0D04">
        <w:rPr>
          <w:lang w:val="es-AR"/>
        </w:rPr>
        <w:t>Durante la práctica se obtuvo experiencia en cuanto a la planificación y desarrollo de este proyecto que integró conocimientos adquiridos durante de la carrera, principalmente en el area de control. La principal dificultad fue que no se contaba con experiencias previas en el armado de plantas que involucraran elementos mecánicos, y a la vez tampoco se habian realizado practicas fuera de la teoria, por lo tanto fue la primera vez que se lidió con ruidos y errores introducidos por caracteristicas propias de la planta, como el ruido que incorpora el sensado del potenciometro.</w:t>
      </w:r>
    </w:p>
    <w:p w:rsidR="00ED0D04" w:rsidRDefault="00ED0D04" w:rsidP="00391C99">
      <w:r>
        <w:t xml:space="preserve">Se puede encontrar el codigo utilizado en el siguiente link: </w:t>
      </w:r>
      <w:bookmarkStart w:id="0" w:name="_GoBack"/>
      <w:bookmarkEnd w:id="0"/>
    </w:p>
    <w:p w:rsidR="00ED0D04" w:rsidRPr="00391C99" w:rsidRDefault="00ED0D04" w:rsidP="00391C99">
      <w:hyperlink r:id="rId21" w:history="1">
        <w:r w:rsidRPr="008E7E89">
          <w:rPr>
            <w:rStyle w:val="Hipervnculo"/>
          </w:rPr>
          <w:t>https://github.com/agustinavila/8semestreELO/tree/master/Sistemas%20para%20control/Practica%201</w:t>
        </w:r>
      </w:hyperlink>
      <w:r>
        <w:t xml:space="preserve"> </w:t>
      </w:r>
    </w:p>
    <w:sectPr w:rsidR="00ED0D04" w:rsidRPr="00391C99" w:rsidSect="00ED0D04">
      <w:headerReference w:type="even" r:id="rId22"/>
      <w:headerReference w:type="default" r:id="rId23"/>
      <w:footerReference w:type="default" r:id="rId24"/>
      <w:pgSz w:w="11907" w:h="16840"/>
      <w:pgMar w:top="1417" w:right="1418" w:bottom="1417" w:left="1418" w:header="680" w:footer="680" w:gutter="0"/>
      <w:cols w:space="720" w:equalWidth="0">
        <w:col w:w="8838"/>
      </w:cols>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F89" w:rsidRDefault="00B75F89">
      <w:pPr>
        <w:spacing w:after="0"/>
      </w:pPr>
      <w:r>
        <w:separator/>
      </w:r>
    </w:p>
  </w:endnote>
  <w:endnote w:type="continuationSeparator" w:id="0">
    <w:p w:rsidR="00B75F89" w:rsidRDefault="00B75F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w:altName w:val="Cambria Math"/>
    <w:charset w:val="00"/>
    <w:family w:val="auto"/>
    <w:pitch w:val="default"/>
    <w:sig w:usb0="00000001" w:usb1="5201E1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C74" w:rsidRDefault="00903C74"/>
  <w:p w:rsidR="00903C74" w:rsidRDefault="00903C74">
    <w:pPr>
      <w:pBdr>
        <w:top w:val="single" w:sz="4" w:space="1" w:color="000000"/>
        <w:left w:val="none" w:sz="0" w:space="4" w:color="000000"/>
        <w:bottom w:val="none" w:sz="0" w:space="1" w:color="000000"/>
        <w:right w:val="none" w:sz="0" w:space="4" w:color="000000"/>
        <w:between w:val="nil"/>
      </w:pBdr>
      <w:tabs>
        <w:tab w:val="center" w:pos="4419"/>
        <w:tab w:val="right" w:pos="8838"/>
      </w:tabs>
      <w:spacing w:after="0"/>
      <w:jc w:val="right"/>
      <w:rPr>
        <w:rFonts w:eastAsia="Arial"/>
        <w:color w:val="000000"/>
        <w:sz w:val="18"/>
        <w:szCs w:val="18"/>
      </w:rPr>
    </w:pPr>
    <w:r>
      <w:rPr>
        <w:rFonts w:eastAsia="Arial"/>
        <w:color w:val="000000"/>
        <w:sz w:val="18"/>
        <w:szCs w:val="18"/>
      </w:rPr>
      <w:t xml:space="preserve">Página </w:t>
    </w: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separate"/>
    </w:r>
    <w:r w:rsidR="00ED0D04">
      <w:rPr>
        <w:rFonts w:eastAsia="Arial"/>
        <w:noProof/>
        <w:color w:val="000000"/>
        <w:sz w:val="18"/>
        <w:szCs w:val="18"/>
      </w:rPr>
      <w:t>9</w:t>
    </w:r>
    <w:r>
      <w:rPr>
        <w:rFonts w:eastAsia="Arial"/>
        <w:color w:val="000000"/>
        <w:sz w:val="18"/>
        <w:szCs w:val="18"/>
      </w:rPr>
      <w:fldChar w:fldCharType="end"/>
    </w:r>
    <w:r>
      <w:rPr>
        <w:rFonts w:eastAsia="Arial"/>
        <w:color w:val="000000"/>
        <w:sz w:val="18"/>
        <w:szCs w:val="18"/>
      </w:rPr>
      <w:t xml:space="preserve"> de </w:t>
    </w:r>
    <w:r>
      <w:rPr>
        <w:rFonts w:eastAsia="Arial"/>
        <w:color w:val="000000"/>
        <w:sz w:val="18"/>
        <w:szCs w:val="18"/>
      </w:rPr>
      <w:fldChar w:fldCharType="begin"/>
    </w:r>
    <w:r>
      <w:rPr>
        <w:rFonts w:eastAsia="Arial"/>
        <w:color w:val="000000"/>
        <w:sz w:val="18"/>
        <w:szCs w:val="18"/>
      </w:rPr>
      <w:instrText>NUMPAGES</w:instrText>
    </w:r>
    <w:r>
      <w:rPr>
        <w:rFonts w:eastAsia="Arial"/>
        <w:color w:val="000000"/>
        <w:sz w:val="18"/>
        <w:szCs w:val="18"/>
      </w:rPr>
      <w:fldChar w:fldCharType="separate"/>
    </w:r>
    <w:r w:rsidR="00ED0D04">
      <w:rPr>
        <w:rFonts w:eastAsia="Arial"/>
        <w:noProof/>
        <w:color w:val="000000"/>
        <w:sz w:val="18"/>
        <w:szCs w:val="18"/>
      </w:rPr>
      <w:t>9</w:t>
    </w:r>
    <w:r>
      <w:rPr>
        <w:rFonts w:eastAsia="Arial"/>
        <w:color w:val="00000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F89" w:rsidRDefault="00B75F89">
      <w:pPr>
        <w:spacing w:after="0"/>
      </w:pPr>
      <w:r>
        <w:separator/>
      </w:r>
    </w:p>
  </w:footnote>
  <w:footnote w:type="continuationSeparator" w:id="0">
    <w:p w:rsidR="00B75F89" w:rsidRDefault="00B75F8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C74" w:rsidRDefault="00903C74">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right"/>
      <w:rPr>
        <w:rFonts w:eastAsia="Arial"/>
        <w:color w:val="000000"/>
        <w:sz w:val="18"/>
        <w:szCs w:val="18"/>
      </w:rPr>
    </w:pP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end"/>
    </w:r>
  </w:p>
  <w:p w:rsidR="00903C74" w:rsidRDefault="00903C74">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C74" w:rsidRDefault="00903C74">
    <w:pPr>
      <w:jc w:val="left"/>
      <w:rPr>
        <w:b/>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C74" w:rsidRDefault="00903C74"/>
  <w:p w:rsidR="002F6F9E" w:rsidRDefault="002F6F9E"/>
  <w:p w:rsidR="002F6F9E" w:rsidRDefault="002F6F9E"/>
  <w:p w:rsidR="002F6F9E" w:rsidRDefault="002F6F9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C74" w:rsidRDefault="00045273">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left"/>
      <w:rPr>
        <w:rFonts w:eastAsia="Arial"/>
        <w:color w:val="000000"/>
        <w:sz w:val="18"/>
        <w:szCs w:val="18"/>
      </w:rPr>
    </w:pPr>
    <w:r>
      <w:rPr>
        <w:rFonts w:eastAsia="Arial"/>
        <w:color w:val="000000"/>
        <w:sz w:val="18"/>
        <w:szCs w:val="18"/>
      </w:rPr>
      <w:t>Trabajo práctico</w:t>
    </w:r>
    <w:r w:rsidR="00903C74">
      <w:rPr>
        <w:rFonts w:eastAsia="Arial"/>
        <w:color w:val="000000"/>
        <w:sz w:val="18"/>
        <w:szCs w:val="18"/>
      </w:rPr>
      <w:t xml:space="preserve"> Nº 1 - </w:t>
    </w:r>
    <w:r w:rsidR="00757797" w:rsidRPr="00757797">
      <w:rPr>
        <w:rFonts w:eastAsia="Arial"/>
        <w:color w:val="000000"/>
        <w:sz w:val="18"/>
        <w:szCs w:val="18"/>
      </w:rPr>
      <w:t>Lazo de control implementado en un microcontrolador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5D56E2"/>
    <w:multiLevelType w:val="hybridMultilevel"/>
    <w:tmpl w:val="6AAE1F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46A145CA"/>
    <w:multiLevelType w:val="multilevel"/>
    <w:tmpl w:val="49A6BA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InfoELO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6EEC243B"/>
    <w:multiLevelType w:val="multilevel"/>
    <w:tmpl w:val="920673E8"/>
    <w:lvl w:ilvl="0">
      <w:start w:val="2"/>
      <w:numFmt w:val="decimal"/>
      <w:lvlText w:val="%1"/>
      <w:lvlJc w:val="left"/>
      <w:pPr>
        <w:ind w:left="798" w:hanging="576"/>
      </w:pPr>
      <w:rPr>
        <w:rFonts w:hint="default"/>
      </w:rPr>
    </w:lvl>
    <w:lvl w:ilvl="1">
      <w:start w:val="8"/>
      <w:numFmt w:val="decimal"/>
      <w:lvlText w:val="%1.%2"/>
      <w:lvlJc w:val="left"/>
      <w:pPr>
        <w:ind w:left="798" w:hanging="576"/>
      </w:pPr>
      <w:rPr>
        <w:rFonts w:ascii="Arial" w:eastAsia="Arial" w:hAnsi="Arial" w:cs="Arial" w:hint="default"/>
        <w:b/>
        <w:bCs/>
        <w:spacing w:val="-1"/>
        <w:w w:val="99"/>
        <w:sz w:val="26"/>
        <w:szCs w:val="26"/>
      </w:rPr>
    </w:lvl>
    <w:lvl w:ilvl="2">
      <w:start w:val="1"/>
      <w:numFmt w:val="decimal"/>
      <w:lvlText w:val="%3."/>
      <w:lvlJc w:val="left"/>
      <w:pPr>
        <w:ind w:left="942" w:hanging="360"/>
      </w:pPr>
      <w:rPr>
        <w:rFonts w:ascii="Arial" w:eastAsia="Arial" w:hAnsi="Arial" w:cs="Arial" w:hint="default"/>
        <w:spacing w:val="-1"/>
        <w:w w:val="99"/>
        <w:sz w:val="20"/>
        <w:szCs w:val="20"/>
      </w:rPr>
    </w:lvl>
    <w:lvl w:ilvl="3">
      <w:numFmt w:val="bullet"/>
      <w:lvlText w:val="•"/>
      <w:lvlJc w:val="left"/>
      <w:pPr>
        <w:ind w:left="2719" w:hanging="360"/>
      </w:pPr>
      <w:rPr>
        <w:rFonts w:hint="default"/>
      </w:rPr>
    </w:lvl>
    <w:lvl w:ilvl="4">
      <w:numFmt w:val="bullet"/>
      <w:lvlText w:val="•"/>
      <w:lvlJc w:val="left"/>
      <w:pPr>
        <w:ind w:left="3608" w:hanging="360"/>
      </w:pPr>
      <w:rPr>
        <w:rFonts w:hint="default"/>
      </w:rPr>
    </w:lvl>
    <w:lvl w:ilvl="5">
      <w:numFmt w:val="bullet"/>
      <w:lvlText w:val="•"/>
      <w:lvlJc w:val="left"/>
      <w:pPr>
        <w:ind w:left="4498" w:hanging="360"/>
      </w:pPr>
      <w:rPr>
        <w:rFonts w:hint="default"/>
      </w:rPr>
    </w:lvl>
    <w:lvl w:ilvl="6">
      <w:numFmt w:val="bullet"/>
      <w:lvlText w:val="•"/>
      <w:lvlJc w:val="left"/>
      <w:pPr>
        <w:ind w:left="5388" w:hanging="360"/>
      </w:pPr>
      <w:rPr>
        <w:rFonts w:hint="default"/>
      </w:rPr>
    </w:lvl>
    <w:lvl w:ilvl="7">
      <w:numFmt w:val="bullet"/>
      <w:lvlText w:val="•"/>
      <w:lvlJc w:val="left"/>
      <w:pPr>
        <w:ind w:left="6277" w:hanging="360"/>
      </w:pPr>
      <w:rPr>
        <w:rFonts w:hint="default"/>
      </w:rPr>
    </w:lvl>
    <w:lvl w:ilvl="8">
      <w:numFmt w:val="bullet"/>
      <w:lvlText w:val="•"/>
      <w:lvlJc w:val="left"/>
      <w:pPr>
        <w:ind w:left="7167" w:hanging="360"/>
      </w:pPr>
      <w:rPr>
        <w:rFonts w:hint="default"/>
      </w:rPr>
    </w:lvl>
  </w:abstractNum>
  <w:abstractNum w:abstractNumId="3">
    <w:nsid w:val="7A24113A"/>
    <w:multiLevelType w:val="multilevel"/>
    <w:tmpl w:val="05ACDAE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C12"/>
    <w:rsid w:val="00010B1E"/>
    <w:rsid w:val="000269C5"/>
    <w:rsid w:val="00045273"/>
    <w:rsid w:val="0004643E"/>
    <w:rsid w:val="000C4C12"/>
    <w:rsid w:val="00106B99"/>
    <w:rsid w:val="0017703D"/>
    <w:rsid w:val="00185458"/>
    <w:rsid w:val="001D605A"/>
    <w:rsid w:val="00204D96"/>
    <w:rsid w:val="002F6F9E"/>
    <w:rsid w:val="00343D88"/>
    <w:rsid w:val="003461BC"/>
    <w:rsid w:val="00391C99"/>
    <w:rsid w:val="003B0C5E"/>
    <w:rsid w:val="003C7070"/>
    <w:rsid w:val="00400CE8"/>
    <w:rsid w:val="0043788B"/>
    <w:rsid w:val="0046097D"/>
    <w:rsid w:val="00491FCF"/>
    <w:rsid w:val="00515A01"/>
    <w:rsid w:val="00536517"/>
    <w:rsid w:val="00541964"/>
    <w:rsid w:val="00544279"/>
    <w:rsid w:val="005671CA"/>
    <w:rsid w:val="00653B4B"/>
    <w:rsid w:val="00690B3A"/>
    <w:rsid w:val="00757797"/>
    <w:rsid w:val="007F1884"/>
    <w:rsid w:val="00850F41"/>
    <w:rsid w:val="008D51A4"/>
    <w:rsid w:val="008D56BF"/>
    <w:rsid w:val="008D6710"/>
    <w:rsid w:val="00903C15"/>
    <w:rsid w:val="00903C74"/>
    <w:rsid w:val="0093424F"/>
    <w:rsid w:val="00960EF3"/>
    <w:rsid w:val="00A1623C"/>
    <w:rsid w:val="00A43E70"/>
    <w:rsid w:val="00B174DC"/>
    <w:rsid w:val="00B25708"/>
    <w:rsid w:val="00B507F9"/>
    <w:rsid w:val="00B75F89"/>
    <w:rsid w:val="00BD6075"/>
    <w:rsid w:val="00BF0E19"/>
    <w:rsid w:val="00C23540"/>
    <w:rsid w:val="00C41151"/>
    <w:rsid w:val="00C75124"/>
    <w:rsid w:val="00CA12D4"/>
    <w:rsid w:val="00CF30DD"/>
    <w:rsid w:val="00D04B41"/>
    <w:rsid w:val="00D229AE"/>
    <w:rsid w:val="00D64E97"/>
    <w:rsid w:val="00D710BE"/>
    <w:rsid w:val="00D962E8"/>
    <w:rsid w:val="00DA51ED"/>
    <w:rsid w:val="00DF1A3D"/>
    <w:rsid w:val="00E56CF6"/>
    <w:rsid w:val="00E6765F"/>
    <w:rsid w:val="00E85775"/>
    <w:rsid w:val="00EA03F5"/>
    <w:rsid w:val="00ED0D04"/>
    <w:rsid w:val="00EE2C1F"/>
    <w:rsid w:val="00F960E8"/>
    <w:rsid w:val="00FF23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15C7301-534A-454F-9DAF-60FCB0815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AR" w:eastAsia="es-AR"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Cs w:val="22"/>
      <w:lang w:eastAsia="en-US"/>
    </w:rPr>
  </w:style>
  <w:style w:type="paragraph" w:styleId="Ttulo1">
    <w:name w:val="heading 1"/>
    <w:basedOn w:val="Normal"/>
    <w:next w:val="Normal"/>
    <w:link w:val="Ttulo1Car"/>
    <w:qFormat/>
    <w:pPr>
      <w:keepNext/>
      <w:keepLines/>
      <w:numPr>
        <w:numId w:val="1"/>
      </w:numPr>
      <w:pBdr>
        <w:top w:val="none" w:sz="0" w:space="1" w:color="auto"/>
        <w:left w:val="none" w:sz="0" w:space="4" w:color="auto"/>
        <w:bottom w:val="none" w:sz="0" w:space="1" w:color="595959"/>
        <w:right w:val="none" w:sz="0" w:space="4" w:color="auto"/>
      </w:pBdr>
      <w:spacing w:before="360"/>
      <w:ind w:left="431" w:hanging="431"/>
      <w:outlineLvl w:val="0"/>
    </w:pPr>
    <w:rPr>
      <w:rFonts w:eastAsia="SimSun" w:cs="CMU Serif"/>
      <w:b/>
      <w:bCs/>
      <w:color w:val="000000"/>
      <w:sz w:val="30"/>
      <w:szCs w:val="32"/>
    </w:rPr>
  </w:style>
  <w:style w:type="paragraph" w:styleId="Ttulo2">
    <w:name w:val="heading 2"/>
    <w:basedOn w:val="Normal"/>
    <w:next w:val="Normal"/>
    <w:link w:val="Ttulo2Car"/>
    <w:qFormat/>
    <w:pPr>
      <w:keepNext/>
      <w:keepLines/>
      <w:numPr>
        <w:ilvl w:val="1"/>
        <w:numId w:val="1"/>
      </w:numPr>
      <w:spacing w:before="360" w:after="0"/>
      <w:outlineLvl w:val="1"/>
    </w:pPr>
    <w:rPr>
      <w:rFonts w:eastAsia="SimSun"/>
      <w:b/>
      <w:bCs/>
      <w:color w:val="000000"/>
      <w:sz w:val="26"/>
      <w:szCs w:val="28"/>
    </w:rPr>
  </w:style>
  <w:style w:type="paragraph" w:styleId="Ttulo3">
    <w:name w:val="heading 3"/>
    <w:basedOn w:val="Normal"/>
    <w:next w:val="Normal"/>
    <w:link w:val="Ttulo3Car"/>
    <w:qFormat/>
    <w:pPr>
      <w:keepNext/>
      <w:keepLines/>
      <w:numPr>
        <w:ilvl w:val="2"/>
        <w:numId w:val="1"/>
      </w:numPr>
      <w:spacing w:before="200" w:after="0"/>
      <w:outlineLvl w:val="2"/>
    </w:pPr>
    <w:rPr>
      <w:rFonts w:eastAsia="SimSun"/>
      <w:b/>
      <w:bCs/>
      <w:color w:val="000000"/>
      <w:sz w:val="22"/>
    </w:rPr>
  </w:style>
  <w:style w:type="paragraph" w:styleId="Ttulo4">
    <w:name w:val="heading 4"/>
    <w:basedOn w:val="Normal"/>
    <w:next w:val="Normal"/>
    <w:link w:val="Ttulo4Car"/>
    <w:qFormat/>
    <w:pPr>
      <w:keepNext/>
      <w:keepLines/>
      <w:numPr>
        <w:ilvl w:val="3"/>
        <w:numId w:val="1"/>
      </w:numPr>
      <w:spacing w:before="200" w:after="0"/>
      <w:outlineLvl w:val="3"/>
    </w:pPr>
    <w:rPr>
      <w:rFonts w:ascii="Calibri Light" w:eastAsia="SimSun" w:hAnsi="Calibri Light"/>
      <w:b/>
      <w:bCs/>
      <w:i/>
      <w:iCs/>
      <w:color w:val="000000"/>
    </w:rPr>
  </w:style>
  <w:style w:type="paragraph" w:styleId="Ttulo5">
    <w:name w:val="heading 5"/>
    <w:basedOn w:val="Normal"/>
    <w:next w:val="Normal"/>
    <w:link w:val="Ttulo5Car"/>
    <w:qFormat/>
    <w:pPr>
      <w:keepNext/>
      <w:keepLines/>
      <w:numPr>
        <w:ilvl w:val="4"/>
        <w:numId w:val="1"/>
      </w:numPr>
      <w:spacing w:before="200" w:after="0"/>
      <w:outlineLvl w:val="4"/>
    </w:pPr>
    <w:rPr>
      <w:rFonts w:ascii="Calibri Light" w:eastAsia="SimSun" w:hAnsi="Calibri Light"/>
      <w:color w:val="323E4F"/>
    </w:rPr>
  </w:style>
  <w:style w:type="paragraph" w:styleId="Ttulo6">
    <w:name w:val="heading 6"/>
    <w:basedOn w:val="Normal"/>
    <w:next w:val="Normal"/>
    <w:link w:val="Ttulo6Car"/>
    <w:qFormat/>
    <w:pPr>
      <w:keepNext/>
      <w:keepLines/>
      <w:numPr>
        <w:ilvl w:val="5"/>
        <w:numId w:val="1"/>
      </w:numPr>
      <w:spacing w:before="200" w:after="0"/>
      <w:outlineLvl w:val="5"/>
    </w:pPr>
    <w:rPr>
      <w:rFonts w:ascii="Calibri Light" w:eastAsia="SimSun" w:hAnsi="Calibri Light"/>
      <w:i/>
      <w:iCs/>
      <w:color w:val="323E4F"/>
    </w:rPr>
  </w:style>
  <w:style w:type="paragraph" w:styleId="Ttulo7">
    <w:name w:val="heading 7"/>
    <w:basedOn w:val="Normal"/>
    <w:next w:val="Normal"/>
    <w:link w:val="Ttulo7Car"/>
    <w:qFormat/>
    <w:pPr>
      <w:keepNext/>
      <w:keepLines/>
      <w:numPr>
        <w:ilvl w:val="6"/>
        <w:numId w:val="1"/>
      </w:numPr>
      <w:spacing w:before="200" w:after="0"/>
      <w:outlineLvl w:val="6"/>
    </w:pPr>
    <w:rPr>
      <w:rFonts w:ascii="Calibri Light" w:eastAsia="SimSun" w:hAnsi="Calibri Light"/>
      <w:i/>
      <w:iCs/>
      <w:color w:val="404040"/>
    </w:rPr>
  </w:style>
  <w:style w:type="paragraph" w:styleId="Ttulo8">
    <w:name w:val="heading 8"/>
    <w:basedOn w:val="Normal"/>
    <w:next w:val="Normal"/>
    <w:link w:val="Ttulo8Car"/>
    <w:qFormat/>
    <w:pPr>
      <w:keepNext/>
      <w:keepLines/>
      <w:numPr>
        <w:ilvl w:val="7"/>
        <w:numId w:val="1"/>
      </w:numPr>
      <w:spacing w:before="200" w:after="0"/>
      <w:outlineLvl w:val="7"/>
    </w:pPr>
    <w:rPr>
      <w:rFonts w:ascii="Calibri Light" w:eastAsia="SimSun" w:hAnsi="Calibri Light"/>
      <w:color w:val="404040"/>
      <w:szCs w:val="20"/>
    </w:rPr>
  </w:style>
  <w:style w:type="paragraph" w:styleId="Ttulo9">
    <w:name w:val="heading 9"/>
    <w:basedOn w:val="Normal"/>
    <w:next w:val="Normal"/>
    <w:link w:val="Ttulo9Car"/>
    <w:qFormat/>
    <w:pPr>
      <w:keepNext/>
      <w:keepLines/>
      <w:numPr>
        <w:ilvl w:val="8"/>
        <w:numId w:val="1"/>
      </w:numPr>
      <w:spacing w:before="200" w:after="0"/>
      <w:outlineLvl w:val="8"/>
    </w:pPr>
    <w:rPr>
      <w:rFonts w:ascii="Calibri Light" w:eastAsia="SimSun" w:hAnsi="Calibri Light"/>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qFormat/>
    <w:pPr>
      <w:spacing w:after="0"/>
    </w:pPr>
    <w:rPr>
      <w:rFonts w:ascii="Calibri Light" w:eastAsia="SimSun" w:hAnsi="Calibri Light"/>
      <w:color w:val="000000"/>
      <w:sz w:val="56"/>
      <w:szCs w:val="56"/>
    </w:rPr>
  </w:style>
  <w:style w:type="character" w:styleId="Textoennegrita">
    <w:name w:val="Strong"/>
    <w:basedOn w:val="Fuentedeprrafopredeter"/>
    <w:qFormat/>
    <w:rPr>
      <w:rFonts w:cs="Times New Roman"/>
      <w:b/>
      <w:bCs/>
      <w:color w:val="000000"/>
    </w:rPr>
  </w:style>
  <w:style w:type="character" w:styleId="Hipervnculo">
    <w:name w:val="Hyperlink"/>
    <w:basedOn w:val="Fuentedeprrafopredeter"/>
    <w:rPr>
      <w:color w:val="0000FF"/>
      <w:u w:val="single"/>
    </w:rPr>
  </w:style>
  <w:style w:type="character" w:customStyle="1" w:styleId="InfoELOPrrafoCarCar">
    <w:name w:val="InfoELO Párrafo Car Car"/>
    <w:basedOn w:val="Fuentedeprrafopredeter"/>
    <w:link w:val="InfoELOPrrafo"/>
    <w:rPr>
      <w:rFonts w:ascii="Arial" w:eastAsia="Times New Roman" w:hAnsi="Arial" w:cs="Arial"/>
      <w:b/>
      <w:sz w:val="24"/>
      <w:szCs w:val="24"/>
      <w:lang w:eastAsia="en-US"/>
    </w:rPr>
  </w:style>
  <w:style w:type="character" w:customStyle="1" w:styleId="BookTitle1">
    <w:name w:val="Book Title1"/>
    <w:basedOn w:val="Fuentedeprrafopredeter"/>
    <w:rPr>
      <w:rFonts w:cs="Times New Roman"/>
      <w:smallCaps/>
      <w:spacing w:val="5"/>
    </w:rPr>
  </w:style>
  <w:style w:type="character" w:customStyle="1" w:styleId="SubttuloCar">
    <w:name w:val="Subtítulo Car"/>
    <w:basedOn w:val="Fuentedeprrafopredeter"/>
    <w:link w:val="Subttulo"/>
    <w:locked/>
    <w:rPr>
      <w:rFonts w:cs="Times New Roman"/>
      <w:color w:val="595959"/>
      <w:spacing w:val="10"/>
    </w:rPr>
  </w:style>
  <w:style w:type="character" w:customStyle="1" w:styleId="Ttulo6Car">
    <w:name w:val="Título 6 Car"/>
    <w:basedOn w:val="Fuentedeprrafopredeter"/>
    <w:link w:val="Ttulo6"/>
    <w:semiHidden/>
    <w:qFormat/>
    <w:locked/>
    <w:rPr>
      <w:rFonts w:ascii="Calibri Light" w:eastAsia="SimSun" w:hAnsi="Calibri Light" w:cs="Times New Roman"/>
      <w:i/>
      <w:iCs/>
      <w:color w:val="323E4F"/>
    </w:rPr>
  </w:style>
  <w:style w:type="character" w:customStyle="1" w:styleId="Ttulo3Car">
    <w:name w:val="Título 3 Car"/>
    <w:basedOn w:val="Fuentedeprrafopredeter"/>
    <w:link w:val="Ttulo3"/>
    <w:locked/>
    <w:rPr>
      <w:rFonts w:ascii="Arial" w:eastAsia="SimSun" w:hAnsi="Arial" w:cs="Times New Roman"/>
      <w:b/>
      <w:bCs/>
      <w:color w:val="000000"/>
      <w:sz w:val="22"/>
    </w:rPr>
  </w:style>
  <w:style w:type="character" w:customStyle="1" w:styleId="PiedepginaCar">
    <w:name w:val="Pie de página Car"/>
    <w:basedOn w:val="Fuentedeprrafopredeter"/>
    <w:link w:val="Piedepgina"/>
    <w:qFormat/>
    <w:locked/>
    <w:rPr>
      <w:rFonts w:ascii="Arial" w:hAnsi="Arial" w:cs="Times New Roman"/>
      <w:sz w:val="18"/>
    </w:rPr>
  </w:style>
  <w:style w:type="character" w:styleId="nfasis">
    <w:name w:val="Emphasis"/>
    <w:basedOn w:val="Fuentedeprrafopredeter"/>
    <w:qFormat/>
    <w:rPr>
      <w:rFonts w:cs="Times New Roman"/>
      <w:i/>
      <w:iCs/>
      <w:color w:val="auto"/>
    </w:rPr>
  </w:style>
  <w:style w:type="character" w:styleId="Nmerodepgina">
    <w:name w:val="page number"/>
    <w:basedOn w:val="Fuentedeprrafopredeter"/>
    <w:rPr>
      <w:rFonts w:cs="Times New Roman"/>
    </w:rPr>
  </w:style>
  <w:style w:type="character" w:customStyle="1" w:styleId="PuestoCar">
    <w:name w:val="Puesto Car"/>
    <w:basedOn w:val="Fuentedeprrafopredeter"/>
    <w:link w:val="Puesto"/>
    <w:locked/>
    <w:rPr>
      <w:rFonts w:ascii="Calibri Light" w:eastAsia="SimSun" w:hAnsi="Calibri Light" w:cs="Times New Roman"/>
      <w:color w:val="000000"/>
      <w:sz w:val="56"/>
      <w:szCs w:val="56"/>
    </w:rPr>
  </w:style>
  <w:style w:type="character" w:customStyle="1" w:styleId="Ttulo2Car">
    <w:name w:val="Título 2 Car"/>
    <w:basedOn w:val="Fuentedeprrafopredeter"/>
    <w:link w:val="Ttulo2"/>
    <w:qFormat/>
    <w:locked/>
    <w:rPr>
      <w:rFonts w:ascii="Arial" w:eastAsia="SimSun" w:hAnsi="Arial" w:cs="Times New Roman"/>
      <w:b/>
      <w:bCs/>
      <w:color w:val="000000"/>
      <w:sz w:val="26"/>
      <w:szCs w:val="28"/>
    </w:rPr>
  </w:style>
  <w:style w:type="character" w:customStyle="1" w:styleId="Ttulo5Car">
    <w:name w:val="Título 5 Car"/>
    <w:basedOn w:val="Fuentedeprrafopredeter"/>
    <w:link w:val="Ttulo5"/>
    <w:semiHidden/>
    <w:locked/>
    <w:rPr>
      <w:rFonts w:ascii="Calibri Light" w:eastAsia="SimSun" w:hAnsi="Calibri Light" w:cs="Times New Roman"/>
      <w:color w:val="323E4F"/>
    </w:rPr>
  </w:style>
  <w:style w:type="character" w:customStyle="1" w:styleId="EncabezadoCar">
    <w:name w:val="Encabezado Car"/>
    <w:basedOn w:val="Fuentedeprrafopredeter"/>
    <w:link w:val="Encabezado"/>
    <w:uiPriority w:val="99"/>
    <w:locked/>
    <w:rPr>
      <w:rFonts w:ascii="Arial" w:eastAsia="SimSun" w:hAnsi="Arial" w:cs="Times New Roman"/>
      <w:sz w:val="18"/>
      <w:szCs w:val="24"/>
      <w:lang w:val="en-US" w:eastAsia="zh-CN"/>
    </w:rPr>
  </w:style>
  <w:style w:type="character" w:customStyle="1" w:styleId="Ttulo8Car">
    <w:name w:val="Título 8 Car"/>
    <w:basedOn w:val="Fuentedeprrafopredeter"/>
    <w:link w:val="Ttulo8"/>
    <w:semiHidden/>
    <w:qFormat/>
    <w:locked/>
    <w:rPr>
      <w:rFonts w:ascii="Calibri Light" w:eastAsia="SimSun" w:hAnsi="Calibri Light" w:cs="Times New Roman"/>
      <w:color w:val="404040"/>
      <w:sz w:val="20"/>
      <w:szCs w:val="20"/>
    </w:rPr>
  </w:style>
  <w:style w:type="character" w:customStyle="1" w:styleId="Ttulo9Car">
    <w:name w:val="Título 9 Car"/>
    <w:basedOn w:val="Fuentedeprrafopredeter"/>
    <w:link w:val="Ttulo9"/>
    <w:semiHidden/>
    <w:locked/>
    <w:rPr>
      <w:rFonts w:ascii="Calibri Light" w:eastAsia="SimSun" w:hAnsi="Calibri Light" w:cs="Times New Roman"/>
      <w:i/>
      <w:iCs/>
      <w:color w:val="404040"/>
      <w:sz w:val="20"/>
      <w:szCs w:val="20"/>
    </w:rPr>
  </w:style>
  <w:style w:type="character" w:customStyle="1" w:styleId="SubtleEmphasis1">
    <w:name w:val="Subtle Emphasis1"/>
    <w:basedOn w:val="Fuentedeprrafopredeter"/>
    <w:rPr>
      <w:rFonts w:cs="Times New Roman"/>
      <w:i/>
      <w:iCs/>
      <w:color w:val="404040"/>
    </w:rPr>
  </w:style>
  <w:style w:type="character" w:customStyle="1" w:styleId="Ttulo1Car">
    <w:name w:val="Título 1 Car"/>
    <w:basedOn w:val="Fuentedeprrafopredeter"/>
    <w:link w:val="Ttulo1"/>
    <w:locked/>
    <w:rPr>
      <w:rFonts w:ascii="Arial" w:eastAsia="SimSun" w:hAnsi="Arial" w:cs="CMU Serif"/>
      <w:b/>
      <w:bCs/>
      <w:color w:val="000000"/>
      <w:sz w:val="30"/>
      <w:szCs w:val="32"/>
    </w:rPr>
  </w:style>
  <w:style w:type="character" w:customStyle="1" w:styleId="IntenseReference1">
    <w:name w:val="Intense Reference1"/>
    <w:basedOn w:val="Fuentedeprrafopredeter"/>
    <w:qFormat/>
    <w:rPr>
      <w:rFonts w:cs="Times New Roman"/>
      <w:b/>
      <w:bCs/>
      <w:smallCaps/>
      <w:u w:val="single"/>
    </w:rPr>
  </w:style>
  <w:style w:type="character" w:customStyle="1" w:styleId="apple-converted-space">
    <w:name w:val="apple-converted-space"/>
    <w:basedOn w:val="Fuentedeprrafopredeter"/>
    <w:rPr>
      <w:rFonts w:cs="Times New Roman"/>
    </w:rPr>
  </w:style>
  <w:style w:type="character" w:customStyle="1" w:styleId="Ttulo4Car">
    <w:name w:val="Título 4 Car"/>
    <w:basedOn w:val="Fuentedeprrafopredeter"/>
    <w:link w:val="Ttulo4"/>
    <w:locked/>
    <w:rPr>
      <w:rFonts w:ascii="Calibri Light" w:eastAsia="SimSun" w:hAnsi="Calibri Light" w:cs="Times New Roman"/>
      <w:b/>
      <w:bCs/>
      <w:i/>
      <w:iCs/>
      <w:color w:val="000000"/>
    </w:rPr>
  </w:style>
  <w:style w:type="character" w:customStyle="1" w:styleId="CitaCar">
    <w:name w:val="Cita Car"/>
    <w:basedOn w:val="Fuentedeprrafopredeter"/>
    <w:link w:val="Quote1"/>
    <w:locked/>
    <w:rPr>
      <w:rFonts w:cs="Times New Roman"/>
      <w:i/>
      <w:iCs/>
      <w:color w:val="000000"/>
    </w:rPr>
  </w:style>
  <w:style w:type="character" w:customStyle="1" w:styleId="TextodegloboCar">
    <w:name w:val="Texto de globo Car"/>
    <w:basedOn w:val="Fuentedeprrafopredeter"/>
    <w:link w:val="Textodeglobo"/>
    <w:rPr>
      <w:rFonts w:ascii="Tahoma" w:eastAsia="Times New Roman" w:hAnsi="Tahoma" w:cs="Tahoma"/>
      <w:sz w:val="16"/>
      <w:szCs w:val="16"/>
      <w:lang w:eastAsia="en-US"/>
    </w:rPr>
  </w:style>
  <w:style w:type="character" w:customStyle="1" w:styleId="SinespaciadoCar">
    <w:name w:val="Sin espaciado Car"/>
    <w:basedOn w:val="Fuentedeprrafopredeter"/>
    <w:link w:val="NoSpacing1"/>
    <w:qFormat/>
    <w:locked/>
    <w:rPr>
      <w:rFonts w:ascii="Calibri" w:eastAsia="SimSun" w:hAnsi="Calibri" w:cs="Times New Roman"/>
      <w:sz w:val="22"/>
      <w:szCs w:val="22"/>
      <w:lang w:val="es-AR" w:eastAsia="en-US" w:bidi="ar-SA"/>
    </w:rPr>
  </w:style>
  <w:style w:type="character" w:customStyle="1" w:styleId="CitadestacadaCar">
    <w:name w:val="Cita destacada Car"/>
    <w:basedOn w:val="Fuentedeprrafopredeter"/>
    <w:link w:val="IntenseQuote1"/>
    <w:locked/>
    <w:rPr>
      <w:rFonts w:cs="Times New Roman"/>
      <w:color w:val="000000"/>
      <w:shd w:val="clear" w:color="auto" w:fill="F2F2F2"/>
    </w:rPr>
  </w:style>
  <w:style w:type="character" w:customStyle="1" w:styleId="Ttulo7Car">
    <w:name w:val="Título 7 Car"/>
    <w:basedOn w:val="Fuentedeprrafopredeter"/>
    <w:link w:val="Ttulo7"/>
    <w:semiHidden/>
    <w:locked/>
    <w:rPr>
      <w:rFonts w:ascii="Calibri Light" w:eastAsia="SimSun" w:hAnsi="Calibri Light" w:cs="Times New Roman"/>
      <w:i/>
      <w:iCs/>
      <w:color w:val="404040"/>
    </w:rPr>
  </w:style>
  <w:style w:type="character" w:customStyle="1" w:styleId="IntenseEmphasis1">
    <w:name w:val="Intense Emphasis1"/>
    <w:basedOn w:val="Fuentedeprrafopredeter"/>
    <w:qFormat/>
    <w:rPr>
      <w:rFonts w:cs="Times New Roman"/>
      <w:b/>
      <w:bCs/>
      <w:i/>
      <w:iCs/>
      <w:caps/>
    </w:rPr>
  </w:style>
  <w:style w:type="character" w:customStyle="1" w:styleId="SubtleReference1">
    <w:name w:val="Subtle Reference1"/>
    <w:basedOn w:val="Fuentedeprrafopredeter"/>
    <w:rPr>
      <w:rFonts w:cs="Times New Roman"/>
      <w:smallCaps/>
      <w:color w:val="404040"/>
      <w:u w:val="single" w:color="7F7F7F"/>
    </w:rPr>
  </w:style>
  <w:style w:type="paragraph" w:styleId="TDC3">
    <w:name w:val="toc 3"/>
    <w:basedOn w:val="Normal"/>
    <w:next w:val="Normal"/>
    <w:semiHidden/>
    <w:qFormat/>
    <w:pPr>
      <w:spacing w:after="0"/>
      <w:ind w:left="480"/>
      <w:jc w:val="left"/>
    </w:pPr>
    <w:rPr>
      <w:rFonts w:ascii="Times New Roman" w:eastAsia="SimSun" w:hAnsi="Times New Roman"/>
      <w:sz w:val="24"/>
      <w:szCs w:val="24"/>
      <w:lang w:val="en-US"/>
    </w:rPr>
  </w:style>
  <w:style w:type="paragraph" w:styleId="Descripcin">
    <w:name w:val="caption"/>
    <w:basedOn w:val="Normal"/>
    <w:next w:val="Normal"/>
    <w:qFormat/>
    <w:pPr>
      <w:spacing w:after="200"/>
      <w:jc w:val="center"/>
    </w:pPr>
    <w:rPr>
      <w:i/>
      <w:iCs/>
      <w:color w:val="000000"/>
      <w:sz w:val="18"/>
      <w:szCs w:val="18"/>
    </w:rPr>
  </w:style>
  <w:style w:type="paragraph" w:styleId="TDC1">
    <w:name w:val="toc 1"/>
    <w:basedOn w:val="Normal"/>
    <w:next w:val="Normal"/>
    <w:semiHidden/>
    <w:qFormat/>
    <w:pPr>
      <w:spacing w:after="0"/>
      <w:jc w:val="left"/>
    </w:pPr>
    <w:rPr>
      <w:rFonts w:ascii="Times New Roman" w:eastAsia="SimSun" w:hAnsi="Times New Roman"/>
      <w:sz w:val="24"/>
      <w:szCs w:val="24"/>
      <w:lang w:val="en-US"/>
    </w:rPr>
  </w:style>
  <w:style w:type="paragraph" w:styleId="TDC2">
    <w:name w:val="toc 2"/>
    <w:basedOn w:val="Normal"/>
    <w:next w:val="Normal"/>
    <w:semiHidden/>
    <w:pPr>
      <w:spacing w:after="0"/>
      <w:ind w:left="240"/>
      <w:jc w:val="left"/>
    </w:pPr>
    <w:rPr>
      <w:rFonts w:ascii="Times New Roman" w:eastAsia="SimSun" w:hAnsi="Times New Roman"/>
      <w:sz w:val="24"/>
      <w:szCs w:val="24"/>
      <w:lang w:val="en-US"/>
    </w:rPr>
  </w:style>
  <w:style w:type="paragraph" w:styleId="Textodeglobo">
    <w:name w:val="Balloon Text"/>
    <w:basedOn w:val="Normal"/>
    <w:link w:val="TextodegloboCar"/>
    <w:pPr>
      <w:spacing w:after="0"/>
    </w:pPr>
    <w:rPr>
      <w:rFonts w:ascii="Tahoma" w:hAnsi="Tahoma" w:cs="Tahoma"/>
      <w:sz w:val="16"/>
      <w:szCs w:val="16"/>
    </w:rPr>
  </w:style>
  <w:style w:type="paragraph" w:styleId="Encabezado">
    <w:name w:val="header"/>
    <w:basedOn w:val="Normal"/>
    <w:link w:val="EncabezadoCar"/>
    <w:uiPriority w:val="99"/>
    <w:pPr>
      <w:pBdr>
        <w:top w:val="none" w:sz="0" w:space="1" w:color="auto"/>
        <w:left w:val="none" w:sz="0" w:space="4" w:color="auto"/>
        <w:bottom w:val="single" w:sz="4" w:space="1" w:color="auto"/>
        <w:right w:val="none" w:sz="0" w:space="4" w:color="auto"/>
      </w:pBdr>
      <w:tabs>
        <w:tab w:val="center" w:pos="4320"/>
        <w:tab w:val="right" w:pos="8640"/>
      </w:tabs>
      <w:spacing w:after="0"/>
      <w:jc w:val="left"/>
    </w:pPr>
    <w:rPr>
      <w:rFonts w:eastAsia="SimSun"/>
      <w:sz w:val="18"/>
      <w:szCs w:val="24"/>
      <w:lang w:val="en-US"/>
    </w:rPr>
  </w:style>
  <w:style w:type="paragraph" w:customStyle="1" w:styleId="InfoELOTtulo3">
    <w:name w:val="InfoELO Título 3"/>
    <w:basedOn w:val="Normal"/>
    <w:next w:val="InfoELOPrrafo"/>
    <w:pPr>
      <w:numPr>
        <w:ilvl w:val="2"/>
        <w:numId w:val="2"/>
      </w:numPr>
      <w:tabs>
        <w:tab w:val="left" w:pos="357"/>
      </w:tabs>
      <w:spacing w:before="120"/>
      <w:jc w:val="left"/>
    </w:pPr>
    <w:rPr>
      <w:b/>
    </w:rPr>
  </w:style>
  <w:style w:type="paragraph" w:customStyle="1" w:styleId="InfoELOTtulo1">
    <w:name w:val="InfoELO Título 1"/>
    <w:basedOn w:val="Normal"/>
    <w:next w:val="InfoELOPrrafo"/>
    <w:pPr>
      <w:spacing w:before="360"/>
      <w:ind w:left="720" w:hanging="720"/>
      <w:jc w:val="left"/>
    </w:pPr>
    <w:rPr>
      <w:b/>
      <w:sz w:val="30"/>
      <w:szCs w:val="30"/>
    </w:rPr>
  </w:style>
  <w:style w:type="paragraph" w:customStyle="1" w:styleId="Default">
    <w:name w:val="Default"/>
    <w:qFormat/>
    <w:pPr>
      <w:autoSpaceDE w:val="0"/>
      <w:autoSpaceDN w:val="0"/>
      <w:adjustRightInd w:val="0"/>
    </w:pPr>
    <w:rPr>
      <w:color w:val="000000"/>
      <w:sz w:val="24"/>
      <w:szCs w:val="24"/>
      <w:lang w:eastAsia="en-US"/>
    </w:rPr>
  </w:style>
  <w:style w:type="paragraph" w:styleId="NormalWeb">
    <w:name w:val="Normal (Web)"/>
    <w:basedOn w:val="Normal"/>
    <w:pPr>
      <w:spacing w:beforeAutospacing="1" w:after="100" w:afterAutospacing="1"/>
      <w:jc w:val="left"/>
    </w:pPr>
    <w:rPr>
      <w:rFonts w:ascii="Times New Roman" w:eastAsia="SimSun" w:hAnsi="Times New Roman"/>
      <w:sz w:val="24"/>
      <w:szCs w:val="24"/>
      <w:lang w:val="en-US" w:eastAsia="zh-CN"/>
    </w:rPr>
  </w:style>
  <w:style w:type="paragraph" w:styleId="Piedepgina">
    <w:name w:val="footer"/>
    <w:basedOn w:val="Normal"/>
    <w:link w:val="PiedepginaCar"/>
    <w:pPr>
      <w:pBdr>
        <w:top w:val="single" w:sz="4" w:space="1" w:color="auto"/>
        <w:left w:val="none" w:sz="0" w:space="4" w:color="auto"/>
        <w:bottom w:val="none" w:sz="0" w:space="1" w:color="auto"/>
        <w:right w:val="none" w:sz="0" w:space="4" w:color="auto"/>
      </w:pBdr>
      <w:tabs>
        <w:tab w:val="center" w:pos="4419"/>
        <w:tab w:val="right" w:pos="8838"/>
      </w:tabs>
      <w:spacing w:after="0"/>
      <w:jc w:val="right"/>
    </w:pPr>
    <w:rPr>
      <w:sz w:val="18"/>
    </w:rPr>
  </w:style>
  <w:style w:type="paragraph" w:styleId="Subttulo">
    <w:name w:val="Subtitle"/>
    <w:basedOn w:val="Normal"/>
    <w:next w:val="Normal"/>
    <w:link w:val="SubttuloCar"/>
    <w:rPr>
      <w:rFonts w:ascii="Calibri" w:eastAsia="Calibri" w:hAnsi="Calibri" w:cs="Calibri"/>
      <w:color w:val="595959"/>
    </w:rPr>
  </w:style>
  <w:style w:type="paragraph" w:customStyle="1" w:styleId="Titulotabla">
    <w:name w:val="Titulo tabla"/>
    <w:basedOn w:val="Normal"/>
    <w:pPr>
      <w:spacing w:after="0" w:line="276" w:lineRule="auto"/>
      <w:jc w:val="left"/>
    </w:pPr>
    <w:rPr>
      <w:rFonts w:ascii="Times New Roman" w:hAnsi="Times New Roman"/>
      <w:i/>
      <w:sz w:val="24"/>
      <w:szCs w:val="24"/>
      <w:lang w:val="es-CO"/>
    </w:rPr>
  </w:style>
  <w:style w:type="paragraph" w:customStyle="1" w:styleId="InfoELOTtulo2">
    <w:name w:val="InfoELO Título 2"/>
    <w:basedOn w:val="Normal"/>
    <w:next w:val="InfoELOPrrafo"/>
    <w:pPr>
      <w:spacing w:before="240"/>
      <w:jc w:val="left"/>
    </w:pPr>
    <w:rPr>
      <w:b/>
      <w:sz w:val="32"/>
      <w:szCs w:val="32"/>
    </w:rPr>
  </w:style>
  <w:style w:type="paragraph" w:customStyle="1" w:styleId="NoSpacing1">
    <w:name w:val="No Spacing1"/>
    <w:link w:val="SinespaciadoCar"/>
    <w:rPr>
      <w:rFonts w:ascii="Calibri" w:hAnsi="Calibri"/>
      <w:sz w:val="22"/>
      <w:szCs w:val="22"/>
      <w:lang w:eastAsia="en-US"/>
    </w:rPr>
  </w:style>
  <w:style w:type="paragraph" w:customStyle="1" w:styleId="Quote1">
    <w:name w:val="Quote1"/>
    <w:basedOn w:val="Normal"/>
    <w:next w:val="Normal"/>
    <w:link w:val="CitaCar"/>
    <w:pPr>
      <w:spacing w:before="160"/>
      <w:ind w:left="720" w:right="720"/>
    </w:pPr>
    <w:rPr>
      <w:rFonts w:ascii="Calibri" w:eastAsia="SimSun" w:hAnsi="Calibri"/>
      <w:i/>
      <w:iCs/>
      <w:color w:val="000000"/>
    </w:rPr>
  </w:style>
  <w:style w:type="paragraph" w:customStyle="1" w:styleId="TOCHeading1">
    <w:name w:val="TOC Heading1"/>
    <w:basedOn w:val="Ttulo1"/>
    <w:next w:val="Normal"/>
    <w:qFormat/>
    <w:pPr>
      <w:outlineLvl w:val="9"/>
    </w:pPr>
  </w:style>
  <w:style w:type="paragraph" w:customStyle="1" w:styleId="Piedeimagen">
    <w:name w:val="Pie de imagen"/>
    <w:basedOn w:val="Descripcin"/>
    <w:pPr>
      <w:spacing w:after="0" w:line="480" w:lineRule="auto"/>
      <w:ind w:firstLine="454"/>
      <w:jc w:val="left"/>
    </w:pPr>
    <w:rPr>
      <w:rFonts w:ascii="Times New Roman" w:hAnsi="Times New Roman"/>
      <w:bCs/>
      <w:iCs w:val="0"/>
      <w:sz w:val="20"/>
      <w:szCs w:val="24"/>
      <w:lang w:val="es-CO"/>
    </w:rPr>
  </w:style>
  <w:style w:type="paragraph" w:customStyle="1" w:styleId="InfoELOTtuloSinReferencia">
    <w:name w:val="InfoELO Título Sin Referencia"/>
    <w:basedOn w:val="Normal"/>
    <w:next w:val="InfoELOPrrafo"/>
    <w:rPr>
      <w:b/>
    </w:rPr>
  </w:style>
  <w:style w:type="paragraph" w:customStyle="1" w:styleId="ListParagraph1">
    <w:name w:val="List Paragraph1"/>
    <w:basedOn w:val="Normal"/>
    <w:pPr>
      <w:ind w:left="720"/>
    </w:pPr>
  </w:style>
  <w:style w:type="paragraph" w:customStyle="1" w:styleId="InfoELOPrrafo">
    <w:name w:val="InfoELO Párrafo"/>
    <w:basedOn w:val="Normal"/>
    <w:link w:val="InfoELOPrrafoCarCar"/>
    <w:pPr>
      <w:spacing w:after="0"/>
    </w:pPr>
    <w:rPr>
      <w:b/>
      <w:sz w:val="24"/>
      <w:szCs w:val="24"/>
    </w:rPr>
  </w:style>
  <w:style w:type="paragraph" w:customStyle="1" w:styleId="IntenseQuote1">
    <w:name w:val="Intense Quote1"/>
    <w:basedOn w:val="Normal"/>
    <w:next w:val="Normal"/>
    <w:link w:val="CitadestacadaCar"/>
    <w:pPr>
      <w:pBdr>
        <w:top w:val="single" w:sz="24" w:space="1" w:color="F2F2F2"/>
        <w:bottom w:val="single" w:sz="24" w:space="1" w:color="F2F2F2"/>
      </w:pBdr>
      <w:shd w:val="clear" w:color="auto" w:fill="F2F2F2"/>
      <w:spacing w:before="240" w:after="240"/>
      <w:ind w:left="936" w:right="936"/>
      <w:jc w:val="center"/>
    </w:pPr>
    <w:rPr>
      <w:rFonts w:ascii="Calibri" w:eastAsia="SimSun" w:hAnsi="Calibri"/>
      <w:color w:val="000000"/>
    </w:rPr>
  </w:style>
  <w:style w:type="paragraph" w:styleId="Prrafodelista">
    <w:name w:val="List Paragraph"/>
    <w:basedOn w:val="Normal"/>
    <w:uiPriority w:val="1"/>
    <w:qFormat/>
    <w:rsid w:val="003F3DCA"/>
    <w:pPr>
      <w:ind w:left="720"/>
      <w:contextualSpacing/>
    </w:pPr>
  </w:style>
  <w:style w:type="table" w:styleId="Tablanormal2">
    <w:name w:val="Plain Table 2"/>
    <w:basedOn w:val="Tablanormal"/>
    <w:uiPriority w:val="42"/>
    <w:rsid w:val="003F3DCA"/>
    <w:rPr>
      <w:rFonts w:asciiTheme="minorHAnsi" w:eastAsiaTheme="minorHAnsi" w:hAnsiTheme="minorHAnsi" w:cstheme="minorBidi"/>
      <w:sz w:val="22"/>
      <w:szCs w:val="22"/>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locked/>
    <w:rsid w:val="009F65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3E38D5"/>
    <w:rPr>
      <w:color w:val="808080"/>
    </w:rPr>
  </w:style>
  <w:style w:type="paragraph" w:styleId="Textoindependiente">
    <w:name w:val="Body Text"/>
    <w:basedOn w:val="Normal"/>
    <w:link w:val="TextoindependienteCar"/>
    <w:uiPriority w:val="1"/>
    <w:qFormat/>
    <w:rsid w:val="005671CA"/>
    <w:pPr>
      <w:widowControl w:val="0"/>
      <w:autoSpaceDE w:val="0"/>
      <w:autoSpaceDN w:val="0"/>
      <w:spacing w:after="0"/>
      <w:jc w:val="left"/>
    </w:pPr>
    <w:rPr>
      <w:rFonts w:eastAsia="Arial"/>
      <w:szCs w:val="20"/>
      <w:lang w:val="en-US"/>
    </w:rPr>
  </w:style>
  <w:style w:type="character" w:customStyle="1" w:styleId="TextoindependienteCar">
    <w:name w:val="Texto independiente Car"/>
    <w:basedOn w:val="Fuentedeprrafopredeter"/>
    <w:link w:val="Textoindependiente"/>
    <w:uiPriority w:val="1"/>
    <w:rsid w:val="005671C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7882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76">
          <w:marLeft w:val="0"/>
          <w:marRight w:val="0"/>
          <w:marTop w:val="0"/>
          <w:marBottom w:val="0"/>
          <w:divBdr>
            <w:top w:val="none" w:sz="0" w:space="0" w:color="auto"/>
            <w:left w:val="none" w:sz="0" w:space="0" w:color="auto"/>
            <w:bottom w:val="none" w:sz="0" w:space="0" w:color="auto"/>
            <w:right w:val="none" w:sz="0" w:space="0" w:color="auto"/>
          </w:divBdr>
          <w:divsChild>
            <w:div w:id="1828325363">
              <w:marLeft w:val="0"/>
              <w:marRight w:val="0"/>
              <w:marTop w:val="0"/>
              <w:marBottom w:val="0"/>
              <w:divBdr>
                <w:top w:val="none" w:sz="0" w:space="0" w:color="auto"/>
                <w:left w:val="none" w:sz="0" w:space="0" w:color="auto"/>
                <w:bottom w:val="none" w:sz="0" w:space="0" w:color="auto"/>
                <w:right w:val="none" w:sz="0" w:space="0" w:color="auto"/>
              </w:divBdr>
            </w:div>
            <w:div w:id="19313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6195">
      <w:bodyDiv w:val="1"/>
      <w:marLeft w:val="0"/>
      <w:marRight w:val="0"/>
      <w:marTop w:val="0"/>
      <w:marBottom w:val="0"/>
      <w:divBdr>
        <w:top w:val="none" w:sz="0" w:space="0" w:color="auto"/>
        <w:left w:val="none" w:sz="0" w:space="0" w:color="auto"/>
        <w:bottom w:val="none" w:sz="0" w:space="0" w:color="auto"/>
        <w:right w:val="none" w:sz="0" w:space="0" w:color="auto"/>
      </w:divBdr>
      <w:divsChild>
        <w:div w:id="772045574">
          <w:marLeft w:val="0"/>
          <w:marRight w:val="0"/>
          <w:marTop w:val="0"/>
          <w:marBottom w:val="0"/>
          <w:divBdr>
            <w:top w:val="none" w:sz="0" w:space="0" w:color="auto"/>
            <w:left w:val="none" w:sz="0" w:space="0" w:color="auto"/>
            <w:bottom w:val="none" w:sz="0" w:space="0" w:color="auto"/>
            <w:right w:val="none" w:sz="0" w:space="0" w:color="auto"/>
          </w:divBdr>
          <w:divsChild>
            <w:div w:id="1910573179">
              <w:marLeft w:val="0"/>
              <w:marRight w:val="0"/>
              <w:marTop w:val="0"/>
              <w:marBottom w:val="0"/>
              <w:divBdr>
                <w:top w:val="none" w:sz="0" w:space="0" w:color="auto"/>
                <w:left w:val="none" w:sz="0" w:space="0" w:color="auto"/>
                <w:bottom w:val="none" w:sz="0" w:space="0" w:color="auto"/>
                <w:right w:val="none" w:sz="0" w:space="0" w:color="auto"/>
              </w:divBdr>
            </w:div>
            <w:div w:id="1366446622">
              <w:marLeft w:val="0"/>
              <w:marRight w:val="0"/>
              <w:marTop w:val="0"/>
              <w:marBottom w:val="0"/>
              <w:divBdr>
                <w:top w:val="none" w:sz="0" w:space="0" w:color="auto"/>
                <w:left w:val="none" w:sz="0" w:space="0" w:color="auto"/>
                <w:bottom w:val="none" w:sz="0" w:space="0" w:color="auto"/>
                <w:right w:val="none" w:sz="0" w:space="0" w:color="auto"/>
              </w:divBdr>
            </w:div>
            <w:div w:id="1561791080">
              <w:marLeft w:val="0"/>
              <w:marRight w:val="0"/>
              <w:marTop w:val="0"/>
              <w:marBottom w:val="0"/>
              <w:divBdr>
                <w:top w:val="none" w:sz="0" w:space="0" w:color="auto"/>
                <w:left w:val="none" w:sz="0" w:space="0" w:color="auto"/>
                <w:bottom w:val="none" w:sz="0" w:space="0" w:color="auto"/>
                <w:right w:val="none" w:sz="0" w:space="0" w:color="auto"/>
              </w:divBdr>
            </w:div>
            <w:div w:id="984971239">
              <w:marLeft w:val="0"/>
              <w:marRight w:val="0"/>
              <w:marTop w:val="0"/>
              <w:marBottom w:val="0"/>
              <w:divBdr>
                <w:top w:val="none" w:sz="0" w:space="0" w:color="auto"/>
                <w:left w:val="none" w:sz="0" w:space="0" w:color="auto"/>
                <w:bottom w:val="none" w:sz="0" w:space="0" w:color="auto"/>
                <w:right w:val="none" w:sz="0" w:space="0" w:color="auto"/>
              </w:divBdr>
            </w:div>
            <w:div w:id="69041868">
              <w:marLeft w:val="0"/>
              <w:marRight w:val="0"/>
              <w:marTop w:val="0"/>
              <w:marBottom w:val="0"/>
              <w:divBdr>
                <w:top w:val="none" w:sz="0" w:space="0" w:color="auto"/>
                <w:left w:val="none" w:sz="0" w:space="0" w:color="auto"/>
                <w:bottom w:val="none" w:sz="0" w:space="0" w:color="auto"/>
                <w:right w:val="none" w:sz="0" w:space="0" w:color="auto"/>
              </w:divBdr>
            </w:div>
            <w:div w:id="286666001">
              <w:marLeft w:val="0"/>
              <w:marRight w:val="0"/>
              <w:marTop w:val="0"/>
              <w:marBottom w:val="0"/>
              <w:divBdr>
                <w:top w:val="none" w:sz="0" w:space="0" w:color="auto"/>
                <w:left w:val="none" w:sz="0" w:space="0" w:color="auto"/>
                <w:bottom w:val="none" w:sz="0" w:space="0" w:color="auto"/>
                <w:right w:val="none" w:sz="0" w:space="0" w:color="auto"/>
              </w:divBdr>
            </w:div>
            <w:div w:id="1837114595">
              <w:marLeft w:val="0"/>
              <w:marRight w:val="0"/>
              <w:marTop w:val="0"/>
              <w:marBottom w:val="0"/>
              <w:divBdr>
                <w:top w:val="none" w:sz="0" w:space="0" w:color="auto"/>
                <w:left w:val="none" w:sz="0" w:space="0" w:color="auto"/>
                <w:bottom w:val="none" w:sz="0" w:space="0" w:color="auto"/>
                <w:right w:val="none" w:sz="0" w:space="0" w:color="auto"/>
              </w:divBdr>
            </w:div>
            <w:div w:id="655037737">
              <w:marLeft w:val="0"/>
              <w:marRight w:val="0"/>
              <w:marTop w:val="0"/>
              <w:marBottom w:val="0"/>
              <w:divBdr>
                <w:top w:val="none" w:sz="0" w:space="0" w:color="auto"/>
                <w:left w:val="none" w:sz="0" w:space="0" w:color="auto"/>
                <w:bottom w:val="none" w:sz="0" w:space="0" w:color="auto"/>
                <w:right w:val="none" w:sz="0" w:space="0" w:color="auto"/>
              </w:divBdr>
            </w:div>
            <w:div w:id="1701200545">
              <w:marLeft w:val="0"/>
              <w:marRight w:val="0"/>
              <w:marTop w:val="0"/>
              <w:marBottom w:val="0"/>
              <w:divBdr>
                <w:top w:val="none" w:sz="0" w:space="0" w:color="auto"/>
                <w:left w:val="none" w:sz="0" w:space="0" w:color="auto"/>
                <w:bottom w:val="none" w:sz="0" w:space="0" w:color="auto"/>
                <w:right w:val="none" w:sz="0" w:space="0" w:color="auto"/>
              </w:divBdr>
            </w:div>
            <w:div w:id="853224954">
              <w:marLeft w:val="0"/>
              <w:marRight w:val="0"/>
              <w:marTop w:val="0"/>
              <w:marBottom w:val="0"/>
              <w:divBdr>
                <w:top w:val="none" w:sz="0" w:space="0" w:color="auto"/>
                <w:left w:val="none" w:sz="0" w:space="0" w:color="auto"/>
                <w:bottom w:val="none" w:sz="0" w:space="0" w:color="auto"/>
                <w:right w:val="none" w:sz="0" w:space="0" w:color="auto"/>
              </w:divBdr>
            </w:div>
            <w:div w:id="1838224295">
              <w:marLeft w:val="0"/>
              <w:marRight w:val="0"/>
              <w:marTop w:val="0"/>
              <w:marBottom w:val="0"/>
              <w:divBdr>
                <w:top w:val="none" w:sz="0" w:space="0" w:color="auto"/>
                <w:left w:val="none" w:sz="0" w:space="0" w:color="auto"/>
                <w:bottom w:val="none" w:sz="0" w:space="0" w:color="auto"/>
                <w:right w:val="none" w:sz="0" w:space="0" w:color="auto"/>
              </w:divBdr>
            </w:div>
            <w:div w:id="1981423956">
              <w:marLeft w:val="0"/>
              <w:marRight w:val="0"/>
              <w:marTop w:val="0"/>
              <w:marBottom w:val="0"/>
              <w:divBdr>
                <w:top w:val="none" w:sz="0" w:space="0" w:color="auto"/>
                <w:left w:val="none" w:sz="0" w:space="0" w:color="auto"/>
                <w:bottom w:val="none" w:sz="0" w:space="0" w:color="auto"/>
                <w:right w:val="none" w:sz="0" w:space="0" w:color="auto"/>
              </w:divBdr>
            </w:div>
            <w:div w:id="588003679">
              <w:marLeft w:val="0"/>
              <w:marRight w:val="0"/>
              <w:marTop w:val="0"/>
              <w:marBottom w:val="0"/>
              <w:divBdr>
                <w:top w:val="none" w:sz="0" w:space="0" w:color="auto"/>
                <w:left w:val="none" w:sz="0" w:space="0" w:color="auto"/>
                <w:bottom w:val="none" w:sz="0" w:space="0" w:color="auto"/>
                <w:right w:val="none" w:sz="0" w:space="0" w:color="auto"/>
              </w:divBdr>
            </w:div>
            <w:div w:id="120728151">
              <w:marLeft w:val="0"/>
              <w:marRight w:val="0"/>
              <w:marTop w:val="0"/>
              <w:marBottom w:val="0"/>
              <w:divBdr>
                <w:top w:val="none" w:sz="0" w:space="0" w:color="auto"/>
                <w:left w:val="none" w:sz="0" w:space="0" w:color="auto"/>
                <w:bottom w:val="none" w:sz="0" w:space="0" w:color="auto"/>
                <w:right w:val="none" w:sz="0" w:space="0" w:color="auto"/>
              </w:divBdr>
            </w:div>
            <w:div w:id="1789734451">
              <w:marLeft w:val="0"/>
              <w:marRight w:val="0"/>
              <w:marTop w:val="0"/>
              <w:marBottom w:val="0"/>
              <w:divBdr>
                <w:top w:val="none" w:sz="0" w:space="0" w:color="auto"/>
                <w:left w:val="none" w:sz="0" w:space="0" w:color="auto"/>
                <w:bottom w:val="none" w:sz="0" w:space="0" w:color="auto"/>
                <w:right w:val="none" w:sz="0" w:space="0" w:color="auto"/>
              </w:divBdr>
            </w:div>
            <w:div w:id="1927809513">
              <w:marLeft w:val="0"/>
              <w:marRight w:val="0"/>
              <w:marTop w:val="0"/>
              <w:marBottom w:val="0"/>
              <w:divBdr>
                <w:top w:val="none" w:sz="0" w:space="0" w:color="auto"/>
                <w:left w:val="none" w:sz="0" w:space="0" w:color="auto"/>
                <w:bottom w:val="none" w:sz="0" w:space="0" w:color="auto"/>
                <w:right w:val="none" w:sz="0" w:space="0" w:color="auto"/>
              </w:divBdr>
            </w:div>
            <w:div w:id="12777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3451">
      <w:bodyDiv w:val="1"/>
      <w:marLeft w:val="0"/>
      <w:marRight w:val="0"/>
      <w:marTop w:val="0"/>
      <w:marBottom w:val="0"/>
      <w:divBdr>
        <w:top w:val="none" w:sz="0" w:space="0" w:color="auto"/>
        <w:left w:val="none" w:sz="0" w:space="0" w:color="auto"/>
        <w:bottom w:val="none" w:sz="0" w:space="0" w:color="auto"/>
        <w:right w:val="none" w:sz="0" w:space="0" w:color="auto"/>
      </w:divBdr>
      <w:divsChild>
        <w:div w:id="1119035793">
          <w:marLeft w:val="0"/>
          <w:marRight w:val="0"/>
          <w:marTop w:val="0"/>
          <w:marBottom w:val="0"/>
          <w:divBdr>
            <w:top w:val="none" w:sz="0" w:space="0" w:color="auto"/>
            <w:left w:val="none" w:sz="0" w:space="0" w:color="auto"/>
            <w:bottom w:val="none" w:sz="0" w:space="0" w:color="auto"/>
            <w:right w:val="none" w:sz="0" w:space="0" w:color="auto"/>
          </w:divBdr>
          <w:divsChild>
            <w:div w:id="21192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7335">
      <w:bodyDiv w:val="1"/>
      <w:marLeft w:val="0"/>
      <w:marRight w:val="0"/>
      <w:marTop w:val="0"/>
      <w:marBottom w:val="0"/>
      <w:divBdr>
        <w:top w:val="none" w:sz="0" w:space="0" w:color="auto"/>
        <w:left w:val="none" w:sz="0" w:space="0" w:color="auto"/>
        <w:bottom w:val="none" w:sz="0" w:space="0" w:color="auto"/>
        <w:right w:val="none" w:sz="0" w:space="0" w:color="auto"/>
      </w:divBdr>
      <w:divsChild>
        <w:div w:id="20981742">
          <w:marLeft w:val="0"/>
          <w:marRight w:val="0"/>
          <w:marTop w:val="0"/>
          <w:marBottom w:val="0"/>
          <w:divBdr>
            <w:top w:val="none" w:sz="0" w:space="0" w:color="auto"/>
            <w:left w:val="none" w:sz="0" w:space="0" w:color="auto"/>
            <w:bottom w:val="none" w:sz="0" w:space="0" w:color="auto"/>
            <w:right w:val="none" w:sz="0" w:space="0" w:color="auto"/>
          </w:divBdr>
          <w:divsChild>
            <w:div w:id="1140146466">
              <w:marLeft w:val="0"/>
              <w:marRight w:val="0"/>
              <w:marTop w:val="0"/>
              <w:marBottom w:val="0"/>
              <w:divBdr>
                <w:top w:val="none" w:sz="0" w:space="0" w:color="auto"/>
                <w:left w:val="none" w:sz="0" w:space="0" w:color="auto"/>
                <w:bottom w:val="none" w:sz="0" w:space="0" w:color="auto"/>
                <w:right w:val="none" w:sz="0" w:space="0" w:color="auto"/>
              </w:divBdr>
            </w:div>
            <w:div w:id="1603411108">
              <w:marLeft w:val="0"/>
              <w:marRight w:val="0"/>
              <w:marTop w:val="0"/>
              <w:marBottom w:val="0"/>
              <w:divBdr>
                <w:top w:val="none" w:sz="0" w:space="0" w:color="auto"/>
                <w:left w:val="none" w:sz="0" w:space="0" w:color="auto"/>
                <w:bottom w:val="none" w:sz="0" w:space="0" w:color="auto"/>
                <w:right w:val="none" w:sz="0" w:space="0" w:color="auto"/>
              </w:divBdr>
            </w:div>
            <w:div w:id="1033656831">
              <w:marLeft w:val="0"/>
              <w:marRight w:val="0"/>
              <w:marTop w:val="0"/>
              <w:marBottom w:val="0"/>
              <w:divBdr>
                <w:top w:val="none" w:sz="0" w:space="0" w:color="auto"/>
                <w:left w:val="none" w:sz="0" w:space="0" w:color="auto"/>
                <w:bottom w:val="none" w:sz="0" w:space="0" w:color="auto"/>
                <w:right w:val="none" w:sz="0" w:space="0" w:color="auto"/>
              </w:divBdr>
            </w:div>
            <w:div w:id="896940265">
              <w:marLeft w:val="0"/>
              <w:marRight w:val="0"/>
              <w:marTop w:val="0"/>
              <w:marBottom w:val="0"/>
              <w:divBdr>
                <w:top w:val="none" w:sz="0" w:space="0" w:color="auto"/>
                <w:left w:val="none" w:sz="0" w:space="0" w:color="auto"/>
                <w:bottom w:val="none" w:sz="0" w:space="0" w:color="auto"/>
                <w:right w:val="none" w:sz="0" w:space="0" w:color="auto"/>
              </w:divBdr>
            </w:div>
            <w:div w:id="1783840537">
              <w:marLeft w:val="0"/>
              <w:marRight w:val="0"/>
              <w:marTop w:val="0"/>
              <w:marBottom w:val="0"/>
              <w:divBdr>
                <w:top w:val="none" w:sz="0" w:space="0" w:color="auto"/>
                <w:left w:val="none" w:sz="0" w:space="0" w:color="auto"/>
                <w:bottom w:val="none" w:sz="0" w:space="0" w:color="auto"/>
                <w:right w:val="none" w:sz="0" w:space="0" w:color="auto"/>
              </w:divBdr>
            </w:div>
            <w:div w:id="1331375050">
              <w:marLeft w:val="0"/>
              <w:marRight w:val="0"/>
              <w:marTop w:val="0"/>
              <w:marBottom w:val="0"/>
              <w:divBdr>
                <w:top w:val="none" w:sz="0" w:space="0" w:color="auto"/>
                <w:left w:val="none" w:sz="0" w:space="0" w:color="auto"/>
                <w:bottom w:val="none" w:sz="0" w:space="0" w:color="auto"/>
                <w:right w:val="none" w:sz="0" w:space="0" w:color="auto"/>
              </w:divBdr>
            </w:div>
            <w:div w:id="122164715">
              <w:marLeft w:val="0"/>
              <w:marRight w:val="0"/>
              <w:marTop w:val="0"/>
              <w:marBottom w:val="0"/>
              <w:divBdr>
                <w:top w:val="none" w:sz="0" w:space="0" w:color="auto"/>
                <w:left w:val="none" w:sz="0" w:space="0" w:color="auto"/>
                <w:bottom w:val="none" w:sz="0" w:space="0" w:color="auto"/>
                <w:right w:val="none" w:sz="0" w:space="0" w:color="auto"/>
              </w:divBdr>
            </w:div>
            <w:div w:id="2027553798">
              <w:marLeft w:val="0"/>
              <w:marRight w:val="0"/>
              <w:marTop w:val="0"/>
              <w:marBottom w:val="0"/>
              <w:divBdr>
                <w:top w:val="none" w:sz="0" w:space="0" w:color="auto"/>
                <w:left w:val="none" w:sz="0" w:space="0" w:color="auto"/>
                <w:bottom w:val="none" w:sz="0" w:space="0" w:color="auto"/>
                <w:right w:val="none" w:sz="0" w:space="0" w:color="auto"/>
              </w:divBdr>
            </w:div>
            <w:div w:id="1503274440">
              <w:marLeft w:val="0"/>
              <w:marRight w:val="0"/>
              <w:marTop w:val="0"/>
              <w:marBottom w:val="0"/>
              <w:divBdr>
                <w:top w:val="none" w:sz="0" w:space="0" w:color="auto"/>
                <w:left w:val="none" w:sz="0" w:space="0" w:color="auto"/>
                <w:bottom w:val="none" w:sz="0" w:space="0" w:color="auto"/>
                <w:right w:val="none" w:sz="0" w:space="0" w:color="auto"/>
              </w:divBdr>
            </w:div>
            <w:div w:id="116074232">
              <w:marLeft w:val="0"/>
              <w:marRight w:val="0"/>
              <w:marTop w:val="0"/>
              <w:marBottom w:val="0"/>
              <w:divBdr>
                <w:top w:val="none" w:sz="0" w:space="0" w:color="auto"/>
                <w:left w:val="none" w:sz="0" w:space="0" w:color="auto"/>
                <w:bottom w:val="none" w:sz="0" w:space="0" w:color="auto"/>
                <w:right w:val="none" w:sz="0" w:space="0" w:color="auto"/>
              </w:divBdr>
            </w:div>
            <w:div w:id="137960313">
              <w:marLeft w:val="0"/>
              <w:marRight w:val="0"/>
              <w:marTop w:val="0"/>
              <w:marBottom w:val="0"/>
              <w:divBdr>
                <w:top w:val="none" w:sz="0" w:space="0" w:color="auto"/>
                <w:left w:val="none" w:sz="0" w:space="0" w:color="auto"/>
                <w:bottom w:val="none" w:sz="0" w:space="0" w:color="auto"/>
                <w:right w:val="none" w:sz="0" w:space="0" w:color="auto"/>
              </w:divBdr>
            </w:div>
            <w:div w:id="1949048228">
              <w:marLeft w:val="0"/>
              <w:marRight w:val="0"/>
              <w:marTop w:val="0"/>
              <w:marBottom w:val="0"/>
              <w:divBdr>
                <w:top w:val="none" w:sz="0" w:space="0" w:color="auto"/>
                <w:left w:val="none" w:sz="0" w:space="0" w:color="auto"/>
                <w:bottom w:val="none" w:sz="0" w:space="0" w:color="auto"/>
                <w:right w:val="none" w:sz="0" w:space="0" w:color="auto"/>
              </w:divBdr>
            </w:div>
            <w:div w:id="746459327">
              <w:marLeft w:val="0"/>
              <w:marRight w:val="0"/>
              <w:marTop w:val="0"/>
              <w:marBottom w:val="0"/>
              <w:divBdr>
                <w:top w:val="none" w:sz="0" w:space="0" w:color="auto"/>
                <w:left w:val="none" w:sz="0" w:space="0" w:color="auto"/>
                <w:bottom w:val="none" w:sz="0" w:space="0" w:color="auto"/>
                <w:right w:val="none" w:sz="0" w:space="0" w:color="auto"/>
              </w:divBdr>
            </w:div>
            <w:div w:id="1903787620">
              <w:marLeft w:val="0"/>
              <w:marRight w:val="0"/>
              <w:marTop w:val="0"/>
              <w:marBottom w:val="0"/>
              <w:divBdr>
                <w:top w:val="none" w:sz="0" w:space="0" w:color="auto"/>
                <w:left w:val="none" w:sz="0" w:space="0" w:color="auto"/>
                <w:bottom w:val="none" w:sz="0" w:space="0" w:color="auto"/>
                <w:right w:val="none" w:sz="0" w:space="0" w:color="auto"/>
              </w:divBdr>
            </w:div>
            <w:div w:id="2108504888">
              <w:marLeft w:val="0"/>
              <w:marRight w:val="0"/>
              <w:marTop w:val="0"/>
              <w:marBottom w:val="0"/>
              <w:divBdr>
                <w:top w:val="none" w:sz="0" w:space="0" w:color="auto"/>
                <w:left w:val="none" w:sz="0" w:space="0" w:color="auto"/>
                <w:bottom w:val="none" w:sz="0" w:space="0" w:color="auto"/>
                <w:right w:val="none" w:sz="0" w:space="0" w:color="auto"/>
              </w:divBdr>
            </w:div>
            <w:div w:id="2006589481">
              <w:marLeft w:val="0"/>
              <w:marRight w:val="0"/>
              <w:marTop w:val="0"/>
              <w:marBottom w:val="0"/>
              <w:divBdr>
                <w:top w:val="none" w:sz="0" w:space="0" w:color="auto"/>
                <w:left w:val="none" w:sz="0" w:space="0" w:color="auto"/>
                <w:bottom w:val="none" w:sz="0" w:space="0" w:color="auto"/>
                <w:right w:val="none" w:sz="0" w:space="0" w:color="auto"/>
              </w:divBdr>
            </w:div>
            <w:div w:id="1291129389">
              <w:marLeft w:val="0"/>
              <w:marRight w:val="0"/>
              <w:marTop w:val="0"/>
              <w:marBottom w:val="0"/>
              <w:divBdr>
                <w:top w:val="none" w:sz="0" w:space="0" w:color="auto"/>
                <w:left w:val="none" w:sz="0" w:space="0" w:color="auto"/>
                <w:bottom w:val="none" w:sz="0" w:space="0" w:color="auto"/>
                <w:right w:val="none" w:sz="0" w:space="0" w:color="auto"/>
              </w:divBdr>
            </w:div>
            <w:div w:id="1700424235">
              <w:marLeft w:val="0"/>
              <w:marRight w:val="0"/>
              <w:marTop w:val="0"/>
              <w:marBottom w:val="0"/>
              <w:divBdr>
                <w:top w:val="none" w:sz="0" w:space="0" w:color="auto"/>
                <w:left w:val="none" w:sz="0" w:space="0" w:color="auto"/>
                <w:bottom w:val="none" w:sz="0" w:space="0" w:color="auto"/>
                <w:right w:val="none" w:sz="0" w:space="0" w:color="auto"/>
              </w:divBdr>
            </w:div>
            <w:div w:id="157040872">
              <w:marLeft w:val="0"/>
              <w:marRight w:val="0"/>
              <w:marTop w:val="0"/>
              <w:marBottom w:val="0"/>
              <w:divBdr>
                <w:top w:val="none" w:sz="0" w:space="0" w:color="auto"/>
                <w:left w:val="none" w:sz="0" w:space="0" w:color="auto"/>
                <w:bottom w:val="none" w:sz="0" w:space="0" w:color="auto"/>
                <w:right w:val="none" w:sz="0" w:space="0" w:color="auto"/>
              </w:divBdr>
            </w:div>
            <w:div w:id="790901012">
              <w:marLeft w:val="0"/>
              <w:marRight w:val="0"/>
              <w:marTop w:val="0"/>
              <w:marBottom w:val="0"/>
              <w:divBdr>
                <w:top w:val="none" w:sz="0" w:space="0" w:color="auto"/>
                <w:left w:val="none" w:sz="0" w:space="0" w:color="auto"/>
                <w:bottom w:val="none" w:sz="0" w:space="0" w:color="auto"/>
                <w:right w:val="none" w:sz="0" w:space="0" w:color="auto"/>
              </w:divBdr>
            </w:div>
            <w:div w:id="1355155634">
              <w:marLeft w:val="0"/>
              <w:marRight w:val="0"/>
              <w:marTop w:val="0"/>
              <w:marBottom w:val="0"/>
              <w:divBdr>
                <w:top w:val="none" w:sz="0" w:space="0" w:color="auto"/>
                <w:left w:val="none" w:sz="0" w:space="0" w:color="auto"/>
                <w:bottom w:val="none" w:sz="0" w:space="0" w:color="auto"/>
                <w:right w:val="none" w:sz="0" w:space="0" w:color="auto"/>
              </w:divBdr>
            </w:div>
            <w:div w:id="218178295">
              <w:marLeft w:val="0"/>
              <w:marRight w:val="0"/>
              <w:marTop w:val="0"/>
              <w:marBottom w:val="0"/>
              <w:divBdr>
                <w:top w:val="none" w:sz="0" w:space="0" w:color="auto"/>
                <w:left w:val="none" w:sz="0" w:space="0" w:color="auto"/>
                <w:bottom w:val="none" w:sz="0" w:space="0" w:color="auto"/>
                <w:right w:val="none" w:sz="0" w:space="0" w:color="auto"/>
              </w:divBdr>
            </w:div>
            <w:div w:id="1854411945">
              <w:marLeft w:val="0"/>
              <w:marRight w:val="0"/>
              <w:marTop w:val="0"/>
              <w:marBottom w:val="0"/>
              <w:divBdr>
                <w:top w:val="none" w:sz="0" w:space="0" w:color="auto"/>
                <w:left w:val="none" w:sz="0" w:space="0" w:color="auto"/>
                <w:bottom w:val="none" w:sz="0" w:space="0" w:color="auto"/>
                <w:right w:val="none" w:sz="0" w:space="0" w:color="auto"/>
              </w:divBdr>
            </w:div>
            <w:div w:id="579753248">
              <w:marLeft w:val="0"/>
              <w:marRight w:val="0"/>
              <w:marTop w:val="0"/>
              <w:marBottom w:val="0"/>
              <w:divBdr>
                <w:top w:val="none" w:sz="0" w:space="0" w:color="auto"/>
                <w:left w:val="none" w:sz="0" w:space="0" w:color="auto"/>
                <w:bottom w:val="none" w:sz="0" w:space="0" w:color="auto"/>
                <w:right w:val="none" w:sz="0" w:space="0" w:color="auto"/>
              </w:divBdr>
            </w:div>
            <w:div w:id="1112437756">
              <w:marLeft w:val="0"/>
              <w:marRight w:val="0"/>
              <w:marTop w:val="0"/>
              <w:marBottom w:val="0"/>
              <w:divBdr>
                <w:top w:val="none" w:sz="0" w:space="0" w:color="auto"/>
                <w:left w:val="none" w:sz="0" w:space="0" w:color="auto"/>
                <w:bottom w:val="none" w:sz="0" w:space="0" w:color="auto"/>
                <w:right w:val="none" w:sz="0" w:space="0" w:color="auto"/>
              </w:divBdr>
            </w:div>
            <w:div w:id="958949839">
              <w:marLeft w:val="0"/>
              <w:marRight w:val="0"/>
              <w:marTop w:val="0"/>
              <w:marBottom w:val="0"/>
              <w:divBdr>
                <w:top w:val="none" w:sz="0" w:space="0" w:color="auto"/>
                <w:left w:val="none" w:sz="0" w:space="0" w:color="auto"/>
                <w:bottom w:val="none" w:sz="0" w:space="0" w:color="auto"/>
                <w:right w:val="none" w:sz="0" w:space="0" w:color="auto"/>
              </w:divBdr>
            </w:div>
            <w:div w:id="1052191010">
              <w:marLeft w:val="0"/>
              <w:marRight w:val="0"/>
              <w:marTop w:val="0"/>
              <w:marBottom w:val="0"/>
              <w:divBdr>
                <w:top w:val="none" w:sz="0" w:space="0" w:color="auto"/>
                <w:left w:val="none" w:sz="0" w:space="0" w:color="auto"/>
                <w:bottom w:val="none" w:sz="0" w:space="0" w:color="auto"/>
                <w:right w:val="none" w:sz="0" w:space="0" w:color="auto"/>
              </w:divBdr>
            </w:div>
            <w:div w:id="143158246">
              <w:marLeft w:val="0"/>
              <w:marRight w:val="0"/>
              <w:marTop w:val="0"/>
              <w:marBottom w:val="0"/>
              <w:divBdr>
                <w:top w:val="none" w:sz="0" w:space="0" w:color="auto"/>
                <w:left w:val="none" w:sz="0" w:space="0" w:color="auto"/>
                <w:bottom w:val="none" w:sz="0" w:space="0" w:color="auto"/>
                <w:right w:val="none" w:sz="0" w:space="0" w:color="auto"/>
              </w:divBdr>
            </w:div>
            <w:div w:id="2145345710">
              <w:marLeft w:val="0"/>
              <w:marRight w:val="0"/>
              <w:marTop w:val="0"/>
              <w:marBottom w:val="0"/>
              <w:divBdr>
                <w:top w:val="none" w:sz="0" w:space="0" w:color="auto"/>
                <w:left w:val="none" w:sz="0" w:space="0" w:color="auto"/>
                <w:bottom w:val="none" w:sz="0" w:space="0" w:color="auto"/>
                <w:right w:val="none" w:sz="0" w:space="0" w:color="auto"/>
              </w:divBdr>
            </w:div>
            <w:div w:id="175704002">
              <w:marLeft w:val="0"/>
              <w:marRight w:val="0"/>
              <w:marTop w:val="0"/>
              <w:marBottom w:val="0"/>
              <w:divBdr>
                <w:top w:val="none" w:sz="0" w:space="0" w:color="auto"/>
                <w:left w:val="none" w:sz="0" w:space="0" w:color="auto"/>
                <w:bottom w:val="none" w:sz="0" w:space="0" w:color="auto"/>
                <w:right w:val="none" w:sz="0" w:space="0" w:color="auto"/>
              </w:divBdr>
            </w:div>
            <w:div w:id="623315863">
              <w:marLeft w:val="0"/>
              <w:marRight w:val="0"/>
              <w:marTop w:val="0"/>
              <w:marBottom w:val="0"/>
              <w:divBdr>
                <w:top w:val="none" w:sz="0" w:space="0" w:color="auto"/>
                <w:left w:val="none" w:sz="0" w:space="0" w:color="auto"/>
                <w:bottom w:val="none" w:sz="0" w:space="0" w:color="auto"/>
                <w:right w:val="none" w:sz="0" w:space="0" w:color="auto"/>
              </w:divBdr>
            </w:div>
            <w:div w:id="1006444390">
              <w:marLeft w:val="0"/>
              <w:marRight w:val="0"/>
              <w:marTop w:val="0"/>
              <w:marBottom w:val="0"/>
              <w:divBdr>
                <w:top w:val="none" w:sz="0" w:space="0" w:color="auto"/>
                <w:left w:val="none" w:sz="0" w:space="0" w:color="auto"/>
                <w:bottom w:val="none" w:sz="0" w:space="0" w:color="auto"/>
                <w:right w:val="none" w:sz="0" w:space="0" w:color="auto"/>
              </w:divBdr>
            </w:div>
            <w:div w:id="371542088">
              <w:marLeft w:val="0"/>
              <w:marRight w:val="0"/>
              <w:marTop w:val="0"/>
              <w:marBottom w:val="0"/>
              <w:divBdr>
                <w:top w:val="none" w:sz="0" w:space="0" w:color="auto"/>
                <w:left w:val="none" w:sz="0" w:space="0" w:color="auto"/>
                <w:bottom w:val="none" w:sz="0" w:space="0" w:color="auto"/>
                <w:right w:val="none" w:sz="0" w:space="0" w:color="auto"/>
              </w:divBdr>
            </w:div>
            <w:div w:id="2372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43850">
      <w:bodyDiv w:val="1"/>
      <w:marLeft w:val="0"/>
      <w:marRight w:val="0"/>
      <w:marTop w:val="0"/>
      <w:marBottom w:val="0"/>
      <w:divBdr>
        <w:top w:val="none" w:sz="0" w:space="0" w:color="auto"/>
        <w:left w:val="none" w:sz="0" w:space="0" w:color="auto"/>
        <w:bottom w:val="none" w:sz="0" w:space="0" w:color="auto"/>
        <w:right w:val="none" w:sz="0" w:space="0" w:color="auto"/>
      </w:divBdr>
      <w:divsChild>
        <w:div w:id="15280831">
          <w:marLeft w:val="0"/>
          <w:marRight w:val="0"/>
          <w:marTop w:val="0"/>
          <w:marBottom w:val="0"/>
          <w:divBdr>
            <w:top w:val="none" w:sz="0" w:space="0" w:color="auto"/>
            <w:left w:val="none" w:sz="0" w:space="0" w:color="auto"/>
            <w:bottom w:val="none" w:sz="0" w:space="0" w:color="auto"/>
            <w:right w:val="none" w:sz="0" w:space="0" w:color="auto"/>
          </w:divBdr>
        </w:div>
        <w:div w:id="48772695">
          <w:marLeft w:val="0"/>
          <w:marRight w:val="0"/>
          <w:marTop w:val="0"/>
          <w:marBottom w:val="0"/>
          <w:divBdr>
            <w:top w:val="none" w:sz="0" w:space="0" w:color="auto"/>
            <w:left w:val="none" w:sz="0" w:space="0" w:color="auto"/>
            <w:bottom w:val="none" w:sz="0" w:space="0" w:color="auto"/>
            <w:right w:val="none" w:sz="0" w:space="0" w:color="auto"/>
          </w:divBdr>
        </w:div>
        <w:div w:id="12659238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github.com/agustinavila/8semestreELO/tree/master/Sistemas%20para%20control/Practica%201"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M70eP5tgObNLuZB9cRDhSehvA==">AMUW2mU6hzhCvxbelJJ/bDptGmRh/ldnWDeGN1H35Po2mFlOaOF/hvzl4itWVN0ayh7qFG9sKVTI3MHOKpEy+kg8A7Ty/GxtImRCaNRARrc4pJELKmjbdM9ZnoomGRBS/SQfE02v+7yj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5E2165-3EF0-4770-ACCC-B30B77DD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9</Pages>
  <Words>1964</Words>
  <Characters>10806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ToiBeRo</dc:creator>
  <cp:lastModifiedBy>Agustin</cp:lastModifiedBy>
  <cp:revision>9</cp:revision>
  <dcterms:created xsi:type="dcterms:W3CDTF">2020-12-11T21:57:00Z</dcterms:created>
  <dcterms:modified xsi:type="dcterms:W3CDTF">2020-12-12T20:09:00Z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3082-10.1.0.5656</vt:lpwstr>
  </property>
</Properties>
</file>