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2655EA" w:rsidRDefault="00BC567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2655EA">
        <w:rPr>
          <w:rFonts w:ascii="Arabic Typesetting" w:hAnsi="Arabic Typesetting" w:cs="Arabic Typesetting"/>
          <w:b/>
          <w:color w:val="000000"/>
          <w:sz w:val="32"/>
          <w:szCs w:val="32"/>
        </w:rPr>
        <w:t>Glory of Day</w:t>
      </w:r>
    </w:p>
    <w:p w:rsidR="007C2E24" w:rsidRPr="002655EA" w:rsidRDefault="00BC567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2655EA">
        <w:rPr>
          <w:rFonts w:ascii="Arabic Typesetting" w:hAnsi="Arabic Typesetting" w:cs="Arabic Typesetting"/>
          <w:i/>
          <w:color w:val="000000"/>
          <w:sz w:val="32"/>
          <w:szCs w:val="32"/>
        </w:rPr>
        <w:t>July 28</w:t>
      </w:r>
      <w:r w:rsidR="009E7C51" w:rsidRPr="002655EA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bookmarkEnd w:id="0"/>
    <w:p w:rsidR="00DE5D70" w:rsidRPr="002655EA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655EA" w:rsidRPr="002655EA" w:rsidRDefault="00BC5674" w:rsidP="00BC56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55EA">
        <w:rPr>
          <w:rFonts w:ascii="Arabic Typesetting" w:hAnsi="Arabic Typesetting" w:cs="Arabic Typesetting"/>
          <w:sz w:val="32"/>
          <w:szCs w:val="32"/>
        </w:rPr>
        <w:t>Sol's Kiss Soft Touch of Dawns Delight.</w:t>
      </w:r>
      <w:proofErr w:type="gramEnd"/>
      <w:r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55EA">
        <w:rPr>
          <w:rFonts w:ascii="Arabic Typesetting" w:hAnsi="Arabic Typesetting" w:cs="Arabic Typesetting"/>
          <w:sz w:val="32"/>
          <w:szCs w:val="32"/>
        </w:rPr>
        <w:t>Bespeaks of Gifts to Come.</w:t>
      </w:r>
      <w:proofErr w:type="gramEnd"/>
      <w:r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>Another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 xml:space="preserve">endless Day of Life. </w:t>
      </w:r>
    </w:p>
    <w:p w:rsidR="002655EA" w:rsidRPr="002655EA" w:rsidRDefault="00BC5674" w:rsidP="00BC56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Say Yea is perchance this Breath the Fateful One.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>What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 xml:space="preserve">calls </w:t>
      </w:r>
      <w:proofErr w:type="gramStart"/>
      <w:r w:rsidRPr="002655E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2655EA">
        <w:rPr>
          <w:rFonts w:ascii="Arabic Typesetting" w:hAnsi="Arabic Typesetting" w:cs="Arabic Typesetting"/>
          <w:sz w:val="32"/>
          <w:szCs w:val="32"/>
        </w:rPr>
        <w:t xml:space="preserve"> home to quiet rest.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Taste once more the worm and Loam.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>Know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 xml:space="preserve">Visions touch of Spirits Quest. </w:t>
      </w:r>
    </w:p>
    <w:p w:rsidR="002655EA" w:rsidRPr="002655EA" w:rsidRDefault="00BC5674" w:rsidP="00BC56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No more to see or roam.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>The endless Bourne of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 xml:space="preserve">Earthly Mind.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Sail no more the boundless Main. </w:t>
      </w:r>
    </w:p>
    <w:p w:rsidR="002655EA" w:rsidRPr="002655EA" w:rsidRDefault="00BC5674" w:rsidP="00BC56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55EA">
        <w:rPr>
          <w:rFonts w:ascii="Arabic Typesetting" w:hAnsi="Arabic Typesetting" w:cs="Arabic Typesetting"/>
          <w:sz w:val="32"/>
          <w:szCs w:val="32"/>
        </w:rPr>
        <w:t>With Winds of Soul to blow in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>kind.</w:t>
      </w:r>
      <w:proofErr w:type="gramEnd"/>
      <w:r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Bear one on to find.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55EA">
        <w:rPr>
          <w:rFonts w:ascii="Arabic Typesetting" w:hAnsi="Arabic Typesetting" w:cs="Arabic Typesetting"/>
          <w:sz w:val="32"/>
          <w:szCs w:val="32"/>
        </w:rPr>
        <w:t>The Peace of Self again.</w:t>
      </w:r>
      <w:proofErr w:type="gramEnd"/>
      <w:r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655EA" w:rsidRPr="002655EA" w:rsidRDefault="00BC5674" w:rsidP="00BC56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55EA">
        <w:rPr>
          <w:rFonts w:ascii="Arabic Typesetting" w:hAnsi="Arabic Typesetting" w:cs="Arabic Typesetting"/>
          <w:sz w:val="32"/>
          <w:szCs w:val="32"/>
        </w:rPr>
        <w:t>If such be so.</w:t>
      </w:r>
      <w:proofErr w:type="gramEnd"/>
      <w:r w:rsidRPr="002655EA">
        <w:rPr>
          <w:rFonts w:ascii="Arabic Typesetting" w:hAnsi="Arabic Typesetting" w:cs="Arabic Typesetting"/>
          <w:sz w:val="32"/>
          <w:szCs w:val="32"/>
        </w:rPr>
        <w:t xml:space="preserve"> Be so and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 xml:space="preserve">such.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So I so know. I say. </w:t>
      </w:r>
    </w:p>
    <w:p w:rsidR="002655EA" w:rsidRPr="002655EA" w:rsidRDefault="00BC5674" w:rsidP="00BC56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No grander might greet my humble sight.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>My Beings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 xml:space="preserve">No grander gift may greet my humble sight. </w:t>
      </w:r>
    </w:p>
    <w:p w:rsidR="002655EA" w:rsidRPr="002655EA" w:rsidRDefault="00BC5674" w:rsidP="002655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2655EA">
        <w:rPr>
          <w:rFonts w:ascii="Arabic Typesetting" w:hAnsi="Arabic Typesetting" w:cs="Arabic Typesetting"/>
          <w:sz w:val="32"/>
          <w:szCs w:val="32"/>
        </w:rPr>
        <w:t>Being</w:t>
      </w:r>
      <w:proofErr w:type="gramEnd"/>
      <w:r w:rsidRPr="002655EA">
        <w:rPr>
          <w:rFonts w:ascii="Arabic Typesetting" w:hAnsi="Arabic Typesetting" w:cs="Arabic Typesetting"/>
          <w:sz w:val="32"/>
          <w:szCs w:val="32"/>
        </w:rPr>
        <w:t xml:space="preserve"> stirs from slumber of the</w:t>
      </w:r>
      <w:r w:rsidR="002655EA" w:rsidRPr="002655E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655EA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042795" w:rsidRPr="002655EA" w:rsidRDefault="00BC5674" w:rsidP="002655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655EA">
        <w:rPr>
          <w:rFonts w:ascii="Arabic Typesetting" w:hAnsi="Arabic Typesetting" w:cs="Arabic Typesetting"/>
          <w:sz w:val="32"/>
          <w:szCs w:val="32"/>
        </w:rPr>
        <w:t>Embrace this Glory of the Day.</w:t>
      </w:r>
    </w:p>
    <w:sectPr w:rsidR="00042795" w:rsidRPr="0026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E7607"/>
    <w:rsid w:val="001F17B2"/>
    <w:rsid w:val="00256C7D"/>
    <w:rsid w:val="002655EA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C2E24"/>
    <w:rsid w:val="00855823"/>
    <w:rsid w:val="009521BF"/>
    <w:rsid w:val="009B7BF9"/>
    <w:rsid w:val="009E7C51"/>
    <w:rsid w:val="00BC5674"/>
    <w:rsid w:val="00C913ED"/>
    <w:rsid w:val="00CE70A1"/>
    <w:rsid w:val="00CF0AE3"/>
    <w:rsid w:val="00D923AB"/>
    <w:rsid w:val="00DD1B44"/>
    <w:rsid w:val="00DE5D70"/>
    <w:rsid w:val="00E754B6"/>
    <w:rsid w:val="00E82062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2015-06-24T18:45:00Z</dcterms:created>
  <dcterms:modified xsi:type="dcterms:W3CDTF">2015-07-16T01:08:00Z</dcterms:modified>
</cp:coreProperties>
</file>