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74" w:rsidRPr="00D035E5" w:rsidRDefault="00BF296E" w:rsidP="006C1D83">
      <w:pPr>
        <w:jc w:val="both"/>
        <w:rPr>
          <w:rFonts w:ascii="Times New Roman" w:hAnsi="Times New Roman" w:cs="Times New Roman"/>
          <w:sz w:val="24"/>
          <w:szCs w:val="24"/>
        </w:rPr>
      </w:pPr>
      <w:r>
        <w:rPr>
          <w:rFonts w:ascii="Times New Roman" w:hAnsi="Times New Roman" w:cs="Times New Roman"/>
          <w:sz w:val="24"/>
          <w:szCs w:val="24"/>
        </w:rPr>
        <w:t>Les</w:t>
      </w:r>
      <w:r w:rsidR="00956A74" w:rsidRPr="00D035E5">
        <w:rPr>
          <w:rFonts w:ascii="Times New Roman" w:hAnsi="Times New Roman" w:cs="Times New Roman"/>
          <w:sz w:val="24"/>
          <w:szCs w:val="24"/>
        </w:rPr>
        <w:t xml:space="preserve"> MTS</w:t>
      </w:r>
      <w:r w:rsidR="00F7165B">
        <w:rPr>
          <w:rFonts w:ascii="Times New Roman" w:hAnsi="Times New Roman" w:cs="Times New Roman"/>
          <w:sz w:val="24"/>
          <w:szCs w:val="24"/>
        </w:rPr>
        <w:t>B</w:t>
      </w:r>
      <w:r w:rsidR="00956A74" w:rsidRPr="00D035E5">
        <w:rPr>
          <w:rFonts w:ascii="Times New Roman" w:hAnsi="Times New Roman" w:cs="Times New Roman"/>
          <w:sz w:val="24"/>
          <w:szCs w:val="24"/>
        </w:rPr>
        <w:t xml:space="preserve"> </w:t>
      </w:r>
      <w:r>
        <w:rPr>
          <w:rFonts w:ascii="Times New Roman" w:hAnsi="Times New Roman" w:cs="Times New Roman"/>
          <w:sz w:val="24"/>
          <w:szCs w:val="24"/>
        </w:rPr>
        <w:t>dont il va être question son</w:t>
      </w:r>
      <w:r w:rsidR="00956A74" w:rsidRPr="00D035E5">
        <w:rPr>
          <w:rFonts w:ascii="Times New Roman" w:hAnsi="Times New Roman" w:cs="Times New Roman"/>
          <w:sz w:val="24"/>
          <w:szCs w:val="24"/>
        </w:rPr>
        <w:t xml:space="preserve">t </w:t>
      </w:r>
      <w:r>
        <w:rPr>
          <w:rFonts w:ascii="Times New Roman" w:hAnsi="Times New Roman" w:cs="Times New Roman"/>
          <w:sz w:val="24"/>
          <w:szCs w:val="24"/>
        </w:rPr>
        <w:t xml:space="preserve">toutes </w:t>
      </w:r>
      <w:r w:rsidR="00956A74" w:rsidRPr="00D035E5">
        <w:rPr>
          <w:rFonts w:ascii="Times New Roman" w:hAnsi="Times New Roman" w:cs="Times New Roman"/>
          <w:sz w:val="24"/>
          <w:szCs w:val="24"/>
        </w:rPr>
        <w:t>composée</w:t>
      </w:r>
      <w:r>
        <w:rPr>
          <w:rFonts w:ascii="Times New Roman" w:hAnsi="Times New Roman" w:cs="Times New Roman"/>
          <w:sz w:val="24"/>
          <w:szCs w:val="24"/>
        </w:rPr>
        <w:t>s</w:t>
      </w:r>
      <w:r w:rsidR="00956A74" w:rsidRPr="00D035E5">
        <w:rPr>
          <w:rFonts w:ascii="Times New Roman" w:hAnsi="Times New Roman" w:cs="Times New Roman"/>
          <w:sz w:val="24"/>
          <w:szCs w:val="24"/>
        </w:rPr>
        <w:t xml:space="preserve"> des éléments suivants :</w:t>
      </w:r>
    </w:p>
    <w:p w:rsidR="00956A74" w:rsidRPr="00D035E5" w:rsidRDefault="00956A74" w:rsidP="00956A74">
      <w:pPr>
        <w:jc w:val="both"/>
        <w:rPr>
          <w:rFonts w:ascii="Times New Roman" w:hAnsi="Times New Roman" w:cs="Times New Roman"/>
          <w:sz w:val="24"/>
          <w:szCs w:val="24"/>
        </w:rPr>
      </w:pPr>
    </w:p>
    <w:p w:rsidR="00956A74" w:rsidRPr="00610048" w:rsidRDefault="00610048" w:rsidP="00610048">
      <w:pPr>
        <w:jc w:val="both"/>
        <w:rPr>
          <w:rFonts w:ascii="Times New Roman" w:hAnsi="Times New Roman" w:cs="Times New Roman"/>
          <w:sz w:val="24"/>
          <w:szCs w:val="24"/>
        </w:rPr>
      </w:pPr>
      <w:r>
        <w:rPr>
          <w:rFonts w:ascii="Times New Roman" w:hAnsi="Times New Roman" w:cs="Times New Roman"/>
          <w:sz w:val="24"/>
          <w:szCs w:val="24"/>
        </w:rPr>
        <w:t>- U</w:t>
      </w:r>
      <w:r w:rsidR="00956A74" w:rsidRPr="00610048">
        <w:rPr>
          <w:rFonts w:ascii="Times New Roman" w:hAnsi="Times New Roman" w:cs="Times New Roman"/>
          <w:sz w:val="24"/>
          <w:szCs w:val="24"/>
        </w:rPr>
        <w:t>ne bande semi-infinie, disons vers la gauche, découpée en cellules héberge</w:t>
      </w:r>
      <w:r w:rsidR="00FC000A">
        <w:rPr>
          <w:rFonts w:ascii="Times New Roman" w:hAnsi="Times New Roman" w:cs="Times New Roman"/>
          <w:sz w:val="24"/>
          <w:szCs w:val="24"/>
        </w:rPr>
        <w:t>ant</w:t>
      </w:r>
      <w:r w:rsidR="00956A74" w:rsidRPr="00610048">
        <w:rPr>
          <w:rFonts w:ascii="Times New Roman" w:hAnsi="Times New Roman" w:cs="Times New Roman"/>
          <w:sz w:val="24"/>
          <w:szCs w:val="24"/>
        </w:rPr>
        <w:t xml:space="preserve"> un caractère binaire, </w:t>
      </w:r>
      <w:r w:rsidR="001A6BDC" w:rsidRPr="001A6BDC">
        <w:rPr>
          <w:rFonts w:ascii="Symbol" w:hAnsi="Symbol" w:cs="Times New Roman"/>
          <w:i/>
          <w:sz w:val="24"/>
          <w:szCs w:val="24"/>
        </w:rPr>
        <w:t></w:t>
      </w:r>
      <w:r w:rsidR="001A6BDC">
        <w:rPr>
          <w:rFonts w:ascii="Times New Roman" w:hAnsi="Times New Roman" w:cs="Times New Roman"/>
          <w:sz w:val="24"/>
          <w:szCs w:val="24"/>
        </w:rPr>
        <w:t xml:space="preserve">, soit </w:t>
      </w:r>
      <w:r w:rsidR="00956A74" w:rsidRPr="00610048">
        <w:rPr>
          <w:rFonts w:ascii="Times New Roman" w:hAnsi="Times New Roman" w:cs="Times New Roman"/>
          <w:sz w:val="24"/>
          <w:szCs w:val="24"/>
        </w:rPr>
        <w:t xml:space="preserve">0 </w:t>
      </w:r>
      <w:r w:rsidR="0047052C" w:rsidRPr="00610048">
        <w:rPr>
          <w:rFonts w:ascii="Times New Roman" w:hAnsi="Times New Roman" w:cs="Times New Roman"/>
          <w:sz w:val="24"/>
          <w:szCs w:val="24"/>
        </w:rPr>
        <w:t xml:space="preserve">(case blanche) </w:t>
      </w:r>
      <w:r w:rsidR="00956A74" w:rsidRPr="00610048">
        <w:rPr>
          <w:rFonts w:ascii="Times New Roman" w:hAnsi="Times New Roman" w:cs="Times New Roman"/>
          <w:sz w:val="24"/>
          <w:szCs w:val="24"/>
        </w:rPr>
        <w:t>ou 1</w:t>
      </w:r>
      <w:r w:rsidR="0047052C" w:rsidRPr="00610048">
        <w:rPr>
          <w:rFonts w:ascii="Times New Roman" w:hAnsi="Times New Roman" w:cs="Times New Roman"/>
          <w:sz w:val="24"/>
          <w:szCs w:val="24"/>
        </w:rPr>
        <w:t xml:space="preserve"> (case noire).</w:t>
      </w:r>
    </w:p>
    <w:p w:rsidR="0047052C" w:rsidRPr="00D035E5" w:rsidRDefault="00610048" w:rsidP="00956A74">
      <w:pPr>
        <w:jc w:val="both"/>
        <w:rPr>
          <w:rFonts w:ascii="Times New Roman" w:hAnsi="Times New Roman" w:cs="Times New Roman"/>
          <w:sz w:val="24"/>
          <w:szCs w:val="24"/>
        </w:rPr>
      </w:pPr>
      <w:r>
        <w:rPr>
          <w:rFonts w:ascii="Times New Roman" w:hAnsi="Times New Roman" w:cs="Times New Roman"/>
          <w:sz w:val="24"/>
          <w:szCs w:val="24"/>
        </w:rPr>
        <w:t>- U</w:t>
      </w:r>
      <w:r w:rsidR="00956A74" w:rsidRPr="00D035E5">
        <w:rPr>
          <w:rFonts w:ascii="Times New Roman" w:hAnsi="Times New Roman" w:cs="Times New Roman"/>
          <w:sz w:val="24"/>
          <w:szCs w:val="24"/>
        </w:rPr>
        <w:t xml:space="preserve">ne tête de lecture-écriture </w:t>
      </w:r>
      <w:r w:rsidR="0047052C" w:rsidRPr="00D035E5">
        <w:rPr>
          <w:rFonts w:ascii="Times New Roman" w:hAnsi="Times New Roman" w:cs="Times New Roman"/>
          <w:sz w:val="24"/>
          <w:szCs w:val="24"/>
        </w:rPr>
        <w:t>qui se déplace le long de cette bande, une cellule à la fois.</w:t>
      </w:r>
      <w:r>
        <w:rPr>
          <w:rFonts w:ascii="Times New Roman" w:hAnsi="Times New Roman" w:cs="Times New Roman"/>
          <w:sz w:val="24"/>
          <w:szCs w:val="24"/>
        </w:rPr>
        <w:t xml:space="preserve">  </w:t>
      </w:r>
      <w:r w:rsidR="0047052C" w:rsidRPr="00D035E5">
        <w:rPr>
          <w:rFonts w:ascii="Times New Roman" w:hAnsi="Times New Roman" w:cs="Times New Roman"/>
          <w:sz w:val="24"/>
          <w:szCs w:val="24"/>
        </w:rPr>
        <w:t xml:space="preserve">Cette tête se trouve nécessairement dans un état, </w:t>
      </w:r>
      <w:r w:rsidR="00752C25" w:rsidRPr="00752C25">
        <w:rPr>
          <w:rFonts w:ascii="Symbol" w:hAnsi="Symbol" w:cs="Times New Roman"/>
          <w:sz w:val="24"/>
          <w:szCs w:val="24"/>
        </w:rPr>
        <w:t></w:t>
      </w:r>
      <w:r w:rsidR="0047052C" w:rsidRPr="00D035E5">
        <w:rPr>
          <w:rFonts w:ascii="Times New Roman" w:hAnsi="Times New Roman" w:cs="Times New Roman"/>
          <w:sz w:val="24"/>
          <w:szCs w:val="24"/>
        </w:rPr>
        <w:t xml:space="preserve">, parmi </w:t>
      </w:r>
      <w:r w:rsidR="00BF296E">
        <w:rPr>
          <w:rFonts w:ascii="Times New Roman" w:hAnsi="Times New Roman" w:cs="Times New Roman"/>
          <w:sz w:val="24"/>
          <w:szCs w:val="24"/>
        </w:rPr>
        <w:t>S</w:t>
      </w:r>
      <w:r w:rsidR="0047052C" w:rsidRPr="00D035E5">
        <w:rPr>
          <w:rFonts w:ascii="Times New Roman" w:hAnsi="Times New Roman" w:cs="Times New Roman"/>
          <w:sz w:val="24"/>
          <w:szCs w:val="24"/>
        </w:rPr>
        <w:t xml:space="preserve"> possibles (</w:t>
      </w:r>
      <w:r w:rsidR="00752C25" w:rsidRPr="00752C25">
        <w:rPr>
          <w:rFonts w:ascii="Symbol" w:hAnsi="Symbol" w:cs="Times New Roman"/>
          <w:sz w:val="24"/>
          <w:szCs w:val="24"/>
        </w:rPr>
        <w:t></w:t>
      </w:r>
      <w:r w:rsidR="0047052C" w:rsidRPr="00D035E5">
        <w:rPr>
          <w:rFonts w:ascii="Times New Roman" w:hAnsi="Times New Roman" w:cs="Times New Roman"/>
          <w:sz w:val="24"/>
          <w:szCs w:val="24"/>
        </w:rPr>
        <w:t xml:space="preserve"> = 0, 1, …, </w:t>
      </w:r>
      <w:r w:rsidR="00BF296E">
        <w:rPr>
          <w:rFonts w:ascii="Times New Roman" w:hAnsi="Times New Roman" w:cs="Times New Roman"/>
          <w:sz w:val="24"/>
          <w:szCs w:val="24"/>
        </w:rPr>
        <w:t>S</w:t>
      </w:r>
      <w:r w:rsidR="0047052C" w:rsidRPr="00D035E5">
        <w:rPr>
          <w:rFonts w:ascii="Times New Roman" w:hAnsi="Times New Roman" w:cs="Times New Roman"/>
          <w:sz w:val="24"/>
          <w:szCs w:val="24"/>
        </w:rPr>
        <w:t>-1)</w:t>
      </w:r>
      <w:r w:rsidR="003463E8">
        <w:rPr>
          <w:rFonts w:ascii="Times New Roman" w:hAnsi="Times New Roman" w:cs="Times New Roman"/>
          <w:sz w:val="24"/>
          <w:szCs w:val="24"/>
        </w:rPr>
        <w:t xml:space="preserve">, </w:t>
      </w:r>
      <w:r w:rsidR="00BF296E">
        <w:rPr>
          <w:rFonts w:ascii="Times New Roman" w:hAnsi="Times New Roman" w:cs="Times New Roman"/>
          <w:sz w:val="24"/>
          <w:szCs w:val="24"/>
        </w:rPr>
        <w:t>S</w:t>
      </w:r>
      <w:r w:rsidR="0047052C" w:rsidRPr="00D035E5">
        <w:rPr>
          <w:rFonts w:ascii="Times New Roman" w:hAnsi="Times New Roman" w:cs="Times New Roman"/>
          <w:sz w:val="24"/>
          <w:szCs w:val="24"/>
        </w:rPr>
        <w:t xml:space="preserve"> </w:t>
      </w:r>
      <w:r w:rsidR="003463E8">
        <w:rPr>
          <w:rFonts w:ascii="Times New Roman" w:hAnsi="Times New Roman" w:cs="Times New Roman"/>
          <w:sz w:val="24"/>
          <w:szCs w:val="24"/>
        </w:rPr>
        <w:t>pouvan</w:t>
      </w:r>
      <w:r w:rsidR="0047052C" w:rsidRPr="00D035E5">
        <w:rPr>
          <w:rFonts w:ascii="Times New Roman" w:hAnsi="Times New Roman" w:cs="Times New Roman"/>
          <w:sz w:val="24"/>
          <w:szCs w:val="24"/>
        </w:rPr>
        <w:t>t prendre n'importe quelle valeur entière positive</w:t>
      </w:r>
      <w:r w:rsidR="001A6BDC">
        <w:rPr>
          <w:rFonts w:ascii="Times New Roman" w:hAnsi="Times New Roman" w:cs="Times New Roman"/>
          <w:sz w:val="24"/>
          <w:szCs w:val="24"/>
        </w:rPr>
        <w:t xml:space="preserve"> fixée d'avance</w:t>
      </w:r>
      <w:r w:rsidR="0047052C" w:rsidRPr="00D035E5">
        <w:rPr>
          <w:rFonts w:ascii="Times New Roman" w:hAnsi="Times New Roman" w:cs="Times New Roman"/>
          <w:sz w:val="24"/>
          <w:szCs w:val="24"/>
        </w:rPr>
        <w:t xml:space="preserve"> (</w:t>
      </w:r>
      <w:r w:rsidR="00BF296E">
        <w:rPr>
          <w:rFonts w:ascii="Times New Roman" w:hAnsi="Times New Roman" w:cs="Times New Roman"/>
          <w:sz w:val="24"/>
          <w:szCs w:val="24"/>
        </w:rPr>
        <w:t>S</w:t>
      </w:r>
      <w:r w:rsidR="0047052C" w:rsidRPr="00D035E5">
        <w:rPr>
          <w:rFonts w:ascii="Times New Roman" w:hAnsi="Times New Roman" w:cs="Times New Roman"/>
          <w:sz w:val="24"/>
          <w:szCs w:val="24"/>
        </w:rPr>
        <w:t xml:space="preserve"> = 1, 2, 3, … ).</w:t>
      </w:r>
    </w:p>
    <w:p w:rsidR="00550168" w:rsidRDefault="00610048" w:rsidP="00956A74">
      <w:pPr>
        <w:jc w:val="both"/>
        <w:rPr>
          <w:rFonts w:ascii="Times New Roman" w:hAnsi="Times New Roman" w:cs="Times New Roman"/>
          <w:sz w:val="24"/>
          <w:szCs w:val="24"/>
        </w:rPr>
      </w:pPr>
      <w:r>
        <w:rPr>
          <w:rFonts w:ascii="Times New Roman" w:hAnsi="Times New Roman" w:cs="Times New Roman"/>
          <w:sz w:val="24"/>
          <w:szCs w:val="24"/>
        </w:rPr>
        <w:t>- U</w:t>
      </w:r>
      <w:r w:rsidR="0047052C" w:rsidRPr="00D035E5">
        <w:rPr>
          <w:rFonts w:ascii="Times New Roman" w:hAnsi="Times New Roman" w:cs="Times New Roman"/>
          <w:sz w:val="24"/>
          <w:szCs w:val="24"/>
        </w:rPr>
        <w:t xml:space="preserve">ne table d'instructions qui dicte le comportement de la tête à chaque pas discret d'évolution.  </w:t>
      </w:r>
      <w:r w:rsidR="00022A00" w:rsidRPr="00D035E5">
        <w:rPr>
          <w:rFonts w:ascii="Times New Roman" w:hAnsi="Times New Roman" w:cs="Times New Roman"/>
          <w:sz w:val="24"/>
          <w:szCs w:val="24"/>
        </w:rPr>
        <w:t>C</w:t>
      </w:r>
      <w:r w:rsidR="0047052C" w:rsidRPr="00D035E5">
        <w:rPr>
          <w:rFonts w:ascii="Times New Roman" w:hAnsi="Times New Roman" w:cs="Times New Roman"/>
          <w:sz w:val="24"/>
          <w:szCs w:val="24"/>
        </w:rPr>
        <w:t xml:space="preserve">es instructions sont du type, </w:t>
      </w:r>
      <w:r w:rsidR="00550168" w:rsidRPr="00D035E5">
        <w:rPr>
          <w:rFonts w:ascii="Times New Roman" w:hAnsi="Times New Roman" w:cs="Times New Roman"/>
          <w:sz w:val="24"/>
          <w:szCs w:val="24"/>
        </w:rPr>
        <w:t xml:space="preserve"> </w:t>
      </w:r>
    </w:p>
    <w:p w:rsidR="00FC000A" w:rsidRPr="00D035E5" w:rsidRDefault="00FC000A" w:rsidP="00956A74">
      <w:pPr>
        <w:jc w:val="both"/>
        <w:rPr>
          <w:rFonts w:ascii="Times New Roman" w:hAnsi="Times New Roman" w:cs="Times New Roman"/>
          <w:sz w:val="24"/>
          <w:szCs w:val="24"/>
        </w:rPr>
      </w:pPr>
    </w:p>
    <w:p w:rsidR="0047052C" w:rsidRDefault="00550168" w:rsidP="00550168">
      <w:pPr>
        <w:jc w:val="center"/>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old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old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new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new</m:t>
            </m:r>
          </m:sub>
        </m:sSub>
        <m:r>
          <w:rPr>
            <w:rFonts w:ascii="Cambria Math" w:hAnsi="Cambria Math" w:cs="Times New Roman"/>
            <w:sz w:val="24"/>
            <w:szCs w:val="24"/>
          </w:rPr>
          <m:t>,δ}</m:t>
        </m:r>
      </m:oMath>
      <w:r w:rsidRPr="00D035E5">
        <w:rPr>
          <w:rFonts w:ascii="Times New Roman" w:hAnsi="Times New Roman" w:cs="Times New Roman"/>
          <w:sz w:val="24"/>
          <w:szCs w:val="24"/>
        </w:rPr>
        <w:t>,  (</w:t>
      </w:r>
      <w:r w:rsidR="00752C25">
        <w:rPr>
          <w:rFonts w:ascii="Symbol" w:hAnsi="Symbol" w:cs="Times New Roman"/>
          <w:sz w:val="24"/>
          <w:szCs w:val="24"/>
        </w:rPr>
        <w:t></w:t>
      </w:r>
      <w:r w:rsidR="00752C25" w:rsidRPr="00D035E5">
        <w:rPr>
          <w:rFonts w:ascii="Times New Roman" w:hAnsi="Times New Roman" w:cs="Times New Roman"/>
          <w:sz w:val="24"/>
          <w:szCs w:val="24"/>
        </w:rPr>
        <w:t xml:space="preserve"> </w:t>
      </w:r>
      <w:r w:rsidRPr="00D035E5">
        <w:rPr>
          <w:rFonts w:ascii="Times New Roman" w:hAnsi="Times New Roman" w:cs="Times New Roman"/>
          <w:sz w:val="24"/>
          <w:szCs w:val="24"/>
        </w:rPr>
        <w:t>=</w:t>
      </w:r>
      <w:r w:rsidR="00752C25">
        <w:rPr>
          <w:rFonts w:ascii="Times New Roman" w:hAnsi="Times New Roman" w:cs="Times New Roman"/>
          <w:sz w:val="24"/>
          <w:szCs w:val="24"/>
        </w:rPr>
        <w:t xml:space="preserve"> </w:t>
      </w:r>
      <w:r w:rsidRPr="00D035E5">
        <w:rPr>
          <w:rFonts w:ascii="Times New Roman" w:hAnsi="Times New Roman" w:cs="Times New Roman"/>
          <w:sz w:val="24"/>
          <w:szCs w:val="24"/>
        </w:rPr>
        <w:t xml:space="preserve">0 : déplacement à gauche, </w:t>
      </w:r>
      <w:r w:rsidR="00752C25">
        <w:rPr>
          <w:rFonts w:ascii="Symbol" w:hAnsi="Symbol" w:cs="Times New Roman"/>
          <w:sz w:val="24"/>
          <w:szCs w:val="24"/>
        </w:rPr>
        <w:t></w:t>
      </w:r>
      <w:r w:rsidR="00752C25" w:rsidRPr="00D035E5">
        <w:rPr>
          <w:rFonts w:ascii="Times New Roman" w:hAnsi="Times New Roman" w:cs="Times New Roman"/>
          <w:sz w:val="24"/>
          <w:szCs w:val="24"/>
        </w:rPr>
        <w:t xml:space="preserve"> </w:t>
      </w:r>
      <w:r w:rsidRPr="00D035E5">
        <w:rPr>
          <w:rFonts w:ascii="Times New Roman" w:hAnsi="Times New Roman" w:cs="Times New Roman"/>
          <w:sz w:val="24"/>
          <w:szCs w:val="24"/>
        </w:rPr>
        <w:t>=</w:t>
      </w:r>
      <w:r w:rsidR="00752C25">
        <w:rPr>
          <w:rFonts w:ascii="Times New Roman" w:hAnsi="Times New Roman" w:cs="Times New Roman"/>
          <w:sz w:val="24"/>
          <w:szCs w:val="24"/>
        </w:rPr>
        <w:t xml:space="preserve"> </w:t>
      </w:r>
      <w:r w:rsidRPr="00D035E5">
        <w:rPr>
          <w:rFonts w:ascii="Times New Roman" w:hAnsi="Times New Roman" w:cs="Times New Roman"/>
          <w:sz w:val="24"/>
          <w:szCs w:val="24"/>
        </w:rPr>
        <w:t>1 : idem à droite)</w:t>
      </w:r>
      <w:r w:rsidR="003463E8">
        <w:rPr>
          <w:rFonts w:ascii="Times New Roman" w:hAnsi="Times New Roman" w:cs="Times New Roman"/>
          <w:sz w:val="24"/>
          <w:szCs w:val="24"/>
        </w:rPr>
        <w:t>.</w:t>
      </w:r>
    </w:p>
    <w:p w:rsidR="003463E8" w:rsidRDefault="003463E8" w:rsidP="00550168">
      <w:pPr>
        <w:jc w:val="center"/>
        <w:rPr>
          <w:rFonts w:ascii="Times New Roman" w:hAnsi="Times New Roman" w:cs="Times New Roman"/>
          <w:sz w:val="24"/>
          <w:szCs w:val="24"/>
        </w:rPr>
      </w:pPr>
    </w:p>
    <w:p w:rsidR="003463E8" w:rsidRDefault="003463E8" w:rsidP="003463E8">
      <w:pPr>
        <w:jc w:val="both"/>
        <w:rPr>
          <w:rFonts w:ascii="Times New Roman" w:hAnsi="Times New Roman" w:cs="Times New Roman"/>
          <w:sz w:val="24"/>
          <w:szCs w:val="24"/>
        </w:rPr>
      </w:pPr>
      <w:r>
        <w:rPr>
          <w:rFonts w:ascii="Times New Roman" w:hAnsi="Times New Roman" w:cs="Times New Roman"/>
          <w:sz w:val="24"/>
          <w:szCs w:val="24"/>
        </w:rPr>
        <w:tab/>
        <w:t>La MTS</w:t>
      </w:r>
      <w:r w:rsidR="00F7165B">
        <w:rPr>
          <w:rFonts w:ascii="Times New Roman" w:hAnsi="Times New Roman" w:cs="Times New Roman"/>
          <w:sz w:val="24"/>
          <w:szCs w:val="24"/>
        </w:rPr>
        <w:t>B</w:t>
      </w:r>
      <w:r>
        <w:rPr>
          <w:rFonts w:ascii="Times New Roman" w:hAnsi="Times New Roman" w:cs="Times New Roman"/>
          <w:sz w:val="24"/>
          <w:szCs w:val="24"/>
        </w:rPr>
        <w:t xml:space="preserve"> fonctionne comme suit : la bande est initialement peuplée de 0, elle est donc toute blanche.  La tête est initialement dans l'état 0 en face de la dernière cellule située à l'extrémité fixe de la bande (Cette cellule porte le numéro </w:t>
      </w:r>
      <w:r w:rsidR="00FC000A">
        <w:rPr>
          <w:rFonts w:ascii="Times New Roman" w:hAnsi="Times New Roman" w:cs="Times New Roman"/>
          <w:sz w:val="24"/>
          <w:szCs w:val="24"/>
        </w:rPr>
        <w:t xml:space="preserve">n = </w:t>
      </w:r>
      <w:r>
        <w:rPr>
          <w:rFonts w:ascii="Times New Roman" w:hAnsi="Times New Roman" w:cs="Times New Roman"/>
          <w:sz w:val="24"/>
          <w:szCs w:val="24"/>
        </w:rPr>
        <w:t>0 et celles situées pl</w:t>
      </w:r>
      <w:r w:rsidR="00FC000A">
        <w:rPr>
          <w:rFonts w:ascii="Times New Roman" w:hAnsi="Times New Roman" w:cs="Times New Roman"/>
          <w:sz w:val="24"/>
          <w:szCs w:val="24"/>
        </w:rPr>
        <w:t xml:space="preserve">us à gauche portent les numéros, n = </w:t>
      </w:r>
      <w:r>
        <w:rPr>
          <w:rFonts w:ascii="Times New Roman" w:hAnsi="Times New Roman" w:cs="Times New Roman"/>
          <w:sz w:val="24"/>
          <w:szCs w:val="24"/>
        </w:rPr>
        <w:t xml:space="preserve">-1, -2, … .  </w:t>
      </w:r>
      <w:r w:rsidR="004D2329">
        <w:rPr>
          <w:rFonts w:ascii="Times New Roman" w:hAnsi="Times New Roman" w:cs="Times New Roman"/>
          <w:sz w:val="24"/>
          <w:szCs w:val="24"/>
        </w:rPr>
        <w:t>n=1 désignerait la cellule située à sa droite mais elle est en zone interdite.  La tête applique itérativement l</w:t>
      </w:r>
      <w:r w:rsidR="001429B7">
        <w:rPr>
          <w:rFonts w:ascii="Times New Roman" w:hAnsi="Times New Roman" w:cs="Times New Roman"/>
          <w:sz w:val="24"/>
          <w:szCs w:val="24"/>
        </w:rPr>
        <w:t>'</w:t>
      </w:r>
      <w:r w:rsidR="004D2329">
        <w:rPr>
          <w:rFonts w:ascii="Times New Roman" w:hAnsi="Times New Roman" w:cs="Times New Roman"/>
          <w:sz w:val="24"/>
          <w:szCs w:val="24"/>
        </w:rPr>
        <w:t>i</w:t>
      </w:r>
      <w:r w:rsidR="001429B7">
        <w:rPr>
          <w:rFonts w:ascii="Times New Roman" w:hAnsi="Times New Roman" w:cs="Times New Roman"/>
          <w:sz w:val="24"/>
          <w:szCs w:val="24"/>
        </w:rPr>
        <w:t>nstruction qui correspond à son état actuel et au caractère lu : elle change éventuellement d'état et modifie éventuellement ce caractère, enfin elle se déplace obligatoirement d'une cellule dans le sens prescrit.  La tête s'arrête lorsqu'elle est invitée à pénétrer en zone interdite.</w:t>
      </w:r>
    </w:p>
    <w:p w:rsidR="001429B7" w:rsidRDefault="001429B7" w:rsidP="003463E8">
      <w:pPr>
        <w:jc w:val="both"/>
        <w:rPr>
          <w:rFonts w:ascii="Times New Roman" w:hAnsi="Times New Roman" w:cs="Times New Roman"/>
          <w:sz w:val="24"/>
          <w:szCs w:val="24"/>
        </w:rPr>
      </w:pPr>
    </w:p>
    <w:p w:rsidR="001429B7" w:rsidRDefault="001429B7" w:rsidP="003463E8">
      <w:pPr>
        <w:jc w:val="both"/>
        <w:rPr>
          <w:rFonts w:ascii="Times New Roman" w:hAnsi="Times New Roman" w:cs="Times New Roman"/>
          <w:sz w:val="24"/>
          <w:szCs w:val="24"/>
        </w:rPr>
      </w:pPr>
      <w:r>
        <w:rPr>
          <w:rFonts w:ascii="Times New Roman" w:hAnsi="Times New Roman" w:cs="Times New Roman"/>
          <w:sz w:val="24"/>
          <w:szCs w:val="24"/>
        </w:rPr>
        <w:tab/>
        <w:t xml:space="preserve">Lorsque </w:t>
      </w:r>
      <w:r w:rsidR="001A6BDC">
        <w:rPr>
          <w:rFonts w:ascii="Times New Roman" w:hAnsi="Times New Roman" w:cs="Times New Roman"/>
          <w:sz w:val="24"/>
          <w:szCs w:val="24"/>
        </w:rPr>
        <w:t>l'arrêt</w:t>
      </w:r>
      <w:r>
        <w:rPr>
          <w:rFonts w:ascii="Times New Roman" w:hAnsi="Times New Roman" w:cs="Times New Roman"/>
          <w:sz w:val="24"/>
          <w:szCs w:val="24"/>
        </w:rPr>
        <w:t xml:space="preserve"> se produit, ce qui n'est nullement certain, on lit le résultat </w:t>
      </w:r>
      <w:r w:rsidR="00FC000A">
        <w:rPr>
          <w:rFonts w:ascii="Times New Roman" w:hAnsi="Times New Roman" w:cs="Times New Roman"/>
          <w:sz w:val="24"/>
          <w:szCs w:val="24"/>
        </w:rPr>
        <w:t xml:space="preserve">conventionnellement </w:t>
      </w:r>
      <w:r>
        <w:rPr>
          <w:rFonts w:ascii="Times New Roman" w:hAnsi="Times New Roman" w:cs="Times New Roman"/>
          <w:sz w:val="24"/>
          <w:szCs w:val="24"/>
        </w:rPr>
        <w:t xml:space="preserve">de gauche à droite à partir de la position la plus extrême </w:t>
      </w:r>
      <w:r w:rsidR="001A6BDC">
        <w:rPr>
          <w:rFonts w:ascii="Times New Roman" w:hAnsi="Times New Roman" w:cs="Times New Roman"/>
          <w:sz w:val="24"/>
          <w:szCs w:val="24"/>
        </w:rPr>
        <w:t>à</w:t>
      </w:r>
      <w:r>
        <w:rPr>
          <w:rFonts w:ascii="Times New Roman" w:hAnsi="Times New Roman" w:cs="Times New Roman"/>
          <w:sz w:val="24"/>
          <w:szCs w:val="24"/>
        </w:rPr>
        <w:t xml:space="preserve"> gauche jamais atteinte par la tête jusqu'à l'extrémité fixe.  </w:t>
      </w:r>
      <w:r w:rsidR="00FC000A">
        <w:rPr>
          <w:rFonts w:ascii="Times New Roman" w:hAnsi="Times New Roman" w:cs="Times New Roman"/>
          <w:sz w:val="24"/>
          <w:szCs w:val="24"/>
        </w:rPr>
        <w:t>D'autres conventions seraient admissibles, par exemple de partir d'une bande initialement uniformément peuplée de 1 (ou de tout autre motif préétabli) ou encore de lire le résultat de droite à gauche.</w:t>
      </w:r>
    </w:p>
    <w:p w:rsidR="003463E8" w:rsidRPr="00D035E5" w:rsidRDefault="003463E8" w:rsidP="00550168">
      <w:pPr>
        <w:jc w:val="center"/>
        <w:rPr>
          <w:rFonts w:ascii="Times New Roman" w:hAnsi="Times New Roman" w:cs="Times New Roman"/>
          <w:sz w:val="24"/>
          <w:szCs w:val="24"/>
        </w:rPr>
      </w:pPr>
    </w:p>
    <w:p w:rsidR="00174322" w:rsidRDefault="00FC000A" w:rsidP="003463E8">
      <w:pPr>
        <w:ind w:firstLine="708"/>
        <w:jc w:val="both"/>
        <w:rPr>
          <w:rFonts w:ascii="Times New Roman" w:hAnsi="Times New Roman" w:cs="Times New Roman"/>
          <w:sz w:val="24"/>
          <w:szCs w:val="24"/>
        </w:rPr>
      </w:pPr>
      <w:r>
        <w:rPr>
          <w:rFonts w:ascii="Times New Roman" w:hAnsi="Times New Roman" w:cs="Times New Roman"/>
          <w:sz w:val="24"/>
          <w:szCs w:val="24"/>
        </w:rPr>
        <w:t>Toute MTS</w:t>
      </w:r>
      <w:r w:rsidR="00F7165B">
        <w:rPr>
          <w:rFonts w:ascii="Times New Roman" w:hAnsi="Times New Roman" w:cs="Times New Roman"/>
          <w:sz w:val="24"/>
          <w:szCs w:val="24"/>
        </w:rPr>
        <w:t>B</w:t>
      </w:r>
      <w:r>
        <w:rPr>
          <w:rFonts w:ascii="Times New Roman" w:hAnsi="Times New Roman" w:cs="Times New Roman"/>
          <w:sz w:val="24"/>
          <w:szCs w:val="24"/>
        </w:rPr>
        <w:t xml:space="preserve"> équivaut à un programme qui, lorsqu'elle s'arrête, imprime une suite.  </w:t>
      </w:r>
      <w:r w:rsidR="00174322">
        <w:rPr>
          <w:rFonts w:ascii="Times New Roman" w:hAnsi="Times New Roman" w:cs="Times New Roman"/>
          <w:sz w:val="24"/>
          <w:szCs w:val="24"/>
        </w:rPr>
        <w:t>Sous réserve</w:t>
      </w:r>
      <w:r>
        <w:rPr>
          <w:rFonts w:ascii="Times New Roman" w:hAnsi="Times New Roman" w:cs="Times New Roman"/>
          <w:sz w:val="24"/>
          <w:szCs w:val="24"/>
        </w:rPr>
        <w:t xml:space="preserve"> qu'il soit possible de numéroter les MTS</w:t>
      </w:r>
      <w:r w:rsidR="00F7165B">
        <w:rPr>
          <w:rFonts w:ascii="Times New Roman" w:hAnsi="Times New Roman" w:cs="Times New Roman"/>
          <w:sz w:val="24"/>
          <w:szCs w:val="24"/>
        </w:rPr>
        <w:t>B</w:t>
      </w:r>
      <w:r>
        <w:rPr>
          <w:rFonts w:ascii="Times New Roman" w:hAnsi="Times New Roman" w:cs="Times New Roman"/>
          <w:sz w:val="24"/>
          <w:szCs w:val="24"/>
        </w:rPr>
        <w:t xml:space="preserve"> dans un ordre précis, </w:t>
      </w:r>
      <w:r w:rsidR="00174322">
        <w:rPr>
          <w:rFonts w:ascii="Times New Roman" w:hAnsi="Times New Roman" w:cs="Times New Roman"/>
          <w:sz w:val="24"/>
          <w:szCs w:val="24"/>
        </w:rPr>
        <w:t>le numéro d'ordre de la première MTS</w:t>
      </w:r>
      <w:r w:rsidR="00F7165B">
        <w:rPr>
          <w:rFonts w:ascii="Times New Roman" w:hAnsi="Times New Roman" w:cs="Times New Roman"/>
          <w:sz w:val="24"/>
          <w:szCs w:val="24"/>
        </w:rPr>
        <w:t>B</w:t>
      </w:r>
      <w:r w:rsidR="00174322">
        <w:rPr>
          <w:rFonts w:ascii="Times New Roman" w:hAnsi="Times New Roman" w:cs="Times New Roman"/>
          <w:sz w:val="24"/>
          <w:szCs w:val="24"/>
        </w:rPr>
        <w:t xml:space="preserve"> qui imprime une suite donnée représente une redistribution des suites que l'on nomme compression </w:t>
      </w:r>
      <w:r w:rsidR="001A6BDC">
        <w:rPr>
          <w:rFonts w:ascii="Times New Roman" w:hAnsi="Times New Roman" w:cs="Times New Roman"/>
          <w:sz w:val="24"/>
          <w:szCs w:val="24"/>
        </w:rPr>
        <w:t xml:space="preserve">(sans perte) </w:t>
      </w:r>
      <w:r w:rsidR="00174322">
        <w:rPr>
          <w:rFonts w:ascii="Times New Roman" w:hAnsi="Times New Roman" w:cs="Times New Roman"/>
          <w:sz w:val="24"/>
          <w:szCs w:val="24"/>
        </w:rPr>
        <w:t>par l'ensemble des MTS</w:t>
      </w:r>
      <w:r w:rsidR="00F7165B">
        <w:rPr>
          <w:rFonts w:ascii="Times New Roman" w:hAnsi="Times New Roman" w:cs="Times New Roman"/>
          <w:sz w:val="24"/>
          <w:szCs w:val="24"/>
        </w:rPr>
        <w:t>B.</w:t>
      </w:r>
      <w:r w:rsidR="0017432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74322" w:rsidRDefault="00174322" w:rsidP="003463E8">
      <w:pPr>
        <w:ind w:firstLine="708"/>
        <w:jc w:val="both"/>
        <w:rPr>
          <w:rFonts w:ascii="Times New Roman" w:hAnsi="Times New Roman" w:cs="Times New Roman"/>
          <w:sz w:val="24"/>
          <w:szCs w:val="24"/>
        </w:rPr>
      </w:pPr>
    </w:p>
    <w:p w:rsidR="000F3887" w:rsidRDefault="001A6BDC" w:rsidP="003463E8">
      <w:pPr>
        <w:ind w:firstLine="708"/>
        <w:jc w:val="both"/>
        <w:rPr>
          <w:rFonts w:ascii="Times New Roman" w:hAnsi="Times New Roman" w:cs="Times New Roman"/>
          <w:sz w:val="24"/>
          <w:szCs w:val="24"/>
        </w:rPr>
      </w:pPr>
      <w:r>
        <w:rPr>
          <w:rFonts w:ascii="Times New Roman" w:hAnsi="Times New Roman" w:cs="Times New Roman"/>
          <w:sz w:val="24"/>
          <w:szCs w:val="24"/>
        </w:rPr>
        <w:t>Une</w:t>
      </w:r>
      <w:r w:rsidR="003463E8">
        <w:rPr>
          <w:rFonts w:ascii="Times New Roman" w:hAnsi="Times New Roman" w:cs="Times New Roman"/>
          <w:sz w:val="24"/>
          <w:szCs w:val="24"/>
        </w:rPr>
        <w:t xml:space="preserve"> numérotation des MTS</w:t>
      </w:r>
      <w:r w:rsidR="00F7165B">
        <w:rPr>
          <w:rFonts w:ascii="Times New Roman" w:hAnsi="Times New Roman" w:cs="Times New Roman"/>
          <w:sz w:val="24"/>
          <w:szCs w:val="24"/>
        </w:rPr>
        <w:t>B</w:t>
      </w:r>
      <w:r w:rsidR="003463E8">
        <w:rPr>
          <w:rFonts w:ascii="Times New Roman" w:hAnsi="Times New Roman" w:cs="Times New Roman"/>
          <w:sz w:val="24"/>
          <w:szCs w:val="24"/>
        </w:rPr>
        <w:t xml:space="preserve"> </w:t>
      </w:r>
      <w:r w:rsidR="00174322">
        <w:rPr>
          <w:rFonts w:ascii="Times New Roman" w:hAnsi="Times New Roman" w:cs="Times New Roman"/>
          <w:sz w:val="24"/>
          <w:szCs w:val="24"/>
        </w:rPr>
        <w:t xml:space="preserve">est </w:t>
      </w:r>
      <w:r>
        <w:rPr>
          <w:rFonts w:ascii="Times New Roman" w:hAnsi="Times New Roman" w:cs="Times New Roman"/>
          <w:sz w:val="24"/>
          <w:szCs w:val="24"/>
        </w:rPr>
        <w:t>aisée</w:t>
      </w:r>
      <w:r w:rsidR="00174322">
        <w:rPr>
          <w:rFonts w:ascii="Times New Roman" w:hAnsi="Times New Roman" w:cs="Times New Roman"/>
          <w:sz w:val="24"/>
          <w:szCs w:val="24"/>
        </w:rPr>
        <w:t xml:space="preserve"> : elle </w:t>
      </w:r>
      <w:r w:rsidR="003463E8">
        <w:rPr>
          <w:rFonts w:ascii="Times New Roman" w:hAnsi="Times New Roman" w:cs="Times New Roman"/>
          <w:sz w:val="24"/>
          <w:szCs w:val="24"/>
        </w:rPr>
        <w:t xml:space="preserve">s'effectue sur base de </w:t>
      </w:r>
      <w:r w:rsidR="00174322">
        <w:rPr>
          <w:rFonts w:ascii="Times New Roman" w:hAnsi="Times New Roman" w:cs="Times New Roman"/>
          <w:sz w:val="24"/>
          <w:szCs w:val="24"/>
        </w:rPr>
        <w:t>la</w:t>
      </w:r>
      <w:r>
        <w:rPr>
          <w:rFonts w:ascii="Times New Roman" w:hAnsi="Times New Roman" w:cs="Times New Roman"/>
          <w:sz w:val="24"/>
          <w:szCs w:val="24"/>
        </w:rPr>
        <w:t xml:space="preserve"> table d'instructions</w:t>
      </w:r>
      <w:r w:rsidR="003463E8">
        <w:rPr>
          <w:rFonts w:ascii="Times New Roman" w:hAnsi="Times New Roman" w:cs="Times New Roman"/>
          <w:sz w:val="24"/>
          <w:szCs w:val="24"/>
        </w:rPr>
        <w:t xml:space="preserve">, </w:t>
      </w:r>
      <w:r w:rsidR="00174322">
        <w:rPr>
          <w:rFonts w:ascii="Times New Roman" w:hAnsi="Times New Roman" w:cs="Times New Roman"/>
          <w:sz w:val="24"/>
          <w:szCs w:val="24"/>
        </w:rPr>
        <w:t>que l'on range</w:t>
      </w:r>
      <w:r w:rsidR="00550168" w:rsidRPr="00D035E5">
        <w:rPr>
          <w:rFonts w:ascii="Times New Roman" w:hAnsi="Times New Roman" w:cs="Times New Roman"/>
          <w:sz w:val="24"/>
          <w:szCs w:val="24"/>
        </w:rPr>
        <w:t xml:space="preserve"> systématiquement dans l'ordre des valeurs décroissantes des états d'abord, des caractères ensuite</w:t>
      </w:r>
      <w:r w:rsidR="00174322">
        <w:rPr>
          <w:rFonts w:ascii="Times New Roman" w:hAnsi="Times New Roman" w:cs="Times New Roman"/>
          <w:sz w:val="24"/>
          <w:szCs w:val="24"/>
        </w:rPr>
        <w:t xml:space="preserve"> </w:t>
      </w:r>
      <w:r w:rsidR="000F3887">
        <w:rPr>
          <w:rFonts w:ascii="Times New Roman" w:hAnsi="Times New Roman" w:cs="Times New Roman"/>
          <w:sz w:val="24"/>
          <w:szCs w:val="24"/>
        </w:rPr>
        <w:t>(</w:t>
      </w:r>
      <w:r w:rsidR="00A3702B">
        <w:rPr>
          <w:rFonts w:ascii="Times New Roman" w:hAnsi="Times New Roman" w:cs="Times New Roman"/>
          <w:sz w:val="24"/>
          <w:szCs w:val="24"/>
        </w:rPr>
        <w:t xml:space="preserve">Dans son ouvrage, NKS, </w:t>
      </w:r>
      <w:r w:rsidR="000F3887">
        <w:rPr>
          <w:rFonts w:ascii="Times New Roman" w:hAnsi="Times New Roman" w:cs="Times New Roman"/>
          <w:sz w:val="24"/>
          <w:szCs w:val="24"/>
        </w:rPr>
        <w:t>Wolfram utilise un ordre légèrement différent mais celui-ci est supérieur pour des raisons qui apparaîtront bientôt) :</w:t>
      </w:r>
    </w:p>
    <w:p w:rsidR="000F3887" w:rsidRDefault="000F3887" w:rsidP="00550168">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lang w:val="en-GB"/>
        </w:rPr>
      </w:pPr>
      <w:r w:rsidRPr="00D035E5">
        <w:rPr>
          <w:rFonts w:ascii="Times New Roman" w:hAnsi="Times New Roman" w:cs="Times New Roman"/>
          <w:sz w:val="24"/>
          <w:szCs w:val="24"/>
          <w:lang w:val="en-GB"/>
        </w:rPr>
        <w:t>(</w:t>
      </w:r>
      <w:r w:rsidRPr="000F3887">
        <w:rPr>
          <w:rFonts w:ascii="Times New Roman" w:hAnsi="Times New Roman" w:cs="Times New Roman"/>
          <w:sz w:val="24"/>
          <w:szCs w:val="24"/>
          <w:lang w:val="en-GB"/>
        </w:rPr>
        <w:t>s</w:t>
      </w:r>
      <w:r>
        <w:rPr>
          <w:rFonts w:ascii="Times New Roman" w:hAnsi="Times New Roman" w:cs="Times New Roman"/>
          <w:sz w:val="24"/>
          <w:szCs w:val="24"/>
          <w:lang w:val="en-GB"/>
        </w:rPr>
        <w:t>-1</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1</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1</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(s-1</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2</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00513DFC"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2</w:t>
      </w:r>
      <w:r w:rsidRPr="00D035E5">
        <w:rPr>
          <w:rFonts w:ascii="Times New Roman" w:hAnsi="Times New Roman" w:cs="Times New Roman"/>
          <w:sz w:val="24"/>
          <w:szCs w:val="24"/>
          <w:lang w:val="en-GB"/>
        </w:rPr>
        <w:t xml:space="preserve">)   </w:t>
      </w:r>
    </w:p>
    <w:p w:rsidR="000F3887" w:rsidRPr="00D035E5" w:rsidRDefault="000F3887" w:rsidP="000F3887">
      <w:pPr>
        <w:jc w:val="both"/>
        <w:rPr>
          <w:rFonts w:ascii="Times New Roman" w:hAnsi="Times New Roman" w:cs="Times New Roman"/>
          <w:sz w:val="24"/>
          <w:szCs w:val="24"/>
          <w:lang w:val="en-GB"/>
        </w:rPr>
      </w:pPr>
      <w:r>
        <w:rPr>
          <w:rFonts w:ascii="Times New Roman" w:hAnsi="Times New Roman" w:cs="Times New Roman"/>
          <w:sz w:val="24"/>
          <w:szCs w:val="24"/>
          <w:lang w:val="en-GB"/>
        </w:rPr>
        <w:t>(s-2</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3</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3</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3</w:t>
      </w:r>
      <w:r>
        <w:rPr>
          <w:rFonts w:ascii="Times New Roman" w:hAnsi="Times New Roman" w:cs="Times New Roman"/>
          <w:sz w:val="24"/>
          <w:szCs w:val="24"/>
          <w:lang w:val="en-GB"/>
        </w:rPr>
        <w:t>)                (s-2</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4</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00513DFC"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4</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4</w:t>
      </w:r>
      <w:r w:rsidRPr="00D035E5">
        <w:rPr>
          <w:rFonts w:ascii="Times New Roman" w:hAnsi="Times New Roman" w:cs="Times New Roman"/>
          <w:sz w:val="24"/>
          <w:szCs w:val="24"/>
          <w:lang w:val="en-GB"/>
        </w:rPr>
        <w:t xml:space="preserve">)   </w:t>
      </w:r>
    </w:p>
    <w:p w:rsidR="000F3887" w:rsidRPr="00D035E5" w:rsidRDefault="000F3887" w:rsidP="000F3887">
      <w:pPr>
        <w:jc w:val="both"/>
        <w:rPr>
          <w:rFonts w:ascii="Times New Roman" w:hAnsi="Times New Roman" w:cs="Times New Roman"/>
          <w:sz w:val="24"/>
          <w:szCs w:val="24"/>
          <w:lang w:val="en-GB"/>
        </w:rPr>
      </w:pPr>
      <w:r>
        <w:rPr>
          <w:rFonts w:ascii="Times New Roman" w:hAnsi="Times New Roman" w:cs="Times New Roman"/>
          <w:sz w:val="24"/>
          <w:szCs w:val="24"/>
          <w:lang w:val="en-GB"/>
        </w:rPr>
        <w:t>(s-3</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 xml:space="preserve">1)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5</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00513DFC"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5</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5</w:t>
      </w:r>
      <w:r>
        <w:rPr>
          <w:rFonts w:ascii="Times New Roman" w:hAnsi="Times New Roman" w:cs="Times New Roman"/>
          <w:sz w:val="24"/>
          <w:szCs w:val="24"/>
          <w:lang w:val="en-GB"/>
        </w:rPr>
        <w:t>)                (s-3</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D035E5">
        <w:rPr>
          <w:rFonts w:ascii="Times New Roman" w:hAnsi="Times New Roman" w:cs="Times New Roman"/>
          <w:sz w:val="24"/>
          <w:szCs w:val="24"/>
          <w:lang w:val="en-GB"/>
        </w:rPr>
        <w:t xml:space="preserve">0) </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lang w:val="en-GB"/>
        </w:rPr>
        <w:t xml:space="preserve"> (</w:t>
      </w:r>
      <w:r w:rsidRPr="000F3887">
        <w:rPr>
          <w:rFonts w:ascii="Symbol" w:hAnsi="Symbol" w:cs="Times New Roman"/>
          <w:sz w:val="24"/>
          <w:szCs w:val="24"/>
          <w:lang w:val="en-GB"/>
        </w:rPr>
        <w:t></w:t>
      </w:r>
      <w:r w:rsidRPr="00D035E5">
        <w:rPr>
          <w:rFonts w:ascii="Times New Roman" w:hAnsi="Times New Roman" w:cs="Times New Roman"/>
          <w:sz w:val="24"/>
          <w:szCs w:val="24"/>
          <w:vertAlign w:val="subscript"/>
          <w:lang w:val="en-GB"/>
        </w:rPr>
        <w:t>6</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00513DFC"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6</w:t>
      </w:r>
      <w:r w:rsidRPr="00D035E5">
        <w:rPr>
          <w:rFonts w:ascii="Times New Roman" w:hAnsi="Times New Roman" w:cs="Times New Roman"/>
          <w:sz w:val="24"/>
          <w:szCs w:val="24"/>
          <w:lang w:val="en-GB"/>
        </w:rPr>
        <w:t>,</w:t>
      </w:r>
      <w:r w:rsidR="001A6BDC">
        <w:rPr>
          <w:rFonts w:ascii="Times New Roman" w:hAnsi="Times New Roman" w:cs="Times New Roman"/>
          <w:sz w:val="24"/>
          <w:szCs w:val="24"/>
          <w:lang w:val="en-GB"/>
        </w:rPr>
        <w:t xml:space="preserve"> </w:t>
      </w:r>
      <w:r w:rsidRPr="00513DFC">
        <w:rPr>
          <w:rFonts w:ascii="Symbol" w:hAnsi="Symbol" w:cs="Times New Roman"/>
          <w:sz w:val="24"/>
          <w:szCs w:val="24"/>
          <w:lang w:val="en-GB"/>
        </w:rPr>
        <w:t></w:t>
      </w:r>
      <w:r w:rsidRPr="00D035E5">
        <w:rPr>
          <w:rFonts w:ascii="Times New Roman" w:hAnsi="Times New Roman" w:cs="Times New Roman"/>
          <w:sz w:val="24"/>
          <w:szCs w:val="24"/>
          <w:vertAlign w:val="subscript"/>
          <w:lang w:val="en-GB"/>
        </w:rPr>
        <w:t>6</w:t>
      </w:r>
      <w:r w:rsidRPr="00D035E5">
        <w:rPr>
          <w:rFonts w:ascii="Times New Roman" w:hAnsi="Times New Roman" w:cs="Times New Roman"/>
          <w:sz w:val="24"/>
          <w:szCs w:val="24"/>
          <w:lang w:val="en-GB"/>
        </w:rPr>
        <w:t xml:space="preserve">)   </w:t>
      </w:r>
    </w:p>
    <w:p w:rsidR="000F3887" w:rsidRPr="00D035E5" w:rsidRDefault="000F3887" w:rsidP="000F3887">
      <w:pPr>
        <w:jc w:val="both"/>
        <w:rPr>
          <w:rFonts w:ascii="Times New Roman" w:hAnsi="Times New Roman" w:cs="Times New Roman"/>
          <w:sz w:val="24"/>
          <w:szCs w:val="24"/>
          <w:lang w:val="en-GB"/>
        </w:rPr>
      </w:pPr>
      <w:r w:rsidRPr="00D035E5">
        <w:rPr>
          <w:rFonts w:ascii="Times New Roman" w:hAnsi="Times New Roman" w:cs="Times New Roman"/>
          <w:sz w:val="24"/>
          <w:szCs w:val="24"/>
          <w:lang w:val="en-GB"/>
        </w:rPr>
        <w:t>…</w:t>
      </w:r>
    </w:p>
    <w:p w:rsidR="000F3887" w:rsidRPr="00F7165B" w:rsidRDefault="000F3887" w:rsidP="000F3887">
      <w:pPr>
        <w:jc w:val="both"/>
        <w:rPr>
          <w:rFonts w:ascii="Times New Roman" w:hAnsi="Times New Roman" w:cs="Times New Roman"/>
          <w:sz w:val="24"/>
          <w:szCs w:val="24"/>
        </w:rPr>
      </w:pPr>
      <w:r w:rsidRPr="00F7165B">
        <w:rPr>
          <w:rFonts w:ascii="Times New Roman" w:hAnsi="Times New Roman" w:cs="Times New Roman"/>
          <w:sz w:val="24"/>
          <w:szCs w:val="24"/>
        </w:rPr>
        <w:t>(0,</w:t>
      </w:r>
      <w:r w:rsidR="001A6BDC" w:rsidRPr="00F7165B">
        <w:rPr>
          <w:rFonts w:ascii="Times New Roman" w:hAnsi="Times New Roman" w:cs="Times New Roman"/>
          <w:sz w:val="24"/>
          <w:szCs w:val="24"/>
        </w:rPr>
        <w:t xml:space="preserve"> </w:t>
      </w:r>
      <w:r w:rsidRPr="00F7165B">
        <w:rPr>
          <w:rFonts w:ascii="Times New Roman" w:hAnsi="Times New Roman" w:cs="Times New Roman"/>
          <w:sz w:val="24"/>
          <w:szCs w:val="24"/>
        </w:rPr>
        <w:t xml:space="preserve">1) </w:t>
      </w:r>
      <w:r w:rsidRPr="00D035E5">
        <w:rPr>
          <w:rFonts w:ascii="Times New Roman" w:hAnsi="Times New Roman" w:cs="Times New Roman"/>
          <w:sz w:val="24"/>
          <w:szCs w:val="24"/>
        </w:rPr>
        <w:sym w:font="Mathematica1" w:char="F0AE"/>
      </w:r>
      <w:r w:rsidRPr="00F7165B">
        <w:rPr>
          <w:rFonts w:ascii="Times New Roman" w:hAnsi="Times New Roman" w:cs="Times New Roman"/>
          <w:sz w:val="24"/>
          <w:szCs w:val="24"/>
        </w:rPr>
        <w:t xml:space="preserve"> (</w:t>
      </w:r>
      <w:r w:rsidRPr="000F3887">
        <w:rPr>
          <w:rFonts w:ascii="Symbol" w:hAnsi="Symbol" w:cs="Times New Roman"/>
          <w:sz w:val="24"/>
          <w:szCs w:val="24"/>
          <w:lang w:val="en-GB"/>
        </w:rPr>
        <w:t></w:t>
      </w:r>
      <w:r w:rsidRPr="00F7165B">
        <w:rPr>
          <w:rFonts w:ascii="Times New Roman" w:hAnsi="Times New Roman" w:cs="Times New Roman"/>
          <w:sz w:val="24"/>
          <w:szCs w:val="24"/>
          <w:vertAlign w:val="subscript"/>
        </w:rPr>
        <w:t>2s-1</w:t>
      </w:r>
      <w:r w:rsidRPr="00F7165B">
        <w:rPr>
          <w:rFonts w:ascii="Times New Roman" w:hAnsi="Times New Roman" w:cs="Times New Roman"/>
          <w:sz w:val="24"/>
          <w:szCs w:val="24"/>
        </w:rPr>
        <w:t>,</w:t>
      </w:r>
      <w:r w:rsidR="001A6BDC" w:rsidRPr="00F7165B">
        <w:rPr>
          <w:rFonts w:ascii="Times New Roman" w:hAnsi="Times New Roman" w:cs="Times New Roman"/>
          <w:sz w:val="24"/>
          <w:szCs w:val="24"/>
        </w:rPr>
        <w:t xml:space="preserve"> </w:t>
      </w:r>
      <w:r w:rsidR="00513DFC" w:rsidRPr="00513DFC">
        <w:rPr>
          <w:rFonts w:ascii="Symbol" w:hAnsi="Symbol" w:cs="Times New Roman"/>
          <w:sz w:val="24"/>
          <w:szCs w:val="24"/>
          <w:lang w:val="en-GB"/>
        </w:rPr>
        <w:t></w:t>
      </w:r>
      <w:r w:rsidRPr="00F7165B">
        <w:rPr>
          <w:rFonts w:ascii="Times New Roman" w:hAnsi="Times New Roman" w:cs="Times New Roman"/>
          <w:sz w:val="24"/>
          <w:szCs w:val="24"/>
          <w:vertAlign w:val="subscript"/>
        </w:rPr>
        <w:t>2s-1</w:t>
      </w:r>
      <w:r w:rsidRPr="00F7165B">
        <w:rPr>
          <w:rFonts w:ascii="Times New Roman" w:hAnsi="Times New Roman" w:cs="Times New Roman"/>
          <w:sz w:val="24"/>
          <w:szCs w:val="24"/>
        </w:rPr>
        <w:t>,</w:t>
      </w:r>
      <w:r w:rsidR="001A6BDC" w:rsidRPr="00F7165B">
        <w:rPr>
          <w:rFonts w:ascii="Times New Roman" w:hAnsi="Times New Roman" w:cs="Times New Roman"/>
          <w:sz w:val="24"/>
          <w:szCs w:val="24"/>
        </w:rPr>
        <w:t xml:space="preserve"> </w:t>
      </w:r>
      <w:r w:rsidRPr="00513DFC">
        <w:rPr>
          <w:rFonts w:ascii="Symbol" w:hAnsi="Symbol" w:cs="Times New Roman"/>
          <w:sz w:val="24"/>
          <w:szCs w:val="24"/>
          <w:lang w:val="en-GB"/>
        </w:rPr>
        <w:t></w:t>
      </w:r>
      <w:r w:rsidRPr="00F7165B">
        <w:rPr>
          <w:rFonts w:ascii="Times New Roman" w:hAnsi="Times New Roman" w:cs="Times New Roman"/>
          <w:sz w:val="24"/>
          <w:szCs w:val="24"/>
          <w:vertAlign w:val="subscript"/>
        </w:rPr>
        <w:t>2s-1</w:t>
      </w:r>
      <w:r w:rsidRPr="00F7165B">
        <w:rPr>
          <w:rFonts w:ascii="Times New Roman" w:hAnsi="Times New Roman" w:cs="Times New Roman"/>
          <w:sz w:val="24"/>
          <w:szCs w:val="24"/>
        </w:rPr>
        <w:t>)         (0,</w:t>
      </w:r>
      <w:r w:rsidR="001A6BDC" w:rsidRPr="00F7165B">
        <w:rPr>
          <w:rFonts w:ascii="Times New Roman" w:hAnsi="Times New Roman" w:cs="Times New Roman"/>
          <w:sz w:val="24"/>
          <w:szCs w:val="24"/>
        </w:rPr>
        <w:t xml:space="preserve"> </w:t>
      </w:r>
      <w:r w:rsidRPr="00F7165B">
        <w:rPr>
          <w:rFonts w:ascii="Times New Roman" w:hAnsi="Times New Roman" w:cs="Times New Roman"/>
          <w:sz w:val="24"/>
          <w:szCs w:val="24"/>
        </w:rPr>
        <w:t xml:space="preserve">0) </w:t>
      </w:r>
      <w:r w:rsidRPr="00D035E5">
        <w:rPr>
          <w:rFonts w:ascii="Times New Roman" w:hAnsi="Times New Roman" w:cs="Times New Roman"/>
          <w:sz w:val="24"/>
          <w:szCs w:val="24"/>
        </w:rPr>
        <w:sym w:font="Mathematica1" w:char="F0AE"/>
      </w:r>
      <w:r w:rsidRPr="00F7165B">
        <w:rPr>
          <w:rFonts w:ascii="Times New Roman" w:hAnsi="Times New Roman" w:cs="Times New Roman"/>
          <w:sz w:val="24"/>
          <w:szCs w:val="24"/>
        </w:rPr>
        <w:t xml:space="preserve"> (</w:t>
      </w:r>
      <w:r w:rsidR="00513DFC" w:rsidRPr="000F3887">
        <w:rPr>
          <w:rFonts w:ascii="Symbol" w:hAnsi="Symbol" w:cs="Times New Roman"/>
          <w:sz w:val="24"/>
          <w:szCs w:val="24"/>
          <w:lang w:val="en-GB"/>
        </w:rPr>
        <w:t></w:t>
      </w:r>
      <w:r w:rsidRPr="00F7165B">
        <w:rPr>
          <w:rFonts w:ascii="Times New Roman" w:hAnsi="Times New Roman" w:cs="Times New Roman"/>
          <w:sz w:val="24"/>
          <w:szCs w:val="24"/>
          <w:vertAlign w:val="subscript"/>
        </w:rPr>
        <w:t>2s</w:t>
      </w:r>
      <w:r w:rsidRPr="00F7165B">
        <w:rPr>
          <w:rFonts w:ascii="Times New Roman" w:hAnsi="Times New Roman" w:cs="Times New Roman"/>
          <w:sz w:val="24"/>
          <w:szCs w:val="24"/>
        </w:rPr>
        <w:t>,</w:t>
      </w:r>
      <w:r w:rsidR="001A6BDC" w:rsidRPr="00F7165B">
        <w:rPr>
          <w:rFonts w:ascii="Times New Roman" w:hAnsi="Times New Roman" w:cs="Times New Roman"/>
          <w:sz w:val="24"/>
          <w:szCs w:val="24"/>
        </w:rPr>
        <w:t xml:space="preserve"> </w:t>
      </w:r>
      <w:r w:rsidR="00513DFC" w:rsidRPr="00513DFC">
        <w:rPr>
          <w:rFonts w:ascii="Symbol" w:hAnsi="Symbol" w:cs="Times New Roman"/>
          <w:sz w:val="24"/>
          <w:szCs w:val="24"/>
          <w:lang w:val="en-GB"/>
        </w:rPr>
        <w:t></w:t>
      </w:r>
      <w:r w:rsidRPr="00F7165B">
        <w:rPr>
          <w:rFonts w:ascii="Times New Roman" w:hAnsi="Times New Roman" w:cs="Times New Roman"/>
          <w:sz w:val="24"/>
          <w:szCs w:val="24"/>
          <w:vertAlign w:val="subscript"/>
        </w:rPr>
        <w:t>2s</w:t>
      </w:r>
      <w:r w:rsidRPr="00F7165B">
        <w:rPr>
          <w:rFonts w:ascii="Times New Roman" w:hAnsi="Times New Roman" w:cs="Times New Roman"/>
          <w:sz w:val="24"/>
          <w:szCs w:val="24"/>
        </w:rPr>
        <w:t>,</w:t>
      </w:r>
      <w:r w:rsidR="001A6BDC" w:rsidRPr="00F7165B">
        <w:rPr>
          <w:rFonts w:ascii="Times New Roman" w:hAnsi="Times New Roman" w:cs="Times New Roman"/>
          <w:sz w:val="24"/>
          <w:szCs w:val="24"/>
        </w:rPr>
        <w:t xml:space="preserve"> </w:t>
      </w:r>
      <w:r w:rsidRPr="00513DFC">
        <w:rPr>
          <w:rFonts w:ascii="Symbol" w:hAnsi="Symbol" w:cs="Times New Roman"/>
          <w:sz w:val="24"/>
          <w:szCs w:val="24"/>
          <w:lang w:val="en-GB"/>
        </w:rPr>
        <w:t></w:t>
      </w:r>
      <w:r w:rsidRPr="00F7165B">
        <w:rPr>
          <w:rFonts w:ascii="Times New Roman" w:hAnsi="Times New Roman" w:cs="Times New Roman"/>
          <w:sz w:val="24"/>
          <w:szCs w:val="24"/>
          <w:vertAlign w:val="subscript"/>
        </w:rPr>
        <w:t>2s</w:t>
      </w:r>
      <w:r w:rsidRPr="00F7165B">
        <w:rPr>
          <w:rFonts w:ascii="Times New Roman" w:hAnsi="Times New Roman" w:cs="Times New Roman"/>
          <w:sz w:val="24"/>
          <w:szCs w:val="24"/>
        </w:rPr>
        <w:t>)</w:t>
      </w:r>
    </w:p>
    <w:p w:rsidR="000F3887" w:rsidRPr="00F7165B" w:rsidRDefault="000F3887" w:rsidP="000F3887">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rPr>
      </w:pPr>
      <w:r w:rsidRPr="00F7165B">
        <w:rPr>
          <w:rFonts w:ascii="Times New Roman" w:hAnsi="Times New Roman" w:cs="Times New Roman"/>
          <w:sz w:val="24"/>
          <w:szCs w:val="24"/>
        </w:rPr>
        <w:tab/>
      </w:r>
      <w:r w:rsidRPr="00D035E5">
        <w:rPr>
          <w:rFonts w:ascii="Times New Roman" w:hAnsi="Times New Roman" w:cs="Times New Roman"/>
          <w:sz w:val="24"/>
          <w:szCs w:val="24"/>
        </w:rPr>
        <w:t>Toute MT</w:t>
      </w:r>
      <w:r w:rsidR="00F7165B">
        <w:rPr>
          <w:rFonts w:ascii="Times New Roman" w:hAnsi="Times New Roman" w:cs="Times New Roman"/>
          <w:sz w:val="24"/>
          <w:szCs w:val="24"/>
        </w:rPr>
        <w:t>SB</w:t>
      </w:r>
      <w:r w:rsidRPr="00D035E5">
        <w:rPr>
          <w:rFonts w:ascii="Times New Roman" w:hAnsi="Times New Roman" w:cs="Times New Roman"/>
          <w:sz w:val="24"/>
          <w:szCs w:val="24"/>
        </w:rPr>
        <w:t xml:space="preserve"> est donc déterminée par l'ensemble ordonné de ses triplets :</w:t>
      </w:r>
    </w:p>
    <w:p w:rsidR="000F3887" w:rsidRPr="00D035E5" w:rsidRDefault="000F3887" w:rsidP="000F3887">
      <w:pPr>
        <w:jc w:val="both"/>
        <w:rPr>
          <w:rFonts w:ascii="Times New Roman" w:hAnsi="Times New Roman" w:cs="Times New Roman"/>
          <w:sz w:val="24"/>
          <w:szCs w:val="24"/>
        </w:rPr>
      </w:pPr>
    </w:p>
    <w:p w:rsidR="000F3887" w:rsidRPr="00D035E5" w:rsidRDefault="00A3702B" w:rsidP="000F3887">
      <w:pPr>
        <w:jc w:val="both"/>
        <w:rPr>
          <w:rFonts w:ascii="Times New Roman" w:hAnsi="Times New Roman" w:cs="Times New Roman"/>
          <w:sz w:val="24"/>
          <w:szCs w:val="24"/>
        </w:rPr>
      </w:pPr>
      <w:r w:rsidRPr="00D035E5">
        <w:rPr>
          <w:rFonts w:ascii="Times New Roman" w:hAnsi="Times New Roman" w:cs="Times New Roman"/>
          <w:position w:val="-12"/>
          <w:sz w:val="24"/>
          <w:szCs w:val="24"/>
        </w:rPr>
        <w:object w:dxaOrig="7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8pt" o:ole="">
            <v:imagedata r:id="rId8" o:title=""/>
          </v:shape>
          <o:OLEObject Type="Embed" ProgID="Equation.3" ShapeID="_x0000_i1025" DrawAspect="Content" ObjectID="_1460408371" r:id="rId9"/>
        </w:object>
      </w:r>
    </w:p>
    <w:p w:rsidR="000F3887" w:rsidRDefault="000F3887" w:rsidP="000F3887">
      <w:pPr>
        <w:jc w:val="both"/>
        <w:rPr>
          <w:rFonts w:ascii="Times New Roman" w:hAnsi="Times New Roman" w:cs="Times New Roman"/>
          <w:sz w:val="24"/>
          <w:szCs w:val="24"/>
        </w:rPr>
      </w:pPr>
    </w:p>
    <w:p w:rsidR="00384AB8" w:rsidRPr="00D035E5" w:rsidRDefault="00384AB8" w:rsidP="000F3887">
      <w:pPr>
        <w:jc w:val="both"/>
        <w:rPr>
          <w:rFonts w:ascii="Times New Roman" w:hAnsi="Times New Roman" w:cs="Times New Roman"/>
          <w:sz w:val="24"/>
          <w:szCs w:val="24"/>
        </w:rPr>
      </w:pPr>
    </w:p>
    <w:p w:rsidR="000F3887"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lastRenderedPageBreak/>
        <w:tab/>
        <w:t>Chaque triplet, {</w:t>
      </w:r>
      <w:r w:rsidRPr="00513DFC">
        <w:rPr>
          <w:rFonts w:ascii="Symbol" w:hAnsi="Symbol" w:cs="Times New Roman"/>
          <w:i/>
          <w:sz w:val="24"/>
          <w:szCs w:val="24"/>
        </w:rPr>
        <w:t></w:t>
      </w:r>
      <w:r w:rsidRPr="00D035E5">
        <w:rPr>
          <w:rFonts w:ascii="Times New Roman" w:hAnsi="Times New Roman" w:cs="Times New Roman"/>
          <w:i/>
          <w:sz w:val="24"/>
          <w:szCs w:val="24"/>
          <w:vertAlign w:val="subscript"/>
        </w:rPr>
        <w:t>i</w:t>
      </w:r>
      <w:r w:rsidR="00513DFC">
        <w:rPr>
          <w:rFonts w:ascii="Times New Roman" w:hAnsi="Times New Roman" w:cs="Times New Roman"/>
          <w:i/>
          <w:sz w:val="24"/>
          <w:szCs w:val="24"/>
          <w:vertAlign w:val="subscript"/>
        </w:rPr>
        <w:t xml:space="preserve"> </w:t>
      </w:r>
      <w:r w:rsidRPr="00513DFC">
        <w:rPr>
          <w:rFonts w:ascii="Symbol" w:hAnsi="Symbol" w:cs="Times New Roman"/>
          <w:i/>
          <w:sz w:val="24"/>
          <w:szCs w:val="24"/>
        </w:rPr>
        <w:t></w:t>
      </w:r>
      <w:r w:rsidRPr="00D035E5">
        <w:rPr>
          <w:rFonts w:ascii="Times New Roman" w:hAnsi="Times New Roman" w:cs="Times New Roman"/>
          <w:i/>
          <w:sz w:val="24"/>
          <w:szCs w:val="24"/>
          <w:vertAlign w:val="subscript"/>
        </w:rPr>
        <w:t>i</w:t>
      </w:r>
      <w:r w:rsidR="00513DFC">
        <w:rPr>
          <w:rFonts w:ascii="Times New Roman" w:hAnsi="Times New Roman" w:cs="Times New Roman"/>
          <w:i/>
          <w:sz w:val="24"/>
          <w:szCs w:val="24"/>
          <w:vertAlign w:val="subscript"/>
        </w:rPr>
        <w:t xml:space="preserve"> </w:t>
      </w:r>
      <w:r w:rsidRPr="00513DFC">
        <w:rPr>
          <w:rFonts w:ascii="Symbol" w:hAnsi="Symbol" w:cs="Times New Roman"/>
          <w:i/>
          <w:sz w:val="24"/>
          <w:szCs w:val="24"/>
        </w:rPr>
        <w:t></w:t>
      </w:r>
      <w:r w:rsidRPr="00D035E5">
        <w:rPr>
          <w:rFonts w:ascii="Times New Roman" w:hAnsi="Times New Roman" w:cs="Times New Roman"/>
          <w:i/>
          <w:sz w:val="24"/>
          <w:szCs w:val="24"/>
          <w:vertAlign w:val="subscript"/>
        </w:rPr>
        <w:t>i</w:t>
      </w:r>
      <w:r w:rsidRPr="00D035E5">
        <w:rPr>
          <w:rFonts w:ascii="Times New Roman" w:hAnsi="Times New Roman" w:cs="Times New Roman"/>
          <w:sz w:val="24"/>
          <w:szCs w:val="24"/>
        </w:rPr>
        <w:t xml:space="preserve">}, représente un chiffre dans la base 4s grâce à la correspondance </w:t>
      </w:r>
      <w:r w:rsidR="00174322">
        <w:rPr>
          <w:rFonts w:ascii="Times New Roman" w:hAnsi="Times New Roman" w:cs="Times New Roman"/>
          <w:sz w:val="24"/>
          <w:szCs w:val="24"/>
        </w:rPr>
        <w:t xml:space="preserve">naturelle </w:t>
      </w:r>
      <w:r w:rsidRPr="00D035E5">
        <w:rPr>
          <w:rFonts w:ascii="Times New Roman" w:hAnsi="Times New Roman" w:cs="Times New Roman"/>
          <w:sz w:val="24"/>
          <w:szCs w:val="24"/>
        </w:rPr>
        <w:t xml:space="preserve">suivante : </w:t>
      </w:r>
    </w:p>
    <w:p w:rsidR="00174322" w:rsidRDefault="00174322" w:rsidP="000F3887">
      <w:pPr>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513DFC" w:rsidTr="00513DF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{000}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0</w:t>
            </w:r>
          </w:p>
        </w:t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{001}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1</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{010}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2</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{011}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3</w:t>
            </w:r>
          </w:p>
        </w:tc>
      </w:tr>
      <w:tr w:rsidR="00513DFC" w:rsidTr="00513DF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{100}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w:t>
            </w:r>
          </w:p>
        </w:t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{101}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5</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{110}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6</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{111}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7</w:t>
            </w:r>
          </w:p>
        </w:tc>
      </w:tr>
      <w:tr w:rsidR="00513DFC" w:rsidTr="00513DFC">
        <w:tc>
          <w:tcPr>
            <w:tcW w:w="2265"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c>
          <w:tcPr>
            <w:tcW w:w="2265"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c>
          <w:tcPr>
            <w:tcW w:w="2266"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c>
          <w:tcPr>
            <w:tcW w:w="2266" w:type="dxa"/>
          </w:tcPr>
          <w:p w:rsidR="00513DFC" w:rsidRDefault="00513DFC" w:rsidP="00513DFC">
            <w:pPr>
              <w:jc w:val="center"/>
              <w:rPr>
                <w:rFonts w:ascii="Times New Roman" w:hAnsi="Times New Roman" w:cs="Times New Roman"/>
                <w:sz w:val="24"/>
                <w:szCs w:val="24"/>
              </w:rPr>
            </w:pPr>
            <w:r>
              <w:rPr>
                <w:rFonts w:ascii="Times New Roman" w:hAnsi="Times New Roman" w:cs="Times New Roman"/>
                <w:sz w:val="24"/>
                <w:szCs w:val="24"/>
              </w:rPr>
              <w:t>…</w:t>
            </w:r>
          </w:p>
        </w:tc>
      </w:tr>
      <w:tr w:rsidR="00513DFC" w:rsidTr="00513DF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00}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4s-4</w:t>
            </w:r>
          </w:p>
        </w:tc>
        <w:tc>
          <w:tcPr>
            <w:tcW w:w="2265"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01}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4s-3</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10}</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4s-2</w:t>
            </w:r>
          </w:p>
        </w:tc>
        <w:tc>
          <w:tcPr>
            <w:tcW w:w="2266" w:type="dxa"/>
          </w:tcPr>
          <w:p w:rsidR="00513DFC" w:rsidRDefault="00513DFC" w:rsidP="00513DFC">
            <w:pPr>
              <w:jc w:val="center"/>
              <w:rPr>
                <w:rFonts w:ascii="Times New Roman" w:hAnsi="Times New Roman" w:cs="Times New Roman"/>
                <w:sz w:val="24"/>
                <w:szCs w:val="24"/>
              </w:rPr>
            </w:pPr>
            <w:r w:rsidRPr="00D035E5">
              <w:rPr>
                <w:rFonts w:ascii="Times New Roman" w:hAnsi="Times New Roman" w:cs="Times New Roman"/>
                <w:sz w:val="24"/>
                <w:szCs w:val="24"/>
              </w:rPr>
              <w:t>{s-1 11}</w:t>
            </w:r>
            <w:r w:rsidRPr="00D035E5">
              <w:rPr>
                <w:rFonts w:ascii="Times New Roman" w:hAnsi="Times New Roman" w:cs="Times New Roman"/>
                <w:sz w:val="24"/>
                <w:szCs w:val="24"/>
              </w:rPr>
              <w:sym w:font="Mathematica1" w:char="F0AE"/>
            </w:r>
            <w:r w:rsidRPr="00D035E5">
              <w:rPr>
                <w:rFonts w:ascii="Times New Roman" w:hAnsi="Times New Roman" w:cs="Times New Roman"/>
                <w:sz w:val="24"/>
                <w:szCs w:val="24"/>
              </w:rPr>
              <w:t>4s-1</w:t>
            </w:r>
          </w:p>
        </w:tc>
      </w:tr>
    </w:tbl>
    <w:p w:rsidR="00513DFC" w:rsidRPr="00D035E5" w:rsidRDefault="00513DFC" w:rsidP="000F3887">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rPr>
      </w:pP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ab/>
        <w:t>Au total, les 2</w:t>
      </w:r>
      <w:r w:rsidR="00F7165B">
        <w:rPr>
          <w:rFonts w:ascii="Times New Roman" w:hAnsi="Times New Roman" w:cs="Times New Roman"/>
          <w:sz w:val="24"/>
          <w:szCs w:val="24"/>
        </w:rPr>
        <w:t>S</w:t>
      </w:r>
      <w:r w:rsidRPr="00D035E5">
        <w:rPr>
          <w:rFonts w:ascii="Times New Roman" w:hAnsi="Times New Roman" w:cs="Times New Roman"/>
          <w:sz w:val="24"/>
          <w:szCs w:val="24"/>
        </w:rPr>
        <w:t xml:space="preserve"> triplets qui définissent la MTS</w:t>
      </w:r>
      <w:r w:rsidR="00F7165B">
        <w:rPr>
          <w:rFonts w:ascii="Times New Roman" w:hAnsi="Times New Roman" w:cs="Times New Roman"/>
          <w:sz w:val="24"/>
          <w:szCs w:val="24"/>
        </w:rPr>
        <w:t>B</w:t>
      </w:r>
      <w:r w:rsidRPr="00D035E5">
        <w:rPr>
          <w:rFonts w:ascii="Times New Roman" w:hAnsi="Times New Roman" w:cs="Times New Roman"/>
          <w:sz w:val="24"/>
          <w:szCs w:val="24"/>
        </w:rPr>
        <w:t xml:space="preserve"> représentent un entier dans cette base qui numérote de façon univoque l</w:t>
      </w:r>
      <w:r w:rsidR="00F7165B">
        <w:rPr>
          <w:rFonts w:ascii="Times New Roman" w:hAnsi="Times New Roman" w:cs="Times New Roman"/>
          <w:sz w:val="24"/>
          <w:szCs w:val="24"/>
        </w:rPr>
        <w:t>es</w:t>
      </w:r>
      <w:r w:rsidRPr="00D035E5">
        <w:rPr>
          <w:rFonts w:ascii="Times New Roman" w:hAnsi="Times New Roman" w:cs="Times New Roman"/>
          <w:sz w:val="24"/>
          <w:szCs w:val="24"/>
        </w:rPr>
        <w:t xml:space="preserve"> MTS</w:t>
      </w:r>
      <w:r w:rsidR="00F7165B">
        <w:rPr>
          <w:rFonts w:ascii="Times New Roman" w:hAnsi="Times New Roman" w:cs="Times New Roman"/>
          <w:sz w:val="24"/>
          <w:szCs w:val="24"/>
        </w:rPr>
        <w:t>B</w:t>
      </w:r>
      <w:r w:rsidRPr="00D035E5">
        <w:rPr>
          <w:rFonts w:ascii="Times New Roman" w:hAnsi="Times New Roman" w:cs="Times New Roman"/>
          <w:sz w:val="24"/>
          <w:szCs w:val="24"/>
        </w:rPr>
        <w:t xml:space="preserve"> </w:t>
      </w:r>
      <w:r w:rsidR="00F7165B">
        <w:rPr>
          <w:rFonts w:ascii="Times New Roman" w:hAnsi="Times New Roman" w:cs="Times New Roman"/>
          <w:sz w:val="24"/>
          <w:szCs w:val="24"/>
        </w:rPr>
        <w:t>à S états</w:t>
      </w:r>
      <w:r w:rsidRPr="00D035E5">
        <w:rPr>
          <w:rFonts w:ascii="Times New Roman" w:hAnsi="Times New Roman" w:cs="Times New Roman"/>
          <w:sz w:val="24"/>
          <w:szCs w:val="24"/>
        </w:rPr>
        <w:t xml:space="preserve">.  </w:t>
      </w:r>
      <w:r w:rsidR="00513DFC">
        <w:rPr>
          <w:rFonts w:ascii="Times New Roman" w:hAnsi="Times New Roman" w:cs="Times New Roman"/>
          <w:sz w:val="24"/>
          <w:szCs w:val="24"/>
        </w:rPr>
        <w:t>2</w:t>
      </w:r>
      <w:r w:rsidR="00F7165B">
        <w:rPr>
          <w:rFonts w:ascii="Times New Roman" w:hAnsi="Times New Roman" w:cs="Times New Roman"/>
          <w:sz w:val="24"/>
          <w:szCs w:val="24"/>
        </w:rPr>
        <w:t>S</w:t>
      </w:r>
      <w:r w:rsidR="00513DFC">
        <w:rPr>
          <w:rFonts w:ascii="Times New Roman" w:hAnsi="Times New Roman" w:cs="Times New Roman"/>
          <w:sz w:val="24"/>
          <w:szCs w:val="24"/>
        </w:rPr>
        <w:t xml:space="preserve"> triplets pouvant prendre chacun une valeur parmi </w:t>
      </w:r>
      <w:r w:rsidR="00F7165B">
        <w:rPr>
          <w:rFonts w:ascii="Times New Roman" w:hAnsi="Times New Roman" w:cs="Times New Roman"/>
          <w:sz w:val="24"/>
          <w:szCs w:val="24"/>
        </w:rPr>
        <w:t xml:space="preserve">les </w:t>
      </w:r>
      <w:r w:rsidR="00513DFC">
        <w:rPr>
          <w:rFonts w:ascii="Times New Roman" w:hAnsi="Times New Roman" w:cs="Times New Roman"/>
          <w:sz w:val="24"/>
          <w:szCs w:val="24"/>
        </w:rPr>
        <w:t>4</w:t>
      </w:r>
      <w:r w:rsidR="00F7165B">
        <w:rPr>
          <w:rFonts w:ascii="Times New Roman" w:hAnsi="Times New Roman" w:cs="Times New Roman"/>
          <w:sz w:val="24"/>
          <w:szCs w:val="24"/>
        </w:rPr>
        <w:t>S</w:t>
      </w:r>
      <w:r w:rsidR="00513DFC">
        <w:rPr>
          <w:rFonts w:ascii="Times New Roman" w:hAnsi="Times New Roman" w:cs="Times New Roman"/>
          <w:sz w:val="24"/>
          <w:szCs w:val="24"/>
        </w:rPr>
        <w:t xml:space="preserve"> possibles</w:t>
      </w:r>
      <w:r w:rsidR="00F7165B">
        <w:rPr>
          <w:rFonts w:ascii="Times New Roman" w:hAnsi="Times New Roman" w:cs="Times New Roman"/>
          <w:sz w:val="24"/>
          <w:szCs w:val="24"/>
        </w:rPr>
        <w:t xml:space="preserve">, </w:t>
      </w:r>
      <w:r w:rsidR="00513DFC">
        <w:rPr>
          <w:rFonts w:ascii="Times New Roman" w:hAnsi="Times New Roman" w:cs="Times New Roman"/>
          <w:sz w:val="24"/>
          <w:szCs w:val="24"/>
        </w:rPr>
        <w:t xml:space="preserve">il </w:t>
      </w:r>
      <w:r w:rsidRPr="00D035E5">
        <w:rPr>
          <w:rFonts w:ascii="Times New Roman" w:hAnsi="Times New Roman" w:cs="Times New Roman"/>
          <w:sz w:val="24"/>
          <w:szCs w:val="24"/>
        </w:rPr>
        <w:t>existe (4s)</w:t>
      </w:r>
      <w:r w:rsidRPr="00D035E5">
        <w:rPr>
          <w:rFonts w:ascii="Times New Roman" w:hAnsi="Times New Roman" w:cs="Times New Roman"/>
          <w:sz w:val="24"/>
          <w:szCs w:val="24"/>
          <w:vertAlign w:val="superscript"/>
        </w:rPr>
        <w:t>2s</w:t>
      </w:r>
      <w:r w:rsidRPr="00D035E5">
        <w:rPr>
          <w:rFonts w:ascii="Times New Roman" w:hAnsi="Times New Roman" w:cs="Times New Roman"/>
          <w:sz w:val="24"/>
          <w:szCs w:val="24"/>
        </w:rPr>
        <w:t xml:space="preserve"> MT</w:t>
      </w:r>
      <w:r w:rsidR="003463E8">
        <w:rPr>
          <w:rFonts w:ascii="Times New Roman" w:hAnsi="Times New Roman" w:cs="Times New Roman"/>
          <w:sz w:val="24"/>
          <w:szCs w:val="24"/>
        </w:rPr>
        <w:t>S</w:t>
      </w:r>
      <w:r w:rsidR="00F7165B">
        <w:rPr>
          <w:rFonts w:ascii="Times New Roman" w:hAnsi="Times New Roman" w:cs="Times New Roman"/>
          <w:sz w:val="24"/>
          <w:szCs w:val="24"/>
        </w:rPr>
        <w:t>B</w:t>
      </w:r>
      <w:r w:rsidRPr="00D035E5">
        <w:rPr>
          <w:rFonts w:ascii="Times New Roman" w:hAnsi="Times New Roman" w:cs="Times New Roman"/>
          <w:sz w:val="24"/>
          <w:szCs w:val="24"/>
        </w:rPr>
        <w:t xml:space="preserve"> à </w:t>
      </w:r>
      <w:r w:rsidR="00F7165B">
        <w:rPr>
          <w:rFonts w:ascii="Times New Roman" w:hAnsi="Times New Roman" w:cs="Times New Roman"/>
          <w:sz w:val="24"/>
          <w:szCs w:val="24"/>
        </w:rPr>
        <w:t>S</w:t>
      </w:r>
      <w:r w:rsidRPr="00D035E5">
        <w:rPr>
          <w:rFonts w:ascii="Times New Roman" w:hAnsi="Times New Roman" w:cs="Times New Roman"/>
          <w:sz w:val="24"/>
          <w:szCs w:val="24"/>
        </w:rPr>
        <w:t xml:space="preserve"> états soit, dans le détail</w:t>
      </w:r>
      <w:r w:rsidR="003463E8">
        <w:rPr>
          <w:rFonts w:ascii="Times New Roman" w:hAnsi="Times New Roman" w:cs="Times New Roman"/>
          <w:sz w:val="24"/>
          <w:szCs w:val="24"/>
        </w:rPr>
        <w:t xml:space="preserve"> :</w:t>
      </w:r>
      <w:r w:rsidRPr="00D035E5">
        <w:rPr>
          <w:rFonts w:ascii="Times New Roman" w:hAnsi="Times New Roman" w:cs="Times New Roman"/>
          <w:sz w:val="24"/>
          <w:szCs w:val="24"/>
        </w:rPr>
        <w:t xml:space="preserve"> </w:t>
      </w:r>
    </w:p>
    <w:p w:rsidR="000F3887" w:rsidRPr="00D035E5" w:rsidRDefault="000F3887" w:rsidP="000F3887">
      <w:pPr>
        <w:jc w:val="both"/>
        <w:rPr>
          <w:rFonts w:ascii="Times New Roman" w:hAnsi="Times New Roman" w:cs="Times New Roman"/>
          <w:sz w:val="24"/>
          <w:szCs w:val="24"/>
        </w:rPr>
      </w:pPr>
    </w:p>
    <w:p w:rsidR="003463E8" w:rsidRDefault="003463E8" w:rsidP="000F3887">
      <w:pPr>
        <w:jc w:val="both"/>
        <w:rPr>
          <w:rFonts w:ascii="Times New Roman" w:hAnsi="Times New Roman" w:cs="Times New Roman"/>
          <w:sz w:val="24"/>
          <w:szCs w:val="24"/>
        </w:rPr>
      </w:pPr>
      <w:r>
        <w:rPr>
          <w:rFonts w:ascii="Times New Roman" w:hAnsi="Times New Roman" w:cs="Times New Roman"/>
          <w:sz w:val="24"/>
          <w:szCs w:val="24"/>
        </w:rPr>
        <w:t>16 MTS</w:t>
      </w:r>
      <w:r w:rsidR="00F7165B">
        <w:rPr>
          <w:rFonts w:ascii="Times New Roman" w:hAnsi="Times New Roman" w:cs="Times New Roman"/>
          <w:sz w:val="24"/>
          <w:szCs w:val="24"/>
        </w:rPr>
        <w:t>B</w:t>
      </w:r>
      <w:r>
        <w:rPr>
          <w:rFonts w:ascii="Times New Roman" w:hAnsi="Times New Roman" w:cs="Times New Roman"/>
          <w:sz w:val="24"/>
          <w:szCs w:val="24"/>
        </w:rPr>
        <w:t xml:space="preserve"> (triviales) à un état, numérotées de 0 à 15,</w:t>
      </w: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4096 MT</w:t>
      </w:r>
      <w:r w:rsidR="003463E8">
        <w:rPr>
          <w:rFonts w:ascii="Times New Roman" w:hAnsi="Times New Roman" w:cs="Times New Roman"/>
          <w:sz w:val="24"/>
          <w:szCs w:val="24"/>
        </w:rPr>
        <w:t>S</w:t>
      </w:r>
      <w:r w:rsidR="00F7165B">
        <w:rPr>
          <w:rFonts w:ascii="Times New Roman" w:hAnsi="Times New Roman" w:cs="Times New Roman"/>
          <w:sz w:val="24"/>
          <w:szCs w:val="24"/>
        </w:rPr>
        <w:t>B</w:t>
      </w:r>
      <w:r w:rsidRPr="00D035E5">
        <w:rPr>
          <w:rFonts w:ascii="Times New Roman" w:hAnsi="Times New Roman" w:cs="Times New Roman"/>
          <w:sz w:val="24"/>
          <w:szCs w:val="24"/>
        </w:rPr>
        <w:t xml:space="preserve"> à deux états, numérotées de 0 à 4095, </w:t>
      </w: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2985984 MT</w:t>
      </w:r>
      <w:r w:rsidR="003463E8">
        <w:rPr>
          <w:rFonts w:ascii="Times New Roman" w:hAnsi="Times New Roman" w:cs="Times New Roman"/>
          <w:sz w:val="24"/>
          <w:szCs w:val="24"/>
        </w:rPr>
        <w:t>S</w:t>
      </w:r>
      <w:r w:rsidR="00F7165B">
        <w:rPr>
          <w:rFonts w:ascii="Times New Roman" w:hAnsi="Times New Roman" w:cs="Times New Roman"/>
          <w:sz w:val="24"/>
          <w:szCs w:val="24"/>
        </w:rPr>
        <w:t>B</w:t>
      </w:r>
      <w:r w:rsidRPr="00D035E5">
        <w:rPr>
          <w:rFonts w:ascii="Times New Roman" w:hAnsi="Times New Roman" w:cs="Times New Roman"/>
          <w:sz w:val="24"/>
          <w:szCs w:val="24"/>
        </w:rPr>
        <w:t xml:space="preserve"> à trois états, numérotées de 0 à 2985983</w:t>
      </w:r>
    </w:p>
    <w:p w:rsidR="000F3887" w:rsidRPr="00D035E5" w:rsidRDefault="000F3887" w:rsidP="000F3887">
      <w:pPr>
        <w:jc w:val="both"/>
        <w:rPr>
          <w:rFonts w:ascii="Times New Roman" w:hAnsi="Times New Roman" w:cs="Times New Roman"/>
          <w:sz w:val="24"/>
          <w:szCs w:val="24"/>
        </w:rPr>
      </w:pPr>
      <w:r w:rsidRPr="00D035E5">
        <w:rPr>
          <w:rStyle w:val="MathematicaFormatStandardForm"/>
          <w:rFonts w:ascii="Times New Roman" w:hAnsi="Times New Roman" w:cs="Times New Roman"/>
          <w:sz w:val="24"/>
          <w:szCs w:val="24"/>
        </w:rPr>
        <w:t>4294967296 MT</w:t>
      </w:r>
      <w:r w:rsidR="003463E8">
        <w:rPr>
          <w:rStyle w:val="MathematicaFormatStandardForm"/>
          <w:rFonts w:ascii="Times New Roman" w:hAnsi="Times New Roman" w:cs="Times New Roman"/>
          <w:sz w:val="24"/>
          <w:szCs w:val="24"/>
        </w:rPr>
        <w:t>S</w:t>
      </w:r>
      <w:r w:rsidR="00F7165B">
        <w:rPr>
          <w:rStyle w:val="MathematicaFormatStandardForm"/>
          <w:rFonts w:ascii="Times New Roman" w:hAnsi="Times New Roman" w:cs="Times New Roman"/>
          <w:sz w:val="24"/>
          <w:szCs w:val="24"/>
        </w:rPr>
        <w:t>B</w:t>
      </w:r>
      <w:r w:rsidRPr="00D035E5">
        <w:rPr>
          <w:rStyle w:val="MathematicaFormatStandardForm"/>
          <w:rFonts w:ascii="Times New Roman" w:hAnsi="Times New Roman" w:cs="Times New Roman"/>
          <w:sz w:val="24"/>
          <w:szCs w:val="24"/>
        </w:rPr>
        <w:t xml:space="preserve"> à quatre états, </w:t>
      </w:r>
      <w:r w:rsidRPr="00D035E5">
        <w:rPr>
          <w:rFonts w:ascii="Times New Roman" w:hAnsi="Times New Roman" w:cs="Times New Roman"/>
          <w:sz w:val="24"/>
          <w:szCs w:val="24"/>
        </w:rPr>
        <w:t xml:space="preserve">numérotées de 0 à </w:t>
      </w:r>
      <w:r w:rsidRPr="00D035E5">
        <w:rPr>
          <w:rStyle w:val="MathematicaFormatStandardForm"/>
          <w:rFonts w:ascii="Times New Roman" w:hAnsi="Times New Roman" w:cs="Times New Roman"/>
          <w:sz w:val="24"/>
          <w:szCs w:val="24"/>
        </w:rPr>
        <w:t>4294967295</w:t>
      </w:r>
      <w:r w:rsidRPr="00D035E5">
        <w:rPr>
          <w:rFonts w:ascii="Times New Roman" w:hAnsi="Times New Roman" w:cs="Times New Roman"/>
          <w:sz w:val="24"/>
          <w:szCs w:val="24"/>
        </w:rPr>
        <w:t xml:space="preserve"> </w:t>
      </w:r>
    </w:p>
    <w:p w:rsidR="000F3887" w:rsidRPr="00D035E5" w:rsidRDefault="000F3887" w:rsidP="000F3887">
      <w:pPr>
        <w:jc w:val="both"/>
        <w:rPr>
          <w:rFonts w:ascii="Times New Roman" w:hAnsi="Times New Roman" w:cs="Times New Roman"/>
          <w:sz w:val="24"/>
          <w:szCs w:val="24"/>
        </w:rPr>
      </w:pPr>
      <w:r w:rsidRPr="00D035E5">
        <w:rPr>
          <w:rFonts w:ascii="Times New Roman" w:hAnsi="Times New Roman" w:cs="Times New Roman"/>
          <w:sz w:val="24"/>
          <w:szCs w:val="24"/>
        </w:rPr>
        <w:t>10240000000000 MT</w:t>
      </w:r>
      <w:r w:rsidR="003463E8">
        <w:rPr>
          <w:rFonts w:ascii="Times New Roman" w:hAnsi="Times New Roman" w:cs="Times New Roman"/>
          <w:sz w:val="24"/>
          <w:szCs w:val="24"/>
        </w:rPr>
        <w:t>S</w:t>
      </w:r>
      <w:r w:rsidR="00F7165B">
        <w:rPr>
          <w:rFonts w:ascii="Times New Roman" w:hAnsi="Times New Roman" w:cs="Times New Roman"/>
          <w:sz w:val="24"/>
          <w:szCs w:val="24"/>
        </w:rPr>
        <w:t>B</w:t>
      </w:r>
      <w:r w:rsidRPr="00D035E5">
        <w:rPr>
          <w:rFonts w:ascii="Times New Roman" w:hAnsi="Times New Roman" w:cs="Times New Roman"/>
          <w:sz w:val="24"/>
          <w:szCs w:val="24"/>
        </w:rPr>
        <w:t xml:space="preserve"> à cinq états, numérotées de </w:t>
      </w:r>
      <w:r w:rsidR="003463E8">
        <w:rPr>
          <w:rFonts w:ascii="Times New Roman" w:hAnsi="Times New Roman" w:cs="Times New Roman"/>
          <w:sz w:val="24"/>
          <w:szCs w:val="24"/>
        </w:rPr>
        <w:t>0</w:t>
      </w:r>
      <w:r w:rsidRPr="00D035E5">
        <w:rPr>
          <w:rFonts w:ascii="Times New Roman" w:hAnsi="Times New Roman" w:cs="Times New Roman"/>
          <w:sz w:val="24"/>
          <w:szCs w:val="24"/>
        </w:rPr>
        <w:t xml:space="preserve"> à 10239999999999, etc.</w:t>
      </w:r>
    </w:p>
    <w:p w:rsidR="000F3887" w:rsidRDefault="000F3887" w:rsidP="00550168">
      <w:pPr>
        <w:jc w:val="both"/>
        <w:rPr>
          <w:rFonts w:ascii="Times New Roman" w:hAnsi="Times New Roman" w:cs="Times New Roman"/>
          <w:sz w:val="24"/>
          <w:szCs w:val="24"/>
        </w:rPr>
      </w:pPr>
    </w:p>
    <w:p w:rsidR="000F3887" w:rsidRDefault="000F3887" w:rsidP="00550168">
      <w:pPr>
        <w:jc w:val="both"/>
        <w:rPr>
          <w:rFonts w:ascii="Times New Roman" w:hAnsi="Times New Roman" w:cs="Times New Roman"/>
          <w:sz w:val="24"/>
          <w:szCs w:val="24"/>
        </w:rPr>
      </w:pPr>
    </w:p>
    <w:p w:rsidR="00956A74" w:rsidRPr="00D035E5" w:rsidRDefault="00AB2AEC" w:rsidP="00AB2AEC">
      <w:pPr>
        <w:ind w:firstLine="708"/>
        <w:jc w:val="both"/>
        <w:rPr>
          <w:rFonts w:ascii="Times New Roman" w:hAnsi="Times New Roman" w:cs="Times New Roman"/>
          <w:sz w:val="24"/>
          <w:szCs w:val="24"/>
        </w:rPr>
      </w:pPr>
      <w:r>
        <w:rPr>
          <w:rFonts w:ascii="Times New Roman" w:hAnsi="Times New Roman" w:cs="Times New Roman"/>
          <w:sz w:val="24"/>
          <w:szCs w:val="24"/>
        </w:rPr>
        <w:t>Voici, p</w:t>
      </w:r>
      <w:r w:rsidR="00550168" w:rsidRPr="00D035E5">
        <w:rPr>
          <w:rFonts w:ascii="Times New Roman" w:hAnsi="Times New Roman" w:cs="Times New Roman"/>
          <w:sz w:val="24"/>
          <w:szCs w:val="24"/>
        </w:rPr>
        <w:t xml:space="preserve">ar exemple </w:t>
      </w:r>
      <w:r w:rsidR="00617FA2">
        <w:rPr>
          <w:rFonts w:ascii="Times New Roman" w:hAnsi="Times New Roman" w:cs="Times New Roman"/>
          <w:sz w:val="24"/>
          <w:szCs w:val="24"/>
        </w:rPr>
        <w:t>(à gauche)</w:t>
      </w:r>
      <w:r w:rsidR="007D489F" w:rsidRPr="00D035E5">
        <w:rPr>
          <w:rFonts w:ascii="Times New Roman" w:hAnsi="Times New Roman" w:cs="Times New Roman"/>
          <w:sz w:val="24"/>
          <w:szCs w:val="24"/>
        </w:rPr>
        <w:t xml:space="preserve"> la table d</w:t>
      </w:r>
      <w:r w:rsidR="00617FA2">
        <w:rPr>
          <w:rFonts w:ascii="Times New Roman" w:hAnsi="Times New Roman" w:cs="Times New Roman"/>
          <w:sz w:val="24"/>
          <w:szCs w:val="24"/>
        </w:rPr>
        <w:t>'une</w:t>
      </w:r>
      <w:r w:rsidR="00550168" w:rsidRPr="00D035E5">
        <w:rPr>
          <w:rFonts w:ascii="Times New Roman" w:hAnsi="Times New Roman" w:cs="Times New Roman"/>
          <w:sz w:val="24"/>
          <w:szCs w:val="24"/>
        </w:rPr>
        <w:t xml:space="preserve"> MTS</w:t>
      </w:r>
      <w:r w:rsidR="00A3702B">
        <w:rPr>
          <w:rFonts w:ascii="Times New Roman" w:hAnsi="Times New Roman" w:cs="Times New Roman"/>
          <w:sz w:val="24"/>
          <w:szCs w:val="24"/>
        </w:rPr>
        <w:t>B</w:t>
      </w:r>
      <w:r w:rsidR="00550168" w:rsidRPr="00D035E5">
        <w:rPr>
          <w:rFonts w:ascii="Times New Roman" w:hAnsi="Times New Roman" w:cs="Times New Roman"/>
          <w:sz w:val="24"/>
          <w:szCs w:val="24"/>
        </w:rPr>
        <w:t xml:space="preserve"> à trois états</w:t>
      </w:r>
      <w:r>
        <w:rPr>
          <w:rFonts w:ascii="Times New Roman" w:hAnsi="Times New Roman" w:cs="Times New Roman"/>
          <w:sz w:val="24"/>
          <w:szCs w:val="24"/>
        </w:rPr>
        <w:t xml:space="preserve"> </w:t>
      </w:r>
      <w:r w:rsidR="007D489F" w:rsidRPr="00D035E5">
        <w:rPr>
          <w:rFonts w:ascii="Times New Roman" w:hAnsi="Times New Roman" w:cs="Times New Roman"/>
          <w:sz w:val="24"/>
          <w:szCs w:val="24"/>
        </w:rPr>
        <w:t>:</w:t>
      </w:r>
    </w:p>
    <w:p w:rsidR="007D489F" w:rsidRPr="00D035E5" w:rsidRDefault="007D489F" w:rsidP="00550168">
      <w:pPr>
        <w:jc w:val="both"/>
        <w:rPr>
          <w:rFonts w:ascii="Times New Roman" w:hAnsi="Times New Roman" w:cs="Times New Roman"/>
          <w:sz w:val="24"/>
          <w:szCs w:val="24"/>
        </w:rPr>
      </w:pPr>
    </w:p>
    <w:p w:rsidR="007D489F" w:rsidRPr="00D035E5"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{2,1}</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{0,0,0}</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t>{2,0}</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{1,1,1}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{1,1}</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{2,0,1}</w:t>
      </w:r>
      <w:r w:rsidRPr="00D035E5">
        <w:rPr>
          <w:rStyle w:val="Titre2Car"/>
          <w:rFonts w:ascii="Times New Roman" w:hAnsi="Times New Roman" w:cs="Times New Roman"/>
          <w:sz w:val="24"/>
          <w:szCs w:val="24"/>
        </w:rPr>
        <w:tab/>
        <w:t>{1,0}</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{3,0,-1}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p>
    <w:p w:rsidR="007D489F" w:rsidRPr="00D035E5"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{1,1}</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{0,1,0}</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t>{1,0}</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{2,0,1}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{2,1}</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{1,1,-1}</w:t>
      </w:r>
      <w:r w:rsidRPr="00D035E5">
        <w:rPr>
          <w:rStyle w:val="Titre2Car"/>
          <w:rFonts w:ascii="Times New Roman" w:hAnsi="Times New Roman" w:cs="Times New Roman"/>
          <w:sz w:val="24"/>
          <w:szCs w:val="24"/>
        </w:rPr>
        <w:tab/>
        <w:t>{2,0}</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{3,0,1}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p>
    <w:p w:rsidR="007D489F" w:rsidRPr="00D035E5"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{0,1}</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{1,0,1}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t>{0,0}</w:t>
      </w:r>
      <w:r w:rsidRPr="00D035E5">
        <w:rPr>
          <w:rStyle w:val="MathematicaFormatStandardForm"/>
          <w:rFonts w:ascii="Times New Roman" w:hAnsi="Times New Roman" w:cs="Times New Roman"/>
          <w:b/>
          <w:sz w:val="24"/>
          <w:szCs w:val="24"/>
        </w:rPr>
        <w:sym w:font="Mathematica1" w:char="F0AE"/>
      </w:r>
      <w:r w:rsidRPr="00D035E5">
        <w:rPr>
          <w:rStyle w:val="MathematicaFormatStandardForm"/>
          <w:rFonts w:ascii="Times New Roman" w:hAnsi="Times New Roman" w:cs="Times New Roman"/>
          <w:b/>
          <w:sz w:val="24"/>
          <w:szCs w:val="24"/>
        </w:rPr>
        <w:t>{2,0,0}</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{3,1}</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{1,0,-1}</w:t>
      </w:r>
      <w:r w:rsidRPr="00D035E5">
        <w:rPr>
          <w:rStyle w:val="Titre2Car"/>
          <w:rFonts w:ascii="Times New Roman" w:hAnsi="Times New Roman" w:cs="Times New Roman"/>
          <w:sz w:val="24"/>
          <w:szCs w:val="24"/>
        </w:rPr>
        <w:tab/>
        <w:t>{3,0}</w:t>
      </w:r>
      <w:r w:rsidRPr="00D035E5">
        <w:rPr>
          <w:rStyle w:val="Titre2Car"/>
          <w:rFonts w:ascii="Times New Roman" w:hAnsi="Times New Roman" w:cs="Times New Roman"/>
          <w:sz w:val="24"/>
          <w:szCs w:val="24"/>
        </w:rPr>
        <w:sym w:font="Mathematica1" w:char="F0AE"/>
      </w:r>
      <w:r w:rsidRPr="00D035E5">
        <w:rPr>
          <w:rStyle w:val="Titre2Car"/>
          <w:rFonts w:ascii="Times New Roman" w:hAnsi="Times New Roman" w:cs="Times New Roman"/>
          <w:sz w:val="24"/>
          <w:szCs w:val="24"/>
        </w:rPr>
        <w:t>{2,1,1}</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p>
    <w:p w:rsidR="007D489F" w:rsidRDefault="007D489F" w:rsidP="007D489F">
      <w:pPr>
        <w:jc w:val="both"/>
        <w:rPr>
          <w:rStyle w:val="MathematicaFormatStandardForm"/>
          <w:rFonts w:ascii="Times New Roman" w:hAnsi="Times New Roman" w:cs="Times New Roman"/>
          <w:b/>
          <w:sz w:val="24"/>
          <w:szCs w:val="24"/>
        </w:rPr>
      </w:pPr>
      <w:r w:rsidRPr="00D035E5">
        <w:rPr>
          <w:rStyle w:val="MathematicaFormatStandardForm"/>
          <w:rFonts w:ascii="Times New Roman" w:hAnsi="Times New Roman" w:cs="Times New Roman"/>
          <w:b/>
          <w:sz w:val="24"/>
          <w:szCs w:val="24"/>
        </w:rPr>
        <w:t xml:space="preserve">       Conventions normalisées </w:t>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MathematicaFormatStandardForm"/>
          <w:rFonts w:ascii="Times New Roman" w:hAnsi="Times New Roman" w:cs="Times New Roman"/>
          <w:b/>
          <w:sz w:val="24"/>
          <w:szCs w:val="24"/>
        </w:rPr>
        <w:tab/>
      </w:r>
      <w:r w:rsidRPr="00D035E5">
        <w:rPr>
          <w:rStyle w:val="Titre2Car"/>
          <w:rFonts w:ascii="Times New Roman" w:hAnsi="Times New Roman" w:cs="Times New Roman"/>
          <w:sz w:val="24"/>
          <w:szCs w:val="24"/>
        </w:rPr>
        <w:t xml:space="preserve">                 Conventions NKS</w:t>
      </w:r>
      <w:r w:rsidRPr="00D035E5">
        <w:rPr>
          <w:rStyle w:val="MathematicaFormatStandardForm"/>
          <w:rFonts w:ascii="Times New Roman" w:hAnsi="Times New Roman" w:cs="Times New Roman"/>
          <w:b/>
          <w:sz w:val="24"/>
          <w:szCs w:val="24"/>
        </w:rPr>
        <w:t xml:space="preserve"> </w:t>
      </w:r>
    </w:p>
    <w:p w:rsidR="00610048" w:rsidRDefault="00610048" w:rsidP="007D489F">
      <w:pPr>
        <w:jc w:val="both"/>
        <w:rPr>
          <w:rFonts w:ascii="Times New Roman" w:hAnsi="Times New Roman" w:cs="Times New Roman"/>
          <w:b/>
          <w:sz w:val="24"/>
          <w:szCs w:val="24"/>
        </w:rPr>
      </w:pPr>
    </w:p>
    <w:p w:rsidR="00617FA2" w:rsidRDefault="00DE6EB8" w:rsidP="00617FA2">
      <w:pPr>
        <w:ind w:firstLine="708"/>
        <w:jc w:val="both"/>
        <w:rPr>
          <w:rFonts w:ascii="Times New Roman" w:hAnsi="Times New Roman" w:cs="Times New Roman"/>
          <w:sz w:val="24"/>
          <w:szCs w:val="24"/>
        </w:rPr>
      </w:pPr>
      <w:r>
        <w:rPr>
          <w:rFonts w:ascii="Times New Roman" w:hAnsi="Times New Roman" w:cs="Times New Roman"/>
          <w:sz w:val="24"/>
          <w:szCs w:val="24"/>
        </w:rPr>
        <w:t>On détermine son</w:t>
      </w:r>
      <w:r w:rsidR="00617FA2">
        <w:rPr>
          <w:rFonts w:ascii="Times New Roman" w:hAnsi="Times New Roman" w:cs="Times New Roman"/>
          <w:sz w:val="24"/>
          <w:szCs w:val="24"/>
        </w:rPr>
        <w:t xml:space="preserve"> n</w:t>
      </w:r>
      <w:r>
        <w:rPr>
          <w:rFonts w:ascii="Times New Roman" w:hAnsi="Times New Roman" w:cs="Times New Roman"/>
          <w:sz w:val="24"/>
          <w:szCs w:val="24"/>
        </w:rPr>
        <w:t>uméro,</w:t>
      </w:r>
      <w:r w:rsidR="00617FA2">
        <w:rPr>
          <w:rFonts w:ascii="Times New Roman" w:hAnsi="Times New Roman" w:cs="Times New Roman"/>
          <w:sz w:val="24"/>
          <w:szCs w:val="24"/>
        </w:rPr>
        <w:t xml:space="preserve"> 149972, </w:t>
      </w:r>
      <w:r>
        <w:rPr>
          <w:rFonts w:ascii="Times New Roman" w:hAnsi="Times New Roman" w:cs="Times New Roman"/>
          <w:sz w:val="24"/>
          <w:szCs w:val="24"/>
        </w:rPr>
        <w:t>en suivant le</w:t>
      </w:r>
      <w:r w:rsidR="00617FA2">
        <w:rPr>
          <w:rFonts w:ascii="Times New Roman" w:hAnsi="Times New Roman" w:cs="Times New Roman"/>
          <w:sz w:val="24"/>
          <w:szCs w:val="24"/>
        </w:rPr>
        <w:t xml:space="preserve"> protocole suivant :</w:t>
      </w:r>
    </w:p>
    <w:p w:rsidR="00617FA2" w:rsidRPr="00617FA2" w:rsidRDefault="00617FA2" w:rsidP="00617FA2">
      <w:pPr>
        <w:ind w:firstLine="708"/>
        <w:jc w:val="both"/>
        <w:rPr>
          <w:rFonts w:ascii="Times New Roman" w:hAnsi="Times New Roman" w:cs="Times New Roman"/>
          <w:sz w:val="24"/>
          <w:szCs w:val="24"/>
        </w:rPr>
      </w:pPr>
    </w:p>
    <w:p w:rsidR="00D7792E" w:rsidRPr="00D7792E" w:rsidRDefault="00AB2AEC" w:rsidP="00AB2AEC">
      <w:pPr>
        <w:rPr>
          <w:rStyle w:val="MathematicaFormatStandardForm"/>
          <w:rFonts w:ascii="Times New Roman" w:hAnsi="Times New Roman" w:cs="Times New Roman"/>
          <w:b/>
          <w:i/>
          <w:sz w:val="24"/>
          <w:szCs w:val="24"/>
          <w:vertAlign w:val="subscript"/>
        </w:rPr>
      </w:pPr>
      <w:r w:rsidRPr="00D7792E">
        <w:rPr>
          <w:rFonts w:ascii="Times New Roman" w:hAnsi="Times New Roman" w:cs="Times New Roman"/>
          <w:b/>
          <w:i/>
          <w:sz w:val="24"/>
          <w:szCs w:val="24"/>
        </w:rPr>
        <w:t>{{0,0,0},{1,1,1},{0,1,0},{2,0,1},{1,0,1},{2,0,0}}</w:t>
      </w:r>
      <w:r w:rsidR="00D7792E" w:rsidRPr="00D7792E">
        <w:rPr>
          <w:rFonts w:ascii="Times New Roman" w:hAnsi="Times New Roman" w:cs="Times New Roman"/>
          <w:b/>
          <w:i/>
          <w:sz w:val="24"/>
          <w:szCs w:val="24"/>
        </w:rPr>
        <w:t xml:space="preserve"> </w:t>
      </w:r>
      <w:r w:rsidRPr="00D7792E">
        <w:rPr>
          <w:rStyle w:val="MathematicaFormatStandardForm"/>
          <w:rFonts w:ascii="Times New Roman" w:hAnsi="Times New Roman" w:cs="Times New Roman"/>
          <w:b/>
          <w:i/>
          <w:sz w:val="24"/>
          <w:szCs w:val="24"/>
        </w:rPr>
        <w:sym w:font="Mathematica1" w:char="F0AE"/>
      </w:r>
      <w:r w:rsidR="00D7792E" w:rsidRPr="00D7792E">
        <w:rPr>
          <w:rStyle w:val="MathematicaFormatStandardForm"/>
          <w:rFonts w:ascii="Times New Roman" w:hAnsi="Times New Roman" w:cs="Times New Roman"/>
          <w:b/>
          <w:i/>
          <w:sz w:val="24"/>
          <w:szCs w:val="24"/>
        </w:rPr>
        <w:t xml:space="preserve"> 0 7 2 9 5 8</w:t>
      </w:r>
      <w:r w:rsidR="00D7792E" w:rsidRPr="00D7792E">
        <w:rPr>
          <w:rStyle w:val="MathematicaFormatStandardForm"/>
          <w:rFonts w:ascii="Times New Roman" w:hAnsi="Times New Roman" w:cs="Times New Roman"/>
          <w:b/>
          <w:i/>
          <w:sz w:val="24"/>
          <w:szCs w:val="24"/>
          <w:vertAlign w:val="subscript"/>
        </w:rPr>
        <w:t>12</w:t>
      </w:r>
      <w:r w:rsidR="00D7792E" w:rsidRPr="00D7792E">
        <w:rPr>
          <w:rStyle w:val="MathematicaFormatStandardForm"/>
          <w:rFonts w:ascii="Times New Roman" w:hAnsi="Times New Roman" w:cs="Times New Roman"/>
          <w:b/>
          <w:i/>
          <w:sz w:val="24"/>
          <w:szCs w:val="24"/>
        </w:rPr>
        <w:t xml:space="preserve"> = 149972</w:t>
      </w:r>
      <w:r w:rsidR="00D7792E" w:rsidRPr="00D7792E">
        <w:rPr>
          <w:rStyle w:val="MathematicaFormatStandardForm"/>
          <w:rFonts w:ascii="Times New Roman" w:hAnsi="Times New Roman" w:cs="Times New Roman"/>
          <w:b/>
          <w:i/>
          <w:sz w:val="24"/>
          <w:szCs w:val="24"/>
          <w:vertAlign w:val="subscript"/>
        </w:rPr>
        <w:t>10</w:t>
      </w:r>
    </w:p>
    <w:p w:rsidR="00D7792E" w:rsidRDefault="00D7792E" w:rsidP="00AB2AEC">
      <w:pPr>
        <w:rPr>
          <w:rStyle w:val="MathematicaFormatStandardForm"/>
          <w:rFonts w:ascii="Times New Roman" w:hAnsi="Times New Roman" w:cs="Times New Roman"/>
          <w:b/>
          <w:sz w:val="24"/>
          <w:szCs w:val="24"/>
        </w:rPr>
      </w:pPr>
    </w:p>
    <w:p w:rsidR="00D7792E" w:rsidRDefault="00D7792E" w:rsidP="00D7792E">
      <w:pPr>
        <w:rPr>
          <w:rStyle w:val="MathematicaFormatStandardForm"/>
          <w:rFonts w:ascii="Times New Roman" w:hAnsi="Times New Roman" w:cs="Times New Roman"/>
          <w:b/>
          <w:sz w:val="24"/>
          <w:szCs w:val="24"/>
        </w:rPr>
      </w:pPr>
      <w:r>
        <w:rPr>
          <w:rStyle w:val="MathematicaFormatStandardForm"/>
          <w:rFonts w:ascii="Times New Roman" w:hAnsi="Times New Roman" w:cs="Times New Roman"/>
          <w:b/>
          <w:sz w:val="24"/>
          <w:szCs w:val="24"/>
        </w:rPr>
        <w:t>(</w:t>
      </w:r>
      <w:r>
        <w:rPr>
          <w:rFonts w:ascii="Times New Roman" w:hAnsi="Times New Roman" w:cs="Times New Roman"/>
          <w:sz w:val="24"/>
          <w:szCs w:val="24"/>
        </w:rPr>
        <w:t>0</w:t>
      </w:r>
      <w:r w:rsidRPr="00D035E5">
        <w:rPr>
          <w:rFonts w:ascii="Times New Roman" w:hAnsi="Times New Roman" w:cs="Times New Roman"/>
          <w:sz w:val="24"/>
          <w:szCs w:val="24"/>
        </w:rPr>
        <w:t xml:space="preserve"> 12</w:t>
      </w:r>
      <w:r w:rsidRPr="00D035E5">
        <w:rPr>
          <w:rFonts w:ascii="Times New Roman" w:hAnsi="Times New Roman" w:cs="Times New Roman"/>
          <w:sz w:val="24"/>
          <w:szCs w:val="24"/>
          <w:vertAlign w:val="superscript"/>
        </w:rPr>
        <w:t>5</w:t>
      </w:r>
      <w:r w:rsidRPr="00D035E5">
        <w:rPr>
          <w:rFonts w:ascii="Times New Roman" w:hAnsi="Times New Roman" w:cs="Times New Roman"/>
          <w:sz w:val="24"/>
          <w:szCs w:val="24"/>
        </w:rPr>
        <w:t>+</w:t>
      </w:r>
      <w:r>
        <w:rPr>
          <w:rFonts w:ascii="Times New Roman" w:hAnsi="Times New Roman" w:cs="Times New Roman"/>
          <w:sz w:val="24"/>
          <w:szCs w:val="24"/>
        </w:rPr>
        <w:t>7</w:t>
      </w:r>
      <w:r w:rsidRPr="00D035E5">
        <w:rPr>
          <w:rFonts w:ascii="Times New Roman" w:hAnsi="Times New Roman" w:cs="Times New Roman"/>
          <w:sz w:val="24"/>
          <w:szCs w:val="24"/>
        </w:rPr>
        <w:t xml:space="preserve"> 12</w:t>
      </w:r>
      <w:r w:rsidRPr="00D035E5">
        <w:rPr>
          <w:rFonts w:ascii="Times New Roman" w:hAnsi="Times New Roman" w:cs="Times New Roman"/>
          <w:sz w:val="24"/>
          <w:szCs w:val="24"/>
          <w:vertAlign w:val="superscript"/>
        </w:rPr>
        <w:t>4</w:t>
      </w:r>
      <w:r w:rsidRPr="00D035E5">
        <w:rPr>
          <w:rFonts w:ascii="Times New Roman" w:hAnsi="Times New Roman" w:cs="Times New Roman"/>
          <w:sz w:val="24"/>
          <w:szCs w:val="24"/>
        </w:rPr>
        <w:t>+2 12</w:t>
      </w:r>
      <w:r w:rsidRPr="00D035E5">
        <w:rPr>
          <w:rFonts w:ascii="Times New Roman" w:hAnsi="Times New Roman" w:cs="Times New Roman"/>
          <w:sz w:val="24"/>
          <w:szCs w:val="24"/>
          <w:vertAlign w:val="superscript"/>
        </w:rPr>
        <w:t>3</w:t>
      </w:r>
      <w:r w:rsidRPr="00D035E5">
        <w:rPr>
          <w:rFonts w:ascii="Times New Roman" w:hAnsi="Times New Roman" w:cs="Times New Roman"/>
          <w:sz w:val="24"/>
          <w:szCs w:val="24"/>
        </w:rPr>
        <w:t>+9 12</w:t>
      </w:r>
      <w:r w:rsidRPr="00D035E5">
        <w:rPr>
          <w:rFonts w:ascii="Times New Roman" w:hAnsi="Times New Roman" w:cs="Times New Roman"/>
          <w:sz w:val="24"/>
          <w:szCs w:val="24"/>
          <w:vertAlign w:val="superscript"/>
        </w:rPr>
        <w:t>2</w:t>
      </w:r>
      <w:r w:rsidRPr="00D035E5">
        <w:rPr>
          <w:rFonts w:ascii="Times New Roman" w:hAnsi="Times New Roman" w:cs="Times New Roman"/>
          <w:sz w:val="24"/>
          <w:szCs w:val="24"/>
        </w:rPr>
        <w:t>+</w:t>
      </w:r>
      <w:r>
        <w:rPr>
          <w:rFonts w:ascii="Times New Roman" w:hAnsi="Times New Roman" w:cs="Times New Roman"/>
          <w:sz w:val="24"/>
          <w:szCs w:val="24"/>
        </w:rPr>
        <w:t>5</w:t>
      </w:r>
      <w:r w:rsidRPr="00D035E5">
        <w:rPr>
          <w:rFonts w:ascii="Times New Roman" w:hAnsi="Times New Roman" w:cs="Times New Roman"/>
          <w:sz w:val="24"/>
          <w:szCs w:val="24"/>
        </w:rPr>
        <w:t xml:space="preserve"> 12+</w:t>
      </w:r>
      <w:r>
        <w:rPr>
          <w:rFonts w:ascii="Times New Roman" w:hAnsi="Times New Roman" w:cs="Times New Roman"/>
          <w:sz w:val="24"/>
          <w:szCs w:val="24"/>
        </w:rPr>
        <w:t>8</w:t>
      </w:r>
      <w:r w:rsidRPr="00D035E5">
        <w:rPr>
          <w:rFonts w:ascii="Times New Roman" w:hAnsi="Times New Roman" w:cs="Times New Roman"/>
          <w:sz w:val="24"/>
          <w:szCs w:val="24"/>
        </w:rPr>
        <w:t xml:space="preserve"> = 14</w:t>
      </w:r>
      <w:r>
        <w:rPr>
          <w:rFonts w:ascii="Times New Roman" w:hAnsi="Times New Roman" w:cs="Times New Roman"/>
          <w:sz w:val="24"/>
          <w:szCs w:val="24"/>
        </w:rPr>
        <w:t>9972)</w:t>
      </w:r>
    </w:p>
    <w:p w:rsidR="00D7792E" w:rsidRDefault="00D7792E" w:rsidP="00D7792E">
      <w:pPr>
        <w:ind w:firstLine="708"/>
        <w:rPr>
          <w:rFonts w:ascii="Times New Roman" w:hAnsi="Times New Roman" w:cs="Times New Roman"/>
          <w:sz w:val="24"/>
          <w:szCs w:val="24"/>
        </w:rPr>
      </w:pPr>
    </w:p>
    <w:p w:rsidR="00A3702B" w:rsidRDefault="00617FA2" w:rsidP="00DE6EB8">
      <w:pPr>
        <w:ind w:firstLine="708"/>
        <w:jc w:val="both"/>
        <w:rPr>
          <w:rFonts w:ascii="Times New Roman" w:hAnsi="Times New Roman" w:cs="Times New Roman"/>
          <w:sz w:val="24"/>
          <w:szCs w:val="24"/>
        </w:rPr>
      </w:pPr>
      <w:r>
        <w:rPr>
          <w:rFonts w:ascii="Times New Roman" w:hAnsi="Times New Roman" w:cs="Times New Roman"/>
          <w:sz w:val="24"/>
          <w:szCs w:val="24"/>
        </w:rPr>
        <w:t>Wolfram utilise d</w:t>
      </w:r>
      <w:r w:rsidR="00DE6EB8">
        <w:rPr>
          <w:rFonts w:ascii="Times New Roman" w:hAnsi="Times New Roman" w:cs="Times New Roman"/>
          <w:sz w:val="24"/>
          <w:szCs w:val="24"/>
        </w:rPr>
        <w:t>'autres</w:t>
      </w:r>
      <w:r>
        <w:rPr>
          <w:rFonts w:ascii="Times New Roman" w:hAnsi="Times New Roman" w:cs="Times New Roman"/>
          <w:sz w:val="24"/>
          <w:szCs w:val="24"/>
        </w:rPr>
        <w:t xml:space="preserve"> conventions, </w:t>
      </w:r>
      <w:r w:rsidR="00A3702B">
        <w:rPr>
          <w:rFonts w:ascii="Times New Roman" w:hAnsi="Times New Roman" w:cs="Times New Roman"/>
          <w:sz w:val="24"/>
          <w:szCs w:val="24"/>
        </w:rPr>
        <w:t>diff</w:t>
      </w:r>
      <w:r w:rsidR="00DE6EB8">
        <w:rPr>
          <w:rFonts w:ascii="Times New Roman" w:hAnsi="Times New Roman" w:cs="Times New Roman"/>
          <w:sz w:val="24"/>
          <w:szCs w:val="24"/>
        </w:rPr>
        <w:t>é</w:t>
      </w:r>
      <w:r w:rsidR="00A3702B">
        <w:rPr>
          <w:rFonts w:ascii="Times New Roman" w:hAnsi="Times New Roman" w:cs="Times New Roman"/>
          <w:sz w:val="24"/>
          <w:szCs w:val="24"/>
        </w:rPr>
        <w:t>r</w:t>
      </w:r>
      <w:r>
        <w:rPr>
          <w:rFonts w:ascii="Times New Roman" w:hAnsi="Times New Roman" w:cs="Times New Roman"/>
          <w:sz w:val="24"/>
          <w:szCs w:val="24"/>
        </w:rPr>
        <w:t>a</w:t>
      </w:r>
      <w:r w:rsidR="00A3702B">
        <w:rPr>
          <w:rFonts w:ascii="Times New Roman" w:hAnsi="Times New Roman" w:cs="Times New Roman"/>
          <w:sz w:val="24"/>
          <w:szCs w:val="24"/>
        </w:rPr>
        <w:t xml:space="preserve">nt essentiellement par l'ordre dans lequel il considère les triplets.  Alors que dans l'exemple traité, </w:t>
      </w:r>
      <w:r w:rsidR="00254D96">
        <w:rPr>
          <w:rFonts w:ascii="Times New Roman" w:hAnsi="Times New Roman" w:cs="Times New Roman"/>
          <w:sz w:val="24"/>
          <w:szCs w:val="24"/>
        </w:rPr>
        <w:t>nous les prenons</w:t>
      </w:r>
      <w:r w:rsidR="00A3702B">
        <w:rPr>
          <w:rFonts w:ascii="Times New Roman" w:hAnsi="Times New Roman" w:cs="Times New Roman"/>
          <w:sz w:val="24"/>
          <w:szCs w:val="24"/>
        </w:rPr>
        <w:t xml:space="preserve"> dans l'ordre 072958</w:t>
      </w:r>
      <w:r w:rsidR="00254D96">
        <w:rPr>
          <w:rFonts w:ascii="Times New Roman" w:hAnsi="Times New Roman" w:cs="Times New Roman"/>
          <w:sz w:val="24"/>
          <w:szCs w:val="24"/>
        </w:rPr>
        <w:t>, Wolfram les prend dans l'ordre 582907</w:t>
      </w:r>
      <w:r w:rsidR="00DE6EB8">
        <w:rPr>
          <w:rFonts w:ascii="Times New Roman" w:hAnsi="Times New Roman" w:cs="Times New Roman"/>
          <w:sz w:val="24"/>
          <w:szCs w:val="24"/>
        </w:rPr>
        <w:t xml:space="preserve"> (l'ordre inverse par blocs de deux)</w:t>
      </w:r>
      <w:r w:rsidR="00254D96">
        <w:rPr>
          <w:rFonts w:ascii="Times New Roman" w:hAnsi="Times New Roman" w:cs="Times New Roman"/>
          <w:sz w:val="24"/>
          <w:szCs w:val="24"/>
        </w:rPr>
        <w:t>.  Autrement dit</w:t>
      </w:r>
      <w:r w:rsidR="00DE6EB8">
        <w:rPr>
          <w:rFonts w:ascii="Times New Roman" w:hAnsi="Times New Roman" w:cs="Times New Roman"/>
          <w:sz w:val="24"/>
          <w:szCs w:val="24"/>
        </w:rPr>
        <w:t>,</w:t>
      </w:r>
      <w:r w:rsidR="00254D96">
        <w:rPr>
          <w:rFonts w:ascii="Times New Roman" w:hAnsi="Times New Roman" w:cs="Times New Roman"/>
          <w:sz w:val="24"/>
          <w:szCs w:val="24"/>
        </w:rPr>
        <w:t xml:space="preserve"> la même machine porte</w:t>
      </w:r>
      <w:r>
        <w:rPr>
          <w:rFonts w:ascii="Times New Roman" w:hAnsi="Times New Roman" w:cs="Times New Roman"/>
          <w:sz w:val="24"/>
          <w:szCs w:val="24"/>
        </w:rPr>
        <w:t>, dans sa nomenclature,</w:t>
      </w:r>
      <w:r w:rsidR="00254D96">
        <w:rPr>
          <w:rFonts w:ascii="Times New Roman" w:hAnsi="Times New Roman" w:cs="Times New Roman"/>
          <w:sz w:val="24"/>
          <w:szCs w:val="24"/>
        </w:rPr>
        <w:t xml:space="preserve"> le n° 1414807</w:t>
      </w:r>
      <w:r>
        <w:rPr>
          <w:rFonts w:ascii="Times New Roman" w:hAnsi="Times New Roman" w:cs="Times New Roman"/>
          <w:sz w:val="24"/>
          <w:szCs w:val="24"/>
        </w:rPr>
        <w:t xml:space="preserve">.  En Mathematica, l'instruction TuringMachine, exige </w:t>
      </w:r>
      <w:r w:rsidR="00DE6EB8">
        <w:rPr>
          <w:rFonts w:ascii="Times New Roman" w:hAnsi="Times New Roman" w:cs="Times New Roman"/>
          <w:sz w:val="24"/>
          <w:szCs w:val="24"/>
        </w:rPr>
        <w:t xml:space="preserve">naturellement </w:t>
      </w:r>
      <w:r>
        <w:rPr>
          <w:rFonts w:ascii="Times New Roman" w:hAnsi="Times New Roman" w:cs="Times New Roman"/>
          <w:sz w:val="24"/>
          <w:szCs w:val="24"/>
        </w:rPr>
        <w:t xml:space="preserve">l'emploi de </w:t>
      </w:r>
      <w:r w:rsidR="00DE6EB8">
        <w:rPr>
          <w:rFonts w:ascii="Times New Roman" w:hAnsi="Times New Roman" w:cs="Times New Roman"/>
          <w:sz w:val="24"/>
          <w:szCs w:val="24"/>
        </w:rPr>
        <w:t>la</w:t>
      </w:r>
      <w:r>
        <w:rPr>
          <w:rFonts w:ascii="Times New Roman" w:hAnsi="Times New Roman" w:cs="Times New Roman"/>
          <w:sz w:val="24"/>
          <w:szCs w:val="24"/>
        </w:rPr>
        <w:t xml:space="preserve"> numérotation</w:t>
      </w:r>
      <w:r w:rsidR="00DE6EB8">
        <w:rPr>
          <w:rFonts w:ascii="Times New Roman" w:hAnsi="Times New Roman" w:cs="Times New Roman"/>
          <w:sz w:val="24"/>
          <w:szCs w:val="24"/>
        </w:rPr>
        <w:t xml:space="preserve"> de Wolfram mais il est facile de continuer à l'utiliser dans notre cas, il suffit d'</w:t>
      </w:r>
      <w:r w:rsidR="00041D74">
        <w:rPr>
          <w:rFonts w:ascii="Times New Roman" w:hAnsi="Times New Roman" w:cs="Times New Roman"/>
          <w:sz w:val="24"/>
          <w:szCs w:val="24"/>
        </w:rPr>
        <w:t>appliquer</w:t>
      </w:r>
      <w:r w:rsidR="00DE6EB8">
        <w:rPr>
          <w:rFonts w:ascii="Times New Roman" w:hAnsi="Times New Roman" w:cs="Times New Roman"/>
          <w:sz w:val="24"/>
          <w:szCs w:val="24"/>
        </w:rPr>
        <w:t xml:space="preserve"> la fonction (réflexive) qui opère</w:t>
      </w:r>
      <w:r w:rsidR="00041D74">
        <w:rPr>
          <w:rFonts w:ascii="Times New Roman" w:hAnsi="Times New Roman" w:cs="Times New Roman"/>
          <w:sz w:val="24"/>
          <w:szCs w:val="24"/>
        </w:rPr>
        <w:t xml:space="preserve"> le changement de numérotation :</w:t>
      </w:r>
    </w:p>
    <w:p w:rsidR="00041D74" w:rsidRDefault="00041D74" w:rsidP="00DE6EB8">
      <w:pPr>
        <w:ind w:firstLine="708"/>
        <w:jc w:val="both"/>
        <w:rPr>
          <w:rFonts w:ascii="Times New Roman" w:hAnsi="Times New Roman" w:cs="Times New Roman"/>
          <w:sz w:val="24"/>
          <w:szCs w:val="24"/>
        </w:rPr>
      </w:pPr>
    </w:p>
    <w:p w:rsidR="00041D74" w:rsidRDefault="00041D74" w:rsidP="00DE6EB8">
      <w:pPr>
        <w:ind w:firstLine="708"/>
        <w:jc w:val="both"/>
        <w:rPr>
          <w:rFonts w:ascii="Times New Roman" w:hAnsi="Times New Roman" w:cs="Times New Roman"/>
          <w:sz w:val="24"/>
          <w:szCs w:val="24"/>
        </w:rPr>
      </w:pPr>
      <m:oMathPara>
        <m:oMath>
          <m:r>
            <m:rPr>
              <m:sty m:val="p"/>
            </m:rPr>
            <w:rPr>
              <w:rFonts w:ascii="Cambria Math" w:hAnsi="Cambria Math" w:cs="Times New Roman"/>
              <w:sz w:val="24"/>
              <w:szCs w:val="24"/>
            </w:rPr>
            <m:t>ChangeNumbering</m:t>
          </m:r>
          <m:r>
            <w:rPr>
              <w:rFonts w:ascii="Cambria Math" w:hAnsi="Cambria Math" w:cs="Times New Roman"/>
              <w:sz w:val="24"/>
              <w:szCs w:val="24"/>
            </w:rPr>
            <m:t>[</m:t>
          </m:r>
          <m:r>
            <m:rPr>
              <m:sty m:val="p"/>
            </m:rPr>
            <w:rPr>
              <w:rFonts w:ascii="Cambria Math" w:hAnsi="Cambria Math" w:cs="Times New Roman"/>
              <w:sz w:val="24"/>
              <w:szCs w:val="24"/>
            </w:rPr>
            <m:t>number_</m:t>
          </m:r>
          <m:r>
            <w:rPr>
              <w:rFonts w:ascii="Cambria Math" w:hAnsi="Cambria Math" w:cs="Times New Roman"/>
              <w:sz w:val="24"/>
              <w:szCs w:val="24"/>
            </w:rPr>
            <m:t>,</m:t>
          </m:r>
          <m:r>
            <m:rPr>
              <m:sty m:val="p"/>
            </m:rPr>
            <w:rPr>
              <w:rFonts w:ascii="Cambria Math" w:hAnsi="Cambria Math" w:cs="Times New Roman"/>
              <w:sz w:val="24"/>
              <w:szCs w:val="24"/>
            </w:rPr>
            <m:t>S_</m:t>
          </m:r>
          <m:r>
            <w:rPr>
              <w:rFonts w:ascii="Cambria Math" w:hAnsi="Cambria Math" w:cs="Times New Roman"/>
              <w:sz w:val="24"/>
              <w:szCs w:val="24"/>
            </w:rPr>
            <m:t>}]:=</m:t>
          </m:r>
          <m:r>
            <m:rPr>
              <m:sty m:val="p"/>
            </m:rPr>
            <w:rPr>
              <w:rFonts w:ascii="Cambria Math" w:hAnsi="Cambria Math" w:cs="Times New Roman"/>
              <w:sz w:val="24"/>
              <w:szCs w:val="24"/>
            </w:rPr>
            <m:t>FromDigits</m:t>
          </m:r>
          <m:r>
            <w:rPr>
              <w:rFonts w:ascii="Cambria Math" w:hAnsi="Cambria Math" w:cs="Times New Roman"/>
              <w:sz w:val="24"/>
              <w:szCs w:val="24"/>
            </w:rPr>
            <m:t>[</m:t>
          </m:r>
          <m:r>
            <m:rPr>
              <m:sty m:val="p"/>
            </m:rPr>
            <w:rPr>
              <w:rFonts w:ascii="Cambria Math" w:hAnsi="Cambria Math" w:cs="Times New Roman"/>
              <w:sz w:val="24"/>
              <w:szCs w:val="24"/>
            </w:rPr>
            <m:t>Flatten</m:t>
          </m:r>
          <m:r>
            <w:rPr>
              <w:rFonts w:ascii="Cambria Math" w:hAnsi="Cambria Math" w:cs="Times New Roman"/>
              <w:sz w:val="24"/>
              <w:szCs w:val="24"/>
            </w:rPr>
            <m:t>[</m:t>
          </m:r>
          <m:r>
            <m:rPr>
              <m:sty m:val="p"/>
            </m:rPr>
            <w:rPr>
              <w:rFonts w:ascii="Cambria Math" w:hAnsi="Cambria Math" w:cs="Times New Roman"/>
              <w:sz w:val="24"/>
              <w:szCs w:val="24"/>
            </w:rPr>
            <m:t>Reverse</m:t>
          </m:r>
          <m:r>
            <w:rPr>
              <w:rFonts w:ascii="Cambria Math" w:hAnsi="Cambria Math" w:cs="Times New Roman"/>
              <w:sz w:val="24"/>
              <w:szCs w:val="24"/>
            </w:rPr>
            <m:t>[</m:t>
          </m:r>
          <m:r>
            <m:rPr>
              <m:sty m:val="p"/>
            </m:rPr>
            <w:rPr>
              <w:rFonts w:ascii="Cambria Math" w:hAnsi="Cambria Math" w:cs="Times New Roman"/>
              <w:sz w:val="24"/>
              <w:szCs w:val="24"/>
            </w:rPr>
            <m:t>Partition</m:t>
          </m:r>
          <m:r>
            <w:rPr>
              <w:rFonts w:ascii="Cambria Math" w:hAnsi="Cambria Math" w:cs="Times New Roman"/>
              <w:sz w:val="24"/>
              <w:szCs w:val="24"/>
            </w:rPr>
            <m:t>[</m:t>
          </m:r>
          <m:r>
            <m:rPr>
              <m:sty m:val="p"/>
            </m:rPr>
            <w:rPr>
              <w:rFonts w:ascii="Cambria Math" w:hAnsi="Cambria Math" w:cs="Times New Roman"/>
              <w:sz w:val="24"/>
              <w:szCs w:val="24"/>
            </w:rPr>
            <m:t>PadLeft</m:t>
          </m:r>
          <m:r>
            <w:rPr>
              <w:rFonts w:ascii="Cambria Math" w:hAnsi="Cambria Math" w:cs="Times New Roman"/>
              <w:sz w:val="24"/>
              <w:szCs w:val="24"/>
            </w:rPr>
            <m:t>[</m:t>
          </m:r>
          <m:r>
            <m:rPr>
              <m:sty m:val="p"/>
            </m:rPr>
            <w:rPr>
              <w:rFonts w:ascii="Cambria Math" w:hAnsi="Cambria Math" w:cs="Times New Roman"/>
              <w:sz w:val="24"/>
              <w:szCs w:val="24"/>
            </w:rPr>
            <m:t>IntegerDigits</m:t>
          </m:r>
          <m:r>
            <w:rPr>
              <w:rFonts w:ascii="Cambria Math" w:hAnsi="Cambria Math" w:cs="Times New Roman"/>
              <w:sz w:val="24"/>
              <w:szCs w:val="24"/>
            </w:rPr>
            <m:t>[</m:t>
          </m:r>
          <m:r>
            <m:rPr>
              <m:sty m:val="p"/>
            </m:rPr>
            <w:rPr>
              <w:rFonts w:ascii="Cambria Math" w:hAnsi="Cambria Math" w:cs="Times New Roman"/>
              <w:sz w:val="24"/>
              <w:szCs w:val="24"/>
            </w:rPr>
            <m:t>number</m:t>
          </m:r>
          <m:r>
            <w:rPr>
              <w:rFonts w:ascii="Cambria Math" w:hAnsi="Cambria Math" w:cs="Times New Roman"/>
              <w:sz w:val="24"/>
              <w:szCs w:val="24"/>
            </w:rPr>
            <m:t>,</m:t>
          </m:r>
          <m:r>
            <w:rPr>
              <w:rFonts w:ascii="Cambria Math" w:hAnsi="Cambria Math" w:cs="Times New Roman"/>
              <w:sz w:val="24"/>
              <w:szCs w:val="24"/>
            </w:rPr>
            <m:t>4S</m:t>
          </m:r>
          <m:r>
            <w:rPr>
              <w:rFonts w:ascii="Cambria Math" w:hAnsi="Cambria Math" w:cs="Times New Roman"/>
              <w:sz w:val="24"/>
              <w:szCs w:val="24"/>
            </w:rPr>
            <m:t>],</m:t>
          </m:r>
          <m:r>
            <w:rPr>
              <w:rFonts w:ascii="Cambria Math" w:hAnsi="Cambria Math" w:cs="Times New Roman"/>
              <w:sz w:val="24"/>
              <w:szCs w:val="24"/>
            </w:rPr>
            <m:t>2S</m:t>
          </m:r>
          <m:r>
            <w:rPr>
              <w:rFonts w:ascii="Cambria Math" w:hAnsi="Cambria Math" w:cs="Times New Roman"/>
              <w:sz w:val="24"/>
              <w:szCs w:val="24"/>
            </w:rPr>
            <m:t>],2]]],</m:t>
          </m:r>
          <m:r>
            <w:rPr>
              <w:rFonts w:ascii="Cambria Math" w:hAnsi="Cambria Math" w:cs="Times New Roman"/>
              <w:sz w:val="24"/>
              <w:szCs w:val="24"/>
            </w:rPr>
            <m:t>4S</m:t>
          </m:r>
          <m:r>
            <w:rPr>
              <w:rFonts w:ascii="Cambria Math" w:hAnsi="Cambria Math" w:cs="Times New Roman"/>
              <w:sz w:val="24"/>
              <w:szCs w:val="24"/>
            </w:rPr>
            <m:t>]</m:t>
          </m:r>
        </m:oMath>
      </m:oMathPara>
    </w:p>
    <w:p w:rsidR="00041D74" w:rsidRDefault="00041D74" w:rsidP="00D7792E">
      <w:pPr>
        <w:ind w:firstLine="708"/>
        <w:rPr>
          <w:rFonts w:ascii="Times New Roman" w:hAnsi="Times New Roman" w:cs="Times New Roman"/>
          <w:sz w:val="24"/>
          <w:szCs w:val="24"/>
        </w:rPr>
      </w:pPr>
    </w:p>
    <w:p w:rsidR="00041D74" w:rsidRDefault="00041D74" w:rsidP="00D7792E">
      <w:pPr>
        <w:ind w:firstLine="708"/>
        <w:rPr>
          <w:rFonts w:ascii="Times New Roman" w:hAnsi="Times New Roman" w:cs="Times New Roman"/>
          <w:sz w:val="24"/>
          <w:szCs w:val="24"/>
        </w:rPr>
      </w:pPr>
      <w:r>
        <w:rPr>
          <w:rFonts w:ascii="Times New Roman" w:hAnsi="Times New Roman" w:cs="Times New Roman"/>
          <w:sz w:val="24"/>
          <w:szCs w:val="24"/>
        </w:rPr>
        <w:t>ChangeNumbering[149972, 3] = 1414807</w:t>
      </w:r>
    </w:p>
    <w:p w:rsidR="00041D74" w:rsidRDefault="00041D74" w:rsidP="00D7792E">
      <w:pPr>
        <w:ind w:firstLine="708"/>
        <w:rPr>
          <w:rFonts w:ascii="Times New Roman" w:hAnsi="Times New Roman" w:cs="Times New Roman"/>
          <w:sz w:val="24"/>
          <w:szCs w:val="24"/>
        </w:rPr>
      </w:pPr>
      <w:r>
        <w:rPr>
          <w:rFonts w:ascii="Times New Roman" w:hAnsi="Times New Roman" w:cs="Times New Roman"/>
          <w:sz w:val="24"/>
          <w:szCs w:val="24"/>
        </w:rPr>
        <w:t>ChangeNumbering[1414807,</w:t>
      </w: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w:t>
      </w:r>
      <w:r w:rsidRPr="00041D74">
        <w:rPr>
          <w:rFonts w:ascii="Times New Roman" w:hAnsi="Times New Roman" w:cs="Times New Roman"/>
          <w:sz w:val="24"/>
          <w:szCs w:val="24"/>
        </w:rPr>
        <w:t xml:space="preserve"> </w:t>
      </w:r>
      <w:r>
        <w:rPr>
          <w:rFonts w:ascii="Times New Roman" w:hAnsi="Times New Roman" w:cs="Times New Roman"/>
          <w:sz w:val="24"/>
          <w:szCs w:val="24"/>
        </w:rPr>
        <w:t>149972</w:t>
      </w:r>
    </w:p>
    <w:p w:rsidR="00041D74" w:rsidRDefault="00041D74" w:rsidP="00D7792E">
      <w:pPr>
        <w:ind w:firstLine="708"/>
        <w:rPr>
          <w:rFonts w:ascii="Times New Roman" w:hAnsi="Times New Roman" w:cs="Times New Roman"/>
          <w:sz w:val="24"/>
          <w:szCs w:val="24"/>
        </w:rPr>
      </w:pPr>
    </w:p>
    <w:p w:rsidR="007D489F" w:rsidRPr="00D7792E" w:rsidRDefault="00AB2AEC" w:rsidP="00D7792E">
      <w:pPr>
        <w:ind w:firstLine="708"/>
        <w:rPr>
          <w:rFonts w:ascii="Times New Roman" w:hAnsi="Times New Roman" w:cs="Times New Roman"/>
          <w:b/>
          <w:sz w:val="24"/>
          <w:szCs w:val="24"/>
        </w:rPr>
      </w:pPr>
      <w:r>
        <w:rPr>
          <w:rFonts w:ascii="Times New Roman" w:hAnsi="Times New Roman" w:cs="Times New Roman"/>
          <w:sz w:val="24"/>
          <w:szCs w:val="24"/>
        </w:rPr>
        <w:lastRenderedPageBreak/>
        <w:t>Voyons comment cette MTS</w:t>
      </w:r>
      <w:r w:rsidR="00464A77">
        <w:rPr>
          <w:rFonts w:ascii="Times New Roman" w:hAnsi="Times New Roman" w:cs="Times New Roman"/>
          <w:sz w:val="24"/>
          <w:szCs w:val="24"/>
        </w:rPr>
        <w:t>B</w:t>
      </w:r>
      <w:r>
        <w:rPr>
          <w:rFonts w:ascii="Times New Roman" w:hAnsi="Times New Roman" w:cs="Times New Roman"/>
          <w:sz w:val="24"/>
          <w:szCs w:val="24"/>
        </w:rPr>
        <w:t xml:space="preserve"> particulière se comporte</w:t>
      </w:r>
      <w:r w:rsidR="00464A77">
        <w:rPr>
          <w:rFonts w:ascii="Times New Roman" w:hAnsi="Times New Roman" w:cs="Times New Roman"/>
          <w:sz w:val="24"/>
          <w:szCs w:val="24"/>
        </w:rPr>
        <w:t xml:space="preserve"> </w:t>
      </w:r>
      <w:r w:rsidR="000F3887">
        <w:rPr>
          <w:rFonts w:ascii="Times New Roman" w:hAnsi="Times New Roman" w:cs="Times New Roman"/>
          <w:sz w:val="24"/>
          <w:szCs w:val="24"/>
        </w:rPr>
        <w:t>:</w:t>
      </w:r>
    </w:p>
    <w:p w:rsidR="000F3887" w:rsidRPr="00D035E5" w:rsidRDefault="009744EB" w:rsidP="00550168">
      <w:pPr>
        <w:jc w:val="both"/>
        <w:rPr>
          <w:rFonts w:ascii="Times New Roman" w:hAnsi="Times New Roman" w:cs="Times New Roman"/>
          <w:sz w:val="24"/>
          <w:szCs w:val="24"/>
        </w:rPr>
      </w:pPr>
      <w:r>
        <w:rPr>
          <w:rFonts w:ascii="Times New Roman" w:hAnsi="Times New Roman" w:cs="Times New Roman"/>
          <w:noProof/>
          <w:sz w:val="24"/>
          <w:szCs w:val="24"/>
          <w:lang w:eastAsia="fr-BE"/>
        </w:rPr>
        <w:drawing>
          <wp:anchor distT="0" distB="0" distL="114300" distR="114300" simplePos="0" relativeHeight="251668480" behindDoc="1" locked="0" layoutInCell="1" allowOverlap="1" wp14:anchorId="74FF1E29" wp14:editId="7A3513C9">
            <wp:simplePos x="0" y="0"/>
            <wp:positionH relativeFrom="margin">
              <wp:align>left</wp:align>
            </wp:positionH>
            <wp:positionV relativeFrom="paragraph">
              <wp:posOffset>177165</wp:posOffset>
            </wp:positionV>
            <wp:extent cx="1545590" cy="1537970"/>
            <wp:effectExtent l="0" t="0" r="0" b="5080"/>
            <wp:wrapTight wrapText="bothSides">
              <wp:wrapPolygon edited="0">
                <wp:start x="0" y="0"/>
                <wp:lineTo x="0" y="21404"/>
                <wp:lineTo x="21298" y="21404"/>
                <wp:lineTo x="2129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631" cy="1561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C25" w:rsidRPr="00D035E5" w:rsidRDefault="00834586" w:rsidP="009744EB">
      <w:pPr>
        <w:ind w:firstLine="708"/>
        <w:jc w:val="both"/>
        <w:rPr>
          <w:rFonts w:ascii="Times New Roman" w:hAnsi="Times New Roman" w:cs="Times New Roman"/>
          <w:sz w:val="24"/>
          <w:szCs w:val="24"/>
        </w:rPr>
      </w:pPr>
      <w:r>
        <w:rPr>
          <w:rFonts w:ascii="Times New Roman" w:hAnsi="Times New Roman" w:cs="Times New Roman"/>
          <w:sz w:val="24"/>
          <w:szCs w:val="24"/>
        </w:rPr>
        <w:t xml:space="preserve">Pour rappel, les cellules blanches (resp. noires) codent le caractère 0 (1).  Quant aux états de la tête, ils sont </w:t>
      </w:r>
      <w:r w:rsidRPr="00D035E5">
        <w:rPr>
          <w:rFonts w:ascii="Times New Roman" w:hAnsi="Times New Roman" w:cs="Times New Roman"/>
          <w:sz w:val="24"/>
          <w:szCs w:val="24"/>
        </w:rPr>
        <w:t xml:space="preserve">représentés par l’aiguille d’une horloge pointant sur </w:t>
      </w:r>
      <w:r w:rsidR="009744EB">
        <w:rPr>
          <w:rFonts w:ascii="Times New Roman" w:hAnsi="Times New Roman" w:cs="Times New Roman"/>
          <w:sz w:val="24"/>
          <w:szCs w:val="24"/>
        </w:rPr>
        <w:t>(</w:t>
      </w:r>
      <w:r w:rsidR="004436C0">
        <w:rPr>
          <w:rFonts w:ascii="Times New Roman" w:hAnsi="Times New Roman" w:cs="Times New Roman"/>
          <w:sz w:val="24"/>
          <w:szCs w:val="24"/>
        </w:rPr>
        <w:t>12</w:t>
      </w:r>
      <w:r w:rsidR="004436C0" w:rsidRPr="004436C0">
        <w:rPr>
          <w:rFonts w:ascii="Symbol" w:hAnsi="Symbol" w:cs="Times New Roman"/>
          <w:sz w:val="24"/>
          <w:szCs w:val="24"/>
        </w:rPr>
        <w:t></w:t>
      </w:r>
      <w:r w:rsidRPr="00D035E5">
        <w:rPr>
          <w:rFonts w:ascii="Times New Roman" w:hAnsi="Times New Roman" w:cs="Times New Roman"/>
          <w:sz w:val="24"/>
          <w:szCs w:val="24"/>
        </w:rPr>
        <w:t>/s</w:t>
      </w:r>
      <w:r w:rsidR="009744EB">
        <w:rPr>
          <w:rFonts w:ascii="Times New Roman" w:hAnsi="Times New Roman" w:cs="Times New Roman"/>
          <w:sz w:val="24"/>
          <w:szCs w:val="24"/>
        </w:rPr>
        <w:t>)</w:t>
      </w:r>
      <w:r w:rsidRPr="00D035E5">
        <w:rPr>
          <w:rFonts w:ascii="Times New Roman" w:hAnsi="Times New Roman" w:cs="Times New Roman"/>
          <w:sz w:val="24"/>
          <w:szCs w:val="24"/>
        </w:rPr>
        <w:t xml:space="preserve"> heures)</w:t>
      </w:r>
      <w:r>
        <w:rPr>
          <w:rFonts w:ascii="Times New Roman" w:hAnsi="Times New Roman" w:cs="Times New Roman"/>
          <w:sz w:val="24"/>
          <w:szCs w:val="24"/>
        </w:rPr>
        <w:t xml:space="preserve">.  </w:t>
      </w:r>
      <w:r w:rsidR="00752C25" w:rsidRPr="00D035E5">
        <w:rPr>
          <w:rFonts w:ascii="Times New Roman" w:hAnsi="Times New Roman" w:cs="Times New Roman"/>
          <w:sz w:val="24"/>
          <w:szCs w:val="24"/>
        </w:rPr>
        <w:t xml:space="preserve">La machine binaire à 3 états n° </w:t>
      </w:r>
      <w:r w:rsidR="00D7792E" w:rsidRPr="00D035E5">
        <w:rPr>
          <w:rFonts w:ascii="Times New Roman" w:hAnsi="Times New Roman" w:cs="Times New Roman"/>
          <w:sz w:val="24"/>
          <w:szCs w:val="24"/>
        </w:rPr>
        <w:t>14</w:t>
      </w:r>
      <w:r w:rsidR="00D7792E">
        <w:rPr>
          <w:rFonts w:ascii="Times New Roman" w:hAnsi="Times New Roman" w:cs="Times New Roman"/>
          <w:sz w:val="24"/>
          <w:szCs w:val="24"/>
        </w:rPr>
        <w:t>9972</w:t>
      </w:r>
      <w:r w:rsidR="00752C25" w:rsidRPr="00D035E5">
        <w:rPr>
          <w:rFonts w:ascii="Times New Roman" w:hAnsi="Times New Roman" w:cs="Times New Roman"/>
          <w:sz w:val="24"/>
          <w:szCs w:val="24"/>
        </w:rPr>
        <w:t xml:space="preserve"> s’arrête</w:t>
      </w:r>
      <w:r w:rsidR="00D7792E">
        <w:rPr>
          <w:rFonts w:ascii="Times New Roman" w:hAnsi="Times New Roman" w:cs="Times New Roman"/>
          <w:sz w:val="24"/>
          <w:szCs w:val="24"/>
        </w:rPr>
        <w:t xml:space="preserve"> après 3 pas d'exécution en imprimant la suite 10. </w:t>
      </w:r>
      <w:r w:rsidR="00752C25" w:rsidRPr="00D035E5">
        <w:rPr>
          <w:rFonts w:ascii="Times New Roman" w:hAnsi="Times New Roman" w:cs="Times New Roman"/>
          <w:sz w:val="24"/>
          <w:szCs w:val="24"/>
        </w:rPr>
        <w:t xml:space="preserve"> </w:t>
      </w:r>
      <w:r w:rsidR="00D7792E">
        <w:rPr>
          <w:rFonts w:ascii="Times New Roman" w:hAnsi="Times New Roman" w:cs="Times New Roman"/>
          <w:sz w:val="24"/>
          <w:szCs w:val="24"/>
        </w:rPr>
        <w:t xml:space="preserve">A ce moment la tête est dans l'état 2 mais cela ne nous intéresse pas particulièrement.  </w:t>
      </w:r>
      <w:r w:rsidR="009744EB">
        <w:rPr>
          <w:rFonts w:ascii="Times New Roman" w:hAnsi="Times New Roman" w:cs="Times New Roman"/>
          <w:sz w:val="24"/>
          <w:szCs w:val="24"/>
        </w:rPr>
        <w:t xml:space="preserve">On définit la </w:t>
      </w:r>
      <w:r w:rsidR="00D7792E">
        <w:rPr>
          <w:rFonts w:ascii="Times New Roman" w:hAnsi="Times New Roman" w:cs="Times New Roman"/>
          <w:sz w:val="24"/>
          <w:szCs w:val="24"/>
        </w:rPr>
        <w:t>profondeur du calcul effectué</w:t>
      </w:r>
      <w:r w:rsidR="009744EB">
        <w:rPr>
          <w:rFonts w:ascii="Times New Roman" w:hAnsi="Times New Roman" w:cs="Times New Roman"/>
          <w:sz w:val="24"/>
          <w:szCs w:val="24"/>
        </w:rPr>
        <w:t xml:space="preserve"> par la formule</w:t>
      </w:r>
      <w:r>
        <w:rPr>
          <w:rFonts w:ascii="Times New Roman" w:hAnsi="Times New Roman" w:cs="Times New Roman"/>
          <w:sz w:val="24"/>
          <w:szCs w:val="24"/>
        </w:rPr>
        <w:t>,</w:t>
      </w:r>
      <w:r w:rsidR="00D7792E">
        <w:rPr>
          <w:rFonts w:ascii="Times New Roman" w:hAnsi="Times New Roman" w:cs="Times New Roman"/>
          <w:sz w:val="24"/>
          <w:szCs w:val="24"/>
        </w:rPr>
        <w:t xml:space="preserve"> </w:t>
      </w:r>
      <w:r w:rsidR="00D1530D" w:rsidRPr="00D1530D">
        <w:rPr>
          <w:rFonts w:ascii="Times New Roman" w:hAnsi="Times New Roman" w:cs="Times New Roman"/>
          <w:b/>
          <w:i/>
          <w:sz w:val="24"/>
          <w:szCs w:val="24"/>
        </w:rPr>
        <w:t>P</w:t>
      </w:r>
      <w:r w:rsidR="00D1530D">
        <w:rPr>
          <w:rFonts w:ascii="Times New Roman" w:hAnsi="Times New Roman" w:cs="Times New Roman"/>
          <w:b/>
          <w:i/>
          <w:sz w:val="24"/>
          <w:szCs w:val="24"/>
          <w:vertAlign w:val="subscript"/>
        </w:rPr>
        <w:t>calcul</w:t>
      </w:r>
      <w:r w:rsidR="00D1530D">
        <w:rPr>
          <w:rFonts w:ascii="Times New Roman" w:hAnsi="Times New Roman" w:cs="Times New Roman"/>
          <w:b/>
          <w:i/>
          <w:sz w:val="24"/>
          <w:szCs w:val="24"/>
        </w:rPr>
        <w:t xml:space="preserve"> </w:t>
      </w:r>
      <w:r w:rsidR="00D1530D" w:rsidRPr="00D1530D">
        <w:rPr>
          <w:rFonts w:ascii="Times New Roman" w:hAnsi="Times New Roman" w:cs="Times New Roman"/>
          <w:b/>
          <w:i/>
          <w:sz w:val="24"/>
          <w:szCs w:val="24"/>
        </w:rPr>
        <w:t>=</w:t>
      </w:r>
      <w:r w:rsidR="00D1530D">
        <w:rPr>
          <w:rFonts w:ascii="Times New Roman" w:hAnsi="Times New Roman" w:cs="Times New Roman"/>
          <w:b/>
          <w:i/>
          <w:sz w:val="24"/>
          <w:szCs w:val="24"/>
        </w:rPr>
        <w:t xml:space="preserve"> </w:t>
      </w:r>
      <w:r w:rsidRPr="00834586">
        <w:rPr>
          <w:rFonts w:ascii="Times New Roman" w:hAnsi="Times New Roman" w:cs="Times New Roman"/>
          <w:b/>
          <w:i/>
          <w:sz w:val="24"/>
          <w:szCs w:val="24"/>
        </w:rPr>
        <w:t>(nombre de pas+1)/2</w:t>
      </w:r>
      <w:r>
        <w:rPr>
          <w:rFonts w:ascii="Times New Roman" w:hAnsi="Times New Roman" w:cs="Times New Roman"/>
          <w:sz w:val="24"/>
          <w:szCs w:val="24"/>
        </w:rPr>
        <w:t xml:space="preserve"> (le nombre de pas est toujours impair).</w:t>
      </w:r>
      <w:r w:rsidR="00D7792E">
        <w:rPr>
          <w:rFonts w:ascii="Times New Roman" w:hAnsi="Times New Roman" w:cs="Times New Roman"/>
          <w:sz w:val="24"/>
          <w:szCs w:val="24"/>
        </w:rPr>
        <w:t xml:space="preserve">  </w:t>
      </w:r>
      <w:r>
        <w:rPr>
          <w:rFonts w:ascii="Times New Roman" w:hAnsi="Times New Roman" w:cs="Times New Roman"/>
          <w:sz w:val="24"/>
          <w:szCs w:val="24"/>
        </w:rPr>
        <w:t>Ici P</w:t>
      </w:r>
      <w:r w:rsidR="00464A77" w:rsidRPr="00464A77">
        <w:rPr>
          <w:rFonts w:ascii="Times New Roman" w:hAnsi="Times New Roman" w:cs="Times New Roman"/>
          <w:szCs w:val="24"/>
        </w:rPr>
        <w:t>calcul</w:t>
      </w:r>
      <w:r>
        <w:rPr>
          <w:rFonts w:ascii="Times New Roman" w:hAnsi="Times New Roman" w:cs="Times New Roman"/>
          <w:sz w:val="24"/>
          <w:szCs w:val="24"/>
        </w:rPr>
        <w:t xml:space="preserve"> vaut 2.</w:t>
      </w:r>
    </w:p>
    <w:p w:rsidR="00752C25" w:rsidRPr="00D035E5" w:rsidRDefault="00752C25" w:rsidP="00752C25">
      <w:pPr>
        <w:ind w:firstLine="708"/>
        <w:jc w:val="both"/>
        <w:rPr>
          <w:rFonts w:ascii="Times New Roman" w:hAnsi="Times New Roman" w:cs="Times New Roman"/>
          <w:sz w:val="24"/>
          <w:szCs w:val="24"/>
        </w:rPr>
      </w:pPr>
      <w:bookmarkStart w:id="0" w:name="_GoBack"/>
      <w:bookmarkEnd w:id="0"/>
    </w:p>
    <w:p w:rsidR="009744EB" w:rsidRDefault="009744EB" w:rsidP="00834586">
      <w:pPr>
        <w:jc w:val="both"/>
        <w:rPr>
          <w:rFonts w:ascii="Times New Roman" w:hAnsi="Times New Roman" w:cs="Times New Roman"/>
          <w:sz w:val="24"/>
          <w:szCs w:val="24"/>
        </w:rPr>
      </w:pPr>
    </w:p>
    <w:p w:rsidR="00752C25" w:rsidRDefault="00752C25" w:rsidP="009744EB">
      <w:pPr>
        <w:ind w:firstLine="708"/>
        <w:jc w:val="both"/>
        <w:rPr>
          <w:rFonts w:ascii="Times New Roman" w:hAnsi="Times New Roman" w:cs="Times New Roman"/>
          <w:sz w:val="24"/>
          <w:szCs w:val="24"/>
        </w:rPr>
      </w:pPr>
      <w:r w:rsidRPr="00D035E5">
        <w:rPr>
          <w:rFonts w:ascii="Times New Roman" w:hAnsi="Times New Roman" w:cs="Times New Roman"/>
          <w:sz w:val="24"/>
          <w:szCs w:val="24"/>
        </w:rPr>
        <w:t>Dans l’exemple choisi, la MTS s'arrête après trois pas en imprimant la suite 10, lue de gauche à droite.  Si on décide conventionnellement de lire le résultat de droite à gauche, la suite imprimée est l'inverse, 01.  Enfin on peut aussi bien décider d'échanger les couleurs mais l</w:t>
      </w:r>
      <w:r w:rsidR="009744EB">
        <w:rPr>
          <w:rFonts w:ascii="Times New Roman" w:hAnsi="Times New Roman" w:cs="Times New Roman"/>
          <w:sz w:val="24"/>
          <w:szCs w:val="24"/>
        </w:rPr>
        <w:t>es</w:t>
      </w:r>
      <w:r w:rsidRPr="00D035E5">
        <w:rPr>
          <w:rFonts w:ascii="Times New Roman" w:hAnsi="Times New Roman" w:cs="Times New Roman"/>
          <w:sz w:val="24"/>
          <w:szCs w:val="24"/>
        </w:rPr>
        <w:t xml:space="preserve"> suite</w:t>
      </w:r>
      <w:r w:rsidR="009744EB">
        <w:rPr>
          <w:rFonts w:ascii="Times New Roman" w:hAnsi="Times New Roman" w:cs="Times New Roman"/>
          <w:sz w:val="24"/>
          <w:szCs w:val="24"/>
        </w:rPr>
        <w:t>s</w:t>
      </w:r>
      <w:r w:rsidRPr="00D035E5">
        <w:rPr>
          <w:rFonts w:ascii="Times New Roman" w:hAnsi="Times New Roman" w:cs="Times New Roman"/>
          <w:sz w:val="24"/>
          <w:szCs w:val="24"/>
        </w:rPr>
        <w:t xml:space="preserve"> résultante</w:t>
      </w:r>
      <w:r w:rsidR="009744EB">
        <w:rPr>
          <w:rFonts w:ascii="Times New Roman" w:hAnsi="Times New Roman" w:cs="Times New Roman"/>
          <w:sz w:val="24"/>
          <w:szCs w:val="24"/>
        </w:rPr>
        <w:t>s</w:t>
      </w:r>
      <w:r w:rsidRPr="00D035E5">
        <w:rPr>
          <w:rFonts w:ascii="Times New Roman" w:hAnsi="Times New Roman" w:cs="Times New Roman"/>
          <w:sz w:val="24"/>
          <w:szCs w:val="24"/>
        </w:rPr>
        <w:t>, dite conjuguée</w:t>
      </w:r>
      <w:r w:rsidR="009744EB">
        <w:rPr>
          <w:rFonts w:ascii="Times New Roman" w:hAnsi="Times New Roman" w:cs="Times New Roman"/>
          <w:sz w:val="24"/>
          <w:szCs w:val="24"/>
        </w:rPr>
        <w:t xml:space="preserve"> et conjuguée de l'inverse, sont </w:t>
      </w:r>
      <w:r w:rsidRPr="00D035E5">
        <w:rPr>
          <w:rFonts w:ascii="Times New Roman" w:hAnsi="Times New Roman" w:cs="Times New Roman"/>
          <w:sz w:val="24"/>
          <w:szCs w:val="24"/>
        </w:rPr>
        <w:t>identique</w:t>
      </w:r>
      <w:r w:rsidR="009744EB">
        <w:rPr>
          <w:rFonts w:ascii="Times New Roman" w:hAnsi="Times New Roman" w:cs="Times New Roman"/>
          <w:sz w:val="24"/>
          <w:szCs w:val="24"/>
        </w:rPr>
        <w:t>s</w:t>
      </w:r>
      <w:r w:rsidRPr="00D035E5">
        <w:rPr>
          <w:rFonts w:ascii="Times New Roman" w:hAnsi="Times New Roman" w:cs="Times New Roman"/>
          <w:sz w:val="24"/>
          <w:szCs w:val="24"/>
        </w:rPr>
        <w:t xml:space="preserve"> dans ce ca</w:t>
      </w:r>
      <w:r w:rsidR="009744EB">
        <w:rPr>
          <w:rFonts w:ascii="Times New Roman" w:hAnsi="Times New Roman" w:cs="Times New Roman"/>
          <w:sz w:val="24"/>
          <w:szCs w:val="24"/>
        </w:rPr>
        <w:t>s.</w:t>
      </w:r>
    </w:p>
    <w:p w:rsidR="009744EB" w:rsidRDefault="009744EB" w:rsidP="009744EB">
      <w:pPr>
        <w:ind w:firstLine="708"/>
        <w:jc w:val="both"/>
        <w:rPr>
          <w:rFonts w:ascii="Times New Roman" w:hAnsi="Times New Roman" w:cs="Times New Roman"/>
          <w:sz w:val="24"/>
          <w:szCs w:val="24"/>
        </w:rPr>
      </w:pPr>
    </w:p>
    <w:p w:rsidR="009744EB" w:rsidRPr="00D035E5" w:rsidRDefault="009744EB" w:rsidP="009744EB">
      <w:pPr>
        <w:ind w:firstLine="708"/>
        <w:jc w:val="both"/>
        <w:rPr>
          <w:rFonts w:ascii="Times New Roman" w:hAnsi="Times New Roman" w:cs="Times New Roman"/>
          <w:sz w:val="24"/>
          <w:szCs w:val="24"/>
        </w:rPr>
      </w:pPr>
      <w:r>
        <w:rPr>
          <w:rFonts w:ascii="Times New Roman" w:hAnsi="Times New Roman" w:cs="Times New Roman"/>
          <w:sz w:val="24"/>
          <w:szCs w:val="24"/>
        </w:rPr>
        <w:t>Toutes les MTS qui impriment la suite 10 (ou 01) ne nous intéressent pas</w:t>
      </w:r>
      <w:r w:rsidR="00DE786F">
        <w:rPr>
          <w:rFonts w:ascii="Times New Roman" w:hAnsi="Times New Roman" w:cs="Times New Roman"/>
          <w:sz w:val="24"/>
          <w:szCs w:val="24"/>
        </w:rPr>
        <w:t xml:space="preserve"> :</w:t>
      </w:r>
      <w:r>
        <w:rPr>
          <w:rFonts w:ascii="Times New Roman" w:hAnsi="Times New Roman" w:cs="Times New Roman"/>
          <w:sz w:val="24"/>
          <w:szCs w:val="24"/>
        </w:rPr>
        <w:t xml:space="preserve"> celle portant le plus petit numéro </w:t>
      </w:r>
      <w:r w:rsidR="00DE786F">
        <w:rPr>
          <w:rFonts w:ascii="Times New Roman" w:hAnsi="Times New Roman" w:cs="Times New Roman"/>
          <w:sz w:val="24"/>
          <w:szCs w:val="24"/>
        </w:rPr>
        <w:t>compresse idéalement la suite en question.  Une stratégie de compression par MTS se dessine à présent que l'on résume comme suit.</w:t>
      </w:r>
    </w:p>
    <w:p w:rsidR="00956A74" w:rsidRPr="00D035E5" w:rsidRDefault="00956A74" w:rsidP="00956A74">
      <w:pPr>
        <w:ind w:left="708" w:firstLine="708"/>
        <w:jc w:val="both"/>
        <w:rPr>
          <w:rFonts w:ascii="Times New Roman" w:hAnsi="Times New Roman" w:cs="Times New Roman"/>
          <w:sz w:val="24"/>
          <w:szCs w:val="24"/>
        </w:rPr>
      </w:pPr>
    </w:p>
    <w:p w:rsidR="00D1530D" w:rsidRDefault="00DE786F" w:rsidP="00DE786F">
      <w:pPr>
        <w:jc w:val="both"/>
        <w:rPr>
          <w:rFonts w:ascii="Times New Roman" w:hAnsi="Times New Roman" w:cs="Times New Roman"/>
          <w:sz w:val="24"/>
          <w:szCs w:val="24"/>
        </w:rPr>
      </w:pPr>
      <w:r>
        <w:rPr>
          <w:rFonts w:ascii="Times New Roman" w:hAnsi="Times New Roman" w:cs="Times New Roman"/>
          <w:sz w:val="24"/>
          <w:szCs w:val="24"/>
        </w:rPr>
        <w:tab/>
        <w:t xml:space="preserve">On passe systématiquement en revue les MTS à 2, 3, 4, …, états, prises dans l'ordre numérique défini ci-avant et on ne retient que les MTS qui (s'arrêtent et) impriment une suite encore jamais apparue jusque-là.  Lorsqu'une suite est imprimée pour la première fois, on </w:t>
      </w:r>
      <w:r w:rsidR="00D1530D">
        <w:rPr>
          <w:rFonts w:ascii="Times New Roman" w:hAnsi="Times New Roman" w:cs="Times New Roman"/>
          <w:sz w:val="24"/>
          <w:szCs w:val="24"/>
        </w:rPr>
        <w:t xml:space="preserve">dit qu'elle a trouvé son </w:t>
      </w:r>
      <w:r>
        <w:rPr>
          <w:rFonts w:ascii="Times New Roman" w:hAnsi="Times New Roman" w:cs="Times New Roman"/>
          <w:sz w:val="24"/>
          <w:szCs w:val="24"/>
        </w:rPr>
        <w:t>meilleur programme compresseur</w:t>
      </w:r>
      <w:r w:rsidR="00D1530D">
        <w:rPr>
          <w:rFonts w:ascii="Times New Roman" w:hAnsi="Times New Roman" w:cs="Times New Roman"/>
          <w:sz w:val="24"/>
          <w:szCs w:val="24"/>
        </w:rPr>
        <w:t xml:space="preserve"> et on définit :</w:t>
      </w:r>
    </w:p>
    <w:p w:rsidR="002110C8" w:rsidRDefault="002110C8" w:rsidP="00DE786F">
      <w:pPr>
        <w:jc w:val="both"/>
        <w:rPr>
          <w:rFonts w:ascii="Times New Roman" w:hAnsi="Times New Roman" w:cs="Times New Roman"/>
          <w:sz w:val="24"/>
          <w:szCs w:val="24"/>
        </w:rPr>
      </w:pPr>
    </w:p>
    <w:p w:rsidR="00DE786F" w:rsidRDefault="002110C8" w:rsidP="00DE786F">
      <w:pPr>
        <w:jc w:val="both"/>
        <w:rPr>
          <w:rFonts w:ascii="Times New Roman" w:hAnsi="Times New Roman" w:cs="Times New Roman"/>
          <w:sz w:val="24"/>
          <w:szCs w:val="24"/>
        </w:rPr>
      </w:pPr>
      <w:r>
        <w:rPr>
          <w:rFonts w:ascii="Times New Roman" w:hAnsi="Times New Roman" w:cs="Times New Roman"/>
          <w:sz w:val="24"/>
          <w:szCs w:val="24"/>
        </w:rPr>
        <w:t>- L</w:t>
      </w:r>
      <w:r w:rsidR="00DE786F">
        <w:rPr>
          <w:rFonts w:ascii="Times New Roman" w:hAnsi="Times New Roman" w:cs="Times New Roman"/>
          <w:sz w:val="24"/>
          <w:szCs w:val="24"/>
        </w:rPr>
        <w:t xml:space="preserve">a complexité algorithmique, K, de la suite,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MTS</m:t>
            </m:r>
          </m:sub>
        </m:sSub>
        <m:r>
          <m:rPr>
            <m:scr m:val="script"/>
            <m:sty m:val="bi"/>
          </m:rPr>
          <w:rPr>
            <w:rFonts w:ascii="Cambria Math" w:hAnsi="Cambria Math" w:cs="Times New Roman"/>
            <w:sz w:val="24"/>
            <w:szCs w:val="24"/>
          </w:rPr>
          <m:t>=l</m:t>
        </m:r>
        <m:r>
          <m:rPr>
            <m:sty m:val="bi"/>
          </m:rPr>
          <w:rPr>
            <w:rFonts w:ascii="Cambria Math" w:hAnsi="Cambria Math" w:cs="Times New Roman"/>
            <w:sz w:val="24"/>
            <w:szCs w:val="24"/>
          </w:rPr>
          <m:t>gN (bits)</m:t>
        </m:r>
      </m:oMath>
      <w:r w:rsidR="00D1530D">
        <w:rPr>
          <w:rFonts w:ascii="Times New Roman" w:hAnsi="Times New Roman" w:cs="Times New Roman"/>
          <w:sz w:val="24"/>
          <w:szCs w:val="24"/>
        </w:rPr>
        <w:t xml:space="preserve">, en fait la longueur du meilleur programme compresseur </w:t>
      </w:r>
      <w:r>
        <w:rPr>
          <w:rFonts w:ascii="Times New Roman" w:hAnsi="Times New Roman" w:cs="Times New Roman"/>
          <w:sz w:val="24"/>
          <w:szCs w:val="24"/>
        </w:rPr>
        <w:t>(</w:t>
      </w:r>
      <w:r w:rsidR="00D1530D">
        <w:rPr>
          <w:rFonts w:ascii="Times New Roman" w:hAnsi="Times New Roman" w:cs="Times New Roman"/>
          <w:sz w:val="24"/>
          <w:szCs w:val="24"/>
        </w:rPr>
        <w:t>au sens de Turing</w:t>
      </w:r>
      <w:r>
        <w:rPr>
          <w:rFonts w:ascii="Times New Roman" w:hAnsi="Times New Roman" w:cs="Times New Roman"/>
          <w:sz w:val="24"/>
          <w:szCs w:val="24"/>
        </w:rPr>
        <w:t>)</w:t>
      </w:r>
      <w:r w:rsidR="00D1530D">
        <w:rPr>
          <w:rFonts w:ascii="Times New Roman" w:hAnsi="Times New Roman" w:cs="Times New Roman"/>
          <w:sz w:val="24"/>
          <w:szCs w:val="24"/>
        </w:rPr>
        <w:t>,</w:t>
      </w:r>
    </w:p>
    <w:p w:rsidR="002110C8" w:rsidRDefault="002110C8" w:rsidP="00DE786F">
      <w:pPr>
        <w:jc w:val="both"/>
        <w:rPr>
          <w:rFonts w:ascii="Times New Roman" w:hAnsi="Times New Roman" w:cs="Times New Roman"/>
          <w:sz w:val="24"/>
          <w:szCs w:val="24"/>
        </w:rPr>
      </w:pPr>
    </w:p>
    <w:p w:rsidR="00956A74" w:rsidRDefault="002110C8" w:rsidP="00DE786F">
      <w:pPr>
        <w:jc w:val="both"/>
        <w:rPr>
          <w:rFonts w:ascii="Times New Roman" w:hAnsi="Times New Roman" w:cs="Times New Roman"/>
          <w:sz w:val="24"/>
          <w:szCs w:val="24"/>
        </w:rPr>
      </w:pPr>
      <w:r>
        <w:rPr>
          <w:rFonts w:ascii="Times New Roman" w:hAnsi="Times New Roman" w:cs="Times New Roman"/>
          <w:sz w:val="24"/>
          <w:szCs w:val="24"/>
        </w:rPr>
        <w:t>- L</w:t>
      </w:r>
      <w:r w:rsidR="00D1530D">
        <w:rPr>
          <w:rFonts w:ascii="Times New Roman" w:hAnsi="Times New Roman" w:cs="Times New Roman"/>
          <w:sz w:val="24"/>
          <w:szCs w:val="24"/>
        </w:rPr>
        <w:t>a profondeur logique, P</w:t>
      </w:r>
      <w:r w:rsidR="00D1530D">
        <w:rPr>
          <w:rFonts w:ascii="Times New Roman" w:hAnsi="Times New Roman" w:cs="Times New Roman"/>
          <w:sz w:val="24"/>
          <w:szCs w:val="24"/>
          <w:vertAlign w:val="subscript"/>
        </w:rPr>
        <w:t>logique</w:t>
      </w:r>
      <w:r w:rsidR="00D1530D">
        <w:rPr>
          <w:rFonts w:ascii="Times New Roman" w:hAnsi="Times New Roman" w:cs="Times New Roman"/>
          <w:sz w:val="24"/>
          <w:szCs w:val="24"/>
        </w:rPr>
        <w:t xml:space="preserve">, de la suite,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logique</m:t>
            </m:r>
          </m:sub>
        </m:sSub>
        <m:r>
          <m:rPr>
            <m:sty m:val="bi"/>
          </m:rPr>
          <w:rPr>
            <w:rFonts w:ascii="Cambria Math" w:hAnsi="Cambria Math" w:cs="Times New Roman"/>
            <w:sz w:val="24"/>
            <w:szCs w:val="24"/>
          </w:rPr>
          <m:t>=(N+1)/2</m:t>
        </m:r>
      </m:oMath>
      <w:r w:rsidR="00D1530D">
        <w:rPr>
          <w:rFonts w:ascii="Times New Roman" w:hAnsi="Times New Roman" w:cs="Times New Roman"/>
          <w:sz w:val="24"/>
          <w:szCs w:val="24"/>
        </w:rPr>
        <w:t>, où N est le nombre de pas d'exécution de la meilleure MTS.</w:t>
      </w:r>
    </w:p>
    <w:p w:rsidR="00C414DF" w:rsidRDefault="00C414DF" w:rsidP="00DE786F">
      <w:pPr>
        <w:jc w:val="both"/>
        <w:rPr>
          <w:rFonts w:ascii="Times New Roman" w:hAnsi="Times New Roman" w:cs="Times New Roman"/>
          <w:sz w:val="24"/>
          <w:szCs w:val="24"/>
        </w:rPr>
      </w:pPr>
    </w:p>
    <w:p w:rsidR="00C414DF" w:rsidRPr="00D035E5" w:rsidRDefault="00C414DF" w:rsidP="00DE786F">
      <w:pPr>
        <w:jc w:val="both"/>
        <w:rPr>
          <w:rFonts w:ascii="Times New Roman" w:hAnsi="Times New Roman" w:cs="Times New Roman"/>
          <w:sz w:val="24"/>
          <w:szCs w:val="24"/>
        </w:rPr>
      </w:pPr>
      <w:r>
        <w:rPr>
          <w:rFonts w:ascii="Times New Roman" w:hAnsi="Times New Roman" w:cs="Times New Roman"/>
          <w:sz w:val="24"/>
          <w:szCs w:val="24"/>
        </w:rPr>
        <w:tab/>
        <w:t>Ce programme d'étude paraît alléchant mais il se heurte à une série d'obstacles naturels.  Commençons par régler un problème mineur.  Il n'est pas réellement nécessaire de passer en revue les MTS à 2, 3, 4, …, états, car telles qu'elles ont été numérotées, les premières MTS à</w:t>
      </w:r>
      <w:r w:rsidR="00ED3D77">
        <w:rPr>
          <w:rFonts w:ascii="Times New Roman" w:hAnsi="Times New Roman" w:cs="Times New Roman"/>
          <w:sz w:val="24"/>
          <w:szCs w:val="24"/>
        </w:rPr>
        <w:t>,</w:t>
      </w:r>
      <w:r>
        <w:rPr>
          <w:rFonts w:ascii="Times New Roman" w:hAnsi="Times New Roman" w:cs="Times New Roman"/>
          <w:sz w:val="24"/>
          <w:szCs w:val="24"/>
        </w:rPr>
        <w:t xml:space="preserve"> disons 4 états</w:t>
      </w:r>
      <w:r w:rsidR="00ED3D77">
        <w:rPr>
          <w:rFonts w:ascii="Times New Roman" w:hAnsi="Times New Roman" w:cs="Times New Roman"/>
          <w:sz w:val="24"/>
          <w:szCs w:val="24"/>
        </w:rPr>
        <w:t>,</w:t>
      </w:r>
      <w:r>
        <w:rPr>
          <w:rFonts w:ascii="Times New Roman" w:hAnsi="Times New Roman" w:cs="Times New Roman"/>
          <w:sz w:val="24"/>
          <w:szCs w:val="24"/>
        </w:rPr>
        <w:t xml:space="preserve"> ne font rien d'autre que de répéter le comportement des MTS à 3 états.  Autrement dit, si l'on passe en revue les machines à 3 états, il est inutile de se préoccuper de celles à 2 états (encore moins de celles à 1 état qui ne font rien d'intelligent).  Dès lors, pourquoi ne pas étudier directement les MTS à 100 ou 1000 états ?  Il existe deux réponses très différentes à cette question, qui apparaîtront subtilement liées.</w:t>
      </w:r>
    </w:p>
    <w:p w:rsidR="00C414DF" w:rsidRDefault="00C414DF" w:rsidP="00956A74">
      <w:pPr>
        <w:ind w:left="708" w:firstLine="708"/>
        <w:jc w:val="both"/>
        <w:rPr>
          <w:rFonts w:ascii="Times New Roman" w:hAnsi="Times New Roman" w:cs="Times New Roman"/>
          <w:sz w:val="24"/>
          <w:szCs w:val="24"/>
        </w:rPr>
      </w:pPr>
    </w:p>
    <w:p w:rsidR="00C414DF" w:rsidRDefault="00ED3D77" w:rsidP="00ED3D77">
      <w:pPr>
        <w:jc w:val="both"/>
        <w:rPr>
          <w:rFonts w:ascii="Times New Roman" w:hAnsi="Times New Roman" w:cs="Times New Roman"/>
          <w:sz w:val="24"/>
          <w:szCs w:val="24"/>
        </w:rPr>
      </w:pPr>
      <w:r>
        <w:rPr>
          <w:rFonts w:ascii="Times New Roman" w:hAnsi="Times New Roman" w:cs="Times New Roman"/>
          <w:sz w:val="24"/>
          <w:szCs w:val="24"/>
        </w:rPr>
        <w:tab/>
        <w:t>La première réponse semble bassement matérielle : le nombre des MTS à 100 états est colossal et il est complètement hors de question de regarder comment elles évoluent</w:t>
      </w:r>
      <w:r w:rsidR="00513020">
        <w:rPr>
          <w:rFonts w:ascii="Times New Roman" w:hAnsi="Times New Roman" w:cs="Times New Roman"/>
          <w:sz w:val="24"/>
          <w:szCs w:val="24"/>
        </w:rPr>
        <w:t xml:space="preserve">.  Soyons modestes et regardons de plus près le cas des </w:t>
      </w:r>
      <w:r w:rsidR="00513020" w:rsidRPr="00D035E5">
        <w:rPr>
          <w:rStyle w:val="MathematicaFormatStandardForm"/>
          <w:rFonts w:ascii="Times New Roman" w:hAnsi="Times New Roman" w:cs="Times New Roman"/>
          <w:sz w:val="24"/>
          <w:szCs w:val="24"/>
        </w:rPr>
        <w:t>4</w:t>
      </w:r>
      <w:r w:rsidR="00513020">
        <w:rPr>
          <w:rStyle w:val="MathematicaFormatStandardForm"/>
          <w:rFonts w:ascii="Times New Roman" w:hAnsi="Times New Roman" w:cs="Times New Roman"/>
          <w:sz w:val="24"/>
          <w:szCs w:val="24"/>
        </w:rPr>
        <w:t xml:space="preserve"> </w:t>
      </w:r>
      <w:r w:rsidR="00513020" w:rsidRPr="00D035E5">
        <w:rPr>
          <w:rStyle w:val="MathematicaFormatStandardForm"/>
          <w:rFonts w:ascii="Times New Roman" w:hAnsi="Times New Roman" w:cs="Times New Roman"/>
          <w:sz w:val="24"/>
          <w:szCs w:val="24"/>
        </w:rPr>
        <w:t>294</w:t>
      </w:r>
      <w:r w:rsidR="00513020">
        <w:rPr>
          <w:rStyle w:val="MathematicaFormatStandardForm"/>
          <w:rFonts w:ascii="Times New Roman" w:hAnsi="Times New Roman" w:cs="Times New Roman"/>
          <w:sz w:val="24"/>
          <w:szCs w:val="24"/>
        </w:rPr>
        <w:t xml:space="preserve"> </w:t>
      </w:r>
      <w:r w:rsidR="00513020" w:rsidRPr="00D035E5">
        <w:rPr>
          <w:rStyle w:val="MathematicaFormatStandardForm"/>
          <w:rFonts w:ascii="Times New Roman" w:hAnsi="Times New Roman" w:cs="Times New Roman"/>
          <w:sz w:val="24"/>
          <w:szCs w:val="24"/>
        </w:rPr>
        <w:t>967</w:t>
      </w:r>
      <w:r w:rsidR="00513020">
        <w:rPr>
          <w:rStyle w:val="MathematicaFormatStandardForm"/>
          <w:rFonts w:ascii="Times New Roman" w:hAnsi="Times New Roman" w:cs="Times New Roman"/>
          <w:sz w:val="24"/>
          <w:szCs w:val="24"/>
        </w:rPr>
        <w:t xml:space="preserve"> </w:t>
      </w:r>
      <w:r w:rsidR="00513020" w:rsidRPr="00D035E5">
        <w:rPr>
          <w:rStyle w:val="MathematicaFormatStandardForm"/>
          <w:rFonts w:ascii="Times New Roman" w:hAnsi="Times New Roman" w:cs="Times New Roman"/>
          <w:sz w:val="24"/>
          <w:szCs w:val="24"/>
        </w:rPr>
        <w:t>296</w:t>
      </w:r>
      <w:r w:rsidR="00513020">
        <w:rPr>
          <w:rFonts w:ascii="Times New Roman" w:hAnsi="Times New Roman" w:cs="Times New Roman"/>
          <w:sz w:val="24"/>
          <w:szCs w:val="24"/>
        </w:rPr>
        <w:t xml:space="preserve"> MTS à s=4 états.  Ce travail a été fait et le temps qu'il prend dépend des moyens informatiques que l'on met en œuvre.  Un langage optimalisé pour le calcul numérique est certainement nécessaire : programmer le cas s=4 en Mathematica, sur un ordinateur personnel, est faisable mais il prend un ou deux jours en fonction du processeur disponible.  Travailler en C++ est nettement plus rapide (quelques heures) et le temps de calcul chute même dramatiquement si on dispose d'une carte graphique autorisant le calcul par GPU, par exemple via l'architecture CUDA.  Avec une carte NVidia </w:t>
      </w:r>
      <w:r w:rsidR="006E01CD">
        <w:rPr>
          <w:rFonts w:ascii="Times New Roman" w:hAnsi="Times New Roman" w:cs="Times New Roman"/>
          <w:sz w:val="24"/>
          <w:szCs w:val="24"/>
        </w:rPr>
        <w:t xml:space="preserve">du </w:t>
      </w:r>
      <w:r w:rsidR="006E01CD">
        <w:rPr>
          <w:rFonts w:ascii="Times New Roman" w:hAnsi="Times New Roman" w:cs="Times New Roman"/>
          <w:sz w:val="24"/>
          <w:szCs w:val="24"/>
        </w:rPr>
        <w:lastRenderedPageBreak/>
        <w:t xml:space="preserve">type, </w:t>
      </w:r>
      <w:r w:rsidR="00513020">
        <w:rPr>
          <w:rFonts w:ascii="Times New Roman" w:hAnsi="Times New Roman" w:cs="Times New Roman"/>
          <w:sz w:val="24"/>
          <w:szCs w:val="24"/>
        </w:rPr>
        <w:t>GTX</w:t>
      </w:r>
      <w:r w:rsidR="006E01CD">
        <w:rPr>
          <w:rFonts w:ascii="Times New Roman" w:hAnsi="Times New Roman" w:cs="Times New Roman"/>
          <w:sz w:val="24"/>
          <w:szCs w:val="24"/>
        </w:rPr>
        <w:t>770, le temps de calcul descend en-dessous de 10 minutes.  Il descendrait davantage encore avec une carte supérieure (Tesla, par exemple mais elle ne court pas les rues vu son prix dix fois plus élevé) et d'autres progrès sont attendus dans ce domaine en pleine expansion.</w:t>
      </w:r>
      <w:r w:rsidR="0066436F">
        <w:rPr>
          <w:rFonts w:ascii="Times New Roman" w:hAnsi="Times New Roman" w:cs="Times New Roman"/>
          <w:sz w:val="24"/>
          <w:szCs w:val="24"/>
        </w:rPr>
        <w:t xml:space="preserve">  Il n'en demeure pas moins que le cas s=5 est déjà beaucoup plus ardu, tellement ardu qu'il n'a à ce jour jamais été achevé complètement.  Cela peut paraître étrange dans la mesure où une armée de processeurs mis en parallèle devrait y parvenir.  La raison est toute autre.</w:t>
      </w:r>
    </w:p>
    <w:p w:rsidR="0066436F" w:rsidRDefault="0066436F" w:rsidP="00ED3D77">
      <w:pPr>
        <w:jc w:val="both"/>
        <w:rPr>
          <w:rFonts w:ascii="Times New Roman" w:hAnsi="Times New Roman" w:cs="Times New Roman"/>
          <w:sz w:val="24"/>
          <w:szCs w:val="24"/>
        </w:rPr>
      </w:pPr>
    </w:p>
    <w:p w:rsidR="0066436F" w:rsidRPr="00D035E5" w:rsidRDefault="0066436F" w:rsidP="00ED3D77">
      <w:pPr>
        <w:jc w:val="both"/>
        <w:rPr>
          <w:rFonts w:ascii="Times New Roman" w:hAnsi="Times New Roman" w:cs="Times New Roman"/>
          <w:sz w:val="24"/>
          <w:szCs w:val="24"/>
        </w:rPr>
      </w:pPr>
      <w:r>
        <w:rPr>
          <w:rFonts w:ascii="Times New Roman" w:hAnsi="Times New Roman" w:cs="Times New Roman"/>
          <w:sz w:val="24"/>
          <w:szCs w:val="24"/>
        </w:rPr>
        <w:tab/>
        <w:t>La deuxième réponse est nettement plus subtile.  Lorsqu'on effectue le calcul du cas, s=5, on rencontre quelques dizaines de MTS qui ne font mine ni de s'arrêter ni de boucler.</w:t>
      </w:r>
    </w:p>
    <w:p w:rsidR="00956A74" w:rsidRPr="00D035E5" w:rsidRDefault="00956A74" w:rsidP="00956A74">
      <w:pPr>
        <w:pStyle w:val="CM9"/>
        <w:spacing w:after="300" w:line="443" w:lineRule="atLeast"/>
        <w:rPr>
          <w:rFonts w:ascii="Times New Roman" w:hAnsi="Times New Roman" w:cs="Times New Roman"/>
          <w:color w:val="000000"/>
        </w:rPr>
      </w:pPr>
      <w:r w:rsidRPr="00D035E5">
        <w:rPr>
          <w:rFonts w:ascii="Times New Roman" w:hAnsi="Times New Roman" w:cs="Times New Roman"/>
          <w:color w:val="000000"/>
        </w:rPr>
        <w:t xml:space="preserve"> </w:t>
      </w:r>
    </w:p>
    <w:p w:rsidR="00956A74" w:rsidRPr="00D035E5" w:rsidRDefault="00384AB8" w:rsidP="00956A74">
      <w:pPr>
        <w:pStyle w:val="CM9"/>
        <w:spacing w:after="300" w:line="443" w:lineRule="atLeast"/>
        <w:ind w:right="117"/>
        <w:rPr>
          <w:rFonts w:ascii="Times New Roman" w:hAnsi="Times New Roman" w:cs="Times New Roman"/>
          <w:color w:val="000000"/>
        </w:rPr>
      </w:pPr>
      <w:r>
        <w:rPr>
          <w:rFonts w:ascii="Times New Roman" w:hAnsi="Times New Roman" w:cs="Times New Roman"/>
          <w:color w:val="000000"/>
        </w:rPr>
        <w:t>Exemple</w:t>
      </w:r>
      <w:r w:rsidR="00956A74" w:rsidRPr="00D035E5">
        <w:rPr>
          <w:rFonts w:ascii="Times New Roman" w:hAnsi="Times New Roman" w:cs="Times New Roman"/>
          <w:color w:val="000000"/>
        </w:rPr>
        <w:t xml:space="preserve"> : toute MT (à s=3 états) est caractérisée par ses 2s=6 triplets : </w:t>
      </w:r>
    </w:p>
    <w:p w:rsidR="00956A74" w:rsidRPr="00D035E5" w:rsidRDefault="00956A74" w:rsidP="00956A74">
      <w:pPr>
        <w:pStyle w:val="CM10"/>
        <w:spacing w:after="435" w:line="443" w:lineRule="atLeast"/>
        <w:rPr>
          <w:rFonts w:ascii="Times New Roman" w:hAnsi="Times New Roman" w:cs="Times New Roman"/>
          <w:color w:val="000000"/>
        </w:rPr>
      </w:pPr>
      <w:r w:rsidRPr="00D035E5">
        <w:rPr>
          <w:rFonts w:ascii="Times New Roman" w:hAnsi="Times New Roman" w:cs="Times New Roman"/>
          <w:color w:val="000000"/>
        </w:rPr>
        <w:t xml:space="preserve">{{s1,k1,d1},{s2,k2,d2},{s3,k3,d3},{s4,k4,d4},{s5,k5,d5},{s 6,k6,d6}} </w:t>
      </w:r>
    </w:p>
    <w:p w:rsidR="00384AB8" w:rsidRDefault="00956A74"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Voici les triplets des premières et des dernières MT : </w:t>
      </w:r>
    </w:p>
    <w:p w:rsidR="00384AB8" w:rsidRDefault="00956A74"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MT n°0 : {{0,0,0},{0,0,0},{0,0,0},{0,0,0},{0,0,0},{0,0,0}} </w:t>
      </w:r>
    </w:p>
    <w:p w:rsidR="00384AB8" w:rsidRDefault="00956A74"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MT n°1 : {{0,0,0},{0,0,0},{0,0,0},{0,0,0},{0,0,0},{0,0,1}} </w:t>
      </w:r>
    </w:p>
    <w:p w:rsidR="00384AB8" w:rsidRDefault="00956A74"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MT n°2 : {{0,0,0},{0,0,0},{0,0,0},{0,0,0},{0,0,0},{0,1,0}} </w:t>
      </w:r>
    </w:p>
    <w:p w:rsidR="00956A74" w:rsidRDefault="00956A74"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MT n°3 : {{0,0,0},{0,0,0},{0,0,0},{0,0,0},{0,0,0},{0,1,1}} </w:t>
      </w:r>
    </w:p>
    <w:p w:rsidR="00384AB8" w:rsidRDefault="00384AB8"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MT n°</w:t>
      </w:r>
      <w:r>
        <w:rPr>
          <w:rFonts w:ascii="Times New Roman" w:hAnsi="Times New Roman" w:cs="Times New Roman"/>
        </w:rPr>
        <w:t>4</w:t>
      </w:r>
      <w:r w:rsidRPr="00D035E5">
        <w:rPr>
          <w:rFonts w:ascii="Times New Roman" w:hAnsi="Times New Roman" w:cs="Times New Roman"/>
        </w:rPr>
        <w:t xml:space="preserve"> : {{0,0,0},{0,0,0},{0,0,0},{0,0,0},{0,0,0},{</w:t>
      </w:r>
      <w:r>
        <w:rPr>
          <w:rFonts w:ascii="Times New Roman" w:hAnsi="Times New Roman" w:cs="Times New Roman"/>
        </w:rPr>
        <w:t>1</w:t>
      </w:r>
      <w:r w:rsidRPr="00D035E5">
        <w:rPr>
          <w:rFonts w:ascii="Times New Roman" w:hAnsi="Times New Roman" w:cs="Times New Roman"/>
        </w:rPr>
        <w:t>,</w:t>
      </w:r>
      <w:r>
        <w:rPr>
          <w:rFonts w:ascii="Times New Roman" w:hAnsi="Times New Roman" w:cs="Times New Roman"/>
        </w:rPr>
        <w:t>0</w:t>
      </w:r>
      <w:r w:rsidRPr="00D035E5">
        <w:rPr>
          <w:rFonts w:ascii="Times New Roman" w:hAnsi="Times New Roman" w:cs="Times New Roman"/>
        </w:rPr>
        <w:t>,</w:t>
      </w:r>
      <w:r>
        <w:rPr>
          <w:rFonts w:ascii="Times New Roman" w:hAnsi="Times New Roman" w:cs="Times New Roman"/>
        </w:rPr>
        <w:t>0</w:t>
      </w:r>
      <w:r w:rsidRPr="00D035E5">
        <w:rPr>
          <w:rFonts w:ascii="Times New Roman" w:hAnsi="Times New Roman" w:cs="Times New Roman"/>
        </w:rPr>
        <w:t>}}</w:t>
      </w:r>
    </w:p>
    <w:p w:rsidR="00384AB8" w:rsidRDefault="00384AB8" w:rsidP="00956A74">
      <w:pPr>
        <w:pStyle w:val="Default"/>
        <w:spacing w:line="443" w:lineRule="atLeast"/>
        <w:ind w:right="507"/>
        <w:rPr>
          <w:rFonts w:ascii="Times New Roman" w:hAnsi="Times New Roman" w:cs="Times New Roman"/>
        </w:rPr>
      </w:pPr>
      <w:r>
        <w:rPr>
          <w:rFonts w:ascii="Times New Roman" w:hAnsi="Times New Roman" w:cs="Times New Roman"/>
        </w:rPr>
        <w:t>…</w:t>
      </w:r>
    </w:p>
    <w:p w:rsidR="00384AB8" w:rsidRDefault="00384AB8"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MT n°2985981 : {{2,1,1},{2,1,1},{2,1,1},{2,1,1},{2,1,1},{2,0,1}}</w:t>
      </w:r>
    </w:p>
    <w:p w:rsidR="00384AB8" w:rsidRDefault="00384AB8"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MT n°2985982 : {{2,1,1},{2,1,1},{2,1,1},{2,1,1},{2,1,1},{2,1,0}}</w:t>
      </w:r>
    </w:p>
    <w:p w:rsidR="00384AB8" w:rsidRDefault="00384AB8"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MT n°298598</w:t>
      </w:r>
      <w:r>
        <w:rPr>
          <w:rFonts w:ascii="Times New Roman" w:hAnsi="Times New Roman" w:cs="Times New Roman"/>
        </w:rPr>
        <w:t>3</w:t>
      </w:r>
      <w:r w:rsidRPr="00D035E5">
        <w:rPr>
          <w:rFonts w:ascii="Times New Roman" w:hAnsi="Times New Roman" w:cs="Times New Roman"/>
        </w:rPr>
        <w:t xml:space="preserve"> : {{2,1,1},{2,1,1},{2,1,1},{2,1,1},{2,1,1},{2,1,</w:t>
      </w:r>
      <w:r>
        <w:rPr>
          <w:rFonts w:ascii="Times New Roman" w:hAnsi="Times New Roman" w:cs="Times New Roman"/>
        </w:rPr>
        <w:t>1</w:t>
      </w:r>
      <w:r w:rsidRPr="00D035E5">
        <w:rPr>
          <w:rFonts w:ascii="Times New Roman" w:hAnsi="Times New Roman" w:cs="Times New Roman"/>
        </w:rPr>
        <w:t>}}</w:t>
      </w:r>
    </w:p>
    <w:p w:rsidR="000256E5" w:rsidRDefault="000256E5" w:rsidP="00956A74">
      <w:pPr>
        <w:pStyle w:val="Default"/>
        <w:spacing w:line="443" w:lineRule="atLeast"/>
        <w:ind w:right="507"/>
        <w:rPr>
          <w:rFonts w:ascii="Times New Roman" w:hAnsi="Times New Roman" w:cs="Times New Roman"/>
        </w:rPr>
      </w:pPr>
    </w:p>
    <w:p w:rsidR="000256E5" w:rsidRDefault="000256E5"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 xml:space="preserve">MT n°2985981 : {{2,1,1},{2,1,1},{2,1,1},{2,1,1},{2,1,1},{2,0,1}} -&gt; </w:t>
      </w:r>
    </w:p>
    <w:p w:rsidR="000256E5" w:rsidRPr="00D035E5" w:rsidRDefault="000256E5" w:rsidP="00956A74">
      <w:pPr>
        <w:pStyle w:val="Default"/>
        <w:spacing w:line="443" w:lineRule="atLeast"/>
        <w:ind w:right="507"/>
        <w:rPr>
          <w:rFonts w:ascii="Times New Roman" w:hAnsi="Times New Roman" w:cs="Times New Roman"/>
        </w:rPr>
      </w:pPr>
      <w:r w:rsidRPr="00D035E5">
        <w:rPr>
          <w:rFonts w:ascii="Times New Roman" w:hAnsi="Times New Roman" w:cs="Times New Roman"/>
        </w:rPr>
        <w:t>11 11 11 11 11 9 = 11 12^5+11 12^4+11 12^3+11 12^2+11 12^1+9 12^0 = 2985981.</w:t>
      </w:r>
    </w:p>
    <w:p w:rsidR="00384AB8" w:rsidRDefault="00384AB8" w:rsidP="00956A74">
      <w:pPr>
        <w:pStyle w:val="CM9"/>
        <w:pageBreakBefore/>
        <w:spacing w:after="300" w:line="443" w:lineRule="atLeast"/>
        <w:rPr>
          <w:rFonts w:ascii="Times New Roman" w:hAnsi="Times New Roman" w:cs="Times New Roman"/>
          <w:color w:val="000000"/>
        </w:rPr>
      </w:pPr>
    </w:p>
    <w:p w:rsidR="00956A74" w:rsidRPr="00D035E5" w:rsidRDefault="00956A74" w:rsidP="00956A74">
      <w:pPr>
        <w:pStyle w:val="CM9"/>
        <w:pageBreakBefore/>
        <w:spacing w:after="300" w:line="443" w:lineRule="atLeast"/>
        <w:rPr>
          <w:rFonts w:ascii="Times New Roman" w:hAnsi="Times New Roman" w:cs="Times New Roman"/>
          <w:color w:val="000000"/>
        </w:rPr>
      </w:pPr>
      <w:r w:rsidRPr="00D035E5">
        <w:rPr>
          <w:rFonts w:ascii="Times New Roman" w:hAnsi="Times New Roman" w:cs="Times New Roman"/>
          <w:color w:val="000000"/>
        </w:rPr>
        <w:lastRenderedPageBreak/>
        <w:t xml:space="preserve"> </w:t>
      </w:r>
    </w:p>
    <w:p w:rsidR="00956A74" w:rsidRPr="00D035E5" w:rsidRDefault="00956A74" w:rsidP="00956A74">
      <w:pPr>
        <w:pStyle w:val="CM10"/>
        <w:spacing w:after="435" w:line="443" w:lineRule="atLeast"/>
        <w:ind w:right="970"/>
        <w:rPr>
          <w:rFonts w:ascii="Times New Roman" w:hAnsi="Times New Roman" w:cs="Times New Roman"/>
          <w:color w:val="000000"/>
        </w:rPr>
      </w:pPr>
      <w:r w:rsidRPr="00D035E5">
        <w:rPr>
          <w:rFonts w:ascii="Times New Roman" w:hAnsi="Times New Roman" w:cs="Times New Roman"/>
          <w:color w:val="000000"/>
        </w:rPr>
        <w:t xml:space="preserve">Pourquoi ces numéros et pourquoi 2985984 MT lorsque s=3 ? Réponse : il existe 4s=12 triplets distincts que l’on énumère dans l’ordre naturel suivant : </w:t>
      </w:r>
    </w:p>
    <w:p w:rsidR="00956A74" w:rsidRPr="00D035E5" w:rsidRDefault="00956A74" w:rsidP="00956A74">
      <w:pPr>
        <w:pStyle w:val="CM10"/>
        <w:spacing w:after="435" w:line="443" w:lineRule="atLeast"/>
        <w:ind w:right="1742"/>
        <w:rPr>
          <w:rFonts w:ascii="Times New Roman" w:hAnsi="Times New Roman" w:cs="Times New Roman"/>
          <w:color w:val="000000"/>
        </w:rPr>
      </w:pPr>
      <w:r w:rsidRPr="00D035E5">
        <w:rPr>
          <w:rFonts w:ascii="Times New Roman" w:hAnsi="Times New Roman" w:cs="Times New Roman"/>
          <w:color w:val="000000"/>
        </w:rPr>
        <w:t xml:space="preserve">{0,0,0} {0,0,1} {0,1,0} {0,1,1} {1,0,0} {1,0,1} {1,1,0} {1,1,1} {2,0,0} {2,0,1} {2,1,0} {2,1,1} 0 1 2 3 4 5 6 7 8 9 10 11 </w:t>
      </w:r>
    </w:p>
    <w:p w:rsidR="00956A74" w:rsidRPr="00D035E5" w:rsidRDefault="00956A74" w:rsidP="00956A74">
      <w:pPr>
        <w:pStyle w:val="CM9"/>
        <w:spacing w:after="300" w:line="443" w:lineRule="atLeast"/>
        <w:rPr>
          <w:rFonts w:ascii="Times New Roman" w:hAnsi="Times New Roman" w:cs="Times New Roman"/>
          <w:color w:val="000000"/>
        </w:rPr>
      </w:pPr>
      <w:r w:rsidRPr="00D035E5">
        <w:rPr>
          <w:rFonts w:ascii="Times New Roman" w:hAnsi="Times New Roman" w:cs="Times New Roman"/>
          <w:color w:val="000000"/>
        </w:rPr>
        <w:t xml:space="preserve">Chaque ensemble de triplets peut donc être vu comme un entier en base 4s=12 (chiffres de 0 à 11), par exemple : MT n°2985981 : {{2,1,1},{2,1,1},{2,1,1},{2,1,1},{2,1,1},{2,0,1}} -&gt; 11 11 11 11 11 9 = 11 12^5+11 12^4+11 12^3+11 12^2+11 12^1+9 12^0 = 2985981. </w:t>
      </w:r>
    </w:p>
    <w:p w:rsidR="00956A74" w:rsidRPr="00D035E5" w:rsidRDefault="00956A74" w:rsidP="00956A74">
      <w:pPr>
        <w:ind w:firstLine="708"/>
        <w:jc w:val="both"/>
        <w:rPr>
          <w:rFonts w:ascii="Times New Roman" w:hAnsi="Times New Roman" w:cs="Times New Roman"/>
          <w:sz w:val="24"/>
          <w:szCs w:val="24"/>
        </w:rPr>
      </w:pPr>
      <w:r w:rsidRPr="00D035E5">
        <w:rPr>
          <w:rFonts w:ascii="Times New Roman" w:hAnsi="Times New Roman" w:cs="Times New Roman"/>
          <w:color w:val="000000"/>
          <w:sz w:val="24"/>
          <w:szCs w:val="24"/>
        </w:rPr>
        <w:t>Puisqu’il existe 4s triplets distincts et qu’il en faut 2s pour caractériser une MT, il existe (4s)^(2s) MT distinctes à s états, soit respectivement, 4096 (s = 2), 2985984 (s = 3), 4294967296 (s = 4), 10240000000000 (s = 5), etc.</w:t>
      </w:r>
    </w:p>
    <w:p w:rsidR="008E6558" w:rsidRPr="00D035E5" w:rsidRDefault="008D409F" w:rsidP="008E6558">
      <w:pPr>
        <w:ind w:firstLine="708"/>
        <w:jc w:val="both"/>
        <w:rPr>
          <w:rFonts w:ascii="Times New Roman" w:hAnsi="Times New Roman" w:cs="Times New Roman"/>
          <w:sz w:val="24"/>
          <w:szCs w:val="24"/>
        </w:rPr>
      </w:pPr>
      <w:r w:rsidRPr="00D035E5">
        <w:rPr>
          <w:rFonts w:ascii="Times New Roman" w:hAnsi="Times New Roman" w:cs="Times New Roman"/>
          <w:sz w:val="24"/>
          <w:szCs w:val="24"/>
        </w:rPr>
        <w:t>toute</w:t>
      </w:r>
      <w:r w:rsidR="00503ED6" w:rsidRPr="00D035E5">
        <w:rPr>
          <w:rFonts w:ascii="Times New Roman" w:hAnsi="Times New Roman" w:cs="Times New Roman"/>
          <w:sz w:val="24"/>
          <w:szCs w:val="24"/>
        </w:rPr>
        <w:t xml:space="preserve"> MT</w:t>
      </w:r>
      <w:r w:rsidRPr="00D035E5">
        <w:rPr>
          <w:rFonts w:ascii="Times New Roman" w:hAnsi="Times New Roman" w:cs="Times New Roman"/>
          <w:sz w:val="24"/>
          <w:szCs w:val="24"/>
        </w:rPr>
        <w:t>S</w:t>
      </w:r>
      <w:r w:rsidR="00503ED6" w:rsidRPr="00D035E5">
        <w:rPr>
          <w:rFonts w:ascii="Times New Roman" w:hAnsi="Times New Roman" w:cs="Times New Roman"/>
          <w:sz w:val="24"/>
          <w:szCs w:val="24"/>
        </w:rPr>
        <w:t xml:space="preserve"> possède s états (numérotés,</w:t>
      </w:r>
      <w:r w:rsidR="008E6558" w:rsidRPr="00D035E5">
        <w:rPr>
          <w:rFonts w:ascii="Times New Roman" w:hAnsi="Times New Roman" w:cs="Times New Roman"/>
          <w:sz w:val="24"/>
          <w:szCs w:val="24"/>
        </w:rPr>
        <w:t xml:space="preserve"> j =</w:t>
      </w:r>
      <w:r w:rsidR="00503ED6" w:rsidRPr="00D035E5">
        <w:rPr>
          <w:rFonts w:ascii="Times New Roman" w:hAnsi="Times New Roman" w:cs="Times New Roman"/>
          <w:sz w:val="24"/>
          <w:szCs w:val="24"/>
        </w:rPr>
        <w:t xml:space="preserve"> </w:t>
      </w:r>
      <w:r w:rsidRPr="00D035E5">
        <w:rPr>
          <w:rFonts w:ascii="Times New Roman" w:hAnsi="Times New Roman" w:cs="Times New Roman"/>
          <w:sz w:val="24"/>
          <w:szCs w:val="24"/>
        </w:rPr>
        <w:t>0</w:t>
      </w:r>
      <w:r w:rsidR="00503ED6" w:rsidRPr="00D035E5">
        <w:rPr>
          <w:rFonts w:ascii="Times New Roman" w:hAnsi="Times New Roman" w:cs="Times New Roman"/>
          <w:sz w:val="24"/>
          <w:szCs w:val="24"/>
        </w:rPr>
        <w:t xml:space="preserve">, </w:t>
      </w:r>
      <w:r w:rsidRPr="00D035E5">
        <w:rPr>
          <w:rFonts w:ascii="Times New Roman" w:hAnsi="Times New Roman" w:cs="Times New Roman"/>
          <w:sz w:val="24"/>
          <w:szCs w:val="24"/>
        </w:rPr>
        <w:t>1</w:t>
      </w:r>
      <w:r w:rsidR="00503ED6" w:rsidRPr="00D035E5">
        <w:rPr>
          <w:rFonts w:ascii="Times New Roman" w:hAnsi="Times New Roman" w:cs="Times New Roman"/>
          <w:sz w:val="24"/>
          <w:szCs w:val="24"/>
        </w:rPr>
        <w:t>, …, s</w:t>
      </w:r>
      <w:r w:rsidRPr="00D035E5">
        <w:rPr>
          <w:rFonts w:ascii="Times New Roman" w:hAnsi="Times New Roman" w:cs="Times New Roman"/>
          <w:sz w:val="24"/>
          <w:szCs w:val="24"/>
        </w:rPr>
        <w:t>-1</w:t>
      </w:r>
      <w:r w:rsidR="008E6558" w:rsidRPr="00D035E5">
        <w:rPr>
          <w:rFonts w:ascii="Times New Roman" w:hAnsi="Times New Roman" w:cs="Times New Roman"/>
          <w:sz w:val="24"/>
          <w:szCs w:val="24"/>
        </w:rPr>
        <w:t>, et représentés graphiquement par l’aiguille d’une horloge pointant sur j 12/s heures</w:t>
      </w:r>
      <w:r w:rsidR="00503ED6" w:rsidRPr="00D035E5">
        <w:rPr>
          <w:rFonts w:ascii="Times New Roman" w:hAnsi="Times New Roman" w:cs="Times New Roman"/>
          <w:sz w:val="24"/>
          <w:szCs w:val="24"/>
        </w:rPr>
        <w:t>) et k</w:t>
      </w:r>
      <w:r w:rsidR="00F20C8B" w:rsidRPr="00D035E5">
        <w:rPr>
          <w:rFonts w:ascii="Times New Roman" w:hAnsi="Times New Roman" w:cs="Times New Roman"/>
          <w:sz w:val="24"/>
          <w:szCs w:val="24"/>
        </w:rPr>
        <w:t xml:space="preserve"> caractères</w:t>
      </w:r>
      <w:r w:rsidR="008E6558" w:rsidRPr="00D035E5">
        <w:rPr>
          <w:rFonts w:ascii="Times New Roman" w:hAnsi="Times New Roman" w:cs="Times New Roman"/>
          <w:sz w:val="24"/>
          <w:szCs w:val="24"/>
        </w:rPr>
        <w:t xml:space="preserve"> </w:t>
      </w:r>
      <w:r w:rsidR="00503ED6" w:rsidRPr="00D035E5">
        <w:rPr>
          <w:rFonts w:ascii="Times New Roman" w:hAnsi="Times New Roman" w:cs="Times New Roman"/>
          <w:sz w:val="24"/>
          <w:szCs w:val="24"/>
        </w:rPr>
        <w:t>(</w:t>
      </w:r>
      <w:r w:rsidR="00F20C8B" w:rsidRPr="00D035E5">
        <w:rPr>
          <w:rFonts w:ascii="Times New Roman" w:hAnsi="Times New Roman" w:cs="Times New Roman"/>
          <w:sz w:val="24"/>
          <w:szCs w:val="24"/>
        </w:rPr>
        <w:t>k</w:t>
      </w:r>
      <w:r w:rsidR="00503ED6" w:rsidRPr="00D035E5">
        <w:rPr>
          <w:rFonts w:ascii="Times New Roman" w:hAnsi="Times New Roman" w:cs="Times New Roman"/>
          <w:sz w:val="24"/>
          <w:szCs w:val="24"/>
        </w:rPr>
        <w:t>=2</w:t>
      </w:r>
      <w:r w:rsidRPr="00D035E5">
        <w:rPr>
          <w:rFonts w:ascii="Times New Roman" w:hAnsi="Times New Roman" w:cs="Times New Roman"/>
          <w:sz w:val="24"/>
          <w:szCs w:val="24"/>
        </w:rPr>
        <w:t>, si elle est binaire</w:t>
      </w:r>
      <w:r w:rsidR="008E6558" w:rsidRPr="00D035E5">
        <w:rPr>
          <w:rFonts w:ascii="Times New Roman" w:hAnsi="Times New Roman" w:cs="Times New Roman"/>
          <w:sz w:val="24"/>
          <w:szCs w:val="24"/>
        </w:rPr>
        <w:t>,</w:t>
      </w:r>
      <w:r w:rsidRPr="00D035E5">
        <w:rPr>
          <w:rFonts w:ascii="Times New Roman" w:hAnsi="Times New Roman" w:cs="Times New Roman"/>
          <w:sz w:val="24"/>
          <w:szCs w:val="24"/>
        </w:rPr>
        <w:t xml:space="preserve"> ce qui n’est jamais une restriction</w:t>
      </w:r>
      <w:r w:rsidR="00F20C8B" w:rsidRPr="00D035E5">
        <w:rPr>
          <w:rFonts w:ascii="Times New Roman" w:hAnsi="Times New Roman" w:cs="Times New Roman"/>
          <w:sz w:val="24"/>
          <w:szCs w:val="24"/>
        </w:rPr>
        <w:t xml:space="preserve">), </w:t>
      </w:r>
      <w:r w:rsidR="00503ED6" w:rsidRPr="00D035E5">
        <w:rPr>
          <w:rFonts w:ascii="Times New Roman" w:hAnsi="Times New Roman" w:cs="Times New Roman"/>
          <w:sz w:val="24"/>
          <w:szCs w:val="24"/>
        </w:rPr>
        <w:t>numérotés</w:t>
      </w:r>
      <w:r w:rsidR="00164750" w:rsidRPr="00D035E5">
        <w:rPr>
          <w:rFonts w:ascii="Times New Roman" w:hAnsi="Times New Roman" w:cs="Times New Roman"/>
          <w:sz w:val="24"/>
          <w:szCs w:val="24"/>
        </w:rPr>
        <w:t>,</w:t>
      </w:r>
      <w:r w:rsidR="00503ED6" w:rsidRPr="00D035E5">
        <w:rPr>
          <w:rFonts w:ascii="Times New Roman" w:hAnsi="Times New Roman" w:cs="Times New Roman"/>
          <w:sz w:val="24"/>
          <w:szCs w:val="24"/>
        </w:rPr>
        <w:t xml:space="preserve"> 0 et 1</w:t>
      </w:r>
      <w:r w:rsidR="008E6558" w:rsidRPr="00D035E5">
        <w:rPr>
          <w:rFonts w:ascii="Times New Roman" w:hAnsi="Times New Roman" w:cs="Times New Roman"/>
          <w:sz w:val="24"/>
          <w:szCs w:val="24"/>
        </w:rPr>
        <w:t xml:space="preserve">, </w:t>
      </w:r>
      <w:r w:rsidR="00164750" w:rsidRPr="00D035E5">
        <w:rPr>
          <w:rFonts w:ascii="Times New Roman" w:hAnsi="Times New Roman" w:cs="Times New Roman"/>
          <w:sz w:val="24"/>
          <w:szCs w:val="24"/>
        </w:rPr>
        <w:t xml:space="preserve">et </w:t>
      </w:r>
      <w:r w:rsidR="008E6558" w:rsidRPr="00D035E5">
        <w:rPr>
          <w:rFonts w:ascii="Times New Roman" w:hAnsi="Times New Roman" w:cs="Times New Roman"/>
          <w:sz w:val="24"/>
          <w:szCs w:val="24"/>
        </w:rPr>
        <w:t>représentés graphiquement par des cases respectivement blanches et noires</w:t>
      </w:r>
      <w:r w:rsidR="00503ED6" w:rsidRPr="00D035E5">
        <w:rPr>
          <w:rFonts w:ascii="Times New Roman" w:hAnsi="Times New Roman" w:cs="Times New Roman"/>
          <w:sz w:val="24"/>
          <w:szCs w:val="24"/>
        </w:rPr>
        <w:t>.</w:t>
      </w:r>
      <w:r w:rsidR="008E6558" w:rsidRPr="00D035E5">
        <w:rPr>
          <w:rFonts w:ascii="Times New Roman" w:hAnsi="Times New Roman" w:cs="Times New Roman"/>
          <w:sz w:val="24"/>
          <w:szCs w:val="24"/>
        </w:rPr>
        <w:t xml:space="preserve">  Dans l’exemple ci-contre, la MTS </w:t>
      </w:r>
      <w:r w:rsidR="00E617C7" w:rsidRPr="00D035E5">
        <w:rPr>
          <w:rFonts w:ascii="Times New Roman" w:hAnsi="Times New Roman" w:cs="Times New Roman"/>
          <w:sz w:val="24"/>
          <w:szCs w:val="24"/>
        </w:rPr>
        <w:t xml:space="preserve">binaire </w:t>
      </w:r>
      <w:r w:rsidR="008E6558" w:rsidRPr="00D035E5">
        <w:rPr>
          <w:rFonts w:ascii="Times New Roman" w:hAnsi="Times New Roman" w:cs="Times New Roman"/>
          <w:sz w:val="24"/>
          <w:szCs w:val="24"/>
        </w:rPr>
        <w:t xml:space="preserve">comporte 3 états et elle porte le numéro </w:t>
      </w:r>
      <w:r w:rsidR="008F3AC1" w:rsidRPr="00D035E5">
        <w:rPr>
          <w:rFonts w:ascii="Times New Roman" w:hAnsi="Times New Roman" w:cs="Times New Roman"/>
          <w:sz w:val="24"/>
          <w:szCs w:val="24"/>
        </w:rPr>
        <w:t>1414807</w:t>
      </w:r>
      <w:r w:rsidR="008E6558" w:rsidRPr="00D035E5">
        <w:rPr>
          <w:rFonts w:ascii="Times New Roman" w:hAnsi="Times New Roman" w:cs="Times New Roman"/>
          <w:sz w:val="24"/>
          <w:szCs w:val="24"/>
        </w:rPr>
        <w:t xml:space="preserve"> dans une numérotation qui est </w:t>
      </w:r>
      <w:r w:rsidR="00164750" w:rsidRPr="00D035E5">
        <w:rPr>
          <w:rFonts w:ascii="Times New Roman" w:hAnsi="Times New Roman" w:cs="Times New Roman"/>
          <w:sz w:val="24"/>
          <w:szCs w:val="24"/>
        </w:rPr>
        <w:t>expliqu</w:t>
      </w:r>
      <w:r w:rsidR="008E6558" w:rsidRPr="00D035E5">
        <w:rPr>
          <w:rFonts w:ascii="Times New Roman" w:hAnsi="Times New Roman" w:cs="Times New Roman"/>
          <w:sz w:val="24"/>
          <w:szCs w:val="24"/>
        </w:rPr>
        <w:t>ée ci-dessous.</w:t>
      </w:r>
    </w:p>
    <w:p w:rsidR="00503ED6" w:rsidRPr="00D035E5" w:rsidRDefault="00503ED6" w:rsidP="008E6558">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  </w:t>
      </w:r>
    </w:p>
    <w:p w:rsidR="00503ED6" w:rsidRPr="00D035E5" w:rsidRDefault="00503ED6" w:rsidP="00F20C8B">
      <w:pPr>
        <w:ind w:firstLine="708"/>
        <w:jc w:val="both"/>
        <w:rPr>
          <w:rFonts w:ascii="Times New Roman" w:hAnsi="Times New Roman" w:cs="Times New Roman"/>
          <w:sz w:val="24"/>
          <w:szCs w:val="24"/>
        </w:rPr>
      </w:pPr>
      <w:r w:rsidRPr="00D035E5">
        <w:rPr>
          <w:rFonts w:ascii="Times New Roman" w:hAnsi="Times New Roman" w:cs="Times New Roman"/>
          <w:sz w:val="24"/>
          <w:szCs w:val="24"/>
        </w:rPr>
        <w:t>La bande de lecture-écriture est semi-infinie (vers la gauche pour fixer les idées).  Elle est initialement uniformément peuplée de 0.</w:t>
      </w:r>
      <w:r w:rsidR="00164750" w:rsidRPr="00D035E5">
        <w:rPr>
          <w:rFonts w:ascii="Times New Roman" w:hAnsi="Times New Roman" w:cs="Times New Roman"/>
          <w:sz w:val="24"/>
          <w:szCs w:val="24"/>
        </w:rPr>
        <w:t xml:space="preserve">  </w:t>
      </w:r>
      <w:r w:rsidRPr="00D035E5">
        <w:rPr>
          <w:rFonts w:ascii="Times New Roman" w:hAnsi="Times New Roman" w:cs="Times New Roman"/>
          <w:sz w:val="24"/>
          <w:szCs w:val="24"/>
        </w:rPr>
        <w:t>La tête de lecture-écriture est initialement positionnée à l'extrémité fixe de la bande, dans l'état 0.</w:t>
      </w:r>
    </w:p>
    <w:p w:rsidR="008E6558" w:rsidRPr="00D035E5" w:rsidRDefault="008E6558" w:rsidP="00503ED6">
      <w:pPr>
        <w:jc w:val="both"/>
        <w:rPr>
          <w:rFonts w:ascii="Times New Roman" w:hAnsi="Times New Roman" w:cs="Times New Roman"/>
          <w:sz w:val="24"/>
          <w:szCs w:val="24"/>
        </w:rPr>
      </w:pPr>
    </w:p>
    <w:p w:rsidR="00955A7F" w:rsidRPr="00D035E5" w:rsidRDefault="00503ED6" w:rsidP="00955A7F">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A chaque pas d'évolution, la tête lit le caractère ambiant et selon l'état dans lequel elle se trouve, le remplace par un autre (éventuellement </w:t>
      </w:r>
      <w:r w:rsidR="00C173AC" w:rsidRPr="00D035E5">
        <w:rPr>
          <w:rFonts w:ascii="Times New Roman" w:hAnsi="Times New Roman" w:cs="Times New Roman"/>
          <w:sz w:val="24"/>
          <w:szCs w:val="24"/>
        </w:rPr>
        <w:t>ne le change pas</w:t>
      </w:r>
      <w:r w:rsidRPr="00D035E5">
        <w:rPr>
          <w:rFonts w:ascii="Times New Roman" w:hAnsi="Times New Roman" w:cs="Times New Roman"/>
          <w:sz w:val="24"/>
          <w:szCs w:val="24"/>
        </w:rPr>
        <w:t xml:space="preserve">), bascule éventuellement dans un autre état </w:t>
      </w:r>
      <w:r w:rsidR="00164750" w:rsidRPr="00D035E5">
        <w:rPr>
          <w:rFonts w:ascii="Times New Roman" w:hAnsi="Times New Roman" w:cs="Times New Roman"/>
          <w:sz w:val="24"/>
          <w:szCs w:val="24"/>
        </w:rPr>
        <w:t>et se déplace obligatoirement (</w:t>
      </w:r>
      <w:r w:rsidRPr="00D035E5">
        <w:rPr>
          <w:rFonts w:ascii="Times New Roman" w:hAnsi="Times New Roman" w:cs="Times New Roman"/>
          <w:sz w:val="24"/>
          <w:szCs w:val="24"/>
        </w:rPr>
        <w:t>c'est essentiel pour la garantie d'universalité calculatoire)</w:t>
      </w:r>
      <w:r w:rsidR="00164750" w:rsidRPr="00D035E5">
        <w:rPr>
          <w:rFonts w:ascii="Times New Roman" w:hAnsi="Times New Roman" w:cs="Times New Roman"/>
          <w:sz w:val="24"/>
          <w:szCs w:val="24"/>
        </w:rPr>
        <w:t xml:space="preserve"> d’une case vers la gauche</w:t>
      </w:r>
      <w:r w:rsidR="00F20C8B" w:rsidRPr="00D035E5">
        <w:rPr>
          <w:rFonts w:ascii="Times New Roman" w:hAnsi="Times New Roman" w:cs="Times New Roman"/>
          <w:sz w:val="24"/>
          <w:szCs w:val="24"/>
        </w:rPr>
        <w:t xml:space="preserve"> (d=0)</w:t>
      </w:r>
      <w:r w:rsidR="00164750" w:rsidRPr="00D035E5">
        <w:rPr>
          <w:rFonts w:ascii="Times New Roman" w:hAnsi="Times New Roman" w:cs="Times New Roman"/>
          <w:sz w:val="24"/>
          <w:szCs w:val="24"/>
        </w:rPr>
        <w:t xml:space="preserve"> ou vers la droite</w:t>
      </w:r>
      <w:r w:rsidR="00F20C8B" w:rsidRPr="00D035E5">
        <w:rPr>
          <w:rFonts w:ascii="Times New Roman" w:hAnsi="Times New Roman" w:cs="Times New Roman"/>
          <w:sz w:val="24"/>
          <w:szCs w:val="24"/>
        </w:rPr>
        <w:t xml:space="preserve"> (d=1)</w:t>
      </w:r>
      <w:r w:rsidRPr="00D035E5">
        <w:rPr>
          <w:rFonts w:ascii="Times New Roman" w:hAnsi="Times New Roman" w:cs="Times New Roman"/>
          <w:sz w:val="24"/>
          <w:szCs w:val="24"/>
        </w:rPr>
        <w:t xml:space="preserve">.  </w:t>
      </w:r>
      <w:r w:rsidR="00955A7F" w:rsidRPr="00D035E5">
        <w:rPr>
          <w:rFonts w:ascii="Times New Roman" w:hAnsi="Times New Roman" w:cs="Times New Roman"/>
          <w:sz w:val="24"/>
          <w:szCs w:val="24"/>
        </w:rPr>
        <w:t>A chaque pas</w:t>
      </w:r>
      <w:r w:rsidR="00F20C8B" w:rsidRPr="00D035E5">
        <w:rPr>
          <w:rFonts w:ascii="Times New Roman" w:hAnsi="Times New Roman" w:cs="Times New Roman"/>
          <w:sz w:val="24"/>
          <w:szCs w:val="24"/>
        </w:rPr>
        <w:t>,</w:t>
      </w:r>
      <w:r w:rsidR="00955A7F" w:rsidRPr="00D035E5">
        <w:rPr>
          <w:rFonts w:ascii="Times New Roman" w:hAnsi="Times New Roman" w:cs="Times New Roman"/>
          <w:sz w:val="24"/>
          <w:szCs w:val="24"/>
        </w:rPr>
        <w:t xml:space="preserve"> elle prend sa décision en se référant à une table </w:t>
      </w:r>
      <w:r w:rsidR="00F20C8B" w:rsidRPr="00D035E5">
        <w:rPr>
          <w:rFonts w:ascii="Times New Roman" w:hAnsi="Times New Roman" w:cs="Times New Roman"/>
          <w:sz w:val="24"/>
          <w:szCs w:val="24"/>
        </w:rPr>
        <w:t xml:space="preserve">comportant 2s instructions </w:t>
      </w:r>
      <w:r w:rsidR="00955A7F" w:rsidRPr="00D035E5">
        <w:rPr>
          <w:rFonts w:ascii="Times New Roman" w:hAnsi="Times New Roman" w:cs="Times New Roman"/>
          <w:sz w:val="24"/>
          <w:szCs w:val="24"/>
        </w:rPr>
        <w:t>revêt</w:t>
      </w:r>
      <w:r w:rsidR="00F20C8B" w:rsidRPr="00D035E5">
        <w:rPr>
          <w:rFonts w:ascii="Times New Roman" w:hAnsi="Times New Roman" w:cs="Times New Roman"/>
          <w:sz w:val="24"/>
          <w:szCs w:val="24"/>
        </w:rPr>
        <w:t>ant</w:t>
      </w:r>
      <w:r w:rsidR="00955A7F" w:rsidRPr="00D035E5">
        <w:rPr>
          <w:rFonts w:ascii="Times New Roman" w:hAnsi="Times New Roman" w:cs="Times New Roman"/>
          <w:sz w:val="24"/>
          <w:szCs w:val="24"/>
        </w:rPr>
        <w:t xml:space="preserve"> la forme canonique suivante : </w:t>
      </w:r>
    </w:p>
    <w:p w:rsidR="00955A7F" w:rsidRPr="00D035E5" w:rsidRDefault="003601E7" w:rsidP="00955A7F">
      <w:pPr>
        <w:ind w:firstLine="708"/>
        <w:jc w:val="both"/>
        <w:rPr>
          <w:rFonts w:ascii="Times New Roman" w:hAnsi="Times New Roman" w:cs="Times New Roman"/>
          <w:sz w:val="24"/>
          <w:szCs w:val="24"/>
        </w:rPr>
      </w:pPr>
      <w:r w:rsidRPr="00D035E5">
        <w:rPr>
          <w:rStyle w:val="MathematicaFormatStandardForm"/>
          <w:rFonts w:ascii="Times New Roman" w:hAnsi="Times New Roman" w:cs="Times New Roman"/>
          <w:b/>
          <w:sz w:val="24"/>
          <w:szCs w:val="24"/>
        </w:rPr>
        <w:tab/>
      </w:r>
    </w:p>
    <w:p w:rsidR="00955A7F" w:rsidRPr="00D035E5" w:rsidRDefault="00F20C8B" w:rsidP="00955A7F">
      <w:pPr>
        <w:jc w:val="center"/>
        <w:rPr>
          <w:rFonts w:ascii="Times New Roman" w:hAnsi="Times New Roman" w:cs="Times New Roman"/>
          <w:b/>
          <w:sz w:val="24"/>
          <w:szCs w:val="24"/>
        </w:rPr>
      </w:pPr>
      <w:r w:rsidRPr="00D035E5">
        <w:rPr>
          <w:rFonts w:ascii="Times New Roman" w:hAnsi="Times New Roman" w:cs="Times New Roman"/>
          <w:b/>
          <w:sz w:val="24"/>
          <w:szCs w:val="24"/>
        </w:rPr>
        <w:t>(ancien</w:t>
      </w:r>
      <w:r w:rsidR="00955A7F" w:rsidRPr="00D035E5">
        <w:rPr>
          <w:rFonts w:ascii="Times New Roman" w:hAnsi="Times New Roman" w:cs="Times New Roman"/>
          <w:b/>
          <w:sz w:val="24"/>
          <w:szCs w:val="24"/>
        </w:rPr>
        <w:t xml:space="preserve"> état, caractère lu) </w:t>
      </w:r>
      <w:r w:rsidR="00955A7F" w:rsidRPr="00D035E5">
        <w:rPr>
          <w:rFonts w:ascii="Times New Roman" w:hAnsi="Times New Roman" w:cs="Times New Roman"/>
          <w:b/>
          <w:sz w:val="24"/>
          <w:szCs w:val="24"/>
        </w:rPr>
        <w:sym w:font="Mathematica1" w:char="F0AE"/>
      </w:r>
      <w:r w:rsidR="00955A7F" w:rsidRPr="00D035E5">
        <w:rPr>
          <w:rFonts w:ascii="Times New Roman" w:hAnsi="Times New Roman" w:cs="Times New Roman"/>
          <w:b/>
          <w:sz w:val="24"/>
          <w:szCs w:val="24"/>
        </w:rPr>
        <w:t xml:space="preserve"> (nouvel état, caractère écrit, déplacement de la tête)</w:t>
      </w:r>
    </w:p>
    <w:p w:rsidR="008F3AC1" w:rsidRPr="00D035E5" w:rsidRDefault="008F3AC1"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r>
      <w:r w:rsidR="00955A7F" w:rsidRPr="00D035E5">
        <w:rPr>
          <w:rFonts w:ascii="Times New Roman" w:hAnsi="Times New Roman" w:cs="Times New Roman"/>
          <w:sz w:val="24"/>
          <w:szCs w:val="24"/>
        </w:rPr>
        <w:t>On généralise aisément l’exemple précédent à un nombre quelconque d’états</w:t>
      </w:r>
      <w:r w:rsidR="006A5CAF" w:rsidRPr="00D035E5">
        <w:rPr>
          <w:rFonts w:ascii="Times New Roman" w:hAnsi="Times New Roman" w:cs="Times New Roman"/>
          <w:sz w:val="24"/>
          <w:szCs w:val="24"/>
        </w:rPr>
        <w:t> :</w:t>
      </w:r>
      <w:r w:rsidRPr="00D035E5">
        <w:rPr>
          <w:rFonts w:ascii="Times New Roman" w:hAnsi="Times New Roman" w:cs="Times New Roman"/>
          <w:sz w:val="24"/>
          <w:szCs w:val="24"/>
        </w:rPr>
        <w:t xml:space="preserve"> les </w:t>
      </w:r>
      <w:r w:rsidR="00F20C8B" w:rsidRPr="00D035E5">
        <w:rPr>
          <w:rFonts w:ascii="Times New Roman" w:hAnsi="Times New Roman" w:cs="Times New Roman"/>
          <w:sz w:val="24"/>
          <w:szCs w:val="24"/>
        </w:rPr>
        <w:t xml:space="preserve">2s </w:t>
      </w:r>
      <w:r w:rsidRPr="00D035E5">
        <w:rPr>
          <w:rFonts w:ascii="Times New Roman" w:hAnsi="Times New Roman" w:cs="Times New Roman"/>
          <w:sz w:val="24"/>
          <w:szCs w:val="24"/>
        </w:rPr>
        <w:t>instructions de la MT</w:t>
      </w:r>
      <w:r w:rsidR="006A5CAF" w:rsidRPr="00D035E5">
        <w:rPr>
          <w:rFonts w:ascii="Times New Roman" w:hAnsi="Times New Roman" w:cs="Times New Roman"/>
          <w:sz w:val="24"/>
          <w:szCs w:val="24"/>
        </w:rPr>
        <w:t>S</w:t>
      </w:r>
      <w:r w:rsidRPr="00D035E5">
        <w:rPr>
          <w:rFonts w:ascii="Times New Roman" w:hAnsi="Times New Roman" w:cs="Times New Roman"/>
          <w:sz w:val="24"/>
          <w:szCs w:val="24"/>
        </w:rPr>
        <w:t xml:space="preserve"> sont énumérées dans un ordre immuable, à savoir, les caractères, 0 et 1, d'abord, les états, 0, 1, …, s-1,  ensuite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ED3F19" w:rsidRPr="00D035E5" w:rsidRDefault="00ED3F19" w:rsidP="00ED3F19">
      <w:pPr>
        <w:jc w:val="both"/>
        <w:rPr>
          <w:rFonts w:ascii="Times New Roman" w:hAnsi="Times New Roman" w:cs="Times New Roman"/>
          <w:sz w:val="24"/>
          <w:szCs w:val="24"/>
        </w:rPr>
      </w:pPr>
      <w:r w:rsidRPr="00D035E5">
        <w:rPr>
          <w:rFonts w:ascii="Times New Roman" w:hAnsi="Times New Roman" w:cs="Times New Roman"/>
          <w:sz w:val="24"/>
          <w:szCs w:val="24"/>
        </w:rPr>
        <w:t xml:space="preserve">Remarque.  Le langage Mathematica implémente les machines de Turing en suivant des conventions malheureuses où les états sont numérotés de 1 à s (au lieu de 0 à s-1) et les déplacements de la tête par -1 et +1 (au lieu de 0 et 1).  Il est évidemment possible de rectifier </w:t>
      </w:r>
      <w:r w:rsidRPr="00D035E5">
        <w:rPr>
          <w:rFonts w:ascii="Times New Roman" w:hAnsi="Times New Roman" w:cs="Times New Roman"/>
          <w:sz w:val="24"/>
          <w:szCs w:val="24"/>
        </w:rPr>
        <w:lastRenderedPageBreak/>
        <w:t>ces anomalies et c'est ce que nous avons fait ci-dessus</w:t>
      </w:r>
      <w:r w:rsidR="006A5CAF" w:rsidRPr="00D035E5">
        <w:rPr>
          <w:rFonts w:ascii="Times New Roman" w:hAnsi="Times New Roman" w:cs="Times New Roman"/>
          <w:sz w:val="24"/>
          <w:szCs w:val="24"/>
        </w:rPr>
        <w:t xml:space="preserve"> mais la programmation en Mathematica doit se faire en accord avec les conventions de Wolfram dans son ouvrage, NKS</w:t>
      </w:r>
      <w:r w:rsidRPr="00D035E5">
        <w:rPr>
          <w:rFonts w:ascii="Times New Roman" w:hAnsi="Times New Roman" w:cs="Times New Roman"/>
          <w:sz w:val="24"/>
          <w:szCs w:val="24"/>
        </w:rPr>
        <w:t>.</w:t>
      </w:r>
    </w:p>
    <w:p w:rsidR="00503ED6" w:rsidRPr="00D035E5" w:rsidRDefault="00503ED6" w:rsidP="008F3AC1">
      <w:pPr>
        <w:jc w:val="both"/>
        <w:rPr>
          <w:rFonts w:ascii="Times New Roman" w:hAnsi="Times New Roman" w:cs="Times New Roman"/>
          <w:sz w:val="24"/>
          <w:szCs w:val="24"/>
        </w:rPr>
      </w:pPr>
      <w:r w:rsidRPr="00D035E5">
        <w:rPr>
          <w:rFonts w:ascii="Times New Roman" w:hAnsi="Times New Roman" w:cs="Times New Roman"/>
          <w:sz w:val="24"/>
          <w:szCs w:val="24"/>
        </w:rPr>
        <w:tab/>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r>
      <w:r w:rsidRPr="00D035E5">
        <w:rPr>
          <w:rFonts w:ascii="Times New Roman" w:hAnsi="Times New Roman" w:cs="Times New Roman"/>
          <w:sz w:val="24"/>
          <w:szCs w:val="24"/>
        </w:rPr>
        <w:tab/>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On peut à présent définir le protocole qui renumérote les suites en fonction de l'aptitude des MT</w:t>
      </w:r>
      <w:r w:rsidR="0098352A" w:rsidRPr="00D035E5">
        <w:rPr>
          <w:rFonts w:ascii="Times New Roman" w:hAnsi="Times New Roman" w:cs="Times New Roman"/>
          <w:sz w:val="24"/>
          <w:szCs w:val="24"/>
        </w:rPr>
        <w:t>S</w:t>
      </w:r>
      <w:r w:rsidRPr="00D035E5">
        <w:rPr>
          <w:rFonts w:ascii="Times New Roman" w:hAnsi="Times New Roman" w:cs="Times New Roman"/>
          <w:sz w:val="24"/>
          <w:szCs w:val="24"/>
        </w:rPr>
        <w:t xml:space="preserve"> binaires à les produire.  Ne pouvant imprimer la suite vide, par définition, celle-ci recevra conventionnellement le n° 1 conformément à la convention initialement adoptée pour </w:t>
      </w:r>
      <w:r w:rsidRPr="00D035E5">
        <w:rPr>
          <w:rFonts w:ascii="Times New Roman" w:hAnsi="Times New Roman" w:cs="Times New Roman"/>
          <w:sz w:val="24"/>
          <w:szCs w:val="24"/>
        </w:rPr>
        <w:t>.</w:t>
      </w:r>
      <w:r w:rsidR="006A5CAF" w:rsidRPr="00D035E5">
        <w:rPr>
          <w:rFonts w:ascii="Times New Roman" w:hAnsi="Times New Roman" w:cs="Times New Roman"/>
          <w:sz w:val="24"/>
          <w:szCs w:val="24"/>
        </w:rPr>
        <w:t xml:space="preserve">  Ce détail est sans importance pour la suite.</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noProof/>
          <w:sz w:val="24"/>
          <w:szCs w:val="24"/>
          <w:lang w:eastAsia="fr-BE"/>
        </w:rPr>
        <w:drawing>
          <wp:anchor distT="0" distB="0" distL="114300" distR="114300" simplePos="0" relativeHeight="251661312" behindDoc="1" locked="0" layoutInCell="1" allowOverlap="1">
            <wp:simplePos x="0" y="0"/>
            <wp:positionH relativeFrom="column">
              <wp:posOffset>5080</wp:posOffset>
            </wp:positionH>
            <wp:positionV relativeFrom="paragraph">
              <wp:posOffset>3175</wp:posOffset>
            </wp:positionV>
            <wp:extent cx="1299845" cy="1380490"/>
            <wp:effectExtent l="0" t="0" r="0" b="0"/>
            <wp:wrapTight wrapText="bothSides">
              <wp:wrapPolygon edited="0">
                <wp:start x="0" y="0"/>
                <wp:lineTo x="0" y="21163"/>
                <wp:lineTo x="21210" y="21163"/>
                <wp:lineTo x="2121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45" cy="1380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On considère l'évolution des 4096 MT à deux états (numérotées de 0 à 4095), prises dans l'ordre défini ci-dessus, et on note la suite imprimée par la première machine qui s'arrête.  C'est la MT 64 (les MT 0 à 63 bouclent indéfiniment) : elle imprime, en une étape, la suite 0, à laquelle on attribue le numéro 2.  Sa conjuguée, 1, porte donc le n° 3.  La MT suivante qui s'arrête en imprimant autre chose que 0 et 1, déjà comptabilisés, est la MT  261; elle imprime, en 3 étapes, 00 à laquelle on attribue le n° 4.  Sa conjuguée, 11, porte donc le n° 5.  On poursuit l'investigation et on trouve que la MT 299 s'arrête en imprimant, en 5 étapes, la nouvelle suite, 01; on lui attribue le n° 6 donc le n°7 à sa conjuguée 10.  Ensuite, c'est la MT 423 qui imprime 111, en 7 étapes : celle-ci portera le n° 8 d'où 000 portera le n°9.  Enfin, la MT 2867 imprime 101, également en 7 étapes, qui reçoit le n° 10 tandis que 010 reçoit le n° 11.  Aucune autre MT à deux états n'imprimant de nouvelles suites, il convient de passer aux MT à trois états.</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noProof/>
          <w:sz w:val="24"/>
          <w:szCs w:val="24"/>
          <w:lang w:eastAsia="fr-BE"/>
        </w:rPr>
        <w:drawing>
          <wp:anchor distT="0" distB="0" distL="114300" distR="114300" simplePos="0" relativeHeight="251660288" behindDoc="1" locked="0" layoutInCell="1" allowOverlap="1">
            <wp:simplePos x="0" y="0"/>
            <wp:positionH relativeFrom="column">
              <wp:posOffset>3810</wp:posOffset>
            </wp:positionH>
            <wp:positionV relativeFrom="paragraph">
              <wp:posOffset>0</wp:posOffset>
            </wp:positionV>
            <wp:extent cx="1060450" cy="2724150"/>
            <wp:effectExtent l="0" t="0" r="6350" b="0"/>
            <wp:wrapTight wrapText="bothSides">
              <wp:wrapPolygon edited="0">
                <wp:start x="0" y="0"/>
                <wp:lineTo x="0" y="21449"/>
                <wp:lineTo x="21341" y="21449"/>
                <wp:lineTo x="2134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045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Il faut attendre la MT 84211 (rappelons que la numérotation des MT à 3 états recommence à partir de 0 jusque 2985983) pour voir s'imprimer une nouvelle suite, à savoir, 001, qui porte le n° 12.  Son inverse, 100, porte le n° 13, sa conjuguée, 110, le n° 14 et l'inverse de sa conjuguée, 011, le n° 15.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Rien n'empêche, à ce stade de poursuivre la prospection et le fait est que les machines à 3 états permettent de définir, de nouvelles suites dans un ordre parfaitement défini, jusqu'au n° 51.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 xml:space="preserve">  1 {}</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color w:val="FF0000"/>
          <w:sz w:val="24"/>
          <w:szCs w:val="24"/>
        </w:rPr>
        <w:t xml:space="preserve">  </w:t>
      </w:r>
      <w:r w:rsidRPr="00D035E5">
        <w:rPr>
          <w:rFonts w:ascii="Times New Roman" w:hAnsi="Times New Roman" w:cs="Times New Roman"/>
          <w:sz w:val="24"/>
          <w:szCs w:val="24"/>
        </w:rPr>
        <w:t>2 {0}                      3 {1}                      4 {0,0}                   5 {1,1}                    6 {0,1}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 xml:space="preserve">  7 {1,0}                   8 {1,1,1}                9 {0,0,0}              10 {1,0,1}               11 {0,1,0}</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12 {0,0,1}              13 {1,0,0}              14 {1,1,0}              15 {0,1,1}               16 {1,1,1,1}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17 {0,0,0,0}           18 {0,1,1,1}           19 {1,1,1,0}           20 {1,0,0,0}            21 {0,0,0,1}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22 {1,0,1,0}           23 {0,1,0,1}           24 {1,1,0,0}           25 {0,0,1,1}            26 {1,1,0,1}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lastRenderedPageBreak/>
        <w:t>27 {1,0,1,1}           28 {0,0,1,0}           29 {0,1,0,0}           30 {1,1,1,1,1}         31 {0,0,0,0,0}</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32 {1,0,1,0,1}        33 {0,1,0,1,0}        34 {1,1,1,1,1,1}     35 {0,0,0,0,0,0}      36 {1,0,0,1}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37 {0,1,1,0}           38 {1,1,1,1,0}        39 {0,1,1,1,1}        40 {0,0,0,0,1}         41 {1,0,0,0,0}</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42 {1,0,1,1,1,1}     43 {1,1,1,1,0,1}     44 {0,1,0,0,0,0}     45 {0,0,0,0,1,0}      46 {1,1,0,0,1}</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47 {1,0,0,1,1}        48 {0,0,1,1,0}        49 {0,1,1,0,0}        50 {1,0,0,0,1}         51 {0,1,1,1,0}</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Les calculs que cet inventaire suppose sont relativement simples et fastidieux à programmer.  Quant à l'exécution du programme, elle est de plus en plus catastrophiquement  lente à mesure que le nombre d'états augmente.  Sur un ordinateur domestique, le cas s=2 se règle facilement en quelques secondes et le cas s=3 en quelques minutes.  Mais dès que l'on aborde le cas s=4, l'espace mémoire requis explose littéralement rendant le calcul horriblement long.  Le cas s=5 est actuellement hors de portée des ordinateurs les plus puissants et cela n'est pas sans rapport avec la question toujours ouverte, à ce jour, de la réponse au problème du castor affairé pour les MT à cinq états.</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 xml:space="preserve">Contentons-nous de regarder l'énoncé des 50 premières suites (en ignorant la suite vide).  On constate que les suites de longueurs 1, 2 et 3 bits ne sont ni compressées ni dilatées : elles exigent toujours 1, 2 et 3 bits respectivement.   Les choses changent à partir des (16) suites de longueur 4 : 14 d'entre elles exigent encore 4 bits sauf 1001 et 0110 qui en exigent 5.  Cette dilatation de 1 bit est compensée par la compression de 1 bit de deux suites de longueurs 5 (11111 et 00000).  Sans surprise, ce sont deux suites hautement régulières qui ont été compressées.  Ce phénomène va à s'accentuant à mesure qu'on considère des suites de plus en plus longues.  </w:t>
      </w:r>
    </w:p>
    <w:p w:rsidR="00503ED6" w:rsidRPr="00D035E5" w:rsidRDefault="00503ED6" w:rsidP="00503ED6">
      <w:pPr>
        <w:autoSpaceDE w:val="0"/>
        <w:autoSpaceDN w:val="0"/>
        <w:adjustRightInd w:val="0"/>
        <w:rPr>
          <w:rFonts w:ascii="Times New Roman" w:hAnsi="Times New Roman" w:cs="Times New Roman"/>
          <w:sz w:val="24"/>
          <w:szCs w:val="24"/>
        </w:rPr>
      </w:pPr>
      <w:r w:rsidRPr="00D035E5">
        <w:rPr>
          <w:rFonts w:ascii="Times New Roman" w:hAnsi="Times New Roman" w:cs="Times New Roman"/>
          <w:sz w:val="24"/>
          <w:szCs w:val="24"/>
        </w:rPr>
        <w:t xml:space="preserve"> </w:t>
      </w:r>
    </w:p>
    <w:p w:rsidR="00503ED6" w:rsidRPr="00D035E5" w:rsidRDefault="00503ED6" w:rsidP="00503ED6">
      <w:pPr>
        <w:jc w:val="both"/>
        <w:rPr>
          <w:rFonts w:ascii="Times New Roman" w:hAnsi="Times New Roman" w:cs="Times New Roman"/>
          <w:sz w:val="24"/>
          <w:szCs w:val="24"/>
        </w:rPr>
      </w:pPr>
    </w:p>
    <w:p w:rsidR="00503ED6" w:rsidRPr="00D035E5" w:rsidRDefault="00503ED6" w:rsidP="00503ED6">
      <w:pPr>
        <w:jc w:val="both"/>
        <w:rPr>
          <w:rFonts w:ascii="Times New Roman" w:hAnsi="Times New Roman" w:cs="Times New Roman"/>
          <w:sz w:val="24"/>
          <w:szCs w:val="24"/>
        </w:rPr>
      </w:pPr>
      <w:r w:rsidRPr="00D035E5">
        <w:rPr>
          <w:rFonts w:ascii="Times New Roman" w:hAnsi="Times New Roman" w:cs="Times New Roman"/>
          <w:sz w:val="24"/>
          <w:szCs w:val="24"/>
        </w:rPr>
        <w:tab/>
        <w:t>Cette renumérotation des suites est la plus compacte dont on puisse rêver : le nombre (diminué d'une unité car pour rappel le premier chiffre d'un entier binaire n'est pas significatif) des chiffres binaires de l'entier qui numérote une suite quelconque représente sa complexité au sens de Turing-Chaitin-Kolmogorov (TCK) et il n'y a pas moyen de faire mieux.</w:t>
      </w:r>
    </w:p>
    <w:p w:rsidR="00BC3EDC" w:rsidRPr="00D035E5" w:rsidRDefault="00BC3EDC">
      <w:pPr>
        <w:rPr>
          <w:rFonts w:ascii="Times New Roman" w:hAnsi="Times New Roman" w:cs="Times New Roman"/>
          <w:sz w:val="24"/>
          <w:szCs w:val="24"/>
        </w:rPr>
      </w:pPr>
    </w:p>
    <w:p w:rsidR="00665626" w:rsidRPr="00D035E5" w:rsidRDefault="00665626">
      <w:pPr>
        <w:rPr>
          <w:rFonts w:ascii="Times New Roman" w:hAnsi="Times New Roman" w:cs="Times New Roman"/>
          <w:sz w:val="24"/>
          <w:szCs w:val="24"/>
        </w:rPr>
      </w:pPr>
    </w:p>
    <w:p w:rsidR="00665626" w:rsidRPr="00D035E5" w:rsidRDefault="00665626">
      <w:pPr>
        <w:rPr>
          <w:rFonts w:ascii="Times New Roman" w:hAnsi="Times New Roman" w:cs="Times New Roman"/>
          <w:b/>
          <w:sz w:val="24"/>
          <w:szCs w:val="24"/>
        </w:rPr>
      </w:pPr>
      <w:r w:rsidRPr="00D035E5">
        <w:rPr>
          <w:rFonts w:ascii="Times New Roman" w:hAnsi="Times New Roman" w:cs="Times New Roman"/>
          <w:b/>
          <w:sz w:val="24"/>
          <w:szCs w:val="24"/>
        </w:rPr>
        <w:t>Profondeur logique d’une suite binaire.</w:t>
      </w:r>
    </w:p>
    <w:p w:rsidR="00665626" w:rsidRPr="00D035E5" w:rsidRDefault="00665626">
      <w:pPr>
        <w:rPr>
          <w:rFonts w:ascii="Times New Roman" w:hAnsi="Times New Roman" w:cs="Times New Roman"/>
          <w:sz w:val="24"/>
          <w:szCs w:val="24"/>
        </w:rPr>
      </w:pPr>
    </w:p>
    <w:p w:rsidR="00450D44" w:rsidRPr="00D035E5" w:rsidRDefault="00665626" w:rsidP="002A73EF">
      <w:pPr>
        <w:ind w:firstLine="708"/>
        <w:jc w:val="both"/>
        <w:rPr>
          <w:rFonts w:ascii="Times New Roman" w:hAnsi="Times New Roman" w:cs="Times New Roman"/>
          <w:sz w:val="24"/>
          <w:szCs w:val="24"/>
        </w:rPr>
      </w:pPr>
      <w:r w:rsidRPr="00D035E5">
        <w:rPr>
          <w:rFonts w:ascii="Times New Roman" w:hAnsi="Times New Roman" w:cs="Times New Roman"/>
          <w:sz w:val="24"/>
          <w:szCs w:val="24"/>
        </w:rPr>
        <w:t>Dans l’</w:t>
      </w:r>
      <w:r w:rsidR="002A73EF" w:rsidRPr="00D035E5">
        <w:rPr>
          <w:rFonts w:ascii="Times New Roman" w:hAnsi="Times New Roman" w:cs="Times New Roman"/>
          <w:sz w:val="24"/>
          <w:szCs w:val="24"/>
        </w:rPr>
        <w:t>exposé qui précède, seul</w:t>
      </w:r>
      <w:r w:rsidRPr="00D035E5">
        <w:rPr>
          <w:rFonts w:ascii="Times New Roman" w:hAnsi="Times New Roman" w:cs="Times New Roman"/>
          <w:sz w:val="24"/>
          <w:szCs w:val="24"/>
        </w:rPr>
        <w:t xml:space="preserve"> le numéro d’ordre de la MTS - informellement sa </w:t>
      </w:r>
      <w:r w:rsidR="002A73EF" w:rsidRPr="00D035E5">
        <w:rPr>
          <w:rFonts w:ascii="Times New Roman" w:hAnsi="Times New Roman" w:cs="Times New Roman"/>
          <w:sz w:val="24"/>
          <w:szCs w:val="24"/>
        </w:rPr>
        <w:t xml:space="preserve">"longueur de code" </w:t>
      </w:r>
      <w:r w:rsidRPr="00D035E5">
        <w:rPr>
          <w:rFonts w:ascii="Times New Roman" w:hAnsi="Times New Roman" w:cs="Times New Roman"/>
          <w:sz w:val="24"/>
          <w:szCs w:val="24"/>
        </w:rPr>
        <w:t>-  compte pour définir la complexité d’une suite</w:t>
      </w:r>
      <w:r w:rsidR="002A73EF" w:rsidRPr="00D035E5">
        <w:rPr>
          <w:rFonts w:ascii="Times New Roman" w:hAnsi="Times New Roman" w:cs="Times New Roman"/>
          <w:sz w:val="24"/>
          <w:szCs w:val="24"/>
        </w:rPr>
        <w:t xml:space="preserve"> : le nombre de pas d'exécution de cette MTS - informellement son "temps de calcul" - n'a pas d'importance.   Certains auteurs définissent la profondeur logique</w:t>
      </w:r>
      <w:r w:rsidR="00875821" w:rsidRPr="00D035E5">
        <w:rPr>
          <w:rFonts w:ascii="Times New Roman" w:hAnsi="Times New Roman" w:cs="Times New Roman"/>
          <w:sz w:val="24"/>
          <w:szCs w:val="24"/>
        </w:rPr>
        <w:t xml:space="preserve">, </w:t>
      </w:r>
      <w:r w:rsidR="00875821" w:rsidRPr="00D035E5">
        <w:rPr>
          <w:rFonts w:ascii="Times New Roman" w:hAnsi="Times New Roman" w:cs="Times New Roman"/>
          <w:i/>
          <w:sz w:val="24"/>
          <w:szCs w:val="24"/>
        </w:rPr>
        <w:t>L</w:t>
      </w:r>
      <w:r w:rsidR="00875821" w:rsidRPr="00D035E5">
        <w:rPr>
          <w:rFonts w:ascii="Times New Roman" w:hAnsi="Times New Roman" w:cs="Times New Roman"/>
          <w:sz w:val="24"/>
          <w:szCs w:val="24"/>
        </w:rPr>
        <w:t>,</w:t>
      </w:r>
      <w:r w:rsidR="002A73EF" w:rsidRPr="00D035E5">
        <w:rPr>
          <w:rFonts w:ascii="Times New Roman" w:hAnsi="Times New Roman" w:cs="Times New Roman"/>
          <w:sz w:val="24"/>
          <w:szCs w:val="24"/>
        </w:rPr>
        <w:t xml:space="preserve"> d'une suite, de  longueur </w:t>
      </w:r>
      <w:r w:rsidR="002A73EF" w:rsidRPr="00D035E5">
        <w:rPr>
          <w:rFonts w:ascii="Times New Roman" w:hAnsi="Times New Roman" w:cs="Times New Roman"/>
          <w:i/>
          <w:sz w:val="24"/>
          <w:szCs w:val="24"/>
        </w:rPr>
        <w:t>N</w:t>
      </w:r>
      <w:r w:rsidR="002A73EF" w:rsidRPr="00D035E5">
        <w:rPr>
          <w:rFonts w:ascii="Times New Roman" w:hAnsi="Times New Roman" w:cs="Times New Roman"/>
          <w:sz w:val="24"/>
          <w:szCs w:val="24"/>
        </w:rPr>
        <w:t xml:space="preserve">, comme étant égale au nombre, </w:t>
      </w:r>
      <w:r w:rsidR="00875821" w:rsidRPr="00D035E5">
        <w:rPr>
          <w:rFonts w:ascii="Times New Roman" w:hAnsi="Times New Roman" w:cs="Times New Roman"/>
          <w:i/>
          <w:sz w:val="24"/>
          <w:szCs w:val="24"/>
        </w:rPr>
        <w:t>p</w:t>
      </w:r>
      <w:r w:rsidR="002A73EF" w:rsidRPr="00D035E5">
        <w:rPr>
          <w:rFonts w:ascii="Times New Roman" w:hAnsi="Times New Roman" w:cs="Times New Roman"/>
          <w:sz w:val="24"/>
          <w:szCs w:val="24"/>
        </w:rPr>
        <w:t xml:space="preserve">, de pas d'exécutions de la MTS minimale, plus précisément </w:t>
      </w:r>
      <w:r w:rsidR="002A73EF" w:rsidRPr="00D035E5">
        <w:rPr>
          <w:rFonts w:ascii="Times New Roman" w:hAnsi="Times New Roman" w:cs="Times New Roman"/>
          <w:i/>
          <w:sz w:val="24"/>
          <w:szCs w:val="24"/>
        </w:rPr>
        <w:t>(</w:t>
      </w:r>
      <w:r w:rsidR="00875821" w:rsidRPr="00D035E5">
        <w:rPr>
          <w:rFonts w:ascii="Times New Roman" w:hAnsi="Times New Roman" w:cs="Times New Roman"/>
          <w:i/>
          <w:sz w:val="24"/>
          <w:szCs w:val="24"/>
        </w:rPr>
        <w:t>p+</w:t>
      </w:r>
      <w:r w:rsidR="002A73EF" w:rsidRPr="00D035E5">
        <w:rPr>
          <w:rFonts w:ascii="Times New Roman" w:hAnsi="Times New Roman" w:cs="Times New Roman"/>
          <w:i/>
          <w:sz w:val="24"/>
          <w:szCs w:val="24"/>
        </w:rPr>
        <w:t>1)/2</w:t>
      </w:r>
      <w:r w:rsidR="002A73EF" w:rsidRPr="00D035E5">
        <w:rPr>
          <w:rFonts w:ascii="Times New Roman" w:hAnsi="Times New Roman" w:cs="Times New Roman"/>
          <w:sz w:val="24"/>
          <w:szCs w:val="24"/>
        </w:rPr>
        <w:t xml:space="preserve"> car </w:t>
      </w:r>
      <w:r w:rsidR="00875821" w:rsidRPr="00D035E5">
        <w:rPr>
          <w:rFonts w:ascii="Times New Roman" w:hAnsi="Times New Roman" w:cs="Times New Roman"/>
          <w:i/>
          <w:sz w:val="24"/>
          <w:szCs w:val="24"/>
        </w:rPr>
        <w:t>p</w:t>
      </w:r>
      <w:r w:rsidR="002A73EF" w:rsidRPr="00D035E5">
        <w:rPr>
          <w:rFonts w:ascii="Times New Roman" w:hAnsi="Times New Roman" w:cs="Times New Roman"/>
          <w:sz w:val="24"/>
          <w:szCs w:val="24"/>
        </w:rPr>
        <w:t xml:space="preserve"> est toujours impair.  </w:t>
      </w: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p>
    <w:p w:rsidR="00450D44" w:rsidRPr="00D035E5" w:rsidRDefault="00450D44" w:rsidP="002A73EF">
      <w:pPr>
        <w:ind w:firstLine="708"/>
        <w:jc w:val="both"/>
        <w:rPr>
          <w:rFonts w:ascii="Times New Roman" w:hAnsi="Times New Roman" w:cs="Times New Roman"/>
          <w:sz w:val="24"/>
          <w:szCs w:val="24"/>
        </w:rPr>
      </w:pPr>
      <w:r w:rsidRPr="00D035E5">
        <w:rPr>
          <w:rFonts w:ascii="Times New Roman" w:hAnsi="Times New Roman" w:cs="Times New Roman"/>
          <w:noProof/>
          <w:sz w:val="24"/>
          <w:szCs w:val="24"/>
          <w:lang w:eastAsia="fr-BE"/>
        </w:rPr>
        <w:lastRenderedPageBreak/>
        <w:drawing>
          <wp:anchor distT="0" distB="0" distL="114300" distR="114300" simplePos="0" relativeHeight="251667456" behindDoc="1" locked="0" layoutInCell="1" allowOverlap="1" wp14:anchorId="79DA5C4E" wp14:editId="491416C5">
            <wp:simplePos x="0" y="0"/>
            <wp:positionH relativeFrom="margin">
              <wp:align>left</wp:align>
            </wp:positionH>
            <wp:positionV relativeFrom="paragraph">
              <wp:posOffset>0</wp:posOffset>
            </wp:positionV>
            <wp:extent cx="1515745" cy="2114550"/>
            <wp:effectExtent l="0" t="0" r="8255" b="0"/>
            <wp:wrapTight wrapText="bothSides">
              <wp:wrapPolygon edited="0">
                <wp:start x="0" y="0"/>
                <wp:lineTo x="0" y="21405"/>
                <wp:lineTo x="21446" y="21405"/>
                <wp:lineTo x="2144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574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821" w:rsidRPr="00D035E5" w:rsidRDefault="00450D44" w:rsidP="00450D44">
      <w:pPr>
        <w:ind w:firstLine="708"/>
        <w:jc w:val="both"/>
        <w:rPr>
          <w:rFonts w:ascii="Times New Roman" w:hAnsi="Times New Roman" w:cs="Times New Roman"/>
          <w:sz w:val="24"/>
          <w:szCs w:val="24"/>
        </w:rPr>
      </w:pPr>
      <w:r w:rsidRPr="00D035E5">
        <w:rPr>
          <w:rFonts w:ascii="Times New Roman" w:hAnsi="Times New Roman" w:cs="Times New Roman"/>
          <w:sz w:val="24"/>
          <w:szCs w:val="24"/>
        </w:rPr>
        <w:t>Une suite de longueur</w:t>
      </w:r>
      <w:r w:rsidR="00875821" w:rsidRPr="00D035E5">
        <w:rPr>
          <w:rFonts w:ascii="Times New Roman" w:hAnsi="Times New Roman" w:cs="Times New Roman"/>
          <w:sz w:val="24"/>
          <w:szCs w:val="24"/>
        </w:rPr>
        <w:t>,</w:t>
      </w:r>
      <w:r w:rsidRPr="00D035E5">
        <w:rPr>
          <w:rFonts w:ascii="Times New Roman" w:hAnsi="Times New Roman" w:cs="Times New Roman"/>
          <w:sz w:val="24"/>
          <w:szCs w:val="24"/>
        </w:rPr>
        <w:t xml:space="preserve"> </w:t>
      </w:r>
      <w:r w:rsidRPr="00D035E5">
        <w:rPr>
          <w:rFonts w:ascii="Times New Roman" w:hAnsi="Times New Roman" w:cs="Times New Roman"/>
          <w:i/>
          <w:sz w:val="24"/>
          <w:szCs w:val="24"/>
        </w:rPr>
        <w:t>N</w:t>
      </w:r>
      <w:r w:rsidR="00875821" w:rsidRPr="00D035E5">
        <w:rPr>
          <w:rFonts w:ascii="Times New Roman" w:hAnsi="Times New Roman" w:cs="Times New Roman"/>
          <w:sz w:val="24"/>
          <w:szCs w:val="24"/>
        </w:rPr>
        <w:t>,</w:t>
      </w:r>
      <w:r w:rsidRPr="00D035E5">
        <w:rPr>
          <w:rFonts w:ascii="Times New Roman" w:hAnsi="Times New Roman" w:cs="Times New Roman"/>
          <w:sz w:val="24"/>
          <w:szCs w:val="24"/>
        </w:rPr>
        <w:t xml:space="preserve"> peut toujours être imprimée en </w:t>
      </w:r>
      <w:r w:rsidRPr="00D035E5">
        <w:rPr>
          <w:rFonts w:ascii="Times New Roman" w:hAnsi="Times New Roman" w:cs="Times New Roman"/>
          <w:i/>
          <w:sz w:val="24"/>
          <w:szCs w:val="24"/>
        </w:rPr>
        <w:t>2N-1</w:t>
      </w:r>
      <w:r w:rsidRPr="00D035E5">
        <w:rPr>
          <w:rFonts w:ascii="Times New Roman" w:hAnsi="Times New Roman" w:cs="Times New Roman"/>
          <w:sz w:val="24"/>
          <w:szCs w:val="24"/>
        </w:rPr>
        <w:t xml:space="preserve"> pas et jamais moins puisqu'il faut au moins que la tête ait eu le temps de faire un aller-retour complet avant de s'arrêter.  </w:t>
      </w:r>
      <w:r w:rsidR="00875821" w:rsidRPr="00D035E5">
        <w:rPr>
          <w:rFonts w:ascii="Times New Roman" w:hAnsi="Times New Roman" w:cs="Times New Roman"/>
          <w:sz w:val="24"/>
          <w:szCs w:val="24"/>
        </w:rPr>
        <w:t xml:space="preserve">Dans ce cas extrême, la MTS s'appelle une imprimante afin de rappeler qu'elle s'est contentée d'écrire la suite sans avoir effectué le moindre calcul.  </w:t>
      </w:r>
      <w:r w:rsidRPr="00D035E5">
        <w:rPr>
          <w:rFonts w:ascii="Times New Roman" w:hAnsi="Times New Roman" w:cs="Times New Roman"/>
          <w:sz w:val="24"/>
          <w:szCs w:val="24"/>
        </w:rPr>
        <w:t>Par exemple la MTS à 3 états n° 1414807 est une imprimante possible de la suite 10 (Il en existe une infin</w:t>
      </w:r>
      <w:r w:rsidR="00875821" w:rsidRPr="00D035E5">
        <w:rPr>
          <w:rFonts w:ascii="Times New Roman" w:hAnsi="Times New Roman" w:cs="Times New Roman"/>
          <w:sz w:val="24"/>
          <w:szCs w:val="24"/>
        </w:rPr>
        <w:t>i</w:t>
      </w:r>
      <w:r w:rsidRPr="00D035E5">
        <w:rPr>
          <w:rFonts w:ascii="Times New Roman" w:hAnsi="Times New Roman" w:cs="Times New Roman"/>
          <w:sz w:val="24"/>
          <w:szCs w:val="24"/>
        </w:rPr>
        <w:t>té tous nombres d'états</w:t>
      </w:r>
      <w:r w:rsidR="00875821" w:rsidRPr="00D035E5">
        <w:rPr>
          <w:rFonts w:ascii="Times New Roman" w:hAnsi="Times New Roman" w:cs="Times New Roman"/>
          <w:sz w:val="24"/>
          <w:szCs w:val="24"/>
        </w:rPr>
        <w:t xml:space="preserve"> confondus</w:t>
      </w:r>
      <w:r w:rsidRPr="00D035E5">
        <w:rPr>
          <w:rFonts w:ascii="Times New Roman" w:hAnsi="Times New Roman" w:cs="Times New Roman"/>
          <w:sz w:val="24"/>
          <w:szCs w:val="24"/>
        </w:rPr>
        <w:t xml:space="preserve">).  </w:t>
      </w:r>
    </w:p>
    <w:p w:rsidR="00875821" w:rsidRPr="00D035E5" w:rsidRDefault="00875821" w:rsidP="00450D44">
      <w:pPr>
        <w:ind w:firstLine="708"/>
        <w:jc w:val="both"/>
        <w:rPr>
          <w:rFonts w:ascii="Times New Roman" w:hAnsi="Times New Roman" w:cs="Times New Roman"/>
          <w:sz w:val="24"/>
          <w:szCs w:val="24"/>
        </w:rPr>
      </w:pPr>
    </w:p>
    <w:p w:rsidR="00450D44" w:rsidRPr="00D035E5" w:rsidRDefault="00450D44" w:rsidP="00450D44">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En </w:t>
      </w:r>
      <w:r w:rsidR="00875821" w:rsidRPr="00D035E5">
        <w:rPr>
          <w:rFonts w:ascii="Times New Roman" w:hAnsi="Times New Roman" w:cs="Times New Roman"/>
          <w:sz w:val="24"/>
          <w:szCs w:val="24"/>
        </w:rPr>
        <w:t>résumé</w:t>
      </w:r>
      <w:r w:rsidRPr="00D035E5">
        <w:rPr>
          <w:rFonts w:ascii="Times New Roman" w:hAnsi="Times New Roman" w:cs="Times New Roman"/>
          <w:sz w:val="24"/>
          <w:szCs w:val="24"/>
        </w:rPr>
        <w:t xml:space="preserve">, a toujours, </w:t>
      </w:r>
      <m:oMath>
        <m:r>
          <w:rPr>
            <w:rFonts w:ascii="Cambria Math" w:hAnsi="Cambria Math" w:cs="Times New Roman"/>
            <w:sz w:val="24"/>
            <w:szCs w:val="24"/>
          </w:rPr>
          <m:t>L≥N</m:t>
        </m:r>
      </m:oMath>
      <w:r w:rsidRPr="00D035E5">
        <w:rPr>
          <w:rFonts w:ascii="Times New Roman" w:hAnsi="Times New Roman" w:cs="Times New Roman"/>
          <w:sz w:val="24"/>
          <w:szCs w:val="24"/>
        </w:rPr>
        <w:t xml:space="preserve">, l'égalité prévalant lorsque la MTS est une simple imprimante, dont la tête exécute </w:t>
      </w:r>
      <w:r w:rsidRPr="00D035E5">
        <w:rPr>
          <w:rFonts w:ascii="Times New Roman" w:hAnsi="Times New Roman" w:cs="Times New Roman"/>
          <w:i/>
          <w:sz w:val="24"/>
          <w:szCs w:val="24"/>
        </w:rPr>
        <w:t>N</w:t>
      </w:r>
      <w:r w:rsidRPr="00D035E5">
        <w:rPr>
          <w:rFonts w:ascii="Times New Roman" w:hAnsi="Times New Roman" w:cs="Times New Roman"/>
          <w:sz w:val="24"/>
          <w:szCs w:val="24"/>
        </w:rPr>
        <w:t xml:space="preserve"> pas vers la gauche puis </w:t>
      </w:r>
      <w:r w:rsidRPr="00D035E5">
        <w:rPr>
          <w:rFonts w:ascii="Times New Roman" w:hAnsi="Times New Roman" w:cs="Times New Roman"/>
          <w:i/>
          <w:sz w:val="24"/>
          <w:szCs w:val="24"/>
        </w:rPr>
        <w:t>N+1</w:t>
      </w:r>
      <w:r w:rsidRPr="00D035E5">
        <w:rPr>
          <w:rFonts w:ascii="Times New Roman" w:hAnsi="Times New Roman" w:cs="Times New Roman"/>
          <w:sz w:val="24"/>
          <w:szCs w:val="24"/>
        </w:rPr>
        <w:t xml:space="preserve"> pas vers la droite.</w:t>
      </w:r>
    </w:p>
    <w:p w:rsidR="008A1EEA" w:rsidRPr="00D035E5" w:rsidRDefault="008A1EEA" w:rsidP="00244E16">
      <w:pPr>
        <w:jc w:val="both"/>
        <w:rPr>
          <w:rFonts w:ascii="Times New Roman" w:hAnsi="Times New Roman" w:cs="Times New Roman"/>
          <w:sz w:val="24"/>
          <w:szCs w:val="24"/>
        </w:rPr>
      </w:pPr>
    </w:p>
    <w:p w:rsidR="008A1EEA" w:rsidRPr="00D035E5" w:rsidRDefault="008A1EEA" w:rsidP="002A73EF">
      <w:pPr>
        <w:ind w:firstLine="708"/>
        <w:jc w:val="both"/>
        <w:rPr>
          <w:rFonts w:ascii="Times New Roman" w:hAnsi="Times New Roman" w:cs="Times New Roman"/>
          <w:sz w:val="24"/>
          <w:szCs w:val="24"/>
        </w:rPr>
      </w:pPr>
      <w:r w:rsidRPr="00D035E5">
        <w:rPr>
          <w:rFonts w:ascii="Times New Roman" w:hAnsi="Times New Roman" w:cs="Times New Roman"/>
          <w:sz w:val="24"/>
          <w:szCs w:val="24"/>
        </w:rPr>
        <w:t xml:space="preserve">Il n'y a pas de limite supérieure à la profondeur logique d'une suite et cette grandeur n'est évidemment génériquement pas plus calculable que la complexité.  A notre connaissance, au contraire de la complexité qu'elle assimile à l'entropie des systèmes, </w:t>
      </w:r>
      <w:r w:rsidR="002A0373" w:rsidRPr="00D035E5">
        <w:rPr>
          <w:rFonts w:ascii="Times New Roman" w:hAnsi="Times New Roman" w:cs="Times New Roman"/>
          <w:sz w:val="24"/>
          <w:szCs w:val="24"/>
        </w:rPr>
        <w:t>la physique ne fait aucun</w:t>
      </w:r>
      <w:r w:rsidRPr="00D035E5">
        <w:rPr>
          <w:rFonts w:ascii="Times New Roman" w:hAnsi="Times New Roman" w:cs="Times New Roman"/>
          <w:sz w:val="24"/>
          <w:szCs w:val="24"/>
        </w:rPr>
        <w:t xml:space="preserve"> usage de la notion de profondeur logique.</w:t>
      </w:r>
    </w:p>
    <w:p w:rsidR="009C1922" w:rsidRPr="00D035E5" w:rsidRDefault="009C1922" w:rsidP="002A73EF">
      <w:pPr>
        <w:ind w:firstLine="708"/>
        <w:jc w:val="both"/>
        <w:rPr>
          <w:rFonts w:ascii="Times New Roman" w:hAnsi="Times New Roman" w:cs="Times New Roman"/>
          <w:sz w:val="24"/>
          <w:szCs w:val="24"/>
        </w:rPr>
      </w:pPr>
    </w:p>
    <w:p w:rsidR="009C1922" w:rsidRPr="00D035E5" w:rsidRDefault="009C1922" w:rsidP="002A73EF">
      <w:pPr>
        <w:ind w:firstLine="708"/>
        <w:jc w:val="both"/>
        <w:rPr>
          <w:rFonts w:ascii="Times New Roman" w:hAnsi="Times New Roman" w:cs="Times New Roman"/>
          <w:sz w:val="24"/>
          <w:szCs w:val="24"/>
        </w:rPr>
      </w:pPr>
    </w:p>
    <w:p w:rsidR="009C1922" w:rsidRPr="00D035E5" w:rsidRDefault="009C1922" w:rsidP="002A73EF">
      <w:pPr>
        <w:ind w:firstLine="708"/>
        <w:jc w:val="both"/>
        <w:rPr>
          <w:rFonts w:ascii="Times New Roman" w:hAnsi="Times New Roman" w:cs="Times New Roman"/>
          <w:sz w:val="24"/>
          <w:szCs w:val="24"/>
        </w:rPr>
      </w:pPr>
    </w:p>
    <w:p w:rsidR="009C1922" w:rsidRPr="00D035E5" w:rsidRDefault="00855839" w:rsidP="002A73EF">
      <w:pPr>
        <w:ind w:firstLine="708"/>
        <w:jc w:val="both"/>
        <w:rPr>
          <w:rFonts w:ascii="Times New Roman" w:hAnsi="Times New Roman" w:cs="Times New Roman"/>
          <w:sz w:val="24"/>
          <w:szCs w:val="24"/>
        </w:rPr>
      </w:pPr>
      <w:hyperlink r:id="rId14" w:history="1">
        <w:r w:rsidR="009C1922" w:rsidRPr="00D035E5">
          <w:rPr>
            <w:rStyle w:val="Lienhypertexte"/>
            <w:rFonts w:ascii="Times New Roman" w:hAnsi="Times New Roman" w:cs="Times New Roman"/>
            <w:sz w:val="24"/>
            <w:szCs w:val="24"/>
          </w:rPr>
          <w:t>Retour au texte principal.</w:t>
        </w:r>
      </w:hyperlink>
    </w:p>
    <w:sectPr w:rsidR="009C1922" w:rsidRPr="00D035E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839" w:rsidRDefault="00855839" w:rsidP="00384AB8">
      <w:r>
        <w:separator/>
      </w:r>
    </w:p>
  </w:endnote>
  <w:endnote w:type="continuationSeparator" w:id="0">
    <w:p w:rsidR="00855839" w:rsidRDefault="00855839" w:rsidP="0038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athematica1">
    <w:panose1 w:val="050005020601000000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941450"/>
      <w:docPartObj>
        <w:docPartGallery w:val="Page Numbers (Bottom of Page)"/>
        <w:docPartUnique/>
      </w:docPartObj>
    </w:sdtPr>
    <w:sdtEndPr/>
    <w:sdtContent>
      <w:p w:rsidR="00384AB8" w:rsidRDefault="00384AB8">
        <w:pPr>
          <w:pStyle w:val="Pieddepage"/>
          <w:jc w:val="right"/>
        </w:pPr>
        <w:r>
          <w:fldChar w:fldCharType="begin"/>
        </w:r>
        <w:r>
          <w:instrText>PAGE   \* MERGEFORMAT</w:instrText>
        </w:r>
        <w:r>
          <w:fldChar w:fldCharType="separate"/>
        </w:r>
        <w:r w:rsidR="00464A77" w:rsidRPr="00464A77">
          <w:rPr>
            <w:noProof/>
            <w:lang w:val="fr-FR"/>
          </w:rPr>
          <w:t>3</w:t>
        </w:r>
        <w:r>
          <w:fldChar w:fldCharType="end"/>
        </w:r>
      </w:p>
    </w:sdtContent>
  </w:sdt>
  <w:p w:rsidR="00384AB8" w:rsidRDefault="00384A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839" w:rsidRDefault="00855839" w:rsidP="00384AB8">
      <w:r>
        <w:separator/>
      </w:r>
    </w:p>
  </w:footnote>
  <w:footnote w:type="continuationSeparator" w:id="0">
    <w:p w:rsidR="00855839" w:rsidRDefault="00855839" w:rsidP="00384A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72C98"/>
    <w:multiLevelType w:val="hybridMultilevel"/>
    <w:tmpl w:val="DDF23372"/>
    <w:lvl w:ilvl="0" w:tplc="3F54CF36">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62B04D03"/>
    <w:multiLevelType w:val="hybridMultilevel"/>
    <w:tmpl w:val="B55C2372"/>
    <w:lvl w:ilvl="0" w:tplc="60F29708">
      <w:numFmt w:val="bullet"/>
      <w:lvlText w:val="-"/>
      <w:lvlJc w:val="left"/>
      <w:pPr>
        <w:ind w:left="1068" w:hanging="360"/>
      </w:pPr>
      <w:rPr>
        <w:rFonts w:ascii="Times New Roman" w:eastAsia="Times New Roman"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D6"/>
    <w:rsid w:val="00022A00"/>
    <w:rsid w:val="000256E5"/>
    <w:rsid w:val="00041D74"/>
    <w:rsid w:val="00065614"/>
    <w:rsid w:val="000B6D4E"/>
    <w:rsid w:val="000C3F1D"/>
    <w:rsid w:val="000F3887"/>
    <w:rsid w:val="001429B7"/>
    <w:rsid w:val="00164750"/>
    <w:rsid w:val="00174322"/>
    <w:rsid w:val="001A6BDC"/>
    <w:rsid w:val="00205BBC"/>
    <w:rsid w:val="002110C8"/>
    <w:rsid w:val="00244E16"/>
    <w:rsid w:val="00254D96"/>
    <w:rsid w:val="00276C88"/>
    <w:rsid w:val="002A0373"/>
    <w:rsid w:val="002A73EF"/>
    <w:rsid w:val="002E2B04"/>
    <w:rsid w:val="003463E8"/>
    <w:rsid w:val="003601E7"/>
    <w:rsid w:val="00384AB8"/>
    <w:rsid w:val="004436C0"/>
    <w:rsid w:val="00450D44"/>
    <w:rsid w:val="00464A77"/>
    <w:rsid w:val="0047052C"/>
    <w:rsid w:val="004D2329"/>
    <w:rsid w:val="004D3F42"/>
    <w:rsid w:val="00503ED6"/>
    <w:rsid w:val="00513020"/>
    <w:rsid w:val="00513DFC"/>
    <w:rsid w:val="00550168"/>
    <w:rsid w:val="005D4FC8"/>
    <w:rsid w:val="00610048"/>
    <w:rsid w:val="00617FA2"/>
    <w:rsid w:val="0066436F"/>
    <w:rsid w:val="00665626"/>
    <w:rsid w:val="006A5CAF"/>
    <w:rsid w:val="006C1D83"/>
    <w:rsid w:val="006D6639"/>
    <w:rsid w:val="006E01CD"/>
    <w:rsid w:val="0071280A"/>
    <w:rsid w:val="00752C25"/>
    <w:rsid w:val="007C06E4"/>
    <w:rsid w:val="007D35A8"/>
    <w:rsid w:val="007D489F"/>
    <w:rsid w:val="00834586"/>
    <w:rsid w:val="00855839"/>
    <w:rsid w:val="00875821"/>
    <w:rsid w:val="008A1EEA"/>
    <w:rsid w:val="008D409F"/>
    <w:rsid w:val="008E6558"/>
    <w:rsid w:val="008F3AC1"/>
    <w:rsid w:val="00955A7F"/>
    <w:rsid w:val="00956A74"/>
    <w:rsid w:val="009744EB"/>
    <w:rsid w:val="0098352A"/>
    <w:rsid w:val="009C1922"/>
    <w:rsid w:val="009E3C10"/>
    <w:rsid w:val="00A3702B"/>
    <w:rsid w:val="00AB2AEC"/>
    <w:rsid w:val="00BC3EDC"/>
    <w:rsid w:val="00BF296E"/>
    <w:rsid w:val="00C037BC"/>
    <w:rsid w:val="00C173AC"/>
    <w:rsid w:val="00C414DF"/>
    <w:rsid w:val="00CC1F6B"/>
    <w:rsid w:val="00CD4A73"/>
    <w:rsid w:val="00D035E5"/>
    <w:rsid w:val="00D1530D"/>
    <w:rsid w:val="00D2797F"/>
    <w:rsid w:val="00D7792E"/>
    <w:rsid w:val="00D81F44"/>
    <w:rsid w:val="00DC4CB7"/>
    <w:rsid w:val="00DE6EB8"/>
    <w:rsid w:val="00DE786F"/>
    <w:rsid w:val="00E00F8C"/>
    <w:rsid w:val="00E16A85"/>
    <w:rsid w:val="00E325E1"/>
    <w:rsid w:val="00E41766"/>
    <w:rsid w:val="00E617C7"/>
    <w:rsid w:val="00ED3D77"/>
    <w:rsid w:val="00ED3F19"/>
    <w:rsid w:val="00EE034F"/>
    <w:rsid w:val="00F20C8B"/>
    <w:rsid w:val="00F259AE"/>
    <w:rsid w:val="00F2653F"/>
    <w:rsid w:val="00F7165B"/>
    <w:rsid w:val="00FA32F7"/>
    <w:rsid w:val="00FC000A"/>
    <w:rsid w:val="00FD33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14DFE-8133-49B3-BE2A-A1DDEE5F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5E5"/>
  </w:style>
  <w:style w:type="paragraph" w:styleId="Titre1">
    <w:name w:val="heading 1"/>
    <w:basedOn w:val="Normal"/>
    <w:next w:val="Normal"/>
    <w:link w:val="Titre1Car"/>
    <w:uiPriority w:val="9"/>
    <w:qFormat/>
    <w:rsid w:val="00D035E5"/>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35E5"/>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D035E5"/>
    <w:pPr>
      <w:keepNext/>
      <w:keepLines/>
      <w:spacing w:before="4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D035E5"/>
    <w:pPr>
      <w:keepNext/>
      <w:keepLines/>
      <w:spacing w:before="4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D035E5"/>
    <w:pPr>
      <w:keepNext/>
      <w:keepLines/>
      <w:spacing w:before="4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D035E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D035E5"/>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D035E5"/>
    <w:pPr>
      <w:keepNext/>
      <w:keepLines/>
      <w:spacing w:before="4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D035E5"/>
    <w:pPr>
      <w:keepNext/>
      <w:keepLines/>
      <w:spacing w:before="4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thematicaFormatStandardForm">
    <w:name w:val="MathematicaFormatStandardForm"/>
    <w:rsid w:val="00503ED6"/>
    <w:rPr>
      <w:rFonts w:ascii="Courier" w:hAnsi="Courier" w:cs="Courier"/>
    </w:rPr>
  </w:style>
  <w:style w:type="character" w:customStyle="1" w:styleId="Titre2Car">
    <w:name w:val="Titre 2 Car"/>
    <w:basedOn w:val="Policepardfaut"/>
    <w:link w:val="Titre2"/>
    <w:uiPriority w:val="9"/>
    <w:rsid w:val="00D035E5"/>
    <w:rPr>
      <w:rFonts w:asciiTheme="majorHAnsi" w:eastAsiaTheme="majorEastAsia" w:hAnsiTheme="majorHAnsi" w:cstheme="majorBidi"/>
      <w:color w:val="404040" w:themeColor="text1" w:themeTint="BF"/>
      <w:sz w:val="28"/>
      <w:szCs w:val="28"/>
    </w:rPr>
  </w:style>
  <w:style w:type="character" w:customStyle="1" w:styleId="Titre1Car">
    <w:name w:val="Titre 1 Car"/>
    <w:basedOn w:val="Policepardfaut"/>
    <w:link w:val="Titre1"/>
    <w:uiPriority w:val="9"/>
    <w:rsid w:val="00D035E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617C7"/>
    <w:pPr>
      <w:ind w:left="720"/>
      <w:contextualSpacing/>
    </w:pPr>
  </w:style>
  <w:style w:type="character" w:styleId="Textedelespacerserv">
    <w:name w:val="Placeholder Text"/>
    <w:basedOn w:val="Policepardfaut"/>
    <w:uiPriority w:val="99"/>
    <w:semiHidden/>
    <w:rsid w:val="008A1EEA"/>
    <w:rPr>
      <w:color w:val="808080"/>
    </w:rPr>
  </w:style>
  <w:style w:type="character" w:styleId="Lienhypertexte">
    <w:name w:val="Hyperlink"/>
    <w:basedOn w:val="Policepardfaut"/>
    <w:uiPriority w:val="99"/>
    <w:unhideWhenUsed/>
    <w:rsid w:val="009C1922"/>
    <w:rPr>
      <w:color w:val="0563C1" w:themeColor="hyperlink"/>
      <w:u w:val="single"/>
    </w:rPr>
  </w:style>
  <w:style w:type="character" w:styleId="Lienhypertextesuivivisit">
    <w:name w:val="FollowedHyperlink"/>
    <w:basedOn w:val="Policepardfaut"/>
    <w:uiPriority w:val="99"/>
    <w:semiHidden/>
    <w:unhideWhenUsed/>
    <w:rsid w:val="009C1922"/>
    <w:rPr>
      <w:color w:val="954F72" w:themeColor="followedHyperlink"/>
      <w:u w:val="single"/>
    </w:rPr>
  </w:style>
  <w:style w:type="paragraph" w:customStyle="1" w:styleId="Default">
    <w:name w:val="Default"/>
    <w:rsid w:val="00956A74"/>
    <w:pPr>
      <w:widowControl w:val="0"/>
      <w:autoSpaceDE w:val="0"/>
      <w:autoSpaceDN w:val="0"/>
      <w:adjustRightInd w:val="0"/>
    </w:pPr>
    <w:rPr>
      <w:rFonts w:ascii="Arial" w:hAnsi="Arial" w:cs="Arial"/>
      <w:color w:val="000000"/>
      <w:sz w:val="24"/>
      <w:szCs w:val="24"/>
      <w:lang w:eastAsia="fr-BE"/>
    </w:rPr>
  </w:style>
  <w:style w:type="paragraph" w:customStyle="1" w:styleId="CM9">
    <w:name w:val="CM9"/>
    <w:basedOn w:val="Default"/>
    <w:next w:val="Default"/>
    <w:uiPriority w:val="99"/>
    <w:rsid w:val="00956A74"/>
    <w:rPr>
      <w:color w:val="auto"/>
    </w:rPr>
  </w:style>
  <w:style w:type="paragraph" w:customStyle="1" w:styleId="CM2">
    <w:name w:val="CM2"/>
    <w:basedOn w:val="Default"/>
    <w:next w:val="Default"/>
    <w:uiPriority w:val="99"/>
    <w:rsid w:val="00956A74"/>
    <w:pPr>
      <w:spacing w:line="443" w:lineRule="atLeast"/>
    </w:pPr>
    <w:rPr>
      <w:color w:val="auto"/>
    </w:rPr>
  </w:style>
  <w:style w:type="paragraph" w:customStyle="1" w:styleId="CM3">
    <w:name w:val="CM3"/>
    <w:basedOn w:val="Default"/>
    <w:next w:val="Default"/>
    <w:uiPriority w:val="99"/>
    <w:rsid w:val="00956A74"/>
    <w:pPr>
      <w:spacing w:line="443" w:lineRule="atLeast"/>
    </w:pPr>
    <w:rPr>
      <w:color w:val="auto"/>
    </w:rPr>
  </w:style>
  <w:style w:type="paragraph" w:customStyle="1" w:styleId="CM10">
    <w:name w:val="CM10"/>
    <w:basedOn w:val="Default"/>
    <w:next w:val="Default"/>
    <w:uiPriority w:val="99"/>
    <w:rsid w:val="00956A74"/>
    <w:rPr>
      <w:color w:val="auto"/>
    </w:rPr>
  </w:style>
  <w:style w:type="character" w:customStyle="1" w:styleId="Titre3Car">
    <w:name w:val="Titre 3 Car"/>
    <w:basedOn w:val="Policepardfaut"/>
    <w:link w:val="Titre3"/>
    <w:uiPriority w:val="9"/>
    <w:semiHidden/>
    <w:rsid w:val="00D035E5"/>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D035E5"/>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D035E5"/>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D035E5"/>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D035E5"/>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D035E5"/>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D035E5"/>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D035E5"/>
    <w:rPr>
      <w:b/>
      <w:bCs/>
      <w:smallCaps/>
      <w:color w:val="595959" w:themeColor="text1" w:themeTint="A6"/>
      <w:spacing w:val="6"/>
    </w:rPr>
  </w:style>
  <w:style w:type="paragraph" w:styleId="Titre">
    <w:name w:val="Title"/>
    <w:basedOn w:val="Normal"/>
    <w:next w:val="Normal"/>
    <w:link w:val="TitreCar"/>
    <w:uiPriority w:val="10"/>
    <w:qFormat/>
    <w:rsid w:val="00D035E5"/>
    <w:pPr>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D035E5"/>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D035E5"/>
    <w:pPr>
      <w:numPr>
        <w:ilvl w:val="1"/>
      </w:numP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D035E5"/>
    <w:rPr>
      <w:rFonts w:asciiTheme="majorHAnsi" w:eastAsiaTheme="majorEastAsia" w:hAnsiTheme="majorHAnsi" w:cstheme="majorBidi"/>
      <w:sz w:val="24"/>
      <w:szCs w:val="24"/>
    </w:rPr>
  </w:style>
  <w:style w:type="character" w:styleId="lev">
    <w:name w:val="Strong"/>
    <w:basedOn w:val="Policepardfaut"/>
    <w:uiPriority w:val="22"/>
    <w:qFormat/>
    <w:rsid w:val="00D035E5"/>
    <w:rPr>
      <w:b/>
      <w:bCs/>
    </w:rPr>
  </w:style>
  <w:style w:type="character" w:styleId="Accentuation">
    <w:name w:val="Emphasis"/>
    <w:basedOn w:val="Policepardfaut"/>
    <w:uiPriority w:val="20"/>
    <w:qFormat/>
    <w:rsid w:val="00D035E5"/>
    <w:rPr>
      <w:i/>
      <w:iCs/>
    </w:rPr>
  </w:style>
  <w:style w:type="paragraph" w:styleId="Sansinterligne">
    <w:name w:val="No Spacing"/>
    <w:uiPriority w:val="1"/>
    <w:qFormat/>
    <w:rsid w:val="00D035E5"/>
  </w:style>
  <w:style w:type="paragraph" w:styleId="Citation">
    <w:name w:val="Quote"/>
    <w:basedOn w:val="Normal"/>
    <w:next w:val="Normal"/>
    <w:link w:val="CitationCar"/>
    <w:uiPriority w:val="29"/>
    <w:qFormat/>
    <w:rsid w:val="00D035E5"/>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D035E5"/>
    <w:rPr>
      <w:i/>
      <w:iCs/>
      <w:color w:val="404040" w:themeColor="text1" w:themeTint="BF"/>
    </w:rPr>
  </w:style>
  <w:style w:type="paragraph" w:styleId="Citationintense">
    <w:name w:val="Intense Quote"/>
    <w:basedOn w:val="Normal"/>
    <w:next w:val="Normal"/>
    <w:link w:val="CitationintenseCar"/>
    <w:uiPriority w:val="30"/>
    <w:qFormat/>
    <w:rsid w:val="00D035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D035E5"/>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D035E5"/>
    <w:rPr>
      <w:i/>
      <w:iCs/>
      <w:color w:val="404040" w:themeColor="text1" w:themeTint="BF"/>
    </w:rPr>
  </w:style>
  <w:style w:type="character" w:styleId="Emphaseintense">
    <w:name w:val="Intense Emphasis"/>
    <w:basedOn w:val="Policepardfaut"/>
    <w:uiPriority w:val="21"/>
    <w:qFormat/>
    <w:rsid w:val="00D035E5"/>
    <w:rPr>
      <w:b/>
      <w:bCs/>
      <w:i/>
      <w:iCs/>
    </w:rPr>
  </w:style>
  <w:style w:type="character" w:styleId="Rfrenceple">
    <w:name w:val="Subtle Reference"/>
    <w:basedOn w:val="Policepardfaut"/>
    <w:uiPriority w:val="31"/>
    <w:qFormat/>
    <w:rsid w:val="00D035E5"/>
    <w:rPr>
      <w:smallCaps/>
      <w:color w:val="404040" w:themeColor="text1" w:themeTint="BF"/>
      <w:u w:val="single" w:color="7F7F7F" w:themeColor="text1" w:themeTint="80"/>
    </w:rPr>
  </w:style>
  <w:style w:type="character" w:styleId="Rfrenceintense">
    <w:name w:val="Intense Reference"/>
    <w:basedOn w:val="Policepardfaut"/>
    <w:uiPriority w:val="32"/>
    <w:qFormat/>
    <w:rsid w:val="00D035E5"/>
    <w:rPr>
      <w:b/>
      <w:bCs/>
      <w:smallCaps/>
      <w:spacing w:val="5"/>
      <w:u w:val="single"/>
    </w:rPr>
  </w:style>
  <w:style w:type="character" w:styleId="Titredulivre">
    <w:name w:val="Book Title"/>
    <w:basedOn w:val="Policepardfaut"/>
    <w:uiPriority w:val="33"/>
    <w:qFormat/>
    <w:rsid w:val="00D035E5"/>
    <w:rPr>
      <w:b/>
      <w:bCs/>
      <w:smallCaps/>
    </w:rPr>
  </w:style>
  <w:style w:type="paragraph" w:styleId="En-ttedetabledesmatires">
    <w:name w:val="TOC Heading"/>
    <w:basedOn w:val="Titre1"/>
    <w:next w:val="Normal"/>
    <w:uiPriority w:val="39"/>
    <w:semiHidden/>
    <w:unhideWhenUsed/>
    <w:qFormat/>
    <w:rsid w:val="00D035E5"/>
    <w:pPr>
      <w:outlineLvl w:val="9"/>
    </w:pPr>
  </w:style>
  <w:style w:type="table" w:styleId="Grilledutableau">
    <w:name w:val="Table Grid"/>
    <w:basedOn w:val="TableauNormal"/>
    <w:uiPriority w:val="39"/>
    <w:rsid w:val="00513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84AB8"/>
    <w:pPr>
      <w:tabs>
        <w:tab w:val="center" w:pos="4536"/>
        <w:tab w:val="right" w:pos="9072"/>
      </w:tabs>
    </w:pPr>
  </w:style>
  <w:style w:type="character" w:customStyle="1" w:styleId="En-tteCar">
    <w:name w:val="En-tête Car"/>
    <w:basedOn w:val="Policepardfaut"/>
    <w:link w:val="En-tte"/>
    <w:uiPriority w:val="99"/>
    <w:rsid w:val="00384AB8"/>
  </w:style>
  <w:style w:type="paragraph" w:styleId="Pieddepage">
    <w:name w:val="footer"/>
    <w:basedOn w:val="Normal"/>
    <w:link w:val="PieddepageCar"/>
    <w:uiPriority w:val="99"/>
    <w:unhideWhenUsed/>
    <w:rsid w:val="00384AB8"/>
    <w:pPr>
      <w:tabs>
        <w:tab w:val="center" w:pos="4536"/>
        <w:tab w:val="right" w:pos="9072"/>
      </w:tabs>
    </w:pPr>
  </w:style>
  <w:style w:type="character" w:customStyle="1" w:styleId="PieddepageCar">
    <w:name w:val="Pied de page Car"/>
    <w:basedOn w:val="Policepardfaut"/>
    <w:link w:val="Pieddepage"/>
    <w:uiPriority w:val="99"/>
    <w:rsid w:val="00384AB8"/>
  </w:style>
  <w:style w:type="paragraph" w:styleId="Textedebulles">
    <w:name w:val="Balloon Text"/>
    <w:basedOn w:val="Normal"/>
    <w:link w:val="TextedebullesCar"/>
    <w:uiPriority w:val="99"/>
    <w:semiHidden/>
    <w:unhideWhenUsed/>
    <w:rsid w:val="000256E5"/>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56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Source%20=Scienceinfo.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D7A0D-2D38-4CDD-8EBE-6C3B6576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9</Pages>
  <Words>2921</Words>
  <Characters>16069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cp:lastPrinted>2014-04-08T12:26:00Z</cp:lastPrinted>
  <dcterms:created xsi:type="dcterms:W3CDTF">2013-09-11T11:50:00Z</dcterms:created>
  <dcterms:modified xsi:type="dcterms:W3CDTF">2014-04-30T22:13:00Z</dcterms:modified>
</cp:coreProperties>
</file>