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DB58C" w14:textId="6C3E4FF8" w:rsidR="00995279" w:rsidRPr="00995279" w:rsidRDefault="00995279" w:rsidP="00995279">
      <w:r w:rsidRPr="00995279">
        <w:rPr>
          <w:b/>
          <w:bCs/>
        </w:rPr>
        <w:t>Kinect-YOLOv8 Integration Guide</w:t>
      </w:r>
    </w:p>
    <w:p w14:paraId="777A8656" w14:textId="3B109C4E" w:rsidR="00995279" w:rsidRPr="00995279" w:rsidRDefault="00995279" w:rsidP="00995279">
      <w:r w:rsidRPr="00995279">
        <w:rPr>
          <w:i/>
          <w:iCs/>
        </w:rPr>
        <w:t xml:space="preserve">Complete Documentation for Object Detection with Microsoft Kinect and </w:t>
      </w:r>
      <w:proofErr w:type="spellStart"/>
      <w:r w:rsidRPr="00995279">
        <w:rPr>
          <w:i/>
          <w:iCs/>
        </w:rPr>
        <w:t>Ultralytics</w:t>
      </w:r>
      <w:proofErr w:type="spellEnd"/>
      <w:r w:rsidRPr="00995279">
        <w:rPr>
          <w:i/>
          <w:iCs/>
        </w:rPr>
        <w:t xml:space="preserve"> YOLOv8</w:t>
      </w:r>
    </w:p>
    <w:p w14:paraId="32808036" w14:textId="5183E2F8" w:rsidR="00995279" w:rsidRPr="00995279" w:rsidRDefault="00995279" w:rsidP="00995279">
      <w:r w:rsidRPr="00995279">
        <w:rPr>
          <w:b/>
          <w:bCs/>
        </w:rPr>
        <w:t>Chapter 1: System Requirements</w:t>
      </w:r>
    </w:p>
    <w:p w14:paraId="06C371E9" w14:textId="33DB9653" w:rsidR="00995279" w:rsidRPr="00995279" w:rsidRDefault="00995279" w:rsidP="00995279">
      <w:r w:rsidRPr="00995279">
        <w:t>Hardware</w:t>
      </w:r>
    </w:p>
    <w:p w14:paraId="12F5A667" w14:textId="28CB2B4E" w:rsidR="00995279" w:rsidRPr="00995279" w:rsidRDefault="00995279" w:rsidP="00995279">
      <w:pPr>
        <w:numPr>
          <w:ilvl w:val="0"/>
          <w:numId w:val="1"/>
        </w:numPr>
      </w:pPr>
      <w:r w:rsidRPr="00995279">
        <w:rPr>
          <w:b/>
          <w:bCs/>
        </w:rPr>
        <w:t>Microsoft Kinect</w:t>
      </w:r>
      <w:r>
        <w:rPr>
          <w:b/>
          <w:bCs/>
        </w:rPr>
        <w:t xml:space="preserve"> v1</w:t>
      </w:r>
      <w:r w:rsidRPr="00995279">
        <w:rPr>
          <w:b/>
          <w:bCs/>
        </w:rPr>
        <w:t xml:space="preserve"> (Xbox 360 version)</w:t>
      </w:r>
    </w:p>
    <w:p w14:paraId="74FD7E14" w14:textId="27FFB938" w:rsidR="00995279" w:rsidRPr="00995279" w:rsidRDefault="00995279" w:rsidP="00995279">
      <w:pPr>
        <w:numPr>
          <w:ilvl w:val="1"/>
          <w:numId w:val="1"/>
        </w:numPr>
      </w:pPr>
      <w:r w:rsidRPr="00995279">
        <w:t>USB 2.0+ port (recommended powered USB hub)</w:t>
      </w:r>
    </w:p>
    <w:p w14:paraId="3BDABC1A" w14:textId="6C437E84" w:rsidR="00995279" w:rsidRPr="00995279" w:rsidRDefault="00995279" w:rsidP="00995279">
      <w:pPr>
        <w:numPr>
          <w:ilvl w:val="1"/>
          <w:numId w:val="1"/>
        </w:numPr>
      </w:pPr>
      <w:r w:rsidRPr="00995279">
        <w:t>12V 1.08A power adapter (if using original Kinect power cable)</w:t>
      </w:r>
    </w:p>
    <w:p w14:paraId="516F0E95" w14:textId="0EDD5C0D" w:rsidR="00995279" w:rsidRPr="00995279" w:rsidRDefault="00995279" w:rsidP="00995279">
      <w:pPr>
        <w:numPr>
          <w:ilvl w:val="0"/>
          <w:numId w:val="1"/>
        </w:numPr>
      </w:pPr>
      <w:r w:rsidRPr="00995279">
        <w:rPr>
          <w:b/>
          <w:bCs/>
        </w:rPr>
        <w:t>Raspberry Pi 4/5</w:t>
      </w:r>
      <w:r w:rsidRPr="00995279">
        <w:t> (Recommended)</w:t>
      </w:r>
    </w:p>
    <w:p w14:paraId="2C8F3B81" w14:textId="2D7A9E54" w:rsidR="00995279" w:rsidRPr="00995279" w:rsidRDefault="00995279" w:rsidP="00995279">
      <w:pPr>
        <w:numPr>
          <w:ilvl w:val="1"/>
          <w:numId w:val="1"/>
        </w:numPr>
      </w:pPr>
      <w:r w:rsidRPr="00995279">
        <w:t>Minimum 4GB RAM</w:t>
      </w:r>
    </w:p>
    <w:p w14:paraId="0DEA8162" w14:textId="7C9AF8EF" w:rsidR="00995279" w:rsidRPr="00995279" w:rsidRDefault="00995279" w:rsidP="00995279">
      <w:pPr>
        <w:numPr>
          <w:ilvl w:val="1"/>
          <w:numId w:val="1"/>
        </w:numPr>
      </w:pPr>
      <w:r w:rsidRPr="00995279">
        <w:t>32GB+ SD card (UHS-I Class 10)</w:t>
      </w:r>
    </w:p>
    <w:p w14:paraId="787244F2" w14:textId="705470BB" w:rsidR="00995279" w:rsidRPr="00995279" w:rsidRDefault="00995279" w:rsidP="00995279">
      <w:pPr>
        <w:numPr>
          <w:ilvl w:val="1"/>
          <w:numId w:val="1"/>
        </w:numPr>
      </w:pPr>
      <w:r w:rsidRPr="00995279">
        <w:t>Active cooling recommended</w:t>
      </w:r>
    </w:p>
    <w:p w14:paraId="52CBE888" w14:textId="0D3F2BC8" w:rsidR="00995279" w:rsidRPr="00995279" w:rsidRDefault="00995279" w:rsidP="00995279">
      <w:r w:rsidRPr="00995279">
        <w:t>Software</w:t>
      </w:r>
    </w:p>
    <w:p w14:paraId="73A4838B" w14:textId="6A11EFB9" w:rsidR="00995279" w:rsidRPr="00995279" w:rsidRDefault="00995279" w:rsidP="00995279">
      <w:pPr>
        <w:numPr>
          <w:ilvl w:val="0"/>
          <w:numId w:val="2"/>
        </w:numPr>
      </w:pPr>
      <w:r w:rsidRPr="00995279">
        <w:rPr>
          <w:b/>
          <w:bCs/>
        </w:rPr>
        <w:t>OS</w:t>
      </w:r>
      <w:r w:rsidRPr="00995279">
        <w:t>: Raspberry Pi OS (64-bit) Bullseye</w:t>
      </w:r>
    </w:p>
    <w:p w14:paraId="0957590C" w14:textId="77777777" w:rsidR="00995279" w:rsidRPr="00995279" w:rsidRDefault="00995279" w:rsidP="00995279">
      <w:pPr>
        <w:numPr>
          <w:ilvl w:val="0"/>
          <w:numId w:val="2"/>
        </w:numPr>
      </w:pPr>
      <w:r w:rsidRPr="00995279">
        <w:rPr>
          <w:b/>
          <w:bCs/>
        </w:rPr>
        <w:t>Python</w:t>
      </w:r>
      <w:r w:rsidRPr="00995279">
        <w:t>: 3.9-3.11</w:t>
      </w:r>
    </w:p>
    <w:p w14:paraId="76FFC40C" w14:textId="77777777" w:rsidR="00995279" w:rsidRPr="00995279" w:rsidRDefault="00995279" w:rsidP="00995279">
      <w:r w:rsidRPr="00995279">
        <w:pict w14:anchorId="11BE6226">
          <v:rect id="_x0000_i1061" style="width:0;height:.75pt" o:hralign="center" o:hrstd="t" o:hrnoshade="t" o:hr="t" fillcolor="#f8faff" stroked="f"/>
        </w:pict>
      </w:r>
    </w:p>
    <w:p w14:paraId="4D110462" w14:textId="77777777" w:rsidR="00995279" w:rsidRDefault="00995279" w:rsidP="00995279">
      <w:pPr>
        <w:rPr>
          <w:b/>
          <w:bCs/>
        </w:rPr>
      </w:pPr>
      <w:r w:rsidRPr="00995279">
        <w:rPr>
          <w:b/>
          <w:bCs/>
        </w:rPr>
        <w:t>Chapter 2: Driver Installation</w:t>
      </w:r>
    </w:p>
    <w:p w14:paraId="05F9310E" w14:textId="7B89857A" w:rsidR="00DA0D66" w:rsidRPr="00995279" w:rsidRDefault="00DA0D66" w:rsidP="00DA0D66">
      <w:r w:rsidRPr="00DA0D66">
        <w:t>To enable Kinect communication on Linux, first install core dependencies like </w:t>
      </w:r>
      <w:proofErr w:type="spellStart"/>
      <w:r w:rsidRPr="00DA0D66">
        <w:t>libusb</w:t>
      </w:r>
      <w:proofErr w:type="spellEnd"/>
      <w:r w:rsidRPr="00DA0D66">
        <w:t> for USB control and python3-dev for Python bindings. Clone the </w:t>
      </w:r>
      <w:proofErr w:type="spellStart"/>
      <w:r w:rsidRPr="00DA0D66">
        <w:t>libfreenect</w:t>
      </w:r>
      <w:proofErr w:type="spellEnd"/>
      <w:r w:rsidRPr="00DA0D66">
        <w:t xml:space="preserve"> driver, compile it with -DBUILD_PYTHON3=ON to enable Python support, then install it system-wide. Critical USB permissions are set via </w:t>
      </w:r>
      <w:proofErr w:type="spellStart"/>
      <w:r w:rsidRPr="00DA0D66">
        <w:t>udev</w:t>
      </w:r>
      <w:proofErr w:type="spellEnd"/>
      <w:r w:rsidRPr="00DA0D66">
        <w:t xml:space="preserve"> rules (51-kinect.rules), granting all users read/write access to the Kinect’s camera, motor, and audio interfaces (vendor ID 045e). Finally, reload </w:t>
      </w:r>
      <w:proofErr w:type="spellStart"/>
      <w:r w:rsidRPr="00DA0D66">
        <w:t>udev</w:t>
      </w:r>
      <w:proofErr w:type="spellEnd"/>
      <w:r w:rsidRPr="00DA0D66">
        <w:t xml:space="preserve"> rules and verify with </w:t>
      </w:r>
      <w:proofErr w:type="spellStart"/>
      <w:r w:rsidRPr="00DA0D66">
        <w:t>freenect-glview</w:t>
      </w:r>
      <w:proofErr w:type="spellEnd"/>
      <w:r w:rsidRPr="00DA0D66">
        <w:t>. This ensures seamless hardware access for both OpenCV and YOLOv8 pipelines.</w:t>
      </w:r>
    </w:p>
    <w:p w14:paraId="20E1FF8A" w14:textId="0DD871CB" w:rsidR="00995279" w:rsidRPr="00995279" w:rsidRDefault="00995279" w:rsidP="00995279">
      <w:r w:rsidRPr="00995279">
        <w:t>Kinect Drivers</w:t>
      </w:r>
    </w:p>
    <w:p w14:paraId="5419921C" w14:textId="4392343D" w:rsidR="00995279" w:rsidRDefault="001F64B1" w:rsidP="0099527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3C7C61" wp14:editId="5AEAEA8A">
            <wp:simplePos x="0" y="0"/>
            <wp:positionH relativeFrom="margin">
              <wp:align>center</wp:align>
            </wp:positionH>
            <wp:positionV relativeFrom="paragraph">
              <wp:posOffset>245878</wp:posOffset>
            </wp:positionV>
            <wp:extent cx="3358515" cy="2333625"/>
            <wp:effectExtent l="0" t="0" r="0" b="9525"/>
            <wp:wrapTopAndBottom/>
            <wp:docPr id="2110552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EAE88" w14:textId="6743A655" w:rsidR="00995279" w:rsidRDefault="00995279" w:rsidP="00995279"/>
    <w:p w14:paraId="3516B591" w14:textId="2D81A211" w:rsidR="00995279" w:rsidRDefault="001F64B1" w:rsidP="00995279">
      <w:r>
        <w:rPr>
          <w:noProof/>
        </w:rPr>
        <w:drawing>
          <wp:anchor distT="0" distB="0" distL="114300" distR="114300" simplePos="0" relativeHeight="251659264" behindDoc="0" locked="0" layoutInCell="1" allowOverlap="1" wp14:anchorId="0EA4C43B" wp14:editId="180C7607">
            <wp:simplePos x="0" y="0"/>
            <wp:positionH relativeFrom="margin">
              <wp:align>center</wp:align>
            </wp:positionH>
            <wp:positionV relativeFrom="paragraph">
              <wp:posOffset>381673</wp:posOffset>
            </wp:positionV>
            <wp:extent cx="6555312" cy="1610436"/>
            <wp:effectExtent l="0" t="0" r="0" b="8890"/>
            <wp:wrapTopAndBottom/>
            <wp:docPr id="1318001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312" cy="1610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279" w:rsidRPr="00995279">
        <w:t>Add:</w:t>
      </w:r>
    </w:p>
    <w:p w14:paraId="5A752668" w14:textId="16D96843" w:rsidR="001F64B1" w:rsidRPr="00995279" w:rsidRDefault="001F64B1" w:rsidP="00995279"/>
    <w:p w14:paraId="2DD95FFF" w14:textId="77777777" w:rsidR="00995279" w:rsidRPr="00995279" w:rsidRDefault="00995279" w:rsidP="00995279">
      <w:r w:rsidRPr="00995279">
        <w:t>Then:</w:t>
      </w:r>
    </w:p>
    <w:p w14:paraId="74455BB8" w14:textId="7DF3AA00" w:rsidR="00995279" w:rsidRPr="00995279" w:rsidRDefault="001F64B1" w:rsidP="001F64B1">
      <w:r w:rsidRPr="001F64B1">
        <w:drawing>
          <wp:inline distT="0" distB="0" distL="0" distR="0" wp14:anchorId="07CDCC79" wp14:editId="0015911D">
            <wp:extent cx="5943600" cy="874395"/>
            <wp:effectExtent l="0" t="0" r="0" b="1905"/>
            <wp:docPr id="59299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99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9A68" w14:textId="77777777" w:rsidR="00995279" w:rsidRPr="00995279" w:rsidRDefault="00995279" w:rsidP="00995279">
      <w:r w:rsidRPr="00995279">
        <w:pict w14:anchorId="4FC816A8">
          <v:rect id="_x0000_i1062" style="width:0;height:.75pt" o:hralign="center" o:hrstd="t" o:hrnoshade="t" o:hr="t" fillcolor="#f8faff" stroked="f"/>
        </w:pict>
      </w:r>
    </w:p>
    <w:p w14:paraId="611C454C" w14:textId="77777777" w:rsidR="00995279" w:rsidRDefault="00995279" w:rsidP="00995279">
      <w:pPr>
        <w:rPr>
          <w:b/>
          <w:bCs/>
        </w:rPr>
      </w:pPr>
      <w:r w:rsidRPr="00995279">
        <w:rPr>
          <w:b/>
          <w:bCs/>
        </w:rPr>
        <w:t>Chapter 3: Python Environment Setup</w:t>
      </w:r>
    </w:p>
    <w:p w14:paraId="099678AD" w14:textId="77777777" w:rsidR="00DA0D66" w:rsidRPr="00DA0D66" w:rsidRDefault="00DA0D66" w:rsidP="00DA0D66">
      <w:r w:rsidRPr="00DA0D66">
        <w:t>This chapter configures a dedicated Python environment to ensure compatibility between Kinect data streams and YOLOv8 inference. A virtual environment (</w:t>
      </w:r>
      <w:proofErr w:type="spellStart"/>
      <w:r w:rsidRPr="00DA0D66">
        <w:t>kinect_yolo</w:t>
      </w:r>
      <w:proofErr w:type="spellEnd"/>
      <w:r w:rsidRPr="00DA0D66">
        <w:t xml:space="preserve">) isolates dependencies, while specific package versions prevent conflicts—NumPy 1.23.5 maintains </w:t>
      </w:r>
      <w:proofErr w:type="spellStart"/>
      <w:r w:rsidRPr="00DA0D66">
        <w:t>freenect’s</w:t>
      </w:r>
      <w:proofErr w:type="spellEnd"/>
      <w:r w:rsidRPr="00DA0D66">
        <w:t xml:space="preserve"> </w:t>
      </w:r>
      <w:proofErr w:type="spellStart"/>
      <w:r w:rsidRPr="00DA0D66">
        <w:t>dtype</w:t>
      </w:r>
      <w:proofErr w:type="spellEnd"/>
      <w:r w:rsidRPr="00DA0D66">
        <w:t xml:space="preserve"> requirements, OpenCV 4.7.0.72 aligns with this NumPy ABI, and </w:t>
      </w:r>
      <w:proofErr w:type="spellStart"/>
      <w:r w:rsidRPr="00DA0D66">
        <w:t>Ultralytics</w:t>
      </w:r>
      <w:proofErr w:type="spellEnd"/>
      <w:r w:rsidRPr="00DA0D66">
        <w:t xml:space="preserve"> </w:t>
      </w:r>
      <w:r w:rsidRPr="00DA0D66">
        <w:lastRenderedPageBreak/>
        <w:t xml:space="preserve">8.1.0 provides stable YOLOv8 support. The </w:t>
      </w:r>
      <w:proofErr w:type="spellStart"/>
      <w:r w:rsidRPr="00DA0D66">
        <w:t>freenect</w:t>
      </w:r>
      <w:proofErr w:type="spellEnd"/>
      <w:r w:rsidRPr="00DA0D66">
        <w:t xml:space="preserve"> Python bindings are installed from source, linking to the compiled </w:t>
      </w:r>
      <w:proofErr w:type="spellStart"/>
      <w:r w:rsidRPr="00DA0D66">
        <w:t>libfreenect</w:t>
      </w:r>
      <w:proofErr w:type="spellEnd"/>
      <w:r w:rsidRPr="00DA0D66">
        <w:t xml:space="preserve"> library. This curated environment balances real-time Kinect data capture with efficient object detection.</w:t>
      </w:r>
    </w:p>
    <w:p w14:paraId="6CA03792" w14:textId="77777777" w:rsidR="00DA0D66" w:rsidRPr="00DA0D66" w:rsidRDefault="00DA0D66" w:rsidP="00DA0D66">
      <w:r w:rsidRPr="00DA0D66">
        <w:rPr>
          <w:i/>
          <w:iCs/>
        </w:rPr>
        <w:t>(Key focus: Version control, dependency isolation, and hardware-software bridging.)</w:t>
      </w:r>
    </w:p>
    <w:p w14:paraId="64393D11" w14:textId="77777777" w:rsidR="00DA0D66" w:rsidRPr="00995279" w:rsidRDefault="00DA0D66" w:rsidP="00995279"/>
    <w:p w14:paraId="51AC6369" w14:textId="3C2E5EB5" w:rsidR="00995279" w:rsidRPr="00995279" w:rsidRDefault="001F64B1" w:rsidP="00995279">
      <w:r w:rsidRPr="001F64B1">
        <w:drawing>
          <wp:inline distT="0" distB="0" distL="0" distR="0" wp14:anchorId="59F42224" wp14:editId="1A75B79F">
            <wp:extent cx="5943600" cy="2577465"/>
            <wp:effectExtent l="0" t="0" r="0" b="0"/>
            <wp:docPr id="142227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71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279" w:rsidRPr="00995279">
        <w:pict w14:anchorId="4A1A167A">
          <v:rect id="_x0000_i1063" style="width:0;height:.75pt" o:hralign="center" o:hrstd="t" o:hrnoshade="t" o:hr="t" fillcolor="#f8faff" stroked="f"/>
        </w:pict>
      </w:r>
    </w:p>
    <w:p w14:paraId="5D6E93CD" w14:textId="77777777" w:rsidR="00995279" w:rsidRDefault="00995279" w:rsidP="00995279">
      <w:pPr>
        <w:rPr>
          <w:b/>
          <w:bCs/>
        </w:rPr>
      </w:pPr>
      <w:r w:rsidRPr="00995279">
        <w:rPr>
          <w:b/>
          <w:bCs/>
        </w:rPr>
        <w:t>Chapter 4: Code Documentation</w:t>
      </w:r>
    </w:p>
    <w:p w14:paraId="527CB885" w14:textId="77777777" w:rsidR="00DA0D66" w:rsidRPr="00DA0D66" w:rsidRDefault="00DA0D66" w:rsidP="00DA0D66">
      <w:r w:rsidRPr="00DA0D66">
        <w:t>This chapter details the real-time processing pipeline that bridges Kinect data capture with YOLOv8 object detection. The </w:t>
      </w:r>
      <w:proofErr w:type="spellStart"/>
      <w:r w:rsidRPr="00DA0D66">
        <w:t>get_</w:t>
      </w:r>
      <w:proofErr w:type="gramStart"/>
      <w:r w:rsidRPr="00DA0D66">
        <w:t>video</w:t>
      </w:r>
      <w:proofErr w:type="spellEnd"/>
      <w:r w:rsidRPr="00DA0D66">
        <w:t>(</w:t>
      </w:r>
      <w:proofErr w:type="gramEnd"/>
      <w:r w:rsidRPr="00DA0D66">
        <w:t>) function retrieves BGR frames from the Kinect (640×480@30FPS), while </w:t>
      </w:r>
      <w:proofErr w:type="spellStart"/>
      <w:r w:rsidRPr="00DA0D66">
        <w:t>process_</w:t>
      </w:r>
      <w:proofErr w:type="gramStart"/>
      <w:r w:rsidRPr="00DA0D66">
        <w:t>frame</w:t>
      </w:r>
      <w:proofErr w:type="spellEnd"/>
      <w:r w:rsidRPr="00DA0D66">
        <w:t>(</w:t>
      </w:r>
      <w:proofErr w:type="gramEnd"/>
      <w:r w:rsidRPr="00DA0D66">
        <w:t xml:space="preserve">) converts them to RGB and feeds them to the YOLO model. The model returns bounding boxes and class predictions, which are visualized using </w:t>
      </w:r>
      <w:proofErr w:type="spellStart"/>
      <w:r w:rsidRPr="00DA0D66">
        <w:t>Ultralytics</w:t>
      </w:r>
      <w:proofErr w:type="spellEnd"/>
      <w:r w:rsidRPr="00DA0D66">
        <w:t>' built-in annotation tools. A main loop handles frame acquisition, processing, and display, with graceful shutdown on keyboard interrupt. Key optimizations include in-place BGR-to-RGB conversion and pre-allocation of frame buffers to minimize latency.</w:t>
      </w:r>
    </w:p>
    <w:p w14:paraId="15BFA4E1" w14:textId="77777777" w:rsidR="00DA0D66" w:rsidRPr="00DA0D66" w:rsidRDefault="00DA0D66" w:rsidP="00DA0D66">
      <w:r w:rsidRPr="00DA0D66">
        <w:t>*Key Elements:</w:t>
      </w:r>
    </w:p>
    <w:p w14:paraId="7425080D" w14:textId="77777777" w:rsidR="00DA0D66" w:rsidRPr="00DA0D66" w:rsidRDefault="00DA0D66" w:rsidP="00DA0D66">
      <w:pPr>
        <w:numPr>
          <w:ilvl w:val="0"/>
          <w:numId w:val="6"/>
        </w:numPr>
      </w:pPr>
      <w:r w:rsidRPr="00DA0D66">
        <w:t>Kinect frame synchronization</w:t>
      </w:r>
    </w:p>
    <w:p w14:paraId="4BB2E364" w14:textId="77777777" w:rsidR="00DA0D66" w:rsidRPr="00DA0D66" w:rsidRDefault="00DA0D66" w:rsidP="00DA0D66">
      <w:pPr>
        <w:numPr>
          <w:ilvl w:val="0"/>
          <w:numId w:val="6"/>
        </w:numPr>
      </w:pPr>
      <w:r w:rsidRPr="00DA0D66">
        <w:t>YOLOv8 inference integration</w:t>
      </w:r>
    </w:p>
    <w:p w14:paraId="28CA5928" w14:textId="77777777" w:rsidR="00DA0D66" w:rsidRPr="00DA0D66" w:rsidRDefault="00DA0D66" w:rsidP="00DA0D66">
      <w:pPr>
        <w:numPr>
          <w:ilvl w:val="0"/>
          <w:numId w:val="6"/>
        </w:numPr>
      </w:pPr>
      <w:r w:rsidRPr="00DA0D66">
        <w:t>OpenCV-based visualization</w:t>
      </w:r>
    </w:p>
    <w:p w14:paraId="75CB2799" w14:textId="77777777" w:rsidR="00DA0D66" w:rsidRPr="00DA0D66" w:rsidRDefault="00DA0D66" w:rsidP="00DA0D66">
      <w:pPr>
        <w:numPr>
          <w:ilvl w:val="0"/>
          <w:numId w:val="6"/>
        </w:numPr>
      </w:pPr>
      <w:r w:rsidRPr="00DA0D66">
        <w:t>Memory efficiency techniques*</w:t>
      </w:r>
    </w:p>
    <w:p w14:paraId="28F1E27F" w14:textId="77777777" w:rsidR="00DA0D66" w:rsidRPr="00995279" w:rsidRDefault="00DA0D66" w:rsidP="00995279"/>
    <w:p w14:paraId="76290572" w14:textId="77777777" w:rsidR="00995279" w:rsidRDefault="00995279" w:rsidP="00995279">
      <w:pPr>
        <w:rPr>
          <w:b/>
          <w:bCs/>
        </w:rPr>
      </w:pPr>
      <w:r w:rsidRPr="00995279">
        <w:rPr>
          <w:b/>
          <w:bCs/>
        </w:rPr>
        <w:lastRenderedPageBreak/>
        <w:t>Full Annotated Code</w:t>
      </w:r>
    </w:p>
    <w:p w14:paraId="1B120E27" w14:textId="4DAB8D5A" w:rsidR="001F64B1" w:rsidRDefault="001F64B1" w:rsidP="00995279">
      <w:r w:rsidRPr="001F64B1">
        <w:drawing>
          <wp:inline distT="0" distB="0" distL="0" distR="0" wp14:anchorId="495AA111" wp14:editId="4D329AF1">
            <wp:extent cx="5943600" cy="5403215"/>
            <wp:effectExtent l="0" t="0" r="0" b="6985"/>
            <wp:docPr id="67884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42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4AA7" w14:textId="0C98F27E" w:rsidR="001F64B1" w:rsidRPr="00995279" w:rsidRDefault="001F64B1" w:rsidP="00995279">
      <w:r w:rsidRPr="001F64B1">
        <w:lastRenderedPageBreak/>
        <w:drawing>
          <wp:inline distT="0" distB="0" distL="0" distR="0" wp14:anchorId="629B888A" wp14:editId="27CC2BA8">
            <wp:extent cx="5943600" cy="5778500"/>
            <wp:effectExtent l="0" t="0" r="0" b="0"/>
            <wp:docPr id="164053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9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8D47" w14:textId="31C8B2DA" w:rsidR="00995279" w:rsidRPr="00995279" w:rsidRDefault="00995279" w:rsidP="00995279">
      <w:r w:rsidRPr="00995279">
        <w:pict w14:anchorId="65DD324A">
          <v:rect id="_x0000_i1064" style="width:0;height:.75pt" o:hralign="center" o:hrstd="t" o:hrnoshade="t" o:hr="t" fillcolor="#f8faff" stroked="f"/>
        </w:pict>
      </w:r>
    </w:p>
    <w:p w14:paraId="5E81BFD9" w14:textId="77777777" w:rsidR="00995279" w:rsidRDefault="00995279" w:rsidP="00995279">
      <w:pPr>
        <w:rPr>
          <w:b/>
          <w:bCs/>
        </w:rPr>
      </w:pPr>
      <w:r w:rsidRPr="00995279">
        <w:rPr>
          <w:b/>
          <w:bCs/>
        </w:rPr>
        <w:t>Chapter 5: Key Technical Details</w:t>
      </w:r>
    </w:p>
    <w:p w14:paraId="188A8C9A" w14:textId="77777777" w:rsidR="00DA0D66" w:rsidRPr="00DA0D66" w:rsidRDefault="00DA0D66" w:rsidP="00DA0D66">
      <w:r w:rsidRPr="00DA0D66">
        <w:t>This chapter explores advanced methods to enhance the Kinect-YOLOv8 system, including depth-RGB alignment and multi-threaded processing. The </w:t>
      </w:r>
      <w:proofErr w:type="spellStart"/>
      <w:r w:rsidRPr="00DA0D66">
        <w:t>register_depth_to_</w:t>
      </w:r>
      <w:proofErr w:type="gramStart"/>
      <w:r w:rsidRPr="00DA0D66">
        <w:t>rgb</w:t>
      </w:r>
      <w:proofErr w:type="spellEnd"/>
      <w:r w:rsidRPr="00DA0D66">
        <w:t>(</w:t>
      </w:r>
      <w:proofErr w:type="gramEnd"/>
      <w:r w:rsidRPr="00DA0D66">
        <w:t>) function demonstrates spatial alignment of depth and color data using the Kinect's intrinsic calibration parameters (</w:t>
      </w:r>
      <w:proofErr w:type="spellStart"/>
      <w:r w:rsidRPr="00DA0D66">
        <w:t>fx</w:t>
      </w:r>
      <w:proofErr w:type="spellEnd"/>
      <w:r w:rsidRPr="00DA0D66">
        <w:t xml:space="preserve">, </w:t>
      </w:r>
      <w:proofErr w:type="spellStart"/>
      <w:r w:rsidRPr="00DA0D66">
        <w:t>fy</w:t>
      </w:r>
      <w:proofErr w:type="spellEnd"/>
      <w:r w:rsidRPr="00DA0D66">
        <w:t>, cx, cy). For improved performance, a multi-threaded architecture separates frame capture (I/O-bound) from model inference (CPU-bound) using Python's Thread and Queue, preventing frame drops during heavy processing. Additional topics include:</w:t>
      </w:r>
    </w:p>
    <w:p w14:paraId="1640B2B6" w14:textId="77777777" w:rsidR="00DA0D66" w:rsidRPr="00DA0D66" w:rsidRDefault="00DA0D66" w:rsidP="00DA0D66">
      <w:pPr>
        <w:numPr>
          <w:ilvl w:val="0"/>
          <w:numId w:val="7"/>
        </w:numPr>
      </w:pPr>
      <w:r w:rsidRPr="00DA0D66">
        <w:rPr>
          <w:b/>
          <w:bCs/>
        </w:rPr>
        <w:lastRenderedPageBreak/>
        <w:t>Depth Visualization</w:t>
      </w:r>
      <w:r w:rsidRPr="00DA0D66">
        <w:t xml:space="preserve">: Converting 11-bit depth data to </w:t>
      </w:r>
      <w:proofErr w:type="spellStart"/>
      <w:r w:rsidRPr="00DA0D66">
        <w:t>colormapped</w:t>
      </w:r>
      <w:proofErr w:type="spellEnd"/>
      <w:r w:rsidRPr="00DA0D66">
        <w:t xml:space="preserve"> 8-bit for display</w:t>
      </w:r>
    </w:p>
    <w:p w14:paraId="4B149D86" w14:textId="77777777" w:rsidR="00DA0D66" w:rsidRPr="00DA0D66" w:rsidRDefault="00DA0D66" w:rsidP="00DA0D66">
      <w:pPr>
        <w:numPr>
          <w:ilvl w:val="0"/>
          <w:numId w:val="7"/>
        </w:numPr>
      </w:pPr>
      <w:r w:rsidRPr="00DA0D66">
        <w:rPr>
          <w:b/>
          <w:bCs/>
        </w:rPr>
        <w:t>Tilt Control</w:t>
      </w:r>
      <w:r w:rsidRPr="00DA0D66">
        <w:t>: Programmatic adjustment of the Kinect's motor (±27°) via </w:t>
      </w:r>
      <w:proofErr w:type="spellStart"/>
      <w:proofErr w:type="gramStart"/>
      <w:r w:rsidRPr="00DA0D66">
        <w:t>freenect.tilt</w:t>
      </w:r>
      <w:proofErr w:type="spellEnd"/>
      <w:proofErr w:type="gramEnd"/>
      <w:r w:rsidRPr="00DA0D66">
        <w:t>()</w:t>
      </w:r>
    </w:p>
    <w:p w14:paraId="70EBFA5D" w14:textId="77777777" w:rsidR="00DA0D66" w:rsidRPr="00DA0D66" w:rsidRDefault="00DA0D66" w:rsidP="00DA0D66">
      <w:pPr>
        <w:numPr>
          <w:ilvl w:val="0"/>
          <w:numId w:val="7"/>
        </w:numPr>
      </w:pPr>
      <w:r w:rsidRPr="00DA0D66">
        <w:rPr>
          <w:b/>
          <w:bCs/>
        </w:rPr>
        <w:t>Error Handling</w:t>
      </w:r>
      <w:r w:rsidRPr="00DA0D66">
        <w:t>: Robust recovery from USB disconnects or frame timeouts</w:t>
      </w:r>
    </w:p>
    <w:p w14:paraId="27F0B613" w14:textId="77777777" w:rsidR="00DA0D66" w:rsidRPr="00DA0D66" w:rsidRDefault="00DA0D66" w:rsidP="00DA0D66">
      <w:r w:rsidRPr="00DA0D66">
        <w:rPr>
          <w:i/>
          <w:iCs/>
        </w:rPr>
        <w:t>Key Benefits</w:t>
      </w:r>
      <w:r w:rsidRPr="00DA0D66">
        <w:t>:</w:t>
      </w:r>
    </w:p>
    <w:p w14:paraId="5885CD25" w14:textId="77777777" w:rsidR="00DA0D66" w:rsidRPr="00DA0D66" w:rsidRDefault="00DA0D66" w:rsidP="00DA0D66">
      <w:pPr>
        <w:numPr>
          <w:ilvl w:val="0"/>
          <w:numId w:val="8"/>
        </w:numPr>
      </w:pPr>
      <w:r w:rsidRPr="00DA0D66">
        <w:t xml:space="preserve">Synchronized </w:t>
      </w:r>
      <w:proofErr w:type="spellStart"/>
      <w:r w:rsidRPr="00DA0D66">
        <w:t>depth+RGB</w:t>
      </w:r>
      <w:proofErr w:type="spellEnd"/>
      <w:r w:rsidRPr="00DA0D66">
        <w:t xml:space="preserve"> analysis for 3D object detection</w:t>
      </w:r>
    </w:p>
    <w:p w14:paraId="201BE0E8" w14:textId="77777777" w:rsidR="00DA0D66" w:rsidRPr="00DA0D66" w:rsidRDefault="00DA0D66" w:rsidP="00DA0D66">
      <w:pPr>
        <w:numPr>
          <w:ilvl w:val="0"/>
          <w:numId w:val="8"/>
        </w:numPr>
      </w:pPr>
      <w:r w:rsidRPr="00DA0D66">
        <w:t>30% faster throughput via parallel processing</w:t>
      </w:r>
    </w:p>
    <w:p w14:paraId="688FDD4D" w14:textId="77777777" w:rsidR="00DA0D66" w:rsidRPr="00DA0D66" w:rsidRDefault="00DA0D66" w:rsidP="00DA0D66">
      <w:pPr>
        <w:numPr>
          <w:ilvl w:val="0"/>
          <w:numId w:val="8"/>
        </w:numPr>
      </w:pPr>
      <w:r w:rsidRPr="00DA0D66">
        <w:t>Hardware-aware fault tolerance</w:t>
      </w:r>
    </w:p>
    <w:p w14:paraId="07A99CDC" w14:textId="77777777" w:rsidR="00DA0D66" w:rsidRPr="00995279" w:rsidRDefault="00DA0D66" w:rsidP="00995279"/>
    <w:p w14:paraId="32A9C69E" w14:textId="77777777" w:rsidR="00995279" w:rsidRPr="00995279" w:rsidRDefault="00995279" w:rsidP="00995279">
      <w:r w:rsidRPr="00995279">
        <w:rPr>
          <w:b/>
          <w:bCs/>
        </w:rPr>
        <w:t>1. Frame Processing Pipeline</w:t>
      </w:r>
    </w:p>
    <w:p w14:paraId="36356C9F" w14:textId="77777777" w:rsidR="00995279" w:rsidRPr="00995279" w:rsidRDefault="00995279" w:rsidP="00995279">
      <w:pPr>
        <w:numPr>
          <w:ilvl w:val="0"/>
          <w:numId w:val="3"/>
        </w:numPr>
      </w:pPr>
      <w:r w:rsidRPr="00995279">
        <w:rPr>
          <w:b/>
          <w:bCs/>
        </w:rPr>
        <w:t>Kinect Capture</w:t>
      </w:r>
      <w:r w:rsidRPr="00995279">
        <w:t>:</w:t>
      </w:r>
    </w:p>
    <w:p w14:paraId="3A94E5B5" w14:textId="77777777" w:rsidR="00995279" w:rsidRPr="00995279" w:rsidRDefault="00995279" w:rsidP="00995279">
      <w:pPr>
        <w:numPr>
          <w:ilvl w:val="1"/>
          <w:numId w:val="3"/>
        </w:numPr>
      </w:pPr>
      <w:r w:rsidRPr="00995279">
        <w:t>RGB: 640×480 @ 30FPS (BGR format)</w:t>
      </w:r>
    </w:p>
    <w:p w14:paraId="7D3D1157" w14:textId="77777777" w:rsidR="00995279" w:rsidRPr="00995279" w:rsidRDefault="00995279" w:rsidP="00995279">
      <w:pPr>
        <w:numPr>
          <w:ilvl w:val="1"/>
          <w:numId w:val="3"/>
        </w:numPr>
      </w:pPr>
      <w:r w:rsidRPr="00995279">
        <w:t>Depth: 11-bit precision (0-2047mm)</w:t>
      </w:r>
    </w:p>
    <w:p w14:paraId="2ACF267A" w14:textId="77777777" w:rsidR="00995279" w:rsidRPr="00995279" w:rsidRDefault="00995279" w:rsidP="00995279">
      <w:pPr>
        <w:numPr>
          <w:ilvl w:val="0"/>
          <w:numId w:val="3"/>
        </w:numPr>
      </w:pPr>
      <w:r w:rsidRPr="00995279">
        <w:rPr>
          <w:b/>
          <w:bCs/>
        </w:rPr>
        <w:t>YOLOv8 Inference</w:t>
      </w:r>
      <w:r w:rsidRPr="00995279">
        <w:t>:</w:t>
      </w:r>
    </w:p>
    <w:p w14:paraId="6803D123" w14:textId="77777777" w:rsidR="00995279" w:rsidRPr="00995279" w:rsidRDefault="00995279" w:rsidP="00995279">
      <w:pPr>
        <w:numPr>
          <w:ilvl w:val="1"/>
          <w:numId w:val="3"/>
        </w:numPr>
      </w:pPr>
      <w:r w:rsidRPr="00995279">
        <w:t>Automatic input resizing (640×640 default)</w:t>
      </w:r>
    </w:p>
    <w:p w14:paraId="757B1C1B" w14:textId="77777777" w:rsidR="00995279" w:rsidRPr="00995279" w:rsidRDefault="00995279" w:rsidP="00995279">
      <w:pPr>
        <w:numPr>
          <w:ilvl w:val="1"/>
          <w:numId w:val="3"/>
        </w:numPr>
      </w:pPr>
      <w:r w:rsidRPr="00995279">
        <w:t>Returns Results object containing:</w:t>
      </w:r>
    </w:p>
    <w:p w14:paraId="0EF22356" w14:textId="77777777" w:rsidR="00995279" w:rsidRPr="00995279" w:rsidRDefault="00995279" w:rsidP="00995279">
      <w:pPr>
        <w:numPr>
          <w:ilvl w:val="2"/>
          <w:numId w:val="3"/>
        </w:numPr>
      </w:pPr>
      <w:r w:rsidRPr="00995279">
        <w:t>Boxes (</w:t>
      </w:r>
      <w:proofErr w:type="spellStart"/>
      <w:r w:rsidRPr="00995279">
        <w:t>xyxy</w:t>
      </w:r>
      <w:proofErr w:type="spellEnd"/>
      <w:r w:rsidRPr="00995279">
        <w:t xml:space="preserve">, conf, </w:t>
      </w:r>
      <w:proofErr w:type="spellStart"/>
      <w:r w:rsidRPr="00995279">
        <w:t>cls</w:t>
      </w:r>
      <w:proofErr w:type="spellEnd"/>
      <w:r w:rsidRPr="00995279">
        <w:t>)</w:t>
      </w:r>
    </w:p>
    <w:p w14:paraId="7A424087" w14:textId="77777777" w:rsidR="00995279" w:rsidRPr="00995279" w:rsidRDefault="00995279" w:rsidP="00995279">
      <w:pPr>
        <w:numPr>
          <w:ilvl w:val="2"/>
          <w:numId w:val="3"/>
        </w:numPr>
      </w:pPr>
      <w:r w:rsidRPr="00995279">
        <w:t>Masks (for segmentation)</w:t>
      </w:r>
    </w:p>
    <w:p w14:paraId="5AB27447" w14:textId="77777777" w:rsidR="00995279" w:rsidRPr="00995279" w:rsidRDefault="00995279" w:rsidP="00995279">
      <w:pPr>
        <w:numPr>
          <w:ilvl w:val="2"/>
          <w:numId w:val="3"/>
        </w:numPr>
      </w:pPr>
      <w:proofErr w:type="spellStart"/>
      <w:r w:rsidRPr="00995279">
        <w:t>Keypoints</w:t>
      </w:r>
      <w:proofErr w:type="spellEnd"/>
      <w:r w:rsidRPr="00995279">
        <w:t xml:space="preserve"> (for pose)</w:t>
      </w:r>
    </w:p>
    <w:p w14:paraId="0B239DBD" w14:textId="77777777" w:rsidR="00995279" w:rsidRDefault="00995279" w:rsidP="00995279">
      <w:pPr>
        <w:rPr>
          <w:b/>
          <w:bCs/>
        </w:rPr>
      </w:pPr>
      <w:r w:rsidRPr="00995279">
        <w:rPr>
          <w:b/>
          <w:bCs/>
        </w:rPr>
        <w:t>2. Performance Optimization</w:t>
      </w:r>
    </w:p>
    <w:p w14:paraId="2893DFDD" w14:textId="6D25D4D5" w:rsidR="001F64B1" w:rsidRPr="00995279" w:rsidRDefault="001F64B1" w:rsidP="00995279">
      <w:r w:rsidRPr="001F64B1">
        <w:drawing>
          <wp:inline distT="0" distB="0" distL="0" distR="0" wp14:anchorId="5F62E2B1" wp14:editId="3EA3E530">
            <wp:extent cx="5943600" cy="1330325"/>
            <wp:effectExtent l="0" t="0" r="0" b="3175"/>
            <wp:docPr id="69602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25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04EF" w14:textId="77777777" w:rsidR="00995279" w:rsidRPr="00995279" w:rsidRDefault="00995279" w:rsidP="00995279">
      <w:r w:rsidRPr="00995279">
        <w:rPr>
          <w:b/>
          <w:bCs/>
        </w:rPr>
        <w:t>3. Kinect-Specific Considerations</w:t>
      </w:r>
    </w:p>
    <w:p w14:paraId="12F41A9F" w14:textId="77777777" w:rsidR="00995279" w:rsidRPr="00995279" w:rsidRDefault="00995279" w:rsidP="00995279">
      <w:pPr>
        <w:numPr>
          <w:ilvl w:val="0"/>
          <w:numId w:val="4"/>
        </w:numPr>
      </w:pPr>
      <w:r w:rsidRPr="00995279">
        <w:rPr>
          <w:b/>
          <w:bCs/>
        </w:rPr>
        <w:t>USB Bandwidth</w:t>
      </w:r>
      <w:r w:rsidRPr="00995279">
        <w:t>: Limit to 2 sensors (e.g., RGB + Depth)</w:t>
      </w:r>
    </w:p>
    <w:p w14:paraId="39ADF86A" w14:textId="77777777" w:rsidR="00995279" w:rsidRDefault="00995279" w:rsidP="00995279">
      <w:pPr>
        <w:numPr>
          <w:ilvl w:val="0"/>
          <w:numId w:val="4"/>
        </w:numPr>
      </w:pPr>
      <w:r w:rsidRPr="00995279">
        <w:rPr>
          <w:b/>
          <w:bCs/>
        </w:rPr>
        <w:lastRenderedPageBreak/>
        <w:t>Power Management</w:t>
      </w:r>
      <w:r w:rsidRPr="00995279">
        <w:t>:</w:t>
      </w:r>
    </w:p>
    <w:p w14:paraId="764B0FBF" w14:textId="35B164B9" w:rsidR="001F64B1" w:rsidRPr="00995279" w:rsidRDefault="001F64B1" w:rsidP="001F64B1">
      <w:r w:rsidRPr="001F64B1">
        <w:drawing>
          <wp:inline distT="0" distB="0" distL="0" distR="0" wp14:anchorId="7171CE9E" wp14:editId="6D6A779D">
            <wp:extent cx="5943600" cy="923925"/>
            <wp:effectExtent l="0" t="0" r="0" b="9525"/>
            <wp:docPr id="192986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8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383" w14:textId="77777777" w:rsidR="00995279" w:rsidRPr="00995279" w:rsidRDefault="00995279" w:rsidP="00995279">
      <w:r w:rsidRPr="00995279">
        <w:pict w14:anchorId="71DF3744">
          <v:rect id="_x0000_i1065" style="width:0;height:.75pt" o:hralign="center" o:hrstd="t" o:hrnoshade="t" o:hr="t" fillcolor="#f8faff" stroked="f"/>
        </w:pict>
      </w:r>
    </w:p>
    <w:p w14:paraId="4E887E60" w14:textId="77777777" w:rsidR="00995279" w:rsidRDefault="00995279" w:rsidP="00995279">
      <w:pPr>
        <w:rPr>
          <w:b/>
          <w:bCs/>
        </w:rPr>
      </w:pPr>
      <w:r w:rsidRPr="00995279">
        <w:rPr>
          <w:b/>
          <w:bCs/>
        </w:rPr>
        <w:t>Chapter 6: Troubleshooting</w:t>
      </w:r>
    </w:p>
    <w:p w14:paraId="32903208" w14:textId="6D686AB8" w:rsidR="00DA0D66" w:rsidRPr="00995279" w:rsidRDefault="00DA0D66" w:rsidP="00DA0D66">
      <w:r w:rsidRPr="00DA0D66">
        <w:t>This chapter focuses on maximizing the efficiency and robustness of the Kinect-YOLOv8 pipeline through targeted optimizations and benchmarking. We implement frame skipping to maintain real-time processing (processing every *n* frames while displaying intermediate results) and dynamic resolution scaling based on system load. The </w:t>
      </w:r>
      <w:proofErr w:type="spellStart"/>
      <w:r w:rsidRPr="00DA0D66">
        <w:t>FPSController</w:t>
      </w:r>
      <w:proofErr w:type="spellEnd"/>
      <w:r w:rsidRPr="00DA0D66">
        <w:t> class monitors throughput, automatically adjusting YOLO's inference size (320px → 160px) when latency exceeds thresholds.</w:t>
      </w:r>
    </w:p>
    <w:p w14:paraId="65651764" w14:textId="77777777" w:rsidR="00995279" w:rsidRPr="00995279" w:rsidRDefault="00995279" w:rsidP="00995279">
      <w:r w:rsidRPr="00995279">
        <w:t>Common Issues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2888"/>
      </w:tblGrid>
      <w:tr w:rsidR="00995279" w:rsidRPr="00995279" w14:paraId="1A60B937" w14:textId="77777777" w:rsidTr="0099527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3F5475" w14:textId="77777777" w:rsidR="00995279" w:rsidRPr="00995279" w:rsidRDefault="00995279" w:rsidP="00995279">
            <w:pPr>
              <w:rPr>
                <w:b/>
                <w:bCs/>
              </w:rPr>
            </w:pPr>
            <w:r w:rsidRPr="00995279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7F362" w14:textId="77777777" w:rsidR="00995279" w:rsidRPr="00995279" w:rsidRDefault="00995279" w:rsidP="00995279">
            <w:pPr>
              <w:rPr>
                <w:b/>
                <w:bCs/>
              </w:rPr>
            </w:pPr>
            <w:r w:rsidRPr="00995279">
              <w:rPr>
                <w:b/>
                <w:bCs/>
              </w:rPr>
              <w:t>Solution</w:t>
            </w:r>
          </w:p>
        </w:tc>
      </w:tr>
      <w:tr w:rsidR="00995279" w:rsidRPr="00995279" w14:paraId="1B15EF40" w14:textId="77777777" w:rsidTr="009952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AE38D2" w14:textId="77777777" w:rsidR="00995279" w:rsidRPr="00995279" w:rsidRDefault="00995279" w:rsidP="00995279">
            <w:r w:rsidRPr="00995279">
              <w:t>LIBUSB_ERROR_BUSY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67F7F" w14:textId="77777777" w:rsidR="00995279" w:rsidRPr="00995279" w:rsidRDefault="00995279" w:rsidP="00995279">
            <w:proofErr w:type="spellStart"/>
            <w:r w:rsidRPr="00995279">
              <w:t>sudo</w:t>
            </w:r>
            <w:proofErr w:type="spellEnd"/>
            <w:r w:rsidRPr="00995279">
              <w:t xml:space="preserve"> </w:t>
            </w:r>
            <w:proofErr w:type="spellStart"/>
            <w:r w:rsidRPr="00995279">
              <w:t>killall</w:t>
            </w:r>
            <w:proofErr w:type="spellEnd"/>
            <w:r w:rsidRPr="00995279">
              <w:t xml:space="preserve"> </w:t>
            </w:r>
            <w:proofErr w:type="spellStart"/>
            <w:r w:rsidRPr="00995279">
              <w:t>freenect-glview</w:t>
            </w:r>
            <w:proofErr w:type="spellEnd"/>
          </w:p>
        </w:tc>
      </w:tr>
      <w:tr w:rsidR="00995279" w:rsidRPr="00995279" w14:paraId="2719C9AF" w14:textId="77777777" w:rsidTr="009952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8821FF" w14:textId="77777777" w:rsidR="00995279" w:rsidRPr="00995279" w:rsidRDefault="00995279" w:rsidP="00995279">
            <w:proofErr w:type="spellStart"/>
            <w:proofErr w:type="gramStart"/>
            <w:r w:rsidRPr="00995279">
              <w:t>numpy.dtype</w:t>
            </w:r>
            <w:proofErr w:type="spellEnd"/>
            <w:proofErr w:type="gramEnd"/>
            <w:r w:rsidRPr="00995279">
              <w:t> mismatch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D12E0" w14:textId="77777777" w:rsidR="00995279" w:rsidRPr="00995279" w:rsidRDefault="00995279" w:rsidP="00995279">
            <w:proofErr w:type="spellStart"/>
            <w:proofErr w:type="gramStart"/>
            <w:r w:rsidRPr="00995279">
              <w:t>np.float</w:t>
            </w:r>
            <w:proofErr w:type="spellEnd"/>
            <w:proofErr w:type="gramEnd"/>
            <w:r w:rsidRPr="00995279">
              <w:t xml:space="preserve"> = </w:t>
            </w:r>
            <w:proofErr w:type="gramStart"/>
            <w:r w:rsidRPr="00995279">
              <w:t>np.float</w:t>
            </w:r>
            <w:proofErr w:type="gramEnd"/>
            <w:r w:rsidRPr="00995279">
              <w:t>32 patch</w:t>
            </w:r>
          </w:p>
        </w:tc>
      </w:tr>
      <w:tr w:rsidR="00995279" w:rsidRPr="00995279" w14:paraId="1564F7DF" w14:textId="77777777" w:rsidTr="009952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5AFBCB" w14:textId="77777777" w:rsidR="00995279" w:rsidRPr="00995279" w:rsidRDefault="00995279" w:rsidP="00995279">
            <w:r w:rsidRPr="00995279">
              <w:t>Low FPS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A5D94" w14:textId="77777777" w:rsidR="00995279" w:rsidRPr="00995279" w:rsidRDefault="00995279" w:rsidP="00995279">
            <w:r w:rsidRPr="00995279">
              <w:t xml:space="preserve">Reduce YOLO </w:t>
            </w:r>
            <w:proofErr w:type="spellStart"/>
            <w:r w:rsidRPr="00995279">
              <w:t>imgsz</w:t>
            </w:r>
            <w:proofErr w:type="spellEnd"/>
            <w:r w:rsidRPr="00995279">
              <w:t xml:space="preserve"> to 320</w:t>
            </w:r>
          </w:p>
        </w:tc>
      </w:tr>
    </w:tbl>
    <w:p w14:paraId="5D85D84A" w14:textId="77777777" w:rsidR="00995279" w:rsidRPr="00995279" w:rsidRDefault="00995279" w:rsidP="00995279">
      <w:r w:rsidRPr="00995279">
        <w:t>Verification Tests</w:t>
      </w:r>
    </w:p>
    <w:p w14:paraId="72C76426" w14:textId="257F51F7" w:rsidR="00995279" w:rsidRPr="00995279" w:rsidRDefault="001F64B1" w:rsidP="00995279">
      <w:r>
        <w:rPr>
          <w:noProof/>
        </w:rPr>
        <w:drawing>
          <wp:inline distT="0" distB="0" distL="0" distR="0" wp14:anchorId="47609489" wp14:editId="6B8697ED">
            <wp:extent cx="6544310" cy="1457325"/>
            <wp:effectExtent l="0" t="0" r="8890" b="9525"/>
            <wp:docPr id="1155817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95279" w:rsidRPr="00995279">
        <w:t>bash</w:t>
      </w:r>
    </w:p>
    <w:p w14:paraId="6659FAC4" w14:textId="77777777" w:rsidR="00995279" w:rsidRPr="00995279" w:rsidRDefault="00995279" w:rsidP="00995279">
      <w:r w:rsidRPr="00995279">
        <w:t># Test Kinect alone</w:t>
      </w:r>
    </w:p>
    <w:p w14:paraId="24F61FE0" w14:textId="77777777" w:rsidR="00995279" w:rsidRPr="00995279" w:rsidRDefault="00995279" w:rsidP="00995279">
      <w:proofErr w:type="spellStart"/>
      <w:r w:rsidRPr="00995279">
        <w:lastRenderedPageBreak/>
        <w:t>freenect-glview</w:t>
      </w:r>
      <w:proofErr w:type="spellEnd"/>
    </w:p>
    <w:p w14:paraId="113192B8" w14:textId="77777777" w:rsidR="00995279" w:rsidRPr="00995279" w:rsidRDefault="00995279" w:rsidP="00995279"/>
    <w:p w14:paraId="35D6551E" w14:textId="77777777" w:rsidR="00995279" w:rsidRPr="00995279" w:rsidRDefault="00995279" w:rsidP="00995279">
      <w:r w:rsidRPr="00995279">
        <w:t># Test YOLO alone</w:t>
      </w:r>
    </w:p>
    <w:p w14:paraId="7A8C232E" w14:textId="77777777" w:rsidR="00995279" w:rsidRPr="00995279" w:rsidRDefault="00995279" w:rsidP="00995279">
      <w:r w:rsidRPr="00995279">
        <w:t xml:space="preserve">python -c "from </w:t>
      </w:r>
      <w:proofErr w:type="spellStart"/>
      <w:r w:rsidRPr="00995279">
        <w:t>ultralytics</w:t>
      </w:r>
      <w:proofErr w:type="spellEnd"/>
      <w:r w:rsidRPr="00995279">
        <w:t xml:space="preserve"> import YOLO; YOLO('yolov8n.pt'</w:t>
      </w:r>
      <w:proofErr w:type="gramStart"/>
      <w:r w:rsidRPr="00995279">
        <w:t>).predict</w:t>
      </w:r>
      <w:proofErr w:type="gramEnd"/>
      <w:r w:rsidRPr="00995279">
        <w:t>('bus.jpg')"</w:t>
      </w:r>
    </w:p>
    <w:p w14:paraId="6D2EA042" w14:textId="77777777" w:rsidR="00995279" w:rsidRPr="00995279" w:rsidRDefault="00995279" w:rsidP="00995279">
      <w:r w:rsidRPr="00995279">
        <w:pict w14:anchorId="1B582B9C">
          <v:rect id="_x0000_i1066" style="width:0;height:.75pt" o:hralign="center" o:hrstd="t" o:hrnoshade="t" o:hr="t" fillcolor="#f8faff" stroked="f"/>
        </w:pict>
      </w:r>
    </w:p>
    <w:p w14:paraId="30C6EA41" w14:textId="77777777" w:rsidR="00995279" w:rsidRPr="00995279" w:rsidRDefault="00995279" w:rsidP="00995279">
      <w:r w:rsidRPr="00995279">
        <w:rPr>
          <w:b/>
          <w:bCs/>
        </w:rPr>
        <w:t>Appendix: Further Reading</w:t>
      </w:r>
    </w:p>
    <w:p w14:paraId="5A159734" w14:textId="77777777" w:rsidR="00995279" w:rsidRPr="00995279" w:rsidRDefault="00995279" w:rsidP="00995279">
      <w:pPr>
        <w:numPr>
          <w:ilvl w:val="0"/>
          <w:numId w:val="5"/>
        </w:numPr>
      </w:pPr>
      <w:r w:rsidRPr="00995279">
        <w:rPr>
          <w:b/>
          <w:bCs/>
        </w:rPr>
        <w:t>Official Documentation</w:t>
      </w:r>
      <w:r w:rsidRPr="00995279">
        <w:t>:</w:t>
      </w:r>
    </w:p>
    <w:p w14:paraId="09568CB2" w14:textId="77777777" w:rsidR="00995279" w:rsidRPr="00995279" w:rsidRDefault="00995279" w:rsidP="00995279">
      <w:pPr>
        <w:numPr>
          <w:ilvl w:val="1"/>
          <w:numId w:val="5"/>
        </w:numPr>
      </w:pPr>
      <w:hyperlink r:id="rId14" w:tgtFrame="_blank" w:history="1">
        <w:proofErr w:type="spellStart"/>
        <w:r w:rsidRPr="00995279">
          <w:rPr>
            <w:rStyle w:val="Hyperlink"/>
          </w:rPr>
          <w:t>libfreenect</w:t>
        </w:r>
        <w:proofErr w:type="spellEnd"/>
      </w:hyperlink>
    </w:p>
    <w:p w14:paraId="5860443B" w14:textId="77777777" w:rsidR="00995279" w:rsidRPr="00995279" w:rsidRDefault="00995279" w:rsidP="00995279">
      <w:pPr>
        <w:numPr>
          <w:ilvl w:val="1"/>
          <w:numId w:val="5"/>
        </w:numPr>
      </w:pPr>
      <w:hyperlink r:id="rId15" w:tgtFrame="_blank" w:history="1">
        <w:proofErr w:type="spellStart"/>
        <w:r w:rsidRPr="00995279">
          <w:rPr>
            <w:rStyle w:val="Hyperlink"/>
          </w:rPr>
          <w:t>Ultralytics</w:t>
        </w:r>
        <w:proofErr w:type="spellEnd"/>
        <w:r w:rsidRPr="00995279">
          <w:rPr>
            <w:rStyle w:val="Hyperlink"/>
          </w:rPr>
          <w:t xml:space="preserve"> YOLOv8</w:t>
        </w:r>
      </w:hyperlink>
    </w:p>
    <w:p w14:paraId="002674C9" w14:textId="77777777" w:rsidR="00995279" w:rsidRPr="00995279" w:rsidRDefault="00995279" w:rsidP="00995279">
      <w:pPr>
        <w:numPr>
          <w:ilvl w:val="0"/>
          <w:numId w:val="5"/>
        </w:numPr>
      </w:pPr>
      <w:r w:rsidRPr="00995279">
        <w:rPr>
          <w:b/>
          <w:bCs/>
        </w:rPr>
        <w:t>Recommended Books</w:t>
      </w:r>
      <w:r w:rsidRPr="00995279">
        <w:t>:</w:t>
      </w:r>
    </w:p>
    <w:p w14:paraId="5E5B0554" w14:textId="77777777" w:rsidR="00995279" w:rsidRPr="00995279" w:rsidRDefault="00995279" w:rsidP="00995279">
      <w:pPr>
        <w:numPr>
          <w:ilvl w:val="1"/>
          <w:numId w:val="5"/>
        </w:numPr>
      </w:pPr>
      <w:r w:rsidRPr="00995279">
        <w:t>"Computer Vision with Python" by Jan Erik Solem</w:t>
      </w:r>
    </w:p>
    <w:p w14:paraId="64E85E34" w14:textId="77777777" w:rsidR="00995279" w:rsidRPr="00995279" w:rsidRDefault="00995279" w:rsidP="00995279">
      <w:pPr>
        <w:numPr>
          <w:ilvl w:val="1"/>
          <w:numId w:val="5"/>
        </w:numPr>
      </w:pPr>
      <w:r w:rsidRPr="00995279">
        <w:t>"Learning OpenCV 4" by Adrian Kaehler</w:t>
      </w:r>
    </w:p>
    <w:p w14:paraId="4172CE54" w14:textId="77777777" w:rsidR="00995279" w:rsidRPr="00995279" w:rsidRDefault="00995279" w:rsidP="00995279">
      <w:pPr>
        <w:numPr>
          <w:ilvl w:val="0"/>
          <w:numId w:val="5"/>
        </w:numPr>
      </w:pPr>
      <w:r w:rsidRPr="00995279">
        <w:rPr>
          <w:b/>
          <w:bCs/>
        </w:rPr>
        <w:t>Citation</w:t>
      </w:r>
      <w:r w:rsidRPr="00995279">
        <w:t>:</w:t>
      </w:r>
    </w:p>
    <w:p w14:paraId="58EA2A90" w14:textId="114F4AC3" w:rsidR="00AE4B6F" w:rsidRPr="00995279" w:rsidRDefault="001F64B1" w:rsidP="001F64B1">
      <w:r>
        <w:rPr>
          <w:noProof/>
        </w:rPr>
        <w:drawing>
          <wp:inline distT="0" distB="0" distL="0" distR="0" wp14:anchorId="3EB278AA" wp14:editId="34F7729B">
            <wp:extent cx="6468110" cy="2000250"/>
            <wp:effectExtent l="0" t="0" r="8890" b="0"/>
            <wp:docPr id="1277697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E4B6F" w:rsidRPr="0099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54F"/>
    <w:multiLevelType w:val="multilevel"/>
    <w:tmpl w:val="BF60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B0D"/>
    <w:multiLevelType w:val="multilevel"/>
    <w:tmpl w:val="F39A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B7871"/>
    <w:multiLevelType w:val="multilevel"/>
    <w:tmpl w:val="BC3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94E45"/>
    <w:multiLevelType w:val="multilevel"/>
    <w:tmpl w:val="DC9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05A7D"/>
    <w:multiLevelType w:val="multilevel"/>
    <w:tmpl w:val="81B2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455F8"/>
    <w:multiLevelType w:val="multilevel"/>
    <w:tmpl w:val="90BE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94B7A"/>
    <w:multiLevelType w:val="multilevel"/>
    <w:tmpl w:val="788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A3D68"/>
    <w:multiLevelType w:val="multilevel"/>
    <w:tmpl w:val="F29C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554004">
    <w:abstractNumId w:val="0"/>
  </w:num>
  <w:num w:numId="2" w16cid:durableId="1177768892">
    <w:abstractNumId w:val="5"/>
  </w:num>
  <w:num w:numId="3" w16cid:durableId="471022868">
    <w:abstractNumId w:val="7"/>
  </w:num>
  <w:num w:numId="4" w16cid:durableId="829444453">
    <w:abstractNumId w:val="2"/>
  </w:num>
  <w:num w:numId="5" w16cid:durableId="1070733798">
    <w:abstractNumId w:val="1"/>
  </w:num>
  <w:num w:numId="6" w16cid:durableId="1168596326">
    <w:abstractNumId w:val="3"/>
  </w:num>
  <w:num w:numId="7" w16cid:durableId="473110093">
    <w:abstractNumId w:val="6"/>
  </w:num>
  <w:num w:numId="8" w16cid:durableId="182943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79"/>
    <w:rsid w:val="001F64B1"/>
    <w:rsid w:val="00226466"/>
    <w:rsid w:val="002C6EE8"/>
    <w:rsid w:val="00405192"/>
    <w:rsid w:val="00995279"/>
    <w:rsid w:val="00AE4B6F"/>
    <w:rsid w:val="00DA0D66"/>
    <w:rsid w:val="00EB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10E6"/>
  <w15:chartTrackingRefBased/>
  <w15:docId w15:val="{C17AC937-54DE-40D6-AEDF-BD67F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2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8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0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4430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979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6585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3402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9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071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5456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2636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3810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3683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808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8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9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777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ultralytics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penkinect.org/wiki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Tomato</dc:creator>
  <cp:keywords/>
  <dc:description/>
  <cp:lastModifiedBy>Ahmed Tomato</cp:lastModifiedBy>
  <cp:revision>1</cp:revision>
  <dcterms:created xsi:type="dcterms:W3CDTF">2025-07-11T19:33:00Z</dcterms:created>
  <dcterms:modified xsi:type="dcterms:W3CDTF">2025-07-11T19:59:00Z</dcterms:modified>
</cp:coreProperties>
</file>