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5800018310547" w:right="0" w:firstLine="0"/>
        <w:jc w:val="left"/>
        <w:rPr>
          <w:rFonts w:ascii="Arial" w:cs="Arial" w:eastAsia="Arial" w:hAnsi="Arial"/>
          <w:b w:val="0"/>
          <w:i w:val="0"/>
          <w:smallCaps w:val="0"/>
          <w:strike w:val="0"/>
          <w:color w:val="727070"/>
          <w:sz w:val="24"/>
          <w:szCs w:val="24"/>
          <w:u w:val="none"/>
          <w:shd w:fill="auto" w:val="clear"/>
          <w:vertAlign w:val="baseline"/>
        </w:rPr>
      </w:pPr>
      <w:r w:rsidDel="00000000" w:rsidR="00000000" w:rsidRPr="00000000">
        <w:rPr>
          <w:rFonts w:ascii="Arial" w:cs="Arial" w:eastAsia="Arial" w:hAnsi="Arial"/>
          <w:b w:val="0"/>
          <w:i w:val="0"/>
          <w:smallCaps w:val="0"/>
          <w:strike w:val="0"/>
          <w:color w:val="727070"/>
          <w:sz w:val="24"/>
          <w:szCs w:val="24"/>
          <w:u w:val="none"/>
          <w:shd w:fill="auto" w:val="clear"/>
          <w:vertAlign w:val="baseline"/>
          <w:rtl w:val="0"/>
        </w:rPr>
        <w:t xml:space="preserve">Corporate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69012</wp:posOffset>
            </wp:positionV>
            <wp:extent cx="952500" cy="476250"/>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00" cy="4762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9912109375" w:line="240" w:lineRule="auto"/>
        <w:ind w:left="1735.7799530029297" w:right="0" w:firstLine="0"/>
        <w:jc w:val="left"/>
        <w:rPr>
          <w:rFonts w:ascii="Arial" w:cs="Arial" w:eastAsia="Arial" w:hAnsi="Arial"/>
          <w:b w:val="0"/>
          <w:i w:val="0"/>
          <w:smallCaps w:val="0"/>
          <w:strike w:val="0"/>
          <w:color w:val="727070"/>
          <w:sz w:val="24"/>
          <w:szCs w:val="24"/>
          <w:u w:val="none"/>
          <w:shd w:fill="auto" w:val="clear"/>
          <w:vertAlign w:val="baseline"/>
        </w:rPr>
      </w:pPr>
      <w:r w:rsidDel="00000000" w:rsidR="00000000" w:rsidRPr="00000000">
        <w:rPr>
          <w:rFonts w:ascii="Arial" w:cs="Arial" w:eastAsia="Arial" w:hAnsi="Arial"/>
          <w:b w:val="0"/>
          <w:i w:val="0"/>
          <w:smallCaps w:val="0"/>
          <w:strike w:val="0"/>
          <w:color w:val="727070"/>
          <w:sz w:val="24"/>
          <w:szCs w:val="24"/>
          <w:u w:val="none"/>
          <w:shd w:fill="auto" w:val="clear"/>
          <w:vertAlign w:val="baseline"/>
          <w:rtl w:val="0"/>
        </w:rPr>
        <w:t xml:space="preserve">Social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59922218322754" w:lineRule="auto"/>
        <w:ind w:left="8.260040283203125" w:right="-17.80029296875" w:firstLine="1736.8798828125"/>
        <w:jc w:val="left"/>
        <w:rPr>
          <w:rFonts w:ascii="Arial" w:cs="Arial" w:eastAsia="Arial" w:hAnsi="Arial"/>
          <w:b w:val="0"/>
          <w:i w:val="0"/>
          <w:smallCaps w:val="0"/>
          <w:strike w:val="0"/>
          <w:color w:val="aaaaaa"/>
          <w:sz w:val="21"/>
          <w:szCs w:val="21"/>
          <w:u w:val="none"/>
          <w:shd w:fill="auto" w:val="clear"/>
          <w:vertAlign w:val="baseline"/>
        </w:rPr>
      </w:pPr>
      <w:r w:rsidDel="00000000" w:rsidR="00000000" w:rsidRPr="00000000">
        <w:rPr>
          <w:rFonts w:ascii="Arial" w:cs="Arial" w:eastAsia="Arial" w:hAnsi="Arial"/>
          <w:b w:val="0"/>
          <w:i w:val="0"/>
          <w:smallCaps w:val="0"/>
          <w:strike w:val="0"/>
          <w:color w:val="727070"/>
          <w:sz w:val="40"/>
          <w:szCs w:val="40"/>
          <w:u w:val="none"/>
          <w:shd w:fill="auto" w:val="clear"/>
          <w:vertAlign w:val="subscript"/>
          <w:rtl w:val="0"/>
        </w:rPr>
        <w:t xml:space="preserve">Responsibility </w:t>
      </w:r>
      <w:r w:rsidDel="00000000" w:rsidR="00000000" w:rsidRPr="00000000">
        <w:rPr>
          <w:rFonts w:ascii="Arial" w:cs="Arial" w:eastAsia="Arial" w:hAnsi="Arial"/>
          <w:b w:val="0"/>
          <w:i w:val="0"/>
          <w:smallCaps w:val="0"/>
          <w:strike w:val="0"/>
          <w:color w:val="568fec"/>
          <w:sz w:val="30"/>
          <w:szCs w:val="30"/>
          <w:u w:val="none"/>
          <w:shd w:fill="auto" w:val="clear"/>
          <w:vertAlign w:val="baseline"/>
          <w:rtl w:val="0"/>
        </w:rPr>
        <w:t xml:space="preserve">Cisco Networking Academy </w:t>
      </w:r>
      <w:r w:rsidDel="00000000" w:rsidR="00000000" w:rsidRPr="00000000">
        <w:rPr>
          <w:rFonts w:ascii="Arial" w:cs="Arial" w:eastAsia="Arial" w:hAnsi="Arial"/>
          <w:b w:val="0"/>
          <w:i w:val="0"/>
          <w:smallCaps w:val="0"/>
          <w:strike w:val="0"/>
          <w:color w:val="aaaaaa"/>
          <w:sz w:val="21"/>
          <w:szCs w:val="21"/>
          <w:u w:val="none"/>
          <w:shd w:fill="auto" w:val="clear"/>
          <w:vertAlign w:val="baseline"/>
          <w:rtl w:val="0"/>
        </w:rPr>
        <w:t xml:space="preserve">Certificate of Course Completion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03564453125" w:line="240" w:lineRule="auto"/>
        <w:ind w:left="14.860000610351562"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Cybersecurity Essentials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40185546875" w:line="240" w:lineRule="auto"/>
        <w:ind w:left="21.035995483398438" w:right="0" w:firstLine="0"/>
        <w:jc w:val="left"/>
        <w:rPr>
          <w:rFonts w:ascii="Arial" w:cs="Arial" w:eastAsia="Arial" w:hAnsi="Arial"/>
          <w:b w:val="0"/>
          <w:i w:val="0"/>
          <w:smallCaps w:val="0"/>
          <w:strike w:val="0"/>
          <w:color w:val="000000"/>
          <w:sz w:val="25.600000381469727"/>
          <w:szCs w:val="25.600000381469727"/>
          <w:u w:val="none"/>
          <w:shd w:fill="auto" w:val="clear"/>
          <w:vertAlign w:val="baseline"/>
        </w:rPr>
        <w:sectPr>
          <w:pgSz w:h="11900" w:w="16820" w:orient="landscape"/>
          <w:pgMar w:bottom="2145.819854736328" w:top="694.200439453125" w:left="900.9799957275391" w:right="1282.80029296875" w:header="0" w:footer="720"/>
          <w:pgNumType w:start="1"/>
        </w:sectPr>
      </w:pPr>
      <w:r w:rsidDel="00000000" w:rsidR="00000000" w:rsidRPr="00000000">
        <w:rPr>
          <w:rFonts w:ascii="Arial" w:cs="Arial" w:eastAsia="Arial" w:hAnsi="Arial"/>
          <w:b w:val="0"/>
          <w:i w:val="0"/>
          <w:smallCaps w:val="0"/>
          <w:strike w:val="0"/>
          <w:color w:val="000000"/>
          <w:sz w:val="25.600000381469727"/>
          <w:szCs w:val="25.600000381469727"/>
          <w:u w:val="none"/>
          <w:shd w:fill="auto" w:val="clear"/>
          <w:vertAlign w:val="baseline"/>
          <w:rtl w:val="0"/>
        </w:rPr>
        <w:t xml:space="preserve">For completing the Cisco Networking Academy® Cybersecurity Essentials course, and demonstrating the following abilities: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79541015625" w:line="319.66200828552246" w:lineRule="auto"/>
        <w:ind w:left="472.4199676513672" w:right="929.9395751953125" w:firstLine="8.610076904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Describe the tactics, techniques and procedures used by cyber  criminals.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6328125" w:line="319.6625804901123" w:lineRule="auto"/>
        <w:ind w:left="466.96006774902344" w:right="463.5296630859375" w:firstLine="14.0699768066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Describe the principles of confidentiality, integrity, and availability as  they relate to data states and cybersecurity countermeasures. Describe technologies, products and procedures used to protect  confidentiality, ensure integrity and provide high availability.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449462890625" w:line="240" w:lineRule="auto"/>
        <w:ind w:left="0" w:right="0" w:firstLine="0"/>
        <w:jc w:val="left"/>
        <w:rPr>
          <w:rFonts w:ascii="Arial" w:cs="Arial" w:eastAsia="Arial" w:hAnsi="Arial"/>
          <w:b w:val="1"/>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1"/>
          <w:i w:val="0"/>
          <w:smallCaps w:val="0"/>
          <w:strike w:val="0"/>
          <w:color w:val="000000"/>
          <w:sz w:val="19.600000381469727"/>
          <w:szCs w:val="19.600000381469727"/>
          <w:u w:val="none"/>
          <w:shd w:fill="auto" w:val="clear"/>
          <w:vertAlign w:val="baseline"/>
          <w:rtl w:val="0"/>
        </w:rPr>
        <w:t xml:space="preserve">Ahmed Abdu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8841552734375" w:line="240" w:lineRule="auto"/>
        <w:ind w:left="7.05596923828125"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Student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187744140625" w:line="240" w:lineRule="auto"/>
        <w:ind w:left="0" w:right="0" w:firstLine="0"/>
        <w:jc w:val="left"/>
        <w:rPr>
          <w:rFonts w:ascii="Arial" w:cs="Arial" w:eastAsia="Arial" w:hAnsi="Arial"/>
          <w:b w:val="1"/>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1"/>
          <w:i w:val="0"/>
          <w:smallCaps w:val="0"/>
          <w:strike w:val="0"/>
          <w:color w:val="000000"/>
          <w:sz w:val="19.600000381469727"/>
          <w:szCs w:val="19.600000381469727"/>
          <w:u w:val="none"/>
          <w:shd w:fill="auto" w:val="clear"/>
          <w:vertAlign w:val="baseline"/>
          <w:rtl w:val="0"/>
        </w:rPr>
        <w:t xml:space="preserve">The Net Academy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881103515625" w:line="240" w:lineRule="auto"/>
        <w:ind w:left="1.3159942626953125"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Academy Name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317138671875" w:line="240" w:lineRule="auto"/>
        <w:ind w:left="32.052001953125" w:right="0" w:firstLine="0"/>
        <w:jc w:val="left"/>
        <w:rPr>
          <w:rFonts w:ascii="Arial" w:cs="Arial" w:eastAsia="Arial" w:hAnsi="Arial"/>
          <w:b w:val="1"/>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1"/>
          <w:i w:val="0"/>
          <w:smallCaps w:val="0"/>
          <w:strike w:val="0"/>
          <w:color w:val="000000"/>
          <w:sz w:val="19.600000381469727"/>
          <w:szCs w:val="19.600000381469727"/>
          <w:u w:val="none"/>
          <w:shd w:fill="auto" w:val="clear"/>
          <w:vertAlign w:val="baseline"/>
          <w:rtl w:val="0"/>
        </w:rPr>
        <w:t xml:space="preserve">Pakistan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8841552734375" w:line="240" w:lineRule="auto"/>
        <w:ind w:left="26.483993530273438"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Location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518798828125" w:line="240" w:lineRule="auto"/>
        <w:ind w:left="14.020004272460938"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Pr>
        <w:drawing>
          <wp:inline distB="19050" distT="19050" distL="19050" distR="19050">
            <wp:extent cx="1428750" cy="2178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28750" cy="21788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999816894531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Laura Quintana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0034790039062"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VP &amp; General Manager, Cisco Networking Academy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6530246734619" w:lineRule="auto"/>
        <w:ind w:left="784.979248046875" w:right="33.369140625" w:firstLine="10.5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Explain how cybersecurity professionals use technologies, processes  and procedures to defend all components of the network. Explain the purpose of laws related to cybersecurity.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1532592773438" w:line="240" w:lineRule="auto"/>
        <w:ind w:left="290.8203125" w:right="0" w:firstLine="0"/>
        <w:jc w:val="left"/>
        <w:rPr>
          <w:rFonts w:ascii="Arial" w:cs="Arial" w:eastAsia="Arial" w:hAnsi="Arial"/>
          <w:b w:val="1"/>
          <w:i w:val="0"/>
          <w:smallCaps w:val="0"/>
          <w:strike w:val="0"/>
          <w:color w:val="000000"/>
          <w:sz w:val="19.600000381469727"/>
          <w:szCs w:val="19.600000381469727"/>
          <w:u w:val="none"/>
          <w:shd w:fill="auto" w:val="clear"/>
          <w:vertAlign w:val="baseline"/>
        </w:rPr>
      </w:pPr>
      <w:r w:rsidDel="00000000" w:rsidR="00000000" w:rsidRPr="00000000">
        <w:rPr>
          <w:rFonts w:ascii="Arial" w:cs="Arial" w:eastAsia="Arial" w:hAnsi="Arial"/>
          <w:b w:val="1"/>
          <w:i w:val="0"/>
          <w:smallCaps w:val="0"/>
          <w:strike w:val="0"/>
          <w:color w:val="000000"/>
          <w:sz w:val="19.600000381469727"/>
          <w:szCs w:val="19.600000381469727"/>
          <w:u w:val="none"/>
          <w:shd w:fill="auto" w:val="clear"/>
          <w:vertAlign w:val="baseline"/>
          <w:rtl w:val="0"/>
        </w:rPr>
        <w:t xml:space="preserve">4 May 2021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8841552734375" w:line="240" w:lineRule="auto"/>
        <w:ind w:left="295.284423828125" w:right="0" w:firstLine="0"/>
        <w:jc w:val="left"/>
        <w:rPr>
          <w:rFonts w:ascii="Arial" w:cs="Arial" w:eastAsia="Arial" w:hAnsi="Arial"/>
          <w:b w:val="0"/>
          <w:i w:val="0"/>
          <w:smallCaps w:val="0"/>
          <w:strike w:val="0"/>
          <w:color w:val="000000"/>
          <w:sz w:val="16.399999618530273"/>
          <w:szCs w:val="16.399999618530273"/>
          <w:u w:val="none"/>
          <w:shd w:fill="auto" w:val="clear"/>
          <w:vertAlign w:val="baseline"/>
        </w:rPr>
      </w:pPr>
      <w:r w:rsidDel="00000000" w:rsidR="00000000" w:rsidRPr="00000000">
        <w:rPr>
          <w:rFonts w:ascii="Arial" w:cs="Arial" w:eastAsia="Arial" w:hAnsi="Arial"/>
          <w:b w:val="0"/>
          <w:i w:val="0"/>
          <w:smallCaps w:val="0"/>
          <w:strike w:val="0"/>
          <w:color w:val="000000"/>
          <w:sz w:val="16.399999618530273"/>
          <w:szCs w:val="16.399999618530273"/>
          <w:u w:val="none"/>
          <w:shd w:fill="auto" w:val="clear"/>
          <w:vertAlign w:val="baseline"/>
          <w:rtl w:val="0"/>
        </w:rPr>
        <w:t xml:space="preserve">Date </w:t>
      </w:r>
    </w:p>
    <w:sectPr>
      <w:type w:val="continuous"/>
      <w:pgSz w:h="11900" w:w="16820" w:orient="landscape"/>
      <w:pgMar w:bottom="2145.819854736328" w:top="694.200439453125" w:left="900.9799957275391" w:right="1352.388916015625" w:header="0" w:footer="720"/>
      <w:cols w:equalWidth="0" w:num="2">
        <w:col w:space="0" w:w="7300"/>
        <w:col w:space="0" w:w="73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