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D6D7B" w:rsidRDefault="00B67F6F" w:rsidP="00F616EF">
      <w:pPr>
        <w:pStyle w:val="Heading1"/>
        <w:jc w:val="center"/>
        <w:rPr>
          <w:color w:val="FF0000"/>
        </w:rPr>
      </w:pPr>
      <w:r w:rsidRPr="006D6D7B">
        <w:rPr>
          <w:color w:val="FF0000"/>
        </w:rPr>
        <w:t>Exercises</w:t>
      </w:r>
      <w:r w:rsidR="00137C16" w:rsidRPr="006D6D7B">
        <w:rPr>
          <w:color w:val="FF0000"/>
        </w:rPr>
        <w:t xml:space="preserve">: </w:t>
      </w:r>
      <w:r w:rsidR="000F391F" w:rsidRPr="006D6D7B">
        <w:rPr>
          <w:color w:val="FF0000"/>
        </w:rPr>
        <w:t xml:space="preserve">Data Types and </w:t>
      </w:r>
      <w:r w:rsidR="00064C18" w:rsidRPr="006D6D7B">
        <w:rPr>
          <w:color w:val="FF0000"/>
          <w:lang w:val="en-GB"/>
        </w:rPr>
        <w:t>Variables</w:t>
      </w:r>
    </w:p>
    <w:p w:rsidR="00B67F6F" w:rsidRPr="006D6D7B" w:rsidRDefault="00B67F6F" w:rsidP="00B67F6F">
      <w:pPr>
        <w:rPr>
          <w:color w:val="FF0000"/>
        </w:rPr>
      </w:pPr>
      <w:r w:rsidRPr="006D6D7B">
        <w:rPr>
          <w:color w:val="FF0000"/>
        </w:rPr>
        <w:t xml:space="preserve">Problems for exercises and homework for the </w:t>
      </w:r>
      <w:hyperlink r:id="rId9" w:history="1">
        <w:r w:rsidRPr="006D6D7B">
          <w:rPr>
            <w:rStyle w:val="Hyperlink"/>
            <w:color w:val="FF0000"/>
          </w:rPr>
          <w:t xml:space="preserve">“Programming Fundamentals” course @ </w:t>
        </w:r>
        <w:proofErr w:type="spellStart"/>
        <w:r w:rsidRPr="006D6D7B">
          <w:rPr>
            <w:rStyle w:val="Hyperlink"/>
            <w:color w:val="FF0000"/>
          </w:rPr>
          <w:t>SoftUni</w:t>
        </w:r>
        <w:proofErr w:type="spellEnd"/>
      </w:hyperlink>
      <w:r w:rsidRPr="006D6D7B">
        <w:rPr>
          <w:color w:val="FF0000"/>
        </w:rPr>
        <w:t>.</w:t>
      </w:r>
    </w:p>
    <w:p w:rsidR="003D1958" w:rsidRPr="006D6D7B" w:rsidRDefault="003D1958" w:rsidP="00B67F6F">
      <w:pPr>
        <w:rPr>
          <w:color w:val="FF0000"/>
        </w:rPr>
      </w:pPr>
      <w:r w:rsidRPr="006D6D7B">
        <w:rPr>
          <w:color w:val="FF0000"/>
        </w:rPr>
        <w:t xml:space="preserve">You can check your solutions here: </w:t>
      </w:r>
      <w:hyperlink r:id="rId10" w:history="1">
        <w:r w:rsidR="00127C3C" w:rsidRPr="006D6D7B">
          <w:rPr>
            <w:rStyle w:val="Hyperlink"/>
            <w:color w:val="FF0000"/>
          </w:rPr>
          <w:t>https://judge.softuni.bg/Contests/206/Data-Types-and-Variables-Exercises</w:t>
        </w:r>
      </w:hyperlink>
      <w:r w:rsidR="001455D1" w:rsidRPr="006D6D7B">
        <w:rPr>
          <w:color w:val="FF0000"/>
        </w:rPr>
        <w:t>.</w:t>
      </w:r>
    </w:p>
    <w:p w:rsidR="002572D4" w:rsidRPr="006D6D7B" w:rsidRDefault="002572D4" w:rsidP="001455D1">
      <w:pPr>
        <w:pStyle w:val="Heading2"/>
        <w:rPr>
          <w:color w:val="FF0000"/>
        </w:rPr>
      </w:pPr>
      <w:r w:rsidRPr="006D6D7B">
        <w:rPr>
          <w:color w:val="FF0000"/>
        </w:rPr>
        <w:t>Practice Integer Numbers</w:t>
      </w:r>
    </w:p>
    <w:p w:rsidR="002572D4" w:rsidRPr="006D6D7B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color w:val="FF0000"/>
          <w:sz w:val="24"/>
          <w:szCs w:val="24"/>
        </w:rPr>
      </w:pPr>
      <w:r w:rsidRPr="006D6D7B">
        <w:rPr>
          <w:rFonts w:ascii="Calibri" w:eastAsia="MS Mincho" w:hAnsi="Calibri" w:cs="Times New Roman"/>
          <w:color w:val="FF0000"/>
          <w:sz w:val="24"/>
          <w:szCs w:val="24"/>
        </w:rPr>
        <w:t>C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reate a program that </w:t>
      </w:r>
      <w:r w:rsidR="002572D4" w:rsidRPr="006D6D7B">
        <w:rPr>
          <w:rFonts w:ascii="Calibri" w:eastAsia="MS Mincho" w:hAnsi="Calibri" w:cs="Times New Roman"/>
          <w:b/>
          <w:color w:val="FF0000"/>
          <w:sz w:val="24"/>
          <w:szCs w:val="24"/>
        </w:rPr>
        <w:t>assigns integer values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 to </w:t>
      </w:r>
      <w:r w:rsidR="002572D4" w:rsidRPr="006D6D7B">
        <w:rPr>
          <w:rFonts w:ascii="Calibri" w:eastAsia="MS Mincho" w:hAnsi="Calibri" w:cs="Times New Roman"/>
          <w:b/>
          <w:color w:val="FF0000"/>
          <w:sz w:val="24"/>
          <w:szCs w:val="24"/>
        </w:rPr>
        <w:t>variables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. Be sure that each </w:t>
      </w:r>
      <w:r w:rsidR="002572D4" w:rsidRPr="006D6D7B">
        <w:rPr>
          <w:rFonts w:ascii="Calibri" w:eastAsia="MS Mincho" w:hAnsi="Calibri" w:cs="Times New Roman"/>
          <w:b/>
          <w:color w:val="FF0000"/>
          <w:sz w:val="24"/>
          <w:szCs w:val="24"/>
        </w:rPr>
        <w:t>value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 is stored in the </w:t>
      </w:r>
      <w:r w:rsidR="002572D4" w:rsidRPr="006D6D7B">
        <w:rPr>
          <w:rFonts w:ascii="Calibri" w:eastAsia="MS Mincho" w:hAnsi="Calibri" w:cs="Times New Roman"/>
          <w:b/>
          <w:color w:val="FF0000"/>
          <w:sz w:val="24"/>
          <w:szCs w:val="24"/>
        </w:rPr>
        <w:t>correct variable type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 (try to find the most suitable variable type in order to save memory). </w:t>
      </w:r>
      <w:r w:rsidR="00161BEE" w:rsidRPr="006D6D7B">
        <w:rPr>
          <w:rFonts w:ascii="Calibri" w:eastAsia="MS Mincho" w:hAnsi="Calibri" w:cs="Times New Roman"/>
          <w:color w:val="FF0000"/>
          <w:sz w:val="24"/>
          <w:szCs w:val="24"/>
        </w:rPr>
        <w:t>Finally,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 you need to </w:t>
      </w:r>
      <w:r w:rsidR="002572D4" w:rsidRPr="006D6D7B">
        <w:rPr>
          <w:rFonts w:ascii="Calibri" w:eastAsia="MS Mincho" w:hAnsi="Calibri" w:cs="Times New Roman"/>
          <w:b/>
          <w:color w:val="FF0000"/>
          <w:sz w:val="24"/>
          <w:szCs w:val="24"/>
        </w:rPr>
        <w:t>print</w:t>
      </w:r>
      <w:r w:rsidR="002572D4" w:rsidRPr="006D6D7B">
        <w:rPr>
          <w:rFonts w:ascii="Calibri" w:eastAsia="MS Mincho" w:hAnsi="Calibri" w:cs="Times New Roman"/>
          <w:color w:val="FF0000"/>
          <w:sz w:val="24"/>
          <w:szCs w:val="24"/>
        </w:rPr>
        <w:t xml:space="preserve"> all variables to the console.</w:t>
      </w:r>
    </w:p>
    <w:p w:rsidR="00F95FA4" w:rsidRPr="006D6D7B" w:rsidRDefault="00F95FA4" w:rsidP="00F95FA4">
      <w:pPr>
        <w:pStyle w:val="Heading3"/>
        <w:rPr>
          <w:color w:val="FF0000"/>
        </w:rPr>
      </w:pPr>
      <w:r w:rsidRPr="006D6D7B">
        <w:rPr>
          <w:color w:val="FF0000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6D6D7B" w:rsidRPr="006D6D7B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D6D7B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color w:val="FF0000"/>
                <w:sz w:val="24"/>
                <w:szCs w:val="24"/>
              </w:rPr>
            </w:pPr>
            <w:r w:rsidRPr="006D6D7B">
              <w:rPr>
                <w:rFonts w:ascii="Calibri" w:eastAsia="MS Mincho" w:hAnsi="Calibri" w:cs="Times New Roman"/>
                <w:b/>
                <w:noProof/>
                <w:color w:val="FF0000"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D6D7B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color w:val="FF0000"/>
                <w:sz w:val="24"/>
                <w:szCs w:val="24"/>
              </w:rPr>
            </w:pPr>
            <w:r w:rsidRPr="006D6D7B">
              <w:rPr>
                <w:rFonts w:ascii="Calibri" w:eastAsia="MS Mincho" w:hAnsi="Calibri" w:cs="Times New Roman"/>
                <w:b/>
                <w:noProof/>
                <w:color w:val="FF0000"/>
                <w:sz w:val="24"/>
                <w:szCs w:val="24"/>
              </w:rPr>
              <w:t>Output</w:t>
            </w:r>
          </w:p>
        </w:tc>
      </w:tr>
      <w:tr w:rsidR="006D6D7B" w:rsidRPr="006D6D7B" w:rsidTr="00694A2D">
        <w:trPr>
          <w:trHeight w:val="354"/>
        </w:trPr>
        <w:tc>
          <w:tcPr>
            <w:tcW w:w="2942" w:type="dxa"/>
          </w:tcPr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bookmarkStart w:id="0" w:name="OLE_LINK78"/>
            <w:bookmarkStart w:id="1" w:name="OLE_LINK79"/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-100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128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-3540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64876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2147483648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-1141583228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-100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128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-3540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64876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2147483648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-1141583228</w:t>
            </w:r>
          </w:p>
          <w:p w:rsidR="00F95FA4" w:rsidRPr="006D6D7B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D6D7B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-1223372036854775808</w:t>
            </w:r>
          </w:p>
        </w:tc>
      </w:tr>
    </w:tbl>
    <w:p w:rsidR="00556076" w:rsidRPr="006D6D7B" w:rsidRDefault="00556076" w:rsidP="00556076">
      <w:pPr>
        <w:pStyle w:val="Heading3"/>
        <w:rPr>
          <w:color w:val="FF0000"/>
        </w:rPr>
      </w:pPr>
      <w:r w:rsidRPr="006D6D7B">
        <w:rPr>
          <w:color w:val="FF0000"/>
        </w:rPr>
        <w:t>Hints</w:t>
      </w:r>
    </w:p>
    <w:p w:rsidR="00556076" w:rsidRPr="006D6D7B" w:rsidRDefault="00556076" w:rsidP="00556076">
      <w:pPr>
        <w:rPr>
          <w:color w:val="FF0000"/>
        </w:rPr>
      </w:pPr>
      <w:r w:rsidRPr="006D6D7B">
        <w:rPr>
          <w:color w:val="FF0000"/>
        </w:rPr>
        <w:t>Follow the idea in the code below:</w:t>
      </w:r>
    </w:p>
    <w:p w:rsidR="00556076" w:rsidRPr="006D6D7B" w:rsidRDefault="00556076" w:rsidP="00556076">
      <w:pPr>
        <w:ind w:firstLine="360"/>
        <w:rPr>
          <w:color w:val="FF0000"/>
        </w:rPr>
      </w:pPr>
      <w:r w:rsidRPr="006D6D7B">
        <w:rPr>
          <w:noProof/>
          <w:color w:val="FF0000"/>
          <w:lang w:val="bg-BG" w:eastAsia="bg-BG"/>
        </w:rPr>
        <w:drawing>
          <wp:inline distT="0" distB="0" distL="0" distR="0" wp14:anchorId="5DA3E8A9" wp14:editId="74218797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2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3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5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Default="000732F4" w:rsidP="001455D1">
      <w:pPr>
        <w:pStyle w:val="Heading2"/>
      </w:pPr>
      <w:r w:rsidRPr="00603773">
        <w:t>*</w:t>
      </w:r>
      <w:r>
        <w:t xml:space="preserve"> </w:t>
      </w:r>
      <w:r w:rsidR="00226BCC" w:rsidRPr="00603773">
        <w:t xml:space="preserve">Convert </w:t>
      </w:r>
      <w:r w:rsidR="008374D0" w:rsidRPr="00603773">
        <w:t>Speed Units</w:t>
      </w:r>
    </w:p>
    <w:p w:rsidR="00D15312" w:rsidRPr="00D15312" w:rsidRDefault="00D15312" w:rsidP="00D15312">
      <w:r w:rsidRPr="00D15312">
        <w:rPr>
          <w:b/>
        </w:rPr>
        <w:t>NB:</w:t>
      </w:r>
      <w:r>
        <w:t xml:space="preserve"> You cannot solve this Problem </w:t>
      </w:r>
      <w:r w:rsidR="004C237E">
        <w:t>with</w:t>
      </w:r>
      <w:r>
        <w:t xml:space="preserve"> JAVA without using </w:t>
      </w:r>
      <w:r w:rsidRPr="00D15312">
        <w:rPr>
          <w:b/>
        </w:rPr>
        <w:t>additional logic</w:t>
      </w:r>
      <w:r>
        <w:t xml:space="preserve"> </w:t>
      </w:r>
      <w:r w:rsidR="004C237E">
        <w:t>for</w:t>
      </w:r>
      <w:r>
        <w:t xml:space="preserve"> the rounding.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6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7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8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9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0" w:name="OLE_LINK1"/>
            <w:bookmarkStart w:id="21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0"/>
            <w:bookmarkEnd w:id="21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2" w:name="OLE_LINK3"/>
            <w:bookmarkStart w:id="23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2"/>
            <w:bookmarkEnd w:id="23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4" w:name="OLE_LINK5"/>
            <w:bookmarkStart w:id="25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4"/>
            <w:bookmarkEnd w:id="25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bookmarkStart w:id="26" w:name="_GoBack"/>
      <w:r w:rsidRPr="00603773">
        <w:t>*</w:t>
      </w:r>
      <w:r>
        <w:t xml:space="preserve"> </w:t>
      </w:r>
      <w:r w:rsidR="00E64AEF">
        <w:t>Thea the Photographer</w:t>
      </w:r>
    </w:p>
    <w:bookmarkEnd w:id="26"/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</w:t>
      </w:r>
      <w:r w:rsidR="00956D54">
        <w:t>0</w:t>
      </w:r>
      <w:r>
        <w:t>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C52" w:rsidRDefault="00951C52" w:rsidP="008068A2">
      <w:pPr>
        <w:spacing w:after="0" w:line="240" w:lineRule="auto"/>
      </w:pPr>
      <w:r>
        <w:separator/>
      </w:r>
    </w:p>
  </w:endnote>
  <w:endnote w:type="continuationSeparator" w:id="0">
    <w:p w:rsidR="00951C52" w:rsidRDefault="00951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54" w:rsidRDefault="00956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54" w:rsidRPr="00AC77AD" w:rsidRDefault="00956D54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56D54" w:rsidRPr="008C2B83" w:rsidRDefault="00956D54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96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96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956D54" w:rsidRPr="008C2B83" w:rsidRDefault="00956D54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496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496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56D54" w:rsidRDefault="00956D54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6D54" w:rsidRDefault="00956D54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6D54" w:rsidRDefault="00956D54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54" w:rsidRDefault="00956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C52" w:rsidRDefault="00951C52" w:rsidP="008068A2">
      <w:pPr>
        <w:spacing w:after="0" w:line="240" w:lineRule="auto"/>
      </w:pPr>
      <w:r>
        <w:separator/>
      </w:r>
    </w:p>
  </w:footnote>
  <w:footnote w:type="continuationSeparator" w:id="0">
    <w:p w:rsidR="00951C52" w:rsidRDefault="00951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54" w:rsidRDefault="00956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54" w:rsidRDefault="00956D5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54" w:rsidRDefault="00956D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732F4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D6D7B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2A5F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4960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1C52"/>
    <w:rsid w:val="0095632E"/>
    <w:rsid w:val="00956D54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15312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86hw82a3(v=vs.110).aspx" TargetMode="External"/><Relationship Id="rId18" Type="http://schemas.openxmlformats.org/officeDocument/2006/relationships/hyperlink" Target="https://msdn.microsoft.com/en-us/library/ewdd6aed(v=vs.110).asp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17" Type="http://schemas.openxmlformats.org/officeDocument/2006/relationships/hyperlink" Target="https://msdn.microsoft.com/en-us/library/14kwkz77(v=vs.110).aspx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rectanglediagonal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Tropical_year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judge.softuni.bg/Contests/206/Data-Types-and-Variables-Exercises" TargetMode="External"/><Relationship Id="rId19" Type="http://schemas.openxmlformats.org/officeDocument/2006/relationships/hyperlink" Target="http://www.ascii-cod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FFC9B-BD54-4932-AD71-84DAD0F8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1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O&amp;F</cp:lastModifiedBy>
  <cp:revision>55</cp:revision>
  <cp:lastPrinted>2015-10-26T22:35:00Z</cp:lastPrinted>
  <dcterms:created xsi:type="dcterms:W3CDTF">2016-05-20T16:02:00Z</dcterms:created>
  <dcterms:modified xsi:type="dcterms:W3CDTF">2018-05-20T16:58:00Z</dcterms:modified>
  <cp:category>programming, education, software engineering, software development</cp:category>
</cp:coreProperties>
</file>