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t xml:space="preserve">LAB#5</w:t>
        <w:br w:type="textWrapping"/>
        <w:t xml:space="preserve">FORM VALIDATION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Facebook signup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"bg-light"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pt-5 pb-5 w-25"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text-primary fw-bold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66px;"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facebook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form-control card 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fs-4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 a new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"text-muted small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It's quick and easy.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"fbformsubmit.php"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row g-2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First name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 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 name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form-label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 of birth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gap-4 ms-2"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"custom"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"custom"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address"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Contact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 border"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"03323098292"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Password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 text-muted mb-2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By clicking Sign Up, you agree to our Privacy Policy Cookies Policy You may receive SMS notifications from us and can opt out at any time.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formsub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w-25 text-bg-success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"https://www.facebook.com/login/?privacy_mutation_token=eyJ0eXBlIjowLCJjcmVhdGlvbl90aW1lIjoxNzYzNTk1MDUwLCJjYWxsc2l0ZV9pZCI6MjY5NTQ4NDUzMDcyMDk1MX0%3D"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fw-semibold"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Already have an account?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formsub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'gender_error'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first name value please"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last name value please"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a-zA-Z0-9_.+-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email value please"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A-Za-z\d#$@!%&amp;*?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{8,16}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"Minimum eight characters, at least one uppercase letter, one lowercase letter, one number and one special character:"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password please"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\+?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-.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-. 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{5}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"range is 11 to 12 digit use + - and numeric values"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Contact number please"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'custom'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'gender_error'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a 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755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