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C72E5F">
        <w:trPr>
          <w:cantSplit/>
        </w:trPr>
        <w:tc>
          <w:tcPr>
            <w:tcW w:w="7406" w:type="dxa"/>
            <w:gridSpan w:val="4"/>
          </w:tcPr>
          <w:p w14:paraId="48504BDF" w14:textId="77777777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14:paraId="4B7B954F" w14:textId="77777777" w:rsidR="006C1682" w:rsidRPr="0095603D" w:rsidRDefault="0016508E" w:rsidP="0088438C">
            <w:pPr>
              <w:rPr>
                <w:b/>
                <w:sz w:val="16"/>
                <w:szCs w:val="16"/>
                <w:lang w:val="sv-SE"/>
              </w:rPr>
            </w:pPr>
            <w:hyperlink r:id="rId7" w:history="1">
              <w:r w:rsidR="006C16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</w:p>
          <w:p w14:paraId="5F1BD5BC" w14:textId="77777777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77777777" w:rsidR="006C1682" w:rsidRPr="002A626D" w:rsidRDefault="006C16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649E4FA" wp14:editId="147AB7E3">
                  <wp:extent cx="1203239" cy="1389413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702" cy="140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C72E5F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C72E5F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C72E5F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C72E5F">
        <w:trPr>
          <w:cantSplit/>
          <w:trHeight w:val="233"/>
        </w:trPr>
        <w:tc>
          <w:tcPr>
            <w:tcW w:w="2442" w:type="dxa"/>
            <w:gridSpan w:val="2"/>
          </w:tcPr>
          <w:p w14:paraId="1B913040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0758993E" w14:textId="77777777" w:rsidTr="00C72E5F">
        <w:trPr>
          <w:cantSplit/>
          <w:trHeight w:val="80"/>
        </w:trPr>
        <w:tc>
          <w:tcPr>
            <w:tcW w:w="2442" w:type="dxa"/>
            <w:gridSpan w:val="2"/>
          </w:tcPr>
          <w:p w14:paraId="0923CD4E" w14:textId="1857E443" w:rsidR="006C1682" w:rsidRPr="003229C2" w:rsidRDefault="003229C2" w:rsidP="006C16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Visa:</w:t>
            </w:r>
          </w:p>
        </w:tc>
        <w:tc>
          <w:tcPr>
            <w:tcW w:w="4964" w:type="dxa"/>
            <w:gridSpan w:val="2"/>
            <w:shd w:val="clear" w:color="auto" w:fill="auto"/>
          </w:tcPr>
          <w:p w14:paraId="3D87E86D" w14:textId="4D2107D0" w:rsidR="006C1682" w:rsidRPr="003229C2" w:rsidRDefault="00FB3DDC" w:rsidP="00453B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Australia </w:t>
            </w:r>
            <w:r w:rsidR="00453B1C">
              <w:rPr>
                <w:sz w:val="16"/>
                <w:szCs w:val="16"/>
              </w:rPr>
              <w:t>Student Dependent V</w:t>
            </w:r>
            <w:r w:rsidR="00BD4B5B">
              <w:rPr>
                <w:sz w:val="16"/>
                <w:szCs w:val="16"/>
              </w:rPr>
              <w:t>isa</w:t>
            </w:r>
            <w:r>
              <w:rPr>
                <w:sz w:val="16"/>
                <w:szCs w:val="16"/>
              </w:rPr>
              <w:t xml:space="preserve"> (</w:t>
            </w:r>
            <w:r w:rsidR="00453B1C">
              <w:rPr>
                <w:sz w:val="16"/>
                <w:szCs w:val="16"/>
              </w:rPr>
              <w:t>visa subclass 574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1EC7531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845C80" w:rsidRPr="00957668" w14:paraId="4C9AA3C0" w14:textId="77777777" w:rsidTr="00C72E5F">
        <w:trPr>
          <w:cantSplit/>
        </w:trPr>
        <w:tc>
          <w:tcPr>
            <w:tcW w:w="10188" w:type="dxa"/>
            <w:gridSpan w:val="7"/>
          </w:tcPr>
          <w:p w14:paraId="560D058C" w14:textId="77777777" w:rsidR="00845C80" w:rsidRPr="00957668" w:rsidRDefault="00845C80" w:rsidP="008B0CA0">
            <w:pPr>
              <w:rPr>
                <w:color w:val="000000"/>
                <w:sz w:val="16"/>
                <w:szCs w:val="16"/>
                <w:lang w:val="sv-SE"/>
              </w:rPr>
            </w:pPr>
          </w:p>
        </w:tc>
      </w:tr>
      <w:tr w:rsidR="00F76338" w:rsidRPr="00BB736A" w14:paraId="13FC0C43" w14:textId="77777777" w:rsidTr="00C72E5F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C72E5F">
        <w:trPr>
          <w:cantSplit/>
        </w:trPr>
        <w:tc>
          <w:tcPr>
            <w:tcW w:w="10188" w:type="dxa"/>
            <w:gridSpan w:val="7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  <w:p w14:paraId="0ECABB3E" w14:textId="0E4F06FD" w:rsidR="00F76338" w:rsidRPr="00BB736A" w:rsidRDefault="00EC1C83" w:rsidP="00453B1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宋体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 xml:space="preserve"> skills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in big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data and</w:t>
            </w:r>
            <w:r w:rsidR="003434C4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 xml:space="preserve">computer vision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>cutting-edge technology innovations and developments.</w:t>
            </w:r>
          </w:p>
        </w:tc>
      </w:tr>
      <w:tr w:rsidR="00C27DD1" w:rsidRPr="00687CE6" w14:paraId="40AA7217" w14:textId="77777777" w:rsidTr="00C72E5F">
        <w:trPr>
          <w:cantSplit/>
        </w:trPr>
        <w:tc>
          <w:tcPr>
            <w:tcW w:w="10188" w:type="dxa"/>
            <w:gridSpan w:val="7"/>
          </w:tcPr>
          <w:p w14:paraId="077222B7" w14:textId="77777777"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C72E5F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C72E5F">
        <w:trPr>
          <w:cantSplit/>
        </w:trPr>
        <w:tc>
          <w:tcPr>
            <w:tcW w:w="10188" w:type="dxa"/>
            <w:gridSpan w:val="7"/>
          </w:tcPr>
          <w:p w14:paraId="6F6B2018" w14:textId="7DFDA7BC" w:rsidR="00CA07B4" w:rsidRPr="00BB736A" w:rsidRDefault="003469E9" w:rsidP="00453B1C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(Hadoop,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>my, Vertica</w:t>
            </w:r>
            <w:r w:rsidR="00453B1C">
              <w:rPr>
                <w:bCs/>
                <w:sz w:val="16"/>
                <w:szCs w:val="16"/>
              </w:rPr>
              <w:t>, Apache Mahout</w:t>
            </w:r>
            <w:r w:rsidR="001D0E4F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 xml:space="preserve">Computer </w:t>
            </w:r>
            <w:r w:rsidR="00453B1C">
              <w:rPr>
                <w:bCs/>
                <w:sz w:val="16"/>
                <w:szCs w:val="16"/>
              </w:rPr>
              <w:t>V</w:t>
            </w:r>
            <w:r w:rsidR="00453B1C" w:rsidRPr="00DF1F8C">
              <w:rPr>
                <w:bCs/>
                <w:sz w:val="16"/>
                <w:szCs w:val="16"/>
              </w:rPr>
              <w:t>ision</w:t>
            </w:r>
            <w:r w:rsidR="00DF1F8C" w:rsidRPr="00DF1F8C">
              <w:rPr>
                <w:bCs/>
                <w:sz w:val="16"/>
                <w:szCs w:val="16"/>
              </w:rPr>
              <w:t>, Image Processing, Image Understanding and Analysis, Semantic Technology, High Speed Computing, Artificial Intelligent.</w:t>
            </w:r>
          </w:p>
        </w:tc>
      </w:tr>
      <w:tr w:rsidR="00CA07B4" w:rsidRPr="00957668" w14:paraId="1C5BF0C6" w14:textId="77777777" w:rsidTr="00C72E5F">
        <w:trPr>
          <w:cantSplit/>
        </w:trPr>
        <w:tc>
          <w:tcPr>
            <w:tcW w:w="10188" w:type="dxa"/>
            <w:gridSpan w:val="7"/>
          </w:tcPr>
          <w:p w14:paraId="545357CB" w14:textId="77777777" w:rsidR="006559FC" w:rsidRPr="00957668" w:rsidRDefault="006559FC" w:rsidP="008B0CA0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</w:tr>
      <w:tr w:rsidR="00845C80" w:rsidRPr="00BB736A" w14:paraId="7819F907" w14:textId="77777777" w:rsidTr="00C72E5F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C72E5F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C72E5F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C72E5F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6"/>
          </w:tcPr>
          <w:p w14:paraId="5AE3E3AF" w14:textId="77777777" w:rsidR="006A442D" w:rsidRPr="00BB736A" w:rsidRDefault="0016508E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C72E5F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C72E5F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C72E5F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C72E5F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6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C72E5F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C72E5F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6"/>
          </w:tcPr>
          <w:p w14:paraId="6904A0BB" w14:textId="77777777" w:rsidR="006A442D" w:rsidRPr="00BB736A" w:rsidRDefault="0016508E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C72E5F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C72E5F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C72E5F">
        <w:trPr>
          <w:cantSplit/>
        </w:trPr>
        <w:tc>
          <w:tcPr>
            <w:tcW w:w="10188" w:type="dxa"/>
            <w:gridSpan w:val="7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C72E5F">
        <w:trPr>
          <w:cantSplit/>
        </w:trPr>
        <w:tc>
          <w:tcPr>
            <w:tcW w:w="10188" w:type="dxa"/>
            <w:gridSpan w:val="7"/>
          </w:tcPr>
          <w:p w14:paraId="2C8166B0" w14:textId="2663FFC1" w:rsidR="00AC0D23" w:rsidRDefault="00AC0D23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 ½ year</w:t>
            </w:r>
            <w:r w:rsidR="00453B1C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of experience</w:t>
            </w:r>
            <w:r w:rsidR="00453B1C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in </w:t>
            </w:r>
            <w:r w:rsidR="00BE34ED">
              <w:rPr>
                <w:bCs/>
                <w:sz w:val="16"/>
                <w:szCs w:val="16"/>
              </w:rPr>
              <w:t xml:space="preserve">BigData Analytics </w:t>
            </w:r>
            <w:r>
              <w:rPr>
                <w:bCs/>
                <w:sz w:val="16"/>
                <w:szCs w:val="16"/>
              </w:rPr>
              <w:t>in HP, involving technologies such as Hadoop, Autonomy and Vertica.</w:t>
            </w:r>
          </w:p>
          <w:p w14:paraId="5D857D73" w14:textId="47E1E661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</w:t>
            </w:r>
            <w:r w:rsidR="00AC0D23">
              <w:rPr>
                <w:bCs/>
                <w:sz w:val="16"/>
                <w:szCs w:val="16"/>
              </w:rPr>
              <w:t xml:space="preserve">a team of 4, delivered 2 </w:t>
            </w:r>
            <w:r>
              <w:rPr>
                <w:bCs/>
                <w:sz w:val="16"/>
                <w:szCs w:val="16"/>
              </w:rPr>
              <w:t xml:space="preserve">Hadoop-based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4760D645" w14:textId="58A37E1F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</w:t>
            </w:r>
            <w:r w:rsidR="00AC0D23">
              <w:rPr>
                <w:bCs/>
                <w:sz w:val="16"/>
                <w:szCs w:val="16"/>
              </w:rPr>
              <w:t xml:space="preserve"> a team of 2, delivered 2 </w:t>
            </w:r>
            <w:r>
              <w:rPr>
                <w:bCs/>
                <w:sz w:val="16"/>
                <w:szCs w:val="16"/>
              </w:rPr>
              <w:t xml:space="preserve">Autonomy-based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67D87EC7" w14:textId="2D9D180B" w:rsidR="00453B1C" w:rsidRPr="00453B1C" w:rsidRDefault="00453B1C" w:rsidP="00BB6694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Delivered 6 white papers, received center-wide Top Paper award and HP CIO Recognition on Outstanding Idea Award.</w:t>
            </w:r>
          </w:p>
        </w:tc>
      </w:tr>
      <w:tr w:rsidR="00AC0D23" w:rsidRPr="00BB736A" w14:paraId="1341581F" w14:textId="77777777" w:rsidTr="00C72E5F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C72E5F">
        <w:trPr>
          <w:cantSplit/>
        </w:trPr>
        <w:tc>
          <w:tcPr>
            <w:tcW w:w="10188" w:type="dxa"/>
            <w:gridSpan w:val="7"/>
          </w:tcPr>
          <w:p w14:paraId="59E4A136" w14:textId="0FAD8B4B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2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C72E5F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C72E5F">
        <w:trPr>
          <w:cantSplit/>
        </w:trPr>
        <w:tc>
          <w:tcPr>
            <w:tcW w:w="10188" w:type="dxa"/>
            <w:gridSpan w:val="7"/>
          </w:tcPr>
          <w:p w14:paraId="1D684069" w14:textId="24BD997C"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14:paraId="437BC3B3" w14:textId="18B5EA6A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Pr="00BB736A">
              <w:rPr>
                <w:bCs/>
                <w:sz w:val="16"/>
                <w:szCs w:val="16"/>
              </w:rPr>
              <w:t xml:space="preserve"> Problem using GA);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available </w:t>
            </w:r>
            <w:hyperlink r:id="rId11" w:history="1">
              <w:r w:rsidRPr="00BE34ED">
                <w:rPr>
                  <w:rStyle w:val="Hyperlink"/>
                  <w:bCs/>
                  <w:sz w:val="16"/>
                  <w:szCs w:val="16"/>
                </w:rPr>
                <w:t>online</w:t>
              </w:r>
            </w:hyperlink>
            <w:r w:rsidRPr="00BB736A">
              <w:rPr>
                <w:bCs/>
                <w:sz w:val="16"/>
                <w:szCs w:val="16"/>
              </w:rPr>
              <w:t>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15EE991C" w:rsidR="00242B58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Co-s</w:t>
            </w:r>
            <w:r w:rsidR="00242B58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  <w:p w14:paraId="70BCD81F" w14:textId="7D748E47" w:rsidR="00FE62B1" w:rsidRPr="00BB736A" w:rsidRDefault="00242B58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C72E5F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C72E5F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70BFC690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BE34ED">
              <w:rPr>
                <w:bCs/>
                <w:sz w:val="16"/>
                <w:szCs w:val="16"/>
              </w:rPr>
              <w:t xml:space="preserve">RM400,000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r w:rsidR="00384CCF">
              <w:rPr>
                <w:bCs/>
                <w:sz w:val="16"/>
                <w:szCs w:val="16"/>
              </w:rPr>
              <w:t>6</w:t>
            </w:r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6A2484D7" w:rsidR="00384CCF" w:rsidRPr="00BB736A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(iLMS). </w:t>
            </w:r>
          </w:p>
          <w:p w14:paraId="0296382D" w14:textId="46E10F59" w:rsidR="0067762B" w:rsidRPr="00BB736A" w:rsidRDefault="002B63E1" w:rsidP="002B63E1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Session chairs of the </w:t>
            </w:r>
            <w:r w:rsidR="00384CCF">
              <w:rPr>
                <w:bCs/>
                <w:sz w:val="16"/>
                <w:szCs w:val="16"/>
              </w:rPr>
              <w:t>2010 and 2012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BE34ED">
              <w:rPr>
                <w:bCs/>
                <w:sz w:val="16"/>
                <w:szCs w:val="16"/>
              </w:rPr>
              <w:t>International C</w:t>
            </w:r>
            <w:r w:rsidR="00BE34ED" w:rsidRPr="00BB736A">
              <w:rPr>
                <w:bCs/>
                <w:sz w:val="16"/>
                <w:szCs w:val="16"/>
              </w:rPr>
              <w:t xml:space="preserve">onference </w:t>
            </w:r>
            <w:r w:rsidR="00BE34ED">
              <w:rPr>
                <w:bCs/>
                <w:sz w:val="16"/>
                <w:szCs w:val="16"/>
              </w:rPr>
              <w:t xml:space="preserve">of </w:t>
            </w:r>
            <w:r w:rsidR="00384CCF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384CCF">
              <w:rPr>
                <w:bCs/>
                <w:sz w:val="16"/>
                <w:szCs w:val="16"/>
              </w:rPr>
              <w:t xml:space="preserve"> in Malaysia</w:t>
            </w:r>
            <w:r w:rsidR="00384CCF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C72E5F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C72E5F">
        <w:trPr>
          <w:cantSplit/>
        </w:trPr>
        <w:tc>
          <w:tcPr>
            <w:tcW w:w="10188" w:type="dxa"/>
            <w:gridSpan w:val="7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>uccessfully delivered 4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13FFC1DD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 xml:space="preserve">biological </w:t>
            </w:r>
            <w:r w:rsidR="00E63F65">
              <w:rPr>
                <w:bCs/>
                <w:sz w:val="16"/>
                <w:szCs w:val="16"/>
              </w:rPr>
              <w:t>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14:paraId="122BCBE8" w14:textId="585BCB30" w:rsidR="001D6305" w:rsidRPr="00957668" w:rsidRDefault="00317552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4 software components integrated into SOA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C72E5F">
        <w:trPr>
          <w:cantSplit/>
        </w:trPr>
        <w:tc>
          <w:tcPr>
            <w:tcW w:w="10188" w:type="dxa"/>
            <w:gridSpan w:val="7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C72E5F">
        <w:trPr>
          <w:cantSplit/>
        </w:trPr>
        <w:tc>
          <w:tcPr>
            <w:tcW w:w="10188" w:type="dxa"/>
            <w:gridSpan w:val="7"/>
          </w:tcPr>
          <w:p w14:paraId="1425AFBB" w14:textId="0BA56B81"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5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14:paraId="04D356AE" w14:textId="548ED045" w:rsidR="005B2298" w:rsidRPr="00BB736A" w:rsidRDefault="00BB10EE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</w:t>
            </w:r>
            <w:r w:rsidR="00BE34ED">
              <w:rPr>
                <w:bCs/>
                <w:sz w:val="16"/>
                <w:szCs w:val="16"/>
              </w:rPr>
              <w:t>,000</w:t>
            </w:r>
            <w:r w:rsidRPr="00BB736A">
              <w:rPr>
                <w:bCs/>
                <w:sz w:val="16"/>
                <w:szCs w:val="16"/>
              </w:rPr>
              <w:t xml:space="preserve"> government award grant</w:t>
            </w:r>
            <w:r w:rsidR="00BD7408">
              <w:rPr>
                <w:bCs/>
                <w:sz w:val="16"/>
                <w:szCs w:val="16"/>
              </w:rPr>
              <w:t>s.</w:t>
            </w:r>
          </w:p>
          <w:p w14:paraId="3AB0F819" w14:textId="05D8CD1F" w:rsidR="00904C13" w:rsidRPr="00BB736A" w:rsidRDefault="00134796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Secured a total of 4 customers contributing </w:t>
            </w:r>
            <w:r w:rsidR="00BD7408">
              <w:rPr>
                <w:bCs/>
                <w:sz w:val="16"/>
                <w:szCs w:val="16"/>
              </w:rPr>
              <w:t xml:space="preserve">to </w:t>
            </w:r>
            <w:r w:rsidRPr="00BB736A">
              <w:rPr>
                <w:bCs/>
                <w:sz w:val="16"/>
                <w:szCs w:val="16"/>
              </w:rPr>
              <w:t xml:space="preserve">a total of </w:t>
            </w:r>
            <w:r w:rsidR="00BE34ED" w:rsidRPr="00BB736A">
              <w:rPr>
                <w:bCs/>
                <w:sz w:val="16"/>
                <w:szCs w:val="16"/>
              </w:rPr>
              <w:t>RM120</w:t>
            </w:r>
            <w:r w:rsidR="00BE34ED">
              <w:rPr>
                <w:bCs/>
                <w:sz w:val="16"/>
                <w:szCs w:val="16"/>
              </w:rPr>
              <w:t>,000</w:t>
            </w:r>
            <w:r w:rsidR="00BE34E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company revenue.</w:t>
            </w:r>
          </w:p>
          <w:p w14:paraId="2C61AD6E" w14:textId="6419EED4" w:rsidR="00DE3497" w:rsidRPr="00957668" w:rsidRDefault="000413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BD7408" w:rsidRPr="00BB736A">
              <w:rPr>
                <w:bCs/>
                <w:sz w:val="16"/>
                <w:szCs w:val="16"/>
              </w:rPr>
              <w:t>years</w:t>
            </w:r>
            <w:r w:rsidR="00BD7408">
              <w:rPr>
                <w:bCs/>
                <w:sz w:val="16"/>
                <w:szCs w:val="16"/>
              </w:rPr>
              <w:t xml:space="preserve"> of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7C0B1D" w:rsidRPr="00BB736A">
              <w:rPr>
                <w:bCs/>
                <w:sz w:val="16"/>
                <w:szCs w:val="16"/>
              </w:rPr>
              <w:t>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C72E5F">
        <w:trPr>
          <w:cantSplit/>
        </w:trPr>
        <w:tc>
          <w:tcPr>
            <w:tcW w:w="10188" w:type="dxa"/>
            <w:gridSpan w:val="7"/>
          </w:tcPr>
          <w:p w14:paraId="26A2B4CF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C72E5F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17A31" w:rsidRPr="00BB736A" w14:paraId="278C6914" w14:textId="77777777" w:rsidTr="00C72E5F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77777777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>Hewlett-Packard (HP) Multimedia Sdn.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2" w:history="1">
              <w:r w:rsidR="00151716" w:rsidRPr="0011775E">
                <w:rPr>
                  <w:rStyle w:val="Hyperlink"/>
                  <w:bCs/>
                  <w:sz w:val="16"/>
                  <w:szCs w:val="16"/>
                </w:rPr>
                <w:t>www.hp.com</w:t>
              </w:r>
            </w:hyperlink>
          </w:p>
        </w:tc>
        <w:tc>
          <w:tcPr>
            <w:tcW w:w="2332" w:type="dxa"/>
          </w:tcPr>
          <w:p w14:paraId="109E64C4" w14:textId="77777777"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>Sep 2012 - Present</w:t>
            </w:r>
          </w:p>
        </w:tc>
      </w:tr>
      <w:tr w:rsidR="00117A31" w:rsidRPr="00BB736A" w14:paraId="557EDDFE" w14:textId="77777777" w:rsidTr="00C72E5F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77777777"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</w:p>
        </w:tc>
      </w:tr>
      <w:tr w:rsidR="008721F4" w:rsidRPr="00AE705E" w14:paraId="06BB0E2B" w14:textId="77777777" w:rsidTr="00C72E5F">
        <w:trPr>
          <w:cantSplit/>
          <w:trHeight w:val="4211"/>
        </w:trPr>
        <w:tc>
          <w:tcPr>
            <w:tcW w:w="10188" w:type="dxa"/>
            <w:gridSpan w:val="7"/>
          </w:tcPr>
          <w:p w14:paraId="0D79F2E6" w14:textId="3FE6540C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477DAB39" w14:textId="77777777" w:rsidR="00FF20B9" w:rsidRPr="007C7F4C" w:rsidRDefault="00FF20B9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16 peoples to set up Hadoop processing environment, (consists of HBase, Hive, Flume, Sqoop, Oozie, Mahout, Pig, Map-Reduce program development environment, MapR admin and etc). </w:t>
            </w:r>
          </w:p>
          <w:p w14:paraId="7F17337C" w14:textId="42ED512F" w:rsidR="00454781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systems.</w:t>
            </w:r>
          </w:p>
          <w:p w14:paraId="1DDD2573" w14:textId="704866AD" w:rsidR="0050670B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R&amp;D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1F3AB2E8" w:rsidR="00555514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Lead R&amp;D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‘Meaning-based computing’ system,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i.e.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software.</w:t>
            </w:r>
          </w:p>
          <w:p w14:paraId="16CA7D25" w14:textId="796D4796" w:rsidR="006C285C" w:rsidRPr="006C285C" w:rsidRDefault="0045478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>multiple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PoC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them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into PoC</w:t>
            </w:r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F0AD19E" w14:textId="77777777" w:rsidR="00FF20B9" w:rsidRPr="007C7F4C" w:rsidRDefault="00FF20B9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53368A9" w14:textId="0882BCE5" w:rsidR="00B322B5" w:rsidRPr="007C7F4C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hands-on experiences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Autonomy product family.</w:t>
            </w:r>
          </w:p>
          <w:p w14:paraId="183F0870" w14:textId="6BAC5428" w:rsidR="00B322B5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34C901D8" w14:textId="4244CC4F" w:rsidR="006C285C" w:rsidRPr="006C285C" w:rsidRDefault="008E4186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processe</w:t>
            </w:r>
            <w:r w:rsidR="00BB6694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1C417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daily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80GB </w:t>
            </w:r>
            <w:r w:rsidR="006A395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log data in 16 data nodes Hadoop cluster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output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data into HBase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Implemented 4 PoC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6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ShangHai</w:t>
            </w:r>
          </w:p>
          <w:p w14:paraId="1EEA2996" w14:textId="00939338" w:rsidR="006C285C" w:rsidRP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2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F84C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New-style of IT competition at HP Malaysia.</w:t>
            </w:r>
          </w:p>
        </w:tc>
      </w:tr>
      <w:tr w:rsidR="00117A31" w:rsidRPr="00BB736A" w14:paraId="1D4F58E7" w14:textId="77777777" w:rsidTr="00C72E5F">
        <w:trPr>
          <w:cantSplit/>
          <w:trHeight w:val="180"/>
        </w:trPr>
        <w:tc>
          <w:tcPr>
            <w:tcW w:w="10188" w:type="dxa"/>
            <w:gridSpan w:val="7"/>
          </w:tcPr>
          <w:p w14:paraId="511B3F11" w14:textId="77777777" w:rsidR="00117A31" w:rsidRPr="002B20B6" w:rsidRDefault="00117A31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C72E5F">
        <w:trPr>
          <w:cantSplit/>
          <w:trHeight w:val="180"/>
        </w:trPr>
        <w:tc>
          <w:tcPr>
            <w:tcW w:w="7856" w:type="dxa"/>
            <w:gridSpan w:val="6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3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F221CC">
            <w:pPr>
              <w:jc w:val="both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C72E5F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C35C7A" w:rsidRPr="001821AA" w14:paraId="3F68172D" w14:textId="77777777" w:rsidTr="00C72E5F">
        <w:trPr>
          <w:cantSplit/>
          <w:trHeight w:val="2275"/>
        </w:trPr>
        <w:tc>
          <w:tcPr>
            <w:tcW w:w="10188" w:type="dxa"/>
            <w:gridSpan w:val="7"/>
          </w:tcPr>
          <w:p w14:paraId="33020844" w14:textId="0BA9212F" w:rsidR="00BB614E" w:rsidRPr="00BB614E" w:rsidRDefault="00BB614E" w:rsidP="00BB614E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02A6A55" w14:textId="2E8FC5AD" w:rsidR="00C35C7A" w:rsidRPr="00305E1D" w:rsidRDefault="00F84CDF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="00C35C7A"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="00C35C7A"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="00C35C7A"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60978236" w14:textId="5C9F4328" w:rsidR="00C35C7A" w:rsidRPr="00BB736A" w:rsidRDefault="00515B91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="00F84CDF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technology transfers to product groups, and help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4" w:history="1">
              <w:r w:rsidR="00C35C7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2F6B42E9" w14:textId="64E0300B" w:rsidR="00C35C7A" w:rsidRPr="00BB736A" w:rsidRDefault="0077063C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5" w:history="1">
              <w:r w:rsidR="00C35C7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35C7A"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 w:rsidR="00F84CDF">
              <w:rPr>
                <w:rFonts w:ascii="Times New Roman" w:hAnsi="Times New Roman"/>
                <w:sz w:val="16"/>
                <w:szCs w:val="16"/>
              </w:rPr>
              <w:t>adopt</w:t>
            </w:r>
            <w:r w:rsidR="00BB6694">
              <w:rPr>
                <w:rFonts w:ascii="Times New Roman" w:hAnsi="Times New Roman"/>
                <w:sz w:val="16"/>
                <w:szCs w:val="16"/>
              </w:rPr>
              <w:t>s</w:t>
            </w:r>
            <w:r w:rsidR="00F84CDF" w:rsidRPr="00BB736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C35C7A" w:rsidRPr="00BB736A">
              <w:rPr>
                <w:rFonts w:ascii="Times New Roman" w:hAnsi="Times New Roman"/>
                <w:sz w:val="16"/>
                <w:szCs w:val="16"/>
              </w:rPr>
              <w:t>SOA development environment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7A46C19" w14:textId="108C3249" w:rsidR="004531C5" w:rsidRDefault="00F84CDF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="00C35C7A"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 w:rsidR="002B63E1">
              <w:rPr>
                <w:color w:val="000000"/>
                <w:sz w:val="16"/>
                <w:szCs w:val="16"/>
              </w:rPr>
              <w:t>consist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2B63E1">
              <w:rPr>
                <w:color w:val="000000"/>
                <w:sz w:val="16"/>
                <w:szCs w:val="16"/>
              </w:rPr>
              <w:t xml:space="preserve"> of</w:t>
            </w:r>
            <w:r w:rsidR="002B63E1" w:rsidRPr="000F4619">
              <w:rPr>
                <w:color w:val="000000"/>
                <w:sz w:val="16"/>
                <w:szCs w:val="16"/>
              </w:rPr>
              <w:t xml:space="preserve"> </w:t>
            </w:r>
            <w:r w:rsidR="00C35C7A" w:rsidRPr="000F4619">
              <w:rPr>
                <w:color w:val="000000"/>
                <w:sz w:val="16"/>
                <w:szCs w:val="16"/>
              </w:rPr>
              <w:t>various low-level image processing techniques, such as visual descriptors construction, image segmentation, features of interest extraction, color analysis and image classifi</w:t>
            </w:r>
            <w:r w:rsidR="004531C5">
              <w:rPr>
                <w:color w:val="000000"/>
                <w:sz w:val="16"/>
                <w:szCs w:val="16"/>
              </w:rPr>
              <w:t>cation</w:t>
            </w:r>
          </w:p>
          <w:p w14:paraId="6CC26B4D" w14:textId="59025560" w:rsidR="00C35C7A" w:rsidRDefault="002B63E1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="004531C5" w:rsidRPr="000F4619">
              <w:rPr>
                <w:color w:val="000000"/>
                <w:sz w:val="16"/>
                <w:szCs w:val="16"/>
              </w:rPr>
              <w:t xml:space="preserve"> </w:t>
            </w:r>
            <w:r w:rsidR="004531C5"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="00C35C7A"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 w:rsidR="00BC344A">
              <w:rPr>
                <w:color w:val="000000"/>
                <w:sz w:val="16"/>
                <w:szCs w:val="16"/>
              </w:rPr>
              <w:t xml:space="preserve"> of images</w:t>
            </w:r>
            <w:r w:rsidR="00C35C7A"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 w:rsidR="00C35C7A">
              <w:rPr>
                <w:color w:val="000000"/>
                <w:sz w:val="16"/>
                <w:szCs w:val="16"/>
              </w:rPr>
              <w:t xml:space="preserve">natural images, </w:t>
            </w:r>
            <w:r w:rsidR="00C35C7A"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2FBA4138" w14:textId="4992353E" w:rsidR="00267F84" w:rsidRDefault="00267F84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</w:t>
            </w:r>
            <w:r w:rsidR="002B63E1">
              <w:rPr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 xml:space="preserve"> and </w:t>
            </w:r>
            <w:r w:rsidR="002B63E1">
              <w:rPr>
                <w:color w:val="000000"/>
                <w:sz w:val="16"/>
                <w:szCs w:val="16"/>
              </w:rPr>
              <w:t xml:space="preserve">published </w:t>
            </w:r>
            <w:r>
              <w:rPr>
                <w:color w:val="000000"/>
                <w:sz w:val="16"/>
                <w:szCs w:val="16"/>
              </w:rPr>
              <w:t>patents related to semantic and image processing research domain.</w:t>
            </w:r>
          </w:p>
          <w:p w14:paraId="2E4538ED" w14:textId="09115E8C" w:rsidR="0077504C" w:rsidRDefault="0077504C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</w:t>
            </w:r>
            <w:r w:rsidR="002B63E1">
              <w:rPr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2B63E1">
              <w:rPr>
                <w:color w:val="000000"/>
                <w:sz w:val="16"/>
                <w:szCs w:val="16"/>
              </w:rPr>
              <w:t xml:space="preserve">of </w:t>
            </w:r>
            <w:r>
              <w:rPr>
                <w:color w:val="000000"/>
                <w:sz w:val="16"/>
                <w:szCs w:val="16"/>
              </w:rPr>
              <w:t>organi</w:t>
            </w:r>
            <w:r w:rsidR="00BE3EB6">
              <w:rPr>
                <w:color w:val="000000"/>
                <w:sz w:val="16"/>
                <w:szCs w:val="16"/>
              </w:rPr>
              <w:t>zing conferences, paper review</w:t>
            </w:r>
            <w:r w:rsidR="002B63E1">
              <w:rPr>
                <w:color w:val="000000"/>
                <w:sz w:val="16"/>
                <w:szCs w:val="16"/>
              </w:rPr>
              <w:t>s</w:t>
            </w:r>
            <w:r w:rsidR="00BE3EB6"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</w:rPr>
              <w:t>paper publication</w:t>
            </w:r>
            <w:r w:rsidR="002B63E1">
              <w:rPr>
                <w:color w:val="000000"/>
                <w:sz w:val="16"/>
                <w:szCs w:val="16"/>
              </w:rPr>
              <w:t>s</w:t>
            </w:r>
            <w:r w:rsidR="00BE3EB6">
              <w:rPr>
                <w:color w:val="000000"/>
                <w:sz w:val="16"/>
                <w:szCs w:val="16"/>
              </w:rPr>
              <w:t xml:space="preserve"> and knowledge sharing tasks.</w:t>
            </w:r>
          </w:p>
          <w:p w14:paraId="7A137932" w14:textId="77777777" w:rsidR="0095521C" w:rsidRDefault="0095521C" w:rsidP="0095521C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6901D0E2" w14:textId="0AAE27D9" w:rsidR="002B63E1" w:rsidRDefault="00B322B5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 w:rsidR="002B63E1">
              <w:rPr>
                <w:color w:val="000000"/>
                <w:sz w:val="16"/>
                <w:szCs w:val="16"/>
              </w:rPr>
              <w:t>.</w:t>
            </w:r>
          </w:p>
          <w:p w14:paraId="62024D46" w14:textId="05B76FF5" w:rsidR="00B322B5" w:rsidRDefault="002B63E1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="00B322B5"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 w:rsidR="00B322B5">
              <w:rPr>
                <w:color w:val="000000"/>
                <w:sz w:val="16"/>
                <w:szCs w:val="16"/>
              </w:rPr>
              <w:t>engineering</w:t>
            </w:r>
            <w:r w:rsidR="00B322B5"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2C7CBBDA" w14:textId="563B5C1D" w:rsidR="000521BE" w:rsidRDefault="000521BE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Published 8 papers, </w:t>
            </w:r>
            <w:r w:rsidR="002B63E1">
              <w:rPr>
                <w:color w:val="000000"/>
                <w:sz w:val="16"/>
                <w:szCs w:val="16"/>
              </w:rPr>
              <w:t xml:space="preserve">in which </w:t>
            </w:r>
            <w:r>
              <w:rPr>
                <w:color w:val="000000"/>
                <w:sz w:val="16"/>
                <w:szCs w:val="16"/>
              </w:rPr>
              <w:t>3 papers focus</w:t>
            </w:r>
            <w:r w:rsidR="002B63E1">
              <w:rPr>
                <w:color w:val="000000"/>
                <w:sz w:val="16"/>
                <w:szCs w:val="16"/>
              </w:rPr>
              <w:t>ed</w:t>
            </w:r>
            <w:r>
              <w:rPr>
                <w:color w:val="000000"/>
                <w:sz w:val="16"/>
                <w:szCs w:val="16"/>
              </w:rPr>
              <w:t xml:space="preserve"> on </w:t>
            </w:r>
            <w:r w:rsidR="007612CF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emantic </w:t>
            </w:r>
            <w:r w:rsidR="003D644C">
              <w:rPr>
                <w:color w:val="000000"/>
                <w:sz w:val="16"/>
                <w:szCs w:val="16"/>
              </w:rPr>
              <w:t xml:space="preserve">technology </w:t>
            </w:r>
            <w:r>
              <w:rPr>
                <w:color w:val="000000"/>
                <w:sz w:val="16"/>
                <w:szCs w:val="16"/>
              </w:rPr>
              <w:t>domain, 5 papers related to image processing and analysis domain.</w:t>
            </w:r>
          </w:p>
          <w:p w14:paraId="6621BCAD" w14:textId="0B88D7B7" w:rsidR="000D63C0" w:rsidRDefault="00FB210B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 w:rsidR="002B63E1"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 w:rsidR="002B63E1"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0014393D" w14:textId="2B19EF04" w:rsidR="00F045B5" w:rsidRDefault="00131AE2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PoC system, entitled “Automatic Semantic Question Generation and Assessment System”</w:t>
            </w:r>
            <w:r w:rsidR="00354F42">
              <w:rPr>
                <w:color w:val="000000"/>
                <w:sz w:val="16"/>
                <w:szCs w:val="16"/>
              </w:rPr>
              <w:t>.</w:t>
            </w:r>
          </w:p>
          <w:p w14:paraId="42D1F4CC" w14:textId="7DA7763E" w:rsidR="00354F42" w:rsidRDefault="00354F42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Image Understanding PoC system, which consist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of several components</w:t>
            </w:r>
            <w:r w:rsidR="00025A51">
              <w:rPr>
                <w:color w:val="000000"/>
                <w:sz w:val="16"/>
                <w:szCs w:val="16"/>
              </w:rPr>
              <w:t>, namely</w:t>
            </w:r>
            <w:r>
              <w:rPr>
                <w:color w:val="000000"/>
                <w:sz w:val="16"/>
                <w:szCs w:val="16"/>
              </w:rPr>
              <w:t xml:space="preserve">: Visual Features Extraction, Object Conceptualization, Spatial Relationship Extraction and </w:t>
            </w:r>
            <w:r w:rsidR="00900E92">
              <w:rPr>
                <w:color w:val="000000"/>
                <w:sz w:val="16"/>
                <w:szCs w:val="16"/>
              </w:rPr>
              <w:t xml:space="preserve">Scene </w:t>
            </w:r>
            <w:r>
              <w:rPr>
                <w:color w:val="000000"/>
                <w:sz w:val="16"/>
                <w:szCs w:val="16"/>
              </w:rPr>
              <w:t>Conceptualization.</w:t>
            </w:r>
          </w:p>
          <w:p w14:paraId="4E8F6398" w14:textId="77777777" w:rsidR="00C5484B" w:rsidRDefault="00EF60C0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Assisted in organizing 3 major AI conference in Malaysia from 2010 until 2012.</w:t>
            </w:r>
          </w:p>
          <w:p w14:paraId="763DE431" w14:textId="39DC01FC" w:rsidR="00C72E5F" w:rsidRPr="001B18EC" w:rsidRDefault="00C72E5F" w:rsidP="00C72E5F">
            <w:pPr>
              <w:ind w:left="72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445C1" w:rsidRPr="005445C1" w14:paraId="72FC52F8" w14:textId="77777777" w:rsidTr="00C72E5F">
        <w:tc>
          <w:tcPr>
            <w:tcW w:w="10188" w:type="dxa"/>
            <w:gridSpan w:val="7"/>
          </w:tcPr>
          <w:p w14:paraId="1B383B8C" w14:textId="77777777" w:rsidR="005445C1" w:rsidRDefault="005445C1" w:rsidP="000D6AC4">
            <w:pPr>
              <w:rPr>
                <w:color w:val="000000"/>
                <w:sz w:val="16"/>
                <w:szCs w:val="22"/>
              </w:rPr>
            </w:pPr>
          </w:p>
          <w:p w14:paraId="1359B187" w14:textId="77777777" w:rsidR="0070217A" w:rsidRPr="005445C1" w:rsidRDefault="0070217A" w:rsidP="000D6AC4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:rsidRPr="00AB0193" w14:paraId="328686F1" w14:textId="77777777" w:rsidTr="00C72E5F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宋体" w:hAnsi="Times-Bold" w:cs="Times-Bold"/>
                <w:color w:val="000000"/>
                <w:sz w:val="22"/>
                <w:szCs w:val="22"/>
                <w:lang w:eastAsia="zh-CN"/>
              </w:rPr>
            </w:pPr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lastRenderedPageBreak/>
              <w:t>TechEye Technology Sdn. Bhd.</w:t>
            </w:r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C72E5F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C72E5F">
        <w:tc>
          <w:tcPr>
            <w:tcW w:w="10188" w:type="dxa"/>
            <w:gridSpan w:val="7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宋体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宋体"/>
                <w:b/>
                <w:i/>
                <w:sz w:val="16"/>
                <w:szCs w:val="16"/>
                <w:lang w:eastAsia="zh-CN"/>
              </w:rPr>
              <w:t>Responsibilities:</w:t>
            </w:r>
          </w:p>
          <w:p w14:paraId="37F8FB1D" w14:textId="5825312A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2B63E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in</w:t>
            </w:r>
            <w:r w:rsidR="00EB68D2">
              <w:rPr>
                <w:sz w:val="16"/>
                <w:szCs w:val="16"/>
              </w:rPr>
              <w:t xml:space="preserve"> Machine Vision</w:t>
            </w:r>
            <w:r w:rsidR="004134D0" w:rsidRPr="00AB0193">
              <w:rPr>
                <w:sz w:val="16"/>
                <w:szCs w:val="16"/>
              </w:rPr>
              <w:t xml:space="preserve"> business development, products development, customer requirements </w:t>
            </w:r>
            <w:r w:rsidR="002B63E1">
              <w:rPr>
                <w:sz w:val="16"/>
                <w:szCs w:val="16"/>
              </w:rPr>
              <w:t xml:space="preserve">gathering and </w:t>
            </w:r>
            <w:r w:rsidR="004134D0" w:rsidRPr="00AB0193">
              <w:rPr>
                <w:sz w:val="16"/>
                <w:szCs w:val="16"/>
              </w:rPr>
              <w:t xml:space="preserve">analysis, machine </w:t>
            </w:r>
            <w:r w:rsidR="002B63E1">
              <w:rPr>
                <w:sz w:val="16"/>
                <w:szCs w:val="16"/>
              </w:rPr>
              <w:t xml:space="preserve">and </w:t>
            </w:r>
            <w:r w:rsidR="004134D0" w:rsidRPr="00AB0193">
              <w:rPr>
                <w:sz w:val="16"/>
                <w:szCs w:val="16"/>
              </w:rPr>
              <w:t xml:space="preserve">hardware sourcing, technologies </w:t>
            </w:r>
            <w:r w:rsidR="002B63E1">
              <w:rPr>
                <w:sz w:val="16"/>
                <w:szCs w:val="16"/>
              </w:rPr>
              <w:t xml:space="preserve">development &amp; </w:t>
            </w:r>
            <w:r w:rsidR="004134D0" w:rsidRPr="00AB0193">
              <w:rPr>
                <w:sz w:val="16"/>
                <w:szCs w:val="16"/>
              </w:rPr>
              <w:t>integration</w:t>
            </w:r>
            <w:r w:rsidR="008B76B5">
              <w:rPr>
                <w:sz w:val="16"/>
                <w:szCs w:val="16"/>
              </w:rPr>
              <w:t>,</w:t>
            </w:r>
            <w:r w:rsidR="008B76B5" w:rsidRPr="00AB0193">
              <w:rPr>
                <w:sz w:val="16"/>
                <w:szCs w:val="16"/>
              </w:rPr>
              <w:t xml:space="preserve"> </w:t>
            </w:r>
            <w:r w:rsidR="008B76B5">
              <w:rPr>
                <w:sz w:val="16"/>
                <w:szCs w:val="16"/>
              </w:rPr>
              <w:t>product</w:t>
            </w:r>
            <w:r w:rsidR="004134D0" w:rsidRPr="00AB0193">
              <w:rPr>
                <w:sz w:val="16"/>
                <w:szCs w:val="16"/>
              </w:rPr>
              <w:t xml:space="preserve"> </w:t>
            </w:r>
            <w:r w:rsidR="008B76B5" w:rsidRPr="00AB0193">
              <w:rPr>
                <w:sz w:val="16"/>
                <w:szCs w:val="16"/>
              </w:rPr>
              <w:t xml:space="preserve">delivery </w:t>
            </w:r>
            <w:r w:rsidR="008B76B5">
              <w:rPr>
                <w:sz w:val="16"/>
                <w:szCs w:val="16"/>
              </w:rPr>
              <w:t>and</w:t>
            </w:r>
            <w:r w:rsidR="002B63E1">
              <w:rPr>
                <w:sz w:val="16"/>
                <w:szCs w:val="16"/>
              </w:rPr>
              <w:t xml:space="preserve"> post-sales maintenance.</w:t>
            </w:r>
          </w:p>
          <w:p w14:paraId="4046327C" w14:textId="6913DB44" w:rsidR="00DB5FE9" w:rsidRPr="00DB5FE9" w:rsidRDefault="0013375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Identif</w:t>
            </w:r>
            <w:r>
              <w:rPr>
                <w:rFonts w:eastAsia="宋体"/>
                <w:sz w:val="16"/>
                <w:szCs w:val="16"/>
                <w:lang w:eastAsia="zh-CN"/>
              </w:rPr>
              <w:t>ied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DB5FE9" w:rsidRPr="00AB0193">
              <w:rPr>
                <w:rFonts w:eastAsia="宋体"/>
                <w:sz w:val="16"/>
                <w:szCs w:val="16"/>
                <w:lang w:eastAsia="zh-CN"/>
              </w:rPr>
              <w:t xml:space="preserve">potential machine vision solutions and areas of research to improve revenue and business growth, </w:t>
            </w:r>
            <w:r w:rsidR="00DB5FE9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2AA952E4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Involve</w:t>
            </w:r>
            <w:r w:rsidR="00133753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in pre-sale, sale and post-sale activities, which include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>solution proposal by taking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 xml:space="preserve"> into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consideration 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on</w:t>
            </w:r>
            <w:r w:rsidR="00EB68D2"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Total Cost of Ownership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>and Return-of-Investment factors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>, close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 xml:space="preserve"> sale process and payment collection.</w:t>
            </w:r>
          </w:p>
          <w:p w14:paraId="7474F635" w14:textId="1F8B7EA1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</w:t>
            </w:r>
            <w:r w:rsidR="00EB68D2">
              <w:rPr>
                <w:sz w:val="16"/>
                <w:szCs w:val="16"/>
              </w:rPr>
              <w:t>considers</w:t>
            </w:r>
            <w:r w:rsidR="00EB68D2" w:rsidRPr="00AB0193">
              <w:rPr>
                <w:sz w:val="16"/>
                <w:szCs w:val="16"/>
              </w:rPr>
              <w:t xml:space="preserve"> </w:t>
            </w:r>
            <w:r w:rsidR="002C4D54" w:rsidRPr="00AB0193">
              <w:rPr>
                <w:sz w:val="16"/>
                <w:szCs w:val="16"/>
              </w:rPr>
              <w:t xml:space="preserve">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10806BB1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="005B0C2A" w:rsidRPr="00AB0193">
              <w:rPr>
                <w:sz w:val="16"/>
                <w:szCs w:val="16"/>
              </w:rPr>
              <w:t xml:space="preserve"> software engineers and hands</w:t>
            </w:r>
            <w:r>
              <w:rPr>
                <w:sz w:val="16"/>
                <w:szCs w:val="16"/>
              </w:rPr>
              <w:t>-</w:t>
            </w:r>
            <w:r w:rsidR="005B0C2A" w:rsidRPr="00AB0193">
              <w:rPr>
                <w:sz w:val="16"/>
                <w:szCs w:val="16"/>
              </w:rPr>
              <w:t xml:space="preserve">on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>
              <w:rPr>
                <w:sz w:val="16"/>
                <w:szCs w:val="16"/>
              </w:rPr>
              <w:t>d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in-house machine products</w:t>
            </w:r>
            <w:r>
              <w:rPr>
                <w:sz w:val="16"/>
                <w:szCs w:val="16"/>
              </w:rPr>
              <w:t xml:space="preserve"> development.</w:t>
            </w:r>
          </w:p>
          <w:p w14:paraId="5CD9DC87" w14:textId="6AE3048B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Interfaced</w:t>
            </w:r>
            <w:r w:rsidR="005B0C2A" w:rsidRPr="00AB0193">
              <w:rPr>
                <w:sz w:val="16"/>
                <w:szCs w:val="16"/>
              </w:rPr>
              <w:t xml:space="preserve">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="005B0C2A"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="005B0C2A"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6C1B83A9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</w:t>
            </w:r>
            <w:r w:rsidR="00D56D7C" w:rsidRPr="00AB0193">
              <w:rPr>
                <w:sz w:val="16"/>
                <w:szCs w:val="16"/>
              </w:rPr>
              <w:t xml:space="preserve">, which </w:t>
            </w:r>
            <w:r w:rsidR="00BB6694" w:rsidRPr="00AB0193">
              <w:rPr>
                <w:sz w:val="16"/>
                <w:szCs w:val="16"/>
              </w:rPr>
              <w:t>involve</w:t>
            </w:r>
            <w:r w:rsidR="00BB6694">
              <w:rPr>
                <w:sz w:val="16"/>
                <w:szCs w:val="16"/>
              </w:rPr>
              <w:t>s</w:t>
            </w:r>
            <w:r w:rsidR="00BB6694" w:rsidRPr="00AB0193">
              <w:rPr>
                <w:sz w:val="16"/>
                <w:szCs w:val="16"/>
              </w:rPr>
              <w:t xml:space="preserve"> </w:t>
            </w:r>
            <w:r w:rsidR="00D56D7C" w:rsidRPr="00AB0193">
              <w:rPr>
                <w:sz w:val="16"/>
                <w:szCs w:val="16"/>
              </w:rPr>
              <w:t>integration with automation system and various type</w:t>
            </w:r>
            <w:r w:rsidR="00EB68D2">
              <w:rPr>
                <w:sz w:val="16"/>
                <w:szCs w:val="16"/>
              </w:rPr>
              <w:t>s</w:t>
            </w:r>
            <w:r w:rsidR="00D56D7C" w:rsidRPr="00AB0193">
              <w:rPr>
                <w:sz w:val="16"/>
                <w:szCs w:val="16"/>
              </w:rPr>
              <w:t xml:space="preserve">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EB68D2">
              <w:rPr>
                <w:sz w:val="16"/>
                <w:szCs w:val="16"/>
              </w:rPr>
              <w:t>rapid prototypes development.</w:t>
            </w:r>
            <w:r w:rsidR="00BB147F" w:rsidRPr="00AB0193">
              <w:rPr>
                <w:sz w:val="16"/>
                <w:szCs w:val="16"/>
              </w:rPr>
              <w:t xml:space="preserve"> </w:t>
            </w:r>
          </w:p>
          <w:p w14:paraId="44DDAAA8" w14:textId="7696E307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bio-information portal</w:t>
            </w:r>
            <w:r w:rsidR="00EB68D2">
              <w:rPr>
                <w:color w:val="000000"/>
                <w:sz w:val="16"/>
                <w:szCs w:val="16"/>
              </w:rPr>
              <w:t xml:space="preserve"> development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, which provides genotyping and health prediction services: </w:t>
            </w:r>
            <w:hyperlink r:id="rId16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0AD8E8B4" w:rsidR="004B1960" w:rsidRPr="004F633A" w:rsidRDefault="00EB68D2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Led</w:t>
            </w:r>
            <w:r w:rsidRPr="004F63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a team of 4 software engineers and bio-informaticians </w:t>
            </w:r>
            <w:r>
              <w:rPr>
                <w:color w:val="000000"/>
                <w:sz w:val="16"/>
                <w:szCs w:val="16"/>
              </w:rPr>
              <w:t>to work on</w:t>
            </w:r>
            <w:r w:rsidR="00CC4F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r>
              <w:rPr>
                <w:color w:val="000000"/>
                <w:sz w:val="16"/>
                <w:szCs w:val="16"/>
              </w:rPr>
              <w:t>PhP</w:t>
            </w:r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3E63FAC9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</w:t>
            </w:r>
            <w:r w:rsidR="00EB68D2">
              <w:rPr>
                <w:color w:val="000000"/>
                <w:sz w:val="16"/>
                <w:szCs w:val="16"/>
              </w:rPr>
              <w:t>for</w:t>
            </w:r>
            <w:r w:rsidRPr="004F633A">
              <w:rPr>
                <w:color w:val="000000"/>
                <w:sz w:val="16"/>
                <w:szCs w:val="16"/>
              </w:rPr>
              <w:t xml:space="preserve"> genomic data</w:t>
            </w:r>
            <w:r w:rsidR="00EB68D2">
              <w:rPr>
                <w:color w:val="000000"/>
                <w:sz w:val="16"/>
                <w:szCs w:val="16"/>
              </w:rPr>
              <w:t xml:space="preserve"> processing</w:t>
            </w:r>
            <w:r w:rsidRPr="004F633A">
              <w:rPr>
                <w:color w:val="000000"/>
                <w:sz w:val="16"/>
                <w:szCs w:val="16"/>
              </w:rPr>
              <w:t xml:space="preserve"> and statistical analysis</w:t>
            </w:r>
            <w:r w:rsidR="00EB68D2">
              <w:rPr>
                <w:color w:val="000000"/>
                <w:sz w:val="16"/>
                <w:szCs w:val="16"/>
              </w:rPr>
              <w:t>.</w:t>
            </w:r>
          </w:p>
          <w:p w14:paraId="3C8F681C" w14:textId="2D74628B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</w:t>
            </w:r>
            <w:r w:rsidR="00EB68D2">
              <w:rPr>
                <w:color w:val="000000"/>
                <w:sz w:val="16"/>
                <w:szCs w:val="16"/>
              </w:rPr>
              <w:t xml:space="preserve"> various </w:t>
            </w:r>
            <w:r w:rsidR="004B1960" w:rsidRPr="004F633A">
              <w:rPr>
                <w:color w:val="000000"/>
                <w:sz w:val="16"/>
                <w:szCs w:val="16"/>
              </w:rPr>
              <w:t>web technology development methods and tools, such as: CGI Application Framework, Yahoo UI, JSON, XML, MySQL, CSS, HTML/DHTML/XHTML, AJAX, XML, Selenium automate testing tool, Template toolkit, JavaScript, Flash and etc</w:t>
            </w:r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15479E21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 xml:space="preserve">anaged and implemented </w:t>
            </w:r>
            <w:r w:rsidR="00EB68D2">
              <w:rPr>
                <w:sz w:val="16"/>
                <w:szCs w:val="16"/>
              </w:rPr>
              <w:t xml:space="preserve">4 </w:t>
            </w:r>
            <w:r w:rsidR="00040200" w:rsidRPr="00AB0193">
              <w:rPr>
                <w:sz w:val="16"/>
                <w:szCs w:val="16"/>
              </w:rPr>
              <w:t>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  <w:r w:rsidR="00EB68D2">
              <w:rPr>
                <w:sz w:val="16"/>
                <w:szCs w:val="16"/>
              </w:rPr>
              <w:t>.</w:t>
            </w:r>
          </w:p>
          <w:p w14:paraId="387D7967" w14:textId="778A228A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sz w:val="16"/>
                <w:szCs w:val="16"/>
              </w:rPr>
            </w:pPr>
          </w:p>
          <w:p w14:paraId="79762AA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16508E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7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EVerify, Electronic Machine Inspection and Verification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18" w:history="1">
              <w:r w:rsidR="00414E6F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16508E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9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20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宋体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sold to Hakko Sdn. Bhd., </w:t>
            </w:r>
            <w:hyperlink r:id="rId21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and Ocular Sdn. Bhd. </w:t>
            </w:r>
            <w:hyperlink r:id="rId22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77E0F58" w14:textId="095BFE13" w:rsidR="005B0C2A" w:rsidRPr="004D1FCC" w:rsidRDefault="0016508E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3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(Solution tested in STATS ChipPAC Malaysia, </w:t>
            </w:r>
            <w:hyperlink r:id="rId24" w:history="1">
              <w:r w:rsidR="007F4DD6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16508E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5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6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16508E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7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8" w:history="1">
              <w:r w:rsidR="00036E73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03BFAB1F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PC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to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PLC communication (Model: Omron, SYSMAC CS/CJ/CP Series) in controlling various el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C72E5F">
        <w:tc>
          <w:tcPr>
            <w:tcW w:w="10188" w:type="dxa"/>
            <w:gridSpan w:val="7"/>
          </w:tcPr>
          <w:p w14:paraId="21628734" w14:textId="77777777" w:rsidR="004D1FCC" w:rsidRP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C72E5F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>Intel MSC Sdn.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6C6C90">
            <w:pPr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C72E5F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C72E5F">
        <w:trPr>
          <w:trHeight w:val="2870"/>
        </w:trPr>
        <w:tc>
          <w:tcPr>
            <w:tcW w:w="10188" w:type="dxa"/>
            <w:gridSpan w:val="7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6B147D48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</w:t>
            </w:r>
            <w:r w:rsidR="00837EF8">
              <w:rPr>
                <w:color w:val="000000"/>
                <w:sz w:val="16"/>
                <w:szCs w:val="16"/>
              </w:rPr>
              <w:t>ment</w:t>
            </w:r>
            <w:r>
              <w:rPr>
                <w:color w:val="000000"/>
                <w:sz w:val="16"/>
                <w:szCs w:val="16"/>
              </w:rPr>
              <w:t xml:space="preserve"> and test</w:t>
            </w:r>
            <w:r w:rsidR="00837EF8">
              <w:rPr>
                <w:color w:val="000000"/>
                <w:sz w:val="16"/>
                <w:szCs w:val="16"/>
              </w:rPr>
              <w:t>ing</w:t>
            </w:r>
            <w:r>
              <w:rPr>
                <w:color w:val="000000"/>
                <w:sz w:val="16"/>
                <w:szCs w:val="16"/>
              </w:rPr>
              <w:t xml:space="preserve"> on</w:t>
            </w:r>
            <w:r w:rsidRPr="009A5BED">
              <w:rPr>
                <w:color w:val="000000"/>
                <w:sz w:val="16"/>
                <w:szCs w:val="16"/>
              </w:rPr>
              <w:t xml:space="preserve">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6CAAB52D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</w:t>
            </w:r>
            <w:r w:rsidR="00837EF8">
              <w:rPr>
                <w:color w:val="000000"/>
                <w:sz w:val="16"/>
                <w:szCs w:val="16"/>
              </w:rPr>
              <w:t xml:space="preserve">controllers on </w:t>
            </w:r>
            <w:r w:rsidR="007603CC" w:rsidRPr="000771F8">
              <w:rPr>
                <w:color w:val="000000"/>
                <w:sz w:val="16"/>
                <w:szCs w:val="16"/>
              </w:rPr>
              <w:t>manufacturing process and gather equipment status data using SecGem message as transmission protocol.</w:t>
            </w:r>
          </w:p>
          <w:p w14:paraId="51EFDC2C" w14:textId="3E6FEF54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Pr="008F5CF2">
              <w:rPr>
                <w:color w:val="000000"/>
                <w:sz w:val="16"/>
                <w:szCs w:val="16"/>
              </w:rPr>
              <w:t xml:space="preserve"> demonstrations and trainings for application owner and end user to ensure proper and smooth systems deliveries.</w:t>
            </w:r>
          </w:p>
          <w:p w14:paraId="5E7B5C1C" w14:textId="16119868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837EF8">
              <w:rPr>
                <w:color w:val="000000"/>
                <w:sz w:val="16"/>
                <w:szCs w:val="16"/>
              </w:rPr>
              <w:t>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>which include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>of SecSimPro+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297ACF0E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7E36E1" w:rsidRPr="00E37C23">
              <w:rPr>
                <w:color w:val="000000"/>
                <w:sz w:val="16"/>
                <w:szCs w:val="16"/>
              </w:rPr>
              <w:t>automation systems</w:t>
            </w:r>
            <w:r w:rsidR="00066995" w:rsidRPr="00E37C23">
              <w:rPr>
                <w:color w:val="000000"/>
                <w:sz w:val="16"/>
                <w:szCs w:val="16"/>
              </w:rPr>
              <w:t xml:space="preserve">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395FB248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product design, system designs, technical solutions integration and system architecture documents for </w:t>
            </w:r>
            <w:r w:rsidR="0005756A">
              <w:rPr>
                <w:color w:val="000000"/>
                <w:sz w:val="16"/>
                <w:szCs w:val="16"/>
              </w:rPr>
              <w:t>several machine</w:t>
            </w:r>
            <w:r w:rsidRPr="00082A75">
              <w:rPr>
                <w:color w:val="000000"/>
                <w:sz w:val="16"/>
                <w:szCs w:val="16"/>
              </w:rPr>
              <w:t xml:space="preserve">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C72E5F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C72E5F">
        <w:tc>
          <w:tcPr>
            <w:tcW w:w="7838" w:type="dxa"/>
            <w:gridSpan w:val="5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03DC88CA" w:rsidR="005B0C2A" w:rsidRPr="00756C4D" w:rsidRDefault="005B0C2A" w:rsidP="00837EF8">
            <w:pPr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</w:t>
            </w:r>
            <w:r w:rsidR="00837EF8" w:rsidRPr="00756C4D">
              <w:rPr>
                <w:color w:val="000000"/>
                <w:sz w:val="20"/>
                <w:szCs w:val="20"/>
              </w:rPr>
              <w:t>200</w:t>
            </w:r>
            <w:r w:rsidR="00837EF8">
              <w:rPr>
                <w:color w:val="000000"/>
                <w:sz w:val="20"/>
                <w:szCs w:val="20"/>
              </w:rPr>
              <w:t>3</w:t>
            </w:r>
            <w:r w:rsidR="00837EF8" w:rsidRPr="00756C4D">
              <w:rPr>
                <w:color w:val="000000"/>
                <w:sz w:val="20"/>
                <w:szCs w:val="20"/>
              </w:rPr>
              <w:t xml:space="preserve"> </w:t>
            </w:r>
            <w:r w:rsidRPr="00756C4D">
              <w:rPr>
                <w:color w:val="000000"/>
                <w:sz w:val="20"/>
                <w:szCs w:val="20"/>
              </w:rPr>
              <w:t xml:space="preserve">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C72E5F">
        <w:tc>
          <w:tcPr>
            <w:tcW w:w="10188" w:type="dxa"/>
            <w:gridSpan w:val="7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5B0C2A" w14:paraId="576EC7D6" w14:textId="77777777" w:rsidTr="00C72E5F">
        <w:tc>
          <w:tcPr>
            <w:tcW w:w="10188" w:type="dxa"/>
            <w:gridSpan w:val="7"/>
          </w:tcPr>
          <w:p w14:paraId="1267B08A" w14:textId="3E785984"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837EF8">
              <w:rPr>
                <w:color w:val="000000"/>
                <w:sz w:val="16"/>
                <w:szCs w:val="16"/>
              </w:rPr>
              <w:t xml:space="preserve">of </w:t>
            </w:r>
            <w:r w:rsidR="00127918">
              <w:rPr>
                <w:color w:val="000000"/>
                <w:sz w:val="16"/>
                <w:szCs w:val="16"/>
              </w:rPr>
              <w:t>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2EEC69D0" w14:textId="78BCA744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 project manager for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demonstrat</w:t>
            </w:r>
            <w:r>
              <w:rPr>
                <w:color w:val="000000"/>
                <w:sz w:val="16"/>
                <w:szCs w:val="16"/>
              </w:rPr>
              <w:t>ions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>2004 &amp; 2005,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 xml:space="preserve">Malaysia Research and Education </w:t>
            </w:r>
            <w:r w:rsidR="00260DDF" w:rsidRPr="00082A75">
              <w:rPr>
                <w:color w:val="000000"/>
                <w:sz w:val="16"/>
                <w:szCs w:val="16"/>
              </w:rPr>
              <w:lastRenderedPageBreak/>
              <w:t>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B05B1F"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3EA41592" w14:textId="5791406F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 w:rsidRPr="00082A75">
              <w:rPr>
                <w:color w:val="000000"/>
                <w:sz w:val="16"/>
                <w:szCs w:val="16"/>
              </w:rPr>
              <w:t>onference</w:t>
            </w:r>
            <w:r>
              <w:rPr>
                <w:color w:val="000000"/>
                <w:sz w:val="16"/>
                <w:szCs w:val="16"/>
              </w:rPr>
              <w:t xml:space="preserve"> committee member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="005B0C2A"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14:paraId="37DC670B" w14:textId="25C378AE"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in </w:t>
            </w:r>
            <w:r w:rsidR="00837EF8">
              <w:rPr>
                <w:color w:val="000000"/>
                <w:sz w:val="16"/>
                <w:szCs w:val="16"/>
              </w:rPr>
              <w:t>R&amp;D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14:paraId="1D69E52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14:paraId="02886F3F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14:paraId="47207D3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14:paraId="447032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D619BF">
              <w:rPr>
                <w:color w:val="000000"/>
                <w:sz w:val="16"/>
                <w:szCs w:val="16"/>
              </w:rPr>
              <w:t>based on</w:t>
            </w:r>
            <w:r w:rsidRPr="00D619BF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adopting </w:t>
            </w:r>
            <w:r w:rsidRPr="00D619BF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D619BF">
              <w:rPr>
                <w:color w:val="000000"/>
                <w:sz w:val="16"/>
                <w:szCs w:val="16"/>
              </w:rPr>
              <w:t>no</w:t>
            </w:r>
            <w:r w:rsidR="006773D7" w:rsidRPr="00D619BF">
              <w:rPr>
                <w:color w:val="000000"/>
                <w:sz w:val="16"/>
                <w:szCs w:val="16"/>
              </w:rPr>
              <w:t>logies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1F4948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>Developed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</w:t>
            </w:r>
            <w:r w:rsidRPr="00D619BF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D619BF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Pr="00D619BF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D619BF">
              <w:rPr>
                <w:color w:val="000000"/>
                <w:sz w:val="16"/>
                <w:szCs w:val="16"/>
              </w:rPr>
              <w:t xml:space="preserve">computational </w:t>
            </w:r>
            <w:r w:rsidRPr="00D619BF">
              <w:rPr>
                <w:color w:val="000000"/>
                <w:sz w:val="16"/>
                <w:szCs w:val="16"/>
              </w:rPr>
              <w:t>model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596A2087" w14:textId="4C4E2E87" w:rsidR="00F27769" w:rsidRPr="00E1210F" w:rsidRDefault="00BD4CCE" w:rsidP="00F27769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D619BF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D619BF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 </w:t>
            </w:r>
            <w:r w:rsidR="005B0C2A" w:rsidRPr="00D619BF">
              <w:rPr>
                <w:color w:val="000000"/>
                <w:sz w:val="16"/>
                <w:szCs w:val="16"/>
              </w:rPr>
              <w:t>simulation</w:t>
            </w:r>
            <w:r w:rsidRPr="00D619BF">
              <w:rPr>
                <w:color w:val="000000"/>
                <w:sz w:val="16"/>
                <w:szCs w:val="16"/>
              </w:rPr>
              <w:t xml:space="preserve">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D619BF">
              <w:rPr>
                <w:color w:val="000000"/>
                <w:sz w:val="16"/>
                <w:szCs w:val="16"/>
              </w:rPr>
              <w:t>with</w:t>
            </w:r>
            <w:r w:rsidRPr="00D619BF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D619BF">
              <w:rPr>
                <w:color w:val="000000"/>
                <w:sz w:val="16"/>
                <w:szCs w:val="16"/>
              </w:rPr>
              <w:t xml:space="preserve">capability </w:t>
            </w:r>
            <w:r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D619BF">
              <w:rPr>
                <w:color w:val="000000"/>
                <w:sz w:val="16"/>
                <w:szCs w:val="16"/>
              </w:rPr>
              <w:t xml:space="preserve">C++ and </w:t>
            </w:r>
            <w:r w:rsidRPr="00D619BF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D619BF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14:paraId="118012A9" w14:textId="77777777" w:rsidTr="00C72E5F">
        <w:tc>
          <w:tcPr>
            <w:tcW w:w="10188" w:type="dxa"/>
            <w:gridSpan w:val="7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C72E5F">
        <w:tc>
          <w:tcPr>
            <w:tcW w:w="7838" w:type="dxa"/>
            <w:gridSpan w:val="5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E7BD2">
              <w:rPr>
                <w:b/>
                <w:color w:val="000000"/>
                <w:sz w:val="20"/>
                <w:szCs w:val="20"/>
              </w:rPr>
              <w:t>Equisys Solutions</w:t>
            </w:r>
          </w:p>
        </w:tc>
        <w:tc>
          <w:tcPr>
            <w:tcW w:w="2350" w:type="dxa"/>
            <w:gridSpan w:val="2"/>
          </w:tcPr>
          <w:p w14:paraId="56B1C18F" w14:textId="77777777" w:rsidR="005B0C2A" w:rsidRPr="000E7BD2" w:rsidRDefault="00D670BF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0E7BD2">
              <w:rPr>
                <w:color w:val="000000"/>
                <w:sz w:val="20"/>
                <w:szCs w:val="20"/>
              </w:rPr>
              <w:t>Jan 2003 -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C72E5F">
        <w:tc>
          <w:tcPr>
            <w:tcW w:w="10188" w:type="dxa"/>
            <w:gridSpan w:val="7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5B0C2A" w14:paraId="2B0F07D1" w14:textId="77777777" w:rsidTr="00C72E5F">
        <w:tc>
          <w:tcPr>
            <w:tcW w:w="10188" w:type="dxa"/>
            <w:gridSpan w:val="7"/>
          </w:tcPr>
          <w:p w14:paraId="27B01127" w14:textId="77777777" w:rsidR="005B0C2A" w:rsidRPr="00B7254A" w:rsidRDefault="0095573D" w:rsidP="00BC2C33">
            <w:pPr>
              <w:numPr>
                <w:ilvl w:val="0"/>
                <w:numId w:val="6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14:paraId="288EBF17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14:paraId="0745A3FF" w14:textId="56F975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</w:t>
            </w:r>
            <w:r w:rsidR="00BB6694">
              <w:rPr>
                <w:color w:val="000000"/>
                <w:sz w:val="16"/>
                <w:szCs w:val="16"/>
              </w:rPr>
              <w:t>including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r w:rsidRPr="00B7254A">
              <w:rPr>
                <w:i/>
                <w:color w:val="000000"/>
                <w:sz w:val="16"/>
                <w:szCs w:val="16"/>
              </w:rPr>
              <w:t>Filem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14:paraId="15B1262C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14:paraId="48122E7A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14:paraId="7C8DE142" w14:textId="3CB6F5AD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</w:t>
            </w:r>
            <w:r w:rsidR="00F22A30">
              <w:rPr>
                <w:color w:val="000000"/>
                <w:sz w:val="16"/>
                <w:szCs w:val="16"/>
              </w:rPr>
              <w:t xml:space="preserve"> of Malaysia</w:t>
            </w:r>
            <w:r w:rsidR="005D73C4" w:rsidRPr="00B7254A">
              <w:rPr>
                <w:color w:val="000000"/>
                <w:sz w:val="16"/>
                <w:szCs w:val="16"/>
              </w:rPr>
              <w:t>.</w:t>
            </w:r>
          </w:p>
          <w:p w14:paraId="6A07AEE3" w14:textId="653A1791" w:rsidR="005B0C2A" w:rsidRPr="00B34960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34960">
              <w:rPr>
                <w:color w:val="000000"/>
                <w:sz w:val="16"/>
                <w:szCs w:val="16"/>
              </w:rPr>
              <w:t>, which</w:t>
            </w:r>
            <w:r w:rsidRPr="00B34960">
              <w:rPr>
                <w:color w:val="000000"/>
                <w:sz w:val="16"/>
                <w:szCs w:val="16"/>
              </w:rPr>
              <w:t xml:space="preserve"> involve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C21CF" w:rsidRPr="00B34960">
              <w:rPr>
                <w:color w:val="000000"/>
                <w:sz w:val="16"/>
                <w:szCs w:val="16"/>
              </w:rPr>
              <w:t xml:space="preserve"> technology such as</w:t>
            </w:r>
            <w:r w:rsidRPr="00B34960">
              <w:rPr>
                <w:color w:val="000000"/>
                <w:sz w:val="16"/>
                <w:szCs w:val="16"/>
              </w:rPr>
              <w:t>: Euresys</w:t>
            </w:r>
            <w:r w:rsidR="00A15238" w:rsidRPr="00B34960">
              <w:rPr>
                <w:color w:val="000000"/>
                <w:sz w:val="16"/>
                <w:szCs w:val="16"/>
              </w:rPr>
              <w:t xml:space="preserve"> </w:t>
            </w:r>
            <w:r w:rsidRPr="00B34960">
              <w:rPr>
                <w:color w:val="000000"/>
                <w:sz w:val="16"/>
                <w:szCs w:val="16"/>
              </w:rPr>
              <w:t xml:space="preserve">(eVision), JAI CV-50 ½” CCIR b/w camera, Piccolo Pro2 frame grabber, LED ring light and Canon </w:t>
            </w:r>
            <w:r w:rsidR="00661122" w:rsidRPr="00B34960">
              <w:rPr>
                <w:color w:val="000000"/>
                <w:sz w:val="16"/>
                <w:szCs w:val="16"/>
              </w:rPr>
              <w:t xml:space="preserve">Flatbed </w:t>
            </w:r>
            <w:r w:rsidRPr="00B34960">
              <w:rPr>
                <w:color w:val="000000"/>
                <w:sz w:val="16"/>
                <w:szCs w:val="16"/>
              </w:rPr>
              <w:t>Scan</w:t>
            </w:r>
            <w:r w:rsidR="00661122" w:rsidRPr="00B34960">
              <w:rPr>
                <w:color w:val="000000"/>
                <w:sz w:val="16"/>
                <w:szCs w:val="16"/>
              </w:rPr>
              <w:t>ner</w:t>
            </w:r>
            <w:r w:rsidRPr="00B34960">
              <w:rPr>
                <w:color w:val="000000"/>
                <w:sz w:val="16"/>
                <w:szCs w:val="16"/>
              </w:rPr>
              <w:t xml:space="preserve"> 3000ex.</w:t>
            </w:r>
          </w:p>
          <w:p w14:paraId="43CD3BDE" w14:textId="10B4D2AF" w:rsidR="005C4582" w:rsidRPr="00B34960" w:rsidRDefault="00F22A30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Work</w:t>
            </w:r>
            <w:r>
              <w:rPr>
                <w:color w:val="000000"/>
                <w:sz w:val="16"/>
                <w:szCs w:val="16"/>
              </w:rPr>
              <w:t>ed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as System Analyst </w:t>
            </w:r>
            <w:r w:rsidR="00C86223" w:rsidRPr="00B34960">
              <w:rPr>
                <w:color w:val="000000"/>
                <w:sz w:val="16"/>
                <w:szCs w:val="16"/>
              </w:rPr>
              <w:t>for Johnson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 &amp; Johnson Vision Care Sdn. Bhd. </w:t>
            </w:r>
            <w:r>
              <w:rPr>
                <w:color w:val="000000"/>
                <w:sz w:val="16"/>
                <w:szCs w:val="16"/>
              </w:rPr>
              <w:t>Tasks including</w:t>
            </w:r>
            <w:r w:rsidR="005C4582" w:rsidRPr="00B34960">
              <w:rPr>
                <w:color w:val="000000"/>
                <w:sz w:val="16"/>
                <w:szCs w:val="16"/>
              </w:rPr>
              <w:t>:</w:t>
            </w:r>
          </w:p>
          <w:p w14:paraId="337E81BA" w14:textId="77777777" w:rsidR="005C4582" w:rsidRPr="00B34960" w:rsidRDefault="00D81338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34960">
              <w:rPr>
                <w:color w:val="000000"/>
                <w:sz w:val="16"/>
                <w:szCs w:val="16"/>
              </w:rPr>
              <w:t>to meet Sarbanes-Oxley compliance.</w:t>
            </w:r>
          </w:p>
          <w:p w14:paraId="17437A64" w14:textId="61307663" w:rsidR="00447E5E" w:rsidRPr="00B34960" w:rsidRDefault="00F22A30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nalyzed and designed business processes, workflows, for e.g. </w:t>
            </w:r>
            <w:r>
              <w:rPr>
                <w:color w:val="000000"/>
                <w:sz w:val="16"/>
                <w:szCs w:val="16"/>
              </w:rPr>
              <w:t>implement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447E5E" w:rsidRPr="00B34960">
              <w:rPr>
                <w:color w:val="000000"/>
                <w:sz w:val="16"/>
                <w:szCs w:val="16"/>
              </w:rPr>
              <w:t>new Change Management Control to meet Sarbanes-Oxley compliance.</w:t>
            </w:r>
          </w:p>
          <w:p w14:paraId="12BAFC30" w14:textId="77777777" w:rsidR="00261965" w:rsidRPr="00B34960" w:rsidRDefault="00692B6C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34960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34960">
              <w:rPr>
                <w:color w:val="000000"/>
                <w:sz w:val="16"/>
                <w:szCs w:val="16"/>
              </w:rPr>
              <w:t>jobs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B53F01" w:rsidRPr="00B34960">
              <w:rPr>
                <w:color w:val="000000"/>
                <w:sz w:val="16"/>
                <w:szCs w:val="16"/>
              </w:rPr>
              <w:t>and store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 procedures</w:t>
            </w:r>
            <w:r w:rsidRPr="00B34960">
              <w:rPr>
                <w:color w:val="000000"/>
                <w:sz w:val="16"/>
                <w:szCs w:val="16"/>
              </w:rPr>
              <w:t>.</w:t>
            </w:r>
          </w:p>
          <w:p w14:paraId="2A697735" w14:textId="5DEF7CD3" w:rsidR="003D502A" w:rsidRPr="008A1AF0" w:rsidRDefault="000C0FAD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34960">
              <w:rPr>
                <w:color w:val="000000"/>
                <w:sz w:val="16"/>
                <w:szCs w:val="16"/>
              </w:rPr>
              <w:t xml:space="preserve">MS </w:t>
            </w:r>
            <w:r w:rsidRPr="00B34960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system </w:t>
            </w:r>
            <w:r w:rsidRPr="00B34960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development and </w:t>
            </w:r>
            <w:r w:rsidRPr="00B34960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F7488B" w14:paraId="5BDE4EBB" w14:textId="77777777" w:rsidTr="00C72E5F">
        <w:tc>
          <w:tcPr>
            <w:tcW w:w="10188" w:type="dxa"/>
            <w:gridSpan w:val="7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C72E5F">
        <w:tc>
          <w:tcPr>
            <w:tcW w:w="7838" w:type="dxa"/>
            <w:gridSpan w:val="5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09DD34EC" w:rsidR="005B0C2A" w:rsidRPr="004F7CD7" w:rsidRDefault="0016508E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bookmarkStart w:id="0" w:name="_GoBack"/>
            <w:bookmarkEnd w:id="0"/>
            <w:r w:rsidR="005B0C2A" w:rsidRPr="004F7CD7">
              <w:rPr>
                <w:color w:val="000000"/>
                <w:sz w:val="20"/>
                <w:szCs w:val="20"/>
              </w:rPr>
              <w:t xml:space="preserve"> 2002 - Dec 2002</w:t>
            </w:r>
          </w:p>
        </w:tc>
      </w:tr>
      <w:tr w:rsidR="005B0C2A" w:rsidRPr="004F7CD7" w14:paraId="5498F725" w14:textId="77777777" w:rsidTr="00C72E5F">
        <w:tc>
          <w:tcPr>
            <w:tcW w:w="10188" w:type="dxa"/>
            <w:gridSpan w:val="7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5B0C2A" w:rsidRPr="00081ED9" w14:paraId="1CE62325" w14:textId="77777777" w:rsidTr="00C72E5F">
        <w:tc>
          <w:tcPr>
            <w:tcW w:w="10188" w:type="dxa"/>
            <w:gridSpan w:val="7"/>
          </w:tcPr>
          <w:p w14:paraId="0B4E24B4" w14:textId="3B1E233D" w:rsidR="005B0C2A" w:rsidRPr="00081ED9" w:rsidRDefault="00F22A30" w:rsidP="00BC2C33">
            <w:pPr>
              <w:numPr>
                <w:ilvl w:val="0"/>
                <w:numId w:val="7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development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1ED9">
              <w:rPr>
                <w:color w:val="000000"/>
                <w:sz w:val="16"/>
                <w:szCs w:val="16"/>
              </w:rPr>
              <w:t>Visual C++.</w:t>
            </w:r>
          </w:p>
          <w:p w14:paraId="4BF374F4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14:paraId="55DA98F8" w14:textId="77777777" w:rsidR="005B0C2A" w:rsidRDefault="005B0C2A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14:paraId="2D72884E" w14:textId="1DE3F5DA" w:rsidR="00F22A30" w:rsidRPr="00081ED9" w:rsidRDefault="00F22A30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Developed prototypes system related to video editing and processing for demonstration purpose.</w:t>
            </w:r>
          </w:p>
          <w:p w14:paraId="3E2B4440" w14:textId="6CE0BBDC" w:rsidR="005437EB" w:rsidRPr="00070561" w:rsidRDefault="00C16427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9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14:paraId="5BEBE5C6" w14:textId="77777777" w:rsidTr="00C72E5F">
        <w:tc>
          <w:tcPr>
            <w:tcW w:w="10188" w:type="dxa"/>
            <w:gridSpan w:val="7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C72E5F">
        <w:tc>
          <w:tcPr>
            <w:tcW w:w="7838" w:type="dxa"/>
            <w:gridSpan w:val="5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>IBM Malaysia Sdn. Bhd.</w:t>
            </w:r>
          </w:p>
        </w:tc>
        <w:tc>
          <w:tcPr>
            <w:tcW w:w="2350" w:type="dxa"/>
            <w:gridSpan w:val="2"/>
          </w:tcPr>
          <w:p w14:paraId="7B2EF7E1" w14:textId="77777777" w:rsidR="005B0C2A" w:rsidRPr="007B33E9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7B33E9">
              <w:rPr>
                <w:color w:val="000000"/>
                <w:sz w:val="20"/>
                <w:szCs w:val="20"/>
              </w:rPr>
              <w:t>Jan 2000 - May 2000</w:t>
            </w:r>
          </w:p>
        </w:tc>
      </w:tr>
      <w:tr w:rsidR="005B0C2A" w14:paraId="592BC14A" w14:textId="77777777" w:rsidTr="00C72E5F">
        <w:tc>
          <w:tcPr>
            <w:tcW w:w="10188" w:type="dxa"/>
            <w:gridSpan w:val="7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5B0C2A" w:rsidRPr="00081ED9" w14:paraId="546E548B" w14:textId="77777777" w:rsidTr="00C72E5F">
        <w:trPr>
          <w:trHeight w:val="800"/>
        </w:trPr>
        <w:tc>
          <w:tcPr>
            <w:tcW w:w="10188" w:type="dxa"/>
            <w:gridSpan w:val="7"/>
          </w:tcPr>
          <w:p w14:paraId="338407E4" w14:textId="77777777" w:rsidR="00D568C0" w:rsidRDefault="005B0C2A" w:rsidP="00D568C0">
            <w:p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</w:p>
          <w:p w14:paraId="212BE6D9" w14:textId="5508AA33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Analysis on PERKESO current business system.</w:t>
            </w:r>
          </w:p>
          <w:p w14:paraId="548BD45D" w14:textId="77777777" w:rsidR="004D0731" w:rsidRDefault="005B0C2A" w:rsidP="007659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Understand user requirement.</w:t>
            </w:r>
          </w:p>
          <w:p w14:paraId="5D682C3F" w14:textId="135EDEB6" w:rsidR="00D568C0" w:rsidRPr="004D0731" w:rsidRDefault="005B0C2A" w:rsidP="007659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Propose new business workflow for PERKESO business system.</w:t>
            </w:r>
          </w:p>
          <w:p w14:paraId="58D9AD52" w14:textId="3992A750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Illustrate proposed decentralization system flows.</w:t>
            </w:r>
          </w:p>
          <w:p w14:paraId="3C1CE6F7" w14:textId="4A296E92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Propose solutions for decentralization of SIKAP system.</w:t>
            </w:r>
          </w:p>
          <w:p w14:paraId="057E325D" w14:textId="3283ADF5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Get user confirmation on the proposed system.</w:t>
            </w:r>
          </w:p>
          <w:p w14:paraId="2E3AD470" w14:textId="00B55E75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Assist COBOL programmer in analyzing current system programs.</w:t>
            </w:r>
          </w:p>
          <w:p w14:paraId="422C74A3" w14:textId="48F568CC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Design input/output interfaces for new system.</w:t>
            </w:r>
          </w:p>
          <w:p w14:paraId="5255ADC4" w14:textId="09C24017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Perform inquiry modules coding COBOL in OS/400 platform.</w:t>
            </w:r>
          </w:p>
          <w:p w14:paraId="7EA32924" w14:textId="482DD61E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Perform unit testing on new modules.</w:t>
            </w:r>
          </w:p>
        </w:tc>
      </w:tr>
      <w:tr w:rsidR="00F867D7" w:rsidRPr="00F867D7" w14:paraId="046D9CF7" w14:textId="77777777" w:rsidTr="00C72E5F">
        <w:trPr>
          <w:cantSplit/>
        </w:trPr>
        <w:tc>
          <w:tcPr>
            <w:tcW w:w="10188" w:type="dxa"/>
            <w:gridSpan w:val="7"/>
          </w:tcPr>
          <w:p w14:paraId="57511F5B" w14:textId="77777777" w:rsidR="00C72E5F" w:rsidRDefault="00C72E5F" w:rsidP="00773979">
            <w:pPr>
              <w:rPr>
                <w:b/>
                <w:bCs/>
                <w:color w:val="000000"/>
                <w:sz w:val="16"/>
              </w:rPr>
            </w:pPr>
          </w:p>
          <w:p w14:paraId="5E2CDA6C" w14:textId="77777777" w:rsidR="0070217A" w:rsidRDefault="0070217A" w:rsidP="00773979">
            <w:pPr>
              <w:rPr>
                <w:b/>
                <w:bCs/>
                <w:color w:val="000000"/>
                <w:sz w:val="16"/>
              </w:rPr>
            </w:pPr>
          </w:p>
          <w:p w14:paraId="3E1C6FA7" w14:textId="77777777" w:rsidR="0070217A" w:rsidRDefault="0070217A" w:rsidP="00773979">
            <w:pPr>
              <w:rPr>
                <w:b/>
                <w:bCs/>
                <w:color w:val="000000"/>
                <w:sz w:val="16"/>
              </w:rPr>
            </w:pPr>
          </w:p>
          <w:p w14:paraId="6D1CC990" w14:textId="77777777" w:rsidR="00064B41" w:rsidRPr="00F867D7" w:rsidRDefault="00064B41" w:rsidP="00773979">
            <w:pPr>
              <w:rPr>
                <w:b/>
                <w:bCs/>
                <w:color w:val="000000"/>
                <w:sz w:val="16"/>
              </w:rPr>
            </w:pPr>
          </w:p>
        </w:tc>
      </w:tr>
      <w:tr w:rsidR="00947865" w:rsidRPr="001C1B80" w14:paraId="47B73B23" w14:textId="77777777" w:rsidTr="00C72E5F">
        <w:trPr>
          <w:cantSplit/>
        </w:trPr>
        <w:tc>
          <w:tcPr>
            <w:tcW w:w="10188" w:type="dxa"/>
            <w:gridSpan w:val="7"/>
          </w:tcPr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lastRenderedPageBreak/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C72E5F">
        <w:trPr>
          <w:cantSplit/>
        </w:trPr>
        <w:tc>
          <w:tcPr>
            <w:tcW w:w="10188" w:type="dxa"/>
            <w:gridSpan w:val="7"/>
          </w:tcPr>
          <w:p w14:paraId="5B64811C" w14:textId="77777777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Cloudera Certified Developer for Apache Hadoop (CCDH), Exam CCD-410 (CDH4), 13</w:t>
            </w:r>
            <w:r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 Feb 2013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30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“Saintis Cemerlang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C72E5F">
        <w:trPr>
          <w:cantSplit/>
        </w:trPr>
        <w:tc>
          <w:tcPr>
            <w:tcW w:w="10188" w:type="dxa"/>
            <w:gridSpan w:val="7"/>
          </w:tcPr>
          <w:p w14:paraId="186162B4" w14:textId="77777777" w:rsidR="00947865" w:rsidRPr="00BC59C6" w:rsidRDefault="00947865" w:rsidP="00947865">
            <w:pPr>
              <w:rPr>
                <w:b/>
                <w:sz w:val="16"/>
              </w:rPr>
            </w:pPr>
          </w:p>
        </w:tc>
      </w:tr>
      <w:tr w:rsidR="00947865" w:rsidRPr="001C1B80" w14:paraId="4B646527" w14:textId="77777777" w:rsidTr="00C72E5F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C72E5F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Selvanathan,  N.,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Nagappan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r w:rsidRPr="002F7476">
              <w:rPr>
                <w:sz w:val="16"/>
                <w:szCs w:val="16"/>
              </w:rPr>
              <w:t>Sankupellay.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>logy in the Tropics, vol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C72E5F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Selvanathan,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>”. Journal of Mobile Multimedia, v</w:t>
            </w:r>
            <w:r>
              <w:rPr>
                <w:sz w:val="16"/>
                <w:szCs w:val="16"/>
              </w:rPr>
              <w:t>ol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C72E5F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Tan, S. Y., Kiu, C.C., Lukose,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C72E5F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r w:rsidRPr="002F7476">
              <w:rPr>
                <w:sz w:val="16"/>
                <w:szCs w:val="16"/>
              </w:rPr>
              <w:t xml:space="preserve">Kiu, </w:t>
            </w:r>
            <w:r>
              <w:rPr>
                <w:sz w:val="16"/>
                <w:szCs w:val="16"/>
              </w:rPr>
              <w:t xml:space="preserve">C. C., </w:t>
            </w:r>
            <w:r w:rsidRPr="002F7476">
              <w:rPr>
                <w:sz w:val="16"/>
                <w:szCs w:val="16"/>
              </w:rPr>
              <w:t>Lukose</w:t>
            </w:r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C72E5F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r w:rsidRPr="002F7476">
              <w:rPr>
                <w:sz w:val="16"/>
                <w:szCs w:val="16"/>
              </w:rPr>
              <w:t>Kiu,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Lukose,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C72E5F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Tan, S. Y., Bong, C. W., Lukose,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C72E5F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Tan, S. Y., Lukose,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C72E5F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>Tan. S. Y., Lukose,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C72E5F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Jasbeer, S.</w:t>
            </w:r>
            <w:r>
              <w:rPr>
                <w:sz w:val="16"/>
                <w:szCs w:val="16"/>
              </w:rPr>
              <w:t xml:space="preserve"> S., Tan, S. Y., Lukose,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C72E5F">
        <w:trPr>
          <w:cantSplit/>
        </w:trPr>
        <w:tc>
          <w:tcPr>
            <w:tcW w:w="10188" w:type="dxa"/>
            <w:gridSpan w:val="7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>Mohamed, B. K., Hamed, H.</w:t>
            </w:r>
            <w:r>
              <w:rPr>
                <w:sz w:val="16"/>
                <w:szCs w:val="16"/>
              </w:rPr>
              <w:t xml:space="preserve"> F., Tan, S. Y., Lukose,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260E1D10" w14:textId="42173CB5" w:rsidR="00064B41" w:rsidRPr="00296A8F" w:rsidRDefault="00064B41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C72E5F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C72E5F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C72E5F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C72E5F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>Understanding Browsing Experience: ClickPath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C72E5F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>Tan, S. Y., Tee, M. S., Fadzril,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C72E5F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C72E5F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C72E5F">
        <w:trPr>
          <w:cantSplit/>
        </w:trPr>
        <w:tc>
          <w:tcPr>
            <w:tcW w:w="10188" w:type="dxa"/>
            <w:gridSpan w:val="7"/>
          </w:tcPr>
          <w:p w14:paraId="76D601AE" w14:textId="77777777" w:rsidR="009C5632" w:rsidRPr="00C34DBA" w:rsidRDefault="009C5632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C72E5F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C72E5F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C72E5F">
        <w:trPr>
          <w:cantSplit/>
        </w:trPr>
        <w:tc>
          <w:tcPr>
            <w:tcW w:w="10188" w:type="dxa"/>
            <w:gridSpan w:val="7"/>
          </w:tcPr>
          <w:p w14:paraId="2AD33602" w14:textId="673353D9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Big-data Hadoop Technology (Hdfs, Hbase, Hive, Flume, Sqoop, Mahout, Oozie, Map-Reduce, Pig) | Autonomy Software | </w:t>
            </w:r>
            <w:r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>
              <w:rPr>
                <w:color w:val="000000"/>
                <w:sz w:val="16"/>
                <w:szCs w:val="16"/>
              </w:rPr>
              <w:t xml:space="preserve">Linked Open Data (LOD), </w:t>
            </w:r>
            <w:r w:rsidRPr="00313C57">
              <w:rPr>
                <w:color w:val="000000"/>
                <w:sz w:val="16"/>
                <w:szCs w:val="16"/>
              </w:rPr>
              <w:t>Conceptual Graph</w:t>
            </w:r>
            <w:r>
              <w:rPr>
                <w:color w:val="000000"/>
                <w:sz w:val="16"/>
                <w:szCs w:val="16"/>
              </w:rPr>
              <w:t xml:space="preserve"> (CG)</w:t>
            </w:r>
            <w:r w:rsidRPr="00313C57">
              <w:rPr>
                <w:color w:val="000000"/>
                <w:sz w:val="16"/>
                <w:szCs w:val="16"/>
              </w:rPr>
              <w:t xml:space="preserve">  | </w:t>
            </w:r>
            <w:r>
              <w:rPr>
                <w:color w:val="000000"/>
                <w:sz w:val="16"/>
                <w:szCs w:val="16"/>
              </w:rPr>
              <w:t xml:space="preserve">Machine Learning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C72E5F">
        <w:trPr>
          <w:cantSplit/>
        </w:trPr>
        <w:tc>
          <w:tcPr>
            <w:tcW w:w="10188" w:type="dxa"/>
            <w:gridSpan w:val="7"/>
          </w:tcPr>
          <w:p w14:paraId="3B9CBC36" w14:textId="77777777" w:rsidR="00296A8F" w:rsidRPr="00360FE9" w:rsidRDefault="00296A8F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C72E5F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C72E5F">
        <w:trPr>
          <w:cantSplit/>
        </w:trPr>
        <w:tc>
          <w:tcPr>
            <w:tcW w:w="10188" w:type="dxa"/>
            <w:gridSpan w:val="7"/>
          </w:tcPr>
          <w:p w14:paraId="7DB1C83F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 in Microsoft .NET C# (7 years), JAVA (5 years) | Excellent knowledge in C, C++ (6 years), JAVA Swing (3 years), Visual Basic 6 (5 years), Ms. Visual C++ (2 years), JSP/Tomcat (2 years), Open-GL (2 years), Perl script (1 year), ASP (3 years) | Semantic Technology: TopBraid composer, AllegroGraph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JMeter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C72E5F">
        <w:trPr>
          <w:cantSplit/>
        </w:trPr>
        <w:tc>
          <w:tcPr>
            <w:tcW w:w="10188" w:type="dxa"/>
            <w:gridSpan w:val="7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C72E5F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lastRenderedPageBreak/>
              <w:t>Training Accomplished</w:t>
            </w:r>
          </w:p>
        </w:tc>
      </w:tr>
      <w:tr w:rsidR="00296A8F" w:rsidRPr="00313C57" w14:paraId="503C4E07" w14:textId="77777777" w:rsidTr="00C72E5F">
        <w:trPr>
          <w:cantSplit/>
        </w:trPr>
        <w:tc>
          <w:tcPr>
            <w:tcW w:w="10188" w:type="dxa"/>
            <w:gridSpan w:val="7"/>
          </w:tcPr>
          <w:p w14:paraId="12C5FB09" w14:textId="49BC5393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r>
              <w:rPr>
                <w:color w:val="000000"/>
                <w:sz w:val="16"/>
                <w:szCs w:val="16"/>
              </w:rPr>
              <w:t xml:space="preserve">QlikView Designer &amp;  Developer | Fundamental of Computer Vision with Medical and Video Application | Presentations Alive | Machine Learning Workshop | myTRIZ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31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296A8F" w:rsidRPr="00313C57" w14:paraId="4D310FCE" w14:textId="77777777" w:rsidTr="00C72E5F">
        <w:trPr>
          <w:cantSplit/>
        </w:trPr>
        <w:tc>
          <w:tcPr>
            <w:tcW w:w="10188" w:type="dxa"/>
            <w:gridSpan w:val="7"/>
          </w:tcPr>
          <w:p w14:paraId="36D96629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C72E5F">
        <w:trPr>
          <w:cantSplit/>
        </w:trPr>
        <w:tc>
          <w:tcPr>
            <w:tcW w:w="10188" w:type="dxa"/>
            <w:gridSpan w:val="7"/>
          </w:tcPr>
          <w:p w14:paraId="6B70A1DB" w14:textId="0B41C4C2" w:rsidR="00296A8F" w:rsidRPr="003A2D35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</w:tc>
      </w:tr>
      <w:tr w:rsidR="00296A8F" w:rsidRPr="00313C57" w14:paraId="641C78CF" w14:textId="77777777" w:rsidTr="00C72E5F">
        <w:trPr>
          <w:cantSplit/>
        </w:trPr>
        <w:tc>
          <w:tcPr>
            <w:tcW w:w="10188" w:type="dxa"/>
            <w:gridSpan w:val="7"/>
          </w:tcPr>
          <w:p w14:paraId="7D494DFF" w14:textId="77777777" w:rsidR="00296A8F" w:rsidRPr="00C23634" w:rsidRDefault="001650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14:paraId="004233BD" w14:textId="77777777" w:rsidR="00296A8F" w:rsidRPr="00C23634" w:rsidRDefault="001650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14:paraId="06C79622" w14:textId="77777777" w:rsidR="00296A8F" w:rsidRPr="00C23634" w:rsidRDefault="001650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14:paraId="31D739DF" w14:textId="77777777" w:rsidR="00296A8F" w:rsidRDefault="001650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5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14:paraId="28D3E59D" w14:textId="77777777" w:rsidR="00296A8F" w:rsidRPr="008D72A1" w:rsidRDefault="0016508E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6" w:history="1">
              <w:r w:rsidR="00296A8F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296A8F" w:rsidRPr="00455848" w14:paraId="560BC2A0" w14:textId="77777777" w:rsidTr="00C72E5F">
        <w:trPr>
          <w:cantSplit/>
        </w:trPr>
        <w:tc>
          <w:tcPr>
            <w:tcW w:w="10188" w:type="dxa"/>
            <w:gridSpan w:val="7"/>
          </w:tcPr>
          <w:p w14:paraId="14532DAB" w14:textId="77777777" w:rsidR="00296A8F" w:rsidRPr="00455848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C72E5F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C72E5F">
        <w:trPr>
          <w:cantSplit/>
        </w:trPr>
        <w:tc>
          <w:tcPr>
            <w:tcW w:w="10188" w:type="dxa"/>
            <w:gridSpan w:val="7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Bahasa Malaysia (Speak=8, Write=9) | Cantonese | Hokkien</w:t>
            </w:r>
          </w:p>
        </w:tc>
      </w:tr>
      <w:tr w:rsidR="00296A8F" w:rsidRPr="0049328A" w14:paraId="51369EF3" w14:textId="77777777" w:rsidTr="00C72E5F">
        <w:trPr>
          <w:cantSplit/>
        </w:trPr>
        <w:tc>
          <w:tcPr>
            <w:tcW w:w="10188" w:type="dxa"/>
            <w:gridSpan w:val="7"/>
          </w:tcPr>
          <w:p w14:paraId="00F4FA65" w14:textId="77777777" w:rsidR="00296A8F" w:rsidRPr="0049328A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C72E5F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C72E5F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C72E5F">
        <w:trPr>
          <w:cantSplit/>
        </w:trPr>
        <w:tc>
          <w:tcPr>
            <w:tcW w:w="10188" w:type="dxa"/>
            <w:gridSpan w:val="7"/>
          </w:tcPr>
          <w:p w14:paraId="42958777" w14:textId="77777777" w:rsidR="00296A8F" w:rsidRPr="003E6A18" w:rsidRDefault="00296A8F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C72E5F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C72E5F">
        <w:trPr>
          <w:cantSplit/>
        </w:trPr>
        <w:tc>
          <w:tcPr>
            <w:tcW w:w="10188" w:type="dxa"/>
            <w:gridSpan w:val="7"/>
          </w:tcPr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37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8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9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40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41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42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43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4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entrepreneur training program: “</w:t>
            </w:r>
            <w:hyperlink r:id="rId45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46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MSC-Technopreneur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C72E5F">
        <w:trPr>
          <w:cantSplit/>
        </w:trPr>
        <w:tc>
          <w:tcPr>
            <w:tcW w:w="10188" w:type="dxa"/>
            <w:gridSpan w:val="7"/>
          </w:tcPr>
          <w:p w14:paraId="4F0A8329" w14:textId="77777777" w:rsidR="00296A8F" w:rsidRPr="003824E6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C72E5F">
        <w:trPr>
          <w:cantSplit/>
        </w:trPr>
        <w:tc>
          <w:tcPr>
            <w:tcW w:w="10188" w:type="dxa"/>
            <w:gridSpan w:val="7"/>
          </w:tcPr>
          <w:p w14:paraId="53477CC5" w14:textId="684F5419" w:rsidR="00296A8F" w:rsidRPr="0041683A" w:rsidRDefault="00296A8F" w:rsidP="00296A8F">
            <w:pPr>
              <w:tabs>
                <w:tab w:val="num" w:pos="360"/>
              </w:tabs>
              <w:rPr>
                <w:b/>
              </w:rPr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57258625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23E7B54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620E3C20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Lai Kok Seng</w:t>
            </w:r>
          </w:p>
        </w:tc>
      </w:tr>
      <w:tr w:rsidR="00296A8F" w14:paraId="71E8E2E3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55981035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5B2A821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kok-seng.lai@hp.com</w:t>
            </w:r>
          </w:p>
        </w:tc>
      </w:tr>
      <w:tr w:rsidR="00296A8F" w14:paraId="13E0D75F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E5503B2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6E7B866C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Direct Manager / Hewlett-Packard Malaysia</w:t>
            </w:r>
          </w:p>
        </w:tc>
      </w:tr>
      <w:tr w:rsidR="00296A8F" w14:paraId="7B488224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33B30DFC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772C5868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2968AB3F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7B5A2BB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7E3098F3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Tan Yew Seng</w:t>
            </w:r>
          </w:p>
        </w:tc>
      </w:tr>
      <w:tr w:rsidR="00296A8F" w14:paraId="156A27BB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F7E6B3A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1FE453A8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yew-seng.tan@hp.com</w:t>
            </w:r>
          </w:p>
        </w:tc>
      </w:tr>
      <w:tr w:rsidR="00296A8F" w14:paraId="6971A854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482E04A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4BE348EE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Senior Development Manager / Hewlett-Packard Malaysia</w:t>
            </w:r>
          </w:p>
        </w:tc>
      </w:tr>
      <w:tr w:rsidR="00296A8F" w14:paraId="24AC265C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3120F6A0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Naveen Kola</w:t>
            </w:r>
          </w:p>
        </w:tc>
      </w:tr>
      <w:tr w:rsidR="00296A8F" w14:paraId="05C72949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4B8EF75" w14:textId="0353B6AF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 w:rsidRPr="00990D9E">
              <w:rPr>
                <w:sz w:val="16"/>
              </w:rPr>
              <w:t>naveen.kola@hp.com</w:t>
            </w:r>
          </w:p>
        </w:tc>
      </w:tr>
      <w:tr w:rsidR="00296A8F" w14:paraId="6A45D122" w14:textId="77777777" w:rsidTr="00C72E5F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1BFECE93" w14:textId="2FD35735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DS Malaysia Center Head / Hewlett-Packard Malaysia</w:t>
            </w:r>
          </w:p>
        </w:tc>
      </w:tr>
    </w:tbl>
    <w:p w14:paraId="1374E38A" w14:textId="77777777" w:rsidR="001A2E38" w:rsidRPr="008B0CA0" w:rsidRDefault="001A2E38" w:rsidP="00923F46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4"/>
  </w:num>
  <w:num w:numId="5">
    <w:abstractNumId w:val="18"/>
  </w:num>
  <w:num w:numId="6">
    <w:abstractNumId w:val="8"/>
  </w:num>
  <w:num w:numId="7">
    <w:abstractNumId w:val="5"/>
  </w:num>
  <w:num w:numId="8">
    <w:abstractNumId w:val="13"/>
  </w:num>
  <w:num w:numId="9">
    <w:abstractNumId w:val="16"/>
  </w:num>
  <w:num w:numId="10">
    <w:abstractNumId w:val="4"/>
  </w:num>
  <w:num w:numId="11">
    <w:abstractNumId w:val="1"/>
  </w:num>
  <w:num w:numId="12">
    <w:abstractNumId w:val="2"/>
  </w:num>
  <w:num w:numId="13">
    <w:abstractNumId w:val="17"/>
  </w:num>
  <w:num w:numId="14">
    <w:abstractNumId w:val="19"/>
  </w:num>
  <w:num w:numId="15">
    <w:abstractNumId w:val="0"/>
  </w:num>
  <w:num w:numId="16">
    <w:abstractNumId w:val="7"/>
  </w:num>
  <w:num w:numId="17">
    <w:abstractNumId w:val="9"/>
  </w:num>
  <w:num w:numId="18">
    <w:abstractNumId w:val="15"/>
  </w:num>
  <w:num w:numId="19">
    <w:abstractNumId w:val="20"/>
  </w:num>
  <w:num w:numId="20">
    <w:abstractNumId w:val="12"/>
  </w:num>
  <w:num w:numId="21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0F9C"/>
    <w:rsid w:val="00002A1D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202D3"/>
    <w:rsid w:val="00021D80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80D5E"/>
    <w:rsid w:val="00081ED9"/>
    <w:rsid w:val="00082286"/>
    <w:rsid w:val="00082A75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CAB"/>
    <w:rsid w:val="000C35E6"/>
    <w:rsid w:val="000C419F"/>
    <w:rsid w:val="000C507D"/>
    <w:rsid w:val="000C53E0"/>
    <w:rsid w:val="000C6502"/>
    <w:rsid w:val="000D0D31"/>
    <w:rsid w:val="000D0F1B"/>
    <w:rsid w:val="000D1E42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1000E8"/>
    <w:rsid w:val="0010049B"/>
    <w:rsid w:val="001004B2"/>
    <w:rsid w:val="00101D64"/>
    <w:rsid w:val="00102515"/>
    <w:rsid w:val="00105D5A"/>
    <w:rsid w:val="00107FDF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188"/>
    <w:rsid w:val="00125C6E"/>
    <w:rsid w:val="00126ACF"/>
    <w:rsid w:val="00126D87"/>
    <w:rsid w:val="00127918"/>
    <w:rsid w:val="00130719"/>
    <w:rsid w:val="00131AE2"/>
    <w:rsid w:val="00133283"/>
    <w:rsid w:val="00133753"/>
    <w:rsid w:val="001339F0"/>
    <w:rsid w:val="00133C96"/>
    <w:rsid w:val="00134796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1B3F"/>
    <w:rsid w:val="001C1B80"/>
    <w:rsid w:val="001C2497"/>
    <w:rsid w:val="001C39B5"/>
    <w:rsid w:val="001C4172"/>
    <w:rsid w:val="001C5A5A"/>
    <w:rsid w:val="001C5A99"/>
    <w:rsid w:val="001C5DC4"/>
    <w:rsid w:val="001C5E94"/>
    <w:rsid w:val="001C7270"/>
    <w:rsid w:val="001D0E36"/>
    <w:rsid w:val="001D0E4F"/>
    <w:rsid w:val="001D0FA1"/>
    <w:rsid w:val="001D128F"/>
    <w:rsid w:val="001D2E55"/>
    <w:rsid w:val="001D3A00"/>
    <w:rsid w:val="001D3D70"/>
    <w:rsid w:val="001D427C"/>
    <w:rsid w:val="001D4E1B"/>
    <w:rsid w:val="001D6305"/>
    <w:rsid w:val="001D7D20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50F9"/>
    <w:rsid w:val="001F5337"/>
    <w:rsid w:val="001F61D6"/>
    <w:rsid w:val="001F642D"/>
    <w:rsid w:val="002012DC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263A"/>
    <w:rsid w:val="00242AC5"/>
    <w:rsid w:val="00242B58"/>
    <w:rsid w:val="00243D38"/>
    <w:rsid w:val="00243D97"/>
    <w:rsid w:val="00246074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EAC"/>
    <w:rsid w:val="002845D1"/>
    <w:rsid w:val="0028480A"/>
    <w:rsid w:val="002868EE"/>
    <w:rsid w:val="00293B85"/>
    <w:rsid w:val="0029420C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4D54"/>
    <w:rsid w:val="002C570F"/>
    <w:rsid w:val="002C5CAA"/>
    <w:rsid w:val="002C60F7"/>
    <w:rsid w:val="002C615C"/>
    <w:rsid w:val="002C7D5D"/>
    <w:rsid w:val="002D0950"/>
    <w:rsid w:val="002D0A7C"/>
    <w:rsid w:val="002D0BDC"/>
    <w:rsid w:val="002D40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E0"/>
    <w:rsid w:val="00392864"/>
    <w:rsid w:val="00392F9A"/>
    <w:rsid w:val="00393B4B"/>
    <w:rsid w:val="00394428"/>
    <w:rsid w:val="0039593A"/>
    <w:rsid w:val="00395AFF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DD6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6376"/>
    <w:rsid w:val="00456944"/>
    <w:rsid w:val="00457382"/>
    <w:rsid w:val="00460BE9"/>
    <w:rsid w:val="00461248"/>
    <w:rsid w:val="00461983"/>
    <w:rsid w:val="004713B7"/>
    <w:rsid w:val="00471929"/>
    <w:rsid w:val="00471C93"/>
    <w:rsid w:val="00471D01"/>
    <w:rsid w:val="00475A67"/>
    <w:rsid w:val="0048193B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342B"/>
    <w:rsid w:val="00503923"/>
    <w:rsid w:val="005056F5"/>
    <w:rsid w:val="00505A1F"/>
    <w:rsid w:val="00505B8A"/>
    <w:rsid w:val="00505F82"/>
    <w:rsid w:val="0050670B"/>
    <w:rsid w:val="00511477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6FB"/>
    <w:rsid w:val="005231A3"/>
    <w:rsid w:val="005249E0"/>
    <w:rsid w:val="005249FE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F08"/>
    <w:rsid w:val="005E0643"/>
    <w:rsid w:val="005E1BB7"/>
    <w:rsid w:val="005E1DA0"/>
    <w:rsid w:val="005E1F7D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297A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4EF4"/>
    <w:rsid w:val="006554BA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15C"/>
    <w:rsid w:val="006908D7"/>
    <w:rsid w:val="00690E13"/>
    <w:rsid w:val="0069143D"/>
    <w:rsid w:val="00692B6C"/>
    <w:rsid w:val="006933E7"/>
    <w:rsid w:val="00694275"/>
    <w:rsid w:val="006952AB"/>
    <w:rsid w:val="00695CA3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85C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E12E5"/>
    <w:rsid w:val="006E1C05"/>
    <w:rsid w:val="006E3CA2"/>
    <w:rsid w:val="006E40E4"/>
    <w:rsid w:val="006E533D"/>
    <w:rsid w:val="006E66D2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808"/>
    <w:rsid w:val="006F5FB8"/>
    <w:rsid w:val="00700DF1"/>
    <w:rsid w:val="007010FC"/>
    <w:rsid w:val="00701A6C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F3E"/>
    <w:rsid w:val="0072455B"/>
    <w:rsid w:val="00724C49"/>
    <w:rsid w:val="00725D68"/>
    <w:rsid w:val="007268A1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CB0"/>
    <w:rsid w:val="00746F31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5A26"/>
    <w:rsid w:val="00816D19"/>
    <w:rsid w:val="00817484"/>
    <w:rsid w:val="0082150F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8F2"/>
    <w:rsid w:val="0083771E"/>
    <w:rsid w:val="00837EF8"/>
    <w:rsid w:val="00841023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BFB"/>
    <w:rsid w:val="008B23FB"/>
    <w:rsid w:val="008B3257"/>
    <w:rsid w:val="008B3A09"/>
    <w:rsid w:val="008B4BB4"/>
    <w:rsid w:val="008B5564"/>
    <w:rsid w:val="008B5B06"/>
    <w:rsid w:val="008B76B5"/>
    <w:rsid w:val="008B7A73"/>
    <w:rsid w:val="008C10D0"/>
    <w:rsid w:val="008C244D"/>
    <w:rsid w:val="008C2F02"/>
    <w:rsid w:val="008C3334"/>
    <w:rsid w:val="008C4C6F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E4186"/>
    <w:rsid w:val="008E47B7"/>
    <w:rsid w:val="008E54EF"/>
    <w:rsid w:val="008E57CD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6F20"/>
    <w:rsid w:val="00917699"/>
    <w:rsid w:val="00917B99"/>
    <w:rsid w:val="00921FF7"/>
    <w:rsid w:val="00922476"/>
    <w:rsid w:val="009224E8"/>
    <w:rsid w:val="00923F46"/>
    <w:rsid w:val="00924A85"/>
    <w:rsid w:val="009250E6"/>
    <w:rsid w:val="009258C3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D3D"/>
    <w:rsid w:val="00954EE4"/>
    <w:rsid w:val="00955009"/>
    <w:rsid w:val="0095521C"/>
    <w:rsid w:val="00955589"/>
    <w:rsid w:val="0095573D"/>
    <w:rsid w:val="00955D6A"/>
    <w:rsid w:val="0095603D"/>
    <w:rsid w:val="00957290"/>
    <w:rsid w:val="00957668"/>
    <w:rsid w:val="0096190C"/>
    <w:rsid w:val="0096195C"/>
    <w:rsid w:val="00961BE7"/>
    <w:rsid w:val="00961FE0"/>
    <w:rsid w:val="00962365"/>
    <w:rsid w:val="009633B8"/>
    <w:rsid w:val="00963716"/>
    <w:rsid w:val="00965734"/>
    <w:rsid w:val="009726F8"/>
    <w:rsid w:val="009731E2"/>
    <w:rsid w:val="00975220"/>
    <w:rsid w:val="00975B05"/>
    <w:rsid w:val="009827F3"/>
    <w:rsid w:val="009831A1"/>
    <w:rsid w:val="009832CB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A7B"/>
    <w:rsid w:val="009D6293"/>
    <w:rsid w:val="009D6521"/>
    <w:rsid w:val="009E05AF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37DD2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48A5"/>
    <w:rsid w:val="00AA57B5"/>
    <w:rsid w:val="00AA619F"/>
    <w:rsid w:val="00AA6A0A"/>
    <w:rsid w:val="00AB0193"/>
    <w:rsid w:val="00AB0A18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145C"/>
    <w:rsid w:val="00B02765"/>
    <w:rsid w:val="00B05254"/>
    <w:rsid w:val="00B05B1F"/>
    <w:rsid w:val="00B063F2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4696"/>
    <w:rsid w:val="00B97CE5"/>
    <w:rsid w:val="00BA1E05"/>
    <w:rsid w:val="00BA1ED7"/>
    <w:rsid w:val="00BA49FD"/>
    <w:rsid w:val="00BA5E56"/>
    <w:rsid w:val="00BA652D"/>
    <w:rsid w:val="00BB10EE"/>
    <w:rsid w:val="00BB147F"/>
    <w:rsid w:val="00BB3E64"/>
    <w:rsid w:val="00BB4A14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16E"/>
    <w:rsid w:val="00BD05B2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58E"/>
    <w:rsid w:val="00BF7FE9"/>
    <w:rsid w:val="00C00505"/>
    <w:rsid w:val="00C043B2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89C"/>
    <w:rsid w:val="00C473D8"/>
    <w:rsid w:val="00C51E6D"/>
    <w:rsid w:val="00C526BE"/>
    <w:rsid w:val="00C52B23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16FB"/>
    <w:rsid w:val="00C6176D"/>
    <w:rsid w:val="00C64161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626"/>
    <w:rsid w:val="00CC562C"/>
    <w:rsid w:val="00CD01D5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3072"/>
    <w:rsid w:val="00D44F16"/>
    <w:rsid w:val="00D453DC"/>
    <w:rsid w:val="00D45AE2"/>
    <w:rsid w:val="00D479D8"/>
    <w:rsid w:val="00D52B34"/>
    <w:rsid w:val="00D53B6F"/>
    <w:rsid w:val="00D55372"/>
    <w:rsid w:val="00D556CE"/>
    <w:rsid w:val="00D568C0"/>
    <w:rsid w:val="00D56D7C"/>
    <w:rsid w:val="00D570B0"/>
    <w:rsid w:val="00D57114"/>
    <w:rsid w:val="00D57262"/>
    <w:rsid w:val="00D57CEB"/>
    <w:rsid w:val="00D619BF"/>
    <w:rsid w:val="00D6443F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779"/>
    <w:rsid w:val="00D8606A"/>
    <w:rsid w:val="00D8623D"/>
    <w:rsid w:val="00D862CB"/>
    <w:rsid w:val="00D8631A"/>
    <w:rsid w:val="00D8655A"/>
    <w:rsid w:val="00D904EE"/>
    <w:rsid w:val="00D9064E"/>
    <w:rsid w:val="00D919A6"/>
    <w:rsid w:val="00D93004"/>
    <w:rsid w:val="00D93141"/>
    <w:rsid w:val="00D93F7E"/>
    <w:rsid w:val="00D949E3"/>
    <w:rsid w:val="00D94AD5"/>
    <w:rsid w:val="00D94D73"/>
    <w:rsid w:val="00D97B31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EF1"/>
    <w:rsid w:val="00DD40C7"/>
    <w:rsid w:val="00DD41AA"/>
    <w:rsid w:val="00DD5A04"/>
    <w:rsid w:val="00DD5C15"/>
    <w:rsid w:val="00DD5FC0"/>
    <w:rsid w:val="00DD682F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3C75"/>
    <w:rsid w:val="00DF4D78"/>
    <w:rsid w:val="00DF5512"/>
    <w:rsid w:val="00DF7D69"/>
    <w:rsid w:val="00E00815"/>
    <w:rsid w:val="00E0108C"/>
    <w:rsid w:val="00E0240D"/>
    <w:rsid w:val="00E028D9"/>
    <w:rsid w:val="00E04E07"/>
    <w:rsid w:val="00E059D0"/>
    <w:rsid w:val="00E10385"/>
    <w:rsid w:val="00E1177C"/>
    <w:rsid w:val="00E11FE4"/>
    <w:rsid w:val="00E1210F"/>
    <w:rsid w:val="00E12F59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8CE"/>
    <w:rsid w:val="00E62B0F"/>
    <w:rsid w:val="00E6356A"/>
    <w:rsid w:val="00E63F65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5A9F"/>
    <w:rsid w:val="00EB65B5"/>
    <w:rsid w:val="00EB68D2"/>
    <w:rsid w:val="00EC15FD"/>
    <w:rsid w:val="00EC1C83"/>
    <w:rsid w:val="00EC4A64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658"/>
    <w:rsid w:val="00F549DB"/>
    <w:rsid w:val="00F558CD"/>
    <w:rsid w:val="00F55BD3"/>
    <w:rsid w:val="00F57A06"/>
    <w:rsid w:val="00F57BEB"/>
    <w:rsid w:val="00F64BBE"/>
    <w:rsid w:val="00F654B6"/>
    <w:rsid w:val="00F67111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D35"/>
    <w:rsid w:val="00F80EFA"/>
    <w:rsid w:val="00F84CDF"/>
    <w:rsid w:val="00F85F58"/>
    <w:rsid w:val="00F867D7"/>
    <w:rsid w:val="00F87507"/>
    <w:rsid w:val="00F87A25"/>
    <w:rsid w:val="00F90601"/>
    <w:rsid w:val="00F91C52"/>
    <w:rsid w:val="00F922A2"/>
    <w:rsid w:val="00F947D7"/>
    <w:rsid w:val="00F94EC0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683B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RESEARHER\www.mimos.my" TargetMode="External"/><Relationship Id="rId18" Type="http://schemas.openxmlformats.org/officeDocument/2006/relationships/hyperlink" Target="http://www.cradle.com.my/cms/index.jsp" TargetMode="External"/><Relationship Id="rId26" Type="http://schemas.openxmlformats.org/officeDocument/2006/relationships/hyperlink" Target="http://www.cradle.com.my/cms/index.jsp" TargetMode="External"/><Relationship Id="rId39" Type="http://schemas.openxmlformats.org/officeDocument/2006/relationships/hyperlink" Target="http://www.mimos.my/mjcai20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akko.com.sg/new/www/index.html" TargetMode="External"/><Relationship Id="rId34" Type="http://schemas.openxmlformats.org/officeDocument/2006/relationships/hyperlink" Target="http://silyeek-tech.blogspot.com/2006/03/genetic-algorithm-ga-in-solving.html" TargetMode="External"/><Relationship Id="rId42" Type="http://schemas.openxmlformats.org/officeDocument/2006/relationships/hyperlink" Target="http://www.mimos.my/stake2011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http://www.hp.com" TargetMode="External"/><Relationship Id="rId17" Type="http://schemas.openxmlformats.org/officeDocument/2006/relationships/hyperlink" Target="http://silyeek-tech.blogspot.com/2010/01/electronic-machine-inspection-and.html" TargetMode="External"/><Relationship Id="rId25" Type="http://schemas.openxmlformats.org/officeDocument/2006/relationships/hyperlink" Target="http://silyeek-tech.blogspot.com/2010/01/te-8000-wafer-stencil-inspection-system.html" TargetMode="External"/><Relationship Id="rId33" Type="http://schemas.openxmlformats.org/officeDocument/2006/relationships/hyperlink" Target="http://silyeek-tech.blogspot.com/2007/04/adaline-tdl-neural-network-simulation.html" TargetMode="External"/><Relationship Id="rId38" Type="http://schemas.openxmlformats.org/officeDocument/2006/relationships/hyperlink" Target="http://www.mimos.my/aid2011/" TargetMode="External"/><Relationship Id="rId46" Type="http://schemas.openxmlformats.org/officeDocument/2006/relationships/hyperlink" Target="http://1.bp.blogspot.com/_7T9futV5fRc/S4opyexbyaI/AAAAAAAABFo/lSGX-p8A8D0/s1600-h/mdec-step-to-pitch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FamilyHealth.com" TargetMode="External"/><Relationship Id="rId20" Type="http://schemas.openxmlformats.org/officeDocument/2006/relationships/hyperlink" Target="http://www.mdec.my/" TargetMode="External"/><Relationship Id="rId29" Type="http://schemas.openxmlformats.org/officeDocument/2006/relationships/hyperlink" Target="http://www.astro.com.my" TargetMode="External"/><Relationship Id="rId41" Type="http://schemas.openxmlformats.org/officeDocument/2006/relationships/hyperlink" Target="http://www.mimos.my/mjcai2011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ahyeek.com" TargetMode="External"/><Relationship Id="rId24" Type="http://schemas.openxmlformats.org/officeDocument/2006/relationships/hyperlink" Target="http://www.statschippac.com" TargetMode="External"/><Relationship Id="rId32" Type="http://schemas.openxmlformats.org/officeDocument/2006/relationships/hyperlink" Target="http://silyeek-tech.blogspot.com/2008/11/genetic-algorithm-ga-in-solving-multi.html" TargetMode="External"/><Relationship Id="rId37" Type="http://schemas.openxmlformats.org/officeDocument/2006/relationships/hyperlink" Target="http://ktw.mimos.my/ktw2012/" TargetMode="External"/><Relationship Id="rId40" Type="http://schemas.openxmlformats.org/officeDocument/2006/relationships/hyperlink" Target="http://www.mimos.my/stake2011" TargetMode="External"/><Relationship Id="rId45" Type="http://schemas.openxmlformats.org/officeDocument/2006/relationships/hyperlink" Target="http://3.bp.blogspot.com/_7T9futV5fRc/S4opyqUgLTI/AAAAAAAABFw/_mI4m2bFAng/s1600-h/cradle-biz-plan-clinic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mos.my/technology-thrust-areas/knowledge-technology/achievements5/" TargetMode="External"/><Relationship Id="rId23" Type="http://schemas.openxmlformats.org/officeDocument/2006/relationships/hyperlink" Target="http://silyeek-tech.blogspot.com/2010/01/szis-super-zoom-inspection-system.html" TargetMode="External"/><Relationship Id="rId28" Type="http://schemas.openxmlformats.org/officeDocument/2006/relationships/hyperlink" Target="http://www.cradle.com.my/cms/index.jsp" TargetMode="External"/><Relationship Id="rId36" Type="http://schemas.openxmlformats.org/officeDocument/2006/relationships/hyperlink" Target="http://silyeek-tech.blogspot.com/2006/03/dynamic-bandwidth-allocation.html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silyeek-tech.blogspot.com/2010/01/asis-pcb-advance-stencil-inspection.html" TargetMode="External"/><Relationship Id="rId31" Type="http://schemas.openxmlformats.org/officeDocument/2006/relationships/hyperlink" Target="https://www.coursera.org/" TargetMode="External"/><Relationship Id="rId44" Type="http://schemas.openxmlformats.org/officeDocument/2006/relationships/hyperlink" Target="http://www.mimos.my/aiw2011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www.mimos.my/technology-thrust-areas/knowledge-technology/about-us5/" TargetMode="External"/><Relationship Id="rId22" Type="http://schemas.openxmlformats.org/officeDocument/2006/relationships/hyperlink" Target="http://www.ocular.com.my" TargetMode="External"/><Relationship Id="rId27" Type="http://schemas.openxmlformats.org/officeDocument/2006/relationships/hyperlink" Target="http://silyeek-tech.blogspot.com/2010/01/robotic-eye-inside-pipe-reip.html" TargetMode="External"/><Relationship Id="rId30" Type="http://schemas.openxmlformats.org/officeDocument/2006/relationships/hyperlink" Target="https://www.coursera.org/" TargetMode="External"/><Relationship Id="rId35" Type="http://schemas.openxmlformats.org/officeDocument/2006/relationships/hyperlink" Target="http://silyeek-tech.blogspot.com/2006/03/ai-8-puzzle-8-puzzle-solver.html" TargetMode="External"/><Relationship Id="rId43" Type="http://schemas.openxmlformats.org/officeDocument/2006/relationships/hyperlink" Target="http://www.mimos.my/ait2011/index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A12D2-EE65-41BD-AB40-D437470A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4828</Words>
  <Characters>27520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32284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Sieow Yeek (SY Tan)</cp:lastModifiedBy>
  <cp:revision>872</cp:revision>
  <cp:lastPrinted>2012-07-20T02:51:00Z</cp:lastPrinted>
  <dcterms:created xsi:type="dcterms:W3CDTF">2011-07-30T07:01:00Z</dcterms:created>
  <dcterms:modified xsi:type="dcterms:W3CDTF">2013-11-01T05:56:00Z</dcterms:modified>
</cp:coreProperties>
</file>