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Equipment Loan Request</w:t>
      </w:r>
    </w:p>
    <w:p>
      <w:r>
        <w:t>Complete every field. Leave a value blank only when it is not yet known; the approver fills in the remaining cells.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Request number</w:t>
            </w:r>
          </w:p>
        </w:tc>
        <w:tc>
          <w:tcPr>
            <w:tcW w:type="dxa" w:w="4320"/>
          </w:tcPr>
          <w:p>
            <w:r>
              <w:t>EQ-2024-0117</w:t>
            </w:r>
          </w:p>
        </w:tc>
      </w:tr>
      <w:tr>
        <w:tc>
          <w:tcPr>
            <w:tcW w:type="dxa" w:w="4320"/>
          </w:tcPr>
          <w:p>
            <w:r>
              <w:t>Requester</w:t>
            </w:r>
          </w:p>
        </w:tc>
        <w:tc>
          <w:tcPr>
            <w:tcW w:type="dxa" w:w="4320"/>
          </w:tcPr>
          <w:p>
            <w:r>
              <w:t>M. Okafor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Field Survey</w:t>
            </w:r>
          </w:p>
        </w:tc>
      </w:tr>
      <w:tr>
        <w:tc>
          <w:tcPr>
            <w:tcW w:type="dxa" w:w="4320"/>
          </w:tcPr>
          <w:p>
            <w:r>
              <w:t>Equipment</w:t>
            </w:r>
          </w:p>
        </w:tc>
        <w:tc>
          <w:tcPr>
            <w:tcW w:type="dxa" w:w="4320"/>
          </w:tcPr>
          <w:p>
            <w:r>
              <w:t>Total station, tripod, two prisms</w:t>
            </w:r>
          </w:p>
        </w:tc>
      </w:tr>
      <w:tr>
        <w:tc>
          <w:tcPr>
            <w:tcW w:type="dxa" w:w="4320"/>
          </w:tcPr>
          <w:p>
            <w:r>
              <w:t>Serial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Loan start</w:t>
            </w:r>
          </w:p>
        </w:tc>
        <w:tc>
          <w:tcPr>
            <w:tcW w:type="dxa" w:w="4320"/>
          </w:tcPr>
          <w:p>
            <w:r>
              <w:t>2024-03-04</w:t>
            </w:r>
          </w:p>
        </w:tc>
      </w:tr>
      <w:tr>
        <w:tc>
          <w:tcPr>
            <w:tcW w:type="dxa" w:w="4320"/>
          </w:tcPr>
          <w:p>
            <w:r>
              <w:t>Loan end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☒ Standard   ☐ Urgent   ☐ Emergency</w:t>
            </w:r>
          </w:p>
        </w:tc>
      </w:tr>
      <w:tr>
        <w:tc>
          <w:tcPr>
            <w:tcW w:type="dxa" w:w="4320"/>
          </w:tcPr>
          <w:p>
            <w:r>
              <w:t>Insurance confirmed</w:t>
            </w:r>
          </w:p>
        </w:tc>
        <w:tc>
          <w:tcPr>
            <w:tcW w:type="dxa" w:w="4320"/>
          </w:tcPr>
          <w:p>
            <w:r>
              <w:t>☐ Yes   ☒ No</w:t>
            </w:r>
          </w:p>
        </w:tc>
      </w:tr>
      <w:tr>
        <w:tc>
          <w:tcPr>
            <w:tcW w:type="dxa" w:w="4320"/>
          </w:tcPr>
          <w:p>
            <w:r>
              <w:t>Approver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Notes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Declaration</w:t>
      </w:r>
    </w:p>
    <w:p>
      <w:r>
        <w:t>☒ I confirm the equipment will be returned clean and complete.</w:t>
      </w:r>
    </w:p>
    <w:p>
      <w:r>
        <w:t>☐ I request an extension form to be sent with the equipment.</w:t>
      </w:r>
    </w:p>
    <w:p>
      <w:r>
        <w:rPr>
          <w:sz w:val="22"/>
        </w:rPr>
        <w:t>Signature: ______________________    Date: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Equipment Loan Request</dc:title>
  <dc:subject/>
  <dc:creator/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