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proofErr w:type="spellStart"/>
      <w:r w:rsidRPr="00B745E2">
        <w:rPr>
          <w:rFonts w:hint="eastAsia"/>
          <w:b/>
        </w:rPr>
        <w:t>리팩토링</w:t>
      </w:r>
      <w:proofErr w:type="spellEnd"/>
      <w:r w:rsidRPr="00B745E2">
        <w:rPr>
          <w:rFonts w:hint="eastAsia"/>
          <w:b/>
        </w:rPr>
        <w:t xml:space="preserve">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proofErr w:type="spellStart"/>
      <w:r w:rsidR="00971470">
        <w:rPr>
          <w:rFonts w:hint="eastAsia"/>
        </w:rPr>
        <w:t>조건문을</w:t>
      </w:r>
      <w:proofErr w:type="spellEnd"/>
      <w:r w:rsidR="00971470">
        <w:rPr>
          <w:rFonts w:hint="eastAsia"/>
        </w:rPr>
        <w:t xml:space="preserve">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E96DE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7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proofErr w:type="spellStart"/>
      <w:r w:rsidRPr="00F3672F">
        <w:rPr>
          <w:rFonts w:hint="eastAsia"/>
          <w:b/>
        </w:rPr>
        <w:t>컴파일할</w:t>
      </w:r>
      <w:proofErr w:type="spellEnd"/>
      <w:r w:rsidRPr="00F3672F">
        <w:rPr>
          <w:rFonts w:hint="eastAsia"/>
          <w:b/>
        </w:rPr>
        <w:t xml:space="preserve">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proofErr w:type="spellStart"/>
      <w:r w:rsidR="00F5464C">
        <w:rPr>
          <w:rFonts w:hint="eastAsia"/>
          <w:b/>
        </w:rPr>
        <w:t>메서드</w:t>
      </w:r>
      <w:proofErr w:type="spellEnd"/>
      <w:r w:rsidR="00F5464C">
        <w:rPr>
          <w:rFonts w:hint="eastAsia"/>
          <w:b/>
        </w:rPr>
        <w:t xml:space="preserve"> 정리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 xml:space="preserve">1) </w:t>
      </w:r>
      <w:proofErr w:type="spellStart"/>
      <w:r w:rsidRPr="00821811">
        <w:rPr>
          <w:rFonts w:hint="eastAsia"/>
          <w:b/>
        </w:rPr>
        <w:t>메서드</w:t>
      </w:r>
      <w:proofErr w:type="spellEnd"/>
      <w:r w:rsidRPr="00821811">
        <w:rPr>
          <w:rFonts w:hint="eastAsia"/>
          <w:b/>
        </w:rPr>
        <w:t xml:space="preserve">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 xml:space="preserve">2) </w:t>
      </w:r>
      <w:proofErr w:type="spellStart"/>
      <w:r w:rsidRPr="00EF2A5F">
        <w:rPr>
          <w:rFonts w:hint="eastAsia"/>
          <w:b/>
        </w:rPr>
        <w:t>메서드</w:t>
      </w:r>
      <w:proofErr w:type="spellEnd"/>
      <w:r w:rsidRPr="00EF2A5F">
        <w:rPr>
          <w:rFonts w:hint="eastAsia"/>
          <w:b/>
        </w:rPr>
        <w:t xml:space="preserve">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proofErr w:type="spellStart"/>
      <w:r w:rsidR="001105BC" w:rsidRPr="001105BC">
        <w:rPr>
          <w:rFonts w:hint="eastAsia"/>
          <w:b/>
        </w:rPr>
        <w:t>메서드를</w:t>
      </w:r>
      <w:proofErr w:type="spellEnd"/>
      <w:r w:rsidR="001105BC" w:rsidRPr="001105BC">
        <w:rPr>
          <w:rFonts w:hint="eastAsia"/>
          <w:b/>
        </w:rPr>
        <w:t xml:space="preserve">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 xml:space="preserve">1) </w:t>
      </w:r>
      <w:proofErr w:type="spellStart"/>
      <w:r w:rsidRPr="00683354">
        <w:rPr>
          <w:rFonts w:hint="eastAsia"/>
          <w:b/>
        </w:rPr>
        <w:t>메서드</w:t>
      </w:r>
      <w:proofErr w:type="spellEnd"/>
      <w:r w:rsidRPr="00683354">
        <w:rPr>
          <w:rFonts w:hint="eastAsia"/>
          <w:b/>
        </w:rPr>
        <w:t xml:space="preserve">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proofErr w:type="spellStart"/>
      <w:r w:rsidRPr="00B8380F">
        <w:rPr>
          <w:rFonts w:hint="eastAsia"/>
          <w:b/>
        </w:rPr>
        <w:t>조건문</w:t>
      </w:r>
      <w:proofErr w:type="spellEnd"/>
      <w:r w:rsidRPr="00B8380F">
        <w:rPr>
          <w:rFonts w:hint="eastAsia"/>
          <w:b/>
        </w:rPr>
        <w:t xml:space="preserve">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여러 개로 나눌 때</w:t>
      </w:r>
    </w:p>
    <w:p w:rsidR="008D4C13" w:rsidRDefault="008D4C13">
      <w:r>
        <w:t>-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 xml:space="preserve">1) </w:t>
      </w:r>
      <w:proofErr w:type="spellStart"/>
      <w:r w:rsidRPr="00EE6B20">
        <w:rPr>
          <w:rFonts w:hint="eastAsia"/>
          <w:b/>
        </w:rPr>
        <w:t>조건문</w:t>
      </w:r>
      <w:proofErr w:type="spellEnd"/>
      <w:r w:rsidRPr="00EE6B20">
        <w:rPr>
          <w:rFonts w:hint="eastAsia"/>
          <w:b/>
        </w:rPr>
        <w:t xml:space="preserve">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proofErr w:type="spellStart"/>
      <w:r w:rsidRPr="00163706">
        <w:rPr>
          <w:rFonts w:hint="eastAsia"/>
          <w:b/>
        </w:rPr>
        <w:t>조건문을</w:t>
      </w:r>
      <w:proofErr w:type="spellEnd"/>
      <w:r w:rsidRPr="00163706">
        <w:rPr>
          <w:rFonts w:hint="eastAsia"/>
          <w:b/>
        </w:rPr>
        <w:t xml:space="preserve">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proofErr w:type="spellStart"/>
      <w:r w:rsidRPr="00C16893">
        <w:rPr>
          <w:rFonts w:hint="eastAsia"/>
          <w:b/>
        </w:rPr>
        <w:t>어설션</w:t>
      </w:r>
      <w:proofErr w:type="spellEnd"/>
      <w:r w:rsidRPr="00C16893">
        <w:rPr>
          <w:rFonts w:hint="eastAsia"/>
          <w:b/>
        </w:rPr>
        <w:t xml:space="preserve">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어설션을</w:t>
      </w:r>
      <w:proofErr w:type="spellEnd"/>
      <w:r>
        <w:rPr>
          <w:rFonts w:hint="eastAsia"/>
        </w:rPr>
        <w:t xml:space="preserve">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 xml:space="preserve">CHAPTER10 </w:t>
      </w:r>
      <w:proofErr w:type="spellStart"/>
      <w:r w:rsidRPr="00275EFC">
        <w:rPr>
          <w:rFonts w:hint="eastAsia"/>
          <w:b/>
        </w:rPr>
        <w:t>메서드</w:t>
      </w:r>
      <w:proofErr w:type="spellEnd"/>
      <w:r w:rsidRPr="00275EFC">
        <w:rPr>
          <w:rFonts w:hint="eastAsia"/>
          <w:b/>
        </w:rPr>
        <w:t xml:space="preserve"> 호출 단순화</w:t>
      </w:r>
    </w:p>
    <w:p w:rsidR="00275EFC" w:rsidRDefault="00D41216">
      <w:r>
        <w:rPr>
          <w:rFonts w:hint="eastAsia"/>
        </w:rPr>
        <w:t>-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proofErr w:type="spellStart"/>
      <w:r w:rsidR="0052605B">
        <w:rPr>
          <w:rFonts w:hint="eastAsia"/>
        </w:rPr>
        <w:t>리팩토링을</w:t>
      </w:r>
      <w:proofErr w:type="spellEnd"/>
      <w:r w:rsidR="0052605B">
        <w:rPr>
          <w:rFonts w:hint="eastAsia"/>
        </w:rPr>
        <w:t xml:space="preserve"> 실시할 때 뭔가를 잠시만 보이게 한 후 다시 감춰야 할 때</w:t>
      </w:r>
    </w:p>
    <w:p w:rsidR="0052605B" w:rsidRDefault="0052605B">
      <w:r>
        <w:rPr>
          <w:rFonts w:hint="eastAsia"/>
        </w:rPr>
        <w:t>-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 xml:space="preserve">1) </w:t>
      </w:r>
      <w:proofErr w:type="spellStart"/>
      <w:r w:rsidRPr="00126674">
        <w:rPr>
          <w:rFonts w:hint="eastAsia"/>
          <w:b/>
        </w:rPr>
        <w:t>메서드명</w:t>
      </w:r>
      <w:proofErr w:type="spellEnd"/>
      <w:r w:rsidRPr="00126674">
        <w:rPr>
          <w:rFonts w:hint="eastAsia"/>
          <w:b/>
        </w:rPr>
        <w:t xml:space="preserve">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 xml:space="preserve">5) </w:t>
      </w:r>
      <w:proofErr w:type="spellStart"/>
      <w:r w:rsidRPr="00E32F6A">
        <w:rPr>
          <w:rFonts w:hint="eastAsia"/>
          <w:b/>
        </w:rPr>
        <w:t>메서드를</w:t>
      </w:r>
      <w:proofErr w:type="spellEnd"/>
      <w:r w:rsidRPr="00E32F6A">
        <w:rPr>
          <w:rFonts w:hint="eastAsia"/>
          <w:b/>
        </w:rPr>
        <w:t xml:space="preserve">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rFonts w:hint="eastAsia"/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pPr>
        <w:rPr>
          <w:rFonts w:hint="eastAsia"/>
        </w:rPr>
      </w:pPr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>
      <w:pPr>
        <w:rPr>
          <w:rFonts w:hint="eastAsia"/>
        </w:rPr>
      </w:pPr>
    </w:p>
    <w:p w:rsidR="00092728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>
      <w:pPr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D75845" w:rsidRPr="00F32553" w:rsidRDefault="00D75845">
      <w:pPr>
        <w:widowControl/>
        <w:wordWrap/>
        <w:autoSpaceDE/>
        <w:autoSpaceDN/>
        <w:rPr>
          <w:rFonts w:hint="eastAsia"/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객체에서 가져온 여러 값을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  <w:rPr>
          <w:rFonts w:hint="eastAsia"/>
        </w:rPr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before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getHight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  <w:rPr>
          <w:rFonts w:hint="eastAsia"/>
        </w:rPr>
      </w:pPr>
    </w:p>
    <w:p w:rsidR="00F32553" w:rsidRPr="00F32553" w:rsidRDefault="00F32553">
      <w:pPr>
        <w:widowControl/>
        <w:wordWrap/>
        <w:autoSpaceDE/>
        <w:autoSpaceDN/>
        <w:rPr>
          <w:rFonts w:hint="eastAsia"/>
          <w:i/>
        </w:rPr>
      </w:pPr>
      <w:proofErr w:type="gramStart"/>
      <w:r w:rsidRPr="00F32553">
        <w:rPr>
          <w:rFonts w:hint="eastAsia"/>
          <w:i/>
        </w:rPr>
        <w:t>after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  <w:rPr>
          <w:rFonts w:hint="eastAsia"/>
        </w:rPr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</w:t>
      </w:r>
      <w:proofErr w:type="spellStart"/>
      <w:r w:rsidRPr="006E5CE6">
        <w:rPr>
          <w:rFonts w:hint="eastAsia"/>
          <w:b/>
        </w:rPr>
        <w:t>메서드로</w:t>
      </w:r>
      <w:proofErr w:type="spellEnd"/>
      <w:r w:rsidRPr="006E5CE6">
        <w:rPr>
          <w:rFonts w:hint="eastAsia"/>
          <w:b/>
        </w:rPr>
        <w:t xml:space="preserve"> 전환</w:t>
      </w:r>
    </w:p>
    <w:p w:rsidR="00092728" w:rsidRDefault="00574124" w:rsidP="00924A61">
      <w:pPr>
        <w:rPr>
          <w:rFonts w:hint="eastAsia"/>
        </w:rPr>
      </w:pPr>
      <w:r>
        <w:rPr>
          <w:rFonts w:hint="eastAsia"/>
        </w:rPr>
        <w:t xml:space="preserve">객체가 A메서드를 호출해서 그 결과를 B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매개변수로 전달하는데,</w:t>
      </w:r>
    </w:p>
    <w:p w:rsidR="00574124" w:rsidRDefault="00574124" w:rsidP="00924A61">
      <w:pPr>
        <w:rPr>
          <w:rFonts w:hint="eastAsia"/>
        </w:rPr>
      </w:pPr>
      <w:r>
        <w:rPr>
          <w:rFonts w:hint="eastAsia"/>
        </w:rPr>
        <w:t xml:space="preserve">결과를 매개변수로 받는 B메서드도 직접 A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호출할 수 있을 땐</w:t>
      </w:r>
    </w:p>
    <w:p w:rsidR="00574124" w:rsidRDefault="00574124" w:rsidP="00924A61">
      <w:pPr>
        <w:rPr>
          <w:rFonts w:hint="eastAsia"/>
        </w:rPr>
      </w:pPr>
      <w:r>
        <w:rPr>
          <w:rFonts w:hint="eastAsia"/>
        </w:rPr>
        <w:t>매개변수를 없애고 A메서드를 B메서드가 호출하게 하자.</w:t>
      </w:r>
    </w:p>
    <w:p w:rsidR="006E5CE6" w:rsidRDefault="006E5CE6" w:rsidP="00924A61">
      <w:pPr>
        <w:rPr>
          <w:rFonts w:hint="eastAsia"/>
        </w:rPr>
      </w:pPr>
    </w:p>
    <w:p w:rsidR="00FE4D45" w:rsidRPr="00FA3AE3" w:rsidRDefault="00FA3AE3" w:rsidP="00924A61">
      <w:pPr>
        <w:rPr>
          <w:rFonts w:hint="eastAsia"/>
          <w:i/>
        </w:rPr>
      </w:pPr>
      <w:proofErr w:type="gramStart"/>
      <w:r w:rsidRPr="00FA3AE3">
        <w:rPr>
          <w:rFonts w:hint="eastAsia"/>
          <w:i/>
        </w:rPr>
        <w:t>before</w:t>
      </w:r>
      <w:proofErr w:type="gramEnd"/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>
      <w:pPr>
        <w:rPr>
          <w:rFonts w:hint="eastAsia"/>
        </w:rPr>
      </w:pPr>
    </w:p>
    <w:p w:rsidR="00FA3AE3" w:rsidRPr="00FA3AE3" w:rsidRDefault="00FA3AE3" w:rsidP="00924A61">
      <w:pPr>
        <w:rPr>
          <w:rFonts w:hint="eastAsia"/>
          <w:i/>
        </w:rPr>
      </w:pPr>
      <w:proofErr w:type="gramStart"/>
      <w:r w:rsidRPr="00FA3AE3">
        <w:rPr>
          <w:rFonts w:hint="eastAsia"/>
          <w:i/>
        </w:rPr>
        <w:t>after</w:t>
      </w:r>
      <w:proofErr w:type="gramEnd"/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>
      <w:pPr>
        <w:rPr>
          <w:rFonts w:hint="eastAsia"/>
        </w:rPr>
      </w:pPr>
    </w:p>
    <w:p w:rsidR="00F4145D" w:rsidRDefault="00F4145D" w:rsidP="00924A61">
      <w:pPr>
        <w:rPr>
          <w:rFonts w:hint="eastAsia"/>
        </w:rPr>
      </w:pPr>
      <w:bookmarkStart w:id="0" w:name="_GoBack"/>
      <w:bookmarkEnd w:id="0"/>
    </w:p>
    <w:p w:rsidR="00EF07B2" w:rsidRPr="00E96DE6" w:rsidRDefault="00EF07B2" w:rsidP="00924A61"/>
    <w:sectPr w:rsidR="00EF07B2" w:rsidRPr="00E9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815EB"/>
    <w:rsid w:val="001A0179"/>
    <w:rsid w:val="001E27D7"/>
    <w:rsid w:val="00226AF8"/>
    <w:rsid w:val="00230E87"/>
    <w:rsid w:val="002558D5"/>
    <w:rsid w:val="00257D32"/>
    <w:rsid w:val="00262755"/>
    <w:rsid w:val="00264BB4"/>
    <w:rsid w:val="002654A5"/>
    <w:rsid w:val="00275EFC"/>
    <w:rsid w:val="00284C6D"/>
    <w:rsid w:val="00296F84"/>
    <w:rsid w:val="002978A8"/>
    <w:rsid w:val="002A0860"/>
    <w:rsid w:val="002B4022"/>
    <w:rsid w:val="002C5646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20C70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59E3"/>
    <w:rsid w:val="00566EA6"/>
    <w:rsid w:val="005720B3"/>
    <w:rsid w:val="00574124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271E2"/>
    <w:rsid w:val="00643DF8"/>
    <w:rsid w:val="006741FC"/>
    <w:rsid w:val="006818AB"/>
    <w:rsid w:val="00683354"/>
    <w:rsid w:val="00685302"/>
    <w:rsid w:val="00691928"/>
    <w:rsid w:val="006921B0"/>
    <w:rsid w:val="006B2B23"/>
    <w:rsid w:val="006D0B67"/>
    <w:rsid w:val="006D60C6"/>
    <w:rsid w:val="006D6C0A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E6957"/>
    <w:rsid w:val="008F2447"/>
    <w:rsid w:val="008F439A"/>
    <w:rsid w:val="008F66BC"/>
    <w:rsid w:val="00922763"/>
    <w:rsid w:val="00924A61"/>
    <w:rsid w:val="009331B3"/>
    <w:rsid w:val="00933B16"/>
    <w:rsid w:val="00941007"/>
    <w:rsid w:val="009424F8"/>
    <w:rsid w:val="009555DF"/>
    <w:rsid w:val="00962618"/>
    <w:rsid w:val="009703FB"/>
    <w:rsid w:val="00971470"/>
    <w:rsid w:val="00977A46"/>
    <w:rsid w:val="00981796"/>
    <w:rsid w:val="009A10FB"/>
    <w:rsid w:val="009B2813"/>
    <w:rsid w:val="009C3F5D"/>
    <w:rsid w:val="009D588E"/>
    <w:rsid w:val="009F0A0A"/>
    <w:rsid w:val="009F46DE"/>
    <w:rsid w:val="009F61AA"/>
    <w:rsid w:val="00A34245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F6AF3"/>
    <w:rsid w:val="00B12813"/>
    <w:rsid w:val="00B16FC3"/>
    <w:rsid w:val="00B2192E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078D1"/>
    <w:rsid w:val="00D12F9C"/>
    <w:rsid w:val="00D244D4"/>
    <w:rsid w:val="00D256C7"/>
    <w:rsid w:val="00D41216"/>
    <w:rsid w:val="00D414FD"/>
    <w:rsid w:val="00D44F6E"/>
    <w:rsid w:val="00D4548A"/>
    <w:rsid w:val="00D5155A"/>
    <w:rsid w:val="00D562B8"/>
    <w:rsid w:val="00D643C1"/>
    <w:rsid w:val="00D64F6B"/>
    <w:rsid w:val="00D67594"/>
    <w:rsid w:val="00D75845"/>
    <w:rsid w:val="00D82013"/>
    <w:rsid w:val="00D91534"/>
    <w:rsid w:val="00D934B6"/>
    <w:rsid w:val="00DA6680"/>
    <w:rsid w:val="00DB1F36"/>
    <w:rsid w:val="00DB56E8"/>
    <w:rsid w:val="00DC1D3C"/>
    <w:rsid w:val="00DD4639"/>
    <w:rsid w:val="00DF1307"/>
    <w:rsid w:val="00DF504E"/>
    <w:rsid w:val="00E07980"/>
    <w:rsid w:val="00E32F6A"/>
    <w:rsid w:val="00E36038"/>
    <w:rsid w:val="00E83996"/>
    <w:rsid w:val="00E87EBC"/>
    <w:rsid w:val="00E96DE6"/>
    <w:rsid w:val="00EA14C0"/>
    <w:rsid w:val="00EB0B60"/>
    <w:rsid w:val="00EB0C38"/>
    <w:rsid w:val="00EB4447"/>
    <w:rsid w:val="00EC2A0A"/>
    <w:rsid w:val="00EC3023"/>
    <w:rsid w:val="00ED510A"/>
    <w:rsid w:val="00EE6B20"/>
    <w:rsid w:val="00EF07B2"/>
    <w:rsid w:val="00EF2A5F"/>
    <w:rsid w:val="00EF42A6"/>
    <w:rsid w:val="00F007D5"/>
    <w:rsid w:val="00F07838"/>
    <w:rsid w:val="00F32553"/>
    <w:rsid w:val="00F34B26"/>
    <w:rsid w:val="00F3672F"/>
    <w:rsid w:val="00F40313"/>
    <w:rsid w:val="00F4145D"/>
    <w:rsid w:val="00F41DCA"/>
    <w:rsid w:val="00F45CC5"/>
    <w:rsid w:val="00F524A5"/>
    <w:rsid w:val="00F5464C"/>
    <w:rsid w:val="00F629FA"/>
    <w:rsid w:val="00F671EE"/>
    <w:rsid w:val="00F71DCD"/>
    <w:rsid w:val="00F7686F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A739-C22F-4939-BB83-E60D927C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29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570</cp:revision>
  <dcterms:created xsi:type="dcterms:W3CDTF">2018-08-27T11:14:00Z</dcterms:created>
  <dcterms:modified xsi:type="dcterms:W3CDTF">2018-09-16T07:23:00Z</dcterms:modified>
</cp:coreProperties>
</file>