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787C" w14:textId="77777777" w:rsidR="00691136" w:rsidRDefault="009733E1">
      <w:pPr>
        <w:spacing w:after="10" w:line="259" w:lineRule="auto"/>
        <w:ind w:left="0" w:firstLine="0"/>
        <w:jc w:val="right"/>
      </w:pPr>
      <w:r>
        <w:t xml:space="preserve">30/7/25 </w:t>
      </w:r>
    </w:p>
    <w:p w14:paraId="50CC3112" w14:textId="77777777" w:rsidR="00691136" w:rsidRDefault="009733E1">
      <w:pPr>
        <w:pStyle w:val="Ttulo1"/>
      </w:pPr>
      <w:r>
        <w:t xml:space="preserve">Requerimientos y elicitacion en el proceso del desarrollo del software  </w:t>
      </w:r>
    </w:p>
    <w:p w14:paraId="44835B54" w14:textId="77777777" w:rsidR="00691136" w:rsidRDefault="009733E1">
      <w:pPr>
        <w:ind w:left="895" w:right="93"/>
      </w:pPr>
      <w:r>
        <w:t xml:space="preserve">En el contexto del desarrollo de sistemas y software, un requerimiento de una capacidad o caracteristicas que un sistema debe tener para satisfacer una necesidad o resolver un problema. Los requerimientos son esenciales para definir que es lo que el sistema debe hacer y bajo que condiciones debe funcionar. </w:t>
      </w:r>
    </w:p>
    <w:p w14:paraId="7E536C8B" w14:textId="77777777" w:rsidR="00691136" w:rsidRDefault="009733E1">
      <w:pPr>
        <w:spacing w:after="0" w:line="259" w:lineRule="auto"/>
        <w:ind w:left="900" w:right="0" w:firstLine="0"/>
      </w:pPr>
      <w:r>
        <w:t xml:space="preserve"> </w:t>
      </w:r>
    </w:p>
    <w:p w14:paraId="61781831" w14:textId="77777777" w:rsidR="00691136" w:rsidRDefault="009733E1">
      <w:pPr>
        <w:ind w:left="895" w:right="93"/>
      </w:pPr>
      <w:r>
        <w:t xml:space="preserve">Son una base sobre la cual se diseña y desarrolla y valida un sistema informatico.  </w:t>
      </w:r>
    </w:p>
    <w:p w14:paraId="5744E7D7" w14:textId="77777777" w:rsidR="00691136" w:rsidRDefault="009733E1">
      <w:pPr>
        <w:spacing w:after="0" w:line="259" w:lineRule="auto"/>
        <w:ind w:left="900" w:right="0" w:firstLine="0"/>
      </w:pPr>
      <w:r>
        <w:t xml:space="preserve"> </w:t>
      </w:r>
    </w:p>
    <w:p w14:paraId="097F0D5C" w14:textId="77777777" w:rsidR="00691136" w:rsidRDefault="009733E1">
      <w:pPr>
        <w:spacing w:after="0" w:line="241" w:lineRule="auto"/>
        <w:ind w:left="900" w:right="0" w:firstLine="0"/>
      </w:pPr>
      <w:r>
        <w:rPr>
          <w:rFonts w:cs="Calibri"/>
          <w:b/>
          <w:sz w:val="40"/>
        </w:rPr>
        <w:t xml:space="preserve">Comunicacion efectiva de requerimientos para el exito de un proyecto  </w:t>
      </w:r>
    </w:p>
    <w:p w14:paraId="6A302543" w14:textId="77777777" w:rsidR="00691136" w:rsidRDefault="009733E1">
      <w:pPr>
        <w:spacing w:after="0" w:line="259" w:lineRule="auto"/>
        <w:ind w:left="900" w:right="0" w:firstLine="0"/>
      </w:pPr>
      <w:r>
        <w:rPr>
          <w:rFonts w:cs="Calibri"/>
          <w:b/>
        </w:rPr>
        <w:t xml:space="preserve"> </w:t>
      </w:r>
    </w:p>
    <w:p w14:paraId="541266F0" w14:textId="77777777" w:rsidR="00691136" w:rsidRDefault="009733E1">
      <w:pPr>
        <w:ind w:left="895" w:right="93"/>
      </w:pPr>
      <w:r>
        <w:t xml:space="preserve">En el desarrollo de software la claridad en la comunicacion de los requerimientos es esencial especialmente en proyectos complejos como los que involucra un ERP (planificacion de recursos empresariales). </w:t>
      </w:r>
    </w:p>
    <w:p w14:paraId="6103D8BB" w14:textId="77777777" w:rsidR="00691136" w:rsidRDefault="009733E1">
      <w:pPr>
        <w:spacing w:after="0" w:line="259" w:lineRule="auto"/>
        <w:ind w:left="900" w:right="0" w:firstLine="0"/>
      </w:pPr>
      <w:r>
        <w:t xml:space="preserve"> </w:t>
      </w:r>
    </w:p>
    <w:p w14:paraId="6B9E6C13" w14:textId="77777777" w:rsidR="00691136" w:rsidRDefault="009733E1">
      <w:pPr>
        <w:ind w:left="895" w:right="93"/>
      </w:pPr>
      <w:r>
        <w:t xml:space="preserve">Un mal entendido en la etapa inicial puede generar retrasos, sobre costos e incluso en un producto que no satisface las expectativas del cliente. </w:t>
      </w:r>
    </w:p>
    <w:p w14:paraId="37A5158E" w14:textId="77777777" w:rsidR="00691136" w:rsidRDefault="009733E1">
      <w:pPr>
        <w:spacing w:after="0" w:line="259" w:lineRule="auto"/>
        <w:ind w:left="900" w:right="0" w:firstLine="0"/>
      </w:pPr>
      <w:r>
        <w:t xml:space="preserve"> </w:t>
      </w:r>
    </w:p>
    <w:p w14:paraId="5338BDC7" w14:textId="77777777" w:rsidR="00691136" w:rsidRDefault="009733E1">
      <w:pPr>
        <w:ind w:left="895" w:right="93"/>
      </w:pPr>
      <w:r>
        <w:t xml:space="preserve">Antes de conocer como lograr una comunicacion efectiva, es importante distinguir entre los 2 tipos principales de requerimientos en el desarrollo de software: </w:t>
      </w:r>
    </w:p>
    <w:p w14:paraId="42D5694A" w14:textId="77777777" w:rsidR="00691136" w:rsidRDefault="009733E1">
      <w:pPr>
        <w:spacing w:after="0" w:line="259" w:lineRule="auto"/>
        <w:ind w:left="900" w:right="0" w:firstLine="0"/>
      </w:pPr>
      <w:r>
        <w:t xml:space="preserve"> </w:t>
      </w:r>
    </w:p>
    <w:p w14:paraId="1035083D" w14:textId="77777777" w:rsidR="00691136" w:rsidRDefault="009733E1">
      <w:pPr>
        <w:numPr>
          <w:ilvl w:val="0"/>
          <w:numId w:val="1"/>
        </w:numPr>
        <w:ind w:right="93" w:hanging="360"/>
      </w:pPr>
      <w:r>
        <w:t xml:space="preserve">Requerimientos funcionales: define lo que el sistema debe hacer especificando las caracteristicas y funcionalidades que tiene que ofrecer para apoyar los procesos de negocio. Ej: "el </w:t>
      </w:r>
      <w:r>
        <w:lastRenderedPageBreak/>
        <w:t xml:space="preserve">sistema debe permitir al usuario registrarse con un correo electronico valido", "debe emitir un informe mensual de ventas en formato PDF". </w:t>
      </w:r>
    </w:p>
    <w:p w14:paraId="5D89C328" w14:textId="77777777" w:rsidR="00691136" w:rsidRDefault="009733E1">
      <w:pPr>
        <w:numPr>
          <w:ilvl w:val="0"/>
          <w:numId w:val="1"/>
        </w:numPr>
        <w:ind w:right="93" w:hanging="360"/>
      </w:pPr>
      <w:r>
        <w:t xml:space="preserve">Requerimientos no funcionales: establece como debe operar el sistema. Se refieren a caracteristicas que no estan directamente relacionadas con funciones especificas pero que son fundamentales y la seguridad del sistema. </w:t>
      </w:r>
    </w:p>
    <w:p w14:paraId="0910BBD0" w14:textId="77777777" w:rsidR="00691136" w:rsidRDefault="009733E1">
      <w:pPr>
        <w:spacing w:after="0" w:line="259" w:lineRule="auto"/>
        <w:ind w:left="1621" w:right="0" w:firstLine="0"/>
      </w:pPr>
      <w:r>
        <w:t xml:space="preserve"> </w:t>
      </w:r>
    </w:p>
    <w:p w14:paraId="6201CBB7" w14:textId="77777777" w:rsidR="00691136" w:rsidRDefault="009733E1">
      <w:pPr>
        <w:ind w:left="1271" w:right="93"/>
      </w:pPr>
      <w:r>
        <w:t xml:space="preserve">Act: mencionar 3 ejemplos de requerimientos no funcionales. </w:t>
      </w:r>
    </w:p>
    <w:p w14:paraId="79F10B4F" w14:textId="77777777" w:rsidR="00691136" w:rsidRDefault="009733E1">
      <w:pPr>
        <w:spacing w:after="0" w:line="259" w:lineRule="auto"/>
        <w:ind w:left="1261" w:right="0" w:firstLine="0"/>
      </w:pPr>
      <w:r>
        <w:t xml:space="preserve"> </w:t>
      </w:r>
    </w:p>
    <w:p w14:paraId="2F4BE21E" w14:textId="77777777" w:rsidR="00691136" w:rsidRDefault="009733E1">
      <w:pPr>
        <w:numPr>
          <w:ilvl w:val="0"/>
          <w:numId w:val="1"/>
        </w:numPr>
        <w:ind w:right="93" w:hanging="360"/>
      </w:pPr>
      <w:r>
        <w:t xml:space="preserve">La aplicación de banco en línea debe cargar las páginas de respuesta en un tiempo de  menos de 2 segundos </w:t>
      </w:r>
    </w:p>
    <w:p w14:paraId="0D2E5B83" w14:textId="77777777" w:rsidR="00691136" w:rsidRDefault="009733E1">
      <w:pPr>
        <w:numPr>
          <w:ilvl w:val="0"/>
          <w:numId w:val="1"/>
        </w:numPr>
        <w:ind w:right="93" w:hanging="360"/>
      </w:pPr>
      <w:r>
        <w:t xml:space="preserve">Todos los datos sensibles de los usuarios deben ser encriptados utilizando el algoritmo especifico para su almacenamiento y transmisión </w:t>
      </w:r>
    </w:p>
    <w:p w14:paraId="4679766C" w14:textId="77777777" w:rsidR="00691136" w:rsidRDefault="009733E1">
      <w:pPr>
        <w:numPr>
          <w:ilvl w:val="0"/>
          <w:numId w:val="1"/>
        </w:numPr>
        <w:ind w:right="93" w:hanging="360"/>
      </w:pPr>
      <w:r>
        <w:t xml:space="preserve">La plataforma debe mantenerse disponible las 24 horas del día, los 7 días de la semana, con un objetivo de disponibilidad del 99.9% </w:t>
      </w:r>
    </w:p>
    <w:p w14:paraId="3CC0F22A" w14:textId="77777777" w:rsidR="00691136" w:rsidRDefault="009733E1">
      <w:pPr>
        <w:spacing w:after="1" w:line="259" w:lineRule="auto"/>
        <w:ind w:left="881" w:right="0" w:firstLine="0"/>
        <w:jc w:val="center"/>
      </w:pPr>
      <w:r>
        <w:t xml:space="preserve"> </w:t>
      </w:r>
    </w:p>
    <w:p w14:paraId="5117026F" w14:textId="77777777" w:rsidR="00691136" w:rsidRDefault="009733E1">
      <w:pPr>
        <w:spacing w:after="0" w:line="259" w:lineRule="auto"/>
        <w:ind w:left="0" w:right="10" w:firstLine="0"/>
        <w:jc w:val="right"/>
      </w:pPr>
      <w:r>
        <w:rPr>
          <w:sz w:val="40"/>
        </w:rPr>
        <w:t xml:space="preserve"> </w:t>
      </w:r>
    </w:p>
    <w:p w14:paraId="7AC5399B" w14:textId="77777777" w:rsidR="00691136" w:rsidRDefault="009733E1">
      <w:pPr>
        <w:spacing w:after="0" w:line="259" w:lineRule="auto"/>
        <w:ind w:left="0" w:right="10" w:firstLine="0"/>
        <w:jc w:val="right"/>
      </w:pPr>
      <w:r>
        <w:rPr>
          <w:sz w:val="40"/>
        </w:rPr>
        <w:t xml:space="preserve"> </w:t>
      </w:r>
    </w:p>
    <w:p w14:paraId="7B3FF4FA" w14:textId="77777777" w:rsidR="00691136" w:rsidRDefault="009733E1">
      <w:pPr>
        <w:spacing w:after="0" w:line="259" w:lineRule="auto"/>
        <w:ind w:left="0" w:right="10" w:firstLine="0"/>
        <w:jc w:val="right"/>
      </w:pPr>
      <w:r>
        <w:rPr>
          <w:sz w:val="40"/>
        </w:rPr>
        <w:t xml:space="preserve"> </w:t>
      </w:r>
    </w:p>
    <w:p w14:paraId="5FA61CD2" w14:textId="77777777" w:rsidR="00691136" w:rsidRDefault="009733E1">
      <w:pPr>
        <w:spacing w:after="0" w:line="259" w:lineRule="auto"/>
        <w:ind w:left="0" w:firstLine="0"/>
        <w:jc w:val="right"/>
      </w:pPr>
      <w:r>
        <w:rPr>
          <w:sz w:val="40"/>
        </w:rPr>
        <w:t xml:space="preserve">6/8/25 </w:t>
      </w:r>
    </w:p>
    <w:p w14:paraId="02AC83D4" w14:textId="77777777" w:rsidR="00691136" w:rsidRDefault="009733E1">
      <w:pPr>
        <w:spacing w:after="0" w:line="259" w:lineRule="auto"/>
        <w:ind w:left="895" w:right="0"/>
      </w:pPr>
      <w:r>
        <w:rPr>
          <w:sz w:val="40"/>
        </w:rPr>
        <w:t xml:space="preserve">Necesidades, deseos y expectativas </w:t>
      </w:r>
    </w:p>
    <w:p w14:paraId="2F49FFD5" w14:textId="77777777" w:rsidR="00691136" w:rsidRDefault="009733E1">
      <w:pPr>
        <w:spacing w:after="0" w:line="259" w:lineRule="auto"/>
        <w:ind w:left="900" w:right="0" w:firstLine="0"/>
      </w:pPr>
      <w:r>
        <w:t xml:space="preserve"> </w:t>
      </w:r>
    </w:p>
    <w:p w14:paraId="44E8617A" w14:textId="77777777" w:rsidR="00691136" w:rsidRDefault="009733E1">
      <w:pPr>
        <w:ind w:left="895" w:right="93"/>
      </w:pPr>
      <w:r>
        <w:t xml:space="preserve">En el proceso de analisis de requerimientos es clave distinguir entre 3 caracteristicas: </w:t>
      </w:r>
    </w:p>
    <w:p w14:paraId="21F060A9" w14:textId="77777777" w:rsidR="00691136" w:rsidRDefault="009733E1">
      <w:pPr>
        <w:spacing w:after="0" w:line="259" w:lineRule="auto"/>
        <w:ind w:left="900" w:right="0" w:firstLine="0"/>
      </w:pPr>
      <w:r>
        <w:t xml:space="preserve"> </w:t>
      </w:r>
    </w:p>
    <w:p w14:paraId="1DB8F6FB" w14:textId="77777777" w:rsidR="00691136" w:rsidRDefault="009733E1">
      <w:pPr>
        <w:ind w:left="895" w:right="93"/>
      </w:pPr>
      <w:r>
        <w:t xml:space="preserve">Necesidades: se refiere extrictamente requerido para que el sistema cumpla su proposito </w:t>
      </w:r>
    </w:p>
    <w:p w14:paraId="5BE7CEE1" w14:textId="77777777" w:rsidR="00691136" w:rsidRDefault="009733E1">
      <w:pPr>
        <w:ind w:left="895" w:right="93"/>
      </w:pPr>
      <w:r>
        <w:lastRenderedPageBreak/>
        <w:t xml:space="preserve">Deseos:Caracteristicas opcionales que agregarian valor o comodidad pero no son esenciales </w:t>
      </w:r>
    </w:p>
    <w:p w14:paraId="66F86374" w14:textId="77777777" w:rsidR="00691136" w:rsidRDefault="009733E1">
      <w:pPr>
        <w:spacing w:after="0" w:line="259" w:lineRule="auto"/>
        <w:ind w:left="900" w:right="0" w:firstLine="0"/>
      </w:pPr>
      <w:r>
        <w:t xml:space="preserve"> </w:t>
      </w:r>
    </w:p>
    <w:p w14:paraId="620C518C" w14:textId="77777777" w:rsidR="00691136" w:rsidRDefault="009733E1">
      <w:pPr>
        <w:ind w:left="895" w:right="93"/>
      </w:pPr>
      <w:r>
        <w:t xml:space="preserve">Expectativas: Suposiciones o persepciones de los usuarios sobre como deberia comportarse el sistema, muchas veces no expresadas explicitamente  </w:t>
      </w:r>
    </w:p>
    <w:p w14:paraId="0DA16418" w14:textId="77777777" w:rsidR="00691136" w:rsidRDefault="009733E1">
      <w:pPr>
        <w:spacing w:after="0" w:line="259" w:lineRule="auto"/>
        <w:ind w:left="900" w:right="0" w:firstLine="0"/>
      </w:pPr>
      <w:r>
        <w:t xml:space="preserve"> </w:t>
      </w:r>
    </w:p>
    <w:p w14:paraId="0389A658" w14:textId="77777777" w:rsidR="00691136" w:rsidRDefault="009733E1">
      <w:pPr>
        <w:ind w:left="895" w:right="93"/>
      </w:pPr>
      <w:r>
        <w:t xml:space="preserve">Nota:  Un Sistema exitoso logra equilibrar estas 3 dimensiones para satisfacer al usuario y al cliente </w:t>
      </w:r>
    </w:p>
    <w:p w14:paraId="52BF253B" w14:textId="77777777" w:rsidR="00691136" w:rsidRDefault="009733E1">
      <w:pPr>
        <w:spacing w:after="0" w:line="259" w:lineRule="auto"/>
        <w:ind w:left="900" w:right="0" w:firstLine="0"/>
      </w:pPr>
      <w:r>
        <w:t xml:space="preserve"> </w:t>
      </w:r>
    </w:p>
    <w:p w14:paraId="0A04292B" w14:textId="77777777" w:rsidR="00691136" w:rsidRDefault="009733E1">
      <w:pPr>
        <w:spacing w:after="6" w:line="259" w:lineRule="auto"/>
        <w:ind w:left="900" w:right="0" w:firstLine="0"/>
      </w:pPr>
      <w:r>
        <w:t xml:space="preserve"> </w:t>
      </w:r>
    </w:p>
    <w:p w14:paraId="5CAC1D34" w14:textId="77777777" w:rsidR="00691136" w:rsidRDefault="009733E1">
      <w:pPr>
        <w:spacing w:after="0" w:line="259" w:lineRule="auto"/>
        <w:ind w:left="890" w:right="0" w:firstLine="0"/>
        <w:jc w:val="center"/>
      </w:pPr>
      <w:r>
        <w:rPr>
          <w:rFonts w:cs="Calibri"/>
          <w:b/>
          <w:color w:val="0000FF"/>
          <w:sz w:val="40"/>
        </w:rPr>
        <w:t xml:space="preserve"> </w:t>
      </w:r>
    </w:p>
    <w:p w14:paraId="51E931C6" w14:textId="77777777" w:rsidR="00691136" w:rsidRDefault="009733E1">
      <w:pPr>
        <w:spacing w:after="0" w:line="259" w:lineRule="auto"/>
        <w:ind w:left="890" w:right="0" w:firstLine="0"/>
        <w:jc w:val="center"/>
      </w:pPr>
      <w:r>
        <w:rPr>
          <w:rFonts w:cs="Calibri"/>
          <w:b/>
          <w:color w:val="0000FF"/>
          <w:sz w:val="40"/>
        </w:rPr>
        <w:t xml:space="preserve"> </w:t>
      </w:r>
    </w:p>
    <w:p w14:paraId="7A27699E" w14:textId="77777777" w:rsidR="00691136" w:rsidRDefault="009733E1">
      <w:pPr>
        <w:spacing w:after="0" w:line="259" w:lineRule="auto"/>
        <w:ind w:left="170" w:right="0" w:firstLine="0"/>
        <w:jc w:val="center"/>
      </w:pPr>
      <w:r>
        <w:rPr>
          <w:rFonts w:cs="Calibri"/>
          <w:b/>
          <w:color w:val="0000FF"/>
          <w:sz w:val="40"/>
        </w:rPr>
        <w:t xml:space="preserve"> </w:t>
      </w:r>
    </w:p>
    <w:p w14:paraId="550BD9CB" w14:textId="77777777" w:rsidR="00691136" w:rsidRDefault="009733E1">
      <w:pPr>
        <w:pStyle w:val="Ttulo1"/>
        <w:spacing w:line="259" w:lineRule="auto"/>
        <w:ind w:left="2916" w:firstLine="0"/>
      </w:pPr>
      <w:r>
        <w:rPr>
          <w:rFonts w:ascii="Calibri" w:eastAsia="Calibri" w:hAnsi="Calibri" w:cs="Calibri"/>
          <w:b/>
          <w:color w:val="0000FF"/>
        </w:rPr>
        <w:t xml:space="preserve">Perspectiva de los requerimientos  </w:t>
      </w:r>
    </w:p>
    <w:p w14:paraId="42AF2347" w14:textId="77777777" w:rsidR="00691136" w:rsidRDefault="009733E1">
      <w:pPr>
        <w:spacing w:after="0" w:line="259" w:lineRule="auto"/>
        <w:ind w:left="890" w:right="0" w:firstLine="0"/>
        <w:jc w:val="center"/>
      </w:pPr>
      <w:r>
        <w:rPr>
          <w:rFonts w:cs="Calibri"/>
          <w:b/>
          <w:color w:val="FF0000"/>
          <w:sz w:val="40"/>
        </w:rPr>
        <w:t xml:space="preserve"> </w:t>
      </w:r>
    </w:p>
    <w:p w14:paraId="53E92F29" w14:textId="77777777" w:rsidR="00691136" w:rsidRDefault="009733E1">
      <w:pPr>
        <w:numPr>
          <w:ilvl w:val="0"/>
          <w:numId w:val="2"/>
        </w:numPr>
        <w:ind w:right="93" w:hanging="360"/>
      </w:pPr>
      <w:r>
        <w:t xml:space="preserve">PERSPECTIVA ORGANIZACIONAL: analiza los requerimientos en funcion del </w:t>
      </w:r>
      <w:r>
        <w:rPr>
          <w:rFonts w:cs="Calibri"/>
          <w:b/>
          <w:u w:val="single" w:color="000000"/>
        </w:rPr>
        <w:t>entorno donde se aplicara el sistema</w:t>
      </w:r>
      <w:r>
        <w:rPr>
          <w:rFonts w:cs="Calibri"/>
          <w:b/>
        </w:rPr>
        <w:t xml:space="preserve"> </w:t>
      </w:r>
      <w:r>
        <w:t xml:space="preserve">(estructura de la organizacion, cultura, procesos existentes, roles y objetivos comerciales) </w:t>
      </w:r>
    </w:p>
    <w:p w14:paraId="33C325F7" w14:textId="77777777" w:rsidR="00691136" w:rsidRDefault="009733E1">
      <w:pPr>
        <w:numPr>
          <w:ilvl w:val="0"/>
          <w:numId w:val="2"/>
        </w:numPr>
        <w:ind w:right="93" w:hanging="360"/>
      </w:pPr>
      <w:r>
        <w:t xml:space="preserve">PERSPECTIVA DESDE EL  SOFTWARE: se enfoca en </w:t>
      </w:r>
      <w:r>
        <w:rPr>
          <w:rFonts w:cs="Calibri"/>
          <w:b/>
          <w:u w:val="single" w:color="000000"/>
        </w:rPr>
        <w:t>como</w:t>
      </w:r>
      <w:r>
        <w:rPr>
          <w:rFonts w:cs="Calibri"/>
          <w:b/>
        </w:rPr>
        <w:t xml:space="preserve"> </w:t>
      </w:r>
      <w:r>
        <w:rPr>
          <w:rFonts w:cs="Calibri"/>
          <w:b/>
          <w:u w:val="single" w:color="000000"/>
        </w:rPr>
        <w:t xml:space="preserve">implementar tecnicamente </w:t>
      </w:r>
      <w:r>
        <w:t xml:space="preserve">los requerimientos, modulos, </w:t>
      </w:r>
    </w:p>
    <w:p w14:paraId="6094480D" w14:textId="77777777" w:rsidR="00691136" w:rsidRDefault="009733E1">
      <w:pPr>
        <w:ind w:left="1631" w:right="93"/>
      </w:pPr>
      <w:r>
        <w:t xml:space="preserve">funciones, arquitecturas o tecnologias que se utilizaran  </w:t>
      </w:r>
    </w:p>
    <w:p w14:paraId="339CF3F7" w14:textId="77777777" w:rsidR="00691136" w:rsidRDefault="009733E1">
      <w:pPr>
        <w:ind w:left="1631" w:right="93"/>
      </w:pPr>
      <w:r>
        <w:t xml:space="preserve">Ejemplos                               </w:t>
      </w:r>
    </w:p>
    <w:p w14:paraId="27480B05" w14:textId="77777777" w:rsidR="00691136" w:rsidRDefault="009733E1">
      <w:pPr>
        <w:ind w:right="93"/>
      </w:pPr>
      <w:r>
        <w:t xml:space="preserve">El analisis de requerimientos es el proceso de estudiar, refinar, priorizar y validar los requerimientos obtenidos implicando la deteccion de conflictos o ambiguedades, la determinacion de la viabilidad tecnica y economica, identificacion de  dependencias o riesgos y la priorizacion de funciones segun el valor que aportan. La etapa de analisis en definitiva es crucial para evitar malentendidos que lleven errores costosos en etapas avanzadas en el desarrollo. </w:t>
      </w:r>
    </w:p>
    <w:p w14:paraId="11DB92D0" w14:textId="77777777" w:rsidR="00691136" w:rsidRDefault="009733E1">
      <w:pPr>
        <w:spacing w:after="0" w:line="259" w:lineRule="auto"/>
        <w:ind w:left="0" w:right="0" w:firstLine="0"/>
      </w:pPr>
      <w:r>
        <w:lastRenderedPageBreak/>
        <w:t xml:space="preserve"> </w:t>
      </w:r>
    </w:p>
    <w:p w14:paraId="2F9C00CB" w14:textId="77777777" w:rsidR="00691136" w:rsidRDefault="009733E1">
      <w:pPr>
        <w:ind w:right="93"/>
      </w:pPr>
      <w:r>
        <w:t xml:space="preserve">Actividad : Defina un dominio de proyecto y en base a su objetivo analize: publico objetivo, area de desarrollo (que ente lo acompañaria), determinar sus requerimientos y clasificarlos. </w:t>
      </w:r>
    </w:p>
    <w:p w14:paraId="0ED72D50" w14:textId="77777777" w:rsidR="00691136" w:rsidRDefault="009733E1">
      <w:pPr>
        <w:spacing w:after="0" w:line="259" w:lineRule="auto"/>
        <w:ind w:left="0" w:right="0" w:firstLine="0"/>
      </w:pPr>
      <w:r>
        <w:t xml:space="preserve"> </w:t>
      </w:r>
    </w:p>
    <w:p w14:paraId="6FF20710" w14:textId="77777777" w:rsidR="00691136" w:rsidRDefault="009733E1">
      <w:pPr>
        <w:spacing w:after="0" w:line="259" w:lineRule="auto"/>
        <w:ind w:left="0" w:right="0" w:firstLine="0"/>
      </w:pPr>
      <w:r>
        <w:t xml:space="preserve"> </w:t>
      </w:r>
    </w:p>
    <w:p w14:paraId="3305E913" w14:textId="77777777" w:rsidR="00691136" w:rsidRDefault="009733E1">
      <w:pPr>
        <w:ind w:right="93"/>
      </w:pPr>
      <w:r>
        <w:t xml:space="preserve">yA HECHA Y ENTREGADA! </w:t>
      </w:r>
    </w:p>
    <w:p w14:paraId="04CB45EA" w14:textId="77777777" w:rsidR="00691136" w:rsidRDefault="009733E1">
      <w:pPr>
        <w:ind w:left="4137" w:right="93" w:firstLine="5267"/>
      </w:pPr>
      <w:r>
        <w:t xml:space="preserve">20/8/25 CIENCIA-TECNOLOGIA </w:t>
      </w:r>
    </w:p>
    <w:p w14:paraId="0545C47B" w14:textId="77777777" w:rsidR="00691136" w:rsidRDefault="009733E1">
      <w:pPr>
        <w:ind w:left="1336" w:right="93"/>
      </w:pPr>
      <w:r>
        <w:t xml:space="preserve">TECNICAS ELICITACION (TACSONOMIAS Y CARACTERISTICAS)  </w:t>
      </w:r>
    </w:p>
    <w:p w14:paraId="608F4513" w14:textId="77777777" w:rsidR="00691136" w:rsidRDefault="009733E1">
      <w:pPr>
        <w:spacing w:after="0" w:line="259" w:lineRule="auto"/>
        <w:ind w:left="900" w:right="0" w:firstLine="0"/>
      </w:pPr>
      <w:r>
        <w:t xml:space="preserve"> </w:t>
      </w:r>
    </w:p>
    <w:p w14:paraId="7359D20D" w14:textId="77777777" w:rsidR="00691136" w:rsidRDefault="009733E1">
      <w:pPr>
        <w:ind w:left="895" w:right="93"/>
      </w:pPr>
      <w:r>
        <w:t>La elicitacion de requisitos constituye la piedra angular sobre la cual se edifica todo proyecto de desarrollo de software. Esta fase a menudo subestimada, tiene una incidencia directa en la calidad del producto final, ya que es aqui donde se identifica lo que verdaderamente se necesita construir. Lejos de ser un simple relevamiento de informacion, la elicitacion influenciado por factores humanos, tecnicos y organizacionales, y cuya eyecucion depende en gran medida del uso adecuado de diversas tecnicas. Est</w:t>
      </w:r>
      <w:r>
        <w:t xml:space="preserve">as tecnicas pueden ser clasificadas de distintas maneras, atendiendo a criterios como el tipo de interaccion que proponen, el grado de formalidad requerido, el perfil de los participantes y el contexto del proyecto.  </w:t>
      </w:r>
    </w:p>
    <w:p w14:paraId="57DC28FE" w14:textId="77777777" w:rsidR="00691136" w:rsidRDefault="009733E1">
      <w:pPr>
        <w:ind w:left="895" w:right="93"/>
      </w:pPr>
      <w:r>
        <w:t xml:space="preserve">Un primer grupo de tecnicas se basa en la comunicacion indirecta entre el analista y los usuarios. En esta categoria destacan las entrevistas las cuales pueden ser estructuradas, semiestructuradas o abiertas segun el nivel de guia que se aplique en la conversacion. Las entrevistas permiten al analista obtener una vision profunda y detallada de las necesidades del usuario favoreciendo la aclaracion de dudas en tiempo real.  </w:t>
      </w:r>
    </w:p>
    <w:p w14:paraId="341D843F" w14:textId="77777777" w:rsidR="00691136" w:rsidRDefault="009733E1">
      <w:pPr>
        <w:spacing w:after="0" w:line="259" w:lineRule="auto"/>
        <w:ind w:left="900" w:right="0" w:firstLine="0"/>
      </w:pPr>
      <w:r>
        <w:t xml:space="preserve"> </w:t>
      </w:r>
    </w:p>
    <w:p w14:paraId="6B6734E8" w14:textId="77777777" w:rsidR="00691136" w:rsidRDefault="009733E1">
      <w:pPr>
        <w:ind w:left="895" w:right="93"/>
      </w:pPr>
      <w:r>
        <w:lastRenderedPageBreak/>
        <w:t xml:space="preserve">Otro metodo directo aunque mas escalable, es el uso de cuestionarios o respuestas, los cuales permiten recopilar informacion de muchos usuarios a la vez aunque sacrifiquen la riqueza contextual de una conversacion cara a cara.  </w:t>
      </w:r>
    </w:p>
    <w:p w14:paraId="7165A82E" w14:textId="77777777" w:rsidR="00691136" w:rsidRDefault="009733E1">
      <w:pPr>
        <w:spacing w:after="0" w:line="259" w:lineRule="auto"/>
        <w:ind w:left="900" w:right="0" w:firstLine="0"/>
      </w:pPr>
      <w:r>
        <w:t xml:space="preserve"> </w:t>
      </w:r>
    </w:p>
    <w:p w14:paraId="63F1EF4F" w14:textId="77777777" w:rsidR="00691136" w:rsidRDefault="009733E1">
      <w:pPr>
        <w:ind w:left="895" w:right="93"/>
      </w:pPr>
      <w:r>
        <w:t xml:space="preserve">La observacion directa por otro lado, permite al analista presenciar de otro lado como se desempeña las actividades en el entorno real lo que resulta especialmente util para identificar requisitos tacitos que los usuarios no siempre son capaces de verbalizar. </w:t>
      </w:r>
    </w:p>
    <w:p w14:paraId="53769A9E" w14:textId="77777777" w:rsidR="00691136" w:rsidRDefault="009733E1">
      <w:pPr>
        <w:ind w:left="895" w:right="93"/>
      </w:pPr>
      <w:r>
        <w:t xml:space="preserve">En un segundo grupo se encuentran las tecnicas colaborativas que promueven la interaccion grupal para generar, refinar o concensuar requerimientos.Dentro de este grupo los talleres de trabajo se destacan por su capacidad para reunir a diversos actores clave en un mismo espacio facilitando la discusion abierta, la negociacion de espectativas y la construccion conjunta del conocimiento.  </w:t>
      </w:r>
    </w:p>
    <w:p w14:paraId="08166EFA" w14:textId="77777777" w:rsidR="00691136" w:rsidRDefault="009733E1">
      <w:pPr>
        <w:ind w:left="895" w:right="93"/>
      </w:pPr>
      <w:r>
        <w:t xml:space="preserve">Las tormentas de idea  mas orientadas a la generacion creativas de propuestas fomentan la participacion libre y sinn juicio durante sus primeras fases, buscando una lluvia inicial de ideas para luego filtrarlas. </w:t>
      </w:r>
    </w:p>
    <w:p w14:paraId="5FAC1C8C" w14:textId="77777777" w:rsidR="00691136" w:rsidRDefault="009733E1">
      <w:pPr>
        <w:ind w:left="895" w:right="93"/>
      </w:pPr>
      <w:r>
        <w:t xml:space="preserve"> Otras tecnicas colaborativas como el juego de roles permiten a los participantes adoptar diferentes puntos de vista lo que enriquece la comprension de situaciones hipoteticas o complejas </w:t>
      </w:r>
    </w:p>
    <w:p w14:paraId="68D01BBF" w14:textId="77777777" w:rsidR="00691136" w:rsidRDefault="009733E1">
      <w:pPr>
        <w:ind w:left="895" w:right="93"/>
      </w:pPr>
      <w:r>
        <w:t xml:space="preserve">(sin embargo estas tecnicas, exijen una preparacion previa considerable asi como una actitud abierta y colaborativa por  parte de los involucrados). </w:t>
      </w:r>
    </w:p>
    <w:p w14:paraId="12C55604" w14:textId="77777777" w:rsidR="00691136" w:rsidRDefault="009733E1">
      <w:pPr>
        <w:ind w:left="895" w:right="93"/>
      </w:pPr>
      <w:r>
        <w:t xml:space="preserve">Un tercer conjunto de tecnicas se basa en el analisis sistematico de informacion existente o en la representacion estructurada del conocimiento. Aqui se ubican metodos como el analisis documental que implica la revision de manuales, reportes, especificaciones previas o normativas aplicadas. Puede </w:t>
      </w:r>
      <w:r>
        <w:lastRenderedPageBreak/>
        <w:t>proporcionar un punto de partida valioso especialmente en organizaciones con procesos formalizados.Tambien se incluye el uso de prototipos los cuales permiten representar versiones preliminares del sistema, bien sea en forma en maquetas en papel, interfaces funcionales basicas o simulaciones.Los prototipos fomentan la retroalimentacion temprana y ayuda a cerrar la brecha entre lo que el usuario dice querer y lo que realmente necesita. Las tecnicas de elicitacion se distinguen entre si por una serie de carac</w:t>
      </w:r>
      <w:r>
        <w:t>teristicas clave que deben ser comprendidas para elegirlas adecuadamente. Una primera caracteristica es el grado de formalidad que indica cuanto protocolo, documentacion por rigor metodologico requiere una tecnica. Otras dimensiones relevantes incluye el nivel de interaccion necesario con las partes interesadas, el tipo de informacion que se obtiene (si es mas cualitativa o cuantitativa) la complejidad de su aplicacion, el tiempo y los recursos necesarios asi como suba de ecuacion al contexto organizacional</w:t>
      </w:r>
      <w:r>
        <w:t xml:space="preserve"> y cultural  </w:t>
      </w:r>
    </w:p>
    <w:p w14:paraId="378192F2" w14:textId="77777777" w:rsidR="00691136" w:rsidRDefault="009733E1">
      <w:pPr>
        <w:spacing w:after="0" w:line="259" w:lineRule="auto"/>
        <w:ind w:left="900" w:right="0" w:firstLine="0"/>
      </w:pPr>
      <w:r>
        <w:t xml:space="preserve"> </w:t>
      </w:r>
    </w:p>
    <w:p w14:paraId="00EF304D" w14:textId="77777777" w:rsidR="00691136" w:rsidRDefault="009733E1">
      <w:pPr>
        <w:spacing w:after="0" w:line="259" w:lineRule="auto"/>
        <w:ind w:left="900" w:right="0" w:firstLine="0"/>
      </w:pPr>
      <w:r>
        <w:t xml:space="preserve"> </w:t>
      </w:r>
    </w:p>
    <w:p w14:paraId="731C9A0A" w14:textId="77777777" w:rsidR="00691136" w:rsidRDefault="009733E1">
      <w:pPr>
        <w:spacing w:after="0" w:line="259" w:lineRule="auto"/>
        <w:ind w:left="4082" w:right="0" w:firstLine="5322"/>
      </w:pPr>
      <w:r>
        <w:t xml:space="preserve">27/8/25 </w:t>
      </w:r>
      <w:r>
        <w:rPr>
          <w:sz w:val="40"/>
        </w:rPr>
        <w:t xml:space="preserve">Trabajo Practico N°1 </w:t>
      </w:r>
    </w:p>
    <w:p w14:paraId="2B4E67F3" w14:textId="77777777" w:rsidR="00691136" w:rsidRDefault="009733E1">
      <w:pPr>
        <w:spacing w:after="0" w:line="241" w:lineRule="auto"/>
        <w:ind w:left="900" w:right="535" w:firstLine="2887"/>
      </w:pPr>
      <w:r>
        <w:rPr>
          <w:color w:val="008000"/>
          <w:sz w:val="40"/>
        </w:rPr>
        <w:t xml:space="preserve">Ciencia Tecnologia e inf. </w:t>
      </w:r>
      <w:r>
        <w:rPr>
          <w:sz w:val="40"/>
        </w:rPr>
        <w:t>Alumno:</w:t>
      </w:r>
      <w:r>
        <w:rPr>
          <w:color w:val="0000FF"/>
          <w:sz w:val="40"/>
        </w:rPr>
        <w:t xml:space="preserve">Aaron Cuevas </w:t>
      </w:r>
      <w:r>
        <w:rPr>
          <w:sz w:val="40"/>
        </w:rPr>
        <w:t xml:space="preserve"> </w:t>
      </w:r>
    </w:p>
    <w:p w14:paraId="79F68CF2" w14:textId="77777777" w:rsidR="00691136" w:rsidRDefault="009733E1">
      <w:pPr>
        <w:spacing w:after="0" w:line="259" w:lineRule="auto"/>
        <w:ind w:left="900" w:right="0" w:firstLine="0"/>
      </w:pPr>
      <w:r>
        <w:rPr>
          <w:sz w:val="40"/>
        </w:rPr>
        <w:t xml:space="preserve"> </w:t>
      </w:r>
    </w:p>
    <w:p w14:paraId="028A1E8C" w14:textId="77777777" w:rsidR="00691136" w:rsidRDefault="009733E1">
      <w:pPr>
        <w:spacing w:after="0" w:line="259" w:lineRule="auto"/>
        <w:ind w:left="895" w:right="0"/>
      </w:pPr>
      <w:r>
        <w:rPr>
          <w:sz w:val="40"/>
        </w:rPr>
        <w:t xml:space="preserve">Curso y division: 5° 5ta </w:t>
      </w:r>
    </w:p>
    <w:p w14:paraId="07C2934A" w14:textId="77777777" w:rsidR="00691136" w:rsidRDefault="009733E1">
      <w:pPr>
        <w:spacing w:after="0" w:line="259" w:lineRule="auto"/>
        <w:ind w:left="0" w:right="4866" w:firstLine="0"/>
        <w:jc w:val="right"/>
      </w:pPr>
      <w:r>
        <w:t xml:space="preserve"> </w:t>
      </w:r>
    </w:p>
    <w:p w14:paraId="4E993ABA" w14:textId="77777777" w:rsidR="00691136" w:rsidRDefault="009733E1">
      <w:pPr>
        <w:spacing w:after="0" w:line="259" w:lineRule="auto"/>
        <w:ind w:left="0" w:right="4866" w:firstLine="0"/>
        <w:jc w:val="right"/>
      </w:pPr>
      <w:r>
        <w:t xml:space="preserve"> </w:t>
      </w:r>
    </w:p>
    <w:p w14:paraId="676ECEEB" w14:textId="77777777" w:rsidR="00691136" w:rsidRDefault="009733E1">
      <w:pPr>
        <w:ind w:left="895" w:right="93"/>
      </w:pPr>
      <w:r>
        <w:t xml:space="preserve">Fecha de entrega:27/8/25 </w:t>
      </w:r>
    </w:p>
    <w:p w14:paraId="21050ABA" w14:textId="77777777" w:rsidR="00691136" w:rsidRDefault="009733E1">
      <w:pPr>
        <w:spacing w:after="0" w:line="259" w:lineRule="auto"/>
        <w:ind w:left="900" w:right="0" w:firstLine="0"/>
      </w:pPr>
      <w:r>
        <w:t xml:space="preserve"> </w:t>
      </w:r>
    </w:p>
    <w:p w14:paraId="597956FD" w14:textId="77777777" w:rsidR="00691136" w:rsidRDefault="009733E1">
      <w:pPr>
        <w:ind w:left="895" w:right="93"/>
      </w:pPr>
      <w:r>
        <w:t xml:space="preserve">Rtas:  </w:t>
      </w:r>
    </w:p>
    <w:p w14:paraId="1F0B0473" w14:textId="77777777" w:rsidR="00691136" w:rsidRDefault="009733E1">
      <w:pPr>
        <w:spacing w:after="0" w:line="259" w:lineRule="auto"/>
        <w:ind w:left="900" w:right="0" w:firstLine="0"/>
      </w:pPr>
      <w:r>
        <w:t xml:space="preserve"> </w:t>
      </w:r>
    </w:p>
    <w:p w14:paraId="04B66FC5" w14:textId="77777777" w:rsidR="00691136" w:rsidRDefault="009733E1">
      <w:pPr>
        <w:numPr>
          <w:ilvl w:val="0"/>
          <w:numId w:val="3"/>
        </w:numPr>
        <w:ind w:right="93" w:hanging="375"/>
      </w:pPr>
      <w:r>
        <w:lastRenderedPageBreak/>
        <w:t xml:space="preserve">RF </w:t>
      </w:r>
    </w:p>
    <w:p w14:paraId="65EA90B0" w14:textId="77777777" w:rsidR="00691136" w:rsidRDefault="009733E1">
      <w:pPr>
        <w:numPr>
          <w:ilvl w:val="0"/>
          <w:numId w:val="3"/>
        </w:numPr>
        <w:ind w:right="93" w:hanging="375"/>
      </w:pPr>
      <w:r>
        <w:t xml:space="preserve">NRF </w:t>
      </w:r>
    </w:p>
    <w:p w14:paraId="72BD8BA6" w14:textId="77777777" w:rsidR="00691136" w:rsidRDefault="009733E1">
      <w:pPr>
        <w:ind w:left="895" w:right="93"/>
      </w:pPr>
      <w:r>
        <w:t xml:space="preserve">3)RF </w:t>
      </w:r>
    </w:p>
    <w:p w14:paraId="6CA345BB" w14:textId="77777777" w:rsidR="00691136" w:rsidRDefault="009733E1">
      <w:pPr>
        <w:ind w:left="895" w:right="93"/>
      </w:pPr>
      <w:r>
        <w:t xml:space="preserve">4)NRF </w:t>
      </w:r>
    </w:p>
    <w:p w14:paraId="4EB6FC76" w14:textId="77777777" w:rsidR="00691136" w:rsidRDefault="009733E1">
      <w:pPr>
        <w:ind w:left="895" w:right="93"/>
      </w:pPr>
      <w:r>
        <w:t xml:space="preserve">5)RF </w:t>
      </w:r>
    </w:p>
    <w:p w14:paraId="5D001980" w14:textId="77777777" w:rsidR="00691136" w:rsidRDefault="009733E1">
      <w:pPr>
        <w:ind w:left="895" w:right="93"/>
      </w:pPr>
      <w:r>
        <w:t xml:space="preserve">6) NRF </w:t>
      </w:r>
    </w:p>
    <w:p w14:paraId="67DF2D26" w14:textId="77777777" w:rsidR="00691136" w:rsidRDefault="009733E1">
      <w:pPr>
        <w:ind w:left="895" w:right="93"/>
      </w:pPr>
      <w:r>
        <w:t xml:space="preserve">7)RF </w:t>
      </w:r>
    </w:p>
    <w:p w14:paraId="77D3E8FD" w14:textId="77777777" w:rsidR="00691136" w:rsidRDefault="009733E1">
      <w:pPr>
        <w:ind w:left="895" w:right="93"/>
      </w:pPr>
      <w:r>
        <w:t xml:space="preserve">8)NRF </w:t>
      </w:r>
    </w:p>
    <w:p w14:paraId="179E181D" w14:textId="77777777" w:rsidR="00691136" w:rsidRDefault="009733E1">
      <w:pPr>
        <w:ind w:left="895" w:right="93"/>
      </w:pPr>
      <w:r>
        <w:t xml:space="preserve">9)RF </w:t>
      </w:r>
    </w:p>
    <w:p w14:paraId="270FE116" w14:textId="77777777" w:rsidR="00691136" w:rsidRDefault="009733E1">
      <w:pPr>
        <w:ind w:left="895" w:right="93"/>
      </w:pPr>
      <w:r>
        <w:t xml:space="preserve">10)RF </w:t>
      </w:r>
    </w:p>
    <w:p w14:paraId="273AC696" w14:textId="77777777" w:rsidR="00691136" w:rsidRDefault="009733E1">
      <w:pPr>
        <w:ind w:left="895" w:right="93"/>
      </w:pPr>
      <w:r>
        <w:t xml:space="preserve">11)NRF </w:t>
      </w:r>
    </w:p>
    <w:p w14:paraId="14E127CF" w14:textId="77777777" w:rsidR="00691136" w:rsidRDefault="009733E1">
      <w:pPr>
        <w:ind w:left="895" w:right="93"/>
      </w:pPr>
      <w:r>
        <w:t xml:space="preserve">12)RF </w:t>
      </w:r>
    </w:p>
    <w:p w14:paraId="1CC0F656" w14:textId="77777777" w:rsidR="00691136" w:rsidRDefault="009733E1">
      <w:pPr>
        <w:ind w:left="895" w:right="93"/>
      </w:pPr>
      <w:r>
        <w:t xml:space="preserve">13)NRF </w:t>
      </w:r>
    </w:p>
    <w:p w14:paraId="31B6F552" w14:textId="77777777" w:rsidR="00691136" w:rsidRDefault="009733E1">
      <w:pPr>
        <w:ind w:left="895" w:right="93"/>
      </w:pPr>
      <w:r>
        <w:t xml:space="preserve">14)RF </w:t>
      </w:r>
    </w:p>
    <w:p w14:paraId="52EE077B" w14:textId="77777777" w:rsidR="00691136" w:rsidRDefault="009733E1">
      <w:pPr>
        <w:ind w:left="895" w:right="93"/>
      </w:pPr>
      <w:r>
        <w:t xml:space="preserve">15)NRF </w:t>
      </w:r>
    </w:p>
    <w:p w14:paraId="10A1D879" w14:textId="77777777" w:rsidR="00691136" w:rsidRDefault="009733E1">
      <w:pPr>
        <w:ind w:left="895" w:right="93"/>
      </w:pPr>
      <w:r>
        <w:t xml:space="preserve">16)RF </w:t>
      </w:r>
    </w:p>
    <w:p w14:paraId="2BFA44D1" w14:textId="77777777" w:rsidR="00691136" w:rsidRDefault="009733E1">
      <w:pPr>
        <w:ind w:left="895" w:right="93"/>
      </w:pPr>
      <w:r>
        <w:t xml:space="preserve">17)RF </w:t>
      </w:r>
    </w:p>
    <w:p w14:paraId="3B2EDBDF" w14:textId="77777777" w:rsidR="00691136" w:rsidRDefault="009733E1">
      <w:pPr>
        <w:ind w:left="895" w:right="93"/>
      </w:pPr>
      <w:r>
        <w:t xml:space="preserve">18)NRF </w:t>
      </w:r>
    </w:p>
    <w:p w14:paraId="0FB5BA9A" w14:textId="77777777" w:rsidR="00691136" w:rsidRDefault="009733E1">
      <w:pPr>
        <w:ind w:left="895" w:right="93"/>
      </w:pPr>
      <w:r>
        <w:t xml:space="preserve">19)RF </w:t>
      </w:r>
    </w:p>
    <w:p w14:paraId="49C46F73" w14:textId="77777777" w:rsidR="00691136" w:rsidRDefault="009733E1">
      <w:pPr>
        <w:ind w:left="895" w:right="93"/>
      </w:pPr>
      <w:r>
        <w:t xml:space="preserve">20)RF </w:t>
      </w:r>
    </w:p>
    <w:p w14:paraId="0FF46FE3" w14:textId="77777777" w:rsidR="00691136" w:rsidRDefault="009733E1">
      <w:pPr>
        <w:spacing w:after="0" w:line="259" w:lineRule="auto"/>
        <w:ind w:left="900" w:right="0" w:firstLine="0"/>
      </w:pPr>
      <w:r>
        <w:t xml:space="preserve"> </w:t>
      </w:r>
    </w:p>
    <w:p w14:paraId="2F751A87" w14:textId="77777777" w:rsidR="00691136" w:rsidRDefault="009733E1">
      <w:pPr>
        <w:spacing w:after="0" w:line="259" w:lineRule="auto"/>
        <w:ind w:left="900" w:right="0" w:firstLine="0"/>
      </w:pPr>
      <w:r>
        <w:t xml:space="preserve"> </w:t>
      </w:r>
    </w:p>
    <w:p w14:paraId="3A877653" w14:textId="77777777" w:rsidR="00691136" w:rsidRDefault="009733E1">
      <w:pPr>
        <w:spacing w:after="0" w:line="259" w:lineRule="auto"/>
        <w:ind w:left="900" w:right="0" w:firstLine="0"/>
      </w:pPr>
      <w:r>
        <w:t xml:space="preserve"> </w:t>
      </w:r>
    </w:p>
    <w:p w14:paraId="79D31A5A" w14:textId="77777777" w:rsidR="00691136" w:rsidRDefault="009733E1">
      <w:pPr>
        <w:spacing w:after="0" w:line="250" w:lineRule="auto"/>
        <w:ind w:left="3121" w:right="0" w:firstLine="6283"/>
      </w:pPr>
      <w:r>
        <w:t xml:space="preserve">1/10/25 </w:t>
      </w:r>
      <w:r>
        <w:rPr>
          <w:rFonts w:ascii="Bernard MT" w:eastAsia="Bernard MT" w:hAnsi="Bernard MT" w:cs="Bernard MT"/>
          <w:u w:val="single" w:color="000000"/>
        </w:rPr>
        <w:t>Modelizacion mediante Objetivos</w:t>
      </w:r>
      <w:r>
        <w:rPr>
          <w:rFonts w:ascii="Bernard MT" w:eastAsia="Bernard MT" w:hAnsi="Bernard MT" w:cs="Bernard MT"/>
        </w:rPr>
        <w:t xml:space="preserve"> </w:t>
      </w:r>
    </w:p>
    <w:p w14:paraId="32A6E47C" w14:textId="77777777" w:rsidR="00691136" w:rsidRDefault="009733E1">
      <w:pPr>
        <w:spacing w:after="0" w:line="259" w:lineRule="auto"/>
        <w:ind w:left="168" w:right="0" w:firstLine="0"/>
        <w:jc w:val="center"/>
      </w:pPr>
      <w:r>
        <w:rPr>
          <w:rFonts w:ascii="Bernard MT" w:eastAsia="Bernard MT" w:hAnsi="Bernard MT" w:cs="Bernard MT"/>
        </w:rPr>
        <w:t xml:space="preserve"> </w:t>
      </w:r>
    </w:p>
    <w:p w14:paraId="47983134" w14:textId="77777777" w:rsidR="00691136" w:rsidRDefault="009733E1">
      <w:pPr>
        <w:spacing w:after="0" w:line="259" w:lineRule="auto"/>
        <w:ind w:left="180" w:right="0" w:firstLine="0"/>
      </w:pPr>
      <w:r>
        <w:rPr>
          <w:rFonts w:ascii="Arial" w:eastAsia="Arial" w:hAnsi="Arial" w:cs="Arial"/>
        </w:rPr>
        <w:t xml:space="preserve"> </w:t>
      </w:r>
    </w:p>
    <w:p w14:paraId="34A46EA9" w14:textId="77777777" w:rsidR="00691136" w:rsidRDefault="009733E1">
      <w:pPr>
        <w:numPr>
          <w:ilvl w:val="0"/>
          <w:numId w:val="4"/>
        </w:numPr>
        <w:spacing w:after="11" w:line="249" w:lineRule="auto"/>
        <w:ind w:right="89" w:hanging="361"/>
      </w:pPr>
      <w:r>
        <w:rPr>
          <w:rFonts w:ascii="Arial" w:eastAsia="Arial" w:hAnsi="Arial" w:cs="Arial"/>
        </w:rPr>
        <w:t xml:space="preserve">Tecnica que orienta el analisis y diseño de sistemas enfocandose en los objetivos que debe cumplir el sistema. </w:t>
      </w:r>
    </w:p>
    <w:p w14:paraId="233609E9" w14:textId="77777777" w:rsidR="00691136" w:rsidRDefault="009733E1">
      <w:pPr>
        <w:numPr>
          <w:ilvl w:val="0"/>
          <w:numId w:val="4"/>
        </w:numPr>
        <w:spacing w:after="11" w:line="249" w:lineRule="auto"/>
        <w:ind w:right="89" w:hanging="361"/>
      </w:pPr>
      <w:r>
        <w:rPr>
          <w:rFonts w:ascii="Arial" w:eastAsia="Arial" w:hAnsi="Arial" w:cs="Arial"/>
        </w:rPr>
        <w:t xml:space="preserve">Clasificar que desea lograr, facilitando la comprension y comunicacion entre los involucrados  </w:t>
      </w:r>
    </w:p>
    <w:p w14:paraId="6B26F22E" w14:textId="77777777" w:rsidR="00691136" w:rsidRDefault="009733E1">
      <w:pPr>
        <w:spacing w:after="0" w:line="259" w:lineRule="auto"/>
        <w:ind w:left="540" w:right="0" w:firstLine="0"/>
      </w:pPr>
      <w:r>
        <w:rPr>
          <w:rFonts w:ascii="Arial" w:eastAsia="Arial" w:hAnsi="Arial" w:cs="Arial"/>
        </w:rPr>
        <w:lastRenderedPageBreak/>
        <w:t xml:space="preserve"> </w:t>
      </w:r>
    </w:p>
    <w:p w14:paraId="5025B3F0" w14:textId="77777777" w:rsidR="00691136" w:rsidRDefault="009733E1">
      <w:pPr>
        <w:spacing w:after="0" w:line="259" w:lineRule="auto"/>
        <w:ind w:left="540" w:right="0" w:firstLine="0"/>
      </w:pPr>
      <w:r>
        <w:rPr>
          <w:rFonts w:ascii="Arial" w:eastAsia="Arial" w:hAnsi="Arial" w:cs="Arial"/>
          <w:u w:val="single" w:color="000000"/>
        </w:rPr>
        <w:t>Componentes principales:</w:t>
      </w:r>
      <w:r>
        <w:rPr>
          <w:rFonts w:ascii="Arial" w:eastAsia="Arial" w:hAnsi="Arial" w:cs="Arial"/>
        </w:rPr>
        <w:t xml:space="preserve"> </w:t>
      </w:r>
    </w:p>
    <w:p w14:paraId="5174E750" w14:textId="77777777" w:rsidR="00691136" w:rsidRDefault="009733E1">
      <w:pPr>
        <w:numPr>
          <w:ilvl w:val="0"/>
          <w:numId w:val="4"/>
        </w:numPr>
        <w:spacing w:after="11" w:line="249" w:lineRule="auto"/>
        <w:ind w:right="89" w:hanging="361"/>
      </w:pPr>
      <w:r>
        <w:rPr>
          <w:rFonts w:ascii="Arial" w:eastAsia="Arial" w:hAnsi="Arial" w:cs="Arial"/>
        </w:rPr>
        <w:t xml:space="preserve">Objetivos principales/secundarios. </w:t>
      </w:r>
    </w:p>
    <w:p w14:paraId="0CDABBD6" w14:textId="77777777" w:rsidR="00691136" w:rsidRDefault="009733E1">
      <w:pPr>
        <w:numPr>
          <w:ilvl w:val="0"/>
          <w:numId w:val="4"/>
        </w:numPr>
        <w:spacing w:after="11" w:line="249" w:lineRule="auto"/>
        <w:ind w:right="89" w:hanging="361"/>
      </w:pPr>
      <w:r>
        <w:rPr>
          <w:rFonts w:ascii="Arial" w:eastAsia="Arial" w:hAnsi="Arial" w:cs="Arial"/>
        </w:rPr>
        <w:t xml:space="preserve">Descomposicion en metas especificas. </w:t>
      </w:r>
    </w:p>
    <w:p w14:paraId="3E64B711" w14:textId="77777777" w:rsidR="00691136" w:rsidRDefault="009733E1">
      <w:pPr>
        <w:numPr>
          <w:ilvl w:val="0"/>
          <w:numId w:val="4"/>
        </w:numPr>
        <w:spacing w:after="11" w:line="249" w:lineRule="auto"/>
        <w:ind w:right="89" w:hanging="361"/>
      </w:pPr>
      <w:r>
        <w:rPr>
          <w:rFonts w:ascii="Arial" w:eastAsia="Arial" w:hAnsi="Arial" w:cs="Arial"/>
        </w:rPr>
        <w:t xml:space="preserve">Herramientas diagramas de objetivos, arboles de metas. </w:t>
      </w:r>
    </w:p>
    <w:p w14:paraId="38CFD51A" w14:textId="77777777" w:rsidR="00691136" w:rsidRDefault="009733E1">
      <w:pPr>
        <w:spacing w:after="0" w:line="259" w:lineRule="auto"/>
        <w:ind w:left="900" w:right="0" w:firstLine="0"/>
      </w:pPr>
      <w:r>
        <w:rPr>
          <w:rFonts w:ascii="Arial" w:eastAsia="Arial" w:hAnsi="Arial" w:cs="Arial"/>
        </w:rPr>
        <w:t xml:space="preserve"> </w:t>
      </w:r>
    </w:p>
    <w:p w14:paraId="182F1CB1" w14:textId="77777777" w:rsidR="00691136" w:rsidRDefault="009733E1">
      <w:pPr>
        <w:spacing w:after="0" w:line="259" w:lineRule="auto"/>
        <w:ind w:left="900" w:right="0" w:firstLine="0"/>
      </w:pPr>
      <w:r>
        <w:rPr>
          <w:rFonts w:ascii="Arial" w:eastAsia="Arial" w:hAnsi="Arial" w:cs="Arial"/>
        </w:rPr>
        <w:t xml:space="preserve"> </w:t>
      </w:r>
    </w:p>
    <w:p w14:paraId="626C6866" w14:textId="77777777" w:rsidR="00691136" w:rsidRDefault="009733E1">
      <w:pPr>
        <w:spacing w:after="0" w:line="235" w:lineRule="auto"/>
        <w:ind w:left="2376" w:right="0" w:firstLine="6817"/>
      </w:pPr>
      <w:r>
        <w:rPr>
          <w:rFonts w:ascii="Arial" w:eastAsia="Arial" w:hAnsi="Arial" w:cs="Arial"/>
        </w:rPr>
        <w:t xml:space="preserve">15/10/25 </w:t>
      </w:r>
      <w:r>
        <w:rPr>
          <w:rFonts w:ascii="Arial" w:eastAsia="Arial" w:hAnsi="Arial" w:cs="Arial"/>
          <w:b/>
          <w:sz w:val="40"/>
        </w:rPr>
        <w:t xml:space="preserve">Casos de uso y modelado con UML </w:t>
      </w:r>
    </w:p>
    <w:p w14:paraId="73EDF070" w14:textId="77777777" w:rsidR="00691136" w:rsidRDefault="009733E1">
      <w:pPr>
        <w:spacing w:after="0" w:line="259" w:lineRule="auto"/>
        <w:ind w:left="900" w:right="0" w:firstLine="0"/>
      </w:pPr>
      <w:r>
        <w:rPr>
          <w:rFonts w:ascii="Arial" w:eastAsia="Arial" w:hAnsi="Arial" w:cs="Arial"/>
        </w:rPr>
        <w:t xml:space="preserve"> </w:t>
      </w:r>
    </w:p>
    <w:p w14:paraId="0A2DDB4C" w14:textId="77777777" w:rsidR="00691136" w:rsidRDefault="009733E1">
      <w:pPr>
        <w:spacing w:after="11" w:line="249" w:lineRule="auto"/>
        <w:ind w:left="895" w:right="89"/>
      </w:pPr>
      <w:r>
        <w:rPr>
          <w:rFonts w:ascii="Arial" w:eastAsia="Arial" w:hAnsi="Arial" w:cs="Arial"/>
        </w:rPr>
        <w:t xml:space="preserve">Un caso de uso  es una tecnica utilizada en el analisis y diseño de sistemas que permiten describir como un sistema interactua con sus usuarios o con otros sistemas externos para cumplir un objetivo especifico. Se centra en capturar los requisitos funcionales desde la perspectiva del usuario, definiendo las diferentes formas en que el sistema puede ser utilizado.  </w:t>
      </w:r>
    </w:p>
    <w:p w14:paraId="1C42A796" w14:textId="77777777" w:rsidR="00691136" w:rsidRDefault="009733E1">
      <w:pPr>
        <w:spacing w:after="11" w:line="249" w:lineRule="auto"/>
        <w:ind w:left="895" w:right="89"/>
      </w:pPr>
      <w:r>
        <w:rPr>
          <w:rFonts w:ascii="Arial" w:eastAsia="Arial" w:hAnsi="Arial" w:cs="Arial"/>
        </w:rPr>
        <w:t xml:space="preserve">Cada caso de uso esta compuesto por varios elementos fundamentales. Los actores representan entidades externas que interactuan con el sistema; pueden ser usuarios humanos, otros sistemas o dispositivos. El flujo de eventos detallada la secuencia de pasos o acciones que se llevan a cabo dentro del caso de uso, describiendo como se logra el objetivo planteado. Los escenarios son variantes del flujo de eventos, es decir, diferentes caminos posibles que pueden seguirse dependiendo de condiciones particulares o </w:t>
      </w:r>
      <w:r>
        <w:rPr>
          <w:rFonts w:ascii="Arial" w:eastAsia="Arial" w:hAnsi="Arial" w:cs="Arial"/>
        </w:rPr>
        <w:t xml:space="preserve">exepciones. Las colaboraciones describen la interaccion entre los distintos objetos o componentes dentro del sistema para cumplir con el caso de uso. </w:t>
      </w:r>
    </w:p>
    <w:p w14:paraId="4423E914" w14:textId="77777777" w:rsidR="00691136" w:rsidRDefault="009733E1">
      <w:pPr>
        <w:spacing w:after="11" w:line="249" w:lineRule="auto"/>
        <w:ind w:left="895" w:right="89"/>
      </w:pPr>
      <w:r>
        <w:rPr>
          <w:rFonts w:ascii="Arial" w:eastAsia="Arial" w:hAnsi="Arial" w:cs="Arial"/>
        </w:rPr>
        <w:t xml:space="preserve">El modelo de caso de uso es la representacion global que agrupa todos los casos de uso y actores involucrados en el sistema. Esta representacion ayuda a visualizar como el sistema se comporta desde el punto de vista externo, </w:t>
      </w:r>
      <w:r>
        <w:rPr>
          <w:rFonts w:ascii="Arial" w:eastAsia="Arial" w:hAnsi="Arial" w:cs="Arial"/>
        </w:rPr>
        <w:lastRenderedPageBreak/>
        <w:t xml:space="preserve">permitiendo identificar las funcionalidades principales y las interacciones con su entorno. Dentro de este modelo es crucial distinguir entre el modelo del contexto y el modelo de dominio. El modelo de contexto define los limites del sistema y los actores que interactuan con el (que esta adentro y que esta afuera del sistema). Por otro lado, el modelo de dominio se enfoca en representar los conceptos, objetos y relaciones del mundo real que el sistema debe manejar, reflejando la estructura y reglas propias </w:t>
      </w:r>
      <w:r>
        <w:rPr>
          <w:rFonts w:ascii="Arial" w:eastAsia="Arial" w:hAnsi="Arial" w:cs="Arial"/>
        </w:rPr>
        <w:t xml:space="preserve">del problema que se esta resolviendo.   </w:t>
      </w:r>
    </w:p>
    <w:p w14:paraId="30B177F6" w14:textId="77777777" w:rsidR="00691136" w:rsidRDefault="009733E1">
      <w:pPr>
        <w:spacing w:after="0" w:line="259" w:lineRule="auto"/>
        <w:ind w:left="900" w:right="0" w:firstLine="0"/>
      </w:pPr>
      <w:r>
        <w:rPr>
          <w:rFonts w:ascii="Arial" w:eastAsia="Arial" w:hAnsi="Arial" w:cs="Arial"/>
        </w:rPr>
        <w:t xml:space="preserve"> </w:t>
      </w:r>
    </w:p>
    <w:p w14:paraId="2353EE16" w14:textId="77777777" w:rsidR="00691136" w:rsidRDefault="009733E1">
      <w:pPr>
        <w:spacing w:after="0" w:line="259" w:lineRule="auto"/>
        <w:ind w:left="0" w:right="101" w:firstLine="0"/>
        <w:jc w:val="right"/>
      </w:pPr>
      <w:r>
        <w:rPr>
          <w:rFonts w:ascii="Arial" w:eastAsia="Arial" w:hAnsi="Arial" w:cs="Arial"/>
        </w:rPr>
        <w:t xml:space="preserve">22/10/25 </w:t>
      </w:r>
    </w:p>
    <w:p w14:paraId="65E19409" w14:textId="77777777" w:rsidR="00691136" w:rsidRDefault="009733E1">
      <w:pPr>
        <w:spacing w:after="0" w:line="259" w:lineRule="auto"/>
        <w:ind w:left="0" w:right="0" w:firstLine="0"/>
        <w:jc w:val="right"/>
      </w:pPr>
      <w:r>
        <w:rPr>
          <w:rFonts w:ascii="Arial" w:eastAsia="Arial" w:hAnsi="Arial" w:cs="Arial"/>
        </w:rPr>
        <w:t xml:space="preserve"> </w:t>
      </w:r>
    </w:p>
    <w:p w14:paraId="19F91981" w14:textId="77777777" w:rsidR="00691136" w:rsidRDefault="009733E1">
      <w:pPr>
        <w:spacing w:after="11" w:line="249" w:lineRule="auto"/>
        <w:ind w:left="895" w:right="89"/>
      </w:pPr>
      <w:r>
        <w:rPr>
          <w:rFonts w:ascii="Arial" w:eastAsia="Arial" w:hAnsi="Arial" w:cs="Arial"/>
        </w:rPr>
        <w:t xml:space="preserve">Continuacion de teoria  </w:t>
      </w:r>
    </w:p>
    <w:p w14:paraId="0454237D" w14:textId="77777777" w:rsidR="00691136" w:rsidRDefault="009733E1">
      <w:pPr>
        <w:spacing w:after="0" w:line="259" w:lineRule="auto"/>
        <w:ind w:left="900" w:right="0" w:firstLine="0"/>
      </w:pPr>
      <w:r>
        <w:rPr>
          <w:rFonts w:ascii="Arial" w:eastAsia="Arial" w:hAnsi="Arial" w:cs="Arial"/>
        </w:rPr>
        <w:t xml:space="preserve"> </w:t>
      </w:r>
    </w:p>
    <w:p w14:paraId="2AE219AD" w14:textId="77777777" w:rsidR="00691136" w:rsidRDefault="009733E1">
      <w:pPr>
        <w:spacing w:after="11" w:line="249" w:lineRule="auto"/>
        <w:ind w:left="895" w:right="89"/>
      </w:pPr>
      <w:r>
        <w:rPr>
          <w:rFonts w:ascii="Arial" w:eastAsia="Arial" w:hAnsi="Arial" w:cs="Arial"/>
        </w:rPr>
        <w:t xml:space="preserve">-&gt; Vimos: casos de uso: Conceptos y elementos </w:t>
      </w:r>
    </w:p>
    <w:p w14:paraId="3EFFBC38" w14:textId="77777777" w:rsidR="00691136" w:rsidRDefault="009733E1">
      <w:pPr>
        <w:spacing w:after="11" w:line="249" w:lineRule="auto"/>
        <w:ind w:left="895" w:right="89"/>
      </w:pPr>
      <w:r>
        <w:rPr>
          <w:rFonts w:ascii="Arial" w:eastAsia="Arial" w:hAnsi="Arial" w:cs="Arial"/>
        </w:rPr>
        <w:t xml:space="preserve">-&gt;Hoy: Diagrama de clases y sus elementos  </w:t>
      </w:r>
    </w:p>
    <w:p w14:paraId="73E476EC" w14:textId="77777777" w:rsidR="00691136" w:rsidRDefault="009733E1">
      <w:pPr>
        <w:spacing w:after="0" w:line="259" w:lineRule="auto"/>
        <w:ind w:left="900" w:right="0" w:firstLine="0"/>
      </w:pPr>
      <w:r>
        <w:rPr>
          <w:rFonts w:ascii="Arial" w:eastAsia="Arial" w:hAnsi="Arial" w:cs="Arial"/>
        </w:rPr>
        <w:t xml:space="preserve"> </w:t>
      </w:r>
    </w:p>
    <w:p w14:paraId="1EB33FFC" w14:textId="77777777" w:rsidR="00691136" w:rsidRDefault="009733E1">
      <w:pPr>
        <w:spacing w:after="39" w:line="259" w:lineRule="auto"/>
        <w:ind w:left="900" w:right="0" w:firstLine="0"/>
      </w:pPr>
      <w:r>
        <w:rPr>
          <w:rFonts w:ascii="Arial" w:eastAsia="Arial" w:hAnsi="Arial" w:cs="Arial"/>
        </w:rPr>
        <w:t xml:space="preserve"> </w:t>
      </w:r>
    </w:p>
    <w:p w14:paraId="5DAA70F3" w14:textId="77777777" w:rsidR="00691136" w:rsidRDefault="009733E1">
      <w:pPr>
        <w:pStyle w:val="Ttulo1"/>
        <w:spacing w:line="259" w:lineRule="auto"/>
        <w:ind w:left="900" w:firstLine="0"/>
      </w:pPr>
      <w:r>
        <w:rPr>
          <w:rFonts w:ascii="Arial" w:eastAsia="Arial" w:hAnsi="Arial" w:cs="Arial"/>
          <w:b/>
          <w:sz w:val="44"/>
        </w:rPr>
        <w:t xml:space="preserve">Diagrama de clases y sus elementos </w:t>
      </w:r>
    </w:p>
    <w:p w14:paraId="6EBC0246" w14:textId="77777777" w:rsidR="00691136" w:rsidRDefault="009733E1">
      <w:pPr>
        <w:spacing w:after="16" w:line="249" w:lineRule="auto"/>
        <w:ind w:left="895" w:right="44"/>
      </w:pPr>
      <w:r>
        <w:rPr>
          <w:rFonts w:ascii="Arial" w:eastAsia="Arial" w:hAnsi="Arial" w:cs="Arial"/>
          <w:sz w:val="32"/>
        </w:rPr>
        <w:t xml:space="preserve">El diagrama de clases fundamental dentro del lenguaje unificado de modelado (UML) para representar la estructura estatica de sistema. </w:t>
      </w:r>
    </w:p>
    <w:p w14:paraId="3DB03C21" w14:textId="77777777" w:rsidR="00691136" w:rsidRDefault="009733E1">
      <w:pPr>
        <w:spacing w:after="16" w:line="249" w:lineRule="auto"/>
        <w:ind w:left="895" w:right="44"/>
      </w:pPr>
      <w:r>
        <w:rPr>
          <w:rFonts w:ascii="Arial" w:eastAsia="Arial" w:hAnsi="Arial" w:cs="Arial"/>
          <w:sz w:val="32"/>
        </w:rPr>
        <w:t xml:space="preserve">Este diagrama muestra las clases que forman parte de ese sistema como sus atributos, metodo  y sus relaciones que existen entre ellas.  </w:t>
      </w:r>
    </w:p>
    <w:p w14:paraId="2CFF8BD7" w14:textId="77777777" w:rsidR="00691136" w:rsidRDefault="009733E1">
      <w:pPr>
        <w:spacing w:after="16" w:line="249" w:lineRule="auto"/>
        <w:ind w:left="895" w:right="44"/>
      </w:pPr>
      <w:r>
        <w:rPr>
          <w:rFonts w:ascii="Arial" w:eastAsia="Arial" w:hAnsi="Arial" w:cs="Arial"/>
          <w:sz w:val="32"/>
        </w:rPr>
        <w:t xml:space="preserve">Uno de los conceptos clave en los diagramas de clases es la jerarquia, que organiza las clases en niveles, mostrando como unas clases heredan características y comportamientos de otras. La herencia es un mecanismo por el cual una clase hija obtiene atributos y métodos de una clase padre, promoviendo la reutilizacion y la especialización. </w:t>
      </w:r>
    </w:p>
    <w:p w14:paraId="62A48661" w14:textId="77777777" w:rsidR="00691136" w:rsidRDefault="009733E1">
      <w:pPr>
        <w:spacing w:after="16" w:line="249" w:lineRule="auto"/>
        <w:ind w:left="895" w:right="44"/>
      </w:pPr>
      <w:r>
        <w:rPr>
          <w:rFonts w:ascii="Arial" w:eastAsia="Arial" w:hAnsi="Arial" w:cs="Arial"/>
          <w:sz w:val="32"/>
        </w:rPr>
        <w:t xml:space="preserve">La agregación es una relación que indica que una clase esta compuesta, en parte por otras clases pero  estas mantienen su independencia (por ejemplo, un automóvil puede estar compuesto </w:t>
      </w:r>
      <w:r>
        <w:rPr>
          <w:rFonts w:ascii="Arial" w:eastAsia="Arial" w:hAnsi="Arial" w:cs="Arial"/>
          <w:sz w:val="32"/>
        </w:rPr>
        <w:lastRenderedPageBreak/>
        <w:t>por ruedas pero las ruedas también existen independientemente del automóvil). La tipificacion se refiere a la especificacion del tipo de clase de un objeto indicando a que categoria pertenece dentro del sistema. Los atributos en un diagrama de clases representar las propiedades o características que define a una clase. La visibilidad de estos atributos es importante porque determina que tan accesibles son desde otras clases (puede ser publica, privada o protegida, indicando el nivel de encapsulamiento y con</w:t>
      </w:r>
      <w:r>
        <w:rPr>
          <w:rFonts w:ascii="Arial" w:eastAsia="Arial" w:hAnsi="Arial" w:cs="Arial"/>
          <w:sz w:val="32"/>
        </w:rPr>
        <w:t xml:space="preserve">trol de acceso). </w:t>
      </w:r>
    </w:p>
    <w:p w14:paraId="5CC417D2" w14:textId="77777777" w:rsidR="00691136" w:rsidRDefault="009733E1">
      <w:pPr>
        <w:spacing w:after="16" w:line="249" w:lineRule="auto"/>
        <w:ind w:left="895" w:right="44"/>
      </w:pPr>
      <w:r>
        <w:rPr>
          <w:rFonts w:ascii="Arial" w:eastAsia="Arial" w:hAnsi="Arial" w:cs="Arial"/>
          <w:sz w:val="32"/>
        </w:rPr>
        <w:t xml:space="preserve">Las asociaciones reflejan las relaciones entre clases, mostrando como los objetos  de una clase se relaciona con objetos de otra. Existen tipos de asociaciones, como la asociación simple, la agregación y la composición (varían en la fuerza y dependencia) entre los objetos relacionados.  </w:t>
      </w:r>
    </w:p>
    <w:p w14:paraId="69D2B24C" w14:textId="77777777" w:rsidR="00691136" w:rsidRDefault="009733E1">
      <w:pPr>
        <w:spacing w:after="0" w:line="259" w:lineRule="auto"/>
        <w:ind w:left="900" w:right="0" w:firstLine="0"/>
      </w:pPr>
      <w:r>
        <w:rPr>
          <w:rFonts w:ascii="Arial" w:eastAsia="Arial" w:hAnsi="Arial" w:cs="Arial"/>
          <w:sz w:val="32"/>
        </w:rPr>
        <w:t xml:space="preserve"> </w:t>
      </w:r>
    </w:p>
    <w:p w14:paraId="530EF3BC" w14:textId="77777777" w:rsidR="00691136" w:rsidRDefault="009733E1">
      <w:pPr>
        <w:spacing w:after="16" w:line="249" w:lineRule="auto"/>
        <w:ind w:left="895" w:right="44"/>
      </w:pPr>
      <w:r>
        <w:rPr>
          <w:rFonts w:cs="Calibri"/>
          <w:noProof/>
          <w:sz w:val="22"/>
        </w:rPr>
        <mc:AlternateContent>
          <mc:Choice Requires="wpg">
            <w:drawing>
              <wp:anchor distT="0" distB="0" distL="114300" distR="114300" simplePos="0" relativeHeight="251658240" behindDoc="1" locked="0" layoutInCell="1" allowOverlap="1" wp14:anchorId="74F3C9B2" wp14:editId="478DBA8F">
                <wp:simplePos x="0" y="0"/>
                <wp:positionH relativeFrom="column">
                  <wp:posOffset>571500</wp:posOffset>
                </wp:positionH>
                <wp:positionV relativeFrom="paragraph">
                  <wp:posOffset>26905</wp:posOffset>
                </wp:positionV>
                <wp:extent cx="3631883" cy="2201354"/>
                <wp:effectExtent l="0" t="0" r="0" b="0"/>
                <wp:wrapNone/>
                <wp:docPr id="7446" name="Group 7446"/>
                <wp:cNvGraphicFramePr/>
                <a:graphic xmlns:a="http://schemas.openxmlformats.org/drawingml/2006/main">
                  <a:graphicData uri="http://schemas.microsoft.com/office/word/2010/wordprocessingGroup">
                    <wpg:wgp>
                      <wpg:cNvGrpSpPr/>
                      <wpg:grpSpPr>
                        <a:xfrm>
                          <a:off x="0" y="0"/>
                          <a:ext cx="3631883" cy="2201354"/>
                          <a:chOff x="0" y="0"/>
                          <a:chExt cx="3631883" cy="2201354"/>
                        </a:xfrm>
                      </wpg:grpSpPr>
                      <wps:wsp>
                        <wps:cNvPr id="7930" name="Shape 7930"/>
                        <wps:cNvSpPr/>
                        <wps:spPr>
                          <a:xfrm>
                            <a:off x="0" y="632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1" name="Shape 7931"/>
                        <wps:cNvSpPr/>
                        <wps:spPr>
                          <a:xfrm>
                            <a:off x="6350" y="632587"/>
                            <a:ext cx="1645666" cy="9144"/>
                          </a:xfrm>
                          <a:custGeom>
                            <a:avLst/>
                            <a:gdLst/>
                            <a:ahLst/>
                            <a:cxnLst/>
                            <a:rect l="0" t="0" r="0" b="0"/>
                            <a:pathLst>
                              <a:path w="1645666" h="9144">
                                <a:moveTo>
                                  <a:pt x="0" y="0"/>
                                </a:moveTo>
                                <a:lnTo>
                                  <a:pt x="1645666" y="0"/>
                                </a:lnTo>
                                <a:lnTo>
                                  <a:pt x="1645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2" name="Shape 7932"/>
                        <wps:cNvSpPr/>
                        <wps:spPr>
                          <a:xfrm>
                            <a:off x="1651953" y="632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3" name="Shape 7933"/>
                        <wps:cNvSpPr/>
                        <wps:spPr>
                          <a:xfrm>
                            <a:off x="0" y="638937"/>
                            <a:ext cx="9144" cy="374650"/>
                          </a:xfrm>
                          <a:custGeom>
                            <a:avLst/>
                            <a:gdLst/>
                            <a:ahLst/>
                            <a:cxnLst/>
                            <a:rect l="0" t="0" r="0" b="0"/>
                            <a:pathLst>
                              <a:path w="9144" h="374650">
                                <a:moveTo>
                                  <a:pt x="0" y="0"/>
                                </a:moveTo>
                                <a:lnTo>
                                  <a:pt x="9144" y="0"/>
                                </a:lnTo>
                                <a:lnTo>
                                  <a:pt x="9144" y="374650"/>
                                </a:lnTo>
                                <a:lnTo>
                                  <a:pt x="0" y="374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1651953" y="638937"/>
                            <a:ext cx="9144" cy="374650"/>
                          </a:xfrm>
                          <a:custGeom>
                            <a:avLst/>
                            <a:gdLst/>
                            <a:ahLst/>
                            <a:cxnLst/>
                            <a:rect l="0" t="0" r="0" b="0"/>
                            <a:pathLst>
                              <a:path w="9144" h="374650">
                                <a:moveTo>
                                  <a:pt x="0" y="0"/>
                                </a:moveTo>
                                <a:lnTo>
                                  <a:pt x="9144" y="0"/>
                                </a:lnTo>
                                <a:lnTo>
                                  <a:pt x="9144" y="374650"/>
                                </a:lnTo>
                                <a:lnTo>
                                  <a:pt x="0" y="374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5" name="Shape 7935"/>
                        <wps:cNvSpPr/>
                        <wps:spPr>
                          <a:xfrm>
                            <a:off x="0" y="101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6" name="Shape 7936"/>
                        <wps:cNvSpPr/>
                        <wps:spPr>
                          <a:xfrm>
                            <a:off x="6350" y="1013587"/>
                            <a:ext cx="1645666" cy="9144"/>
                          </a:xfrm>
                          <a:custGeom>
                            <a:avLst/>
                            <a:gdLst/>
                            <a:ahLst/>
                            <a:cxnLst/>
                            <a:rect l="0" t="0" r="0" b="0"/>
                            <a:pathLst>
                              <a:path w="1645666" h="9144">
                                <a:moveTo>
                                  <a:pt x="0" y="0"/>
                                </a:moveTo>
                                <a:lnTo>
                                  <a:pt x="1645666" y="0"/>
                                </a:lnTo>
                                <a:lnTo>
                                  <a:pt x="1645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7" name="Shape 7937"/>
                        <wps:cNvSpPr/>
                        <wps:spPr>
                          <a:xfrm>
                            <a:off x="1651953" y="101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8" name="Shape 7938"/>
                        <wps:cNvSpPr/>
                        <wps:spPr>
                          <a:xfrm>
                            <a:off x="0" y="1019937"/>
                            <a:ext cx="9144" cy="701992"/>
                          </a:xfrm>
                          <a:custGeom>
                            <a:avLst/>
                            <a:gdLst/>
                            <a:ahLst/>
                            <a:cxnLst/>
                            <a:rect l="0" t="0" r="0" b="0"/>
                            <a:pathLst>
                              <a:path w="9144" h="701992">
                                <a:moveTo>
                                  <a:pt x="0" y="0"/>
                                </a:moveTo>
                                <a:lnTo>
                                  <a:pt x="9144" y="0"/>
                                </a:lnTo>
                                <a:lnTo>
                                  <a:pt x="9144" y="701992"/>
                                </a:lnTo>
                                <a:lnTo>
                                  <a:pt x="0" y="701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9" name="Shape 7939"/>
                        <wps:cNvSpPr/>
                        <wps:spPr>
                          <a:xfrm>
                            <a:off x="1651953" y="1019937"/>
                            <a:ext cx="9144" cy="701992"/>
                          </a:xfrm>
                          <a:custGeom>
                            <a:avLst/>
                            <a:gdLst/>
                            <a:ahLst/>
                            <a:cxnLst/>
                            <a:rect l="0" t="0" r="0" b="0"/>
                            <a:pathLst>
                              <a:path w="9144" h="701992">
                                <a:moveTo>
                                  <a:pt x="0" y="0"/>
                                </a:moveTo>
                                <a:lnTo>
                                  <a:pt x="9144" y="0"/>
                                </a:lnTo>
                                <a:lnTo>
                                  <a:pt x="9144" y="701992"/>
                                </a:lnTo>
                                <a:lnTo>
                                  <a:pt x="0" y="701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0" name="Shape 7940"/>
                        <wps:cNvSpPr/>
                        <wps:spPr>
                          <a:xfrm>
                            <a:off x="0" y="1721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1" name="Shape 7941"/>
                        <wps:cNvSpPr/>
                        <wps:spPr>
                          <a:xfrm>
                            <a:off x="6350" y="1721929"/>
                            <a:ext cx="1645666" cy="9144"/>
                          </a:xfrm>
                          <a:custGeom>
                            <a:avLst/>
                            <a:gdLst/>
                            <a:ahLst/>
                            <a:cxnLst/>
                            <a:rect l="0" t="0" r="0" b="0"/>
                            <a:pathLst>
                              <a:path w="1645666" h="9144">
                                <a:moveTo>
                                  <a:pt x="0" y="0"/>
                                </a:moveTo>
                                <a:lnTo>
                                  <a:pt x="1645666" y="0"/>
                                </a:lnTo>
                                <a:lnTo>
                                  <a:pt x="1645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2" name="Shape 7942"/>
                        <wps:cNvSpPr/>
                        <wps:spPr>
                          <a:xfrm>
                            <a:off x="1651953" y="1721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3" name="Shape 7943"/>
                        <wps:cNvSpPr/>
                        <wps:spPr>
                          <a:xfrm>
                            <a:off x="0" y="1728279"/>
                            <a:ext cx="9144" cy="466725"/>
                          </a:xfrm>
                          <a:custGeom>
                            <a:avLst/>
                            <a:gdLst/>
                            <a:ahLst/>
                            <a:cxnLst/>
                            <a:rect l="0" t="0" r="0" b="0"/>
                            <a:pathLst>
                              <a:path w="9144" h="466725">
                                <a:moveTo>
                                  <a:pt x="0" y="0"/>
                                </a:moveTo>
                                <a:lnTo>
                                  <a:pt x="9144" y="0"/>
                                </a:lnTo>
                                <a:lnTo>
                                  <a:pt x="9144" y="466725"/>
                                </a:lnTo>
                                <a:lnTo>
                                  <a:pt x="0" y="46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0" y="2195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6350" y="2195004"/>
                            <a:ext cx="1645666" cy="9144"/>
                          </a:xfrm>
                          <a:custGeom>
                            <a:avLst/>
                            <a:gdLst/>
                            <a:ahLst/>
                            <a:cxnLst/>
                            <a:rect l="0" t="0" r="0" b="0"/>
                            <a:pathLst>
                              <a:path w="1645666" h="9144">
                                <a:moveTo>
                                  <a:pt x="0" y="0"/>
                                </a:moveTo>
                                <a:lnTo>
                                  <a:pt x="1645666" y="0"/>
                                </a:lnTo>
                                <a:lnTo>
                                  <a:pt x="1645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1651953" y="1728279"/>
                            <a:ext cx="9144" cy="466725"/>
                          </a:xfrm>
                          <a:custGeom>
                            <a:avLst/>
                            <a:gdLst/>
                            <a:ahLst/>
                            <a:cxnLst/>
                            <a:rect l="0" t="0" r="0" b="0"/>
                            <a:pathLst>
                              <a:path w="9144" h="466725">
                                <a:moveTo>
                                  <a:pt x="0" y="0"/>
                                </a:moveTo>
                                <a:lnTo>
                                  <a:pt x="9144" y="0"/>
                                </a:lnTo>
                                <a:lnTo>
                                  <a:pt x="9144" y="466725"/>
                                </a:lnTo>
                                <a:lnTo>
                                  <a:pt x="0" y="46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1651953" y="2195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 name="Shape 1318"/>
                        <wps:cNvSpPr/>
                        <wps:spPr>
                          <a:xfrm>
                            <a:off x="1660208" y="1118997"/>
                            <a:ext cx="1971675" cy="10795"/>
                          </a:xfrm>
                          <a:custGeom>
                            <a:avLst/>
                            <a:gdLst/>
                            <a:ahLst/>
                            <a:cxnLst/>
                            <a:rect l="0" t="0" r="0" b="0"/>
                            <a:pathLst>
                              <a:path w="1971675" h="10795">
                                <a:moveTo>
                                  <a:pt x="0" y="10795"/>
                                </a:moveTo>
                                <a:lnTo>
                                  <a:pt x="197167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19" name="Shape 1319"/>
                        <wps:cNvSpPr/>
                        <wps:spPr>
                          <a:xfrm>
                            <a:off x="2346643" y="931037"/>
                            <a:ext cx="387985" cy="431800"/>
                          </a:xfrm>
                          <a:custGeom>
                            <a:avLst/>
                            <a:gdLst/>
                            <a:ahLst/>
                            <a:cxnLst/>
                            <a:rect l="0" t="0" r="0" b="0"/>
                            <a:pathLst>
                              <a:path w="387985" h="431800">
                                <a:moveTo>
                                  <a:pt x="193929" y="0"/>
                                </a:moveTo>
                                <a:lnTo>
                                  <a:pt x="387985" y="215900"/>
                                </a:lnTo>
                                <a:lnTo>
                                  <a:pt x="193929" y="431800"/>
                                </a:lnTo>
                                <a:lnTo>
                                  <a:pt x="0" y="215900"/>
                                </a:lnTo>
                                <a:lnTo>
                                  <a:pt x="193929"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320" name="Shape 1320"/>
                        <wps:cNvSpPr/>
                        <wps:spPr>
                          <a:xfrm>
                            <a:off x="2346643" y="931037"/>
                            <a:ext cx="387985" cy="431800"/>
                          </a:xfrm>
                          <a:custGeom>
                            <a:avLst/>
                            <a:gdLst/>
                            <a:ahLst/>
                            <a:cxnLst/>
                            <a:rect l="0" t="0" r="0" b="0"/>
                            <a:pathLst>
                              <a:path w="387985" h="431800">
                                <a:moveTo>
                                  <a:pt x="0" y="215900"/>
                                </a:moveTo>
                                <a:lnTo>
                                  <a:pt x="193929" y="0"/>
                                </a:lnTo>
                                <a:lnTo>
                                  <a:pt x="387985" y="215900"/>
                                </a:lnTo>
                                <a:lnTo>
                                  <a:pt x="193929" y="43180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321" name="Shape 1321"/>
                        <wps:cNvSpPr/>
                        <wps:spPr>
                          <a:xfrm>
                            <a:off x="920559" y="0"/>
                            <a:ext cx="512318" cy="218694"/>
                          </a:xfrm>
                          <a:custGeom>
                            <a:avLst/>
                            <a:gdLst/>
                            <a:ahLst/>
                            <a:cxnLst/>
                            <a:rect l="0" t="0" r="0" b="0"/>
                            <a:pathLst>
                              <a:path w="512318" h="218694">
                                <a:moveTo>
                                  <a:pt x="417195" y="381"/>
                                </a:moveTo>
                                <a:lnTo>
                                  <a:pt x="512318" y="15494"/>
                                </a:lnTo>
                                <a:lnTo>
                                  <a:pt x="452374" y="90932"/>
                                </a:lnTo>
                                <a:cubicBezTo>
                                  <a:pt x="450723" y="92964"/>
                                  <a:pt x="447802" y="93345"/>
                                  <a:pt x="445643" y="91694"/>
                                </a:cubicBezTo>
                                <a:cubicBezTo>
                                  <a:pt x="443611" y="90043"/>
                                  <a:pt x="443230" y="86995"/>
                                  <a:pt x="444881" y="84963"/>
                                </a:cubicBezTo>
                                <a:lnTo>
                                  <a:pt x="488688" y="29799"/>
                                </a:lnTo>
                                <a:lnTo>
                                  <a:pt x="3556" y="218694"/>
                                </a:lnTo>
                                <a:lnTo>
                                  <a:pt x="0" y="209804"/>
                                </a:lnTo>
                                <a:lnTo>
                                  <a:pt x="485391" y="20857"/>
                                </a:lnTo>
                                <a:lnTo>
                                  <a:pt x="415671" y="9779"/>
                                </a:lnTo>
                                <a:cubicBezTo>
                                  <a:pt x="413004" y="9398"/>
                                  <a:pt x="411226" y="6985"/>
                                  <a:pt x="411734" y="4318"/>
                                </a:cubicBezTo>
                                <a:cubicBezTo>
                                  <a:pt x="412115" y="1778"/>
                                  <a:pt x="414528" y="0"/>
                                  <a:pt x="417195" y="381"/>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322" name="Shape 1322"/>
                        <wps:cNvSpPr/>
                        <wps:spPr>
                          <a:xfrm>
                            <a:off x="953580" y="196088"/>
                            <a:ext cx="498348" cy="100711"/>
                          </a:xfrm>
                          <a:custGeom>
                            <a:avLst/>
                            <a:gdLst/>
                            <a:ahLst/>
                            <a:cxnLst/>
                            <a:rect l="0" t="0" r="0" b="0"/>
                            <a:pathLst>
                              <a:path w="498348" h="100711">
                                <a:moveTo>
                                  <a:pt x="1016" y="0"/>
                                </a:moveTo>
                                <a:lnTo>
                                  <a:pt x="472082" y="52912"/>
                                </a:lnTo>
                                <a:lnTo>
                                  <a:pt x="415417" y="10795"/>
                                </a:lnTo>
                                <a:cubicBezTo>
                                  <a:pt x="413258" y="9144"/>
                                  <a:pt x="412877" y="6223"/>
                                  <a:pt x="414401" y="4064"/>
                                </a:cubicBezTo>
                                <a:cubicBezTo>
                                  <a:pt x="415925" y="2032"/>
                                  <a:pt x="418973" y="1524"/>
                                  <a:pt x="421005" y="3048"/>
                                </a:cubicBezTo>
                                <a:lnTo>
                                  <a:pt x="498348" y="60706"/>
                                </a:lnTo>
                                <a:lnTo>
                                  <a:pt x="410210" y="99568"/>
                                </a:lnTo>
                                <a:cubicBezTo>
                                  <a:pt x="407797" y="100711"/>
                                  <a:pt x="405003" y="99568"/>
                                  <a:pt x="403987" y="97155"/>
                                </a:cubicBezTo>
                                <a:cubicBezTo>
                                  <a:pt x="402844" y="94742"/>
                                  <a:pt x="403987" y="91948"/>
                                  <a:pt x="406400" y="90932"/>
                                </a:cubicBezTo>
                                <a:lnTo>
                                  <a:pt x="470847" y="62412"/>
                                </a:lnTo>
                                <a:lnTo>
                                  <a:pt x="0" y="9525"/>
                                </a:lnTo>
                                <a:lnTo>
                                  <a:pt x="101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6" style="width:285.975pt;height:173.335pt;position:absolute;z-index:-2147483578;mso-position-horizontal-relative:text;mso-position-horizontal:absolute;margin-left:45pt;mso-position-vertical-relative:text;margin-top:2.11847pt;" coordsize="36318,22013">
                <v:shape id="Shape 7948" style="position:absolute;width:91;height:91;left:0;top:6325;" coordsize="9144,9144" path="m0,0l9144,0l9144,9144l0,9144l0,0">
                  <v:stroke weight="0pt" endcap="flat" joinstyle="miter" miterlimit="10" on="false" color="#000000" opacity="0"/>
                  <v:fill on="true" color="#000000"/>
                </v:shape>
                <v:shape id="Shape 7949" style="position:absolute;width:16456;height:91;left:63;top:6325;" coordsize="1645666,9144" path="m0,0l1645666,0l1645666,9144l0,9144l0,0">
                  <v:stroke weight="0pt" endcap="flat" joinstyle="miter" miterlimit="10" on="false" color="#000000" opacity="0"/>
                  <v:fill on="true" color="#000000"/>
                </v:shape>
                <v:shape id="Shape 7950" style="position:absolute;width:91;height:91;left:16519;top:6325;" coordsize="9144,9144" path="m0,0l9144,0l9144,9144l0,9144l0,0">
                  <v:stroke weight="0pt" endcap="flat" joinstyle="miter" miterlimit="10" on="false" color="#000000" opacity="0"/>
                  <v:fill on="true" color="#000000"/>
                </v:shape>
                <v:shape id="Shape 7951" style="position:absolute;width:91;height:3746;left:0;top:6389;" coordsize="9144,374650" path="m0,0l9144,0l9144,374650l0,374650l0,0">
                  <v:stroke weight="0pt" endcap="flat" joinstyle="miter" miterlimit="10" on="false" color="#000000" opacity="0"/>
                  <v:fill on="true" color="#000000"/>
                </v:shape>
                <v:shape id="Shape 7952" style="position:absolute;width:91;height:3746;left:16519;top:6389;" coordsize="9144,374650" path="m0,0l9144,0l9144,374650l0,374650l0,0">
                  <v:stroke weight="0pt" endcap="flat" joinstyle="miter" miterlimit="10" on="false" color="#000000" opacity="0"/>
                  <v:fill on="true" color="#000000"/>
                </v:shape>
                <v:shape id="Shape 7953" style="position:absolute;width:91;height:91;left:0;top:10135;" coordsize="9144,9144" path="m0,0l9144,0l9144,9144l0,9144l0,0">
                  <v:stroke weight="0pt" endcap="flat" joinstyle="miter" miterlimit="10" on="false" color="#000000" opacity="0"/>
                  <v:fill on="true" color="#000000"/>
                </v:shape>
                <v:shape id="Shape 7954" style="position:absolute;width:16456;height:91;left:63;top:10135;" coordsize="1645666,9144" path="m0,0l1645666,0l1645666,9144l0,9144l0,0">
                  <v:stroke weight="0pt" endcap="flat" joinstyle="miter" miterlimit="10" on="false" color="#000000" opacity="0"/>
                  <v:fill on="true" color="#000000"/>
                </v:shape>
                <v:shape id="Shape 7955" style="position:absolute;width:91;height:91;left:16519;top:10135;" coordsize="9144,9144" path="m0,0l9144,0l9144,9144l0,9144l0,0">
                  <v:stroke weight="0pt" endcap="flat" joinstyle="miter" miterlimit="10" on="false" color="#000000" opacity="0"/>
                  <v:fill on="true" color="#000000"/>
                </v:shape>
                <v:shape id="Shape 7956" style="position:absolute;width:91;height:7019;left:0;top:10199;" coordsize="9144,701992" path="m0,0l9144,0l9144,701992l0,701992l0,0">
                  <v:stroke weight="0pt" endcap="flat" joinstyle="miter" miterlimit="10" on="false" color="#000000" opacity="0"/>
                  <v:fill on="true" color="#000000"/>
                </v:shape>
                <v:shape id="Shape 7957" style="position:absolute;width:91;height:7019;left:16519;top:10199;" coordsize="9144,701992" path="m0,0l9144,0l9144,701992l0,701992l0,0">
                  <v:stroke weight="0pt" endcap="flat" joinstyle="miter" miterlimit="10" on="false" color="#000000" opacity="0"/>
                  <v:fill on="true" color="#000000"/>
                </v:shape>
                <v:shape id="Shape 7958" style="position:absolute;width:91;height:91;left:0;top:17219;" coordsize="9144,9144" path="m0,0l9144,0l9144,9144l0,9144l0,0">
                  <v:stroke weight="0pt" endcap="flat" joinstyle="miter" miterlimit="10" on="false" color="#000000" opacity="0"/>
                  <v:fill on="true" color="#000000"/>
                </v:shape>
                <v:shape id="Shape 7959" style="position:absolute;width:16456;height:91;left:63;top:17219;" coordsize="1645666,9144" path="m0,0l1645666,0l1645666,9144l0,9144l0,0">
                  <v:stroke weight="0pt" endcap="flat" joinstyle="miter" miterlimit="10" on="false" color="#000000" opacity="0"/>
                  <v:fill on="true" color="#000000"/>
                </v:shape>
                <v:shape id="Shape 7960" style="position:absolute;width:91;height:91;left:16519;top:17219;" coordsize="9144,9144" path="m0,0l9144,0l9144,9144l0,9144l0,0">
                  <v:stroke weight="0pt" endcap="flat" joinstyle="miter" miterlimit="10" on="false" color="#000000" opacity="0"/>
                  <v:fill on="true" color="#000000"/>
                </v:shape>
                <v:shape id="Shape 7961" style="position:absolute;width:91;height:4667;left:0;top:17282;" coordsize="9144,466725" path="m0,0l9144,0l9144,466725l0,466725l0,0">
                  <v:stroke weight="0pt" endcap="flat" joinstyle="miter" miterlimit="10" on="false" color="#000000" opacity="0"/>
                  <v:fill on="true" color="#000000"/>
                </v:shape>
                <v:shape id="Shape 7962" style="position:absolute;width:91;height:91;left:0;top:21950;" coordsize="9144,9144" path="m0,0l9144,0l9144,9144l0,9144l0,0">
                  <v:stroke weight="0pt" endcap="flat" joinstyle="miter" miterlimit="10" on="false" color="#000000" opacity="0"/>
                  <v:fill on="true" color="#000000"/>
                </v:shape>
                <v:shape id="Shape 7963" style="position:absolute;width:16456;height:91;left:63;top:21950;" coordsize="1645666,9144" path="m0,0l1645666,0l1645666,9144l0,9144l0,0">
                  <v:stroke weight="0pt" endcap="flat" joinstyle="miter" miterlimit="10" on="false" color="#000000" opacity="0"/>
                  <v:fill on="true" color="#000000"/>
                </v:shape>
                <v:shape id="Shape 7964" style="position:absolute;width:91;height:4667;left:16519;top:17282;" coordsize="9144,466725" path="m0,0l9144,0l9144,466725l0,466725l0,0">
                  <v:stroke weight="0pt" endcap="flat" joinstyle="miter" miterlimit="10" on="false" color="#000000" opacity="0"/>
                  <v:fill on="true" color="#000000"/>
                </v:shape>
                <v:shape id="Shape 7965" style="position:absolute;width:91;height:91;left:16519;top:21950;" coordsize="9144,9144" path="m0,0l9144,0l9144,9144l0,9144l0,0">
                  <v:stroke weight="0pt" endcap="flat" joinstyle="miter" miterlimit="10" on="false" color="#000000" opacity="0"/>
                  <v:fill on="true" color="#000000"/>
                </v:shape>
                <v:shape id="Shape 1318" style="position:absolute;width:19716;height:107;left:16602;top:11189;" coordsize="1971675,10795" path="m0,10795l1971675,0">
                  <v:stroke weight="0.75pt" endcap="flat" joinstyle="round" on="true" color="#000000"/>
                  <v:fill on="false" color="#000000" opacity="0"/>
                </v:shape>
                <v:shape id="Shape 1319" style="position:absolute;width:3879;height:4318;left:23466;top:9310;" coordsize="387985,431800" path="m193929,0l387985,215900l193929,431800l0,215900l193929,0x">
                  <v:stroke weight="0pt" endcap="flat" joinstyle="round" on="false" color="#000000" opacity="0"/>
                  <v:fill on="true" color="#ffffff"/>
                </v:shape>
                <v:shape id="Shape 1320" style="position:absolute;width:3879;height:4318;left:23466;top:9310;" coordsize="387985,431800" path="m0,215900l193929,0l387985,215900l193929,431800x">
                  <v:stroke weight="0.75pt" endcap="flat" joinstyle="miter" miterlimit="8" on="true" color="#000000"/>
                  <v:fill on="false" color="#000000" opacity="0"/>
                </v:shape>
                <v:shape id="Shape 1321" style="position:absolute;width:5123;height:2186;left:9205;top:0;" coordsize="512318,218694" path="m417195,381l512318,15494l452374,90932c450723,92964,447802,93345,445643,91694c443611,90043,443230,86995,444881,84963l488688,29799l3556,218694l0,209804l485391,20857l415671,9779c413004,9398,411226,6985,411734,4318c412115,1778,414528,0,417195,381x">
                  <v:stroke weight="0pt" endcap="flat" joinstyle="miter" miterlimit="8" on="false" color="#000000" opacity="0"/>
                  <v:fill on="true" color="#000000"/>
                </v:shape>
                <v:shape id="Shape 1322" style="position:absolute;width:4983;height:1007;left:9535;top:1960;" coordsize="498348,100711" path="m1016,0l472082,52912l415417,10795c413258,9144,412877,6223,414401,4064c415925,2032,418973,1524,421005,3048l498348,60706l410210,99568c407797,100711,405003,99568,403987,97155c402844,94742,403987,91948,406400,90932l470847,62412l0,9525l1016,0x">
                  <v:stroke weight="0pt" endcap="flat" joinstyle="miter" miterlimit="8" on="false" color="#000000" opacity="0"/>
                  <v:fill on="true" color="#000000"/>
                </v:shape>
              </v:group>
            </w:pict>
          </mc:Fallback>
        </mc:AlternateContent>
      </w:r>
      <w:r>
        <w:rPr>
          <w:rFonts w:ascii="Arial" w:eastAsia="Arial" w:hAnsi="Arial" w:cs="Arial"/>
          <w:sz w:val="32"/>
        </w:rPr>
        <w:t xml:space="preserve">                           Get (obtener/acceder) </w:t>
      </w:r>
    </w:p>
    <w:p w14:paraId="7FA9633C" w14:textId="77777777" w:rsidR="00691136" w:rsidRDefault="009733E1">
      <w:pPr>
        <w:spacing w:after="16" w:line="249" w:lineRule="auto"/>
        <w:ind w:left="895" w:right="44"/>
      </w:pPr>
      <w:r>
        <w:rPr>
          <w:rFonts w:ascii="Arial" w:eastAsia="Arial" w:hAnsi="Arial" w:cs="Arial"/>
          <w:sz w:val="32"/>
        </w:rPr>
        <w:t xml:space="preserve">                           Set (modificar) </w:t>
      </w:r>
    </w:p>
    <w:p w14:paraId="2051033D" w14:textId="77777777" w:rsidR="00691136" w:rsidRDefault="009733E1">
      <w:pPr>
        <w:spacing w:after="0" w:line="259" w:lineRule="auto"/>
        <w:ind w:left="900" w:right="0" w:firstLine="0"/>
      </w:pPr>
      <w:r>
        <w:rPr>
          <w:rFonts w:ascii="Arial" w:eastAsia="Arial" w:hAnsi="Arial" w:cs="Arial"/>
          <w:sz w:val="32"/>
        </w:rPr>
        <w:t xml:space="preserve"> </w:t>
      </w:r>
    </w:p>
    <w:p w14:paraId="5EF5FA2C" w14:textId="77777777" w:rsidR="00691136" w:rsidRDefault="009733E1">
      <w:pPr>
        <w:spacing w:after="216" w:line="249" w:lineRule="auto"/>
        <w:ind w:left="1026" w:right="44"/>
      </w:pPr>
      <w:r>
        <w:rPr>
          <w:rFonts w:ascii="Arial" w:eastAsia="Arial" w:hAnsi="Arial" w:cs="Arial"/>
          <w:sz w:val="32"/>
        </w:rPr>
        <w:t xml:space="preserve">Biblioteca  </w:t>
      </w:r>
    </w:p>
    <w:p w14:paraId="1D8B60F9" w14:textId="77777777" w:rsidR="00691136" w:rsidRDefault="009733E1">
      <w:pPr>
        <w:spacing w:after="16" w:line="249" w:lineRule="auto"/>
        <w:ind w:left="1026" w:right="44"/>
      </w:pPr>
      <w:r>
        <w:rPr>
          <w:rFonts w:ascii="Arial" w:eastAsia="Arial" w:hAnsi="Arial" w:cs="Arial"/>
          <w:sz w:val="32"/>
        </w:rPr>
        <w:t xml:space="preserve">-nombre: string </w:t>
      </w:r>
    </w:p>
    <w:p w14:paraId="0713F505" w14:textId="77777777" w:rsidR="00691136" w:rsidRDefault="009733E1">
      <w:pPr>
        <w:spacing w:after="16" w:line="249" w:lineRule="auto"/>
        <w:ind w:left="1026" w:right="44"/>
      </w:pPr>
      <w:r>
        <w:rPr>
          <w:rFonts w:ascii="Arial" w:eastAsia="Arial" w:hAnsi="Arial" w:cs="Arial"/>
          <w:sz w:val="32"/>
        </w:rPr>
        <w:t xml:space="preserve">-direccion </w:t>
      </w:r>
    </w:p>
    <w:p w14:paraId="23AB7C03" w14:textId="77777777" w:rsidR="00691136" w:rsidRDefault="009733E1">
      <w:pPr>
        <w:spacing w:after="16" w:line="249" w:lineRule="auto"/>
        <w:ind w:left="1026" w:right="44"/>
      </w:pPr>
      <w:r>
        <w:rPr>
          <w:rFonts w:ascii="Arial" w:eastAsia="Arial" w:hAnsi="Arial" w:cs="Arial"/>
          <w:sz w:val="32"/>
        </w:rPr>
        <w:t xml:space="preserve">-colLibros </w:t>
      </w:r>
    </w:p>
    <w:p w14:paraId="04C1459A" w14:textId="77777777" w:rsidR="00691136" w:rsidRDefault="009733E1">
      <w:pPr>
        <w:spacing w:after="16" w:line="249" w:lineRule="auto"/>
        <w:ind w:left="1026" w:right="44"/>
      </w:pPr>
      <w:r>
        <w:rPr>
          <w:rFonts w:ascii="Arial" w:eastAsia="Arial" w:hAnsi="Arial" w:cs="Arial"/>
          <w:sz w:val="32"/>
        </w:rPr>
        <w:t xml:space="preserve">+__construct() </w:t>
      </w:r>
    </w:p>
    <w:p w14:paraId="0597D581" w14:textId="77777777" w:rsidR="00691136" w:rsidRDefault="009733E1">
      <w:pPr>
        <w:spacing w:after="16" w:line="249" w:lineRule="auto"/>
        <w:ind w:left="1026" w:right="44"/>
      </w:pPr>
      <w:r>
        <w:rPr>
          <w:rFonts w:ascii="Arial" w:eastAsia="Arial" w:hAnsi="Arial" w:cs="Arial"/>
          <w:sz w:val="32"/>
        </w:rPr>
        <w:t xml:space="preserve">+agregarLibro </w:t>
      </w:r>
    </w:p>
    <w:p w14:paraId="2CE65DF4" w14:textId="77777777" w:rsidR="00691136" w:rsidRDefault="009733E1">
      <w:pPr>
        <w:spacing w:after="0" w:line="259" w:lineRule="auto"/>
        <w:ind w:left="900" w:right="1446" w:firstLine="0"/>
      </w:pPr>
      <w:r>
        <w:rPr>
          <w:rFonts w:ascii="Arial" w:eastAsia="Arial" w:hAnsi="Arial" w:cs="Arial"/>
          <w:sz w:val="32"/>
        </w:rPr>
        <w:t xml:space="preserve"> </w:t>
      </w:r>
    </w:p>
    <w:tbl>
      <w:tblPr>
        <w:tblStyle w:val="TableGrid"/>
        <w:tblpPr w:vertAnchor="page" w:horzAnchor="page" w:tblpX="7388" w:tblpY="5"/>
        <w:tblOverlap w:val="never"/>
        <w:tblW w:w="2661" w:type="dxa"/>
        <w:tblInd w:w="0" w:type="dxa"/>
        <w:tblCellMar>
          <w:top w:w="72" w:type="dxa"/>
          <w:left w:w="110" w:type="dxa"/>
          <w:bottom w:w="0" w:type="dxa"/>
          <w:right w:w="115" w:type="dxa"/>
        </w:tblCellMar>
        <w:tblLook w:val="04A0" w:firstRow="1" w:lastRow="0" w:firstColumn="1" w:lastColumn="0" w:noHBand="0" w:noVBand="1"/>
      </w:tblPr>
      <w:tblGrid>
        <w:gridCol w:w="2661"/>
      </w:tblGrid>
      <w:tr w:rsidR="00691136" w14:paraId="039C9DCE" w14:textId="77777777">
        <w:trPr>
          <w:trHeight w:val="445"/>
        </w:trPr>
        <w:tc>
          <w:tcPr>
            <w:tcW w:w="2661" w:type="dxa"/>
            <w:tcBorders>
              <w:top w:val="single" w:sz="4" w:space="0" w:color="000000"/>
              <w:left w:val="single" w:sz="4" w:space="0" w:color="000000"/>
              <w:bottom w:val="single" w:sz="4" w:space="0" w:color="000000"/>
              <w:right w:val="single" w:sz="4" w:space="0" w:color="000000"/>
            </w:tcBorders>
          </w:tcPr>
          <w:p w14:paraId="1CAF13F0" w14:textId="77777777" w:rsidR="00691136" w:rsidRDefault="009733E1">
            <w:pPr>
              <w:spacing w:after="0" w:line="259" w:lineRule="auto"/>
              <w:ind w:left="0" w:right="0" w:firstLine="0"/>
            </w:pPr>
            <w:r>
              <w:rPr>
                <w:rFonts w:ascii="Arial" w:eastAsia="Arial" w:hAnsi="Arial" w:cs="Arial"/>
                <w:sz w:val="32"/>
              </w:rPr>
              <w:t xml:space="preserve">libro </w:t>
            </w:r>
          </w:p>
        </w:tc>
      </w:tr>
      <w:tr w:rsidR="00691136" w14:paraId="3DCAEA44" w14:textId="77777777">
        <w:trPr>
          <w:trHeight w:val="1296"/>
        </w:trPr>
        <w:tc>
          <w:tcPr>
            <w:tcW w:w="2661" w:type="dxa"/>
            <w:tcBorders>
              <w:top w:val="single" w:sz="4" w:space="0" w:color="000000"/>
              <w:left w:val="single" w:sz="4" w:space="0" w:color="000000"/>
              <w:bottom w:val="single" w:sz="4" w:space="0" w:color="000000"/>
              <w:right w:val="single" w:sz="4" w:space="0" w:color="000000"/>
            </w:tcBorders>
          </w:tcPr>
          <w:p w14:paraId="2A5EA37B" w14:textId="77777777" w:rsidR="00691136" w:rsidRDefault="009733E1">
            <w:pPr>
              <w:spacing w:after="0" w:line="259" w:lineRule="auto"/>
              <w:ind w:left="0" w:right="0" w:firstLine="0"/>
            </w:pPr>
            <w:r>
              <w:rPr>
                <w:rFonts w:ascii="Arial" w:eastAsia="Arial" w:hAnsi="Arial" w:cs="Arial"/>
                <w:sz w:val="32"/>
              </w:rPr>
              <w:t xml:space="preserve">-codigo </w:t>
            </w:r>
          </w:p>
          <w:p w14:paraId="0BB26FA4" w14:textId="77777777" w:rsidR="00691136" w:rsidRDefault="009733E1">
            <w:pPr>
              <w:spacing w:after="0" w:line="259" w:lineRule="auto"/>
              <w:ind w:left="0" w:right="0" w:firstLine="0"/>
            </w:pPr>
            <w:r>
              <w:rPr>
                <w:rFonts w:ascii="Arial" w:eastAsia="Arial" w:hAnsi="Arial" w:cs="Arial"/>
                <w:sz w:val="32"/>
              </w:rPr>
              <w:t xml:space="preserve">-autor </w:t>
            </w:r>
          </w:p>
          <w:p w14:paraId="5771A4C4" w14:textId="77777777" w:rsidR="00691136" w:rsidRDefault="009733E1">
            <w:pPr>
              <w:spacing w:after="0" w:line="259" w:lineRule="auto"/>
              <w:ind w:left="0" w:right="0" w:firstLine="0"/>
            </w:pPr>
            <w:r>
              <w:rPr>
                <w:rFonts w:ascii="Arial" w:eastAsia="Arial" w:hAnsi="Arial" w:cs="Arial"/>
                <w:sz w:val="32"/>
              </w:rPr>
              <w:t xml:space="preserve">-estado </w:t>
            </w:r>
          </w:p>
        </w:tc>
      </w:tr>
      <w:tr w:rsidR="00691136" w14:paraId="05A703E6" w14:textId="77777777">
        <w:trPr>
          <w:trHeight w:val="880"/>
        </w:trPr>
        <w:tc>
          <w:tcPr>
            <w:tcW w:w="2661" w:type="dxa"/>
            <w:tcBorders>
              <w:top w:val="single" w:sz="4" w:space="0" w:color="000000"/>
              <w:left w:val="single" w:sz="4" w:space="0" w:color="000000"/>
              <w:bottom w:val="single" w:sz="4" w:space="0" w:color="000000"/>
              <w:right w:val="single" w:sz="4" w:space="0" w:color="000000"/>
            </w:tcBorders>
          </w:tcPr>
          <w:p w14:paraId="2C89FE3B" w14:textId="77777777" w:rsidR="00691136" w:rsidRDefault="009733E1">
            <w:pPr>
              <w:spacing w:after="0" w:line="259" w:lineRule="auto"/>
              <w:ind w:left="0" w:right="0" w:firstLine="0"/>
            </w:pPr>
            <w:r>
              <w:rPr>
                <w:rFonts w:ascii="Arial" w:eastAsia="Arial" w:hAnsi="Arial" w:cs="Arial"/>
                <w:sz w:val="32"/>
              </w:rPr>
              <w:t xml:space="preserve">+__construct() </w:t>
            </w:r>
          </w:p>
          <w:p w14:paraId="44EAFADF" w14:textId="77777777" w:rsidR="00691136" w:rsidRDefault="009733E1">
            <w:pPr>
              <w:spacing w:after="0" w:line="259" w:lineRule="auto"/>
              <w:ind w:left="0" w:right="0" w:firstLine="0"/>
            </w:pPr>
            <w:r>
              <w:rPr>
                <w:rFonts w:ascii="Arial" w:eastAsia="Arial" w:hAnsi="Arial" w:cs="Arial"/>
                <w:sz w:val="32"/>
              </w:rPr>
              <w:t xml:space="preserve">+prestarLibro() </w:t>
            </w:r>
          </w:p>
        </w:tc>
      </w:tr>
    </w:tbl>
    <w:p w14:paraId="734D3B95" w14:textId="77777777" w:rsidR="00691136" w:rsidRDefault="009733E1">
      <w:pPr>
        <w:spacing w:after="0" w:line="238" w:lineRule="auto"/>
        <w:ind w:left="900" w:right="0" w:firstLine="0"/>
      </w:pPr>
      <w:r>
        <w:rPr>
          <w:rFonts w:ascii="Arial" w:eastAsia="Arial" w:hAnsi="Arial" w:cs="Arial"/>
          <w:sz w:val="32"/>
        </w:rPr>
        <w:t xml:space="preserve">El “ - “ significa que el atributo es privado, y el + es metodo </w:t>
      </w:r>
    </w:p>
    <w:sectPr w:rsidR="00691136">
      <w:pgSz w:w="12240" w:h="15840"/>
      <w:pgMar w:top="5" w:right="745" w:bottom="1208" w:left="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Bernard MT">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0CC5"/>
    <w:multiLevelType w:val="hybridMultilevel"/>
    <w:tmpl w:val="FFFFFFFF"/>
    <w:lvl w:ilvl="0" w:tplc="3844DF62">
      <w:start w:val="1"/>
      <w:numFmt w:val="bullet"/>
      <w:lvlText w:val="•"/>
      <w:lvlJc w:val="left"/>
      <w:pPr>
        <w:ind w:left="16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93C113C">
      <w:start w:val="1"/>
      <w:numFmt w:val="bullet"/>
      <w:lvlText w:val="o"/>
      <w:lvlJc w:val="left"/>
      <w:pPr>
        <w:ind w:left="144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7F463F4C">
      <w:start w:val="1"/>
      <w:numFmt w:val="bullet"/>
      <w:lvlText w:val="▪"/>
      <w:lvlJc w:val="left"/>
      <w:pPr>
        <w:ind w:left="21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C674C7F6">
      <w:start w:val="1"/>
      <w:numFmt w:val="bullet"/>
      <w:lvlText w:val="•"/>
      <w:lvlJc w:val="left"/>
      <w:pPr>
        <w:ind w:left="28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D86AE0EC">
      <w:start w:val="1"/>
      <w:numFmt w:val="bullet"/>
      <w:lvlText w:val="o"/>
      <w:lvlJc w:val="left"/>
      <w:pPr>
        <w:ind w:left="360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70222B58">
      <w:start w:val="1"/>
      <w:numFmt w:val="bullet"/>
      <w:lvlText w:val="▪"/>
      <w:lvlJc w:val="left"/>
      <w:pPr>
        <w:ind w:left="432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2CCACFB8">
      <w:start w:val="1"/>
      <w:numFmt w:val="bullet"/>
      <w:lvlText w:val="•"/>
      <w:lvlJc w:val="left"/>
      <w:pPr>
        <w:ind w:left="5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5F1E70D4">
      <w:start w:val="1"/>
      <w:numFmt w:val="bullet"/>
      <w:lvlText w:val="o"/>
      <w:lvlJc w:val="left"/>
      <w:pPr>
        <w:ind w:left="57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F21002BA">
      <w:start w:val="1"/>
      <w:numFmt w:val="bullet"/>
      <w:lvlText w:val="▪"/>
      <w:lvlJc w:val="left"/>
      <w:pPr>
        <w:ind w:left="64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20853BC2"/>
    <w:multiLevelType w:val="hybridMultilevel"/>
    <w:tmpl w:val="FFFFFFFF"/>
    <w:lvl w:ilvl="0" w:tplc="648EF9D4">
      <w:start w:val="1"/>
      <w:numFmt w:val="decimal"/>
      <w:lvlText w:val="%1)"/>
      <w:lvlJc w:val="left"/>
      <w:pPr>
        <w:ind w:left="12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D90C5AE8">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D794CD20">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37EA9C0">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D04FBD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F170F58E">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E4B466BA">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8A00B596">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DEC4B00E">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54DC4E0B"/>
    <w:multiLevelType w:val="hybridMultilevel"/>
    <w:tmpl w:val="FFFFFFFF"/>
    <w:lvl w:ilvl="0" w:tplc="6C2E9AA4">
      <w:start w:val="1"/>
      <w:numFmt w:val="bullet"/>
      <w:lvlText w:val="•"/>
      <w:lvlJc w:val="left"/>
      <w:pPr>
        <w:ind w:left="16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6A65E1C">
      <w:start w:val="1"/>
      <w:numFmt w:val="bullet"/>
      <w:lvlText w:val="o"/>
      <w:lvlJc w:val="left"/>
      <w:pPr>
        <w:ind w:left="234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5483150">
      <w:start w:val="1"/>
      <w:numFmt w:val="bullet"/>
      <w:lvlText w:val="▪"/>
      <w:lvlJc w:val="left"/>
      <w:pPr>
        <w:ind w:left="30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595483E6">
      <w:start w:val="1"/>
      <w:numFmt w:val="bullet"/>
      <w:lvlText w:val="•"/>
      <w:lvlJc w:val="left"/>
      <w:pPr>
        <w:ind w:left="37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D8C8540">
      <w:start w:val="1"/>
      <w:numFmt w:val="bullet"/>
      <w:lvlText w:val="o"/>
      <w:lvlJc w:val="left"/>
      <w:pPr>
        <w:ind w:left="450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74C061FE">
      <w:start w:val="1"/>
      <w:numFmt w:val="bullet"/>
      <w:lvlText w:val="▪"/>
      <w:lvlJc w:val="left"/>
      <w:pPr>
        <w:ind w:left="522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B0D8DFC0">
      <w:start w:val="1"/>
      <w:numFmt w:val="bullet"/>
      <w:lvlText w:val="•"/>
      <w:lvlJc w:val="left"/>
      <w:pPr>
        <w:ind w:left="59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032DDA6">
      <w:start w:val="1"/>
      <w:numFmt w:val="bullet"/>
      <w:lvlText w:val="o"/>
      <w:lvlJc w:val="left"/>
      <w:pPr>
        <w:ind w:left="66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EA4E58C4">
      <w:start w:val="1"/>
      <w:numFmt w:val="bullet"/>
      <w:lvlText w:val="▪"/>
      <w:lvlJc w:val="left"/>
      <w:pPr>
        <w:ind w:left="73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780F1983"/>
    <w:multiLevelType w:val="hybridMultilevel"/>
    <w:tmpl w:val="FFFFFFFF"/>
    <w:lvl w:ilvl="0" w:tplc="FE2CA7FC">
      <w:start w:val="1"/>
      <w:numFmt w:val="bullet"/>
      <w:lvlText w:val="•"/>
      <w:lvlJc w:val="left"/>
      <w:pPr>
        <w:ind w:left="12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5AC7828">
      <w:start w:val="1"/>
      <w:numFmt w:val="bullet"/>
      <w:lvlText w:val="o"/>
      <w:lvlJc w:val="left"/>
      <w:pPr>
        <w:ind w:left="165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30FC96E6">
      <w:start w:val="1"/>
      <w:numFmt w:val="bullet"/>
      <w:lvlText w:val="▪"/>
      <w:lvlJc w:val="left"/>
      <w:pPr>
        <w:ind w:left="237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60365B08">
      <w:start w:val="1"/>
      <w:numFmt w:val="bullet"/>
      <w:lvlText w:val="•"/>
      <w:lvlJc w:val="left"/>
      <w:pPr>
        <w:ind w:left="30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A52241E">
      <w:start w:val="1"/>
      <w:numFmt w:val="bullet"/>
      <w:lvlText w:val="o"/>
      <w:lvlJc w:val="left"/>
      <w:pPr>
        <w:ind w:left="381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188277AC">
      <w:start w:val="1"/>
      <w:numFmt w:val="bullet"/>
      <w:lvlText w:val="▪"/>
      <w:lvlJc w:val="left"/>
      <w:pPr>
        <w:ind w:left="453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6486EF4A">
      <w:start w:val="1"/>
      <w:numFmt w:val="bullet"/>
      <w:lvlText w:val="•"/>
      <w:lvlJc w:val="left"/>
      <w:pPr>
        <w:ind w:left="52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9980D88">
      <w:start w:val="1"/>
      <w:numFmt w:val="bullet"/>
      <w:lvlText w:val="o"/>
      <w:lvlJc w:val="left"/>
      <w:pPr>
        <w:ind w:left="597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D480FBA">
      <w:start w:val="1"/>
      <w:numFmt w:val="bullet"/>
      <w:lvlText w:val="▪"/>
      <w:lvlJc w:val="left"/>
      <w:pPr>
        <w:ind w:left="6696"/>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num w:numId="1" w16cid:durableId="1157187772">
    <w:abstractNumId w:val="0"/>
  </w:num>
  <w:num w:numId="2" w16cid:durableId="34163923">
    <w:abstractNumId w:val="2"/>
  </w:num>
  <w:num w:numId="3" w16cid:durableId="1035734948">
    <w:abstractNumId w:val="1"/>
  </w:num>
  <w:num w:numId="4" w16cid:durableId="1573849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136"/>
    <w:rsid w:val="003A3D19"/>
    <w:rsid w:val="00691136"/>
    <w:rsid w:val="009733E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DA261D9"/>
  <w15:docId w15:val="{CC151561-3AFA-2B49-92F3-D509182C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99" w:hanging="10"/>
    </w:pPr>
    <w:rPr>
      <w:rFonts w:ascii="Calibri" w:eastAsia="Calibri" w:hAnsi="Calibri" w:cs="Times New Roman"/>
      <w:color w:val="000000"/>
      <w:sz w:val="36"/>
      <w:lang w:val="en" w:eastAsia="en"/>
    </w:rPr>
  </w:style>
  <w:style w:type="paragraph" w:styleId="Ttulo1">
    <w:name w:val="heading 1"/>
    <w:next w:val="Normal"/>
    <w:link w:val="Ttulo1Car"/>
    <w:uiPriority w:val="9"/>
    <w:qFormat/>
    <w:pPr>
      <w:keepNext/>
      <w:keepLines/>
      <w:spacing w:after="0" w:line="240" w:lineRule="auto"/>
      <w:ind w:left="5088" w:hanging="4017"/>
      <w:outlineLvl w:val="0"/>
    </w:pPr>
    <w:rPr>
      <w:rFonts w:ascii="Bernard MT" w:eastAsia="Bernard MT" w:hAnsi="Bernard MT" w:cs="Bernard MT"/>
      <w:color w:val="000000"/>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Bernard MT" w:eastAsia="Bernard MT" w:hAnsi="Bernard MT" w:cs="Bernard MT"/>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1916</Words>
  <Characters>10539</Characters>
  <Application>Microsoft Office Word</Application>
  <DocSecurity>0</DocSecurity>
  <Lines>87</Lines>
  <Paragraphs>24</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cp:lastModifiedBy>aaron cuevas</cp:lastModifiedBy>
  <cp:revision>2</cp:revision>
  <dcterms:created xsi:type="dcterms:W3CDTF">2025-11-05T20:42:00Z</dcterms:created>
  <dcterms:modified xsi:type="dcterms:W3CDTF">2025-11-05T20:42:00Z</dcterms:modified>
</cp:coreProperties>
</file>