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132392448"/>
        <w:dataBinding w:prefixMappings="xmlns:ns0='http://purl.org/dc/elements/1.1/' xmlns:ns1='http://schemas.openxmlformats.org/package/2006/metadata/core-properties' " w:xpath="/ns1:coreProperties[1]/ns0:title[1]" w:storeItemID="{6C3C8BC8-F283-45AE-878A-BAB7291924A1}"/>
        <w:text/>
      </w:sdtPr>
      <w:sdtEndPr/>
      <w:sdtContent>
        <w:p w:rsidR="00047BAA" w:rsidRDefault="00597471">
          <w:pPr>
            <w:pStyle w:val="Title"/>
            <w:spacing w:before="480" w:after="720"/>
            <w:ind w:firstLine="0"/>
          </w:pPr>
          <w:r>
            <w:rPr>
              <w:b/>
              <w:sz w:val="32"/>
              <w:szCs w:val="32"/>
            </w:rPr>
            <w:t>Lietuvių kalbos teksto sintaksinės-semantinės analizės informacinė sistema</w:t>
          </w:r>
        </w:p>
      </w:sdtContent>
    </w:sdt>
    <w:p w:rsidR="00047BAA" w:rsidRDefault="00597471">
      <w:pPr>
        <w:pStyle w:val="Title"/>
        <w:spacing w:after="1200"/>
        <w:ind w:firstLine="0"/>
      </w:pPr>
      <w:r>
        <w:fldChar w:fldCharType="begin" w:fldLock="1"/>
      </w:r>
      <w:r>
        <w:instrText>DOCPROPERTY "Project"</w:instrText>
      </w:r>
      <w:r>
        <w:fldChar w:fldCharType="separate"/>
      </w:r>
      <w:r>
        <w:t>LKSSAIS</w:t>
      </w:r>
      <w:r>
        <w:fldChar w:fldCharType="end"/>
      </w:r>
      <w:r>
        <w:rPr>
          <w:b/>
          <w:sz w:val="32"/>
          <w:szCs w:val="32"/>
        </w:rPr>
        <w:t xml:space="preserve"> vystymas</w:t>
      </w:r>
    </w:p>
    <w:tbl>
      <w:tblPr>
        <w:tblStyle w:val="TableGrid"/>
        <w:tblW w:w="9205" w:type="dxa"/>
        <w:tblInd w:w="260" w:type="dxa"/>
        <w:tblCellMar>
          <w:left w:w="123" w:type="dxa"/>
        </w:tblCellMar>
        <w:tblLook w:val="04A0" w:firstRow="1" w:lastRow="0" w:firstColumn="1" w:lastColumn="0" w:noHBand="0" w:noVBand="1"/>
      </w:tblPr>
      <w:tblGrid>
        <w:gridCol w:w="7646"/>
        <w:gridCol w:w="1559"/>
      </w:tblGrid>
      <w:tr w:rsidR="00047BAA">
        <w:tc>
          <w:tcPr>
            <w:tcW w:w="9204" w:type="dxa"/>
            <w:gridSpan w:val="2"/>
            <w:tcBorders>
              <w:top w:val="nil"/>
              <w:left w:val="nil"/>
              <w:bottom w:val="nil"/>
              <w:right w:val="nil"/>
            </w:tcBorders>
            <w:shd w:val="clear" w:color="auto" w:fill="auto"/>
          </w:tcPr>
          <w:p w:rsidR="00047BAA" w:rsidRDefault="00597471">
            <w:pPr>
              <w:pStyle w:val="Title"/>
              <w:spacing w:after="100"/>
              <w:ind w:firstLine="0"/>
              <w:rPr>
                <w:sz w:val="32"/>
                <w:szCs w:val="32"/>
              </w:rPr>
            </w:pPr>
            <w:r>
              <w:rPr>
                <w:sz w:val="32"/>
                <w:szCs w:val="32"/>
              </w:rPr>
              <w:t xml:space="preserve">Modernizuojamos LKSSAIS Lietuvių kalbos fonogramų </w:t>
            </w:r>
            <w:bookmarkStart w:id="0" w:name="__DdeLink__10399_159209155"/>
            <w:r>
              <w:rPr>
                <w:sz w:val="32"/>
                <w:szCs w:val="32"/>
              </w:rPr>
              <w:t>transkribatoriaus IT sprendimo</w:t>
            </w:r>
            <w:bookmarkEnd w:id="0"/>
            <w:r>
              <w:rPr>
                <w:sz w:val="32"/>
                <w:szCs w:val="32"/>
              </w:rPr>
              <w:t xml:space="preserve"> testavimo atvejai</w:t>
            </w:r>
          </w:p>
          <w:p w:rsidR="00047BAA" w:rsidRDefault="00047BAA">
            <w:pPr>
              <w:pStyle w:val="Title"/>
              <w:spacing w:after="100"/>
              <w:ind w:firstLine="0"/>
              <w:rPr>
                <w:sz w:val="32"/>
                <w:szCs w:val="32"/>
              </w:rPr>
            </w:pPr>
          </w:p>
        </w:tc>
      </w:tr>
      <w:tr w:rsidR="00047BAA">
        <w:tc>
          <w:tcPr>
            <w:tcW w:w="7645" w:type="dxa"/>
            <w:tcBorders>
              <w:top w:val="nil"/>
              <w:left w:val="nil"/>
              <w:bottom w:val="nil"/>
              <w:right w:val="nil"/>
            </w:tcBorders>
            <w:shd w:val="clear" w:color="auto" w:fill="auto"/>
          </w:tcPr>
          <w:p w:rsidR="00047BAA" w:rsidRDefault="00597471">
            <w:pPr>
              <w:pStyle w:val="Date"/>
              <w:spacing w:before="0" w:after="100"/>
              <w:ind w:firstLine="0"/>
            </w:pPr>
            <w:r>
              <w:rPr>
                <w:sz w:val="24"/>
                <w:szCs w:val="24"/>
              </w:rPr>
              <w:t>Versija:</w:t>
            </w:r>
          </w:p>
        </w:tc>
        <w:tc>
          <w:tcPr>
            <w:tcW w:w="1559" w:type="dxa"/>
            <w:tcBorders>
              <w:top w:val="nil"/>
              <w:left w:val="nil"/>
              <w:bottom w:val="nil"/>
              <w:right w:val="nil"/>
            </w:tcBorders>
            <w:shd w:val="clear" w:color="auto" w:fill="auto"/>
            <w:vAlign w:val="center"/>
          </w:tcPr>
          <w:p w:rsidR="00047BAA" w:rsidRDefault="00597471">
            <w:pPr>
              <w:pStyle w:val="Date"/>
              <w:spacing w:before="0" w:after="100"/>
              <w:ind w:firstLine="0"/>
              <w:jc w:val="left"/>
            </w:pPr>
            <w:r>
              <w:fldChar w:fldCharType="begin" w:fldLock="1"/>
            </w:r>
            <w:r>
              <w:instrText>DOCPROPERTY "Reference"</w:instrText>
            </w:r>
            <w:r>
              <w:fldChar w:fldCharType="separate"/>
            </w:r>
            <w:r>
              <w:t>0.2</w:t>
            </w:r>
            <w:r>
              <w:fldChar w:fldCharType="end"/>
            </w:r>
          </w:p>
        </w:tc>
      </w:tr>
      <w:tr w:rsidR="00047BAA">
        <w:tc>
          <w:tcPr>
            <w:tcW w:w="7645" w:type="dxa"/>
            <w:tcBorders>
              <w:top w:val="nil"/>
              <w:left w:val="nil"/>
              <w:bottom w:val="nil"/>
              <w:right w:val="nil"/>
            </w:tcBorders>
            <w:shd w:val="clear" w:color="auto" w:fill="auto"/>
            <w:vAlign w:val="center"/>
          </w:tcPr>
          <w:p w:rsidR="00047BAA" w:rsidRDefault="00597471">
            <w:pPr>
              <w:pStyle w:val="Date"/>
              <w:spacing w:before="0" w:after="100"/>
              <w:ind w:firstLine="0"/>
            </w:pPr>
            <w:r>
              <w:rPr>
                <w:sz w:val="24"/>
                <w:szCs w:val="24"/>
              </w:rPr>
              <w:t>Dokumento data:</w:t>
            </w:r>
          </w:p>
        </w:tc>
        <w:tc>
          <w:tcPr>
            <w:tcW w:w="1559" w:type="dxa"/>
            <w:tcBorders>
              <w:top w:val="nil"/>
              <w:left w:val="nil"/>
              <w:bottom w:val="nil"/>
              <w:right w:val="nil"/>
            </w:tcBorders>
            <w:shd w:val="clear" w:color="auto" w:fill="auto"/>
            <w:vAlign w:val="center"/>
          </w:tcPr>
          <w:p w:rsidR="00047BAA" w:rsidRDefault="00597471">
            <w:pPr>
              <w:pStyle w:val="Date"/>
              <w:keepLines/>
              <w:spacing w:before="0" w:after="100"/>
              <w:ind w:left="-250" w:firstLine="250"/>
              <w:jc w:val="left"/>
            </w:pPr>
            <w:r>
              <w:fldChar w:fldCharType="begin" w:fldLock="1"/>
            </w:r>
            <w:r>
              <w:instrText>DOCPROPERTY "Date completed"</w:instrText>
            </w:r>
            <w:r>
              <w:fldChar w:fldCharType="separate"/>
            </w:r>
            <w:r>
              <w:t>2019-05-29</w:t>
            </w:r>
            <w:r>
              <w:fldChar w:fldCharType="end"/>
            </w:r>
          </w:p>
        </w:tc>
      </w:tr>
    </w:tbl>
    <w:p w:rsidR="00047BAA" w:rsidRDefault="00597471">
      <w:pPr>
        <w:pStyle w:val="Signature"/>
        <w:spacing w:before="600"/>
      </w:pPr>
      <w:r>
        <w:fldChar w:fldCharType="begin" w:fldLock="1"/>
      </w:r>
      <w:r>
        <w:instrText>DOCPROPERTY "Company"</w:instrText>
      </w:r>
      <w:r>
        <w:fldChar w:fldCharType="separate"/>
      </w:r>
      <w:r>
        <w:t>UAB „ATEA“</w:t>
      </w:r>
      <w:r>
        <w:fldChar w:fldCharType="end"/>
      </w:r>
    </w:p>
    <w:p w:rsidR="00047BAA" w:rsidRDefault="00597471">
      <w:pPr>
        <w:pStyle w:val="Signature"/>
      </w:pPr>
      <w:r>
        <w:rPr>
          <w:sz w:val="22"/>
        </w:rPr>
        <w:t>Savanorių pr. 178a,</w:t>
      </w:r>
    </w:p>
    <w:p w:rsidR="00047BAA" w:rsidRDefault="00597471">
      <w:pPr>
        <w:pStyle w:val="Signature"/>
      </w:pPr>
      <w:r>
        <w:rPr>
          <w:sz w:val="22"/>
        </w:rPr>
        <w:t>LT-44150,</w:t>
      </w:r>
    </w:p>
    <w:p w:rsidR="00047BAA" w:rsidRDefault="00597471">
      <w:pPr>
        <w:pStyle w:val="Signature"/>
      </w:pPr>
      <w:r>
        <w:rPr>
          <w:sz w:val="22"/>
        </w:rPr>
        <w:t>Kaunas, Lietuva</w:t>
      </w:r>
    </w:p>
    <w:p w:rsidR="00047BAA" w:rsidRDefault="009435B8">
      <w:pPr>
        <w:pStyle w:val="Signature"/>
      </w:pPr>
      <w:hyperlink r:id="rId14">
        <w:r w:rsidR="00597471">
          <w:rPr>
            <w:rStyle w:val="InternetLink"/>
            <w:sz w:val="22"/>
          </w:rPr>
          <w:t>www.atea.lt</w:t>
        </w:r>
      </w:hyperlink>
    </w:p>
    <w:p w:rsidR="00047BAA" w:rsidRDefault="00597471">
      <w:pPr>
        <w:pStyle w:val="Signature"/>
      </w:pPr>
      <w:r>
        <w:rPr>
          <w:sz w:val="22"/>
        </w:rPr>
        <w:t>software@atea.lt</w:t>
      </w:r>
    </w:p>
    <w:p w:rsidR="00047BAA" w:rsidRDefault="00047BAA">
      <w:pPr>
        <w:pStyle w:val="Signature"/>
        <w:rPr>
          <w:sz w:val="22"/>
        </w:rPr>
      </w:pPr>
    </w:p>
    <w:p w:rsidR="00047BAA" w:rsidRDefault="00597471">
      <w:pPr>
        <w:pStyle w:val="Signature"/>
      </w:pPr>
      <w:r>
        <w:rPr>
          <w:sz w:val="22"/>
        </w:rPr>
        <w:t>Tel. 8 (37) 40 00 40</w:t>
      </w:r>
    </w:p>
    <w:p w:rsidR="00047BAA" w:rsidRDefault="00597471">
      <w:pPr>
        <w:pStyle w:val="Signature"/>
        <w:sectPr w:rsidR="00047BAA">
          <w:headerReference w:type="default" r:id="rId15"/>
          <w:footerReference w:type="default" r:id="rId16"/>
          <w:pgSz w:w="11906" w:h="16838"/>
          <w:pgMar w:top="1134" w:right="737" w:bottom="1134" w:left="1701" w:header="720" w:footer="973" w:gutter="0"/>
          <w:cols w:space="720"/>
          <w:formProt w:val="0"/>
          <w:vAlign w:val="center"/>
          <w:docGrid w:linePitch="240" w:charSpace="-6145"/>
        </w:sectPr>
      </w:pPr>
      <w:r>
        <w:rPr>
          <w:sz w:val="22"/>
        </w:rPr>
        <w:t>Faks. 8 (37) 40 00 50</w:t>
      </w:r>
    </w:p>
    <w:p w:rsidR="00047BAA" w:rsidRDefault="00597471">
      <w:pPr>
        <w:pStyle w:val="Caption"/>
        <w:spacing w:before="480" w:after="960"/>
        <w:jc w:val="center"/>
      </w:pPr>
      <w:r>
        <w:lastRenderedPageBreak/>
        <w:fldChar w:fldCharType="begin" w:fldLock="1"/>
      </w:r>
      <w:r>
        <w:instrText>DOCPROPERTY "Title"</w:instrText>
      </w:r>
      <w:r>
        <w:fldChar w:fldCharType="separate"/>
      </w:r>
      <w:r>
        <w:t>Lietuvių kalbos teksto sintaksinės-semantinės analizės informacinė sistema</w:t>
      </w:r>
      <w:r>
        <w:fldChar w:fldCharType="end"/>
      </w:r>
    </w:p>
    <w:p w:rsidR="00047BAA" w:rsidRDefault="00597471">
      <w:pPr>
        <w:pStyle w:val="ISTATYMAS"/>
        <w:rPr>
          <w:rFonts w:ascii="Times New Roman" w:hAnsi="Times New Roman"/>
          <w:lang w:val="lt-LT"/>
        </w:rPr>
      </w:pPr>
      <w:r>
        <w:rPr>
          <w:rFonts w:ascii="Times New Roman" w:hAnsi="Times New Roman"/>
          <w:b/>
          <w:bCs/>
          <w:color w:val="000000" w:themeColor="text1"/>
          <w:szCs w:val="24"/>
          <w:lang w:val="lt-LT"/>
        </w:rPr>
        <w:t>Modernizuojamos LKSSAIS Lietuvių kalbos fonogramų transkribatoriaus IT sprendimo testavimo atvejai</w:t>
      </w:r>
    </w:p>
    <w:p w:rsidR="00047BAA" w:rsidRDefault="00047BAA">
      <w:pPr>
        <w:pStyle w:val="ISTATYMAS"/>
        <w:rPr>
          <w:rFonts w:ascii="Times New Roman" w:hAnsi="Times New Roman"/>
          <w:lang w:val="lt-LT"/>
        </w:rPr>
      </w:pPr>
    </w:p>
    <w:p w:rsidR="00047BAA" w:rsidRDefault="00597471">
      <w:pPr>
        <w:pStyle w:val="ISTATYMAS"/>
        <w:spacing w:before="120" w:after="480"/>
      </w:pPr>
      <w:r>
        <w:rPr>
          <w:rFonts w:ascii="Times New Roman" w:hAnsi="Times New Roman"/>
          <w:b/>
          <w:lang w:val="lt-LT"/>
        </w:rPr>
        <w:t>TVIRTINIMO LAPAS</w:t>
      </w:r>
    </w:p>
    <w:tbl>
      <w:tblPr>
        <w:tblW w:w="9608" w:type="dxa"/>
        <w:jc w:val="center"/>
        <w:tblLook w:val="0000" w:firstRow="0" w:lastRow="0" w:firstColumn="0" w:lastColumn="0" w:noHBand="0" w:noVBand="0"/>
      </w:tblPr>
      <w:tblGrid>
        <w:gridCol w:w="4783"/>
        <w:gridCol w:w="4825"/>
      </w:tblGrid>
      <w:tr w:rsidR="00047BAA">
        <w:trPr>
          <w:jc w:val="center"/>
        </w:trPr>
        <w:tc>
          <w:tcPr>
            <w:tcW w:w="4783" w:type="dxa"/>
            <w:shd w:val="clear" w:color="auto" w:fill="auto"/>
          </w:tcPr>
          <w:p w:rsidR="00047BAA" w:rsidRDefault="00597471">
            <w:pPr>
              <w:pStyle w:val="BodyText1"/>
              <w:ind w:firstLine="0"/>
              <w:jc w:val="center"/>
            </w:pPr>
            <w:r>
              <w:rPr>
                <w:b/>
                <w:sz w:val="20"/>
                <w:szCs w:val="20"/>
                <w:lang w:val="lt-LT"/>
              </w:rPr>
              <w:t>SUDERINTA</w:t>
            </w:r>
          </w:p>
        </w:tc>
        <w:tc>
          <w:tcPr>
            <w:tcW w:w="4824" w:type="dxa"/>
            <w:shd w:val="clear" w:color="auto" w:fill="auto"/>
          </w:tcPr>
          <w:p w:rsidR="00047BAA" w:rsidRDefault="00597471">
            <w:pPr>
              <w:pStyle w:val="BodyText1"/>
              <w:ind w:firstLine="0"/>
              <w:jc w:val="center"/>
            </w:pPr>
            <w:r>
              <w:rPr>
                <w:b/>
                <w:sz w:val="20"/>
                <w:szCs w:val="20"/>
                <w:lang w:val="lt-LT"/>
              </w:rPr>
              <w:t>TVIRTINU</w:t>
            </w:r>
          </w:p>
        </w:tc>
      </w:tr>
      <w:tr w:rsidR="00047BAA">
        <w:trPr>
          <w:trHeight w:val="553"/>
          <w:jc w:val="center"/>
        </w:trPr>
        <w:tc>
          <w:tcPr>
            <w:tcW w:w="4783" w:type="dxa"/>
            <w:shd w:val="clear" w:color="auto" w:fill="auto"/>
          </w:tcPr>
          <w:p w:rsidR="00047BAA" w:rsidRDefault="00047BAA">
            <w:pPr>
              <w:pStyle w:val="ISTATYMAS"/>
              <w:spacing w:before="240" w:after="120"/>
              <w:rPr>
                <w:rFonts w:ascii="Times New Roman" w:hAnsi="Times New Roman"/>
                <w:szCs w:val="24"/>
                <w:u w:val="single"/>
                <w:lang w:val="lt-LT"/>
              </w:rPr>
            </w:pPr>
          </w:p>
          <w:p w:rsidR="00047BAA" w:rsidRDefault="00597471">
            <w:pPr>
              <w:pStyle w:val="BodyText1"/>
              <w:ind w:firstLine="0"/>
              <w:jc w:val="center"/>
            </w:pPr>
            <w:r>
              <w:rPr>
                <w:sz w:val="20"/>
                <w:szCs w:val="20"/>
                <w:lang w:val="lt-LT"/>
              </w:rPr>
              <w:t>(Tiekėjo atstovo vardas ir pavardė)</w:t>
            </w:r>
          </w:p>
        </w:tc>
        <w:tc>
          <w:tcPr>
            <w:tcW w:w="4824" w:type="dxa"/>
            <w:shd w:val="clear" w:color="auto" w:fill="auto"/>
          </w:tcPr>
          <w:p w:rsidR="00047BAA" w:rsidRDefault="00597471">
            <w:pPr>
              <w:pStyle w:val="ISTATYMAS"/>
              <w:keepLines/>
              <w:spacing w:before="240" w:after="60"/>
              <w:ind w:firstLine="6"/>
            </w:pPr>
            <w:r>
              <w:rPr>
                <w:rFonts w:ascii="Times New Roman" w:hAnsi="Times New Roman"/>
                <w:lang w:val="lt-LT"/>
              </w:rPr>
              <w:t>___________________________________</w:t>
            </w:r>
          </w:p>
          <w:p w:rsidR="00047BAA" w:rsidRDefault="00597471">
            <w:pPr>
              <w:pStyle w:val="BodyText1"/>
              <w:ind w:firstLine="0"/>
              <w:jc w:val="center"/>
            </w:pPr>
            <w:r>
              <w:rPr>
                <w:sz w:val="20"/>
                <w:szCs w:val="20"/>
                <w:lang w:val="lt-LT"/>
              </w:rPr>
              <w:t>(Pirkėjo atstovo vardas ir pavardė)</w:t>
            </w:r>
          </w:p>
        </w:tc>
      </w:tr>
      <w:tr w:rsidR="00047BAA">
        <w:trPr>
          <w:trHeight w:val="553"/>
          <w:jc w:val="center"/>
        </w:trPr>
        <w:tc>
          <w:tcPr>
            <w:tcW w:w="4783" w:type="dxa"/>
            <w:shd w:val="clear" w:color="auto" w:fill="auto"/>
          </w:tcPr>
          <w:p w:rsidR="00047BAA" w:rsidRDefault="00047BAA">
            <w:pPr>
              <w:pStyle w:val="ISTATYMAS"/>
              <w:keepLines/>
              <w:spacing w:before="240" w:after="60"/>
              <w:rPr>
                <w:rFonts w:ascii="Times New Roman" w:hAnsi="Times New Roman"/>
                <w:u w:val="single"/>
                <w:lang w:val="lt-LT"/>
              </w:rPr>
            </w:pPr>
          </w:p>
          <w:p w:rsidR="00047BAA" w:rsidRDefault="00597471">
            <w:pPr>
              <w:pStyle w:val="BodyText1"/>
              <w:ind w:firstLine="0"/>
              <w:jc w:val="center"/>
            </w:pPr>
            <w:r>
              <w:rPr>
                <w:sz w:val="20"/>
                <w:szCs w:val="20"/>
                <w:lang w:val="lt-LT"/>
              </w:rPr>
              <w:t>(Tiekėjo atstovo pareigos)</w:t>
            </w:r>
          </w:p>
        </w:tc>
        <w:tc>
          <w:tcPr>
            <w:tcW w:w="4824" w:type="dxa"/>
            <w:shd w:val="clear" w:color="auto" w:fill="auto"/>
          </w:tcPr>
          <w:p w:rsidR="00047BAA" w:rsidRDefault="00597471">
            <w:pPr>
              <w:pStyle w:val="ISTATYMAS"/>
              <w:keepLines/>
              <w:spacing w:before="240" w:after="60"/>
              <w:ind w:firstLine="6"/>
            </w:pPr>
            <w:r>
              <w:rPr>
                <w:rFonts w:ascii="Times New Roman" w:hAnsi="Times New Roman"/>
                <w:lang w:val="lt-LT"/>
              </w:rPr>
              <w:t>___________________________________</w:t>
            </w:r>
          </w:p>
          <w:p w:rsidR="00047BAA" w:rsidRDefault="00597471">
            <w:pPr>
              <w:pStyle w:val="BodyText1"/>
              <w:ind w:firstLine="0"/>
              <w:jc w:val="center"/>
            </w:pPr>
            <w:r>
              <w:rPr>
                <w:sz w:val="20"/>
                <w:szCs w:val="20"/>
                <w:lang w:val="lt-LT"/>
              </w:rPr>
              <w:t xml:space="preserve"> (Užsakovo atstovo pareigos)</w:t>
            </w:r>
          </w:p>
        </w:tc>
      </w:tr>
      <w:tr w:rsidR="00047BAA">
        <w:trPr>
          <w:jc w:val="center"/>
        </w:trPr>
        <w:tc>
          <w:tcPr>
            <w:tcW w:w="4783" w:type="dxa"/>
            <w:shd w:val="clear" w:color="auto" w:fill="auto"/>
          </w:tcPr>
          <w:p w:rsidR="00047BAA" w:rsidRDefault="00597471">
            <w:pPr>
              <w:pStyle w:val="ISTATYMAS"/>
              <w:keepLines/>
              <w:spacing w:before="240" w:after="60"/>
              <w:ind w:left="-1" w:firstLine="6"/>
            </w:pPr>
            <w:r>
              <w:rPr>
                <w:rFonts w:ascii="Times New Roman" w:hAnsi="Times New Roman"/>
                <w:lang w:val="lt-LT"/>
              </w:rPr>
              <w:t>__________________</w:t>
            </w:r>
          </w:p>
          <w:p w:rsidR="00047BAA" w:rsidRDefault="00597471">
            <w:pPr>
              <w:pStyle w:val="BodyText1"/>
              <w:ind w:firstLine="0"/>
              <w:jc w:val="center"/>
            </w:pPr>
            <w:r>
              <w:rPr>
                <w:sz w:val="20"/>
                <w:szCs w:val="20"/>
                <w:lang w:val="lt-LT"/>
              </w:rPr>
              <w:t>(data)</w:t>
            </w:r>
          </w:p>
        </w:tc>
        <w:tc>
          <w:tcPr>
            <w:tcW w:w="4824" w:type="dxa"/>
            <w:shd w:val="clear" w:color="auto" w:fill="auto"/>
          </w:tcPr>
          <w:p w:rsidR="00047BAA" w:rsidRDefault="00597471">
            <w:pPr>
              <w:pStyle w:val="ISTATYMAS"/>
              <w:keepLines/>
              <w:spacing w:before="240" w:after="60"/>
              <w:ind w:left="-1" w:firstLine="6"/>
            </w:pPr>
            <w:r>
              <w:rPr>
                <w:rFonts w:ascii="Times New Roman" w:hAnsi="Times New Roman"/>
                <w:lang w:val="lt-LT"/>
              </w:rPr>
              <w:t>__________________</w:t>
            </w:r>
          </w:p>
          <w:p w:rsidR="00047BAA" w:rsidRDefault="00597471">
            <w:pPr>
              <w:pStyle w:val="BodyText1"/>
              <w:ind w:firstLine="0"/>
              <w:jc w:val="center"/>
            </w:pPr>
            <w:r>
              <w:rPr>
                <w:sz w:val="20"/>
                <w:szCs w:val="20"/>
                <w:lang w:val="lt-LT"/>
              </w:rPr>
              <w:t>(data)</w:t>
            </w:r>
          </w:p>
        </w:tc>
      </w:tr>
      <w:tr w:rsidR="00047BAA">
        <w:trPr>
          <w:jc w:val="center"/>
        </w:trPr>
        <w:tc>
          <w:tcPr>
            <w:tcW w:w="4783" w:type="dxa"/>
            <w:shd w:val="clear" w:color="auto" w:fill="auto"/>
          </w:tcPr>
          <w:p w:rsidR="00047BAA" w:rsidRDefault="00597471">
            <w:pPr>
              <w:pStyle w:val="ISTATYMAS"/>
              <w:keepLines/>
              <w:spacing w:before="240" w:after="60"/>
              <w:ind w:firstLine="6"/>
            </w:pPr>
            <w:r>
              <w:rPr>
                <w:rFonts w:ascii="Times New Roman" w:hAnsi="Times New Roman"/>
                <w:lang w:val="lt-LT"/>
              </w:rPr>
              <w:t>__________________</w:t>
            </w:r>
          </w:p>
          <w:p w:rsidR="00047BAA" w:rsidRDefault="00597471">
            <w:pPr>
              <w:pStyle w:val="BodyText1"/>
              <w:ind w:firstLine="0"/>
              <w:jc w:val="center"/>
            </w:pPr>
            <w:r>
              <w:rPr>
                <w:sz w:val="20"/>
                <w:szCs w:val="20"/>
                <w:lang w:val="lt-LT"/>
              </w:rPr>
              <w:t>(parašas)</w:t>
            </w:r>
          </w:p>
        </w:tc>
        <w:tc>
          <w:tcPr>
            <w:tcW w:w="4824" w:type="dxa"/>
            <w:shd w:val="clear" w:color="auto" w:fill="auto"/>
          </w:tcPr>
          <w:p w:rsidR="00047BAA" w:rsidRDefault="00597471">
            <w:pPr>
              <w:pStyle w:val="ISTATYMAS"/>
              <w:keepLines/>
              <w:spacing w:before="240" w:after="60"/>
              <w:ind w:firstLine="6"/>
            </w:pPr>
            <w:r>
              <w:rPr>
                <w:rFonts w:ascii="Times New Roman" w:hAnsi="Times New Roman"/>
                <w:lang w:val="lt-LT"/>
              </w:rPr>
              <w:t>__________________</w:t>
            </w:r>
          </w:p>
          <w:p w:rsidR="00047BAA" w:rsidRDefault="00597471">
            <w:pPr>
              <w:pStyle w:val="BodyText1"/>
              <w:ind w:firstLine="0"/>
              <w:jc w:val="center"/>
            </w:pPr>
            <w:r>
              <w:rPr>
                <w:sz w:val="20"/>
                <w:szCs w:val="20"/>
                <w:lang w:val="lt-LT"/>
              </w:rPr>
              <w:t>(parašas)</w:t>
            </w:r>
          </w:p>
        </w:tc>
      </w:tr>
    </w:tbl>
    <w:p w:rsidR="00047BAA" w:rsidRDefault="00597471">
      <w:pPr>
        <w:pStyle w:val="BodyText1"/>
        <w:tabs>
          <w:tab w:val="left" w:pos="2778"/>
          <w:tab w:val="left" w:pos="6917"/>
          <w:tab w:val="left" w:pos="8334"/>
        </w:tabs>
        <w:spacing w:before="1680"/>
        <w:ind w:firstLine="0"/>
      </w:pPr>
      <w:r>
        <w:rPr>
          <w:sz w:val="20"/>
          <w:szCs w:val="20"/>
          <w:lang w:val="lt-LT"/>
        </w:rPr>
        <w:t>Dokumentą parengė:</w:t>
      </w:r>
    </w:p>
    <w:tbl>
      <w:tblPr>
        <w:tblW w:w="903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50"/>
        <w:gridCol w:w="3765"/>
        <w:gridCol w:w="1403"/>
        <w:gridCol w:w="2221"/>
      </w:tblGrid>
      <w:tr w:rsidR="00047BAA">
        <w:trPr>
          <w:trHeight w:val="282"/>
        </w:trPr>
        <w:tc>
          <w:tcPr>
            <w:tcW w:w="1649"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93" w:type="dxa"/>
            </w:tcMar>
          </w:tcPr>
          <w:p w:rsidR="00047BAA" w:rsidRDefault="00597471">
            <w:pPr>
              <w:pStyle w:val="BodyText1"/>
              <w:spacing w:before="0" w:after="0"/>
              <w:ind w:firstLine="0"/>
            </w:pPr>
            <w:r>
              <w:rPr>
                <w:b/>
                <w:color w:val="FFFFFF" w:themeColor="background1"/>
                <w:sz w:val="20"/>
                <w:szCs w:val="20"/>
                <w:lang w:val="lt-LT"/>
              </w:rPr>
              <w:t>Vardas, Pavardė</w:t>
            </w:r>
          </w:p>
        </w:tc>
        <w:tc>
          <w:tcPr>
            <w:tcW w:w="3765"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93" w:type="dxa"/>
            </w:tcMar>
          </w:tcPr>
          <w:p w:rsidR="00047BAA" w:rsidRDefault="00597471">
            <w:pPr>
              <w:pStyle w:val="BodyText1"/>
              <w:spacing w:before="0" w:after="0"/>
              <w:ind w:firstLine="0"/>
            </w:pPr>
            <w:r>
              <w:rPr>
                <w:b/>
                <w:color w:val="FFFFFF" w:themeColor="background1"/>
                <w:sz w:val="20"/>
                <w:szCs w:val="20"/>
                <w:lang w:val="lt-LT"/>
              </w:rPr>
              <w:t>Institucija, pareigos</w:t>
            </w:r>
          </w:p>
        </w:tc>
        <w:tc>
          <w:tcPr>
            <w:tcW w:w="1403"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93" w:type="dxa"/>
            </w:tcMar>
          </w:tcPr>
          <w:p w:rsidR="00047BAA" w:rsidRDefault="00597471">
            <w:pPr>
              <w:pStyle w:val="BodyText1"/>
              <w:spacing w:before="0" w:after="0"/>
              <w:ind w:firstLine="0"/>
            </w:pPr>
            <w:r>
              <w:rPr>
                <w:b/>
                <w:color w:val="FFFFFF" w:themeColor="background1"/>
                <w:sz w:val="20"/>
                <w:szCs w:val="20"/>
                <w:lang w:val="lt-LT"/>
              </w:rPr>
              <w:t>Data</w:t>
            </w:r>
          </w:p>
        </w:tc>
        <w:tc>
          <w:tcPr>
            <w:tcW w:w="2221"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93" w:type="dxa"/>
            </w:tcMar>
          </w:tcPr>
          <w:p w:rsidR="00047BAA" w:rsidRDefault="00597471">
            <w:pPr>
              <w:pStyle w:val="BodyText1"/>
              <w:spacing w:before="0" w:after="0"/>
              <w:ind w:firstLine="0"/>
            </w:pPr>
            <w:r>
              <w:rPr>
                <w:b/>
                <w:color w:val="FFFFFF" w:themeColor="background1"/>
                <w:sz w:val="20"/>
                <w:szCs w:val="20"/>
                <w:lang w:val="lt-LT"/>
              </w:rPr>
              <w:t>Parašas</w:t>
            </w:r>
          </w:p>
        </w:tc>
      </w:tr>
      <w:tr w:rsidR="00047BAA">
        <w:trPr>
          <w:trHeight w:val="282"/>
        </w:trPr>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spacing w:before="0" w:after="0"/>
              <w:ind w:firstLine="0"/>
              <w:rPr>
                <w:lang w:val="lt-LT"/>
              </w:rPr>
            </w:pPr>
            <w:r>
              <w:rPr>
                <w:lang w:val="lt-LT"/>
              </w:rPr>
              <w:t>Airenas Vaičiūnas</w:t>
            </w:r>
          </w:p>
        </w:tc>
        <w:tc>
          <w:tcPr>
            <w:tcW w:w="376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tabs>
                <w:tab w:val="left" w:pos="864"/>
                <w:tab w:val="left" w:pos="1008"/>
              </w:tabs>
              <w:spacing w:before="0" w:after="0"/>
              <w:ind w:firstLine="0"/>
              <w:jc w:val="left"/>
              <w:rPr>
                <w:lang w:val="lt-LT"/>
              </w:rPr>
            </w:pPr>
            <w:r>
              <w:rPr>
                <w:lang w:val="lt-LT"/>
              </w:rPr>
              <w:t>Vytauto Didžiojo universitetas</w:t>
            </w:r>
          </w:p>
        </w:tc>
        <w:tc>
          <w:tcPr>
            <w:tcW w:w="140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tabs>
                <w:tab w:val="left" w:pos="864"/>
                <w:tab w:val="left" w:pos="1008"/>
              </w:tabs>
              <w:spacing w:before="0" w:after="0"/>
              <w:ind w:firstLine="0"/>
            </w:pPr>
            <w:r>
              <w:rPr>
                <w:lang w:val="lt-LT"/>
              </w:rPr>
              <w:fldChar w:fldCharType="begin" w:fldLock="1"/>
            </w:r>
            <w:r>
              <w:instrText>DOCPROPERTY "Date completed"</w:instrText>
            </w:r>
            <w:r>
              <w:fldChar w:fldCharType="separate"/>
            </w:r>
            <w:r>
              <w:t>2019-05-29</w:t>
            </w:r>
            <w:r>
              <w:fldChar w:fldCharType="end"/>
            </w:r>
          </w:p>
        </w:tc>
        <w:tc>
          <w:tcPr>
            <w:tcW w:w="22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047BAA">
            <w:pPr>
              <w:pStyle w:val="BodyText1"/>
              <w:spacing w:before="0" w:after="240"/>
              <w:ind w:firstLine="0"/>
              <w:rPr>
                <w:sz w:val="20"/>
                <w:szCs w:val="20"/>
                <w:highlight w:val="yellow"/>
                <w:lang w:val="lt-LT"/>
              </w:rPr>
            </w:pPr>
          </w:p>
        </w:tc>
      </w:tr>
      <w:tr w:rsidR="00047BAA">
        <w:trPr>
          <w:trHeight w:val="282"/>
        </w:trPr>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spacing w:before="0" w:after="0"/>
              <w:ind w:firstLine="0"/>
              <w:rPr>
                <w:lang w:val="lt-LT"/>
              </w:rPr>
            </w:pPr>
            <w:r>
              <w:rPr>
                <w:lang w:val="lt-LT"/>
              </w:rPr>
              <w:t xml:space="preserve">Diana </w:t>
            </w:r>
            <w:proofErr w:type="spellStart"/>
            <w:r>
              <w:rPr>
                <w:lang w:val="lt-LT"/>
              </w:rPr>
              <w:t>Ginevičė</w:t>
            </w:r>
            <w:proofErr w:type="spellEnd"/>
          </w:p>
        </w:tc>
        <w:tc>
          <w:tcPr>
            <w:tcW w:w="376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tabs>
                <w:tab w:val="left" w:pos="864"/>
                <w:tab w:val="left" w:pos="1008"/>
              </w:tabs>
              <w:spacing w:before="0" w:after="0"/>
              <w:ind w:firstLine="0"/>
              <w:jc w:val="left"/>
              <w:rPr>
                <w:lang w:val="lt-LT"/>
              </w:rPr>
            </w:pPr>
            <w:r>
              <w:rPr>
                <w:lang w:val="lt-LT"/>
              </w:rPr>
              <w:t>UAB „ATEA“ sistemų analitikė</w:t>
            </w:r>
          </w:p>
        </w:tc>
        <w:tc>
          <w:tcPr>
            <w:tcW w:w="140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pStyle w:val="BodyText1"/>
              <w:tabs>
                <w:tab w:val="left" w:pos="864"/>
                <w:tab w:val="left" w:pos="1008"/>
              </w:tabs>
              <w:spacing w:before="0" w:after="0"/>
              <w:ind w:firstLine="0"/>
            </w:pPr>
            <w:r>
              <w:rPr>
                <w:lang w:val="lt-LT"/>
              </w:rPr>
              <w:fldChar w:fldCharType="begin" w:fldLock="1"/>
            </w:r>
            <w:r>
              <w:instrText>DOCPROPERTY "Date completed"</w:instrText>
            </w:r>
            <w:r>
              <w:fldChar w:fldCharType="separate"/>
            </w:r>
            <w:r>
              <w:t>2019-05-29</w:t>
            </w:r>
            <w:r>
              <w:fldChar w:fldCharType="end"/>
            </w:r>
          </w:p>
        </w:tc>
        <w:tc>
          <w:tcPr>
            <w:tcW w:w="22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047BAA">
            <w:pPr>
              <w:pStyle w:val="BodyText1"/>
              <w:spacing w:before="0" w:after="240"/>
              <w:ind w:firstLine="0"/>
              <w:rPr>
                <w:sz w:val="20"/>
                <w:szCs w:val="20"/>
                <w:highlight w:val="yellow"/>
                <w:lang w:val="lt-LT"/>
              </w:rPr>
            </w:pPr>
          </w:p>
        </w:tc>
      </w:tr>
    </w:tbl>
    <w:p w:rsidR="00047BAA" w:rsidRDefault="00047BAA">
      <w:pPr>
        <w:pStyle w:val="BodyText1"/>
        <w:tabs>
          <w:tab w:val="left" w:pos="2778"/>
          <w:tab w:val="left" w:pos="6917"/>
          <w:tab w:val="left" w:pos="8334"/>
        </w:tabs>
        <w:rPr>
          <w:sz w:val="20"/>
          <w:szCs w:val="20"/>
          <w:lang w:val="lt-LT"/>
        </w:rPr>
      </w:pPr>
    </w:p>
    <w:p w:rsidR="00047BAA" w:rsidRDefault="00597471">
      <w:pPr>
        <w:ind w:firstLine="0"/>
        <w:jc w:val="left"/>
        <w:rPr>
          <w:b/>
          <w:bCs/>
        </w:rPr>
      </w:pPr>
      <w:r>
        <w:br w:type="page"/>
      </w:r>
    </w:p>
    <w:p w:rsidR="00047BAA" w:rsidRDefault="00597471">
      <w:pPr>
        <w:pStyle w:val="StyleDocumentSubtitleFirstline0cm"/>
      </w:pPr>
      <w:r>
        <w:rPr>
          <w:szCs w:val="24"/>
        </w:rPr>
        <w:lastRenderedPageBreak/>
        <w:t>TURINYS</w:t>
      </w:r>
    </w:p>
    <w:p w:rsidR="00D834D3" w:rsidRDefault="00597471">
      <w:pPr>
        <w:pStyle w:val="TOC1"/>
        <w:tabs>
          <w:tab w:val="left" w:pos="800"/>
        </w:tabs>
        <w:rPr>
          <w:rFonts w:asciiTheme="minorHAnsi" w:eastAsiaTheme="minorEastAsia" w:hAnsiTheme="minorHAnsi" w:cstheme="minorBidi"/>
          <w:b w:val="0"/>
          <w:noProof/>
          <w:color w:val="auto"/>
          <w:sz w:val="22"/>
          <w:szCs w:val="22"/>
          <w:lang w:val="en-US"/>
        </w:rPr>
      </w:pPr>
      <w:r>
        <w:fldChar w:fldCharType="begin"/>
      </w:r>
      <w:r>
        <w:instrText>TOC \z \o "1-3" \h</w:instrText>
      </w:r>
      <w:r>
        <w:fldChar w:fldCharType="separate"/>
      </w:r>
      <w:hyperlink w:anchor="_Toc11839372" w:history="1">
        <w:r w:rsidR="00D834D3" w:rsidRPr="00886FEC">
          <w:rPr>
            <w:rStyle w:val="Hyperlink"/>
            <w:noProof/>
          </w:rPr>
          <w:t>1.</w:t>
        </w:r>
        <w:r w:rsidR="00D834D3">
          <w:rPr>
            <w:rFonts w:asciiTheme="minorHAnsi" w:eastAsiaTheme="minorEastAsia" w:hAnsiTheme="minorHAnsi" w:cstheme="minorBidi"/>
            <w:b w:val="0"/>
            <w:noProof/>
            <w:color w:val="auto"/>
            <w:sz w:val="22"/>
            <w:szCs w:val="22"/>
            <w:lang w:val="en-US"/>
          </w:rPr>
          <w:tab/>
        </w:r>
        <w:r w:rsidR="00D834D3" w:rsidRPr="00886FEC">
          <w:rPr>
            <w:rStyle w:val="Hyperlink"/>
            <w:noProof/>
          </w:rPr>
          <w:t>Įžanga</w:t>
        </w:r>
        <w:r w:rsidR="00D834D3">
          <w:rPr>
            <w:noProof/>
            <w:webHidden/>
          </w:rPr>
          <w:tab/>
        </w:r>
        <w:r w:rsidR="00D834D3">
          <w:rPr>
            <w:noProof/>
            <w:webHidden/>
          </w:rPr>
          <w:fldChar w:fldCharType="begin"/>
        </w:r>
        <w:r w:rsidR="00D834D3">
          <w:rPr>
            <w:noProof/>
            <w:webHidden/>
          </w:rPr>
          <w:instrText xml:space="preserve"> PAGEREF _Toc11839372 \h </w:instrText>
        </w:r>
        <w:r w:rsidR="00D834D3">
          <w:rPr>
            <w:noProof/>
            <w:webHidden/>
          </w:rPr>
        </w:r>
        <w:r w:rsidR="00D834D3">
          <w:rPr>
            <w:noProof/>
            <w:webHidden/>
          </w:rPr>
          <w:fldChar w:fldCharType="separate"/>
        </w:r>
        <w:r w:rsidR="00D834D3">
          <w:rPr>
            <w:noProof/>
            <w:webHidden/>
          </w:rPr>
          <w:t>4</w:t>
        </w:r>
        <w:r w:rsidR="00D834D3">
          <w:rPr>
            <w:noProof/>
            <w:webHidden/>
          </w:rPr>
          <w:fldChar w:fldCharType="end"/>
        </w:r>
      </w:hyperlink>
    </w:p>
    <w:p w:rsidR="00D834D3" w:rsidRDefault="009435B8">
      <w:pPr>
        <w:pStyle w:val="TOC2"/>
        <w:rPr>
          <w:rFonts w:asciiTheme="minorHAnsi" w:eastAsiaTheme="minorEastAsia" w:hAnsiTheme="minorHAnsi" w:cstheme="minorBidi"/>
          <w:i w:val="0"/>
          <w:noProof/>
          <w:color w:val="auto"/>
          <w:sz w:val="22"/>
          <w:szCs w:val="22"/>
          <w:lang w:val="en-US"/>
        </w:rPr>
      </w:pPr>
      <w:hyperlink w:anchor="_Toc11839373" w:history="1">
        <w:r w:rsidR="00D834D3" w:rsidRPr="00886FEC">
          <w:rPr>
            <w:rStyle w:val="Hyperlink"/>
            <w:noProof/>
          </w:rPr>
          <w:t>1.1. Dokumento apimtis</w:t>
        </w:r>
        <w:r w:rsidR="00D834D3">
          <w:rPr>
            <w:noProof/>
            <w:webHidden/>
          </w:rPr>
          <w:tab/>
        </w:r>
        <w:r w:rsidR="00D834D3">
          <w:rPr>
            <w:noProof/>
            <w:webHidden/>
          </w:rPr>
          <w:fldChar w:fldCharType="begin"/>
        </w:r>
        <w:r w:rsidR="00D834D3">
          <w:rPr>
            <w:noProof/>
            <w:webHidden/>
          </w:rPr>
          <w:instrText xml:space="preserve"> PAGEREF _Toc11839373 \h </w:instrText>
        </w:r>
        <w:r w:rsidR="00D834D3">
          <w:rPr>
            <w:noProof/>
            <w:webHidden/>
          </w:rPr>
        </w:r>
        <w:r w:rsidR="00D834D3">
          <w:rPr>
            <w:noProof/>
            <w:webHidden/>
          </w:rPr>
          <w:fldChar w:fldCharType="separate"/>
        </w:r>
        <w:r w:rsidR="00D834D3">
          <w:rPr>
            <w:noProof/>
            <w:webHidden/>
          </w:rPr>
          <w:t>4</w:t>
        </w:r>
        <w:r w:rsidR="00D834D3">
          <w:rPr>
            <w:noProof/>
            <w:webHidden/>
          </w:rPr>
          <w:fldChar w:fldCharType="end"/>
        </w:r>
      </w:hyperlink>
    </w:p>
    <w:p w:rsidR="00D834D3" w:rsidRDefault="009435B8">
      <w:pPr>
        <w:pStyle w:val="TOC1"/>
        <w:tabs>
          <w:tab w:val="left" w:pos="800"/>
        </w:tabs>
        <w:rPr>
          <w:rFonts w:asciiTheme="minorHAnsi" w:eastAsiaTheme="minorEastAsia" w:hAnsiTheme="minorHAnsi" w:cstheme="minorBidi"/>
          <w:b w:val="0"/>
          <w:noProof/>
          <w:color w:val="auto"/>
          <w:sz w:val="22"/>
          <w:szCs w:val="22"/>
          <w:lang w:val="en-US"/>
        </w:rPr>
      </w:pPr>
      <w:hyperlink w:anchor="_Toc11839374" w:history="1">
        <w:r w:rsidR="00D834D3" w:rsidRPr="00886FEC">
          <w:rPr>
            <w:rStyle w:val="Hyperlink"/>
            <w:noProof/>
          </w:rPr>
          <w:t>2.</w:t>
        </w:r>
        <w:r w:rsidR="00D834D3">
          <w:rPr>
            <w:rFonts w:asciiTheme="minorHAnsi" w:eastAsiaTheme="minorEastAsia" w:hAnsiTheme="minorHAnsi" w:cstheme="minorBidi"/>
            <w:b w:val="0"/>
            <w:noProof/>
            <w:color w:val="auto"/>
            <w:sz w:val="22"/>
            <w:szCs w:val="22"/>
            <w:lang w:val="en-US"/>
          </w:rPr>
          <w:tab/>
        </w:r>
        <w:r w:rsidR="00D834D3" w:rsidRPr="00886FEC">
          <w:rPr>
            <w:rStyle w:val="Hyperlink"/>
            <w:noProof/>
          </w:rPr>
          <w:t>Transkribatoriaus IT sprendimo testavimo sąlygos</w:t>
        </w:r>
        <w:r w:rsidR="00D834D3">
          <w:rPr>
            <w:noProof/>
            <w:webHidden/>
          </w:rPr>
          <w:tab/>
        </w:r>
        <w:r w:rsidR="00D834D3">
          <w:rPr>
            <w:noProof/>
            <w:webHidden/>
          </w:rPr>
          <w:fldChar w:fldCharType="begin"/>
        </w:r>
        <w:r w:rsidR="00D834D3">
          <w:rPr>
            <w:noProof/>
            <w:webHidden/>
          </w:rPr>
          <w:instrText xml:space="preserve"> PAGEREF _Toc11839374 \h </w:instrText>
        </w:r>
        <w:r w:rsidR="00D834D3">
          <w:rPr>
            <w:noProof/>
            <w:webHidden/>
          </w:rPr>
        </w:r>
        <w:r w:rsidR="00D834D3">
          <w:rPr>
            <w:noProof/>
            <w:webHidden/>
          </w:rPr>
          <w:fldChar w:fldCharType="separate"/>
        </w:r>
        <w:r w:rsidR="00D834D3">
          <w:rPr>
            <w:noProof/>
            <w:webHidden/>
          </w:rPr>
          <w:t>5</w:t>
        </w:r>
        <w:r w:rsidR="00D834D3">
          <w:rPr>
            <w:noProof/>
            <w:webHidden/>
          </w:rPr>
          <w:fldChar w:fldCharType="end"/>
        </w:r>
      </w:hyperlink>
    </w:p>
    <w:p w:rsidR="00D834D3" w:rsidRDefault="009435B8">
      <w:pPr>
        <w:pStyle w:val="TOC1"/>
        <w:tabs>
          <w:tab w:val="left" w:pos="800"/>
        </w:tabs>
        <w:rPr>
          <w:rFonts w:asciiTheme="minorHAnsi" w:eastAsiaTheme="minorEastAsia" w:hAnsiTheme="minorHAnsi" w:cstheme="minorBidi"/>
          <w:b w:val="0"/>
          <w:noProof/>
          <w:color w:val="auto"/>
          <w:sz w:val="22"/>
          <w:szCs w:val="22"/>
          <w:lang w:val="en-US"/>
        </w:rPr>
      </w:pPr>
      <w:hyperlink w:anchor="_Toc11839375" w:history="1">
        <w:r w:rsidR="00D834D3" w:rsidRPr="00886FEC">
          <w:rPr>
            <w:rStyle w:val="Hyperlink"/>
            <w:noProof/>
          </w:rPr>
          <w:t>3.</w:t>
        </w:r>
        <w:r w:rsidR="00D834D3">
          <w:rPr>
            <w:rFonts w:asciiTheme="minorHAnsi" w:eastAsiaTheme="minorEastAsia" w:hAnsiTheme="minorHAnsi" w:cstheme="minorBidi"/>
            <w:b w:val="0"/>
            <w:noProof/>
            <w:color w:val="auto"/>
            <w:sz w:val="22"/>
            <w:szCs w:val="22"/>
            <w:lang w:val="en-US"/>
          </w:rPr>
          <w:tab/>
        </w:r>
        <w:r w:rsidR="00D834D3" w:rsidRPr="00886FEC">
          <w:rPr>
            <w:rStyle w:val="Hyperlink"/>
            <w:noProof/>
          </w:rPr>
          <w:t>Transkribatoriaus IT sprendimo testavimo atvejų aprašymas</w:t>
        </w:r>
        <w:r w:rsidR="00D834D3">
          <w:rPr>
            <w:noProof/>
            <w:webHidden/>
          </w:rPr>
          <w:tab/>
        </w:r>
        <w:r w:rsidR="00D834D3">
          <w:rPr>
            <w:noProof/>
            <w:webHidden/>
          </w:rPr>
          <w:fldChar w:fldCharType="begin"/>
        </w:r>
        <w:r w:rsidR="00D834D3">
          <w:rPr>
            <w:noProof/>
            <w:webHidden/>
          </w:rPr>
          <w:instrText xml:space="preserve"> PAGEREF _Toc11839375 \h </w:instrText>
        </w:r>
        <w:r w:rsidR="00D834D3">
          <w:rPr>
            <w:noProof/>
            <w:webHidden/>
          </w:rPr>
        </w:r>
        <w:r w:rsidR="00D834D3">
          <w:rPr>
            <w:noProof/>
            <w:webHidden/>
          </w:rPr>
          <w:fldChar w:fldCharType="separate"/>
        </w:r>
        <w:r w:rsidR="00D834D3">
          <w:rPr>
            <w:noProof/>
            <w:webHidden/>
          </w:rPr>
          <w:t>6</w:t>
        </w:r>
        <w:r w:rsidR="00D834D3">
          <w:rPr>
            <w:noProof/>
            <w:webHidden/>
          </w:rPr>
          <w:fldChar w:fldCharType="end"/>
        </w:r>
      </w:hyperlink>
    </w:p>
    <w:p w:rsidR="00D834D3" w:rsidRDefault="009435B8">
      <w:pPr>
        <w:pStyle w:val="TOC2"/>
        <w:rPr>
          <w:rFonts w:asciiTheme="minorHAnsi" w:eastAsiaTheme="minorEastAsia" w:hAnsiTheme="minorHAnsi" w:cstheme="minorBidi"/>
          <w:i w:val="0"/>
          <w:noProof/>
          <w:color w:val="auto"/>
          <w:sz w:val="22"/>
          <w:szCs w:val="22"/>
          <w:lang w:val="en-US"/>
        </w:rPr>
      </w:pPr>
      <w:hyperlink w:anchor="_Toc11839376" w:history="1">
        <w:r w:rsidR="00D834D3" w:rsidRPr="00886FEC">
          <w:rPr>
            <w:rStyle w:val="Hyperlink"/>
            <w:noProof/>
          </w:rPr>
          <w:t>1.2. Transkribatoriaus IT sprendimo testavimo atvejų aprašymas</w:t>
        </w:r>
        <w:r w:rsidR="00D834D3">
          <w:rPr>
            <w:noProof/>
            <w:webHidden/>
          </w:rPr>
          <w:tab/>
        </w:r>
        <w:r w:rsidR="00D834D3">
          <w:rPr>
            <w:noProof/>
            <w:webHidden/>
          </w:rPr>
          <w:fldChar w:fldCharType="begin"/>
        </w:r>
        <w:r w:rsidR="00D834D3">
          <w:rPr>
            <w:noProof/>
            <w:webHidden/>
          </w:rPr>
          <w:instrText xml:space="preserve"> PAGEREF _Toc11839376 \h </w:instrText>
        </w:r>
        <w:r w:rsidR="00D834D3">
          <w:rPr>
            <w:noProof/>
            <w:webHidden/>
          </w:rPr>
        </w:r>
        <w:r w:rsidR="00D834D3">
          <w:rPr>
            <w:noProof/>
            <w:webHidden/>
          </w:rPr>
          <w:fldChar w:fldCharType="separate"/>
        </w:r>
        <w:r w:rsidR="00D834D3">
          <w:rPr>
            <w:noProof/>
            <w:webHidden/>
          </w:rPr>
          <w:t>6</w:t>
        </w:r>
        <w:r w:rsidR="00D834D3">
          <w:rPr>
            <w:noProof/>
            <w:webHidden/>
          </w:rPr>
          <w:fldChar w:fldCharType="end"/>
        </w:r>
      </w:hyperlink>
    </w:p>
    <w:p w:rsidR="00D834D3" w:rsidRDefault="009435B8">
      <w:pPr>
        <w:pStyle w:val="TOC1"/>
        <w:tabs>
          <w:tab w:val="left" w:pos="800"/>
        </w:tabs>
        <w:rPr>
          <w:rFonts w:asciiTheme="minorHAnsi" w:eastAsiaTheme="minorEastAsia" w:hAnsiTheme="minorHAnsi" w:cstheme="minorBidi"/>
          <w:b w:val="0"/>
          <w:noProof/>
          <w:color w:val="auto"/>
          <w:sz w:val="22"/>
          <w:szCs w:val="22"/>
          <w:lang w:val="en-US"/>
        </w:rPr>
      </w:pPr>
      <w:hyperlink w:anchor="_Toc11839377" w:history="1">
        <w:r w:rsidR="00D834D3" w:rsidRPr="00886FEC">
          <w:rPr>
            <w:rStyle w:val="Hyperlink"/>
            <w:noProof/>
          </w:rPr>
          <w:t>4.</w:t>
        </w:r>
        <w:r w:rsidR="00D834D3">
          <w:rPr>
            <w:rFonts w:asciiTheme="minorHAnsi" w:eastAsiaTheme="minorEastAsia" w:hAnsiTheme="minorHAnsi" w:cstheme="minorBidi"/>
            <w:b w:val="0"/>
            <w:noProof/>
            <w:color w:val="auto"/>
            <w:sz w:val="22"/>
            <w:szCs w:val="22"/>
            <w:lang w:val="en-US"/>
          </w:rPr>
          <w:tab/>
        </w:r>
        <w:r w:rsidR="00D834D3" w:rsidRPr="00886FEC">
          <w:rPr>
            <w:rStyle w:val="Hyperlink"/>
            <w:noProof/>
          </w:rPr>
          <w:t>Užklausų pavyzdžiai</w:t>
        </w:r>
        <w:r w:rsidR="00D834D3">
          <w:rPr>
            <w:noProof/>
            <w:webHidden/>
          </w:rPr>
          <w:tab/>
        </w:r>
        <w:r w:rsidR="00D834D3">
          <w:rPr>
            <w:noProof/>
            <w:webHidden/>
          </w:rPr>
          <w:fldChar w:fldCharType="begin"/>
        </w:r>
        <w:r w:rsidR="00D834D3">
          <w:rPr>
            <w:noProof/>
            <w:webHidden/>
          </w:rPr>
          <w:instrText xml:space="preserve"> PAGEREF _Toc11839377 \h </w:instrText>
        </w:r>
        <w:r w:rsidR="00D834D3">
          <w:rPr>
            <w:noProof/>
            <w:webHidden/>
          </w:rPr>
        </w:r>
        <w:r w:rsidR="00D834D3">
          <w:rPr>
            <w:noProof/>
            <w:webHidden/>
          </w:rPr>
          <w:fldChar w:fldCharType="separate"/>
        </w:r>
        <w:r w:rsidR="00D834D3">
          <w:rPr>
            <w:noProof/>
            <w:webHidden/>
          </w:rPr>
          <w:t>16</w:t>
        </w:r>
        <w:r w:rsidR="00D834D3">
          <w:rPr>
            <w:noProof/>
            <w:webHidden/>
          </w:rPr>
          <w:fldChar w:fldCharType="end"/>
        </w:r>
      </w:hyperlink>
    </w:p>
    <w:p w:rsidR="00D834D3" w:rsidRDefault="009435B8">
      <w:pPr>
        <w:pStyle w:val="TOC2"/>
        <w:tabs>
          <w:tab w:val="left" w:pos="1200"/>
        </w:tabs>
        <w:rPr>
          <w:rFonts w:asciiTheme="minorHAnsi" w:eastAsiaTheme="minorEastAsia" w:hAnsiTheme="minorHAnsi" w:cstheme="minorBidi"/>
          <w:i w:val="0"/>
          <w:noProof/>
          <w:color w:val="auto"/>
          <w:sz w:val="22"/>
          <w:szCs w:val="22"/>
          <w:lang w:val="en-US"/>
        </w:rPr>
      </w:pPr>
      <w:hyperlink w:anchor="_Toc11839378" w:history="1">
        <w:r w:rsidR="00D834D3" w:rsidRPr="00886FEC">
          <w:rPr>
            <w:rStyle w:val="Hyperlink"/>
            <w:noProof/>
          </w:rPr>
          <w:t>4.1.</w:t>
        </w:r>
        <w:r w:rsidR="00D834D3">
          <w:rPr>
            <w:rFonts w:asciiTheme="minorHAnsi" w:eastAsiaTheme="minorEastAsia" w:hAnsiTheme="minorHAnsi" w:cstheme="minorBidi"/>
            <w:i w:val="0"/>
            <w:noProof/>
            <w:color w:val="auto"/>
            <w:sz w:val="22"/>
            <w:szCs w:val="22"/>
            <w:lang w:val="en-US"/>
          </w:rPr>
          <w:tab/>
        </w:r>
        <w:r w:rsidR="00D834D3" w:rsidRPr="00886FEC">
          <w:rPr>
            <w:rStyle w:val="Hyperlink"/>
            <w:noProof/>
          </w:rPr>
          <w:t>Failo siuntimas transkripcijai</w:t>
        </w:r>
        <w:r w:rsidR="00D834D3">
          <w:rPr>
            <w:noProof/>
            <w:webHidden/>
          </w:rPr>
          <w:tab/>
        </w:r>
        <w:r w:rsidR="00D834D3">
          <w:rPr>
            <w:noProof/>
            <w:webHidden/>
          </w:rPr>
          <w:fldChar w:fldCharType="begin"/>
        </w:r>
        <w:r w:rsidR="00D834D3">
          <w:rPr>
            <w:noProof/>
            <w:webHidden/>
          </w:rPr>
          <w:instrText xml:space="preserve"> PAGEREF _Toc11839378 \h </w:instrText>
        </w:r>
        <w:r w:rsidR="00D834D3">
          <w:rPr>
            <w:noProof/>
            <w:webHidden/>
          </w:rPr>
        </w:r>
        <w:r w:rsidR="00D834D3">
          <w:rPr>
            <w:noProof/>
            <w:webHidden/>
          </w:rPr>
          <w:fldChar w:fldCharType="separate"/>
        </w:r>
        <w:r w:rsidR="00D834D3">
          <w:rPr>
            <w:noProof/>
            <w:webHidden/>
          </w:rPr>
          <w:t>16</w:t>
        </w:r>
        <w:r w:rsidR="00D834D3">
          <w:rPr>
            <w:noProof/>
            <w:webHidden/>
          </w:rPr>
          <w:fldChar w:fldCharType="end"/>
        </w:r>
      </w:hyperlink>
    </w:p>
    <w:p w:rsidR="00D834D3" w:rsidRDefault="009435B8">
      <w:pPr>
        <w:pStyle w:val="TOC2"/>
        <w:tabs>
          <w:tab w:val="left" w:pos="1200"/>
        </w:tabs>
        <w:rPr>
          <w:rFonts w:asciiTheme="minorHAnsi" w:eastAsiaTheme="minorEastAsia" w:hAnsiTheme="minorHAnsi" w:cstheme="minorBidi"/>
          <w:i w:val="0"/>
          <w:noProof/>
          <w:color w:val="auto"/>
          <w:sz w:val="22"/>
          <w:szCs w:val="22"/>
          <w:lang w:val="en-US"/>
        </w:rPr>
      </w:pPr>
      <w:hyperlink w:anchor="_Toc11839379" w:history="1">
        <w:r w:rsidR="00D834D3" w:rsidRPr="00886FEC">
          <w:rPr>
            <w:rStyle w:val="Hyperlink"/>
            <w:noProof/>
          </w:rPr>
          <w:t>4.2.</w:t>
        </w:r>
        <w:r w:rsidR="00D834D3">
          <w:rPr>
            <w:rFonts w:asciiTheme="minorHAnsi" w:eastAsiaTheme="minorEastAsia" w:hAnsiTheme="minorHAnsi" w:cstheme="minorBidi"/>
            <w:i w:val="0"/>
            <w:noProof/>
            <w:color w:val="auto"/>
            <w:sz w:val="22"/>
            <w:szCs w:val="22"/>
            <w:lang w:val="en-US"/>
          </w:rPr>
          <w:tab/>
        </w:r>
        <w:r w:rsidR="00D834D3" w:rsidRPr="00886FEC">
          <w:rPr>
            <w:rStyle w:val="Hyperlink"/>
            <w:noProof/>
          </w:rPr>
          <w:t>Failo siuntimas transkripcijai (bloga užklausa)</w:t>
        </w:r>
        <w:r w:rsidR="00D834D3">
          <w:rPr>
            <w:noProof/>
            <w:webHidden/>
          </w:rPr>
          <w:tab/>
        </w:r>
        <w:r w:rsidR="00D834D3">
          <w:rPr>
            <w:noProof/>
            <w:webHidden/>
          </w:rPr>
          <w:fldChar w:fldCharType="begin"/>
        </w:r>
        <w:r w:rsidR="00D834D3">
          <w:rPr>
            <w:noProof/>
            <w:webHidden/>
          </w:rPr>
          <w:instrText xml:space="preserve"> PAGEREF _Toc11839379 \h </w:instrText>
        </w:r>
        <w:r w:rsidR="00D834D3">
          <w:rPr>
            <w:noProof/>
            <w:webHidden/>
          </w:rPr>
        </w:r>
        <w:r w:rsidR="00D834D3">
          <w:rPr>
            <w:noProof/>
            <w:webHidden/>
          </w:rPr>
          <w:fldChar w:fldCharType="separate"/>
        </w:r>
        <w:r w:rsidR="00D834D3">
          <w:rPr>
            <w:noProof/>
            <w:webHidden/>
          </w:rPr>
          <w:t>16</w:t>
        </w:r>
        <w:r w:rsidR="00D834D3">
          <w:rPr>
            <w:noProof/>
            <w:webHidden/>
          </w:rPr>
          <w:fldChar w:fldCharType="end"/>
        </w:r>
      </w:hyperlink>
    </w:p>
    <w:p w:rsidR="00D834D3" w:rsidRDefault="009435B8">
      <w:pPr>
        <w:pStyle w:val="TOC2"/>
        <w:tabs>
          <w:tab w:val="left" w:pos="1200"/>
        </w:tabs>
        <w:rPr>
          <w:rFonts w:asciiTheme="minorHAnsi" w:eastAsiaTheme="minorEastAsia" w:hAnsiTheme="minorHAnsi" w:cstheme="minorBidi"/>
          <w:i w:val="0"/>
          <w:noProof/>
          <w:color w:val="auto"/>
          <w:sz w:val="22"/>
          <w:szCs w:val="22"/>
          <w:lang w:val="en-US"/>
        </w:rPr>
      </w:pPr>
      <w:hyperlink w:anchor="_Toc11839380" w:history="1">
        <w:r w:rsidR="00D834D3" w:rsidRPr="00886FEC">
          <w:rPr>
            <w:rStyle w:val="Hyperlink"/>
            <w:noProof/>
          </w:rPr>
          <w:t>4.3.</w:t>
        </w:r>
        <w:r w:rsidR="00D834D3">
          <w:rPr>
            <w:rFonts w:asciiTheme="minorHAnsi" w:eastAsiaTheme="minorEastAsia" w:hAnsiTheme="minorHAnsi" w:cstheme="minorBidi"/>
            <w:i w:val="0"/>
            <w:noProof/>
            <w:color w:val="auto"/>
            <w:sz w:val="22"/>
            <w:szCs w:val="22"/>
            <w:lang w:val="en-US"/>
          </w:rPr>
          <w:tab/>
        </w:r>
        <w:r w:rsidR="00D834D3" w:rsidRPr="00886FEC">
          <w:rPr>
            <w:rStyle w:val="Hyperlink"/>
            <w:noProof/>
          </w:rPr>
          <w:t>Statuso gavimas</w:t>
        </w:r>
        <w:r w:rsidR="00D834D3">
          <w:rPr>
            <w:noProof/>
            <w:webHidden/>
          </w:rPr>
          <w:tab/>
        </w:r>
        <w:r w:rsidR="00D834D3">
          <w:rPr>
            <w:noProof/>
            <w:webHidden/>
          </w:rPr>
          <w:fldChar w:fldCharType="begin"/>
        </w:r>
        <w:r w:rsidR="00D834D3">
          <w:rPr>
            <w:noProof/>
            <w:webHidden/>
          </w:rPr>
          <w:instrText xml:space="preserve"> PAGEREF _Toc11839380 \h </w:instrText>
        </w:r>
        <w:r w:rsidR="00D834D3">
          <w:rPr>
            <w:noProof/>
            <w:webHidden/>
          </w:rPr>
        </w:r>
        <w:r w:rsidR="00D834D3">
          <w:rPr>
            <w:noProof/>
            <w:webHidden/>
          </w:rPr>
          <w:fldChar w:fldCharType="separate"/>
        </w:r>
        <w:r w:rsidR="00D834D3">
          <w:rPr>
            <w:noProof/>
            <w:webHidden/>
          </w:rPr>
          <w:t>16</w:t>
        </w:r>
        <w:r w:rsidR="00D834D3">
          <w:rPr>
            <w:noProof/>
            <w:webHidden/>
          </w:rPr>
          <w:fldChar w:fldCharType="end"/>
        </w:r>
      </w:hyperlink>
    </w:p>
    <w:p w:rsidR="00D834D3" w:rsidRDefault="009435B8">
      <w:pPr>
        <w:pStyle w:val="TOC2"/>
        <w:tabs>
          <w:tab w:val="left" w:pos="1200"/>
        </w:tabs>
        <w:rPr>
          <w:rFonts w:asciiTheme="minorHAnsi" w:eastAsiaTheme="minorEastAsia" w:hAnsiTheme="minorHAnsi" w:cstheme="minorBidi"/>
          <w:i w:val="0"/>
          <w:noProof/>
          <w:color w:val="auto"/>
          <w:sz w:val="22"/>
          <w:szCs w:val="22"/>
          <w:lang w:val="en-US"/>
        </w:rPr>
      </w:pPr>
      <w:hyperlink w:anchor="_Toc11839381" w:history="1">
        <w:r w:rsidR="00D834D3" w:rsidRPr="00886FEC">
          <w:rPr>
            <w:rStyle w:val="Hyperlink"/>
            <w:noProof/>
          </w:rPr>
          <w:t>4.4.</w:t>
        </w:r>
        <w:r w:rsidR="00D834D3">
          <w:rPr>
            <w:rFonts w:asciiTheme="minorHAnsi" w:eastAsiaTheme="minorEastAsia" w:hAnsiTheme="minorHAnsi" w:cstheme="minorBidi"/>
            <w:i w:val="0"/>
            <w:noProof/>
            <w:color w:val="auto"/>
            <w:sz w:val="22"/>
            <w:szCs w:val="22"/>
            <w:lang w:val="en-US"/>
          </w:rPr>
          <w:tab/>
        </w:r>
        <w:r w:rsidR="00D834D3" w:rsidRPr="00886FEC">
          <w:rPr>
            <w:rStyle w:val="Hyperlink"/>
            <w:noProof/>
          </w:rPr>
          <w:t>Rezultato gavimas</w:t>
        </w:r>
        <w:r w:rsidR="00D834D3">
          <w:rPr>
            <w:noProof/>
            <w:webHidden/>
          </w:rPr>
          <w:tab/>
        </w:r>
        <w:r w:rsidR="00D834D3">
          <w:rPr>
            <w:noProof/>
            <w:webHidden/>
          </w:rPr>
          <w:fldChar w:fldCharType="begin"/>
        </w:r>
        <w:r w:rsidR="00D834D3">
          <w:rPr>
            <w:noProof/>
            <w:webHidden/>
          </w:rPr>
          <w:instrText xml:space="preserve"> PAGEREF _Toc11839381 \h </w:instrText>
        </w:r>
        <w:r w:rsidR="00D834D3">
          <w:rPr>
            <w:noProof/>
            <w:webHidden/>
          </w:rPr>
        </w:r>
        <w:r w:rsidR="00D834D3">
          <w:rPr>
            <w:noProof/>
            <w:webHidden/>
          </w:rPr>
          <w:fldChar w:fldCharType="separate"/>
        </w:r>
        <w:r w:rsidR="00D834D3">
          <w:rPr>
            <w:noProof/>
            <w:webHidden/>
          </w:rPr>
          <w:t>17</w:t>
        </w:r>
        <w:r w:rsidR="00D834D3">
          <w:rPr>
            <w:noProof/>
            <w:webHidden/>
          </w:rPr>
          <w:fldChar w:fldCharType="end"/>
        </w:r>
      </w:hyperlink>
    </w:p>
    <w:p w:rsidR="00D834D3" w:rsidRDefault="009435B8">
      <w:pPr>
        <w:pStyle w:val="TOC2"/>
        <w:tabs>
          <w:tab w:val="left" w:pos="1200"/>
        </w:tabs>
        <w:rPr>
          <w:rFonts w:asciiTheme="minorHAnsi" w:eastAsiaTheme="minorEastAsia" w:hAnsiTheme="minorHAnsi" w:cstheme="minorBidi"/>
          <w:i w:val="0"/>
          <w:noProof/>
          <w:color w:val="auto"/>
          <w:sz w:val="22"/>
          <w:szCs w:val="22"/>
          <w:lang w:val="en-US"/>
        </w:rPr>
      </w:pPr>
      <w:hyperlink w:anchor="_Toc11839382" w:history="1">
        <w:r w:rsidR="00D834D3" w:rsidRPr="00886FEC">
          <w:rPr>
            <w:rStyle w:val="Hyperlink"/>
            <w:noProof/>
          </w:rPr>
          <w:t>4.5.</w:t>
        </w:r>
        <w:r w:rsidR="00D834D3">
          <w:rPr>
            <w:rFonts w:asciiTheme="minorHAnsi" w:eastAsiaTheme="minorEastAsia" w:hAnsiTheme="minorHAnsi" w:cstheme="minorBidi"/>
            <w:i w:val="0"/>
            <w:noProof/>
            <w:color w:val="auto"/>
            <w:sz w:val="22"/>
            <w:szCs w:val="22"/>
            <w:lang w:val="en-US"/>
          </w:rPr>
          <w:tab/>
        </w:r>
        <w:r w:rsidR="00D834D3" w:rsidRPr="00886FEC">
          <w:rPr>
            <w:rStyle w:val="Hyperlink"/>
            <w:noProof/>
          </w:rPr>
          <w:t>Audio failo gavimas</w:t>
        </w:r>
        <w:r w:rsidR="00D834D3">
          <w:rPr>
            <w:noProof/>
            <w:webHidden/>
          </w:rPr>
          <w:tab/>
        </w:r>
        <w:r w:rsidR="00D834D3">
          <w:rPr>
            <w:noProof/>
            <w:webHidden/>
          </w:rPr>
          <w:fldChar w:fldCharType="begin"/>
        </w:r>
        <w:r w:rsidR="00D834D3">
          <w:rPr>
            <w:noProof/>
            <w:webHidden/>
          </w:rPr>
          <w:instrText xml:space="preserve"> PAGEREF _Toc11839382 \h </w:instrText>
        </w:r>
        <w:r w:rsidR="00D834D3">
          <w:rPr>
            <w:noProof/>
            <w:webHidden/>
          </w:rPr>
        </w:r>
        <w:r w:rsidR="00D834D3">
          <w:rPr>
            <w:noProof/>
            <w:webHidden/>
          </w:rPr>
          <w:fldChar w:fldCharType="separate"/>
        </w:r>
        <w:r w:rsidR="00D834D3">
          <w:rPr>
            <w:noProof/>
            <w:webHidden/>
          </w:rPr>
          <w:t>17</w:t>
        </w:r>
        <w:r w:rsidR="00D834D3">
          <w:rPr>
            <w:noProof/>
            <w:webHidden/>
          </w:rPr>
          <w:fldChar w:fldCharType="end"/>
        </w:r>
      </w:hyperlink>
    </w:p>
    <w:p w:rsidR="00D834D3" w:rsidRDefault="009435B8">
      <w:pPr>
        <w:pStyle w:val="TOC1"/>
        <w:tabs>
          <w:tab w:val="left" w:pos="800"/>
        </w:tabs>
        <w:rPr>
          <w:rFonts w:asciiTheme="minorHAnsi" w:eastAsiaTheme="minorEastAsia" w:hAnsiTheme="minorHAnsi" w:cstheme="minorBidi"/>
          <w:b w:val="0"/>
          <w:noProof/>
          <w:color w:val="auto"/>
          <w:sz w:val="22"/>
          <w:szCs w:val="22"/>
          <w:lang w:val="en-US"/>
        </w:rPr>
      </w:pPr>
      <w:hyperlink w:anchor="_Toc11839383" w:history="1">
        <w:r w:rsidR="00D834D3" w:rsidRPr="00886FEC">
          <w:rPr>
            <w:rStyle w:val="Hyperlink"/>
            <w:noProof/>
          </w:rPr>
          <w:t>5.</w:t>
        </w:r>
        <w:r w:rsidR="00D834D3">
          <w:rPr>
            <w:rFonts w:asciiTheme="minorHAnsi" w:eastAsiaTheme="minorEastAsia" w:hAnsiTheme="minorHAnsi" w:cstheme="minorBidi"/>
            <w:b w:val="0"/>
            <w:noProof/>
            <w:color w:val="auto"/>
            <w:sz w:val="22"/>
            <w:szCs w:val="22"/>
            <w:lang w:val="en-US"/>
          </w:rPr>
          <w:tab/>
        </w:r>
        <w:r w:rsidR="00D834D3" w:rsidRPr="00886FEC">
          <w:rPr>
            <w:rStyle w:val="Hyperlink"/>
            <w:noProof/>
          </w:rPr>
          <w:t>Dokumento istorija</w:t>
        </w:r>
        <w:r w:rsidR="00D834D3">
          <w:rPr>
            <w:noProof/>
            <w:webHidden/>
          </w:rPr>
          <w:tab/>
        </w:r>
        <w:r w:rsidR="00D834D3">
          <w:rPr>
            <w:noProof/>
            <w:webHidden/>
          </w:rPr>
          <w:fldChar w:fldCharType="begin"/>
        </w:r>
        <w:r w:rsidR="00D834D3">
          <w:rPr>
            <w:noProof/>
            <w:webHidden/>
          </w:rPr>
          <w:instrText xml:space="preserve"> PAGEREF _Toc11839383 \h </w:instrText>
        </w:r>
        <w:r w:rsidR="00D834D3">
          <w:rPr>
            <w:noProof/>
            <w:webHidden/>
          </w:rPr>
        </w:r>
        <w:r w:rsidR="00D834D3">
          <w:rPr>
            <w:noProof/>
            <w:webHidden/>
          </w:rPr>
          <w:fldChar w:fldCharType="separate"/>
        </w:r>
        <w:r w:rsidR="00D834D3">
          <w:rPr>
            <w:noProof/>
            <w:webHidden/>
          </w:rPr>
          <w:t>18</w:t>
        </w:r>
        <w:r w:rsidR="00D834D3">
          <w:rPr>
            <w:noProof/>
            <w:webHidden/>
          </w:rPr>
          <w:fldChar w:fldCharType="end"/>
        </w:r>
      </w:hyperlink>
    </w:p>
    <w:p w:rsidR="00047BAA" w:rsidRDefault="00597471">
      <w:pPr>
        <w:pStyle w:val="TOC1"/>
        <w:tabs>
          <w:tab w:val="right" w:leader="dot" w:pos="9468"/>
        </w:tabs>
      </w:pPr>
      <w:r>
        <w:fldChar w:fldCharType="end"/>
      </w:r>
    </w:p>
    <w:p w:rsidR="00047BAA" w:rsidRDefault="00597471" w:rsidP="003F6FDF">
      <w:pPr>
        <w:pStyle w:val="Heading1"/>
      </w:pPr>
      <w:bookmarkStart w:id="1" w:name="_Toc535571146"/>
      <w:bookmarkStart w:id="2" w:name="_Toc11839372"/>
      <w:bookmarkEnd w:id="1"/>
      <w:r>
        <w:lastRenderedPageBreak/>
        <w:t>Įžanga</w:t>
      </w:r>
      <w:bookmarkEnd w:id="2"/>
    </w:p>
    <w:p w:rsidR="00047BAA" w:rsidRDefault="00597471" w:rsidP="003F6FDF">
      <w:pPr>
        <w:pStyle w:val="Heading2"/>
        <w:numPr>
          <w:ilvl w:val="1"/>
          <w:numId w:val="2"/>
        </w:numPr>
      </w:pPr>
      <w:bookmarkStart w:id="3" w:name="_Toc535396968"/>
      <w:bookmarkStart w:id="4" w:name="_Toc535569303"/>
      <w:bookmarkStart w:id="5" w:name="_Toc535396971"/>
      <w:bookmarkStart w:id="6" w:name="_Toc535571147"/>
      <w:bookmarkStart w:id="7" w:name="_Toc535569299"/>
      <w:bookmarkStart w:id="8" w:name="_Toc535396969"/>
      <w:bookmarkStart w:id="9" w:name="_Toc535396972"/>
      <w:bookmarkStart w:id="10" w:name="_Toc535396970"/>
      <w:bookmarkStart w:id="11" w:name="_Toc535569301"/>
      <w:bookmarkStart w:id="12" w:name="_Toc535569304"/>
      <w:bookmarkStart w:id="13" w:name="_Toc535396973"/>
      <w:bookmarkStart w:id="14" w:name="_Toc535569300"/>
      <w:bookmarkStart w:id="15" w:name="_Toc535569302"/>
      <w:bookmarkStart w:id="16" w:name="_Toc11839373"/>
      <w:bookmarkEnd w:id="3"/>
      <w:bookmarkEnd w:id="4"/>
      <w:bookmarkEnd w:id="5"/>
      <w:bookmarkEnd w:id="6"/>
      <w:bookmarkEnd w:id="7"/>
      <w:bookmarkEnd w:id="8"/>
      <w:bookmarkEnd w:id="9"/>
      <w:bookmarkEnd w:id="10"/>
      <w:bookmarkEnd w:id="11"/>
      <w:bookmarkEnd w:id="12"/>
      <w:bookmarkEnd w:id="13"/>
      <w:bookmarkEnd w:id="14"/>
      <w:bookmarkEnd w:id="15"/>
      <w:r>
        <w:t>Dokumento apimtis</w:t>
      </w:r>
      <w:bookmarkEnd w:id="16"/>
    </w:p>
    <w:p w:rsidR="00047BAA" w:rsidRDefault="00597471">
      <w:pPr>
        <w:ind w:hanging="150"/>
      </w:pPr>
      <w:r>
        <w:rPr>
          <w:i/>
          <w:color w:val="7F7F7F" w:themeColor="text1" w:themeTint="80"/>
        </w:rPr>
        <w:tab/>
      </w:r>
      <w:r>
        <w:rPr>
          <w:i/>
          <w:color w:val="7F7F7F" w:themeColor="text1" w:themeTint="80"/>
        </w:rPr>
        <w:tab/>
      </w:r>
      <w:r>
        <w:t>Dokumente yra aprašyti testavimo atvejai</w:t>
      </w:r>
      <w:r w:rsidR="00380B8A">
        <w:t xml:space="preserve"> transkribatoriaus IT sprendimo </w:t>
      </w:r>
      <w:r>
        <w:t>veikimui patikrinti. Testavimo atvejai pateikiami su sąlyga, kad komponentas yra suinstaliuotas ir paruoštas darbui. Už komponento paruošimą yra atsakingas užsakovas (VDU). Šis dokumentas neapima komponento diegimo ar aparatūros, reikalingos komponento veikimui, testavimo.</w:t>
      </w:r>
    </w:p>
    <w:p w:rsidR="00047BAA" w:rsidRDefault="00597471">
      <w:pPr>
        <w:ind w:firstLine="0"/>
      </w:pPr>
      <w:r>
        <w:tab/>
        <w:t xml:space="preserve">Testavimo atvejai apima tokias </w:t>
      </w:r>
      <w:r w:rsidR="003E702E">
        <w:t xml:space="preserve">transkribatoriaus IT sprendimo </w:t>
      </w:r>
      <w:r>
        <w:t>funkcijas:</w:t>
      </w:r>
    </w:p>
    <w:p w:rsidR="00047BAA" w:rsidRDefault="00597471">
      <w:pPr>
        <w:numPr>
          <w:ilvl w:val="0"/>
          <w:numId w:val="3"/>
        </w:numPr>
      </w:pPr>
      <w:r>
        <w:t xml:space="preserve">fonogramos pateikimą, </w:t>
      </w:r>
    </w:p>
    <w:p w:rsidR="00047BAA" w:rsidRDefault="00597471">
      <w:pPr>
        <w:numPr>
          <w:ilvl w:val="0"/>
          <w:numId w:val="3"/>
        </w:numPr>
      </w:pPr>
      <w:r>
        <w:t>transkripcijos proceso statuso/būsenos peržiūrą,</w:t>
      </w:r>
    </w:p>
    <w:p w:rsidR="00047BAA" w:rsidRDefault="00597471">
      <w:pPr>
        <w:numPr>
          <w:ilvl w:val="0"/>
          <w:numId w:val="3"/>
        </w:numPr>
      </w:pPr>
      <w:r>
        <w:t>transkripcijos rezultato gavimą,</w:t>
      </w:r>
    </w:p>
    <w:p w:rsidR="00047BAA" w:rsidRDefault="00597471">
      <w:pPr>
        <w:numPr>
          <w:ilvl w:val="0"/>
          <w:numId w:val="3"/>
        </w:numPr>
      </w:pPr>
      <w:r>
        <w:t>kokybės (transkripcijos tikslumo) patikrinimą.</w:t>
      </w:r>
    </w:p>
    <w:p w:rsidR="00047BAA" w:rsidRDefault="00597471" w:rsidP="003F6FDF">
      <w:pPr>
        <w:pStyle w:val="Heading1"/>
      </w:pPr>
      <w:bookmarkStart w:id="17" w:name="_Toc11839374"/>
      <w:r>
        <w:lastRenderedPageBreak/>
        <w:t>Transkribatoriaus IT sprendimo testavimo sąlygos</w:t>
      </w:r>
      <w:bookmarkEnd w:id="17"/>
    </w:p>
    <w:p w:rsidR="00047BAA" w:rsidRDefault="00597471">
      <w:r>
        <w:t xml:space="preserve">Užsakovas (VDU) testavimui pateikia: </w:t>
      </w:r>
    </w:p>
    <w:p w:rsidR="00047BAA" w:rsidRDefault="00597471">
      <w:pPr>
        <w:numPr>
          <w:ilvl w:val="0"/>
          <w:numId w:val="4"/>
        </w:numPr>
      </w:pPr>
      <w:r>
        <w:t>internetinį adresą, kuriuo pasiekiama veikiantis transkribatoriaus IT sprendimas,</w:t>
      </w:r>
    </w:p>
    <w:p w:rsidR="00047BAA" w:rsidRDefault="00597471">
      <w:pPr>
        <w:numPr>
          <w:ilvl w:val="0"/>
          <w:numId w:val="4"/>
        </w:numPr>
      </w:pPr>
      <w:r>
        <w:t>testavimo duomenis - suarchyvuotą failų rinkinį. Testuojantis asmuo išsiarchyvuoja rinkinį savo įrenginyje. Testavimo atvejuose nurodyti failo pavadinimai iš šio rinkinio.</w:t>
      </w:r>
    </w:p>
    <w:p w:rsidR="00047BAA" w:rsidRDefault="00597471">
      <w:r>
        <w:t xml:space="preserve">Testavimas atliekamas siunčiant HTTP užklausas į transkribatoriaus servisus ir analizuojant gautus atsakymus. Testavimui galima naudoti bet kokius įrankius, leidžiančius tai atlikti, pvz.: </w:t>
      </w:r>
      <w:proofErr w:type="spellStart"/>
      <w:r w:rsidRPr="00380B8A">
        <w:rPr>
          <w:i/>
        </w:rPr>
        <w:t>curl</w:t>
      </w:r>
      <w:proofErr w:type="spellEnd"/>
      <w:r w:rsidR="003E702E">
        <w:rPr>
          <w:i/>
        </w:rPr>
        <w:t xml:space="preserve"> </w:t>
      </w:r>
      <w:r>
        <w:t>(</w:t>
      </w:r>
      <w:hyperlink r:id="rId17" w:history="1">
        <w:r w:rsidR="00380B8A">
          <w:rPr>
            <w:rStyle w:val="Hyperlink"/>
          </w:rPr>
          <w:t>https://curl.haxx.se/</w:t>
        </w:r>
      </w:hyperlink>
      <w:hyperlink r:id="rId18">
        <w:r>
          <w:rPr>
            <w:rStyle w:val="InternetLink"/>
            <w:vanish/>
            <w:webHidden/>
            <w:color w:val="00000A"/>
          </w:rPr>
          <w:t>https://curl.haxx.se/</w:t>
        </w:r>
      </w:hyperlink>
      <w:r>
        <w:t xml:space="preserve">), </w:t>
      </w:r>
      <w:proofErr w:type="spellStart"/>
      <w:r>
        <w:t>Postman</w:t>
      </w:r>
      <w:proofErr w:type="spellEnd"/>
      <w:r w:rsidR="003E702E">
        <w:t xml:space="preserve"> </w:t>
      </w:r>
      <w:r>
        <w:t>(</w:t>
      </w:r>
      <w:hyperlink r:id="rId19" w:history="1">
        <w:r w:rsidR="00380B8A">
          <w:rPr>
            <w:rStyle w:val="Hyperlink"/>
          </w:rPr>
          <w:t>https://www.getpostman.com/</w:t>
        </w:r>
      </w:hyperlink>
      <w:hyperlink r:id="rId20">
        <w:r>
          <w:rPr>
            <w:rStyle w:val="InternetLink"/>
            <w:vanish/>
            <w:webHidden/>
            <w:color w:val="00000A"/>
          </w:rPr>
          <w:t>https://www.getpostman.com/</w:t>
        </w:r>
      </w:hyperlink>
      <w:r>
        <w:t xml:space="preserve">) ar kitus. Testavimo aprašymuose pateikiami užklausų pavyzdžiai </w:t>
      </w:r>
      <w:proofErr w:type="spellStart"/>
      <w:r>
        <w:rPr>
          <w:i/>
          <w:iCs/>
        </w:rPr>
        <w:t>curl</w:t>
      </w:r>
      <w:proofErr w:type="spellEnd"/>
      <w:r>
        <w:t xml:space="preserve"> įrankiui.</w:t>
      </w:r>
    </w:p>
    <w:p w:rsidR="00380B8A" w:rsidRDefault="00380B8A">
      <w:pPr>
        <w:sectPr w:rsidR="00380B8A">
          <w:headerReference w:type="default" r:id="rId21"/>
          <w:footerReference w:type="default" r:id="rId22"/>
          <w:pgSz w:w="11906" w:h="16838"/>
          <w:pgMar w:top="1134" w:right="737" w:bottom="851" w:left="1701" w:header="567" w:footer="255" w:gutter="0"/>
          <w:cols w:space="720"/>
          <w:formProt w:val="0"/>
          <w:docGrid w:linePitch="272" w:charSpace="-6145"/>
        </w:sectPr>
      </w:pPr>
    </w:p>
    <w:p w:rsidR="00597471" w:rsidRPr="00597471" w:rsidRDefault="00357B48" w:rsidP="003F6FDF">
      <w:pPr>
        <w:pStyle w:val="Heading1"/>
      </w:pPr>
      <w:bookmarkStart w:id="18" w:name="_Toc11839375"/>
      <w:r>
        <w:lastRenderedPageBreak/>
        <w:t xml:space="preserve">Transkribatoriaus IT sprendimo </w:t>
      </w:r>
      <w:r w:rsidR="00597471">
        <w:t>testavimo atvejų aprašymas</w:t>
      </w:r>
      <w:bookmarkEnd w:id="18"/>
    </w:p>
    <w:p w:rsidR="00047BAA" w:rsidRDefault="00357B48" w:rsidP="003F6FDF">
      <w:pPr>
        <w:pStyle w:val="Heading2"/>
        <w:numPr>
          <w:ilvl w:val="1"/>
          <w:numId w:val="2"/>
        </w:numPr>
      </w:pPr>
      <w:bookmarkStart w:id="19" w:name="_Toc11839376"/>
      <w:r>
        <w:t xml:space="preserve">Transkribatoriaus IT sprendimo </w:t>
      </w:r>
      <w:r w:rsidR="00597471">
        <w:t>testavimo atvejų aprašymas</w:t>
      </w:r>
      <w:bookmarkEnd w:id="19"/>
    </w:p>
    <w:p w:rsidR="00047BAA" w:rsidRDefault="00597471">
      <w:pPr>
        <w:pStyle w:val="Lentel2018"/>
        <w:ind w:hanging="150"/>
      </w:pPr>
      <w:r>
        <w:fldChar w:fldCharType="begin"/>
      </w:r>
      <w:r>
        <w:instrText>STYLEREF 1 \s</w:instrText>
      </w:r>
      <w:r>
        <w:fldChar w:fldCharType="separate"/>
      </w:r>
      <w:bookmarkStart w:id="20" w:name="__Fieldmark__8274_159209155"/>
      <w:r>
        <w:t>3</w:t>
      </w:r>
      <w:bookmarkStart w:id="21" w:name="__Fieldmark__9753_1411528797"/>
      <w:r>
        <w:fldChar w:fldCharType="end"/>
      </w:r>
      <w:bookmarkStart w:id="22" w:name="__Fieldmark__2039_1411528797"/>
      <w:bookmarkStart w:id="23" w:name="__Fieldmark__25863_1179079244"/>
      <w:bookmarkStart w:id="24" w:name="_Toc5355711522"/>
      <w:bookmarkEnd w:id="20"/>
      <w:bookmarkEnd w:id="21"/>
      <w:bookmarkEnd w:id="22"/>
      <w:bookmarkEnd w:id="23"/>
      <w:r>
        <w:t>.</w:t>
      </w:r>
      <w:r>
        <w:fldChar w:fldCharType="begin"/>
      </w:r>
      <w:r>
        <w:instrText>SEQ Lentelė \* ARABIC</w:instrText>
      </w:r>
      <w:r>
        <w:fldChar w:fldCharType="separate"/>
      </w:r>
      <w:r>
        <w:t>1</w:t>
      </w:r>
      <w:r>
        <w:fldChar w:fldCharType="end"/>
      </w:r>
      <w:r>
        <w:t xml:space="preserve"> lentelė. Testavimo atvejo 1.1</w:t>
      </w:r>
      <w:r>
        <w:rPr>
          <w:color w:val="00B050"/>
        </w:rPr>
        <w:t xml:space="preserve"> </w:t>
      </w:r>
      <w:bookmarkEnd w:id="24"/>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126"/>
        <w:gridCol w:w="712"/>
        <w:gridCol w:w="1564"/>
        <w:gridCol w:w="962"/>
        <w:gridCol w:w="1164"/>
        <w:gridCol w:w="1987"/>
        <w:gridCol w:w="1426"/>
        <w:gridCol w:w="1413"/>
        <w:gridCol w:w="1676"/>
        <w:gridCol w:w="1270"/>
      </w:tblGrid>
      <w:tr w:rsidR="00047BAA">
        <w:trPr>
          <w:trHeight w:val="309"/>
        </w:trPr>
        <w:tc>
          <w:tcPr>
            <w:tcW w:w="2787"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7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1</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rsidP="00357B48">
            <w:pPr>
              <w:spacing w:before="0" w:after="0"/>
              <w:ind w:firstLine="0"/>
            </w:pPr>
            <w:r>
              <w:rPr>
                <w:bCs/>
                <w:i/>
                <w:sz w:val="22"/>
                <w:szCs w:val="22"/>
              </w:rPr>
              <w:t xml:space="preserve">Fonogramos siuntimas </w:t>
            </w:r>
            <w:r w:rsidR="00357B48">
              <w:rPr>
                <w:bCs/>
                <w:i/>
                <w:sz w:val="22"/>
                <w:szCs w:val="22"/>
              </w:rPr>
              <w:t>transkribatoriui</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1.1</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99"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462"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357B48">
              <w:rPr>
                <w:bCs/>
                <w:i/>
                <w:sz w:val="22"/>
                <w:szCs w:val="22"/>
              </w:rPr>
              <w:t>transkribatorius</w:t>
            </w:r>
            <w:r>
              <w:rPr>
                <w:bCs/>
                <w:i/>
                <w:sz w:val="22"/>
                <w:szCs w:val="22"/>
              </w:rPr>
              <w:t xml:space="preserve"> priima fonogramos failą</w:t>
            </w:r>
          </w:p>
          <w:p w:rsidR="00047BAA" w:rsidRDefault="00597471">
            <w:pPr>
              <w:spacing w:before="0" w:after="0"/>
              <w:ind w:firstLine="0"/>
            </w:pPr>
            <w:r>
              <w:rPr>
                <w:bCs/>
                <w:i/>
                <w:sz w:val="22"/>
                <w:szCs w:val="22"/>
              </w:rPr>
              <w:t>Rezultatas – JSON dokumentas su transkripcijos ID</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Gaunamas transkripcijos procesui suteiktas ID</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Prioritetas</w:t>
            </w:r>
            <w:r>
              <w:rPr>
                <w:rStyle w:val="EndnoteAnchor"/>
                <w:rFonts w:eastAsia="Lucida Sans Unicode"/>
                <w:b/>
                <w:bCs/>
                <w:sz w:val="22"/>
                <w:szCs w:val="22"/>
              </w:rPr>
              <w:endnoteReference w:id="1"/>
            </w:r>
          </w:p>
        </w:tc>
        <w:tc>
          <w:tcPr>
            <w:tcW w:w="369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3"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Sudėtingumas</w:t>
            </w:r>
            <w:r>
              <w:rPr>
                <w:rStyle w:val="EndnoteAnchor"/>
                <w:rFonts w:eastAsia="Lucida Sans Unicode"/>
                <w:b/>
                <w:bCs/>
                <w:sz w:val="22"/>
                <w:szCs w:val="22"/>
              </w:rPr>
              <w:endnoteReference w:id="2"/>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99"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3"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99"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3"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6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7"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3"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sz w:val="22"/>
                <w:szCs w:val="22"/>
              </w:rPr>
              <w:t>Vykdoma HTTP POST užklausa, nurodytu transkripcijos užduoties priėmimo serviso adresu, siunčiamas tinkamo formato fonogramos failas. Pvz.:</w:t>
            </w:r>
            <w:r w:rsidR="00B44C5F">
              <w:rPr>
                <w:rFonts w:eastAsia="Lucida Sans Unicode"/>
                <w:i/>
                <w:sz w:val="22"/>
                <w:szCs w:val="22"/>
              </w:rPr>
              <w:fldChar w:fldCharType="begin"/>
            </w:r>
            <w:r w:rsidR="00B44C5F">
              <w:rPr>
                <w:rFonts w:eastAsia="Lucida Sans Unicode"/>
                <w:i/>
                <w:sz w:val="22"/>
                <w:szCs w:val="22"/>
              </w:rPr>
              <w:instrText xml:space="preserve"> REF _Ref11838430 \r \h </w:instrText>
            </w:r>
            <w:r w:rsidR="00B44C5F">
              <w:rPr>
                <w:rFonts w:eastAsia="Lucida Sans Unicode"/>
                <w:i/>
                <w:sz w:val="22"/>
                <w:szCs w:val="22"/>
              </w:rPr>
            </w:r>
            <w:r w:rsidR="00B44C5F">
              <w:rPr>
                <w:rFonts w:eastAsia="Lucida Sans Unicode"/>
                <w:i/>
                <w:sz w:val="22"/>
                <w:szCs w:val="22"/>
              </w:rPr>
              <w:fldChar w:fldCharType="separate"/>
            </w:r>
            <w:r w:rsidR="00B44C5F">
              <w:rPr>
                <w:rFonts w:eastAsia="Lucida Sans Unicode"/>
                <w:i/>
                <w:sz w:val="22"/>
                <w:szCs w:val="22"/>
              </w:rPr>
              <w:t>4.1</w:t>
            </w:r>
            <w:r w:rsidR="00B44C5F">
              <w:rPr>
                <w:rFonts w:eastAsia="Lucida Sans Unicode"/>
                <w:i/>
                <w:sz w:val="22"/>
                <w:szCs w:val="22"/>
              </w:rPr>
              <w:fldChar w:fldCharType="end"/>
            </w:r>
            <w:r w:rsidR="00B44C5F">
              <w:t xml:space="preserve">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Priėmimo serviso URL, testavimo failas: t_aft_11.wav</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 xml:space="preserve">HTTP atsakymas. Atsakymo kodas = 200, atsakymas JSON formatu, yra užpildytas </w:t>
            </w:r>
            <w:proofErr w:type="spellStart"/>
            <w:r>
              <w:rPr>
                <w:rFonts w:eastAsia="Lucida Sans Unicode"/>
                <w:i/>
                <w:sz w:val="22"/>
                <w:szCs w:val="22"/>
              </w:rPr>
              <w:t>id</w:t>
            </w:r>
            <w:proofErr w:type="spellEnd"/>
            <w:r>
              <w:rPr>
                <w:rFonts w:eastAsia="Lucida Sans Unicode"/>
                <w:i/>
                <w:sz w:val="22"/>
                <w:szCs w:val="22"/>
              </w:rPr>
              <w:t xml:space="preserve"> laukas</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597471">
      <w:pPr>
        <w:pStyle w:val="Lentel2018"/>
        <w:ind w:hanging="150"/>
      </w:pPr>
      <w:r>
        <w:lastRenderedPageBreak/>
        <w:fldChar w:fldCharType="begin"/>
      </w:r>
      <w:r>
        <w:instrText>STYLEREF 1 \s</w:instrText>
      </w:r>
      <w:r>
        <w:fldChar w:fldCharType="separate"/>
      </w:r>
      <w:bookmarkStart w:id="25" w:name="__Fieldmark__8399_159209155"/>
      <w:r>
        <w:t>3</w:t>
      </w:r>
      <w:bookmarkStart w:id="26" w:name="__Fieldmark__10012_1411528797"/>
      <w:r>
        <w:fldChar w:fldCharType="end"/>
      </w:r>
      <w:bookmarkStart w:id="27" w:name="__Fieldmark__2415_1411528797"/>
      <w:bookmarkStart w:id="28" w:name="__Fieldmark__25868_1179079244"/>
      <w:bookmarkStart w:id="29" w:name="_Toc53557115221"/>
      <w:bookmarkEnd w:id="25"/>
      <w:bookmarkEnd w:id="26"/>
      <w:bookmarkEnd w:id="27"/>
      <w:bookmarkEnd w:id="28"/>
      <w:r>
        <w:t>.</w:t>
      </w:r>
      <w:r>
        <w:fldChar w:fldCharType="begin"/>
      </w:r>
      <w:r>
        <w:instrText>SEQ Lentelė \* ARABIC</w:instrText>
      </w:r>
      <w:r>
        <w:fldChar w:fldCharType="separate"/>
      </w:r>
      <w:r>
        <w:t>2</w:t>
      </w:r>
      <w:r>
        <w:fldChar w:fldCharType="end"/>
      </w:r>
      <w:r>
        <w:t xml:space="preserve"> lentelė. Testavimo atvejo 1.2</w:t>
      </w:r>
      <w:r>
        <w:rPr>
          <w:color w:val="00B050"/>
        </w:rPr>
        <w:t xml:space="preserve"> </w:t>
      </w:r>
      <w:bookmarkEnd w:id="29"/>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126"/>
        <w:gridCol w:w="712"/>
        <w:gridCol w:w="1564"/>
        <w:gridCol w:w="962"/>
        <w:gridCol w:w="1164"/>
        <w:gridCol w:w="1987"/>
        <w:gridCol w:w="1426"/>
        <w:gridCol w:w="1413"/>
        <w:gridCol w:w="1676"/>
        <w:gridCol w:w="1270"/>
      </w:tblGrid>
      <w:tr w:rsidR="00047BAA">
        <w:trPr>
          <w:trHeight w:val="309"/>
        </w:trPr>
        <w:tc>
          <w:tcPr>
            <w:tcW w:w="2787"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7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1</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rsidP="00357B48">
            <w:pPr>
              <w:spacing w:before="0" w:after="0"/>
              <w:ind w:firstLine="0"/>
            </w:pPr>
            <w:r>
              <w:rPr>
                <w:bCs/>
                <w:i/>
                <w:sz w:val="22"/>
                <w:szCs w:val="22"/>
              </w:rPr>
              <w:t xml:space="preserve">Fonogramos siuntimas </w:t>
            </w:r>
            <w:r w:rsidR="00357B48">
              <w:rPr>
                <w:bCs/>
                <w:i/>
                <w:sz w:val="22"/>
                <w:szCs w:val="22"/>
              </w:rPr>
              <w:t>transkribatoriui</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1.2</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99"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462"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357B48">
              <w:rPr>
                <w:bCs/>
                <w:i/>
                <w:sz w:val="22"/>
                <w:szCs w:val="22"/>
              </w:rPr>
              <w:t xml:space="preserve">transkribatorius </w:t>
            </w:r>
            <w:r>
              <w:rPr>
                <w:bCs/>
                <w:i/>
                <w:sz w:val="22"/>
                <w:szCs w:val="22"/>
              </w:rPr>
              <w:t>grąžina klaidą kai užklausa neteisinga</w:t>
            </w:r>
          </w:p>
          <w:p w:rsidR="00047BAA" w:rsidRDefault="00597471">
            <w:pPr>
              <w:spacing w:before="0" w:after="0"/>
              <w:ind w:firstLine="0"/>
            </w:pPr>
            <w:r>
              <w:rPr>
                <w:bCs/>
                <w:i/>
                <w:sz w:val="22"/>
                <w:szCs w:val="22"/>
              </w:rPr>
              <w:t>Rezultatas – Klaidos kodas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Gaunamas klaidos kodas</w:t>
            </w:r>
            <w:r>
              <w:rPr>
                <w:bCs/>
                <w:iCs/>
                <w:sz w:val="22"/>
                <w:szCs w:val="22"/>
              </w:rPr>
              <w:t>.</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Prioritetas</w:t>
            </w:r>
          </w:p>
        </w:tc>
        <w:tc>
          <w:tcPr>
            <w:tcW w:w="369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3"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Sudėtingumas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99"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3"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99"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3"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6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7"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3"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sz w:val="22"/>
                <w:szCs w:val="22"/>
              </w:rPr>
              <w:t>Vykdoma HTTP POST užklausa nurodytu transkripcijos užduoties priėmimo serviso adresu, failas užklausai nepateikimas. Pvz.:</w:t>
            </w:r>
            <w:r w:rsidR="00B44C5F">
              <w:rPr>
                <w:rFonts w:eastAsia="Lucida Sans Unicode"/>
                <w:i/>
                <w:sz w:val="22"/>
                <w:szCs w:val="22"/>
              </w:rPr>
              <w:fldChar w:fldCharType="begin"/>
            </w:r>
            <w:r w:rsidR="00B44C5F">
              <w:rPr>
                <w:rFonts w:eastAsia="Lucida Sans Unicode"/>
                <w:i/>
                <w:sz w:val="22"/>
                <w:szCs w:val="22"/>
              </w:rPr>
              <w:instrText xml:space="preserve"> REF _Ref11838529 \r \h </w:instrText>
            </w:r>
            <w:r w:rsidR="00B44C5F">
              <w:rPr>
                <w:rFonts w:eastAsia="Lucida Sans Unicode"/>
                <w:i/>
                <w:sz w:val="22"/>
                <w:szCs w:val="22"/>
              </w:rPr>
            </w:r>
            <w:r w:rsidR="00B44C5F">
              <w:rPr>
                <w:rFonts w:eastAsia="Lucida Sans Unicode"/>
                <w:i/>
                <w:sz w:val="22"/>
                <w:szCs w:val="22"/>
              </w:rPr>
              <w:fldChar w:fldCharType="separate"/>
            </w:r>
            <w:r w:rsidR="00B44C5F">
              <w:rPr>
                <w:rFonts w:eastAsia="Lucida Sans Unicode"/>
                <w:i/>
                <w:sz w:val="22"/>
                <w:szCs w:val="22"/>
              </w:rPr>
              <w:t>4.2</w:t>
            </w:r>
            <w:r w:rsidR="00B44C5F">
              <w:rPr>
                <w:rFonts w:eastAsia="Lucida Sans Unicode"/>
                <w:i/>
                <w:sz w:val="22"/>
                <w:szCs w:val="22"/>
              </w:rPr>
              <w:fldChar w:fldCharType="end"/>
            </w:r>
            <w:r w:rsidR="00B44C5F">
              <w:t xml:space="preserve">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Priėmimo serviso URL</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HTTP atsakymas. Atsakymo kodas = 400</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ind w:hanging="150"/>
      </w:pPr>
    </w:p>
    <w:p w:rsidR="00047BAA" w:rsidRDefault="00047BAA">
      <w:pPr>
        <w:ind w:hanging="150"/>
      </w:pPr>
    </w:p>
    <w:p w:rsidR="00047BAA" w:rsidRDefault="00047BAA">
      <w:pPr>
        <w:ind w:hanging="150"/>
      </w:pPr>
    </w:p>
    <w:p w:rsidR="00047BAA" w:rsidRDefault="00597471">
      <w:pPr>
        <w:pStyle w:val="Lentel2018"/>
        <w:ind w:hanging="150"/>
      </w:pPr>
      <w:r>
        <w:lastRenderedPageBreak/>
        <w:fldChar w:fldCharType="begin"/>
      </w:r>
      <w:r>
        <w:instrText>STYLEREF 1 \s</w:instrText>
      </w:r>
      <w:r>
        <w:fldChar w:fldCharType="separate"/>
      </w:r>
      <w:bookmarkStart w:id="30" w:name="__Fieldmark__8742_159209155"/>
      <w:r>
        <w:t>3</w:t>
      </w:r>
      <w:bookmarkStart w:id="31" w:name="__Fieldmark__10233_1411528797"/>
      <w:r>
        <w:fldChar w:fldCharType="end"/>
      </w:r>
      <w:bookmarkStart w:id="32" w:name="__Fieldmark__25863_11790792441"/>
      <w:bookmarkStart w:id="33" w:name="__Fieldmark__8718_1411528797"/>
      <w:bookmarkStart w:id="34" w:name="_Toc53557115223"/>
      <w:bookmarkEnd w:id="30"/>
      <w:bookmarkEnd w:id="31"/>
      <w:bookmarkEnd w:id="32"/>
      <w:bookmarkEnd w:id="33"/>
      <w:r>
        <w:t>.</w:t>
      </w:r>
      <w:r>
        <w:fldChar w:fldCharType="begin"/>
      </w:r>
      <w:r>
        <w:instrText>SEQ Lentelė \* ARABIC</w:instrText>
      </w:r>
      <w:r>
        <w:fldChar w:fldCharType="separate"/>
      </w:r>
      <w:r>
        <w:t>3</w:t>
      </w:r>
      <w:r>
        <w:fldChar w:fldCharType="end"/>
      </w:r>
      <w:r>
        <w:t xml:space="preserve"> lentelė. Testavimo atvejo 2.1</w:t>
      </w:r>
      <w:r>
        <w:rPr>
          <w:color w:val="00B050"/>
        </w:rPr>
        <w:t xml:space="preserve"> </w:t>
      </w:r>
      <w:bookmarkEnd w:id="34"/>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126"/>
        <w:gridCol w:w="712"/>
        <w:gridCol w:w="1564"/>
        <w:gridCol w:w="962"/>
        <w:gridCol w:w="1164"/>
        <w:gridCol w:w="1987"/>
        <w:gridCol w:w="1426"/>
        <w:gridCol w:w="1413"/>
        <w:gridCol w:w="1676"/>
        <w:gridCol w:w="1270"/>
      </w:tblGrid>
      <w:tr w:rsidR="00047BAA">
        <w:trPr>
          <w:trHeight w:val="309"/>
        </w:trPr>
        <w:tc>
          <w:tcPr>
            <w:tcW w:w="2787"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7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2</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Fonogramos transkripcijos statuso gavimas</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2.1</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99"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462"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357B48">
              <w:rPr>
                <w:bCs/>
                <w:i/>
                <w:sz w:val="22"/>
                <w:szCs w:val="22"/>
              </w:rPr>
              <w:t>transkribatorius</w:t>
            </w:r>
            <w:r>
              <w:rPr>
                <w:bCs/>
                <w:i/>
                <w:sz w:val="22"/>
                <w:szCs w:val="22"/>
              </w:rPr>
              <w:t xml:space="preserve"> grąžina užklausos statusą, kai paduodamas tinkamo formato fonogramos failas</w:t>
            </w:r>
          </w:p>
          <w:p w:rsidR="00047BAA" w:rsidRDefault="00597471">
            <w:pPr>
              <w:spacing w:before="0" w:after="0"/>
              <w:ind w:firstLine="0"/>
            </w:pPr>
            <w:r>
              <w:rPr>
                <w:bCs/>
                <w:i/>
                <w:sz w:val="22"/>
                <w:szCs w:val="22"/>
              </w:rPr>
              <w:t>Rezultatas – JSON dokumentas su transkripcijos užklausos statusu</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Gaunamas JSON dokumentas, su status lauku „COMPLETED“</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357B48">
            <w:pPr>
              <w:spacing w:before="0" w:after="0"/>
              <w:ind w:firstLine="0"/>
              <w:jc w:val="right"/>
            </w:pPr>
            <w:r>
              <w:rPr>
                <w:rFonts w:eastAsia="Lucida Sans Unicode"/>
                <w:b/>
                <w:bCs/>
                <w:sz w:val="22"/>
                <w:szCs w:val="22"/>
              </w:rPr>
              <w:t>Prioritetas</w:t>
            </w:r>
          </w:p>
        </w:tc>
        <w:tc>
          <w:tcPr>
            <w:tcW w:w="369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3"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357B48">
            <w:pPr>
              <w:spacing w:before="0" w:after="0"/>
              <w:ind w:firstLine="0"/>
              <w:jc w:val="right"/>
            </w:pPr>
            <w:r>
              <w:rPr>
                <w:rFonts w:eastAsia="Lucida Sans Unicode"/>
                <w:b/>
                <w:bCs/>
                <w:sz w:val="22"/>
                <w:szCs w:val="22"/>
              </w:rPr>
              <w:t>Sudėtingumas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99"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3"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99"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3"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6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7"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3"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sz w:val="22"/>
                <w:szCs w:val="22"/>
              </w:rPr>
              <w:t xml:space="preserve">Vykdoma HTTP POST užklausa nurodytu transkripcijos užduoties priėmimo serviso adresu, siunčiamas tinkamo formato fonogramos failas. Pvz.: </w:t>
            </w:r>
            <w:r w:rsidR="00B44C5F">
              <w:rPr>
                <w:rFonts w:eastAsia="Lucida Sans Unicode"/>
                <w:i/>
                <w:sz w:val="22"/>
                <w:szCs w:val="22"/>
              </w:rPr>
              <w:fldChar w:fldCharType="begin"/>
            </w:r>
            <w:r w:rsidR="00B44C5F">
              <w:rPr>
                <w:rFonts w:eastAsia="Lucida Sans Unicode"/>
                <w:i/>
                <w:sz w:val="22"/>
                <w:szCs w:val="22"/>
              </w:rPr>
              <w:instrText xml:space="preserve"> REF _Ref11838430 \r \h </w:instrText>
            </w:r>
            <w:r w:rsidR="00B44C5F">
              <w:rPr>
                <w:rFonts w:eastAsia="Lucida Sans Unicode"/>
                <w:i/>
                <w:sz w:val="22"/>
                <w:szCs w:val="22"/>
              </w:rPr>
            </w:r>
            <w:r w:rsidR="00B44C5F">
              <w:rPr>
                <w:rFonts w:eastAsia="Lucida Sans Unicode"/>
                <w:i/>
                <w:sz w:val="22"/>
                <w:szCs w:val="22"/>
              </w:rPr>
              <w:fldChar w:fldCharType="separate"/>
            </w:r>
            <w:r w:rsidR="00B44C5F">
              <w:rPr>
                <w:rFonts w:eastAsia="Lucida Sans Unicode"/>
                <w:i/>
                <w:sz w:val="22"/>
                <w:szCs w:val="22"/>
              </w:rPr>
              <w:t>4.1</w:t>
            </w:r>
            <w:r w:rsidR="00B44C5F">
              <w:rPr>
                <w:rFonts w:eastAsia="Lucida Sans Unicode"/>
                <w:i/>
                <w:sz w:val="22"/>
                <w:szCs w:val="22"/>
              </w:rPr>
              <w:fldChar w:fldCharType="end"/>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Priėmimo serviso URL, testavimo failas: t_aft_11.wav</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Transkripcijos ID</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2</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iCs/>
                <w:sz w:val="22"/>
                <w:szCs w:val="22"/>
              </w:rPr>
              <w:t>Vykdoma HTTP GET užklausa nurodytu transkripcijos statuso serviso adresu, siunčiamas  transkripcijos ID g</w:t>
            </w:r>
            <w:r w:rsidR="00B44C5F">
              <w:rPr>
                <w:rFonts w:eastAsia="Lucida Sans Unicode"/>
                <w:i/>
                <w:iCs/>
                <w:sz w:val="22"/>
                <w:szCs w:val="22"/>
              </w:rPr>
              <w:t>autas vykdant 1 žingsnį. Pvz.:</w:t>
            </w:r>
            <w:r w:rsidR="00B44C5F">
              <w:rPr>
                <w:rFonts w:eastAsia="Lucida Sans Unicode"/>
                <w:i/>
                <w:iCs/>
                <w:sz w:val="22"/>
                <w:szCs w:val="22"/>
              </w:rPr>
              <w:fldChar w:fldCharType="begin"/>
            </w:r>
            <w:r w:rsidR="00B44C5F">
              <w:rPr>
                <w:rFonts w:eastAsia="Lucida Sans Unicode"/>
                <w:i/>
                <w:iCs/>
                <w:sz w:val="22"/>
                <w:szCs w:val="22"/>
              </w:rPr>
              <w:instrText xml:space="preserve"> REF _Ref11838559 \r \h </w:instrText>
            </w:r>
            <w:r w:rsidR="00B44C5F">
              <w:rPr>
                <w:rFonts w:eastAsia="Lucida Sans Unicode"/>
                <w:i/>
                <w:iCs/>
                <w:sz w:val="22"/>
                <w:szCs w:val="22"/>
              </w:rPr>
            </w:r>
            <w:r w:rsidR="00B44C5F">
              <w:rPr>
                <w:rFonts w:eastAsia="Lucida Sans Unicode"/>
                <w:i/>
                <w:iCs/>
                <w:sz w:val="22"/>
                <w:szCs w:val="22"/>
              </w:rPr>
              <w:fldChar w:fldCharType="separate"/>
            </w:r>
            <w:r w:rsidR="00B44C5F">
              <w:rPr>
                <w:rFonts w:eastAsia="Lucida Sans Unicode"/>
                <w:i/>
                <w:iCs/>
                <w:sz w:val="22"/>
                <w:szCs w:val="22"/>
              </w:rPr>
              <w:t>4.3</w:t>
            </w:r>
            <w:r w:rsidR="00B44C5F">
              <w:rPr>
                <w:rFonts w:eastAsia="Lucida Sans Unicode"/>
                <w:i/>
                <w:iCs/>
                <w:sz w:val="22"/>
                <w:szCs w:val="22"/>
              </w:rPr>
              <w:fldChar w:fldCharType="end"/>
            </w:r>
            <w:r w:rsidR="00B44C5F">
              <w:t xml:space="preserve">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Statuso serviso URL, transkripcijos ID</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 xml:space="preserve">HTTP atsakymas. Atsakymo kodas = 200, atsakymas JSON formatu, </w:t>
            </w:r>
            <w:proofErr w:type="spellStart"/>
            <w:r>
              <w:rPr>
                <w:rFonts w:eastAsia="Lucida Sans Unicode"/>
                <w:i/>
                <w:sz w:val="22"/>
                <w:szCs w:val="22"/>
              </w:rPr>
              <w:t>id</w:t>
            </w:r>
            <w:proofErr w:type="spellEnd"/>
            <w:r>
              <w:rPr>
                <w:rFonts w:eastAsia="Lucida Sans Unicode"/>
                <w:i/>
                <w:sz w:val="22"/>
                <w:szCs w:val="22"/>
              </w:rPr>
              <w:t xml:space="preserve"> laukas atitinka užklausos parametrą, grąžinamas status laukas.</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t>3</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 xml:space="preserve">Kartojamas antras žingsnis kelis </w:t>
            </w:r>
            <w:proofErr w:type="spellStart"/>
            <w:r>
              <w:rPr>
                <w:rFonts w:eastAsia="Lucida Sans Unicode"/>
                <w:i/>
                <w:iCs/>
                <w:sz w:val="22"/>
                <w:szCs w:val="22"/>
              </w:rPr>
              <w:t>kartus(pvz</w:t>
            </w:r>
            <w:proofErr w:type="spellEnd"/>
            <w:r>
              <w:rPr>
                <w:rFonts w:eastAsia="Lucida Sans Unicode"/>
                <w:i/>
                <w:iCs/>
                <w:sz w:val="22"/>
                <w:szCs w:val="22"/>
              </w:rPr>
              <w:t xml:space="preserve">.: praėjus 5, 10, 15 min. nuo pirmo </w:t>
            </w:r>
            <w:r>
              <w:rPr>
                <w:rFonts w:eastAsia="Lucida Sans Unicode"/>
                <w:i/>
                <w:iCs/>
                <w:sz w:val="22"/>
                <w:szCs w:val="22"/>
              </w:rPr>
              <w:lastRenderedPageBreak/>
              <w:t xml:space="preserve">žingsnio pabaigos), kol status lauko reikšmė grąžinama „COMPLETED“.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lastRenderedPageBreak/>
              <w:t xml:space="preserve">Statuso serviso URL, transkripcijos </w:t>
            </w:r>
            <w:r>
              <w:rPr>
                <w:rFonts w:eastAsia="Lucida Sans Unicode"/>
                <w:i/>
                <w:sz w:val="22"/>
                <w:szCs w:val="22"/>
              </w:rPr>
              <w:lastRenderedPageBreak/>
              <w:t>ID</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rFonts w:eastAsia="Lucida Sans Unicode"/>
                <w:i/>
                <w:sz w:val="22"/>
                <w:szCs w:val="22"/>
              </w:rPr>
            </w:pPr>
            <w:r>
              <w:rPr>
                <w:rFonts w:eastAsia="Lucida Sans Unicode"/>
                <w:i/>
                <w:sz w:val="22"/>
                <w:szCs w:val="22"/>
              </w:rPr>
              <w:lastRenderedPageBreak/>
              <w:t>Status lauko reikšmė lygi „COMPLETED“</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ind w:hanging="150"/>
      </w:pPr>
    </w:p>
    <w:p w:rsidR="00047BAA" w:rsidRDefault="00597471">
      <w:pPr>
        <w:spacing w:before="0" w:after="0"/>
        <w:ind w:firstLine="0"/>
        <w:jc w:val="left"/>
      </w:pPr>
      <w:r>
        <w:br w:type="page"/>
      </w:r>
    </w:p>
    <w:p w:rsidR="00047BAA" w:rsidRDefault="00597471">
      <w:pPr>
        <w:pStyle w:val="Lentel2018"/>
        <w:ind w:hanging="150"/>
      </w:pPr>
      <w:r>
        <w:lastRenderedPageBreak/>
        <w:fldChar w:fldCharType="begin"/>
      </w:r>
      <w:r>
        <w:instrText>STYLEREF 1 \s</w:instrText>
      </w:r>
      <w:r>
        <w:fldChar w:fldCharType="separate"/>
      </w:r>
      <w:bookmarkStart w:id="35" w:name="__Fieldmark__9040_159209155"/>
      <w:r>
        <w:t>3</w:t>
      </w:r>
      <w:bookmarkStart w:id="36" w:name="__Fieldmark__10565_1411528797"/>
      <w:r>
        <w:fldChar w:fldCharType="end"/>
      </w:r>
      <w:bookmarkStart w:id="37" w:name="__Fieldmark__9299_1411528797"/>
      <w:bookmarkStart w:id="38" w:name="__Fieldmark__25863_117907924413"/>
      <w:bookmarkStart w:id="39" w:name="_Toc535571152233"/>
      <w:bookmarkEnd w:id="35"/>
      <w:bookmarkEnd w:id="36"/>
      <w:bookmarkEnd w:id="37"/>
      <w:bookmarkEnd w:id="38"/>
      <w:r>
        <w:t>.</w:t>
      </w:r>
      <w:r>
        <w:fldChar w:fldCharType="begin"/>
      </w:r>
      <w:r>
        <w:instrText>SEQ Lentelė \* ARABIC</w:instrText>
      </w:r>
      <w:r>
        <w:fldChar w:fldCharType="separate"/>
      </w:r>
      <w:r>
        <w:t>4</w:t>
      </w:r>
      <w:r>
        <w:fldChar w:fldCharType="end"/>
      </w:r>
      <w:r>
        <w:t xml:space="preserve"> lentelė. Testavimo atvejo 2.2</w:t>
      </w:r>
      <w:r>
        <w:rPr>
          <w:color w:val="00B050"/>
        </w:rPr>
        <w:t xml:space="preserve"> </w:t>
      </w:r>
      <w:bookmarkEnd w:id="39"/>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077"/>
        <w:gridCol w:w="700"/>
        <w:gridCol w:w="1558"/>
        <w:gridCol w:w="959"/>
        <w:gridCol w:w="1366"/>
        <w:gridCol w:w="1950"/>
        <w:gridCol w:w="1420"/>
        <w:gridCol w:w="1391"/>
        <w:gridCol w:w="1625"/>
        <w:gridCol w:w="1254"/>
      </w:tblGrid>
      <w:tr w:rsidR="00047BAA">
        <w:trPr>
          <w:trHeight w:val="309"/>
        </w:trPr>
        <w:tc>
          <w:tcPr>
            <w:tcW w:w="2739"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69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2</w:t>
            </w:r>
          </w:p>
        </w:tc>
        <w:tc>
          <w:tcPr>
            <w:tcW w:w="11523"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Fonogramos transkripcijos statuso gavimas</w:t>
            </w:r>
          </w:p>
        </w:tc>
      </w:tr>
      <w:tr w:rsidR="00047BAA">
        <w:trPr>
          <w:trHeight w:val="309"/>
        </w:trPr>
        <w:tc>
          <w:tcPr>
            <w:tcW w:w="3438"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523"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2.2</w:t>
            </w:r>
          </w:p>
        </w:tc>
      </w:tr>
      <w:tr w:rsidR="00047BAA">
        <w:trPr>
          <w:trHeight w:val="309"/>
        </w:trPr>
        <w:tc>
          <w:tcPr>
            <w:tcW w:w="3438"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523"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38"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523"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B62819">
              <w:rPr>
                <w:bCs/>
                <w:i/>
                <w:sz w:val="22"/>
                <w:szCs w:val="22"/>
              </w:rPr>
              <w:t xml:space="preserve">transkribatorius </w:t>
            </w:r>
            <w:r>
              <w:rPr>
                <w:bCs/>
                <w:i/>
                <w:sz w:val="22"/>
                <w:szCs w:val="22"/>
              </w:rPr>
              <w:t>grąžina užklausos statusą, kai paduodamas netinkamo formato fonogramos failas</w:t>
            </w:r>
          </w:p>
          <w:p w:rsidR="00047BAA" w:rsidRDefault="00597471">
            <w:pPr>
              <w:spacing w:before="0" w:after="0"/>
              <w:ind w:firstLine="0"/>
            </w:pPr>
            <w:r>
              <w:rPr>
                <w:bCs/>
                <w:i/>
                <w:sz w:val="22"/>
                <w:szCs w:val="22"/>
              </w:rPr>
              <w:t>Rezultatas – JSON dokumentas su transkripcijos užklausos statusu</w:t>
            </w: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523"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523"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523"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 xml:space="preserve">Gaunamas JSON dokumentas, su </w:t>
            </w:r>
            <w:proofErr w:type="spellStart"/>
            <w:r>
              <w:rPr>
                <w:bCs/>
                <w:i/>
                <w:iCs/>
                <w:sz w:val="22"/>
                <w:szCs w:val="22"/>
              </w:rPr>
              <w:t>errorCode</w:t>
            </w:r>
            <w:proofErr w:type="spellEnd"/>
            <w:r>
              <w:rPr>
                <w:bCs/>
                <w:i/>
                <w:iCs/>
                <w:sz w:val="22"/>
                <w:szCs w:val="22"/>
              </w:rPr>
              <w:t xml:space="preserve"> lauku „WRONG_FORMAT“</w:t>
            </w: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523"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B62819">
            <w:pPr>
              <w:spacing w:before="0" w:after="0"/>
              <w:ind w:firstLine="0"/>
              <w:jc w:val="right"/>
            </w:pPr>
            <w:r>
              <w:rPr>
                <w:rFonts w:eastAsia="Lucida Sans Unicode"/>
                <w:b/>
                <w:bCs/>
                <w:sz w:val="22"/>
                <w:szCs w:val="22"/>
              </w:rPr>
              <w:t>Prioritetas</w:t>
            </w:r>
          </w:p>
        </w:tc>
        <w:tc>
          <w:tcPr>
            <w:tcW w:w="3883"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370"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B62819">
            <w:pPr>
              <w:spacing w:before="0" w:after="0"/>
              <w:ind w:firstLine="0"/>
              <w:jc w:val="right"/>
            </w:pPr>
            <w:r>
              <w:rPr>
                <w:rFonts w:eastAsia="Lucida Sans Unicode"/>
                <w:b/>
                <w:bCs/>
                <w:sz w:val="22"/>
                <w:szCs w:val="22"/>
              </w:rPr>
              <w:t>Sudėtingumas</w:t>
            </w:r>
          </w:p>
        </w:tc>
        <w:tc>
          <w:tcPr>
            <w:tcW w:w="427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523"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38"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17"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366"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370"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1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5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38"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17"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366"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370"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1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5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77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58"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325"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50"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19"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391"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879"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77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3E702E">
            <w:pPr>
              <w:pStyle w:val="Scenarijus"/>
              <w:ind w:firstLine="0"/>
            </w:pPr>
            <w:r>
              <w:rPr>
                <w:rFonts w:eastAsia="Lucida Sans Unicode"/>
                <w:i/>
                <w:sz w:val="22"/>
                <w:szCs w:val="22"/>
              </w:rPr>
              <w:t xml:space="preserve">Vykdoma HTTP POST užklausa nurodytu transkripcijos užduotie priėmimo serviso adresu, siunčiamas netinkamo formato fonogramos failas. Pvz.: </w:t>
            </w:r>
            <w:r w:rsidR="003E702E">
              <w:rPr>
                <w:rFonts w:eastAsia="Lucida Sans Unicode"/>
                <w:i/>
                <w:sz w:val="22"/>
                <w:szCs w:val="22"/>
              </w:rPr>
              <w:fldChar w:fldCharType="begin"/>
            </w:r>
            <w:r w:rsidR="003E702E">
              <w:rPr>
                <w:rFonts w:eastAsia="Lucida Sans Unicode"/>
                <w:i/>
                <w:sz w:val="22"/>
                <w:szCs w:val="22"/>
              </w:rPr>
              <w:instrText xml:space="preserve"> REF _Ref11838430 \r \h </w:instrText>
            </w:r>
            <w:r w:rsidR="003E702E">
              <w:rPr>
                <w:rFonts w:eastAsia="Lucida Sans Unicode"/>
                <w:i/>
                <w:sz w:val="22"/>
                <w:szCs w:val="22"/>
              </w:rPr>
            </w:r>
            <w:r w:rsidR="003E702E">
              <w:rPr>
                <w:rFonts w:eastAsia="Lucida Sans Unicode"/>
                <w:i/>
                <w:sz w:val="22"/>
                <w:szCs w:val="22"/>
              </w:rPr>
              <w:fldChar w:fldCharType="separate"/>
            </w:r>
            <w:r w:rsidR="003E702E">
              <w:rPr>
                <w:rFonts w:eastAsia="Lucida Sans Unicode"/>
                <w:i/>
                <w:sz w:val="22"/>
                <w:szCs w:val="22"/>
              </w:rPr>
              <w:t>4.1</w:t>
            </w:r>
            <w:r w:rsidR="003E702E">
              <w:rPr>
                <w:rFonts w:eastAsia="Lucida Sans Unicode"/>
                <w:i/>
                <w:sz w:val="22"/>
                <w:szCs w:val="22"/>
              </w:rPr>
              <w:fldChar w:fldCharType="end"/>
            </w:r>
            <w:r w:rsidR="003E702E">
              <w:t xml:space="preserve"> </w:t>
            </w:r>
          </w:p>
        </w:tc>
        <w:tc>
          <w:tcPr>
            <w:tcW w:w="1558"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Priėmimo serviso URL, testavimo failas: t_aft_22.wav</w:t>
            </w:r>
          </w:p>
        </w:tc>
        <w:tc>
          <w:tcPr>
            <w:tcW w:w="2325"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Transkripcijos ID</w:t>
            </w:r>
          </w:p>
        </w:tc>
        <w:tc>
          <w:tcPr>
            <w:tcW w:w="1950"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9"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391"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879"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2</w:t>
            </w:r>
          </w:p>
        </w:tc>
        <w:tc>
          <w:tcPr>
            <w:tcW w:w="277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iCs/>
                <w:sz w:val="22"/>
                <w:szCs w:val="22"/>
              </w:rPr>
              <w:t>Vykdoma HTTP GET užklausa nurodytu transkripcijos statuso serviso adresu, siunčiamas  transkripcijos ID gautas vykd</w:t>
            </w:r>
            <w:r w:rsidR="00B44C5F">
              <w:rPr>
                <w:rFonts w:eastAsia="Lucida Sans Unicode"/>
                <w:i/>
                <w:iCs/>
                <w:sz w:val="22"/>
                <w:szCs w:val="22"/>
              </w:rPr>
              <w:t xml:space="preserve">ant 1 žingsnį. Užklausos pvz.: </w:t>
            </w:r>
            <w:r w:rsidR="00B44C5F">
              <w:rPr>
                <w:rFonts w:eastAsia="Lucida Sans Unicode"/>
                <w:i/>
                <w:iCs/>
                <w:sz w:val="22"/>
                <w:szCs w:val="22"/>
              </w:rPr>
              <w:fldChar w:fldCharType="begin"/>
            </w:r>
            <w:r w:rsidR="00B44C5F">
              <w:rPr>
                <w:rFonts w:eastAsia="Lucida Sans Unicode"/>
                <w:i/>
                <w:iCs/>
                <w:sz w:val="22"/>
                <w:szCs w:val="22"/>
              </w:rPr>
              <w:instrText xml:space="preserve"> REF _Ref11838559 \r \h </w:instrText>
            </w:r>
            <w:r w:rsidR="00B44C5F">
              <w:rPr>
                <w:rFonts w:eastAsia="Lucida Sans Unicode"/>
                <w:i/>
                <w:iCs/>
                <w:sz w:val="22"/>
                <w:szCs w:val="22"/>
              </w:rPr>
            </w:r>
            <w:r w:rsidR="00B44C5F">
              <w:rPr>
                <w:rFonts w:eastAsia="Lucida Sans Unicode"/>
                <w:i/>
                <w:iCs/>
                <w:sz w:val="22"/>
                <w:szCs w:val="22"/>
              </w:rPr>
              <w:fldChar w:fldCharType="separate"/>
            </w:r>
            <w:r w:rsidR="00B44C5F">
              <w:rPr>
                <w:rFonts w:eastAsia="Lucida Sans Unicode"/>
                <w:i/>
                <w:iCs/>
                <w:sz w:val="22"/>
                <w:szCs w:val="22"/>
              </w:rPr>
              <w:t>4.3</w:t>
            </w:r>
            <w:r w:rsidR="00B44C5F">
              <w:rPr>
                <w:rFonts w:eastAsia="Lucida Sans Unicode"/>
                <w:i/>
                <w:iCs/>
                <w:sz w:val="22"/>
                <w:szCs w:val="22"/>
              </w:rPr>
              <w:fldChar w:fldCharType="end"/>
            </w:r>
            <w:r>
              <w:rPr>
                <w:rFonts w:eastAsia="Lucida Sans Unicode"/>
                <w:i/>
                <w:iCs/>
                <w:sz w:val="22"/>
                <w:szCs w:val="22"/>
              </w:rPr>
              <w:t xml:space="preserve">. Jei </w:t>
            </w:r>
            <w:proofErr w:type="spellStart"/>
            <w:r>
              <w:rPr>
                <w:rFonts w:eastAsia="Lucida Sans Unicode"/>
                <w:i/>
                <w:iCs/>
                <w:sz w:val="22"/>
                <w:szCs w:val="22"/>
              </w:rPr>
              <w:t>errorCode</w:t>
            </w:r>
            <w:proofErr w:type="spellEnd"/>
            <w:r>
              <w:rPr>
                <w:rFonts w:eastAsia="Lucida Sans Unicode"/>
                <w:i/>
                <w:iCs/>
                <w:sz w:val="22"/>
                <w:szCs w:val="22"/>
              </w:rPr>
              <w:t xml:space="preserve"> laukas negrąžinamas pakartoti užklausą kelis kartus (pvz.: praėjus 5, 10, </w:t>
            </w:r>
            <w:r>
              <w:rPr>
                <w:rFonts w:eastAsia="Lucida Sans Unicode"/>
                <w:i/>
                <w:iCs/>
                <w:sz w:val="22"/>
                <w:szCs w:val="22"/>
              </w:rPr>
              <w:lastRenderedPageBreak/>
              <w:t>15 min. nuo pirmo žingsnio pabaigos)</w:t>
            </w:r>
          </w:p>
        </w:tc>
        <w:tc>
          <w:tcPr>
            <w:tcW w:w="1558"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lastRenderedPageBreak/>
              <w:t>Statuso serviso URL, transkripcijos ID</w:t>
            </w:r>
          </w:p>
        </w:tc>
        <w:tc>
          <w:tcPr>
            <w:tcW w:w="2325"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 xml:space="preserve">HTTP atsakymas. Atsakymo kodas = 200, atsakymas JSON formatu, </w:t>
            </w:r>
            <w:proofErr w:type="spellStart"/>
            <w:r>
              <w:rPr>
                <w:rFonts w:eastAsia="Lucida Sans Unicode"/>
                <w:i/>
                <w:sz w:val="22"/>
                <w:szCs w:val="22"/>
              </w:rPr>
              <w:t>id</w:t>
            </w:r>
            <w:proofErr w:type="spellEnd"/>
            <w:r>
              <w:rPr>
                <w:rFonts w:eastAsia="Lucida Sans Unicode"/>
                <w:i/>
                <w:sz w:val="22"/>
                <w:szCs w:val="22"/>
              </w:rPr>
              <w:t xml:space="preserve"> laukas atitinka užklausos parametrą, grąžinamas </w:t>
            </w:r>
            <w:proofErr w:type="spellStart"/>
            <w:r>
              <w:rPr>
                <w:rFonts w:eastAsia="Lucida Sans Unicode"/>
                <w:bCs/>
                <w:i/>
                <w:iCs/>
                <w:sz w:val="22"/>
                <w:szCs w:val="22"/>
              </w:rPr>
              <w:t>errorCode</w:t>
            </w:r>
            <w:proofErr w:type="spellEnd"/>
            <w:r>
              <w:rPr>
                <w:rFonts w:eastAsia="Lucida Sans Unicode"/>
                <w:i/>
                <w:sz w:val="22"/>
                <w:szCs w:val="22"/>
              </w:rPr>
              <w:t xml:space="preserve"> laukas su reikšme „</w:t>
            </w:r>
            <w:r>
              <w:rPr>
                <w:rFonts w:eastAsia="Lucida Sans Unicode"/>
                <w:bCs/>
                <w:i/>
                <w:iCs/>
                <w:sz w:val="22"/>
                <w:szCs w:val="22"/>
              </w:rPr>
              <w:t>WRONG_FORMAT</w:t>
            </w:r>
            <w:r>
              <w:rPr>
                <w:rFonts w:eastAsia="Lucida Sans Unicode"/>
                <w:i/>
                <w:sz w:val="22"/>
                <w:szCs w:val="22"/>
              </w:rPr>
              <w:t>“.</w:t>
            </w:r>
          </w:p>
        </w:tc>
        <w:tc>
          <w:tcPr>
            <w:tcW w:w="1950"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9"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391"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879"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25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270"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25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270"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25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270"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38"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25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270"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ind w:hanging="150"/>
      </w:pPr>
    </w:p>
    <w:p w:rsidR="00047BAA" w:rsidRDefault="00597471">
      <w:pPr>
        <w:spacing w:before="0" w:after="0"/>
        <w:ind w:firstLine="0"/>
        <w:jc w:val="left"/>
      </w:pPr>
      <w:r>
        <w:br w:type="page"/>
      </w:r>
    </w:p>
    <w:p w:rsidR="00047BAA" w:rsidRDefault="00597471">
      <w:pPr>
        <w:pStyle w:val="Lentel2018"/>
        <w:ind w:hanging="150"/>
      </w:pPr>
      <w:r>
        <w:lastRenderedPageBreak/>
        <w:fldChar w:fldCharType="begin"/>
      </w:r>
      <w:r>
        <w:instrText>STYLEREF 1 \s</w:instrText>
      </w:r>
      <w:r>
        <w:fldChar w:fldCharType="separate"/>
      </w:r>
      <w:bookmarkStart w:id="40" w:name="__Fieldmark__9326_159209155"/>
      <w:r>
        <w:t>3</w:t>
      </w:r>
      <w:bookmarkStart w:id="41" w:name="__Fieldmark__10891_1411528797"/>
      <w:r>
        <w:fldChar w:fldCharType="end"/>
      </w:r>
      <w:bookmarkStart w:id="42" w:name="__Fieldmark__25863_117907924411"/>
      <w:bookmarkStart w:id="43" w:name="__Fieldmark__8851_1411528797"/>
      <w:bookmarkStart w:id="44" w:name="_Toc535571152231"/>
      <w:bookmarkEnd w:id="40"/>
      <w:bookmarkEnd w:id="41"/>
      <w:bookmarkEnd w:id="42"/>
      <w:bookmarkEnd w:id="43"/>
      <w:r>
        <w:t>.</w:t>
      </w:r>
      <w:r>
        <w:fldChar w:fldCharType="begin"/>
      </w:r>
      <w:r>
        <w:instrText>SEQ Lentelė \* ARABIC</w:instrText>
      </w:r>
      <w:r>
        <w:fldChar w:fldCharType="separate"/>
      </w:r>
      <w:r>
        <w:t>5</w:t>
      </w:r>
      <w:r>
        <w:fldChar w:fldCharType="end"/>
      </w:r>
      <w:r>
        <w:t xml:space="preserve"> lentelė. Testavimo atvejo 3.1</w:t>
      </w:r>
      <w:r>
        <w:rPr>
          <w:color w:val="00B050"/>
        </w:rPr>
        <w:t xml:space="preserve"> </w:t>
      </w:r>
      <w:bookmarkEnd w:id="44"/>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126"/>
        <w:gridCol w:w="712"/>
        <w:gridCol w:w="1564"/>
        <w:gridCol w:w="962"/>
        <w:gridCol w:w="1164"/>
        <w:gridCol w:w="1987"/>
        <w:gridCol w:w="1426"/>
        <w:gridCol w:w="1413"/>
        <w:gridCol w:w="1676"/>
        <w:gridCol w:w="1270"/>
      </w:tblGrid>
      <w:tr w:rsidR="00047BAA">
        <w:trPr>
          <w:trHeight w:val="309"/>
        </w:trPr>
        <w:tc>
          <w:tcPr>
            <w:tcW w:w="2787"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7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3</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Fonogramos transkripcijos rezultatų gavimas</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3.1</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99"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462"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C3162A">
              <w:rPr>
                <w:bCs/>
                <w:i/>
                <w:sz w:val="22"/>
                <w:szCs w:val="22"/>
              </w:rPr>
              <w:t>transkribatorius</w:t>
            </w:r>
            <w:r>
              <w:rPr>
                <w:bCs/>
                <w:i/>
                <w:sz w:val="22"/>
                <w:szCs w:val="22"/>
              </w:rPr>
              <w:t xml:space="preserve"> grąžina transkripcijos rezultatų failą</w:t>
            </w:r>
          </w:p>
          <w:p w:rsidR="00047BAA" w:rsidRDefault="00597471">
            <w:pPr>
              <w:spacing w:before="0" w:after="0"/>
              <w:ind w:firstLine="0"/>
            </w:pPr>
            <w:r>
              <w:rPr>
                <w:bCs/>
                <w:i/>
                <w:sz w:val="22"/>
                <w:szCs w:val="22"/>
              </w:rPr>
              <w:t>Rezultatas – tekstinis failas su fonogramos transkripcija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 xml:space="preserve">Turimas anksčiau išsiųstos transkripcijos užklausos ID (failui </w:t>
            </w:r>
            <w:r>
              <w:rPr>
                <w:rFonts w:eastAsia="Lucida Sans Unicode"/>
                <w:bCs/>
                <w:i/>
                <w:iCs/>
                <w:sz w:val="22"/>
                <w:szCs w:val="22"/>
              </w:rPr>
              <w:t>t_aft_11.wav</w:t>
            </w:r>
            <w:r>
              <w:rPr>
                <w:bCs/>
                <w:i/>
                <w:iCs/>
                <w:sz w:val="22"/>
                <w:szCs w:val="22"/>
              </w:rPr>
              <w:t xml:space="preserve">), </w:t>
            </w:r>
          </w:p>
          <w:p w:rsidR="00047BAA" w:rsidRDefault="00597471">
            <w:pPr>
              <w:pStyle w:val="Scenarijus"/>
              <w:ind w:firstLine="0"/>
            </w:pPr>
            <w:r>
              <w:rPr>
                <w:bCs/>
                <w:i/>
                <w:iCs/>
                <w:sz w:val="22"/>
                <w:szCs w:val="22"/>
              </w:rPr>
              <w:t>Transkripcija šiam ID yra pabaigta (status = „COMPLETED“)</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Gaunamas tekstinis failas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C3162A">
            <w:pPr>
              <w:spacing w:before="0" w:after="0"/>
              <w:ind w:firstLine="0"/>
              <w:jc w:val="right"/>
            </w:pPr>
            <w:r>
              <w:rPr>
                <w:rFonts w:eastAsia="Lucida Sans Unicode"/>
                <w:b/>
                <w:bCs/>
                <w:sz w:val="22"/>
                <w:szCs w:val="22"/>
              </w:rPr>
              <w:t>Prioritetas</w:t>
            </w:r>
          </w:p>
        </w:tc>
        <w:tc>
          <w:tcPr>
            <w:tcW w:w="369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3"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C3162A">
            <w:pPr>
              <w:spacing w:before="0" w:after="0"/>
              <w:ind w:firstLine="0"/>
              <w:jc w:val="right"/>
            </w:pPr>
            <w:r>
              <w:rPr>
                <w:rFonts w:eastAsia="Lucida Sans Unicode"/>
                <w:b/>
                <w:bCs/>
                <w:sz w:val="22"/>
                <w:szCs w:val="22"/>
              </w:rPr>
              <w:t>Sudėtingumas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99"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3"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99"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3"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6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7"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3"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iCs/>
                <w:sz w:val="22"/>
                <w:szCs w:val="22"/>
              </w:rPr>
              <w:t>Vykdoma HTTP GET užklausa nurodytu transkripcijos rezultatų serviso adresu, siunč</w:t>
            </w:r>
            <w:r w:rsidR="00B44C5F">
              <w:rPr>
                <w:rFonts w:eastAsia="Lucida Sans Unicode"/>
                <w:i/>
                <w:iCs/>
                <w:sz w:val="22"/>
                <w:szCs w:val="22"/>
              </w:rPr>
              <w:t>iamas transkripcijos ID. Pvz.:</w:t>
            </w:r>
            <w:r w:rsidR="00B44C5F">
              <w:rPr>
                <w:rFonts w:eastAsia="Lucida Sans Unicode"/>
                <w:i/>
                <w:iCs/>
                <w:sz w:val="22"/>
                <w:szCs w:val="22"/>
              </w:rPr>
              <w:fldChar w:fldCharType="begin"/>
            </w:r>
            <w:r w:rsidR="00B44C5F">
              <w:rPr>
                <w:rFonts w:eastAsia="Lucida Sans Unicode"/>
                <w:i/>
                <w:iCs/>
                <w:sz w:val="22"/>
                <w:szCs w:val="22"/>
              </w:rPr>
              <w:instrText xml:space="preserve"> REF _Ref11838613 \r \h </w:instrText>
            </w:r>
            <w:r w:rsidR="00B44C5F">
              <w:rPr>
                <w:rFonts w:eastAsia="Lucida Sans Unicode"/>
                <w:i/>
                <w:iCs/>
                <w:sz w:val="22"/>
                <w:szCs w:val="22"/>
              </w:rPr>
            </w:r>
            <w:r w:rsidR="00B44C5F">
              <w:rPr>
                <w:rFonts w:eastAsia="Lucida Sans Unicode"/>
                <w:i/>
                <w:iCs/>
                <w:sz w:val="22"/>
                <w:szCs w:val="22"/>
              </w:rPr>
              <w:fldChar w:fldCharType="separate"/>
            </w:r>
            <w:r w:rsidR="00B44C5F">
              <w:rPr>
                <w:rFonts w:eastAsia="Lucida Sans Unicode"/>
                <w:i/>
                <w:iCs/>
                <w:sz w:val="22"/>
                <w:szCs w:val="22"/>
              </w:rPr>
              <w:t>4.4</w:t>
            </w:r>
            <w:r w:rsidR="00B44C5F">
              <w:rPr>
                <w:rFonts w:eastAsia="Lucida Sans Unicode"/>
                <w:i/>
                <w:iCs/>
                <w:sz w:val="22"/>
                <w:szCs w:val="22"/>
              </w:rPr>
              <w:fldChar w:fldCharType="end"/>
            </w:r>
            <w:r w:rsidR="00B44C5F">
              <w:t xml:space="preserve">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Rezultatų serviso URL, transkripcijos ID</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sz w:val="22"/>
                <w:szCs w:val="22"/>
              </w:rPr>
              <w:t xml:space="preserve">Tekstinis failas su transkripcija. </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t>2</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Palyginamas gautas tekstinis failas su tikėtinu rezultatu t_aft_11.txt</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Failas: t_aft_11.txt</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Failai sutampa</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ind w:hanging="150"/>
      </w:pPr>
    </w:p>
    <w:p w:rsidR="00047BAA" w:rsidRDefault="00597471">
      <w:pPr>
        <w:pStyle w:val="Lentel2018"/>
        <w:ind w:hanging="150"/>
      </w:pPr>
      <w:r>
        <w:lastRenderedPageBreak/>
        <w:fldChar w:fldCharType="begin"/>
      </w:r>
      <w:r>
        <w:instrText>STYLEREF 1 \s</w:instrText>
      </w:r>
      <w:r>
        <w:fldChar w:fldCharType="separate"/>
      </w:r>
      <w:bookmarkStart w:id="45" w:name="__Fieldmark__9594_159209155"/>
      <w:r>
        <w:t>3</w:t>
      </w:r>
      <w:bookmarkStart w:id="46" w:name="__Fieldmark__11202_1411528797"/>
      <w:r>
        <w:fldChar w:fldCharType="end"/>
      </w:r>
      <w:bookmarkStart w:id="47" w:name="__Fieldmark__25863_1179079244111"/>
      <w:bookmarkStart w:id="48" w:name="__Fieldmark__8946_1411528797"/>
      <w:bookmarkStart w:id="49" w:name="_Toc5355711522311"/>
      <w:bookmarkEnd w:id="45"/>
      <w:bookmarkEnd w:id="46"/>
      <w:bookmarkEnd w:id="47"/>
      <w:bookmarkEnd w:id="48"/>
      <w:r>
        <w:t>.</w:t>
      </w:r>
      <w:r>
        <w:fldChar w:fldCharType="begin"/>
      </w:r>
      <w:r>
        <w:instrText>SEQ Lentelė \* ARABIC</w:instrText>
      </w:r>
      <w:r>
        <w:fldChar w:fldCharType="separate"/>
      </w:r>
      <w:r>
        <w:t>6</w:t>
      </w:r>
      <w:r>
        <w:fldChar w:fldCharType="end"/>
      </w:r>
      <w:r>
        <w:t xml:space="preserve"> lentelė. Testavimo atvejo 3.2</w:t>
      </w:r>
      <w:r>
        <w:rPr>
          <w:color w:val="00B050"/>
        </w:rPr>
        <w:t xml:space="preserve"> </w:t>
      </w:r>
      <w:bookmarkEnd w:id="49"/>
      <w:r>
        <w:t>specifikacija</w:t>
      </w:r>
    </w:p>
    <w:tbl>
      <w:tblPr>
        <w:tblW w:w="14963" w:type="dxa"/>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663"/>
        <w:gridCol w:w="2126"/>
        <w:gridCol w:w="712"/>
        <w:gridCol w:w="1564"/>
        <w:gridCol w:w="962"/>
        <w:gridCol w:w="1164"/>
        <w:gridCol w:w="1987"/>
        <w:gridCol w:w="1426"/>
        <w:gridCol w:w="1413"/>
        <w:gridCol w:w="1676"/>
        <w:gridCol w:w="1270"/>
      </w:tblGrid>
      <w:tr w:rsidR="00047BAA">
        <w:trPr>
          <w:trHeight w:val="309"/>
        </w:trPr>
        <w:tc>
          <w:tcPr>
            <w:tcW w:w="2787"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7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3</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Fonogramos transkripcijos rezultatų gavimas</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3.2</w:t>
            </w:r>
          </w:p>
        </w:tc>
      </w:tr>
      <w:tr w:rsidR="00047BAA">
        <w:trPr>
          <w:trHeight w:val="309"/>
        </w:trPr>
        <w:tc>
          <w:tcPr>
            <w:tcW w:w="3499"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462" w:type="dxa"/>
            <w:gridSpan w:val="8"/>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tc>
          <w:tcPr>
            <w:tcW w:w="3499" w:type="dxa"/>
            <w:gridSpan w:val="3"/>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462" w:type="dxa"/>
            <w:gridSpan w:val="8"/>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patikrinti ar </w:t>
            </w:r>
            <w:r w:rsidR="00C3162A">
              <w:rPr>
                <w:bCs/>
                <w:i/>
                <w:sz w:val="22"/>
                <w:szCs w:val="22"/>
              </w:rPr>
              <w:t>transkribatorius</w:t>
            </w:r>
            <w:r>
              <w:rPr>
                <w:bCs/>
                <w:i/>
                <w:sz w:val="22"/>
                <w:szCs w:val="22"/>
              </w:rPr>
              <w:t xml:space="preserve"> grąžina transkripcijos fonogramos failą</w:t>
            </w:r>
          </w:p>
          <w:p w:rsidR="00047BAA" w:rsidRDefault="00597471">
            <w:pPr>
              <w:spacing w:before="0" w:after="0"/>
              <w:ind w:firstLine="0"/>
            </w:pPr>
            <w:r>
              <w:rPr>
                <w:bCs/>
                <w:i/>
                <w:sz w:val="22"/>
                <w:szCs w:val="22"/>
              </w:rPr>
              <w:t>Rezultatas – fonogramos failas WAV formatu</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 xml:space="preserve">Turimas anksčiau išsiųstos transkripcijos užklausos ID (failui </w:t>
            </w:r>
            <w:r>
              <w:rPr>
                <w:rFonts w:eastAsia="Lucida Sans Unicode"/>
                <w:bCs/>
                <w:i/>
                <w:iCs/>
                <w:sz w:val="22"/>
                <w:szCs w:val="22"/>
              </w:rPr>
              <w:t>t_aft_11.wav</w:t>
            </w:r>
            <w:r>
              <w:rPr>
                <w:bCs/>
                <w:i/>
                <w:iCs/>
                <w:sz w:val="22"/>
                <w:szCs w:val="22"/>
              </w:rPr>
              <w:t xml:space="preserve">), </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Gaunamas WAV failas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64055D">
            <w:pPr>
              <w:spacing w:before="0" w:after="0"/>
              <w:ind w:firstLine="0"/>
              <w:jc w:val="right"/>
            </w:pPr>
            <w:r>
              <w:rPr>
                <w:rFonts w:eastAsia="Lucida Sans Unicode"/>
                <w:b/>
                <w:bCs/>
                <w:sz w:val="22"/>
                <w:szCs w:val="22"/>
              </w:rPr>
              <w:t>Prioritetas</w:t>
            </w:r>
          </w:p>
        </w:tc>
        <w:tc>
          <w:tcPr>
            <w:tcW w:w="3690"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3"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rsidP="0064055D">
            <w:pPr>
              <w:spacing w:before="0" w:after="0"/>
              <w:ind w:firstLine="0"/>
              <w:jc w:val="right"/>
            </w:pPr>
            <w:r>
              <w:rPr>
                <w:rFonts w:eastAsia="Lucida Sans Unicode"/>
                <w:b/>
                <w:bCs/>
                <w:sz w:val="22"/>
                <w:szCs w:val="22"/>
              </w:rPr>
              <w:t>Sudėtingumas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Paprastas</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462"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tc>
          <w:tcPr>
            <w:tcW w:w="3499" w:type="dxa"/>
            <w:gridSpan w:val="3"/>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3" w:type="dxa"/>
            <w:gridSpan w:val="2"/>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tc>
          <w:tcPr>
            <w:tcW w:w="3499" w:type="dxa"/>
            <w:gridSpan w:val="3"/>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526"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164"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3" w:type="dxa"/>
            <w:gridSpan w:val="2"/>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9"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0" w:type="dxa"/>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tc>
          <w:tcPr>
            <w:tcW w:w="14961" w:type="dxa"/>
            <w:gridSpan w:val="11"/>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156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7"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3"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1</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iCs/>
                <w:sz w:val="22"/>
                <w:szCs w:val="22"/>
              </w:rPr>
              <w:t>Vykdoma HTTP GET užklausa nurodytu transkripcijos rezultatų serviso adresu, siunč</w:t>
            </w:r>
            <w:r w:rsidR="00B44C5F">
              <w:rPr>
                <w:rFonts w:eastAsia="Lucida Sans Unicode"/>
                <w:i/>
                <w:iCs/>
                <w:sz w:val="22"/>
                <w:szCs w:val="22"/>
              </w:rPr>
              <w:t xml:space="preserve">iamas transkripcijos ID. Pvz.: </w:t>
            </w:r>
            <w:r w:rsidR="00B44C5F">
              <w:rPr>
                <w:rFonts w:eastAsia="Lucida Sans Unicode"/>
                <w:i/>
                <w:iCs/>
                <w:sz w:val="22"/>
                <w:szCs w:val="22"/>
              </w:rPr>
              <w:fldChar w:fldCharType="begin"/>
            </w:r>
            <w:r w:rsidR="00B44C5F">
              <w:rPr>
                <w:rFonts w:eastAsia="Lucida Sans Unicode"/>
                <w:i/>
                <w:iCs/>
                <w:sz w:val="22"/>
                <w:szCs w:val="22"/>
              </w:rPr>
              <w:instrText xml:space="preserve"> REF _Ref11838625 \r \h </w:instrText>
            </w:r>
            <w:r w:rsidR="00B44C5F">
              <w:rPr>
                <w:rFonts w:eastAsia="Lucida Sans Unicode"/>
                <w:i/>
                <w:iCs/>
                <w:sz w:val="22"/>
                <w:szCs w:val="22"/>
              </w:rPr>
            </w:r>
            <w:r w:rsidR="00B44C5F">
              <w:rPr>
                <w:rFonts w:eastAsia="Lucida Sans Unicode"/>
                <w:i/>
                <w:iCs/>
                <w:sz w:val="22"/>
                <w:szCs w:val="22"/>
              </w:rPr>
              <w:fldChar w:fldCharType="separate"/>
            </w:r>
            <w:r w:rsidR="00B44C5F">
              <w:rPr>
                <w:rFonts w:eastAsia="Lucida Sans Unicode"/>
                <w:i/>
                <w:iCs/>
                <w:sz w:val="22"/>
                <w:szCs w:val="22"/>
              </w:rPr>
              <w:t>4.5</w:t>
            </w:r>
            <w:r w:rsidR="00B44C5F">
              <w:rPr>
                <w:rFonts w:eastAsia="Lucida Sans Unicode"/>
                <w:i/>
                <w:iCs/>
                <w:sz w:val="22"/>
                <w:szCs w:val="22"/>
              </w:rPr>
              <w:fldChar w:fldCharType="end"/>
            </w:r>
            <w:r w:rsidR="00B44C5F">
              <w:t xml:space="preserve"> </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 xml:space="preserve">Rezultatų serviso URL, transkripcijos ID </w:t>
            </w:r>
            <w:r>
              <w:rPr>
                <w:rFonts w:eastAsia="Lucida Sans Unicode"/>
                <w:bCs/>
                <w:i/>
                <w:iCs/>
                <w:sz w:val="22"/>
                <w:szCs w:val="22"/>
              </w:rPr>
              <w:t>(failui t_aft_11.wav),</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Fonogramos failas  WAV formatu</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p w:rsidR="00047BAA" w:rsidRDefault="00047BAA">
            <w:pPr>
              <w:pStyle w:val="Scenarijus"/>
              <w:ind w:firstLine="0"/>
              <w:rPr>
                <w:rFonts w:eastAsia="Lucida Sans Unicode"/>
                <w:i/>
                <w:sz w:val="22"/>
                <w:szCs w:val="22"/>
              </w:rPr>
            </w:pPr>
          </w:p>
        </w:tc>
      </w:tr>
      <w:tr w:rsidR="00047BAA">
        <w:tc>
          <w:tcPr>
            <w:tcW w:w="662" w:type="dxa"/>
            <w:tcBorders>
              <w:top w:val="single" w:sz="8"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rPr>
                <w:rFonts w:eastAsia="Lucida Sans Unicode"/>
                <w:sz w:val="22"/>
                <w:szCs w:val="22"/>
              </w:rPr>
              <w:t>2</w:t>
            </w:r>
          </w:p>
        </w:tc>
        <w:tc>
          <w:tcPr>
            <w:tcW w:w="2837"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 xml:space="preserve">Perklausoma ar grąžintas teisingas įrašas, palyginama su </w:t>
            </w:r>
            <w:r>
              <w:rPr>
                <w:rFonts w:eastAsia="Lucida Sans Unicode"/>
                <w:bCs/>
                <w:i/>
                <w:iCs/>
                <w:sz w:val="22"/>
                <w:szCs w:val="22"/>
              </w:rPr>
              <w:t>t_aft_11.wav. (Lyginami failai neprivalo būti identiški)</w:t>
            </w:r>
          </w:p>
        </w:tc>
        <w:tc>
          <w:tcPr>
            <w:tcW w:w="1564"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bCs/>
                <w:i/>
                <w:iCs/>
                <w:sz w:val="22"/>
                <w:szCs w:val="22"/>
              </w:rPr>
              <w:t>Failas t_aft_11.wav</w:t>
            </w:r>
          </w:p>
        </w:tc>
        <w:tc>
          <w:tcPr>
            <w:tcW w:w="212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i/>
                <w:iCs/>
              </w:rPr>
            </w:pPr>
            <w:r>
              <w:rPr>
                <w:rFonts w:eastAsia="Lucida Sans Unicode"/>
                <w:i/>
                <w:iCs/>
                <w:sz w:val="22"/>
                <w:szCs w:val="22"/>
              </w:rPr>
              <w:t>Įrašai sutampa</w:t>
            </w:r>
          </w:p>
        </w:tc>
        <w:tc>
          <w:tcPr>
            <w:tcW w:w="1987"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26"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1413" w:type="dxa"/>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c>
          <w:tcPr>
            <w:tcW w:w="2946" w:type="dxa"/>
            <w:gridSpan w:val="2"/>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rFonts w:eastAsia="Lucida Sans Unicode"/>
                <w:i/>
                <w:sz w:val="22"/>
                <w:szCs w:val="22"/>
              </w:rPr>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sz w:val="22"/>
                <w:szCs w:val="22"/>
              </w:rPr>
              <w:t>Airenas Vaičiūnas</w:t>
            </w: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sz w:val="22"/>
                <w:szCs w:val="22"/>
              </w:rPr>
              <w:t>2019-05-29</w:t>
            </w: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tc>
          <w:tcPr>
            <w:tcW w:w="349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103"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59" w:type="dxa"/>
            <w:gridSpan w:val="3"/>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ind w:hanging="150"/>
      </w:pPr>
    </w:p>
    <w:p w:rsidR="00047BAA" w:rsidRDefault="004C24E4">
      <w:pPr>
        <w:pStyle w:val="Lentel2018"/>
        <w:ind w:hanging="150"/>
      </w:pPr>
      <w:r>
        <w:lastRenderedPageBreak/>
        <w:fldChar w:fldCharType="begin"/>
      </w:r>
      <w:r>
        <w:instrText>STYLEREF 1 \s</w:instrText>
      </w:r>
      <w:r>
        <w:fldChar w:fldCharType="separate"/>
      </w:r>
      <w:r>
        <w:t>3</w:t>
      </w:r>
      <w:r>
        <w:fldChar w:fldCharType="end"/>
      </w:r>
      <w:r>
        <w:t>.</w:t>
      </w:r>
      <w:r>
        <w:fldChar w:fldCharType="begin"/>
      </w:r>
      <w:r>
        <w:instrText>SEQ Lentelė \* ARABIC</w:instrText>
      </w:r>
      <w:r>
        <w:fldChar w:fldCharType="separate"/>
      </w:r>
      <w:r>
        <w:rPr>
          <w:noProof/>
        </w:rPr>
        <w:t>7</w:t>
      </w:r>
      <w:r>
        <w:fldChar w:fldCharType="end"/>
      </w:r>
      <w:r>
        <w:t xml:space="preserve"> lentelė. </w:t>
      </w:r>
      <w:bookmarkStart w:id="50" w:name="_Toc53557115222"/>
      <w:r w:rsidR="00597471">
        <w:t>Testavimo atvejo 4.1</w:t>
      </w:r>
      <w:r w:rsidR="00597471">
        <w:rPr>
          <w:color w:val="00B050"/>
        </w:rPr>
        <w:t xml:space="preserve"> </w:t>
      </w:r>
      <w:bookmarkEnd w:id="50"/>
      <w:r w:rsidR="00597471">
        <w:t>specifikacija</w:t>
      </w:r>
    </w:p>
    <w:tbl>
      <w:tblPr>
        <w:tblW w:w="14973"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10"/>
        <w:gridCol w:w="651"/>
        <w:gridCol w:w="11"/>
        <w:gridCol w:w="2123"/>
        <w:gridCol w:w="537"/>
        <w:gridCol w:w="9"/>
        <w:gridCol w:w="2117"/>
        <w:gridCol w:w="8"/>
        <w:gridCol w:w="1724"/>
        <w:gridCol w:w="7"/>
        <w:gridCol w:w="1980"/>
        <w:gridCol w:w="6"/>
        <w:gridCol w:w="1420"/>
        <w:gridCol w:w="6"/>
        <w:gridCol w:w="1406"/>
        <w:gridCol w:w="6"/>
        <w:gridCol w:w="1674"/>
        <w:gridCol w:w="1268"/>
        <w:gridCol w:w="10"/>
      </w:tblGrid>
      <w:tr w:rsidR="00047BAA" w:rsidTr="009435B8">
        <w:trPr>
          <w:gridBefore w:val="1"/>
          <w:wBefore w:w="10" w:type="dxa"/>
          <w:trHeight w:val="309"/>
        </w:trPr>
        <w:tc>
          <w:tcPr>
            <w:tcW w:w="2785"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pPr>
            <w:r>
              <w:rPr>
                <w:b/>
                <w:bCs/>
                <w:iCs/>
                <w:sz w:val="22"/>
                <w:szCs w:val="22"/>
              </w:rPr>
              <w:t>Testavimo scenarijaus Nr.</w:t>
            </w:r>
          </w:p>
        </w:tc>
        <w:tc>
          <w:tcPr>
            <w:tcW w:w="546" w:type="dxa"/>
            <w:gridSpan w:val="2"/>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47BAA" w:rsidRDefault="00597471">
            <w:pPr>
              <w:spacing w:before="0" w:after="0"/>
              <w:ind w:firstLine="0"/>
            </w:pPr>
            <w:r>
              <w:rPr>
                <w:bCs/>
                <w:i/>
                <w:sz w:val="22"/>
                <w:szCs w:val="22"/>
              </w:rPr>
              <w:t>4</w:t>
            </w:r>
          </w:p>
        </w:tc>
        <w:tc>
          <w:tcPr>
            <w:tcW w:w="11632" w:type="dxa"/>
            <w:gridSpan w:val="1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Fonogramos transkribavimo tikslumas</w:t>
            </w:r>
          </w:p>
        </w:tc>
      </w:tr>
      <w:tr w:rsidR="00047BAA" w:rsidTr="009435B8">
        <w:trPr>
          <w:gridBefore w:val="1"/>
          <w:wBefore w:w="10" w:type="dxa"/>
          <w:trHeight w:val="309"/>
        </w:trPr>
        <w:tc>
          <w:tcPr>
            <w:tcW w:w="3331" w:type="dxa"/>
            <w:gridSpan w:val="5"/>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 xml:space="preserve">Testavimo atvejo </w:t>
            </w:r>
            <w:r>
              <w:rPr>
                <w:b/>
                <w:sz w:val="22"/>
                <w:szCs w:val="22"/>
              </w:rPr>
              <w:t>Nr.</w:t>
            </w:r>
          </w:p>
        </w:tc>
        <w:tc>
          <w:tcPr>
            <w:tcW w:w="11632" w:type="dxa"/>
            <w:gridSpan w:val="1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4.1</w:t>
            </w:r>
          </w:p>
        </w:tc>
      </w:tr>
      <w:tr w:rsidR="00047BAA" w:rsidTr="009435B8">
        <w:trPr>
          <w:gridBefore w:val="1"/>
          <w:wBefore w:w="10" w:type="dxa"/>
          <w:trHeight w:val="309"/>
        </w:trPr>
        <w:tc>
          <w:tcPr>
            <w:tcW w:w="3331" w:type="dxa"/>
            <w:gridSpan w:val="5"/>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b/>
                <w:bCs/>
                <w:iCs/>
                <w:sz w:val="22"/>
                <w:szCs w:val="22"/>
              </w:rPr>
              <w:t>Reikalavimo Nr.</w:t>
            </w:r>
          </w:p>
        </w:tc>
        <w:tc>
          <w:tcPr>
            <w:tcW w:w="11632" w:type="dxa"/>
            <w:gridSpan w:val="1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047BAA" w:rsidRDefault="00597471">
            <w:pPr>
              <w:pStyle w:val="Heading6"/>
              <w:numPr>
                <w:ilvl w:val="0"/>
                <w:numId w:val="0"/>
              </w:numPr>
              <w:spacing w:before="0" w:after="0"/>
              <w:ind w:firstLine="397"/>
            </w:pPr>
            <w:r>
              <w:rPr>
                <w:b w:val="0"/>
                <w:i/>
              </w:rPr>
              <w:t>-</w:t>
            </w:r>
          </w:p>
        </w:tc>
      </w:tr>
      <w:tr w:rsidR="00047BAA" w:rsidTr="009435B8">
        <w:trPr>
          <w:gridBefore w:val="1"/>
          <w:wBefore w:w="10" w:type="dxa"/>
        </w:trPr>
        <w:tc>
          <w:tcPr>
            <w:tcW w:w="3331" w:type="dxa"/>
            <w:gridSpan w:val="5"/>
            <w:tcBorders>
              <w:top w:val="single" w:sz="4" w:space="0" w:color="00000A"/>
              <w:left w:val="single" w:sz="4" w:space="0" w:color="00000A"/>
              <w:bottom w:val="single" w:sz="8" w:space="0" w:color="00000A"/>
              <w:right w:val="single" w:sz="4" w:space="0" w:color="00000A"/>
            </w:tcBorders>
            <w:shd w:val="clear" w:color="auto" w:fill="F2F2F2" w:themeFill="background1" w:themeFillShade="F2"/>
            <w:tcMar>
              <w:left w:w="93" w:type="dxa"/>
            </w:tcMar>
          </w:tcPr>
          <w:p w:rsidR="00047BAA" w:rsidRDefault="00597471">
            <w:pPr>
              <w:spacing w:before="0" w:after="0"/>
              <w:ind w:firstLine="0"/>
              <w:jc w:val="right"/>
            </w:pPr>
            <w:r>
              <w:rPr>
                <w:rFonts w:eastAsia="Lucida Sans Unicode"/>
                <w:b/>
                <w:bCs/>
                <w:sz w:val="22"/>
                <w:szCs w:val="22"/>
              </w:rPr>
              <w:t>Aprašymas</w:t>
            </w:r>
          </w:p>
        </w:tc>
        <w:tc>
          <w:tcPr>
            <w:tcW w:w="11632" w:type="dxa"/>
            <w:gridSpan w:val="13"/>
            <w:tcBorders>
              <w:top w:val="single" w:sz="4" w:space="0" w:color="00000A"/>
              <w:left w:val="single" w:sz="4" w:space="0" w:color="00000A"/>
              <w:bottom w:val="single" w:sz="8" w:space="0" w:color="00000A"/>
              <w:right w:val="single" w:sz="4" w:space="0" w:color="00000A"/>
            </w:tcBorders>
            <w:shd w:val="clear" w:color="auto" w:fill="FFFFFF"/>
            <w:tcMar>
              <w:left w:w="93" w:type="dxa"/>
            </w:tcMar>
          </w:tcPr>
          <w:p w:rsidR="00047BAA" w:rsidRDefault="00597471">
            <w:pPr>
              <w:spacing w:before="0" w:after="0"/>
              <w:ind w:firstLine="0"/>
            </w:pPr>
            <w:r>
              <w:rPr>
                <w:bCs/>
                <w:i/>
                <w:sz w:val="22"/>
                <w:szCs w:val="22"/>
              </w:rPr>
              <w:t xml:space="preserve">Tikslas – įvertinti </w:t>
            </w:r>
            <w:r w:rsidR="0064055D">
              <w:rPr>
                <w:bCs/>
                <w:i/>
                <w:sz w:val="22"/>
                <w:szCs w:val="22"/>
              </w:rPr>
              <w:t xml:space="preserve">transkribatoriaus </w:t>
            </w:r>
            <w:r>
              <w:rPr>
                <w:bCs/>
                <w:i/>
                <w:sz w:val="22"/>
                <w:szCs w:val="22"/>
              </w:rPr>
              <w:t>prototipo kokybę (tikslumą)</w:t>
            </w:r>
          </w:p>
          <w:p w:rsidR="00047BAA" w:rsidRPr="007B437A" w:rsidRDefault="00597471" w:rsidP="0064055D">
            <w:pPr>
              <w:spacing w:before="0" w:after="0"/>
              <w:ind w:firstLine="0"/>
              <w:rPr>
                <w:lang w:val="en-US"/>
              </w:rPr>
            </w:pPr>
            <w:r>
              <w:rPr>
                <w:bCs/>
                <w:i/>
                <w:sz w:val="22"/>
                <w:szCs w:val="22"/>
              </w:rPr>
              <w:t xml:space="preserve">Rezultatas – </w:t>
            </w:r>
            <w:r w:rsidR="0064055D">
              <w:rPr>
                <w:bCs/>
                <w:i/>
                <w:sz w:val="22"/>
                <w:szCs w:val="22"/>
              </w:rPr>
              <w:t xml:space="preserve">Transkribatoriaus </w:t>
            </w:r>
            <w:r>
              <w:rPr>
                <w:bCs/>
                <w:i/>
                <w:sz w:val="22"/>
                <w:szCs w:val="22"/>
              </w:rPr>
              <w:t xml:space="preserve"> prototipo tikslumo įvertis</w:t>
            </w:r>
            <w:r w:rsidR="0064055D">
              <w:rPr>
                <w:bCs/>
                <w:i/>
                <w:sz w:val="22"/>
                <w:szCs w:val="22"/>
              </w:rPr>
              <w:t xml:space="preserve">. Žodžių atpažinimo tikslumas ne mažesnis nei </w:t>
            </w:r>
            <w:r w:rsidR="007B437A">
              <w:rPr>
                <w:bCs/>
                <w:i/>
                <w:sz w:val="22"/>
                <w:szCs w:val="22"/>
              </w:rPr>
              <w:t>70</w:t>
            </w:r>
            <w:r w:rsidR="007B437A">
              <w:rPr>
                <w:bCs/>
                <w:i/>
                <w:sz w:val="22"/>
                <w:szCs w:val="22"/>
                <w:lang w:val="en-US"/>
              </w:rPr>
              <w:t>%.</w:t>
            </w: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b/>
                <w:sz w:val="22"/>
                <w:szCs w:val="22"/>
              </w:rPr>
              <w:t>Vartotojas</w:t>
            </w:r>
          </w:p>
        </w:tc>
        <w:tc>
          <w:tcPr>
            <w:tcW w:w="11632" w:type="dxa"/>
            <w:gridSpan w:val="1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Pradinės sąlygos</w:t>
            </w:r>
          </w:p>
        </w:tc>
        <w:tc>
          <w:tcPr>
            <w:tcW w:w="11632" w:type="dxa"/>
            <w:gridSpan w:val="1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Galutinės sąlygos</w:t>
            </w:r>
          </w:p>
        </w:tc>
        <w:tc>
          <w:tcPr>
            <w:tcW w:w="11632" w:type="dxa"/>
            <w:gridSpan w:val="1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bCs/>
                <w:i/>
                <w:iCs/>
                <w:sz w:val="22"/>
                <w:szCs w:val="22"/>
              </w:rPr>
              <w:t>Tikslumo įvertis</w:t>
            </w: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Priklausomybės</w:t>
            </w:r>
          </w:p>
        </w:tc>
        <w:tc>
          <w:tcPr>
            <w:tcW w:w="11632" w:type="dxa"/>
            <w:gridSpan w:val="1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rPr>
                <w:bCs/>
                <w:i/>
                <w:iCs/>
                <w:sz w:val="22"/>
                <w:szCs w:val="22"/>
              </w:rPr>
            </w:pP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Prioritetas</w:t>
            </w:r>
          </w:p>
        </w:tc>
        <w:tc>
          <w:tcPr>
            <w:tcW w:w="3856" w:type="dxa"/>
            <w:gridSpan w:val="4"/>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iCs/>
                <w:sz w:val="22"/>
                <w:szCs w:val="22"/>
              </w:rPr>
              <w:t>Vidutinis</w:t>
            </w:r>
          </w:p>
        </w:tc>
        <w:tc>
          <w:tcPr>
            <w:tcW w:w="3412" w:type="dxa"/>
            <w:gridSpan w:val="4"/>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Sudėtingumas</w:t>
            </w:r>
          </w:p>
        </w:tc>
        <w:tc>
          <w:tcPr>
            <w:tcW w:w="4364" w:type="dxa"/>
            <w:gridSpan w:val="5"/>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t>Sudėtingas</w:t>
            </w:r>
          </w:p>
        </w:tc>
      </w:tr>
      <w:tr w:rsidR="00047BAA" w:rsidTr="009435B8">
        <w:trPr>
          <w:gridBefore w:val="1"/>
          <w:wBefore w:w="10" w:type="dxa"/>
        </w:trPr>
        <w:tc>
          <w:tcPr>
            <w:tcW w:w="3331"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Testavimo rezultatas</w:t>
            </w:r>
          </w:p>
        </w:tc>
        <w:tc>
          <w:tcPr>
            <w:tcW w:w="11632" w:type="dxa"/>
            <w:gridSpan w:val="13"/>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rPr>
                <w:rFonts w:eastAsia="Lucida Sans Unicode"/>
                <w:i/>
                <w:sz w:val="22"/>
                <w:szCs w:val="22"/>
              </w:rPr>
            </w:pPr>
          </w:p>
        </w:tc>
      </w:tr>
      <w:tr w:rsidR="00047BAA" w:rsidTr="009435B8">
        <w:trPr>
          <w:gridBefore w:val="1"/>
          <w:wBefore w:w="10" w:type="dxa"/>
        </w:trPr>
        <w:tc>
          <w:tcPr>
            <w:tcW w:w="14963" w:type="dxa"/>
            <w:gridSpan w:val="18"/>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Rezultatų statistika</w:t>
            </w:r>
          </w:p>
        </w:tc>
      </w:tr>
      <w:tr w:rsidR="00047BAA" w:rsidTr="009435B8">
        <w:trPr>
          <w:gridBefore w:val="1"/>
          <w:wBefore w:w="10" w:type="dxa"/>
        </w:trPr>
        <w:tc>
          <w:tcPr>
            <w:tcW w:w="3331" w:type="dxa"/>
            <w:gridSpan w:val="5"/>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 xml:space="preserve">Sėkmingai įvykdytų žingsnių </w:t>
            </w:r>
          </w:p>
        </w:tc>
        <w:tc>
          <w:tcPr>
            <w:tcW w:w="2125"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731" w:type="dxa"/>
            <w:gridSpan w:val="2"/>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c>
          <w:tcPr>
            <w:tcW w:w="3412" w:type="dxa"/>
            <w:gridSpan w:val="4"/>
            <w:vMerge w:val="restart"/>
            <w:tcBorders>
              <w:top w:val="single" w:sz="8" w:space="0" w:color="00000A"/>
              <w:left w:val="single" w:sz="8" w:space="0" w:color="00000A"/>
              <w:bottom w:val="single" w:sz="4"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Nesėkmingai įvykdytų žingsnių</w:t>
            </w:r>
          </w:p>
        </w:tc>
        <w:tc>
          <w:tcPr>
            <w:tcW w:w="3086" w:type="dxa"/>
            <w:gridSpan w:val="3"/>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bCs/>
                <w:i/>
                <w:sz w:val="22"/>
                <w:szCs w:val="22"/>
              </w:rPr>
              <w:t>X</w:t>
            </w:r>
          </w:p>
        </w:tc>
        <w:tc>
          <w:tcPr>
            <w:tcW w:w="1278" w:type="dxa"/>
            <w:gridSpan w:val="2"/>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bCs/>
                <w:sz w:val="22"/>
                <w:szCs w:val="22"/>
              </w:rPr>
              <w:t>vnt.</w:t>
            </w:r>
          </w:p>
        </w:tc>
      </w:tr>
      <w:tr w:rsidR="00047BAA" w:rsidTr="009435B8">
        <w:trPr>
          <w:gridBefore w:val="1"/>
          <w:wBefore w:w="10" w:type="dxa"/>
        </w:trPr>
        <w:tc>
          <w:tcPr>
            <w:tcW w:w="3331" w:type="dxa"/>
            <w:gridSpan w:val="5"/>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2125" w:type="dxa"/>
            <w:gridSpan w:val="2"/>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731" w:type="dxa"/>
            <w:gridSpan w:val="2"/>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c>
          <w:tcPr>
            <w:tcW w:w="3412" w:type="dxa"/>
            <w:gridSpan w:val="4"/>
            <w:vMerge/>
            <w:tcBorders>
              <w:top w:val="single" w:sz="4"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pStyle w:val="Scenarijus"/>
              <w:ind w:firstLine="0"/>
              <w:jc w:val="center"/>
              <w:rPr>
                <w:rFonts w:eastAsia="Lucida Sans Unicode"/>
                <w:sz w:val="22"/>
                <w:szCs w:val="22"/>
              </w:rPr>
            </w:pPr>
          </w:p>
        </w:tc>
        <w:tc>
          <w:tcPr>
            <w:tcW w:w="3086" w:type="dxa"/>
            <w:gridSpan w:val="3"/>
            <w:tcBorders>
              <w:top w:val="single" w:sz="8" w:space="0" w:color="00000A"/>
              <w:left w:val="single" w:sz="8" w:space="0" w:color="00000A"/>
              <w:bottom w:val="single" w:sz="8" w:space="0" w:color="00000A"/>
              <w:right w:val="single" w:sz="4" w:space="0" w:color="00000A"/>
            </w:tcBorders>
            <w:shd w:val="clear" w:color="auto" w:fill="FFFFFF" w:themeFill="background1"/>
            <w:tcMar>
              <w:left w:w="73" w:type="dxa"/>
            </w:tcMar>
          </w:tcPr>
          <w:p w:rsidR="00047BAA" w:rsidRDefault="00597471">
            <w:pPr>
              <w:pStyle w:val="Scenarijus"/>
              <w:ind w:firstLine="0"/>
              <w:jc w:val="center"/>
            </w:pPr>
            <w:r>
              <w:rPr>
                <w:rFonts w:eastAsia="Lucida Sans Unicode"/>
                <w:i/>
                <w:sz w:val="22"/>
                <w:szCs w:val="22"/>
              </w:rPr>
              <w:t>X</w:t>
            </w:r>
          </w:p>
        </w:tc>
        <w:tc>
          <w:tcPr>
            <w:tcW w:w="1278" w:type="dxa"/>
            <w:gridSpan w:val="2"/>
            <w:tcBorders>
              <w:top w:val="single" w:sz="8" w:space="0" w:color="00000A"/>
              <w:left w:val="single" w:sz="4" w:space="0" w:color="00000A"/>
              <w:bottom w:val="single" w:sz="8" w:space="0" w:color="00000A"/>
              <w:right w:val="single" w:sz="8" w:space="0" w:color="00000A"/>
            </w:tcBorders>
            <w:shd w:val="clear" w:color="auto" w:fill="FFFFFF" w:themeFill="background1"/>
          </w:tcPr>
          <w:p w:rsidR="00047BAA" w:rsidRDefault="00597471">
            <w:pPr>
              <w:pStyle w:val="Scenarijus"/>
              <w:ind w:firstLine="0"/>
              <w:jc w:val="left"/>
            </w:pPr>
            <w:r>
              <w:rPr>
                <w:rFonts w:eastAsia="Lucida Sans Unicode"/>
                <w:sz w:val="22"/>
                <w:szCs w:val="22"/>
              </w:rPr>
              <w:t>%</w:t>
            </w:r>
          </w:p>
        </w:tc>
      </w:tr>
      <w:tr w:rsidR="00047BAA" w:rsidTr="009435B8">
        <w:trPr>
          <w:gridBefore w:val="1"/>
          <w:wBefore w:w="10" w:type="dxa"/>
        </w:trPr>
        <w:tc>
          <w:tcPr>
            <w:tcW w:w="14963" w:type="dxa"/>
            <w:gridSpan w:val="18"/>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Testavimo žingsniai</w:t>
            </w:r>
          </w:p>
        </w:tc>
      </w:tr>
      <w:tr w:rsidR="00047BAA" w:rsidTr="009435B8">
        <w:trPr>
          <w:gridBefore w:val="1"/>
          <w:wBefore w:w="10" w:type="dxa"/>
        </w:trPr>
        <w:tc>
          <w:tcPr>
            <w:tcW w:w="662"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center"/>
            </w:pPr>
            <w:r>
              <w:rPr>
                <w:rFonts w:eastAsia="Lucida Sans Unicode"/>
                <w:b/>
                <w:bCs/>
                <w:sz w:val="22"/>
                <w:szCs w:val="22"/>
              </w:rPr>
              <w:t>Nr.</w:t>
            </w:r>
          </w:p>
        </w:tc>
        <w:tc>
          <w:tcPr>
            <w:tcW w:w="2669"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Aprašymas</w:t>
            </w:r>
          </w:p>
        </w:tc>
        <w:tc>
          <w:tcPr>
            <w:tcW w:w="2125"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Duomenys</w:t>
            </w:r>
          </w:p>
        </w:tc>
        <w:tc>
          <w:tcPr>
            <w:tcW w:w="1731"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Laukiamas rezultatas</w:t>
            </w:r>
          </w:p>
        </w:tc>
        <w:tc>
          <w:tcPr>
            <w:tcW w:w="198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Gautas rezultatas</w:t>
            </w:r>
          </w:p>
        </w:tc>
        <w:tc>
          <w:tcPr>
            <w:tcW w:w="1426"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Įvykdymo įvertinimas</w:t>
            </w:r>
          </w:p>
        </w:tc>
        <w:tc>
          <w:tcPr>
            <w:tcW w:w="1412" w:type="dxa"/>
            <w:gridSpan w:val="2"/>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Klaidos kodas</w:t>
            </w:r>
          </w:p>
        </w:tc>
        <w:tc>
          <w:tcPr>
            <w:tcW w:w="2952" w:type="dxa"/>
            <w:gridSpan w:val="3"/>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Komentaras</w:t>
            </w:r>
          </w:p>
        </w:tc>
      </w:tr>
      <w:tr w:rsidR="00B67FEF"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Before w:val="1"/>
          <w:gridAfter w:val="1"/>
          <w:wBefore w:w="10" w:type="dxa"/>
          <w:wAfter w:w="10" w:type="dxa"/>
        </w:trPr>
        <w:tc>
          <w:tcPr>
            <w:tcW w:w="662" w:type="dxa"/>
            <w:gridSpan w:val="2"/>
            <w:tcBorders>
              <w:top w:val="single" w:sz="4" w:space="0" w:color="00000A"/>
              <w:left w:val="single" w:sz="8" w:space="0" w:color="00000A"/>
              <w:bottom w:val="single" w:sz="8" w:space="0" w:color="00000A"/>
              <w:right w:val="single" w:sz="8" w:space="0" w:color="00000A"/>
            </w:tcBorders>
            <w:shd w:val="clear" w:color="auto" w:fill="auto"/>
            <w:tcMar>
              <w:left w:w="73" w:type="dxa"/>
            </w:tcMar>
          </w:tcPr>
          <w:p w:rsidR="00B67FEF" w:rsidRDefault="00B67FEF">
            <w:pPr>
              <w:spacing w:before="0" w:after="0"/>
              <w:ind w:firstLine="0"/>
              <w:jc w:val="center"/>
            </w:pPr>
            <w:r>
              <w:t>1</w:t>
            </w:r>
          </w:p>
        </w:tc>
        <w:tc>
          <w:tcPr>
            <w:tcW w:w="2669" w:type="dxa"/>
            <w:gridSpan w:val="3"/>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rsidP="00B44C5F">
            <w:pPr>
              <w:pStyle w:val="Scenarijus"/>
              <w:ind w:firstLine="0"/>
            </w:pPr>
            <w:r>
              <w:rPr>
                <w:rFonts w:eastAsia="Lucida Sans Unicode"/>
                <w:i/>
                <w:color w:val="808080" w:themeColor="background1" w:themeShade="80"/>
                <w:sz w:val="22"/>
                <w:szCs w:val="22"/>
              </w:rPr>
              <w:t>Transkripcijos užduoties priėmimo servisui siunčiama 50 fonogramų failų</w:t>
            </w:r>
            <w:r>
              <w:rPr>
                <w:rStyle w:val="FootnoteAnchor"/>
                <w:rFonts w:eastAsia="Lucida Sans Unicode"/>
                <w:i/>
                <w:color w:val="808080" w:themeColor="background1" w:themeShade="80"/>
                <w:sz w:val="22"/>
                <w:szCs w:val="22"/>
              </w:rPr>
              <w:footnoteReference w:id="1"/>
            </w:r>
            <w:r>
              <w:rPr>
                <w:rFonts w:eastAsia="Lucida Sans Unicode"/>
                <w:i/>
                <w:color w:val="808080" w:themeColor="background1" w:themeShade="80"/>
                <w:sz w:val="22"/>
                <w:szCs w:val="22"/>
              </w:rPr>
              <w:t>, per HTTP POST užklausą (pvz.:</w:t>
            </w:r>
            <w:r>
              <w:rPr>
                <w:rFonts w:eastAsia="Lucida Sans Unicode"/>
                <w:i/>
                <w:color w:val="808080" w:themeColor="background1" w:themeShade="80"/>
                <w:sz w:val="22"/>
                <w:szCs w:val="22"/>
              </w:rPr>
              <w:fldChar w:fldCharType="begin"/>
            </w:r>
            <w:r>
              <w:rPr>
                <w:rFonts w:eastAsia="Lucida Sans Unicode"/>
                <w:i/>
                <w:color w:val="808080" w:themeColor="background1" w:themeShade="80"/>
                <w:sz w:val="22"/>
                <w:szCs w:val="22"/>
              </w:rPr>
              <w:instrText xml:space="preserve"> REF _Ref11838430 \r \h </w:instrText>
            </w:r>
            <w:r>
              <w:rPr>
                <w:rFonts w:eastAsia="Lucida Sans Unicode"/>
                <w:i/>
                <w:color w:val="808080" w:themeColor="background1" w:themeShade="80"/>
                <w:sz w:val="22"/>
                <w:szCs w:val="22"/>
              </w:rPr>
            </w:r>
            <w:r>
              <w:rPr>
                <w:rFonts w:eastAsia="Lucida Sans Unicode"/>
                <w:i/>
                <w:color w:val="808080" w:themeColor="background1" w:themeShade="80"/>
                <w:sz w:val="22"/>
                <w:szCs w:val="22"/>
              </w:rPr>
              <w:fldChar w:fldCharType="separate"/>
            </w:r>
            <w:r>
              <w:rPr>
                <w:rFonts w:eastAsia="Lucida Sans Unicode"/>
                <w:i/>
                <w:color w:val="808080" w:themeColor="background1" w:themeShade="80"/>
                <w:sz w:val="22"/>
                <w:szCs w:val="22"/>
              </w:rPr>
              <w:t>4.1</w:t>
            </w:r>
            <w:r>
              <w:rPr>
                <w:rFonts w:eastAsia="Lucida Sans Unicode"/>
                <w:i/>
                <w:color w:val="808080" w:themeColor="background1" w:themeShade="80"/>
                <w:sz w:val="22"/>
                <w:szCs w:val="22"/>
              </w:rPr>
              <w:fldChar w:fldCharType="end"/>
            </w:r>
            <w:r>
              <w:t>)</w:t>
            </w:r>
          </w:p>
        </w:tc>
        <w:tc>
          <w:tcPr>
            <w:tcW w:w="2125"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pPr>
            <w:r>
              <w:rPr>
                <w:rFonts w:eastAsia="Lucida Sans Unicode"/>
                <w:i/>
                <w:color w:val="808080" w:themeColor="background1" w:themeShade="80"/>
                <w:sz w:val="22"/>
                <w:szCs w:val="22"/>
              </w:rPr>
              <w:t>Testavimo failai t_aft_401.wav – t_aft_450.wav (visų fonogramų įrašo kokybė SNR &gt;= 25dB, kalba įvairūs diktoriai, viename faile tik vieno diktoriaus balsas)</w:t>
            </w:r>
          </w:p>
        </w:tc>
        <w:tc>
          <w:tcPr>
            <w:tcW w:w="1731"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rPr>
                <w:rFonts w:eastAsia="Lucida Sans Unicode"/>
                <w:i/>
                <w:color w:val="808080" w:themeColor="background1" w:themeShade="80"/>
                <w:sz w:val="22"/>
                <w:szCs w:val="22"/>
              </w:rPr>
            </w:pPr>
            <w:r>
              <w:rPr>
                <w:rFonts w:eastAsia="Lucida Sans Unicode"/>
                <w:i/>
                <w:color w:val="808080" w:themeColor="background1" w:themeShade="80"/>
                <w:sz w:val="22"/>
                <w:szCs w:val="22"/>
              </w:rPr>
              <w:t>50 transkripcijos procesų ID</w:t>
            </w:r>
          </w:p>
        </w:tc>
        <w:tc>
          <w:tcPr>
            <w:tcW w:w="198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pPr>
          </w:p>
        </w:tc>
        <w:tc>
          <w:tcPr>
            <w:tcW w:w="142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pPr>
          </w:p>
        </w:tc>
        <w:tc>
          <w:tcPr>
            <w:tcW w:w="141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pPr>
          </w:p>
        </w:tc>
        <w:tc>
          <w:tcPr>
            <w:tcW w:w="294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B67FEF" w:rsidRDefault="00B67FEF">
            <w:pPr>
              <w:pStyle w:val="Scenarijus"/>
              <w:ind w:firstLine="0"/>
            </w:pP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661" w:type="dxa"/>
            <w:gridSpan w:val="2"/>
            <w:tcBorders>
              <w:top w:val="single" w:sz="4"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bookmarkStart w:id="51" w:name="_GoBack"/>
            <w:bookmarkEnd w:id="51"/>
            <w:r>
              <w:t>2.</w:t>
            </w:r>
          </w:p>
        </w:tc>
        <w:tc>
          <w:tcPr>
            <w:tcW w:w="2671" w:type="dxa"/>
            <w:gridSpan w:val="3"/>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rsidP="00B44C5F">
            <w:pPr>
              <w:pStyle w:val="Scenarijus"/>
              <w:ind w:firstLine="0"/>
            </w:pPr>
            <w:r>
              <w:rPr>
                <w:rFonts w:eastAsia="Lucida Sans Unicode"/>
                <w:i/>
                <w:iCs/>
                <w:color w:val="808080" w:themeColor="background1" w:themeShade="80"/>
                <w:sz w:val="22"/>
                <w:szCs w:val="22"/>
              </w:rPr>
              <w:t>Iš transkripcijos rezultatų serviso paimama 50 transkripcijos rezultatų</w:t>
            </w:r>
            <w:r w:rsidR="00B44C5F">
              <w:rPr>
                <w:rFonts w:eastAsia="Lucida Sans Unicode"/>
                <w:i/>
                <w:iCs/>
                <w:color w:val="808080" w:themeColor="background1" w:themeShade="80"/>
                <w:sz w:val="22"/>
                <w:szCs w:val="22"/>
              </w:rPr>
              <w:t xml:space="preserve">* per HTTP GET užklausą </w:t>
            </w:r>
            <w:r w:rsidR="00B44C5F">
              <w:rPr>
                <w:rFonts w:eastAsia="Lucida Sans Unicode"/>
                <w:i/>
                <w:iCs/>
                <w:color w:val="808080" w:themeColor="background1" w:themeShade="80"/>
                <w:sz w:val="22"/>
                <w:szCs w:val="22"/>
              </w:rPr>
              <w:lastRenderedPageBreak/>
              <w:t xml:space="preserve">(pvz.: </w:t>
            </w:r>
            <w:r w:rsidR="00B44C5F">
              <w:rPr>
                <w:rFonts w:eastAsia="Lucida Sans Unicode"/>
                <w:i/>
                <w:iCs/>
                <w:color w:val="808080" w:themeColor="background1" w:themeShade="80"/>
                <w:sz w:val="22"/>
                <w:szCs w:val="22"/>
              </w:rPr>
              <w:fldChar w:fldCharType="begin"/>
            </w:r>
            <w:r w:rsidR="00B44C5F">
              <w:rPr>
                <w:rFonts w:eastAsia="Lucida Sans Unicode"/>
                <w:i/>
                <w:iCs/>
                <w:color w:val="808080" w:themeColor="background1" w:themeShade="80"/>
                <w:sz w:val="22"/>
                <w:szCs w:val="22"/>
              </w:rPr>
              <w:instrText xml:space="preserve"> REF _Ref11838613 \r \h </w:instrText>
            </w:r>
            <w:r w:rsidR="00B44C5F">
              <w:rPr>
                <w:rFonts w:eastAsia="Lucida Sans Unicode"/>
                <w:i/>
                <w:iCs/>
                <w:color w:val="808080" w:themeColor="background1" w:themeShade="80"/>
                <w:sz w:val="22"/>
                <w:szCs w:val="22"/>
              </w:rPr>
            </w:r>
            <w:r w:rsidR="00B44C5F">
              <w:rPr>
                <w:rFonts w:eastAsia="Lucida Sans Unicode"/>
                <w:i/>
                <w:iCs/>
                <w:color w:val="808080" w:themeColor="background1" w:themeShade="80"/>
                <w:sz w:val="22"/>
                <w:szCs w:val="22"/>
              </w:rPr>
              <w:fldChar w:fldCharType="separate"/>
            </w:r>
            <w:r w:rsidR="00B44C5F">
              <w:rPr>
                <w:rFonts w:eastAsia="Lucida Sans Unicode"/>
                <w:i/>
                <w:iCs/>
                <w:color w:val="808080" w:themeColor="background1" w:themeShade="80"/>
                <w:sz w:val="22"/>
                <w:szCs w:val="22"/>
              </w:rPr>
              <w:t>4.4</w:t>
            </w:r>
            <w:r w:rsidR="00B44C5F">
              <w:rPr>
                <w:rFonts w:eastAsia="Lucida Sans Unicode"/>
                <w:i/>
                <w:iCs/>
                <w:color w:val="808080" w:themeColor="background1" w:themeShade="80"/>
                <w:sz w:val="22"/>
                <w:szCs w:val="22"/>
              </w:rPr>
              <w:fldChar w:fldCharType="end"/>
            </w:r>
            <w:r>
              <w:t>)</w:t>
            </w:r>
          </w:p>
        </w:tc>
        <w:tc>
          <w:tcPr>
            <w:tcW w:w="212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rFonts w:eastAsia="Lucida Sans Unicode"/>
                <w:i/>
                <w:color w:val="808080" w:themeColor="background1" w:themeShade="80"/>
                <w:sz w:val="22"/>
                <w:szCs w:val="22"/>
              </w:rPr>
            </w:pPr>
            <w:r>
              <w:rPr>
                <w:rFonts w:eastAsia="Lucida Sans Unicode"/>
                <w:i/>
                <w:color w:val="808080" w:themeColor="background1" w:themeShade="80"/>
                <w:sz w:val="22"/>
                <w:szCs w:val="22"/>
              </w:rPr>
              <w:lastRenderedPageBreak/>
              <w:t>50 ankstesniame etape gautų transkripcijos procesų ID</w:t>
            </w:r>
          </w:p>
        </w:tc>
        <w:tc>
          <w:tcPr>
            <w:tcW w:w="173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rFonts w:eastAsia="Lucida Sans Unicode"/>
                <w:i/>
                <w:color w:val="808080" w:themeColor="background1" w:themeShade="80"/>
                <w:sz w:val="22"/>
                <w:szCs w:val="22"/>
              </w:rPr>
            </w:pPr>
            <w:r>
              <w:rPr>
                <w:rFonts w:eastAsia="Lucida Sans Unicode"/>
                <w:i/>
                <w:color w:val="808080" w:themeColor="background1" w:themeShade="80"/>
                <w:sz w:val="22"/>
                <w:szCs w:val="22"/>
              </w:rPr>
              <w:t xml:space="preserve">50 tekstinių failų, kuriuose saugomi atitinkamų </w:t>
            </w:r>
            <w:r>
              <w:rPr>
                <w:rFonts w:eastAsia="Lucida Sans Unicode"/>
                <w:i/>
                <w:color w:val="808080" w:themeColor="background1" w:themeShade="80"/>
                <w:sz w:val="22"/>
                <w:szCs w:val="22"/>
              </w:rPr>
              <w:lastRenderedPageBreak/>
              <w:t>fonogramų tekstinių transkripcijos rezultatai t_aft_401.txt – t_aft_450.txt</w:t>
            </w:r>
          </w:p>
        </w:tc>
        <w:tc>
          <w:tcPr>
            <w:tcW w:w="1987"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142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141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2948" w:type="dxa"/>
            <w:gridSpan w:val="3"/>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661" w:type="dxa"/>
            <w:gridSpan w:val="2"/>
            <w:tcBorders>
              <w:top w:val="single" w:sz="4" w:space="0" w:color="00000A"/>
              <w:left w:val="single" w:sz="8" w:space="0" w:color="00000A"/>
              <w:bottom w:val="single" w:sz="8" w:space="0" w:color="00000A"/>
              <w:right w:val="single" w:sz="8" w:space="0" w:color="00000A"/>
            </w:tcBorders>
            <w:shd w:val="clear" w:color="auto" w:fill="auto"/>
            <w:tcMar>
              <w:left w:w="73" w:type="dxa"/>
            </w:tcMar>
          </w:tcPr>
          <w:p w:rsidR="00047BAA" w:rsidRDefault="00597471">
            <w:pPr>
              <w:spacing w:before="0" w:after="0"/>
              <w:ind w:firstLine="0"/>
              <w:jc w:val="center"/>
            </w:pPr>
            <w:r>
              <w:lastRenderedPageBreak/>
              <w:t>3</w:t>
            </w:r>
          </w:p>
        </w:tc>
        <w:tc>
          <w:tcPr>
            <w:tcW w:w="2671" w:type="dxa"/>
            <w:gridSpan w:val="3"/>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color w:val="808080" w:themeColor="background1" w:themeShade="80"/>
                <w:sz w:val="22"/>
                <w:szCs w:val="22"/>
              </w:rPr>
              <w:t>Palyginamas 50 failų porų* atitikimas (transkripcijos serviso rezultatas ir eksperto transkripcija), apskaičiuojamas įterptų (I), praleistų (D) ir pakeistų (S) žodžių ir bendro žodžių kiekio (N) santykis (WER):</w:t>
            </w:r>
          </w:p>
          <w:p w:rsidR="00047BAA" w:rsidRDefault="00597471">
            <w:pPr>
              <w:pStyle w:val="Scenarijus"/>
              <w:ind w:firstLine="0"/>
            </w:pPr>
            <m:oMathPara>
              <m:oMath>
                <m:r>
                  <w:rPr>
                    <w:rFonts w:ascii="Cambria Math" w:hAnsi="Cambria Math"/>
                  </w:rPr>
                  <m:t>WER=</m:t>
                </m:r>
                <m:f>
                  <m:fPr>
                    <m:ctrlPr>
                      <w:rPr>
                        <w:rFonts w:ascii="Cambria Math" w:hAnsi="Cambria Math"/>
                      </w:rPr>
                    </m:ctrlPr>
                  </m:fPr>
                  <m:num>
                    <m:r>
                      <w:rPr>
                        <w:rFonts w:ascii="Cambria Math" w:hAnsi="Cambria Math"/>
                      </w:rPr>
                      <m:t>S+I+D</m:t>
                    </m:r>
                  </m:num>
                  <m:den>
                    <m:r>
                      <w:rPr>
                        <w:rFonts w:ascii="Cambria Math" w:hAnsi="Cambria Math"/>
                      </w:rPr>
                      <m:t>N</m:t>
                    </m:r>
                  </m:den>
                </m:f>
                <m:r>
                  <w:rPr>
                    <w:rFonts w:ascii="Cambria Math" w:hAnsi="Cambria Math"/>
                  </w:rPr>
                  <m:t>⋅100</m:t>
                </m:r>
              </m:oMath>
            </m:oMathPara>
          </w:p>
          <w:p w:rsidR="00047BAA" w:rsidRDefault="00047BAA">
            <w:pPr>
              <w:pStyle w:val="Scenarijus"/>
              <w:ind w:firstLine="0"/>
              <w:rPr>
                <w:rFonts w:eastAsia="Lucida Sans Unicode"/>
                <w:i/>
                <w:color w:val="808080" w:themeColor="background1" w:themeShade="80"/>
                <w:sz w:val="22"/>
                <w:szCs w:val="22"/>
              </w:rPr>
            </w:pPr>
          </w:p>
        </w:tc>
        <w:tc>
          <w:tcPr>
            <w:tcW w:w="212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rPr>
                <w:rFonts w:eastAsia="Lucida Sans Unicode"/>
                <w:i/>
                <w:color w:val="808080" w:themeColor="background1" w:themeShade="80"/>
                <w:sz w:val="22"/>
                <w:szCs w:val="22"/>
              </w:rPr>
            </w:pPr>
            <w:r>
              <w:rPr>
                <w:rFonts w:eastAsia="Lucida Sans Unicode"/>
                <w:i/>
                <w:color w:val="808080" w:themeColor="background1" w:themeShade="80"/>
                <w:sz w:val="22"/>
                <w:szCs w:val="22"/>
              </w:rPr>
              <w:t>Serviso transkripcijos failai</w:t>
            </w:r>
          </w:p>
          <w:p w:rsidR="00047BAA" w:rsidRDefault="00597471">
            <w:pPr>
              <w:pStyle w:val="Scenarijus"/>
              <w:ind w:firstLine="0"/>
            </w:pPr>
            <w:r>
              <w:rPr>
                <w:rFonts w:eastAsia="Lucida Sans Unicode"/>
                <w:i/>
                <w:color w:val="808080" w:themeColor="background1" w:themeShade="80"/>
                <w:sz w:val="22"/>
                <w:szCs w:val="22"/>
              </w:rPr>
              <w:t>Ekspertų transkripcijos failai t_aft_401.exp – t_aft_450.exp</w:t>
            </w:r>
          </w:p>
        </w:tc>
        <w:tc>
          <w:tcPr>
            <w:tcW w:w="173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pPr>
            <w:r>
              <w:rPr>
                <w:rFonts w:eastAsia="Lucida Sans Unicode"/>
                <w:i/>
                <w:color w:val="808080" w:themeColor="background1" w:themeShade="80"/>
                <w:sz w:val="22"/>
                <w:szCs w:val="22"/>
              </w:rPr>
              <w:t>WER &lt;</w:t>
            </w:r>
            <w:r>
              <w:rPr>
                <w:rFonts w:eastAsia="Lucida Sans Unicode"/>
                <w:i/>
                <w:color w:val="808080" w:themeColor="background1" w:themeShade="80"/>
                <w:sz w:val="22"/>
                <w:szCs w:val="22"/>
                <w:lang w:val="en-US"/>
              </w:rPr>
              <w:t>= 30%</w:t>
            </w:r>
          </w:p>
        </w:tc>
        <w:tc>
          <w:tcPr>
            <w:tcW w:w="1987"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1426"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1412" w:type="dxa"/>
            <w:gridSpan w:val="2"/>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c>
          <w:tcPr>
            <w:tcW w:w="2948" w:type="dxa"/>
            <w:gridSpan w:val="3"/>
            <w:tcBorders>
              <w:top w:val="single" w:sz="4"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pP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3332"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047BAA">
            <w:pPr>
              <w:spacing w:before="0" w:after="0"/>
              <w:ind w:firstLine="0"/>
              <w:jc w:val="center"/>
              <w:rPr>
                <w:rFonts w:eastAsia="Lucida Sans Unicode"/>
                <w:b/>
                <w:bCs/>
                <w:sz w:val="22"/>
                <w:szCs w:val="22"/>
              </w:rPr>
            </w:pPr>
          </w:p>
        </w:tc>
        <w:tc>
          <w:tcPr>
            <w:tcW w:w="7271" w:type="dxa"/>
            <w:gridSpan w:val="8"/>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sz w:val="22"/>
                <w:szCs w:val="22"/>
              </w:rPr>
              <w:t>Vardas, pavardė</w:t>
            </w:r>
          </w:p>
        </w:tc>
        <w:tc>
          <w:tcPr>
            <w:tcW w:w="4360"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center"/>
            </w:pPr>
            <w:r>
              <w:rPr>
                <w:rFonts w:eastAsia="Lucida Sans Unicode"/>
                <w:b/>
                <w:bCs/>
                <w:sz w:val="22"/>
                <w:szCs w:val="22"/>
              </w:rPr>
              <w:t>Data</w:t>
            </w: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3332"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Sukūrė</w:t>
            </w:r>
          </w:p>
        </w:tc>
        <w:tc>
          <w:tcPr>
            <w:tcW w:w="7271"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597471">
            <w:pPr>
              <w:pStyle w:val="Scenarijus"/>
              <w:ind w:firstLine="0"/>
              <w:jc w:val="left"/>
            </w:pPr>
            <w:r>
              <w:rPr>
                <w:rFonts w:eastAsia="Lucida Sans Unicode"/>
                <w:i/>
                <w:color w:val="808080" w:themeColor="background1" w:themeShade="80"/>
                <w:sz w:val="22"/>
                <w:szCs w:val="22"/>
              </w:rPr>
              <w:t>Gailius Raškinis</w:t>
            </w:r>
          </w:p>
        </w:tc>
        <w:tc>
          <w:tcPr>
            <w:tcW w:w="4360" w:type="dxa"/>
            <w:gridSpan w:val="5"/>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597471">
            <w:pPr>
              <w:pStyle w:val="Scenarijus"/>
              <w:ind w:firstLine="0"/>
              <w:jc w:val="left"/>
            </w:pPr>
            <w:r>
              <w:rPr>
                <w:rFonts w:eastAsia="Lucida Sans Unicode"/>
                <w:i/>
                <w:color w:val="808080" w:themeColor="background1" w:themeShade="80"/>
                <w:sz w:val="22"/>
                <w:szCs w:val="22"/>
              </w:rPr>
              <w:t>2019-05-29</w:t>
            </w: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3332"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spacing w:before="0" w:after="0"/>
              <w:ind w:firstLine="0"/>
              <w:jc w:val="right"/>
            </w:pPr>
            <w:r>
              <w:rPr>
                <w:rFonts w:eastAsia="Lucida Sans Unicode"/>
                <w:b/>
                <w:bCs/>
                <w:sz w:val="22"/>
                <w:szCs w:val="22"/>
              </w:rPr>
              <w:t>Tikrino</w:t>
            </w:r>
          </w:p>
        </w:tc>
        <w:tc>
          <w:tcPr>
            <w:tcW w:w="7271"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60" w:type="dxa"/>
            <w:gridSpan w:val="5"/>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r w:rsidR="00047BAA" w:rsidTr="009435B8">
        <w:tblPrEx>
          <w:tblBorders>
            <w:left w:val="single" w:sz="8" w:space="0" w:color="00000A"/>
            <w:bottom w:val="single" w:sz="8" w:space="0" w:color="00000A"/>
            <w:right w:val="single" w:sz="8" w:space="0" w:color="00000A"/>
            <w:insideH w:val="single" w:sz="8" w:space="0" w:color="00000A"/>
            <w:insideV w:val="single" w:sz="8" w:space="0" w:color="00000A"/>
          </w:tblBorders>
          <w:tblCellMar>
            <w:left w:w="73" w:type="dxa"/>
          </w:tblCellMar>
        </w:tblPrEx>
        <w:trPr>
          <w:gridAfter w:val="1"/>
          <w:wAfter w:w="10" w:type="dxa"/>
        </w:trPr>
        <w:tc>
          <w:tcPr>
            <w:tcW w:w="3332" w:type="dxa"/>
            <w:gridSpan w:val="5"/>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left w:w="73" w:type="dxa"/>
            </w:tcMar>
          </w:tcPr>
          <w:p w:rsidR="00047BAA" w:rsidRDefault="00597471">
            <w:pPr>
              <w:pStyle w:val="Scenarijus"/>
              <w:ind w:firstLine="0"/>
              <w:jc w:val="right"/>
            </w:pPr>
            <w:r>
              <w:rPr>
                <w:rFonts w:eastAsia="Lucida Sans Unicode"/>
                <w:b/>
                <w:bCs/>
                <w:sz w:val="22"/>
                <w:szCs w:val="22"/>
              </w:rPr>
              <w:t>Testavo</w:t>
            </w:r>
          </w:p>
        </w:tc>
        <w:tc>
          <w:tcPr>
            <w:tcW w:w="7271" w:type="dxa"/>
            <w:gridSpan w:val="8"/>
            <w:tcBorders>
              <w:top w:val="single" w:sz="8" w:space="0" w:color="00000A"/>
              <w:left w:val="single" w:sz="8" w:space="0" w:color="00000A"/>
              <w:bottom w:val="single" w:sz="8" w:space="0" w:color="00000A"/>
              <w:right w:val="single" w:sz="8" w:space="0" w:color="00000A"/>
            </w:tcBorders>
            <w:shd w:val="clear" w:color="auto" w:fill="FFFFFF"/>
            <w:tcMar>
              <w:left w:w="73" w:type="dxa"/>
            </w:tcMar>
          </w:tcPr>
          <w:p w:rsidR="00047BAA" w:rsidRDefault="00047BAA">
            <w:pPr>
              <w:pStyle w:val="Scenarijus"/>
              <w:ind w:firstLine="0"/>
              <w:jc w:val="left"/>
            </w:pPr>
          </w:p>
        </w:tc>
        <w:tc>
          <w:tcPr>
            <w:tcW w:w="4360" w:type="dxa"/>
            <w:gridSpan w:val="5"/>
            <w:tcBorders>
              <w:top w:val="single" w:sz="8" w:space="0" w:color="00000A"/>
              <w:left w:val="single" w:sz="8" w:space="0" w:color="00000A"/>
              <w:bottom w:val="single" w:sz="8" w:space="0" w:color="00000A"/>
              <w:right w:val="single" w:sz="8" w:space="0" w:color="00000A"/>
            </w:tcBorders>
            <w:shd w:val="clear" w:color="auto" w:fill="FFFFFF" w:themeFill="background1"/>
            <w:tcMar>
              <w:left w:w="73" w:type="dxa"/>
            </w:tcMar>
          </w:tcPr>
          <w:p w:rsidR="00047BAA" w:rsidRDefault="00047BAA">
            <w:pPr>
              <w:pStyle w:val="Scenarijus"/>
              <w:ind w:firstLine="0"/>
              <w:jc w:val="left"/>
            </w:pPr>
          </w:p>
        </w:tc>
      </w:tr>
    </w:tbl>
    <w:p w:rsidR="00047BAA" w:rsidRDefault="00047BAA">
      <w:pPr>
        <w:sectPr w:rsidR="00047BAA">
          <w:headerReference w:type="default" r:id="rId23"/>
          <w:footerReference w:type="default" r:id="rId24"/>
          <w:endnotePr>
            <w:numFmt w:val="decimal"/>
          </w:endnotePr>
          <w:type w:val="continuous"/>
          <w:pgSz w:w="16838" w:h="11906" w:orient="landscape"/>
          <w:pgMar w:top="1701" w:right="1134" w:bottom="737" w:left="851" w:header="567" w:footer="255" w:gutter="0"/>
          <w:cols w:space="720"/>
          <w:formProt w:val="0"/>
          <w:docGrid w:linePitch="326" w:charSpace="-6145"/>
        </w:sectPr>
      </w:pPr>
    </w:p>
    <w:p w:rsidR="003F6FDF" w:rsidRPr="003F6FDF" w:rsidRDefault="00597471" w:rsidP="003F6FDF">
      <w:pPr>
        <w:pStyle w:val="Heading1"/>
      </w:pPr>
      <w:bookmarkStart w:id="52" w:name="_Toc11839377"/>
      <w:r>
        <w:lastRenderedPageBreak/>
        <w:t>Užklausų pavyzdžiai</w:t>
      </w:r>
      <w:bookmarkEnd w:id="52"/>
    </w:p>
    <w:p w:rsidR="00047BAA" w:rsidRDefault="00597471" w:rsidP="003F6FDF">
      <w:pPr>
        <w:pStyle w:val="Heading2"/>
      </w:pPr>
      <w:bookmarkStart w:id="53" w:name="_Ref11838430"/>
      <w:bookmarkStart w:id="54" w:name="_Toc11839378"/>
      <w:r>
        <w:t>Failo siuntimas transkripcijai</w:t>
      </w:r>
      <w:bookmarkEnd w:id="53"/>
      <w:bookmarkEnd w:id="54"/>
    </w:p>
    <w:p w:rsidR="00047BAA" w:rsidRDefault="00597471">
      <w:r>
        <w:t xml:space="preserve">Priėmimo serviso URL: </w:t>
      </w:r>
      <w:r>
        <w:rPr>
          <w:i/>
          <w:iCs/>
        </w:rPr>
        <w:t>https://prn509.vdu.lt:7080/ausis/transcriber/upload</w:t>
      </w:r>
    </w:p>
    <w:p w:rsidR="00047BAA" w:rsidRDefault="00597471">
      <w:r>
        <w:t xml:space="preserve">Failas: </w:t>
      </w:r>
      <w:r>
        <w:rPr>
          <w:i/>
          <w:iCs/>
        </w:rPr>
        <w:t>t_aft_11.wav</w:t>
      </w:r>
    </w:p>
    <w:p w:rsidR="00047BAA" w:rsidRDefault="00597471">
      <w:r>
        <w:t>Užklausa:</w:t>
      </w:r>
    </w:p>
    <w:p w:rsidR="00047BAA" w:rsidRDefault="00597471">
      <w:pPr>
        <w:pStyle w:val="Scenarijus"/>
        <w:rPr>
          <w:i/>
          <w:iCs/>
        </w:rPr>
      </w:pPr>
      <w:proofErr w:type="spellStart"/>
      <w:r>
        <w:rPr>
          <w:i/>
          <w:iCs/>
        </w:rPr>
        <w:t>curl</w:t>
      </w:r>
      <w:proofErr w:type="spellEnd"/>
      <w:r>
        <w:rPr>
          <w:i/>
          <w:iCs/>
        </w:rPr>
        <w:t xml:space="preserve"> -X POST -i -k https://prn</w:t>
      </w:r>
      <w:r w:rsidR="00F6031C">
        <w:rPr>
          <w:i/>
          <w:iCs/>
        </w:rPr>
        <w:t>5</w:t>
      </w:r>
      <w:r>
        <w:rPr>
          <w:i/>
          <w:iCs/>
        </w:rPr>
        <w:t>09.vdu.lt:7080/ausis/transcriber/upload -H '</w:t>
      </w:r>
      <w:proofErr w:type="spellStart"/>
      <w:r>
        <w:rPr>
          <w:i/>
          <w:iCs/>
        </w:rPr>
        <w:t>Accept</w:t>
      </w:r>
      <w:proofErr w:type="spellEnd"/>
      <w:r>
        <w:rPr>
          <w:i/>
          <w:iCs/>
        </w:rPr>
        <w:t xml:space="preserve">: </w:t>
      </w:r>
      <w:proofErr w:type="spellStart"/>
      <w:r>
        <w:rPr>
          <w:i/>
          <w:iCs/>
        </w:rPr>
        <w:t>application</w:t>
      </w:r>
      <w:proofErr w:type="spellEnd"/>
      <w:r>
        <w:rPr>
          <w:i/>
          <w:iCs/>
        </w:rPr>
        <w:t>/</w:t>
      </w:r>
      <w:proofErr w:type="spellStart"/>
      <w:r>
        <w:rPr>
          <w:i/>
          <w:iCs/>
        </w:rPr>
        <w:t>json</w:t>
      </w:r>
      <w:proofErr w:type="spellEnd"/>
      <w:r>
        <w:rPr>
          <w:i/>
          <w:iCs/>
        </w:rPr>
        <w:t>' -H '</w:t>
      </w:r>
      <w:proofErr w:type="spellStart"/>
      <w:r>
        <w:rPr>
          <w:i/>
          <w:iCs/>
        </w:rPr>
        <w:t>content-type:</w:t>
      </w:r>
      <w:proofErr w:type="spellEnd"/>
      <w:r>
        <w:rPr>
          <w:i/>
          <w:iCs/>
        </w:rPr>
        <w:t xml:space="preserve"> </w:t>
      </w:r>
      <w:proofErr w:type="spellStart"/>
      <w:r>
        <w:rPr>
          <w:i/>
          <w:iCs/>
        </w:rPr>
        <w:t>multipart</w:t>
      </w:r>
      <w:proofErr w:type="spellEnd"/>
      <w:r>
        <w:rPr>
          <w:i/>
          <w:iCs/>
        </w:rPr>
        <w:t>/</w:t>
      </w:r>
      <w:proofErr w:type="spellStart"/>
      <w:r>
        <w:rPr>
          <w:i/>
          <w:iCs/>
        </w:rPr>
        <w:t>form-data'</w:t>
      </w:r>
      <w:proofErr w:type="spellEnd"/>
      <w:r>
        <w:rPr>
          <w:i/>
          <w:iCs/>
        </w:rPr>
        <w:t xml:space="preserve"> -F file=@t_aft_11.wav</w:t>
      </w:r>
    </w:p>
    <w:p w:rsidR="00047BAA" w:rsidRDefault="00597471">
      <w:r>
        <w:t>Atsakymas:</w:t>
      </w:r>
    </w:p>
    <w:p w:rsidR="00047BAA" w:rsidRDefault="00597471">
      <w:pPr>
        <w:pStyle w:val="Scenarijus"/>
      </w:pPr>
      <w:r>
        <w:t xml:space="preserve">HTTP/1.1 100 </w:t>
      </w:r>
      <w:proofErr w:type="spellStart"/>
      <w:r>
        <w:t>Continue</w:t>
      </w:r>
      <w:proofErr w:type="spellEnd"/>
    </w:p>
    <w:p w:rsidR="00047BAA" w:rsidRDefault="00047BAA">
      <w:pPr>
        <w:pStyle w:val="Scenarijus"/>
      </w:pPr>
    </w:p>
    <w:p w:rsidR="00047BAA" w:rsidRDefault="00597471">
      <w:pPr>
        <w:pStyle w:val="Scenarijus"/>
      </w:pPr>
      <w:r>
        <w:t xml:space="preserve">HTTP/1.1 </w:t>
      </w:r>
      <w:r>
        <w:rPr>
          <w:b/>
          <w:bCs/>
        </w:rPr>
        <w:t>200</w:t>
      </w:r>
      <w:r>
        <w:t xml:space="preserve"> OK</w:t>
      </w:r>
    </w:p>
    <w:p w:rsidR="00047BAA" w:rsidRDefault="00597471">
      <w:pPr>
        <w:pStyle w:val="Scenarijus"/>
      </w:pPr>
      <w:proofErr w:type="spellStart"/>
      <w:r>
        <w:t>Content-Length:</w:t>
      </w:r>
      <w:proofErr w:type="spellEnd"/>
      <w:r>
        <w:t xml:space="preserve"> 46</w:t>
      </w:r>
    </w:p>
    <w:p w:rsidR="00047BAA" w:rsidRDefault="00597471">
      <w:pPr>
        <w:pStyle w:val="Scenarijus"/>
      </w:pPr>
      <w:proofErr w:type="spellStart"/>
      <w:r>
        <w:t>Content-Type:</w:t>
      </w:r>
      <w:proofErr w:type="spellEnd"/>
      <w:r>
        <w:t xml:space="preserve"> </w:t>
      </w:r>
      <w:proofErr w:type="spellStart"/>
      <w:r>
        <w:t>application</w:t>
      </w:r>
      <w:proofErr w:type="spellEnd"/>
      <w:r>
        <w:t>/</w:t>
      </w:r>
      <w:proofErr w:type="spellStart"/>
      <w:r>
        <w:t>json</w:t>
      </w:r>
      <w:proofErr w:type="spellEnd"/>
    </w:p>
    <w:p w:rsidR="00047BAA" w:rsidRDefault="00597471">
      <w:pPr>
        <w:pStyle w:val="Scenarijus"/>
      </w:pPr>
      <w:proofErr w:type="spellStart"/>
      <w:r>
        <w:t>Date</w:t>
      </w:r>
      <w:proofErr w:type="spellEnd"/>
      <w:r>
        <w:t xml:space="preserve">: </w:t>
      </w:r>
      <w:proofErr w:type="spellStart"/>
      <w:r>
        <w:t>Wed</w:t>
      </w:r>
      <w:proofErr w:type="spellEnd"/>
      <w:r>
        <w:t xml:space="preserve">, 29 </w:t>
      </w:r>
      <w:proofErr w:type="spellStart"/>
      <w:r>
        <w:t>May</w:t>
      </w:r>
      <w:proofErr w:type="spellEnd"/>
      <w:r>
        <w:t xml:space="preserve"> 2019 09:56:28 GMT</w:t>
      </w:r>
    </w:p>
    <w:p w:rsidR="00047BAA" w:rsidRDefault="00047BAA">
      <w:pPr>
        <w:pStyle w:val="Scenarijus"/>
      </w:pPr>
    </w:p>
    <w:p w:rsidR="00047BAA" w:rsidRDefault="00597471">
      <w:pPr>
        <w:pStyle w:val="Scenarijus"/>
        <w:rPr>
          <w:b/>
          <w:bCs/>
        </w:rPr>
      </w:pPr>
      <w:r>
        <w:rPr>
          <w:b/>
          <w:bCs/>
        </w:rPr>
        <w:t>{"id":"55a40ab2-2ee3-498c-b256-c2327e5cc949"}</w:t>
      </w:r>
    </w:p>
    <w:p w:rsidR="00047BAA" w:rsidRDefault="00597471" w:rsidP="003F6FDF">
      <w:pPr>
        <w:pStyle w:val="Heading2"/>
      </w:pPr>
      <w:bookmarkStart w:id="55" w:name="_Ref11838529"/>
      <w:bookmarkStart w:id="56" w:name="_Toc11839379"/>
      <w:r>
        <w:t>Failo siuntimas transkripcijai (bloga užklausa)</w:t>
      </w:r>
      <w:bookmarkEnd w:id="55"/>
      <w:bookmarkEnd w:id="56"/>
    </w:p>
    <w:p w:rsidR="00047BAA" w:rsidRDefault="00597471">
      <w:r>
        <w:t xml:space="preserve">Priėmimo serviso URL: </w:t>
      </w:r>
      <w:hyperlink r:id="rId25">
        <w:r>
          <w:rPr>
            <w:rStyle w:val="InternetLink"/>
            <w:i/>
            <w:iCs/>
            <w:vanish/>
            <w:webHidden/>
          </w:rPr>
          <w:t>https://prn509.vdu.lt:7080/ausis/transcriber/upload</w:t>
        </w:r>
      </w:hyperlink>
    </w:p>
    <w:p w:rsidR="00047BAA" w:rsidRDefault="00597471">
      <w:r>
        <w:t>Užklausa:</w:t>
      </w:r>
    </w:p>
    <w:p w:rsidR="00047BAA" w:rsidRDefault="00597471">
      <w:pPr>
        <w:pStyle w:val="Scenarijus"/>
        <w:rPr>
          <w:i/>
          <w:iCs/>
        </w:rPr>
      </w:pPr>
      <w:proofErr w:type="spellStart"/>
      <w:r>
        <w:rPr>
          <w:i/>
          <w:iCs/>
        </w:rPr>
        <w:t>curl</w:t>
      </w:r>
      <w:proofErr w:type="spellEnd"/>
      <w:r>
        <w:rPr>
          <w:i/>
          <w:iCs/>
        </w:rPr>
        <w:t xml:space="preserve"> -X POST -i -k https://prn</w:t>
      </w:r>
      <w:r w:rsidR="00A53284">
        <w:rPr>
          <w:i/>
          <w:iCs/>
        </w:rPr>
        <w:t>5</w:t>
      </w:r>
      <w:r>
        <w:rPr>
          <w:i/>
          <w:iCs/>
        </w:rPr>
        <w:t>09.vdu.lt:7080/ausis/transcriber/upload -H '</w:t>
      </w:r>
      <w:proofErr w:type="spellStart"/>
      <w:r>
        <w:rPr>
          <w:i/>
          <w:iCs/>
        </w:rPr>
        <w:t>Accept</w:t>
      </w:r>
      <w:proofErr w:type="spellEnd"/>
      <w:r>
        <w:rPr>
          <w:i/>
          <w:iCs/>
        </w:rPr>
        <w:t xml:space="preserve">: </w:t>
      </w:r>
      <w:proofErr w:type="spellStart"/>
      <w:r>
        <w:rPr>
          <w:i/>
          <w:iCs/>
        </w:rPr>
        <w:t>application</w:t>
      </w:r>
      <w:proofErr w:type="spellEnd"/>
      <w:r>
        <w:rPr>
          <w:i/>
          <w:iCs/>
        </w:rPr>
        <w:t>/</w:t>
      </w:r>
      <w:proofErr w:type="spellStart"/>
      <w:r>
        <w:rPr>
          <w:i/>
          <w:iCs/>
        </w:rPr>
        <w:t>json</w:t>
      </w:r>
      <w:proofErr w:type="spellEnd"/>
      <w:r>
        <w:rPr>
          <w:i/>
          <w:iCs/>
        </w:rPr>
        <w:t>' -H '</w:t>
      </w:r>
      <w:proofErr w:type="spellStart"/>
      <w:r>
        <w:rPr>
          <w:i/>
          <w:iCs/>
        </w:rPr>
        <w:t>content-type:</w:t>
      </w:r>
      <w:proofErr w:type="spellEnd"/>
      <w:r>
        <w:rPr>
          <w:i/>
          <w:iCs/>
        </w:rPr>
        <w:t xml:space="preserve"> </w:t>
      </w:r>
      <w:proofErr w:type="spellStart"/>
      <w:r>
        <w:rPr>
          <w:i/>
          <w:iCs/>
        </w:rPr>
        <w:t>multipart</w:t>
      </w:r>
      <w:proofErr w:type="spellEnd"/>
      <w:r>
        <w:rPr>
          <w:i/>
          <w:iCs/>
        </w:rPr>
        <w:t>/</w:t>
      </w:r>
      <w:proofErr w:type="spellStart"/>
      <w:r>
        <w:rPr>
          <w:i/>
          <w:iCs/>
        </w:rPr>
        <w:t>form-data'</w:t>
      </w:r>
      <w:proofErr w:type="spellEnd"/>
    </w:p>
    <w:p w:rsidR="00047BAA" w:rsidRDefault="00597471">
      <w:r>
        <w:t>Atsakymas:</w:t>
      </w:r>
    </w:p>
    <w:p w:rsidR="00047BAA" w:rsidRDefault="00597471">
      <w:pPr>
        <w:pStyle w:val="Scenarijus"/>
      </w:pPr>
      <w:r>
        <w:t xml:space="preserve">HTTP/1.1 100 </w:t>
      </w:r>
      <w:proofErr w:type="spellStart"/>
      <w:r>
        <w:t>Continue</w:t>
      </w:r>
      <w:proofErr w:type="spellEnd"/>
    </w:p>
    <w:p w:rsidR="00047BAA" w:rsidRDefault="00047BAA">
      <w:pPr>
        <w:pStyle w:val="Scenarijus"/>
      </w:pPr>
    </w:p>
    <w:p w:rsidR="00047BAA" w:rsidRDefault="00597471">
      <w:pPr>
        <w:pStyle w:val="Scenarijus"/>
      </w:pPr>
      <w:r>
        <w:t xml:space="preserve">HTTP/1.1 </w:t>
      </w:r>
      <w:r>
        <w:rPr>
          <w:b/>
          <w:bCs/>
        </w:rPr>
        <w:t>400</w:t>
      </w:r>
      <w:r>
        <w:t xml:space="preserve"> </w:t>
      </w:r>
      <w:proofErr w:type="spellStart"/>
      <w:r>
        <w:t>Bad</w:t>
      </w:r>
      <w:proofErr w:type="spellEnd"/>
      <w:r>
        <w:t xml:space="preserve"> </w:t>
      </w:r>
      <w:proofErr w:type="spellStart"/>
      <w:r>
        <w:t>Request</w:t>
      </w:r>
      <w:proofErr w:type="spellEnd"/>
    </w:p>
    <w:p w:rsidR="00047BAA" w:rsidRDefault="00597471">
      <w:pPr>
        <w:pStyle w:val="Scenarijus"/>
      </w:pPr>
      <w:proofErr w:type="spellStart"/>
      <w:r>
        <w:t>Content-Length:</w:t>
      </w:r>
      <w:proofErr w:type="spellEnd"/>
      <w:r>
        <w:t xml:space="preserve"> 8</w:t>
      </w:r>
    </w:p>
    <w:p w:rsidR="00047BAA" w:rsidRDefault="00597471">
      <w:pPr>
        <w:pStyle w:val="Scenarijus"/>
      </w:pPr>
      <w:proofErr w:type="spellStart"/>
      <w:r>
        <w:t>Content-Type:</w:t>
      </w:r>
      <w:proofErr w:type="spellEnd"/>
      <w:r>
        <w:t xml:space="preserve"> </w:t>
      </w:r>
      <w:proofErr w:type="spellStart"/>
      <w:r>
        <w:t>text</w:t>
      </w:r>
      <w:proofErr w:type="spellEnd"/>
      <w:r>
        <w:t>/</w:t>
      </w:r>
      <w:proofErr w:type="spellStart"/>
      <w:r>
        <w:t>plain</w:t>
      </w:r>
      <w:proofErr w:type="spellEnd"/>
      <w:r>
        <w:t xml:space="preserve">; </w:t>
      </w:r>
      <w:proofErr w:type="spellStart"/>
      <w:r>
        <w:t>charset=utf-8</w:t>
      </w:r>
      <w:proofErr w:type="spellEnd"/>
    </w:p>
    <w:p w:rsidR="00047BAA" w:rsidRDefault="00597471">
      <w:pPr>
        <w:pStyle w:val="Scenarijus"/>
      </w:pPr>
      <w:proofErr w:type="spellStart"/>
      <w:r>
        <w:t>Date</w:t>
      </w:r>
      <w:proofErr w:type="spellEnd"/>
      <w:r>
        <w:t xml:space="preserve">: </w:t>
      </w:r>
      <w:proofErr w:type="spellStart"/>
      <w:r>
        <w:t>Wed</w:t>
      </w:r>
      <w:proofErr w:type="spellEnd"/>
      <w:r>
        <w:t xml:space="preserve">, 29 </w:t>
      </w:r>
      <w:proofErr w:type="spellStart"/>
      <w:r>
        <w:t>May</w:t>
      </w:r>
      <w:proofErr w:type="spellEnd"/>
      <w:r>
        <w:t xml:space="preserve"> 2019 10:02:36 GMT</w:t>
      </w:r>
    </w:p>
    <w:p w:rsidR="00047BAA" w:rsidRDefault="00597471">
      <w:pPr>
        <w:pStyle w:val="Scenarijus"/>
      </w:pPr>
      <w:r>
        <w:t>X-</w:t>
      </w:r>
      <w:proofErr w:type="spellStart"/>
      <w:r>
        <w:t>Content-Type-Options:</w:t>
      </w:r>
      <w:proofErr w:type="spellEnd"/>
      <w:r>
        <w:t xml:space="preserve"> </w:t>
      </w:r>
      <w:proofErr w:type="spellStart"/>
      <w:r>
        <w:t>nosniff</w:t>
      </w:r>
      <w:proofErr w:type="spellEnd"/>
    </w:p>
    <w:p w:rsidR="00047BAA" w:rsidRDefault="00047BAA">
      <w:pPr>
        <w:pStyle w:val="Scenarijus"/>
      </w:pPr>
    </w:p>
    <w:p w:rsidR="00047BAA" w:rsidRDefault="00597471">
      <w:pPr>
        <w:pStyle w:val="Scenarijus"/>
      </w:pPr>
      <w:proofErr w:type="spellStart"/>
      <w:r>
        <w:t>No</w:t>
      </w:r>
      <w:proofErr w:type="spellEnd"/>
      <w:r>
        <w:t xml:space="preserve"> </w:t>
      </w:r>
      <w:proofErr w:type="spellStart"/>
      <w:r>
        <w:t>file</w:t>
      </w:r>
      <w:proofErr w:type="spellEnd"/>
    </w:p>
    <w:p w:rsidR="00047BAA" w:rsidRDefault="00597471" w:rsidP="003F6FDF">
      <w:pPr>
        <w:pStyle w:val="Heading2"/>
      </w:pPr>
      <w:bookmarkStart w:id="57" w:name="_Ref11838559"/>
      <w:bookmarkStart w:id="58" w:name="_Toc11839380"/>
      <w:r>
        <w:t>Statuso gavimas</w:t>
      </w:r>
      <w:bookmarkEnd w:id="57"/>
      <w:bookmarkEnd w:id="58"/>
    </w:p>
    <w:p w:rsidR="00047BAA" w:rsidRDefault="00597471">
      <w:pPr>
        <w:rPr>
          <w:rStyle w:val="InternetLink"/>
          <w:i/>
          <w:iCs/>
        </w:rPr>
      </w:pPr>
      <w:r>
        <w:t xml:space="preserve">Statuso serviso URL: </w:t>
      </w:r>
      <w:r>
        <w:rPr>
          <w:i/>
          <w:iCs/>
        </w:rPr>
        <w:t>https://prn509.vdu.lt:7080/ausis/status.service/status/</w:t>
      </w:r>
    </w:p>
    <w:p w:rsidR="00047BAA" w:rsidRDefault="00597471">
      <w:r>
        <w:t xml:space="preserve">Transkripcijos ID:  </w:t>
      </w:r>
      <w:r>
        <w:rPr>
          <w:i/>
          <w:iCs/>
        </w:rPr>
        <w:t>53a40ab2-2ee3-498c-b256-c2327e5cc949</w:t>
      </w:r>
    </w:p>
    <w:p w:rsidR="00047BAA" w:rsidRDefault="00597471">
      <w:r>
        <w:t>Užklausa:</w:t>
      </w:r>
    </w:p>
    <w:p w:rsidR="00047BAA" w:rsidRDefault="00597471">
      <w:pPr>
        <w:pStyle w:val="Scenarijus"/>
      </w:pPr>
      <w:proofErr w:type="spellStart"/>
      <w:r>
        <w:rPr>
          <w:i/>
          <w:iCs/>
        </w:rPr>
        <w:t>curl</w:t>
      </w:r>
      <w:proofErr w:type="spellEnd"/>
      <w:r>
        <w:rPr>
          <w:i/>
          <w:iCs/>
        </w:rPr>
        <w:t xml:space="preserve"> -X GET -i -k https://prn509.vdu.lt:7080/ausis/status.service/status/53a40ab2-2ee3-498c-b256-c2327e5cc949 -H  "</w:t>
      </w:r>
      <w:proofErr w:type="spellStart"/>
      <w:r>
        <w:rPr>
          <w:i/>
          <w:iCs/>
        </w:rPr>
        <w:t>accept</w:t>
      </w:r>
      <w:proofErr w:type="spellEnd"/>
      <w:r>
        <w:rPr>
          <w:i/>
          <w:iCs/>
        </w:rPr>
        <w:t xml:space="preserve">: </w:t>
      </w:r>
      <w:proofErr w:type="spellStart"/>
      <w:r>
        <w:rPr>
          <w:i/>
          <w:iCs/>
        </w:rPr>
        <w:t>application</w:t>
      </w:r>
      <w:proofErr w:type="spellEnd"/>
      <w:r>
        <w:rPr>
          <w:i/>
          <w:iCs/>
        </w:rPr>
        <w:t>/</w:t>
      </w:r>
      <w:proofErr w:type="spellStart"/>
      <w:r>
        <w:rPr>
          <w:i/>
          <w:iCs/>
        </w:rPr>
        <w:t>json</w:t>
      </w:r>
      <w:proofErr w:type="spellEnd"/>
      <w:r>
        <w:rPr>
          <w:i/>
          <w:iCs/>
        </w:rPr>
        <w:t>"</w:t>
      </w:r>
    </w:p>
    <w:p w:rsidR="00047BAA" w:rsidRDefault="00597471">
      <w:r>
        <w:t>Atsakymas:</w:t>
      </w:r>
    </w:p>
    <w:p w:rsidR="00047BAA" w:rsidRDefault="00597471">
      <w:pPr>
        <w:pStyle w:val="Scenarijus"/>
      </w:pPr>
      <w:r>
        <w:t>HTTP/1.1 200 OK</w:t>
      </w:r>
    </w:p>
    <w:p w:rsidR="00047BAA" w:rsidRDefault="00597471">
      <w:pPr>
        <w:pStyle w:val="Scenarijus"/>
      </w:pPr>
      <w:proofErr w:type="spellStart"/>
      <w:r>
        <w:t>Content-Length:</w:t>
      </w:r>
      <w:proofErr w:type="spellEnd"/>
      <w:r>
        <w:t xml:space="preserve"> 189</w:t>
      </w:r>
    </w:p>
    <w:p w:rsidR="00047BAA" w:rsidRDefault="00597471">
      <w:pPr>
        <w:pStyle w:val="Scenarijus"/>
      </w:pPr>
      <w:proofErr w:type="spellStart"/>
      <w:r>
        <w:t>Content-Type:</w:t>
      </w:r>
      <w:proofErr w:type="spellEnd"/>
      <w:r>
        <w:t xml:space="preserve"> </w:t>
      </w:r>
      <w:proofErr w:type="spellStart"/>
      <w:r>
        <w:t>application</w:t>
      </w:r>
      <w:proofErr w:type="spellEnd"/>
      <w:r>
        <w:t>/</w:t>
      </w:r>
      <w:proofErr w:type="spellStart"/>
      <w:r>
        <w:t>json</w:t>
      </w:r>
      <w:proofErr w:type="spellEnd"/>
    </w:p>
    <w:p w:rsidR="00047BAA" w:rsidRDefault="00597471">
      <w:pPr>
        <w:pStyle w:val="Scenarijus"/>
      </w:pPr>
      <w:proofErr w:type="spellStart"/>
      <w:r>
        <w:t>Date</w:t>
      </w:r>
      <w:proofErr w:type="spellEnd"/>
      <w:r>
        <w:t xml:space="preserve">: </w:t>
      </w:r>
      <w:proofErr w:type="spellStart"/>
      <w:r>
        <w:t>Wed</w:t>
      </w:r>
      <w:proofErr w:type="spellEnd"/>
      <w:r>
        <w:t xml:space="preserve">, 29 </w:t>
      </w:r>
      <w:proofErr w:type="spellStart"/>
      <w:r>
        <w:t>May</w:t>
      </w:r>
      <w:proofErr w:type="spellEnd"/>
      <w:r>
        <w:t xml:space="preserve"> 2019 10:25:36 GMT</w:t>
      </w:r>
    </w:p>
    <w:p w:rsidR="00047BAA" w:rsidRDefault="00047BAA">
      <w:pPr>
        <w:pStyle w:val="Scenarijus"/>
      </w:pPr>
    </w:p>
    <w:p w:rsidR="00047BAA" w:rsidRDefault="00597471">
      <w:pPr>
        <w:pStyle w:val="Scenarijus"/>
      </w:pPr>
      <w:r>
        <w:t>{"id":"53a40ab2-2ee3-498c-b256-c2327e5cc949","errorCode":"","status":"COMPLETED","recognizedText":"vienas du trys","progress":100}</w:t>
      </w:r>
    </w:p>
    <w:p w:rsidR="00047BAA" w:rsidRDefault="00597471" w:rsidP="003F6FDF">
      <w:pPr>
        <w:pStyle w:val="Heading2"/>
      </w:pPr>
      <w:bookmarkStart w:id="59" w:name="_Ref11838613"/>
      <w:bookmarkStart w:id="60" w:name="_Toc11839381"/>
      <w:r>
        <w:lastRenderedPageBreak/>
        <w:t>Rezultato gavimas</w:t>
      </w:r>
      <w:bookmarkEnd w:id="59"/>
      <w:bookmarkEnd w:id="60"/>
    </w:p>
    <w:p w:rsidR="00047BAA" w:rsidRDefault="00597471">
      <w:r>
        <w:t xml:space="preserve">Rezultatų serviso URL: </w:t>
      </w:r>
      <w:r>
        <w:rPr>
          <w:i/>
          <w:iCs/>
        </w:rPr>
        <w:t>https://prn509.vdu.lt:7080/ausis/result.service/</w:t>
      </w:r>
    </w:p>
    <w:p w:rsidR="00047BAA" w:rsidRDefault="00597471">
      <w:r>
        <w:t xml:space="preserve">Transkripcijos ID: </w:t>
      </w:r>
      <w:r>
        <w:rPr>
          <w:i/>
          <w:iCs/>
        </w:rPr>
        <w:t>53a40ab2-2ee3-498c-b256-c2327e5cc949</w:t>
      </w:r>
    </w:p>
    <w:p w:rsidR="00047BAA" w:rsidRDefault="00597471">
      <w:r>
        <w:t>Užklausa:</w:t>
      </w:r>
    </w:p>
    <w:p w:rsidR="00047BAA" w:rsidRDefault="00597471">
      <w:pPr>
        <w:pStyle w:val="Scenarijus"/>
        <w:rPr>
          <w:i/>
          <w:iCs/>
        </w:rPr>
      </w:pPr>
      <w:proofErr w:type="spellStart"/>
      <w:r>
        <w:rPr>
          <w:i/>
          <w:iCs/>
        </w:rPr>
        <w:t>curl</w:t>
      </w:r>
      <w:proofErr w:type="spellEnd"/>
      <w:r>
        <w:rPr>
          <w:i/>
          <w:iCs/>
        </w:rPr>
        <w:t xml:space="preserve"> -X GET -k https://prn509.vdu.lt:7080/ausis/result.service/result/53a40ab2-2ee3-498c-b256-c2327e5cc949/result.txt -o result.txt</w:t>
      </w:r>
    </w:p>
    <w:p w:rsidR="00047BAA" w:rsidRDefault="00597471">
      <w:r>
        <w:t xml:space="preserve">Rezultato failas: </w:t>
      </w:r>
      <w:r>
        <w:rPr>
          <w:i/>
          <w:iCs/>
        </w:rPr>
        <w:t>result.txt</w:t>
      </w:r>
    </w:p>
    <w:p w:rsidR="00047BAA" w:rsidRDefault="00597471" w:rsidP="003F6FDF">
      <w:pPr>
        <w:pStyle w:val="Heading2"/>
      </w:pPr>
      <w:bookmarkStart w:id="61" w:name="_Ref11838625"/>
      <w:bookmarkStart w:id="62" w:name="_Toc11839382"/>
      <w:proofErr w:type="spellStart"/>
      <w:r>
        <w:t>Audio</w:t>
      </w:r>
      <w:proofErr w:type="spellEnd"/>
      <w:r>
        <w:t xml:space="preserve"> failo gavimas</w:t>
      </w:r>
      <w:bookmarkEnd w:id="61"/>
      <w:bookmarkEnd w:id="62"/>
    </w:p>
    <w:p w:rsidR="00047BAA" w:rsidRDefault="00597471">
      <w:pPr>
        <w:rPr>
          <w:rStyle w:val="InternetLink"/>
          <w:i/>
          <w:iCs/>
        </w:rPr>
      </w:pPr>
      <w:r>
        <w:t>Rezultatų serviso URL</w:t>
      </w:r>
      <w:r>
        <w:rPr>
          <w:i/>
          <w:iCs/>
        </w:rPr>
        <w:t>: https://prn509.vdu.lt:7080/ausis/result.service/</w:t>
      </w:r>
    </w:p>
    <w:p w:rsidR="00047BAA" w:rsidRDefault="00597471">
      <w:r>
        <w:t xml:space="preserve">Transkripcijos ID: </w:t>
      </w:r>
      <w:r>
        <w:rPr>
          <w:i/>
          <w:iCs/>
        </w:rPr>
        <w:t>53a40ab2-2ee3-498c-b256-c2327e5cc949</w:t>
      </w:r>
    </w:p>
    <w:p w:rsidR="00047BAA" w:rsidRDefault="00597471">
      <w:r>
        <w:t xml:space="preserve">Užklausa: </w:t>
      </w:r>
    </w:p>
    <w:p w:rsidR="00047BAA" w:rsidRDefault="00597471">
      <w:pPr>
        <w:pStyle w:val="Scenarijus"/>
        <w:rPr>
          <w:i/>
          <w:iCs/>
        </w:rPr>
      </w:pPr>
      <w:proofErr w:type="spellStart"/>
      <w:r>
        <w:rPr>
          <w:i/>
          <w:iCs/>
        </w:rPr>
        <w:t>curl</w:t>
      </w:r>
      <w:proofErr w:type="spellEnd"/>
      <w:r>
        <w:rPr>
          <w:i/>
          <w:iCs/>
        </w:rPr>
        <w:t xml:space="preserve"> -X GET -k </w:t>
      </w:r>
      <w:bookmarkStart w:id="63" w:name="__DdeLink__11948_1411528797"/>
      <w:r>
        <w:rPr>
          <w:i/>
          <w:iCs/>
        </w:rPr>
        <w:t>https://prn509.vdu.lt:7080/ausis/result.service/</w:t>
      </w:r>
      <w:bookmarkEnd w:id="63"/>
      <w:r>
        <w:rPr>
          <w:i/>
          <w:iCs/>
        </w:rPr>
        <w:t xml:space="preserve">audio/53a40ab2-2ee3-498c-b256-c2327e5cc949  -o </w:t>
      </w:r>
      <w:proofErr w:type="spellStart"/>
      <w:r>
        <w:rPr>
          <w:i/>
          <w:iCs/>
        </w:rPr>
        <w:t>out.wav</w:t>
      </w:r>
      <w:proofErr w:type="spellEnd"/>
    </w:p>
    <w:p w:rsidR="00047BAA" w:rsidRDefault="00597471">
      <w:pPr>
        <w:rPr>
          <w:i/>
          <w:iCs/>
        </w:rPr>
      </w:pPr>
      <w:proofErr w:type="spellStart"/>
      <w:r>
        <w:t>Audio</w:t>
      </w:r>
      <w:proofErr w:type="spellEnd"/>
      <w:r>
        <w:t xml:space="preserve"> failas:</w:t>
      </w:r>
      <w:r>
        <w:rPr>
          <w:i/>
          <w:iCs/>
        </w:rPr>
        <w:t xml:space="preserve"> </w:t>
      </w:r>
      <w:proofErr w:type="spellStart"/>
      <w:r>
        <w:rPr>
          <w:i/>
          <w:iCs/>
        </w:rPr>
        <w:t>out.wav</w:t>
      </w:r>
      <w:proofErr w:type="spellEnd"/>
    </w:p>
    <w:p w:rsidR="00597471" w:rsidRDefault="00597471">
      <w:pPr>
        <w:rPr>
          <w:i/>
          <w:iCs/>
        </w:rPr>
      </w:pPr>
    </w:p>
    <w:p w:rsidR="00597471" w:rsidRDefault="00597471">
      <w:pPr>
        <w:rPr>
          <w:i/>
          <w:iCs/>
        </w:rPr>
      </w:pPr>
    </w:p>
    <w:p w:rsidR="00047BAA" w:rsidRDefault="00597471" w:rsidP="003F6FDF">
      <w:pPr>
        <w:pStyle w:val="Heading1"/>
      </w:pPr>
      <w:bookmarkStart w:id="64" w:name="_Toc11839383"/>
      <w:r>
        <w:lastRenderedPageBreak/>
        <w:t>Dokumento istorija</w:t>
      </w:r>
      <w:bookmarkEnd w:id="64"/>
    </w:p>
    <w:p w:rsidR="00047BAA" w:rsidRDefault="00597471">
      <w:pPr>
        <w:pStyle w:val="Lentel2018"/>
      </w:pPr>
      <w:r>
        <w:fldChar w:fldCharType="begin"/>
      </w:r>
      <w:r>
        <w:instrText>STYLEREF 1 \s</w:instrText>
      </w:r>
      <w:r>
        <w:fldChar w:fldCharType="separate"/>
      </w:r>
      <w:bookmarkStart w:id="65" w:name="__Fieldmark__10333_159209155"/>
      <w:r>
        <w:t>4</w:t>
      </w:r>
      <w:bookmarkStart w:id="66" w:name="__Fieldmark__11875_1411528797"/>
      <w:r>
        <w:fldChar w:fldCharType="end"/>
      </w:r>
      <w:bookmarkStart w:id="67" w:name="__Fieldmark__3316_1411528797"/>
      <w:bookmarkStart w:id="68" w:name="__Fieldmark__25583_1179079244"/>
      <w:bookmarkStart w:id="69" w:name="_Toc528332437"/>
      <w:bookmarkStart w:id="70" w:name="_Toc535571153"/>
      <w:bookmarkEnd w:id="65"/>
      <w:bookmarkEnd w:id="66"/>
      <w:bookmarkEnd w:id="67"/>
      <w:bookmarkEnd w:id="68"/>
      <w:r>
        <w:t>.</w:t>
      </w:r>
      <w:r>
        <w:fldChar w:fldCharType="begin"/>
      </w:r>
      <w:r>
        <w:instrText>SEQ Lentelė \* ARABIC</w:instrText>
      </w:r>
      <w:r>
        <w:fldChar w:fldCharType="separate"/>
      </w:r>
      <w:r>
        <w:t>7</w:t>
      </w:r>
      <w:r>
        <w:fldChar w:fldCharType="end"/>
      </w:r>
      <w:bookmarkEnd w:id="69"/>
      <w:bookmarkEnd w:id="70"/>
      <w:r>
        <w:t xml:space="preserve"> lentelė. Dokumento keitimo istorija</w:t>
      </w:r>
    </w:p>
    <w:tbl>
      <w:tblPr>
        <w:tblStyle w:val="AlnaMelyna"/>
        <w:tblW w:w="5000" w:type="pct"/>
        <w:tblInd w:w="-15" w:type="dxa"/>
        <w:tblCellMar>
          <w:left w:w="93" w:type="dxa"/>
        </w:tblCellMar>
        <w:tblLook w:val="01E0" w:firstRow="1" w:lastRow="1" w:firstColumn="1" w:lastColumn="1" w:noHBand="0" w:noVBand="0"/>
      </w:tblPr>
      <w:tblGrid>
        <w:gridCol w:w="982"/>
        <w:gridCol w:w="1449"/>
        <w:gridCol w:w="2567"/>
        <w:gridCol w:w="4671"/>
      </w:tblGrid>
      <w:tr w:rsidR="00047BAA" w:rsidTr="00047BAA">
        <w:trPr>
          <w:cnfStyle w:val="100000000000" w:firstRow="1" w:lastRow="0" w:firstColumn="0" w:lastColumn="0" w:oddVBand="0" w:evenVBand="0" w:oddHBand="0" w:evenHBand="0" w:firstRowFirstColumn="0" w:firstRowLastColumn="0" w:lastRowFirstColumn="0" w:lastRowLastColumn="0"/>
        </w:trPr>
        <w:tc>
          <w:tcPr>
            <w:tcW w:w="962" w:type="dxa"/>
            <w:shd w:val="clear" w:color="auto" w:fill="808080" w:themeFill="background1" w:themeFillShade="80"/>
            <w:tcMar>
              <w:left w:w="93" w:type="dxa"/>
            </w:tcMar>
          </w:tcPr>
          <w:p w:rsidR="00047BAA" w:rsidRDefault="00597471">
            <w:pPr>
              <w:keepNext/>
              <w:spacing w:before="0" w:after="0"/>
              <w:ind w:firstLine="0"/>
            </w:pPr>
            <w:r>
              <w:rPr>
                <w:color w:val="FFFFFF"/>
                <w:sz w:val="20"/>
                <w:szCs w:val="20"/>
              </w:rPr>
              <w:t>Versija</w:t>
            </w:r>
          </w:p>
        </w:tc>
        <w:tc>
          <w:tcPr>
            <w:tcW w:w="1419" w:type="dxa"/>
            <w:shd w:val="clear" w:color="auto" w:fill="808080" w:themeFill="background1" w:themeFillShade="80"/>
            <w:tcMar>
              <w:left w:w="93" w:type="dxa"/>
            </w:tcMar>
          </w:tcPr>
          <w:p w:rsidR="00047BAA" w:rsidRDefault="00597471">
            <w:pPr>
              <w:keepNext/>
              <w:spacing w:before="0" w:after="0"/>
              <w:ind w:firstLine="0"/>
            </w:pPr>
            <w:r>
              <w:rPr>
                <w:color w:val="FFFFFF"/>
                <w:sz w:val="20"/>
                <w:szCs w:val="20"/>
              </w:rPr>
              <w:t>Data</w:t>
            </w:r>
          </w:p>
        </w:tc>
        <w:tc>
          <w:tcPr>
            <w:tcW w:w="2513" w:type="dxa"/>
            <w:shd w:val="clear" w:color="auto" w:fill="808080" w:themeFill="background1" w:themeFillShade="80"/>
            <w:tcMar>
              <w:left w:w="93" w:type="dxa"/>
            </w:tcMar>
          </w:tcPr>
          <w:p w:rsidR="00047BAA" w:rsidRDefault="00597471">
            <w:pPr>
              <w:keepNext/>
              <w:spacing w:before="0" w:after="0"/>
              <w:ind w:firstLine="0"/>
            </w:pPr>
            <w:r>
              <w:rPr>
                <w:color w:val="FFFFFF"/>
                <w:sz w:val="20"/>
                <w:szCs w:val="20"/>
              </w:rPr>
              <w:t>Autorius</w:t>
            </w:r>
          </w:p>
        </w:tc>
        <w:tc>
          <w:tcPr>
            <w:tcW w:w="4573" w:type="dxa"/>
            <w:shd w:val="clear" w:color="auto" w:fill="808080" w:themeFill="background1" w:themeFillShade="80"/>
            <w:tcMar>
              <w:left w:w="93" w:type="dxa"/>
            </w:tcMar>
          </w:tcPr>
          <w:p w:rsidR="00047BAA" w:rsidRDefault="00597471">
            <w:pPr>
              <w:keepNext/>
              <w:spacing w:before="0" w:after="0"/>
              <w:ind w:firstLine="0"/>
            </w:pPr>
            <w:r>
              <w:rPr>
                <w:color w:val="FFFFFF"/>
                <w:sz w:val="20"/>
                <w:szCs w:val="20"/>
              </w:rPr>
              <w:t>Pakeitimai</w:t>
            </w:r>
          </w:p>
        </w:tc>
      </w:tr>
      <w:tr w:rsidR="00047BAA" w:rsidTr="003F6FDF">
        <w:trPr>
          <w:trHeight w:val="242"/>
        </w:trPr>
        <w:tc>
          <w:tcPr>
            <w:tcW w:w="962" w:type="dxa"/>
            <w:tcMar>
              <w:left w:w="93" w:type="dxa"/>
            </w:tcMar>
          </w:tcPr>
          <w:p w:rsidR="00047BAA" w:rsidRDefault="00597471">
            <w:pPr>
              <w:spacing w:before="0" w:after="0"/>
              <w:ind w:firstLine="0"/>
            </w:pPr>
            <w:r>
              <w:rPr>
                <w:sz w:val="20"/>
                <w:szCs w:val="20"/>
              </w:rPr>
              <w:t>0.1</w:t>
            </w:r>
          </w:p>
        </w:tc>
        <w:tc>
          <w:tcPr>
            <w:tcW w:w="1419" w:type="dxa"/>
            <w:tcMar>
              <w:left w:w="93" w:type="dxa"/>
            </w:tcMar>
          </w:tcPr>
          <w:p w:rsidR="00047BAA" w:rsidRDefault="00597471">
            <w:pPr>
              <w:keepLines/>
              <w:tabs>
                <w:tab w:val="left" w:pos="864"/>
                <w:tab w:val="left" w:pos="1008"/>
              </w:tabs>
              <w:spacing w:before="0" w:after="0"/>
              <w:ind w:firstLine="0"/>
            </w:pPr>
            <w:r>
              <w:rPr>
                <w:sz w:val="20"/>
                <w:szCs w:val="20"/>
              </w:rPr>
              <w:t>2019-05-29</w:t>
            </w:r>
          </w:p>
        </w:tc>
        <w:tc>
          <w:tcPr>
            <w:tcW w:w="2513" w:type="dxa"/>
            <w:tcMar>
              <w:left w:w="93" w:type="dxa"/>
            </w:tcMar>
          </w:tcPr>
          <w:p w:rsidR="00047BAA" w:rsidRDefault="00597471">
            <w:pPr>
              <w:keepLines/>
              <w:tabs>
                <w:tab w:val="left" w:pos="864"/>
                <w:tab w:val="left" w:pos="1008"/>
              </w:tabs>
              <w:spacing w:before="0" w:after="0"/>
              <w:ind w:firstLine="0"/>
            </w:pPr>
            <w:r>
              <w:rPr>
                <w:sz w:val="20"/>
                <w:szCs w:val="20"/>
              </w:rPr>
              <w:t>Airenas Vaičiūnas</w:t>
            </w:r>
          </w:p>
        </w:tc>
        <w:tc>
          <w:tcPr>
            <w:tcW w:w="4573" w:type="dxa"/>
            <w:tcMar>
              <w:left w:w="93" w:type="dxa"/>
            </w:tcMar>
          </w:tcPr>
          <w:p w:rsidR="00047BAA" w:rsidRDefault="00597471">
            <w:pPr>
              <w:keepLines/>
              <w:tabs>
                <w:tab w:val="left" w:pos="864"/>
                <w:tab w:val="left" w:pos="1008"/>
              </w:tabs>
              <w:spacing w:before="0" w:after="0"/>
              <w:ind w:firstLine="0"/>
            </w:pPr>
            <w:r>
              <w:rPr>
                <w:sz w:val="20"/>
                <w:szCs w:val="20"/>
              </w:rPr>
              <w:t>Pirminė versija</w:t>
            </w:r>
          </w:p>
        </w:tc>
      </w:tr>
      <w:tr w:rsidR="00047BAA" w:rsidTr="00047BAA">
        <w:tc>
          <w:tcPr>
            <w:tcW w:w="962" w:type="dxa"/>
            <w:tcMar>
              <w:left w:w="93" w:type="dxa"/>
            </w:tcMar>
          </w:tcPr>
          <w:p w:rsidR="00047BAA" w:rsidRPr="003F6FDF" w:rsidRDefault="003F6FDF">
            <w:pPr>
              <w:spacing w:before="0" w:after="0"/>
              <w:ind w:firstLine="0"/>
              <w:rPr>
                <w:sz w:val="20"/>
                <w:szCs w:val="20"/>
                <w:lang w:val="en-US"/>
              </w:rPr>
            </w:pPr>
            <w:r>
              <w:rPr>
                <w:sz w:val="20"/>
                <w:szCs w:val="20"/>
              </w:rPr>
              <w:t>0.</w:t>
            </w:r>
            <w:r>
              <w:rPr>
                <w:sz w:val="20"/>
                <w:szCs w:val="20"/>
                <w:lang w:val="en-US"/>
              </w:rPr>
              <w:t>2</w:t>
            </w:r>
          </w:p>
        </w:tc>
        <w:tc>
          <w:tcPr>
            <w:tcW w:w="1419" w:type="dxa"/>
            <w:tcMar>
              <w:left w:w="93" w:type="dxa"/>
            </w:tcMar>
          </w:tcPr>
          <w:p w:rsidR="00047BAA" w:rsidRDefault="003F6FDF">
            <w:pPr>
              <w:keepLines/>
              <w:tabs>
                <w:tab w:val="left" w:pos="864"/>
                <w:tab w:val="left" w:pos="1008"/>
              </w:tabs>
              <w:spacing w:before="0" w:after="0"/>
              <w:ind w:firstLine="0"/>
              <w:rPr>
                <w:sz w:val="20"/>
                <w:szCs w:val="20"/>
              </w:rPr>
            </w:pPr>
            <w:r>
              <w:rPr>
                <w:sz w:val="20"/>
                <w:szCs w:val="20"/>
              </w:rPr>
              <w:t>2019-06-19</w:t>
            </w:r>
          </w:p>
        </w:tc>
        <w:tc>
          <w:tcPr>
            <w:tcW w:w="2513" w:type="dxa"/>
            <w:tcMar>
              <w:left w:w="93" w:type="dxa"/>
            </w:tcMar>
          </w:tcPr>
          <w:p w:rsidR="00047BAA" w:rsidRDefault="003F6FDF">
            <w:pPr>
              <w:keepLines/>
              <w:tabs>
                <w:tab w:val="left" w:pos="864"/>
                <w:tab w:val="left" w:pos="1008"/>
              </w:tabs>
              <w:spacing w:before="0" w:after="0"/>
              <w:ind w:firstLine="0"/>
              <w:rPr>
                <w:sz w:val="20"/>
                <w:szCs w:val="20"/>
              </w:rPr>
            </w:pPr>
            <w:r>
              <w:rPr>
                <w:sz w:val="20"/>
                <w:szCs w:val="20"/>
              </w:rPr>
              <w:t>Airenas Vaičiūnas</w:t>
            </w:r>
          </w:p>
        </w:tc>
        <w:tc>
          <w:tcPr>
            <w:tcW w:w="4573" w:type="dxa"/>
            <w:tcMar>
              <w:left w:w="93" w:type="dxa"/>
            </w:tcMar>
          </w:tcPr>
          <w:p w:rsidR="00047BAA" w:rsidRDefault="003F6FDF" w:rsidP="003F6FDF">
            <w:pPr>
              <w:keepLines/>
              <w:tabs>
                <w:tab w:val="left" w:pos="864"/>
                <w:tab w:val="left" w:pos="1008"/>
              </w:tabs>
              <w:spacing w:before="0" w:after="0"/>
              <w:ind w:firstLine="0"/>
              <w:rPr>
                <w:sz w:val="20"/>
                <w:szCs w:val="20"/>
              </w:rPr>
            </w:pPr>
            <w:bookmarkStart w:id="71" w:name="OLE_LINK1"/>
            <w:bookmarkEnd w:id="71"/>
            <w:r>
              <w:rPr>
                <w:sz w:val="20"/>
                <w:szCs w:val="20"/>
              </w:rPr>
              <w:t>Pataisytas pavadinimas, papildyta t</w:t>
            </w:r>
            <w:r w:rsidRPr="003F6FDF">
              <w:rPr>
                <w:sz w:val="20"/>
                <w:szCs w:val="20"/>
              </w:rPr>
              <w:t>estavimo atvejo 4.1 specifikacija</w:t>
            </w:r>
          </w:p>
        </w:tc>
      </w:tr>
      <w:tr w:rsidR="00047BAA" w:rsidTr="00047BAA">
        <w:tc>
          <w:tcPr>
            <w:tcW w:w="962" w:type="dxa"/>
            <w:tcMar>
              <w:left w:w="93" w:type="dxa"/>
            </w:tcMar>
          </w:tcPr>
          <w:p w:rsidR="00047BAA" w:rsidRDefault="00047BAA">
            <w:pPr>
              <w:spacing w:before="0" w:after="0"/>
              <w:ind w:firstLine="0"/>
              <w:rPr>
                <w:sz w:val="20"/>
                <w:szCs w:val="20"/>
              </w:rPr>
            </w:pPr>
          </w:p>
        </w:tc>
        <w:tc>
          <w:tcPr>
            <w:tcW w:w="1419" w:type="dxa"/>
            <w:tcMar>
              <w:left w:w="93" w:type="dxa"/>
            </w:tcMar>
          </w:tcPr>
          <w:p w:rsidR="00047BAA" w:rsidRDefault="00047BAA">
            <w:pPr>
              <w:keepLines/>
              <w:tabs>
                <w:tab w:val="left" w:pos="864"/>
                <w:tab w:val="left" w:pos="1008"/>
              </w:tabs>
              <w:spacing w:before="0" w:after="0"/>
              <w:ind w:firstLine="0"/>
              <w:rPr>
                <w:sz w:val="20"/>
                <w:szCs w:val="20"/>
              </w:rPr>
            </w:pPr>
          </w:p>
        </w:tc>
        <w:tc>
          <w:tcPr>
            <w:tcW w:w="2513" w:type="dxa"/>
            <w:tcMar>
              <w:left w:w="93" w:type="dxa"/>
            </w:tcMar>
          </w:tcPr>
          <w:p w:rsidR="00047BAA" w:rsidRDefault="00047BAA">
            <w:pPr>
              <w:keepLines/>
              <w:tabs>
                <w:tab w:val="left" w:pos="864"/>
                <w:tab w:val="left" w:pos="1008"/>
              </w:tabs>
              <w:spacing w:before="0" w:after="0"/>
              <w:ind w:firstLine="0"/>
              <w:rPr>
                <w:sz w:val="20"/>
                <w:szCs w:val="20"/>
              </w:rPr>
            </w:pPr>
          </w:p>
        </w:tc>
        <w:tc>
          <w:tcPr>
            <w:tcW w:w="4573" w:type="dxa"/>
            <w:tcMar>
              <w:left w:w="93" w:type="dxa"/>
            </w:tcMar>
          </w:tcPr>
          <w:p w:rsidR="00047BAA" w:rsidRDefault="00047BAA">
            <w:pPr>
              <w:keepLines/>
              <w:tabs>
                <w:tab w:val="left" w:pos="864"/>
                <w:tab w:val="left" w:pos="1008"/>
              </w:tabs>
              <w:spacing w:before="0" w:after="0"/>
              <w:ind w:firstLine="0"/>
              <w:rPr>
                <w:sz w:val="20"/>
                <w:szCs w:val="20"/>
              </w:rPr>
            </w:pPr>
          </w:p>
        </w:tc>
      </w:tr>
    </w:tbl>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p w:rsidR="00047BAA" w:rsidRDefault="00047BAA"/>
    <w:sectPr w:rsidR="00047BAA">
      <w:headerReference w:type="default" r:id="rId26"/>
      <w:footerReference w:type="default" r:id="rId27"/>
      <w:endnotePr>
        <w:numFmt w:val="decimal"/>
      </w:endnotePr>
      <w:pgSz w:w="11906" w:h="16838"/>
      <w:pgMar w:top="1134" w:right="737" w:bottom="851" w:left="1701" w:header="567" w:footer="255" w:gutter="0"/>
      <w:cols w:space="720"/>
      <w:formProt w:val="0"/>
      <w:docGrid w:linePitch="27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471" w:rsidRDefault="00597471">
      <w:r>
        <w:separator/>
      </w:r>
    </w:p>
  </w:endnote>
  <w:endnote w:type="continuationSeparator" w:id="0">
    <w:p w:rsidR="00597471" w:rsidRDefault="00597471">
      <w:r>
        <w:continuationSeparator/>
      </w:r>
    </w:p>
  </w:endnote>
  <w:endnote w:id="1">
    <w:p w:rsidR="00597471" w:rsidRDefault="00597471">
      <w:pPr>
        <w:spacing w:before="0" w:after="0"/>
        <w:ind w:firstLine="0"/>
      </w:pPr>
      <w:r>
        <w:rPr>
          <w:rStyle w:val="EndnoteReference"/>
          <w:sz w:val="16"/>
          <w:szCs w:val="16"/>
        </w:rPr>
        <w:endnoteRef/>
      </w:r>
      <w:r>
        <w:rPr>
          <w:rStyle w:val="EndnoteReference"/>
          <w:sz w:val="16"/>
          <w:szCs w:val="16"/>
        </w:rPr>
        <w:tab/>
      </w:r>
      <w:r>
        <w:rPr>
          <w:sz w:val="16"/>
          <w:szCs w:val="16"/>
        </w:rPr>
        <w:t xml:space="preserve"> Prioritetas:</w:t>
      </w:r>
    </w:p>
    <w:p w:rsidR="00597471" w:rsidRDefault="00597471">
      <w:pPr>
        <w:spacing w:before="0" w:after="0"/>
        <w:ind w:firstLine="0"/>
      </w:pPr>
      <w:r>
        <w:rPr>
          <w:sz w:val="16"/>
          <w:szCs w:val="16"/>
        </w:rPr>
        <w:tab/>
        <w:t>Aukštas – būtina testuoti pirmiausiai;</w:t>
      </w:r>
    </w:p>
    <w:p w:rsidR="00597471" w:rsidRDefault="00597471">
      <w:pPr>
        <w:spacing w:before="0" w:after="0"/>
        <w:ind w:firstLine="0"/>
      </w:pPr>
      <w:r>
        <w:rPr>
          <w:sz w:val="16"/>
          <w:szCs w:val="16"/>
        </w:rPr>
        <w:tab/>
        <w:t>Vidutinis – testuoti, kai ištestuoti aukšto prioriteto testavimo scenarijai ir atvejai;</w:t>
      </w:r>
    </w:p>
    <w:p w:rsidR="00597471" w:rsidRDefault="00597471">
      <w:pPr>
        <w:spacing w:before="0" w:after="0"/>
        <w:ind w:firstLine="0"/>
      </w:pPr>
      <w:r>
        <w:rPr>
          <w:sz w:val="16"/>
          <w:szCs w:val="16"/>
        </w:rPr>
        <w:tab/>
        <w:t>Žemas – testuoti, kai ištestuoti aukšto ir vidutinio prioriteto testavimo scenarijai ir atvejai.</w:t>
      </w:r>
    </w:p>
    <w:p w:rsidR="00597471" w:rsidRDefault="00597471">
      <w:pPr>
        <w:pStyle w:val="EndnoteText"/>
        <w:ind w:firstLine="0"/>
      </w:pPr>
    </w:p>
  </w:endnote>
  <w:endnote w:id="2">
    <w:p w:rsidR="00597471" w:rsidRDefault="00597471">
      <w:pPr>
        <w:spacing w:before="0" w:after="0"/>
        <w:ind w:firstLine="0"/>
      </w:pPr>
      <w:r>
        <w:rPr>
          <w:rStyle w:val="EndnoteReference"/>
          <w:sz w:val="16"/>
          <w:szCs w:val="16"/>
        </w:rPr>
        <w:endnoteRef/>
      </w:r>
      <w:r>
        <w:rPr>
          <w:rStyle w:val="EndnoteReference"/>
          <w:sz w:val="16"/>
          <w:szCs w:val="16"/>
        </w:rPr>
        <w:tab/>
      </w:r>
      <w:r>
        <w:rPr>
          <w:sz w:val="16"/>
          <w:szCs w:val="16"/>
        </w:rPr>
        <w:t xml:space="preserve"> Sudėtingumas:</w:t>
      </w:r>
    </w:p>
    <w:p w:rsidR="00597471" w:rsidRDefault="00597471">
      <w:pPr>
        <w:spacing w:before="0" w:after="0"/>
        <w:ind w:firstLine="0"/>
      </w:pPr>
      <w:r>
        <w:rPr>
          <w:sz w:val="16"/>
          <w:szCs w:val="16"/>
        </w:rPr>
        <w:tab/>
        <w:t>Sudėtingas – testavimui reikia pasiruošti daugiau nei dieną, reikia integruoti daugiau nei tris komponentus, testuojami kritiniai reikalavimai;</w:t>
      </w:r>
    </w:p>
    <w:p w:rsidR="00597471" w:rsidRDefault="00597471">
      <w:pPr>
        <w:spacing w:before="0" w:after="0"/>
        <w:ind w:firstLine="0"/>
      </w:pPr>
      <w:r>
        <w:rPr>
          <w:sz w:val="16"/>
          <w:szCs w:val="16"/>
        </w:rPr>
        <w:tab/>
        <w:t>Vidutinis – testavimui pasiruošti reikia kelių valandų,  reikia integruoti 2-3 komponentus, testuojami svarbūs, bet ne kritiniai reikalavimai;</w:t>
      </w:r>
    </w:p>
    <w:p w:rsidR="00597471" w:rsidRDefault="00597471">
      <w:pPr>
        <w:spacing w:before="0" w:after="0"/>
        <w:ind w:firstLine="0"/>
      </w:pPr>
      <w:r>
        <w:rPr>
          <w:sz w:val="16"/>
          <w:szCs w:val="16"/>
        </w:rPr>
        <w:tab/>
        <w:t>Paprastas – testavimui pasiruošti reikia mažiau nei  valandos, nereikia integruoti komponentų, testuojami neesminiai reikalavimai.</w:t>
      </w:r>
    </w:p>
    <w:p w:rsidR="00597471" w:rsidRDefault="00597471">
      <w:pPr>
        <w:spacing w:before="0" w:after="0"/>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MD Symbol Fon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LT">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yriad Pro">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471" w:rsidRDefault="00597471">
    <w:pPr>
      <w:pStyle w:val="Footer"/>
    </w:pPr>
    <w:r>
      <w:fldChar w:fldCharType="begin"/>
    </w:r>
    <w:r>
      <w:instrText>NUMPAGES</w:instrText>
    </w:r>
    <w:r>
      <w:fldChar w:fldCharType="separate"/>
    </w:r>
    <w:r w:rsidR="00B67FEF">
      <w:rPr>
        <w:noProof/>
      </w:rPr>
      <w:t>18</w:t>
    </w:r>
    <w:r>
      <w:fldChar w:fldCharType="end"/>
    </w:r>
    <w:r>
      <w:rPr>
        <w:sz w:val="20"/>
        <w:szCs w:val="20"/>
      </w:rPr>
      <w:t xml:space="preserve"> puslapiai</w:t>
    </w:r>
  </w:p>
  <w:p w:rsidR="00597471" w:rsidRDefault="00597471">
    <w:pPr>
      <w:pStyle w:val="Footer"/>
      <w:rPr>
        <w:sz w:val="20"/>
        <w:szCs w:val="20"/>
      </w:rPr>
    </w:pPr>
  </w:p>
  <w:p w:rsidR="00597471" w:rsidRDefault="00597471">
    <w:pPr>
      <w:pStyle w:val="Footer"/>
      <w:rPr>
        <w:sz w:val="20"/>
        <w:szCs w:val="20"/>
      </w:rPr>
    </w:pPr>
    <w:r>
      <w:rPr>
        <w:sz w:val="20"/>
        <w:szCs w:val="20"/>
      </w:rPr>
      <w:t>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0" w:type="pct"/>
      <w:tblBorders>
        <w:top w:val="single" w:sz="4" w:space="0" w:color="00000A"/>
      </w:tblBorders>
      <w:tblLook w:val="0000" w:firstRow="0" w:lastRow="0" w:firstColumn="0" w:lastColumn="0" w:noHBand="0" w:noVBand="0"/>
    </w:tblPr>
    <w:tblGrid>
      <w:gridCol w:w="2637"/>
      <w:gridCol w:w="3937"/>
      <w:gridCol w:w="3013"/>
    </w:tblGrid>
    <w:tr w:rsidR="00597471">
      <w:tc>
        <w:tcPr>
          <w:tcW w:w="2578" w:type="dxa"/>
          <w:tcBorders>
            <w:top w:val="single" w:sz="4" w:space="0" w:color="00000A"/>
          </w:tcBorders>
          <w:shd w:val="clear" w:color="auto" w:fill="auto"/>
        </w:tcPr>
        <w:p w:rsidR="00597471" w:rsidRDefault="00597471">
          <w:pPr>
            <w:pStyle w:val="Footer"/>
            <w:rPr>
              <w:sz w:val="18"/>
              <w:szCs w:val="18"/>
            </w:rPr>
          </w:pPr>
          <w:r>
            <w:rPr>
              <w:sz w:val="18"/>
              <w:szCs w:val="18"/>
            </w:rPr>
            <w:t>KONFIDENCIALU</w:t>
          </w:r>
        </w:p>
      </w:tc>
      <w:tc>
        <w:tcPr>
          <w:tcW w:w="3849" w:type="dxa"/>
          <w:tcBorders>
            <w:top w:val="single" w:sz="4" w:space="0" w:color="00000A"/>
          </w:tcBorders>
          <w:shd w:val="clear" w:color="auto" w:fill="auto"/>
        </w:tcPr>
        <w:p w:rsidR="00597471" w:rsidRDefault="00597471">
          <w:pPr>
            <w:pStyle w:val="Footer"/>
          </w:pPr>
          <w:r>
            <w:fldChar w:fldCharType="begin" w:fldLock="1"/>
          </w:r>
          <w:r>
            <w:instrText>DOCPROPERTY "Company"</w:instrText>
          </w:r>
          <w:r>
            <w:fldChar w:fldCharType="separate"/>
          </w:r>
          <w:r>
            <w:t>UAB „ATEA“</w:t>
          </w:r>
          <w:r>
            <w:fldChar w:fldCharType="end"/>
          </w:r>
          <w:r>
            <w:rPr>
              <w:sz w:val="18"/>
              <w:szCs w:val="18"/>
            </w:rPr>
            <w:t>, 2019</w:t>
          </w:r>
        </w:p>
      </w:tc>
      <w:tc>
        <w:tcPr>
          <w:tcW w:w="2946" w:type="dxa"/>
          <w:tcBorders>
            <w:top w:val="single" w:sz="4" w:space="0" w:color="00000A"/>
          </w:tcBorders>
          <w:shd w:val="clear" w:color="auto" w:fill="auto"/>
        </w:tcPr>
        <w:p w:rsidR="00597471" w:rsidRDefault="00597471">
          <w:pPr>
            <w:pStyle w:val="Footer"/>
          </w:pPr>
          <w:r>
            <w:rPr>
              <w:sz w:val="18"/>
              <w:szCs w:val="18"/>
            </w:rPr>
            <w:t xml:space="preserve">Lapas </w:t>
          </w:r>
          <w:r>
            <w:rPr>
              <w:sz w:val="18"/>
              <w:szCs w:val="18"/>
            </w:rPr>
            <w:fldChar w:fldCharType="begin"/>
          </w:r>
          <w:r>
            <w:instrText>PAGE</w:instrText>
          </w:r>
          <w:r>
            <w:fldChar w:fldCharType="separate"/>
          </w:r>
          <w:r w:rsidR="009435B8">
            <w:rPr>
              <w:noProof/>
            </w:rPr>
            <w:t>5</w:t>
          </w:r>
          <w:r>
            <w:fldChar w:fldCharType="end"/>
          </w:r>
          <w:r>
            <w:rPr>
              <w:sz w:val="18"/>
              <w:szCs w:val="18"/>
            </w:rPr>
            <w:t xml:space="preserve"> iš </w:t>
          </w:r>
          <w:r>
            <w:rPr>
              <w:sz w:val="18"/>
              <w:szCs w:val="18"/>
            </w:rPr>
            <w:fldChar w:fldCharType="begin"/>
          </w:r>
          <w:r>
            <w:instrText>NUMPAGES</w:instrText>
          </w:r>
          <w:r>
            <w:fldChar w:fldCharType="separate"/>
          </w:r>
          <w:r w:rsidR="009435B8">
            <w:rPr>
              <w:noProof/>
            </w:rPr>
            <w:t>18</w:t>
          </w:r>
          <w:r>
            <w:fldChar w:fldCharType="end"/>
          </w:r>
        </w:p>
      </w:tc>
    </w:tr>
  </w:tbl>
  <w:p w:rsidR="00597471" w:rsidRDefault="005974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471" w:rsidRDefault="005974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471" w:rsidRDefault="00597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471" w:rsidRDefault="00597471"/>
  </w:footnote>
  <w:footnote w:type="continuationSeparator" w:id="0">
    <w:p w:rsidR="00597471" w:rsidRDefault="00597471">
      <w:r>
        <w:continuationSeparator/>
      </w:r>
    </w:p>
  </w:footnote>
  <w:footnote w:id="1">
    <w:p w:rsidR="00B67FEF" w:rsidRDefault="00B67FEF">
      <w:pPr>
        <w:pStyle w:val="FootnoteText"/>
        <w:spacing w:before="40" w:after="40"/>
      </w:pPr>
      <w:r>
        <w:rPr>
          <w:rStyle w:val="FootnoteReference"/>
        </w:rPr>
        <w:footnoteRef/>
      </w:r>
      <w:r>
        <w:rPr>
          <w:rStyle w:val="FootnoteReference"/>
        </w:rPr>
        <w:tab/>
      </w:r>
      <w:r>
        <w:t xml:space="preserve"> Procesą galima automatizuoti, </w:t>
      </w:r>
      <w:proofErr w:type="spellStart"/>
      <w:r>
        <w:t>pvz</w:t>
      </w:r>
      <w:proofErr w:type="spellEnd"/>
      <w:r>
        <w:t xml:space="preserve"> naudojant </w:t>
      </w:r>
      <w:proofErr w:type="spellStart"/>
      <w:r>
        <w:t>bash</w:t>
      </w:r>
      <w:proofErr w:type="spellEnd"/>
      <w:r>
        <w:t xml:space="preserve"> </w:t>
      </w:r>
      <w:proofErr w:type="spellStart"/>
      <w:r>
        <w:t>skriptus</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8" w:type="dxa"/>
      <w:tblBorders>
        <w:top w:val="single" w:sz="4" w:space="0" w:color="000001"/>
        <w:bottom w:val="single" w:sz="4" w:space="0" w:color="000001"/>
        <w:insideH w:val="single" w:sz="4" w:space="0" w:color="000001"/>
      </w:tblBorders>
      <w:tblLook w:val="0000" w:firstRow="0" w:lastRow="0" w:firstColumn="0" w:lastColumn="0" w:noHBand="0" w:noVBand="0"/>
    </w:tblPr>
    <w:tblGrid>
      <w:gridCol w:w="4928"/>
      <w:gridCol w:w="4680"/>
    </w:tblGrid>
    <w:tr w:rsidR="00597471">
      <w:tc>
        <w:tcPr>
          <w:tcW w:w="4927" w:type="dxa"/>
          <w:tcBorders>
            <w:top w:val="single" w:sz="4" w:space="0" w:color="000001"/>
            <w:bottom w:val="single" w:sz="4" w:space="0" w:color="000001"/>
          </w:tcBorders>
          <w:shd w:val="clear" w:color="auto" w:fill="auto"/>
          <w:vAlign w:val="center"/>
        </w:tcPr>
        <w:p w:rsidR="00597471" w:rsidRDefault="00597471">
          <w:pPr>
            <w:jc w:val="left"/>
          </w:pPr>
          <w:r>
            <w:rPr>
              <w:noProof/>
              <w:lang w:val="en-US"/>
            </w:rPr>
            <w:drawing>
              <wp:inline distT="0" distB="0" distL="0" distR="0">
                <wp:extent cx="1498600" cy="3937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stretch>
                          <a:fillRect/>
                        </a:stretch>
                      </pic:blipFill>
                      <pic:spPr bwMode="auto">
                        <a:xfrm>
                          <a:off x="0" y="0"/>
                          <a:ext cx="1498600" cy="393700"/>
                        </a:xfrm>
                        <a:prstGeom prst="rect">
                          <a:avLst/>
                        </a:prstGeom>
                      </pic:spPr>
                    </pic:pic>
                  </a:graphicData>
                </a:graphic>
              </wp:inline>
            </w:drawing>
          </w:r>
        </w:p>
      </w:tc>
      <w:tc>
        <w:tcPr>
          <w:tcW w:w="4680" w:type="dxa"/>
          <w:tcBorders>
            <w:top w:val="single" w:sz="4" w:space="0" w:color="000001"/>
            <w:bottom w:val="single" w:sz="4" w:space="0" w:color="000001"/>
          </w:tcBorders>
          <w:shd w:val="clear" w:color="auto" w:fill="auto"/>
        </w:tcPr>
        <w:p w:rsidR="00597471" w:rsidRDefault="00597471">
          <w:pPr>
            <w:pStyle w:val="Subtitle"/>
          </w:pPr>
          <w:r>
            <w:br/>
          </w:r>
          <w:r>
            <w:fldChar w:fldCharType="begin" w:fldLock="1"/>
          </w:r>
          <w:r>
            <w:instrText>DOCPROPERTY "Company"</w:instrText>
          </w:r>
          <w:r>
            <w:fldChar w:fldCharType="separate"/>
          </w:r>
          <w:r>
            <w:t>UAB „ATEA“</w:t>
          </w:r>
          <w:r>
            <w:fldChar w:fldCharType="end"/>
          </w:r>
        </w:p>
      </w:tc>
    </w:tr>
    <w:tr w:rsidR="00597471">
      <w:tc>
        <w:tcPr>
          <w:tcW w:w="4927" w:type="dxa"/>
          <w:tcBorders>
            <w:top w:val="single" w:sz="4" w:space="0" w:color="000001"/>
            <w:bottom w:val="single" w:sz="4" w:space="0" w:color="000001"/>
          </w:tcBorders>
          <w:shd w:val="clear" w:color="auto" w:fill="auto"/>
          <w:vAlign w:val="center"/>
        </w:tcPr>
        <w:p w:rsidR="00597471" w:rsidRDefault="00597471">
          <w:pPr>
            <w:spacing w:before="20" w:after="40"/>
            <w:ind w:left="720" w:firstLine="0"/>
            <w:jc w:val="left"/>
          </w:pPr>
          <w:r>
            <w:rPr>
              <w:noProof/>
              <w:lang w:val="en-US"/>
            </w:rPr>
            <w:drawing>
              <wp:inline distT="0" distB="0" distL="0" distR="0">
                <wp:extent cx="1054100" cy="1116965"/>
                <wp:effectExtent l="0" t="0" r="0" b="0"/>
                <wp:docPr id="2" name="Picture 4" descr="http://teise.vdu.lt/ckfinder/userfiles/images/VDU-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teise.vdu.lt/ckfinder/userfiles/images/VDU-logo-Copy.png"/>
                        <pic:cNvPicPr>
                          <a:picLocks noChangeAspect="1" noChangeArrowheads="1"/>
                        </pic:cNvPicPr>
                      </pic:nvPicPr>
                      <pic:blipFill>
                        <a:blip r:embed="rId2"/>
                        <a:stretch>
                          <a:fillRect/>
                        </a:stretch>
                      </pic:blipFill>
                      <pic:spPr bwMode="auto">
                        <a:xfrm>
                          <a:off x="0" y="0"/>
                          <a:ext cx="1054100" cy="1116965"/>
                        </a:xfrm>
                        <a:prstGeom prst="rect">
                          <a:avLst/>
                        </a:prstGeom>
                      </pic:spPr>
                    </pic:pic>
                  </a:graphicData>
                </a:graphic>
              </wp:inline>
            </w:drawing>
          </w:r>
        </w:p>
      </w:tc>
      <w:tc>
        <w:tcPr>
          <w:tcW w:w="4680" w:type="dxa"/>
          <w:tcBorders>
            <w:top w:val="single" w:sz="4" w:space="0" w:color="000001"/>
            <w:bottom w:val="single" w:sz="4" w:space="0" w:color="000001"/>
          </w:tcBorders>
          <w:shd w:val="clear" w:color="auto" w:fill="auto"/>
          <w:vAlign w:val="center"/>
        </w:tcPr>
        <w:p w:rsidR="00597471" w:rsidRDefault="00597471">
          <w:pPr>
            <w:pStyle w:val="Subtitle"/>
            <w:spacing w:after="120"/>
          </w:pPr>
          <w:r>
            <w:rPr>
              <w:color w:val="656C74"/>
              <w:szCs w:val="24"/>
            </w:rPr>
            <w:t>Vytauto Didžiojo universitetas</w:t>
          </w:r>
        </w:p>
      </w:tc>
    </w:tr>
  </w:tbl>
  <w:p w:rsidR="00597471" w:rsidRDefault="005974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98" w:type="dxa"/>
      </w:tblCellMar>
      <w:tblLook w:val="0000" w:firstRow="0" w:lastRow="0" w:firstColumn="0" w:lastColumn="0" w:noHBand="0" w:noVBand="0"/>
    </w:tblPr>
    <w:tblGrid>
      <w:gridCol w:w="7673"/>
      <w:gridCol w:w="840"/>
      <w:gridCol w:w="1161"/>
    </w:tblGrid>
    <w:tr w:rsidR="00597471">
      <w:tc>
        <w:tcPr>
          <w:tcW w:w="7510" w:type="dxa"/>
          <w:tcBorders>
            <w:top w:val="single" w:sz="2" w:space="0" w:color="00000A"/>
            <w:left w:val="single" w:sz="2" w:space="0" w:color="00000A"/>
            <w:bottom w:val="single" w:sz="2" w:space="0" w:color="00000A"/>
            <w:right w:val="single" w:sz="2" w:space="0" w:color="00000A"/>
          </w:tcBorders>
          <w:shd w:val="clear" w:color="auto" w:fill="auto"/>
          <w:tcMar>
            <w:left w:w="98" w:type="dxa"/>
          </w:tcMar>
        </w:tcPr>
        <w:p w:rsidR="00597471" w:rsidRDefault="00597471">
          <w:pPr>
            <w:pStyle w:val="Header"/>
          </w:pPr>
          <w:r>
            <w:fldChar w:fldCharType="begin" w:fldLock="1"/>
          </w:r>
          <w:r>
            <w:instrText>DOCPROPERTY "Title"</w:instrText>
          </w:r>
          <w:r>
            <w:fldChar w:fldCharType="separate"/>
          </w:r>
          <w:r>
            <w:t>Lietuvių kalbos teksto sintaksinės-semantinės analizės informacinė sistema</w:t>
          </w:r>
          <w:r>
            <w:fldChar w:fldCharType="end"/>
          </w:r>
        </w:p>
      </w:tc>
      <w:tc>
        <w:tcPr>
          <w:tcW w:w="822" w:type="dxa"/>
          <w:tcBorders>
            <w:top w:val="single" w:sz="2" w:space="0" w:color="00000A"/>
            <w:left w:val="single" w:sz="2" w:space="0" w:color="00000A"/>
            <w:bottom w:val="single" w:sz="2" w:space="0" w:color="00000A"/>
            <w:right w:val="single" w:sz="2" w:space="0" w:color="00000A"/>
          </w:tcBorders>
          <w:shd w:val="clear" w:color="auto" w:fill="auto"/>
          <w:tcMar>
            <w:left w:w="98" w:type="dxa"/>
          </w:tcMar>
        </w:tcPr>
        <w:p w:rsidR="00597471" w:rsidRDefault="00597471">
          <w:pPr>
            <w:pStyle w:val="Header"/>
            <w:rPr>
              <w:sz w:val="18"/>
            </w:rPr>
          </w:pPr>
          <w:r>
            <w:rPr>
              <w:sz w:val="18"/>
            </w:rPr>
            <w:t xml:space="preserve">Versija: </w:t>
          </w:r>
        </w:p>
      </w:tc>
      <w:tc>
        <w:tcPr>
          <w:tcW w:w="1136" w:type="dxa"/>
          <w:tcBorders>
            <w:top w:val="single" w:sz="2" w:space="0" w:color="00000A"/>
            <w:left w:val="single" w:sz="2" w:space="0" w:color="00000A"/>
            <w:bottom w:val="single" w:sz="2" w:space="0" w:color="00000A"/>
            <w:right w:val="single" w:sz="2" w:space="0" w:color="00000A"/>
          </w:tcBorders>
          <w:shd w:val="clear" w:color="auto" w:fill="auto"/>
          <w:tcMar>
            <w:left w:w="100" w:type="dxa"/>
          </w:tcMar>
        </w:tcPr>
        <w:p w:rsidR="00597471" w:rsidRDefault="00597471">
          <w:pPr>
            <w:pStyle w:val="Header"/>
          </w:pPr>
          <w:r>
            <w:fldChar w:fldCharType="begin" w:fldLock="1"/>
          </w:r>
          <w:r>
            <w:instrText>DOCPROPERTY "Reference"</w:instrText>
          </w:r>
          <w:r>
            <w:fldChar w:fldCharType="separate"/>
          </w:r>
          <w:r>
            <w:t>0.2</w:t>
          </w:r>
          <w:r>
            <w:fldChar w:fldCharType="end"/>
          </w:r>
        </w:p>
      </w:tc>
    </w:tr>
    <w:tr w:rsidR="00597471">
      <w:tc>
        <w:tcPr>
          <w:tcW w:w="7510" w:type="dxa"/>
          <w:tcBorders>
            <w:top w:val="single" w:sz="2" w:space="0" w:color="00000A"/>
            <w:left w:val="single" w:sz="2" w:space="0" w:color="00000A"/>
            <w:bottom w:val="single" w:sz="2" w:space="0" w:color="00000A"/>
            <w:right w:val="single" w:sz="2" w:space="0" w:color="00000A"/>
          </w:tcBorders>
          <w:shd w:val="clear" w:color="auto" w:fill="auto"/>
          <w:tcMar>
            <w:left w:w="98" w:type="dxa"/>
          </w:tcMar>
        </w:tcPr>
        <w:p w:rsidR="00597471" w:rsidRDefault="00597471">
          <w:pPr>
            <w:pStyle w:val="Header"/>
            <w:jc w:val="both"/>
          </w:pPr>
          <w:r>
            <w:rPr>
              <w:color w:val="000000" w:themeColor="text1"/>
              <w:sz w:val="18"/>
            </w:rPr>
            <w:t>Modernizuojamos LKSSAIS Lietuvių kalbos fonogramų transkribatoriaus IT sprendimo testavimo atvejai</w:t>
          </w:r>
        </w:p>
      </w:tc>
      <w:tc>
        <w:tcPr>
          <w:tcW w:w="822" w:type="dxa"/>
          <w:tcBorders>
            <w:top w:val="single" w:sz="2" w:space="0" w:color="00000A"/>
            <w:left w:val="single" w:sz="2" w:space="0" w:color="00000A"/>
            <w:bottom w:val="single" w:sz="2" w:space="0" w:color="00000A"/>
            <w:right w:val="single" w:sz="2" w:space="0" w:color="00000A"/>
          </w:tcBorders>
          <w:shd w:val="clear" w:color="auto" w:fill="auto"/>
          <w:tcMar>
            <w:left w:w="98" w:type="dxa"/>
          </w:tcMar>
        </w:tcPr>
        <w:p w:rsidR="00597471" w:rsidRDefault="00597471">
          <w:pPr>
            <w:pStyle w:val="Header"/>
            <w:rPr>
              <w:sz w:val="18"/>
            </w:rPr>
          </w:pPr>
          <w:r>
            <w:rPr>
              <w:sz w:val="18"/>
            </w:rPr>
            <w:t xml:space="preserve">Data: </w:t>
          </w:r>
        </w:p>
      </w:tc>
      <w:tc>
        <w:tcPr>
          <w:tcW w:w="1136" w:type="dxa"/>
          <w:tcBorders>
            <w:top w:val="single" w:sz="2" w:space="0" w:color="00000A"/>
            <w:left w:val="single" w:sz="2" w:space="0" w:color="00000A"/>
            <w:bottom w:val="single" w:sz="2" w:space="0" w:color="00000A"/>
            <w:right w:val="single" w:sz="2" w:space="0" w:color="00000A"/>
          </w:tcBorders>
          <w:shd w:val="clear" w:color="auto" w:fill="auto"/>
          <w:tcMar>
            <w:left w:w="100" w:type="dxa"/>
          </w:tcMar>
        </w:tcPr>
        <w:p w:rsidR="00597471" w:rsidRDefault="00597471">
          <w:pPr>
            <w:pStyle w:val="Header"/>
          </w:pPr>
          <w:r>
            <w:fldChar w:fldCharType="begin" w:fldLock="1"/>
          </w:r>
          <w:r>
            <w:instrText>DOCPROPERTY "Date completed"</w:instrText>
          </w:r>
          <w:r>
            <w:fldChar w:fldCharType="separate"/>
          </w:r>
          <w:r>
            <w:t>2019-05-29</w:t>
          </w:r>
          <w:r>
            <w:fldChar w:fldCharType="end"/>
          </w:r>
        </w:p>
      </w:tc>
    </w:tr>
  </w:tbl>
  <w:p w:rsidR="00597471" w:rsidRDefault="00597471">
    <w:pPr>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471" w:rsidRDefault="005974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471" w:rsidRDefault="00597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4A54"/>
    <w:multiLevelType w:val="multilevel"/>
    <w:tmpl w:val="C986A038"/>
    <w:lvl w:ilvl="0">
      <w:start w:val="1"/>
      <w:numFmt w:val="decimal"/>
      <w:suff w:val="space"/>
      <w:lvlText w:val="%1."/>
      <w:lvlJc w:val="left"/>
      <w:pPr>
        <w:ind w:left="432" w:hanging="432"/>
      </w:pPr>
      <w:rPr>
        <w:b/>
        <w:i w:val="0"/>
      </w:rPr>
    </w:lvl>
    <w:lvl w:ilvl="1">
      <w:start w:val="1"/>
      <w:numFmt w:val="decimal"/>
      <w:suff w:val="space"/>
      <w:lvlText w:val="%1.%2."/>
      <w:lvlJc w:val="left"/>
      <w:pPr>
        <w:ind w:left="150" w:hanging="576"/>
      </w:pPr>
      <w:rPr>
        <w:rFonts w:cs="Times New Roman"/>
        <w:b/>
        <w:bCs w:val="0"/>
        <w:i/>
        <w:iCs w:val="0"/>
        <w:caps w:val="0"/>
        <w:smallCaps w:val="0"/>
        <w:strike w:val="0"/>
        <w:dstrike w:val="0"/>
        <w:vanish w:val="0"/>
        <w:color w:val="000000"/>
        <w:spacing w:val="0"/>
        <w:position w:val="0"/>
        <w:sz w:val="24"/>
        <w:u w:val="none"/>
        <w:effect w:val="none"/>
        <w:vertAlign w:val="baseline"/>
        <w:em w:val="none"/>
      </w:rPr>
    </w:lvl>
    <w:lvl w:ilvl="2">
      <w:start w:val="1"/>
      <w:numFmt w:val="decimal"/>
      <w:suff w:val="space"/>
      <w:lvlText w:val="%1.%2.%3."/>
      <w:lvlJc w:val="left"/>
      <w:pPr>
        <w:ind w:left="861" w:hanging="720"/>
      </w:pPr>
    </w:lvl>
    <w:lvl w:ilvl="3">
      <w:start w:val="1"/>
      <w:numFmt w:val="decimal"/>
      <w:suff w:val="space"/>
      <w:lvlText w:val="%1.%2.%3.%4."/>
      <w:lvlJc w:val="left"/>
      <w:pPr>
        <w:ind w:left="1857" w:hanging="864"/>
      </w:pPr>
      <w:rPr>
        <w:rFonts w:cs="Times New Roman"/>
        <w:b/>
        <w:bCs w:val="0"/>
        <w:i w:val="0"/>
        <w:iCs w:val="0"/>
        <w:caps w:val="0"/>
        <w:smallCaps w:val="0"/>
        <w:strike w:val="0"/>
        <w:dstrike w:val="0"/>
        <w:vanish w:val="0"/>
        <w:color w:val="000000"/>
        <w:spacing w:val="0"/>
        <w:position w:val="0"/>
        <w:sz w:val="24"/>
        <w:u w:val="none"/>
        <w:effect w:val="none"/>
        <w:vertAlign w:val="baseline"/>
        <w:em w:val="none"/>
      </w:rPr>
    </w:lvl>
    <w:lvl w:ilvl="4">
      <w:start w:val="1"/>
      <w:numFmt w:val="decimal"/>
      <w:suff w:val="space"/>
      <w:lvlText w:val="%1.%2.%3.%4.%5."/>
      <w:lvlJc w:val="left"/>
      <w:pPr>
        <w:ind w:left="582" w:hanging="1008"/>
      </w:pPr>
      <w:rPr>
        <w:b/>
        <w:i w:val="0"/>
      </w:rPr>
    </w:lvl>
    <w:lvl w:ilvl="5">
      <w:start w:val="1"/>
      <w:numFmt w:val="decimal"/>
      <w:lvlText w:val="%1.%2.%3.%4.%5.%6"/>
      <w:lvlJc w:val="left"/>
      <w:pPr>
        <w:tabs>
          <w:tab w:val="num" w:pos="726"/>
        </w:tabs>
        <w:ind w:left="726" w:hanging="1152"/>
      </w:pPr>
    </w:lvl>
    <w:lvl w:ilvl="6">
      <w:start w:val="1"/>
      <w:numFmt w:val="decimal"/>
      <w:lvlText w:val="%1.%2.%3.%4.%5.%6.%7"/>
      <w:lvlJc w:val="left"/>
      <w:pPr>
        <w:tabs>
          <w:tab w:val="num" w:pos="870"/>
        </w:tabs>
        <w:ind w:left="870" w:hanging="1296"/>
      </w:pPr>
    </w:lvl>
    <w:lvl w:ilvl="7">
      <w:start w:val="1"/>
      <w:numFmt w:val="decimal"/>
      <w:lvlText w:val="%1.%2.%3.%4.%5.%6.%7.%8"/>
      <w:lvlJc w:val="left"/>
      <w:pPr>
        <w:tabs>
          <w:tab w:val="num" w:pos="1014"/>
        </w:tabs>
        <w:ind w:left="1014" w:hanging="1440"/>
      </w:pPr>
    </w:lvl>
    <w:lvl w:ilvl="8">
      <w:start w:val="1"/>
      <w:numFmt w:val="decimal"/>
      <w:lvlText w:val="%1.%2.%3.%4.%5.%6.%7.%8.%9"/>
      <w:lvlJc w:val="left"/>
      <w:pPr>
        <w:tabs>
          <w:tab w:val="num" w:pos="1158"/>
        </w:tabs>
        <w:ind w:left="1158" w:hanging="1584"/>
      </w:pPr>
    </w:lvl>
  </w:abstractNum>
  <w:abstractNum w:abstractNumId="1">
    <w:nsid w:val="657B5B55"/>
    <w:multiLevelType w:val="multilevel"/>
    <w:tmpl w:val="3612C6E4"/>
    <w:lvl w:ilvl="0">
      <w:start w:val="1"/>
      <w:numFmt w:val="bullet"/>
      <w:lvlText w:val=""/>
      <w:lvlJc w:val="left"/>
      <w:pPr>
        <w:tabs>
          <w:tab w:val="num" w:pos="1503"/>
        </w:tabs>
        <w:ind w:left="1503" w:hanging="360"/>
      </w:pPr>
      <w:rPr>
        <w:rFonts w:ascii="Symbol" w:hAnsi="Symbol" w:cs="OpenSymbol" w:hint="default"/>
      </w:rPr>
    </w:lvl>
    <w:lvl w:ilvl="1">
      <w:start w:val="1"/>
      <w:numFmt w:val="bullet"/>
      <w:lvlText w:val="◦"/>
      <w:lvlJc w:val="left"/>
      <w:pPr>
        <w:tabs>
          <w:tab w:val="num" w:pos="1863"/>
        </w:tabs>
        <w:ind w:left="1863" w:hanging="360"/>
      </w:pPr>
      <w:rPr>
        <w:rFonts w:ascii="OpenSymbol" w:hAnsi="OpenSymbol" w:cs="OpenSymbol" w:hint="default"/>
      </w:rPr>
    </w:lvl>
    <w:lvl w:ilvl="2">
      <w:start w:val="1"/>
      <w:numFmt w:val="bullet"/>
      <w:lvlText w:val="▪"/>
      <w:lvlJc w:val="left"/>
      <w:pPr>
        <w:tabs>
          <w:tab w:val="num" w:pos="2223"/>
        </w:tabs>
        <w:ind w:left="2223" w:hanging="360"/>
      </w:pPr>
      <w:rPr>
        <w:rFonts w:ascii="OpenSymbol" w:hAnsi="OpenSymbol" w:cs="OpenSymbol" w:hint="default"/>
      </w:rPr>
    </w:lvl>
    <w:lvl w:ilvl="3">
      <w:start w:val="1"/>
      <w:numFmt w:val="bullet"/>
      <w:lvlText w:val=""/>
      <w:lvlJc w:val="left"/>
      <w:pPr>
        <w:tabs>
          <w:tab w:val="num" w:pos="2583"/>
        </w:tabs>
        <w:ind w:left="2583" w:hanging="360"/>
      </w:pPr>
      <w:rPr>
        <w:rFonts w:ascii="Symbol" w:hAnsi="Symbol" w:cs="OpenSymbol" w:hint="default"/>
      </w:rPr>
    </w:lvl>
    <w:lvl w:ilvl="4">
      <w:start w:val="1"/>
      <w:numFmt w:val="bullet"/>
      <w:lvlText w:val="◦"/>
      <w:lvlJc w:val="left"/>
      <w:pPr>
        <w:tabs>
          <w:tab w:val="num" w:pos="2943"/>
        </w:tabs>
        <w:ind w:left="2943" w:hanging="360"/>
      </w:pPr>
      <w:rPr>
        <w:rFonts w:ascii="OpenSymbol" w:hAnsi="OpenSymbol" w:cs="OpenSymbol" w:hint="default"/>
      </w:rPr>
    </w:lvl>
    <w:lvl w:ilvl="5">
      <w:start w:val="1"/>
      <w:numFmt w:val="bullet"/>
      <w:lvlText w:val="▪"/>
      <w:lvlJc w:val="left"/>
      <w:pPr>
        <w:tabs>
          <w:tab w:val="num" w:pos="3303"/>
        </w:tabs>
        <w:ind w:left="3303" w:hanging="360"/>
      </w:pPr>
      <w:rPr>
        <w:rFonts w:ascii="OpenSymbol" w:hAnsi="OpenSymbol" w:cs="OpenSymbol" w:hint="default"/>
      </w:rPr>
    </w:lvl>
    <w:lvl w:ilvl="6">
      <w:start w:val="1"/>
      <w:numFmt w:val="bullet"/>
      <w:lvlText w:val=""/>
      <w:lvlJc w:val="left"/>
      <w:pPr>
        <w:tabs>
          <w:tab w:val="num" w:pos="3663"/>
        </w:tabs>
        <w:ind w:left="3663" w:hanging="360"/>
      </w:pPr>
      <w:rPr>
        <w:rFonts w:ascii="Symbol" w:hAnsi="Symbol" w:cs="OpenSymbol" w:hint="default"/>
      </w:rPr>
    </w:lvl>
    <w:lvl w:ilvl="7">
      <w:start w:val="1"/>
      <w:numFmt w:val="bullet"/>
      <w:lvlText w:val="◦"/>
      <w:lvlJc w:val="left"/>
      <w:pPr>
        <w:tabs>
          <w:tab w:val="num" w:pos="4023"/>
        </w:tabs>
        <w:ind w:left="4023" w:hanging="360"/>
      </w:pPr>
      <w:rPr>
        <w:rFonts w:ascii="OpenSymbol" w:hAnsi="OpenSymbol" w:cs="OpenSymbol" w:hint="default"/>
      </w:rPr>
    </w:lvl>
    <w:lvl w:ilvl="8">
      <w:start w:val="1"/>
      <w:numFmt w:val="bullet"/>
      <w:lvlText w:val="▪"/>
      <w:lvlJc w:val="left"/>
      <w:pPr>
        <w:tabs>
          <w:tab w:val="num" w:pos="4383"/>
        </w:tabs>
        <w:ind w:left="4383" w:hanging="360"/>
      </w:pPr>
      <w:rPr>
        <w:rFonts w:ascii="OpenSymbol" w:hAnsi="OpenSymbol" w:cs="OpenSymbol" w:hint="default"/>
      </w:rPr>
    </w:lvl>
  </w:abstractNum>
  <w:abstractNum w:abstractNumId="2">
    <w:nsid w:val="671A20A2"/>
    <w:multiLevelType w:val="multilevel"/>
    <w:tmpl w:val="49EAF7F0"/>
    <w:lvl w:ilvl="0">
      <w:start w:val="1"/>
      <w:numFmt w:val="decimal"/>
      <w:suff w:val="space"/>
      <w:lvlText w:val="%1."/>
      <w:lvlJc w:val="left"/>
      <w:pPr>
        <w:ind w:left="432" w:hanging="432"/>
      </w:pPr>
      <w:rPr>
        <w:b/>
        <w:i w:val="0"/>
      </w:rPr>
    </w:lvl>
    <w:lvl w:ilvl="1">
      <w:start w:val="1"/>
      <w:numFmt w:val="decimal"/>
      <w:suff w:val="space"/>
      <w:lvlText w:val="%1.%2."/>
      <w:lvlJc w:val="left"/>
      <w:pPr>
        <w:ind w:left="150" w:hanging="576"/>
      </w:pPr>
      <w:rPr>
        <w:rFonts w:cs="Times New Roman"/>
        <w:b/>
        <w:bCs w:val="0"/>
        <w:i/>
        <w:iCs w:val="0"/>
        <w:caps w:val="0"/>
        <w:smallCaps w:val="0"/>
        <w:strike w:val="0"/>
        <w:dstrike w:val="0"/>
        <w:vanish w:val="0"/>
        <w:color w:val="000000"/>
        <w:spacing w:val="0"/>
        <w:position w:val="0"/>
        <w:sz w:val="24"/>
        <w:u w:val="none"/>
        <w:effect w:val="none"/>
        <w:vertAlign w:val="baseline"/>
        <w:em w:val="none"/>
      </w:rPr>
    </w:lvl>
    <w:lvl w:ilvl="2">
      <w:start w:val="1"/>
      <w:numFmt w:val="decimal"/>
      <w:pStyle w:val="Heading3"/>
      <w:suff w:val="space"/>
      <w:lvlText w:val="%1.%2.%3."/>
      <w:lvlJc w:val="left"/>
      <w:pPr>
        <w:ind w:left="861" w:hanging="720"/>
      </w:pPr>
    </w:lvl>
    <w:lvl w:ilvl="3">
      <w:start w:val="1"/>
      <w:numFmt w:val="decimal"/>
      <w:pStyle w:val="Heading4"/>
      <w:suff w:val="space"/>
      <w:lvlText w:val="%1.%2.%3.%4."/>
      <w:lvlJc w:val="left"/>
      <w:pPr>
        <w:ind w:left="1857" w:hanging="864"/>
      </w:pPr>
      <w:rPr>
        <w:rFonts w:cs="Times New Roman"/>
        <w:b/>
        <w:bCs w:val="0"/>
        <w:i w:val="0"/>
        <w:iCs w:val="0"/>
        <w:caps w:val="0"/>
        <w:smallCaps w:val="0"/>
        <w:strike w:val="0"/>
        <w:dstrike w:val="0"/>
        <w:vanish w:val="0"/>
        <w:color w:val="000000"/>
        <w:spacing w:val="0"/>
        <w:position w:val="0"/>
        <w:sz w:val="24"/>
        <w:u w:val="none"/>
        <w:effect w:val="none"/>
        <w:vertAlign w:val="baseline"/>
        <w:em w:val="none"/>
      </w:rPr>
    </w:lvl>
    <w:lvl w:ilvl="4">
      <w:start w:val="1"/>
      <w:numFmt w:val="decimal"/>
      <w:pStyle w:val="Heading5"/>
      <w:suff w:val="space"/>
      <w:lvlText w:val="%1.%2.%3.%4.%5."/>
      <w:lvlJc w:val="left"/>
      <w:pPr>
        <w:ind w:left="582" w:hanging="1008"/>
      </w:pPr>
      <w:rPr>
        <w:b/>
        <w:i w:val="0"/>
      </w:rPr>
    </w:lvl>
    <w:lvl w:ilvl="5">
      <w:start w:val="1"/>
      <w:numFmt w:val="decimal"/>
      <w:pStyle w:val="Heading6"/>
      <w:lvlText w:val="%1.%2.%3.%4.%5.%6"/>
      <w:lvlJc w:val="left"/>
      <w:pPr>
        <w:tabs>
          <w:tab w:val="num" w:pos="726"/>
        </w:tabs>
        <w:ind w:left="726" w:hanging="1152"/>
      </w:pPr>
    </w:lvl>
    <w:lvl w:ilvl="6">
      <w:start w:val="1"/>
      <w:numFmt w:val="decimal"/>
      <w:pStyle w:val="Heading7"/>
      <w:lvlText w:val="%1.%2.%3.%4.%5.%6.%7"/>
      <w:lvlJc w:val="left"/>
      <w:pPr>
        <w:tabs>
          <w:tab w:val="num" w:pos="870"/>
        </w:tabs>
        <w:ind w:left="870" w:hanging="1296"/>
      </w:pPr>
    </w:lvl>
    <w:lvl w:ilvl="7">
      <w:start w:val="1"/>
      <w:numFmt w:val="decimal"/>
      <w:pStyle w:val="Heading8"/>
      <w:lvlText w:val="%1.%2.%3.%4.%5.%6.%7.%8"/>
      <w:lvlJc w:val="left"/>
      <w:pPr>
        <w:tabs>
          <w:tab w:val="num" w:pos="1014"/>
        </w:tabs>
        <w:ind w:left="1014" w:hanging="1440"/>
      </w:pPr>
    </w:lvl>
    <w:lvl w:ilvl="8">
      <w:start w:val="1"/>
      <w:numFmt w:val="decimal"/>
      <w:pStyle w:val="Heading9"/>
      <w:lvlText w:val="%1.%2.%3.%4.%5.%6.%7.%8.%9"/>
      <w:lvlJc w:val="left"/>
      <w:pPr>
        <w:tabs>
          <w:tab w:val="num" w:pos="1158"/>
        </w:tabs>
        <w:ind w:left="1158" w:hanging="1584"/>
      </w:pPr>
    </w:lvl>
  </w:abstractNum>
  <w:abstractNum w:abstractNumId="3">
    <w:nsid w:val="6A3D0539"/>
    <w:multiLevelType w:val="multilevel"/>
    <w:tmpl w:val="2820AF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75517088"/>
    <w:multiLevelType w:val="multilevel"/>
    <w:tmpl w:val="9D680EB0"/>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792" w:hanging="432"/>
      </w:pPr>
      <w:rPr>
        <w:rFonts w:hint="default"/>
        <w:b/>
        <w:bCs w:val="0"/>
        <w:i/>
        <w:iCs w:val="0"/>
        <w:caps w:val="0"/>
        <w:smallCaps w:val="0"/>
        <w:strike w:val="0"/>
        <w:dstrike w:val="0"/>
        <w:vanish w:val="0"/>
        <w:color w:val="000000"/>
        <w:spacing w:val="0"/>
        <w:position w:val="0"/>
        <w:sz w:val="24"/>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val="0"/>
        <w:i w:val="0"/>
        <w:iCs w:val="0"/>
        <w:caps w:val="0"/>
        <w:smallCaps w:val="0"/>
        <w:strike w:val="0"/>
        <w:dstrike w:val="0"/>
        <w:vanish w:val="0"/>
        <w:color w:val="000000"/>
        <w:spacing w:val="0"/>
        <w:position w:val="0"/>
        <w:sz w:val="24"/>
        <w:u w:val="none"/>
        <w:effect w:val="none"/>
        <w:vertAlign w:val="baseline"/>
        <w:em w:val="none"/>
      </w:rPr>
    </w:lvl>
    <w:lvl w:ilvl="4">
      <w:start w:val="1"/>
      <w:numFmt w:val="decimal"/>
      <w:lvlText w:val="%1.%2.%3.%4.%5."/>
      <w:lvlJc w:val="left"/>
      <w:pPr>
        <w:ind w:left="2232" w:hanging="792"/>
      </w:pPr>
      <w:rPr>
        <w:rFonts w:hint="default"/>
        <w:b/>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AA"/>
    <w:rsid w:val="00047BAA"/>
    <w:rsid w:val="00357B48"/>
    <w:rsid w:val="00380B8A"/>
    <w:rsid w:val="003E702E"/>
    <w:rsid w:val="003F6FDF"/>
    <w:rsid w:val="004C24E4"/>
    <w:rsid w:val="00597471"/>
    <w:rsid w:val="0064055D"/>
    <w:rsid w:val="007B437A"/>
    <w:rsid w:val="009435B8"/>
    <w:rsid w:val="00A53284"/>
    <w:rsid w:val="00B44C5F"/>
    <w:rsid w:val="00B62819"/>
    <w:rsid w:val="00B67FEF"/>
    <w:rsid w:val="00C3162A"/>
    <w:rsid w:val="00D834D3"/>
    <w:rsid w:val="00F6031C"/>
  </w:rsids>
  <m:mathPr>
    <m:mathFont m:val="Cambria Math"/>
    <m:brkBin m:val="before"/>
    <m:brkBinSub m:val="--"/>
    <m:smallFrac m:val="0"/>
    <m:dispDef/>
    <m:lMargin m:val="0"/>
    <m:rMargin m:val="0"/>
    <m:defJc m:val="centerGroup"/>
    <m:wrapIndent m:val="1440"/>
    <m:intLim m:val="subSup"/>
    <m:naryLim m:val="undOvr"/>
  </m:mathPr>
  <w:themeFontLang w:val="lt-LT"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99"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Table" w:semiHidden="0" w:unhideWhenUsed="0"/>
    <w:lsdException w:name="No List"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716"/>
    <w:pPr>
      <w:spacing w:before="120" w:after="120"/>
      <w:ind w:firstLine="397"/>
      <w:jc w:val="both"/>
    </w:pPr>
    <w:rPr>
      <w:color w:val="00000A"/>
      <w:sz w:val="24"/>
      <w:szCs w:val="24"/>
      <w:lang w:eastAsia="en-US"/>
    </w:rPr>
  </w:style>
  <w:style w:type="paragraph" w:styleId="Heading1">
    <w:name w:val="heading 1"/>
    <w:basedOn w:val="Normal"/>
    <w:next w:val="Normal"/>
    <w:link w:val="Heading1Char"/>
    <w:autoRedefine/>
    <w:qFormat/>
    <w:rsid w:val="003F6FDF"/>
    <w:pPr>
      <w:keepNext/>
      <w:keepLines/>
      <w:pageBreakBefore/>
      <w:numPr>
        <w:numId w:val="5"/>
      </w:numPr>
      <w:spacing w:before="240" w:after="100"/>
      <w:outlineLvl w:val="0"/>
    </w:pPr>
    <w:rPr>
      <w:rFonts w:cs="Arial"/>
      <w:b/>
      <w:bCs/>
      <w:spacing w:val="10"/>
      <w:sz w:val="32"/>
      <w:szCs w:val="32"/>
    </w:rPr>
  </w:style>
  <w:style w:type="paragraph" w:styleId="Heading2">
    <w:name w:val="heading 2"/>
    <w:basedOn w:val="Normal"/>
    <w:next w:val="Normal"/>
    <w:autoRedefine/>
    <w:qFormat/>
    <w:rsid w:val="003F6FDF"/>
    <w:pPr>
      <w:keepNext/>
      <w:keepLines/>
      <w:numPr>
        <w:ilvl w:val="1"/>
        <w:numId w:val="5"/>
      </w:numPr>
      <w:spacing w:before="240" w:after="240"/>
      <w:outlineLvl w:val="1"/>
    </w:pPr>
    <w:rPr>
      <w:rFonts w:cs="Arial"/>
      <w:b/>
      <w:bCs/>
      <w:i/>
      <w:iCs/>
      <w:sz w:val="28"/>
      <w:szCs w:val="28"/>
    </w:rPr>
  </w:style>
  <w:style w:type="paragraph" w:styleId="Heading3">
    <w:name w:val="heading 3"/>
    <w:basedOn w:val="Normal"/>
    <w:next w:val="Normal"/>
    <w:autoRedefine/>
    <w:qFormat/>
    <w:rsid w:val="002756B8"/>
    <w:pPr>
      <w:keepNext/>
      <w:keepLines/>
      <w:numPr>
        <w:ilvl w:val="2"/>
        <w:numId w:val="1"/>
      </w:numPr>
      <w:spacing w:line="360" w:lineRule="auto"/>
      <w:ind w:left="720" w:firstLine="397"/>
      <w:outlineLvl w:val="2"/>
    </w:pPr>
    <w:rPr>
      <w:rFonts w:cs="Arial"/>
      <w:b/>
      <w:bCs/>
    </w:rPr>
  </w:style>
  <w:style w:type="paragraph" w:styleId="Heading4">
    <w:name w:val="heading 4"/>
    <w:basedOn w:val="Normal"/>
    <w:autoRedefine/>
    <w:qFormat/>
    <w:rsid w:val="00E37F59"/>
    <w:pPr>
      <w:keepNext/>
      <w:keepLines/>
      <w:numPr>
        <w:ilvl w:val="3"/>
        <w:numId w:val="1"/>
      </w:numPr>
      <w:spacing w:before="240" w:after="60"/>
      <w:jc w:val="left"/>
      <w:outlineLvl w:val="3"/>
    </w:pPr>
    <w:rPr>
      <w:b/>
      <w:bCs/>
      <w:sz w:val="22"/>
      <w:szCs w:val="22"/>
    </w:rPr>
  </w:style>
  <w:style w:type="paragraph" w:styleId="Heading5">
    <w:name w:val="heading 5"/>
    <w:basedOn w:val="Normal"/>
    <w:autoRedefine/>
    <w:qFormat/>
    <w:rsid w:val="006A7792"/>
    <w:pPr>
      <w:keepNext/>
      <w:keepLines/>
      <w:numPr>
        <w:ilvl w:val="4"/>
        <w:numId w:val="1"/>
      </w:numPr>
      <w:spacing w:before="240" w:after="60"/>
      <w:jc w:val="left"/>
      <w:outlineLvl w:val="4"/>
    </w:pPr>
    <w:rPr>
      <w:b/>
      <w:bCs/>
      <w:iCs/>
      <w:szCs w:val="26"/>
    </w:rPr>
  </w:style>
  <w:style w:type="paragraph" w:styleId="Heading6">
    <w:name w:val="heading 6"/>
    <w:basedOn w:val="Normal"/>
    <w:next w:val="Normal"/>
    <w:qFormat/>
    <w:locked/>
    <w:rsid w:val="00D9095A"/>
    <w:pPr>
      <w:numPr>
        <w:ilvl w:val="5"/>
        <w:numId w:val="1"/>
      </w:numPr>
      <w:spacing w:before="240" w:after="60"/>
      <w:outlineLvl w:val="5"/>
    </w:pPr>
    <w:rPr>
      <w:b/>
      <w:bCs/>
      <w:sz w:val="22"/>
      <w:szCs w:val="22"/>
    </w:rPr>
  </w:style>
  <w:style w:type="paragraph" w:styleId="Heading7">
    <w:name w:val="heading 7"/>
    <w:basedOn w:val="Normal"/>
    <w:next w:val="Normal"/>
    <w:qFormat/>
    <w:locked/>
    <w:rsid w:val="00D9095A"/>
    <w:pPr>
      <w:numPr>
        <w:ilvl w:val="6"/>
        <w:numId w:val="1"/>
      </w:numPr>
      <w:spacing w:before="240" w:after="60"/>
      <w:outlineLvl w:val="6"/>
    </w:pPr>
  </w:style>
  <w:style w:type="paragraph" w:styleId="Heading8">
    <w:name w:val="heading 8"/>
    <w:basedOn w:val="Normal"/>
    <w:next w:val="Normal"/>
    <w:link w:val="Heading8Char"/>
    <w:qFormat/>
    <w:locked/>
    <w:rsid w:val="00D9095A"/>
    <w:pPr>
      <w:numPr>
        <w:ilvl w:val="7"/>
        <w:numId w:val="1"/>
      </w:numPr>
      <w:spacing w:before="240" w:after="60"/>
      <w:outlineLvl w:val="7"/>
    </w:pPr>
    <w:rPr>
      <w:i/>
      <w:iCs/>
    </w:rPr>
  </w:style>
  <w:style w:type="paragraph" w:styleId="Heading9">
    <w:name w:val="heading 9"/>
    <w:basedOn w:val="Normal"/>
    <w:next w:val="Normal"/>
    <w:qFormat/>
    <w:locked/>
    <w:rsid w:val="0072780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link w:val="Caption"/>
    <w:uiPriority w:val="99"/>
    <w:qFormat/>
    <w:rsid w:val="00DB2FD1"/>
    <w:rPr>
      <w:b/>
      <w:bCs/>
      <w:lang w:eastAsia="en-US"/>
    </w:rPr>
  </w:style>
  <w:style w:type="character" w:styleId="CommentReference">
    <w:name w:val="annotation reference"/>
    <w:uiPriority w:val="99"/>
    <w:qFormat/>
    <w:locked/>
    <w:rPr>
      <w:sz w:val="16"/>
      <w:szCs w:val="16"/>
    </w:rPr>
  </w:style>
  <w:style w:type="character" w:styleId="FootnoteReference">
    <w:name w:val="footnote reference"/>
    <w:semiHidden/>
    <w:qFormat/>
    <w:locked/>
    <w:rPr>
      <w:sz w:val="20"/>
      <w:vertAlign w:val="superscript"/>
    </w:rPr>
  </w:style>
  <w:style w:type="character" w:customStyle="1" w:styleId="fspelling1">
    <w:name w:val="f_spelling1"/>
    <w:qFormat/>
    <w:rsid w:val="002D3055"/>
    <w:rPr>
      <w:rFonts w:ascii="MD Symbol Font" w:hAnsi="MD Symbol Font"/>
      <w:color w:val="808080"/>
      <w:sz w:val="9"/>
      <w:szCs w:val="9"/>
    </w:rPr>
  </w:style>
  <w:style w:type="character" w:customStyle="1" w:styleId="InternetLink">
    <w:name w:val="Internet Link"/>
    <w:basedOn w:val="DefaultParagraphFont"/>
    <w:uiPriority w:val="99"/>
    <w:unhideWhenUsed/>
    <w:rsid w:val="00616B69"/>
    <w:rPr>
      <w:color w:val="0000FF" w:themeColor="hyperlink"/>
      <w:u w:val="single"/>
    </w:rPr>
  </w:style>
  <w:style w:type="character" w:customStyle="1" w:styleId="BodytextCharChar">
    <w:name w:val="Body text Char Char"/>
    <w:qFormat/>
    <w:rsid w:val="0011069F"/>
    <w:rPr>
      <w:sz w:val="24"/>
      <w:szCs w:val="24"/>
      <w:lang w:val="en-US" w:eastAsia="en-US" w:bidi="ar-SA"/>
    </w:rPr>
  </w:style>
  <w:style w:type="character" w:customStyle="1" w:styleId="ElementCharChar">
    <w:name w:val="Element Char Char"/>
    <w:qFormat/>
    <w:rsid w:val="0011069F"/>
    <w:rPr>
      <w:b/>
      <w:sz w:val="24"/>
      <w:szCs w:val="24"/>
      <w:lang w:val="lt-LT" w:eastAsia="en-US" w:bidi="ar-SA"/>
    </w:rPr>
  </w:style>
  <w:style w:type="character" w:styleId="Strong">
    <w:name w:val="Strong"/>
    <w:uiPriority w:val="22"/>
    <w:qFormat/>
    <w:rsid w:val="00727805"/>
    <w:rPr>
      <w:rFonts w:ascii="Times New Roman" w:hAnsi="Times New Roman"/>
      <w:b/>
      <w:bCs/>
    </w:rPr>
  </w:style>
  <w:style w:type="character" w:customStyle="1" w:styleId="Kursyvas">
    <w:name w:val="Kursyvas"/>
    <w:qFormat/>
    <w:rsid w:val="0011069F"/>
    <w:rPr>
      <w:i/>
    </w:rPr>
  </w:style>
  <w:style w:type="character" w:styleId="FollowedHyperlink">
    <w:name w:val="FollowedHyperlink"/>
    <w:uiPriority w:val="99"/>
    <w:qFormat/>
    <w:rsid w:val="0011069F"/>
    <w:rPr>
      <w:color w:val="800080"/>
      <w:u w:val="single"/>
    </w:rPr>
  </w:style>
  <w:style w:type="character" w:customStyle="1" w:styleId="TabletextCharChar">
    <w:name w:val="Table text Char Char"/>
    <w:qFormat/>
    <w:rsid w:val="0011069F"/>
    <w:rPr>
      <w:sz w:val="24"/>
      <w:lang w:val="lt-LT" w:eastAsia="en-US" w:bidi="ar-SA"/>
    </w:rPr>
  </w:style>
  <w:style w:type="character" w:customStyle="1" w:styleId="StyleTabletextBoldCharChar">
    <w:name w:val="Style Table text + Bold Char Char"/>
    <w:qFormat/>
    <w:rsid w:val="0011069F"/>
    <w:rPr>
      <w:b/>
      <w:bCs/>
      <w:sz w:val="24"/>
      <w:lang w:val="lt-LT" w:eastAsia="en-US" w:bidi="ar-SA"/>
    </w:rPr>
  </w:style>
  <w:style w:type="character" w:customStyle="1" w:styleId="BodytextCharCharChar">
    <w:name w:val="Body text Char Char Char"/>
    <w:qFormat/>
    <w:rsid w:val="0011069F"/>
    <w:rPr>
      <w:sz w:val="24"/>
      <w:szCs w:val="24"/>
      <w:lang w:val="en-US" w:eastAsia="en-US" w:bidi="ar-SA"/>
    </w:rPr>
  </w:style>
  <w:style w:type="character" w:styleId="PageNumber">
    <w:name w:val="page number"/>
    <w:basedOn w:val="DefaultParagraphFont"/>
    <w:qFormat/>
    <w:rsid w:val="0011069F"/>
  </w:style>
  <w:style w:type="character" w:customStyle="1" w:styleId="Heading4H4H41H42H43H411H421H44H412H422H45H413H423H46H47H414H424H48H49H410H415H425H416H426H417H427H431H4111H4211H441H4121H4221H451H4131H4231H461H471H4141H4241H481H491H4101H4151H4251H4161H4261H418H428HChar">
    <w:name w:val="Heading 4;H4;H41;H42;H43;H411;H421;H44;H412;H422;H45;H413;H423;H46;H47;H414;H424;H48;H49;H410;H415;H425;H416;H426;H417;H427;H431;H4111;H4211;H441;H4121;H4221;H451;H4131;H4231;H461;H471;H4141;H4241;H481;H491;H4101;H4151;H4251;H4161;H4261;H418;H428;H Char"/>
    <w:qFormat/>
    <w:rsid w:val="0011069F"/>
    <w:rPr>
      <w:i/>
      <w:sz w:val="24"/>
      <w:szCs w:val="24"/>
      <w:lang w:val="lt-LT" w:eastAsia="en-US" w:bidi="ar-SA"/>
    </w:rPr>
  </w:style>
  <w:style w:type="character" w:customStyle="1" w:styleId="datametai">
    <w:name w:val="datametai"/>
    <w:basedOn w:val="DefaultParagraphFont"/>
    <w:qFormat/>
    <w:rsid w:val="0011069F"/>
  </w:style>
  <w:style w:type="character" w:customStyle="1" w:styleId="datamnuo">
    <w:name w:val="datamnuo"/>
    <w:basedOn w:val="DefaultParagraphFont"/>
    <w:qFormat/>
    <w:rsid w:val="0011069F"/>
  </w:style>
  <w:style w:type="character" w:customStyle="1" w:styleId="datadiena">
    <w:name w:val="datadiena"/>
    <w:basedOn w:val="DefaultParagraphFont"/>
    <w:qFormat/>
    <w:rsid w:val="0011069F"/>
  </w:style>
  <w:style w:type="character" w:styleId="HTMLCode">
    <w:name w:val="HTML Code"/>
    <w:qFormat/>
    <w:rsid w:val="0011069F"/>
    <w:rPr>
      <w:rFonts w:ascii="Courier New" w:eastAsia="Times New Roman" w:hAnsi="Courier New" w:cs="Courier New"/>
      <w:sz w:val="20"/>
      <w:szCs w:val="20"/>
    </w:rPr>
  </w:style>
  <w:style w:type="character" w:customStyle="1" w:styleId="CharChar">
    <w:name w:val="Char Char"/>
    <w:qFormat/>
    <w:locked/>
    <w:rsid w:val="007646E4"/>
    <w:rPr>
      <w:b/>
      <w:bCs/>
      <w:i/>
      <w:sz w:val="22"/>
      <w:szCs w:val="28"/>
      <w:lang w:val="lt-LT" w:eastAsia="en-US" w:bidi="ar-SA"/>
    </w:rPr>
  </w:style>
  <w:style w:type="character" w:styleId="Emphasis">
    <w:name w:val="Emphasis"/>
    <w:basedOn w:val="DefaultParagraphFont"/>
    <w:qFormat/>
    <w:rsid w:val="00681356"/>
    <w:rPr>
      <w:rFonts w:ascii="Times New Roman" w:hAnsi="Times New Roman"/>
      <w:i/>
      <w:iCs/>
    </w:rPr>
  </w:style>
  <w:style w:type="character" w:customStyle="1" w:styleId="fullparam">
    <w:name w:val="full_param"/>
    <w:basedOn w:val="DefaultParagraphFont"/>
    <w:qFormat/>
    <w:rsid w:val="006A4748"/>
    <w:rPr>
      <w:b w:val="0"/>
      <w:bCs w:val="0"/>
    </w:rPr>
  </w:style>
  <w:style w:type="character" w:customStyle="1" w:styleId="Heading8Char">
    <w:name w:val="Heading 8 Char"/>
    <w:basedOn w:val="DefaultParagraphFont"/>
    <w:link w:val="Heading8"/>
    <w:qFormat/>
    <w:rsid w:val="00C65442"/>
    <w:rPr>
      <w:i/>
      <w:iCs/>
      <w:sz w:val="24"/>
      <w:szCs w:val="24"/>
      <w:lang w:eastAsia="en-US"/>
    </w:rPr>
  </w:style>
  <w:style w:type="character" w:customStyle="1" w:styleId="ListParagraphChar">
    <w:name w:val="List Paragraph Char"/>
    <w:link w:val="ListParagraph"/>
    <w:uiPriority w:val="34"/>
    <w:qFormat/>
    <w:locked/>
    <w:rsid w:val="00C65442"/>
    <w:rPr>
      <w:szCs w:val="24"/>
      <w:lang w:eastAsia="en-US"/>
    </w:rPr>
  </w:style>
  <w:style w:type="character" w:customStyle="1" w:styleId="CommentTextChar">
    <w:name w:val="Comment Text Char"/>
    <w:link w:val="CommentText"/>
    <w:qFormat/>
    <w:rsid w:val="00C637CD"/>
    <w:rPr>
      <w:szCs w:val="24"/>
      <w:lang w:eastAsia="en-US"/>
    </w:rPr>
  </w:style>
  <w:style w:type="character" w:customStyle="1" w:styleId="CommentSubjectChar">
    <w:name w:val="Comment Subject Char"/>
    <w:link w:val="CommentSubject"/>
    <w:qFormat/>
    <w:rsid w:val="00C637CD"/>
    <w:rPr>
      <w:b/>
      <w:bCs/>
      <w:szCs w:val="24"/>
      <w:lang w:eastAsia="en-US"/>
    </w:rPr>
  </w:style>
  <w:style w:type="character" w:customStyle="1" w:styleId="FooterChar">
    <w:name w:val="Footer Char"/>
    <w:basedOn w:val="DefaultParagraphFont"/>
    <w:link w:val="Footer"/>
    <w:uiPriority w:val="99"/>
    <w:qFormat/>
    <w:rsid w:val="00C637CD"/>
    <w:rPr>
      <w:sz w:val="16"/>
      <w:szCs w:val="24"/>
      <w:lang w:eastAsia="en-US"/>
    </w:rPr>
  </w:style>
  <w:style w:type="character" w:customStyle="1" w:styleId="Heading1Char">
    <w:name w:val="Heading 1 Char"/>
    <w:basedOn w:val="DefaultParagraphFont"/>
    <w:link w:val="Heading1"/>
    <w:qFormat/>
    <w:rsid w:val="003F6FDF"/>
    <w:rPr>
      <w:rFonts w:cs="Arial"/>
      <w:b/>
      <w:bCs/>
      <w:color w:val="00000A"/>
      <w:spacing w:val="10"/>
      <w:sz w:val="32"/>
      <w:szCs w:val="32"/>
      <w:lang w:eastAsia="en-US"/>
    </w:rPr>
  </w:style>
  <w:style w:type="character" w:customStyle="1" w:styleId="AteaNormalChar">
    <w:name w:val="Atea Normal Char"/>
    <w:link w:val="AteaNormal"/>
    <w:qFormat/>
    <w:rsid w:val="000232F5"/>
    <w:rPr>
      <w:rFonts w:eastAsia="SimSun" w:cs="Arial"/>
      <w:color w:val="292929"/>
      <w:sz w:val="24"/>
      <w:szCs w:val="18"/>
      <w:lang w:eastAsia="en-US"/>
    </w:rPr>
  </w:style>
  <w:style w:type="character" w:customStyle="1" w:styleId="PaveikslosraasChar">
    <w:name w:val="Paveikslo sąrašas Char"/>
    <w:link w:val="Paveikslosraas"/>
    <w:qFormat/>
    <w:rsid w:val="00F17DDB"/>
    <w:rPr>
      <w:b/>
      <w:bCs/>
      <w:szCs w:val="18"/>
      <w:lang w:eastAsia="en-US"/>
    </w:rPr>
  </w:style>
  <w:style w:type="character" w:styleId="PlaceholderText">
    <w:name w:val="Placeholder Text"/>
    <w:basedOn w:val="DefaultParagraphFont"/>
    <w:uiPriority w:val="99"/>
    <w:semiHidden/>
    <w:qFormat/>
    <w:rsid w:val="00201B18"/>
    <w:rPr>
      <w:color w:val="808080"/>
    </w:rPr>
  </w:style>
  <w:style w:type="character" w:customStyle="1" w:styleId="UnresolvedMention">
    <w:name w:val="Unresolved Mention"/>
    <w:basedOn w:val="DefaultParagraphFont"/>
    <w:uiPriority w:val="99"/>
    <w:semiHidden/>
    <w:unhideWhenUsed/>
    <w:qFormat/>
    <w:rsid w:val="00BC34F3"/>
    <w:rPr>
      <w:color w:val="605E5C"/>
      <w:shd w:val="clear" w:color="auto" w:fill="E1DFDD"/>
    </w:rPr>
  </w:style>
  <w:style w:type="character" w:customStyle="1" w:styleId="BodyTextChar">
    <w:name w:val="Body Text Char"/>
    <w:basedOn w:val="DefaultParagraphFont"/>
    <w:link w:val="BodyText"/>
    <w:qFormat/>
    <w:rsid w:val="0044634D"/>
    <w:rPr>
      <w:sz w:val="24"/>
      <w:szCs w:val="24"/>
      <w:lang w:eastAsia="en-US"/>
    </w:rPr>
  </w:style>
  <w:style w:type="character" w:customStyle="1" w:styleId="ListNumberChar">
    <w:name w:val="List Number Char"/>
    <w:basedOn w:val="BodyTextChar"/>
    <w:link w:val="ListNumber"/>
    <w:qFormat/>
    <w:rsid w:val="0044634D"/>
    <w:rPr>
      <w:sz w:val="24"/>
      <w:szCs w:val="24"/>
      <w:lang w:val="en-US" w:eastAsia="en-US"/>
    </w:rPr>
  </w:style>
  <w:style w:type="character" w:customStyle="1" w:styleId="ATEAnumeracijaChar">
    <w:name w:val="ATEA numeracija Char"/>
    <w:basedOn w:val="ListNumberChar"/>
    <w:link w:val="ATEAnumeracija"/>
    <w:qFormat/>
    <w:rsid w:val="00771716"/>
    <w:rPr>
      <w:sz w:val="24"/>
      <w:szCs w:val="24"/>
      <w:lang w:val="en-US" w:eastAsia="en-US"/>
    </w:rPr>
  </w:style>
  <w:style w:type="character" w:customStyle="1" w:styleId="SraasChar">
    <w:name w:val="Sąrašas Char"/>
    <w:basedOn w:val="DefaultParagraphFont"/>
    <w:link w:val="Sraas2"/>
    <w:qFormat/>
    <w:rsid w:val="004E53D1"/>
    <w:rPr>
      <w:rFonts w:eastAsia="SimSun"/>
      <w:sz w:val="24"/>
      <w:lang w:eastAsia="en-US"/>
    </w:rPr>
  </w:style>
  <w:style w:type="character" w:customStyle="1" w:styleId="SkyriausparagrafasChar">
    <w:name w:val="Skyriaus paragrafas Char"/>
    <w:link w:val="Skyriausparagrafas"/>
    <w:qFormat/>
    <w:locked/>
    <w:rsid w:val="00DC212A"/>
    <w:rPr>
      <w:color w:val="FF0000"/>
      <w:sz w:val="24"/>
      <w:szCs w:val="24"/>
    </w:rPr>
  </w:style>
  <w:style w:type="character" w:customStyle="1" w:styleId="Lentel2018Diagrama">
    <w:name w:val="Lentelė2018 Diagrama"/>
    <w:basedOn w:val="DefaultParagraphFont"/>
    <w:link w:val="Lentel2018"/>
    <w:qFormat/>
    <w:rsid w:val="0019185A"/>
    <w:rPr>
      <w:rFonts w:eastAsia="Calibri"/>
      <w:i/>
      <w:sz w:val="24"/>
      <w:szCs w:val="18"/>
      <w:lang w:eastAsia="en-US"/>
    </w:rPr>
  </w:style>
  <w:style w:type="character" w:customStyle="1" w:styleId="Paveikslas2018Diagrama">
    <w:name w:val="Paveikslas2018 Diagrama"/>
    <w:basedOn w:val="CaptionChar"/>
    <w:link w:val="Paveikslas2018"/>
    <w:qFormat/>
    <w:rsid w:val="00F66A1D"/>
    <w:rPr>
      <w:b w:val="0"/>
      <w:bCs/>
      <w:i/>
      <w:sz w:val="24"/>
      <w:szCs w:val="24"/>
      <w:lang w:eastAsia="en-US"/>
    </w:rPr>
  </w:style>
  <w:style w:type="character" w:customStyle="1" w:styleId="Lentels2018Diagrama">
    <w:name w:val="Lentelės2018 Diagrama"/>
    <w:basedOn w:val="DefaultParagraphFont"/>
    <w:link w:val="Lentels2018"/>
    <w:qFormat/>
    <w:rsid w:val="00E307AA"/>
    <w:rPr>
      <w:rFonts w:eastAsia="Calibri"/>
      <w:i/>
      <w:sz w:val="24"/>
      <w:szCs w:val="18"/>
      <w:lang w:eastAsia="en-US"/>
    </w:rPr>
  </w:style>
  <w:style w:type="character" w:customStyle="1" w:styleId="EndnoteTextChar">
    <w:name w:val="Endnote Text Char"/>
    <w:basedOn w:val="DefaultParagraphFont"/>
    <w:semiHidden/>
    <w:qFormat/>
    <w:rsid w:val="00521B55"/>
    <w:rPr>
      <w:lang w:eastAsia="en-US"/>
    </w:rPr>
  </w:style>
  <w:style w:type="character" w:styleId="EndnoteReference">
    <w:name w:val="endnote reference"/>
    <w:basedOn w:val="DefaultParagraphFont"/>
    <w:semiHidden/>
    <w:unhideWhenUsed/>
    <w:qFormat/>
    <w:rsid w:val="00521B55"/>
    <w:rPr>
      <w:vertAlign w:val="superscript"/>
    </w:rPr>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i w:val="0"/>
    </w:rPr>
  </w:style>
  <w:style w:type="character" w:customStyle="1" w:styleId="ListLabel6">
    <w:name w:val="ListLabel 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
    <w:name w:val="ListLabel 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8">
    <w:name w:val="ListLabel 8"/>
    <w:qFormat/>
    <w:rPr>
      <w:b/>
      <w:i w:val="0"/>
    </w:rPr>
  </w:style>
  <w:style w:type="character" w:customStyle="1" w:styleId="ListLabel9">
    <w:name w:val="ListLabel 9"/>
    <w:qFormat/>
    <w:rPr>
      <w:rFonts w:cs="Times New Roman"/>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color w:val="00000A"/>
      <w:sz w:val="24"/>
      <w:szCs w:val="24"/>
    </w:rPr>
  </w:style>
  <w:style w:type="character" w:customStyle="1" w:styleId="ListLabel14">
    <w:name w:val="ListLabel 14"/>
    <w:qFormat/>
    <w:rPr>
      <w:rFonts w:eastAsia="Times New Roman" w:cs="Times New Roman"/>
    </w:rPr>
  </w:style>
  <w:style w:type="character" w:customStyle="1" w:styleId="EndnoteCharacters">
    <w:name w:val="Endnote Characters"/>
    <w:qFormat/>
  </w:style>
  <w:style w:type="character" w:customStyle="1" w:styleId="IndexLink">
    <w:name w:val="Index Link"/>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5">
    <w:name w:val="ListLabel 15"/>
    <w:qFormat/>
    <w:rPr>
      <w:b/>
      <w:i w:val="0"/>
    </w:rPr>
  </w:style>
  <w:style w:type="character" w:customStyle="1" w:styleId="ListLabel16">
    <w:name w:val="ListLabel 1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17">
    <w:name w:val="ListLabel 1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8">
    <w:name w:val="ListLabel 18"/>
    <w:qFormat/>
    <w:rPr>
      <w:b/>
      <w:i w:val="0"/>
    </w:rPr>
  </w:style>
  <w:style w:type="character" w:customStyle="1" w:styleId="ListLabel19">
    <w:name w:val="ListLabel 19"/>
    <w:qFormat/>
    <w:rPr>
      <w:b/>
      <w:i w:val="0"/>
    </w:rPr>
  </w:style>
  <w:style w:type="character" w:customStyle="1" w:styleId="ListLabel20">
    <w:name w:val="ListLabel 20"/>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21">
    <w:name w:val="ListLabel 21"/>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22">
    <w:name w:val="ListLabel 22"/>
    <w:qFormat/>
    <w:rPr>
      <w:b/>
      <w:i w:val="0"/>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b/>
      <w:i w:val="0"/>
    </w:rPr>
  </w:style>
  <w:style w:type="character" w:customStyle="1" w:styleId="ListLabel42">
    <w:name w:val="ListLabel 42"/>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43">
    <w:name w:val="ListLabel 43"/>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4">
    <w:name w:val="ListLabel 44"/>
    <w:qFormat/>
    <w:rPr>
      <w:b/>
      <w:i w:val="0"/>
    </w:rPr>
  </w:style>
  <w:style w:type="character" w:customStyle="1" w:styleId="ListLabel45">
    <w:name w:val="ListLabel 45"/>
    <w:qFormat/>
    <w:rPr>
      <w:b/>
      <w:i w:val="0"/>
    </w:rPr>
  </w:style>
  <w:style w:type="character" w:customStyle="1" w:styleId="ListLabel46">
    <w:name w:val="ListLabel 4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47">
    <w:name w:val="ListLabel 4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8">
    <w:name w:val="ListLabel 48"/>
    <w:qFormat/>
    <w:rPr>
      <w:b/>
      <w:i w:val="0"/>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b/>
      <w:i w:val="0"/>
    </w:rPr>
  </w:style>
  <w:style w:type="character" w:customStyle="1" w:styleId="ListLabel68">
    <w:name w:val="ListLabel 68"/>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69">
    <w:name w:val="ListLabel 69"/>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0">
    <w:name w:val="ListLabel 70"/>
    <w:qFormat/>
    <w:rPr>
      <w:b/>
      <w:i w:val="0"/>
    </w:rPr>
  </w:style>
  <w:style w:type="character" w:customStyle="1" w:styleId="ListLabel71">
    <w:name w:val="ListLabel 71"/>
    <w:qFormat/>
    <w:rPr>
      <w:b/>
      <w:i w:val="0"/>
    </w:rPr>
  </w:style>
  <w:style w:type="character" w:customStyle="1" w:styleId="ListLabel72">
    <w:name w:val="ListLabel 72"/>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3">
    <w:name w:val="ListLabel 73"/>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4">
    <w:name w:val="ListLabel 74"/>
    <w:qFormat/>
    <w:rPr>
      <w:b/>
      <w:i w:val="0"/>
    </w:rPr>
  </w:style>
  <w:style w:type="character" w:customStyle="1" w:styleId="ListLabel75">
    <w:name w:val="ListLabel 75"/>
    <w:qFormat/>
    <w:rPr>
      <w:b/>
      <w:i w:val="0"/>
    </w:rPr>
  </w:style>
  <w:style w:type="character" w:customStyle="1" w:styleId="ListLabel76">
    <w:name w:val="ListLabel 7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7">
    <w:name w:val="ListLabel 7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8">
    <w:name w:val="ListLabel 78"/>
    <w:qFormat/>
    <w:rPr>
      <w:b/>
      <w:i w:val="0"/>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b/>
      <w:i w:val="0"/>
    </w:rPr>
  </w:style>
  <w:style w:type="character" w:customStyle="1" w:styleId="ListLabel98">
    <w:name w:val="ListLabel 98"/>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99">
    <w:name w:val="ListLabel 99"/>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0">
    <w:name w:val="ListLabel 100"/>
    <w:qFormat/>
    <w:rPr>
      <w:b/>
      <w:i w:val="0"/>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link w:val="BodyTextChar"/>
    <w:pPr>
      <w:spacing w:after="100"/>
      <w:ind w:firstLine="284"/>
    </w:pPr>
  </w:style>
  <w:style w:type="paragraph" w:styleId="List">
    <w:name w:val="List"/>
    <w:basedOn w:val="BodyText"/>
    <w:rPr>
      <w:rFonts w:cs="FreeSans"/>
    </w:rPr>
  </w:style>
  <w:style w:type="paragraph" w:styleId="Caption">
    <w:name w:val="caption"/>
    <w:basedOn w:val="Normal"/>
    <w:next w:val="Normal"/>
    <w:link w:val="CaptionChar"/>
    <w:uiPriority w:val="99"/>
    <w:qFormat/>
    <w:rsid w:val="00DB2FD1"/>
    <w:pPr>
      <w:keepNext/>
      <w:keepLines/>
    </w:pPr>
    <w:rPr>
      <w:b/>
      <w:bCs/>
      <w:sz w:val="20"/>
      <w:szCs w:val="20"/>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locked/>
    <w:rPr>
      <w:rFonts w:cs="Tahoma"/>
      <w:sz w:val="16"/>
      <w:szCs w:val="16"/>
    </w:rPr>
  </w:style>
  <w:style w:type="paragraph" w:customStyle="1" w:styleId="InfoBlue">
    <w:name w:val="InfoBlue"/>
    <w:basedOn w:val="Normal"/>
    <w:autoRedefine/>
    <w:qFormat/>
    <w:pPr>
      <w:ind w:left="720"/>
    </w:pPr>
    <w:rPr>
      <w:i/>
      <w:color w:val="0000FF"/>
    </w:rPr>
  </w:style>
  <w:style w:type="paragraph" w:customStyle="1" w:styleId="Bullets1">
    <w:name w:val="Bullets1"/>
    <w:basedOn w:val="BodyText"/>
    <w:qFormat/>
    <w:rsid w:val="00045863"/>
    <w:pPr>
      <w:spacing w:before="60" w:after="60"/>
      <w:ind w:left="1775" w:hanging="357"/>
      <w:jc w:val="left"/>
    </w:pPr>
  </w:style>
  <w:style w:type="paragraph" w:customStyle="1" w:styleId="Bullets2">
    <w:name w:val="Bullets2"/>
    <w:basedOn w:val="Bullets1"/>
    <w:qFormat/>
    <w:pPr>
      <w:ind w:left="993" w:hanging="284"/>
    </w:pPr>
  </w:style>
  <w:style w:type="paragraph" w:customStyle="1" w:styleId="Code">
    <w:name w:val="Code"/>
    <w:basedOn w:val="Normal"/>
    <w:qFormat/>
    <w:rsid w:val="006913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ind w:left="284"/>
      <w:contextualSpacing/>
    </w:pPr>
    <w:rPr>
      <w:rFonts w:ascii="Courier New" w:hAnsi="Courier New" w:cs="Courier New"/>
      <w:sz w:val="16"/>
      <w:szCs w:val="16"/>
    </w:rPr>
  </w:style>
  <w:style w:type="paragraph" w:styleId="CommentText">
    <w:name w:val="annotation text"/>
    <w:basedOn w:val="Normal"/>
    <w:link w:val="CommentTextChar"/>
    <w:qFormat/>
    <w:locked/>
  </w:style>
  <w:style w:type="paragraph" w:styleId="CommentSubject">
    <w:name w:val="annotation subject"/>
    <w:basedOn w:val="CommentText"/>
    <w:link w:val="CommentSubjectChar"/>
    <w:qFormat/>
    <w:locked/>
    <w:rPr>
      <w:b/>
      <w:bCs/>
    </w:rPr>
  </w:style>
  <w:style w:type="paragraph" w:styleId="DocumentMap">
    <w:name w:val="Document Map"/>
    <w:basedOn w:val="Normal"/>
    <w:semiHidden/>
    <w:qFormat/>
    <w:locked/>
    <w:pPr>
      <w:shd w:val="clear" w:color="auto" w:fill="000080"/>
    </w:pPr>
  </w:style>
  <w:style w:type="paragraph" w:styleId="Header">
    <w:name w:val="header"/>
    <w:basedOn w:val="Normal"/>
    <w:rsid w:val="00702ACD"/>
    <w:pPr>
      <w:ind w:firstLine="0"/>
      <w:jc w:val="left"/>
    </w:pPr>
    <w:rPr>
      <w:sz w:val="16"/>
    </w:rPr>
  </w:style>
  <w:style w:type="paragraph" w:styleId="Footer">
    <w:name w:val="footer"/>
    <w:basedOn w:val="Header"/>
    <w:link w:val="FooterChar"/>
    <w:uiPriority w:val="99"/>
    <w:pPr>
      <w:jc w:val="center"/>
    </w:pPr>
  </w:style>
  <w:style w:type="paragraph" w:styleId="FootnoteText">
    <w:name w:val="footnote text"/>
    <w:basedOn w:val="Normal"/>
  </w:style>
  <w:style w:type="paragraph" w:styleId="Signature">
    <w:name w:val="Signature"/>
    <w:basedOn w:val="Normal"/>
    <w:pPr>
      <w:jc w:val="right"/>
    </w:pPr>
  </w:style>
  <w:style w:type="paragraph" w:customStyle="1" w:styleId="Picture">
    <w:name w:val="Picture"/>
    <w:basedOn w:val="Normal"/>
    <w:qFormat/>
    <w:pPr>
      <w:keepNext/>
      <w:keepLines/>
      <w:spacing w:before="80"/>
      <w:jc w:val="center"/>
    </w:pPr>
  </w:style>
  <w:style w:type="paragraph" w:styleId="Title">
    <w:name w:val="Title"/>
    <w:basedOn w:val="Normal"/>
    <w:qFormat/>
    <w:pPr>
      <w:jc w:val="center"/>
    </w:pPr>
    <w:rPr>
      <w:sz w:val="40"/>
      <w:szCs w:val="40"/>
    </w:rPr>
  </w:style>
  <w:style w:type="paragraph" w:styleId="Subtitle">
    <w:name w:val="Subtitle"/>
    <w:basedOn w:val="Title"/>
    <w:qFormat/>
    <w:pPr>
      <w:spacing w:after="240"/>
    </w:pPr>
    <w:rPr>
      <w:sz w:val="32"/>
      <w:szCs w:val="32"/>
    </w:rPr>
  </w:style>
  <w:style w:type="paragraph" w:styleId="TableofFigures">
    <w:name w:val="table of figures"/>
    <w:basedOn w:val="Normal"/>
    <w:next w:val="Normal"/>
    <w:uiPriority w:val="99"/>
    <w:qFormat/>
    <w:locked/>
    <w:pPr>
      <w:ind w:left="320" w:hanging="320"/>
    </w:pPr>
    <w:rPr>
      <w:sz w:val="16"/>
    </w:rPr>
  </w:style>
  <w:style w:type="paragraph" w:styleId="TOC1">
    <w:name w:val="toc 1"/>
    <w:basedOn w:val="Normal"/>
    <w:next w:val="Normal"/>
    <w:autoRedefine/>
    <w:uiPriority w:val="39"/>
    <w:rsid w:val="00636854"/>
    <w:pPr>
      <w:tabs>
        <w:tab w:val="left" w:pos="426"/>
        <w:tab w:val="right" w:leader="dot" w:pos="9356"/>
      </w:tabs>
    </w:pPr>
    <w:rPr>
      <w:b/>
      <w:szCs w:val="16"/>
    </w:rPr>
  </w:style>
  <w:style w:type="paragraph" w:styleId="TOC2">
    <w:name w:val="toc 2"/>
    <w:basedOn w:val="Normal"/>
    <w:next w:val="Normal"/>
    <w:autoRedefine/>
    <w:uiPriority w:val="39"/>
    <w:rsid w:val="00636854"/>
    <w:pPr>
      <w:tabs>
        <w:tab w:val="left" w:pos="709"/>
        <w:tab w:val="right" w:leader="dot" w:pos="9356"/>
      </w:tabs>
      <w:ind w:left="160"/>
    </w:pPr>
    <w:rPr>
      <w:i/>
      <w:szCs w:val="16"/>
    </w:rPr>
  </w:style>
  <w:style w:type="paragraph" w:styleId="TOC3">
    <w:name w:val="toc 3"/>
    <w:basedOn w:val="Normal"/>
    <w:next w:val="Normal"/>
    <w:autoRedefine/>
    <w:uiPriority w:val="39"/>
    <w:rsid w:val="00636854"/>
    <w:pPr>
      <w:tabs>
        <w:tab w:val="left" w:pos="851"/>
        <w:tab w:val="right" w:leader="dot" w:pos="9356"/>
      </w:tabs>
      <w:ind w:left="320"/>
    </w:pPr>
    <w:rPr>
      <w:szCs w:val="16"/>
    </w:rPr>
  </w:style>
  <w:style w:type="paragraph" w:styleId="TOC4">
    <w:name w:val="toc 4"/>
    <w:basedOn w:val="Normal"/>
    <w:next w:val="Normal"/>
    <w:autoRedefine/>
    <w:semiHidden/>
    <w:pPr>
      <w:tabs>
        <w:tab w:val="right" w:leader="dot" w:pos="9779"/>
      </w:tabs>
      <w:ind w:left="480"/>
    </w:pPr>
    <w:rPr>
      <w:i/>
      <w:sz w:val="16"/>
      <w:szCs w:val="16"/>
    </w:rPr>
  </w:style>
  <w:style w:type="paragraph" w:styleId="TOC5">
    <w:name w:val="toc 5"/>
    <w:basedOn w:val="Normal"/>
    <w:next w:val="Normal"/>
    <w:autoRedefine/>
    <w:semiHidden/>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paragraph" w:styleId="Date">
    <w:name w:val="Date"/>
    <w:basedOn w:val="Subtitle"/>
    <w:next w:val="Normal"/>
    <w:qFormat/>
    <w:pPr>
      <w:spacing w:after="120"/>
      <w:jc w:val="right"/>
    </w:pPr>
    <w:rPr>
      <w:sz w:val="28"/>
      <w:szCs w:val="28"/>
    </w:rPr>
  </w:style>
  <w:style w:type="paragraph" w:customStyle="1" w:styleId="centrbold">
    <w:name w:val="centrbold"/>
    <w:basedOn w:val="Normal"/>
    <w:qFormat/>
    <w:rsid w:val="009A55AA"/>
    <w:pPr>
      <w:spacing w:beforeAutospacing="1" w:afterAutospacing="1"/>
    </w:pPr>
    <w:rPr>
      <w:lang w:eastAsia="lt-LT"/>
    </w:rPr>
  </w:style>
  <w:style w:type="paragraph" w:customStyle="1" w:styleId="BodyText1">
    <w:name w:val="Body Text1"/>
    <w:basedOn w:val="Normal"/>
    <w:qFormat/>
    <w:rsid w:val="0011069F"/>
    <w:pPr>
      <w:keepLines/>
      <w:ind w:firstLine="567"/>
    </w:pPr>
    <w:rPr>
      <w:lang w:val="en-US"/>
    </w:rPr>
  </w:style>
  <w:style w:type="paragraph" w:customStyle="1" w:styleId="ISTATYMAS">
    <w:name w:val="ISTATYMAS"/>
    <w:qFormat/>
    <w:rsid w:val="0011069F"/>
    <w:pPr>
      <w:jc w:val="center"/>
    </w:pPr>
    <w:rPr>
      <w:rFonts w:ascii="TimesLT" w:hAnsi="TimesLT"/>
      <w:color w:val="00000A"/>
      <w:sz w:val="24"/>
      <w:lang w:val="en-GB" w:eastAsia="en-US"/>
    </w:rPr>
  </w:style>
  <w:style w:type="paragraph" w:customStyle="1" w:styleId="MAZAS">
    <w:name w:val="MAZAS"/>
    <w:qFormat/>
    <w:rsid w:val="0011069F"/>
    <w:pPr>
      <w:ind w:firstLine="312"/>
      <w:jc w:val="both"/>
    </w:pPr>
    <w:rPr>
      <w:rFonts w:ascii="TimesLT" w:hAnsi="TimesLT"/>
      <w:color w:val="000000"/>
      <w:sz w:val="8"/>
      <w:lang w:val="en-GB" w:eastAsia="en-US"/>
    </w:rPr>
  </w:style>
  <w:style w:type="paragraph" w:customStyle="1" w:styleId="BodytextChar0">
    <w:name w:val="Body text Char"/>
    <w:basedOn w:val="Normal"/>
    <w:qFormat/>
    <w:rsid w:val="0011069F"/>
    <w:pPr>
      <w:keepLines/>
      <w:ind w:firstLine="567"/>
    </w:pPr>
    <w:rPr>
      <w:lang w:val="en-US"/>
    </w:rPr>
  </w:style>
  <w:style w:type="paragraph" w:customStyle="1" w:styleId="ProjectTitle">
    <w:name w:val="Project Title"/>
    <w:basedOn w:val="Normal"/>
    <w:next w:val="Normal"/>
    <w:qFormat/>
    <w:rsid w:val="0011069F"/>
    <w:pPr>
      <w:keepLines/>
      <w:spacing w:before="4200" w:after="240"/>
      <w:ind w:firstLine="567"/>
      <w:jc w:val="center"/>
    </w:pPr>
    <w:rPr>
      <w:b/>
      <w:sz w:val="44"/>
    </w:rPr>
  </w:style>
  <w:style w:type="paragraph" w:customStyle="1" w:styleId="DocumentSubtitle">
    <w:name w:val="Document Subtitle"/>
    <w:qFormat/>
    <w:rsid w:val="0011069F"/>
    <w:pPr>
      <w:widowControl w:val="0"/>
    </w:pPr>
    <w:rPr>
      <w:color w:val="00000A"/>
      <w:sz w:val="24"/>
    </w:rPr>
  </w:style>
  <w:style w:type="paragraph" w:customStyle="1" w:styleId="DocumentTitle">
    <w:name w:val="Document Title"/>
    <w:basedOn w:val="Normal"/>
    <w:qFormat/>
    <w:rsid w:val="0011069F"/>
    <w:pPr>
      <w:keepLines/>
      <w:spacing w:before="240" w:after="240"/>
      <w:ind w:firstLine="567"/>
      <w:jc w:val="center"/>
    </w:pPr>
    <w:rPr>
      <w:b/>
      <w:bCs/>
      <w:sz w:val="32"/>
      <w:szCs w:val="20"/>
      <w:lang w:val="en-US"/>
    </w:rPr>
  </w:style>
  <w:style w:type="paragraph" w:customStyle="1" w:styleId="DocumentType">
    <w:name w:val="Document Type"/>
    <w:basedOn w:val="Normal"/>
    <w:qFormat/>
    <w:rsid w:val="0011069F"/>
    <w:pPr>
      <w:keepLines/>
      <w:spacing w:before="240" w:after="240"/>
      <w:ind w:firstLine="567"/>
      <w:jc w:val="center"/>
    </w:pPr>
    <w:rPr>
      <w:b/>
      <w:sz w:val="28"/>
      <w:szCs w:val="28"/>
    </w:rPr>
  </w:style>
  <w:style w:type="paragraph" w:customStyle="1" w:styleId="DocID">
    <w:name w:val="DocID"/>
    <w:basedOn w:val="Normal"/>
    <w:qFormat/>
    <w:rsid w:val="0011069F"/>
    <w:pPr>
      <w:keepLines/>
      <w:ind w:firstLine="567"/>
      <w:jc w:val="right"/>
    </w:pPr>
    <w:rPr>
      <w:b/>
      <w:i/>
      <w:lang w:val="en-US"/>
    </w:rPr>
  </w:style>
  <w:style w:type="paragraph" w:styleId="Revision">
    <w:name w:val="Revision"/>
    <w:basedOn w:val="Normal"/>
    <w:uiPriority w:val="99"/>
    <w:qFormat/>
    <w:rsid w:val="0011069F"/>
    <w:pPr>
      <w:keepLines/>
      <w:spacing w:before="1200"/>
      <w:ind w:firstLine="567"/>
      <w:jc w:val="right"/>
    </w:pPr>
    <w:rPr>
      <w:b/>
      <w:i/>
      <w:lang w:val="en-US"/>
    </w:rPr>
  </w:style>
  <w:style w:type="paragraph" w:customStyle="1" w:styleId="DocDate">
    <w:name w:val="DocDate"/>
    <w:basedOn w:val="Normal"/>
    <w:qFormat/>
    <w:rsid w:val="0011069F"/>
    <w:pPr>
      <w:keepLines/>
      <w:spacing w:after="4000"/>
      <w:ind w:firstLine="567"/>
      <w:jc w:val="right"/>
    </w:pPr>
    <w:rPr>
      <w:b/>
      <w:i/>
      <w:lang w:val="en-US"/>
    </w:rPr>
  </w:style>
  <w:style w:type="paragraph" w:customStyle="1" w:styleId="Bullettext0">
    <w:name w:val="Bullet text 0"/>
    <w:qFormat/>
    <w:rsid w:val="0011069F"/>
    <w:pPr>
      <w:widowControl w:val="0"/>
    </w:pPr>
    <w:rPr>
      <w:color w:val="00000A"/>
      <w:sz w:val="24"/>
    </w:rPr>
  </w:style>
  <w:style w:type="paragraph" w:customStyle="1" w:styleId="Bullettekstas">
    <w:name w:val="Bullet tekstas"/>
    <w:qFormat/>
    <w:rsid w:val="0011069F"/>
    <w:pPr>
      <w:keepLines/>
      <w:spacing w:after="120"/>
      <w:jc w:val="both"/>
    </w:pPr>
    <w:rPr>
      <w:color w:val="00000A"/>
      <w:sz w:val="24"/>
      <w:szCs w:val="24"/>
      <w:lang w:eastAsia="en-US"/>
    </w:rPr>
  </w:style>
  <w:style w:type="paragraph" w:customStyle="1" w:styleId="HeadingTable">
    <w:name w:val="Heading Table"/>
    <w:basedOn w:val="Normal"/>
    <w:qFormat/>
    <w:rsid w:val="0011069F"/>
    <w:pPr>
      <w:keepNext/>
      <w:keepLines/>
      <w:ind w:firstLine="0"/>
      <w:jc w:val="center"/>
    </w:pPr>
    <w:rPr>
      <w:b/>
      <w:szCs w:val="20"/>
    </w:rPr>
  </w:style>
  <w:style w:type="paragraph" w:customStyle="1" w:styleId="TabletextChar">
    <w:name w:val="Table text Char"/>
    <w:basedOn w:val="Normal"/>
    <w:qFormat/>
    <w:rsid w:val="0011069F"/>
    <w:pPr>
      <w:spacing w:after="60"/>
      <w:ind w:firstLine="0"/>
      <w:jc w:val="left"/>
    </w:pPr>
    <w:rPr>
      <w:szCs w:val="20"/>
    </w:rPr>
  </w:style>
  <w:style w:type="paragraph" w:customStyle="1" w:styleId="Bullettext2">
    <w:name w:val="Bullet text 2"/>
    <w:basedOn w:val="Bullettekstas"/>
    <w:qFormat/>
    <w:rsid w:val="0011069F"/>
    <w:pPr>
      <w:ind w:left="1134"/>
    </w:pPr>
  </w:style>
  <w:style w:type="paragraph" w:customStyle="1" w:styleId="Location">
    <w:name w:val="Location"/>
    <w:basedOn w:val="Normal"/>
    <w:qFormat/>
    <w:rsid w:val="0011069F"/>
    <w:pPr>
      <w:spacing w:before="400"/>
      <w:ind w:firstLine="0"/>
      <w:jc w:val="center"/>
    </w:pPr>
    <w:rPr>
      <w:szCs w:val="20"/>
      <w:lang w:val="en-GB"/>
    </w:rPr>
  </w:style>
  <w:style w:type="paragraph" w:customStyle="1" w:styleId="ElementChar">
    <w:name w:val="Element Char"/>
    <w:basedOn w:val="Normal"/>
    <w:qFormat/>
    <w:rsid w:val="0011069F"/>
    <w:pPr>
      <w:keepLines/>
      <w:ind w:firstLine="0"/>
      <w:jc w:val="left"/>
    </w:pPr>
    <w:rPr>
      <w:b/>
    </w:rPr>
  </w:style>
  <w:style w:type="paragraph" w:customStyle="1" w:styleId="TableTitle">
    <w:name w:val="Table Title"/>
    <w:basedOn w:val="BodytextChar0"/>
    <w:qFormat/>
    <w:rsid w:val="0011069F"/>
    <w:pPr>
      <w:tabs>
        <w:tab w:val="left" w:pos="7938"/>
      </w:tabs>
      <w:ind w:firstLine="0"/>
    </w:pPr>
    <w:rPr>
      <w:b/>
      <w:szCs w:val="20"/>
      <w:lang w:val="lt-LT"/>
    </w:rPr>
  </w:style>
  <w:style w:type="paragraph" w:customStyle="1" w:styleId="Numeruotastekstas">
    <w:name w:val="Numeruotas tekstas"/>
    <w:basedOn w:val="BodytextChar0"/>
    <w:qFormat/>
    <w:rsid w:val="0011069F"/>
    <w:rPr>
      <w:lang w:val="lt-LT"/>
    </w:rPr>
  </w:style>
  <w:style w:type="paragraph" w:customStyle="1" w:styleId="Priedas">
    <w:name w:val="Priedas"/>
    <w:qFormat/>
    <w:rsid w:val="0011069F"/>
    <w:pPr>
      <w:tabs>
        <w:tab w:val="left" w:pos="1418"/>
        <w:tab w:val="left" w:pos="1701"/>
      </w:tabs>
      <w:spacing w:before="240" w:after="240"/>
      <w:ind w:left="567"/>
      <w:jc w:val="center"/>
      <w:outlineLvl w:val="5"/>
    </w:pPr>
    <w:rPr>
      <w:b/>
      <w:bCs/>
      <w:color w:val="00000A"/>
      <w:sz w:val="32"/>
      <w:lang w:eastAsia="en-US"/>
    </w:rPr>
  </w:style>
  <w:style w:type="paragraph" w:customStyle="1" w:styleId="StyleDocumentSubtitleFirstline0cm">
    <w:name w:val="Style Document Subtitle + First line:  0 cm"/>
    <w:basedOn w:val="DocumentSubtitle"/>
    <w:qFormat/>
    <w:rsid w:val="0011069F"/>
  </w:style>
  <w:style w:type="paragraph" w:styleId="BodyTextIndent">
    <w:name w:val="Body Text Indent"/>
    <w:basedOn w:val="BodyText"/>
    <w:rsid w:val="0011069F"/>
    <w:pPr>
      <w:keepLines/>
      <w:spacing w:before="80" w:after="120"/>
      <w:ind w:left="360" w:firstLine="0"/>
      <w:jc w:val="left"/>
    </w:pPr>
    <w:rPr>
      <w:lang w:val="en-US"/>
    </w:rPr>
  </w:style>
  <w:style w:type="paragraph" w:customStyle="1" w:styleId="BodyTextTable">
    <w:name w:val="Body Text Table"/>
    <w:basedOn w:val="BodyText"/>
    <w:qFormat/>
    <w:rsid w:val="0011069F"/>
    <w:pPr>
      <w:keepLines/>
      <w:spacing w:before="40" w:after="40"/>
      <w:ind w:firstLine="0"/>
      <w:jc w:val="left"/>
    </w:pPr>
    <w:rPr>
      <w:lang w:val="en-US"/>
    </w:rPr>
  </w:style>
  <w:style w:type="paragraph" w:customStyle="1" w:styleId="BodyTextTableIndent">
    <w:name w:val="Body Text Table Indent"/>
    <w:basedOn w:val="BodyText"/>
    <w:qFormat/>
    <w:rsid w:val="0011069F"/>
    <w:pPr>
      <w:keepLines/>
      <w:spacing w:before="40" w:after="40"/>
      <w:ind w:left="288" w:firstLine="0"/>
      <w:jc w:val="left"/>
    </w:pPr>
    <w:rPr>
      <w:lang w:val="en-US"/>
    </w:rPr>
  </w:style>
  <w:style w:type="paragraph" w:styleId="ListNumber2">
    <w:name w:val="List Number 2"/>
    <w:basedOn w:val="BodyText"/>
    <w:qFormat/>
    <w:rsid w:val="0011069F"/>
    <w:pPr>
      <w:keepLines/>
      <w:tabs>
        <w:tab w:val="left" w:pos="864"/>
        <w:tab w:val="left" w:pos="1008"/>
      </w:tabs>
      <w:spacing w:before="60" w:after="60"/>
      <w:ind w:left="864" w:hanging="576"/>
      <w:jc w:val="left"/>
    </w:pPr>
    <w:rPr>
      <w:lang w:val="en-US"/>
    </w:rPr>
  </w:style>
  <w:style w:type="paragraph" w:styleId="ListNumber3">
    <w:name w:val="List Number 3"/>
    <w:basedOn w:val="BodyText"/>
    <w:qFormat/>
    <w:rsid w:val="0011069F"/>
    <w:pPr>
      <w:keepLines/>
      <w:tabs>
        <w:tab w:val="left" w:pos="360"/>
        <w:tab w:val="left" w:pos="1440"/>
      </w:tabs>
      <w:spacing w:before="60" w:after="60"/>
      <w:ind w:left="360" w:hanging="360"/>
      <w:jc w:val="left"/>
    </w:pPr>
    <w:rPr>
      <w:lang w:val="en-US"/>
    </w:rPr>
  </w:style>
  <w:style w:type="paragraph" w:customStyle="1" w:styleId="Appendix">
    <w:name w:val="Appendix"/>
    <w:basedOn w:val="BodyText"/>
    <w:qFormat/>
    <w:rsid w:val="0011069F"/>
    <w:pPr>
      <w:keepNext/>
      <w:keepLines/>
      <w:pageBreakBefore/>
      <w:tabs>
        <w:tab w:val="left" w:pos="1800"/>
      </w:tabs>
      <w:spacing w:before="200"/>
      <w:ind w:firstLine="0"/>
      <w:jc w:val="center"/>
    </w:pPr>
    <w:rPr>
      <w:rFonts w:ascii="Tahoma" w:hAnsi="Tahoma"/>
      <w:b/>
      <w:sz w:val="32"/>
      <w:lang w:val="en-US"/>
    </w:rPr>
  </w:style>
  <w:style w:type="paragraph" w:styleId="ListNumber5">
    <w:name w:val="List Number 5"/>
    <w:basedOn w:val="Normal"/>
    <w:qFormat/>
    <w:rsid w:val="0011069F"/>
    <w:pPr>
      <w:widowControl w:val="0"/>
      <w:tabs>
        <w:tab w:val="left" w:pos="1800"/>
      </w:tabs>
      <w:spacing w:line="240" w:lineRule="atLeast"/>
      <w:ind w:left="1800" w:hanging="360"/>
      <w:jc w:val="left"/>
    </w:pPr>
    <w:rPr>
      <w:rFonts w:ascii="Arial" w:hAnsi="Arial"/>
      <w:szCs w:val="20"/>
      <w:lang w:val="en-US"/>
    </w:rPr>
  </w:style>
  <w:style w:type="paragraph" w:customStyle="1" w:styleId="CompanyLogo3">
    <w:name w:val="Company Logo3"/>
    <w:basedOn w:val="BodyText"/>
    <w:qFormat/>
    <w:rsid w:val="0011069F"/>
    <w:pPr>
      <w:keepLines/>
      <w:spacing w:after="0"/>
      <w:ind w:firstLine="0"/>
      <w:jc w:val="right"/>
    </w:pPr>
    <w:rPr>
      <w:rFonts w:ascii="Tahoma" w:hAnsi="Tahoma"/>
      <w:i/>
      <w:sz w:val="18"/>
      <w:lang w:val="en-US"/>
    </w:rPr>
  </w:style>
  <w:style w:type="paragraph" w:customStyle="1" w:styleId="GTriadBodyCopy">
    <w:name w:val="G.Triad Body Copy"/>
    <w:basedOn w:val="Normal"/>
    <w:qFormat/>
    <w:rsid w:val="0011069F"/>
    <w:pPr>
      <w:spacing w:before="40" w:after="40"/>
      <w:ind w:firstLine="0"/>
      <w:jc w:val="left"/>
    </w:pPr>
    <w:rPr>
      <w:lang w:val="en-US"/>
    </w:rPr>
  </w:style>
  <w:style w:type="paragraph" w:styleId="ListNumber">
    <w:name w:val="List Number"/>
    <w:basedOn w:val="BodyText"/>
    <w:link w:val="ListNumberChar"/>
    <w:qFormat/>
    <w:rsid w:val="0011069F"/>
    <w:pPr>
      <w:keepLines/>
      <w:tabs>
        <w:tab w:val="left" w:pos="360"/>
      </w:tabs>
      <w:spacing w:before="60" w:after="60"/>
      <w:ind w:left="360" w:hanging="360"/>
      <w:jc w:val="left"/>
    </w:pPr>
    <w:rPr>
      <w:lang w:val="en-US"/>
    </w:rPr>
  </w:style>
  <w:style w:type="paragraph" w:styleId="ListBullet">
    <w:name w:val="List Bullet"/>
    <w:basedOn w:val="BodyText"/>
    <w:qFormat/>
    <w:rsid w:val="0011069F"/>
    <w:pPr>
      <w:keepLines/>
      <w:tabs>
        <w:tab w:val="left" w:pos="216"/>
        <w:tab w:val="left" w:pos="360"/>
      </w:tabs>
      <w:spacing w:before="60" w:after="60"/>
      <w:ind w:left="360" w:hanging="360"/>
      <w:jc w:val="left"/>
    </w:pPr>
    <w:rPr>
      <w:lang w:val="en-US"/>
    </w:rPr>
  </w:style>
  <w:style w:type="paragraph" w:styleId="ListBullet2">
    <w:name w:val="List Bullet 2"/>
    <w:basedOn w:val="BodyText"/>
    <w:qFormat/>
    <w:rsid w:val="0011069F"/>
    <w:pPr>
      <w:keepLines/>
      <w:tabs>
        <w:tab w:val="left" w:pos="360"/>
        <w:tab w:val="left" w:pos="432"/>
      </w:tabs>
      <w:spacing w:before="60" w:after="60"/>
      <w:ind w:left="360" w:hanging="360"/>
      <w:jc w:val="left"/>
    </w:pPr>
    <w:rPr>
      <w:lang w:val="en-US"/>
    </w:rPr>
  </w:style>
  <w:style w:type="paragraph" w:styleId="ListBullet3">
    <w:name w:val="List Bullet 3"/>
    <w:basedOn w:val="BodyText"/>
    <w:qFormat/>
    <w:rsid w:val="0011069F"/>
    <w:pPr>
      <w:keepLines/>
      <w:tabs>
        <w:tab w:val="left" w:pos="360"/>
        <w:tab w:val="left" w:pos="648"/>
      </w:tabs>
      <w:spacing w:before="60" w:after="60"/>
      <w:ind w:left="648" w:hanging="360"/>
      <w:jc w:val="left"/>
    </w:pPr>
    <w:rPr>
      <w:lang w:val="en-US"/>
    </w:rPr>
  </w:style>
  <w:style w:type="paragraph" w:customStyle="1" w:styleId="HeadingBase">
    <w:name w:val="Heading Base"/>
    <w:basedOn w:val="BodyText"/>
    <w:qFormat/>
    <w:rsid w:val="0011069F"/>
    <w:pPr>
      <w:keepNext/>
      <w:keepLines/>
      <w:spacing w:after="0" w:line="240" w:lineRule="atLeast"/>
      <w:ind w:firstLine="0"/>
      <w:jc w:val="left"/>
    </w:pPr>
    <w:rPr>
      <w:rFonts w:ascii="Garamond" w:hAnsi="Garamond"/>
      <w:szCs w:val="20"/>
      <w:lang w:val="en-GB"/>
    </w:rPr>
  </w:style>
  <w:style w:type="paragraph" w:styleId="BodyText2">
    <w:name w:val="Body Text 2"/>
    <w:basedOn w:val="Normal"/>
    <w:qFormat/>
    <w:rsid w:val="0011069F"/>
    <w:pPr>
      <w:ind w:firstLine="0"/>
      <w:jc w:val="left"/>
    </w:pPr>
    <w:rPr>
      <w:rFonts w:ascii="Garamond" w:hAnsi="Garamond"/>
      <w:szCs w:val="20"/>
    </w:rPr>
  </w:style>
  <w:style w:type="paragraph" w:styleId="BodyTextIndent3">
    <w:name w:val="Body Text Indent 3"/>
    <w:basedOn w:val="Normal"/>
    <w:qFormat/>
    <w:rsid w:val="0011069F"/>
    <w:pPr>
      <w:ind w:left="283" w:firstLine="0"/>
      <w:jc w:val="left"/>
    </w:pPr>
    <w:rPr>
      <w:rFonts w:eastAsia="Arial Unicode MS"/>
      <w:sz w:val="16"/>
      <w:szCs w:val="16"/>
      <w:lang w:val="en-GB"/>
    </w:rPr>
  </w:style>
  <w:style w:type="paragraph" w:styleId="BodyText3">
    <w:name w:val="Body Text 3"/>
    <w:basedOn w:val="Normal"/>
    <w:qFormat/>
    <w:rsid w:val="0011069F"/>
    <w:pPr>
      <w:ind w:firstLine="0"/>
    </w:pPr>
    <w:rPr>
      <w:szCs w:val="20"/>
      <w:lang w:val="en-GB"/>
    </w:rPr>
  </w:style>
  <w:style w:type="paragraph" w:customStyle="1" w:styleId="Normalbullets">
    <w:name w:val="Normal bullets"/>
    <w:qFormat/>
    <w:rsid w:val="0011069F"/>
    <w:pPr>
      <w:tabs>
        <w:tab w:val="left" w:pos="360"/>
      </w:tabs>
      <w:spacing w:after="120"/>
      <w:ind w:left="360" w:hanging="360"/>
      <w:jc w:val="both"/>
    </w:pPr>
    <w:rPr>
      <w:rFonts w:ascii="Arial" w:hAnsi="Arial"/>
      <w:color w:val="00000A"/>
      <w:sz w:val="24"/>
      <w:lang w:val="en-US" w:eastAsia="en-US"/>
    </w:rPr>
  </w:style>
  <w:style w:type="paragraph" w:customStyle="1" w:styleId="Tabletext">
    <w:name w:val="Tabletext"/>
    <w:basedOn w:val="Normal"/>
    <w:qFormat/>
    <w:rsid w:val="0011069F"/>
    <w:pPr>
      <w:keepLines/>
      <w:widowControl w:val="0"/>
      <w:spacing w:line="240" w:lineRule="atLeast"/>
      <w:ind w:firstLine="0"/>
      <w:jc w:val="left"/>
    </w:pPr>
    <w:rPr>
      <w:szCs w:val="20"/>
      <w:lang w:val="en-US"/>
    </w:rPr>
  </w:style>
  <w:style w:type="paragraph" w:customStyle="1" w:styleId="Organizacija">
    <w:name w:val="Organizacija"/>
    <w:basedOn w:val="Normal"/>
    <w:qFormat/>
    <w:rsid w:val="0011069F"/>
    <w:pPr>
      <w:ind w:firstLine="0"/>
      <w:jc w:val="center"/>
    </w:pPr>
    <w:rPr>
      <w:rFonts w:ascii="TimesLT" w:hAnsi="TimesLT"/>
      <w:caps/>
      <w:szCs w:val="20"/>
    </w:rPr>
  </w:style>
  <w:style w:type="paragraph" w:customStyle="1" w:styleId="Paragraph2">
    <w:name w:val="Paragraph2"/>
    <w:basedOn w:val="Normal"/>
    <w:qFormat/>
    <w:rsid w:val="0011069F"/>
    <w:pPr>
      <w:widowControl w:val="0"/>
      <w:spacing w:before="80" w:line="240" w:lineRule="atLeast"/>
      <w:ind w:left="720" w:firstLine="0"/>
    </w:pPr>
    <w:rPr>
      <w:color w:val="000000"/>
      <w:szCs w:val="20"/>
      <w:lang w:val="en-AU"/>
    </w:rPr>
  </w:style>
  <w:style w:type="paragraph" w:styleId="BodyTextIndent2">
    <w:name w:val="Body Text Indent 2"/>
    <w:basedOn w:val="Normal"/>
    <w:qFormat/>
    <w:rsid w:val="0011069F"/>
    <w:pPr>
      <w:spacing w:line="480" w:lineRule="auto"/>
      <w:ind w:left="283" w:firstLine="0"/>
      <w:jc w:val="left"/>
    </w:pPr>
    <w:rPr>
      <w:szCs w:val="20"/>
    </w:rPr>
  </w:style>
  <w:style w:type="paragraph" w:customStyle="1" w:styleId="Paveiksliukas">
    <w:name w:val="Paveiksliukas"/>
    <w:basedOn w:val="Normal"/>
    <w:next w:val="Normal"/>
    <w:autoRedefine/>
    <w:qFormat/>
    <w:rsid w:val="0011069F"/>
    <w:pPr>
      <w:tabs>
        <w:tab w:val="left" w:pos="719"/>
      </w:tabs>
      <w:ind w:left="719" w:hanging="435"/>
      <w:jc w:val="center"/>
    </w:pPr>
    <w:rPr>
      <w:szCs w:val="20"/>
      <w:lang w:val="en-AU" w:eastAsia="lt-LT"/>
    </w:rPr>
  </w:style>
  <w:style w:type="paragraph" w:customStyle="1" w:styleId="tabletext0">
    <w:name w:val="tabletext"/>
    <w:basedOn w:val="Normal"/>
    <w:qFormat/>
    <w:rsid w:val="0011069F"/>
    <w:pPr>
      <w:spacing w:beforeAutospacing="1" w:afterAutospacing="1"/>
      <w:ind w:firstLine="0"/>
      <w:jc w:val="left"/>
    </w:pPr>
    <w:rPr>
      <w:rFonts w:ascii="Arial Unicode MS" w:eastAsia="Arial Unicode MS" w:hAnsi="Arial Unicode MS" w:cs="Arial Unicode MS"/>
      <w:lang w:val="en-GB"/>
    </w:rPr>
  </w:style>
  <w:style w:type="paragraph" w:customStyle="1" w:styleId="Normalbold">
    <w:name w:val="Normal bold"/>
    <w:basedOn w:val="Normal"/>
    <w:next w:val="Normal"/>
    <w:qFormat/>
    <w:rsid w:val="0011069F"/>
    <w:pPr>
      <w:ind w:firstLine="0"/>
      <w:jc w:val="left"/>
    </w:pPr>
    <w:rPr>
      <w:rFonts w:ascii="Arial" w:hAnsi="Arial"/>
      <w:b/>
      <w:szCs w:val="20"/>
      <w:lang w:val="en-US"/>
    </w:rPr>
  </w:style>
  <w:style w:type="paragraph" w:customStyle="1" w:styleId="StyleTabletextBoldChar">
    <w:name w:val="Style Table text + Bold Char"/>
    <w:basedOn w:val="TabletextChar"/>
    <w:qFormat/>
    <w:rsid w:val="0011069F"/>
    <w:rPr>
      <w:b/>
      <w:bCs/>
    </w:rPr>
  </w:style>
  <w:style w:type="paragraph" w:customStyle="1" w:styleId="StyleBoldChar">
    <w:name w:val="Style Bold Char"/>
    <w:basedOn w:val="Normal"/>
    <w:qFormat/>
    <w:rsid w:val="0011069F"/>
    <w:pPr>
      <w:ind w:firstLine="0"/>
    </w:pPr>
    <w:rPr>
      <w:b/>
      <w:sz w:val="22"/>
      <w:szCs w:val="20"/>
    </w:rPr>
  </w:style>
  <w:style w:type="paragraph" w:customStyle="1" w:styleId="Tabletext1">
    <w:name w:val="Table text"/>
    <w:basedOn w:val="Normal"/>
    <w:qFormat/>
    <w:rsid w:val="0011069F"/>
    <w:pPr>
      <w:spacing w:after="60"/>
      <w:ind w:firstLine="0"/>
      <w:jc w:val="left"/>
    </w:pPr>
    <w:rPr>
      <w:szCs w:val="20"/>
    </w:rPr>
  </w:style>
  <w:style w:type="paragraph" w:customStyle="1" w:styleId="special">
    <w:name w:val="special"/>
    <w:basedOn w:val="Normal"/>
    <w:qFormat/>
    <w:rsid w:val="0011069F"/>
    <w:pPr>
      <w:jc w:val="left"/>
    </w:pPr>
    <w:rPr>
      <w:rFonts w:ascii="Arial" w:hAnsi="Arial"/>
      <w:szCs w:val="20"/>
      <w:lang w:val="en-GB"/>
    </w:rPr>
  </w:style>
  <w:style w:type="paragraph" w:customStyle="1" w:styleId="listtekstas">
    <w:name w:val="list tekstas"/>
    <w:basedOn w:val="Normal"/>
    <w:qFormat/>
    <w:rsid w:val="0011069F"/>
    <w:rPr>
      <w:sz w:val="22"/>
      <w:szCs w:val="20"/>
      <w:lang w:val="en-GB" w:eastAsia="lt-LT"/>
    </w:rPr>
  </w:style>
  <w:style w:type="paragraph" w:customStyle="1" w:styleId="normalbold0">
    <w:name w:val="normal bold"/>
    <w:basedOn w:val="Normal"/>
    <w:qFormat/>
    <w:rsid w:val="0011069F"/>
    <w:pPr>
      <w:spacing w:before="200" w:after="60"/>
      <w:ind w:firstLine="0"/>
    </w:pPr>
    <w:rPr>
      <w:b/>
      <w:sz w:val="22"/>
      <w:szCs w:val="20"/>
      <w:lang w:val="en-GB" w:eastAsia="lt-LT"/>
    </w:rPr>
  </w:style>
  <w:style w:type="paragraph" w:customStyle="1" w:styleId="Bulletlist">
    <w:name w:val="Bullet list"/>
    <w:basedOn w:val="BodytextChar0"/>
    <w:qFormat/>
    <w:rsid w:val="0011069F"/>
    <w:pPr>
      <w:tabs>
        <w:tab w:val="left" w:pos="1440"/>
      </w:tabs>
      <w:ind w:left="1440" w:hanging="360"/>
    </w:pPr>
    <w:rPr>
      <w:lang w:val="lt-LT"/>
    </w:rPr>
  </w:style>
  <w:style w:type="paragraph" w:customStyle="1" w:styleId="StyleJustifiedFirstline095cm1">
    <w:name w:val="Style Justified First line:  095 cm1"/>
    <w:basedOn w:val="Normal"/>
    <w:qFormat/>
    <w:rsid w:val="0011069F"/>
    <w:pPr>
      <w:spacing w:line="360" w:lineRule="auto"/>
      <w:ind w:firstLine="539"/>
    </w:pPr>
    <w:rPr>
      <w:szCs w:val="20"/>
      <w:lang w:eastAsia="lt-LT"/>
    </w:rPr>
  </w:style>
  <w:style w:type="paragraph" w:customStyle="1" w:styleId="CentrBold0">
    <w:name w:val="CentrBold"/>
    <w:qFormat/>
    <w:rsid w:val="0011069F"/>
    <w:pPr>
      <w:jc w:val="center"/>
    </w:pPr>
    <w:rPr>
      <w:rFonts w:ascii="TimesLT" w:hAnsi="TimesLT"/>
      <w:b/>
      <w:caps/>
      <w:color w:val="00000A"/>
      <w:sz w:val="24"/>
      <w:lang w:val="en-GB" w:eastAsia="en-US"/>
    </w:rPr>
  </w:style>
  <w:style w:type="paragraph" w:customStyle="1" w:styleId="Figuros">
    <w:name w:val="Figuros"/>
    <w:basedOn w:val="Normal"/>
    <w:autoRedefine/>
    <w:qFormat/>
    <w:rsid w:val="00A72387"/>
    <w:pPr>
      <w:keepNext/>
      <w:ind w:firstLine="0"/>
      <w:jc w:val="left"/>
    </w:pPr>
    <w:rPr>
      <w:b/>
      <w:szCs w:val="20"/>
    </w:rPr>
  </w:style>
  <w:style w:type="paragraph" w:customStyle="1" w:styleId="Captionpaveikslas">
    <w:name w:val="Caption.paveikslas"/>
    <w:basedOn w:val="Normal"/>
    <w:next w:val="Normal"/>
    <w:autoRedefine/>
    <w:qFormat/>
    <w:rsid w:val="00DB7F51"/>
    <w:pPr>
      <w:tabs>
        <w:tab w:val="left" w:pos="1080"/>
      </w:tabs>
      <w:ind w:firstLine="0"/>
      <w:jc w:val="center"/>
    </w:pPr>
    <w:rPr>
      <w:szCs w:val="20"/>
    </w:rPr>
  </w:style>
  <w:style w:type="paragraph" w:styleId="PlainText">
    <w:name w:val="Plain Text"/>
    <w:basedOn w:val="Normal"/>
    <w:qFormat/>
    <w:rsid w:val="007668AE"/>
    <w:pPr>
      <w:ind w:firstLine="0"/>
      <w:jc w:val="left"/>
    </w:pPr>
    <w:rPr>
      <w:rFonts w:ascii="Courier New" w:hAnsi="Courier New" w:cs="Courier New"/>
      <w:szCs w:val="20"/>
    </w:rPr>
  </w:style>
  <w:style w:type="paragraph" w:customStyle="1" w:styleId="StyleCaption">
    <w:name w:val="Style Caption"/>
    <w:basedOn w:val="Caption"/>
    <w:autoRedefine/>
    <w:qFormat/>
    <w:rsid w:val="007216FB"/>
    <w:pPr>
      <w:jc w:val="center"/>
    </w:pPr>
    <w:rPr>
      <w:b w:val="0"/>
      <w:bCs w:val="0"/>
      <w:i/>
      <w:iCs/>
    </w:rPr>
  </w:style>
  <w:style w:type="paragraph" w:customStyle="1" w:styleId="Pa22">
    <w:name w:val="Pa22"/>
    <w:basedOn w:val="Normal"/>
    <w:next w:val="Normal"/>
    <w:uiPriority w:val="99"/>
    <w:qFormat/>
    <w:rsid w:val="00F9392A"/>
    <w:pPr>
      <w:spacing w:line="221" w:lineRule="atLeast"/>
      <w:ind w:firstLine="0"/>
      <w:jc w:val="left"/>
    </w:pPr>
    <w:rPr>
      <w:rFonts w:ascii="Myriad Pro" w:hAnsi="Myriad Pro"/>
      <w:lang w:eastAsia="lt-LT"/>
    </w:rPr>
  </w:style>
  <w:style w:type="paragraph" w:styleId="ListParagraph">
    <w:name w:val="List Paragraph"/>
    <w:basedOn w:val="Normal"/>
    <w:link w:val="ListParagraphChar"/>
    <w:uiPriority w:val="34"/>
    <w:qFormat/>
    <w:rsid w:val="00441354"/>
    <w:pPr>
      <w:ind w:left="720"/>
      <w:contextualSpacing/>
    </w:pPr>
  </w:style>
  <w:style w:type="paragraph" w:customStyle="1" w:styleId="prj0">
    <w:name w:val="prj0"/>
    <w:basedOn w:val="Normal"/>
    <w:qFormat/>
    <w:rsid w:val="006D7600"/>
    <w:pPr>
      <w:pBdr>
        <w:top w:val="single" w:sz="4" w:space="0" w:color="B1BBCC"/>
        <w:left w:val="single" w:sz="4" w:space="0" w:color="B1BBCC"/>
        <w:bottom w:val="single" w:sz="4" w:space="0" w:color="B1BBCC"/>
        <w:right w:val="single" w:sz="4" w:space="0" w:color="B1BBCC"/>
      </w:pBdr>
      <w:spacing w:beforeAutospacing="1" w:afterAutospacing="1"/>
      <w:ind w:firstLine="0"/>
      <w:jc w:val="left"/>
    </w:pPr>
    <w:rPr>
      <w:rFonts w:ascii="Arial" w:hAnsi="Arial" w:cs="Arial"/>
      <w:sz w:val="18"/>
      <w:szCs w:val="18"/>
      <w:lang w:eastAsia="lt-LT"/>
    </w:rPr>
  </w:style>
  <w:style w:type="paragraph" w:customStyle="1" w:styleId="TableBuleted1">
    <w:name w:val="Table Buleted 1"/>
    <w:basedOn w:val="Normal"/>
    <w:qFormat/>
    <w:rsid w:val="0009174F"/>
    <w:pPr>
      <w:tabs>
        <w:tab w:val="left" w:pos="227"/>
      </w:tabs>
      <w:ind w:left="227" w:hanging="227"/>
    </w:pPr>
    <w:rPr>
      <w:rFonts w:ascii="Arial" w:hAnsi="Arial"/>
    </w:rPr>
  </w:style>
  <w:style w:type="paragraph" w:customStyle="1" w:styleId="BodyText20">
    <w:name w:val="Body Text2"/>
    <w:qFormat/>
    <w:rsid w:val="005E4F27"/>
    <w:pPr>
      <w:snapToGrid w:val="0"/>
      <w:ind w:firstLine="312"/>
      <w:jc w:val="both"/>
    </w:pPr>
    <w:rPr>
      <w:rFonts w:ascii="TimesLT" w:hAnsi="TimesLT"/>
      <w:color w:val="00000A"/>
      <w:sz w:val="24"/>
      <w:lang w:val="en-US" w:eastAsia="en-US"/>
    </w:rPr>
  </w:style>
  <w:style w:type="paragraph" w:customStyle="1" w:styleId="CentrBoldm">
    <w:name w:val="CentrBoldm"/>
    <w:basedOn w:val="Normal"/>
    <w:qFormat/>
    <w:rsid w:val="00047B40"/>
    <w:pPr>
      <w:ind w:firstLine="0"/>
      <w:jc w:val="center"/>
    </w:pPr>
    <w:rPr>
      <w:rFonts w:ascii="TimesLT" w:hAnsi="TimesLT"/>
      <w:b/>
      <w:bCs/>
      <w:szCs w:val="20"/>
      <w:lang w:val="en-US"/>
    </w:rPr>
  </w:style>
  <w:style w:type="paragraph" w:customStyle="1" w:styleId="Default">
    <w:name w:val="Default"/>
    <w:qFormat/>
    <w:rsid w:val="004559A7"/>
    <w:rPr>
      <w:rFonts w:ascii="Calibri" w:hAnsi="Calibri" w:cs="Calibri"/>
      <w:color w:val="000000"/>
      <w:sz w:val="24"/>
      <w:szCs w:val="24"/>
    </w:rPr>
  </w:style>
  <w:style w:type="paragraph" w:customStyle="1" w:styleId="xl63">
    <w:name w:val="xl63"/>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000000"/>
      <w:sz w:val="18"/>
      <w:szCs w:val="18"/>
      <w:lang w:eastAsia="lt-LT"/>
    </w:rPr>
  </w:style>
  <w:style w:type="paragraph" w:customStyle="1" w:styleId="xl64">
    <w:name w:val="xl64"/>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color w:val="000000"/>
      <w:sz w:val="18"/>
      <w:szCs w:val="18"/>
      <w:lang w:eastAsia="lt-LT"/>
    </w:rPr>
  </w:style>
  <w:style w:type="paragraph" w:customStyle="1" w:styleId="xl65">
    <w:name w:val="xl65"/>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b/>
      <w:bCs/>
      <w:color w:val="000000"/>
      <w:sz w:val="18"/>
      <w:szCs w:val="18"/>
      <w:lang w:eastAsia="lt-LT"/>
    </w:rPr>
  </w:style>
  <w:style w:type="paragraph" w:customStyle="1" w:styleId="xl66">
    <w:name w:val="xl66"/>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color w:val="000000"/>
      <w:sz w:val="18"/>
      <w:szCs w:val="18"/>
      <w:lang w:eastAsia="lt-LT"/>
    </w:rPr>
  </w:style>
  <w:style w:type="paragraph" w:customStyle="1" w:styleId="xl67">
    <w:name w:val="xl67"/>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E36C09"/>
      <w:sz w:val="18"/>
      <w:szCs w:val="18"/>
      <w:lang w:eastAsia="lt-LT"/>
    </w:rPr>
  </w:style>
  <w:style w:type="paragraph" w:customStyle="1" w:styleId="xl68">
    <w:name w:val="xl68"/>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color w:val="000000"/>
      <w:sz w:val="18"/>
      <w:szCs w:val="18"/>
      <w:lang w:eastAsia="lt-LT"/>
    </w:rPr>
  </w:style>
  <w:style w:type="paragraph" w:customStyle="1" w:styleId="xl69">
    <w:name w:val="xl69"/>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5F497A"/>
      <w:sz w:val="18"/>
      <w:szCs w:val="18"/>
      <w:lang w:eastAsia="lt-LT"/>
    </w:rPr>
  </w:style>
  <w:style w:type="paragraph" w:customStyle="1" w:styleId="xl70">
    <w:name w:val="xl70"/>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76923C"/>
      <w:sz w:val="18"/>
      <w:szCs w:val="18"/>
      <w:lang w:eastAsia="lt-LT"/>
    </w:rPr>
  </w:style>
  <w:style w:type="paragraph" w:customStyle="1" w:styleId="xl71">
    <w:name w:val="xl71"/>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953734"/>
      <w:sz w:val="18"/>
      <w:szCs w:val="18"/>
      <w:lang w:eastAsia="lt-LT"/>
    </w:rPr>
  </w:style>
  <w:style w:type="paragraph" w:customStyle="1" w:styleId="xl72">
    <w:name w:val="xl72"/>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366092"/>
      <w:sz w:val="18"/>
      <w:szCs w:val="18"/>
      <w:lang w:eastAsia="lt-LT"/>
    </w:rPr>
  </w:style>
  <w:style w:type="paragraph" w:customStyle="1" w:styleId="xl73">
    <w:name w:val="xl73"/>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494429"/>
      <w:sz w:val="18"/>
      <w:szCs w:val="18"/>
      <w:lang w:eastAsia="lt-LT"/>
    </w:rPr>
  </w:style>
  <w:style w:type="paragraph" w:customStyle="1" w:styleId="xl74">
    <w:name w:val="xl74"/>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17365D"/>
      <w:sz w:val="18"/>
      <w:szCs w:val="18"/>
      <w:lang w:eastAsia="lt-LT"/>
    </w:rPr>
  </w:style>
  <w:style w:type="paragraph" w:customStyle="1" w:styleId="xl75">
    <w:name w:val="xl75"/>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b/>
      <w:bCs/>
      <w:color w:val="000000"/>
      <w:sz w:val="18"/>
      <w:szCs w:val="18"/>
      <w:lang w:eastAsia="lt-LT"/>
    </w:rPr>
  </w:style>
  <w:style w:type="paragraph" w:customStyle="1" w:styleId="xl76">
    <w:name w:val="xl76"/>
    <w:basedOn w:val="Normal"/>
    <w:qFormat/>
    <w:rsid w:val="00166055"/>
    <w:pPr>
      <w:pBdr>
        <w:top w:val="single" w:sz="4" w:space="0" w:color="B1BBCC"/>
        <w:left w:val="single" w:sz="4" w:space="0" w:color="B1BBCC"/>
        <w:bottom w:val="single" w:sz="4" w:space="0" w:color="B1BBCC"/>
        <w:right w:val="single" w:sz="4" w:space="0" w:color="B1BBCC"/>
      </w:pBdr>
      <w:shd w:val="clear" w:color="000000" w:fill="DFE3E8"/>
      <w:spacing w:beforeAutospacing="1" w:afterAutospacing="1"/>
      <w:ind w:firstLine="0"/>
      <w:jc w:val="left"/>
      <w:textAlignment w:val="center"/>
    </w:pPr>
    <w:rPr>
      <w:rFonts w:ascii="Arial" w:hAnsi="Arial" w:cs="Arial"/>
      <w:b/>
      <w:bCs/>
      <w:color w:val="363636"/>
      <w:sz w:val="18"/>
      <w:szCs w:val="18"/>
      <w:lang w:eastAsia="lt-LT"/>
    </w:rPr>
  </w:style>
  <w:style w:type="paragraph" w:customStyle="1" w:styleId="xl77">
    <w:name w:val="xl77"/>
    <w:basedOn w:val="Normal"/>
    <w:qFormat/>
    <w:rsid w:val="00166055"/>
    <w:pPr>
      <w:pBdr>
        <w:top w:val="single" w:sz="4" w:space="0" w:color="B1BBCC"/>
        <w:left w:val="single" w:sz="4" w:space="0" w:color="B1BBCC"/>
        <w:bottom w:val="single" w:sz="4" w:space="0" w:color="B1BBCC"/>
        <w:right w:val="single" w:sz="4" w:space="0" w:color="B1BBCC"/>
      </w:pBdr>
      <w:shd w:val="clear" w:color="000000" w:fill="DFE3E8"/>
      <w:spacing w:beforeAutospacing="1" w:afterAutospacing="1"/>
      <w:ind w:firstLine="0"/>
      <w:jc w:val="center"/>
      <w:textAlignment w:val="center"/>
    </w:pPr>
    <w:rPr>
      <w:rFonts w:ascii="Arial" w:hAnsi="Arial" w:cs="Arial"/>
      <w:b/>
      <w:bCs/>
      <w:color w:val="363636"/>
      <w:sz w:val="18"/>
      <w:szCs w:val="18"/>
      <w:lang w:eastAsia="lt-LT"/>
    </w:rPr>
  </w:style>
  <w:style w:type="paragraph" w:customStyle="1" w:styleId="Style3">
    <w:name w:val="Style3"/>
    <w:basedOn w:val="Heading4"/>
    <w:qFormat/>
    <w:rsid w:val="00C637CD"/>
    <w:pPr>
      <w:keepLines w:val="0"/>
      <w:numPr>
        <w:ilvl w:val="0"/>
        <w:numId w:val="0"/>
      </w:numPr>
      <w:spacing w:line="360" w:lineRule="auto"/>
      <w:ind w:firstLine="397"/>
    </w:pPr>
    <w:rPr>
      <w:rFonts w:eastAsia="MS Mincho"/>
      <w:b w:val="0"/>
      <w:bCs w:val="0"/>
      <w:i/>
      <w:sz w:val="24"/>
      <w:szCs w:val="20"/>
    </w:rPr>
  </w:style>
  <w:style w:type="paragraph" w:customStyle="1" w:styleId="Figure">
    <w:name w:val="Figure"/>
    <w:basedOn w:val="Heading4"/>
    <w:next w:val="Normal"/>
    <w:qFormat/>
    <w:rsid w:val="00C637CD"/>
    <w:pPr>
      <w:numPr>
        <w:ilvl w:val="0"/>
        <w:numId w:val="0"/>
      </w:numPr>
      <w:tabs>
        <w:tab w:val="left" w:pos="669"/>
      </w:tabs>
      <w:spacing w:before="120" w:after="120"/>
      <w:ind w:left="284" w:hanging="284"/>
      <w:jc w:val="center"/>
    </w:pPr>
    <w:rPr>
      <w:rFonts w:ascii="Arial" w:eastAsia="MS Mincho" w:hAnsi="Arial"/>
      <w:bCs w:val="0"/>
      <w:sz w:val="18"/>
      <w:szCs w:val="20"/>
    </w:rPr>
  </w:style>
  <w:style w:type="paragraph" w:customStyle="1" w:styleId="Paragraph">
    <w:name w:val="Paragraph"/>
    <w:basedOn w:val="Normal"/>
    <w:qFormat/>
    <w:rsid w:val="00C637CD"/>
    <w:pPr>
      <w:keepLines/>
      <w:ind w:firstLine="0"/>
      <w:jc w:val="left"/>
    </w:pPr>
    <w:rPr>
      <w:rFonts w:eastAsia="MS Mincho"/>
      <w:szCs w:val="20"/>
    </w:rPr>
  </w:style>
  <w:style w:type="paragraph" w:customStyle="1" w:styleId="Bullets0">
    <w:name w:val="Bullets0"/>
    <w:basedOn w:val="Normal"/>
    <w:qFormat/>
    <w:rsid w:val="00C637CD"/>
    <w:pPr>
      <w:keepLines/>
      <w:jc w:val="left"/>
    </w:pPr>
    <w:rPr>
      <w:rFonts w:eastAsia="MS Mincho"/>
      <w:szCs w:val="20"/>
    </w:rPr>
  </w:style>
  <w:style w:type="paragraph" w:customStyle="1" w:styleId="Simple">
    <w:name w:val="Simple"/>
    <w:basedOn w:val="Normal"/>
    <w:qFormat/>
    <w:rsid w:val="00C637CD"/>
    <w:pPr>
      <w:keepLines/>
      <w:ind w:firstLine="0"/>
      <w:jc w:val="left"/>
    </w:pPr>
    <w:rPr>
      <w:rFonts w:eastAsia="MS Mincho"/>
      <w:szCs w:val="20"/>
    </w:rPr>
  </w:style>
  <w:style w:type="paragraph" w:customStyle="1" w:styleId="Table">
    <w:name w:val="Table"/>
    <w:basedOn w:val="Normal"/>
    <w:qFormat/>
    <w:rsid w:val="00C637CD"/>
    <w:pPr>
      <w:keepLines/>
      <w:spacing w:before="60" w:after="60"/>
      <w:ind w:firstLine="0"/>
      <w:jc w:val="left"/>
    </w:pPr>
    <w:rPr>
      <w:rFonts w:ascii="Arial" w:eastAsia="MS Mincho" w:hAnsi="Arial"/>
      <w:sz w:val="16"/>
      <w:szCs w:val="20"/>
    </w:rPr>
  </w:style>
  <w:style w:type="paragraph" w:customStyle="1" w:styleId="CharCharCharCharCharCharChar">
    <w:name w:val="Char Char Char Char Char Char Char"/>
    <w:basedOn w:val="Normal"/>
    <w:qFormat/>
    <w:rsid w:val="00C637CD"/>
    <w:pPr>
      <w:spacing w:after="160" w:line="240" w:lineRule="exact"/>
      <w:ind w:firstLine="0"/>
      <w:jc w:val="left"/>
    </w:pPr>
    <w:rPr>
      <w:rFonts w:ascii="Verdana" w:eastAsia="MS Mincho" w:hAnsi="Verdana"/>
      <w:szCs w:val="20"/>
      <w:lang w:val="en-US"/>
    </w:rPr>
  </w:style>
  <w:style w:type="paragraph" w:styleId="TOCHeading">
    <w:name w:val="TOC Heading"/>
    <w:basedOn w:val="Heading1"/>
    <w:next w:val="Normal"/>
    <w:uiPriority w:val="39"/>
    <w:unhideWhenUsed/>
    <w:qFormat/>
    <w:rsid w:val="00C637CD"/>
    <w:pPr>
      <w:pageBreakBefore w:val="0"/>
      <w:numPr>
        <w:numId w:val="0"/>
      </w:numPr>
      <w:spacing w:after="0" w:line="259" w:lineRule="auto"/>
      <w:ind w:firstLine="397"/>
      <w:jc w:val="left"/>
    </w:pPr>
    <w:rPr>
      <w:rFonts w:asciiTheme="majorHAnsi" w:eastAsiaTheme="majorEastAsia" w:hAnsiTheme="majorHAnsi" w:cstheme="majorBidi"/>
      <w:b w:val="0"/>
      <w:bCs w:val="0"/>
      <w:color w:val="365F91" w:themeColor="accent1" w:themeShade="BF"/>
      <w:spacing w:val="0"/>
      <w:lang w:val="en-US"/>
    </w:rPr>
  </w:style>
  <w:style w:type="paragraph" w:customStyle="1" w:styleId="AteaNormal">
    <w:name w:val="Atea Normal"/>
    <w:basedOn w:val="Normal"/>
    <w:link w:val="AteaNormalChar"/>
    <w:qFormat/>
    <w:rsid w:val="000232F5"/>
    <w:rPr>
      <w:rFonts w:eastAsia="SimSun" w:cs="Arial"/>
      <w:color w:val="292929"/>
      <w:szCs w:val="18"/>
      <w:shd w:val="clear" w:color="auto" w:fill="FFFFFF"/>
    </w:rPr>
  </w:style>
  <w:style w:type="paragraph" w:customStyle="1" w:styleId="AteaParagrafasbulet">
    <w:name w:val="Atea Paragrafas bulet"/>
    <w:basedOn w:val="ListBullet"/>
    <w:autoRedefine/>
    <w:qFormat/>
    <w:rsid w:val="0044634D"/>
    <w:pPr>
      <w:keepLines w:val="0"/>
      <w:spacing w:before="120" w:after="120"/>
      <w:ind w:left="1077" w:hanging="357"/>
      <w:contextualSpacing/>
      <w:jc w:val="both"/>
    </w:pPr>
    <w:rPr>
      <w:szCs w:val="20"/>
      <w:lang w:val="lt-LT"/>
    </w:rPr>
  </w:style>
  <w:style w:type="paragraph" w:customStyle="1" w:styleId="Paveikslosraas">
    <w:name w:val="Paveikslo sąrašas"/>
    <w:basedOn w:val="Caption"/>
    <w:next w:val="Caption"/>
    <w:link w:val="PaveikslosraasChar"/>
    <w:autoRedefine/>
    <w:qFormat/>
    <w:rsid w:val="00F17DDB"/>
    <w:pPr>
      <w:keepLines w:val="0"/>
      <w:spacing w:before="0"/>
      <w:ind w:firstLine="0"/>
      <w:jc w:val="center"/>
    </w:pPr>
    <w:rPr>
      <w:szCs w:val="18"/>
    </w:rPr>
  </w:style>
  <w:style w:type="paragraph" w:customStyle="1" w:styleId="AteaLentelestext">
    <w:name w:val="Atea Lenteles text"/>
    <w:basedOn w:val="Normal"/>
    <w:qFormat/>
    <w:rsid w:val="00597F22"/>
    <w:rPr>
      <w:rFonts w:eastAsia="MS Mincho"/>
      <w:szCs w:val="20"/>
      <w:shd w:val="clear" w:color="auto" w:fill="FFFFFF"/>
      <w:lang w:eastAsia="zh-CN"/>
    </w:rPr>
  </w:style>
  <w:style w:type="paragraph" w:customStyle="1" w:styleId="AteaLentelspavadinimas">
    <w:name w:val="Atea Lentelės pavadinimas"/>
    <w:basedOn w:val="Caption"/>
    <w:autoRedefine/>
    <w:qFormat/>
    <w:rsid w:val="00597F22"/>
    <w:pPr>
      <w:keepLines w:val="0"/>
      <w:spacing w:before="0"/>
      <w:ind w:firstLine="0"/>
      <w:jc w:val="left"/>
    </w:pPr>
    <w:rPr>
      <w:rFonts w:eastAsia="Calibri"/>
      <w:b w:val="0"/>
      <w:bCs w:val="0"/>
      <w:sz w:val="24"/>
      <w:szCs w:val="18"/>
    </w:rPr>
  </w:style>
  <w:style w:type="paragraph" w:customStyle="1" w:styleId="ATEAnumeracija">
    <w:name w:val="ATEA numeracija"/>
    <w:basedOn w:val="ListNumber"/>
    <w:link w:val="ATEAnumeracijaChar"/>
    <w:qFormat/>
    <w:rsid w:val="00771716"/>
    <w:pPr>
      <w:spacing w:before="0" w:after="0"/>
      <w:jc w:val="both"/>
    </w:pPr>
    <w:rPr>
      <w:lang w:val="lt-LT"/>
    </w:rPr>
  </w:style>
  <w:style w:type="paragraph" w:customStyle="1" w:styleId="Sraas2">
    <w:name w:val="Sąrašas2"/>
    <w:basedOn w:val="Normal"/>
    <w:link w:val="SraasChar"/>
    <w:qFormat/>
    <w:rsid w:val="004E53D1"/>
    <w:pPr>
      <w:spacing w:line="276" w:lineRule="auto"/>
      <w:ind w:left="360" w:hanging="360"/>
    </w:pPr>
    <w:rPr>
      <w:rFonts w:eastAsia="SimSun"/>
      <w:szCs w:val="20"/>
    </w:rPr>
  </w:style>
  <w:style w:type="paragraph" w:customStyle="1" w:styleId="Skyriausparagrafas">
    <w:name w:val="Skyriaus paragrafas"/>
    <w:basedOn w:val="Normal"/>
    <w:link w:val="SkyriausparagrafasChar"/>
    <w:autoRedefine/>
    <w:qFormat/>
    <w:rsid w:val="00DC212A"/>
    <w:pPr>
      <w:spacing w:after="0"/>
    </w:pPr>
    <w:rPr>
      <w:color w:val="FF0000"/>
      <w:lang w:eastAsia="lt-LT"/>
    </w:rPr>
  </w:style>
  <w:style w:type="paragraph" w:customStyle="1" w:styleId="tekstostailas">
    <w:name w:val="teksto_stailas"/>
    <w:basedOn w:val="BodyText"/>
    <w:qFormat/>
    <w:rsid w:val="00DE5C05"/>
    <w:pPr>
      <w:spacing w:before="0" w:after="0" w:line="360" w:lineRule="auto"/>
      <w:ind w:firstLine="720"/>
    </w:pPr>
    <w:rPr>
      <w:szCs w:val="17"/>
    </w:rPr>
  </w:style>
  <w:style w:type="paragraph" w:customStyle="1" w:styleId="Lentel2018">
    <w:name w:val="Lentelė2018"/>
    <w:basedOn w:val="Normal"/>
    <w:link w:val="Lentel2018Diagrama"/>
    <w:qFormat/>
    <w:rsid w:val="0019185A"/>
    <w:pPr>
      <w:keepNext/>
      <w:spacing w:before="0" w:after="0"/>
      <w:ind w:firstLine="0"/>
      <w:jc w:val="right"/>
    </w:pPr>
    <w:rPr>
      <w:rFonts w:eastAsia="Calibri"/>
      <w:i/>
      <w:szCs w:val="18"/>
    </w:rPr>
  </w:style>
  <w:style w:type="paragraph" w:customStyle="1" w:styleId="Paveikslas2018">
    <w:name w:val="Paveikslas2018"/>
    <w:basedOn w:val="Caption"/>
    <w:link w:val="Paveikslas2018Diagrama"/>
    <w:qFormat/>
    <w:rsid w:val="00F66A1D"/>
    <w:pPr>
      <w:ind w:firstLine="0"/>
      <w:jc w:val="center"/>
    </w:pPr>
    <w:rPr>
      <w:b w:val="0"/>
      <w:i/>
      <w:sz w:val="24"/>
      <w:szCs w:val="24"/>
    </w:rPr>
  </w:style>
  <w:style w:type="paragraph" w:customStyle="1" w:styleId="Lentels2018">
    <w:name w:val="Lentelės2018"/>
    <w:basedOn w:val="Normal"/>
    <w:link w:val="Lentels2018Diagrama"/>
    <w:qFormat/>
    <w:rsid w:val="00E307AA"/>
    <w:pPr>
      <w:keepNext/>
      <w:spacing w:before="0" w:after="0"/>
      <w:ind w:firstLine="0"/>
      <w:jc w:val="right"/>
    </w:pPr>
    <w:rPr>
      <w:rFonts w:eastAsia="Calibri"/>
      <w:i/>
      <w:szCs w:val="18"/>
    </w:rPr>
  </w:style>
  <w:style w:type="paragraph" w:customStyle="1" w:styleId="Scenarijus">
    <w:name w:val="Scenarijus"/>
    <w:basedOn w:val="Normal"/>
    <w:qFormat/>
    <w:rsid w:val="00892BA3"/>
    <w:pPr>
      <w:spacing w:before="0" w:after="0"/>
    </w:pPr>
    <w:rPr>
      <w:sz w:val="20"/>
      <w:szCs w:val="20"/>
    </w:rPr>
  </w:style>
  <w:style w:type="paragraph" w:styleId="EndnoteText">
    <w:name w:val="endnote text"/>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TableIndexHeading">
    <w:name w:val="Table Index Heading"/>
    <w:basedOn w:val="Heading"/>
    <w:qFormat/>
  </w:style>
  <w:style w:type="paragraph" w:customStyle="1" w:styleId="EndnoteSymbol">
    <w:name w:val="Endnote Symbol"/>
    <w:basedOn w:val="Normal"/>
    <w:qFormat/>
  </w:style>
  <w:style w:type="table" w:styleId="TableGrid">
    <w:name w:val="Table Grid"/>
    <w:basedOn w:val="TableNormal"/>
    <w:rsid w:val="0045530D"/>
    <w:pPr>
      <w:spacing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9001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B440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ntemporary">
    <w:name w:val="Table Contemporary"/>
    <w:basedOn w:val="TableNormal"/>
    <w:rsid w:val="001960C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AlnaMelyna">
    <w:name w:val="Alna. Melyna"/>
    <w:basedOn w:val="TableGrid"/>
    <w:rsid w:val="0009174F"/>
    <w:pPr>
      <w:spacing w:after="0"/>
      <w:jc w:val="both"/>
    </w:pPr>
    <w:tblPr/>
    <w:tcPr>
      <w:shd w:val="clear" w:color="auto" w:fill="FFFFFF"/>
      <w:vAlign w:val="center"/>
    </w:tcPr>
    <w:tblStylePr w:type="firstRow">
      <w:pPr>
        <w:wordWrap/>
      </w:pPr>
      <w:rPr>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3399"/>
      </w:tcPr>
    </w:tblStylePr>
  </w:style>
  <w:style w:type="character" w:styleId="Hyperlink">
    <w:name w:val="Hyperlink"/>
    <w:basedOn w:val="DefaultParagraphFont"/>
    <w:uiPriority w:val="99"/>
    <w:unhideWhenUsed/>
    <w:rsid w:val="00380B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99"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Table" w:semiHidden="0" w:unhideWhenUsed="0"/>
    <w:lsdException w:name="No List"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716"/>
    <w:pPr>
      <w:spacing w:before="120" w:after="120"/>
      <w:ind w:firstLine="397"/>
      <w:jc w:val="both"/>
    </w:pPr>
    <w:rPr>
      <w:color w:val="00000A"/>
      <w:sz w:val="24"/>
      <w:szCs w:val="24"/>
      <w:lang w:eastAsia="en-US"/>
    </w:rPr>
  </w:style>
  <w:style w:type="paragraph" w:styleId="Heading1">
    <w:name w:val="heading 1"/>
    <w:basedOn w:val="Normal"/>
    <w:next w:val="Normal"/>
    <w:link w:val="Heading1Char"/>
    <w:autoRedefine/>
    <w:qFormat/>
    <w:rsid w:val="003F6FDF"/>
    <w:pPr>
      <w:keepNext/>
      <w:keepLines/>
      <w:pageBreakBefore/>
      <w:numPr>
        <w:numId w:val="5"/>
      </w:numPr>
      <w:spacing w:before="240" w:after="100"/>
      <w:outlineLvl w:val="0"/>
    </w:pPr>
    <w:rPr>
      <w:rFonts w:cs="Arial"/>
      <w:b/>
      <w:bCs/>
      <w:spacing w:val="10"/>
      <w:sz w:val="32"/>
      <w:szCs w:val="32"/>
    </w:rPr>
  </w:style>
  <w:style w:type="paragraph" w:styleId="Heading2">
    <w:name w:val="heading 2"/>
    <w:basedOn w:val="Normal"/>
    <w:next w:val="Normal"/>
    <w:autoRedefine/>
    <w:qFormat/>
    <w:rsid w:val="003F6FDF"/>
    <w:pPr>
      <w:keepNext/>
      <w:keepLines/>
      <w:numPr>
        <w:ilvl w:val="1"/>
        <w:numId w:val="5"/>
      </w:numPr>
      <w:spacing w:before="240" w:after="240"/>
      <w:outlineLvl w:val="1"/>
    </w:pPr>
    <w:rPr>
      <w:rFonts w:cs="Arial"/>
      <w:b/>
      <w:bCs/>
      <w:i/>
      <w:iCs/>
      <w:sz w:val="28"/>
      <w:szCs w:val="28"/>
    </w:rPr>
  </w:style>
  <w:style w:type="paragraph" w:styleId="Heading3">
    <w:name w:val="heading 3"/>
    <w:basedOn w:val="Normal"/>
    <w:next w:val="Normal"/>
    <w:autoRedefine/>
    <w:qFormat/>
    <w:rsid w:val="002756B8"/>
    <w:pPr>
      <w:keepNext/>
      <w:keepLines/>
      <w:numPr>
        <w:ilvl w:val="2"/>
        <w:numId w:val="1"/>
      </w:numPr>
      <w:spacing w:line="360" w:lineRule="auto"/>
      <w:ind w:left="720" w:firstLine="397"/>
      <w:outlineLvl w:val="2"/>
    </w:pPr>
    <w:rPr>
      <w:rFonts w:cs="Arial"/>
      <w:b/>
      <w:bCs/>
    </w:rPr>
  </w:style>
  <w:style w:type="paragraph" w:styleId="Heading4">
    <w:name w:val="heading 4"/>
    <w:basedOn w:val="Normal"/>
    <w:autoRedefine/>
    <w:qFormat/>
    <w:rsid w:val="00E37F59"/>
    <w:pPr>
      <w:keepNext/>
      <w:keepLines/>
      <w:numPr>
        <w:ilvl w:val="3"/>
        <w:numId w:val="1"/>
      </w:numPr>
      <w:spacing w:before="240" w:after="60"/>
      <w:jc w:val="left"/>
      <w:outlineLvl w:val="3"/>
    </w:pPr>
    <w:rPr>
      <w:b/>
      <w:bCs/>
      <w:sz w:val="22"/>
      <w:szCs w:val="22"/>
    </w:rPr>
  </w:style>
  <w:style w:type="paragraph" w:styleId="Heading5">
    <w:name w:val="heading 5"/>
    <w:basedOn w:val="Normal"/>
    <w:autoRedefine/>
    <w:qFormat/>
    <w:rsid w:val="006A7792"/>
    <w:pPr>
      <w:keepNext/>
      <w:keepLines/>
      <w:numPr>
        <w:ilvl w:val="4"/>
        <w:numId w:val="1"/>
      </w:numPr>
      <w:spacing w:before="240" w:after="60"/>
      <w:jc w:val="left"/>
      <w:outlineLvl w:val="4"/>
    </w:pPr>
    <w:rPr>
      <w:b/>
      <w:bCs/>
      <w:iCs/>
      <w:szCs w:val="26"/>
    </w:rPr>
  </w:style>
  <w:style w:type="paragraph" w:styleId="Heading6">
    <w:name w:val="heading 6"/>
    <w:basedOn w:val="Normal"/>
    <w:next w:val="Normal"/>
    <w:qFormat/>
    <w:locked/>
    <w:rsid w:val="00D9095A"/>
    <w:pPr>
      <w:numPr>
        <w:ilvl w:val="5"/>
        <w:numId w:val="1"/>
      </w:numPr>
      <w:spacing w:before="240" w:after="60"/>
      <w:outlineLvl w:val="5"/>
    </w:pPr>
    <w:rPr>
      <w:b/>
      <w:bCs/>
      <w:sz w:val="22"/>
      <w:szCs w:val="22"/>
    </w:rPr>
  </w:style>
  <w:style w:type="paragraph" w:styleId="Heading7">
    <w:name w:val="heading 7"/>
    <w:basedOn w:val="Normal"/>
    <w:next w:val="Normal"/>
    <w:qFormat/>
    <w:locked/>
    <w:rsid w:val="00D9095A"/>
    <w:pPr>
      <w:numPr>
        <w:ilvl w:val="6"/>
        <w:numId w:val="1"/>
      </w:numPr>
      <w:spacing w:before="240" w:after="60"/>
      <w:outlineLvl w:val="6"/>
    </w:pPr>
  </w:style>
  <w:style w:type="paragraph" w:styleId="Heading8">
    <w:name w:val="heading 8"/>
    <w:basedOn w:val="Normal"/>
    <w:next w:val="Normal"/>
    <w:link w:val="Heading8Char"/>
    <w:qFormat/>
    <w:locked/>
    <w:rsid w:val="00D9095A"/>
    <w:pPr>
      <w:numPr>
        <w:ilvl w:val="7"/>
        <w:numId w:val="1"/>
      </w:numPr>
      <w:spacing w:before="240" w:after="60"/>
      <w:outlineLvl w:val="7"/>
    </w:pPr>
    <w:rPr>
      <w:i/>
      <w:iCs/>
    </w:rPr>
  </w:style>
  <w:style w:type="paragraph" w:styleId="Heading9">
    <w:name w:val="heading 9"/>
    <w:basedOn w:val="Normal"/>
    <w:next w:val="Normal"/>
    <w:qFormat/>
    <w:locked/>
    <w:rsid w:val="0072780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link w:val="Caption"/>
    <w:uiPriority w:val="99"/>
    <w:qFormat/>
    <w:rsid w:val="00DB2FD1"/>
    <w:rPr>
      <w:b/>
      <w:bCs/>
      <w:lang w:eastAsia="en-US"/>
    </w:rPr>
  </w:style>
  <w:style w:type="character" w:styleId="CommentReference">
    <w:name w:val="annotation reference"/>
    <w:uiPriority w:val="99"/>
    <w:qFormat/>
    <w:locked/>
    <w:rPr>
      <w:sz w:val="16"/>
      <w:szCs w:val="16"/>
    </w:rPr>
  </w:style>
  <w:style w:type="character" w:styleId="FootnoteReference">
    <w:name w:val="footnote reference"/>
    <w:semiHidden/>
    <w:qFormat/>
    <w:locked/>
    <w:rPr>
      <w:sz w:val="20"/>
      <w:vertAlign w:val="superscript"/>
    </w:rPr>
  </w:style>
  <w:style w:type="character" w:customStyle="1" w:styleId="fspelling1">
    <w:name w:val="f_spelling1"/>
    <w:qFormat/>
    <w:rsid w:val="002D3055"/>
    <w:rPr>
      <w:rFonts w:ascii="MD Symbol Font" w:hAnsi="MD Symbol Font"/>
      <w:color w:val="808080"/>
      <w:sz w:val="9"/>
      <w:szCs w:val="9"/>
    </w:rPr>
  </w:style>
  <w:style w:type="character" w:customStyle="1" w:styleId="InternetLink">
    <w:name w:val="Internet Link"/>
    <w:basedOn w:val="DefaultParagraphFont"/>
    <w:uiPriority w:val="99"/>
    <w:unhideWhenUsed/>
    <w:rsid w:val="00616B69"/>
    <w:rPr>
      <w:color w:val="0000FF" w:themeColor="hyperlink"/>
      <w:u w:val="single"/>
    </w:rPr>
  </w:style>
  <w:style w:type="character" w:customStyle="1" w:styleId="BodytextCharChar">
    <w:name w:val="Body text Char Char"/>
    <w:qFormat/>
    <w:rsid w:val="0011069F"/>
    <w:rPr>
      <w:sz w:val="24"/>
      <w:szCs w:val="24"/>
      <w:lang w:val="en-US" w:eastAsia="en-US" w:bidi="ar-SA"/>
    </w:rPr>
  </w:style>
  <w:style w:type="character" w:customStyle="1" w:styleId="ElementCharChar">
    <w:name w:val="Element Char Char"/>
    <w:qFormat/>
    <w:rsid w:val="0011069F"/>
    <w:rPr>
      <w:b/>
      <w:sz w:val="24"/>
      <w:szCs w:val="24"/>
      <w:lang w:val="lt-LT" w:eastAsia="en-US" w:bidi="ar-SA"/>
    </w:rPr>
  </w:style>
  <w:style w:type="character" w:styleId="Strong">
    <w:name w:val="Strong"/>
    <w:uiPriority w:val="22"/>
    <w:qFormat/>
    <w:rsid w:val="00727805"/>
    <w:rPr>
      <w:rFonts w:ascii="Times New Roman" w:hAnsi="Times New Roman"/>
      <w:b/>
      <w:bCs/>
    </w:rPr>
  </w:style>
  <w:style w:type="character" w:customStyle="1" w:styleId="Kursyvas">
    <w:name w:val="Kursyvas"/>
    <w:qFormat/>
    <w:rsid w:val="0011069F"/>
    <w:rPr>
      <w:i/>
    </w:rPr>
  </w:style>
  <w:style w:type="character" w:styleId="FollowedHyperlink">
    <w:name w:val="FollowedHyperlink"/>
    <w:uiPriority w:val="99"/>
    <w:qFormat/>
    <w:rsid w:val="0011069F"/>
    <w:rPr>
      <w:color w:val="800080"/>
      <w:u w:val="single"/>
    </w:rPr>
  </w:style>
  <w:style w:type="character" w:customStyle="1" w:styleId="TabletextCharChar">
    <w:name w:val="Table text Char Char"/>
    <w:qFormat/>
    <w:rsid w:val="0011069F"/>
    <w:rPr>
      <w:sz w:val="24"/>
      <w:lang w:val="lt-LT" w:eastAsia="en-US" w:bidi="ar-SA"/>
    </w:rPr>
  </w:style>
  <w:style w:type="character" w:customStyle="1" w:styleId="StyleTabletextBoldCharChar">
    <w:name w:val="Style Table text + Bold Char Char"/>
    <w:qFormat/>
    <w:rsid w:val="0011069F"/>
    <w:rPr>
      <w:b/>
      <w:bCs/>
      <w:sz w:val="24"/>
      <w:lang w:val="lt-LT" w:eastAsia="en-US" w:bidi="ar-SA"/>
    </w:rPr>
  </w:style>
  <w:style w:type="character" w:customStyle="1" w:styleId="BodytextCharCharChar">
    <w:name w:val="Body text Char Char Char"/>
    <w:qFormat/>
    <w:rsid w:val="0011069F"/>
    <w:rPr>
      <w:sz w:val="24"/>
      <w:szCs w:val="24"/>
      <w:lang w:val="en-US" w:eastAsia="en-US" w:bidi="ar-SA"/>
    </w:rPr>
  </w:style>
  <w:style w:type="character" w:styleId="PageNumber">
    <w:name w:val="page number"/>
    <w:basedOn w:val="DefaultParagraphFont"/>
    <w:qFormat/>
    <w:rsid w:val="0011069F"/>
  </w:style>
  <w:style w:type="character" w:customStyle="1" w:styleId="Heading4H4H41H42H43H411H421H44H412H422H45H413H423H46H47H414H424H48H49H410H415H425H416H426H417H427H431H4111H4211H441H4121H4221H451H4131H4231H461H471H4141H4241H481H491H4101H4151H4251H4161H4261H418H428HChar">
    <w:name w:val="Heading 4;H4;H41;H42;H43;H411;H421;H44;H412;H422;H45;H413;H423;H46;H47;H414;H424;H48;H49;H410;H415;H425;H416;H426;H417;H427;H431;H4111;H4211;H441;H4121;H4221;H451;H4131;H4231;H461;H471;H4141;H4241;H481;H491;H4101;H4151;H4251;H4161;H4261;H418;H428;H Char"/>
    <w:qFormat/>
    <w:rsid w:val="0011069F"/>
    <w:rPr>
      <w:i/>
      <w:sz w:val="24"/>
      <w:szCs w:val="24"/>
      <w:lang w:val="lt-LT" w:eastAsia="en-US" w:bidi="ar-SA"/>
    </w:rPr>
  </w:style>
  <w:style w:type="character" w:customStyle="1" w:styleId="datametai">
    <w:name w:val="datametai"/>
    <w:basedOn w:val="DefaultParagraphFont"/>
    <w:qFormat/>
    <w:rsid w:val="0011069F"/>
  </w:style>
  <w:style w:type="character" w:customStyle="1" w:styleId="datamnuo">
    <w:name w:val="datamnuo"/>
    <w:basedOn w:val="DefaultParagraphFont"/>
    <w:qFormat/>
    <w:rsid w:val="0011069F"/>
  </w:style>
  <w:style w:type="character" w:customStyle="1" w:styleId="datadiena">
    <w:name w:val="datadiena"/>
    <w:basedOn w:val="DefaultParagraphFont"/>
    <w:qFormat/>
    <w:rsid w:val="0011069F"/>
  </w:style>
  <w:style w:type="character" w:styleId="HTMLCode">
    <w:name w:val="HTML Code"/>
    <w:qFormat/>
    <w:rsid w:val="0011069F"/>
    <w:rPr>
      <w:rFonts w:ascii="Courier New" w:eastAsia="Times New Roman" w:hAnsi="Courier New" w:cs="Courier New"/>
      <w:sz w:val="20"/>
      <w:szCs w:val="20"/>
    </w:rPr>
  </w:style>
  <w:style w:type="character" w:customStyle="1" w:styleId="CharChar">
    <w:name w:val="Char Char"/>
    <w:qFormat/>
    <w:locked/>
    <w:rsid w:val="007646E4"/>
    <w:rPr>
      <w:b/>
      <w:bCs/>
      <w:i/>
      <w:sz w:val="22"/>
      <w:szCs w:val="28"/>
      <w:lang w:val="lt-LT" w:eastAsia="en-US" w:bidi="ar-SA"/>
    </w:rPr>
  </w:style>
  <w:style w:type="character" w:styleId="Emphasis">
    <w:name w:val="Emphasis"/>
    <w:basedOn w:val="DefaultParagraphFont"/>
    <w:qFormat/>
    <w:rsid w:val="00681356"/>
    <w:rPr>
      <w:rFonts w:ascii="Times New Roman" w:hAnsi="Times New Roman"/>
      <w:i/>
      <w:iCs/>
    </w:rPr>
  </w:style>
  <w:style w:type="character" w:customStyle="1" w:styleId="fullparam">
    <w:name w:val="full_param"/>
    <w:basedOn w:val="DefaultParagraphFont"/>
    <w:qFormat/>
    <w:rsid w:val="006A4748"/>
    <w:rPr>
      <w:b w:val="0"/>
      <w:bCs w:val="0"/>
    </w:rPr>
  </w:style>
  <w:style w:type="character" w:customStyle="1" w:styleId="Heading8Char">
    <w:name w:val="Heading 8 Char"/>
    <w:basedOn w:val="DefaultParagraphFont"/>
    <w:link w:val="Heading8"/>
    <w:qFormat/>
    <w:rsid w:val="00C65442"/>
    <w:rPr>
      <w:i/>
      <w:iCs/>
      <w:sz w:val="24"/>
      <w:szCs w:val="24"/>
      <w:lang w:eastAsia="en-US"/>
    </w:rPr>
  </w:style>
  <w:style w:type="character" w:customStyle="1" w:styleId="ListParagraphChar">
    <w:name w:val="List Paragraph Char"/>
    <w:link w:val="ListParagraph"/>
    <w:uiPriority w:val="34"/>
    <w:qFormat/>
    <w:locked/>
    <w:rsid w:val="00C65442"/>
    <w:rPr>
      <w:szCs w:val="24"/>
      <w:lang w:eastAsia="en-US"/>
    </w:rPr>
  </w:style>
  <w:style w:type="character" w:customStyle="1" w:styleId="CommentTextChar">
    <w:name w:val="Comment Text Char"/>
    <w:link w:val="CommentText"/>
    <w:qFormat/>
    <w:rsid w:val="00C637CD"/>
    <w:rPr>
      <w:szCs w:val="24"/>
      <w:lang w:eastAsia="en-US"/>
    </w:rPr>
  </w:style>
  <w:style w:type="character" w:customStyle="1" w:styleId="CommentSubjectChar">
    <w:name w:val="Comment Subject Char"/>
    <w:link w:val="CommentSubject"/>
    <w:qFormat/>
    <w:rsid w:val="00C637CD"/>
    <w:rPr>
      <w:b/>
      <w:bCs/>
      <w:szCs w:val="24"/>
      <w:lang w:eastAsia="en-US"/>
    </w:rPr>
  </w:style>
  <w:style w:type="character" w:customStyle="1" w:styleId="FooterChar">
    <w:name w:val="Footer Char"/>
    <w:basedOn w:val="DefaultParagraphFont"/>
    <w:link w:val="Footer"/>
    <w:uiPriority w:val="99"/>
    <w:qFormat/>
    <w:rsid w:val="00C637CD"/>
    <w:rPr>
      <w:sz w:val="16"/>
      <w:szCs w:val="24"/>
      <w:lang w:eastAsia="en-US"/>
    </w:rPr>
  </w:style>
  <w:style w:type="character" w:customStyle="1" w:styleId="Heading1Char">
    <w:name w:val="Heading 1 Char"/>
    <w:basedOn w:val="DefaultParagraphFont"/>
    <w:link w:val="Heading1"/>
    <w:qFormat/>
    <w:rsid w:val="003F6FDF"/>
    <w:rPr>
      <w:rFonts w:cs="Arial"/>
      <w:b/>
      <w:bCs/>
      <w:color w:val="00000A"/>
      <w:spacing w:val="10"/>
      <w:sz w:val="32"/>
      <w:szCs w:val="32"/>
      <w:lang w:eastAsia="en-US"/>
    </w:rPr>
  </w:style>
  <w:style w:type="character" w:customStyle="1" w:styleId="AteaNormalChar">
    <w:name w:val="Atea Normal Char"/>
    <w:link w:val="AteaNormal"/>
    <w:qFormat/>
    <w:rsid w:val="000232F5"/>
    <w:rPr>
      <w:rFonts w:eastAsia="SimSun" w:cs="Arial"/>
      <w:color w:val="292929"/>
      <w:sz w:val="24"/>
      <w:szCs w:val="18"/>
      <w:lang w:eastAsia="en-US"/>
    </w:rPr>
  </w:style>
  <w:style w:type="character" w:customStyle="1" w:styleId="PaveikslosraasChar">
    <w:name w:val="Paveikslo sąrašas Char"/>
    <w:link w:val="Paveikslosraas"/>
    <w:qFormat/>
    <w:rsid w:val="00F17DDB"/>
    <w:rPr>
      <w:b/>
      <w:bCs/>
      <w:szCs w:val="18"/>
      <w:lang w:eastAsia="en-US"/>
    </w:rPr>
  </w:style>
  <w:style w:type="character" w:styleId="PlaceholderText">
    <w:name w:val="Placeholder Text"/>
    <w:basedOn w:val="DefaultParagraphFont"/>
    <w:uiPriority w:val="99"/>
    <w:semiHidden/>
    <w:qFormat/>
    <w:rsid w:val="00201B18"/>
    <w:rPr>
      <w:color w:val="808080"/>
    </w:rPr>
  </w:style>
  <w:style w:type="character" w:customStyle="1" w:styleId="UnresolvedMention">
    <w:name w:val="Unresolved Mention"/>
    <w:basedOn w:val="DefaultParagraphFont"/>
    <w:uiPriority w:val="99"/>
    <w:semiHidden/>
    <w:unhideWhenUsed/>
    <w:qFormat/>
    <w:rsid w:val="00BC34F3"/>
    <w:rPr>
      <w:color w:val="605E5C"/>
      <w:shd w:val="clear" w:color="auto" w:fill="E1DFDD"/>
    </w:rPr>
  </w:style>
  <w:style w:type="character" w:customStyle="1" w:styleId="BodyTextChar">
    <w:name w:val="Body Text Char"/>
    <w:basedOn w:val="DefaultParagraphFont"/>
    <w:link w:val="BodyText"/>
    <w:qFormat/>
    <w:rsid w:val="0044634D"/>
    <w:rPr>
      <w:sz w:val="24"/>
      <w:szCs w:val="24"/>
      <w:lang w:eastAsia="en-US"/>
    </w:rPr>
  </w:style>
  <w:style w:type="character" w:customStyle="1" w:styleId="ListNumberChar">
    <w:name w:val="List Number Char"/>
    <w:basedOn w:val="BodyTextChar"/>
    <w:link w:val="ListNumber"/>
    <w:qFormat/>
    <w:rsid w:val="0044634D"/>
    <w:rPr>
      <w:sz w:val="24"/>
      <w:szCs w:val="24"/>
      <w:lang w:val="en-US" w:eastAsia="en-US"/>
    </w:rPr>
  </w:style>
  <w:style w:type="character" w:customStyle="1" w:styleId="ATEAnumeracijaChar">
    <w:name w:val="ATEA numeracija Char"/>
    <w:basedOn w:val="ListNumberChar"/>
    <w:link w:val="ATEAnumeracija"/>
    <w:qFormat/>
    <w:rsid w:val="00771716"/>
    <w:rPr>
      <w:sz w:val="24"/>
      <w:szCs w:val="24"/>
      <w:lang w:val="en-US" w:eastAsia="en-US"/>
    </w:rPr>
  </w:style>
  <w:style w:type="character" w:customStyle="1" w:styleId="SraasChar">
    <w:name w:val="Sąrašas Char"/>
    <w:basedOn w:val="DefaultParagraphFont"/>
    <w:link w:val="Sraas2"/>
    <w:qFormat/>
    <w:rsid w:val="004E53D1"/>
    <w:rPr>
      <w:rFonts w:eastAsia="SimSun"/>
      <w:sz w:val="24"/>
      <w:lang w:eastAsia="en-US"/>
    </w:rPr>
  </w:style>
  <w:style w:type="character" w:customStyle="1" w:styleId="SkyriausparagrafasChar">
    <w:name w:val="Skyriaus paragrafas Char"/>
    <w:link w:val="Skyriausparagrafas"/>
    <w:qFormat/>
    <w:locked/>
    <w:rsid w:val="00DC212A"/>
    <w:rPr>
      <w:color w:val="FF0000"/>
      <w:sz w:val="24"/>
      <w:szCs w:val="24"/>
    </w:rPr>
  </w:style>
  <w:style w:type="character" w:customStyle="1" w:styleId="Lentel2018Diagrama">
    <w:name w:val="Lentelė2018 Diagrama"/>
    <w:basedOn w:val="DefaultParagraphFont"/>
    <w:link w:val="Lentel2018"/>
    <w:qFormat/>
    <w:rsid w:val="0019185A"/>
    <w:rPr>
      <w:rFonts w:eastAsia="Calibri"/>
      <w:i/>
      <w:sz w:val="24"/>
      <w:szCs w:val="18"/>
      <w:lang w:eastAsia="en-US"/>
    </w:rPr>
  </w:style>
  <w:style w:type="character" w:customStyle="1" w:styleId="Paveikslas2018Diagrama">
    <w:name w:val="Paveikslas2018 Diagrama"/>
    <w:basedOn w:val="CaptionChar"/>
    <w:link w:val="Paveikslas2018"/>
    <w:qFormat/>
    <w:rsid w:val="00F66A1D"/>
    <w:rPr>
      <w:b w:val="0"/>
      <w:bCs/>
      <w:i/>
      <w:sz w:val="24"/>
      <w:szCs w:val="24"/>
      <w:lang w:eastAsia="en-US"/>
    </w:rPr>
  </w:style>
  <w:style w:type="character" w:customStyle="1" w:styleId="Lentels2018Diagrama">
    <w:name w:val="Lentelės2018 Diagrama"/>
    <w:basedOn w:val="DefaultParagraphFont"/>
    <w:link w:val="Lentels2018"/>
    <w:qFormat/>
    <w:rsid w:val="00E307AA"/>
    <w:rPr>
      <w:rFonts w:eastAsia="Calibri"/>
      <w:i/>
      <w:sz w:val="24"/>
      <w:szCs w:val="18"/>
      <w:lang w:eastAsia="en-US"/>
    </w:rPr>
  </w:style>
  <w:style w:type="character" w:customStyle="1" w:styleId="EndnoteTextChar">
    <w:name w:val="Endnote Text Char"/>
    <w:basedOn w:val="DefaultParagraphFont"/>
    <w:semiHidden/>
    <w:qFormat/>
    <w:rsid w:val="00521B55"/>
    <w:rPr>
      <w:lang w:eastAsia="en-US"/>
    </w:rPr>
  </w:style>
  <w:style w:type="character" w:styleId="EndnoteReference">
    <w:name w:val="endnote reference"/>
    <w:basedOn w:val="DefaultParagraphFont"/>
    <w:semiHidden/>
    <w:unhideWhenUsed/>
    <w:qFormat/>
    <w:rsid w:val="00521B55"/>
    <w:rPr>
      <w:vertAlign w:val="superscript"/>
    </w:rPr>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i w:val="0"/>
    </w:rPr>
  </w:style>
  <w:style w:type="character" w:customStyle="1" w:styleId="ListLabel6">
    <w:name w:val="ListLabel 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
    <w:name w:val="ListLabel 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8">
    <w:name w:val="ListLabel 8"/>
    <w:qFormat/>
    <w:rPr>
      <w:b/>
      <w:i w:val="0"/>
    </w:rPr>
  </w:style>
  <w:style w:type="character" w:customStyle="1" w:styleId="ListLabel9">
    <w:name w:val="ListLabel 9"/>
    <w:qFormat/>
    <w:rPr>
      <w:rFonts w:cs="Times New Roman"/>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color w:val="00000A"/>
      <w:sz w:val="24"/>
      <w:szCs w:val="24"/>
    </w:rPr>
  </w:style>
  <w:style w:type="character" w:customStyle="1" w:styleId="ListLabel14">
    <w:name w:val="ListLabel 14"/>
    <w:qFormat/>
    <w:rPr>
      <w:rFonts w:eastAsia="Times New Roman" w:cs="Times New Roman"/>
    </w:rPr>
  </w:style>
  <w:style w:type="character" w:customStyle="1" w:styleId="EndnoteCharacters">
    <w:name w:val="Endnote Characters"/>
    <w:qFormat/>
  </w:style>
  <w:style w:type="character" w:customStyle="1" w:styleId="IndexLink">
    <w:name w:val="Index Link"/>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5">
    <w:name w:val="ListLabel 15"/>
    <w:qFormat/>
    <w:rPr>
      <w:b/>
      <w:i w:val="0"/>
    </w:rPr>
  </w:style>
  <w:style w:type="character" w:customStyle="1" w:styleId="ListLabel16">
    <w:name w:val="ListLabel 1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17">
    <w:name w:val="ListLabel 1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8">
    <w:name w:val="ListLabel 18"/>
    <w:qFormat/>
    <w:rPr>
      <w:b/>
      <w:i w:val="0"/>
    </w:rPr>
  </w:style>
  <w:style w:type="character" w:customStyle="1" w:styleId="ListLabel19">
    <w:name w:val="ListLabel 19"/>
    <w:qFormat/>
    <w:rPr>
      <w:b/>
      <w:i w:val="0"/>
    </w:rPr>
  </w:style>
  <w:style w:type="character" w:customStyle="1" w:styleId="ListLabel20">
    <w:name w:val="ListLabel 20"/>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21">
    <w:name w:val="ListLabel 21"/>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22">
    <w:name w:val="ListLabel 22"/>
    <w:qFormat/>
    <w:rPr>
      <w:b/>
      <w:i w:val="0"/>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b/>
      <w:i w:val="0"/>
    </w:rPr>
  </w:style>
  <w:style w:type="character" w:customStyle="1" w:styleId="ListLabel42">
    <w:name w:val="ListLabel 42"/>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43">
    <w:name w:val="ListLabel 43"/>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4">
    <w:name w:val="ListLabel 44"/>
    <w:qFormat/>
    <w:rPr>
      <w:b/>
      <w:i w:val="0"/>
    </w:rPr>
  </w:style>
  <w:style w:type="character" w:customStyle="1" w:styleId="ListLabel45">
    <w:name w:val="ListLabel 45"/>
    <w:qFormat/>
    <w:rPr>
      <w:b/>
      <w:i w:val="0"/>
    </w:rPr>
  </w:style>
  <w:style w:type="character" w:customStyle="1" w:styleId="ListLabel46">
    <w:name w:val="ListLabel 4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47">
    <w:name w:val="ListLabel 4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8">
    <w:name w:val="ListLabel 48"/>
    <w:qFormat/>
    <w:rPr>
      <w:b/>
      <w:i w:val="0"/>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b/>
      <w:i w:val="0"/>
    </w:rPr>
  </w:style>
  <w:style w:type="character" w:customStyle="1" w:styleId="ListLabel68">
    <w:name w:val="ListLabel 68"/>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69">
    <w:name w:val="ListLabel 69"/>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0">
    <w:name w:val="ListLabel 70"/>
    <w:qFormat/>
    <w:rPr>
      <w:b/>
      <w:i w:val="0"/>
    </w:rPr>
  </w:style>
  <w:style w:type="character" w:customStyle="1" w:styleId="ListLabel71">
    <w:name w:val="ListLabel 71"/>
    <w:qFormat/>
    <w:rPr>
      <w:b/>
      <w:i w:val="0"/>
    </w:rPr>
  </w:style>
  <w:style w:type="character" w:customStyle="1" w:styleId="ListLabel72">
    <w:name w:val="ListLabel 72"/>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3">
    <w:name w:val="ListLabel 73"/>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4">
    <w:name w:val="ListLabel 74"/>
    <w:qFormat/>
    <w:rPr>
      <w:b/>
      <w:i w:val="0"/>
    </w:rPr>
  </w:style>
  <w:style w:type="character" w:customStyle="1" w:styleId="ListLabel75">
    <w:name w:val="ListLabel 75"/>
    <w:qFormat/>
    <w:rPr>
      <w:b/>
      <w:i w:val="0"/>
    </w:rPr>
  </w:style>
  <w:style w:type="character" w:customStyle="1" w:styleId="ListLabel76">
    <w:name w:val="ListLabel 76"/>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77">
    <w:name w:val="ListLabel 77"/>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78">
    <w:name w:val="ListLabel 78"/>
    <w:qFormat/>
    <w:rPr>
      <w:b/>
      <w:i w:val="0"/>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b/>
      <w:i w:val="0"/>
    </w:rPr>
  </w:style>
  <w:style w:type="character" w:customStyle="1" w:styleId="ListLabel98">
    <w:name w:val="ListLabel 98"/>
    <w:qFormat/>
    <w:rPr>
      <w:rFonts w:cs="Times New Roman"/>
      <w:b/>
      <w:bCs w:val="0"/>
      <w:i/>
      <w:iCs w:val="0"/>
      <w:caps w:val="0"/>
      <w:smallCaps w:val="0"/>
      <w:strike w:val="0"/>
      <w:dstrike w:val="0"/>
      <w:vanish w:val="0"/>
      <w:color w:val="000000"/>
      <w:spacing w:val="0"/>
      <w:position w:val="0"/>
      <w:sz w:val="24"/>
      <w:u w:val="none"/>
      <w:effect w:val="none"/>
      <w:vertAlign w:val="baseline"/>
      <w:em w:val="none"/>
    </w:rPr>
  </w:style>
  <w:style w:type="character" w:customStyle="1" w:styleId="ListLabel99">
    <w:name w:val="ListLabel 99"/>
    <w:qFormat/>
    <w:rPr>
      <w:rFonts w:cs="Times New Roman"/>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0">
    <w:name w:val="ListLabel 100"/>
    <w:qFormat/>
    <w:rPr>
      <w:b/>
      <w:i w:val="0"/>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link w:val="BodyTextChar"/>
    <w:pPr>
      <w:spacing w:after="100"/>
      <w:ind w:firstLine="284"/>
    </w:pPr>
  </w:style>
  <w:style w:type="paragraph" w:styleId="List">
    <w:name w:val="List"/>
    <w:basedOn w:val="BodyText"/>
    <w:rPr>
      <w:rFonts w:cs="FreeSans"/>
    </w:rPr>
  </w:style>
  <w:style w:type="paragraph" w:styleId="Caption">
    <w:name w:val="caption"/>
    <w:basedOn w:val="Normal"/>
    <w:next w:val="Normal"/>
    <w:link w:val="CaptionChar"/>
    <w:uiPriority w:val="99"/>
    <w:qFormat/>
    <w:rsid w:val="00DB2FD1"/>
    <w:pPr>
      <w:keepNext/>
      <w:keepLines/>
    </w:pPr>
    <w:rPr>
      <w:b/>
      <w:bCs/>
      <w:sz w:val="20"/>
      <w:szCs w:val="20"/>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locked/>
    <w:rPr>
      <w:rFonts w:cs="Tahoma"/>
      <w:sz w:val="16"/>
      <w:szCs w:val="16"/>
    </w:rPr>
  </w:style>
  <w:style w:type="paragraph" w:customStyle="1" w:styleId="InfoBlue">
    <w:name w:val="InfoBlue"/>
    <w:basedOn w:val="Normal"/>
    <w:autoRedefine/>
    <w:qFormat/>
    <w:pPr>
      <w:ind w:left="720"/>
    </w:pPr>
    <w:rPr>
      <w:i/>
      <w:color w:val="0000FF"/>
    </w:rPr>
  </w:style>
  <w:style w:type="paragraph" w:customStyle="1" w:styleId="Bullets1">
    <w:name w:val="Bullets1"/>
    <w:basedOn w:val="BodyText"/>
    <w:qFormat/>
    <w:rsid w:val="00045863"/>
    <w:pPr>
      <w:spacing w:before="60" w:after="60"/>
      <w:ind w:left="1775" w:hanging="357"/>
      <w:jc w:val="left"/>
    </w:pPr>
  </w:style>
  <w:style w:type="paragraph" w:customStyle="1" w:styleId="Bullets2">
    <w:name w:val="Bullets2"/>
    <w:basedOn w:val="Bullets1"/>
    <w:qFormat/>
    <w:pPr>
      <w:ind w:left="993" w:hanging="284"/>
    </w:pPr>
  </w:style>
  <w:style w:type="paragraph" w:customStyle="1" w:styleId="Code">
    <w:name w:val="Code"/>
    <w:basedOn w:val="Normal"/>
    <w:qFormat/>
    <w:rsid w:val="006913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ind w:left="284"/>
      <w:contextualSpacing/>
    </w:pPr>
    <w:rPr>
      <w:rFonts w:ascii="Courier New" w:hAnsi="Courier New" w:cs="Courier New"/>
      <w:sz w:val="16"/>
      <w:szCs w:val="16"/>
    </w:rPr>
  </w:style>
  <w:style w:type="paragraph" w:styleId="CommentText">
    <w:name w:val="annotation text"/>
    <w:basedOn w:val="Normal"/>
    <w:link w:val="CommentTextChar"/>
    <w:qFormat/>
    <w:locked/>
  </w:style>
  <w:style w:type="paragraph" w:styleId="CommentSubject">
    <w:name w:val="annotation subject"/>
    <w:basedOn w:val="CommentText"/>
    <w:link w:val="CommentSubjectChar"/>
    <w:qFormat/>
    <w:locked/>
    <w:rPr>
      <w:b/>
      <w:bCs/>
    </w:rPr>
  </w:style>
  <w:style w:type="paragraph" w:styleId="DocumentMap">
    <w:name w:val="Document Map"/>
    <w:basedOn w:val="Normal"/>
    <w:semiHidden/>
    <w:qFormat/>
    <w:locked/>
    <w:pPr>
      <w:shd w:val="clear" w:color="auto" w:fill="000080"/>
    </w:pPr>
  </w:style>
  <w:style w:type="paragraph" w:styleId="Header">
    <w:name w:val="header"/>
    <w:basedOn w:val="Normal"/>
    <w:rsid w:val="00702ACD"/>
    <w:pPr>
      <w:ind w:firstLine="0"/>
      <w:jc w:val="left"/>
    </w:pPr>
    <w:rPr>
      <w:sz w:val="16"/>
    </w:rPr>
  </w:style>
  <w:style w:type="paragraph" w:styleId="Footer">
    <w:name w:val="footer"/>
    <w:basedOn w:val="Header"/>
    <w:link w:val="FooterChar"/>
    <w:uiPriority w:val="99"/>
    <w:pPr>
      <w:jc w:val="center"/>
    </w:pPr>
  </w:style>
  <w:style w:type="paragraph" w:styleId="FootnoteText">
    <w:name w:val="footnote text"/>
    <w:basedOn w:val="Normal"/>
  </w:style>
  <w:style w:type="paragraph" w:styleId="Signature">
    <w:name w:val="Signature"/>
    <w:basedOn w:val="Normal"/>
    <w:pPr>
      <w:jc w:val="right"/>
    </w:pPr>
  </w:style>
  <w:style w:type="paragraph" w:customStyle="1" w:styleId="Picture">
    <w:name w:val="Picture"/>
    <w:basedOn w:val="Normal"/>
    <w:qFormat/>
    <w:pPr>
      <w:keepNext/>
      <w:keepLines/>
      <w:spacing w:before="80"/>
      <w:jc w:val="center"/>
    </w:pPr>
  </w:style>
  <w:style w:type="paragraph" w:styleId="Title">
    <w:name w:val="Title"/>
    <w:basedOn w:val="Normal"/>
    <w:qFormat/>
    <w:pPr>
      <w:jc w:val="center"/>
    </w:pPr>
    <w:rPr>
      <w:sz w:val="40"/>
      <w:szCs w:val="40"/>
    </w:rPr>
  </w:style>
  <w:style w:type="paragraph" w:styleId="Subtitle">
    <w:name w:val="Subtitle"/>
    <w:basedOn w:val="Title"/>
    <w:qFormat/>
    <w:pPr>
      <w:spacing w:after="240"/>
    </w:pPr>
    <w:rPr>
      <w:sz w:val="32"/>
      <w:szCs w:val="32"/>
    </w:rPr>
  </w:style>
  <w:style w:type="paragraph" w:styleId="TableofFigures">
    <w:name w:val="table of figures"/>
    <w:basedOn w:val="Normal"/>
    <w:next w:val="Normal"/>
    <w:uiPriority w:val="99"/>
    <w:qFormat/>
    <w:locked/>
    <w:pPr>
      <w:ind w:left="320" w:hanging="320"/>
    </w:pPr>
    <w:rPr>
      <w:sz w:val="16"/>
    </w:rPr>
  </w:style>
  <w:style w:type="paragraph" w:styleId="TOC1">
    <w:name w:val="toc 1"/>
    <w:basedOn w:val="Normal"/>
    <w:next w:val="Normal"/>
    <w:autoRedefine/>
    <w:uiPriority w:val="39"/>
    <w:rsid w:val="00636854"/>
    <w:pPr>
      <w:tabs>
        <w:tab w:val="left" w:pos="426"/>
        <w:tab w:val="right" w:leader="dot" w:pos="9356"/>
      </w:tabs>
    </w:pPr>
    <w:rPr>
      <w:b/>
      <w:szCs w:val="16"/>
    </w:rPr>
  </w:style>
  <w:style w:type="paragraph" w:styleId="TOC2">
    <w:name w:val="toc 2"/>
    <w:basedOn w:val="Normal"/>
    <w:next w:val="Normal"/>
    <w:autoRedefine/>
    <w:uiPriority w:val="39"/>
    <w:rsid w:val="00636854"/>
    <w:pPr>
      <w:tabs>
        <w:tab w:val="left" w:pos="709"/>
        <w:tab w:val="right" w:leader="dot" w:pos="9356"/>
      </w:tabs>
      <w:ind w:left="160"/>
    </w:pPr>
    <w:rPr>
      <w:i/>
      <w:szCs w:val="16"/>
    </w:rPr>
  </w:style>
  <w:style w:type="paragraph" w:styleId="TOC3">
    <w:name w:val="toc 3"/>
    <w:basedOn w:val="Normal"/>
    <w:next w:val="Normal"/>
    <w:autoRedefine/>
    <w:uiPriority w:val="39"/>
    <w:rsid w:val="00636854"/>
    <w:pPr>
      <w:tabs>
        <w:tab w:val="left" w:pos="851"/>
        <w:tab w:val="right" w:leader="dot" w:pos="9356"/>
      </w:tabs>
      <w:ind w:left="320"/>
    </w:pPr>
    <w:rPr>
      <w:szCs w:val="16"/>
    </w:rPr>
  </w:style>
  <w:style w:type="paragraph" w:styleId="TOC4">
    <w:name w:val="toc 4"/>
    <w:basedOn w:val="Normal"/>
    <w:next w:val="Normal"/>
    <w:autoRedefine/>
    <w:semiHidden/>
    <w:pPr>
      <w:tabs>
        <w:tab w:val="right" w:leader="dot" w:pos="9779"/>
      </w:tabs>
      <w:ind w:left="480"/>
    </w:pPr>
    <w:rPr>
      <w:i/>
      <w:sz w:val="16"/>
      <w:szCs w:val="16"/>
    </w:rPr>
  </w:style>
  <w:style w:type="paragraph" w:styleId="TOC5">
    <w:name w:val="toc 5"/>
    <w:basedOn w:val="Normal"/>
    <w:next w:val="Normal"/>
    <w:autoRedefine/>
    <w:semiHidden/>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paragraph" w:styleId="Date">
    <w:name w:val="Date"/>
    <w:basedOn w:val="Subtitle"/>
    <w:next w:val="Normal"/>
    <w:qFormat/>
    <w:pPr>
      <w:spacing w:after="120"/>
      <w:jc w:val="right"/>
    </w:pPr>
    <w:rPr>
      <w:sz w:val="28"/>
      <w:szCs w:val="28"/>
    </w:rPr>
  </w:style>
  <w:style w:type="paragraph" w:customStyle="1" w:styleId="centrbold">
    <w:name w:val="centrbold"/>
    <w:basedOn w:val="Normal"/>
    <w:qFormat/>
    <w:rsid w:val="009A55AA"/>
    <w:pPr>
      <w:spacing w:beforeAutospacing="1" w:afterAutospacing="1"/>
    </w:pPr>
    <w:rPr>
      <w:lang w:eastAsia="lt-LT"/>
    </w:rPr>
  </w:style>
  <w:style w:type="paragraph" w:customStyle="1" w:styleId="BodyText1">
    <w:name w:val="Body Text1"/>
    <w:basedOn w:val="Normal"/>
    <w:qFormat/>
    <w:rsid w:val="0011069F"/>
    <w:pPr>
      <w:keepLines/>
      <w:ind w:firstLine="567"/>
    </w:pPr>
    <w:rPr>
      <w:lang w:val="en-US"/>
    </w:rPr>
  </w:style>
  <w:style w:type="paragraph" w:customStyle="1" w:styleId="ISTATYMAS">
    <w:name w:val="ISTATYMAS"/>
    <w:qFormat/>
    <w:rsid w:val="0011069F"/>
    <w:pPr>
      <w:jc w:val="center"/>
    </w:pPr>
    <w:rPr>
      <w:rFonts w:ascii="TimesLT" w:hAnsi="TimesLT"/>
      <w:color w:val="00000A"/>
      <w:sz w:val="24"/>
      <w:lang w:val="en-GB" w:eastAsia="en-US"/>
    </w:rPr>
  </w:style>
  <w:style w:type="paragraph" w:customStyle="1" w:styleId="MAZAS">
    <w:name w:val="MAZAS"/>
    <w:qFormat/>
    <w:rsid w:val="0011069F"/>
    <w:pPr>
      <w:ind w:firstLine="312"/>
      <w:jc w:val="both"/>
    </w:pPr>
    <w:rPr>
      <w:rFonts w:ascii="TimesLT" w:hAnsi="TimesLT"/>
      <w:color w:val="000000"/>
      <w:sz w:val="8"/>
      <w:lang w:val="en-GB" w:eastAsia="en-US"/>
    </w:rPr>
  </w:style>
  <w:style w:type="paragraph" w:customStyle="1" w:styleId="BodytextChar0">
    <w:name w:val="Body text Char"/>
    <w:basedOn w:val="Normal"/>
    <w:qFormat/>
    <w:rsid w:val="0011069F"/>
    <w:pPr>
      <w:keepLines/>
      <w:ind w:firstLine="567"/>
    </w:pPr>
    <w:rPr>
      <w:lang w:val="en-US"/>
    </w:rPr>
  </w:style>
  <w:style w:type="paragraph" w:customStyle="1" w:styleId="ProjectTitle">
    <w:name w:val="Project Title"/>
    <w:basedOn w:val="Normal"/>
    <w:next w:val="Normal"/>
    <w:qFormat/>
    <w:rsid w:val="0011069F"/>
    <w:pPr>
      <w:keepLines/>
      <w:spacing w:before="4200" w:after="240"/>
      <w:ind w:firstLine="567"/>
      <w:jc w:val="center"/>
    </w:pPr>
    <w:rPr>
      <w:b/>
      <w:sz w:val="44"/>
    </w:rPr>
  </w:style>
  <w:style w:type="paragraph" w:customStyle="1" w:styleId="DocumentSubtitle">
    <w:name w:val="Document Subtitle"/>
    <w:qFormat/>
    <w:rsid w:val="0011069F"/>
    <w:pPr>
      <w:widowControl w:val="0"/>
    </w:pPr>
    <w:rPr>
      <w:color w:val="00000A"/>
      <w:sz w:val="24"/>
    </w:rPr>
  </w:style>
  <w:style w:type="paragraph" w:customStyle="1" w:styleId="DocumentTitle">
    <w:name w:val="Document Title"/>
    <w:basedOn w:val="Normal"/>
    <w:qFormat/>
    <w:rsid w:val="0011069F"/>
    <w:pPr>
      <w:keepLines/>
      <w:spacing w:before="240" w:after="240"/>
      <w:ind w:firstLine="567"/>
      <w:jc w:val="center"/>
    </w:pPr>
    <w:rPr>
      <w:b/>
      <w:bCs/>
      <w:sz w:val="32"/>
      <w:szCs w:val="20"/>
      <w:lang w:val="en-US"/>
    </w:rPr>
  </w:style>
  <w:style w:type="paragraph" w:customStyle="1" w:styleId="DocumentType">
    <w:name w:val="Document Type"/>
    <w:basedOn w:val="Normal"/>
    <w:qFormat/>
    <w:rsid w:val="0011069F"/>
    <w:pPr>
      <w:keepLines/>
      <w:spacing w:before="240" w:after="240"/>
      <w:ind w:firstLine="567"/>
      <w:jc w:val="center"/>
    </w:pPr>
    <w:rPr>
      <w:b/>
      <w:sz w:val="28"/>
      <w:szCs w:val="28"/>
    </w:rPr>
  </w:style>
  <w:style w:type="paragraph" w:customStyle="1" w:styleId="DocID">
    <w:name w:val="DocID"/>
    <w:basedOn w:val="Normal"/>
    <w:qFormat/>
    <w:rsid w:val="0011069F"/>
    <w:pPr>
      <w:keepLines/>
      <w:ind w:firstLine="567"/>
      <w:jc w:val="right"/>
    </w:pPr>
    <w:rPr>
      <w:b/>
      <w:i/>
      <w:lang w:val="en-US"/>
    </w:rPr>
  </w:style>
  <w:style w:type="paragraph" w:styleId="Revision">
    <w:name w:val="Revision"/>
    <w:basedOn w:val="Normal"/>
    <w:uiPriority w:val="99"/>
    <w:qFormat/>
    <w:rsid w:val="0011069F"/>
    <w:pPr>
      <w:keepLines/>
      <w:spacing w:before="1200"/>
      <w:ind w:firstLine="567"/>
      <w:jc w:val="right"/>
    </w:pPr>
    <w:rPr>
      <w:b/>
      <w:i/>
      <w:lang w:val="en-US"/>
    </w:rPr>
  </w:style>
  <w:style w:type="paragraph" w:customStyle="1" w:styleId="DocDate">
    <w:name w:val="DocDate"/>
    <w:basedOn w:val="Normal"/>
    <w:qFormat/>
    <w:rsid w:val="0011069F"/>
    <w:pPr>
      <w:keepLines/>
      <w:spacing w:after="4000"/>
      <w:ind w:firstLine="567"/>
      <w:jc w:val="right"/>
    </w:pPr>
    <w:rPr>
      <w:b/>
      <w:i/>
      <w:lang w:val="en-US"/>
    </w:rPr>
  </w:style>
  <w:style w:type="paragraph" w:customStyle="1" w:styleId="Bullettext0">
    <w:name w:val="Bullet text 0"/>
    <w:qFormat/>
    <w:rsid w:val="0011069F"/>
    <w:pPr>
      <w:widowControl w:val="0"/>
    </w:pPr>
    <w:rPr>
      <w:color w:val="00000A"/>
      <w:sz w:val="24"/>
    </w:rPr>
  </w:style>
  <w:style w:type="paragraph" w:customStyle="1" w:styleId="Bullettekstas">
    <w:name w:val="Bullet tekstas"/>
    <w:qFormat/>
    <w:rsid w:val="0011069F"/>
    <w:pPr>
      <w:keepLines/>
      <w:spacing w:after="120"/>
      <w:jc w:val="both"/>
    </w:pPr>
    <w:rPr>
      <w:color w:val="00000A"/>
      <w:sz w:val="24"/>
      <w:szCs w:val="24"/>
      <w:lang w:eastAsia="en-US"/>
    </w:rPr>
  </w:style>
  <w:style w:type="paragraph" w:customStyle="1" w:styleId="HeadingTable">
    <w:name w:val="Heading Table"/>
    <w:basedOn w:val="Normal"/>
    <w:qFormat/>
    <w:rsid w:val="0011069F"/>
    <w:pPr>
      <w:keepNext/>
      <w:keepLines/>
      <w:ind w:firstLine="0"/>
      <w:jc w:val="center"/>
    </w:pPr>
    <w:rPr>
      <w:b/>
      <w:szCs w:val="20"/>
    </w:rPr>
  </w:style>
  <w:style w:type="paragraph" w:customStyle="1" w:styleId="TabletextChar">
    <w:name w:val="Table text Char"/>
    <w:basedOn w:val="Normal"/>
    <w:qFormat/>
    <w:rsid w:val="0011069F"/>
    <w:pPr>
      <w:spacing w:after="60"/>
      <w:ind w:firstLine="0"/>
      <w:jc w:val="left"/>
    </w:pPr>
    <w:rPr>
      <w:szCs w:val="20"/>
    </w:rPr>
  </w:style>
  <w:style w:type="paragraph" w:customStyle="1" w:styleId="Bullettext2">
    <w:name w:val="Bullet text 2"/>
    <w:basedOn w:val="Bullettekstas"/>
    <w:qFormat/>
    <w:rsid w:val="0011069F"/>
    <w:pPr>
      <w:ind w:left="1134"/>
    </w:pPr>
  </w:style>
  <w:style w:type="paragraph" w:customStyle="1" w:styleId="Location">
    <w:name w:val="Location"/>
    <w:basedOn w:val="Normal"/>
    <w:qFormat/>
    <w:rsid w:val="0011069F"/>
    <w:pPr>
      <w:spacing w:before="400"/>
      <w:ind w:firstLine="0"/>
      <w:jc w:val="center"/>
    </w:pPr>
    <w:rPr>
      <w:szCs w:val="20"/>
      <w:lang w:val="en-GB"/>
    </w:rPr>
  </w:style>
  <w:style w:type="paragraph" w:customStyle="1" w:styleId="ElementChar">
    <w:name w:val="Element Char"/>
    <w:basedOn w:val="Normal"/>
    <w:qFormat/>
    <w:rsid w:val="0011069F"/>
    <w:pPr>
      <w:keepLines/>
      <w:ind w:firstLine="0"/>
      <w:jc w:val="left"/>
    </w:pPr>
    <w:rPr>
      <w:b/>
    </w:rPr>
  </w:style>
  <w:style w:type="paragraph" w:customStyle="1" w:styleId="TableTitle">
    <w:name w:val="Table Title"/>
    <w:basedOn w:val="BodytextChar0"/>
    <w:qFormat/>
    <w:rsid w:val="0011069F"/>
    <w:pPr>
      <w:tabs>
        <w:tab w:val="left" w:pos="7938"/>
      </w:tabs>
      <w:ind w:firstLine="0"/>
    </w:pPr>
    <w:rPr>
      <w:b/>
      <w:szCs w:val="20"/>
      <w:lang w:val="lt-LT"/>
    </w:rPr>
  </w:style>
  <w:style w:type="paragraph" w:customStyle="1" w:styleId="Numeruotastekstas">
    <w:name w:val="Numeruotas tekstas"/>
    <w:basedOn w:val="BodytextChar0"/>
    <w:qFormat/>
    <w:rsid w:val="0011069F"/>
    <w:rPr>
      <w:lang w:val="lt-LT"/>
    </w:rPr>
  </w:style>
  <w:style w:type="paragraph" w:customStyle="1" w:styleId="Priedas">
    <w:name w:val="Priedas"/>
    <w:qFormat/>
    <w:rsid w:val="0011069F"/>
    <w:pPr>
      <w:tabs>
        <w:tab w:val="left" w:pos="1418"/>
        <w:tab w:val="left" w:pos="1701"/>
      </w:tabs>
      <w:spacing w:before="240" w:after="240"/>
      <w:ind w:left="567"/>
      <w:jc w:val="center"/>
      <w:outlineLvl w:val="5"/>
    </w:pPr>
    <w:rPr>
      <w:b/>
      <w:bCs/>
      <w:color w:val="00000A"/>
      <w:sz w:val="32"/>
      <w:lang w:eastAsia="en-US"/>
    </w:rPr>
  </w:style>
  <w:style w:type="paragraph" w:customStyle="1" w:styleId="StyleDocumentSubtitleFirstline0cm">
    <w:name w:val="Style Document Subtitle + First line:  0 cm"/>
    <w:basedOn w:val="DocumentSubtitle"/>
    <w:qFormat/>
    <w:rsid w:val="0011069F"/>
  </w:style>
  <w:style w:type="paragraph" w:styleId="BodyTextIndent">
    <w:name w:val="Body Text Indent"/>
    <w:basedOn w:val="BodyText"/>
    <w:rsid w:val="0011069F"/>
    <w:pPr>
      <w:keepLines/>
      <w:spacing w:before="80" w:after="120"/>
      <w:ind w:left="360" w:firstLine="0"/>
      <w:jc w:val="left"/>
    </w:pPr>
    <w:rPr>
      <w:lang w:val="en-US"/>
    </w:rPr>
  </w:style>
  <w:style w:type="paragraph" w:customStyle="1" w:styleId="BodyTextTable">
    <w:name w:val="Body Text Table"/>
    <w:basedOn w:val="BodyText"/>
    <w:qFormat/>
    <w:rsid w:val="0011069F"/>
    <w:pPr>
      <w:keepLines/>
      <w:spacing w:before="40" w:after="40"/>
      <w:ind w:firstLine="0"/>
      <w:jc w:val="left"/>
    </w:pPr>
    <w:rPr>
      <w:lang w:val="en-US"/>
    </w:rPr>
  </w:style>
  <w:style w:type="paragraph" w:customStyle="1" w:styleId="BodyTextTableIndent">
    <w:name w:val="Body Text Table Indent"/>
    <w:basedOn w:val="BodyText"/>
    <w:qFormat/>
    <w:rsid w:val="0011069F"/>
    <w:pPr>
      <w:keepLines/>
      <w:spacing w:before="40" w:after="40"/>
      <w:ind w:left="288" w:firstLine="0"/>
      <w:jc w:val="left"/>
    </w:pPr>
    <w:rPr>
      <w:lang w:val="en-US"/>
    </w:rPr>
  </w:style>
  <w:style w:type="paragraph" w:styleId="ListNumber2">
    <w:name w:val="List Number 2"/>
    <w:basedOn w:val="BodyText"/>
    <w:qFormat/>
    <w:rsid w:val="0011069F"/>
    <w:pPr>
      <w:keepLines/>
      <w:tabs>
        <w:tab w:val="left" w:pos="864"/>
        <w:tab w:val="left" w:pos="1008"/>
      </w:tabs>
      <w:spacing w:before="60" w:after="60"/>
      <w:ind w:left="864" w:hanging="576"/>
      <w:jc w:val="left"/>
    </w:pPr>
    <w:rPr>
      <w:lang w:val="en-US"/>
    </w:rPr>
  </w:style>
  <w:style w:type="paragraph" w:styleId="ListNumber3">
    <w:name w:val="List Number 3"/>
    <w:basedOn w:val="BodyText"/>
    <w:qFormat/>
    <w:rsid w:val="0011069F"/>
    <w:pPr>
      <w:keepLines/>
      <w:tabs>
        <w:tab w:val="left" w:pos="360"/>
        <w:tab w:val="left" w:pos="1440"/>
      </w:tabs>
      <w:spacing w:before="60" w:after="60"/>
      <w:ind w:left="360" w:hanging="360"/>
      <w:jc w:val="left"/>
    </w:pPr>
    <w:rPr>
      <w:lang w:val="en-US"/>
    </w:rPr>
  </w:style>
  <w:style w:type="paragraph" w:customStyle="1" w:styleId="Appendix">
    <w:name w:val="Appendix"/>
    <w:basedOn w:val="BodyText"/>
    <w:qFormat/>
    <w:rsid w:val="0011069F"/>
    <w:pPr>
      <w:keepNext/>
      <w:keepLines/>
      <w:pageBreakBefore/>
      <w:tabs>
        <w:tab w:val="left" w:pos="1800"/>
      </w:tabs>
      <w:spacing w:before="200"/>
      <w:ind w:firstLine="0"/>
      <w:jc w:val="center"/>
    </w:pPr>
    <w:rPr>
      <w:rFonts w:ascii="Tahoma" w:hAnsi="Tahoma"/>
      <w:b/>
      <w:sz w:val="32"/>
      <w:lang w:val="en-US"/>
    </w:rPr>
  </w:style>
  <w:style w:type="paragraph" w:styleId="ListNumber5">
    <w:name w:val="List Number 5"/>
    <w:basedOn w:val="Normal"/>
    <w:qFormat/>
    <w:rsid w:val="0011069F"/>
    <w:pPr>
      <w:widowControl w:val="0"/>
      <w:tabs>
        <w:tab w:val="left" w:pos="1800"/>
      </w:tabs>
      <w:spacing w:line="240" w:lineRule="atLeast"/>
      <w:ind w:left="1800" w:hanging="360"/>
      <w:jc w:val="left"/>
    </w:pPr>
    <w:rPr>
      <w:rFonts w:ascii="Arial" w:hAnsi="Arial"/>
      <w:szCs w:val="20"/>
      <w:lang w:val="en-US"/>
    </w:rPr>
  </w:style>
  <w:style w:type="paragraph" w:customStyle="1" w:styleId="CompanyLogo3">
    <w:name w:val="Company Logo3"/>
    <w:basedOn w:val="BodyText"/>
    <w:qFormat/>
    <w:rsid w:val="0011069F"/>
    <w:pPr>
      <w:keepLines/>
      <w:spacing w:after="0"/>
      <w:ind w:firstLine="0"/>
      <w:jc w:val="right"/>
    </w:pPr>
    <w:rPr>
      <w:rFonts w:ascii="Tahoma" w:hAnsi="Tahoma"/>
      <w:i/>
      <w:sz w:val="18"/>
      <w:lang w:val="en-US"/>
    </w:rPr>
  </w:style>
  <w:style w:type="paragraph" w:customStyle="1" w:styleId="GTriadBodyCopy">
    <w:name w:val="G.Triad Body Copy"/>
    <w:basedOn w:val="Normal"/>
    <w:qFormat/>
    <w:rsid w:val="0011069F"/>
    <w:pPr>
      <w:spacing w:before="40" w:after="40"/>
      <w:ind w:firstLine="0"/>
      <w:jc w:val="left"/>
    </w:pPr>
    <w:rPr>
      <w:lang w:val="en-US"/>
    </w:rPr>
  </w:style>
  <w:style w:type="paragraph" w:styleId="ListNumber">
    <w:name w:val="List Number"/>
    <w:basedOn w:val="BodyText"/>
    <w:link w:val="ListNumberChar"/>
    <w:qFormat/>
    <w:rsid w:val="0011069F"/>
    <w:pPr>
      <w:keepLines/>
      <w:tabs>
        <w:tab w:val="left" w:pos="360"/>
      </w:tabs>
      <w:spacing w:before="60" w:after="60"/>
      <w:ind w:left="360" w:hanging="360"/>
      <w:jc w:val="left"/>
    </w:pPr>
    <w:rPr>
      <w:lang w:val="en-US"/>
    </w:rPr>
  </w:style>
  <w:style w:type="paragraph" w:styleId="ListBullet">
    <w:name w:val="List Bullet"/>
    <w:basedOn w:val="BodyText"/>
    <w:qFormat/>
    <w:rsid w:val="0011069F"/>
    <w:pPr>
      <w:keepLines/>
      <w:tabs>
        <w:tab w:val="left" w:pos="216"/>
        <w:tab w:val="left" w:pos="360"/>
      </w:tabs>
      <w:spacing w:before="60" w:after="60"/>
      <w:ind w:left="360" w:hanging="360"/>
      <w:jc w:val="left"/>
    </w:pPr>
    <w:rPr>
      <w:lang w:val="en-US"/>
    </w:rPr>
  </w:style>
  <w:style w:type="paragraph" w:styleId="ListBullet2">
    <w:name w:val="List Bullet 2"/>
    <w:basedOn w:val="BodyText"/>
    <w:qFormat/>
    <w:rsid w:val="0011069F"/>
    <w:pPr>
      <w:keepLines/>
      <w:tabs>
        <w:tab w:val="left" w:pos="360"/>
        <w:tab w:val="left" w:pos="432"/>
      </w:tabs>
      <w:spacing w:before="60" w:after="60"/>
      <w:ind w:left="360" w:hanging="360"/>
      <w:jc w:val="left"/>
    </w:pPr>
    <w:rPr>
      <w:lang w:val="en-US"/>
    </w:rPr>
  </w:style>
  <w:style w:type="paragraph" w:styleId="ListBullet3">
    <w:name w:val="List Bullet 3"/>
    <w:basedOn w:val="BodyText"/>
    <w:qFormat/>
    <w:rsid w:val="0011069F"/>
    <w:pPr>
      <w:keepLines/>
      <w:tabs>
        <w:tab w:val="left" w:pos="360"/>
        <w:tab w:val="left" w:pos="648"/>
      </w:tabs>
      <w:spacing w:before="60" w:after="60"/>
      <w:ind w:left="648" w:hanging="360"/>
      <w:jc w:val="left"/>
    </w:pPr>
    <w:rPr>
      <w:lang w:val="en-US"/>
    </w:rPr>
  </w:style>
  <w:style w:type="paragraph" w:customStyle="1" w:styleId="HeadingBase">
    <w:name w:val="Heading Base"/>
    <w:basedOn w:val="BodyText"/>
    <w:qFormat/>
    <w:rsid w:val="0011069F"/>
    <w:pPr>
      <w:keepNext/>
      <w:keepLines/>
      <w:spacing w:after="0" w:line="240" w:lineRule="atLeast"/>
      <w:ind w:firstLine="0"/>
      <w:jc w:val="left"/>
    </w:pPr>
    <w:rPr>
      <w:rFonts w:ascii="Garamond" w:hAnsi="Garamond"/>
      <w:szCs w:val="20"/>
      <w:lang w:val="en-GB"/>
    </w:rPr>
  </w:style>
  <w:style w:type="paragraph" w:styleId="BodyText2">
    <w:name w:val="Body Text 2"/>
    <w:basedOn w:val="Normal"/>
    <w:qFormat/>
    <w:rsid w:val="0011069F"/>
    <w:pPr>
      <w:ind w:firstLine="0"/>
      <w:jc w:val="left"/>
    </w:pPr>
    <w:rPr>
      <w:rFonts w:ascii="Garamond" w:hAnsi="Garamond"/>
      <w:szCs w:val="20"/>
    </w:rPr>
  </w:style>
  <w:style w:type="paragraph" w:styleId="BodyTextIndent3">
    <w:name w:val="Body Text Indent 3"/>
    <w:basedOn w:val="Normal"/>
    <w:qFormat/>
    <w:rsid w:val="0011069F"/>
    <w:pPr>
      <w:ind w:left="283" w:firstLine="0"/>
      <w:jc w:val="left"/>
    </w:pPr>
    <w:rPr>
      <w:rFonts w:eastAsia="Arial Unicode MS"/>
      <w:sz w:val="16"/>
      <w:szCs w:val="16"/>
      <w:lang w:val="en-GB"/>
    </w:rPr>
  </w:style>
  <w:style w:type="paragraph" w:styleId="BodyText3">
    <w:name w:val="Body Text 3"/>
    <w:basedOn w:val="Normal"/>
    <w:qFormat/>
    <w:rsid w:val="0011069F"/>
    <w:pPr>
      <w:ind w:firstLine="0"/>
    </w:pPr>
    <w:rPr>
      <w:szCs w:val="20"/>
      <w:lang w:val="en-GB"/>
    </w:rPr>
  </w:style>
  <w:style w:type="paragraph" w:customStyle="1" w:styleId="Normalbullets">
    <w:name w:val="Normal bullets"/>
    <w:qFormat/>
    <w:rsid w:val="0011069F"/>
    <w:pPr>
      <w:tabs>
        <w:tab w:val="left" w:pos="360"/>
      </w:tabs>
      <w:spacing w:after="120"/>
      <w:ind w:left="360" w:hanging="360"/>
      <w:jc w:val="both"/>
    </w:pPr>
    <w:rPr>
      <w:rFonts w:ascii="Arial" w:hAnsi="Arial"/>
      <w:color w:val="00000A"/>
      <w:sz w:val="24"/>
      <w:lang w:val="en-US" w:eastAsia="en-US"/>
    </w:rPr>
  </w:style>
  <w:style w:type="paragraph" w:customStyle="1" w:styleId="Tabletext">
    <w:name w:val="Tabletext"/>
    <w:basedOn w:val="Normal"/>
    <w:qFormat/>
    <w:rsid w:val="0011069F"/>
    <w:pPr>
      <w:keepLines/>
      <w:widowControl w:val="0"/>
      <w:spacing w:line="240" w:lineRule="atLeast"/>
      <w:ind w:firstLine="0"/>
      <w:jc w:val="left"/>
    </w:pPr>
    <w:rPr>
      <w:szCs w:val="20"/>
      <w:lang w:val="en-US"/>
    </w:rPr>
  </w:style>
  <w:style w:type="paragraph" w:customStyle="1" w:styleId="Organizacija">
    <w:name w:val="Organizacija"/>
    <w:basedOn w:val="Normal"/>
    <w:qFormat/>
    <w:rsid w:val="0011069F"/>
    <w:pPr>
      <w:ind w:firstLine="0"/>
      <w:jc w:val="center"/>
    </w:pPr>
    <w:rPr>
      <w:rFonts w:ascii="TimesLT" w:hAnsi="TimesLT"/>
      <w:caps/>
      <w:szCs w:val="20"/>
    </w:rPr>
  </w:style>
  <w:style w:type="paragraph" w:customStyle="1" w:styleId="Paragraph2">
    <w:name w:val="Paragraph2"/>
    <w:basedOn w:val="Normal"/>
    <w:qFormat/>
    <w:rsid w:val="0011069F"/>
    <w:pPr>
      <w:widowControl w:val="0"/>
      <w:spacing w:before="80" w:line="240" w:lineRule="atLeast"/>
      <w:ind w:left="720" w:firstLine="0"/>
    </w:pPr>
    <w:rPr>
      <w:color w:val="000000"/>
      <w:szCs w:val="20"/>
      <w:lang w:val="en-AU"/>
    </w:rPr>
  </w:style>
  <w:style w:type="paragraph" w:styleId="BodyTextIndent2">
    <w:name w:val="Body Text Indent 2"/>
    <w:basedOn w:val="Normal"/>
    <w:qFormat/>
    <w:rsid w:val="0011069F"/>
    <w:pPr>
      <w:spacing w:line="480" w:lineRule="auto"/>
      <w:ind w:left="283" w:firstLine="0"/>
      <w:jc w:val="left"/>
    </w:pPr>
    <w:rPr>
      <w:szCs w:val="20"/>
    </w:rPr>
  </w:style>
  <w:style w:type="paragraph" w:customStyle="1" w:styleId="Paveiksliukas">
    <w:name w:val="Paveiksliukas"/>
    <w:basedOn w:val="Normal"/>
    <w:next w:val="Normal"/>
    <w:autoRedefine/>
    <w:qFormat/>
    <w:rsid w:val="0011069F"/>
    <w:pPr>
      <w:tabs>
        <w:tab w:val="left" w:pos="719"/>
      </w:tabs>
      <w:ind w:left="719" w:hanging="435"/>
      <w:jc w:val="center"/>
    </w:pPr>
    <w:rPr>
      <w:szCs w:val="20"/>
      <w:lang w:val="en-AU" w:eastAsia="lt-LT"/>
    </w:rPr>
  </w:style>
  <w:style w:type="paragraph" w:customStyle="1" w:styleId="tabletext0">
    <w:name w:val="tabletext"/>
    <w:basedOn w:val="Normal"/>
    <w:qFormat/>
    <w:rsid w:val="0011069F"/>
    <w:pPr>
      <w:spacing w:beforeAutospacing="1" w:afterAutospacing="1"/>
      <w:ind w:firstLine="0"/>
      <w:jc w:val="left"/>
    </w:pPr>
    <w:rPr>
      <w:rFonts w:ascii="Arial Unicode MS" w:eastAsia="Arial Unicode MS" w:hAnsi="Arial Unicode MS" w:cs="Arial Unicode MS"/>
      <w:lang w:val="en-GB"/>
    </w:rPr>
  </w:style>
  <w:style w:type="paragraph" w:customStyle="1" w:styleId="Normalbold">
    <w:name w:val="Normal bold"/>
    <w:basedOn w:val="Normal"/>
    <w:next w:val="Normal"/>
    <w:qFormat/>
    <w:rsid w:val="0011069F"/>
    <w:pPr>
      <w:ind w:firstLine="0"/>
      <w:jc w:val="left"/>
    </w:pPr>
    <w:rPr>
      <w:rFonts w:ascii="Arial" w:hAnsi="Arial"/>
      <w:b/>
      <w:szCs w:val="20"/>
      <w:lang w:val="en-US"/>
    </w:rPr>
  </w:style>
  <w:style w:type="paragraph" w:customStyle="1" w:styleId="StyleTabletextBoldChar">
    <w:name w:val="Style Table text + Bold Char"/>
    <w:basedOn w:val="TabletextChar"/>
    <w:qFormat/>
    <w:rsid w:val="0011069F"/>
    <w:rPr>
      <w:b/>
      <w:bCs/>
    </w:rPr>
  </w:style>
  <w:style w:type="paragraph" w:customStyle="1" w:styleId="StyleBoldChar">
    <w:name w:val="Style Bold Char"/>
    <w:basedOn w:val="Normal"/>
    <w:qFormat/>
    <w:rsid w:val="0011069F"/>
    <w:pPr>
      <w:ind w:firstLine="0"/>
    </w:pPr>
    <w:rPr>
      <w:b/>
      <w:sz w:val="22"/>
      <w:szCs w:val="20"/>
    </w:rPr>
  </w:style>
  <w:style w:type="paragraph" w:customStyle="1" w:styleId="Tabletext1">
    <w:name w:val="Table text"/>
    <w:basedOn w:val="Normal"/>
    <w:qFormat/>
    <w:rsid w:val="0011069F"/>
    <w:pPr>
      <w:spacing w:after="60"/>
      <w:ind w:firstLine="0"/>
      <w:jc w:val="left"/>
    </w:pPr>
    <w:rPr>
      <w:szCs w:val="20"/>
    </w:rPr>
  </w:style>
  <w:style w:type="paragraph" w:customStyle="1" w:styleId="special">
    <w:name w:val="special"/>
    <w:basedOn w:val="Normal"/>
    <w:qFormat/>
    <w:rsid w:val="0011069F"/>
    <w:pPr>
      <w:jc w:val="left"/>
    </w:pPr>
    <w:rPr>
      <w:rFonts w:ascii="Arial" w:hAnsi="Arial"/>
      <w:szCs w:val="20"/>
      <w:lang w:val="en-GB"/>
    </w:rPr>
  </w:style>
  <w:style w:type="paragraph" w:customStyle="1" w:styleId="listtekstas">
    <w:name w:val="list tekstas"/>
    <w:basedOn w:val="Normal"/>
    <w:qFormat/>
    <w:rsid w:val="0011069F"/>
    <w:rPr>
      <w:sz w:val="22"/>
      <w:szCs w:val="20"/>
      <w:lang w:val="en-GB" w:eastAsia="lt-LT"/>
    </w:rPr>
  </w:style>
  <w:style w:type="paragraph" w:customStyle="1" w:styleId="normalbold0">
    <w:name w:val="normal bold"/>
    <w:basedOn w:val="Normal"/>
    <w:qFormat/>
    <w:rsid w:val="0011069F"/>
    <w:pPr>
      <w:spacing w:before="200" w:after="60"/>
      <w:ind w:firstLine="0"/>
    </w:pPr>
    <w:rPr>
      <w:b/>
      <w:sz w:val="22"/>
      <w:szCs w:val="20"/>
      <w:lang w:val="en-GB" w:eastAsia="lt-LT"/>
    </w:rPr>
  </w:style>
  <w:style w:type="paragraph" w:customStyle="1" w:styleId="Bulletlist">
    <w:name w:val="Bullet list"/>
    <w:basedOn w:val="BodytextChar0"/>
    <w:qFormat/>
    <w:rsid w:val="0011069F"/>
    <w:pPr>
      <w:tabs>
        <w:tab w:val="left" w:pos="1440"/>
      </w:tabs>
      <w:ind w:left="1440" w:hanging="360"/>
    </w:pPr>
    <w:rPr>
      <w:lang w:val="lt-LT"/>
    </w:rPr>
  </w:style>
  <w:style w:type="paragraph" w:customStyle="1" w:styleId="StyleJustifiedFirstline095cm1">
    <w:name w:val="Style Justified First line:  095 cm1"/>
    <w:basedOn w:val="Normal"/>
    <w:qFormat/>
    <w:rsid w:val="0011069F"/>
    <w:pPr>
      <w:spacing w:line="360" w:lineRule="auto"/>
      <w:ind w:firstLine="539"/>
    </w:pPr>
    <w:rPr>
      <w:szCs w:val="20"/>
      <w:lang w:eastAsia="lt-LT"/>
    </w:rPr>
  </w:style>
  <w:style w:type="paragraph" w:customStyle="1" w:styleId="CentrBold0">
    <w:name w:val="CentrBold"/>
    <w:qFormat/>
    <w:rsid w:val="0011069F"/>
    <w:pPr>
      <w:jc w:val="center"/>
    </w:pPr>
    <w:rPr>
      <w:rFonts w:ascii="TimesLT" w:hAnsi="TimesLT"/>
      <w:b/>
      <w:caps/>
      <w:color w:val="00000A"/>
      <w:sz w:val="24"/>
      <w:lang w:val="en-GB" w:eastAsia="en-US"/>
    </w:rPr>
  </w:style>
  <w:style w:type="paragraph" w:customStyle="1" w:styleId="Figuros">
    <w:name w:val="Figuros"/>
    <w:basedOn w:val="Normal"/>
    <w:autoRedefine/>
    <w:qFormat/>
    <w:rsid w:val="00A72387"/>
    <w:pPr>
      <w:keepNext/>
      <w:ind w:firstLine="0"/>
      <w:jc w:val="left"/>
    </w:pPr>
    <w:rPr>
      <w:b/>
      <w:szCs w:val="20"/>
    </w:rPr>
  </w:style>
  <w:style w:type="paragraph" w:customStyle="1" w:styleId="Captionpaveikslas">
    <w:name w:val="Caption.paveikslas"/>
    <w:basedOn w:val="Normal"/>
    <w:next w:val="Normal"/>
    <w:autoRedefine/>
    <w:qFormat/>
    <w:rsid w:val="00DB7F51"/>
    <w:pPr>
      <w:tabs>
        <w:tab w:val="left" w:pos="1080"/>
      </w:tabs>
      <w:ind w:firstLine="0"/>
      <w:jc w:val="center"/>
    </w:pPr>
    <w:rPr>
      <w:szCs w:val="20"/>
    </w:rPr>
  </w:style>
  <w:style w:type="paragraph" w:styleId="PlainText">
    <w:name w:val="Plain Text"/>
    <w:basedOn w:val="Normal"/>
    <w:qFormat/>
    <w:rsid w:val="007668AE"/>
    <w:pPr>
      <w:ind w:firstLine="0"/>
      <w:jc w:val="left"/>
    </w:pPr>
    <w:rPr>
      <w:rFonts w:ascii="Courier New" w:hAnsi="Courier New" w:cs="Courier New"/>
      <w:szCs w:val="20"/>
    </w:rPr>
  </w:style>
  <w:style w:type="paragraph" w:customStyle="1" w:styleId="StyleCaption">
    <w:name w:val="Style Caption"/>
    <w:basedOn w:val="Caption"/>
    <w:autoRedefine/>
    <w:qFormat/>
    <w:rsid w:val="007216FB"/>
    <w:pPr>
      <w:jc w:val="center"/>
    </w:pPr>
    <w:rPr>
      <w:b w:val="0"/>
      <w:bCs w:val="0"/>
      <w:i/>
      <w:iCs/>
    </w:rPr>
  </w:style>
  <w:style w:type="paragraph" w:customStyle="1" w:styleId="Pa22">
    <w:name w:val="Pa22"/>
    <w:basedOn w:val="Normal"/>
    <w:next w:val="Normal"/>
    <w:uiPriority w:val="99"/>
    <w:qFormat/>
    <w:rsid w:val="00F9392A"/>
    <w:pPr>
      <w:spacing w:line="221" w:lineRule="atLeast"/>
      <w:ind w:firstLine="0"/>
      <w:jc w:val="left"/>
    </w:pPr>
    <w:rPr>
      <w:rFonts w:ascii="Myriad Pro" w:hAnsi="Myriad Pro"/>
      <w:lang w:eastAsia="lt-LT"/>
    </w:rPr>
  </w:style>
  <w:style w:type="paragraph" w:styleId="ListParagraph">
    <w:name w:val="List Paragraph"/>
    <w:basedOn w:val="Normal"/>
    <w:link w:val="ListParagraphChar"/>
    <w:uiPriority w:val="34"/>
    <w:qFormat/>
    <w:rsid w:val="00441354"/>
    <w:pPr>
      <w:ind w:left="720"/>
      <w:contextualSpacing/>
    </w:pPr>
  </w:style>
  <w:style w:type="paragraph" w:customStyle="1" w:styleId="prj0">
    <w:name w:val="prj0"/>
    <w:basedOn w:val="Normal"/>
    <w:qFormat/>
    <w:rsid w:val="006D7600"/>
    <w:pPr>
      <w:pBdr>
        <w:top w:val="single" w:sz="4" w:space="0" w:color="B1BBCC"/>
        <w:left w:val="single" w:sz="4" w:space="0" w:color="B1BBCC"/>
        <w:bottom w:val="single" w:sz="4" w:space="0" w:color="B1BBCC"/>
        <w:right w:val="single" w:sz="4" w:space="0" w:color="B1BBCC"/>
      </w:pBdr>
      <w:spacing w:beforeAutospacing="1" w:afterAutospacing="1"/>
      <w:ind w:firstLine="0"/>
      <w:jc w:val="left"/>
    </w:pPr>
    <w:rPr>
      <w:rFonts w:ascii="Arial" w:hAnsi="Arial" w:cs="Arial"/>
      <w:sz w:val="18"/>
      <w:szCs w:val="18"/>
      <w:lang w:eastAsia="lt-LT"/>
    </w:rPr>
  </w:style>
  <w:style w:type="paragraph" w:customStyle="1" w:styleId="TableBuleted1">
    <w:name w:val="Table Buleted 1"/>
    <w:basedOn w:val="Normal"/>
    <w:qFormat/>
    <w:rsid w:val="0009174F"/>
    <w:pPr>
      <w:tabs>
        <w:tab w:val="left" w:pos="227"/>
      </w:tabs>
      <w:ind w:left="227" w:hanging="227"/>
    </w:pPr>
    <w:rPr>
      <w:rFonts w:ascii="Arial" w:hAnsi="Arial"/>
    </w:rPr>
  </w:style>
  <w:style w:type="paragraph" w:customStyle="1" w:styleId="BodyText20">
    <w:name w:val="Body Text2"/>
    <w:qFormat/>
    <w:rsid w:val="005E4F27"/>
    <w:pPr>
      <w:snapToGrid w:val="0"/>
      <w:ind w:firstLine="312"/>
      <w:jc w:val="both"/>
    </w:pPr>
    <w:rPr>
      <w:rFonts w:ascii="TimesLT" w:hAnsi="TimesLT"/>
      <w:color w:val="00000A"/>
      <w:sz w:val="24"/>
      <w:lang w:val="en-US" w:eastAsia="en-US"/>
    </w:rPr>
  </w:style>
  <w:style w:type="paragraph" w:customStyle="1" w:styleId="CentrBoldm">
    <w:name w:val="CentrBoldm"/>
    <w:basedOn w:val="Normal"/>
    <w:qFormat/>
    <w:rsid w:val="00047B40"/>
    <w:pPr>
      <w:ind w:firstLine="0"/>
      <w:jc w:val="center"/>
    </w:pPr>
    <w:rPr>
      <w:rFonts w:ascii="TimesLT" w:hAnsi="TimesLT"/>
      <w:b/>
      <w:bCs/>
      <w:szCs w:val="20"/>
      <w:lang w:val="en-US"/>
    </w:rPr>
  </w:style>
  <w:style w:type="paragraph" w:customStyle="1" w:styleId="Default">
    <w:name w:val="Default"/>
    <w:qFormat/>
    <w:rsid w:val="004559A7"/>
    <w:rPr>
      <w:rFonts w:ascii="Calibri" w:hAnsi="Calibri" w:cs="Calibri"/>
      <w:color w:val="000000"/>
      <w:sz w:val="24"/>
      <w:szCs w:val="24"/>
    </w:rPr>
  </w:style>
  <w:style w:type="paragraph" w:customStyle="1" w:styleId="xl63">
    <w:name w:val="xl63"/>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000000"/>
      <w:sz w:val="18"/>
      <w:szCs w:val="18"/>
      <w:lang w:eastAsia="lt-LT"/>
    </w:rPr>
  </w:style>
  <w:style w:type="paragraph" w:customStyle="1" w:styleId="xl64">
    <w:name w:val="xl64"/>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color w:val="000000"/>
      <w:sz w:val="18"/>
      <w:szCs w:val="18"/>
      <w:lang w:eastAsia="lt-LT"/>
    </w:rPr>
  </w:style>
  <w:style w:type="paragraph" w:customStyle="1" w:styleId="xl65">
    <w:name w:val="xl65"/>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b/>
      <w:bCs/>
      <w:color w:val="000000"/>
      <w:sz w:val="18"/>
      <w:szCs w:val="18"/>
      <w:lang w:eastAsia="lt-LT"/>
    </w:rPr>
  </w:style>
  <w:style w:type="paragraph" w:customStyle="1" w:styleId="xl66">
    <w:name w:val="xl66"/>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color w:val="000000"/>
      <w:sz w:val="18"/>
      <w:szCs w:val="18"/>
      <w:lang w:eastAsia="lt-LT"/>
    </w:rPr>
  </w:style>
  <w:style w:type="paragraph" w:customStyle="1" w:styleId="xl67">
    <w:name w:val="xl67"/>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E36C09"/>
      <w:sz w:val="18"/>
      <w:szCs w:val="18"/>
      <w:lang w:eastAsia="lt-LT"/>
    </w:rPr>
  </w:style>
  <w:style w:type="paragraph" w:customStyle="1" w:styleId="xl68">
    <w:name w:val="xl68"/>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color w:val="000000"/>
      <w:sz w:val="18"/>
      <w:szCs w:val="18"/>
      <w:lang w:eastAsia="lt-LT"/>
    </w:rPr>
  </w:style>
  <w:style w:type="paragraph" w:customStyle="1" w:styleId="xl69">
    <w:name w:val="xl69"/>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5F497A"/>
      <w:sz w:val="18"/>
      <w:szCs w:val="18"/>
      <w:lang w:eastAsia="lt-LT"/>
    </w:rPr>
  </w:style>
  <w:style w:type="paragraph" w:customStyle="1" w:styleId="xl70">
    <w:name w:val="xl70"/>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76923C"/>
      <w:sz w:val="18"/>
      <w:szCs w:val="18"/>
      <w:lang w:eastAsia="lt-LT"/>
    </w:rPr>
  </w:style>
  <w:style w:type="paragraph" w:customStyle="1" w:styleId="xl71">
    <w:name w:val="xl71"/>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953734"/>
      <w:sz w:val="18"/>
      <w:szCs w:val="18"/>
      <w:lang w:eastAsia="lt-LT"/>
    </w:rPr>
  </w:style>
  <w:style w:type="paragraph" w:customStyle="1" w:styleId="xl72">
    <w:name w:val="xl72"/>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366092"/>
      <w:sz w:val="18"/>
      <w:szCs w:val="18"/>
      <w:lang w:eastAsia="lt-LT"/>
    </w:rPr>
  </w:style>
  <w:style w:type="paragraph" w:customStyle="1" w:styleId="xl73">
    <w:name w:val="xl73"/>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494429"/>
      <w:sz w:val="18"/>
      <w:szCs w:val="18"/>
      <w:lang w:eastAsia="lt-LT"/>
    </w:rPr>
  </w:style>
  <w:style w:type="paragraph" w:customStyle="1" w:styleId="xl74">
    <w:name w:val="xl74"/>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left"/>
      <w:textAlignment w:val="center"/>
    </w:pPr>
    <w:rPr>
      <w:rFonts w:ascii="Arial" w:hAnsi="Arial" w:cs="Arial"/>
      <w:b/>
      <w:bCs/>
      <w:color w:val="17365D"/>
      <w:sz w:val="18"/>
      <w:szCs w:val="18"/>
      <w:lang w:eastAsia="lt-LT"/>
    </w:rPr>
  </w:style>
  <w:style w:type="paragraph" w:customStyle="1" w:styleId="xl75">
    <w:name w:val="xl75"/>
    <w:basedOn w:val="Normal"/>
    <w:qFormat/>
    <w:rsid w:val="00166055"/>
    <w:pPr>
      <w:pBdr>
        <w:top w:val="single" w:sz="4" w:space="0" w:color="B1BBCC"/>
        <w:left w:val="single" w:sz="4" w:space="0" w:color="B1BBCC"/>
        <w:bottom w:val="single" w:sz="4" w:space="0" w:color="B1BBCC"/>
        <w:right w:val="single" w:sz="4" w:space="0" w:color="B1BBCC"/>
      </w:pBdr>
      <w:shd w:val="clear" w:color="000000" w:fill="FFFFFF"/>
      <w:spacing w:beforeAutospacing="1" w:afterAutospacing="1"/>
      <w:ind w:firstLine="0"/>
      <w:jc w:val="right"/>
      <w:textAlignment w:val="center"/>
    </w:pPr>
    <w:rPr>
      <w:rFonts w:ascii="Arial" w:hAnsi="Arial" w:cs="Arial"/>
      <w:b/>
      <w:bCs/>
      <w:color w:val="000000"/>
      <w:sz w:val="18"/>
      <w:szCs w:val="18"/>
      <w:lang w:eastAsia="lt-LT"/>
    </w:rPr>
  </w:style>
  <w:style w:type="paragraph" w:customStyle="1" w:styleId="xl76">
    <w:name w:val="xl76"/>
    <w:basedOn w:val="Normal"/>
    <w:qFormat/>
    <w:rsid w:val="00166055"/>
    <w:pPr>
      <w:pBdr>
        <w:top w:val="single" w:sz="4" w:space="0" w:color="B1BBCC"/>
        <w:left w:val="single" w:sz="4" w:space="0" w:color="B1BBCC"/>
        <w:bottom w:val="single" w:sz="4" w:space="0" w:color="B1BBCC"/>
        <w:right w:val="single" w:sz="4" w:space="0" w:color="B1BBCC"/>
      </w:pBdr>
      <w:shd w:val="clear" w:color="000000" w:fill="DFE3E8"/>
      <w:spacing w:beforeAutospacing="1" w:afterAutospacing="1"/>
      <w:ind w:firstLine="0"/>
      <w:jc w:val="left"/>
      <w:textAlignment w:val="center"/>
    </w:pPr>
    <w:rPr>
      <w:rFonts w:ascii="Arial" w:hAnsi="Arial" w:cs="Arial"/>
      <w:b/>
      <w:bCs/>
      <w:color w:val="363636"/>
      <w:sz w:val="18"/>
      <w:szCs w:val="18"/>
      <w:lang w:eastAsia="lt-LT"/>
    </w:rPr>
  </w:style>
  <w:style w:type="paragraph" w:customStyle="1" w:styleId="xl77">
    <w:name w:val="xl77"/>
    <w:basedOn w:val="Normal"/>
    <w:qFormat/>
    <w:rsid w:val="00166055"/>
    <w:pPr>
      <w:pBdr>
        <w:top w:val="single" w:sz="4" w:space="0" w:color="B1BBCC"/>
        <w:left w:val="single" w:sz="4" w:space="0" w:color="B1BBCC"/>
        <w:bottom w:val="single" w:sz="4" w:space="0" w:color="B1BBCC"/>
        <w:right w:val="single" w:sz="4" w:space="0" w:color="B1BBCC"/>
      </w:pBdr>
      <w:shd w:val="clear" w:color="000000" w:fill="DFE3E8"/>
      <w:spacing w:beforeAutospacing="1" w:afterAutospacing="1"/>
      <w:ind w:firstLine="0"/>
      <w:jc w:val="center"/>
      <w:textAlignment w:val="center"/>
    </w:pPr>
    <w:rPr>
      <w:rFonts w:ascii="Arial" w:hAnsi="Arial" w:cs="Arial"/>
      <w:b/>
      <w:bCs/>
      <w:color w:val="363636"/>
      <w:sz w:val="18"/>
      <w:szCs w:val="18"/>
      <w:lang w:eastAsia="lt-LT"/>
    </w:rPr>
  </w:style>
  <w:style w:type="paragraph" w:customStyle="1" w:styleId="Style3">
    <w:name w:val="Style3"/>
    <w:basedOn w:val="Heading4"/>
    <w:qFormat/>
    <w:rsid w:val="00C637CD"/>
    <w:pPr>
      <w:keepLines w:val="0"/>
      <w:numPr>
        <w:ilvl w:val="0"/>
        <w:numId w:val="0"/>
      </w:numPr>
      <w:spacing w:line="360" w:lineRule="auto"/>
      <w:ind w:firstLine="397"/>
    </w:pPr>
    <w:rPr>
      <w:rFonts w:eastAsia="MS Mincho"/>
      <w:b w:val="0"/>
      <w:bCs w:val="0"/>
      <w:i/>
      <w:sz w:val="24"/>
      <w:szCs w:val="20"/>
    </w:rPr>
  </w:style>
  <w:style w:type="paragraph" w:customStyle="1" w:styleId="Figure">
    <w:name w:val="Figure"/>
    <w:basedOn w:val="Heading4"/>
    <w:next w:val="Normal"/>
    <w:qFormat/>
    <w:rsid w:val="00C637CD"/>
    <w:pPr>
      <w:numPr>
        <w:ilvl w:val="0"/>
        <w:numId w:val="0"/>
      </w:numPr>
      <w:tabs>
        <w:tab w:val="left" w:pos="669"/>
      </w:tabs>
      <w:spacing w:before="120" w:after="120"/>
      <w:ind w:left="284" w:hanging="284"/>
      <w:jc w:val="center"/>
    </w:pPr>
    <w:rPr>
      <w:rFonts w:ascii="Arial" w:eastAsia="MS Mincho" w:hAnsi="Arial"/>
      <w:bCs w:val="0"/>
      <w:sz w:val="18"/>
      <w:szCs w:val="20"/>
    </w:rPr>
  </w:style>
  <w:style w:type="paragraph" w:customStyle="1" w:styleId="Paragraph">
    <w:name w:val="Paragraph"/>
    <w:basedOn w:val="Normal"/>
    <w:qFormat/>
    <w:rsid w:val="00C637CD"/>
    <w:pPr>
      <w:keepLines/>
      <w:ind w:firstLine="0"/>
      <w:jc w:val="left"/>
    </w:pPr>
    <w:rPr>
      <w:rFonts w:eastAsia="MS Mincho"/>
      <w:szCs w:val="20"/>
    </w:rPr>
  </w:style>
  <w:style w:type="paragraph" w:customStyle="1" w:styleId="Bullets0">
    <w:name w:val="Bullets0"/>
    <w:basedOn w:val="Normal"/>
    <w:qFormat/>
    <w:rsid w:val="00C637CD"/>
    <w:pPr>
      <w:keepLines/>
      <w:jc w:val="left"/>
    </w:pPr>
    <w:rPr>
      <w:rFonts w:eastAsia="MS Mincho"/>
      <w:szCs w:val="20"/>
    </w:rPr>
  </w:style>
  <w:style w:type="paragraph" w:customStyle="1" w:styleId="Simple">
    <w:name w:val="Simple"/>
    <w:basedOn w:val="Normal"/>
    <w:qFormat/>
    <w:rsid w:val="00C637CD"/>
    <w:pPr>
      <w:keepLines/>
      <w:ind w:firstLine="0"/>
      <w:jc w:val="left"/>
    </w:pPr>
    <w:rPr>
      <w:rFonts w:eastAsia="MS Mincho"/>
      <w:szCs w:val="20"/>
    </w:rPr>
  </w:style>
  <w:style w:type="paragraph" w:customStyle="1" w:styleId="Table">
    <w:name w:val="Table"/>
    <w:basedOn w:val="Normal"/>
    <w:qFormat/>
    <w:rsid w:val="00C637CD"/>
    <w:pPr>
      <w:keepLines/>
      <w:spacing w:before="60" w:after="60"/>
      <w:ind w:firstLine="0"/>
      <w:jc w:val="left"/>
    </w:pPr>
    <w:rPr>
      <w:rFonts w:ascii="Arial" w:eastAsia="MS Mincho" w:hAnsi="Arial"/>
      <w:sz w:val="16"/>
      <w:szCs w:val="20"/>
    </w:rPr>
  </w:style>
  <w:style w:type="paragraph" w:customStyle="1" w:styleId="CharCharCharCharCharCharChar">
    <w:name w:val="Char Char Char Char Char Char Char"/>
    <w:basedOn w:val="Normal"/>
    <w:qFormat/>
    <w:rsid w:val="00C637CD"/>
    <w:pPr>
      <w:spacing w:after="160" w:line="240" w:lineRule="exact"/>
      <w:ind w:firstLine="0"/>
      <w:jc w:val="left"/>
    </w:pPr>
    <w:rPr>
      <w:rFonts w:ascii="Verdana" w:eastAsia="MS Mincho" w:hAnsi="Verdana"/>
      <w:szCs w:val="20"/>
      <w:lang w:val="en-US"/>
    </w:rPr>
  </w:style>
  <w:style w:type="paragraph" w:styleId="TOCHeading">
    <w:name w:val="TOC Heading"/>
    <w:basedOn w:val="Heading1"/>
    <w:next w:val="Normal"/>
    <w:uiPriority w:val="39"/>
    <w:unhideWhenUsed/>
    <w:qFormat/>
    <w:rsid w:val="00C637CD"/>
    <w:pPr>
      <w:pageBreakBefore w:val="0"/>
      <w:numPr>
        <w:numId w:val="0"/>
      </w:numPr>
      <w:spacing w:after="0" w:line="259" w:lineRule="auto"/>
      <w:ind w:firstLine="397"/>
      <w:jc w:val="left"/>
    </w:pPr>
    <w:rPr>
      <w:rFonts w:asciiTheme="majorHAnsi" w:eastAsiaTheme="majorEastAsia" w:hAnsiTheme="majorHAnsi" w:cstheme="majorBidi"/>
      <w:b w:val="0"/>
      <w:bCs w:val="0"/>
      <w:color w:val="365F91" w:themeColor="accent1" w:themeShade="BF"/>
      <w:spacing w:val="0"/>
      <w:lang w:val="en-US"/>
    </w:rPr>
  </w:style>
  <w:style w:type="paragraph" w:customStyle="1" w:styleId="AteaNormal">
    <w:name w:val="Atea Normal"/>
    <w:basedOn w:val="Normal"/>
    <w:link w:val="AteaNormalChar"/>
    <w:qFormat/>
    <w:rsid w:val="000232F5"/>
    <w:rPr>
      <w:rFonts w:eastAsia="SimSun" w:cs="Arial"/>
      <w:color w:val="292929"/>
      <w:szCs w:val="18"/>
      <w:shd w:val="clear" w:color="auto" w:fill="FFFFFF"/>
    </w:rPr>
  </w:style>
  <w:style w:type="paragraph" w:customStyle="1" w:styleId="AteaParagrafasbulet">
    <w:name w:val="Atea Paragrafas bulet"/>
    <w:basedOn w:val="ListBullet"/>
    <w:autoRedefine/>
    <w:qFormat/>
    <w:rsid w:val="0044634D"/>
    <w:pPr>
      <w:keepLines w:val="0"/>
      <w:spacing w:before="120" w:after="120"/>
      <w:ind w:left="1077" w:hanging="357"/>
      <w:contextualSpacing/>
      <w:jc w:val="both"/>
    </w:pPr>
    <w:rPr>
      <w:szCs w:val="20"/>
      <w:lang w:val="lt-LT"/>
    </w:rPr>
  </w:style>
  <w:style w:type="paragraph" w:customStyle="1" w:styleId="Paveikslosraas">
    <w:name w:val="Paveikslo sąrašas"/>
    <w:basedOn w:val="Caption"/>
    <w:next w:val="Caption"/>
    <w:link w:val="PaveikslosraasChar"/>
    <w:autoRedefine/>
    <w:qFormat/>
    <w:rsid w:val="00F17DDB"/>
    <w:pPr>
      <w:keepLines w:val="0"/>
      <w:spacing w:before="0"/>
      <w:ind w:firstLine="0"/>
      <w:jc w:val="center"/>
    </w:pPr>
    <w:rPr>
      <w:szCs w:val="18"/>
    </w:rPr>
  </w:style>
  <w:style w:type="paragraph" w:customStyle="1" w:styleId="AteaLentelestext">
    <w:name w:val="Atea Lenteles text"/>
    <w:basedOn w:val="Normal"/>
    <w:qFormat/>
    <w:rsid w:val="00597F22"/>
    <w:rPr>
      <w:rFonts w:eastAsia="MS Mincho"/>
      <w:szCs w:val="20"/>
      <w:shd w:val="clear" w:color="auto" w:fill="FFFFFF"/>
      <w:lang w:eastAsia="zh-CN"/>
    </w:rPr>
  </w:style>
  <w:style w:type="paragraph" w:customStyle="1" w:styleId="AteaLentelspavadinimas">
    <w:name w:val="Atea Lentelės pavadinimas"/>
    <w:basedOn w:val="Caption"/>
    <w:autoRedefine/>
    <w:qFormat/>
    <w:rsid w:val="00597F22"/>
    <w:pPr>
      <w:keepLines w:val="0"/>
      <w:spacing w:before="0"/>
      <w:ind w:firstLine="0"/>
      <w:jc w:val="left"/>
    </w:pPr>
    <w:rPr>
      <w:rFonts w:eastAsia="Calibri"/>
      <w:b w:val="0"/>
      <w:bCs w:val="0"/>
      <w:sz w:val="24"/>
      <w:szCs w:val="18"/>
    </w:rPr>
  </w:style>
  <w:style w:type="paragraph" w:customStyle="1" w:styleId="ATEAnumeracija">
    <w:name w:val="ATEA numeracija"/>
    <w:basedOn w:val="ListNumber"/>
    <w:link w:val="ATEAnumeracijaChar"/>
    <w:qFormat/>
    <w:rsid w:val="00771716"/>
    <w:pPr>
      <w:spacing w:before="0" w:after="0"/>
      <w:jc w:val="both"/>
    </w:pPr>
    <w:rPr>
      <w:lang w:val="lt-LT"/>
    </w:rPr>
  </w:style>
  <w:style w:type="paragraph" w:customStyle="1" w:styleId="Sraas2">
    <w:name w:val="Sąrašas2"/>
    <w:basedOn w:val="Normal"/>
    <w:link w:val="SraasChar"/>
    <w:qFormat/>
    <w:rsid w:val="004E53D1"/>
    <w:pPr>
      <w:spacing w:line="276" w:lineRule="auto"/>
      <w:ind w:left="360" w:hanging="360"/>
    </w:pPr>
    <w:rPr>
      <w:rFonts w:eastAsia="SimSun"/>
      <w:szCs w:val="20"/>
    </w:rPr>
  </w:style>
  <w:style w:type="paragraph" w:customStyle="1" w:styleId="Skyriausparagrafas">
    <w:name w:val="Skyriaus paragrafas"/>
    <w:basedOn w:val="Normal"/>
    <w:link w:val="SkyriausparagrafasChar"/>
    <w:autoRedefine/>
    <w:qFormat/>
    <w:rsid w:val="00DC212A"/>
    <w:pPr>
      <w:spacing w:after="0"/>
    </w:pPr>
    <w:rPr>
      <w:color w:val="FF0000"/>
      <w:lang w:eastAsia="lt-LT"/>
    </w:rPr>
  </w:style>
  <w:style w:type="paragraph" w:customStyle="1" w:styleId="tekstostailas">
    <w:name w:val="teksto_stailas"/>
    <w:basedOn w:val="BodyText"/>
    <w:qFormat/>
    <w:rsid w:val="00DE5C05"/>
    <w:pPr>
      <w:spacing w:before="0" w:after="0" w:line="360" w:lineRule="auto"/>
      <w:ind w:firstLine="720"/>
    </w:pPr>
    <w:rPr>
      <w:szCs w:val="17"/>
    </w:rPr>
  </w:style>
  <w:style w:type="paragraph" w:customStyle="1" w:styleId="Lentel2018">
    <w:name w:val="Lentelė2018"/>
    <w:basedOn w:val="Normal"/>
    <w:link w:val="Lentel2018Diagrama"/>
    <w:qFormat/>
    <w:rsid w:val="0019185A"/>
    <w:pPr>
      <w:keepNext/>
      <w:spacing w:before="0" w:after="0"/>
      <w:ind w:firstLine="0"/>
      <w:jc w:val="right"/>
    </w:pPr>
    <w:rPr>
      <w:rFonts w:eastAsia="Calibri"/>
      <w:i/>
      <w:szCs w:val="18"/>
    </w:rPr>
  </w:style>
  <w:style w:type="paragraph" w:customStyle="1" w:styleId="Paveikslas2018">
    <w:name w:val="Paveikslas2018"/>
    <w:basedOn w:val="Caption"/>
    <w:link w:val="Paveikslas2018Diagrama"/>
    <w:qFormat/>
    <w:rsid w:val="00F66A1D"/>
    <w:pPr>
      <w:ind w:firstLine="0"/>
      <w:jc w:val="center"/>
    </w:pPr>
    <w:rPr>
      <w:b w:val="0"/>
      <w:i/>
      <w:sz w:val="24"/>
      <w:szCs w:val="24"/>
    </w:rPr>
  </w:style>
  <w:style w:type="paragraph" w:customStyle="1" w:styleId="Lentels2018">
    <w:name w:val="Lentelės2018"/>
    <w:basedOn w:val="Normal"/>
    <w:link w:val="Lentels2018Diagrama"/>
    <w:qFormat/>
    <w:rsid w:val="00E307AA"/>
    <w:pPr>
      <w:keepNext/>
      <w:spacing w:before="0" w:after="0"/>
      <w:ind w:firstLine="0"/>
      <w:jc w:val="right"/>
    </w:pPr>
    <w:rPr>
      <w:rFonts w:eastAsia="Calibri"/>
      <w:i/>
      <w:szCs w:val="18"/>
    </w:rPr>
  </w:style>
  <w:style w:type="paragraph" w:customStyle="1" w:styleId="Scenarijus">
    <w:name w:val="Scenarijus"/>
    <w:basedOn w:val="Normal"/>
    <w:qFormat/>
    <w:rsid w:val="00892BA3"/>
    <w:pPr>
      <w:spacing w:before="0" w:after="0"/>
    </w:pPr>
    <w:rPr>
      <w:sz w:val="20"/>
      <w:szCs w:val="20"/>
    </w:rPr>
  </w:style>
  <w:style w:type="paragraph" w:styleId="EndnoteText">
    <w:name w:val="endnote text"/>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TableIndexHeading">
    <w:name w:val="Table Index Heading"/>
    <w:basedOn w:val="Heading"/>
    <w:qFormat/>
  </w:style>
  <w:style w:type="paragraph" w:customStyle="1" w:styleId="EndnoteSymbol">
    <w:name w:val="Endnote Symbol"/>
    <w:basedOn w:val="Normal"/>
    <w:qFormat/>
  </w:style>
  <w:style w:type="table" w:styleId="TableGrid">
    <w:name w:val="Table Grid"/>
    <w:basedOn w:val="TableNormal"/>
    <w:rsid w:val="0045530D"/>
    <w:pPr>
      <w:spacing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9001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B440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ntemporary">
    <w:name w:val="Table Contemporary"/>
    <w:basedOn w:val="TableNormal"/>
    <w:rsid w:val="001960C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AlnaMelyna">
    <w:name w:val="Alna. Melyna"/>
    <w:basedOn w:val="TableGrid"/>
    <w:rsid w:val="0009174F"/>
    <w:pPr>
      <w:spacing w:after="0"/>
      <w:jc w:val="both"/>
    </w:pPr>
    <w:tblPr/>
    <w:tcPr>
      <w:shd w:val="clear" w:color="auto" w:fill="FFFFFF"/>
      <w:vAlign w:val="center"/>
    </w:tcPr>
    <w:tblStylePr w:type="firstRow">
      <w:pPr>
        <w:wordWrap/>
      </w:pPr>
      <w:rPr>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3399"/>
      </w:tcPr>
    </w:tblStylePr>
  </w:style>
  <w:style w:type="character" w:styleId="Hyperlink">
    <w:name w:val="Hyperlink"/>
    <w:basedOn w:val="DefaultParagraphFont"/>
    <w:uiPriority w:val="99"/>
    <w:unhideWhenUsed/>
    <w:rsid w:val="00380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curl.haxx.se/"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curl.haxx.se/" TargetMode="External"/><Relationship Id="rId25" Type="http://schemas.openxmlformats.org/officeDocument/2006/relationships/hyperlink" Target="https://prn509.vdu.lt:7080/ausis/transcriber/upload"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getpostma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www.getpostman.com/"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www.atea.lt/" TargetMode="External"/><Relationship Id="rId22" Type="http://schemas.openxmlformats.org/officeDocument/2006/relationships/footer" Target="footer2.xm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c0cd12c-c2bc-4b4c-bcb8-85e8b6d30a2b">XXVV5JSMTYZT-89-145</_dlc_DocId>
    <_dlc_DocIdUrl xmlns="7c0cd12c-c2bc-4b4c-bcb8-85e8b6d30a2b">
      <Url>http://ssd-vsrv-app/sites/2013/semantikalt/_layouts/DocIdRedir.aspx?ID=XXVV5JSMTYZT-89-145</Url>
      <Description>XXVV5JSMTYZT-89-145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71E202292508449D25824DF97890B1" ma:contentTypeVersion="1" ma:contentTypeDescription="Create a new document." ma:contentTypeScope="" ma:versionID="2ffce172ec685d1086cd6c3b5cf3507a">
  <xsd:schema xmlns:xsd="http://www.w3.org/2001/XMLSchema" xmlns:xs="http://www.w3.org/2001/XMLSchema" xmlns:p="http://schemas.microsoft.com/office/2006/metadata/properties" xmlns:ns2="7c0cd12c-c2bc-4b4c-bcb8-85e8b6d30a2b" targetNamespace="http://schemas.microsoft.com/office/2006/metadata/properties" ma:root="true" ma:fieldsID="a13bc6dd41dcde6be32a750a10ba6ef6" ns2:_="">
    <xsd:import namespace="7c0cd12c-c2bc-4b4c-bcb8-85e8b6d30a2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cd12c-c2bc-4b4c-bcb8-85e8b6d30a2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BBD5C-7CB8-4929-BFE3-59830C6ABB4F}">
  <ds:schemaRefs>
    <ds:schemaRef ds:uri="http://schemas.microsoft.com/sharepoint/v3/contenttype/forms"/>
  </ds:schemaRefs>
</ds:datastoreItem>
</file>

<file path=customXml/itemProps2.xml><?xml version="1.0" encoding="utf-8"?>
<ds:datastoreItem xmlns:ds="http://schemas.openxmlformats.org/officeDocument/2006/customXml" ds:itemID="{8FB986AE-C956-4E01-924B-85B224D9296B}">
  <ds:schemaRefs>
    <ds:schemaRef ds:uri="http://schemas.microsoft.com/office/2006/documentManagement/types"/>
    <ds:schemaRef ds:uri="7c0cd12c-c2bc-4b4c-bcb8-85e8b6d30a2b"/>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C4B2AE9E-A975-473E-B718-63E3FF9D1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cd12c-c2bc-4b4c-bcb8-85e8b6d30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866A2-CD85-47A7-A331-10DFF66524C5}">
  <ds:schemaRefs>
    <ds:schemaRef ds:uri="http://schemas.microsoft.com/sharepoint/events"/>
  </ds:schemaRefs>
</ds:datastoreItem>
</file>

<file path=customXml/itemProps5.xml><?xml version="1.0" encoding="utf-8"?>
<ds:datastoreItem xmlns:ds="http://schemas.openxmlformats.org/officeDocument/2006/customXml" ds:itemID="{5BD60B31-6FBA-47BF-BD2C-7A16AEB76C1F}">
  <ds:schemaRefs>
    <ds:schemaRef ds:uri="http://schemas.openxmlformats.org/officeDocument/2006/bibliography"/>
  </ds:schemaRefs>
</ds:datastoreItem>
</file>

<file path=customXml/itemProps6.xml><?xml version="1.0" encoding="utf-8"?>
<ds:datastoreItem xmlns:ds="http://schemas.openxmlformats.org/officeDocument/2006/customXml" ds:itemID="{47C78477-C8F0-48B4-8A12-A63A8586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Lietuvių kalbos teksto sintaksinės-semantinės analizės informacinė sistema</vt:lpstr>
    </vt:vector>
  </TitlesOfParts>
  <Company>UAB „ATEA“</Company>
  <LinksUpToDate>false</LinksUpToDate>
  <CharactersWithSpaces>16666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Lietuvių kalbos teksto sintaksinės-semantinės analizės informacinė sistema</dc:title>
  <dc:subject/>
  <dc:creator>alma.dailidone@atea.lt</dc:creator>
  <dc:description/>
  <cp:lastModifiedBy>RePack by Diakov</cp:lastModifiedBy>
  <cp:revision>90</cp:revision>
  <cp:lastPrinted>2013-02-27T06:11:00Z</cp:lastPrinted>
  <dcterms:created xsi:type="dcterms:W3CDTF">2018-10-30T15:31:00Z</dcterms:created>
  <dcterms:modified xsi:type="dcterms:W3CDTF">2019-06-19T09:54:00Z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„ATEA“</vt:lpwstr>
  </property>
  <property fmtid="{D5CDD505-2E9C-101B-9397-08002B2CF9AE}" pid="4" name="Company Name">
    <vt:lpwstr>VDU</vt:lpwstr>
  </property>
  <property fmtid="{D5CDD505-2E9C-101B-9397-08002B2CF9AE}" pid="5" name="ContentTypeId">
    <vt:lpwstr>0x010100D671E202292508449D25824DF97890B1</vt:lpwstr>
  </property>
  <property fmtid="{D5CDD505-2E9C-101B-9397-08002B2CF9AE}" pid="6" name="Date completed">
    <vt:lpwstr>2019-05-29</vt:lpwstr>
  </property>
  <property fmtid="{D5CDD505-2E9C-101B-9397-08002B2CF9AE}" pid="7" name="DocSecurity">
    <vt:i4>0</vt:i4>
  </property>
  <property fmtid="{D5CDD505-2E9C-101B-9397-08002B2CF9AE}" pid="8" name="Document number">
    <vt:lpwstr>A13JAN25/071</vt:lpwstr>
  </property>
  <property fmtid="{D5CDD505-2E9C-101B-9397-08002B2CF9AE}" pid="9" name="HyperlinksChanged">
    <vt:bool>false</vt:bool>
  </property>
  <property fmtid="{D5CDD505-2E9C-101B-9397-08002B2CF9AE}" pid="10" name="LinksUpToDate">
    <vt:bool>false</vt:bool>
  </property>
  <property fmtid="{D5CDD505-2E9C-101B-9397-08002B2CF9AE}" pid="11" name="MSIP_Label_5af4f1a9-ae13-4e26-ac6c-11f4c8a2f064_Application">
    <vt:lpwstr>Microsoft Azure Information Protection</vt:lpwstr>
  </property>
  <property fmtid="{D5CDD505-2E9C-101B-9397-08002B2CF9AE}" pid="12" name="MSIP_Label_5af4f1a9-ae13-4e26-ac6c-11f4c8a2f064_Enabled">
    <vt:lpwstr>True</vt:lpwstr>
  </property>
  <property fmtid="{D5CDD505-2E9C-101B-9397-08002B2CF9AE}" pid="13" name="MSIP_Label_5af4f1a9-ae13-4e26-ac6c-11f4c8a2f064_Extended_MSFT_Method">
    <vt:lpwstr>Manual</vt:lpwstr>
  </property>
  <property fmtid="{D5CDD505-2E9C-101B-9397-08002B2CF9AE}" pid="14" name="MSIP_Label_5af4f1a9-ae13-4e26-ac6c-11f4c8a2f064_Name">
    <vt:lpwstr>Public</vt:lpwstr>
  </property>
  <property fmtid="{D5CDD505-2E9C-101B-9397-08002B2CF9AE}" pid="15" name="MSIP_Label_5af4f1a9-ae13-4e26-ac6c-11f4c8a2f064_Owner">
    <vt:lpwstr>diana.ginevice@atea.lt</vt:lpwstr>
  </property>
  <property fmtid="{D5CDD505-2E9C-101B-9397-08002B2CF9AE}" pid="16" name="MSIP_Label_5af4f1a9-ae13-4e26-ac6c-11f4c8a2f064_SetDate">
    <vt:lpwstr>2018-10-15T13:33:04.0590352Z</vt:lpwstr>
  </property>
  <property fmtid="{D5CDD505-2E9C-101B-9397-08002B2CF9AE}" pid="17" name="MSIP_Label_5af4f1a9-ae13-4e26-ac6c-11f4c8a2f064_SiteId">
    <vt:lpwstr>65f51067-7d65-4aa9-b996-4cc43a0d7111</vt:lpwstr>
  </property>
  <property fmtid="{D5CDD505-2E9C-101B-9397-08002B2CF9AE}" pid="18" name="Project">
    <vt:lpwstr>LKSSAIS</vt:lpwstr>
  </property>
  <property fmtid="{D5CDD505-2E9C-101B-9397-08002B2CF9AE}" pid="19" name="Reference">
    <vt:lpwstr>0.2</vt:lpwstr>
  </property>
  <property fmtid="{D5CDD505-2E9C-101B-9397-08002B2CF9AE}" pid="20" name="ScaleCrop">
    <vt:bool>false</vt:bool>
  </property>
  <property fmtid="{D5CDD505-2E9C-101B-9397-08002B2CF9AE}" pid="21" name="Sensitivity">
    <vt:lpwstr>Public</vt:lpwstr>
  </property>
  <property fmtid="{D5CDD505-2E9C-101B-9397-08002B2CF9AE}" pid="22" name="ShareDoc">
    <vt:bool>false</vt:bool>
  </property>
  <property fmtid="{D5CDD505-2E9C-101B-9397-08002B2CF9AE}" pid="23" name="Status">
    <vt:lpwstr>Draft</vt:lpwstr>
  </property>
  <property fmtid="{D5CDD505-2E9C-101B-9397-08002B2CF9AE}" pid="24" name="Title">
    <vt:lpwstr>Lietuvių kalbos teksto sintaksinės-semantinės analizės informacinė sistema</vt:lpwstr>
  </property>
  <property fmtid="{D5CDD505-2E9C-101B-9397-08002B2CF9AE}" pid="25" name="_dlc_DocIdItemGuid">
    <vt:lpwstr>d67da286-3712-4e3d-b41d-c6a8be8a2f3a</vt:lpwstr>
  </property>
</Properties>
</file>