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r>
        <w:rPr>
          <w:b/>
        </w:rPr>
        <w:t xml:space="preserve">Project: </w:t>
      </w:r>
      <w:r>
        <w:t>Ransomware Detection and Response System (RDRS)</w:t>
        <w:br/>
      </w:r>
      <w:r>
        <w:t>Version: 1.0</w:t>
        <w:br/>
      </w:r>
    </w:p>
    <w:p>
      <w:pPr>
        <w:pStyle w:val="Heading2"/>
      </w:pPr>
      <w:r>
        <w:t>1. Purpose</w:t>
      </w:r>
    </w:p>
    <w:p>
      <w:r>
        <w:t>This document defines the functional requirements for the RDRS, a defensive cybersecurity application that monitors file-system and process activity to detect ransomware-like behavior and generate alerts.</w:t>
      </w:r>
    </w:p>
    <w:p>
      <w:pPr>
        <w:pStyle w:val="Heading2"/>
      </w:pPr>
      <w:r>
        <w:t>2. Scope</w:t>
      </w:r>
    </w:p>
    <w:p>
      <w:r>
        <w:t>The system monitors configured folders, analyzes events using rule-based detection, stores evidence, exposes a REST API, provides a dashboard, and generates incident reports.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FR-1</w:t>
      </w:r>
    </w:p>
    <w:p>
      <w:r>
        <w:t>Load configuration from config.yaml.</w:t>
      </w:r>
    </w:p>
    <w:p>
      <w:pPr>
        <w:pStyle w:val="Heading3"/>
      </w:pPr>
      <w:r>
        <w:t>FR-2</w:t>
      </w:r>
    </w:p>
    <w:p>
      <w:r>
        <w:t>Monitor file create/modify/delete/rename events in real time.</w:t>
      </w:r>
    </w:p>
    <w:p>
      <w:pPr>
        <w:pStyle w:val="Heading3"/>
      </w:pPr>
      <w:r>
        <w:t>FR-3</w:t>
      </w:r>
    </w:p>
    <w:p>
      <w:r>
        <w:t>Calculate Shannon entropy of modified files.</w:t>
      </w:r>
    </w:p>
    <w:p>
      <w:pPr>
        <w:pStyle w:val="Heading3"/>
      </w:pPr>
      <w:r>
        <w:t>FR-4</w:t>
      </w:r>
    </w:p>
    <w:p>
      <w:r>
        <w:t>Collect process metadata using psutil.</w:t>
      </w:r>
    </w:p>
    <w:p>
      <w:pPr>
        <w:pStyle w:val="Heading3"/>
      </w:pPr>
      <w:r>
        <w:t>FR-5</w:t>
      </w:r>
    </w:p>
    <w:p>
      <w:r>
        <w:t>Store events, processes, alerts and incidents in SQLite.</w:t>
      </w:r>
    </w:p>
    <w:p>
      <w:pPr>
        <w:pStyle w:val="Heading3"/>
      </w:pPr>
      <w:r>
        <w:t>FR-6</w:t>
      </w:r>
    </w:p>
    <w:p>
      <w:r>
        <w:t>Analyze events in a sliding time window.</w:t>
      </w:r>
    </w:p>
    <w:p>
      <w:pPr>
        <w:pStyle w:val="Heading3"/>
      </w:pPr>
      <w:r>
        <w:t>FR-7</w:t>
      </w:r>
    </w:p>
    <w:p>
      <w:r>
        <w:t>Compute weighted threat score (0-100).</w:t>
      </w:r>
    </w:p>
    <w:p>
      <w:pPr>
        <w:pStyle w:val="Heading3"/>
      </w:pPr>
      <w:r>
        <w:t>FR-8</w:t>
      </w:r>
    </w:p>
    <w:p>
      <w:r>
        <w:t>Generate alerts and incident records.</w:t>
      </w:r>
    </w:p>
    <w:p>
      <w:pPr>
        <w:pStyle w:val="Heading3"/>
      </w:pPr>
      <w:r>
        <w:t>FR-9</w:t>
      </w:r>
    </w:p>
    <w:p>
      <w:r>
        <w:t>Copy evidence to quarantine (simulation mode).</w:t>
      </w:r>
    </w:p>
    <w:p>
      <w:pPr>
        <w:pStyle w:val="Heading3"/>
      </w:pPr>
      <w:r>
        <w:t>FR-10</w:t>
      </w:r>
    </w:p>
    <w:p>
      <w:r>
        <w:t>Provide REST API endpoints.</w:t>
      </w:r>
    </w:p>
    <w:p>
      <w:pPr>
        <w:pStyle w:val="Heading3"/>
      </w:pPr>
      <w:r>
        <w:t>FR-11</w:t>
      </w:r>
    </w:p>
    <w:p>
      <w:r>
        <w:t>Display live dashboard.</w:t>
      </w:r>
    </w:p>
    <w:p>
      <w:pPr>
        <w:pStyle w:val="Heading3"/>
      </w:pPr>
      <w:r>
        <w:t>FR-12</w:t>
      </w:r>
    </w:p>
    <w:p>
      <w:r>
        <w:t>Generate JSON/CSV reports.</w:t>
      </w:r>
    </w:p>
    <w:p>
      <w:pPr>
        <w:pStyle w:val="Heading3"/>
      </w:pPr>
      <w:r>
        <w:t>FR-13</w:t>
      </w:r>
    </w:p>
    <w:p>
      <w:r>
        <w:t>Support automated testing and Docker deployment.</w:t>
      </w:r>
    </w:p>
    <w:p>
      <w:pPr>
        <w:pStyle w:val="Heading2"/>
      </w:pPr>
      <w:r>
        <w:t>4. Non-Functional Requirements</w:t>
      </w:r>
    </w:p>
    <w:p>
      <w:pPr>
        <w:pStyle w:val="ListBullet"/>
      </w:pPr>
      <w:r>
        <w:t>Real-time monitoring</w:t>
      </w:r>
    </w:p>
    <w:p>
      <w:pPr>
        <w:pStyle w:val="ListBullet"/>
      </w:pPr>
      <w:r>
        <w:t>Modular Python architecture</w:t>
      </w:r>
    </w:p>
    <w:p>
      <w:pPr>
        <w:pStyle w:val="ListBullet"/>
      </w:pPr>
      <w:r>
        <w:t>Simulation mode by default</w:t>
      </w:r>
    </w:p>
    <w:p>
      <w:pPr>
        <w:pStyle w:val="ListBullet"/>
      </w:pPr>
      <w:r>
        <w:t>Comprehensive logging</w:t>
      </w:r>
    </w:p>
    <w:p>
      <w:pPr>
        <w:pStyle w:val="ListBullet"/>
      </w:pPr>
      <w:r>
        <w:t>Maintainable and documented code</w:t>
      </w:r>
    </w:p>
    <w:p>
      <w:pPr>
        <w:pStyle w:val="Heading2"/>
      </w:pPr>
      <w:r>
        <w:t>5. Inputs</w:t>
      </w:r>
    </w:p>
    <w:p>
      <w:r>
        <w:t>File events, process information, configuration settings.</w:t>
      </w:r>
    </w:p>
    <w:p>
      <w:pPr>
        <w:pStyle w:val="Heading2"/>
      </w:pPr>
      <w:r>
        <w:t>6. Outputs</w:t>
      </w:r>
    </w:p>
    <w:p>
      <w:r>
        <w:t>Threat scores, alerts, logs, incident records, REST API responses, dashboard updates, reports.</w:t>
      </w:r>
    </w:p>
    <w:p>
      <w:pPr>
        <w:pStyle w:val="Heading2"/>
      </w:pPr>
      <w:r>
        <w:t>7. Assumptions &amp; Constraints</w:t>
      </w:r>
    </w:p>
    <w:p>
      <w:r>
        <w:t>Defensive use only. No malware execution. Testing only in sandbox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