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DCB9" w14:textId="77777777" w:rsidR="004034DB" w:rsidRPr="00880D88" w:rsidRDefault="004034DB" w:rsidP="00421A14">
      <w:pPr>
        <w:spacing w:line="360" w:lineRule="auto"/>
        <w:rPr>
          <w:rFonts w:ascii="Arial" w:hAnsi="Arial" w:cs="Arial"/>
          <w:sz w:val="28"/>
          <w:szCs w:val="28"/>
        </w:rPr>
      </w:pPr>
    </w:p>
    <w:p w14:paraId="55529FD7" w14:textId="4E4FD7B0" w:rsidR="004034DB" w:rsidRDefault="004034DB" w:rsidP="00982030">
      <w:pPr>
        <w:spacing w:after="0"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 w:rsidRPr="00880D88">
        <w:rPr>
          <w:rFonts w:ascii="Arial" w:hAnsi="Arial" w:cs="Arial"/>
          <w:sz w:val="28"/>
          <w:szCs w:val="28"/>
        </w:rPr>
        <w:t xml:space="preserve">CSAY OBSTACLE HEIGHT CALCULATION </w:t>
      </w:r>
    </w:p>
    <w:p w14:paraId="43FD64D0" w14:textId="6CE197E3" w:rsidR="00982030" w:rsidRDefault="00982030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(A Free Open-Source Software)</w:t>
      </w:r>
    </w:p>
    <w:p w14:paraId="764BCE5C" w14:textId="77777777" w:rsidR="00421A14" w:rsidRDefault="00421A14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727FA800" w14:textId="2EB0D285" w:rsidR="00421A14" w:rsidRDefault="00421A14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Based </w:t>
      </w:r>
    </w:p>
    <w:p w14:paraId="318B083F" w14:textId="3FE24E32" w:rsidR="00421A14" w:rsidRDefault="00421A14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on</w:t>
      </w:r>
    </w:p>
    <w:p w14:paraId="750374E4" w14:textId="77777777" w:rsidR="00421A14" w:rsidRPr="00421A14" w:rsidRDefault="00421A14" w:rsidP="00421A14">
      <w:pPr>
        <w:spacing w:line="360" w:lineRule="auto"/>
        <w:rPr>
          <w:rFonts w:ascii="Arial" w:hAnsi="Arial" w:cs="Arial"/>
          <w:sz w:val="28"/>
          <w:szCs w:val="28"/>
        </w:rPr>
      </w:pPr>
    </w:p>
    <w:p w14:paraId="55D41386" w14:textId="77777777" w:rsidR="00421A14" w:rsidRDefault="00421A14" w:rsidP="00421A14">
      <w:pPr>
        <w:spacing w:after="0"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 w:rsidRPr="00880D88">
        <w:rPr>
          <w:rFonts w:ascii="Arial" w:hAnsi="Arial" w:cs="Arial"/>
          <w:sz w:val="28"/>
          <w:szCs w:val="28"/>
        </w:rPr>
        <w:t>OBSTACLE LIMITATION SURFACE</w:t>
      </w:r>
    </w:p>
    <w:p w14:paraId="43FDD36C" w14:textId="77777777" w:rsidR="00421A14" w:rsidRPr="00880D88" w:rsidRDefault="00421A14" w:rsidP="00421A14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(ICAO ANNEX – 14 VOL – I, 9</w:t>
      </w:r>
      <w:r w:rsidRPr="00421A14"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EDITION)</w:t>
      </w:r>
    </w:p>
    <w:p w14:paraId="4D8A8318" w14:textId="77777777" w:rsidR="00421A14" w:rsidRPr="00421A14" w:rsidRDefault="00421A14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7214114F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3095D14A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2EA5882F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31CCC840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48125D2A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5309AA8F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3B88B64B" w14:textId="77777777" w:rsidR="00477447" w:rsidRPr="00880D88" w:rsidRDefault="00477447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</w:p>
    <w:p w14:paraId="42EB72D6" w14:textId="77777777" w:rsidR="00477447" w:rsidRPr="00880D88" w:rsidRDefault="00477447" w:rsidP="00880D88">
      <w:pPr>
        <w:spacing w:line="360" w:lineRule="auto"/>
        <w:rPr>
          <w:rFonts w:ascii="Arial" w:hAnsi="Arial" w:cs="Arial"/>
          <w:sz w:val="28"/>
          <w:szCs w:val="28"/>
        </w:rPr>
      </w:pPr>
    </w:p>
    <w:p w14:paraId="6DF609A5" w14:textId="12DD03CB" w:rsidR="00E12ED0" w:rsidRDefault="00E12ED0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AJAY YADAV </w:t>
      </w:r>
    </w:p>
    <w:p w14:paraId="0F54BE36" w14:textId="466363BC" w:rsidR="00477447" w:rsidRPr="00880D88" w:rsidRDefault="004034DB" w:rsidP="000F0632">
      <w:pPr>
        <w:spacing w:line="360" w:lineRule="auto"/>
        <w:ind w:left="360" w:hanging="360"/>
        <w:jc w:val="center"/>
        <w:rPr>
          <w:rFonts w:ascii="Arial" w:hAnsi="Arial" w:cs="Arial"/>
          <w:sz w:val="28"/>
          <w:szCs w:val="28"/>
        </w:rPr>
      </w:pPr>
      <w:r w:rsidRPr="00880D88">
        <w:rPr>
          <w:rFonts w:ascii="Arial" w:hAnsi="Arial" w:cs="Arial"/>
          <w:sz w:val="28"/>
          <w:szCs w:val="28"/>
        </w:rPr>
        <w:t>2023</w:t>
      </w:r>
    </w:p>
    <w:p w14:paraId="66FFEA8B" w14:textId="77777777" w:rsidR="00477447" w:rsidRDefault="00477447" w:rsidP="007D6C91">
      <w:pPr>
        <w:spacing w:line="360" w:lineRule="auto"/>
      </w:pPr>
    </w:p>
    <w:p w14:paraId="3808C72C" w14:textId="77777777" w:rsidR="00291B8C" w:rsidRDefault="00291B8C" w:rsidP="00880D88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  <w:sectPr w:rsidR="00291B8C" w:rsidSect="007D6C91">
          <w:pgSz w:w="12240" w:h="15840"/>
          <w:pgMar w:top="1440" w:right="1440" w:bottom="1440" w:left="1440" w:header="720" w:footer="720" w:gutter="0"/>
          <w:pgBorders w:display="firstPage"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titlePg/>
          <w:docGrid w:linePitch="360"/>
        </w:sectPr>
      </w:pPr>
    </w:p>
    <w:p w14:paraId="508B864C" w14:textId="006C9CA9" w:rsidR="007D6C91" w:rsidRPr="00880D88" w:rsidRDefault="007D6C91" w:rsidP="00880D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80D88">
        <w:rPr>
          <w:rFonts w:ascii="Arial" w:hAnsi="Arial" w:cs="Arial"/>
          <w:sz w:val="24"/>
          <w:szCs w:val="24"/>
        </w:rPr>
        <w:lastRenderedPageBreak/>
        <w:t>Table of Content</w:t>
      </w:r>
    </w:p>
    <w:p w14:paraId="15087661" w14:textId="3C07E254" w:rsidR="00D5329A" w:rsidRDefault="00DA7BBB">
      <w:pPr>
        <w:pStyle w:val="TOC1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\o "1-3" \h \z \u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35077925" w:history="1">
        <w:r w:rsidR="00D5329A" w:rsidRPr="00E23725">
          <w:rPr>
            <w:rStyle w:val="Hyperlink"/>
            <w:noProof/>
          </w:rPr>
          <w:t>CHAPTER 1</w:t>
        </w:r>
        <w:r w:rsidR="00D5329A">
          <w:rPr>
            <w:rFonts w:eastAsiaTheme="minorEastAsia"/>
            <w:noProof/>
            <w:szCs w:val="20"/>
            <w:lang w:bidi="ne-NP"/>
          </w:rPr>
          <w:tab/>
        </w:r>
        <w:r w:rsidR="00D5329A" w:rsidRPr="00E23725">
          <w:rPr>
            <w:rStyle w:val="Hyperlink"/>
            <w:noProof/>
          </w:rPr>
          <w:t>DEFINITION</w:t>
        </w:r>
        <w:r w:rsidR="00D5329A">
          <w:rPr>
            <w:noProof/>
            <w:webHidden/>
          </w:rPr>
          <w:tab/>
        </w:r>
        <w:r w:rsidR="00D5329A">
          <w:rPr>
            <w:noProof/>
            <w:webHidden/>
          </w:rPr>
          <w:fldChar w:fldCharType="begin"/>
        </w:r>
        <w:r w:rsidR="00D5329A">
          <w:rPr>
            <w:noProof/>
            <w:webHidden/>
          </w:rPr>
          <w:instrText xml:space="preserve"> PAGEREF _Toc135077925 \h </w:instrText>
        </w:r>
        <w:r w:rsidR="00D5329A">
          <w:rPr>
            <w:noProof/>
            <w:webHidden/>
          </w:rPr>
        </w:r>
        <w:r w:rsidR="00D5329A">
          <w:rPr>
            <w:noProof/>
            <w:webHidden/>
          </w:rPr>
          <w:fldChar w:fldCharType="separate"/>
        </w:r>
        <w:r w:rsidR="00D5329A">
          <w:rPr>
            <w:noProof/>
            <w:webHidden/>
          </w:rPr>
          <w:t>1</w:t>
        </w:r>
        <w:r w:rsidR="00D5329A">
          <w:rPr>
            <w:noProof/>
            <w:webHidden/>
          </w:rPr>
          <w:fldChar w:fldCharType="end"/>
        </w:r>
      </w:hyperlink>
    </w:p>
    <w:p w14:paraId="00B21E04" w14:textId="1A7C7A6F" w:rsidR="00D5329A" w:rsidRDefault="00D5329A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26" w:history="1">
        <w:r w:rsidRPr="00E23725">
          <w:rPr>
            <w:rStyle w:val="Hyperlink"/>
            <w:noProof/>
          </w:rPr>
          <w:t>1.1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Definitions as per ICAO Annex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362A76" w14:textId="67B3E254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27" w:history="1">
        <w:r w:rsidRPr="00E23725">
          <w:rPr>
            <w:rStyle w:val="Hyperlink"/>
            <w:noProof/>
          </w:rPr>
          <w:t>1.1.1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Aerodrome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07D4BF" w14:textId="08ED36E0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28" w:history="1">
        <w:r w:rsidRPr="00E23725">
          <w:rPr>
            <w:rStyle w:val="Hyperlink"/>
            <w:noProof/>
          </w:rPr>
          <w:t>1.1.2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Balked Landing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798D90" w14:textId="07484E16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29" w:history="1">
        <w:r w:rsidRPr="00E23725">
          <w:rPr>
            <w:rStyle w:val="Hyperlink"/>
            <w:noProof/>
          </w:rPr>
          <w:t>1.1.3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Aerodrome Reference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388F8C" w14:textId="5A30656F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0" w:history="1">
        <w:r w:rsidRPr="00E23725">
          <w:rPr>
            <w:rStyle w:val="Hyperlink"/>
            <w:noProof/>
          </w:rPr>
          <w:t>1.1.4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Clearway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6E7DD94" w14:textId="6D14C969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1" w:history="1">
        <w:r w:rsidRPr="00E23725">
          <w:rPr>
            <w:rStyle w:val="Hyperlink"/>
            <w:noProof/>
          </w:rPr>
          <w:t>1.1.5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Displaced Threshold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2C49F0" w14:textId="76948A4C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2" w:history="1">
        <w:r w:rsidRPr="00E23725">
          <w:rPr>
            <w:rStyle w:val="Hyperlink"/>
            <w:noProof/>
          </w:rPr>
          <w:t>1.1.6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Obstacle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1D477D" w14:textId="11B88875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3" w:history="1">
        <w:r w:rsidRPr="00E23725">
          <w:rPr>
            <w:rStyle w:val="Hyperlink"/>
            <w:noProof/>
          </w:rPr>
          <w:t>1.1.7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Obstacle Free Zone (OFZ)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4C754F" w14:textId="7B63801B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4" w:history="1">
        <w:r w:rsidRPr="00E23725">
          <w:rPr>
            <w:rStyle w:val="Hyperlink"/>
            <w:noProof/>
          </w:rPr>
          <w:t>1.1.8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Obstacle Limitation Surface (OLS)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3D0494" w14:textId="6A666092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5" w:history="1">
        <w:r w:rsidRPr="00E23725">
          <w:rPr>
            <w:rStyle w:val="Hyperlink"/>
            <w:noProof/>
          </w:rPr>
          <w:t>1.1.9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Runway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E59A66" w14:textId="2E18A892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6" w:history="1">
        <w:r w:rsidRPr="00E23725">
          <w:rPr>
            <w:rStyle w:val="Hyperlink"/>
            <w:noProof/>
          </w:rPr>
          <w:t>1.1.10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Runway strips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6125FB" w14:textId="5FFFBBA5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7" w:history="1">
        <w:r w:rsidRPr="00E23725">
          <w:rPr>
            <w:rStyle w:val="Hyperlink"/>
            <w:noProof/>
          </w:rPr>
          <w:t>1.1.11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Threshold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FAC973" w14:textId="04320EEC" w:rsidR="00D5329A" w:rsidRDefault="00D5329A">
      <w:pPr>
        <w:pStyle w:val="TOC1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8" w:history="1">
        <w:r w:rsidRPr="00E23725">
          <w:rPr>
            <w:rStyle w:val="Hyperlink"/>
            <w:noProof/>
          </w:rPr>
          <w:t>CHAPTER 2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OBSTACLE LIMITATION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0F349E" w14:textId="365E45AC" w:rsidR="00D5329A" w:rsidRDefault="00D5329A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39" w:history="1">
        <w:r w:rsidRPr="00E23725">
          <w:rPr>
            <w:rStyle w:val="Hyperlink"/>
            <w:noProof/>
          </w:rPr>
          <w:t>2.1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Types of Obstacle Limitation Surfaces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626431" w14:textId="3A57B7F2" w:rsidR="00D5329A" w:rsidRDefault="00D5329A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0" w:history="1">
        <w:r w:rsidRPr="00E23725">
          <w:rPr>
            <w:rStyle w:val="Hyperlink"/>
            <w:noProof/>
          </w:rPr>
          <w:t>2.2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OLS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AAA0FD" w14:textId="523E5FC9" w:rsidR="00D5329A" w:rsidRDefault="00D5329A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1" w:history="1">
        <w:r w:rsidRPr="00E23725">
          <w:rPr>
            <w:rStyle w:val="Hyperlink"/>
            <w:noProof/>
          </w:rPr>
          <w:t>2.3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Details of each 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EEE70C" w14:textId="43441B73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2" w:history="1">
        <w:r w:rsidRPr="00E23725">
          <w:rPr>
            <w:rStyle w:val="Hyperlink"/>
            <w:noProof/>
          </w:rPr>
          <w:t>2.3.1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Conical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2288BC" w14:textId="3E8DAC03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3" w:history="1">
        <w:r w:rsidRPr="00E23725">
          <w:rPr>
            <w:rStyle w:val="Hyperlink"/>
            <w:noProof/>
          </w:rPr>
          <w:t>2.3.2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Inner Horizontal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E451D0" w14:textId="13CF1E2B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4" w:history="1">
        <w:r w:rsidRPr="00E23725">
          <w:rPr>
            <w:rStyle w:val="Hyperlink"/>
            <w:noProof/>
          </w:rPr>
          <w:t>2.3.3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Inner Approach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237747" w14:textId="64E41591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5" w:history="1">
        <w:r w:rsidRPr="00E23725">
          <w:rPr>
            <w:rStyle w:val="Hyperlink"/>
            <w:noProof/>
          </w:rPr>
          <w:t>2.3.4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Approach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A382B0" w14:textId="22DDB9CC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6" w:history="1">
        <w:r w:rsidRPr="00E23725">
          <w:rPr>
            <w:rStyle w:val="Hyperlink"/>
            <w:noProof/>
          </w:rPr>
          <w:t>2.3.5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Transitional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D94DA4" w14:textId="7D4E9AED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7" w:history="1">
        <w:r w:rsidRPr="00E23725">
          <w:rPr>
            <w:rStyle w:val="Hyperlink"/>
            <w:noProof/>
          </w:rPr>
          <w:t>2.3.6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Inner Transitional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8463CB" w14:textId="644EC673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8" w:history="1">
        <w:r w:rsidRPr="00E23725">
          <w:rPr>
            <w:rStyle w:val="Hyperlink"/>
            <w:noProof/>
          </w:rPr>
          <w:t>2.3.7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Balked Landing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F51F10" w14:textId="2923DFF2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49" w:history="1">
        <w:r w:rsidRPr="00E23725">
          <w:rPr>
            <w:rStyle w:val="Hyperlink"/>
            <w:noProof/>
          </w:rPr>
          <w:t>2.3.8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Take Off Climb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B58B1E" w14:textId="236FB25A" w:rsidR="00D5329A" w:rsidRDefault="00D5329A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135077950" w:history="1">
        <w:r w:rsidRPr="00E23725">
          <w:rPr>
            <w:rStyle w:val="Hyperlink"/>
            <w:noProof/>
          </w:rPr>
          <w:t>2.3.9</w:t>
        </w:r>
        <w:r>
          <w:rPr>
            <w:rFonts w:eastAsiaTheme="minorEastAsia"/>
            <w:noProof/>
            <w:szCs w:val="20"/>
            <w:lang w:bidi="ne-NP"/>
          </w:rPr>
          <w:tab/>
        </w:r>
        <w:r w:rsidRPr="00E23725">
          <w:rPr>
            <w:rStyle w:val="Hyperlink"/>
            <w:noProof/>
          </w:rPr>
          <w:t>Outer Horizontal Surface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_Toc135077950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D3D7D4" w14:textId="02A6E3BB" w:rsidR="007D6C91" w:rsidRPr="00B278B4" w:rsidRDefault="00DA7BBB" w:rsidP="00B278B4">
      <w:r>
        <w:fldChar w:fldCharType="end"/>
      </w:r>
    </w:p>
    <w:p w14:paraId="4B1B9C4C" w14:textId="77777777" w:rsidR="007D6C91" w:rsidRDefault="007D6C91" w:rsidP="007D6C91">
      <w:pPr>
        <w:pStyle w:val="ListParagraph"/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187C51F4" w14:textId="77777777" w:rsidR="00E468A1" w:rsidRPr="00E468A1" w:rsidRDefault="00E468A1" w:rsidP="00E468A1">
      <w:pPr>
        <w:spacing w:line="360" w:lineRule="auto"/>
        <w:rPr>
          <w:rFonts w:ascii="Arial" w:hAnsi="Arial" w:cs="Arial"/>
          <w:sz w:val="24"/>
          <w:szCs w:val="24"/>
        </w:rPr>
        <w:sectPr w:rsidR="00E468A1" w:rsidRPr="00E468A1" w:rsidSect="00291B8C">
          <w:footerReference w:type="first" r:id="rId8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98AA296" w14:textId="03DB1C2E" w:rsidR="00026813" w:rsidRDefault="00E168B7" w:rsidP="00845497">
      <w:pPr>
        <w:pStyle w:val="Heading1"/>
        <w:jc w:val="center"/>
      </w:pPr>
      <w:bookmarkStart w:id="0" w:name="_Toc135077925"/>
      <w:r>
        <w:lastRenderedPageBreak/>
        <w:t>DEFINITION</w:t>
      </w:r>
      <w:bookmarkEnd w:id="0"/>
    </w:p>
    <w:p w14:paraId="26547C36" w14:textId="77777777" w:rsidR="00165114" w:rsidRPr="00165114" w:rsidRDefault="00165114" w:rsidP="000F063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C361F33" w14:textId="6DC160C8" w:rsidR="00165114" w:rsidRDefault="00165114" w:rsidP="00845497">
      <w:pPr>
        <w:pStyle w:val="Heading2"/>
      </w:pPr>
      <w:bookmarkStart w:id="1" w:name="_Toc135077926"/>
      <w:r w:rsidRPr="00165114">
        <w:t>Definitions as per ICAO Annex 14</w:t>
      </w:r>
      <w:bookmarkEnd w:id="1"/>
    </w:p>
    <w:p w14:paraId="12EDEFBD" w14:textId="639E9CC6" w:rsidR="007F1678" w:rsidRPr="00165114" w:rsidRDefault="007F1678" w:rsidP="00845497">
      <w:pPr>
        <w:pStyle w:val="Heading3"/>
      </w:pPr>
      <w:bookmarkStart w:id="2" w:name="_Toc135077927"/>
      <w:r>
        <w:t>Aerodrome</w:t>
      </w:r>
      <w:bookmarkEnd w:id="2"/>
    </w:p>
    <w:p w14:paraId="3276EDA2" w14:textId="42CB9E4A" w:rsidR="007F1678" w:rsidRDefault="002F0F8E" w:rsidP="009225F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2F0F8E">
        <w:rPr>
          <w:rFonts w:ascii="Arial" w:hAnsi="Arial" w:cs="Arial"/>
          <w:sz w:val="24"/>
          <w:szCs w:val="24"/>
        </w:rPr>
        <w:t>A defined area on land or water (including any buildings, installations and equipment) intended to be used either</w:t>
      </w:r>
      <w:r>
        <w:rPr>
          <w:rFonts w:ascii="Arial" w:hAnsi="Arial" w:cs="Arial"/>
          <w:sz w:val="24"/>
          <w:szCs w:val="24"/>
        </w:rPr>
        <w:t xml:space="preserve"> </w:t>
      </w:r>
      <w:r w:rsidRPr="002F0F8E">
        <w:rPr>
          <w:rFonts w:ascii="Arial" w:hAnsi="Arial" w:cs="Arial"/>
          <w:sz w:val="24"/>
          <w:szCs w:val="24"/>
        </w:rPr>
        <w:t>wholly or in part for the arrival, departure and surface movement of aircraft.</w:t>
      </w:r>
    </w:p>
    <w:p w14:paraId="5151C3A6" w14:textId="63D9C61A" w:rsidR="002F0F8E" w:rsidRDefault="002F0F8E" w:rsidP="009225F5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292BC5" w14:textId="3A3E3BEB" w:rsidR="00844EFE" w:rsidRPr="00165114" w:rsidRDefault="00844EFE" w:rsidP="00845497">
      <w:pPr>
        <w:pStyle w:val="Heading3"/>
      </w:pPr>
      <w:bookmarkStart w:id="3" w:name="_Toc135077928"/>
      <w:r>
        <w:t>Balked Landing</w:t>
      </w:r>
      <w:bookmarkEnd w:id="3"/>
    </w:p>
    <w:p w14:paraId="36D86ACA" w14:textId="65F93FAA" w:rsidR="00844EFE" w:rsidRDefault="00844EFE" w:rsidP="009225F5">
      <w:pPr>
        <w:pStyle w:val="ListParagraph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844EFE">
        <w:rPr>
          <w:rFonts w:ascii="Arial" w:hAnsi="Arial" w:cs="Arial"/>
          <w:sz w:val="24"/>
          <w:szCs w:val="24"/>
        </w:rPr>
        <w:t>A landing manoeuvre that is unexpectedly discontinued at any point below the obstacle clearance</w:t>
      </w:r>
      <w:r>
        <w:rPr>
          <w:rFonts w:ascii="Arial" w:hAnsi="Arial" w:cs="Arial"/>
          <w:sz w:val="24"/>
          <w:szCs w:val="24"/>
        </w:rPr>
        <w:t xml:space="preserve"> </w:t>
      </w:r>
      <w:r w:rsidRPr="00844EFE">
        <w:rPr>
          <w:rFonts w:ascii="Arial" w:hAnsi="Arial" w:cs="Arial"/>
          <w:sz w:val="24"/>
          <w:szCs w:val="24"/>
        </w:rPr>
        <w:t>altitude/height (OCA/H)</w:t>
      </w:r>
      <w:r w:rsidR="009027FE">
        <w:rPr>
          <w:rFonts w:ascii="Arial" w:hAnsi="Arial" w:cs="Arial"/>
          <w:sz w:val="24"/>
          <w:szCs w:val="24"/>
        </w:rPr>
        <w:t>.</w:t>
      </w:r>
    </w:p>
    <w:p w14:paraId="6FCD307B" w14:textId="77777777" w:rsidR="00844EFE" w:rsidRDefault="00844EFE" w:rsidP="009225F5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4FC624" w14:textId="7EAF6FDD" w:rsidR="00666180" w:rsidRPr="00165114" w:rsidRDefault="00666180" w:rsidP="00845497">
      <w:pPr>
        <w:pStyle w:val="Heading3"/>
      </w:pPr>
      <w:bookmarkStart w:id="4" w:name="_Toc135077929"/>
      <w:r>
        <w:t>Aerodrome Reference point</w:t>
      </w:r>
      <w:bookmarkEnd w:id="4"/>
    </w:p>
    <w:p w14:paraId="1364FD30" w14:textId="62E4384B" w:rsidR="00666180" w:rsidRDefault="00666180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666180">
        <w:rPr>
          <w:rFonts w:ascii="Arial" w:hAnsi="Arial" w:cs="Arial"/>
          <w:sz w:val="24"/>
          <w:szCs w:val="24"/>
        </w:rPr>
        <w:t>The designated geographical location of an aerodrome</w:t>
      </w:r>
    </w:p>
    <w:p w14:paraId="720FE1A9" w14:textId="77777777" w:rsidR="00666180" w:rsidRPr="00666180" w:rsidRDefault="00666180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95564AC" w14:textId="157C73B5" w:rsidR="00AF31FE" w:rsidRDefault="00AF31FE" w:rsidP="00845497">
      <w:pPr>
        <w:pStyle w:val="Heading3"/>
      </w:pPr>
      <w:bookmarkStart w:id="5" w:name="_Toc135077930"/>
      <w:r>
        <w:t>Clearway</w:t>
      </w:r>
      <w:bookmarkEnd w:id="5"/>
    </w:p>
    <w:p w14:paraId="6E885B8A" w14:textId="20B2FA6F" w:rsidR="00FA0092" w:rsidRDefault="00AF31FE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AF31FE">
        <w:rPr>
          <w:rFonts w:ascii="Arial" w:hAnsi="Arial" w:cs="Arial"/>
          <w:sz w:val="24"/>
          <w:szCs w:val="24"/>
        </w:rPr>
        <w:t>A defined rectangular area on the ground or water under the control of the appropriate authority, selected or</w:t>
      </w:r>
      <w:r w:rsidR="005C6CE5">
        <w:rPr>
          <w:rFonts w:ascii="Arial" w:hAnsi="Arial" w:cs="Arial"/>
          <w:sz w:val="24"/>
          <w:szCs w:val="24"/>
        </w:rPr>
        <w:t xml:space="preserve"> </w:t>
      </w:r>
      <w:r w:rsidRPr="00AF31FE">
        <w:rPr>
          <w:rFonts w:ascii="Arial" w:hAnsi="Arial" w:cs="Arial"/>
          <w:sz w:val="24"/>
          <w:szCs w:val="24"/>
        </w:rPr>
        <w:t>prepared as a suitable area over which an aeroplane may make a portion of its initial climb to a specified height.</w:t>
      </w:r>
    </w:p>
    <w:p w14:paraId="4A88A137" w14:textId="77777777" w:rsidR="009C4012" w:rsidRDefault="009C4012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7DD79AC" w14:textId="48E3FAC1" w:rsidR="00FA0092" w:rsidRPr="00165114" w:rsidRDefault="00FA0092" w:rsidP="00845497">
      <w:pPr>
        <w:pStyle w:val="Heading3"/>
      </w:pPr>
      <w:bookmarkStart w:id="6" w:name="_Toc135077931"/>
      <w:r>
        <w:t>Displaced Threshold</w:t>
      </w:r>
      <w:bookmarkEnd w:id="6"/>
    </w:p>
    <w:p w14:paraId="7D24D62B" w14:textId="6035DE35" w:rsidR="00FA0092" w:rsidRDefault="00FA0092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FA0092">
        <w:rPr>
          <w:rFonts w:ascii="Arial" w:hAnsi="Arial" w:cs="Arial"/>
          <w:sz w:val="24"/>
          <w:szCs w:val="24"/>
        </w:rPr>
        <w:t>A threshold not located at the extremity of a runway</w:t>
      </w:r>
    </w:p>
    <w:p w14:paraId="79675216" w14:textId="77777777" w:rsidR="00421D38" w:rsidRPr="00AF31FE" w:rsidRDefault="00421D38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85763CF" w14:textId="75048240" w:rsidR="00165114" w:rsidRPr="00165114" w:rsidRDefault="00165114" w:rsidP="00845497">
      <w:pPr>
        <w:pStyle w:val="Heading3"/>
      </w:pPr>
      <w:bookmarkStart w:id="7" w:name="_Toc135077932"/>
      <w:r w:rsidRPr="00165114">
        <w:t>Obstacle</w:t>
      </w:r>
      <w:bookmarkEnd w:id="7"/>
    </w:p>
    <w:p w14:paraId="27E5A6E8" w14:textId="1A720254" w:rsidR="00165114" w:rsidRPr="00165114" w:rsidRDefault="00165114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165114">
        <w:rPr>
          <w:rFonts w:ascii="Arial" w:hAnsi="Arial" w:cs="Arial"/>
          <w:sz w:val="24"/>
          <w:szCs w:val="24"/>
        </w:rPr>
        <w:t>All fixed (whether temporary or permanent) and mobile objects, or parts thereof, that:</w:t>
      </w:r>
    </w:p>
    <w:p w14:paraId="3040C96E" w14:textId="77777777" w:rsidR="00165114" w:rsidRPr="00165114" w:rsidRDefault="00165114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165114">
        <w:rPr>
          <w:rFonts w:ascii="Arial" w:hAnsi="Arial" w:cs="Arial"/>
          <w:sz w:val="24"/>
          <w:szCs w:val="24"/>
        </w:rPr>
        <w:t>a) are located on an area intended for the surface movement of aircraft; or</w:t>
      </w:r>
    </w:p>
    <w:p w14:paraId="407C4ED0" w14:textId="77777777" w:rsidR="00165114" w:rsidRPr="00165114" w:rsidRDefault="00165114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165114">
        <w:rPr>
          <w:rFonts w:ascii="Arial" w:hAnsi="Arial" w:cs="Arial"/>
          <w:sz w:val="24"/>
          <w:szCs w:val="24"/>
        </w:rPr>
        <w:t>b) extend above a defined surface intended to protect aircraft in flight; or</w:t>
      </w:r>
    </w:p>
    <w:p w14:paraId="7B2ACFF5" w14:textId="7BE850D5" w:rsidR="00165114" w:rsidRDefault="00165114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165114">
        <w:rPr>
          <w:rFonts w:ascii="Arial" w:hAnsi="Arial" w:cs="Arial"/>
          <w:sz w:val="24"/>
          <w:szCs w:val="24"/>
        </w:rPr>
        <w:t>c) stand outside those defined surfaces and that have been assessed as being a hazard to air navigation.</w:t>
      </w:r>
    </w:p>
    <w:p w14:paraId="491AF42E" w14:textId="37C40D6A" w:rsidR="00E64AAD" w:rsidRPr="00165114" w:rsidRDefault="00E64AAD" w:rsidP="009225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BB1B1FD" w14:textId="0B87C240" w:rsidR="00E64AAD" w:rsidRDefault="00E64AAD" w:rsidP="00845497">
      <w:pPr>
        <w:pStyle w:val="Heading3"/>
      </w:pPr>
      <w:bookmarkStart w:id="8" w:name="_Toc135077933"/>
      <w:r w:rsidRPr="00165114">
        <w:lastRenderedPageBreak/>
        <w:t>Obstacle</w:t>
      </w:r>
      <w:r>
        <w:t xml:space="preserve"> Free Zone (OFZ)</w:t>
      </w:r>
      <w:bookmarkEnd w:id="8"/>
    </w:p>
    <w:p w14:paraId="463FEE8E" w14:textId="1F3DF4A0" w:rsidR="00E64AAD" w:rsidRPr="00165114" w:rsidRDefault="00E64AAD" w:rsidP="009225F5">
      <w:pPr>
        <w:pStyle w:val="ListParagraph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E64AAD">
        <w:rPr>
          <w:rFonts w:ascii="Arial" w:hAnsi="Arial" w:cs="Arial"/>
          <w:sz w:val="24"/>
          <w:szCs w:val="24"/>
        </w:rPr>
        <w:t>The airspace above the inner approach surface, inner transitional surfaces, and balked landing</w:t>
      </w:r>
      <w:r w:rsidR="00DD797B">
        <w:rPr>
          <w:rFonts w:ascii="Arial" w:hAnsi="Arial" w:cs="Arial"/>
          <w:sz w:val="24"/>
          <w:szCs w:val="24"/>
        </w:rPr>
        <w:t xml:space="preserve"> </w:t>
      </w:r>
      <w:r w:rsidRPr="00E64AAD">
        <w:rPr>
          <w:rFonts w:ascii="Arial" w:hAnsi="Arial" w:cs="Arial"/>
          <w:sz w:val="24"/>
          <w:szCs w:val="24"/>
        </w:rPr>
        <w:t>surface and that portion of the strip bounded by these surfaces, which is not penetrated by any fixed obstacle other than a</w:t>
      </w:r>
      <w:r w:rsidR="00DD797B">
        <w:rPr>
          <w:rFonts w:ascii="Arial" w:hAnsi="Arial" w:cs="Arial"/>
          <w:sz w:val="24"/>
          <w:szCs w:val="24"/>
        </w:rPr>
        <w:t xml:space="preserve"> </w:t>
      </w:r>
      <w:r w:rsidRPr="00E64AAD">
        <w:rPr>
          <w:rFonts w:ascii="Arial" w:hAnsi="Arial" w:cs="Arial"/>
          <w:sz w:val="24"/>
          <w:szCs w:val="24"/>
        </w:rPr>
        <w:t xml:space="preserve">low-mass and </w:t>
      </w:r>
      <w:proofErr w:type="spellStart"/>
      <w:r w:rsidRPr="00E64AAD">
        <w:rPr>
          <w:rFonts w:ascii="Arial" w:hAnsi="Arial" w:cs="Arial"/>
          <w:sz w:val="24"/>
          <w:szCs w:val="24"/>
        </w:rPr>
        <w:t>frangibly</w:t>
      </w:r>
      <w:proofErr w:type="spellEnd"/>
      <w:r w:rsidRPr="00E64AAD">
        <w:rPr>
          <w:rFonts w:ascii="Arial" w:hAnsi="Arial" w:cs="Arial"/>
          <w:sz w:val="24"/>
          <w:szCs w:val="24"/>
        </w:rPr>
        <w:t xml:space="preserve"> mounted one required for air navigation purposes.</w:t>
      </w:r>
    </w:p>
    <w:p w14:paraId="711EEA70" w14:textId="77777777" w:rsidR="00165114" w:rsidRPr="00165114" w:rsidRDefault="00165114" w:rsidP="009225F5">
      <w:pPr>
        <w:pStyle w:val="ListParagraph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B4AB7A4" w14:textId="723911BA" w:rsidR="00BA6D9E" w:rsidRDefault="00BA6D9E" w:rsidP="00845497">
      <w:pPr>
        <w:pStyle w:val="Heading3"/>
      </w:pPr>
      <w:bookmarkStart w:id="9" w:name="_Toc135077934"/>
      <w:r w:rsidRPr="00165114">
        <w:t>Obstacle</w:t>
      </w:r>
      <w:r>
        <w:t xml:space="preserve"> Limitation Surface (OLS)</w:t>
      </w:r>
      <w:bookmarkEnd w:id="9"/>
    </w:p>
    <w:p w14:paraId="575773B1" w14:textId="0185D8A5" w:rsidR="00165114" w:rsidRDefault="00BA6D9E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 w:rsidRPr="00B83132">
        <w:rPr>
          <w:rFonts w:ascii="Arial" w:hAnsi="Arial" w:cs="Arial"/>
          <w:sz w:val="24"/>
          <w:szCs w:val="24"/>
        </w:rPr>
        <w:t>It defines the limit to which objects may project into the airspace</w:t>
      </w:r>
    </w:p>
    <w:p w14:paraId="38290430" w14:textId="77777777" w:rsidR="002F376B" w:rsidRDefault="002F376B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7C80FD62" w14:textId="56D57CB4" w:rsidR="003E7DC4" w:rsidRDefault="003E7DC4" w:rsidP="00845497">
      <w:pPr>
        <w:pStyle w:val="Heading3"/>
      </w:pPr>
      <w:bookmarkStart w:id="10" w:name="_Toc135077935"/>
      <w:r>
        <w:t>Runway</w:t>
      </w:r>
      <w:bookmarkEnd w:id="10"/>
    </w:p>
    <w:p w14:paraId="1F077785" w14:textId="1E739282" w:rsidR="003E7DC4" w:rsidRDefault="003E7DC4" w:rsidP="009225F5">
      <w:p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E7DC4">
        <w:rPr>
          <w:rFonts w:ascii="Arial" w:hAnsi="Arial" w:cs="Arial"/>
          <w:sz w:val="24"/>
          <w:szCs w:val="24"/>
        </w:rPr>
        <w:t>A defined rectangular area on a land aerodrome prepared for the landing and take-off of aircraft</w:t>
      </w:r>
      <w:r w:rsidR="00CE7FBC">
        <w:rPr>
          <w:rFonts w:ascii="Arial" w:hAnsi="Arial" w:cs="Arial"/>
          <w:sz w:val="24"/>
          <w:szCs w:val="24"/>
        </w:rPr>
        <w:t>.</w:t>
      </w:r>
    </w:p>
    <w:p w14:paraId="4A99452C" w14:textId="77777777" w:rsidR="003E7DC4" w:rsidRDefault="003E7DC4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4B30F93E" w14:textId="0B8C1171" w:rsidR="002F376B" w:rsidRDefault="002F376B" w:rsidP="00845497">
      <w:pPr>
        <w:pStyle w:val="Heading3"/>
      </w:pPr>
      <w:bookmarkStart w:id="11" w:name="_Toc135077936"/>
      <w:r>
        <w:t>Runway strips</w:t>
      </w:r>
      <w:bookmarkEnd w:id="11"/>
    </w:p>
    <w:p w14:paraId="692D69F8" w14:textId="77777777" w:rsidR="002F376B" w:rsidRPr="002F376B" w:rsidRDefault="002F376B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 w:rsidRPr="002F376B">
        <w:rPr>
          <w:rFonts w:ascii="Arial" w:hAnsi="Arial" w:cs="Arial"/>
          <w:sz w:val="24"/>
          <w:szCs w:val="24"/>
        </w:rPr>
        <w:t>A defined area including the runway and stopway, if provided, intended:</w:t>
      </w:r>
    </w:p>
    <w:p w14:paraId="0E472EDB" w14:textId="77777777" w:rsidR="002F376B" w:rsidRPr="002F376B" w:rsidRDefault="002F376B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 w:rsidRPr="002F376B">
        <w:rPr>
          <w:rFonts w:ascii="Arial" w:hAnsi="Arial" w:cs="Arial"/>
          <w:sz w:val="24"/>
          <w:szCs w:val="24"/>
        </w:rPr>
        <w:t>a) to reduce the risk of damage to aircraft running off a runway; and</w:t>
      </w:r>
    </w:p>
    <w:p w14:paraId="46E49B92" w14:textId="5BDD4047" w:rsidR="002F376B" w:rsidRDefault="002F376B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 w:rsidRPr="002F376B">
        <w:rPr>
          <w:rFonts w:ascii="Arial" w:hAnsi="Arial" w:cs="Arial"/>
          <w:sz w:val="24"/>
          <w:szCs w:val="24"/>
        </w:rPr>
        <w:t>b) to protect aircraft flying over it during take-off or landing operations.</w:t>
      </w:r>
    </w:p>
    <w:p w14:paraId="64BC7455" w14:textId="77777777" w:rsidR="00343BE5" w:rsidRDefault="00343BE5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096649BC" w14:textId="75D4A739" w:rsidR="00343BE5" w:rsidRDefault="00343BE5" w:rsidP="00845497">
      <w:pPr>
        <w:pStyle w:val="Heading3"/>
      </w:pPr>
      <w:bookmarkStart w:id="12" w:name="_Toc135077937"/>
      <w:r>
        <w:t>Threshold</w:t>
      </w:r>
      <w:bookmarkEnd w:id="12"/>
    </w:p>
    <w:p w14:paraId="092FCA08" w14:textId="28831D78" w:rsidR="00343BE5" w:rsidRDefault="00343BE5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 w:rsidRPr="00343BE5">
        <w:rPr>
          <w:rFonts w:ascii="Arial" w:hAnsi="Arial" w:cs="Arial"/>
          <w:sz w:val="24"/>
          <w:szCs w:val="24"/>
        </w:rPr>
        <w:t>The beginning of that portion of the runway usable for landing.</w:t>
      </w:r>
    </w:p>
    <w:p w14:paraId="73A0240C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7E66054C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5DE6717A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3F962062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F0A4DAB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B1C9886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348CEB38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35EA2D60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4ADD35B6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1108DEDA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436F57CC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788580B5" w14:textId="77777777" w:rsidR="00E168B7" w:rsidRDefault="00E168B7" w:rsidP="009225F5">
      <w:pPr>
        <w:spacing w:after="0"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1D1512BD" w14:textId="0630AC92" w:rsidR="00E168B7" w:rsidRDefault="00E168B7" w:rsidP="00E168B7">
      <w:pPr>
        <w:pStyle w:val="Heading1"/>
        <w:jc w:val="center"/>
      </w:pPr>
      <w:bookmarkStart w:id="13" w:name="_Toc135077938"/>
      <w:r>
        <w:lastRenderedPageBreak/>
        <w:t>OBSTACLE LIMITATION SURFACE</w:t>
      </w:r>
      <w:bookmarkEnd w:id="13"/>
    </w:p>
    <w:p w14:paraId="43A29D0A" w14:textId="77777777" w:rsidR="00E168B7" w:rsidRPr="00E168B7" w:rsidRDefault="00E168B7" w:rsidP="00E168B7"/>
    <w:p w14:paraId="04F1AACB" w14:textId="77777777" w:rsidR="00E168B7" w:rsidRDefault="00E168B7" w:rsidP="00E168B7"/>
    <w:p w14:paraId="004FB3C4" w14:textId="47968830" w:rsidR="00E168B7" w:rsidRDefault="00FE0A7B" w:rsidP="00E168B7">
      <w:pPr>
        <w:pStyle w:val="Heading2"/>
      </w:pPr>
      <w:bookmarkStart w:id="14" w:name="_Toc135077939"/>
      <w:r>
        <w:t xml:space="preserve">Types of Obstacle </w:t>
      </w:r>
      <w:r w:rsidR="00E168B7">
        <w:t>Limitation Surface</w:t>
      </w:r>
      <w:r>
        <w:t>s</w:t>
      </w:r>
      <w:bookmarkEnd w:id="14"/>
    </w:p>
    <w:p w14:paraId="20F60280" w14:textId="19B28335" w:rsidR="00FE0A7B" w:rsidRPr="00953805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953805">
        <w:rPr>
          <w:rFonts w:ascii="Arial" w:hAnsi="Arial" w:cs="Arial"/>
          <w:sz w:val="24"/>
          <w:szCs w:val="24"/>
        </w:rPr>
        <w:t>CONICAL SURFACE</w:t>
      </w:r>
    </w:p>
    <w:p w14:paraId="0911D483" w14:textId="77777777" w:rsidR="00FE0A7B" w:rsidRPr="00953805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953805">
        <w:rPr>
          <w:rFonts w:ascii="Arial" w:hAnsi="Arial" w:cs="Arial"/>
          <w:sz w:val="24"/>
          <w:szCs w:val="24"/>
        </w:rPr>
        <w:t>INNER HORIZONTAL SURFACE</w:t>
      </w:r>
    </w:p>
    <w:p w14:paraId="61E67DFE" w14:textId="6A9D12CC" w:rsidR="00FE0A7B" w:rsidRPr="0004547F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INNER APPROACH SURFACE</w:t>
      </w:r>
    </w:p>
    <w:p w14:paraId="67D419F2" w14:textId="745AF5FF" w:rsidR="00FE0A7B" w:rsidRPr="0004547F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APPROACH SURFACE</w:t>
      </w:r>
    </w:p>
    <w:p w14:paraId="0764A6B5" w14:textId="271E9581" w:rsidR="00FE0A7B" w:rsidRPr="0004547F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TRANSITIONAL SURFACE</w:t>
      </w:r>
    </w:p>
    <w:p w14:paraId="300CFC75" w14:textId="430D5D71" w:rsidR="00FE0A7B" w:rsidRPr="0004547F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INNER TRANSITIONAL SURFACE</w:t>
      </w:r>
    </w:p>
    <w:p w14:paraId="4617122A" w14:textId="110015C4" w:rsidR="00FE0A7B" w:rsidRPr="0004547F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BALKED LANDING SURFACE</w:t>
      </w:r>
    </w:p>
    <w:p w14:paraId="4D0B9C1B" w14:textId="0CD15AD6" w:rsidR="00FE0A7B" w:rsidRPr="0004547F" w:rsidRDefault="00FE0A7B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TAKEOFF CLIMB SURFACE</w:t>
      </w:r>
    </w:p>
    <w:p w14:paraId="52B59996" w14:textId="6F469402" w:rsidR="00163D03" w:rsidRPr="0004547F" w:rsidRDefault="00163D03" w:rsidP="00953805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04547F">
        <w:rPr>
          <w:rFonts w:ascii="Arial" w:hAnsi="Arial" w:cs="Arial"/>
          <w:sz w:val="24"/>
          <w:szCs w:val="24"/>
        </w:rPr>
        <w:t>OUTER HORIZONTAL SURFACE</w:t>
      </w:r>
    </w:p>
    <w:p w14:paraId="6F3D9380" w14:textId="2B09F58D" w:rsidR="00B21A53" w:rsidRDefault="00B21A53" w:rsidP="00B21A53">
      <w:pPr>
        <w:pStyle w:val="Heading2"/>
      </w:pPr>
      <w:bookmarkStart w:id="15" w:name="_Toc135077940"/>
      <w:r>
        <w:t>OLS requirement</w:t>
      </w:r>
      <w:bookmarkEnd w:id="15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160"/>
        <w:gridCol w:w="2700"/>
        <w:gridCol w:w="3775"/>
      </w:tblGrid>
      <w:tr w:rsidR="00A72D4B" w:rsidRPr="00CF68DE" w14:paraId="1E6DCA57" w14:textId="77777777" w:rsidTr="00B17080">
        <w:tc>
          <w:tcPr>
            <w:tcW w:w="2160" w:type="dxa"/>
          </w:tcPr>
          <w:p w14:paraId="1CB178D5" w14:textId="11BA2EF3" w:rsidR="00A72D4B" w:rsidRPr="00CF68DE" w:rsidRDefault="00A72D4B" w:rsidP="00B21A53">
            <w:p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Runway Category</w:t>
            </w:r>
          </w:p>
        </w:tc>
        <w:tc>
          <w:tcPr>
            <w:tcW w:w="2700" w:type="dxa"/>
          </w:tcPr>
          <w:p w14:paraId="5F753521" w14:textId="2E53F660" w:rsidR="00A72D4B" w:rsidRPr="00CF68DE" w:rsidRDefault="00A72D4B" w:rsidP="00B21A53">
            <w:p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Runway Sub-Category</w:t>
            </w:r>
          </w:p>
        </w:tc>
        <w:tc>
          <w:tcPr>
            <w:tcW w:w="3775" w:type="dxa"/>
          </w:tcPr>
          <w:p w14:paraId="2E842435" w14:textId="644DBA3C" w:rsidR="00A72D4B" w:rsidRPr="00CF68DE" w:rsidRDefault="00A72D4B" w:rsidP="00B21A53">
            <w:p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Obstacle Limitation surface</w:t>
            </w:r>
          </w:p>
        </w:tc>
      </w:tr>
      <w:tr w:rsidR="00A72D4B" w:rsidRPr="00CF68DE" w14:paraId="56052C39" w14:textId="77777777" w:rsidTr="00B17080">
        <w:tc>
          <w:tcPr>
            <w:tcW w:w="2160" w:type="dxa"/>
            <w:vAlign w:val="center"/>
          </w:tcPr>
          <w:p w14:paraId="2360C1D0" w14:textId="6F74BCB0" w:rsidR="00A72D4B" w:rsidRPr="00CF68DE" w:rsidRDefault="00A72D4B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Non-Instrument</w:t>
            </w:r>
            <w:r w:rsidR="0094611B" w:rsidRPr="00CF68DE">
              <w:rPr>
                <w:rFonts w:ascii="Arial" w:hAnsi="Arial" w:cs="Arial"/>
                <w:sz w:val="24"/>
                <w:szCs w:val="24"/>
              </w:rPr>
              <w:t xml:space="preserve"> Runway</w:t>
            </w:r>
          </w:p>
        </w:tc>
        <w:tc>
          <w:tcPr>
            <w:tcW w:w="2700" w:type="dxa"/>
            <w:vAlign w:val="center"/>
          </w:tcPr>
          <w:p w14:paraId="51F81A89" w14:textId="77777777" w:rsidR="00A72D4B" w:rsidRPr="00CF68DE" w:rsidRDefault="00A72D4B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75" w:type="dxa"/>
          </w:tcPr>
          <w:p w14:paraId="2FD3194F" w14:textId="6763725D" w:rsidR="00A72D4B" w:rsidRPr="00CF68DE" w:rsidRDefault="0094611B" w:rsidP="0094611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Conical surface</w:t>
            </w:r>
          </w:p>
          <w:p w14:paraId="6F040CE3" w14:textId="77777777" w:rsidR="0094611B" w:rsidRPr="00CF68DE" w:rsidRDefault="0094611B" w:rsidP="0094611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Inner Horizontal</w:t>
            </w:r>
          </w:p>
          <w:p w14:paraId="2C582B30" w14:textId="77777777" w:rsidR="0094611B" w:rsidRPr="00CF68DE" w:rsidRDefault="0094611B" w:rsidP="0094611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Approach surface</w:t>
            </w:r>
          </w:p>
          <w:p w14:paraId="361EC8AC" w14:textId="09596111" w:rsidR="0094611B" w:rsidRPr="00CF68DE" w:rsidRDefault="0094611B" w:rsidP="0094611B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Transitional surface</w:t>
            </w:r>
          </w:p>
        </w:tc>
      </w:tr>
      <w:tr w:rsidR="00576B01" w:rsidRPr="00CF68DE" w14:paraId="78B3AEB7" w14:textId="77777777" w:rsidTr="00B17080">
        <w:tc>
          <w:tcPr>
            <w:tcW w:w="2160" w:type="dxa"/>
            <w:vMerge w:val="restart"/>
            <w:vAlign w:val="center"/>
          </w:tcPr>
          <w:p w14:paraId="04CE337B" w14:textId="0722467B" w:rsidR="00576B01" w:rsidRPr="00CF68DE" w:rsidRDefault="00576B01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Instrument Runway</w:t>
            </w:r>
          </w:p>
        </w:tc>
        <w:tc>
          <w:tcPr>
            <w:tcW w:w="2700" w:type="dxa"/>
            <w:vAlign w:val="center"/>
          </w:tcPr>
          <w:p w14:paraId="7599A3E9" w14:textId="2CB00CD3" w:rsidR="00576B01" w:rsidRPr="00CF68DE" w:rsidRDefault="00576B01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Non-Precision Approach Runway</w:t>
            </w:r>
          </w:p>
        </w:tc>
        <w:tc>
          <w:tcPr>
            <w:tcW w:w="3775" w:type="dxa"/>
          </w:tcPr>
          <w:p w14:paraId="54D687BB" w14:textId="77777777" w:rsidR="00576B01" w:rsidRPr="00CF68DE" w:rsidRDefault="00576B01" w:rsidP="0094611B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Conical surface</w:t>
            </w:r>
          </w:p>
          <w:p w14:paraId="45220320" w14:textId="77777777" w:rsidR="00576B01" w:rsidRPr="00CF68DE" w:rsidRDefault="00576B01" w:rsidP="0094611B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Inner Horizontal</w:t>
            </w:r>
          </w:p>
          <w:p w14:paraId="6E283B7C" w14:textId="77777777" w:rsidR="00576B01" w:rsidRPr="00CF68DE" w:rsidRDefault="00576B01" w:rsidP="0094611B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Approach surface</w:t>
            </w:r>
          </w:p>
          <w:p w14:paraId="2232249F" w14:textId="261AD348" w:rsidR="00576B01" w:rsidRPr="00CF68DE" w:rsidRDefault="00576B01" w:rsidP="0094611B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Transitional surface</w:t>
            </w:r>
          </w:p>
        </w:tc>
      </w:tr>
      <w:tr w:rsidR="00576B01" w:rsidRPr="00CF68DE" w14:paraId="6AFC5E65" w14:textId="77777777" w:rsidTr="00B17080">
        <w:tc>
          <w:tcPr>
            <w:tcW w:w="2160" w:type="dxa"/>
            <w:vMerge/>
            <w:vAlign w:val="center"/>
          </w:tcPr>
          <w:p w14:paraId="4B66B8DB" w14:textId="77777777" w:rsidR="00576B01" w:rsidRPr="00CF68DE" w:rsidRDefault="00576B01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0" w:type="dxa"/>
            <w:vAlign w:val="center"/>
          </w:tcPr>
          <w:p w14:paraId="3ECE8319" w14:textId="71AB605E" w:rsidR="00576B01" w:rsidRPr="00CF68DE" w:rsidRDefault="00576B01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Precision Approach Runway Category I</w:t>
            </w:r>
          </w:p>
        </w:tc>
        <w:tc>
          <w:tcPr>
            <w:tcW w:w="3775" w:type="dxa"/>
          </w:tcPr>
          <w:p w14:paraId="59D4470A" w14:textId="3B6B4708" w:rsidR="00576B01" w:rsidRPr="00CF68DE" w:rsidRDefault="00576B01" w:rsidP="00934713">
            <w:p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Mandatory Surfaces (Shall be)</w:t>
            </w:r>
          </w:p>
          <w:p w14:paraId="3206ED35" w14:textId="5FAF0EB6" w:rsidR="00576B01" w:rsidRPr="00CF68DE" w:rsidRDefault="00576B01" w:rsidP="00934713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Conical surface</w:t>
            </w:r>
          </w:p>
          <w:p w14:paraId="4EC6E36B" w14:textId="77777777" w:rsidR="00576B01" w:rsidRPr="00CF68DE" w:rsidRDefault="00576B01" w:rsidP="00934713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Inner Horizontal</w:t>
            </w:r>
          </w:p>
          <w:p w14:paraId="55B56203" w14:textId="77777777" w:rsidR="00576B01" w:rsidRPr="00CF68DE" w:rsidRDefault="00576B01" w:rsidP="00934713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Approach surface</w:t>
            </w:r>
          </w:p>
          <w:p w14:paraId="3F1EBB72" w14:textId="77777777" w:rsidR="00576B01" w:rsidRPr="00CF68DE" w:rsidRDefault="00576B01" w:rsidP="00934713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Transitional surface</w:t>
            </w:r>
          </w:p>
          <w:p w14:paraId="07351D9A" w14:textId="4300141B" w:rsidR="00576B01" w:rsidRPr="00CF68DE" w:rsidRDefault="00576B01" w:rsidP="00934713">
            <w:pPr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CF68DE">
              <w:rPr>
                <w:rFonts w:ascii="Arial" w:hAnsi="Arial" w:cs="Arial"/>
                <w:i/>
                <w:iCs/>
                <w:sz w:val="24"/>
                <w:szCs w:val="24"/>
              </w:rPr>
              <w:t>Optional Surfaces (Should be)</w:t>
            </w:r>
          </w:p>
          <w:p w14:paraId="34C7225E" w14:textId="070A5097" w:rsidR="00576B01" w:rsidRPr="00CF68DE" w:rsidRDefault="00576B01" w:rsidP="00F048EF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CF68DE">
              <w:rPr>
                <w:rFonts w:ascii="Arial" w:hAnsi="Arial" w:cs="Arial"/>
                <w:i/>
                <w:iCs/>
                <w:sz w:val="24"/>
                <w:szCs w:val="24"/>
              </w:rPr>
              <w:t>Inner Approach surface</w:t>
            </w:r>
          </w:p>
          <w:p w14:paraId="567E4531" w14:textId="34F73117" w:rsidR="00576B01" w:rsidRPr="00CF68DE" w:rsidRDefault="00576B01" w:rsidP="00F048EF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CF68DE">
              <w:rPr>
                <w:rFonts w:ascii="Arial" w:hAnsi="Arial" w:cs="Arial"/>
                <w:i/>
                <w:iCs/>
                <w:sz w:val="24"/>
                <w:szCs w:val="24"/>
              </w:rPr>
              <w:t>Inner Transitional surface</w:t>
            </w:r>
          </w:p>
          <w:p w14:paraId="1388323F" w14:textId="3EB6D851" w:rsidR="00576B01" w:rsidRPr="00CF68DE" w:rsidRDefault="00576B01" w:rsidP="00934713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CF68DE">
              <w:rPr>
                <w:rFonts w:ascii="Arial" w:hAnsi="Arial" w:cs="Arial"/>
                <w:i/>
                <w:iCs/>
                <w:sz w:val="24"/>
                <w:szCs w:val="24"/>
              </w:rPr>
              <w:t>Balked landing surface</w:t>
            </w:r>
          </w:p>
        </w:tc>
      </w:tr>
      <w:tr w:rsidR="00576B01" w:rsidRPr="00CF68DE" w14:paraId="7CBB4473" w14:textId="77777777" w:rsidTr="00B17080">
        <w:tc>
          <w:tcPr>
            <w:tcW w:w="2160" w:type="dxa"/>
            <w:vMerge/>
            <w:vAlign w:val="center"/>
          </w:tcPr>
          <w:p w14:paraId="372E233F" w14:textId="77777777" w:rsidR="00576B01" w:rsidRPr="00CF68DE" w:rsidRDefault="00576B01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0" w:type="dxa"/>
            <w:vAlign w:val="center"/>
          </w:tcPr>
          <w:p w14:paraId="000AEE2C" w14:textId="62314AF8" w:rsidR="00576B01" w:rsidRPr="00CF68DE" w:rsidRDefault="00576B01" w:rsidP="009076C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Precision Approach Runway Category II or III</w:t>
            </w:r>
          </w:p>
        </w:tc>
        <w:tc>
          <w:tcPr>
            <w:tcW w:w="3775" w:type="dxa"/>
          </w:tcPr>
          <w:p w14:paraId="31BADCA9" w14:textId="77777777" w:rsidR="00576B01" w:rsidRPr="00CF68DE" w:rsidRDefault="00576B01" w:rsidP="00BF0F04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Conical surface</w:t>
            </w:r>
          </w:p>
          <w:p w14:paraId="68B01DCD" w14:textId="77777777" w:rsidR="00576B01" w:rsidRPr="00CF68DE" w:rsidRDefault="00576B01" w:rsidP="00BF0F04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Inner Horizontal</w:t>
            </w:r>
          </w:p>
          <w:p w14:paraId="47743C94" w14:textId="77777777" w:rsidR="00576B01" w:rsidRPr="00CF68DE" w:rsidRDefault="00576B01" w:rsidP="00BF0F04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Approach surface</w:t>
            </w:r>
          </w:p>
          <w:p w14:paraId="625E92D3" w14:textId="77777777" w:rsidR="00576B01" w:rsidRPr="00CF68DE" w:rsidRDefault="00576B01" w:rsidP="00BF0F04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Transitional surface</w:t>
            </w:r>
          </w:p>
          <w:p w14:paraId="7DE1122B" w14:textId="77777777" w:rsidR="00576B01" w:rsidRPr="00CF68DE" w:rsidRDefault="00576B01" w:rsidP="00BF0F04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Inner Approach surface</w:t>
            </w:r>
          </w:p>
          <w:p w14:paraId="34537E72" w14:textId="77777777" w:rsidR="00576B01" w:rsidRPr="00CF68DE" w:rsidRDefault="00576B01" w:rsidP="00BF0F04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Inner Transitional surface</w:t>
            </w:r>
          </w:p>
          <w:p w14:paraId="3E5FCFFF" w14:textId="352720C3" w:rsidR="00576B01" w:rsidRPr="00CF68DE" w:rsidRDefault="00576B01" w:rsidP="00934713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CF68DE">
              <w:rPr>
                <w:rFonts w:ascii="Arial" w:hAnsi="Arial" w:cs="Arial"/>
                <w:sz w:val="24"/>
                <w:szCs w:val="24"/>
              </w:rPr>
              <w:t>Balked landing surface</w:t>
            </w:r>
          </w:p>
        </w:tc>
      </w:tr>
    </w:tbl>
    <w:p w14:paraId="6F33DC50" w14:textId="77777777" w:rsidR="00B21A53" w:rsidRPr="00B21A53" w:rsidRDefault="00B21A53" w:rsidP="00B21A53"/>
    <w:p w14:paraId="652A75BB" w14:textId="52ABAEDF" w:rsidR="00FE0A7B" w:rsidRDefault="00341BC5" w:rsidP="00341BC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CF68DE">
        <w:rPr>
          <w:rFonts w:ascii="Arial" w:hAnsi="Arial" w:cs="Arial"/>
          <w:sz w:val="24"/>
          <w:szCs w:val="24"/>
        </w:rPr>
        <w:lastRenderedPageBreak/>
        <w:t>Note – 1: Take off climb surface shall be established for all runways meant of Take off climb.</w:t>
      </w:r>
    </w:p>
    <w:p w14:paraId="2DC13E8F" w14:textId="0A4B8E34" w:rsidR="009D2148" w:rsidRDefault="009D2148" w:rsidP="009D2148">
      <w:pPr>
        <w:pStyle w:val="Heading2"/>
      </w:pPr>
      <w:r>
        <w:t xml:space="preserve"> </w:t>
      </w:r>
      <w:bookmarkStart w:id="16" w:name="_Toc135077941"/>
      <w:r>
        <w:t>Details of each OLS</w:t>
      </w:r>
      <w:bookmarkEnd w:id="16"/>
    </w:p>
    <w:p w14:paraId="6AACD817" w14:textId="5FDC7619" w:rsidR="00CC47EC" w:rsidRPr="00CC47EC" w:rsidRDefault="00CC47EC" w:rsidP="00767A96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47EC">
        <w:rPr>
          <w:rFonts w:ascii="Arial" w:hAnsi="Arial" w:cs="Arial"/>
          <w:sz w:val="24"/>
          <w:szCs w:val="24"/>
        </w:rPr>
        <w:t>In this document, calculations and drawings shall be based on “</w:t>
      </w:r>
      <w:r w:rsidRPr="0069382A">
        <w:rPr>
          <w:rFonts w:ascii="Arial" w:hAnsi="Arial" w:cs="Arial"/>
          <w:b/>
          <w:bCs/>
          <w:sz w:val="24"/>
          <w:szCs w:val="24"/>
        </w:rPr>
        <w:t>PRECISION APPROACH RUNWAY CAT II OR III</w:t>
      </w:r>
      <w:r w:rsidRPr="00CC47EC">
        <w:rPr>
          <w:rFonts w:ascii="Arial" w:hAnsi="Arial" w:cs="Arial"/>
          <w:sz w:val="24"/>
          <w:szCs w:val="24"/>
        </w:rPr>
        <w:t>” based on Table 4-1 Dimensions and slopes of obstacle limitation surfaces — Approach runways of ICAO ANNEX – 14, Vol – I, 9</w:t>
      </w:r>
      <w:r w:rsidRPr="00CC47EC">
        <w:rPr>
          <w:rFonts w:ascii="Arial" w:hAnsi="Arial" w:cs="Arial"/>
          <w:sz w:val="24"/>
          <w:szCs w:val="24"/>
          <w:vertAlign w:val="superscript"/>
        </w:rPr>
        <w:t>th</w:t>
      </w:r>
      <w:r w:rsidRPr="00CC47EC">
        <w:rPr>
          <w:rFonts w:ascii="Arial" w:hAnsi="Arial" w:cs="Arial"/>
          <w:sz w:val="24"/>
          <w:szCs w:val="24"/>
        </w:rPr>
        <w:t xml:space="preserve"> Edition.</w:t>
      </w:r>
    </w:p>
    <w:p w14:paraId="4A7D766D" w14:textId="6F194D5F" w:rsidR="009D2148" w:rsidRDefault="009D2148" w:rsidP="009D2148">
      <w:pPr>
        <w:pStyle w:val="Heading3"/>
      </w:pPr>
      <w:bookmarkStart w:id="17" w:name="_Toc135077942"/>
      <w:r>
        <w:t>Conical Surface</w:t>
      </w:r>
      <w:bookmarkEnd w:id="17"/>
    </w:p>
    <w:tbl>
      <w:tblPr>
        <w:tblW w:w="5000" w:type="pct"/>
        <w:tblLook w:val="04A0" w:firstRow="1" w:lastRow="0" w:firstColumn="1" w:lastColumn="0" w:noHBand="0" w:noVBand="1"/>
      </w:tblPr>
      <w:tblGrid>
        <w:gridCol w:w="4512"/>
        <w:gridCol w:w="4838"/>
      </w:tblGrid>
      <w:tr w:rsidR="00FD4E1E" w:rsidRPr="00FD4E1E" w14:paraId="49CCD0EF" w14:textId="77777777" w:rsidTr="00FD4E1E">
        <w:trPr>
          <w:trHeight w:val="300"/>
        </w:trPr>
        <w:tc>
          <w:tcPr>
            <w:tcW w:w="2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9EB98" w14:textId="77777777" w:rsidR="00FD4E1E" w:rsidRPr="00FD4E1E" w:rsidRDefault="00FD4E1E" w:rsidP="002D4E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2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FD5E1" w14:textId="77777777" w:rsidR="00FD4E1E" w:rsidRPr="00FD4E1E" w:rsidRDefault="00FD4E1E" w:rsidP="002D4E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FD4E1E" w:rsidRPr="00FD4E1E" w14:paraId="7BD4ED72" w14:textId="77777777" w:rsidTr="00FD4E1E">
        <w:trPr>
          <w:trHeight w:val="300"/>
        </w:trPr>
        <w:tc>
          <w:tcPr>
            <w:tcW w:w="24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84381" w14:textId="77777777" w:rsidR="00FD4E1E" w:rsidRPr="00FD4E1E" w:rsidRDefault="00FD4E1E" w:rsidP="00FD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CONICAL</w:t>
            </w:r>
          </w:p>
        </w:tc>
        <w:tc>
          <w:tcPr>
            <w:tcW w:w="2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28E2C" w14:textId="77777777" w:rsidR="00FD4E1E" w:rsidRPr="00FD4E1E" w:rsidRDefault="00FD4E1E" w:rsidP="00FD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FD4E1E" w:rsidRPr="00FD4E1E" w14:paraId="7D73B316" w14:textId="77777777" w:rsidTr="00FD4E1E">
        <w:trPr>
          <w:trHeight w:val="300"/>
        </w:trPr>
        <w:tc>
          <w:tcPr>
            <w:tcW w:w="24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28D9" w14:textId="77777777" w:rsidR="00FD4E1E" w:rsidRPr="00FD4E1E" w:rsidRDefault="00FD4E1E" w:rsidP="00FD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2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9DF2E" w14:textId="77777777" w:rsidR="00FD4E1E" w:rsidRPr="00FD4E1E" w:rsidRDefault="00FD4E1E" w:rsidP="00FD4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5</w:t>
            </w:r>
          </w:p>
        </w:tc>
      </w:tr>
      <w:tr w:rsidR="00FD4E1E" w:rsidRPr="00FD4E1E" w14:paraId="5F579417" w14:textId="77777777" w:rsidTr="00FD4E1E">
        <w:trPr>
          <w:trHeight w:val="300"/>
        </w:trPr>
        <w:tc>
          <w:tcPr>
            <w:tcW w:w="24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A48DA" w14:textId="77777777" w:rsidR="00FD4E1E" w:rsidRPr="00FD4E1E" w:rsidRDefault="00FD4E1E" w:rsidP="00FD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Height_m</w:t>
            </w:r>
            <w:proofErr w:type="spellEnd"/>
          </w:p>
        </w:tc>
        <w:tc>
          <w:tcPr>
            <w:tcW w:w="2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C8C2" w14:textId="77777777" w:rsidR="00FD4E1E" w:rsidRPr="00FD4E1E" w:rsidRDefault="00FD4E1E" w:rsidP="00FD4E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D4E1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100</w:t>
            </w:r>
          </w:p>
        </w:tc>
      </w:tr>
    </w:tbl>
    <w:p w14:paraId="2600C0C2" w14:textId="77777777" w:rsidR="001306A6" w:rsidRDefault="001306A6" w:rsidP="001306A6">
      <w:pPr>
        <w:rPr>
          <w:noProof/>
        </w:rPr>
      </w:pPr>
    </w:p>
    <w:p w14:paraId="35020F43" w14:textId="59CCEF2F" w:rsidR="001306A6" w:rsidRPr="001306A6" w:rsidRDefault="001306A6" w:rsidP="001306A6">
      <w:r>
        <w:rPr>
          <w:noProof/>
        </w:rPr>
        <w:drawing>
          <wp:inline distT="0" distB="0" distL="0" distR="0" wp14:anchorId="7A04FE21" wp14:editId="2D7E1A8A">
            <wp:extent cx="5779698" cy="3579201"/>
            <wp:effectExtent l="0" t="0" r="0" b="2540"/>
            <wp:docPr id="116374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1888" name="Picture 116374188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" t="8010" r="1722" b="6764"/>
                    <a:stretch/>
                  </pic:blipFill>
                  <pic:spPr bwMode="auto">
                    <a:xfrm>
                      <a:off x="0" y="0"/>
                      <a:ext cx="5780879" cy="357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32BE7" w14:textId="410F575C" w:rsidR="007822F4" w:rsidRDefault="007822F4" w:rsidP="007822F4">
      <w:pPr>
        <w:pStyle w:val="Heading3"/>
      </w:pPr>
      <w:bookmarkStart w:id="18" w:name="_Toc135077943"/>
      <w:r>
        <w:t>Inner Horizontal Surface</w:t>
      </w:r>
      <w:bookmarkEnd w:id="18"/>
    </w:p>
    <w:tbl>
      <w:tblPr>
        <w:tblW w:w="5000" w:type="pct"/>
        <w:tblLook w:val="04A0" w:firstRow="1" w:lastRow="0" w:firstColumn="1" w:lastColumn="0" w:noHBand="0" w:noVBand="1"/>
      </w:tblPr>
      <w:tblGrid>
        <w:gridCol w:w="5969"/>
        <w:gridCol w:w="3381"/>
      </w:tblGrid>
      <w:tr w:rsidR="00D81842" w:rsidRPr="00D81842" w14:paraId="08A0C763" w14:textId="77777777" w:rsidTr="00D81842">
        <w:trPr>
          <w:trHeight w:val="300"/>
        </w:trPr>
        <w:tc>
          <w:tcPr>
            <w:tcW w:w="3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2E39" w14:textId="77777777" w:rsidR="00D81842" w:rsidRPr="00D81842" w:rsidRDefault="00D81842" w:rsidP="00D818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8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327F4" w14:textId="77777777" w:rsidR="00D81842" w:rsidRPr="00D81842" w:rsidRDefault="00D81842" w:rsidP="00D818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D81842" w:rsidRPr="00D81842" w14:paraId="71484FEF" w14:textId="77777777" w:rsidTr="00D81842">
        <w:trPr>
          <w:trHeight w:val="300"/>
        </w:trPr>
        <w:tc>
          <w:tcPr>
            <w:tcW w:w="3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CB4D" w14:textId="77777777" w:rsidR="00D81842" w:rsidRPr="00D81842" w:rsidRDefault="00D81842" w:rsidP="00D81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INNER_HORIZONTAL</w:t>
            </w:r>
          </w:p>
        </w:tc>
        <w:tc>
          <w:tcPr>
            <w:tcW w:w="18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147F" w14:textId="194E68F5" w:rsidR="00D81842" w:rsidRPr="00D81842" w:rsidRDefault="00D81842" w:rsidP="00D81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</w:p>
        </w:tc>
      </w:tr>
      <w:tr w:rsidR="00D81842" w:rsidRPr="00D81842" w14:paraId="148804DF" w14:textId="77777777" w:rsidTr="00D81842">
        <w:trPr>
          <w:trHeight w:val="300"/>
        </w:trPr>
        <w:tc>
          <w:tcPr>
            <w:tcW w:w="3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7124" w14:textId="77777777" w:rsidR="00D81842" w:rsidRPr="00D81842" w:rsidRDefault="00D81842" w:rsidP="00D81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Height_m</w:t>
            </w:r>
            <w:proofErr w:type="spellEnd"/>
          </w:p>
        </w:tc>
        <w:tc>
          <w:tcPr>
            <w:tcW w:w="18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72E0" w14:textId="77777777" w:rsidR="00D81842" w:rsidRPr="00D81842" w:rsidRDefault="00D81842" w:rsidP="00D81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45</w:t>
            </w:r>
          </w:p>
        </w:tc>
      </w:tr>
      <w:tr w:rsidR="00D81842" w:rsidRPr="00D81842" w14:paraId="4B9A0886" w14:textId="77777777" w:rsidTr="00D81842">
        <w:trPr>
          <w:trHeight w:val="300"/>
        </w:trPr>
        <w:tc>
          <w:tcPr>
            <w:tcW w:w="31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F9E7A" w14:textId="77777777" w:rsidR="00D81842" w:rsidRPr="00D81842" w:rsidRDefault="00D81842" w:rsidP="00D818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Radius_m</w:t>
            </w:r>
            <w:proofErr w:type="spellEnd"/>
          </w:p>
        </w:tc>
        <w:tc>
          <w:tcPr>
            <w:tcW w:w="18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F8263" w14:textId="77777777" w:rsidR="00D81842" w:rsidRPr="00D81842" w:rsidRDefault="00D81842" w:rsidP="00D8184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D81842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4000</w:t>
            </w:r>
          </w:p>
        </w:tc>
      </w:tr>
    </w:tbl>
    <w:p w14:paraId="50CC535D" w14:textId="77777777" w:rsidR="001306A6" w:rsidRDefault="001306A6" w:rsidP="001306A6">
      <w:pPr>
        <w:rPr>
          <w:noProof/>
        </w:rPr>
      </w:pPr>
    </w:p>
    <w:p w14:paraId="523784B3" w14:textId="6D78DD3D" w:rsidR="001306A6" w:rsidRPr="001306A6" w:rsidRDefault="001306A6" w:rsidP="001306A6">
      <w:r>
        <w:rPr>
          <w:noProof/>
        </w:rPr>
        <w:lastRenderedPageBreak/>
        <w:drawing>
          <wp:inline distT="0" distB="0" distL="0" distR="0" wp14:anchorId="5D44E799" wp14:editId="51D82E66">
            <wp:extent cx="5744569" cy="3518795"/>
            <wp:effectExtent l="0" t="0" r="8890" b="5715"/>
            <wp:docPr id="31915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57768" name="Picture 31915776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t="8008" r="1728" b="8199"/>
                    <a:stretch/>
                  </pic:blipFill>
                  <pic:spPr bwMode="auto">
                    <a:xfrm>
                      <a:off x="0" y="0"/>
                      <a:ext cx="5746024" cy="351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71679" w14:textId="3F970F2E" w:rsidR="001306A6" w:rsidRDefault="007822F4" w:rsidP="001306A6">
      <w:pPr>
        <w:pStyle w:val="Heading3"/>
      </w:pPr>
      <w:bookmarkStart w:id="19" w:name="_Toc135077944"/>
      <w:r>
        <w:t>Inner Approach Surface</w:t>
      </w:r>
      <w:bookmarkEnd w:id="19"/>
    </w:p>
    <w:tbl>
      <w:tblPr>
        <w:tblW w:w="5000" w:type="pct"/>
        <w:tblLook w:val="04A0" w:firstRow="1" w:lastRow="0" w:firstColumn="1" w:lastColumn="0" w:noHBand="0" w:noVBand="1"/>
      </w:tblPr>
      <w:tblGrid>
        <w:gridCol w:w="6661"/>
        <w:gridCol w:w="2689"/>
      </w:tblGrid>
      <w:tr w:rsidR="003B1714" w:rsidRPr="003B1714" w14:paraId="4F7D8C86" w14:textId="77777777" w:rsidTr="003B1714">
        <w:trPr>
          <w:trHeight w:val="300"/>
        </w:trPr>
        <w:tc>
          <w:tcPr>
            <w:tcW w:w="3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2B4D9" w14:textId="77777777" w:rsidR="003B1714" w:rsidRPr="003B1714" w:rsidRDefault="003B1714" w:rsidP="003B17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0D87A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3B1714" w:rsidRPr="003B1714" w14:paraId="279B4180" w14:textId="77777777" w:rsidTr="003B1714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4C01B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INNER_APPROACH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A93F6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3B1714" w:rsidRPr="003B1714" w14:paraId="3EE4CA23" w14:textId="77777777" w:rsidTr="003B1714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C8C04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Width_m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437FD" w14:textId="77777777" w:rsidR="003B1714" w:rsidRPr="003B1714" w:rsidRDefault="003B1714" w:rsidP="003B17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120</w:t>
            </w:r>
          </w:p>
        </w:tc>
      </w:tr>
      <w:tr w:rsidR="003B1714" w:rsidRPr="003B1714" w14:paraId="733A942B" w14:textId="77777777" w:rsidTr="003B1714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B89C3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Distance_from_threshold_m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0F102" w14:textId="77777777" w:rsidR="003B1714" w:rsidRPr="003B1714" w:rsidRDefault="003B1714" w:rsidP="003B17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60</w:t>
            </w:r>
          </w:p>
        </w:tc>
      </w:tr>
      <w:tr w:rsidR="003B1714" w:rsidRPr="003B1714" w14:paraId="593AA058" w14:textId="77777777" w:rsidTr="003B1714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32989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D469B" w14:textId="77777777" w:rsidR="003B1714" w:rsidRPr="003B1714" w:rsidRDefault="003B1714" w:rsidP="003B17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900</w:t>
            </w:r>
          </w:p>
        </w:tc>
      </w:tr>
      <w:tr w:rsidR="003B1714" w:rsidRPr="003B1714" w14:paraId="65008BD6" w14:textId="77777777" w:rsidTr="003B1714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62982" w14:textId="77777777" w:rsidR="003B1714" w:rsidRPr="003B1714" w:rsidRDefault="003B1714" w:rsidP="003B17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33C64" w14:textId="77777777" w:rsidR="003B1714" w:rsidRPr="003B1714" w:rsidRDefault="003B1714" w:rsidP="003B17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B1714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2</w:t>
            </w:r>
          </w:p>
        </w:tc>
      </w:tr>
    </w:tbl>
    <w:p w14:paraId="259056EB" w14:textId="77777777" w:rsidR="001306A6" w:rsidRDefault="001306A6" w:rsidP="001306A6">
      <w:pPr>
        <w:rPr>
          <w:noProof/>
        </w:rPr>
      </w:pPr>
    </w:p>
    <w:p w14:paraId="23058BD6" w14:textId="4AAE8E27" w:rsidR="001306A6" w:rsidRPr="001306A6" w:rsidRDefault="001306A6" w:rsidP="001306A6">
      <w:r>
        <w:rPr>
          <w:noProof/>
        </w:rPr>
        <w:lastRenderedPageBreak/>
        <w:drawing>
          <wp:inline distT="0" distB="0" distL="0" distR="0" wp14:anchorId="7823F2CA" wp14:editId="67308015">
            <wp:extent cx="5770401" cy="3528204"/>
            <wp:effectExtent l="0" t="0" r="1905" b="0"/>
            <wp:docPr id="1025795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95479" name="Picture 102579547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8009" r="1589" b="7980"/>
                    <a:stretch/>
                  </pic:blipFill>
                  <pic:spPr bwMode="auto">
                    <a:xfrm>
                      <a:off x="0" y="0"/>
                      <a:ext cx="5771529" cy="352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CAFE" w14:textId="772CAE89" w:rsidR="007822F4" w:rsidRDefault="007822F4" w:rsidP="007822F4">
      <w:pPr>
        <w:pStyle w:val="Heading3"/>
      </w:pPr>
      <w:bookmarkStart w:id="20" w:name="_Toc135077945"/>
      <w:r>
        <w:t>Approach Surface</w:t>
      </w:r>
      <w:bookmarkEnd w:id="20"/>
    </w:p>
    <w:tbl>
      <w:tblPr>
        <w:tblW w:w="5000" w:type="pct"/>
        <w:tblLook w:val="04A0" w:firstRow="1" w:lastRow="0" w:firstColumn="1" w:lastColumn="0" w:noHBand="0" w:noVBand="1"/>
      </w:tblPr>
      <w:tblGrid>
        <w:gridCol w:w="3616"/>
        <w:gridCol w:w="1459"/>
        <w:gridCol w:w="2816"/>
        <w:gridCol w:w="1459"/>
      </w:tblGrid>
      <w:tr w:rsidR="00B94F93" w:rsidRPr="00B94F93" w14:paraId="17D95C1B" w14:textId="77777777" w:rsidTr="00B94F93">
        <w:trPr>
          <w:trHeight w:val="300"/>
        </w:trPr>
        <w:tc>
          <w:tcPr>
            <w:tcW w:w="19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9192" w14:textId="77777777" w:rsidR="00B94F93" w:rsidRPr="00B94F93" w:rsidRDefault="00B94F93" w:rsidP="00B94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6E2D" w14:textId="77777777" w:rsidR="00B94F93" w:rsidRPr="00B94F93" w:rsidRDefault="00B94F93" w:rsidP="00B94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C698B" w14:textId="77777777" w:rsidR="00B94F93" w:rsidRPr="00B94F93" w:rsidRDefault="00B94F93" w:rsidP="00B94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F859" w14:textId="77777777" w:rsidR="00B94F93" w:rsidRPr="00B94F93" w:rsidRDefault="00B94F93" w:rsidP="00B94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B94F93" w:rsidRPr="00B94F93" w14:paraId="7D4E725E" w14:textId="77777777" w:rsidTr="00B94F93">
        <w:trPr>
          <w:trHeight w:val="300"/>
        </w:trPr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F2F56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Length_of_inner_edge_m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9A35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280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3C448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Second_Section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E06FA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B94F93" w:rsidRPr="00B94F93" w14:paraId="28FF1736" w14:textId="77777777" w:rsidTr="00B94F93">
        <w:trPr>
          <w:trHeight w:val="300"/>
        </w:trPr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68047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Distance_from_threshold_m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3EEA5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60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71B63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Length_m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290F0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3600</w:t>
            </w:r>
          </w:p>
        </w:tc>
      </w:tr>
      <w:tr w:rsidR="00B94F93" w:rsidRPr="00B94F93" w14:paraId="5B3C6FBD" w14:textId="77777777" w:rsidTr="00B94F93">
        <w:trPr>
          <w:trHeight w:val="300"/>
        </w:trPr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A4C28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Divergence_%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876B2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15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E4E2C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9E113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2.5</w:t>
            </w:r>
          </w:p>
        </w:tc>
      </w:tr>
      <w:tr w:rsidR="00B94F93" w:rsidRPr="00B94F93" w14:paraId="6782EFE7" w14:textId="77777777" w:rsidTr="00B94F93">
        <w:trPr>
          <w:trHeight w:val="300"/>
        </w:trPr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79DB2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First_Section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98F0E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1DA4F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Horizontal_Section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0FAD1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B94F93" w:rsidRPr="00B94F93" w14:paraId="514E79C4" w14:textId="77777777" w:rsidTr="00B94F93">
        <w:trPr>
          <w:trHeight w:val="300"/>
        </w:trPr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A51CD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Length_m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0F9FE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3000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35AEB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Length_m</w:t>
            </w:r>
            <w:proofErr w:type="spellEnd"/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3B474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8400</w:t>
            </w:r>
          </w:p>
        </w:tc>
      </w:tr>
      <w:tr w:rsidR="00B94F93" w:rsidRPr="00B94F93" w14:paraId="1C831A18" w14:textId="77777777" w:rsidTr="00B94F93">
        <w:trPr>
          <w:trHeight w:val="300"/>
        </w:trPr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233D0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A83B6" w14:textId="77777777" w:rsidR="00B94F93" w:rsidRPr="00B94F93" w:rsidRDefault="00B94F93" w:rsidP="00B94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2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AC17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  <w:tc>
          <w:tcPr>
            <w:tcW w:w="7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5D96D" w14:textId="77777777" w:rsidR="00B94F93" w:rsidRPr="00B94F93" w:rsidRDefault="00B94F93" w:rsidP="00B94F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94F93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</w:tbl>
    <w:p w14:paraId="4819391F" w14:textId="77777777" w:rsidR="00E07880" w:rsidRDefault="00E07880" w:rsidP="00E07880">
      <w:pPr>
        <w:rPr>
          <w:noProof/>
        </w:rPr>
      </w:pPr>
    </w:p>
    <w:p w14:paraId="470EE417" w14:textId="31489217" w:rsidR="00E07880" w:rsidRPr="00E07880" w:rsidRDefault="00E07880" w:rsidP="00E07880">
      <w:r>
        <w:rPr>
          <w:noProof/>
        </w:rPr>
        <w:lastRenderedPageBreak/>
        <w:drawing>
          <wp:inline distT="0" distB="0" distL="0" distR="0" wp14:anchorId="58B9F27E" wp14:editId="6C6D1EEE">
            <wp:extent cx="5769599" cy="3536315"/>
            <wp:effectExtent l="0" t="0" r="3175" b="6985"/>
            <wp:docPr id="237576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6050" name="Picture 23757605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7804" r="1729" b="7977"/>
                    <a:stretch/>
                  </pic:blipFill>
                  <pic:spPr bwMode="auto">
                    <a:xfrm>
                      <a:off x="0" y="0"/>
                      <a:ext cx="5771787" cy="353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CE91" w14:textId="2B43BB6F" w:rsidR="00AE7852" w:rsidRDefault="00AE7852" w:rsidP="00AE7852">
      <w:pPr>
        <w:pStyle w:val="Heading3"/>
      </w:pPr>
      <w:bookmarkStart w:id="21" w:name="_Toc135077946"/>
      <w:r>
        <w:t>Transitional Surface</w:t>
      </w:r>
      <w:bookmarkEnd w:id="21"/>
    </w:p>
    <w:tbl>
      <w:tblPr>
        <w:tblW w:w="5000" w:type="pct"/>
        <w:tblLook w:val="04A0" w:firstRow="1" w:lastRow="0" w:firstColumn="1" w:lastColumn="0" w:noHBand="0" w:noVBand="1"/>
      </w:tblPr>
      <w:tblGrid>
        <w:gridCol w:w="6661"/>
        <w:gridCol w:w="2689"/>
      </w:tblGrid>
      <w:tr w:rsidR="003D11DE" w:rsidRPr="003D11DE" w14:paraId="7E4978B8" w14:textId="77777777" w:rsidTr="003D11DE">
        <w:trPr>
          <w:trHeight w:val="300"/>
        </w:trPr>
        <w:tc>
          <w:tcPr>
            <w:tcW w:w="3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7C07" w14:textId="77777777" w:rsidR="003D11DE" w:rsidRPr="003D11DE" w:rsidRDefault="003D11DE" w:rsidP="003D11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9EA96" w14:textId="77777777" w:rsidR="003D11DE" w:rsidRPr="003D11DE" w:rsidRDefault="003D11DE" w:rsidP="003D11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3D11DE" w:rsidRPr="003D11DE" w14:paraId="0380D3FC" w14:textId="77777777" w:rsidTr="003D11DE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3157" w14:textId="77777777" w:rsidR="003D11DE" w:rsidRPr="003D11DE" w:rsidRDefault="003D11DE" w:rsidP="003D11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INNER_TRANSITIONAL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B23E" w14:textId="77777777" w:rsidR="003D11DE" w:rsidRPr="003D11DE" w:rsidRDefault="003D11DE" w:rsidP="003D11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3D11DE" w:rsidRPr="003D11DE" w14:paraId="4F793E68" w14:textId="77777777" w:rsidTr="003D11DE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12DE9" w14:textId="77777777" w:rsidR="003D11DE" w:rsidRPr="003D11DE" w:rsidRDefault="003D11DE" w:rsidP="003D11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B026F" w14:textId="60B65A2E" w:rsidR="003D11DE" w:rsidRPr="003D11DE" w:rsidRDefault="003D11DE" w:rsidP="003D11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14</w:t>
            </w: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.3</w:t>
            </w:r>
          </w:p>
        </w:tc>
      </w:tr>
    </w:tbl>
    <w:p w14:paraId="2C699E77" w14:textId="77777777" w:rsidR="00E07880" w:rsidRDefault="00E07880" w:rsidP="00E07880">
      <w:pPr>
        <w:rPr>
          <w:noProof/>
        </w:rPr>
      </w:pPr>
    </w:p>
    <w:p w14:paraId="4CF1A68E" w14:textId="7257C691" w:rsidR="00E07880" w:rsidRPr="00E07880" w:rsidRDefault="00E07880" w:rsidP="00E07880">
      <w:r>
        <w:rPr>
          <w:noProof/>
        </w:rPr>
        <w:lastRenderedPageBreak/>
        <w:drawing>
          <wp:inline distT="0" distB="0" distL="0" distR="0" wp14:anchorId="451C11AB" wp14:editId="4B82C1F6">
            <wp:extent cx="5778848" cy="3527425"/>
            <wp:effectExtent l="0" t="0" r="0" b="0"/>
            <wp:docPr id="792870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0624" name="Picture 79287062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8009" r="1441" b="7994"/>
                    <a:stretch/>
                  </pic:blipFill>
                  <pic:spPr bwMode="auto">
                    <a:xfrm>
                      <a:off x="0" y="0"/>
                      <a:ext cx="5780304" cy="352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B451" w14:textId="0E4DBEF2" w:rsidR="00AE7852" w:rsidRDefault="00AE7852" w:rsidP="00AE7852">
      <w:pPr>
        <w:pStyle w:val="Heading3"/>
      </w:pPr>
      <w:bookmarkStart w:id="22" w:name="_Toc135077947"/>
      <w:r>
        <w:t>Inner Transitional Surface</w:t>
      </w:r>
      <w:bookmarkEnd w:id="22"/>
    </w:p>
    <w:tbl>
      <w:tblPr>
        <w:tblW w:w="5000" w:type="pct"/>
        <w:tblLook w:val="04A0" w:firstRow="1" w:lastRow="0" w:firstColumn="1" w:lastColumn="0" w:noHBand="0" w:noVBand="1"/>
      </w:tblPr>
      <w:tblGrid>
        <w:gridCol w:w="6661"/>
        <w:gridCol w:w="2689"/>
      </w:tblGrid>
      <w:tr w:rsidR="003D11DE" w:rsidRPr="003D11DE" w14:paraId="08A4CBC4" w14:textId="77777777" w:rsidTr="003D11DE">
        <w:trPr>
          <w:trHeight w:val="300"/>
        </w:trPr>
        <w:tc>
          <w:tcPr>
            <w:tcW w:w="3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920F6" w14:textId="77777777" w:rsidR="003D11DE" w:rsidRPr="003D11DE" w:rsidRDefault="003D11DE" w:rsidP="003D11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4F31" w14:textId="77777777" w:rsidR="003D11DE" w:rsidRPr="003D11DE" w:rsidRDefault="003D11DE" w:rsidP="003D11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3D11DE" w:rsidRPr="003D11DE" w14:paraId="3039CF7C" w14:textId="77777777" w:rsidTr="003D11DE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9E430" w14:textId="77777777" w:rsidR="003D11DE" w:rsidRPr="003D11DE" w:rsidRDefault="003D11DE" w:rsidP="003D11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TRANSITIONAL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3D1F1" w14:textId="77777777" w:rsidR="003D11DE" w:rsidRPr="003D11DE" w:rsidRDefault="003D11DE" w:rsidP="003D11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3D11DE" w:rsidRPr="003D11DE" w14:paraId="57FD68FB" w14:textId="77777777" w:rsidTr="003D11DE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9A615" w14:textId="77777777" w:rsidR="003D11DE" w:rsidRPr="003D11DE" w:rsidRDefault="003D11DE" w:rsidP="003D11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4BE6" w14:textId="29183072" w:rsidR="003D11DE" w:rsidRPr="003D11DE" w:rsidRDefault="003D11DE" w:rsidP="003D11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33</w:t>
            </w:r>
            <w:r w:rsidRPr="003D11DE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.3</w:t>
            </w:r>
          </w:p>
        </w:tc>
      </w:tr>
    </w:tbl>
    <w:p w14:paraId="725EEA0D" w14:textId="77777777" w:rsidR="0000477F" w:rsidRDefault="0000477F" w:rsidP="00E07880">
      <w:pPr>
        <w:rPr>
          <w:noProof/>
        </w:rPr>
      </w:pPr>
    </w:p>
    <w:p w14:paraId="7C725DBB" w14:textId="3E45F586" w:rsidR="00E07880" w:rsidRDefault="0000477F" w:rsidP="00E078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6744ED" wp14:editId="32F7F790">
            <wp:extent cx="5749747" cy="3517900"/>
            <wp:effectExtent l="0" t="0" r="3810" b="6350"/>
            <wp:docPr id="20093213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21352" name="Picture 200932135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" t="8011" r="1763" b="8222"/>
                    <a:stretch/>
                  </pic:blipFill>
                  <pic:spPr bwMode="auto">
                    <a:xfrm>
                      <a:off x="0" y="0"/>
                      <a:ext cx="5750984" cy="35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67D78" w14:textId="77777777" w:rsidR="0000477F" w:rsidRDefault="0000477F" w:rsidP="00E07880">
      <w:pPr>
        <w:rPr>
          <w:noProof/>
        </w:rPr>
      </w:pPr>
    </w:p>
    <w:p w14:paraId="38E417BE" w14:textId="69F39420" w:rsidR="0000477F" w:rsidRDefault="0000477F" w:rsidP="00E07880">
      <w:pPr>
        <w:rPr>
          <w:noProof/>
        </w:rPr>
      </w:pPr>
      <w:r>
        <w:rPr>
          <w:noProof/>
        </w:rPr>
        <w:drawing>
          <wp:inline distT="0" distB="0" distL="0" distR="0" wp14:anchorId="53D5C788" wp14:editId="3C642BDD">
            <wp:extent cx="5749290" cy="3503295"/>
            <wp:effectExtent l="0" t="0" r="3810" b="1905"/>
            <wp:docPr id="18133354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35486" name="Picture 181333548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8185" r="1641" b="8390"/>
                    <a:stretch/>
                  </pic:blipFill>
                  <pic:spPr bwMode="auto">
                    <a:xfrm>
                      <a:off x="0" y="0"/>
                      <a:ext cx="5750944" cy="350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C3BC" w14:textId="63C344DE" w:rsidR="00E07880" w:rsidRDefault="00E07880" w:rsidP="00E07880"/>
    <w:p w14:paraId="2CA05DEF" w14:textId="77777777" w:rsidR="00E07880" w:rsidRDefault="00E07880" w:rsidP="00E07880">
      <w:pPr>
        <w:rPr>
          <w:noProof/>
        </w:rPr>
      </w:pPr>
    </w:p>
    <w:p w14:paraId="1870B688" w14:textId="5535DA34" w:rsidR="00E07880" w:rsidRPr="00E07880" w:rsidRDefault="00E07880" w:rsidP="00E07880"/>
    <w:p w14:paraId="2583389C" w14:textId="44625D37" w:rsidR="00AE7852" w:rsidRDefault="00AE7852" w:rsidP="00AE7852">
      <w:pPr>
        <w:pStyle w:val="Heading3"/>
      </w:pPr>
      <w:bookmarkStart w:id="23" w:name="_Toc135077948"/>
      <w:r>
        <w:t>Balked Landing Surface</w:t>
      </w:r>
      <w:bookmarkEnd w:id="23"/>
    </w:p>
    <w:tbl>
      <w:tblPr>
        <w:tblW w:w="5000" w:type="pct"/>
        <w:tblLook w:val="04A0" w:firstRow="1" w:lastRow="0" w:firstColumn="1" w:lastColumn="0" w:noHBand="0" w:noVBand="1"/>
      </w:tblPr>
      <w:tblGrid>
        <w:gridCol w:w="7297"/>
        <w:gridCol w:w="2053"/>
      </w:tblGrid>
      <w:tr w:rsidR="00297BFA" w:rsidRPr="00297BFA" w14:paraId="26E7A4DB" w14:textId="77777777" w:rsidTr="00297BFA">
        <w:trPr>
          <w:trHeight w:val="300"/>
        </w:trPr>
        <w:tc>
          <w:tcPr>
            <w:tcW w:w="3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CC840" w14:textId="77777777" w:rsidR="00297BFA" w:rsidRPr="00297BFA" w:rsidRDefault="00297BFA" w:rsidP="00297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0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375C" w14:textId="77777777" w:rsidR="00297BFA" w:rsidRPr="00297BFA" w:rsidRDefault="00297BFA" w:rsidP="00297B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297BFA" w:rsidRPr="00297BFA" w14:paraId="43CC3CC1" w14:textId="77777777" w:rsidTr="00297BFA">
        <w:trPr>
          <w:trHeight w:val="300"/>
        </w:trPr>
        <w:tc>
          <w:tcPr>
            <w:tcW w:w="3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C36A2" w14:textId="77777777" w:rsidR="00297BFA" w:rsidRPr="00297BFA" w:rsidRDefault="00297BFA" w:rsidP="00297B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BALKED_LANDING</w:t>
            </w:r>
          </w:p>
        </w:tc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8ACDC" w14:textId="77777777" w:rsidR="00297BFA" w:rsidRPr="00297BFA" w:rsidRDefault="00297BFA" w:rsidP="00297B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297BFA" w:rsidRPr="00297BFA" w14:paraId="14F8FA62" w14:textId="77777777" w:rsidTr="00297BFA">
        <w:trPr>
          <w:trHeight w:val="300"/>
        </w:trPr>
        <w:tc>
          <w:tcPr>
            <w:tcW w:w="3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380DF" w14:textId="77777777" w:rsidR="00297BFA" w:rsidRPr="00297BFA" w:rsidRDefault="00297BFA" w:rsidP="00297B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Length_of_inner_edge_m</w:t>
            </w:r>
            <w:proofErr w:type="spellEnd"/>
          </w:p>
        </w:tc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3ACCC" w14:textId="77777777" w:rsidR="00297BFA" w:rsidRPr="00297BFA" w:rsidRDefault="00297BFA" w:rsidP="00297B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120</w:t>
            </w:r>
          </w:p>
        </w:tc>
      </w:tr>
      <w:tr w:rsidR="00297BFA" w:rsidRPr="00297BFA" w14:paraId="5F24171E" w14:textId="77777777" w:rsidTr="00297BFA">
        <w:trPr>
          <w:trHeight w:val="300"/>
        </w:trPr>
        <w:tc>
          <w:tcPr>
            <w:tcW w:w="3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A4736" w14:textId="77777777" w:rsidR="00297BFA" w:rsidRPr="00297BFA" w:rsidRDefault="00297BFA" w:rsidP="00297B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Distance_from_threshold_m</w:t>
            </w:r>
            <w:proofErr w:type="spellEnd"/>
          </w:p>
        </w:tc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AB2A4" w14:textId="77777777" w:rsidR="00297BFA" w:rsidRPr="00297BFA" w:rsidRDefault="00297BFA" w:rsidP="00297B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1800</w:t>
            </w:r>
          </w:p>
        </w:tc>
      </w:tr>
      <w:tr w:rsidR="00297BFA" w:rsidRPr="00297BFA" w14:paraId="282D07E1" w14:textId="77777777" w:rsidTr="00297BFA">
        <w:trPr>
          <w:trHeight w:val="300"/>
        </w:trPr>
        <w:tc>
          <w:tcPr>
            <w:tcW w:w="3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7B610" w14:textId="77777777" w:rsidR="00297BFA" w:rsidRPr="00297BFA" w:rsidRDefault="00297BFA" w:rsidP="00297B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Divergence_%</w:t>
            </w:r>
          </w:p>
        </w:tc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04754" w14:textId="77777777" w:rsidR="00297BFA" w:rsidRPr="00297BFA" w:rsidRDefault="00297BFA" w:rsidP="00297B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10</w:t>
            </w:r>
          </w:p>
        </w:tc>
      </w:tr>
      <w:tr w:rsidR="00297BFA" w:rsidRPr="00297BFA" w14:paraId="4BA44114" w14:textId="77777777" w:rsidTr="00297BFA">
        <w:trPr>
          <w:trHeight w:val="300"/>
        </w:trPr>
        <w:tc>
          <w:tcPr>
            <w:tcW w:w="3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1C93" w14:textId="77777777" w:rsidR="00297BFA" w:rsidRPr="00297BFA" w:rsidRDefault="00297BFA" w:rsidP="00297B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10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92B6F" w14:textId="77777777" w:rsidR="00297BFA" w:rsidRPr="00297BFA" w:rsidRDefault="00297BFA" w:rsidP="00297B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297BFA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3.33</w:t>
            </w:r>
          </w:p>
        </w:tc>
      </w:tr>
    </w:tbl>
    <w:p w14:paraId="129655D7" w14:textId="77777777" w:rsidR="00E07880" w:rsidRDefault="00E07880" w:rsidP="00E07880">
      <w:pPr>
        <w:rPr>
          <w:noProof/>
        </w:rPr>
      </w:pPr>
    </w:p>
    <w:p w14:paraId="033DF97D" w14:textId="4F8DEBA7" w:rsidR="00E07880" w:rsidRPr="00E07880" w:rsidRDefault="00E07880" w:rsidP="00E07880">
      <w:r>
        <w:rPr>
          <w:noProof/>
        </w:rPr>
        <w:drawing>
          <wp:inline distT="0" distB="0" distL="0" distR="0" wp14:anchorId="7AFE2820" wp14:editId="2B64A801">
            <wp:extent cx="5752860" cy="3518391"/>
            <wp:effectExtent l="0" t="0" r="635" b="6350"/>
            <wp:docPr id="431303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3851" name="Picture 43130385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7807" r="1727" b="8407"/>
                    <a:stretch/>
                  </pic:blipFill>
                  <pic:spPr bwMode="auto">
                    <a:xfrm>
                      <a:off x="0" y="0"/>
                      <a:ext cx="5754634" cy="351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DD9AA" w14:textId="68D896BD" w:rsidR="00AE7852" w:rsidRDefault="00AE7852" w:rsidP="00AE7852">
      <w:pPr>
        <w:pStyle w:val="Heading3"/>
      </w:pPr>
      <w:bookmarkStart w:id="24" w:name="_Toc135077949"/>
      <w:r>
        <w:t>Take Off Climb Surface</w:t>
      </w:r>
      <w:bookmarkEnd w:id="24"/>
    </w:p>
    <w:tbl>
      <w:tblPr>
        <w:tblW w:w="5000" w:type="pct"/>
        <w:tblLook w:val="04A0" w:firstRow="1" w:lastRow="0" w:firstColumn="1" w:lastColumn="0" w:noHBand="0" w:noVBand="1"/>
      </w:tblPr>
      <w:tblGrid>
        <w:gridCol w:w="6661"/>
        <w:gridCol w:w="2689"/>
      </w:tblGrid>
      <w:tr w:rsidR="00BA088C" w:rsidRPr="00BA088C" w14:paraId="127E24C2" w14:textId="77777777" w:rsidTr="00BA088C">
        <w:trPr>
          <w:trHeight w:val="300"/>
        </w:trPr>
        <w:tc>
          <w:tcPr>
            <w:tcW w:w="3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7390B" w14:textId="77777777" w:rsidR="00BA088C" w:rsidRPr="00BA088C" w:rsidRDefault="00BA088C" w:rsidP="00BA08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48EA" w14:textId="77777777" w:rsidR="00BA088C" w:rsidRPr="00BA088C" w:rsidRDefault="00BA088C" w:rsidP="00BA088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BA088C" w:rsidRPr="00BA088C" w14:paraId="7A77024C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4E199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TAKE_OF_CLIMB_SURFACE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6A1F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 </w:t>
            </w:r>
          </w:p>
        </w:tc>
      </w:tr>
      <w:tr w:rsidR="00BA088C" w:rsidRPr="00BA088C" w14:paraId="08955419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0120C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Length_of_inner_edge_m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13AB1" w14:textId="77777777" w:rsidR="00BA088C" w:rsidRPr="00BA088C" w:rsidRDefault="00BA088C" w:rsidP="00BA08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180</w:t>
            </w:r>
          </w:p>
        </w:tc>
      </w:tr>
      <w:tr w:rsidR="00BA088C" w:rsidRPr="00BA088C" w14:paraId="5B66F4FE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7F49C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Distance_from_RWY_End_m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FE0FD" w14:textId="77777777" w:rsidR="00BA088C" w:rsidRPr="00BA088C" w:rsidRDefault="00BA088C" w:rsidP="00BA08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60</w:t>
            </w:r>
          </w:p>
        </w:tc>
      </w:tr>
      <w:tr w:rsidR="00BA088C" w:rsidRPr="00BA088C" w14:paraId="205B6FD3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19F20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Divergence_%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242D9" w14:textId="77777777" w:rsidR="00BA088C" w:rsidRPr="00BA088C" w:rsidRDefault="00BA088C" w:rsidP="00BA08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12.5</w:t>
            </w:r>
          </w:p>
        </w:tc>
      </w:tr>
      <w:tr w:rsidR="00BA088C" w:rsidRPr="00BA088C" w14:paraId="761D25C3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C831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Final_Width_m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5F823" w14:textId="77777777" w:rsidR="00BA088C" w:rsidRPr="00BA088C" w:rsidRDefault="00BA088C" w:rsidP="00BA08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1800</w:t>
            </w:r>
          </w:p>
        </w:tc>
      </w:tr>
      <w:tr w:rsidR="00BA088C" w:rsidRPr="00BA088C" w14:paraId="44D0C0EB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E9BE1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Length_m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EF243" w14:textId="77777777" w:rsidR="00BA088C" w:rsidRPr="00BA088C" w:rsidRDefault="00BA088C" w:rsidP="00BA08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15000</w:t>
            </w:r>
          </w:p>
        </w:tc>
      </w:tr>
      <w:tr w:rsidR="00BA088C" w:rsidRPr="00BA088C" w14:paraId="1F7BBE9C" w14:textId="77777777" w:rsidTr="00BA088C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5C347" w14:textId="77777777" w:rsidR="00BA088C" w:rsidRPr="00BA088C" w:rsidRDefault="00BA088C" w:rsidP="00BA08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Slope_%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12E59" w14:textId="77777777" w:rsidR="00BA088C" w:rsidRPr="00BA088C" w:rsidRDefault="00BA088C" w:rsidP="00BA08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BA088C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2</w:t>
            </w:r>
          </w:p>
        </w:tc>
      </w:tr>
    </w:tbl>
    <w:p w14:paraId="3F71E2DA" w14:textId="77777777" w:rsidR="00E07880" w:rsidRDefault="00E07880" w:rsidP="00E07880">
      <w:pPr>
        <w:rPr>
          <w:noProof/>
        </w:rPr>
      </w:pPr>
    </w:p>
    <w:p w14:paraId="24A4A75D" w14:textId="12A783A4" w:rsidR="00E07880" w:rsidRPr="00E07880" w:rsidRDefault="00E07880" w:rsidP="00E07880">
      <w:r>
        <w:rPr>
          <w:noProof/>
        </w:rPr>
        <w:lastRenderedPageBreak/>
        <w:drawing>
          <wp:inline distT="0" distB="0" distL="0" distR="0" wp14:anchorId="5C7E1A79" wp14:editId="7C137CCB">
            <wp:extent cx="5752465" cy="3527425"/>
            <wp:effectExtent l="0" t="0" r="635" b="0"/>
            <wp:docPr id="1194343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43189" name="Picture 119434318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" t="8009" r="1740" b="7994"/>
                    <a:stretch/>
                  </pic:blipFill>
                  <pic:spPr bwMode="auto">
                    <a:xfrm>
                      <a:off x="0" y="0"/>
                      <a:ext cx="5753915" cy="352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B5C2" w14:textId="6867C2DD" w:rsidR="00AE7852" w:rsidRDefault="00AE7852" w:rsidP="00AE7852">
      <w:pPr>
        <w:pStyle w:val="Heading3"/>
      </w:pPr>
      <w:bookmarkStart w:id="25" w:name="_Toc135077950"/>
      <w:r>
        <w:t>Outer Horizontal Surface</w:t>
      </w:r>
      <w:bookmarkEnd w:id="25"/>
    </w:p>
    <w:tbl>
      <w:tblPr>
        <w:tblW w:w="5000" w:type="pct"/>
        <w:tblLook w:val="04A0" w:firstRow="1" w:lastRow="0" w:firstColumn="1" w:lastColumn="0" w:noHBand="0" w:noVBand="1"/>
      </w:tblPr>
      <w:tblGrid>
        <w:gridCol w:w="6661"/>
        <w:gridCol w:w="2689"/>
      </w:tblGrid>
      <w:tr w:rsidR="00F44696" w:rsidRPr="00F44696" w14:paraId="393730F4" w14:textId="77777777" w:rsidTr="00F44696">
        <w:trPr>
          <w:trHeight w:val="300"/>
        </w:trPr>
        <w:tc>
          <w:tcPr>
            <w:tcW w:w="35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AFA4E" w14:textId="77777777" w:rsidR="00F44696" w:rsidRPr="00F44696" w:rsidRDefault="00F44696" w:rsidP="00F446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44696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Surfaces</w:t>
            </w:r>
          </w:p>
        </w:tc>
        <w:tc>
          <w:tcPr>
            <w:tcW w:w="1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7521" w14:textId="77777777" w:rsidR="00F44696" w:rsidRPr="00F44696" w:rsidRDefault="00F44696" w:rsidP="00F446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44696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Dimension</w:t>
            </w:r>
          </w:p>
        </w:tc>
      </w:tr>
      <w:tr w:rsidR="00F44696" w:rsidRPr="00F44696" w14:paraId="201ED050" w14:textId="77777777" w:rsidTr="00F44696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DE2CD" w14:textId="77777777" w:rsidR="00F44696" w:rsidRPr="00F44696" w:rsidRDefault="00F44696" w:rsidP="00F446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44696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Center at</w:t>
            </w:r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28400" w14:textId="77777777" w:rsidR="00F44696" w:rsidRPr="00F44696" w:rsidRDefault="00F44696" w:rsidP="00F446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44696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ARP</w:t>
            </w:r>
          </w:p>
        </w:tc>
      </w:tr>
      <w:tr w:rsidR="00F44696" w:rsidRPr="00F44696" w14:paraId="30A28F7E" w14:textId="77777777" w:rsidTr="00F44696">
        <w:trPr>
          <w:trHeight w:val="300"/>
        </w:trPr>
        <w:tc>
          <w:tcPr>
            <w:tcW w:w="35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A5E82" w14:textId="77777777" w:rsidR="00F44696" w:rsidRPr="00F44696" w:rsidRDefault="00F44696" w:rsidP="00F446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proofErr w:type="spellStart"/>
            <w:r w:rsidRPr="00F44696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Radius_m</w:t>
            </w:r>
            <w:proofErr w:type="spellEnd"/>
          </w:p>
        </w:tc>
        <w:tc>
          <w:tcPr>
            <w:tcW w:w="1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88C13" w14:textId="77777777" w:rsidR="00F44696" w:rsidRPr="00F44696" w:rsidRDefault="00F44696" w:rsidP="00F446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</w:pPr>
            <w:r w:rsidRPr="00F44696">
              <w:rPr>
                <w:rFonts w:ascii="Calibri" w:eastAsia="Times New Roman" w:hAnsi="Calibri" w:cs="Calibri"/>
                <w:color w:val="000000"/>
                <w:kern w:val="0"/>
                <w:lang w:bidi="ne-NP"/>
                <w14:ligatures w14:val="none"/>
              </w:rPr>
              <w:t>15000</w:t>
            </w:r>
          </w:p>
        </w:tc>
      </w:tr>
    </w:tbl>
    <w:p w14:paraId="737E6FB0" w14:textId="77777777" w:rsidR="00E07880" w:rsidRDefault="00E07880" w:rsidP="00E07880">
      <w:pPr>
        <w:rPr>
          <w:noProof/>
        </w:rPr>
      </w:pPr>
    </w:p>
    <w:p w14:paraId="3B38B4DE" w14:textId="3608324C" w:rsidR="00E07880" w:rsidRPr="00E07880" w:rsidRDefault="00E07880" w:rsidP="00E07880">
      <w:r>
        <w:rPr>
          <w:noProof/>
        </w:rPr>
        <w:lastRenderedPageBreak/>
        <w:drawing>
          <wp:inline distT="0" distB="0" distL="0" distR="0" wp14:anchorId="4DED89FA" wp14:editId="109EC56A">
            <wp:extent cx="5745192" cy="3536235"/>
            <wp:effectExtent l="0" t="0" r="8255" b="7620"/>
            <wp:docPr id="8782553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55311" name="Picture 8782553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7804" r="1726" b="7997"/>
                    <a:stretch/>
                  </pic:blipFill>
                  <pic:spPr bwMode="auto">
                    <a:xfrm>
                      <a:off x="0" y="0"/>
                      <a:ext cx="5746155" cy="353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D4FD0" w14:textId="77777777" w:rsidR="00F945CC" w:rsidRDefault="00F945CC" w:rsidP="007822F4">
      <w:pPr>
        <w:rPr>
          <w:noProof/>
        </w:rPr>
      </w:pPr>
    </w:p>
    <w:p w14:paraId="504E12B4" w14:textId="6EB2CB56" w:rsidR="007822F4" w:rsidRPr="007822F4" w:rsidRDefault="007822F4" w:rsidP="007822F4"/>
    <w:sectPr w:rsidR="007822F4" w:rsidRPr="007822F4" w:rsidSect="00291B8C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3C59E" w14:textId="77777777" w:rsidR="00DB3990" w:rsidRDefault="00DB3990" w:rsidP="007D6C91">
      <w:pPr>
        <w:spacing w:after="0" w:line="240" w:lineRule="auto"/>
      </w:pPr>
      <w:r>
        <w:separator/>
      </w:r>
    </w:p>
  </w:endnote>
  <w:endnote w:type="continuationSeparator" w:id="0">
    <w:p w14:paraId="41BDC69B" w14:textId="77777777" w:rsidR="00DB3990" w:rsidRDefault="00DB3990" w:rsidP="007D6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73521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BF4C39" w14:textId="77777777" w:rsidR="00291B8C" w:rsidRDefault="00291B8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FDBE5E0" w14:textId="77777777" w:rsidR="00291B8C" w:rsidRDefault="00291B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8003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3B8318" w14:textId="77777777" w:rsidR="00E468A1" w:rsidRDefault="00E468A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210343" w14:textId="77777777" w:rsidR="00E468A1" w:rsidRDefault="00E468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C87C4" w14:textId="77777777" w:rsidR="00DB3990" w:rsidRDefault="00DB3990" w:rsidP="007D6C91">
      <w:pPr>
        <w:spacing w:after="0" w:line="240" w:lineRule="auto"/>
      </w:pPr>
      <w:r>
        <w:separator/>
      </w:r>
    </w:p>
  </w:footnote>
  <w:footnote w:type="continuationSeparator" w:id="0">
    <w:p w14:paraId="465C0AA3" w14:textId="77777777" w:rsidR="00DB3990" w:rsidRDefault="00DB3990" w:rsidP="007D6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03C4F"/>
    <w:multiLevelType w:val="hybridMultilevel"/>
    <w:tmpl w:val="DBD400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54060"/>
    <w:multiLevelType w:val="hybridMultilevel"/>
    <w:tmpl w:val="A3B01B1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534E69"/>
    <w:multiLevelType w:val="multilevel"/>
    <w:tmpl w:val="9E14F4CE"/>
    <w:lvl w:ilvl="0">
      <w:start w:val="1"/>
      <w:numFmt w:val="decimal"/>
      <w:pStyle w:val="Heading1"/>
      <w:lvlText w:val="CHAPTER 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D1D74E1"/>
    <w:multiLevelType w:val="hybridMultilevel"/>
    <w:tmpl w:val="DBD400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E47E9"/>
    <w:multiLevelType w:val="hybridMultilevel"/>
    <w:tmpl w:val="DBD400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33DA4"/>
    <w:multiLevelType w:val="hybridMultilevel"/>
    <w:tmpl w:val="DBD40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F6D20"/>
    <w:multiLevelType w:val="multilevel"/>
    <w:tmpl w:val="3C0C1374"/>
    <w:lvl w:ilvl="0">
      <w:start w:val="1"/>
      <w:numFmt w:val="decimal"/>
      <w:lvlText w:val="CHAPTER 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A7F0EFF"/>
    <w:multiLevelType w:val="hybridMultilevel"/>
    <w:tmpl w:val="0D2218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C54EA2"/>
    <w:multiLevelType w:val="hybridMultilevel"/>
    <w:tmpl w:val="2EF286A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9963C93"/>
    <w:multiLevelType w:val="hybridMultilevel"/>
    <w:tmpl w:val="DBD400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229280">
    <w:abstractNumId w:val="2"/>
  </w:num>
  <w:num w:numId="2" w16cid:durableId="1907301649">
    <w:abstractNumId w:val="8"/>
  </w:num>
  <w:num w:numId="3" w16cid:durableId="12678861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01616499">
    <w:abstractNumId w:val="6"/>
  </w:num>
  <w:num w:numId="5" w16cid:durableId="361517870">
    <w:abstractNumId w:val="7"/>
  </w:num>
  <w:num w:numId="6" w16cid:durableId="484736240">
    <w:abstractNumId w:val="5"/>
  </w:num>
  <w:num w:numId="7" w16cid:durableId="750781651">
    <w:abstractNumId w:val="3"/>
  </w:num>
  <w:num w:numId="8" w16cid:durableId="1924291590">
    <w:abstractNumId w:val="0"/>
  </w:num>
  <w:num w:numId="9" w16cid:durableId="149295767">
    <w:abstractNumId w:val="9"/>
  </w:num>
  <w:num w:numId="10" w16cid:durableId="87121153">
    <w:abstractNumId w:val="4"/>
  </w:num>
  <w:num w:numId="11" w16cid:durableId="2044552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EEA"/>
    <w:rsid w:val="00001F6F"/>
    <w:rsid w:val="0000477F"/>
    <w:rsid w:val="00005545"/>
    <w:rsid w:val="00026813"/>
    <w:rsid w:val="0004547F"/>
    <w:rsid w:val="00057771"/>
    <w:rsid w:val="000F0632"/>
    <w:rsid w:val="000F2924"/>
    <w:rsid w:val="00115A96"/>
    <w:rsid w:val="001306A6"/>
    <w:rsid w:val="00163D03"/>
    <w:rsid w:val="00165114"/>
    <w:rsid w:val="00291B8C"/>
    <w:rsid w:val="00297BFA"/>
    <w:rsid w:val="002B0DF6"/>
    <w:rsid w:val="002D4E5C"/>
    <w:rsid w:val="002E24FA"/>
    <w:rsid w:val="002F0F8E"/>
    <w:rsid w:val="002F376B"/>
    <w:rsid w:val="00305A4C"/>
    <w:rsid w:val="00341BC5"/>
    <w:rsid w:val="00343BE5"/>
    <w:rsid w:val="00375AF8"/>
    <w:rsid w:val="003B1714"/>
    <w:rsid w:val="003D11DE"/>
    <w:rsid w:val="003E7DC4"/>
    <w:rsid w:val="004034DB"/>
    <w:rsid w:val="00421A14"/>
    <w:rsid w:val="00421D38"/>
    <w:rsid w:val="00477447"/>
    <w:rsid w:val="004D12D9"/>
    <w:rsid w:val="00536CB1"/>
    <w:rsid w:val="00576B01"/>
    <w:rsid w:val="005A60AF"/>
    <w:rsid w:val="005C6CE5"/>
    <w:rsid w:val="00666180"/>
    <w:rsid w:val="0069382A"/>
    <w:rsid w:val="00764E13"/>
    <w:rsid w:val="00767A96"/>
    <w:rsid w:val="007822F4"/>
    <w:rsid w:val="007D6C91"/>
    <w:rsid w:val="007E0BF8"/>
    <w:rsid w:val="007F1678"/>
    <w:rsid w:val="00844EFE"/>
    <w:rsid w:val="00845497"/>
    <w:rsid w:val="00880D88"/>
    <w:rsid w:val="008957E7"/>
    <w:rsid w:val="008C4EEA"/>
    <w:rsid w:val="008E7171"/>
    <w:rsid w:val="009027FE"/>
    <w:rsid w:val="009076CF"/>
    <w:rsid w:val="009225F5"/>
    <w:rsid w:val="00934713"/>
    <w:rsid w:val="0094611B"/>
    <w:rsid w:val="00953805"/>
    <w:rsid w:val="00982030"/>
    <w:rsid w:val="009829C2"/>
    <w:rsid w:val="009C4012"/>
    <w:rsid w:val="009D2148"/>
    <w:rsid w:val="009F54D9"/>
    <w:rsid w:val="00A0019A"/>
    <w:rsid w:val="00A27BDF"/>
    <w:rsid w:val="00A72D4B"/>
    <w:rsid w:val="00AE7852"/>
    <w:rsid w:val="00AF31FE"/>
    <w:rsid w:val="00B13313"/>
    <w:rsid w:val="00B17080"/>
    <w:rsid w:val="00B21A53"/>
    <w:rsid w:val="00B278B4"/>
    <w:rsid w:val="00B46090"/>
    <w:rsid w:val="00B50D97"/>
    <w:rsid w:val="00B83132"/>
    <w:rsid w:val="00B94F93"/>
    <w:rsid w:val="00BA088C"/>
    <w:rsid w:val="00BA6D9E"/>
    <w:rsid w:val="00BF0F04"/>
    <w:rsid w:val="00C45384"/>
    <w:rsid w:val="00C81A9B"/>
    <w:rsid w:val="00C91318"/>
    <w:rsid w:val="00CC47EC"/>
    <w:rsid w:val="00CE7FBC"/>
    <w:rsid w:val="00CF68DE"/>
    <w:rsid w:val="00D04C22"/>
    <w:rsid w:val="00D05EFB"/>
    <w:rsid w:val="00D30DF6"/>
    <w:rsid w:val="00D5329A"/>
    <w:rsid w:val="00D6291C"/>
    <w:rsid w:val="00D81842"/>
    <w:rsid w:val="00DA7BBB"/>
    <w:rsid w:val="00DB3990"/>
    <w:rsid w:val="00DD797B"/>
    <w:rsid w:val="00E07880"/>
    <w:rsid w:val="00E12ED0"/>
    <w:rsid w:val="00E168B7"/>
    <w:rsid w:val="00E468A1"/>
    <w:rsid w:val="00E64AAD"/>
    <w:rsid w:val="00E74D47"/>
    <w:rsid w:val="00F048EF"/>
    <w:rsid w:val="00F44696"/>
    <w:rsid w:val="00F4792E"/>
    <w:rsid w:val="00F945CC"/>
    <w:rsid w:val="00FA0092"/>
    <w:rsid w:val="00FD4E1E"/>
    <w:rsid w:val="00FE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69BCC"/>
  <w15:chartTrackingRefBased/>
  <w15:docId w15:val="{1FAA61F6-41C5-49CA-90EC-74DB045B1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AF8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color w:val="0066F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090"/>
    <w:pPr>
      <w:keepNext/>
      <w:keepLines/>
      <w:numPr>
        <w:ilvl w:val="1"/>
        <w:numId w:val="1"/>
      </w:numPr>
      <w:spacing w:before="40" w:after="0"/>
      <w:outlineLvl w:val="1"/>
    </w:pPr>
    <w:rPr>
      <w:rFonts w:ascii="Arial" w:eastAsiaTheme="majorEastAsia" w:hAnsi="Arial" w:cstheme="majorBidi"/>
      <w:color w:val="FF330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171"/>
    <w:pPr>
      <w:keepNext/>
      <w:keepLines/>
      <w:numPr>
        <w:ilvl w:val="2"/>
        <w:numId w:val="1"/>
      </w:numPr>
      <w:spacing w:before="40" w:after="0"/>
      <w:outlineLvl w:val="2"/>
    </w:pPr>
    <w:rPr>
      <w:rFonts w:ascii="Arial" w:eastAsiaTheme="majorEastAsia" w:hAnsi="Arial" w:cstheme="majorBidi"/>
      <w:color w:val="CC0099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9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1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6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C91"/>
  </w:style>
  <w:style w:type="paragraph" w:styleId="Footer">
    <w:name w:val="footer"/>
    <w:basedOn w:val="Normal"/>
    <w:link w:val="FooterChar"/>
    <w:uiPriority w:val="99"/>
    <w:unhideWhenUsed/>
    <w:rsid w:val="007D6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C91"/>
  </w:style>
  <w:style w:type="character" w:customStyle="1" w:styleId="Heading1Char">
    <w:name w:val="Heading 1 Char"/>
    <w:basedOn w:val="DefaultParagraphFont"/>
    <w:link w:val="Heading1"/>
    <w:uiPriority w:val="9"/>
    <w:rsid w:val="00375AF8"/>
    <w:rPr>
      <w:rFonts w:ascii="Arial" w:eastAsiaTheme="majorEastAsia" w:hAnsi="Arial" w:cstheme="majorBidi"/>
      <w:b/>
      <w:color w:val="0066FF"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4792E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845497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46090"/>
    <w:rPr>
      <w:rFonts w:ascii="Arial" w:eastAsiaTheme="majorEastAsia" w:hAnsi="Arial" w:cstheme="majorBidi"/>
      <w:color w:val="FF330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7171"/>
    <w:rPr>
      <w:rFonts w:ascii="Arial" w:eastAsiaTheme="majorEastAsia" w:hAnsi="Arial" w:cstheme="majorBidi"/>
      <w:color w:val="CC0099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A7BB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7BB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7BB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72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5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F70EE-3255-4A5A-95DF-1FFC0EB0C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14</Pages>
  <Words>1060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GBIA CED</dc:creator>
  <cp:keywords/>
  <dc:description/>
  <cp:lastModifiedBy>GBIA CED</cp:lastModifiedBy>
  <cp:revision>108</cp:revision>
  <dcterms:created xsi:type="dcterms:W3CDTF">2023-05-11T05:10:00Z</dcterms:created>
  <dcterms:modified xsi:type="dcterms:W3CDTF">2023-05-15T15:42:00Z</dcterms:modified>
</cp:coreProperties>
</file>