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30BC84" w14:textId="77777777" w:rsidR="00FC3012" w:rsidRDefault="00000000">
      <w:pPr>
        <w:spacing w:after="100"/>
      </w:pPr>
      <w:r>
        <w:rPr>
          <w:rFonts w:ascii="Arial" w:eastAsia="Arial" w:hAnsi="Arial" w:cs="Arial"/>
          <w:b/>
          <w:bCs/>
          <w:color w:val="1E293B"/>
          <w:sz w:val="28"/>
          <w:szCs w:val="28"/>
        </w:rPr>
        <w:t xml:space="preserve">Ejercicio práctico </w:t>
      </w:r>
      <w:r>
        <w:rPr>
          <w:rFonts w:ascii="Arial" w:eastAsia="Arial" w:hAnsi="Arial" w:cs="Arial"/>
          <w:color w:val="64748B"/>
          <w:sz w:val="28"/>
          <w:szCs w:val="28"/>
        </w:rPr>
        <w:t xml:space="preserve">— </w:t>
      </w:r>
      <w:r>
        <w:rPr>
          <w:rFonts w:ascii="Arial" w:eastAsia="Arial" w:hAnsi="Arial" w:cs="Arial"/>
          <w:b/>
          <w:bCs/>
          <w:color w:val="028090"/>
          <w:sz w:val="28"/>
          <w:szCs w:val="28"/>
        </w:rPr>
        <w:t xml:space="preserve">De lenguaje natural a código </w:t>
      </w:r>
      <w:proofErr w:type="spellStart"/>
      <w:r>
        <w:rPr>
          <w:rFonts w:ascii="Arial" w:eastAsia="Arial" w:hAnsi="Arial" w:cs="Arial"/>
          <w:b/>
          <w:bCs/>
          <w:color w:val="028090"/>
          <w:sz w:val="28"/>
          <w:szCs w:val="28"/>
        </w:rPr>
        <w:t>jMetal</w:t>
      </w:r>
      <w:proofErr w:type="spellEnd"/>
      <w:r>
        <w:rPr>
          <w:rFonts w:ascii="Arial" w:eastAsia="Arial" w:hAnsi="Arial" w:cs="Arial"/>
          <w:b/>
          <w:bCs/>
          <w:color w:val="028090"/>
          <w:sz w:val="28"/>
          <w:szCs w:val="28"/>
        </w:rPr>
        <w:t xml:space="preserve"> 7.0+</w:t>
      </w:r>
    </w:p>
    <w:p w14:paraId="1ABCF18B" w14:textId="1DC9D0AC" w:rsidR="00FC3012" w:rsidRDefault="00000000">
      <w:pPr>
        <w:spacing w:before="40" w:after="60"/>
      </w:pPr>
      <w:r>
        <w:rPr>
          <w:rFonts w:ascii="Arial" w:eastAsia="Arial" w:hAnsi="Arial" w:cs="Arial"/>
          <w:i/>
          <w:iCs/>
          <w:color w:val="64748B"/>
          <w:sz w:val="16"/>
          <w:szCs w:val="16"/>
        </w:rPr>
        <w:t>Problema: Three-</w:t>
      </w:r>
      <w:proofErr w:type="gramStart"/>
      <w:r>
        <w:rPr>
          <w:rFonts w:ascii="Arial" w:eastAsia="Arial" w:hAnsi="Arial" w:cs="Arial"/>
          <w:i/>
          <w:iCs/>
          <w:color w:val="64748B"/>
          <w:sz w:val="16"/>
          <w:szCs w:val="16"/>
        </w:rPr>
        <w:t>Attractor  ·</w:t>
      </w:r>
      <w:proofErr w:type="gramEnd"/>
      <w:r>
        <w:rPr>
          <w:rFonts w:ascii="Arial" w:eastAsia="Arial" w:hAnsi="Arial" w:cs="Arial"/>
          <w:i/>
          <w:iCs/>
          <w:color w:val="64748B"/>
          <w:sz w:val="16"/>
          <w:szCs w:val="16"/>
        </w:rPr>
        <w:t xml:space="preserve">  5 </w:t>
      </w:r>
      <w:proofErr w:type="gramStart"/>
      <w:r>
        <w:rPr>
          <w:rFonts w:ascii="Arial" w:eastAsia="Arial" w:hAnsi="Arial" w:cs="Arial"/>
          <w:i/>
          <w:iCs/>
          <w:color w:val="64748B"/>
          <w:sz w:val="16"/>
          <w:szCs w:val="16"/>
        </w:rPr>
        <w:t>variables  ·</w:t>
      </w:r>
      <w:proofErr w:type="gramEnd"/>
      <w:r>
        <w:rPr>
          <w:rFonts w:ascii="Arial" w:eastAsia="Arial" w:hAnsi="Arial" w:cs="Arial"/>
          <w:i/>
          <w:iCs/>
          <w:color w:val="64748B"/>
          <w:sz w:val="16"/>
          <w:szCs w:val="16"/>
        </w:rPr>
        <w:t xml:space="preserve">  3 </w:t>
      </w:r>
      <w:proofErr w:type="gramStart"/>
      <w:r>
        <w:rPr>
          <w:rFonts w:ascii="Arial" w:eastAsia="Arial" w:hAnsi="Arial" w:cs="Arial"/>
          <w:i/>
          <w:iCs/>
          <w:color w:val="64748B"/>
          <w:sz w:val="16"/>
          <w:szCs w:val="16"/>
        </w:rPr>
        <w:t>objetivos  ·</w:t>
      </w:r>
      <w:proofErr w:type="gramEnd"/>
      <w:r>
        <w:rPr>
          <w:rFonts w:ascii="Arial" w:eastAsia="Arial" w:hAnsi="Arial" w:cs="Arial"/>
          <w:i/>
          <w:iCs/>
          <w:color w:val="64748B"/>
          <w:sz w:val="16"/>
          <w:szCs w:val="16"/>
        </w:rPr>
        <w:t xml:space="preserve">  </w:t>
      </w:r>
      <w:proofErr w:type="spellStart"/>
      <w:r>
        <w:rPr>
          <w:rFonts w:ascii="Arial" w:eastAsia="Arial" w:hAnsi="Arial" w:cs="Arial"/>
          <w:i/>
          <w:iCs/>
          <w:color w:val="64748B"/>
          <w:sz w:val="16"/>
          <w:szCs w:val="16"/>
        </w:rPr>
        <w:t>jMetal</w:t>
      </w:r>
      <w:proofErr w:type="spellEnd"/>
      <w:r>
        <w:rPr>
          <w:rFonts w:ascii="Arial" w:eastAsia="Arial" w:hAnsi="Arial" w:cs="Arial"/>
          <w:i/>
          <w:iCs/>
          <w:color w:val="64748B"/>
          <w:sz w:val="16"/>
          <w:szCs w:val="16"/>
        </w:rPr>
        <w:t xml:space="preserve"> 7.0</w:t>
      </w:r>
      <w:proofErr w:type="gramStart"/>
      <w:r>
        <w:rPr>
          <w:rFonts w:ascii="Arial" w:eastAsia="Arial" w:hAnsi="Arial" w:cs="Arial"/>
          <w:i/>
          <w:iCs/>
          <w:color w:val="64748B"/>
          <w:sz w:val="16"/>
          <w:szCs w:val="16"/>
        </w:rPr>
        <w:t>+  ·</w:t>
      </w:r>
      <w:proofErr w:type="gramEnd"/>
      <w:r>
        <w:rPr>
          <w:rFonts w:ascii="Arial" w:eastAsia="Arial" w:hAnsi="Arial" w:cs="Arial"/>
          <w:i/>
          <w:iCs/>
          <w:color w:val="64748B"/>
          <w:sz w:val="16"/>
          <w:szCs w:val="16"/>
        </w:rPr>
        <w:t xml:space="preserve"> </w:t>
      </w:r>
    </w:p>
    <w:p w14:paraId="5D8B0FF3" w14:textId="77777777" w:rsidR="00FC3012" w:rsidRDefault="00FC3012">
      <w:pPr>
        <w:spacing w:before="20" w:after="20"/>
      </w:pPr>
    </w:p>
    <w:tbl>
      <w:tblPr>
        <w:tblW w:w="1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0"/>
        <w:gridCol w:w="13"/>
        <w:gridCol w:w="4353"/>
        <w:gridCol w:w="13"/>
        <w:gridCol w:w="13"/>
        <w:gridCol w:w="3093"/>
      </w:tblGrid>
      <w:tr w:rsidR="006B5770" w14:paraId="1B380175" w14:textId="77777777" w:rsidTr="006B5770">
        <w:tc>
          <w:tcPr>
            <w:tcW w:w="0" w:type="auto"/>
            <w:tcBorders>
              <w:top w:val="single" w:sz="1" w:space="0" w:color="B2DFDB"/>
              <w:left w:val="single" w:sz="1" w:space="0" w:color="B2DFDB"/>
              <w:bottom w:val="single" w:sz="1" w:space="0" w:color="B2DFDB"/>
              <w:right w:val="single" w:sz="1" w:space="0" w:color="B2DFDB"/>
            </w:tcBorders>
            <w:shd w:val="clear" w:color="auto" w:fill="E2F4F6"/>
            <w:tcMar>
              <w:top w:w="120" w:type="dxa"/>
              <w:left w:w="160" w:type="dxa"/>
              <w:bottom w:w="120" w:type="dxa"/>
              <w:right w:w="160" w:type="dxa"/>
            </w:tcMar>
          </w:tcPr>
          <w:p w14:paraId="3AEFCECB" w14:textId="77777777" w:rsidR="006B5770" w:rsidRDefault="006B5770">
            <w:r>
              <w:rPr>
                <w:rFonts w:ascii="Arial" w:eastAsia="Arial" w:hAnsi="Arial" w:cs="Arial"/>
                <w:b/>
                <w:bCs/>
                <w:color w:val="028090"/>
                <w:sz w:val="19"/>
                <w:szCs w:val="19"/>
              </w:rPr>
              <w:t>B1 · Zero-</w:t>
            </w:r>
            <w:proofErr w:type="spellStart"/>
            <w:r>
              <w:rPr>
                <w:rFonts w:ascii="Arial" w:eastAsia="Arial" w:hAnsi="Arial" w:cs="Arial"/>
                <w:b/>
                <w:bCs/>
                <w:color w:val="028090"/>
                <w:sz w:val="19"/>
                <w:szCs w:val="19"/>
              </w:rPr>
              <w:t>shot</w:t>
            </w:r>
            <w:proofErr w:type="spellEnd"/>
          </w:p>
          <w:p w14:paraId="1CDD22B5" w14:textId="77777777" w:rsidR="006B5770" w:rsidRDefault="006B5770">
            <w:pPr>
              <w:spacing w:before="40"/>
            </w:pPr>
            <w:r>
              <w:rPr>
                <w:rFonts w:ascii="Arial" w:eastAsia="Arial" w:hAnsi="Arial" w:cs="Arial"/>
                <w:i/>
                <w:iCs/>
                <w:color w:val="64748B"/>
                <w:sz w:val="16"/>
                <w:szCs w:val="16"/>
              </w:rPr>
              <w:t>6 min</w:t>
            </w:r>
          </w:p>
          <w:p w14:paraId="6A892EE0" w14:textId="77777777" w:rsidR="006B5770" w:rsidRDefault="006B5770">
            <w:pPr>
              <w:spacing w:before="40"/>
            </w:pPr>
            <w:r>
              <w:rPr>
                <w:rFonts w:ascii="Arial" w:eastAsia="Arial" w:hAnsi="Arial" w:cs="Arial"/>
                <w:color w:val="1E293B"/>
                <w:sz w:val="17"/>
                <w:szCs w:val="17"/>
              </w:rPr>
              <w:t>Enunciado NL sin contexto</w:t>
            </w:r>
          </w:p>
        </w:tc>
        <w:tc>
          <w:tcPr>
            <w:tcW w:w="0" w:type="auto"/>
            <w:tcBorders>
              <w:top w:val="single" w:sz="1" w:space="0" w:color="FFFFFF"/>
              <w:left w:val="single" w:sz="1" w:space="0" w:color="FFFFFF"/>
              <w:bottom w:val="single" w:sz="1" w:space="0" w:color="FFFFFF"/>
              <w:right w:val="single" w:sz="1" w:space="0" w:color="FFFFFF"/>
            </w:tcBorders>
            <w:shd w:val="clear" w:color="auto" w:fill="FFFFFF"/>
            <w:tcMar>
              <w:top w:w="0" w:type="dxa"/>
              <w:left w:w="0" w:type="dxa"/>
              <w:bottom w:w="0" w:type="dxa"/>
              <w:right w:w="0" w:type="dxa"/>
            </w:tcMar>
          </w:tcPr>
          <w:p w14:paraId="2BD83F43" w14:textId="77777777" w:rsidR="006B5770" w:rsidRDefault="006B5770"/>
        </w:tc>
        <w:tc>
          <w:tcPr>
            <w:tcW w:w="0" w:type="auto"/>
            <w:tcBorders>
              <w:top w:val="single" w:sz="1" w:space="0" w:color="B2DFDB"/>
              <w:left w:val="single" w:sz="1" w:space="0" w:color="B2DFDB"/>
              <w:bottom w:val="single" w:sz="1" w:space="0" w:color="B2DFDB"/>
              <w:right w:val="single" w:sz="1" w:space="0" w:color="B2DFDB"/>
            </w:tcBorders>
            <w:shd w:val="clear" w:color="auto" w:fill="E2F4F6"/>
            <w:tcMar>
              <w:top w:w="120" w:type="dxa"/>
              <w:left w:w="160" w:type="dxa"/>
              <w:bottom w:w="120" w:type="dxa"/>
              <w:right w:w="160" w:type="dxa"/>
            </w:tcMar>
          </w:tcPr>
          <w:p w14:paraId="21FFB8CB" w14:textId="77777777" w:rsidR="006B5770" w:rsidRDefault="006B5770">
            <w:r>
              <w:rPr>
                <w:rFonts w:ascii="Arial" w:eastAsia="Arial" w:hAnsi="Arial" w:cs="Arial"/>
                <w:b/>
                <w:bCs/>
                <w:color w:val="028090"/>
                <w:sz w:val="19"/>
                <w:szCs w:val="19"/>
              </w:rPr>
              <w:t xml:space="preserve">B2 · </w:t>
            </w:r>
            <w:proofErr w:type="spellStart"/>
            <w:r>
              <w:rPr>
                <w:rFonts w:ascii="Arial" w:eastAsia="Arial" w:hAnsi="Arial" w:cs="Arial"/>
                <w:b/>
                <w:bCs/>
                <w:color w:val="028090"/>
                <w:sz w:val="19"/>
                <w:szCs w:val="19"/>
              </w:rPr>
              <w:t>One-shot</w:t>
            </w:r>
            <w:proofErr w:type="spellEnd"/>
          </w:p>
          <w:p w14:paraId="6A611A36" w14:textId="77777777" w:rsidR="006B5770" w:rsidRDefault="006B5770">
            <w:pPr>
              <w:spacing w:before="40"/>
            </w:pPr>
            <w:r>
              <w:rPr>
                <w:rFonts w:ascii="Arial" w:eastAsia="Arial" w:hAnsi="Arial" w:cs="Arial"/>
                <w:i/>
                <w:iCs/>
                <w:color w:val="64748B"/>
                <w:sz w:val="16"/>
                <w:szCs w:val="16"/>
              </w:rPr>
              <w:t>8 min</w:t>
            </w:r>
          </w:p>
          <w:p w14:paraId="2A377AFC" w14:textId="77777777" w:rsidR="006B5770" w:rsidRDefault="006B5770">
            <w:pPr>
              <w:spacing w:before="40"/>
            </w:pPr>
            <w:r>
              <w:rPr>
                <w:rFonts w:ascii="Arial" w:eastAsia="Arial" w:hAnsi="Arial" w:cs="Arial"/>
                <w:color w:val="1E293B"/>
                <w:sz w:val="17"/>
                <w:szCs w:val="17"/>
              </w:rPr>
              <w:t>Enunciado + ejemplo de código</w:t>
            </w:r>
          </w:p>
        </w:tc>
        <w:tc>
          <w:tcPr>
            <w:tcW w:w="0" w:type="auto"/>
            <w:tcBorders>
              <w:top w:val="single" w:sz="1" w:space="0" w:color="FFFFFF"/>
              <w:left w:val="single" w:sz="1" w:space="0" w:color="FFFFFF"/>
              <w:bottom w:val="single" w:sz="1" w:space="0" w:color="FFFFFF"/>
              <w:right w:val="single" w:sz="1" w:space="0" w:color="FFFFFF"/>
            </w:tcBorders>
            <w:shd w:val="clear" w:color="auto" w:fill="FFFFFF"/>
            <w:tcMar>
              <w:top w:w="0" w:type="dxa"/>
              <w:left w:w="0" w:type="dxa"/>
              <w:bottom w:w="0" w:type="dxa"/>
              <w:right w:w="0" w:type="dxa"/>
            </w:tcMar>
          </w:tcPr>
          <w:p w14:paraId="2D75E892" w14:textId="77777777" w:rsidR="006B5770" w:rsidRDefault="006B5770"/>
        </w:tc>
        <w:tc>
          <w:tcPr>
            <w:tcW w:w="0" w:type="auto"/>
            <w:tcBorders>
              <w:top w:val="single" w:sz="1" w:space="0" w:color="FFFFFF"/>
              <w:left w:val="single" w:sz="1" w:space="0" w:color="FFFFFF"/>
              <w:bottom w:val="single" w:sz="1" w:space="0" w:color="FFFFFF"/>
              <w:right w:val="single" w:sz="1" w:space="0" w:color="FFFFFF"/>
            </w:tcBorders>
            <w:shd w:val="clear" w:color="auto" w:fill="FFFFFF"/>
            <w:tcMar>
              <w:top w:w="0" w:type="dxa"/>
              <w:left w:w="0" w:type="dxa"/>
              <w:bottom w:w="0" w:type="dxa"/>
              <w:right w:w="0" w:type="dxa"/>
            </w:tcMar>
          </w:tcPr>
          <w:p w14:paraId="3BA10505" w14:textId="77777777" w:rsidR="006B5770" w:rsidRDefault="006B5770"/>
        </w:tc>
        <w:tc>
          <w:tcPr>
            <w:tcW w:w="0" w:type="auto"/>
            <w:tcBorders>
              <w:top w:val="single" w:sz="1" w:space="0" w:color="B2DFDB"/>
              <w:left w:val="single" w:sz="1" w:space="0" w:color="B2DFDB"/>
              <w:bottom w:val="single" w:sz="1" w:space="0" w:color="B2DFDB"/>
              <w:right w:val="single" w:sz="1" w:space="0" w:color="B2DFDB"/>
            </w:tcBorders>
            <w:shd w:val="clear" w:color="auto" w:fill="FAEEDA"/>
            <w:tcMar>
              <w:top w:w="120" w:type="dxa"/>
              <w:left w:w="160" w:type="dxa"/>
              <w:bottom w:w="120" w:type="dxa"/>
              <w:right w:w="160" w:type="dxa"/>
            </w:tcMar>
          </w:tcPr>
          <w:p w14:paraId="2B4A5F0B" w14:textId="56B03EE0" w:rsidR="006B5770" w:rsidRDefault="006B5770">
            <w:r>
              <w:rPr>
                <w:rFonts w:ascii="Arial" w:eastAsia="Arial" w:hAnsi="Arial" w:cs="Arial"/>
                <w:b/>
                <w:bCs/>
                <w:color w:val="BA7517"/>
                <w:sz w:val="19"/>
                <w:szCs w:val="19"/>
              </w:rPr>
              <w:t>B3 · Integración*</w:t>
            </w:r>
          </w:p>
          <w:p w14:paraId="5F2CF4BF" w14:textId="77777777" w:rsidR="006B5770" w:rsidRDefault="006B5770">
            <w:pPr>
              <w:spacing w:before="40"/>
            </w:pPr>
            <w:r>
              <w:rPr>
                <w:rFonts w:ascii="Arial" w:eastAsia="Arial" w:hAnsi="Arial" w:cs="Arial"/>
                <w:i/>
                <w:iCs/>
                <w:color w:val="64748B"/>
                <w:sz w:val="16"/>
                <w:szCs w:val="16"/>
              </w:rPr>
              <w:t>10 min</w:t>
            </w:r>
          </w:p>
          <w:p w14:paraId="5AB635BA" w14:textId="77777777" w:rsidR="006B5770" w:rsidRDefault="006B5770">
            <w:pPr>
              <w:spacing w:before="40"/>
            </w:pPr>
            <w:r>
              <w:rPr>
                <w:rFonts w:ascii="Arial" w:eastAsia="Arial" w:hAnsi="Arial" w:cs="Arial"/>
                <w:color w:val="1E293B"/>
                <w:sz w:val="17"/>
                <w:szCs w:val="17"/>
              </w:rPr>
              <w:t>Ejecutar y reflexionar</w:t>
            </w:r>
          </w:p>
        </w:tc>
      </w:tr>
    </w:tbl>
    <w:p w14:paraId="4E9C93A9" w14:textId="77777777" w:rsidR="00FC3012" w:rsidRDefault="00000000">
      <w:pPr>
        <w:spacing w:before="40" w:after="60"/>
      </w:pPr>
      <w:r>
        <w:rPr>
          <w:rFonts w:ascii="Arial" w:eastAsia="Arial" w:hAnsi="Arial" w:cs="Arial"/>
          <w:i/>
          <w:iCs/>
          <w:color w:val="64748B"/>
          <w:sz w:val="16"/>
          <w:szCs w:val="16"/>
        </w:rPr>
        <w:t>* Bloque 4 es opcional. Realizar solo si B3 está terminado y queda tiempo.</w:t>
      </w:r>
    </w:p>
    <w:p w14:paraId="67D99009" w14:textId="77777777" w:rsidR="00FC3012" w:rsidRDefault="00FC3012">
      <w:pPr>
        <w:spacing w:before="20" w:after="20"/>
      </w:pPr>
    </w:p>
    <w:p w14:paraId="20779AB7" w14:textId="77777777" w:rsidR="00FC3012" w:rsidRDefault="00000000">
      <w:pPr>
        <w:spacing w:before="220" w:after="80"/>
      </w:pPr>
      <w:r>
        <w:rPr>
          <w:rFonts w:ascii="Arial" w:eastAsia="Arial" w:hAnsi="Arial" w:cs="Arial"/>
          <w:b/>
          <w:bCs/>
          <w:color w:val="1E293B"/>
          <w:sz w:val="24"/>
          <w:szCs w:val="24"/>
        </w:rPr>
        <w:t>El problema: Three-Attractor</w:t>
      </w:r>
    </w:p>
    <w:p w14:paraId="2777121C" w14:textId="77777777" w:rsidR="00FC3012" w:rsidRDefault="00000000">
      <w:pPr>
        <w:spacing w:before="40" w:after="40"/>
      </w:pPr>
      <w:r>
        <w:rPr>
          <w:rFonts w:ascii="Arial" w:eastAsia="Arial" w:hAnsi="Arial" w:cs="Arial"/>
          <w:color w:val="1E293B"/>
          <w:sz w:val="18"/>
          <w:szCs w:val="18"/>
        </w:rPr>
        <w:t>Variables x₀–x₄ ∈ [−2, 3]. Tres objetivos con mínimos en puntos distintos del espacio de decisión:</w:t>
      </w:r>
    </w:p>
    <w:p w14:paraId="1DFE756B" w14:textId="77777777" w:rsidR="00FC3012" w:rsidRDefault="00FC3012">
      <w:pPr>
        <w:spacing w:before="20" w:after="20"/>
      </w:pPr>
    </w:p>
    <w:p w14:paraId="45EB5B05" w14:textId="77777777" w:rsidR="00FC3012" w:rsidRDefault="00000000">
      <w:pPr>
        <w:spacing w:before="30" w:after="30"/>
        <w:ind w:left="360"/>
      </w:pPr>
      <w:r>
        <w:rPr>
          <w:rFonts w:ascii="Arial" w:eastAsia="Arial" w:hAnsi="Arial" w:cs="Arial"/>
          <w:b/>
          <w:bCs/>
          <w:color w:val="028090"/>
          <w:sz w:val="18"/>
          <w:szCs w:val="18"/>
        </w:rPr>
        <w:t xml:space="preserve">– </w:t>
      </w:r>
      <w:r>
        <w:rPr>
          <w:rFonts w:ascii="Arial" w:eastAsia="Arial" w:hAnsi="Arial" w:cs="Arial"/>
          <w:color w:val="1E293B"/>
          <w:sz w:val="18"/>
          <w:szCs w:val="18"/>
        </w:rPr>
        <w:t>f₁(x) = (1/5) Σᵢ xᵢ²   —   mínimo en el origen (0, …, 0)</w:t>
      </w:r>
    </w:p>
    <w:p w14:paraId="710F9DCA" w14:textId="77777777" w:rsidR="00FC3012" w:rsidRDefault="00000000">
      <w:pPr>
        <w:spacing w:before="30" w:after="30"/>
        <w:ind w:left="360"/>
      </w:pPr>
      <w:r>
        <w:rPr>
          <w:rFonts w:ascii="Arial" w:eastAsia="Arial" w:hAnsi="Arial" w:cs="Arial"/>
          <w:b/>
          <w:bCs/>
          <w:color w:val="028090"/>
          <w:sz w:val="18"/>
          <w:szCs w:val="18"/>
        </w:rPr>
        <w:t xml:space="preserve">– </w:t>
      </w:r>
      <w:r>
        <w:rPr>
          <w:rFonts w:ascii="Arial" w:eastAsia="Arial" w:hAnsi="Arial" w:cs="Arial"/>
          <w:color w:val="1E293B"/>
          <w:sz w:val="18"/>
          <w:szCs w:val="18"/>
        </w:rPr>
        <w:t xml:space="preserve">f₂(x) = (1/5) Σᵢ (xᵢ − </w:t>
      </w:r>
      <w:proofErr w:type="gramStart"/>
      <w:r>
        <w:rPr>
          <w:rFonts w:ascii="Arial" w:eastAsia="Arial" w:hAnsi="Arial" w:cs="Arial"/>
          <w:color w:val="1E293B"/>
          <w:sz w:val="18"/>
          <w:szCs w:val="18"/>
        </w:rPr>
        <w:t>2)²</w:t>
      </w:r>
      <w:proofErr w:type="gramEnd"/>
      <w:r>
        <w:rPr>
          <w:rFonts w:ascii="Arial" w:eastAsia="Arial" w:hAnsi="Arial" w:cs="Arial"/>
          <w:color w:val="1E293B"/>
          <w:sz w:val="18"/>
          <w:szCs w:val="18"/>
        </w:rPr>
        <w:t xml:space="preserve">   —   mínimo en (2, …, 2)</w:t>
      </w:r>
    </w:p>
    <w:p w14:paraId="7F253974" w14:textId="77777777" w:rsidR="00FC3012" w:rsidRDefault="00000000">
      <w:pPr>
        <w:spacing w:before="30" w:after="30"/>
        <w:ind w:left="360"/>
      </w:pPr>
      <w:r>
        <w:rPr>
          <w:rFonts w:ascii="Arial" w:eastAsia="Arial" w:hAnsi="Arial" w:cs="Arial"/>
          <w:b/>
          <w:bCs/>
          <w:color w:val="028090"/>
          <w:sz w:val="18"/>
          <w:szCs w:val="18"/>
        </w:rPr>
        <w:t xml:space="preserve">– </w:t>
      </w:r>
      <w:r>
        <w:rPr>
          <w:rFonts w:ascii="Arial" w:eastAsia="Arial" w:hAnsi="Arial" w:cs="Arial"/>
          <w:color w:val="1E293B"/>
          <w:sz w:val="18"/>
          <w:szCs w:val="18"/>
        </w:rPr>
        <w:t>f₃(x) = (1 − x</w:t>
      </w:r>
      <w:proofErr w:type="gramStart"/>
      <w:r>
        <w:rPr>
          <w:rFonts w:ascii="Arial" w:eastAsia="Arial" w:hAnsi="Arial" w:cs="Arial"/>
          <w:color w:val="1E293B"/>
          <w:sz w:val="18"/>
          <w:szCs w:val="18"/>
        </w:rPr>
        <w:t>₀)²</w:t>
      </w:r>
      <w:proofErr w:type="gramEnd"/>
      <w:r>
        <w:rPr>
          <w:rFonts w:ascii="Arial" w:eastAsia="Arial" w:hAnsi="Arial" w:cs="Arial"/>
          <w:color w:val="1E293B"/>
          <w:sz w:val="18"/>
          <w:szCs w:val="18"/>
        </w:rPr>
        <w:t xml:space="preserve"> + Σᵢ₌₁⁴ (xᵢ − xᵢ₋₁</w:t>
      </w:r>
      <w:proofErr w:type="gramStart"/>
      <w:r>
        <w:rPr>
          <w:rFonts w:ascii="Arial" w:eastAsia="Arial" w:hAnsi="Arial" w:cs="Arial"/>
          <w:color w:val="1E293B"/>
          <w:sz w:val="18"/>
          <w:szCs w:val="18"/>
        </w:rPr>
        <w:t>²)²</w:t>
      </w:r>
      <w:proofErr w:type="gramEnd"/>
      <w:r>
        <w:rPr>
          <w:rFonts w:ascii="Arial" w:eastAsia="Arial" w:hAnsi="Arial" w:cs="Arial"/>
          <w:color w:val="1E293B"/>
          <w:sz w:val="18"/>
          <w:szCs w:val="18"/>
        </w:rPr>
        <w:t xml:space="preserve">   —   mínimo en (1, …, 1)</w:t>
      </w:r>
      <w:proofErr w:type="gramStart"/>
      <w:r>
        <w:rPr>
          <w:rFonts w:ascii="Arial" w:eastAsia="Arial" w:hAnsi="Arial" w:cs="Arial"/>
          <w:color w:val="1E293B"/>
          <w:sz w:val="18"/>
          <w:szCs w:val="18"/>
        </w:rPr>
        <w:t xml:space="preserve">   [</w:t>
      </w:r>
      <w:proofErr w:type="gramEnd"/>
      <w:r>
        <w:rPr>
          <w:rFonts w:ascii="Arial" w:eastAsia="Arial" w:hAnsi="Arial" w:cs="Arial"/>
          <w:color w:val="1E293B"/>
          <w:sz w:val="18"/>
          <w:szCs w:val="18"/>
        </w:rPr>
        <w:t>acoplamiento Rosenbrock]</w:t>
      </w:r>
    </w:p>
    <w:p w14:paraId="521A06B5" w14:textId="77777777" w:rsidR="00FC3012" w:rsidRDefault="00FC3012">
      <w:pPr>
        <w:spacing w:before="20" w:after="20"/>
      </w:pPr>
    </w:p>
    <w:p w14:paraId="4B80396D" w14:textId="77777777" w:rsidR="00FC3012" w:rsidRDefault="00000000">
      <w:pPr>
        <w:spacing w:before="160" w:after="60"/>
      </w:pPr>
      <w:r>
        <w:rPr>
          <w:rFonts w:ascii="Arial" w:eastAsia="Arial" w:hAnsi="Arial" w:cs="Arial"/>
          <w:b/>
          <w:bCs/>
          <w:color w:val="BA7517"/>
        </w:rPr>
        <w:t xml:space="preserve">Puntos de </w:t>
      </w:r>
      <w:proofErr w:type="gramStart"/>
      <w:r>
        <w:rPr>
          <w:rFonts w:ascii="Arial" w:eastAsia="Arial" w:hAnsi="Arial" w:cs="Arial"/>
          <w:b/>
          <w:bCs/>
          <w:color w:val="BA7517"/>
        </w:rPr>
        <w:t>verificación  —</w:t>
      </w:r>
      <w:proofErr w:type="gramEnd"/>
      <w:r>
        <w:rPr>
          <w:rFonts w:ascii="Arial" w:eastAsia="Arial" w:hAnsi="Arial" w:cs="Arial"/>
          <w:b/>
          <w:bCs/>
          <w:color w:val="BA7517"/>
        </w:rPr>
        <w:t xml:space="preserve">  rellena la columna 'Obtenido' en cada bloque</w:t>
      </w:r>
    </w:p>
    <w:p w14:paraId="1127E51D" w14:textId="77777777" w:rsidR="00FC3012" w:rsidRDefault="00000000">
      <w:pPr>
        <w:spacing w:before="40" w:after="40"/>
      </w:pPr>
      <w:r>
        <w:rPr>
          <w:rFonts w:ascii="Arial" w:eastAsia="Arial" w:hAnsi="Arial" w:cs="Arial"/>
          <w:color w:val="1E293B"/>
          <w:sz w:val="18"/>
          <w:szCs w:val="18"/>
        </w:rPr>
        <w:t>Si el código no pasa los tres puntos, hay un error. El punto x</w:t>
      </w:r>
      <w:proofErr w:type="gramStart"/>
      <w:r>
        <w:rPr>
          <w:rFonts w:ascii="Arial" w:eastAsia="Arial" w:hAnsi="Arial" w:cs="Arial"/>
          <w:color w:val="1E293B"/>
          <w:sz w:val="18"/>
          <w:szCs w:val="18"/>
        </w:rPr>
        <w:t>=(</w:t>
      </w:r>
      <w:proofErr w:type="gramEnd"/>
      <w:r>
        <w:rPr>
          <w:rFonts w:ascii="Arial" w:eastAsia="Arial" w:hAnsi="Arial" w:cs="Arial"/>
          <w:color w:val="1E293B"/>
          <w:sz w:val="18"/>
          <w:szCs w:val="18"/>
        </w:rPr>
        <w:t>1,1,1,1,1) → f₃=0 es el más discriminativo.</w:t>
      </w:r>
    </w:p>
    <w:p w14:paraId="428D4D32" w14:textId="77777777" w:rsidR="00FC3012" w:rsidRDefault="00FC3012">
      <w:pPr>
        <w:spacing w:before="20" w:after="20"/>
      </w:pP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3"/>
        <w:gridCol w:w="1894"/>
        <w:gridCol w:w="1895"/>
        <w:gridCol w:w="1895"/>
        <w:gridCol w:w="1851"/>
        <w:gridCol w:w="1851"/>
        <w:gridCol w:w="1851"/>
      </w:tblGrid>
      <w:tr w:rsidR="00FC3012" w14:paraId="15C58FA5" w14:textId="77777777">
        <w:trPr>
          <w:tblHeader/>
        </w:trPr>
        <w:tc>
          <w:tcPr>
            <w:tcW w:w="0" w:type="auto"/>
            <w:tcBorders>
              <w:top w:val="single" w:sz="1" w:space="0" w:color="FFFFFF"/>
              <w:left w:val="single" w:sz="1" w:space="0" w:color="FFFFFF"/>
              <w:bottom w:val="single" w:sz="1" w:space="0" w:color="FFFFFF"/>
              <w:right w:val="single" w:sz="1" w:space="0" w:color="FFFFFF"/>
            </w:tcBorders>
            <w:shd w:val="clear" w:color="auto" w:fill="1E293B"/>
            <w:tcMar>
              <w:top w:w="80" w:type="dxa"/>
              <w:left w:w="140" w:type="dxa"/>
              <w:bottom w:w="80" w:type="dxa"/>
              <w:right w:w="140" w:type="dxa"/>
            </w:tcMar>
            <w:vAlign w:val="center"/>
          </w:tcPr>
          <w:p w14:paraId="41D751D4" w14:textId="77777777" w:rsidR="00FC3012" w:rsidRDefault="00000000">
            <w:pPr>
              <w:jc w:val="center"/>
            </w:pPr>
            <w:r>
              <w:rPr>
                <w:rFonts w:ascii="Arial" w:eastAsia="Arial" w:hAnsi="Arial" w:cs="Arial"/>
                <w:b/>
                <w:bCs/>
                <w:color w:val="FFFFFF"/>
                <w:sz w:val="17"/>
                <w:szCs w:val="17"/>
              </w:rPr>
              <w:t>Punto</w:t>
            </w:r>
          </w:p>
        </w:tc>
        <w:tc>
          <w:tcPr>
            <w:tcW w:w="0" w:type="auto"/>
            <w:tcBorders>
              <w:top w:val="single" w:sz="1" w:space="0" w:color="FFFFFF"/>
              <w:left w:val="single" w:sz="1" w:space="0" w:color="FFFFFF"/>
              <w:bottom w:val="single" w:sz="1" w:space="0" w:color="FFFFFF"/>
              <w:right w:val="single" w:sz="1" w:space="0" w:color="FFFFFF"/>
            </w:tcBorders>
            <w:shd w:val="clear" w:color="auto" w:fill="028090"/>
            <w:tcMar>
              <w:top w:w="80" w:type="dxa"/>
              <w:left w:w="140" w:type="dxa"/>
              <w:bottom w:w="80" w:type="dxa"/>
              <w:right w:w="140" w:type="dxa"/>
            </w:tcMar>
            <w:vAlign w:val="center"/>
          </w:tcPr>
          <w:p w14:paraId="7C6B039C" w14:textId="77777777" w:rsidR="00FC3012" w:rsidRDefault="00000000">
            <w:pPr>
              <w:jc w:val="center"/>
            </w:pPr>
            <w:r>
              <w:rPr>
                <w:rFonts w:ascii="Arial" w:eastAsia="Arial" w:hAnsi="Arial" w:cs="Arial"/>
                <w:b/>
                <w:bCs/>
                <w:color w:val="FFFFFF"/>
                <w:sz w:val="17"/>
                <w:szCs w:val="17"/>
              </w:rPr>
              <w:t>Esp. f₁</w:t>
            </w:r>
          </w:p>
        </w:tc>
        <w:tc>
          <w:tcPr>
            <w:tcW w:w="0" w:type="auto"/>
            <w:tcBorders>
              <w:top w:val="single" w:sz="1" w:space="0" w:color="FFFFFF"/>
              <w:left w:val="single" w:sz="1" w:space="0" w:color="FFFFFF"/>
              <w:bottom w:val="single" w:sz="1" w:space="0" w:color="FFFFFF"/>
              <w:right w:val="single" w:sz="1" w:space="0" w:color="FFFFFF"/>
            </w:tcBorders>
            <w:shd w:val="clear" w:color="auto" w:fill="028090"/>
            <w:tcMar>
              <w:top w:w="80" w:type="dxa"/>
              <w:left w:w="140" w:type="dxa"/>
              <w:bottom w:w="80" w:type="dxa"/>
              <w:right w:w="140" w:type="dxa"/>
            </w:tcMar>
            <w:vAlign w:val="center"/>
          </w:tcPr>
          <w:p w14:paraId="30767075" w14:textId="77777777" w:rsidR="00FC3012" w:rsidRDefault="00000000">
            <w:pPr>
              <w:jc w:val="center"/>
            </w:pPr>
            <w:r>
              <w:rPr>
                <w:rFonts w:ascii="Arial" w:eastAsia="Arial" w:hAnsi="Arial" w:cs="Arial"/>
                <w:b/>
                <w:bCs/>
                <w:color w:val="FFFFFF"/>
                <w:sz w:val="17"/>
                <w:szCs w:val="17"/>
              </w:rPr>
              <w:t>Esp. f₂</w:t>
            </w:r>
          </w:p>
        </w:tc>
        <w:tc>
          <w:tcPr>
            <w:tcW w:w="0" w:type="auto"/>
            <w:tcBorders>
              <w:top w:val="single" w:sz="1" w:space="0" w:color="FFFFFF"/>
              <w:left w:val="single" w:sz="1" w:space="0" w:color="FFFFFF"/>
              <w:bottom w:val="single" w:sz="1" w:space="0" w:color="FFFFFF"/>
              <w:right w:val="single" w:sz="1" w:space="0" w:color="FFFFFF"/>
            </w:tcBorders>
            <w:shd w:val="clear" w:color="auto" w:fill="028090"/>
            <w:tcMar>
              <w:top w:w="80" w:type="dxa"/>
              <w:left w:w="140" w:type="dxa"/>
              <w:bottom w:w="80" w:type="dxa"/>
              <w:right w:w="140" w:type="dxa"/>
            </w:tcMar>
            <w:vAlign w:val="center"/>
          </w:tcPr>
          <w:p w14:paraId="4AC50ADA" w14:textId="77777777" w:rsidR="00FC3012" w:rsidRDefault="00000000">
            <w:pPr>
              <w:jc w:val="center"/>
            </w:pPr>
            <w:r>
              <w:rPr>
                <w:rFonts w:ascii="Arial" w:eastAsia="Arial" w:hAnsi="Arial" w:cs="Arial"/>
                <w:b/>
                <w:bCs/>
                <w:color w:val="FFFFFF"/>
                <w:sz w:val="17"/>
                <w:szCs w:val="17"/>
              </w:rPr>
              <w:t>Esp. f₃</w:t>
            </w:r>
          </w:p>
        </w:tc>
        <w:tc>
          <w:tcPr>
            <w:tcW w:w="0" w:type="auto"/>
            <w:tcBorders>
              <w:top w:val="single" w:sz="1" w:space="0" w:color="FFFFFF"/>
              <w:left w:val="single" w:sz="1" w:space="0" w:color="FFFFFF"/>
              <w:bottom w:val="single" w:sz="1" w:space="0" w:color="FFFFFF"/>
              <w:right w:val="single" w:sz="1" w:space="0" w:color="FFFFFF"/>
            </w:tcBorders>
            <w:shd w:val="clear" w:color="auto" w:fill="015F6B"/>
            <w:tcMar>
              <w:top w:w="80" w:type="dxa"/>
              <w:left w:w="140" w:type="dxa"/>
              <w:bottom w:w="80" w:type="dxa"/>
              <w:right w:w="140" w:type="dxa"/>
            </w:tcMar>
            <w:vAlign w:val="center"/>
          </w:tcPr>
          <w:p w14:paraId="043E1894" w14:textId="77777777" w:rsidR="00FC3012" w:rsidRDefault="00000000">
            <w:pPr>
              <w:jc w:val="center"/>
            </w:pPr>
            <w:proofErr w:type="spellStart"/>
            <w:r>
              <w:rPr>
                <w:rFonts w:ascii="Arial" w:eastAsia="Arial" w:hAnsi="Arial" w:cs="Arial"/>
                <w:b/>
                <w:bCs/>
                <w:color w:val="FFFFFF"/>
                <w:sz w:val="17"/>
                <w:szCs w:val="17"/>
              </w:rPr>
              <w:t>Obt</w:t>
            </w:r>
            <w:proofErr w:type="spellEnd"/>
            <w:r>
              <w:rPr>
                <w:rFonts w:ascii="Arial" w:eastAsia="Arial" w:hAnsi="Arial" w:cs="Arial"/>
                <w:b/>
                <w:bCs/>
                <w:color w:val="FFFFFF"/>
                <w:sz w:val="17"/>
                <w:szCs w:val="17"/>
              </w:rPr>
              <w:t>. f₁</w:t>
            </w:r>
          </w:p>
        </w:tc>
        <w:tc>
          <w:tcPr>
            <w:tcW w:w="0" w:type="auto"/>
            <w:tcBorders>
              <w:top w:val="single" w:sz="1" w:space="0" w:color="FFFFFF"/>
              <w:left w:val="single" w:sz="1" w:space="0" w:color="FFFFFF"/>
              <w:bottom w:val="single" w:sz="1" w:space="0" w:color="FFFFFF"/>
              <w:right w:val="single" w:sz="1" w:space="0" w:color="FFFFFF"/>
            </w:tcBorders>
            <w:shd w:val="clear" w:color="auto" w:fill="015F6B"/>
            <w:tcMar>
              <w:top w:w="80" w:type="dxa"/>
              <w:left w:w="140" w:type="dxa"/>
              <w:bottom w:w="80" w:type="dxa"/>
              <w:right w:w="140" w:type="dxa"/>
            </w:tcMar>
            <w:vAlign w:val="center"/>
          </w:tcPr>
          <w:p w14:paraId="5D418EE6" w14:textId="77777777" w:rsidR="00FC3012" w:rsidRDefault="00000000">
            <w:pPr>
              <w:jc w:val="center"/>
            </w:pPr>
            <w:proofErr w:type="spellStart"/>
            <w:r>
              <w:rPr>
                <w:rFonts w:ascii="Arial" w:eastAsia="Arial" w:hAnsi="Arial" w:cs="Arial"/>
                <w:b/>
                <w:bCs/>
                <w:color w:val="FFFFFF"/>
                <w:sz w:val="17"/>
                <w:szCs w:val="17"/>
              </w:rPr>
              <w:t>Obt</w:t>
            </w:r>
            <w:proofErr w:type="spellEnd"/>
            <w:r>
              <w:rPr>
                <w:rFonts w:ascii="Arial" w:eastAsia="Arial" w:hAnsi="Arial" w:cs="Arial"/>
                <w:b/>
                <w:bCs/>
                <w:color w:val="FFFFFF"/>
                <w:sz w:val="17"/>
                <w:szCs w:val="17"/>
              </w:rPr>
              <w:t>. f₂</w:t>
            </w:r>
          </w:p>
        </w:tc>
        <w:tc>
          <w:tcPr>
            <w:tcW w:w="0" w:type="auto"/>
            <w:tcBorders>
              <w:top w:val="single" w:sz="1" w:space="0" w:color="FFFFFF"/>
              <w:left w:val="single" w:sz="1" w:space="0" w:color="FFFFFF"/>
              <w:bottom w:val="single" w:sz="1" w:space="0" w:color="FFFFFF"/>
              <w:right w:val="single" w:sz="1" w:space="0" w:color="FFFFFF"/>
            </w:tcBorders>
            <w:shd w:val="clear" w:color="auto" w:fill="015F6B"/>
            <w:tcMar>
              <w:top w:w="80" w:type="dxa"/>
              <w:left w:w="140" w:type="dxa"/>
              <w:bottom w:w="80" w:type="dxa"/>
              <w:right w:w="140" w:type="dxa"/>
            </w:tcMar>
            <w:vAlign w:val="center"/>
          </w:tcPr>
          <w:p w14:paraId="3714030B" w14:textId="77777777" w:rsidR="00FC3012" w:rsidRDefault="00000000">
            <w:pPr>
              <w:jc w:val="center"/>
            </w:pPr>
            <w:proofErr w:type="spellStart"/>
            <w:r>
              <w:rPr>
                <w:rFonts w:ascii="Arial" w:eastAsia="Arial" w:hAnsi="Arial" w:cs="Arial"/>
                <w:b/>
                <w:bCs/>
                <w:color w:val="FFFFFF"/>
                <w:sz w:val="17"/>
                <w:szCs w:val="17"/>
              </w:rPr>
              <w:t>Obt</w:t>
            </w:r>
            <w:proofErr w:type="spellEnd"/>
            <w:r>
              <w:rPr>
                <w:rFonts w:ascii="Arial" w:eastAsia="Arial" w:hAnsi="Arial" w:cs="Arial"/>
                <w:b/>
                <w:bCs/>
                <w:color w:val="FFFFFF"/>
                <w:sz w:val="17"/>
                <w:szCs w:val="17"/>
              </w:rPr>
              <w:t>. f₃</w:t>
            </w:r>
          </w:p>
        </w:tc>
      </w:tr>
      <w:tr w:rsidR="00FC3012" w14:paraId="0E23046C" w14:textId="77777777">
        <w:tc>
          <w:tcPr>
            <w:tcW w:w="0" w:type="auto"/>
            <w:tcBorders>
              <w:top w:val="single" w:sz="1" w:space="0" w:color="B2DFDB"/>
              <w:left w:val="single" w:sz="1" w:space="0" w:color="B2DFDB"/>
              <w:bottom w:val="single" w:sz="1" w:space="0" w:color="B2DFDB"/>
              <w:right w:val="single" w:sz="1" w:space="0" w:color="B2DFDB"/>
            </w:tcBorders>
            <w:shd w:val="clear" w:color="auto" w:fill="EEF3F4"/>
            <w:tcMar>
              <w:top w:w="80" w:type="dxa"/>
              <w:left w:w="140" w:type="dxa"/>
              <w:bottom w:w="80" w:type="dxa"/>
              <w:right w:w="140" w:type="dxa"/>
            </w:tcMar>
          </w:tcPr>
          <w:p w14:paraId="57246DD4" w14:textId="77777777" w:rsidR="00FC3012" w:rsidRDefault="00000000">
            <w:r>
              <w:rPr>
                <w:rFonts w:ascii="Courier New" w:eastAsia="Courier New" w:hAnsi="Courier New" w:cs="Courier New"/>
                <w:b/>
                <w:bCs/>
                <w:color w:val="1E293B"/>
                <w:sz w:val="16"/>
                <w:szCs w:val="16"/>
              </w:rPr>
              <w:t>x</w:t>
            </w:r>
            <w:proofErr w:type="gramStart"/>
            <w:r>
              <w:rPr>
                <w:rFonts w:ascii="Courier New" w:eastAsia="Courier New" w:hAnsi="Courier New" w:cs="Courier New"/>
                <w:b/>
                <w:bCs/>
                <w:color w:val="1E293B"/>
                <w:sz w:val="16"/>
                <w:szCs w:val="16"/>
              </w:rPr>
              <w:t>=(</w:t>
            </w:r>
            <w:proofErr w:type="gramEnd"/>
            <w:r>
              <w:rPr>
                <w:rFonts w:ascii="Courier New" w:eastAsia="Courier New" w:hAnsi="Courier New" w:cs="Courier New"/>
                <w:b/>
                <w:bCs/>
                <w:color w:val="1E293B"/>
                <w:sz w:val="16"/>
                <w:szCs w:val="16"/>
              </w:rPr>
              <w:t>0,0,0,0,0)</w:t>
            </w:r>
          </w:p>
        </w:tc>
        <w:tc>
          <w:tcPr>
            <w:tcW w:w="0" w:type="auto"/>
            <w:tcBorders>
              <w:top w:val="single" w:sz="1" w:space="0" w:color="B2DFDB"/>
              <w:left w:val="single" w:sz="1" w:space="0" w:color="B2DFDB"/>
              <w:bottom w:val="single" w:sz="1" w:space="0" w:color="B2DFDB"/>
              <w:right w:val="single" w:sz="1" w:space="0" w:color="B2DFDB"/>
            </w:tcBorders>
            <w:shd w:val="clear" w:color="auto" w:fill="E2F4F6"/>
            <w:tcMar>
              <w:top w:w="80" w:type="dxa"/>
              <w:left w:w="140" w:type="dxa"/>
              <w:bottom w:w="80" w:type="dxa"/>
              <w:right w:w="140" w:type="dxa"/>
            </w:tcMar>
            <w:vAlign w:val="center"/>
          </w:tcPr>
          <w:p w14:paraId="2B964365" w14:textId="77777777" w:rsidR="00FC3012" w:rsidRDefault="00000000">
            <w:pPr>
              <w:jc w:val="center"/>
            </w:pPr>
            <w:r>
              <w:rPr>
                <w:rFonts w:ascii="Courier New" w:eastAsia="Courier New" w:hAnsi="Courier New" w:cs="Courier New"/>
                <w:color w:val="1E293B"/>
                <w:sz w:val="16"/>
                <w:szCs w:val="16"/>
              </w:rPr>
              <w:t>0.0</w:t>
            </w:r>
          </w:p>
        </w:tc>
        <w:tc>
          <w:tcPr>
            <w:tcW w:w="0" w:type="auto"/>
            <w:tcBorders>
              <w:top w:val="single" w:sz="1" w:space="0" w:color="B2DFDB"/>
              <w:left w:val="single" w:sz="1" w:space="0" w:color="B2DFDB"/>
              <w:bottom w:val="single" w:sz="1" w:space="0" w:color="B2DFDB"/>
              <w:right w:val="single" w:sz="1" w:space="0" w:color="B2DFDB"/>
            </w:tcBorders>
            <w:shd w:val="clear" w:color="auto" w:fill="E2F4F6"/>
            <w:tcMar>
              <w:top w:w="80" w:type="dxa"/>
              <w:left w:w="140" w:type="dxa"/>
              <w:bottom w:w="80" w:type="dxa"/>
              <w:right w:w="140" w:type="dxa"/>
            </w:tcMar>
            <w:vAlign w:val="center"/>
          </w:tcPr>
          <w:p w14:paraId="3EA44A51" w14:textId="77777777" w:rsidR="00FC3012" w:rsidRDefault="00000000">
            <w:pPr>
              <w:jc w:val="center"/>
            </w:pPr>
            <w:r>
              <w:rPr>
                <w:rFonts w:ascii="Courier New" w:eastAsia="Courier New" w:hAnsi="Courier New" w:cs="Courier New"/>
                <w:color w:val="1E293B"/>
                <w:sz w:val="16"/>
                <w:szCs w:val="16"/>
              </w:rPr>
              <w:t>4.0</w:t>
            </w:r>
          </w:p>
        </w:tc>
        <w:tc>
          <w:tcPr>
            <w:tcW w:w="0" w:type="auto"/>
            <w:tcBorders>
              <w:top w:val="single" w:sz="1" w:space="0" w:color="B2DFDB"/>
              <w:left w:val="single" w:sz="1" w:space="0" w:color="B2DFDB"/>
              <w:bottom w:val="single" w:sz="1" w:space="0" w:color="B2DFDB"/>
              <w:right w:val="single" w:sz="1" w:space="0" w:color="B2DFDB"/>
            </w:tcBorders>
            <w:shd w:val="clear" w:color="auto" w:fill="E2F4F6"/>
            <w:tcMar>
              <w:top w:w="80" w:type="dxa"/>
              <w:left w:w="140" w:type="dxa"/>
              <w:bottom w:w="80" w:type="dxa"/>
              <w:right w:w="140" w:type="dxa"/>
            </w:tcMar>
            <w:vAlign w:val="center"/>
          </w:tcPr>
          <w:p w14:paraId="3FC3C9FC" w14:textId="77777777" w:rsidR="00FC3012" w:rsidRDefault="00000000">
            <w:pPr>
              <w:jc w:val="center"/>
            </w:pPr>
            <w:r>
              <w:rPr>
                <w:rFonts w:ascii="Courier New" w:eastAsia="Courier New" w:hAnsi="Courier New" w:cs="Courier New"/>
                <w:color w:val="1E293B"/>
                <w:sz w:val="16"/>
                <w:szCs w:val="16"/>
              </w:rPr>
              <w:t>1.0</w:t>
            </w:r>
          </w:p>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vAlign w:val="center"/>
          </w:tcPr>
          <w:p w14:paraId="5528AA1A" w14:textId="77777777" w:rsidR="00FC3012" w:rsidRDefault="00FC3012">
            <w:pPr>
              <w:jc w:val="center"/>
            </w:pPr>
          </w:p>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vAlign w:val="center"/>
          </w:tcPr>
          <w:p w14:paraId="14129452" w14:textId="77777777" w:rsidR="00FC3012" w:rsidRDefault="00FC3012">
            <w:pPr>
              <w:jc w:val="center"/>
            </w:pPr>
          </w:p>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vAlign w:val="center"/>
          </w:tcPr>
          <w:p w14:paraId="27D0BE58" w14:textId="77777777" w:rsidR="00FC3012" w:rsidRDefault="00FC3012">
            <w:pPr>
              <w:jc w:val="center"/>
            </w:pPr>
          </w:p>
        </w:tc>
      </w:tr>
      <w:tr w:rsidR="00FC3012" w14:paraId="48A32F3F" w14:textId="77777777">
        <w:tc>
          <w:tcPr>
            <w:tcW w:w="0" w:type="auto"/>
            <w:tcBorders>
              <w:top w:val="single" w:sz="1" w:space="0" w:color="B2DFDB"/>
              <w:left w:val="single" w:sz="1" w:space="0" w:color="B2DFDB"/>
              <w:bottom w:val="single" w:sz="1" w:space="0" w:color="B2DFDB"/>
              <w:right w:val="single" w:sz="1" w:space="0" w:color="B2DFDB"/>
            </w:tcBorders>
            <w:shd w:val="clear" w:color="auto" w:fill="EEF3F4"/>
            <w:tcMar>
              <w:top w:w="80" w:type="dxa"/>
              <w:left w:w="140" w:type="dxa"/>
              <w:bottom w:w="80" w:type="dxa"/>
              <w:right w:w="140" w:type="dxa"/>
            </w:tcMar>
          </w:tcPr>
          <w:p w14:paraId="706D5D87" w14:textId="77777777" w:rsidR="00FC3012" w:rsidRDefault="00000000">
            <w:r>
              <w:rPr>
                <w:rFonts w:ascii="Courier New" w:eastAsia="Courier New" w:hAnsi="Courier New" w:cs="Courier New"/>
                <w:b/>
                <w:bCs/>
                <w:color w:val="1E293B"/>
                <w:sz w:val="16"/>
                <w:szCs w:val="16"/>
              </w:rPr>
              <w:t>x</w:t>
            </w:r>
            <w:proofErr w:type="gramStart"/>
            <w:r>
              <w:rPr>
                <w:rFonts w:ascii="Courier New" w:eastAsia="Courier New" w:hAnsi="Courier New" w:cs="Courier New"/>
                <w:b/>
                <w:bCs/>
                <w:color w:val="1E293B"/>
                <w:sz w:val="16"/>
                <w:szCs w:val="16"/>
              </w:rPr>
              <w:t>=(</w:t>
            </w:r>
            <w:proofErr w:type="gramEnd"/>
            <w:r>
              <w:rPr>
                <w:rFonts w:ascii="Courier New" w:eastAsia="Courier New" w:hAnsi="Courier New" w:cs="Courier New"/>
                <w:b/>
                <w:bCs/>
                <w:color w:val="1E293B"/>
                <w:sz w:val="16"/>
                <w:szCs w:val="16"/>
              </w:rPr>
              <w:t>1,1,1,1,1)</w:t>
            </w:r>
          </w:p>
        </w:tc>
        <w:tc>
          <w:tcPr>
            <w:tcW w:w="0" w:type="auto"/>
            <w:tcBorders>
              <w:top w:val="single" w:sz="1" w:space="0" w:color="B2DFDB"/>
              <w:left w:val="single" w:sz="1" w:space="0" w:color="B2DFDB"/>
              <w:bottom w:val="single" w:sz="1" w:space="0" w:color="B2DFDB"/>
              <w:right w:val="single" w:sz="1" w:space="0" w:color="B2DFDB"/>
            </w:tcBorders>
            <w:shd w:val="clear" w:color="auto" w:fill="E2F4F6"/>
            <w:tcMar>
              <w:top w:w="80" w:type="dxa"/>
              <w:left w:w="140" w:type="dxa"/>
              <w:bottom w:w="80" w:type="dxa"/>
              <w:right w:w="140" w:type="dxa"/>
            </w:tcMar>
            <w:vAlign w:val="center"/>
          </w:tcPr>
          <w:p w14:paraId="2EA9EA06" w14:textId="77777777" w:rsidR="00FC3012" w:rsidRDefault="00000000">
            <w:pPr>
              <w:jc w:val="center"/>
            </w:pPr>
            <w:r>
              <w:rPr>
                <w:rFonts w:ascii="Courier New" w:eastAsia="Courier New" w:hAnsi="Courier New" w:cs="Courier New"/>
                <w:color w:val="1E293B"/>
                <w:sz w:val="16"/>
                <w:szCs w:val="16"/>
              </w:rPr>
              <w:t>1.0</w:t>
            </w:r>
          </w:p>
        </w:tc>
        <w:tc>
          <w:tcPr>
            <w:tcW w:w="0" w:type="auto"/>
            <w:tcBorders>
              <w:top w:val="single" w:sz="1" w:space="0" w:color="B2DFDB"/>
              <w:left w:val="single" w:sz="1" w:space="0" w:color="B2DFDB"/>
              <w:bottom w:val="single" w:sz="1" w:space="0" w:color="B2DFDB"/>
              <w:right w:val="single" w:sz="1" w:space="0" w:color="B2DFDB"/>
            </w:tcBorders>
            <w:shd w:val="clear" w:color="auto" w:fill="E2F4F6"/>
            <w:tcMar>
              <w:top w:w="80" w:type="dxa"/>
              <w:left w:w="140" w:type="dxa"/>
              <w:bottom w:w="80" w:type="dxa"/>
              <w:right w:w="140" w:type="dxa"/>
            </w:tcMar>
            <w:vAlign w:val="center"/>
          </w:tcPr>
          <w:p w14:paraId="4783A3E6" w14:textId="77777777" w:rsidR="00FC3012" w:rsidRDefault="00000000">
            <w:pPr>
              <w:jc w:val="center"/>
            </w:pPr>
            <w:r>
              <w:rPr>
                <w:rFonts w:ascii="Courier New" w:eastAsia="Courier New" w:hAnsi="Courier New" w:cs="Courier New"/>
                <w:color w:val="1E293B"/>
                <w:sz w:val="16"/>
                <w:szCs w:val="16"/>
              </w:rPr>
              <w:t>1.0</w:t>
            </w:r>
          </w:p>
        </w:tc>
        <w:tc>
          <w:tcPr>
            <w:tcW w:w="0" w:type="auto"/>
            <w:tcBorders>
              <w:top w:val="single" w:sz="1" w:space="0" w:color="B2DFDB"/>
              <w:left w:val="single" w:sz="1" w:space="0" w:color="B2DFDB"/>
              <w:bottom w:val="single" w:sz="1" w:space="0" w:color="B2DFDB"/>
              <w:right w:val="single" w:sz="1" w:space="0" w:color="B2DFDB"/>
            </w:tcBorders>
            <w:shd w:val="clear" w:color="auto" w:fill="E2F4F6"/>
            <w:tcMar>
              <w:top w:w="80" w:type="dxa"/>
              <w:left w:w="140" w:type="dxa"/>
              <w:bottom w:w="80" w:type="dxa"/>
              <w:right w:w="140" w:type="dxa"/>
            </w:tcMar>
            <w:vAlign w:val="center"/>
          </w:tcPr>
          <w:p w14:paraId="20337F7B" w14:textId="77777777" w:rsidR="00FC3012" w:rsidRDefault="00000000">
            <w:pPr>
              <w:jc w:val="center"/>
            </w:pPr>
            <w:r>
              <w:rPr>
                <w:rFonts w:ascii="Courier New" w:eastAsia="Courier New" w:hAnsi="Courier New" w:cs="Courier New"/>
                <w:color w:val="1E293B"/>
                <w:sz w:val="16"/>
                <w:szCs w:val="16"/>
              </w:rPr>
              <w:t>0.0</w:t>
            </w:r>
          </w:p>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vAlign w:val="center"/>
          </w:tcPr>
          <w:p w14:paraId="72AE4BC0" w14:textId="77777777" w:rsidR="00FC3012" w:rsidRDefault="00FC3012">
            <w:pPr>
              <w:jc w:val="center"/>
            </w:pPr>
          </w:p>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vAlign w:val="center"/>
          </w:tcPr>
          <w:p w14:paraId="239CFC30" w14:textId="77777777" w:rsidR="00FC3012" w:rsidRDefault="00FC3012">
            <w:pPr>
              <w:jc w:val="center"/>
            </w:pPr>
          </w:p>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vAlign w:val="center"/>
          </w:tcPr>
          <w:p w14:paraId="58838571" w14:textId="77777777" w:rsidR="00FC3012" w:rsidRDefault="00FC3012">
            <w:pPr>
              <w:jc w:val="center"/>
            </w:pPr>
          </w:p>
        </w:tc>
      </w:tr>
      <w:tr w:rsidR="00FC3012" w14:paraId="646F8B08" w14:textId="77777777">
        <w:tc>
          <w:tcPr>
            <w:tcW w:w="0" w:type="auto"/>
            <w:tcBorders>
              <w:top w:val="single" w:sz="1" w:space="0" w:color="B2DFDB"/>
              <w:left w:val="single" w:sz="1" w:space="0" w:color="B2DFDB"/>
              <w:bottom w:val="single" w:sz="1" w:space="0" w:color="B2DFDB"/>
              <w:right w:val="single" w:sz="1" w:space="0" w:color="B2DFDB"/>
            </w:tcBorders>
            <w:shd w:val="clear" w:color="auto" w:fill="EEF3F4"/>
            <w:tcMar>
              <w:top w:w="80" w:type="dxa"/>
              <w:left w:w="140" w:type="dxa"/>
              <w:bottom w:w="80" w:type="dxa"/>
              <w:right w:w="140" w:type="dxa"/>
            </w:tcMar>
          </w:tcPr>
          <w:p w14:paraId="37584CA5" w14:textId="77777777" w:rsidR="00FC3012" w:rsidRDefault="00000000">
            <w:r>
              <w:rPr>
                <w:rFonts w:ascii="Courier New" w:eastAsia="Courier New" w:hAnsi="Courier New" w:cs="Courier New"/>
                <w:b/>
                <w:bCs/>
                <w:color w:val="1E293B"/>
                <w:sz w:val="16"/>
                <w:szCs w:val="16"/>
              </w:rPr>
              <w:t>x</w:t>
            </w:r>
            <w:proofErr w:type="gramStart"/>
            <w:r>
              <w:rPr>
                <w:rFonts w:ascii="Courier New" w:eastAsia="Courier New" w:hAnsi="Courier New" w:cs="Courier New"/>
                <w:b/>
                <w:bCs/>
                <w:color w:val="1E293B"/>
                <w:sz w:val="16"/>
                <w:szCs w:val="16"/>
              </w:rPr>
              <w:t>=(</w:t>
            </w:r>
            <w:proofErr w:type="gramEnd"/>
            <w:r>
              <w:rPr>
                <w:rFonts w:ascii="Courier New" w:eastAsia="Courier New" w:hAnsi="Courier New" w:cs="Courier New"/>
                <w:b/>
                <w:bCs/>
                <w:color w:val="1E293B"/>
                <w:sz w:val="16"/>
                <w:szCs w:val="16"/>
              </w:rPr>
              <w:t>2,2,2,2,2)</w:t>
            </w:r>
          </w:p>
        </w:tc>
        <w:tc>
          <w:tcPr>
            <w:tcW w:w="0" w:type="auto"/>
            <w:tcBorders>
              <w:top w:val="single" w:sz="1" w:space="0" w:color="B2DFDB"/>
              <w:left w:val="single" w:sz="1" w:space="0" w:color="B2DFDB"/>
              <w:bottom w:val="single" w:sz="1" w:space="0" w:color="B2DFDB"/>
              <w:right w:val="single" w:sz="1" w:space="0" w:color="B2DFDB"/>
            </w:tcBorders>
            <w:shd w:val="clear" w:color="auto" w:fill="E2F4F6"/>
            <w:tcMar>
              <w:top w:w="80" w:type="dxa"/>
              <w:left w:w="140" w:type="dxa"/>
              <w:bottom w:w="80" w:type="dxa"/>
              <w:right w:w="140" w:type="dxa"/>
            </w:tcMar>
            <w:vAlign w:val="center"/>
          </w:tcPr>
          <w:p w14:paraId="518117BA" w14:textId="77777777" w:rsidR="00FC3012" w:rsidRDefault="00000000">
            <w:pPr>
              <w:jc w:val="center"/>
            </w:pPr>
            <w:r>
              <w:rPr>
                <w:rFonts w:ascii="Courier New" w:eastAsia="Courier New" w:hAnsi="Courier New" w:cs="Courier New"/>
                <w:color w:val="1E293B"/>
                <w:sz w:val="16"/>
                <w:szCs w:val="16"/>
              </w:rPr>
              <w:t>4.0</w:t>
            </w:r>
          </w:p>
        </w:tc>
        <w:tc>
          <w:tcPr>
            <w:tcW w:w="0" w:type="auto"/>
            <w:tcBorders>
              <w:top w:val="single" w:sz="1" w:space="0" w:color="B2DFDB"/>
              <w:left w:val="single" w:sz="1" w:space="0" w:color="B2DFDB"/>
              <w:bottom w:val="single" w:sz="1" w:space="0" w:color="B2DFDB"/>
              <w:right w:val="single" w:sz="1" w:space="0" w:color="B2DFDB"/>
            </w:tcBorders>
            <w:shd w:val="clear" w:color="auto" w:fill="E2F4F6"/>
            <w:tcMar>
              <w:top w:w="80" w:type="dxa"/>
              <w:left w:w="140" w:type="dxa"/>
              <w:bottom w:w="80" w:type="dxa"/>
              <w:right w:w="140" w:type="dxa"/>
            </w:tcMar>
            <w:vAlign w:val="center"/>
          </w:tcPr>
          <w:p w14:paraId="607826D7" w14:textId="77777777" w:rsidR="00FC3012" w:rsidRDefault="00000000">
            <w:pPr>
              <w:jc w:val="center"/>
            </w:pPr>
            <w:r>
              <w:rPr>
                <w:rFonts w:ascii="Courier New" w:eastAsia="Courier New" w:hAnsi="Courier New" w:cs="Courier New"/>
                <w:color w:val="1E293B"/>
                <w:sz w:val="16"/>
                <w:szCs w:val="16"/>
              </w:rPr>
              <w:t>0.0</w:t>
            </w:r>
          </w:p>
        </w:tc>
        <w:tc>
          <w:tcPr>
            <w:tcW w:w="0" w:type="auto"/>
            <w:tcBorders>
              <w:top w:val="single" w:sz="1" w:space="0" w:color="B2DFDB"/>
              <w:left w:val="single" w:sz="1" w:space="0" w:color="B2DFDB"/>
              <w:bottom w:val="single" w:sz="1" w:space="0" w:color="B2DFDB"/>
              <w:right w:val="single" w:sz="1" w:space="0" w:color="B2DFDB"/>
            </w:tcBorders>
            <w:shd w:val="clear" w:color="auto" w:fill="E2F4F6"/>
            <w:tcMar>
              <w:top w:w="80" w:type="dxa"/>
              <w:left w:w="140" w:type="dxa"/>
              <w:bottom w:w="80" w:type="dxa"/>
              <w:right w:w="140" w:type="dxa"/>
            </w:tcMar>
            <w:vAlign w:val="center"/>
          </w:tcPr>
          <w:p w14:paraId="7C76F200" w14:textId="77777777" w:rsidR="00FC3012" w:rsidRDefault="00000000">
            <w:pPr>
              <w:jc w:val="center"/>
            </w:pPr>
            <w:r>
              <w:rPr>
                <w:rFonts w:ascii="Courier New" w:eastAsia="Courier New" w:hAnsi="Courier New" w:cs="Courier New"/>
                <w:color w:val="1E293B"/>
                <w:sz w:val="16"/>
                <w:szCs w:val="16"/>
              </w:rPr>
              <w:t>17.0</w:t>
            </w:r>
          </w:p>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vAlign w:val="center"/>
          </w:tcPr>
          <w:p w14:paraId="7A2ED96A" w14:textId="77777777" w:rsidR="00FC3012" w:rsidRDefault="00FC3012">
            <w:pPr>
              <w:jc w:val="center"/>
            </w:pPr>
          </w:p>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vAlign w:val="center"/>
          </w:tcPr>
          <w:p w14:paraId="7257BB9B" w14:textId="77777777" w:rsidR="00FC3012" w:rsidRDefault="00FC3012">
            <w:pPr>
              <w:jc w:val="center"/>
            </w:pPr>
          </w:p>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vAlign w:val="center"/>
          </w:tcPr>
          <w:p w14:paraId="2AC50C24" w14:textId="77777777" w:rsidR="00FC3012" w:rsidRDefault="00FC3012">
            <w:pPr>
              <w:jc w:val="center"/>
            </w:pPr>
          </w:p>
        </w:tc>
      </w:tr>
    </w:tbl>
    <w:p w14:paraId="26359676" w14:textId="77777777" w:rsidR="00FC3012" w:rsidRDefault="00000000">
      <w:pPr>
        <w:spacing w:before="40" w:after="60"/>
      </w:pPr>
      <w:r>
        <w:rPr>
          <w:rFonts w:ascii="Arial" w:eastAsia="Arial" w:hAnsi="Arial" w:cs="Arial"/>
          <w:i/>
          <w:iCs/>
          <w:color w:val="64748B"/>
          <w:sz w:val="16"/>
          <w:szCs w:val="16"/>
        </w:rPr>
        <w:t>Tip: si f</w:t>
      </w:r>
      <w:proofErr w:type="gramStart"/>
      <w:r>
        <w:rPr>
          <w:rFonts w:ascii="Arial" w:eastAsia="Arial" w:hAnsi="Arial" w:cs="Arial"/>
          <w:i/>
          <w:iCs/>
          <w:color w:val="64748B"/>
          <w:sz w:val="16"/>
          <w:szCs w:val="16"/>
        </w:rPr>
        <w:t>₃(</w:t>
      </w:r>
      <w:proofErr w:type="gramEnd"/>
      <w:r>
        <w:rPr>
          <w:rFonts w:ascii="Arial" w:eastAsia="Arial" w:hAnsi="Arial" w:cs="Arial"/>
          <w:i/>
          <w:iCs/>
          <w:color w:val="64748B"/>
          <w:sz w:val="16"/>
          <w:szCs w:val="16"/>
        </w:rPr>
        <w:t>1,1,1,1,1) ≠ 0, el LLM ha calculado (xᵢ − xᵢ₋</w:t>
      </w:r>
      <w:proofErr w:type="gramStart"/>
      <w:r>
        <w:rPr>
          <w:rFonts w:ascii="Arial" w:eastAsia="Arial" w:hAnsi="Arial" w:cs="Arial"/>
          <w:i/>
          <w:iCs/>
          <w:color w:val="64748B"/>
          <w:sz w:val="16"/>
          <w:szCs w:val="16"/>
        </w:rPr>
        <w:t>₁)²</w:t>
      </w:r>
      <w:proofErr w:type="gramEnd"/>
      <w:r>
        <w:rPr>
          <w:rFonts w:ascii="Arial" w:eastAsia="Arial" w:hAnsi="Arial" w:cs="Arial"/>
          <w:i/>
          <w:iCs/>
          <w:color w:val="64748B"/>
          <w:sz w:val="16"/>
          <w:szCs w:val="16"/>
        </w:rPr>
        <w:t xml:space="preserve"> en lugar de (xᵢ − xᵢ₋₁</w:t>
      </w:r>
      <w:proofErr w:type="gramStart"/>
      <w:r>
        <w:rPr>
          <w:rFonts w:ascii="Arial" w:eastAsia="Arial" w:hAnsi="Arial" w:cs="Arial"/>
          <w:i/>
          <w:iCs/>
          <w:color w:val="64748B"/>
          <w:sz w:val="16"/>
          <w:szCs w:val="16"/>
        </w:rPr>
        <w:t>²)²</w:t>
      </w:r>
      <w:proofErr w:type="gramEnd"/>
      <w:r>
        <w:rPr>
          <w:rFonts w:ascii="Arial" w:eastAsia="Arial" w:hAnsi="Arial" w:cs="Arial"/>
          <w:i/>
          <w:iCs/>
          <w:color w:val="64748B"/>
          <w:sz w:val="16"/>
          <w:szCs w:val="16"/>
        </w:rPr>
        <w:t>. Es el error más frecuente.</w:t>
      </w:r>
    </w:p>
    <w:p w14:paraId="70D9FD90" w14:textId="77777777" w:rsidR="00FC3012" w:rsidRDefault="00000000">
      <w:r>
        <w:br w:type="page"/>
      </w:r>
    </w:p>
    <w:p w14:paraId="75E16F33" w14:textId="20640628" w:rsidR="00FC3012" w:rsidRDefault="00000000">
      <w:pPr>
        <w:spacing w:before="220" w:after="80"/>
      </w:pPr>
      <w:r>
        <w:rPr>
          <w:rFonts w:ascii="Arial" w:eastAsia="Arial" w:hAnsi="Arial" w:cs="Arial"/>
          <w:b/>
          <w:bCs/>
          <w:color w:val="1E293B"/>
          <w:sz w:val="24"/>
          <w:szCs w:val="24"/>
        </w:rPr>
        <w:lastRenderedPageBreak/>
        <w:t xml:space="preserve">Bloque </w:t>
      </w:r>
      <w:proofErr w:type="gramStart"/>
      <w:r>
        <w:rPr>
          <w:rFonts w:ascii="Arial" w:eastAsia="Arial" w:hAnsi="Arial" w:cs="Arial"/>
          <w:b/>
          <w:bCs/>
          <w:color w:val="1E293B"/>
          <w:sz w:val="24"/>
          <w:szCs w:val="24"/>
        </w:rPr>
        <w:t>1  —</w:t>
      </w:r>
      <w:proofErr w:type="gramEnd"/>
      <w:r>
        <w:rPr>
          <w:rFonts w:ascii="Arial" w:eastAsia="Arial" w:hAnsi="Arial" w:cs="Arial"/>
          <w:b/>
          <w:bCs/>
          <w:color w:val="1E293B"/>
          <w:sz w:val="24"/>
          <w:szCs w:val="24"/>
        </w:rPr>
        <w:t xml:space="preserve">  Zero-</w:t>
      </w:r>
      <w:proofErr w:type="spellStart"/>
      <w:r>
        <w:rPr>
          <w:rFonts w:ascii="Arial" w:eastAsia="Arial" w:hAnsi="Arial" w:cs="Arial"/>
          <w:b/>
          <w:bCs/>
          <w:color w:val="1E293B"/>
          <w:sz w:val="24"/>
          <w:szCs w:val="24"/>
        </w:rPr>
        <w:t>shot</w:t>
      </w:r>
      <w:proofErr w:type="spellEnd"/>
      <w:r>
        <w:rPr>
          <w:rFonts w:ascii="Arial" w:eastAsia="Arial" w:hAnsi="Arial" w:cs="Arial"/>
          <w:b/>
          <w:bCs/>
          <w:color w:val="1E293B"/>
          <w:sz w:val="24"/>
          <w:szCs w:val="24"/>
        </w:rPr>
        <w:t xml:space="preserve">  </w:t>
      </w:r>
    </w:p>
    <w:p w14:paraId="6473FB53" w14:textId="77777777" w:rsidR="00FC3012" w:rsidRDefault="00000000">
      <w:pPr>
        <w:spacing w:before="40" w:after="60"/>
      </w:pPr>
      <w:r>
        <w:rPr>
          <w:rFonts w:ascii="Arial" w:eastAsia="Arial" w:hAnsi="Arial" w:cs="Arial"/>
          <w:i/>
          <w:iCs/>
          <w:color w:val="64748B"/>
          <w:sz w:val="16"/>
          <w:szCs w:val="16"/>
        </w:rPr>
        <w:t xml:space="preserve">El LLM solo recibe el enunciado en lenguaje natural, sin ningún contexto sobre </w:t>
      </w:r>
      <w:proofErr w:type="spellStart"/>
      <w:r>
        <w:rPr>
          <w:rFonts w:ascii="Arial" w:eastAsia="Arial" w:hAnsi="Arial" w:cs="Arial"/>
          <w:i/>
          <w:iCs/>
          <w:color w:val="64748B"/>
          <w:sz w:val="16"/>
          <w:szCs w:val="16"/>
        </w:rPr>
        <w:t>jMetal</w:t>
      </w:r>
      <w:proofErr w:type="spellEnd"/>
      <w:r>
        <w:rPr>
          <w:rFonts w:ascii="Arial" w:eastAsia="Arial" w:hAnsi="Arial" w:cs="Arial"/>
          <w:i/>
          <w:iCs/>
          <w:color w:val="64748B"/>
          <w:sz w:val="16"/>
          <w:szCs w:val="16"/>
        </w:rPr>
        <w:t>.</w:t>
      </w:r>
    </w:p>
    <w:p w14:paraId="507D8C79" w14:textId="77777777" w:rsidR="00FC3012" w:rsidRDefault="00FC3012">
      <w:pPr>
        <w:spacing w:before="20" w:after="20"/>
      </w:pPr>
    </w:p>
    <w:p w14:paraId="7B82D851" w14:textId="77777777" w:rsidR="00FC3012" w:rsidRDefault="00000000">
      <w:pPr>
        <w:spacing w:before="160" w:after="60"/>
      </w:pPr>
      <w:proofErr w:type="spellStart"/>
      <w:r>
        <w:rPr>
          <w:rFonts w:ascii="Arial" w:eastAsia="Arial" w:hAnsi="Arial" w:cs="Arial"/>
          <w:b/>
          <w:bCs/>
          <w:color w:val="028090"/>
        </w:rPr>
        <w:t>Prompt</w:t>
      </w:r>
      <w:proofErr w:type="spellEnd"/>
      <w:r>
        <w:rPr>
          <w:rFonts w:ascii="Arial" w:eastAsia="Arial" w:hAnsi="Arial" w:cs="Arial"/>
          <w:b/>
          <w:bCs/>
          <w:color w:val="028090"/>
        </w:rPr>
        <w:t xml:space="preserve"> que debes pegar exactamente en el LLM</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6A027D5A"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60" w:type="dxa"/>
              <w:left w:w="280" w:type="dxa"/>
              <w:bottom w:w="160" w:type="dxa"/>
              <w:right w:w="280" w:type="dxa"/>
            </w:tcMar>
          </w:tcPr>
          <w:p w14:paraId="65B19DE0" w14:textId="05435C24" w:rsidR="00FC3012" w:rsidRPr="006B5770" w:rsidRDefault="00000000">
            <w:pPr>
              <w:rPr>
                <w:rFonts w:ascii="Arial" w:eastAsia="Arial" w:hAnsi="Arial" w:cs="Arial"/>
                <w:i/>
                <w:iCs/>
                <w:color w:val="1E293B"/>
                <w:sz w:val="18"/>
                <w:szCs w:val="18"/>
              </w:rPr>
            </w:pPr>
            <w:r>
              <w:rPr>
                <w:rFonts w:ascii="Arial" w:eastAsia="Arial" w:hAnsi="Arial" w:cs="Arial"/>
                <w:i/>
                <w:iCs/>
                <w:color w:val="1E293B"/>
                <w:sz w:val="18"/>
                <w:szCs w:val="18"/>
              </w:rPr>
              <w:t>“</w:t>
            </w:r>
            <w:r w:rsidR="006B5770" w:rsidRPr="006B5770">
              <w:rPr>
                <w:rFonts w:ascii="Arial" w:eastAsia="Arial" w:hAnsi="Arial" w:cs="Arial"/>
                <w:i/>
                <w:iCs/>
                <w:color w:val="1E293B"/>
                <w:sz w:val="18"/>
                <w:szCs w:val="18"/>
                <w:lang w:val="en-US"/>
              </w:rPr>
              <w:t xml:space="preserve">“Implement in </w:t>
            </w:r>
            <w:proofErr w:type="spellStart"/>
            <w:r w:rsidR="006B5770" w:rsidRPr="006B5770">
              <w:rPr>
                <w:rFonts w:ascii="Arial" w:eastAsia="Arial" w:hAnsi="Arial" w:cs="Arial"/>
                <w:i/>
                <w:iCs/>
                <w:color w:val="1E293B"/>
                <w:sz w:val="18"/>
                <w:szCs w:val="18"/>
                <w:lang w:val="en-US"/>
              </w:rPr>
              <w:t>jMetal</w:t>
            </w:r>
            <w:proofErr w:type="spellEnd"/>
            <w:r w:rsidR="006B5770" w:rsidRPr="006B5770">
              <w:rPr>
                <w:rFonts w:ascii="Arial" w:eastAsia="Arial" w:hAnsi="Arial" w:cs="Arial"/>
                <w:i/>
                <w:iCs/>
                <w:color w:val="1E293B"/>
                <w:sz w:val="18"/>
                <w:szCs w:val="18"/>
                <w:lang w:val="en-US"/>
              </w:rPr>
              <w:t xml:space="preserve"> 7.0+ a five-variable continuous optimization problem called </w:t>
            </w:r>
            <w:proofErr w:type="spellStart"/>
            <w:r w:rsidR="006B5770" w:rsidRPr="006B5770">
              <w:rPr>
                <w:rFonts w:ascii="Arial" w:eastAsia="Arial" w:hAnsi="Arial" w:cs="Arial"/>
                <w:i/>
                <w:iCs/>
                <w:color w:val="1E293B"/>
                <w:sz w:val="18"/>
                <w:szCs w:val="18"/>
                <w:lang w:val="en-US"/>
              </w:rPr>
              <w:t>ThreeAttractor</w:t>
            </w:r>
            <w:proofErr w:type="spellEnd"/>
            <w:r w:rsidR="006B5770" w:rsidRPr="006B5770">
              <w:rPr>
                <w:rFonts w:ascii="Arial" w:eastAsia="Arial" w:hAnsi="Arial" w:cs="Arial"/>
                <w:i/>
                <w:iCs/>
                <w:color w:val="1E293B"/>
                <w:sz w:val="18"/>
                <w:szCs w:val="18"/>
                <w:lang w:val="en-US"/>
              </w:rPr>
              <w:t xml:space="preserve">, where each variable is bounded between −2 and 3. The first objective is the average of the squares of all five variables. The second objective is the average of the squared differences between each variable and 2. The third objective is the sum of two terms: the squared difference between 1 and the first variable, plus the sum, for each variable from the second to the fifth, of the squared difference between that variable and the square of the preceding </w:t>
            </w:r>
            <w:proofErr w:type="gramStart"/>
            <w:r w:rsidR="006B5770" w:rsidRPr="006B5770">
              <w:rPr>
                <w:rFonts w:ascii="Arial" w:eastAsia="Arial" w:hAnsi="Arial" w:cs="Arial"/>
                <w:i/>
                <w:iCs/>
                <w:color w:val="1E293B"/>
                <w:sz w:val="18"/>
                <w:szCs w:val="18"/>
                <w:lang w:val="en-US"/>
              </w:rPr>
              <w:t>one.</w:t>
            </w:r>
            <w:r>
              <w:rPr>
                <w:rFonts w:ascii="Arial" w:eastAsia="Arial" w:hAnsi="Arial" w:cs="Arial"/>
                <w:i/>
                <w:iCs/>
                <w:color w:val="1E293B"/>
                <w:sz w:val="18"/>
                <w:szCs w:val="18"/>
              </w:rPr>
              <w:t>.</w:t>
            </w:r>
            <w:proofErr w:type="gramEnd"/>
            <w:r>
              <w:rPr>
                <w:rFonts w:ascii="Arial" w:eastAsia="Arial" w:hAnsi="Arial" w:cs="Arial"/>
                <w:i/>
                <w:iCs/>
                <w:color w:val="1E293B"/>
                <w:sz w:val="18"/>
                <w:szCs w:val="18"/>
              </w:rPr>
              <w:t>”</w:t>
            </w:r>
          </w:p>
        </w:tc>
      </w:tr>
    </w:tbl>
    <w:p w14:paraId="7C8FE3DF" w14:textId="77777777" w:rsidR="00FC3012" w:rsidRDefault="00FC3012">
      <w:pPr>
        <w:spacing w:before="20" w:after="20"/>
      </w:pPr>
    </w:p>
    <w:p w14:paraId="3725DDB8" w14:textId="77777777" w:rsidR="00FC3012" w:rsidRDefault="00000000">
      <w:pPr>
        <w:spacing w:before="160" w:after="60"/>
      </w:pPr>
      <w:r>
        <w:rPr>
          <w:rFonts w:ascii="Arial" w:eastAsia="Arial" w:hAnsi="Arial" w:cs="Arial"/>
          <w:b/>
          <w:bCs/>
          <w:color w:val="028090"/>
        </w:rPr>
        <w:t>Pregunta 1: estructura del código</w:t>
      </w:r>
    </w:p>
    <w:p w14:paraId="42B7B17D" w14:textId="77777777" w:rsidR="00FC3012" w:rsidRDefault="00000000">
      <w:pPr>
        <w:spacing w:before="40" w:after="40"/>
      </w:pPr>
      <w:r>
        <w:rPr>
          <w:rFonts w:ascii="Arial" w:eastAsia="Arial" w:hAnsi="Arial" w:cs="Arial"/>
          <w:color w:val="1E293B"/>
          <w:sz w:val="18"/>
          <w:szCs w:val="18"/>
        </w:rPr>
        <w:t xml:space="preserve">¿Qué clase extiende o implementa el LLM? </w:t>
      </w:r>
      <w:proofErr w:type="gramStart"/>
      <w:r>
        <w:rPr>
          <w:rFonts w:ascii="Arial" w:eastAsia="Arial" w:hAnsi="Arial" w:cs="Arial"/>
          <w:color w:val="1E293B"/>
          <w:sz w:val="18"/>
          <w:szCs w:val="18"/>
        </w:rPr>
        <w:t xml:space="preserve">¿Usa la API correcta de </w:t>
      </w:r>
      <w:proofErr w:type="spellStart"/>
      <w:r>
        <w:rPr>
          <w:rFonts w:ascii="Arial" w:eastAsia="Arial" w:hAnsi="Arial" w:cs="Arial"/>
          <w:color w:val="1E293B"/>
          <w:sz w:val="18"/>
          <w:szCs w:val="18"/>
        </w:rPr>
        <w:t>jMetal</w:t>
      </w:r>
      <w:proofErr w:type="spellEnd"/>
      <w:r>
        <w:rPr>
          <w:rFonts w:ascii="Arial" w:eastAsia="Arial" w:hAnsi="Arial" w:cs="Arial"/>
          <w:color w:val="1E293B"/>
          <w:sz w:val="18"/>
          <w:szCs w:val="18"/>
        </w:rPr>
        <w:t xml:space="preserve"> 7.</w:t>
      </w:r>
      <w:proofErr w:type="gramEnd"/>
      <w:r>
        <w:rPr>
          <w:rFonts w:ascii="Arial" w:eastAsia="Arial" w:hAnsi="Arial" w:cs="Arial"/>
          <w:color w:val="1E293B"/>
          <w:sz w:val="18"/>
          <w:szCs w:val="18"/>
        </w:rPr>
        <w:t>0+ (variables(</w:t>
      </w:r>
      <w:proofErr w:type="gramStart"/>
      <w:r>
        <w:rPr>
          <w:rFonts w:ascii="Arial" w:eastAsia="Arial" w:hAnsi="Arial" w:cs="Arial"/>
          <w:color w:val="1E293B"/>
          <w:sz w:val="18"/>
          <w:szCs w:val="18"/>
        </w:rPr>
        <w:t>).</w:t>
      </w:r>
      <w:proofErr w:type="spellStart"/>
      <w:r>
        <w:rPr>
          <w:rFonts w:ascii="Arial" w:eastAsia="Arial" w:hAnsi="Arial" w:cs="Arial"/>
          <w:color w:val="1E293B"/>
          <w:sz w:val="18"/>
          <w:szCs w:val="18"/>
        </w:rPr>
        <w:t>get</w:t>
      </w:r>
      <w:proofErr w:type="spellEnd"/>
      <w:proofErr w:type="gramEnd"/>
      <w:r>
        <w:rPr>
          <w:rFonts w:ascii="Arial" w:eastAsia="Arial" w:hAnsi="Arial" w:cs="Arial"/>
          <w:color w:val="1E293B"/>
          <w:sz w:val="18"/>
          <w:szCs w:val="18"/>
        </w:rPr>
        <w:t xml:space="preserve">(i), </w:t>
      </w:r>
      <w:proofErr w:type="spellStart"/>
      <w:r>
        <w:rPr>
          <w:rFonts w:ascii="Arial" w:eastAsia="Arial" w:hAnsi="Arial" w:cs="Arial"/>
          <w:color w:val="1E293B"/>
          <w:sz w:val="18"/>
          <w:szCs w:val="18"/>
        </w:rPr>
        <w:t>objectives</w:t>
      </w:r>
      <w:proofErr w:type="spellEnd"/>
      <w:proofErr w:type="gramStart"/>
      <w:r>
        <w:rPr>
          <w:rFonts w:ascii="Arial" w:eastAsia="Arial" w:hAnsi="Arial" w:cs="Arial"/>
          <w:color w:val="1E293B"/>
          <w:sz w:val="18"/>
          <w:szCs w:val="18"/>
        </w:rPr>
        <w:t>()[</w:t>
      </w:r>
      <w:proofErr w:type="gramEnd"/>
      <w:r>
        <w:rPr>
          <w:rFonts w:ascii="Arial" w:eastAsia="Arial" w:hAnsi="Arial" w:cs="Arial"/>
          <w:color w:val="1E293B"/>
          <w:sz w:val="18"/>
          <w:szCs w:val="18"/>
        </w:rPr>
        <w:t xml:space="preserve">j], </w:t>
      </w:r>
      <w:proofErr w:type="spellStart"/>
      <w:proofErr w:type="gramStart"/>
      <w:r>
        <w:rPr>
          <w:rFonts w:ascii="Arial" w:eastAsia="Arial" w:hAnsi="Arial" w:cs="Arial"/>
          <w:color w:val="1E293B"/>
          <w:sz w:val="18"/>
          <w:szCs w:val="18"/>
        </w:rPr>
        <w:t>setVariableBounds</w:t>
      </w:r>
      <w:proofErr w:type="spellEnd"/>
      <w:r>
        <w:rPr>
          <w:rFonts w:ascii="Arial" w:eastAsia="Arial" w:hAnsi="Arial" w:cs="Arial"/>
          <w:color w:val="1E293B"/>
          <w:sz w:val="18"/>
          <w:szCs w:val="18"/>
        </w:rPr>
        <w:t>(</w:t>
      </w:r>
      <w:proofErr w:type="gramEnd"/>
      <w:r>
        <w:rPr>
          <w:rFonts w:ascii="Arial" w:eastAsia="Arial" w:hAnsi="Arial" w:cs="Arial"/>
          <w:color w:val="1E293B"/>
          <w:sz w:val="18"/>
          <w:szCs w:val="18"/>
        </w:rPr>
        <w:t>))? Anota las diferencias.</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325E3C66"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00" w:type="dxa"/>
              <w:left w:w="200" w:type="dxa"/>
              <w:bottom w:w="420" w:type="dxa"/>
              <w:right w:w="200" w:type="dxa"/>
            </w:tcMar>
          </w:tcPr>
          <w:p w14:paraId="1C20D37E" w14:textId="77777777" w:rsidR="00FC3012" w:rsidRDefault="00000000">
            <w:r>
              <w:rPr>
                <w:rFonts w:ascii="Arial" w:eastAsia="Arial" w:hAnsi="Arial" w:cs="Arial"/>
                <w:i/>
                <w:iCs/>
                <w:color w:val="64748B"/>
                <w:sz w:val="16"/>
                <w:szCs w:val="16"/>
              </w:rPr>
              <w:t>Respuesta / observaciones:</w:t>
            </w:r>
          </w:p>
        </w:tc>
      </w:tr>
    </w:tbl>
    <w:p w14:paraId="643FF4A9" w14:textId="77777777" w:rsidR="00FC3012" w:rsidRDefault="00FC3012">
      <w:pPr>
        <w:spacing w:before="20" w:after="20"/>
      </w:pPr>
    </w:p>
    <w:p w14:paraId="0499EEE9" w14:textId="77777777" w:rsidR="00FC3012" w:rsidRDefault="00000000">
      <w:pPr>
        <w:spacing w:before="160" w:after="60"/>
      </w:pPr>
      <w:r>
        <w:rPr>
          <w:rFonts w:ascii="Arial" w:eastAsia="Arial" w:hAnsi="Arial" w:cs="Arial"/>
          <w:b/>
          <w:bCs/>
          <w:color w:val="028090"/>
        </w:rPr>
        <w:t>Pregunta 2: ¿compila sin modificaciones?</w:t>
      </w:r>
    </w:p>
    <w:p w14:paraId="206F0942" w14:textId="77777777" w:rsidR="00FC3012" w:rsidRDefault="00000000">
      <w:pPr>
        <w:spacing w:before="40" w:after="40"/>
      </w:pPr>
      <w:r>
        <w:rPr>
          <w:rFonts w:ascii="Arial" w:eastAsia="Arial" w:hAnsi="Arial" w:cs="Arial"/>
          <w:color w:val="1E293B"/>
          <w:sz w:val="18"/>
          <w:szCs w:val="18"/>
        </w:rPr>
        <w:t>Copia el código en el proyecto. Anota los errores de compilación exactos.</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77254211"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00" w:type="dxa"/>
              <w:left w:w="200" w:type="dxa"/>
              <w:bottom w:w="420" w:type="dxa"/>
              <w:right w:w="200" w:type="dxa"/>
            </w:tcMar>
          </w:tcPr>
          <w:p w14:paraId="5EC2EDAF" w14:textId="77777777" w:rsidR="00FC3012" w:rsidRDefault="00000000">
            <w:r>
              <w:rPr>
                <w:rFonts w:ascii="Arial" w:eastAsia="Arial" w:hAnsi="Arial" w:cs="Arial"/>
                <w:i/>
                <w:iCs/>
                <w:color w:val="64748B"/>
                <w:sz w:val="16"/>
                <w:szCs w:val="16"/>
              </w:rPr>
              <w:t>Respuesta / observaciones:</w:t>
            </w:r>
          </w:p>
        </w:tc>
      </w:tr>
    </w:tbl>
    <w:p w14:paraId="6B646ACD" w14:textId="77777777" w:rsidR="00FC3012" w:rsidRDefault="00FC3012">
      <w:pPr>
        <w:spacing w:before="20" w:after="20"/>
      </w:pPr>
    </w:p>
    <w:p w14:paraId="06623895" w14:textId="77777777" w:rsidR="00FC3012" w:rsidRDefault="00000000">
      <w:pPr>
        <w:spacing w:before="160" w:after="60"/>
      </w:pPr>
      <w:r>
        <w:rPr>
          <w:rFonts w:ascii="Arial" w:eastAsia="Arial" w:hAnsi="Arial" w:cs="Arial"/>
          <w:b/>
          <w:bCs/>
          <w:color w:val="028090"/>
        </w:rPr>
        <w:t>Pregunta 3: implementación de f₃</w:t>
      </w:r>
    </w:p>
    <w:p w14:paraId="01215438" w14:textId="77777777" w:rsidR="00FC3012" w:rsidRDefault="00000000">
      <w:pPr>
        <w:spacing w:before="40" w:after="40"/>
      </w:pPr>
      <w:r>
        <w:rPr>
          <w:rFonts w:ascii="Arial" w:eastAsia="Arial" w:hAnsi="Arial" w:cs="Arial"/>
          <w:color w:val="1E293B"/>
          <w:sz w:val="18"/>
          <w:szCs w:val="18"/>
        </w:rPr>
        <w:t>¿Calcula (xᵢ − xᵢ₋₁</w:t>
      </w:r>
      <w:proofErr w:type="gramStart"/>
      <w:r>
        <w:rPr>
          <w:rFonts w:ascii="Arial" w:eastAsia="Arial" w:hAnsi="Arial" w:cs="Arial"/>
          <w:color w:val="1E293B"/>
          <w:sz w:val="18"/>
          <w:szCs w:val="18"/>
        </w:rPr>
        <w:t>²)²</w:t>
      </w:r>
      <w:proofErr w:type="gramEnd"/>
      <w:r>
        <w:rPr>
          <w:rFonts w:ascii="Arial" w:eastAsia="Arial" w:hAnsi="Arial" w:cs="Arial"/>
          <w:color w:val="1E293B"/>
          <w:sz w:val="18"/>
          <w:szCs w:val="18"/>
        </w:rPr>
        <w:t xml:space="preserve"> o comete el error (xᵢ − xᵢ₋</w:t>
      </w:r>
      <w:proofErr w:type="gramStart"/>
      <w:r>
        <w:rPr>
          <w:rFonts w:ascii="Arial" w:eastAsia="Arial" w:hAnsi="Arial" w:cs="Arial"/>
          <w:color w:val="1E293B"/>
          <w:sz w:val="18"/>
          <w:szCs w:val="18"/>
        </w:rPr>
        <w:t>₁)²</w:t>
      </w:r>
      <w:proofErr w:type="gramEnd"/>
      <w:r>
        <w:rPr>
          <w:rFonts w:ascii="Arial" w:eastAsia="Arial" w:hAnsi="Arial" w:cs="Arial"/>
          <w:color w:val="1E293B"/>
          <w:sz w:val="18"/>
          <w:szCs w:val="18"/>
        </w:rPr>
        <w:t>? Copia aquí el bucle de f₃.</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3E742D32"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00" w:type="dxa"/>
              <w:left w:w="200" w:type="dxa"/>
              <w:bottom w:w="480" w:type="dxa"/>
              <w:right w:w="200" w:type="dxa"/>
            </w:tcMar>
          </w:tcPr>
          <w:p w14:paraId="76A8A2A3" w14:textId="77777777" w:rsidR="00FC3012" w:rsidRDefault="00000000">
            <w:r>
              <w:rPr>
                <w:rFonts w:ascii="Arial" w:eastAsia="Arial" w:hAnsi="Arial" w:cs="Arial"/>
                <w:i/>
                <w:iCs/>
                <w:color w:val="64748B"/>
                <w:sz w:val="16"/>
                <w:szCs w:val="16"/>
              </w:rPr>
              <w:t>Respuesta / observaciones:</w:t>
            </w:r>
          </w:p>
        </w:tc>
      </w:tr>
    </w:tbl>
    <w:p w14:paraId="09F69E46" w14:textId="77777777" w:rsidR="00FC3012" w:rsidRDefault="00FC3012">
      <w:pPr>
        <w:spacing w:before="20" w:after="20"/>
      </w:pPr>
    </w:p>
    <w:p w14:paraId="5522A55E" w14:textId="77777777" w:rsidR="00FC3012" w:rsidRDefault="00000000">
      <w:pPr>
        <w:spacing w:before="160" w:after="60"/>
      </w:pPr>
      <w:r>
        <w:rPr>
          <w:rFonts w:ascii="Arial" w:eastAsia="Arial" w:hAnsi="Arial" w:cs="Arial"/>
          <w:b/>
          <w:bCs/>
          <w:color w:val="028090"/>
        </w:rPr>
        <w:t>Pregunta 4: verificación numérica</w:t>
      </w:r>
    </w:p>
    <w:p w14:paraId="2D2EDAFF" w14:textId="77777777" w:rsidR="00FC3012" w:rsidRDefault="00000000">
      <w:pPr>
        <w:spacing w:before="40" w:after="40"/>
      </w:pPr>
      <w:r>
        <w:rPr>
          <w:rFonts w:ascii="Arial" w:eastAsia="Arial" w:hAnsi="Arial" w:cs="Arial"/>
          <w:color w:val="1E293B"/>
          <w:sz w:val="18"/>
          <w:szCs w:val="18"/>
        </w:rPr>
        <w:t>Rellena la columna 'Obtenido' de la tabla de la página 1. ¿En cuál punto falla primero?</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437FE544"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00" w:type="dxa"/>
              <w:left w:w="200" w:type="dxa"/>
              <w:bottom w:w="320" w:type="dxa"/>
              <w:right w:w="200" w:type="dxa"/>
            </w:tcMar>
          </w:tcPr>
          <w:p w14:paraId="799425ED" w14:textId="77777777" w:rsidR="00FC3012" w:rsidRDefault="00000000">
            <w:r>
              <w:rPr>
                <w:rFonts w:ascii="Arial" w:eastAsia="Arial" w:hAnsi="Arial" w:cs="Arial"/>
                <w:i/>
                <w:iCs/>
                <w:color w:val="64748B"/>
                <w:sz w:val="16"/>
                <w:szCs w:val="16"/>
              </w:rPr>
              <w:t>Respuesta / observaciones:</w:t>
            </w:r>
          </w:p>
        </w:tc>
      </w:tr>
    </w:tbl>
    <w:p w14:paraId="1C8B3866" w14:textId="77777777" w:rsidR="00FC3012" w:rsidRDefault="00000000">
      <w:r>
        <w:br w:type="page"/>
      </w:r>
    </w:p>
    <w:p w14:paraId="23FF5A9A" w14:textId="77777777" w:rsidR="00FC3012" w:rsidRDefault="00000000">
      <w:pPr>
        <w:spacing w:before="220" w:after="80"/>
      </w:pPr>
      <w:r>
        <w:rPr>
          <w:rFonts w:ascii="Arial" w:eastAsia="Arial" w:hAnsi="Arial" w:cs="Arial"/>
          <w:b/>
          <w:bCs/>
          <w:color w:val="1E293B"/>
          <w:sz w:val="24"/>
          <w:szCs w:val="24"/>
        </w:rPr>
        <w:lastRenderedPageBreak/>
        <w:t xml:space="preserve">Bloque </w:t>
      </w:r>
      <w:proofErr w:type="gramStart"/>
      <w:r>
        <w:rPr>
          <w:rFonts w:ascii="Arial" w:eastAsia="Arial" w:hAnsi="Arial" w:cs="Arial"/>
          <w:b/>
          <w:bCs/>
          <w:color w:val="1E293B"/>
          <w:sz w:val="24"/>
          <w:szCs w:val="24"/>
        </w:rPr>
        <w:t>2  —</w:t>
      </w:r>
      <w:proofErr w:type="gramEnd"/>
      <w:r>
        <w:rPr>
          <w:rFonts w:ascii="Arial" w:eastAsia="Arial" w:hAnsi="Arial" w:cs="Arial"/>
          <w:b/>
          <w:bCs/>
          <w:color w:val="1E293B"/>
          <w:sz w:val="24"/>
          <w:szCs w:val="24"/>
        </w:rPr>
        <w:t xml:space="preserve">  </w:t>
      </w:r>
      <w:proofErr w:type="spellStart"/>
      <w:r>
        <w:rPr>
          <w:rFonts w:ascii="Arial" w:eastAsia="Arial" w:hAnsi="Arial" w:cs="Arial"/>
          <w:b/>
          <w:bCs/>
          <w:color w:val="1E293B"/>
          <w:sz w:val="24"/>
          <w:szCs w:val="24"/>
        </w:rPr>
        <w:t>One-</w:t>
      </w:r>
      <w:proofErr w:type="gramStart"/>
      <w:r>
        <w:rPr>
          <w:rFonts w:ascii="Arial" w:eastAsia="Arial" w:hAnsi="Arial" w:cs="Arial"/>
          <w:b/>
          <w:bCs/>
          <w:color w:val="1E293B"/>
          <w:sz w:val="24"/>
          <w:szCs w:val="24"/>
        </w:rPr>
        <w:t>shot</w:t>
      </w:r>
      <w:proofErr w:type="spellEnd"/>
      <w:r>
        <w:rPr>
          <w:rFonts w:ascii="Arial" w:eastAsia="Arial" w:hAnsi="Arial" w:cs="Arial"/>
          <w:b/>
          <w:bCs/>
          <w:color w:val="1E293B"/>
          <w:sz w:val="24"/>
          <w:szCs w:val="24"/>
        </w:rPr>
        <w:t xml:space="preserve">  (</w:t>
      </w:r>
      <w:proofErr w:type="gramEnd"/>
      <w:r>
        <w:rPr>
          <w:rFonts w:ascii="Arial" w:eastAsia="Arial" w:hAnsi="Arial" w:cs="Arial"/>
          <w:b/>
          <w:bCs/>
          <w:color w:val="1E293B"/>
          <w:sz w:val="24"/>
          <w:szCs w:val="24"/>
        </w:rPr>
        <w:t>8 min)</w:t>
      </w:r>
    </w:p>
    <w:p w14:paraId="16438C9B" w14:textId="77777777" w:rsidR="00FC3012" w:rsidRDefault="00000000">
      <w:pPr>
        <w:spacing w:before="40" w:after="60"/>
      </w:pPr>
      <w:r>
        <w:rPr>
          <w:rFonts w:ascii="Arial" w:eastAsia="Arial" w:hAnsi="Arial" w:cs="Arial"/>
          <w:i/>
          <w:iCs/>
          <w:color w:val="64748B"/>
          <w:sz w:val="16"/>
          <w:szCs w:val="16"/>
        </w:rPr>
        <w:t xml:space="preserve">El </w:t>
      </w:r>
      <w:proofErr w:type="spellStart"/>
      <w:r>
        <w:rPr>
          <w:rFonts w:ascii="Arial" w:eastAsia="Arial" w:hAnsi="Arial" w:cs="Arial"/>
          <w:i/>
          <w:iCs/>
          <w:color w:val="64748B"/>
          <w:sz w:val="16"/>
          <w:szCs w:val="16"/>
        </w:rPr>
        <w:t>prompt</w:t>
      </w:r>
      <w:proofErr w:type="spellEnd"/>
      <w:r>
        <w:rPr>
          <w:rFonts w:ascii="Arial" w:eastAsia="Arial" w:hAnsi="Arial" w:cs="Arial"/>
          <w:i/>
          <w:iCs/>
          <w:color w:val="64748B"/>
          <w:sz w:val="16"/>
          <w:szCs w:val="16"/>
        </w:rPr>
        <w:t xml:space="preserve"> incluye un ejemplo de problema </w:t>
      </w:r>
      <w:proofErr w:type="spellStart"/>
      <w:r>
        <w:rPr>
          <w:rFonts w:ascii="Arial" w:eastAsia="Arial" w:hAnsi="Arial" w:cs="Arial"/>
          <w:i/>
          <w:iCs/>
          <w:color w:val="64748B"/>
          <w:sz w:val="16"/>
          <w:szCs w:val="16"/>
        </w:rPr>
        <w:t>jMetal</w:t>
      </w:r>
      <w:proofErr w:type="spellEnd"/>
      <w:r>
        <w:rPr>
          <w:rFonts w:ascii="Arial" w:eastAsia="Arial" w:hAnsi="Arial" w:cs="Arial"/>
          <w:i/>
          <w:iCs/>
          <w:color w:val="64748B"/>
          <w:sz w:val="16"/>
          <w:szCs w:val="16"/>
        </w:rPr>
        <w:t xml:space="preserve"> 7.0+ ya implementado, antes del enunciado.</w:t>
      </w:r>
    </w:p>
    <w:p w14:paraId="3875D4CD" w14:textId="77777777" w:rsidR="00FC3012" w:rsidRDefault="00FC3012">
      <w:pPr>
        <w:spacing w:before="20" w:after="20"/>
      </w:pPr>
    </w:p>
    <w:p w14:paraId="1B7182AF" w14:textId="77777777" w:rsidR="00FC3012" w:rsidRDefault="00000000">
      <w:pPr>
        <w:spacing w:before="160" w:after="60"/>
      </w:pPr>
      <w:r>
        <w:rPr>
          <w:rFonts w:ascii="Arial" w:eastAsia="Arial" w:hAnsi="Arial" w:cs="Arial"/>
          <w:b/>
          <w:bCs/>
          <w:color w:val="028090"/>
        </w:rPr>
        <w:t xml:space="preserve">Ejemplo de problema </w:t>
      </w:r>
      <w:proofErr w:type="spellStart"/>
      <w:r>
        <w:rPr>
          <w:rFonts w:ascii="Arial" w:eastAsia="Arial" w:hAnsi="Arial" w:cs="Arial"/>
          <w:b/>
          <w:bCs/>
          <w:color w:val="028090"/>
        </w:rPr>
        <w:t>jMetal</w:t>
      </w:r>
      <w:proofErr w:type="spellEnd"/>
      <w:r>
        <w:rPr>
          <w:rFonts w:ascii="Arial" w:eastAsia="Arial" w:hAnsi="Arial" w:cs="Arial"/>
          <w:b/>
          <w:bCs/>
          <w:color w:val="028090"/>
        </w:rPr>
        <w:t xml:space="preserve"> 7.0+ para incluir en el </w:t>
      </w:r>
      <w:proofErr w:type="spellStart"/>
      <w:r>
        <w:rPr>
          <w:rFonts w:ascii="Arial" w:eastAsia="Arial" w:hAnsi="Arial" w:cs="Arial"/>
          <w:b/>
          <w:bCs/>
          <w:color w:val="028090"/>
        </w:rPr>
        <w:t>prompt</w:t>
      </w:r>
      <w:proofErr w:type="spellEnd"/>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7D1CA486" w14:textId="77777777">
        <w:tc>
          <w:tcPr>
            <w:tcW w:w="14800" w:type="dxa"/>
            <w:tcBorders>
              <w:top w:val="single" w:sz="1" w:space="0" w:color="AAAAAA"/>
              <w:left w:val="single" w:sz="1" w:space="0" w:color="AAAAAA"/>
              <w:bottom w:val="single" w:sz="1" w:space="0" w:color="AAAAAA"/>
              <w:right w:val="single" w:sz="1" w:space="0" w:color="AAAAAA"/>
            </w:tcBorders>
            <w:shd w:val="clear" w:color="auto" w:fill="F3F4F6"/>
            <w:tcMar>
              <w:top w:w="120" w:type="dxa"/>
              <w:left w:w="240" w:type="dxa"/>
              <w:bottom w:w="120" w:type="dxa"/>
              <w:right w:w="240" w:type="dxa"/>
            </w:tcMar>
          </w:tcPr>
          <w:p w14:paraId="72A22DC4" w14:textId="77777777" w:rsidR="006B5770" w:rsidRPr="006B5770" w:rsidRDefault="006B5770" w:rsidP="006B5770">
            <w:pPr>
              <w:rPr>
                <w:rFonts w:ascii="Courier New" w:eastAsia="Courier New" w:hAnsi="Courier New" w:cs="Courier New"/>
                <w:color w:val="1E293B"/>
                <w:sz w:val="16"/>
                <w:szCs w:val="16"/>
              </w:rPr>
            </w:pPr>
            <w:proofErr w:type="spellStart"/>
            <w:r w:rsidRPr="006B5770">
              <w:rPr>
                <w:rFonts w:ascii="Courier New" w:eastAsia="Courier New" w:hAnsi="Courier New" w:cs="Courier New"/>
                <w:color w:val="1E293B"/>
                <w:sz w:val="16"/>
                <w:szCs w:val="16"/>
              </w:rPr>
              <w:t>public</w:t>
            </w:r>
            <w:proofErr w:type="spellEnd"/>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class</w:t>
            </w:r>
            <w:proofErr w:type="spellEnd"/>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SimpleBiObjective</w:t>
            </w:r>
            <w:proofErr w:type="spellEnd"/>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extends</w:t>
            </w:r>
            <w:proofErr w:type="spellEnd"/>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AbstractDoubleProblem</w:t>
            </w:r>
            <w:proofErr w:type="spellEnd"/>
            <w:r w:rsidRPr="006B5770">
              <w:rPr>
                <w:rFonts w:ascii="Courier New" w:eastAsia="Courier New" w:hAnsi="Courier New" w:cs="Courier New"/>
                <w:color w:val="1E293B"/>
                <w:sz w:val="16"/>
                <w:szCs w:val="16"/>
              </w:rPr>
              <w:t xml:space="preserve"> {</w:t>
            </w:r>
          </w:p>
          <w:p w14:paraId="52C2A107"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public</w:t>
            </w:r>
            <w:proofErr w:type="spellEnd"/>
            <w:r w:rsidRPr="006B5770">
              <w:rPr>
                <w:rFonts w:ascii="Courier New" w:eastAsia="Courier New" w:hAnsi="Courier New" w:cs="Courier New"/>
                <w:color w:val="1E293B"/>
                <w:sz w:val="16"/>
                <w:szCs w:val="16"/>
              </w:rPr>
              <w:t xml:space="preserve"> </w:t>
            </w:r>
            <w:proofErr w:type="spellStart"/>
            <w:proofErr w:type="gramStart"/>
            <w:r w:rsidRPr="006B5770">
              <w:rPr>
                <w:rFonts w:ascii="Courier New" w:eastAsia="Courier New" w:hAnsi="Courier New" w:cs="Courier New"/>
                <w:color w:val="1E293B"/>
                <w:sz w:val="16"/>
                <w:szCs w:val="16"/>
              </w:rPr>
              <w:t>SimpleBiObjective</w:t>
            </w:r>
            <w:proofErr w:type="spellEnd"/>
            <w:r w:rsidRPr="006B5770">
              <w:rPr>
                <w:rFonts w:ascii="Courier New" w:eastAsia="Courier New" w:hAnsi="Courier New" w:cs="Courier New"/>
                <w:color w:val="1E293B"/>
                <w:sz w:val="16"/>
                <w:szCs w:val="16"/>
              </w:rPr>
              <w:t>(</w:t>
            </w:r>
            <w:proofErr w:type="gramEnd"/>
            <w:r w:rsidRPr="006B5770">
              <w:rPr>
                <w:rFonts w:ascii="Courier New" w:eastAsia="Courier New" w:hAnsi="Courier New" w:cs="Courier New"/>
                <w:color w:val="1E293B"/>
                <w:sz w:val="16"/>
                <w:szCs w:val="16"/>
              </w:rPr>
              <w:t>) {</w:t>
            </w:r>
          </w:p>
          <w:p w14:paraId="0FA867E2"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int</w:t>
            </w:r>
            <w:proofErr w:type="spellEnd"/>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numberOfVariables</w:t>
            </w:r>
            <w:proofErr w:type="spellEnd"/>
            <w:r w:rsidRPr="006B5770">
              <w:rPr>
                <w:rFonts w:ascii="Courier New" w:eastAsia="Courier New" w:hAnsi="Courier New" w:cs="Courier New"/>
                <w:color w:val="1E293B"/>
                <w:sz w:val="16"/>
                <w:szCs w:val="16"/>
              </w:rPr>
              <w:t xml:space="preserve"> = 2;</w:t>
            </w:r>
          </w:p>
          <w:p w14:paraId="4AA5F083"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proofErr w:type="gramStart"/>
            <w:r w:rsidRPr="006B5770">
              <w:rPr>
                <w:rFonts w:ascii="Courier New" w:eastAsia="Courier New" w:hAnsi="Courier New" w:cs="Courier New"/>
                <w:color w:val="1E293B"/>
                <w:sz w:val="16"/>
                <w:szCs w:val="16"/>
              </w:rPr>
              <w:t>numberOfObjectives</w:t>
            </w:r>
            <w:proofErr w:type="spellEnd"/>
            <w:r w:rsidRPr="006B5770">
              <w:rPr>
                <w:rFonts w:ascii="Courier New" w:eastAsia="Courier New" w:hAnsi="Courier New" w:cs="Courier New"/>
                <w:color w:val="1E293B"/>
                <w:sz w:val="16"/>
                <w:szCs w:val="16"/>
              </w:rPr>
              <w:t>(</w:t>
            </w:r>
            <w:proofErr w:type="gramEnd"/>
            <w:r w:rsidRPr="006B5770">
              <w:rPr>
                <w:rFonts w:ascii="Courier New" w:eastAsia="Courier New" w:hAnsi="Courier New" w:cs="Courier New"/>
                <w:color w:val="1E293B"/>
                <w:sz w:val="16"/>
                <w:szCs w:val="16"/>
              </w:rPr>
              <w:t>2);</w:t>
            </w:r>
          </w:p>
          <w:p w14:paraId="5B08C042"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proofErr w:type="gramStart"/>
            <w:r w:rsidRPr="006B5770">
              <w:rPr>
                <w:rFonts w:ascii="Courier New" w:eastAsia="Courier New" w:hAnsi="Courier New" w:cs="Courier New"/>
                <w:color w:val="1E293B"/>
                <w:sz w:val="16"/>
                <w:szCs w:val="16"/>
              </w:rPr>
              <w:t>numberOfConstraints</w:t>
            </w:r>
            <w:proofErr w:type="spellEnd"/>
            <w:r w:rsidRPr="006B5770">
              <w:rPr>
                <w:rFonts w:ascii="Courier New" w:eastAsia="Courier New" w:hAnsi="Courier New" w:cs="Courier New"/>
                <w:color w:val="1E293B"/>
                <w:sz w:val="16"/>
                <w:szCs w:val="16"/>
              </w:rPr>
              <w:t>(</w:t>
            </w:r>
            <w:proofErr w:type="gramEnd"/>
            <w:r w:rsidRPr="006B5770">
              <w:rPr>
                <w:rFonts w:ascii="Courier New" w:eastAsia="Courier New" w:hAnsi="Courier New" w:cs="Courier New"/>
                <w:color w:val="1E293B"/>
                <w:sz w:val="16"/>
                <w:szCs w:val="16"/>
              </w:rPr>
              <w:t>0);</w:t>
            </w:r>
          </w:p>
          <w:p w14:paraId="79C488AD"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name</w:t>
            </w:r>
            <w:proofErr w:type="spellEnd"/>
            <w:r w:rsidRPr="006B5770">
              <w:rPr>
                <w:rFonts w:ascii="Courier New" w:eastAsia="Courier New" w:hAnsi="Courier New" w:cs="Courier New"/>
                <w:color w:val="1E293B"/>
                <w:sz w:val="16"/>
                <w:szCs w:val="16"/>
              </w:rPr>
              <w:t>("</w:t>
            </w:r>
            <w:proofErr w:type="spellStart"/>
            <w:r w:rsidRPr="006B5770">
              <w:rPr>
                <w:rFonts w:ascii="Courier New" w:eastAsia="Courier New" w:hAnsi="Courier New" w:cs="Courier New"/>
                <w:color w:val="1E293B"/>
                <w:sz w:val="16"/>
                <w:szCs w:val="16"/>
              </w:rPr>
              <w:t>SimpleBiObjective</w:t>
            </w:r>
            <w:proofErr w:type="spellEnd"/>
            <w:r w:rsidRPr="006B5770">
              <w:rPr>
                <w:rFonts w:ascii="Courier New" w:eastAsia="Courier New" w:hAnsi="Courier New" w:cs="Courier New"/>
                <w:color w:val="1E293B"/>
                <w:sz w:val="16"/>
                <w:szCs w:val="16"/>
              </w:rPr>
              <w:t>");</w:t>
            </w:r>
          </w:p>
          <w:p w14:paraId="03BC59D9"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w:t>
            </w:r>
            <w:proofErr w:type="spellStart"/>
            <w:proofErr w:type="gramStart"/>
            <w:r w:rsidRPr="006B5770">
              <w:rPr>
                <w:rFonts w:ascii="Courier New" w:eastAsia="Courier New" w:hAnsi="Courier New" w:cs="Courier New"/>
                <w:color w:val="1E293B"/>
                <w:sz w:val="16"/>
                <w:szCs w:val="16"/>
              </w:rPr>
              <w:t>variableBounds</w:t>
            </w:r>
            <w:proofErr w:type="spellEnd"/>
            <w:r w:rsidRPr="006B5770">
              <w:rPr>
                <w:rFonts w:ascii="Courier New" w:eastAsia="Courier New" w:hAnsi="Courier New" w:cs="Courier New"/>
                <w:color w:val="1E293B"/>
                <w:sz w:val="16"/>
                <w:szCs w:val="16"/>
              </w:rPr>
              <w:t>(</w:t>
            </w:r>
            <w:proofErr w:type="gramEnd"/>
          </w:p>
          <w:p w14:paraId="6BCF9D31"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List.of</w:t>
            </w:r>
            <w:proofErr w:type="spellEnd"/>
            <w:r w:rsidRPr="006B5770">
              <w:rPr>
                <w:rFonts w:ascii="Courier New" w:eastAsia="Courier New" w:hAnsi="Courier New" w:cs="Courier New"/>
                <w:color w:val="1E293B"/>
                <w:sz w:val="16"/>
                <w:szCs w:val="16"/>
              </w:rPr>
              <w:t>(-5.0, -5.0),</w:t>
            </w:r>
          </w:p>
          <w:p w14:paraId="16CE45F5"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List.of</w:t>
            </w:r>
            <w:proofErr w:type="spellEnd"/>
            <w:proofErr w:type="gramStart"/>
            <w:r w:rsidRPr="006B5770">
              <w:rPr>
                <w:rFonts w:ascii="Courier New" w:eastAsia="Courier New" w:hAnsi="Courier New" w:cs="Courier New"/>
                <w:color w:val="1E293B"/>
                <w:sz w:val="16"/>
                <w:szCs w:val="16"/>
              </w:rPr>
              <w:t>( 5.0,  5.0</w:t>
            </w:r>
            <w:proofErr w:type="gramEnd"/>
            <w:r w:rsidRPr="006B5770">
              <w:rPr>
                <w:rFonts w:ascii="Courier New" w:eastAsia="Courier New" w:hAnsi="Courier New" w:cs="Courier New"/>
                <w:color w:val="1E293B"/>
                <w:sz w:val="16"/>
                <w:szCs w:val="16"/>
              </w:rPr>
              <w:t>));</w:t>
            </w:r>
          </w:p>
          <w:p w14:paraId="025E83BA"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w:t>
            </w:r>
          </w:p>
          <w:p w14:paraId="7EF02120"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@Override</w:t>
            </w:r>
          </w:p>
          <w:p w14:paraId="5D33CF6C"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public</w:t>
            </w:r>
            <w:proofErr w:type="spellEnd"/>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DoubleSolution</w:t>
            </w:r>
            <w:proofErr w:type="spellEnd"/>
            <w:r w:rsidRPr="006B5770">
              <w:rPr>
                <w:rFonts w:ascii="Courier New" w:eastAsia="Courier New" w:hAnsi="Courier New" w:cs="Courier New"/>
                <w:color w:val="1E293B"/>
                <w:sz w:val="16"/>
                <w:szCs w:val="16"/>
              </w:rPr>
              <w:t xml:space="preserve"> </w:t>
            </w:r>
            <w:proofErr w:type="spellStart"/>
            <w:proofErr w:type="gramStart"/>
            <w:r w:rsidRPr="006B5770">
              <w:rPr>
                <w:rFonts w:ascii="Courier New" w:eastAsia="Courier New" w:hAnsi="Courier New" w:cs="Courier New"/>
                <w:color w:val="1E293B"/>
                <w:sz w:val="16"/>
                <w:szCs w:val="16"/>
              </w:rPr>
              <w:t>evaluate</w:t>
            </w:r>
            <w:proofErr w:type="spellEnd"/>
            <w:r w:rsidRPr="006B5770">
              <w:rPr>
                <w:rFonts w:ascii="Courier New" w:eastAsia="Courier New" w:hAnsi="Courier New" w:cs="Courier New"/>
                <w:color w:val="1E293B"/>
                <w:sz w:val="16"/>
                <w:szCs w:val="16"/>
              </w:rPr>
              <w:t>(</w:t>
            </w:r>
            <w:proofErr w:type="spellStart"/>
            <w:proofErr w:type="gramEnd"/>
            <w:r w:rsidRPr="006B5770">
              <w:rPr>
                <w:rFonts w:ascii="Courier New" w:eastAsia="Courier New" w:hAnsi="Courier New" w:cs="Courier New"/>
                <w:color w:val="1E293B"/>
                <w:sz w:val="16"/>
                <w:szCs w:val="16"/>
              </w:rPr>
              <w:t>DoubleSolution</w:t>
            </w:r>
            <w:proofErr w:type="spellEnd"/>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solution</w:t>
            </w:r>
            <w:proofErr w:type="spellEnd"/>
            <w:r w:rsidRPr="006B5770">
              <w:rPr>
                <w:rFonts w:ascii="Courier New" w:eastAsia="Courier New" w:hAnsi="Courier New" w:cs="Courier New"/>
                <w:color w:val="1E293B"/>
                <w:sz w:val="16"/>
                <w:szCs w:val="16"/>
              </w:rPr>
              <w:t>) {</w:t>
            </w:r>
          </w:p>
          <w:p w14:paraId="27A94A50"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double</w:t>
            </w:r>
            <w:proofErr w:type="spellEnd"/>
            <w:r w:rsidRPr="006B5770">
              <w:rPr>
                <w:rFonts w:ascii="Courier New" w:eastAsia="Courier New" w:hAnsi="Courier New" w:cs="Courier New"/>
                <w:color w:val="1E293B"/>
                <w:sz w:val="16"/>
                <w:szCs w:val="16"/>
              </w:rPr>
              <w:t xml:space="preserve"> x0 = </w:t>
            </w:r>
            <w:proofErr w:type="spellStart"/>
            <w:proofErr w:type="gramStart"/>
            <w:r w:rsidRPr="006B5770">
              <w:rPr>
                <w:rFonts w:ascii="Courier New" w:eastAsia="Courier New" w:hAnsi="Courier New" w:cs="Courier New"/>
                <w:color w:val="1E293B"/>
                <w:sz w:val="16"/>
                <w:szCs w:val="16"/>
              </w:rPr>
              <w:t>solution.variables</w:t>
            </w:r>
            <w:proofErr w:type="spellEnd"/>
            <w:proofErr w:type="gramEnd"/>
            <w:r w:rsidRPr="006B5770">
              <w:rPr>
                <w:rFonts w:ascii="Courier New" w:eastAsia="Courier New" w:hAnsi="Courier New" w:cs="Courier New"/>
                <w:color w:val="1E293B"/>
                <w:sz w:val="16"/>
                <w:szCs w:val="16"/>
              </w:rPr>
              <w:t>(</w:t>
            </w:r>
            <w:proofErr w:type="gramStart"/>
            <w:r w:rsidRPr="006B5770">
              <w:rPr>
                <w:rFonts w:ascii="Courier New" w:eastAsia="Courier New" w:hAnsi="Courier New" w:cs="Courier New"/>
                <w:color w:val="1E293B"/>
                <w:sz w:val="16"/>
                <w:szCs w:val="16"/>
              </w:rPr>
              <w:t>).</w:t>
            </w:r>
            <w:proofErr w:type="spellStart"/>
            <w:r w:rsidRPr="006B5770">
              <w:rPr>
                <w:rFonts w:ascii="Courier New" w:eastAsia="Courier New" w:hAnsi="Courier New" w:cs="Courier New"/>
                <w:color w:val="1E293B"/>
                <w:sz w:val="16"/>
                <w:szCs w:val="16"/>
              </w:rPr>
              <w:t>get</w:t>
            </w:r>
            <w:proofErr w:type="spellEnd"/>
            <w:proofErr w:type="gramEnd"/>
            <w:r w:rsidRPr="006B5770">
              <w:rPr>
                <w:rFonts w:ascii="Courier New" w:eastAsia="Courier New" w:hAnsi="Courier New" w:cs="Courier New"/>
                <w:color w:val="1E293B"/>
                <w:sz w:val="16"/>
                <w:szCs w:val="16"/>
              </w:rPr>
              <w:t>(0);</w:t>
            </w:r>
          </w:p>
          <w:p w14:paraId="24949E01"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double</w:t>
            </w:r>
            <w:proofErr w:type="spellEnd"/>
            <w:r w:rsidRPr="006B5770">
              <w:rPr>
                <w:rFonts w:ascii="Courier New" w:eastAsia="Courier New" w:hAnsi="Courier New" w:cs="Courier New"/>
                <w:color w:val="1E293B"/>
                <w:sz w:val="16"/>
                <w:szCs w:val="16"/>
              </w:rPr>
              <w:t xml:space="preserve"> x1 = </w:t>
            </w:r>
            <w:proofErr w:type="spellStart"/>
            <w:proofErr w:type="gramStart"/>
            <w:r w:rsidRPr="006B5770">
              <w:rPr>
                <w:rFonts w:ascii="Courier New" w:eastAsia="Courier New" w:hAnsi="Courier New" w:cs="Courier New"/>
                <w:color w:val="1E293B"/>
                <w:sz w:val="16"/>
                <w:szCs w:val="16"/>
              </w:rPr>
              <w:t>solution.variables</w:t>
            </w:r>
            <w:proofErr w:type="spellEnd"/>
            <w:proofErr w:type="gramEnd"/>
            <w:r w:rsidRPr="006B5770">
              <w:rPr>
                <w:rFonts w:ascii="Courier New" w:eastAsia="Courier New" w:hAnsi="Courier New" w:cs="Courier New"/>
                <w:color w:val="1E293B"/>
                <w:sz w:val="16"/>
                <w:szCs w:val="16"/>
              </w:rPr>
              <w:t>(</w:t>
            </w:r>
            <w:proofErr w:type="gramStart"/>
            <w:r w:rsidRPr="006B5770">
              <w:rPr>
                <w:rFonts w:ascii="Courier New" w:eastAsia="Courier New" w:hAnsi="Courier New" w:cs="Courier New"/>
                <w:color w:val="1E293B"/>
                <w:sz w:val="16"/>
                <w:szCs w:val="16"/>
              </w:rPr>
              <w:t>).</w:t>
            </w:r>
            <w:proofErr w:type="spellStart"/>
            <w:r w:rsidRPr="006B5770">
              <w:rPr>
                <w:rFonts w:ascii="Courier New" w:eastAsia="Courier New" w:hAnsi="Courier New" w:cs="Courier New"/>
                <w:color w:val="1E293B"/>
                <w:sz w:val="16"/>
                <w:szCs w:val="16"/>
              </w:rPr>
              <w:t>get</w:t>
            </w:r>
            <w:proofErr w:type="spellEnd"/>
            <w:proofErr w:type="gramEnd"/>
            <w:r w:rsidRPr="006B5770">
              <w:rPr>
                <w:rFonts w:ascii="Courier New" w:eastAsia="Courier New" w:hAnsi="Courier New" w:cs="Courier New"/>
                <w:color w:val="1E293B"/>
                <w:sz w:val="16"/>
                <w:szCs w:val="16"/>
              </w:rPr>
              <w:t>(1);</w:t>
            </w:r>
          </w:p>
          <w:p w14:paraId="747E5604"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proofErr w:type="gramStart"/>
            <w:r w:rsidRPr="006B5770">
              <w:rPr>
                <w:rFonts w:ascii="Courier New" w:eastAsia="Courier New" w:hAnsi="Courier New" w:cs="Courier New"/>
                <w:color w:val="1E293B"/>
                <w:sz w:val="16"/>
                <w:szCs w:val="16"/>
              </w:rPr>
              <w:t>solution.objectives</w:t>
            </w:r>
            <w:proofErr w:type="spellEnd"/>
            <w:r w:rsidRPr="006B5770">
              <w:rPr>
                <w:rFonts w:ascii="Courier New" w:eastAsia="Courier New" w:hAnsi="Courier New" w:cs="Courier New"/>
                <w:color w:val="1E293B"/>
                <w:sz w:val="16"/>
                <w:szCs w:val="16"/>
              </w:rPr>
              <w:t>()[</w:t>
            </w:r>
            <w:proofErr w:type="gramEnd"/>
            <w:r w:rsidRPr="006B5770">
              <w:rPr>
                <w:rFonts w:ascii="Courier New" w:eastAsia="Courier New" w:hAnsi="Courier New" w:cs="Courier New"/>
                <w:color w:val="1E293B"/>
                <w:sz w:val="16"/>
                <w:szCs w:val="16"/>
              </w:rPr>
              <w:t>0] = x0 * x0 + x1 * x1;</w:t>
            </w:r>
          </w:p>
          <w:p w14:paraId="2DB6C680"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proofErr w:type="gramStart"/>
            <w:r w:rsidRPr="006B5770">
              <w:rPr>
                <w:rFonts w:ascii="Courier New" w:eastAsia="Courier New" w:hAnsi="Courier New" w:cs="Courier New"/>
                <w:color w:val="1E293B"/>
                <w:sz w:val="16"/>
                <w:szCs w:val="16"/>
              </w:rPr>
              <w:t>solution.objectives</w:t>
            </w:r>
            <w:proofErr w:type="spellEnd"/>
            <w:r w:rsidRPr="006B5770">
              <w:rPr>
                <w:rFonts w:ascii="Courier New" w:eastAsia="Courier New" w:hAnsi="Courier New" w:cs="Courier New"/>
                <w:color w:val="1E293B"/>
                <w:sz w:val="16"/>
                <w:szCs w:val="16"/>
              </w:rPr>
              <w:t>()[</w:t>
            </w:r>
            <w:proofErr w:type="gramEnd"/>
            <w:r w:rsidRPr="006B5770">
              <w:rPr>
                <w:rFonts w:ascii="Courier New" w:eastAsia="Courier New" w:hAnsi="Courier New" w:cs="Courier New"/>
                <w:color w:val="1E293B"/>
                <w:sz w:val="16"/>
                <w:szCs w:val="16"/>
              </w:rPr>
              <w:t>1] =</w:t>
            </w:r>
          </w:p>
          <w:p w14:paraId="57E9D751"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(x0 - 3.0) * (x0 - 3.0) + x1 * x1;</w:t>
            </w:r>
          </w:p>
          <w:p w14:paraId="40F62ED2"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return</w:t>
            </w:r>
            <w:proofErr w:type="spellEnd"/>
            <w:r w:rsidRPr="006B5770">
              <w:rPr>
                <w:rFonts w:ascii="Courier New" w:eastAsia="Courier New" w:hAnsi="Courier New" w:cs="Courier New"/>
                <w:color w:val="1E293B"/>
                <w:sz w:val="16"/>
                <w:szCs w:val="16"/>
              </w:rPr>
              <w:t xml:space="preserve"> </w:t>
            </w:r>
            <w:proofErr w:type="spellStart"/>
            <w:r w:rsidRPr="006B5770">
              <w:rPr>
                <w:rFonts w:ascii="Courier New" w:eastAsia="Courier New" w:hAnsi="Courier New" w:cs="Courier New"/>
                <w:color w:val="1E293B"/>
                <w:sz w:val="16"/>
                <w:szCs w:val="16"/>
              </w:rPr>
              <w:t>solution</w:t>
            </w:r>
            <w:proofErr w:type="spellEnd"/>
            <w:r w:rsidRPr="006B5770">
              <w:rPr>
                <w:rFonts w:ascii="Courier New" w:eastAsia="Courier New" w:hAnsi="Courier New" w:cs="Courier New"/>
                <w:color w:val="1E293B"/>
                <w:sz w:val="16"/>
                <w:szCs w:val="16"/>
              </w:rPr>
              <w:t>;</w:t>
            </w:r>
          </w:p>
          <w:p w14:paraId="3F6EF373" w14:textId="77777777" w:rsidR="006B5770" w:rsidRPr="006B5770" w:rsidRDefault="006B5770" w:rsidP="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  }</w:t>
            </w:r>
          </w:p>
          <w:p w14:paraId="1D6D171E" w14:textId="565ECD87" w:rsidR="00FC3012" w:rsidRPr="006B5770" w:rsidRDefault="006B5770">
            <w:pPr>
              <w:rPr>
                <w:rFonts w:ascii="Courier New" w:eastAsia="Courier New" w:hAnsi="Courier New" w:cs="Courier New"/>
                <w:color w:val="1E293B"/>
                <w:sz w:val="16"/>
                <w:szCs w:val="16"/>
              </w:rPr>
            </w:pPr>
            <w:r w:rsidRPr="006B5770">
              <w:rPr>
                <w:rFonts w:ascii="Courier New" w:eastAsia="Courier New" w:hAnsi="Courier New" w:cs="Courier New"/>
                <w:color w:val="1E293B"/>
                <w:sz w:val="16"/>
                <w:szCs w:val="16"/>
              </w:rPr>
              <w:t>}</w:t>
            </w:r>
          </w:p>
        </w:tc>
      </w:tr>
    </w:tbl>
    <w:p w14:paraId="4EE0A596" w14:textId="77777777" w:rsidR="00FC3012" w:rsidRDefault="00FC3012">
      <w:pPr>
        <w:spacing w:before="20" w:after="20"/>
      </w:pPr>
    </w:p>
    <w:p w14:paraId="1B3D3D8B" w14:textId="77777777" w:rsidR="00FC3012" w:rsidRDefault="00000000">
      <w:pPr>
        <w:spacing w:before="160" w:after="60"/>
      </w:pPr>
      <w:r>
        <w:rPr>
          <w:rFonts w:ascii="Arial" w:eastAsia="Arial" w:hAnsi="Arial" w:cs="Arial"/>
          <w:b/>
          <w:bCs/>
          <w:color w:val="028090"/>
        </w:rPr>
        <w:t xml:space="preserve">Plantilla del </w:t>
      </w:r>
      <w:proofErr w:type="spellStart"/>
      <w:r>
        <w:rPr>
          <w:rFonts w:ascii="Arial" w:eastAsia="Arial" w:hAnsi="Arial" w:cs="Arial"/>
          <w:b/>
          <w:bCs/>
          <w:color w:val="028090"/>
        </w:rPr>
        <w:t>prompt</w:t>
      </w:r>
      <w:proofErr w:type="spellEnd"/>
      <w:r>
        <w:rPr>
          <w:rFonts w:ascii="Arial" w:eastAsia="Arial" w:hAnsi="Arial" w:cs="Arial"/>
          <w:b/>
          <w:bCs/>
          <w:color w:val="028090"/>
        </w:rPr>
        <w:t xml:space="preserve"> </w:t>
      </w:r>
      <w:proofErr w:type="spellStart"/>
      <w:r>
        <w:rPr>
          <w:rFonts w:ascii="Arial" w:eastAsia="Arial" w:hAnsi="Arial" w:cs="Arial"/>
          <w:b/>
          <w:bCs/>
          <w:color w:val="028090"/>
        </w:rPr>
        <w:t>one-shot</w:t>
      </w:r>
      <w:proofErr w:type="spellEnd"/>
    </w:p>
    <w:p w14:paraId="176EAD01" w14:textId="77777777" w:rsidR="00FC3012" w:rsidRDefault="00000000">
      <w:pPr>
        <w:spacing w:before="40" w:after="40"/>
      </w:pPr>
      <w:r>
        <w:rPr>
          <w:rFonts w:ascii="Arial" w:eastAsia="Arial" w:hAnsi="Arial" w:cs="Arial"/>
          <w:color w:val="1E293B"/>
          <w:sz w:val="18"/>
          <w:szCs w:val="18"/>
        </w:rPr>
        <w:t>Pega el bloque anterior seguido de este texto:</w:t>
      </w:r>
    </w:p>
    <w:p w14:paraId="0BEFB8FD" w14:textId="77777777" w:rsidR="00FC3012" w:rsidRDefault="00FC3012">
      <w:pPr>
        <w:spacing w:before="20" w:after="20"/>
      </w:pP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5DDECD7B"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40" w:type="dxa"/>
              <w:left w:w="240" w:type="dxa"/>
              <w:bottom w:w="140" w:type="dxa"/>
              <w:right w:w="240" w:type="dxa"/>
            </w:tcMar>
          </w:tcPr>
          <w:p w14:paraId="0698692D" w14:textId="77777777" w:rsidR="00FC3012" w:rsidRDefault="00000000">
            <w:r>
              <w:rPr>
                <w:rFonts w:ascii="Arial" w:eastAsia="Arial" w:hAnsi="Arial" w:cs="Arial"/>
                <w:color w:val="1E293B"/>
                <w:sz w:val="18"/>
                <w:szCs w:val="18"/>
              </w:rPr>
              <w:t xml:space="preserve">Now </w:t>
            </w:r>
            <w:proofErr w:type="spellStart"/>
            <w:r>
              <w:rPr>
                <w:rFonts w:ascii="Arial" w:eastAsia="Arial" w:hAnsi="Arial" w:cs="Arial"/>
                <w:color w:val="1E293B"/>
                <w:sz w:val="18"/>
                <w:szCs w:val="18"/>
              </w:rPr>
              <w:t>implement</w:t>
            </w:r>
            <w:proofErr w:type="spellEnd"/>
            <w:r>
              <w:rPr>
                <w:rFonts w:ascii="Arial" w:eastAsia="Arial" w:hAnsi="Arial" w:cs="Arial"/>
                <w:color w:val="1E293B"/>
                <w:sz w:val="18"/>
                <w:szCs w:val="18"/>
              </w:rPr>
              <w:t xml:space="preserve"> </w:t>
            </w:r>
            <w:proofErr w:type="spellStart"/>
            <w:r>
              <w:rPr>
                <w:rFonts w:ascii="Arial" w:eastAsia="Arial" w:hAnsi="Arial" w:cs="Arial"/>
                <w:color w:val="1E293B"/>
                <w:sz w:val="18"/>
                <w:szCs w:val="18"/>
              </w:rPr>
              <w:t>the</w:t>
            </w:r>
            <w:proofErr w:type="spellEnd"/>
            <w:r>
              <w:rPr>
                <w:rFonts w:ascii="Arial" w:eastAsia="Arial" w:hAnsi="Arial" w:cs="Arial"/>
                <w:color w:val="1E293B"/>
                <w:sz w:val="18"/>
                <w:szCs w:val="18"/>
              </w:rPr>
              <w:t xml:space="preserve"> </w:t>
            </w:r>
            <w:proofErr w:type="spellStart"/>
            <w:r>
              <w:rPr>
                <w:rFonts w:ascii="Arial" w:eastAsia="Arial" w:hAnsi="Arial" w:cs="Arial"/>
                <w:color w:val="1E293B"/>
                <w:sz w:val="18"/>
                <w:szCs w:val="18"/>
              </w:rPr>
              <w:t>following</w:t>
            </w:r>
            <w:proofErr w:type="spellEnd"/>
            <w:r>
              <w:rPr>
                <w:rFonts w:ascii="Arial" w:eastAsia="Arial" w:hAnsi="Arial" w:cs="Arial"/>
                <w:color w:val="1E293B"/>
                <w:sz w:val="18"/>
                <w:szCs w:val="18"/>
              </w:rPr>
              <w:t xml:space="preserve"> </w:t>
            </w:r>
            <w:proofErr w:type="spellStart"/>
            <w:r>
              <w:rPr>
                <w:rFonts w:ascii="Arial" w:eastAsia="Arial" w:hAnsi="Arial" w:cs="Arial"/>
                <w:color w:val="1E293B"/>
                <w:sz w:val="18"/>
                <w:szCs w:val="18"/>
              </w:rPr>
              <w:t>problem</w:t>
            </w:r>
            <w:proofErr w:type="spellEnd"/>
            <w:r>
              <w:rPr>
                <w:rFonts w:ascii="Arial" w:eastAsia="Arial" w:hAnsi="Arial" w:cs="Arial"/>
                <w:color w:val="1E293B"/>
                <w:sz w:val="18"/>
                <w:szCs w:val="18"/>
              </w:rPr>
              <w:t xml:space="preserve"> </w:t>
            </w:r>
            <w:proofErr w:type="spellStart"/>
            <w:r>
              <w:rPr>
                <w:rFonts w:ascii="Arial" w:eastAsia="Arial" w:hAnsi="Arial" w:cs="Arial"/>
                <w:color w:val="1E293B"/>
                <w:sz w:val="18"/>
                <w:szCs w:val="18"/>
              </w:rPr>
              <w:t>following</w:t>
            </w:r>
            <w:proofErr w:type="spellEnd"/>
            <w:r>
              <w:rPr>
                <w:rFonts w:ascii="Arial" w:eastAsia="Arial" w:hAnsi="Arial" w:cs="Arial"/>
                <w:color w:val="1E293B"/>
                <w:sz w:val="18"/>
                <w:szCs w:val="18"/>
              </w:rPr>
              <w:t xml:space="preserve"> </w:t>
            </w:r>
            <w:proofErr w:type="spellStart"/>
            <w:r>
              <w:rPr>
                <w:rFonts w:ascii="Arial" w:eastAsia="Arial" w:hAnsi="Arial" w:cs="Arial"/>
                <w:color w:val="1E293B"/>
                <w:sz w:val="18"/>
                <w:szCs w:val="18"/>
              </w:rPr>
              <w:t>exactly</w:t>
            </w:r>
            <w:proofErr w:type="spellEnd"/>
            <w:r>
              <w:rPr>
                <w:rFonts w:ascii="Arial" w:eastAsia="Arial" w:hAnsi="Arial" w:cs="Arial"/>
                <w:color w:val="1E293B"/>
                <w:sz w:val="18"/>
                <w:szCs w:val="18"/>
              </w:rPr>
              <w:t xml:space="preserve"> </w:t>
            </w:r>
            <w:proofErr w:type="spellStart"/>
            <w:r>
              <w:rPr>
                <w:rFonts w:ascii="Arial" w:eastAsia="Arial" w:hAnsi="Arial" w:cs="Arial"/>
                <w:color w:val="1E293B"/>
                <w:sz w:val="18"/>
                <w:szCs w:val="18"/>
              </w:rPr>
              <w:t>the</w:t>
            </w:r>
            <w:proofErr w:type="spellEnd"/>
            <w:r>
              <w:rPr>
                <w:rFonts w:ascii="Arial" w:eastAsia="Arial" w:hAnsi="Arial" w:cs="Arial"/>
                <w:color w:val="1E293B"/>
                <w:sz w:val="18"/>
                <w:szCs w:val="18"/>
              </w:rPr>
              <w:t xml:space="preserve"> </w:t>
            </w:r>
            <w:proofErr w:type="spellStart"/>
            <w:r>
              <w:rPr>
                <w:rFonts w:ascii="Arial" w:eastAsia="Arial" w:hAnsi="Arial" w:cs="Arial"/>
                <w:color w:val="1E293B"/>
                <w:sz w:val="18"/>
                <w:szCs w:val="18"/>
              </w:rPr>
              <w:t>same</w:t>
            </w:r>
            <w:proofErr w:type="spellEnd"/>
            <w:r>
              <w:rPr>
                <w:rFonts w:ascii="Arial" w:eastAsia="Arial" w:hAnsi="Arial" w:cs="Arial"/>
                <w:color w:val="1E293B"/>
                <w:sz w:val="18"/>
                <w:szCs w:val="18"/>
              </w:rPr>
              <w:t xml:space="preserve"> </w:t>
            </w:r>
            <w:proofErr w:type="spellStart"/>
            <w:r>
              <w:rPr>
                <w:rFonts w:ascii="Arial" w:eastAsia="Arial" w:hAnsi="Arial" w:cs="Arial"/>
                <w:color w:val="1E293B"/>
                <w:sz w:val="18"/>
                <w:szCs w:val="18"/>
              </w:rPr>
              <w:t>structure</w:t>
            </w:r>
            <w:proofErr w:type="spellEnd"/>
            <w:r>
              <w:rPr>
                <w:rFonts w:ascii="Arial" w:eastAsia="Arial" w:hAnsi="Arial" w:cs="Arial"/>
                <w:color w:val="1E293B"/>
                <w:sz w:val="18"/>
                <w:szCs w:val="18"/>
              </w:rPr>
              <w:t>:</w:t>
            </w:r>
          </w:p>
          <w:p w14:paraId="20079DB8" w14:textId="77777777" w:rsidR="00FC3012" w:rsidRDefault="00000000">
            <w:pPr>
              <w:spacing w:before="80"/>
            </w:pPr>
            <w:r>
              <w:rPr>
                <w:rFonts w:ascii="Arial" w:eastAsia="Arial" w:hAnsi="Arial" w:cs="Arial"/>
                <w:i/>
                <w:iCs/>
                <w:color w:val="1E293B"/>
                <w:sz w:val="18"/>
                <w:szCs w:val="18"/>
              </w:rPr>
              <w:t xml:space="preserve">“Implement a </w:t>
            </w:r>
            <w:proofErr w:type="spellStart"/>
            <w:r>
              <w:rPr>
                <w:rFonts w:ascii="Arial" w:eastAsia="Arial" w:hAnsi="Arial" w:cs="Arial"/>
                <w:i/>
                <w:iCs/>
                <w:color w:val="1E293B"/>
                <w:sz w:val="18"/>
                <w:szCs w:val="18"/>
              </w:rPr>
              <w:t>five</w:t>
            </w:r>
            <w:proofErr w:type="spellEnd"/>
            <w:r>
              <w:rPr>
                <w:rFonts w:ascii="Arial" w:eastAsia="Arial" w:hAnsi="Arial" w:cs="Arial"/>
                <w:i/>
                <w:iCs/>
                <w:color w:val="1E293B"/>
                <w:sz w:val="18"/>
                <w:szCs w:val="18"/>
              </w:rPr>
              <w:t xml:space="preserve">-variable </w:t>
            </w:r>
            <w:proofErr w:type="spellStart"/>
            <w:r>
              <w:rPr>
                <w:rFonts w:ascii="Arial" w:eastAsia="Arial" w:hAnsi="Arial" w:cs="Arial"/>
                <w:i/>
                <w:iCs/>
                <w:color w:val="1E293B"/>
                <w:sz w:val="18"/>
                <w:szCs w:val="18"/>
              </w:rPr>
              <w:t>continuous</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optimization</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problem</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where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each</w:t>
            </w:r>
            <w:proofErr w:type="spellEnd"/>
            <w:r>
              <w:rPr>
                <w:rFonts w:ascii="Arial" w:eastAsia="Arial" w:hAnsi="Arial" w:cs="Arial"/>
                <w:i/>
                <w:iCs/>
                <w:color w:val="1E293B"/>
                <w:sz w:val="18"/>
                <w:szCs w:val="18"/>
              </w:rPr>
              <w:t xml:space="preserve"> variable </w:t>
            </w:r>
            <w:proofErr w:type="spellStart"/>
            <w:r>
              <w:rPr>
                <w:rFonts w:ascii="Arial" w:eastAsia="Arial" w:hAnsi="Arial" w:cs="Arial"/>
                <w:i/>
                <w:iCs/>
                <w:color w:val="1E293B"/>
                <w:sz w:val="18"/>
                <w:szCs w:val="18"/>
              </w:rPr>
              <w:t>is</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bounded</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between</w:t>
            </w:r>
            <w:proofErr w:type="spellEnd"/>
            <w:r>
              <w:rPr>
                <w:rFonts w:ascii="Arial" w:eastAsia="Arial" w:hAnsi="Arial" w:cs="Arial"/>
                <w:i/>
                <w:iCs/>
                <w:color w:val="1E293B"/>
                <w:sz w:val="18"/>
                <w:szCs w:val="18"/>
              </w:rPr>
              <w:t xml:space="preserve"> −2 and 3. The </w:t>
            </w:r>
            <w:proofErr w:type="spellStart"/>
            <w:r>
              <w:rPr>
                <w:rFonts w:ascii="Arial" w:eastAsia="Arial" w:hAnsi="Arial" w:cs="Arial"/>
                <w:i/>
                <w:iCs/>
                <w:color w:val="1E293B"/>
                <w:sz w:val="18"/>
                <w:szCs w:val="18"/>
              </w:rPr>
              <w:t>first</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objective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is</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average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of</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squares</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of</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all</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five</w:t>
            </w:r>
            <w:proofErr w:type="spellEnd"/>
            <w:r>
              <w:rPr>
                <w:rFonts w:ascii="Arial" w:eastAsia="Arial" w:hAnsi="Arial" w:cs="Arial"/>
                <w:i/>
                <w:iCs/>
                <w:color w:val="1E293B"/>
                <w:sz w:val="18"/>
                <w:szCs w:val="18"/>
              </w:rPr>
              <w:t xml:space="preserve"> variables. The </w:t>
            </w:r>
            <w:proofErr w:type="spellStart"/>
            <w:r>
              <w:rPr>
                <w:rFonts w:ascii="Arial" w:eastAsia="Arial" w:hAnsi="Arial" w:cs="Arial"/>
                <w:i/>
                <w:iCs/>
                <w:color w:val="1E293B"/>
                <w:sz w:val="18"/>
                <w:szCs w:val="18"/>
              </w:rPr>
              <w:t>second</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objective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is</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average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of</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squared</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differences</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between</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each</w:t>
            </w:r>
            <w:proofErr w:type="spellEnd"/>
            <w:r>
              <w:rPr>
                <w:rFonts w:ascii="Arial" w:eastAsia="Arial" w:hAnsi="Arial" w:cs="Arial"/>
                <w:i/>
                <w:iCs/>
                <w:color w:val="1E293B"/>
                <w:sz w:val="18"/>
                <w:szCs w:val="18"/>
              </w:rPr>
              <w:t xml:space="preserve"> variable and 2. The </w:t>
            </w:r>
            <w:proofErr w:type="spellStart"/>
            <w:r>
              <w:rPr>
                <w:rFonts w:ascii="Arial" w:eastAsia="Arial" w:hAnsi="Arial" w:cs="Arial"/>
                <w:i/>
                <w:iCs/>
                <w:color w:val="1E293B"/>
                <w:sz w:val="18"/>
                <w:szCs w:val="18"/>
              </w:rPr>
              <w:t>third</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objective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is</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sum </w:t>
            </w:r>
            <w:proofErr w:type="spellStart"/>
            <w:r>
              <w:rPr>
                <w:rFonts w:ascii="Arial" w:eastAsia="Arial" w:hAnsi="Arial" w:cs="Arial"/>
                <w:i/>
                <w:iCs/>
                <w:color w:val="1E293B"/>
                <w:sz w:val="18"/>
                <w:szCs w:val="18"/>
              </w:rPr>
              <w:t>of</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two</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terms</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squared</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difference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between</w:t>
            </w:r>
            <w:proofErr w:type="spellEnd"/>
            <w:r>
              <w:rPr>
                <w:rFonts w:ascii="Arial" w:eastAsia="Arial" w:hAnsi="Arial" w:cs="Arial"/>
                <w:i/>
                <w:iCs/>
                <w:color w:val="1E293B"/>
                <w:sz w:val="18"/>
                <w:szCs w:val="18"/>
              </w:rPr>
              <w:t xml:space="preserve"> 1 and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first</w:t>
            </w:r>
            <w:proofErr w:type="spellEnd"/>
            <w:r>
              <w:rPr>
                <w:rFonts w:ascii="Arial" w:eastAsia="Arial" w:hAnsi="Arial" w:cs="Arial"/>
                <w:i/>
                <w:iCs/>
                <w:color w:val="1E293B"/>
                <w:sz w:val="18"/>
                <w:szCs w:val="18"/>
              </w:rPr>
              <w:t xml:space="preserve"> variable, plus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sum, </w:t>
            </w:r>
            <w:proofErr w:type="spellStart"/>
            <w:r>
              <w:rPr>
                <w:rFonts w:ascii="Arial" w:eastAsia="Arial" w:hAnsi="Arial" w:cs="Arial"/>
                <w:i/>
                <w:iCs/>
                <w:color w:val="1E293B"/>
                <w:sz w:val="18"/>
                <w:szCs w:val="18"/>
              </w:rPr>
              <w:t>for</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each</w:t>
            </w:r>
            <w:proofErr w:type="spellEnd"/>
            <w:r>
              <w:rPr>
                <w:rFonts w:ascii="Arial" w:eastAsia="Arial" w:hAnsi="Arial" w:cs="Arial"/>
                <w:i/>
                <w:iCs/>
                <w:color w:val="1E293B"/>
                <w:sz w:val="18"/>
                <w:szCs w:val="18"/>
              </w:rPr>
              <w:t xml:space="preserve"> variable </w:t>
            </w:r>
            <w:proofErr w:type="spellStart"/>
            <w:r>
              <w:rPr>
                <w:rFonts w:ascii="Arial" w:eastAsia="Arial" w:hAnsi="Arial" w:cs="Arial"/>
                <w:i/>
                <w:iCs/>
                <w:color w:val="1E293B"/>
                <w:sz w:val="18"/>
                <w:szCs w:val="18"/>
              </w:rPr>
              <w:t>from</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second</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to</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fifth</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of</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squared</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difference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between</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that</w:t>
            </w:r>
            <w:proofErr w:type="spellEnd"/>
            <w:r>
              <w:rPr>
                <w:rFonts w:ascii="Arial" w:eastAsia="Arial" w:hAnsi="Arial" w:cs="Arial"/>
                <w:i/>
                <w:iCs/>
                <w:color w:val="1E293B"/>
                <w:sz w:val="18"/>
                <w:szCs w:val="18"/>
              </w:rPr>
              <w:t xml:space="preserve"> variable and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square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of</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the</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preceding</w:t>
            </w:r>
            <w:proofErr w:type="spellEnd"/>
            <w:r>
              <w:rPr>
                <w:rFonts w:ascii="Arial" w:eastAsia="Arial" w:hAnsi="Arial" w:cs="Arial"/>
                <w:i/>
                <w:iCs/>
                <w:color w:val="1E293B"/>
                <w:sz w:val="18"/>
                <w:szCs w:val="18"/>
              </w:rPr>
              <w:t xml:space="preserve"> </w:t>
            </w:r>
            <w:proofErr w:type="spellStart"/>
            <w:r>
              <w:rPr>
                <w:rFonts w:ascii="Arial" w:eastAsia="Arial" w:hAnsi="Arial" w:cs="Arial"/>
                <w:i/>
                <w:iCs/>
                <w:color w:val="1E293B"/>
                <w:sz w:val="18"/>
                <w:szCs w:val="18"/>
              </w:rPr>
              <w:t>one</w:t>
            </w:r>
            <w:proofErr w:type="spellEnd"/>
            <w:r>
              <w:rPr>
                <w:rFonts w:ascii="Arial" w:eastAsia="Arial" w:hAnsi="Arial" w:cs="Arial"/>
                <w:i/>
                <w:iCs/>
                <w:color w:val="1E293B"/>
                <w:sz w:val="18"/>
                <w:szCs w:val="18"/>
              </w:rPr>
              <w:t>.”</w:t>
            </w:r>
          </w:p>
          <w:p w14:paraId="5F3A626D" w14:textId="77777777" w:rsidR="00FC3012" w:rsidRDefault="00000000">
            <w:pPr>
              <w:spacing w:before="80"/>
            </w:pPr>
            <w:r>
              <w:rPr>
                <w:rFonts w:ascii="Arial" w:eastAsia="Arial" w:hAnsi="Arial" w:cs="Arial"/>
                <w:color w:val="1E293B"/>
                <w:sz w:val="18"/>
                <w:szCs w:val="18"/>
              </w:rPr>
              <w:t xml:space="preserve">Class </w:t>
            </w:r>
            <w:proofErr w:type="spellStart"/>
            <w:r>
              <w:rPr>
                <w:rFonts w:ascii="Arial" w:eastAsia="Arial" w:hAnsi="Arial" w:cs="Arial"/>
                <w:color w:val="1E293B"/>
                <w:sz w:val="18"/>
                <w:szCs w:val="18"/>
              </w:rPr>
              <w:t>name</w:t>
            </w:r>
            <w:proofErr w:type="spellEnd"/>
            <w:r>
              <w:rPr>
                <w:rFonts w:ascii="Arial" w:eastAsia="Arial" w:hAnsi="Arial" w:cs="Arial"/>
                <w:color w:val="1E293B"/>
                <w:sz w:val="18"/>
                <w:szCs w:val="18"/>
              </w:rPr>
              <w:t xml:space="preserve">: </w:t>
            </w:r>
            <w:proofErr w:type="spellStart"/>
            <w:r>
              <w:rPr>
                <w:rFonts w:ascii="Arial" w:eastAsia="Arial" w:hAnsi="Arial" w:cs="Arial"/>
                <w:color w:val="1E293B"/>
                <w:sz w:val="18"/>
                <w:szCs w:val="18"/>
              </w:rPr>
              <w:t>ThreeAttractor</w:t>
            </w:r>
            <w:proofErr w:type="spellEnd"/>
            <w:r>
              <w:rPr>
                <w:rFonts w:ascii="Arial" w:eastAsia="Arial" w:hAnsi="Arial" w:cs="Arial"/>
                <w:color w:val="1E293B"/>
                <w:sz w:val="18"/>
                <w:szCs w:val="18"/>
              </w:rPr>
              <w:t>. 5 variables (</w:t>
            </w:r>
            <w:proofErr w:type="spellStart"/>
            <w:r>
              <w:rPr>
                <w:rFonts w:ascii="Arial" w:eastAsia="Arial" w:hAnsi="Arial" w:cs="Arial"/>
                <w:color w:val="1E293B"/>
                <w:sz w:val="18"/>
                <w:szCs w:val="18"/>
              </w:rPr>
              <w:t>indices</w:t>
            </w:r>
            <w:proofErr w:type="spellEnd"/>
            <w:r>
              <w:rPr>
                <w:rFonts w:ascii="Arial" w:eastAsia="Arial" w:hAnsi="Arial" w:cs="Arial"/>
                <w:color w:val="1E293B"/>
                <w:sz w:val="18"/>
                <w:szCs w:val="18"/>
              </w:rPr>
              <w:t xml:space="preserve"> 0 </w:t>
            </w:r>
            <w:proofErr w:type="spellStart"/>
            <w:r>
              <w:rPr>
                <w:rFonts w:ascii="Arial" w:eastAsia="Arial" w:hAnsi="Arial" w:cs="Arial"/>
                <w:color w:val="1E293B"/>
                <w:sz w:val="18"/>
                <w:szCs w:val="18"/>
              </w:rPr>
              <w:t>to</w:t>
            </w:r>
            <w:proofErr w:type="spellEnd"/>
            <w:r>
              <w:rPr>
                <w:rFonts w:ascii="Arial" w:eastAsia="Arial" w:hAnsi="Arial" w:cs="Arial"/>
                <w:color w:val="1E293B"/>
                <w:sz w:val="18"/>
                <w:szCs w:val="18"/>
              </w:rPr>
              <w:t xml:space="preserve"> 4). 3 </w:t>
            </w:r>
            <w:proofErr w:type="spellStart"/>
            <w:r>
              <w:rPr>
                <w:rFonts w:ascii="Arial" w:eastAsia="Arial" w:hAnsi="Arial" w:cs="Arial"/>
                <w:color w:val="1E293B"/>
                <w:sz w:val="18"/>
                <w:szCs w:val="18"/>
              </w:rPr>
              <w:t>objectives</w:t>
            </w:r>
            <w:proofErr w:type="spellEnd"/>
            <w:r>
              <w:rPr>
                <w:rFonts w:ascii="Arial" w:eastAsia="Arial" w:hAnsi="Arial" w:cs="Arial"/>
                <w:color w:val="1E293B"/>
                <w:sz w:val="18"/>
                <w:szCs w:val="18"/>
              </w:rPr>
              <w:t>.</w:t>
            </w:r>
          </w:p>
        </w:tc>
      </w:tr>
    </w:tbl>
    <w:p w14:paraId="477DD860" w14:textId="77777777" w:rsidR="00FC3012" w:rsidRDefault="00FC3012">
      <w:pPr>
        <w:spacing w:before="20" w:after="20"/>
      </w:pPr>
    </w:p>
    <w:p w14:paraId="41E2BBE8" w14:textId="77777777" w:rsidR="00FC3012" w:rsidRDefault="00000000">
      <w:pPr>
        <w:spacing w:before="160" w:after="60"/>
      </w:pPr>
      <w:r>
        <w:rPr>
          <w:rFonts w:ascii="Arial" w:eastAsia="Arial" w:hAnsi="Arial" w:cs="Arial"/>
          <w:b/>
          <w:bCs/>
          <w:color w:val="028090"/>
        </w:rPr>
        <w:t xml:space="preserve">¿Qué cambia respecto al </w:t>
      </w:r>
      <w:proofErr w:type="spellStart"/>
      <w:r>
        <w:rPr>
          <w:rFonts w:ascii="Arial" w:eastAsia="Arial" w:hAnsi="Arial" w:cs="Arial"/>
          <w:b/>
          <w:bCs/>
          <w:color w:val="028090"/>
        </w:rPr>
        <w:t>zero-shot</w:t>
      </w:r>
      <w:proofErr w:type="spellEnd"/>
      <w:r>
        <w:rPr>
          <w:rFonts w:ascii="Arial" w:eastAsia="Arial" w:hAnsi="Arial" w:cs="Arial"/>
          <w:b/>
          <w:bCs/>
          <w:color w:val="028090"/>
        </w:rPr>
        <w:t>?</w:t>
      </w:r>
    </w:p>
    <w:p w14:paraId="324F95BD" w14:textId="77777777" w:rsidR="00FC3012" w:rsidRDefault="00000000">
      <w:pPr>
        <w:spacing w:before="40" w:after="40"/>
      </w:pPr>
      <w:r>
        <w:rPr>
          <w:rFonts w:ascii="Arial" w:eastAsia="Arial" w:hAnsi="Arial" w:cs="Arial"/>
          <w:color w:val="1E293B"/>
          <w:sz w:val="18"/>
          <w:szCs w:val="18"/>
        </w:rPr>
        <w:t xml:space="preserve">¿Ahora usa </w:t>
      </w:r>
      <w:proofErr w:type="spellStart"/>
      <w:r>
        <w:rPr>
          <w:rFonts w:ascii="Arial" w:eastAsia="Arial" w:hAnsi="Arial" w:cs="Arial"/>
          <w:color w:val="1E293B"/>
          <w:sz w:val="18"/>
          <w:szCs w:val="18"/>
        </w:rPr>
        <w:t>AbstractDoubleProblem</w:t>
      </w:r>
      <w:proofErr w:type="spellEnd"/>
      <w:r>
        <w:rPr>
          <w:rFonts w:ascii="Arial" w:eastAsia="Arial" w:hAnsi="Arial" w:cs="Arial"/>
          <w:color w:val="1E293B"/>
          <w:sz w:val="18"/>
          <w:szCs w:val="18"/>
        </w:rPr>
        <w:t>, variables(</w:t>
      </w:r>
      <w:proofErr w:type="gramStart"/>
      <w:r>
        <w:rPr>
          <w:rFonts w:ascii="Arial" w:eastAsia="Arial" w:hAnsi="Arial" w:cs="Arial"/>
          <w:color w:val="1E293B"/>
          <w:sz w:val="18"/>
          <w:szCs w:val="18"/>
        </w:rPr>
        <w:t>).</w:t>
      </w:r>
      <w:proofErr w:type="spellStart"/>
      <w:r>
        <w:rPr>
          <w:rFonts w:ascii="Arial" w:eastAsia="Arial" w:hAnsi="Arial" w:cs="Arial"/>
          <w:color w:val="1E293B"/>
          <w:sz w:val="18"/>
          <w:szCs w:val="18"/>
        </w:rPr>
        <w:t>get</w:t>
      </w:r>
      <w:proofErr w:type="spellEnd"/>
      <w:proofErr w:type="gramEnd"/>
      <w:r>
        <w:rPr>
          <w:rFonts w:ascii="Arial" w:eastAsia="Arial" w:hAnsi="Arial" w:cs="Arial"/>
          <w:color w:val="1E293B"/>
          <w:sz w:val="18"/>
          <w:szCs w:val="18"/>
        </w:rPr>
        <w:t xml:space="preserve">() y </w:t>
      </w:r>
      <w:proofErr w:type="spellStart"/>
      <w:proofErr w:type="gramStart"/>
      <w:r>
        <w:rPr>
          <w:rFonts w:ascii="Arial" w:eastAsia="Arial" w:hAnsi="Arial" w:cs="Arial"/>
          <w:color w:val="1E293B"/>
          <w:sz w:val="18"/>
          <w:szCs w:val="18"/>
        </w:rPr>
        <w:t>objectives</w:t>
      </w:r>
      <w:proofErr w:type="spellEnd"/>
      <w:r>
        <w:rPr>
          <w:rFonts w:ascii="Arial" w:eastAsia="Arial" w:hAnsi="Arial" w:cs="Arial"/>
          <w:color w:val="1E293B"/>
          <w:sz w:val="18"/>
          <w:szCs w:val="18"/>
        </w:rPr>
        <w:t>()[</w:t>
      </w:r>
      <w:proofErr w:type="gramEnd"/>
      <w:r>
        <w:rPr>
          <w:rFonts w:ascii="Arial" w:eastAsia="Arial" w:hAnsi="Arial" w:cs="Arial"/>
          <w:color w:val="1E293B"/>
          <w:sz w:val="18"/>
          <w:szCs w:val="18"/>
        </w:rPr>
        <w:t>]? ¿Desaparecen los errores de compilación?</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003CCEA5"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00" w:type="dxa"/>
              <w:left w:w="200" w:type="dxa"/>
              <w:bottom w:w="380" w:type="dxa"/>
              <w:right w:w="200" w:type="dxa"/>
            </w:tcMar>
          </w:tcPr>
          <w:p w14:paraId="32304110" w14:textId="77777777" w:rsidR="00FC3012" w:rsidRDefault="00000000">
            <w:r>
              <w:rPr>
                <w:rFonts w:ascii="Arial" w:eastAsia="Arial" w:hAnsi="Arial" w:cs="Arial"/>
                <w:i/>
                <w:iCs/>
                <w:color w:val="64748B"/>
                <w:sz w:val="16"/>
                <w:szCs w:val="16"/>
              </w:rPr>
              <w:t>Respuesta / observaciones:</w:t>
            </w:r>
          </w:p>
        </w:tc>
      </w:tr>
    </w:tbl>
    <w:p w14:paraId="37D03C86" w14:textId="77777777" w:rsidR="00FC3012" w:rsidRDefault="00FC3012">
      <w:pPr>
        <w:spacing w:before="20" w:after="20"/>
      </w:pPr>
    </w:p>
    <w:p w14:paraId="4AAEBD71" w14:textId="77777777" w:rsidR="00FC3012" w:rsidRDefault="00000000">
      <w:pPr>
        <w:spacing w:before="160" w:after="60"/>
      </w:pPr>
      <w:r>
        <w:rPr>
          <w:rFonts w:ascii="Arial" w:eastAsia="Arial" w:hAnsi="Arial" w:cs="Arial"/>
          <w:b/>
          <w:bCs/>
          <w:color w:val="028090"/>
        </w:rPr>
        <w:t>¿Resuelve el error de f₃?</w:t>
      </w:r>
    </w:p>
    <w:p w14:paraId="2CA67B55" w14:textId="77777777" w:rsidR="00FC3012" w:rsidRDefault="00000000">
      <w:pPr>
        <w:spacing w:before="40" w:after="40"/>
      </w:pPr>
      <w:r>
        <w:rPr>
          <w:rFonts w:ascii="Arial" w:eastAsia="Arial" w:hAnsi="Arial" w:cs="Arial"/>
          <w:color w:val="1E293B"/>
          <w:sz w:val="18"/>
          <w:szCs w:val="18"/>
        </w:rPr>
        <w:t>El ejemplo no especifica la fórmula de f₃. ¿El LLM infiere la fórmula correcta o sigue con (xᵢ − xᵢ₋</w:t>
      </w:r>
      <w:proofErr w:type="gramStart"/>
      <w:r>
        <w:rPr>
          <w:rFonts w:ascii="Arial" w:eastAsia="Arial" w:hAnsi="Arial" w:cs="Arial"/>
          <w:color w:val="1E293B"/>
          <w:sz w:val="18"/>
          <w:szCs w:val="18"/>
        </w:rPr>
        <w:t>₁)²</w:t>
      </w:r>
      <w:proofErr w:type="gramEnd"/>
      <w:r>
        <w:rPr>
          <w:rFonts w:ascii="Arial" w:eastAsia="Arial" w:hAnsi="Arial" w:cs="Arial"/>
          <w:color w:val="1E293B"/>
          <w:sz w:val="18"/>
          <w:szCs w:val="18"/>
        </w:rPr>
        <w:t>?</w:t>
      </w:r>
    </w:p>
    <w:p w14:paraId="09D63935" w14:textId="77777777" w:rsidR="00FC3012" w:rsidRDefault="00000000">
      <w:pPr>
        <w:spacing w:before="40" w:after="40"/>
      </w:pPr>
      <w:r>
        <w:rPr>
          <w:rFonts w:ascii="Arial" w:eastAsia="Arial" w:hAnsi="Arial" w:cs="Arial"/>
          <w:color w:val="1E293B"/>
          <w:sz w:val="18"/>
          <w:szCs w:val="18"/>
        </w:rPr>
        <w:lastRenderedPageBreak/>
        <w:t>Rellena la columna 'Obtenido' de la tabla con los valores de esta versión.</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6CE30E99"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00" w:type="dxa"/>
              <w:left w:w="200" w:type="dxa"/>
              <w:bottom w:w="420" w:type="dxa"/>
              <w:right w:w="200" w:type="dxa"/>
            </w:tcMar>
          </w:tcPr>
          <w:p w14:paraId="7A5D6B1C" w14:textId="77777777" w:rsidR="00FC3012" w:rsidRDefault="00000000">
            <w:r>
              <w:rPr>
                <w:rFonts w:ascii="Arial" w:eastAsia="Arial" w:hAnsi="Arial" w:cs="Arial"/>
                <w:i/>
                <w:iCs/>
                <w:color w:val="64748B"/>
                <w:sz w:val="16"/>
                <w:szCs w:val="16"/>
              </w:rPr>
              <w:t>Respuesta / observaciones:</w:t>
            </w:r>
          </w:p>
        </w:tc>
      </w:tr>
    </w:tbl>
    <w:p w14:paraId="5DB40655" w14:textId="77777777" w:rsidR="00FC3012" w:rsidRDefault="00FC3012">
      <w:pPr>
        <w:spacing w:before="20" w:after="20"/>
      </w:pPr>
    </w:p>
    <w:p w14:paraId="5E63C35E" w14:textId="726C0607" w:rsidR="00FC3012" w:rsidRDefault="00000000">
      <w:pPr>
        <w:spacing w:before="160" w:after="60"/>
      </w:pPr>
      <w:r>
        <w:rPr>
          <w:rFonts w:ascii="Arial" w:eastAsia="Arial" w:hAnsi="Arial" w:cs="Arial"/>
          <w:b/>
          <w:bCs/>
          <w:color w:val="028090"/>
        </w:rPr>
        <w:t xml:space="preserve">¿Qué no resuelve el </w:t>
      </w:r>
      <w:proofErr w:type="spellStart"/>
      <w:r>
        <w:rPr>
          <w:rFonts w:ascii="Arial" w:eastAsia="Arial" w:hAnsi="Arial" w:cs="Arial"/>
          <w:b/>
          <w:bCs/>
          <w:color w:val="028090"/>
        </w:rPr>
        <w:t>one-shot</w:t>
      </w:r>
      <w:proofErr w:type="spellEnd"/>
      <w:r w:rsidR="00F5448F">
        <w:rPr>
          <w:rFonts w:ascii="Arial" w:eastAsia="Arial" w:hAnsi="Arial" w:cs="Arial"/>
          <w:b/>
          <w:bCs/>
          <w:color w:val="028090"/>
        </w:rPr>
        <w:t xml:space="preserve"> (llegado su caso)</w:t>
      </w:r>
      <w:r>
        <w:rPr>
          <w:rFonts w:ascii="Arial" w:eastAsia="Arial" w:hAnsi="Arial" w:cs="Arial"/>
          <w:b/>
          <w:bCs/>
          <w:color w:val="028090"/>
        </w:rPr>
        <w:t>?</w:t>
      </w:r>
    </w:p>
    <w:p w14:paraId="344ADAD8" w14:textId="77777777" w:rsidR="00FC3012" w:rsidRDefault="00000000">
      <w:pPr>
        <w:spacing w:before="40" w:after="40"/>
      </w:pPr>
      <w:r>
        <w:rPr>
          <w:rFonts w:ascii="Arial" w:eastAsia="Arial" w:hAnsi="Arial" w:cs="Arial"/>
          <w:color w:val="1E293B"/>
          <w:sz w:val="18"/>
          <w:szCs w:val="18"/>
        </w:rPr>
        <w:t>¿Qué tipo de información necesita el LLM que un ejemplo de código no puede proporcionar?</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281A2F8C"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00" w:type="dxa"/>
              <w:left w:w="200" w:type="dxa"/>
              <w:bottom w:w="360" w:type="dxa"/>
              <w:right w:w="200" w:type="dxa"/>
            </w:tcMar>
          </w:tcPr>
          <w:p w14:paraId="36BA6750" w14:textId="77777777" w:rsidR="00FC3012" w:rsidRDefault="00000000">
            <w:r>
              <w:rPr>
                <w:rFonts w:ascii="Arial" w:eastAsia="Arial" w:hAnsi="Arial" w:cs="Arial"/>
                <w:i/>
                <w:iCs/>
                <w:color w:val="64748B"/>
                <w:sz w:val="16"/>
                <w:szCs w:val="16"/>
              </w:rPr>
              <w:t>Respuesta / observaciones:</w:t>
            </w:r>
          </w:p>
        </w:tc>
      </w:tr>
    </w:tbl>
    <w:p w14:paraId="0F9ECC47" w14:textId="77777777" w:rsidR="00FC3012" w:rsidRDefault="00000000">
      <w:r>
        <w:br w:type="page"/>
      </w:r>
    </w:p>
    <w:p w14:paraId="4508296A" w14:textId="77777777" w:rsidR="00FC3012" w:rsidRDefault="00000000">
      <w:pPr>
        <w:spacing w:before="160" w:after="60"/>
      </w:pPr>
      <w:r>
        <w:rPr>
          <w:rFonts w:ascii="Arial" w:eastAsia="Arial" w:hAnsi="Arial" w:cs="Arial"/>
          <w:b/>
          <w:bCs/>
          <w:color w:val="028090"/>
        </w:rPr>
        <w:lastRenderedPageBreak/>
        <w:t>Comparación de las tres estrategias</w:t>
      </w:r>
    </w:p>
    <w:p w14:paraId="65299EDF" w14:textId="77777777" w:rsidR="00FC3012" w:rsidRDefault="00000000">
      <w:pPr>
        <w:spacing w:before="40" w:after="40"/>
      </w:pPr>
      <w:r>
        <w:rPr>
          <w:rFonts w:ascii="Arial" w:eastAsia="Arial" w:hAnsi="Arial" w:cs="Arial"/>
          <w:color w:val="1E293B"/>
          <w:sz w:val="18"/>
          <w:szCs w:val="18"/>
        </w:rPr>
        <w:t xml:space="preserve">Para cada estrategia, anota: ¿compilaba? ¿pasaba los tres puntos? ¿cuántos </w:t>
      </w:r>
      <w:proofErr w:type="spellStart"/>
      <w:r>
        <w:rPr>
          <w:rFonts w:ascii="Arial" w:eastAsia="Arial" w:hAnsi="Arial" w:cs="Arial"/>
          <w:color w:val="1E293B"/>
          <w:sz w:val="18"/>
          <w:szCs w:val="18"/>
        </w:rPr>
        <w:t>prompts</w:t>
      </w:r>
      <w:proofErr w:type="spellEnd"/>
      <w:r>
        <w:rPr>
          <w:rFonts w:ascii="Arial" w:eastAsia="Arial" w:hAnsi="Arial" w:cs="Arial"/>
          <w:color w:val="1E293B"/>
          <w:sz w:val="18"/>
          <w:szCs w:val="18"/>
        </w:rPr>
        <w:t xml:space="preserve"> necesitaste?</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7"/>
        <w:gridCol w:w="2595"/>
        <w:gridCol w:w="2369"/>
        <w:gridCol w:w="2637"/>
        <w:gridCol w:w="3992"/>
      </w:tblGrid>
      <w:tr w:rsidR="00FC3012" w14:paraId="418C54D7" w14:textId="77777777">
        <w:trPr>
          <w:tblHeader/>
        </w:trPr>
        <w:tc>
          <w:tcPr>
            <w:tcW w:w="0" w:type="auto"/>
            <w:tcBorders>
              <w:top w:val="single" w:sz="1" w:space="0" w:color="FFFFFF"/>
              <w:left w:val="single" w:sz="1" w:space="0" w:color="FFFFFF"/>
              <w:bottom w:val="single" w:sz="1" w:space="0" w:color="FFFFFF"/>
              <w:right w:val="single" w:sz="1" w:space="0" w:color="FFFFFF"/>
            </w:tcBorders>
            <w:shd w:val="clear" w:color="auto" w:fill="1E293B"/>
            <w:tcMar>
              <w:top w:w="80" w:type="dxa"/>
              <w:left w:w="140" w:type="dxa"/>
              <w:bottom w:w="80" w:type="dxa"/>
              <w:right w:w="140" w:type="dxa"/>
            </w:tcMar>
          </w:tcPr>
          <w:p w14:paraId="08C0C946" w14:textId="77777777" w:rsidR="00FC3012" w:rsidRDefault="00000000">
            <w:pPr>
              <w:jc w:val="center"/>
            </w:pPr>
            <w:r>
              <w:rPr>
                <w:rFonts w:ascii="Arial" w:eastAsia="Arial" w:hAnsi="Arial" w:cs="Arial"/>
                <w:b/>
                <w:bCs/>
                <w:color w:val="FFFFFF"/>
                <w:sz w:val="17"/>
                <w:szCs w:val="17"/>
              </w:rPr>
              <w:t>Estrategia</w:t>
            </w:r>
          </w:p>
        </w:tc>
        <w:tc>
          <w:tcPr>
            <w:tcW w:w="0" w:type="auto"/>
            <w:tcBorders>
              <w:top w:val="single" w:sz="1" w:space="0" w:color="FFFFFF"/>
              <w:left w:val="single" w:sz="1" w:space="0" w:color="FFFFFF"/>
              <w:bottom w:val="single" w:sz="1" w:space="0" w:color="FFFFFF"/>
              <w:right w:val="single" w:sz="1" w:space="0" w:color="FFFFFF"/>
            </w:tcBorders>
            <w:shd w:val="clear" w:color="auto" w:fill="028090"/>
            <w:tcMar>
              <w:top w:w="80" w:type="dxa"/>
              <w:left w:w="140" w:type="dxa"/>
              <w:bottom w:w="80" w:type="dxa"/>
              <w:right w:w="140" w:type="dxa"/>
            </w:tcMar>
          </w:tcPr>
          <w:p w14:paraId="66F64A5C" w14:textId="77777777" w:rsidR="00FC3012" w:rsidRDefault="00000000">
            <w:pPr>
              <w:jc w:val="center"/>
            </w:pPr>
            <w:r>
              <w:rPr>
                <w:rFonts w:ascii="Arial" w:eastAsia="Arial" w:hAnsi="Arial" w:cs="Arial"/>
                <w:b/>
                <w:bCs/>
                <w:color w:val="FFFFFF"/>
                <w:sz w:val="17"/>
                <w:szCs w:val="17"/>
              </w:rPr>
              <w:t>¿Compila?</w:t>
            </w:r>
          </w:p>
        </w:tc>
        <w:tc>
          <w:tcPr>
            <w:tcW w:w="0" w:type="auto"/>
            <w:tcBorders>
              <w:top w:val="single" w:sz="1" w:space="0" w:color="FFFFFF"/>
              <w:left w:val="single" w:sz="1" w:space="0" w:color="FFFFFF"/>
              <w:bottom w:val="single" w:sz="1" w:space="0" w:color="FFFFFF"/>
              <w:right w:val="single" w:sz="1" w:space="0" w:color="FFFFFF"/>
            </w:tcBorders>
            <w:shd w:val="clear" w:color="auto" w:fill="028090"/>
            <w:tcMar>
              <w:top w:w="80" w:type="dxa"/>
              <w:left w:w="140" w:type="dxa"/>
              <w:bottom w:w="80" w:type="dxa"/>
              <w:right w:w="140" w:type="dxa"/>
            </w:tcMar>
          </w:tcPr>
          <w:p w14:paraId="118F93A6" w14:textId="77777777" w:rsidR="00FC3012" w:rsidRDefault="00000000">
            <w:pPr>
              <w:jc w:val="center"/>
            </w:pPr>
            <w:r>
              <w:rPr>
                <w:rFonts w:ascii="Arial" w:eastAsia="Arial" w:hAnsi="Arial" w:cs="Arial"/>
                <w:b/>
                <w:bCs/>
                <w:color w:val="FFFFFF"/>
                <w:sz w:val="17"/>
                <w:szCs w:val="17"/>
              </w:rPr>
              <w:t>¿Pasa f₃?</w:t>
            </w:r>
          </w:p>
        </w:tc>
        <w:tc>
          <w:tcPr>
            <w:tcW w:w="0" w:type="auto"/>
            <w:tcBorders>
              <w:top w:val="single" w:sz="1" w:space="0" w:color="FFFFFF"/>
              <w:left w:val="single" w:sz="1" w:space="0" w:color="FFFFFF"/>
              <w:bottom w:val="single" w:sz="1" w:space="0" w:color="FFFFFF"/>
              <w:right w:val="single" w:sz="1" w:space="0" w:color="FFFFFF"/>
            </w:tcBorders>
            <w:shd w:val="clear" w:color="auto" w:fill="028090"/>
            <w:tcMar>
              <w:top w:w="80" w:type="dxa"/>
              <w:left w:w="140" w:type="dxa"/>
              <w:bottom w:w="80" w:type="dxa"/>
              <w:right w:w="140" w:type="dxa"/>
            </w:tcMar>
          </w:tcPr>
          <w:p w14:paraId="4C20142E" w14:textId="77777777" w:rsidR="00FC3012" w:rsidRDefault="00000000">
            <w:pPr>
              <w:jc w:val="center"/>
            </w:pPr>
            <w:r>
              <w:rPr>
                <w:rFonts w:ascii="Arial" w:eastAsia="Arial" w:hAnsi="Arial" w:cs="Arial"/>
                <w:b/>
                <w:bCs/>
                <w:color w:val="FFFFFF"/>
                <w:sz w:val="17"/>
                <w:szCs w:val="17"/>
              </w:rPr>
              <w:t>Iteraciones</w:t>
            </w:r>
          </w:p>
        </w:tc>
        <w:tc>
          <w:tcPr>
            <w:tcW w:w="0" w:type="auto"/>
            <w:tcBorders>
              <w:top w:val="single" w:sz="1" w:space="0" w:color="FFFFFF"/>
              <w:left w:val="single" w:sz="1" w:space="0" w:color="FFFFFF"/>
              <w:bottom w:val="single" w:sz="1" w:space="0" w:color="FFFFFF"/>
              <w:right w:val="single" w:sz="1" w:space="0" w:color="FFFFFF"/>
            </w:tcBorders>
            <w:shd w:val="clear" w:color="auto" w:fill="015F6B"/>
            <w:tcMar>
              <w:top w:w="80" w:type="dxa"/>
              <w:left w:w="140" w:type="dxa"/>
              <w:bottom w:w="80" w:type="dxa"/>
              <w:right w:w="140" w:type="dxa"/>
            </w:tcMar>
          </w:tcPr>
          <w:p w14:paraId="05B3107E" w14:textId="77777777" w:rsidR="00FC3012" w:rsidRDefault="00000000">
            <w:pPr>
              <w:jc w:val="center"/>
            </w:pPr>
            <w:r>
              <w:rPr>
                <w:rFonts w:ascii="Arial" w:eastAsia="Arial" w:hAnsi="Arial" w:cs="Arial"/>
                <w:b/>
                <w:bCs/>
                <w:color w:val="FFFFFF"/>
                <w:sz w:val="17"/>
                <w:szCs w:val="17"/>
              </w:rPr>
              <w:t>Observación clave</w:t>
            </w:r>
          </w:p>
        </w:tc>
      </w:tr>
      <w:tr w:rsidR="00FC3012" w14:paraId="744C89AB" w14:textId="77777777">
        <w:tc>
          <w:tcPr>
            <w:tcW w:w="0" w:type="auto"/>
            <w:tcBorders>
              <w:top w:val="single" w:sz="1" w:space="0" w:color="B2DFDB"/>
              <w:left w:val="single" w:sz="1" w:space="0" w:color="B2DFDB"/>
              <w:bottom w:val="single" w:sz="1" w:space="0" w:color="B2DFDB"/>
              <w:right w:val="single" w:sz="1" w:space="0" w:color="B2DFDB"/>
            </w:tcBorders>
            <w:shd w:val="clear" w:color="auto" w:fill="EEF3F4"/>
            <w:tcMar>
              <w:top w:w="80" w:type="dxa"/>
              <w:left w:w="140" w:type="dxa"/>
              <w:bottom w:w="80" w:type="dxa"/>
              <w:right w:w="140" w:type="dxa"/>
            </w:tcMar>
          </w:tcPr>
          <w:p w14:paraId="3F9F963F" w14:textId="77777777" w:rsidR="00FC3012" w:rsidRDefault="00000000">
            <w:r>
              <w:rPr>
                <w:rFonts w:ascii="Arial" w:eastAsia="Arial" w:hAnsi="Arial" w:cs="Arial"/>
                <w:b/>
                <w:bCs/>
                <w:color w:val="1E293B"/>
                <w:sz w:val="17"/>
                <w:szCs w:val="17"/>
              </w:rPr>
              <w:t>B1 · Zero-</w:t>
            </w:r>
            <w:proofErr w:type="spellStart"/>
            <w:r>
              <w:rPr>
                <w:rFonts w:ascii="Arial" w:eastAsia="Arial" w:hAnsi="Arial" w:cs="Arial"/>
                <w:b/>
                <w:bCs/>
                <w:color w:val="1E293B"/>
                <w:sz w:val="17"/>
                <w:szCs w:val="17"/>
              </w:rPr>
              <w:t>shot</w:t>
            </w:r>
            <w:proofErr w:type="spellEnd"/>
          </w:p>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tcPr>
          <w:p w14:paraId="6853B611" w14:textId="77777777" w:rsidR="00FC3012" w:rsidRDefault="00FC3012"/>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tcPr>
          <w:p w14:paraId="6E7C9971" w14:textId="77777777" w:rsidR="00FC3012" w:rsidRDefault="00FC3012"/>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tcPr>
          <w:p w14:paraId="3D177A23" w14:textId="77777777" w:rsidR="00FC3012" w:rsidRDefault="00FC3012"/>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tcPr>
          <w:p w14:paraId="48B574BE" w14:textId="77777777" w:rsidR="00FC3012" w:rsidRDefault="00FC3012"/>
        </w:tc>
      </w:tr>
      <w:tr w:rsidR="00FC3012" w14:paraId="38A871F7" w14:textId="77777777">
        <w:tc>
          <w:tcPr>
            <w:tcW w:w="0" w:type="auto"/>
            <w:tcBorders>
              <w:top w:val="single" w:sz="1" w:space="0" w:color="B2DFDB"/>
              <w:left w:val="single" w:sz="1" w:space="0" w:color="B2DFDB"/>
              <w:bottom w:val="single" w:sz="1" w:space="0" w:color="B2DFDB"/>
              <w:right w:val="single" w:sz="1" w:space="0" w:color="B2DFDB"/>
            </w:tcBorders>
            <w:shd w:val="clear" w:color="auto" w:fill="EEF3F4"/>
            <w:tcMar>
              <w:top w:w="80" w:type="dxa"/>
              <w:left w:w="140" w:type="dxa"/>
              <w:bottom w:w="80" w:type="dxa"/>
              <w:right w:w="140" w:type="dxa"/>
            </w:tcMar>
          </w:tcPr>
          <w:p w14:paraId="374A4D7F" w14:textId="77777777" w:rsidR="00FC3012" w:rsidRDefault="00000000">
            <w:r>
              <w:rPr>
                <w:rFonts w:ascii="Arial" w:eastAsia="Arial" w:hAnsi="Arial" w:cs="Arial"/>
                <w:b/>
                <w:bCs/>
                <w:color w:val="1E293B"/>
                <w:sz w:val="17"/>
                <w:szCs w:val="17"/>
              </w:rPr>
              <w:t xml:space="preserve">B2 · </w:t>
            </w:r>
            <w:proofErr w:type="spellStart"/>
            <w:r>
              <w:rPr>
                <w:rFonts w:ascii="Arial" w:eastAsia="Arial" w:hAnsi="Arial" w:cs="Arial"/>
                <w:b/>
                <w:bCs/>
                <w:color w:val="1E293B"/>
                <w:sz w:val="17"/>
                <w:szCs w:val="17"/>
              </w:rPr>
              <w:t>One-shot</w:t>
            </w:r>
            <w:proofErr w:type="spellEnd"/>
          </w:p>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tcPr>
          <w:p w14:paraId="388BDC07" w14:textId="77777777" w:rsidR="00FC3012" w:rsidRDefault="00FC3012"/>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tcPr>
          <w:p w14:paraId="6884B8AE" w14:textId="77777777" w:rsidR="00FC3012" w:rsidRDefault="00FC3012"/>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tcPr>
          <w:p w14:paraId="46ADD7A2" w14:textId="77777777" w:rsidR="00FC3012" w:rsidRDefault="00FC3012"/>
        </w:tc>
        <w:tc>
          <w:tcPr>
            <w:tcW w:w="0" w:type="auto"/>
            <w:tcBorders>
              <w:top w:val="single" w:sz="1" w:space="0" w:color="B2DFDB"/>
              <w:left w:val="single" w:sz="1" w:space="0" w:color="B2DFDB"/>
              <w:bottom w:val="single" w:sz="1" w:space="0" w:color="B2DFDB"/>
              <w:right w:val="single" w:sz="1" w:space="0" w:color="B2DFDB"/>
            </w:tcBorders>
            <w:shd w:val="clear" w:color="auto" w:fill="FFFFFF"/>
            <w:tcMar>
              <w:top w:w="80" w:type="dxa"/>
              <w:left w:w="140" w:type="dxa"/>
              <w:bottom w:w="80" w:type="dxa"/>
              <w:right w:w="140" w:type="dxa"/>
            </w:tcMar>
          </w:tcPr>
          <w:p w14:paraId="16363553" w14:textId="77777777" w:rsidR="00FC3012" w:rsidRDefault="00FC3012"/>
        </w:tc>
      </w:tr>
    </w:tbl>
    <w:p w14:paraId="413459ED" w14:textId="77777777" w:rsidR="00FC3012" w:rsidRDefault="00FC3012">
      <w:pPr>
        <w:spacing w:before="20" w:after="20"/>
      </w:pPr>
    </w:p>
    <w:p w14:paraId="106AADB2" w14:textId="77777777" w:rsidR="00FC3012" w:rsidRDefault="00000000">
      <w:pPr>
        <w:spacing w:before="160" w:after="60"/>
      </w:pPr>
      <w:r>
        <w:rPr>
          <w:rFonts w:ascii="Arial" w:eastAsia="Arial" w:hAnsi="Arial" w:cs="Arial"/>
          <w:b/>
          <w:bCs/>
          <w:color w:val="028090"/>
        </w:rPr>
        <w:t>Reflexión</w:t>
      </w:r>
    </w:p>
    <w:p w14:paraId="67963BE9" w14:textId="77777777" w:rsidR="00FC3012" w:rsidRDefault="00000000">
      <w:pPr>
        <w:spacing w:before="40" w:after="40"/>
      </w:pPr>
      <w:r>
        <w:rPr>
          <w:rFonts w:ascii="Arial" w:eastAsia="Arial" w:hAnsi="Arial" w:cs="Arial"/>
          <w:color w:val="1E293B"/>
          <w:sz w:val="18"/>
          <w:szCs w:val="18"/>
        </w:rPr>
        <w:t>¿En qué parte del proceso fue más útil el LLM? ¿Qué tarea necesitó siempre especificación explícita?</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59004C18"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00" w:type="dxa"/>
              <w:left w:w="200" w:type="dxa"/>
              <w:bottom w:w="420" w:type="dxa"/>
              <w:right w:w="200" w:type="dxa"/>
            </w:tcMar>
          </w:tcPr>
          <w:p w14:paraId="098546F8" w14:textId="77777777" w:rsidR="00FC3012" w:rsidRDefault="00000000">
            <w:r>
              <w:rPr>
                <w:rFonts w:ascii="Arial" w:eastAsia="Arial" w:hAnsi="Arial" w:cs="Arial"/>
                <w:i/>
                <w:iCs/>
                <w:color w:val="64748B"/>
                <w:sz w:val="16"/>
                <w:szCs w:val="16"/>
              </w:rPr>
              <w:t>Respuesta / observaciones:</w:t>
            </w:r>
          </w:p>
        </w:tc>
      </w:tr>
    </w:tbl>
    <w:p w14:paraId="7B7410CD" w14:textId="77777777" w:rsidR="00FC3012" w:rsidRDefault="00000000">
      <w:r>
        <w:br w:type="page"/>
      </w:r>
    </w:p>
    <w:p w14:paraId="2EB591BE" w14:textId="3B86D8B2" w:rsidR="00FC3012" w:rsidRDefault="00000000">
      <w:pPr>
        <w:spacing w:before="220" w:after="80"/>
      </w:pPr>
      <w:r>
        <w:rPr>
          <w:rFonts w:ascii="Arial" w:eastAsia="Arial" w:hAnsi="Arial" w:cs="Arial"/>
          <w:b/>
          <w:bCs/>
          <w:color w:val="BA7517"/>
          <w:sz w:val="24"/>
          <w:szCs w:val="24"/>
        </w:rPr>
        <w:lastRenderedPageBreak/>
        <w:t xml:space="preserve">Bloque </w:t>
      </w:r>
      <w:proofErr w:type="gramStart"/>
      <w:r w:rsidR="006B5770">
        <w:rPr>
          <w:rFonts w:ascii="Arial" w:eastAsia="Arial" w:hAnsi="Arial" w:cs="Arial"/>
          <w:b/>
          <w:bCs/>
          <w:color w:val="BA7517"/>
          <w:sz w:val="24"/>
          <w:szCs w:val="24"/>
        </w:rPr>
        <w:t>3</w:t>
      </w:r>
      <w:r>
        <w:rPr>
          <w:rFonts w:ascii="Arial" w:eastAsia="Arial" w:hAnsi="Arial" w:cs="Arial"/>
          <w:b/>
          <w:bCs/>
          <w:color w:val="BA7517"/>
          <w:sz w:val="24"/>
          <w:szCs w:val="24"/>
        </w:rPr>
        <w:t xml:space="preserve">  —</w:t>
      </w:r>
      <w:proofErr w:type="gramEnd"/>
      <w:r>
        <w:rPr>
          <w:rFonts w:ascii="Arial" w:eastAsia="Arial" w:hAnsi="Arial" w:cs="Arial"/>
          <w:b/>
          <w:bCs/>
          <w:color w:val="BA7517"/>
          <w:sz w:val="24"/>
          <w:szCs w:val="24"/>
        </w:rPr>
        <w:t xml:space="preserve">  Integración y reflexión</w:t>
      </w:r>
    </w:p>
    <w:p w14:paraId="06A4F6E0" w14:textId="48476895" w:rsidR="00FC3012" w:rsidRDefault="00000000">
      <w:pPr>
        <w:spacing w:before="40" w:after="60"/>
      </w:pPr>
      <w:r>
        <w:rPr>
          <w:rFonts w:ascii="Arial" w:eastAsia="Arial" w:hAnsi="Arial" w:cs="Arial"/>
          <w:i/>
          <w:iCs/>
          <w:color w:val="64748B"/>
          <w:sz w:val="16"/>
          <w:szCs w:val="16"/>
        </w:rPr>
        <w:t xml:space="preserve">Completar solo si el Bloque </w:t>
      </w:r>
      <w:r w:rsidR="006B5770">
        <w:rPr>
          <w:rFonts w:ascii="Arial" w:eastAsia="Arial" w:hAnsi="Arial" w:cs="Arial"/>
          <w:i/>
          <w:iCs/>
          <w:color w:val="64748B"/>
          <w:sz w:val="16"/>
          <w:szCs w:val="16"/>
        </w:rPr>
        <w:t>2</w:t>
      </w:r>
      <w:r>
        <w:rPr>
          <w:rFonts w:ascii="Arial" w:eastAsia="Arial" w:hAnsi="Arial" w:cs="Arial"/>
          <w:i/>
          <w:iCs/>
          <w:color w:val="64748B"/>
          <w:sz w:val="16"/>
          <w:szCs w:val="16"/>
        </w:rPr>
        <w:t xml:space="preserve"> ha terminado con éxito y hay tiempo disponible.</w:t>
      </w:r>
    </w:p>
    <w:p w14:paraId="019FA27B" w14:textId="77777777" w:rsidR="00FC3012" w:rsidRDefault="00FC3012">
      <w:pPr>
        <w:spacing w:before="20" w:after="20"/>
      </w:pPr>
    </w:p>
    <w:p w14:paraId="6428F783" w14:textId="77777777" w:rsidR="00FC3012" w:rsidRDefault="00000000">
      <w:pPr>
        <w:spacing w:before="160" w:after="60"/>
      </w:pPr>
      <w:r>
        <w:rPr>
          <w:rFonts w:ascii="Arial" w:eastAsia="Arial" w:hAnsi="Arial" w:cs="Arial"/>
          <w:b/>
          <w:bCs/>
          <w:color w:val="028090"/>
        </w:rPr>
        <w:t>Integración con el runner del taller</w:t>
      </w:r>
    </w:p>
    <w:p w14:paraId="12AC4A97" w14:textId="77777777" w:rsidR="00FC3012" w:rsidRDefault="00000000">
      <w:pPr>
        <w:spacing w:before="30" w:after="30"/>
        <w:ind w:left="360"/>
      </w:pPr>
      <w:r>
        <w:rPr>
          <w:rFonts w:ascii="Arial" w:eastAsia="Arial" w:hAnsi="Arial" w:cs="Arial"/>
          <w:b/>
          <w:bCs/>
          <w:color w:val="028090"/>
          <w:sz w:val="18"/>
          <w:szCs w:val="18"/>
        </w:rPr>
        <w:t xml:space="preserve">– </w:t>
      </w:r>
      <w:r>
        <w:rPr>
          <w:rFonts w:ascii="Arial" w:eastAsia="Arial" w:hAnsi="Arial" w:cs="Arial"/>
          <w:color w:val="1E293B"/>
          <w:sz w:val="18"/>
          <w:szCs w:val="18"/>
        </w:rPr>
        <w:t xml:space="preserve">Registrar </w:t>
      </w:r>
      <w:proofErr w:type="spellStart"/>
      <w:r>
        <w:rPr>
          <w:rFonts w:ascii="Arial" w:eastAsia="Arial" w:hAnsi="Arial" w:cs="Arial"/>
          <w:color w:val="1E293B"/>
          <w:sz w:val="18"/>
          <w:szCs w:val="18"/>
        </w:rPr>
        <w:t>ThreeAttractor</w:t>
      </w:r>
      <w:proofErr w:type="spellEnd"/>
      <w:r>
        <w:rPr>
          <w:rFonts w:ascii="Arial" w:eastAsia="Arial" w:hAnsi="Arial" w:cs="Arial"/>
          <w:color w:val="1E293B"/>
          <w:sz w:val="18"/>
          <w:szCs w:val="18"/>
        </w:rPr>
        <w:t xml:space="preserve"> en los runners de NSGA-II y MOEA/D con los mismos parámetros del taller.</w:t>
      </w:r>
    </w:p>
    <w:p w14:paraId="76B6344E" w14:textId="77777777" w:rsidR="00FC3012" w:rsidRDefault="00000000">
      <w:pPr>
        <w:spacing w:before="30" w:after="30"/>
        <w:ind w:left="360"/>
      </w:pPr>
      <w:r>
        <w:rPr>
          <w:rFonts w:ascii="Arial" w:eastAsia="Arial" w:hAnsi="Arial" w:cs="Arial"/>
          <w:b/>
          <w:bCs/>
          <w:color w:val="028090"/>
          <w:sz w:val="18"/>
          <w:szCs w:val="18"/>
        </w:rPr>
        <w:t xml:space="preserve">– </w:t>
      </w:r>
      <w:r>
        <w:rPr>
          <w:rFonts w:ascii="Arial" w:eastAsia="Arial" w:hAnsi="Arial" w:cs="Arial"/>
          <w:color w:val="1E293B"/>
          <w:sz w:val="18"/>
          <w:szCs w:val="18"/>
        </w:rPr>
        <w:t>Ejecutar con ≥ 5 semillas distintas.</w:t>
      </w:r>
    </w:p>
    <w:p w14:paraId="4701900B" w14:textId="77777777" w:rsidR="00FC3012" w:rsidRDefault="00FC3012">
      <w:pPr>
        <w:spacing w:before="20" w:after="20"/>
      </w:pPr>
    </w:p>
    <w:p w14:paraId="21FFCBA4" w14:textId="77777777" w:rsidR="00FC3012" w:rsidRDefault="00000000">
      <w:pPr>
        <w:spacing w:before="160" w:after="60"/>
      </w:pPr>
      <w:r>
        <w:rPr>
          <w:rFonts w:ascii="Arial" w:eastAsia="Arial" w:hAnsi="Arial" w:cs="Arial"/>
          <w:b/>
          <w:bCs/>
          <w:color w:val="028090"/>
        </w:rPr>
        <w:t>Visualización y geometría del frente</w:t>
      </w:r>
    </w:p>
    <w:p w14:paraId="6D341DA7" w14:textId="77777777" w:rsidR="00FC3012" w:rsidRDefault="00000000">
      <w:pPr>
        <w:spacing w:before="40" w:after="40"/>
      </w:pPr>
      <w:r>
        <w:rPr>
          <w:rFonts w:ascii="Arial" w:eastAsia="Arial" w:hAnsi="Arial" w:cs="Arial"/>
          <w:color w:val="1E293B"/>
          <w:sz w:val="18"/>
          <w:szCs w:val="18"/>
        </w:rPr>
        <w:t>Observa el frente de Pareto obtenido en el espacio de objetivos.</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773BEF7F"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00" w:type="dxa"/>
              <w:left w:w="200" w:type="dxa"/>
              <w:bottom w:w="380" w:type="dxa"/>
              <w:right w:w="200" w:type="dxa"/>
            </w:tcMar>
          </w:tcPr>
          <w:p w14:paraId="03629006" w14:textId="77777777" w:rsidR="00FC3012" w:rsidRDefault="00000000">
            <w:r>
              <w:rPr>
                <w:rFonts w:ascii="Arial" w:eastAsia="Arial" w:hAnsi="Arial" w:cs="Arial"/>
                <w:i/>
                <w:iCs/>
                <w:color w:val="64748B"/>
                <w:sz w:val="16"/>
                <w:szCs w:val="16"/>
              </w:rPr>
              <w:t>Respuesta / observaciones:</w:t>
            </w:r>
          </w:p>
        </w:tc>
      </w:tr>
    </w:tbl>
    <w:p w14:paraId="515FD99D" w14:textId="77777777" w:rsidR="00FC3012" w:rsidRDefault="00FC3012">
      <w:pPr>
        <w:spacing w:before="20" w:after="20"/>
      </w:pPr>
    </w:p>
    <w:p w14:paraId="652C4D40" w14:textId="77777777" w:rsidR="00FC3012" w:rsidRDefault="00000000">
      <w:pPr>
        <w:spacing w:before="40" w:after="40"/>
      </w:pPr>
      <w:r>
        <w:rPr>
          <w:rFonts w:ascii="Arial" w:eastAsia="Arial" w:hAnsi="Arial" w:cs="Arial"/>
          <w:color w:val="1E293B"/>
          <w:sz w:val="18"/>
          <w:szCs w:val="18"/>
        </w:rPr>
        <w:t>f₃ acopla variables consecutivas de forma no lineal. ¿Esperas que el frente sea una superficie plana o curva? ¿Qué observas?</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614247A2"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00" w:type="dxa"/>
              <w:left w:w="200" w:type="dxa"/>
              <w:bottom w:w="420" w:type="dxa"/>
              <w:right w:w="200" w:type="dxa"/>
            </w:tcMar>
          </w:tcPr>
          <w:p w14:paraId="6F9C7BB2" w14:textId="77777777" w:rsidR="00FC3012" w:rsidRDefault="00000000">
            <w:r>
              <w:rPr>
                <w:rFonts w:ascii="Arial" w:eastAsia="Arial" w:hAnsi="Arial" w:cs="Arial"/>
                <w:i/>
                <w:iCs/>
                <w:color w:val="64748B"/>
                <w:sz w:val="16"/>
                <w:szCs w:val="16"/>
              </w:rPr>
              <w:t>Respuesta / observaciones:</w:t>
            </w:r>
          </w:p>
        </w:tc>
      </w:tr>
    </w:tbl>
    <w:p w14:paraId="46C30850" w14:textId="77777777" w:rsidR="00FC3012" w:rsidRDefault="00FC3012">
      <w:pPr>
        <w:spacing w:before="20" w:after="20"/>
      </w:pPr>
    </w:p>
    <w:p w14:paraId="4322C592" w14:textId="77777777" w:rsidR="00FC3012" w:rsidRDefault="00000000">
      <w:pPr>
        <w:spacing w:before="160" w:after="60"/>
      </w:pPr>
      <w:r>
        <w:rPr>
          <w:rFonts w:ascii="Arial" w:eastAsia="Arial" w:hAnsi="Arial" w:cs="Arial"/>
          <w:b/>
          <w:bCs/>
          <w:color w:val="028090"/>
        </w:rPr>
        <w:t>¿Qué aporta el LLM al flujo de trabajo científico?</w:t>
      </w:r>
    </w:p>
    <w:p w14:paraId="28024A15" w14:textId="77777777" w:rsidR="00FC3012" w:rsidRDefault="00000000">
      <w:pPr>
        <w:spacing w:before="40" w:after="40"/>
      </w:pPr>
      <w:r>
        <w:rPr>
          <w:rFonts w:ascii="Arial" w:eastAsia="Arial" w:hAnsi="Arial" w:cs="Arial"/>
          <w:color w:val="1E293B"/>
          <w:sz w:val="18"/>
          <w:szCs w:val="18"/>
        </w:rPr>
        <w:t xml:space="preserve">¿Usáis </w:t>
      </w:r>
      <w:proofErr w:type="spellStart"/>
      <w:r>
        <w:rPr>
          <w:rFonts w:ascii="Arial" w:eastAsia="Arial" w:hAnsi="Arial" w:cs="Arial"/>
          <w:color w:val="1E293B"/>
          <w:sz w:val="18"/>
          <w:szCs w:val="18"/>
        </w:rPr>
        <w:t>LLMs</w:t>
      </w:r>
      <w:proofErr w:type="spellEnd"/>
      <w:r>
        <w:rPr>
          <w:rFonts w:ascii="Arial" w:eastAsia="Arial" w:hAnsi="Arial" w:cs="Arial"/>
          <w:color w:val="1E293B"/>
          <w:sz w:val="18"/>
          <w:szCs w:val="18"/>
        </w:rPr>
        <w:t xml:space="preserve"> en vuestra investigación? ¿Para qué tareas? ¿Cómo garantizáis la corrección del código generado?</w:t>
      </w:r>
    </w:p>
    <w:tbl>
      <w:tblPr>
        <w:tblW w:w="1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00"/>
      </w:tblGrid>
      <w:tr w:rsidR="00FC3012" w14:paraId="1CEC5029" w14:textId="77777777">
        <w:tc>
          <w:tcPr>
            <w:tcW w:w="14800" w:type="dxa"/>
            <w:tcBorders>
              <w:top w:val="single" w:sz="1" w:space="0" w:color="B2DFDB"/>
              <w:left w:val="single" w:sz="1" w:space="0" w:color="B2DFDB"/>
              <w:bottom w:val="single" w:sz="1" w:space="0" w:color="B2DFDB"/>
              <w:right w:val="single" w:sz="1" w:space="0" w:color="B2DFDB"/>
            </w:tcBorders>
            <w:shd w:val="clear" w:color="auto" w:fill="E2F4F6"/>
            <w:tcMar>
              <w:top w:w="100" w:type="dxa"/>
              <w:left w:w="200" w:type="dxa"/>
              <w:bottom w:w="500" w:type="dxa"/>
              <w:right w:w="200" w:type="dxa"/>
            </w:tcMar>
          </w:tcPr>
          <w:p w14:paraId="7AE0CB83" w14:textId="77777777" w:rsidR="00FC3012" w:rsidRDefault="00000000">
            <w:r>
              <w:rPr>
                <w:rFonts w:ascii="Arial" w:eastAsia="Arial" w:hAnsi="Arial" w:cs="Arial"/>
                <w:i/>
                <w:iCs/>
                <w:color w:val="64748B"/>
                <w:sz w:val="16"/>
                <w:szCs w:val="16"/>
              </w:rPr>
              <w:t>Respuesta / observaciones:</w:t>
            </w:r>
          </w:p>
        </w:tc>
      </w:tr>
    </w:tbl>
    <w:p w14:paraId="30CBFA34" w14:textId="77777777" w:rsidR="007820E7" w:rsidRDefault="007820E7"/>
    <w:sectPr w:rsidR="007820E7">
      <w:pgSz w:w="16838" w:h="11906" w:orient="landscape"/>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1FC2124"/>
    <w:multiLevelType w:val="hybridMultilevel"/>
    <w:tmpl w:val="0F4AE9F0"/>
    <w:lvl w:ilvl="0" w:tplc="220C8A64">
      <w:start w:val="1"/>
      <w:numFmt w:val="bullet"/>
      <w:lvlText w:val="●"/>
      <w:lvlJc w:val="left"/>
      <w:pPr>
        <w:ind w:left="720" w:hanging="360"/>
      </w:pPr>
    </w:lvl>
    <w:lvl w:ilvl="1" w:tplc="BF581C06">
      <w:start w:val="1"/>
      <w:numFmt w:val="bullet"/>
      <w:lvlText w:val="○"/>
      <w:lvlJc w:val="left"/>
      <w:pPr>
        <w:ind w:left="1440" w:hanging="360"/>
      </w:pPr>
    </w:lvl>
    <w:lvl w:ilvl="2" w:tplc="51F0C2BC">
      <w:start w:val="1"/>
      <w:numFmt w:val="bullet"/>
      <w:lvlText w:val="■"/>
      <w:lvlJc w:val="left"/>
      <w:pPr>
        <w:ind w:left="2160" w:hanging="360"/>
      </w:pPr>
    </w:lvl>
    <w:lvl w:ilvl="3" w:tplc="627A47E6">
      <w:start w:val="1"/>
      <w:numFmt w:val="bullet"/>
      <w:lvlText w:val="●"/>
      <w:lvlJc w:val="left"/>
      <w:pPr>
        <w:ind w:left="2880" w:hanging="360"/>
      </w:pPr>
    </w:lvl>
    <w:lvl w:ilvl="4" w:tplc="CFF8E1D6">
      <w:start w:val="1"/>
      <w:numFmt w:val="bullet"/>
      <w:lvlText w:val="○"/>
      <w:lvlJc w:val="left"/>
      <w:pPr>
        <w:ind w:left="3600" w:hanging="360"/>
      </w:pPr>
    </w:lvl>
    <w:lvl w:ilvl="5" w:tplc="512ED692">
      <w:start w:val="1"/>
      <w:numFmt w:val="bullet"/>
      <w:lvlText w:val="■"/>
      <w:lvlJc w:val="left"/>
      <w:pPr>
        <w:ind w:left="4320" w:hanging="360"/>
      </w:pPr>
    </w:lvl>
    <w:lvl w:ilvl="6" w:tplc="5C9C2D7A">
      <w:start w:val="1"/>
      <w:numFmt w:val="bullet"/>
      <w:lvlText w:val="●"/>
      <w:lvlJc w:val="left"/>
      <w:pPr>
        <w:ind w:left="5040" w:hanging="360"/>
      </w:pPr>
    </w:lvl>
    <w:lvl w:ilvl="7" w:tplc="EC02A71A">
      <w:start w:val="1"/>
      <w:numFmt w:val="bullet"/>
      <w:lvlText w:val="●"/>
      <w:lvlJc w:val="left"/>
      <w:pPr>
        <w:ind w:left="5760" w:hanging="360"/>
      </w:pPr>
    </w:lvl>
    <w:lvl w:ilvl="8" w:tplc="31864598">
      <w:start w:val="1"/>
      <w:numFmt w:val="bullet"/>
      <w:lvlText w:val="●"/>
      <w:lvlJc w:val="left"/>
      <w:pPr>
        <w:ind w:left="6480" w:hanging="360"/>
      </w:pPr>
    </w:lvl>
  </w:abstractNum>
  <w:num w:numId="1" w16cid:durableId="7926754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12"/>
    <w:rsid w:val="006B5770"/>
    <w:rsid w:val="00757434"/>
    <w:rsid w:val="007820E7"/>
    <w:rsid w:val="00DA5746"/>
    <w:rsid w:val="00F5448F"/>
    <w:rsid w:val="00FC30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E337714"/>
  <w15:docId w15:val="{1DFCF3A5-D3C3-A14F-9E96-549EA44FC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6B577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891</Words>
  <Characters>4905</Characters>
  <Application>Microsoft Office Word</Application>
  <DocSecurity>0</DocSecurity>
  <Lines>40</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J. Nebro</cp:lastModifiedBy>
  <cp:revision>3</cp:revision>
  <dcterms:created xsi:type="dcterms:W3CDTF">2026-06-26T13:59:00Z</dcterms:created>
  <dcterms:modified xsi:type="dcterms:W3CDTF">2026-06-29T14:24:00Z</dcterms:modified>
</cp:coreProperties>
</file>