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37" w:rsidRDefault="00176386">
      <w:r>
        <w:t>WILT Procedure:</w:t>
      </w:r>
    </w:p>
    <w:p w:rsidR="00176386" w:rsidRDefault="00176386"/>
    <w:p w:rsidR="00176386" w:rsidRDefault="00176386" w:rsidP="00176386">
      <w:pPr>
        <w:pStyle w:val="ListParagraph"/>
        <w:numPr>
          <w:ilvl w:val="0"/>
          <w:numId w:val="1"/>
        </w:numPr>
      </w:pPr>
      <w:r>
        <w:t xml:space="preserve">Start Dryer (Tech needs to start) – Waiting for Dryer Start 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Dry for 2 min – Drying Clothes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Inject Water for 2 minutes – Water Injection 1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Pause Station – Pause Dryer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Start Station – Sending Manual Start Stop Command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Dry for 2 min – Drying Clothes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Inject Water for 2 min – Water Injection 2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Dry Cloths – Drying Clothes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>Cool Down Period – Cooling Down</w:t>
      </w:r>
    </w:p>
    <w:p w:rsidR="00176386" w:rsidRDefault="00176386" w:rsidP="00176386">
      <w:pPr>
        <w:pStyle w:val="ListParagraph"/>
        <w:numPr>
          <w:ilvl w:val="0"/>
          <w:numId w:val="1"/>
        </w:numPr>
      </w:pPr>
      <w:r>
        <w:t xml:space="preserve">Restart Dryer - </w:t>
      </w:r>
      <w:r>
        <w:t>Sending Manual Start Stop Command</w:t>
      </w:r>
    </w:p>
    <w:p w:rsidR="00176386" w:rsidRDefault="00176386" w:rsidP="00176386"/>
    <w:p w:rsidR="00176386" w:rsidRDefault="00176386" w:rsidP="00176386">
      <w:proofErr w:type="spellStart"/>
      <w:r>
        <w:t>Enum</w:t>
      </w:r>
      <w:proofErr w:type="spellEnd"/>
      <w:r>
        <w:t xml:space="preserve"> Test State Commands:</w:t>
      </w:r>
    </w:p>
    <w:p w:rsidR="00176386" w:rsidRDefault="00176386" w:rsidP="00176386"/>
    <w:p w:rsidR="00176386" w:rsidRDefault="00176386" w:rsidP="00176386">
      <w:r>
        <w:t>No Serial Number</w:t>
      </w:r>
    </w:p>
    <w:p w:rsidR="00176386" w:rsidRDefault="00176386" w:rsidP="00176386">
      <w:r>
        <w:t>Waiting for Dryer Start</w:t>
      </w:r>
    </w:p>
    <w:p w:rsidR="00176386" w:rsidRDefault="00176386" w:rsidP="00176386">
      <w:r>
        <w:t>Drying Clothes</w:t>
      </w:r>
    </w:p>
    <w:p w:rsidR="00176386" w:rsidRDefault="00176386" w:rsidP="00176386">
      <w:r>
        <w:t>Water Injection 1</w:t>
      </w:r>
    </w:p>
    <w:p w:rsidR="00176386" w:rsidRDefault="00176386" w:rsidP="00176386">
      <w:r>
        <w:t>Pause Dryer</w:t>
      </w:r>
    </w:p>
    <w:p w:rsidR="00176386" w:rsidRDefault="00176386" w:rsidP="00176386">
      <w:r>
        <w:t>Sending Manual Start Stop Command</w:t>
      </w:r>
    </w:p>
    <w:p w:rsidR="00176386" w:rsidRDefault="00176386" w:rsidP="00176386">
      <w:r>
        <w:t>Water Injection 2</w:t>
      </w:r>
    </w:p>
    <w:p w:rsidR="00176386" w:rsidRDefault="00176386" w:rsidP="00176386">
      <w:r>
        <w:t>Cooling Down</w:t>
      </w:r>
    </w:p>
    <w:p w:rsidR="00176386" w:rsidRDefault="00176386" w:rsidP="00176386">
      <w:r>
        <w:t>Fault</w:t>
      </w:r>
      <w:bookmarkStart w:id="0" w:name="_GoBack"/>
      <w:bookmarkEnd w:id="0"/>
    </w:p>
    <w:sectPr w:rsidR="0017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867D0"/>
    <w:multiLevelType w:val="hybridMultilevel"/>
    <w:tmpl w:val="56FA2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6"/>
    <w:rsid w:val="00176386"/>
    <w:rsid w:val="00B24DBD"/>
    <w:rsid w:val="00E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EABDB-F0A6-4888-B12B-12969000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(GE, Appl &amp; Light)</dc:creator>
  <cp:keywords/>
  <dc:description/>
  <cp:lastModifiedBy>Sweatt, Corey (GE, Appl &amp; Light)</cp:lastModifiedBy>
  <cp:revision>1</cp:revision>
  <dcterms:created xsi:type="dcterms:W3CDTF">2015-03-06T12:22:00Z</dcterms:created>
  <dcterms:modified xsi:type="dcterms:W3CDTF">2015-03-08T18:48:00Z</dcterms:modified>
</cp:coreProperties>
</file>