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7F0819" w:rsidP="1083B76A" w:rsidRDefault="00941352" w14:paraId="6DFEA3AE" w14:textId="77777777">
      <w:pPr>
        <w:spacing w:before="0" w:beforeAutospacing="off" w:after="0" w:afterAutospacing="off" w:line="276" w:lineRule="auto"/>
        <w:rPr>
          <w:rFonts w:ascii="Times New Roman" w:hAnsi="Times New Roman" w:eastAsia="Times New Roman" w:cs="Times New Roman"/>
          <w:b w:val="1"/>
          <w:bCs w:val="1"/>
          <w:sz w:val="22"/>
          <w:szCs w:val="22"/>
        </w:rPr>
      </w:pPr>
      <w:r>
        <w:rPr>
          <w:b/>
          <w:noProof/>
          <w:sz w:val="17"/>
          <w:szCs w:val="17"/>
        </w:rPr>
        <w:drawing>
          <wp:inline distT="114300" distB="114300" distL="114300" distR="114300" wp14:anchorId="754888B6" wp14:editId="7AB1B0B7">
            <wp:extent cx="6367463" cy="20163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367463" cy="2016363"/>
                    </a:xfrm>
                    <a:prstGeom prst="rect">
                      <a:avLst/>
                    </a:prstGeom>
                    <a:ln/>
                  </pic:spPr>
                </pic:pic>
              </a:graphicData>
            </a:graphic>
          </wp:inline>
        </w:drawing>
      </w:r>
    </w:p>
    <w:p w:rsidR="007F0819" w:rsidP="1083B76A" w:rsidRDefault="00941352" w14:paraId="5CDA4850" w14:textId="447C0015" w14:noSpellErr="1">
      <w:pPr>
        <w:spacing w:before="0" w:beforeAutospacing="off"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Project Title/Subject:</w:t>
      </w:r>
      <w:r w:rsidRPr="1083B76A" w:rsidR="00DD715F">
        <w:rPr>
          <w:rFonts w:ascii="Times New Roman" w:hAnsi="Times New Roman" w:eastAsia="Times New Roman" w:cs="Times New Roman"/>
          <w:b w:val="1"/>
          <w:bCs w:val="1"/>
          <w:color w:val="auto"/>
          <w:sz w:val="22"/>
          <w:szCs w:val="22"/>
        </w:rPr>
        <w:t xml:space="preserve">  </w:t>
      </w:r>
      <w:r w:rsidRPr="1083B76A" w:rsidR="00941352">
        <w:rPr>
          <w:rFonts w:ascii="Times New Roman" w:hAnsi="Times New Roman" w:eastAsia="Times New Roman" w:cs="Times New Roman"/>
          <w:color w:val="auto"/>
          <w:sz w:val="22"/>
          <w:szCs w:val="22"/>
        </w:rPr>
        <w:t>Current U.S. Social, Political, and Economic Issues for Young European Leaders I</w:t>
      </w:r>
    </w:p>
    <w:p w:rsidR="007F0819" w:rsidP="1083B76A" w:rsidRDefault="00941352" w14:paraId="3D1519E0" w14:textId="77777777" w14:noSpellErr="1">
      <w:pPr>
        <w:spacing w:before="0" w:beforeAutospacing="off"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 xml:space="preserve">Project Type: </w:t>
      </w:r>
      <w:r>
        <w:tab/>
      </w:r>
      <w:r>
        <w:tab/>
      </w:r>
      <w:r w:rsidRPr="1083B76A" w:rsidR="00941352">
        <w:rPr>
          <w:rFonts w:ascii="Times New Roman" w:hAnsi="Times New Roman" w:eastAsia="Times New Roman" w:cs="Times New Roman"/>
          <w:color w:val="auto"/>
          <w:sz w:val="22"/>
          <w:szCs w:val="22"/>
        </w:rPr>
        <w:t>Regional Project</w:t>
      </w:r>
    </w:p>
    <w:p w:rsidR="007F0819" w:rsidP="0E06863B" w:rsidRDefault="00941352" w14:paraId="3900EC41" w14:textId="00FB98E8">
      <w:pPr>
        <w:spacing w:before="0" w:beforeAutospacing="off" w:after="0" w:afterAutospacing="off" w:line="276" w:lineRule="auto"/>
        <w:rPr>
          <w:rFonts w:ascii="Times New Roman" w:hAnsi="Times New Roman" w:eastAsia="Times New Roman" w:cs="Times New Roman"/>
          <w:b w:val="1"/>
          <w:bCs w:val="1"/>
          <w:color w:val="auto"/>
          <w:sz w:val="22"/>
          <w:szCs w:val="22"/>
          <w:lang w:val="en-US"/>
        </w:rPr>
      </w:pPr>
      <w:r w:rsidRPr="0E06863B" w:rsidR="0E06863B">
        <w:rPr>
          <w:rFonts w:ascii="Times New Roman" w:hAnsi="Times New Roman" w:eastAsia="Times New Roman" w:cs="Times New Roman"/>
          <w:b w:val="1"/>
          <w:bCs w:val="1"/>
          <w:color w:val="auto"/>
          <w:sz w:val="22"/>
          <w:szCs w:val="22"/>
          <w:lang w:val="en-US"/>
        </w:rPr>
        <w:t xml:space="preserve">NPA: </w:t>
      </w:r>
      <w:r>
        <w:tab/>
      </w:r>
      <w:r>
        <w:tab/>
      </w:r>
      <w:r>
        <w:tab/>
      </w:r>
      <w:r w:rsidRPr="0E06863B" w:rsidR="0E06863B">
        <w:rPr>
          <w:rFonts w:ascii="Times New Roman" w:hAnsi="Times New Roman" w:eastAsia="Times New Roman" w:cs="Times New Roman"/>
          <w:b w:val="0"/>
          <w:bCs w:val="0"/>
          <w:color w:val="auto"/>
          <w:sz w:val="22"/>
          <w:szCs w:val="22"/>
          <w:lang w:val="en-US"/>
        </w:rPr>
        <w:t>IIE</w:t>
      </w:r>
    </w:p>
    <w:p w:rsidR="007F0819" w:rsidP="1083B76A" w:rsidRDefault="00941352" w14:paraId="7E70772E" w14:textId="4AA3D1A1">
      <w:pPr>
        <w:spacing w:before="0" w:beforeAutospacing="off" w:after="0" w:afterAutospacing="off" w:line="276" w:lineRule="auto"/>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b w:val="1"/>
          <w:bCs w:val="1"/>
          <w:color w:val="auto"/>
          <w:sz w:val="22"/>
          <w:szCs w:val="22"/>
        </w:rPr>
        <w:t xml:space="preserve">Project Dates: </w:t>
      </w:r>
      <w:r>
        <w:tab/>
      </w:r>
      <w:r>
        <w:tab/>
      </w:r>
      <w:r w:rsidRPr="0E06863B" w:rsidR="0E06863B">
        <w:rPr>
          <w:rFonts w:ascii="Times New Roman" w:hAnsi="Times New Roman" w:eastAsia="Times New Roman" w:cs="Times New Roman"/>
          <w:color w:val="auto"/>
          <w:sz w:val="22"/>
          <w:szCs w:val="22"/>
        </w:rPr>
        <w:t xml:space="preserve">January 25, 2025- February 15, 2025 </w:t>
      </w:r>
    </w:p>
    <w:p w:rsidR="007F0819" w:rsidP="1083B76A" w:rsidRDefault="00941352" w14:paraId="3B9916FF" w14:textId="77777777" w14:noSpellErr="1">
      <w:pPr>
        <w:spacing w:before="0" w:beforeAutospacing="off"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Point of Contact:</w:t>
      </w:r>
      <w:r w:rsidRPr="1083B76A" w:rsidR="00941352">
        <w:rPr>
          <w:rFonts w:ascii="Times New Roman" w:hAnsi="Times New Roman" w:eastAsia="Times New Roman" w:cs="Times New Roman"/>
          <w:color w:val="auto"/>
          <w:sz w:val="22"/>
          <w:szCs w:val="22"/>
        </w:rPr>
        <w:t xml:space="preserve"> </w:t>
      </w:r>
      <w:r>
        <w:tab/>
      </w:r>
      <w:r w:rsidRPr="1083B76A" w:rsidR="00941352">
        <w:rPr>
          <w:rFonts w:ascii="Times New Roman" w:hAnsi="Times New Roman" w:eastAsia="Times New Roman" w:cs="Times New Roman"/>
          <w:color w:val="auto"/>
          <w:sz w:val="22"/>
          <w:szCs w:val="22"/>
        </w:rPr>
        <w:t xml:space="preserve">Ms. Adrianna Borja, Program Manager </w:t>
      </w:r>
    </w:p>
    <w:p w:rsidR="007F0819" w:rsidP="1083B76A" w:rsidRDefault="00941352" w14:paraId="7B141511" w14:textId="77777777" w14:noSpellErr="1">
      <w:pPr>
        <w:spacing w:before="0" w:beforeAutospacing="off" w:after="0" w:afterAutospacing="off" w:line="276" w:lineRule="auto"/>
        <w:rPr>
          <w:rFonts w:ascii="Times New Roman" w:hAnsi="Times New Roman" w:eastAsia="Times New Roman" w:cs="Times New Roman"/>
          <w:color w:val="auto"/>
          <w:sz w:val="22"/>
          <w:szCs w:val="22"/>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sidRPr="1083B76A" w:rsidR="00941352">
        <w:rPr>
          <w:rFonts w:ascii="Times New Roman" w:hAnsi="Times New Roman" w:eastAsia="Times New Roman" w:cs="Times New Roman"/>
          <w:color w:val="auto"/>
          <w:sz w:val="22"/>
          <w:szCs w:val="22"/>
        </w:rPr>
        <w:t>(619) 365-9532 ext. 102</w:t>
      </w:r>
    </w:p>
    <w:p w:rsidR="007F0819" w:rsidP="1083B76A" w:rsidRDefault="00941352" w14:paraId="4C79249C" w14:textId="77777777" w14:noSpellErr="1">
      <w:pPr>
        <w:spacing w:before="0" w:beforeAutospacing="off" w:after="0" w:afterAutospacing="off" w:line="276" w:lineRule="auto"/>
        <w:rPr>
          <w:rFonts w:ascii="Times New Roman" w:hAnsi="Times New Roman" w:eastAsia="Times New Roman" w:cs="Times New Roman"/>
          <w:color w:val="auto"/>
          <w:sz w:val="22"/>
          <w:szCs w:val="22"/>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sidRPr="1083B76A" w:rsidR="00941352">
        <w:rPr>
          <w:rFonts w:ascii="Times New Roman" w:hAnsi="Times New Roman" w:eastAsia="Times New Roman" w:cs="Times New Roman"/>
          <w:color w:val="auto"/>
          <w:sz w:val="22"/>
          <w:szCs w:val="22"/>
        </w:rPr>
        <w:t>Adrianna@sandiegodiplomacy.org</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p>
    <w:p w:rsidR="007F0819" w:rsidP="1083B76A" w:rsidRDefault="00941352" w14:paraId="5E7E6331" w14:textId="77777777" w14:noSpellErr="1">
      <w:pPr>
        <w:spacing w:before="0" w:beforeAutospacing="off" w:after="0" w:afterAutospacing="off" w:line="276" w:lineRule="auto"/>
        <w:ind w:left="720"/>
        <w:jc w:val="center"/>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_______________________________</w:t>
      </w:r>
    </w:p>
    <w:p w:rsidR="007F0819" w:rsidP="1083B76A" w:rsidRDefault="00941352" w14:paraId="31B02592" w14:textId="2C272EEA">
      <w:pPr>
        <w:spacing w:before="0" w:beforeAutospacing="off" w:after="0" w:afterAutospacing="off" w:line="276" w:lineRule="auto"/>
        <w:ind w:left="3240" w:hanging="1620"/>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b w:val="1"/>
          <w:bCs w:val="1"/>
          <w:color w:val="auto"/>
          <w:sz w:val="22"/>
          <w:szCs w:val="22"/>
          <w:lang w:val="en-US"/>
        </w:rPr>
        <w:t xml:space="preserve">Case </w:t>
      </w:r>
      <w:r w:rsidRPr="0E06863B" w:rsidR="0E06863B">
        <w:rPr>
          <w:rFonts w:ascii="Times New Roman" w:hAnsi="Times New Roman" w:eastAsia="Times New Roman" w:cs="Times New Roman"/>
          <w:b w:val="1"/>
          <w:bCs w:val="1"/>
          <w:color w:val="auto"/>
          <w:sz w:val="22"/>
          <w:szCs w:val="22"/>
          <w:lang w:val="en-US"/>
        </w:rPr>
        <w:t>Study:</w:t>
      </w:r>
      <w:r>
        <w:tab/>
      </w:r>
      <w:r w:rsidRPr="0E06863B" w:rsidR="0E06863B">
        <w:rPr>
          <w:rFonts w:ascii="Times New Roman" w:hAnsi="Times New Roman" w:eastAsia="Times New Roman" w:cs="Times New Roman"/>
          <w:color w:val="auto"/>
          <w:sz w:val="22"/>
          <w:szCs w:val="22"/>
          <w:lang w:val="en-US"/>
        </w:rPr>
        <w:t xml:space="preserve">       As a border city with a diverse population, the San Diego region faces critical issues such as immigration, economic inequality, and environmental sustainability, making it a microcosm of broader national challenges. Additionally, San Diego's strong network of educational institutions, non-profits, and government agencies provides </w:t>
      </w:r>
      <w:r w:rsidRPr="0E06863B" w:rsidR="0E06863B">
        <w:rPr>
          <w:rFonts w:ascii="Times New Roman" w:hAnsi="Times New Roman" w:eastAsia="Times New Roman" w:cs="Times New Roman"/>
          <w:color w:val="auto"/>
          <w:sz w:val="22"/>
          <w:szCs w:val="22"/>
          <w:lang w:val="en-US"/>
        </w:rPr>
        <w:t>ample opportunities</w:t>
      </w:r>
      <w:r w:rsidRPr="0E06863B" w:rsidR="0E06863B">
        <w:rPr>
          <w:rFonts w:ascii="Times New Roman" w:hAnsi="Times New Roman" w:eastAsia="Times New Roman" w:cs="Times New Roman"/>
          <w:color w:val="auto"/>
          <w:sz w:val="22"/>
          <w:szCs w:val="22"/>
          <w:lang w:val="en-US"/>
        </w:rPr>
        <w:t xml:space="preserve"> for participants to engage with various stakeholders, explore innovative policy solutions, and understand the complexities of local and federal governance. This context allows for a comprehensive examination of how political, economic, and social issues intersect in a rapidly changing landscape.</w:t>
      </w:r>
    </w:p>
    <w:p w:rsidR="00941352" w:rsidP="1083B76A" w:rsidRDefault="00941352" w14:paraId="7FD68D7C" w14:textId="5280456B">
      <w:pPr>
        <w:keepNext w:val="0"/>
        <w:keepLines w:val="0"/>
        <w:spacing w:before="0" w:beforeAutospacing="off" w:after="0" w:afterAutospacing="off" w:line="276" w:lineRule="auto"/>
        <w:ind w:left="1620"/>
        <w:jc w:val="center"/>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_______________________________</w:t>
      </w:r>
    </w:p>
    <w:p w:rsidR="1083B76A" w:rsidP="0E06863B" w:rsidRDefault="1083B76A" w14:paraId="67CC5AE9" w14:textId="4894AB35">
      <w:pPr>
        <w:pStyle w:val="Heading3"/>
        <w:keepNext w:val="0"/>
        <w:keepLines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r w:rsidRPr="0E06863B" w:rsidR="0E06863B">
        <w:rPr>
          <w:rFonts w:ascii="Times New Roman" w:hAnsi="Times New Roman" w:eastAsia="Times New Roman" w:cs="Times New Roman"/>
          <w:b w:val="1"/>
          <w:bCs w:val="1"/>
          <w:i w:val="1"/>
          <w:iCs w:val="1"/>
          <w:color w:val="FF0000"/>
          <w:sz w:val="22"/>
          <w:szCs w:val="22"/>
          <w:u w:val="single"/>
        </w:rPr>
        <w:t xml:space="preserve">Academic Institutions and Programs </w:t>
      </w:r>
    </w:p>
    <w:p w:rsidR="0E06863B" w:rsidP="0E06863B" w:rsidRDefault="0E06863B" w14:paraId="0BACD3CA" w14:textId="7E8F05A3">
      <w:pPr>
        <w:pStyle w:val="Normal"/>
        <w:keepNext w:val="0"/>
        <w:keepLines w:val="0"/>
      </w:pPr>
    </w:p>
    <w:p w:rsidR="007F0819" w:rsidP="1083B76A" w:rsidRDefault="00941352" w14:paraId="16514E7E"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University of California, San Diego (UCSD)</w:t>
      </w:r>
    </w:p>
    <w:p w:rsidR="005A2962" w:rsidP="1083B76A" w:rsidRDefault="00941352" w14:paraId="61C2C1A2"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abb0b42c67b14fd3">
        <w:r w:rsidRPr="1083B76A" w:rsidR="00941352">
          <w:rPr>
            <w:rFonts w:ascii="Times New Roman" w:hAnsi="Times New Roman" w:eastAsia="Times New Roman" w:cs="Times New Roman"/>
            <w:color w:val="auto"/>
            <w:sz w:val="22"/>
            <w:szCs w:val="22"/>
            <w:u w:val="single"/>
          </w:rPr>
          <w:t>https://www.ucsd.edu/</w:t>
        </w:r>
      </w:hyperlink>
      <w:r w:rsidRPr="1083B76A" w:rsidR="00941352">
        <w:rPr>
          <w:rFonts w:ascii="Times New Roman" w:hAnsi="Times New Roman" w:eastAsia="Times New Roman" w:cs="Times New Roman"/>
          <w:color w:val="auto"/>
          <w:sz w:val="22"/>
          <w:szCs w:val="22"/>
        </w:rPr>
        <w:t xml:space="preserve"> </w:t>
      </w:r>
    </w:p>
    <w:p w:rsidR="005A2962" w:rsidP="1083B76A" w:rsidRDefault="005A2962" w14:paraId="3B5B733A" w14:textId="32F27B5C">
      <w:pPr>
        <w:widowControl w:val="0"/>
        <w:spacing w:before="0" w:beforeAutospacing="off" w:after="0" w:afterAutospacing="off" w:line="276" w:lineRule="auto"/>
        <w:ind/>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University of California, San Diego (UCSD) is a leading research institution renowned for its commitment to addressing pressing social, political, and economic issues through interdisciplinary study and community engagement. With robust programs in political science, economics, and public policy, UCSD fosters critical analysis of contemporary challenges such as immigration, environmental sustainability, and social justice. The university’s diverse academic community actively engages with local and globa</w:t>
      </w:r>
      <w:r w:rsidRPr="0E06863B" w:rsidR="0E06863B">
        <w:rPr>
          <w:rFonts w:ascii="Times New Roman" w:hAnsi="Times New Roman" w:eastAsia="Times New Roman" w:cs="Times New Roman"/>
          <w:color w:val="auto"/>
          <w:sz w:val="22"/>
          <w:szCs w:val="22"/>
        </w:rPr>
        <w:t>l contexts, encouraging students and researchers to explore the complexities of U.S. policies and their implications. Through collaborations with governmental bodies, NGOs, and community organizations, UCSD plays a pivotal role in shaping informed leaders and fostering dialogue around the pluralistic nature of American society.</w:t>
      </w:r>
    </w:p>
    <w:p w:rsidR="0E06863B" w:rsidP="0E06863B" w:rsidRDefault="0E06863B" w14:paraId="7C80435F" w14:textId="693A6548">
      <w:pPr>
        <w:widowControl w:val="0"/>
        <w:spacing w:before="0" w:beforeAutospacing="off" w:after="0" w:afterAutospacing="off" w:line="276" w:lineRule="auto"/>
        <w:ind w:left="720"/>
        <w:rPr>
          <w:rFonts w:ascii="Times New Roman" w:hAnsi="Times New Roman" w:eastAsia="Times New Roman" w:cs="Times New Roman"/>
          <w:b w:val="1"/>
          <w:bCs w:val="1"/>
          <w:color w:val="auto"/>
          <w:sz w:val="22"/>
          <w:szCs w:val="22"/>
        </w:rPr>
      </w:pPr>
    </w:p>
    <w:p w:rsidR="007F0819" w:rsidP="1083B76A" w:rsidRDefault="00941352" w14:paraId="3DED79EE" w14:textId="7E8E7CEC"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School of Global Policy and Strategy (GPS)</w:t>
      </w:r>
    </w:p>
    <w:p w:rsidRPr="005A2962" w:rsidR="005A2962" w:rsidP="1083B76A" w:rsidRDefault="00941352" w14:paraId="25C4D83F" w14:textId="0BA8AC8D"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hyperlink r:id="Reabb8994ee0f451c">
        <w:r w:rsidRPr="1083B76A" w:rsidR="00941352">
          <w:rPr>
            <w:rFonts w:ascii="Times New Roman" w:hAnsi="Times New Roman" w:eastAsia="Times New Roman" w:cs="Times New Roman"/>
            <w:color w:val="auto"/>
            <w:sz w:val="22"/>
            <w:szCs w:val="22"/>
            <w:u w:val="single"/>
          </w:rPr>
          <w:t>https://gps.uc</w:t>
        </w:r>
        <w:r w:rsidRPr="1083B76A" w:rsidR="00941352">
          <w:rPr>
            <w:rFonts w:ascii="Times New Roman" w:hAnsi="Times New Roman" w:eastAsia="Times New Roman" w:cs="Times New Roman"/>
            <w:color w:val="auto"/>
            <w:sz w:val="22"/>
            <w:szCs w:val="22"/>
            <w:u w:val="single"/>
          </w:rPr>
          <w:t>sd.edu/</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6641E5DA"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School of Global Policy and Strategy (GPS) at UCSD is dedicated to preparing leaders to navigate complex global challenges through interdisciplinary education and research. It offers master’s and doctoral programs that emphasize international relations, public policy, and economic analysis, focusing on critical issues such as trade, security, immigration, and environmental sustainability. GPS faculty and students engage in rigorous research that informs policy decisions, promoting dialogue between acade</w:t>
      </w:r>
      <w:r w:rsidRPr="0E06863B" w:rsidR="0E06863B">
        <w:rPr>
          <w:rFonts w:ascii="Times New Roman" w:hAnsi="Times New Roman" w:eastAsia="Times New Roman" w:cs="Times New Roman"/>
          <w:color w:val="auto"/>
          <w:sz w:val="22"/>
          <w:szCs w:val="22"/>
        </w:rPr>
        <w:t>mia, government, and the private sector. The school’s commitment to addressing both domestic and international challenges makes it a vital hub for understanding the pluralistic nature of society and the intricacies of U.S. policies.</w:t>
      </w:r>
    </w:p>
    <w:p w:rsidR="0E06863B" w:rsidP="0E06863B" w:rsidRDefault="0E06863B" w14:paraId="45EA3129" w14:textId="1EAE08F0">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lang w:val="en-US"/>
        </w:rPr>
      </w:pPr>
    </w:p>
    <w:p w:rsidR="005A2962" w:rsidP="1083B76A" w:rsidRDefault="005A2962" w14:paraId="11FF14A1" w14:textId="4C62449C">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lang w:val="en-US"/>
        </w:rPr>
      </w:pPr>
      <w:r w:rsidRPr="0E06863B" w:rsidR="0E06863B">
        <w:rPr>
          <w:rFonts w:ascii="Times New Roman" w:hAnsi="Times New Roman" w:eastAsia="Times New Roman" w:cs="Times New Roman"/>
          <w:i w:val="1"/>
          <w:iCs w:val="1"/>
          <w:color w:val="auto"/>
          <w:sz w:val="22"/>
          <w:szCs w:val="22"/>
          <w:lang w:val="en-US"/>
        </w:rPr>
        <w:t xml:space="preserve">Meeting Focus: Discuss innovative policy approaches to immigration and integration </w:t>
      </w:r>
      <w:r w:rsidRPr="0E06863B" w:rsidR="0E06863B">
        <w:rPr>
          <w:rFonts w:ascii="Times New Roman" w:hAnsi="Times New Roman" w:eastAsia="Times New Roman" w:cs="Times New Roman"/>
          <w:i w:val="1"/>
          <w:iCs w:val="1"/>
          <w:color w:val="auto"/>
          <w:sz w:val="22"/>
          <w:szCs w:val="22"/>
          <w:lang w:val="en-US"/>
        </w:rPr>
        <w:t>and U.S.</w:t>
      </w:r>
      <w:r w:rsidRPr="0E06863B" w:rsidR="0E06863B">
        <w:rPr>
          <w:rFonts w:ascii="Times New Roman" w:hAnsi="Times New Roman" w:eastAsia="Times New Roman" w:cs="Times New Roman"/>
          <w:i w:val="1"/>
          <w:iCs w:val="1"/>
          <w:color w:val="auto"/>
          <w:sz w:val="22"/>
          <w:szCs w:val="22"/>
          <w:lang w:val="en-US"/>
        </w:rPr>
        <w:t xml:space="preserve"> immigration policy and its implications for economic development and social equality.</w:t>
      </w:r>
    </w:p>
    <w:p w:rsidR="0E06863B" w:rsidP="0E06863B" w:rsidRDefault="0E06863B" w14:paraId="18D7AE0B" w14:textId="3F94F702">
      <w:pPr>
        <w:widowControl w:val="0"/>
        <w:spacing w:before="0" w:beforeAutospacing="off" w:after="0" w:afterAutospacing="off" w:line="276" w:lineRule="auto"/>
        <w:ind w:left="720"/>
        <w:rPr>
          <w:rFonts w:ascii="Times New Roman" w:hAnsi="Times New Roman" w:eastAsia="Times New Roman" w:cs="Times New Roman"/>
          <w:b w:val="1"/>
          <w:bCs w:val="1"/>
          <w:color w:val="auto"/>
          <w:sz w:val="22"/>
          <w:szCs w:val="22"/>
        </w:rPr>
      </w:pPr>
    </w:p>
    <w:p w:rsidR="007F0819" w:rsidP="1083B76A" w:rsidRDefault="00941352" w14:paraId="0A9E60DB" w14:textId="3E605DE6" w14:noSpellErr="1">
      <w:pPr>
        <w:widowControl w:val="0"/>
        <w:spacing w:before="0" w:beforeAutospacing="off" w:after="0" w:afterAutospacing="off" w:line="276" w:lineRule="auto"/>
        <w:ind w:left="720"/>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Center for Economic Policy Analysis (CEPA)</w:t>
      </w:r>
    </w:p>
    <w:p w:rsidRPr="005A2962" w:rsidR="007F0819" w:rsidP="1083B76A" w:rsidRDefault="00941352" w14:paraId="78F6590B" w14:textId="161E968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hyperlink w:anchor=":~:text=The%20Center%20for%20Economic%20Policy,policy%20makers%2C%20and%20the%20public" r:id="R4e26fd7d12c14f4d">
        <w:r w:rsidRPr="1083B76A" w:rsidR="00941352">
          <w:rPr>
            <w:rStyle w:val="Hyperlink"/>
            <w:rFonts w:ascii="Times New Roman" w:hAnsi="Times New Roman" w:eastAsia="Times New Roman" w:cs="Times New Roman"/>
            <w:color w:val="auto"/>
            <w:sz w:val="22"/>
            <w:szCs w:val="22"/>
          </w:rPr>
          <w:t>https://economics.ucsd.edu/</w:t>
        </w:r>
      </w:hyperlink>
    </w:p>
    <w:p w:rsidR="007F0819" w:rsidP="1083B76A" w:rsidRDefault="00941352" w14:paraId="1DC2F0A3"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Center for Economic Policy Analysis (CEPA) at UCSD is dedicated to conducting rigorous research on economic policies and their implications for diverse populations. CEPA focuses on a wide range of issues, including labor markets, inequality, and the impact of fiscal and social policies on economic outcomes. By employing data-driven methodologies, the center aims to inform policymakers and stakeholders about effective strategies for promoting economic growth and social welfare. CEPA’s interdisciplinary a</w:t>
      </w:r>
      <w:r w:rsidRPr="0E06863B" w:rsidR="0E06863B">
        <w:rPr>
          <w:rFonts w:ascii="Times New Roman" w:hAnsi="Times New Roman" w:eastAsia="Times New Roman" w:cs="Times New Roman"/>
          <w:color w:val="auto"/>
          <w:sz w:val="22"/>
          <w:szCs w:val="22"/>
        </w:rPr>
        <w:t>pproach encourages collaboration among economists, social scientists, and community leaders, making it a vital resource for understanding the interconnectedness of economic policies and social issues in the U.S.</w:t>
      </w:r>
    </w:p>
    <w:p w:rsidR="0E06863B" w:rsidP="0E06863B" w:rsidRDefault="0E06863B" w14:paraId="044F88E3" w14:textId="6B7F06F2">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rPr>
      </w:pPr>
    </w:p>
    <w:p w:rsidR="005A2962" w:rsidP="1083B76A" w:rsidRDefault="005A2962" w14:paraId="4CC9FD98" w14:textId="64B7B97E">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Meeting Focus: Analyze the impact of economic policies on income inequality and mobility in the U.S.</w:t>
      </w:r>
    </w:p>
    <w:p w:rsidR="007F0819" w:rsidP="1083B76A" w:rsidRDefault="00941352" w14:paraId="54AADC13" w14:textId="01C71053" w14:noSpellErr="1">
      <w:pPr>
        <w:widowControl w:val="0"/>
        <w:spacing w:before="0" w:beforeAutospacing="off" w:after="0" w:afterAutospacing="off" w:line="276" w:lineRule="auto"/>
        <w:ind w:left="720"/>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Center for U.S.-Mexican Studies</w:t>
      </w:r>
    </w:p>
    <w:p w:rsidR="007F0819" w:rsidP="1083B76A" w:rsidRDefault="00941352" w14:paraId="39C9A2CA"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hyperlink r:id="R279ff06756574f94">
        <w:r w:rsidRPr="1083B76A" w:rsidR="00941352">
          <w:rPr>
            <w:rFonts w:ascii="Times New Roman" w:hAnsi="Times New Roman" w:eastAsia="Times New Roman" w:cs="Times New Roman"/>
            <w:color w:val="auto"/>
            <w:sz w:val="22"/>
            <w:szCs w:val="22"/>
            <w:u w:val="single"/>
          </w:rPr>
          <w:t>https://usmex.ucsd.edu/</w:t>
        </w:r>
      </w:hyperlink>
    </w:p>
    <w:p w:rsidR="007F0819" w:rsidP="1083B76A" w:rsidRDefault="00941352" w14:paraId="0776E9B7"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 xml:space="preserve">The Center for U.S.-Mexican Studies at UCSD serves as a premier research institution focused on the complex relationship between the United States and Mexico. The center promotes interdisciplinary scholarship on a range of topics, including immigration, trade, border policy, and regional development. By fostering collaboration between academics, policymakers, and community leaders, the center aims to enhance understanding of the social, economic, and political dynamics that shape U.S.-Mexico relations. Its </w:t>
      </w:r>
      <w:r w:rsidRPr="0E06863B" w:rsidR="0E06863B">
        <w:rPr>
          <w:rFonts w:ascii="Times New Roman" w:hAnsi="Times New Roman" w:eastAsia="Times New Roman" w:cs="Times New Roman"/>
          <w:color w:val="auto"/>
          <w:sz w:val="22"/>
          <w:szCs w:val="22"/>
        </w:rPr>
        <w:t>research initiatives are particularly relevant for addressing contemporary challenges in immigration and cross-border cooperation, making it a crucial resource for insights into bilateral issues that affect both nations.</w:t>
      </w:r>
    </w:p>
    <w:p w:rsidR="0E06863B" w:rsidP="0E06863B" w:rsidRDefault="0E06863B" w14:paraId="70C1556C" w14:textId="0F6FC700">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rPr>
      </w:pPr>
    </w:p>
    <w:p w:rsidRPr="005A2962" w:rsidR="005A2962" w:rsidP="0E06863B" w:rsidRDefault="005A2962" w14:paraId="05BB1955" w14:textId="6F6BEE6E">
      <w:pPr>
        <w:widowControl w:val="0"/>
        <w:spacing w:before="0" w:beforeAutospacing="off" w:after="0" w:afterAutospacing="off" w:line="276" w:lineRule="auto"/>
        <w:ind w:left="720"/>
        <w:rPr>
          <w:rFonts w:ascii="Times New Roman" w:hAnsi="Times New Roman" w:eastAsia="Times New Roman" w:cs="Times New Roman"/>
          <w:i w:val="1"/>
          <w:iCs w:val="1"/>
          <w:color w:val="FF0000"/>
          <w:sz w:val="22"/>
          <w:szCs w:val="22"/>
        </w:rPr>
      </w:pPr>
      <w:r w:rsidRPr="0E06863B" w:rsidR="0E06863B">
        <w:rPr>
          <w:rFonts w:ascii="Times New Roman" w:hAnsi="Times New Roman" w:eastAsia="Times New Roman" w:cs="Times New Roman"/>
          <w:i w:val="1"/>
          <w:iCs w:val="1"/>
          <w:color w:val="auto"/>
          <w:sz w:val="22"/>
          <w:szCs w:val="22"/>
        </w:rPr>
        <w:t xml:space="preserve">Meeting Focus: Discuss cross-border collaborations, addressing immigration and economic development challenges. </w:t>
      </w:r>
      <w:r w:rsidRPr="0E06863B" w:rsidR="0E06863B">
        <w:rPr>
          <w:rFonts w:ascii="Times New Roman" w:hAnsi="Times New Roman" w:eastAsia="Times New Roman" w:cs="Times New Roman"/>
          <w:i w:val="1"/>
          <w:iCs w:val="1"/>
          <w:color w:val="FF0000"/>
          <w:sz w:val="22"/>
          <w:szCs w:val="22"/>
        </w:rPr>
        <w:t>Note: These meetings can be combined into a round-table discussion.</w:t>
      </w:r>
    </w:p>
    <w:p w:rsidR="007F0819" w:rsidP="1083B76A" w:rsidRDefault="00941352" w14:paraId="6BD4B042"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San Diego State University (SDSU)</w:t>
      </w:r>
    </w:p>
    <w:p w:rsidRPr="005A2962" w:rsidR="007F0819" w:rsidP="1083B76A" w:rsidRDefault="00941352" w14:paraId="597AC7E4"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34ea13df1e7046cb">
        <w:r w:rsidRPr="1083B76A" w:rsidR="00941352">
          <w:rPr>
            <w:rFonts w:ascii="Times New Roman" w:hAnsi="Times New Roman" w:eastAsia="Times New Roman" w:cs="Times New Roman"/>
            <w:color w:val="auto"/>
            <w:sz w:val="22"/>
            <w:szCs w:val="22"/>
            <w:u w:val="single"/>
          </w:rPr>
          <w:t>https://www.sdsu.edu/</w:t>
        </w:r>
      </w:hyperlink>
      <w:r w:rsidRPr="1083B76A" w:rsidR="00941352">
        <w:rPr>
          <w:rFonts w:ascii="Times New Roman" w:hAnsi="Times New Roman" w:eastAsia="Times New Roman" w:cs="Times New Roman"/>
          <w:color w:val="auto"/>
          <w:sz w:val="22"/>
          <w:szCs w:val="22"/>
        </w:rPr>
        <w:t xml:space="preserve"> </w:t>
      </w:r>
    </w:p>
    <w:p w:rsidR="005A2962" w:rsidP="1083B76A" w:rsidRDefault="005A2962" w14:paraId="3B98F7A0" w14:textId="4B465A64">
      <w:pPr>
        <w:widowControl w:val="0"/>
        <w:spacing w:before="0" w:beforeAutospacing="off" w:after="0" w:afterAutospacing="off" w:line="276" w:lineRule="auto"/>
        <w:ind/>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San Diego State University (SDSU) is a prominent public research institution known for its commitment to addressing critical social, political, and economic issues through innovative education and community engagement. With a diverse student body and a strong emphasis on interdisciplinary collaboration, SDSU offers robust programs in political science, public health, and sociology that explore pressing topics such as immigration, social justice, and environmental sustainability. The university actively enga</w:t>
      </w:r>
      <w:r w:rsidRPr="0E06863B" w:rsidR="0E06863B">
        <w:rPr>
          <w:rFonts w:ascii="Times New Roman" w:hAnsi="Times New Roman" w:eastAsia="Times New Roman" w:cs="Times New Roman"/>
          <w:color w:val="auto"/>
          <w:sz w:val="22"/>
          <w:szCs w:val="22"/>
        </w:rPr>
        <w:t>ges with local communities, fostering partnerships that enhance understanding of regional challenges and promote civic participation. Through its research initiatives and community outreach, SDSU plays a vital role in shaping informed leaders who are equipped to navigate the complexities of the U.S. political landscape and contribute to positive societal change.</w:t>
      </w:r>
    </w:p>
    <w:p w:rsidR="0E06863B" w:rsidP="0E06863B" w:rsidRDefault="0E06863B" w14:paraId="52D4464A" w14:textId="2A8EE31F">
      <w:pPr>
        <w:widowControl w:val="0"/>
        <w:spacing w:before="0" w:beforeAutospacing="off" w:after="0" w:afterAutospacing="off" w:line="276" w:lineRule="auto"/>
        <w:ind w:firstLine="720"/>
        <w:rPr>
          <w:rFonts w:ascii="Times New Roman" w:hAnsi="Times New Roman" w:eastAsia="Times New Roman" w:cs="Times New Roman"/>
          <w:b w:val="1"/>
          <w:bCs w:val="1"/>
          <w:color w:val="auto"/>
          <w:sz w:val="22"/>
          <w:szCs w:val="22"/>
        </w:rPr>
      </w:pPr>
    </w:p>
    <w:p w:rsidR="007F0819" w:rsidP="1083B76A" w:rsidRDefault="00941352" w14:paraId="552424CB" w14:textId="1EDDBC99" w14:noSpellErr="1">
      <w:pPr>
        <w:widowControl w:val="0"/>
        <w:spacing w:before="0" w:beforeAutospacing="off" w:after="0" w:afterAutospacing="off" w:line="276" w:lineRule="auto"/>
        <w:ind w:firstLine="720"/>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School of Public Affairs</w:t>
      </w:r>
    </w:p>
    <w:p w:rsidRPr="005A2962" w:rsidR="007F0819" w:rsidP="1083B76A" w:rsidRDefault="00941352" w14:paraId="66A45922" w14:textId="77777777" w14:noSpellErr="1">
      <w:pPr>
        <w:widowControl w:val="0"/>
        <w:spacing w:before="0" w:beforeAutospacing="off" w:after="0" w:afterAutospacing="off" w:line="276" w:lineRule="auto"/>
        <w:ind w:firstLine="720"/>
        <w:rPr>
          <w:rFonts w:ascii="Times New Roman" w:hAnsi="Times New Roman" w:eastAsia="Times New Roman" w:cs="Times New Roman"/>
          <w:color w:val="auto"/>
          <w:sz w:val="22"/>
          <w:szCs w:val="22"/>
        </w:rPr>
      </w:pPr>
      <w:hyperlink r:id="R58f6f1f5fe084d5c">
        <w:r w:rsidRPr="1083B76A" w:rsidR="00941352">
          <w:rPr>
            <w:rFonts w:ascii="Times New Roman" w:hAnsi="Times New Roman" w:eastAsia="Times New Roman" w:cs="Times New Roman"/>
            <w:color w:val="auto"/>
            <w:sz w:val="22"/>
            <w:szCs w:val="22"/>
            <w:u w:val="single"/>
          </w:rPr>
          <w:t>https://spa.sdsu.edu/</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49FC61F1"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School of Public Affairs at San Diego State University (SDSU) is dedicated to advancing the field of public administration and policy through interdisciplinary education and research. The school offers graduate programs that emphasize the development of effective leadership skills, ethical governance, and community engagement. Faculty and students explore a wide range of issues, including social equity, urban governance, public health, and environmental policy. By fostering partnerships with local gover</w:t>
      </w:r>
      <w:r w:rsidRPr="0E06863B" w:rsidR="0E06863B">
        <w:rPr>
          <w:rFonts w:ascii="Times New Roman" w:hAnsi="Times New Roman" w:eastAsia="Times New Roman" w:cs="Times New Roman"/>
          <w:color w:val="auto"/>
          <w:sz w:val="22"/>
          <w:szCs w:val="22"/>
        </w:rPr>
        <w:t>nment and community organizations, the School of Public Affairs plays a crucial role in preparing graduates to address contemporary challenges in public policy and improve community well-being.</w:t>
      </w:r>
    </w:p>
    <w:p w:rsidR="0E06863B" w:rsidP="0E06863B" w:rsidRDefault="0E06863B" w14:paraId="1D11A693" w14:textId="11859670">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lang w:val="en-US"/>
        </w:rPr>
      </w:pPr>
    </w:p>
    <w:p w:rsidR="007F0819" w:rsidP="1083B76A" w:rsidRDefault="007F0819" w14:paraId="08384A51" w14:textId="66E0838E">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lang w:val="en-US"/>
        </w:rPr>
      </w:pPr>
      <w:r w:rsidRPr="0E06863B" w:rsidR="0E06863B">
        <w:rPr>
          <w:rFonts w:ascii="Times New Roman" w:hAnsi="Times New Roman" w:eastAsia="Times New Roman" w:cs="Times New Roman"/>
          <w:i w:val="1"/>
          <w:iCs w:val="1"/>
          <w:color w:val="auto"/>
          <w:sz w:val="22"/>
          <w:szCs w:val="22"/>
          <w:lang w:val="en-US"/>
        </w:rPr>
        <w:t xml:space="preserve">Meeting Focus: </w:t>
      </w:r>
      <w:r w:rsidRPr="0E06863B" w:rsidR="0E06863B">
        <w:rPr>
          <w:rFonts w:ascii="Times New Roman" w:hAnsi="Times New Roman" w:eastAsia="Times New Roman" w:cs="Times New Roman"/>
          <w:i w:val="1"/>
          <w:iCs w:val="1"/>
          <w:color w:val="auto"/>
          <w:sz w:val="22"/>
          <w:szCs w:val="22"/>
          <w:lang w:val="en-US"/>
        </w:rPr>
        <w:t>Learn about how the School of Public Affairs enhances</w:t>
      </w:r>
      <w:r w:rsidRPr="0E06863B" w:rsidR="0E06863B">
        <w:rPr>
          <w:rFonts w:ascii="Times New Roman" w:hAnsi="Times New Roman" w:eastAsia="Times New Roman" w:cs="Times New Roman"/>
          <w:i w:val="1"/>
          <w:iCs w:val="1"/>
          <w:color w:val="auto"/>
          <w:sz w:val="22"/>
          <w:szCs w:val="22"/>
          <w:lang w:val="en-US"/>
        </w:rPr>
        <w:t xml:space="preserve"> </w:t>
      </w:r>
      <w:r w:rsidRPr="0E06863B" w:rsidR="0E06863B">
        <w:rPr>
          <w:rFonts w:ascii="Times New Roman" w:hAnsi="Times New Roman" w:eastAsia="Times New Roman" w:cs="Times New Roman"/>
          <w:i w:val="1"/>
          <w:iCs w:val="1"/>
          <w:color w:val="auto"/>
          <w:sz w:val="22"/>
          <w:szCs w:val="22"/>
          <w:lang w:val="en-US"/>
        </w:rPr>
        <w:t xml:space="preserve">community resilience through </w:t>
      </w:r>
      <w:r w:rsidRPr="0E06863B" w:rsidR="0E06863B">
        <w:rPr>
          <w:rFonts w:ascii="Times New Roman" w:hAnsi="Times New Roman" w:eastAsia="Times New Roman" w:cs="Times New Roman"/>
          <w:i w:val="1"/>
          <w:iCs w:val="1"/>
          <w:color w:val="auto"/>
          <w:sz w:val="22"/>
          <w:szCs w:val="22"/>
          <w:lang w:val="en-US"/>
        </w:rPr>
        <w:t>equitable</w:t>
      </w:r>
      <w:r w:rsidRPr="0E06863B" w:rsidR="0E06863B">
        <w:rPr>
          <w:rFonts w:ascii="Times New Roman" w:hAnsi="Times New Roman" w:eastAsia="Times New Roman" w:cs="Times New Roman"/>
          <w:i w:val="1"/>
          <w:iCs w:val="1"/>
          <w:color w:val="auto"/>
          <w:sz w:val="22"/>
          <w:szCs w:val="22"/>
          <w:lang w:val="en-US"/>
        </w:rPr>
        <w:t xml:space="preserve"> public policy and strategies for addressing social and economic challenges.</w:t>
      </w:r>
      <w:r w:rsidRPr="0E06863B" w:rsidR="0E06863B">
        <w:rPr>
          <w:rFonts w:ascii="Times New Roman" w:hAnsi="Times New Roman" w:eastAsia="Times New Roman" w:cs="Times New Roman"/>
          <w:i w:val="1"/>
          <w:iCs w:val="1"/>
          <w:color w:val="auto"/>
          <w:sz w:val="22"/>
          <w:szCs w:val="22"/>
          <w:lang w:val="en-US"/>
        </w:rPr>
        <w:t xml:space="preserve"> Visits schools and community centers to explore the impact of youth on U.S society.</w:t>
      </w:r>
    </w:p>
    <w:p w:rsidR="0E06863B" w:rsidP="0E06863B" w:rsidRDefault="0E06863B" w14:paraId="005F5875" w14:textId="75922EE1">
      <w:pPr>
        <w:widowControl w:val="0"/>
        <w:spacing w:before="0" w:beforeAutospacing="off" w:after="0" w:afterAutospacing="off" w:line="276" w:lineRule="auto"/>
        <w:ind w:firstLine="720"/>
        <w:rPr>
          <w:rFonts w:ascii="Times New Roman" w:hAnsi="Times New Roman" w:eastAsia="Times New Roman" w:cs="Times New Roman"/>
          <w:b w:val="1"/>
          <w:bCs w:val="1"/>
          <w:color w:val="auto"/>
          <w:sz w:val="22"/>
          <w:szCs w:val="22"/>
        </w:rPr>
      </w:pPr>
    </w:p>
    <w:p w:rsidR="007F0819" w:rsidP="1083B76A" w:rsidRDefault="00941352" w14:paraId="7287C018" w14:textId="77777777" w14:noSpellErr="1">
      <w:pPr>
        <w:widowControl w:val="0"/>
        <w:spacing w:before="0" w:beforeAutospacing="off" w:after="0" w:afterAutospacing="off" w:line="276" w:lineRule="auto"/>
        <w:ind w:firstLine="720"/>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Center for the Study of Women and Gender</w:t>
      </w:r>
    </w:p>
    <w:p w:rsidRPr="005A2962" w:rsidR="007F0819" w:rsidP="1083B76A" w:rsidRDefault="00941352" w14:paraId="5CE13B2C" w14:textId="77777777" w14:noSpellErr="1">
      <w:pPr>
        <w:widowControl w:val="0"/>
        <w:spacing w:before="0" w:beforeAutospacing="off" w:after="0" w:afterAutospacing="off" w:line="276" w:lineRule="auto"/>
        <w:ind w:firstLine="720"/>
        <w:rPr>
          <w:rFonts w:ascii="Times New Roman" w:hAnsi="Times New Roman" w:eastAsia="Times New Roman" w:cs="Times New Roman"/>
          <w:color w:val="auto"/>
          <w:sz w:val="22"/>
          <w:szCs w:val="22"/>
        </w:rPr>
      </w:pPr>
      <w:hyperlink r:id="Rda1502e1a1df4a71">
        <w:r w:rsidRPr="1083B76A" w:rsidR="00941352">
          <w:rPr>
            <w:rFonts w:ascii="Times New Roman" w:hAnsi="Times New Roman" w:eastAsia="Times New Roman" w:cs="Times New Roman"/>
            <w:color w:val="auto"/>
            <w:sz w:val="22"/>
            <w:szCs w:val="22"/>
            <w:u w:val="single"/>
          </w:rPr>
          <w:t>https://womensstudies.sdsu.edu/</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47A7FAE6"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Center for the Study of Women and Gender at San Diego State University (SDSU) is dedicated to exploring issues of gender, sexuality, and social justice through an interdisciplinary lens. The center conducts research and offers educational programs that examine the intersectionality of gender with race, class, and other social identities, addressing topics such as women's rights, gender equality, and the impact of policies on marginalized communities. By fostering academic discourse and community engagem</w:t>
      </w:r>
      <w:r w:rsidRPr="0E06863B" w:rsidR="0E06863B">
        <w:rPr>
          <w:rFonts w:ascii="Times New Roman" w:hAnsi="Times New Roman" w:eastAsia="Times New Roman" w:cs="Times New Roman"/>
          <w:color w:val="auto"/>
          <w:sz w:val="22"/>
          <w:szCs w:val="22"/>
        </w:rPr>
        <w:t>ent, the center aims to empower students and scholars to challenge inequalities and advocate for social change, making it a vital resource for understanding the complexities of gender in contemporary society.</w:t>
      </w:r>
    </w:p>
    <w:p w:rsidR="0E06863B" w:rsidP="0E06863B" w:rsidRDefault="0E06863B" w14:paraId="141D33D7" w14:textId="6C5C4799">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rPr>
      </w:pPr>
    </w:p>
    <w:p w:rsidR="007F0819" w:rsidP="1083B76A" w:rsidRDefault="007F0819" w14:paraId="4DC4CB7E" w14:textId="77B888D4">
      <w:pPr>
        <w:widowControl w:val="0"/>
        <w:spacing w:before="0" w:beforeAutospacing="off" w:after="0" w:afterAutospacing="off" w:line="276" w:lineRule="auto"/>
        <w:ind w:left="720"/>
        <w:rPr>
          <w:rFonts w:ascii="Times New Roman" w:hAnsi="Times New Roman" w:eastAsia="Times New Roman" w:cs="Times New Roman"/>
          <w:b w:val="1"/>
          <w:bCs w:val="1"/>
          <w:color w:val="auto"/>
          <w:sz w:val="22"/>
          <w:szCs w:val="22"/>
        </w:rPr>
      </w:pPr>
      <w:r w:rsidRPr="0E06863B" w:rsidR="0E06863B">
        <w:rPr>
          <w:rFonts w:ascii="Times New Roman" w:hAnsi="Times New Roman" w:eastAsia="Times New Roman" w:cs="Times New Roman"/>
          <w:i w:val="1"/>
          <w:iCs w:val="1"/>
          <w:color w:val="auto"/>
          <w:sz w:val="22"/>
          <w:szCs w:val="22"/>
        </w:rPr>
        <w:t>Meeting Focus: Discuss advancing gender equality in public policy.</w:t>
      </w:r>
    </w:p>
    <w:p w:rsidR="0E06863B" w:rsidP="0E06863B" w:rsidRDefault="0E06863B" w14:paraId="0486A4F3" w14:textId="2E8D0CCA">
      <w:pPr>
        <w:widowControl w:val="0"/>
        <w:spacing w:before="0" w:beforeAutospacing="off" w:after="0" w:afterAutospacing="off" w:line="276" w:lineRule="auto"/>
        <w:ind w:firstLine="720"/>
        <w:rPr>
          <w:rFonts w:ascii="Times New Roman" w:hAnsi="Times New Roman" w:eastAsia="Times New Roman" w:cs="Times New Roman"/>
          <w:b w:val="1"/>
          <w:bCs w:val="1"/>
          <w:color w:val="auto"/>
          <w:sz w:val="22"/>
          <w:szCs w:val="22"/>
        </w:rPr>
      </w:pPr>
    </w:p>
    <w:p w:rsidR="007F0819" w:rsidP="1083B76A" w:rsidRDefault="00941352" w14:paraId="11BF7E49" w14:textId="77777777" w14:noSpellErr="1">
      <w:pPr>
        <w:widowControl w:val="0"/>
        <w:spacing w:before="0" w:beforeAutospacing="off" w:after="0" w:afterAutospacing="off" w:line="276" w:lineRule="auto"/>
        <w:ind w:firstLine="720"/>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Institute for Public Health</w:t>
      </w:r>
    </w:p>
    <w:p w:rsidRPr="009C345B" w:rsidR="007F0819" w:rsidP="1083B76A" w:rsidRDefault="00941352" w14:paraId="7A5C845E" w14:textId="77777777" w14:noSpellErr="1">
      <w:pPr>
        <w:widowControl w:val="0"/>
        <w:spacing w:before="0" w:beforeAutospacing="off" w:after="0" w:afterAutospacing="off" w:line="276" w:lineRule="auto"/>
        <w:ind w:firstLine="720"/>
        <w:rPr>
          <w:rFonts w:ascii="Times New Roman" w:hAnsi="Times New Roman" w:eastAsia="Times New Roman" w:cs="Times New Roman"/>
          <w:color w:val="auto"/>
          <w:sz w:val="22"/>
          <w:szCs w:val="22"/>
        </w:rPr>
      </w:pPr>
      <w:hyperlink r:id="R588a9ec46b88489f">
        <w:r w:rsidRPr="1083B76A" w:rsidR="00941352">
          <w:rPr>
            <w:rFonts w:ascii="Times New Roman" w:hAnsi="Times New Roman" w:eastAsia="Times New Roman" w:cs="Times New Roman"/>
            <w:color w:val="auto"/>
            <w:sz w:val="22"/>
            <w:szCs w:val="22"/>
            <w:u w:val="single"/>
          </w:rPr>
          <w:t>https://publichealth.sdsu.edu/</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4A4EFFC9" w14:textId="77777777" w14:noSpellErr="1">
      <w:pPr>
        <w:widowControl w:val="0"/>
        <w:spacing w:before="0" w:beforeAutospacing="off" w:after="0" w:afterAutospacing="off" w:line="276" w:lineRule="auto"/>
        <w:ind w:left="72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Institute for Public Health at San Diego State University (SDSU) is committed to improving community health and well-being. The institute focuses on a wide range of public health issues, including health equity, environmental health, and the social determinants of health. By collaborating with local organizations and governmental agencies, the institute aims to translate research findings into actionable public health policies and practices. It serves as a hub for training future public health professio</w:t>
      </w:r>
      <w:r w:rsidRPr="0E06863B" w:rsidR="0E06863B">
        <w:rPr>
          <w:rFonts w:ascii="Times New Roman" w:hAnsi="Times New Roman" w:eastAsia="Times New Roman" w:cs="Times New Roman"/>
          <w:color w:val="auto"/>
          <w:sz w:val="22"/>
          <w:szCs w:val="22"/>
        </w:rPr>
        <w:t>nals and addressing critical health challenges faced by diverse populations, emphasizing the importance of evidence-based approaches to health policy.</w:t>
      </w:r>
    </w:p>
    <w:p w:rsidR="0E06863B" w:rsidP="0E06863B" w:rsidRDefault="0E06863B" w14:paraId="64D5778E" w14:textId="2409588F">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rPr>
      </w:pPr>
    </w:p>
    <w:p w:rsidR="007F0819" w:rsidP="1083B76A" w:rsidRDefault="00941352" w14:paraId="53B7A2C0" w14:textId="77777777" w14:noSpellErr="1">
      <w:pPr>
        <w:widowControl w:val="0"/>
        <w:spacing w:before="0" w:beforeAutospacing="off" w:after="0" w:afterAutospacing="off" w:line="276" w:lineRule="auto"/>
        <w:ind w:left="720"/>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Meeting Focus: Discuss policy solutions for addressing social determinants of health.</w:t>
      </w:r>
    </w:p>
    <w:p w:rsidRPr="005A2962" w:rsidR="009C345B" w:rsidP="1083B76A" w:rsidRDefault="009C345B" w14:paraId="6B053963" w14:textId="77777777" w14:noSpellErr="1">
      <w:pPr>
        <w:widowControl w:val="0"/>
        <w:spacing w:before="0" w:beforeAutospacing="off" w:after="0" w:afterAutospacing="off" w:line="276" w:lineRule="auto"/>
        <w:ind w:firstLine="720"/>
        <w:rPr>
          <w:rFonts w:ascii="Times New Roman" w:hAnsi="Times New Roman" w:eastAsia="Times New Roman" w:cs="Times New Roman"/>
          <w:i w:val="1"/>
          <w:iCs w:val="1"/>
          <w:color w:val="auto"/>
          <w:sz w:val="22"/>
          <w:szCs w:val="22"/>
        </w:rPr>
      </w:pPr>
      <w:r w:rsidRPr="1083B76A" w:rsidR="009C345B">
        <w:rPr>
          <w:rFonts w:ascii="Times New Roman" w:hAnsi="Times New Roman" w:eastAsia="Times New Roman" w:cs="Times New Roman"/>
          <w:i w:val="1"/>
          <w:iCs w:val="1"/>
          <w:color w:val="FF0000"/>
          <w:sz w:val="22"/>
          <w:szCs w:val="22"/>
        </w:rPr>
        <w:t>Note: These meetings can be combined into a round-table discussion</w:t>
      </w:r>
      <w:r w:rsidRPr="1083B76A" w:rsidR="009C345B">
        <w:rPr>
          <w:rFonts w:ascii="Times New Roman" w:hAnsi="Times New Roman" w:eastAsia="Times New Roman" w:cs="Times New Roman"/>
          <w:i w:val="1"/>
          <w:iCs w:val="1"/>
          <w:color w:val="auto"/>
          <w:sz w:val="22"/>
          <w:szCs w:val="22"/>
        </w:rPr>
        <w:t>.</w:t>
      </w:r>
    </w:p>
    <w:p w:rsidR="1083B76A" w:rsidP="1083B76A" w:rsidRDefault="1083B76A" w14:paraId="3C3BCE7A" w14:textId="5D6AE656">
      <w:pPr>
        <w:widowControl w:val="0"/>
        <w:spacing w:before="0" w:beforeAutospacing="off" w:after="0" w:afterAutospacing="off" w:line="276" w:lineRule="auto"/>
        <w:ind w:firstLine="720"/>
        <w:rPr>
          <w:rFonts w:ascii="Times New Roman" w:hAnsi="Times New Roman" w:eastAsia="Times New Roman" w:cs="Times New Roman"/>
          <w:i w:val="1"/>
          <w:iCs w:val="1"/>
          <w:color w:val="auto"/>
          <w:sz w:val="22"/>
          <w:szCs w:val="22"/>
        </w:rPr>
      </w:pPr>
    </w:p>
    <w:p w:rsidR="009C345B" w:rsidP="1083B76A" w:rsidRDefault="009C345B" w14:paraId="3F6C7E52" w14:textId="6AE92DC3">
      <w:pPr>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r w:rsidRPr="1083B76A" w:rsidR="6E510618">
        <w:rPr>
          <w:rFonts w:ascii="Times New Roman" w:hAnsi="Times New Roman" w:eastAsia="Times New Roman" w:cs="Times New Roman"/>
          <w:b w:val="1"/>
          <w:bCs w:val="1"/>
          <w:i w:val="1"/>
          <w:iCs w:val="1"/>
          <w:color w:val="FF0000"/>
          <w:sz w:val="22"/>
          <w:szCs w:val="22"/>
          <w:u w:val="single"/>
        </w:rPr>
        <w:t>Youth Organizations</w:t>
      </w:r>
    </w:p>
    <w:p w:rsidR="1083B76A" w:rsidP="1083B76A" w:rsidRDefault="1083B76A" w14:paraId="354C3152" w14:textId="2419100F">
      <w:pPr>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p>
    <w:p w:rsidR="009C345B" w:rsidP="1083B76A" w:rsidRDefault="009C345B" w14:paraId="1C81F8D7" w14:textId="41F07180">
      <w:pPr>
        <w:pStyle w:val="Normal"/>
        <w:widowControl w:val="0"/>
        <w:spacing w:before="0" w:beforeAutospacing="off" w:after="0" w:afterAutospacing="off" w:line="276" w:lineRule="auto"/>
        <w:ind w:firstLine="0"/>
        <w:rPr>
          <w:rFonts w:ascii="Times New Roman" w:hAnsi="Times New Roman" w:eastAsia="Times New Roman" w:cs="Times New Roman"/>
          <w:b w:val="1"/>
          <w:bCs w:val="1"/>
          <w:color w:val="auto"/>
          <w:sz w:val="22"/>
          <w:szCs w:val="22"/>
        </w:rPr>
      </w:pPr>
      <w:r w:rsidRPr="1083B76A" w:rsidR="27AA4FC2">
        <w:rPr>
          <w:rFonts w:ascii="Times New Roman" w:hAnsi="Times New Roman" w:eastAsia="Times New Roman" w:cs="Times New Roman"/>
          <w:b w:val="1"/>
          <w:bCs w:val="1"/>
          <w:color w:val="auto"/>
          <w:sz w:val="22"/>
          <w:szCs w:val="22"/>
        </w:rPr>
        <w:t>La Jolla Country Day School</w:t>
      </w:r>
    </w:p>
    <w:p w:rsidR="009C345B" w:rsidP="1083B76A" w:rsidRDefault="009C345B" w14:paraId="20938BFC" w14:textId="04EFC6A4">
      <w:pPr>
        <w:widowControl w:val="0"/>
        <w:spacing w:before="0" w:beforeAutospacing="off" w:after="0" w:afterAutospacing="off" w:line="276" w:lineRule="auto"/>
        <w:ind w:firstLine="0"/>
        <w:rPr>
          <w:rFonts w:ascii="Times New Roman" w:hAnsi="Times New Roman" w:eastAsia="Times New Roman" w:cs="Times New Roman"/>
          <w:color w:val="auto"/>
          <w:sz w:val="22"/>
          <w:szCs w:val="22"/>
          <w:u w:val="single"/>
        </w:rPr>
      </w:pPr>
      <w:r w:rsidRPr="1083B76A" w:rsidR="27AA4FC2">
        <w:rPr>
          <w:rFonts w:ascii="Times New Roman" w:hAnsi="Times New Roman" w:eastAsia="Times New Roman" w:cs="Times New Roman"/>
          <w:color w:val="auto"/>
          <w:sz w:val="22"/>
          <w:szCs w:val="22"/>
          <w:u w:val="single"/>
        </w:rPr>
        <w:t>https://www.ljcds.org/</w:t>
      </w:r>
    </w:p>
    <w:p w:rsidR="009C345B" w:rsidP="1083B76A" w:rsidRDefault="009C345B" w14:paraId="284F93C6" w14:textId="14E53BE3">
      <w:pPr>
        <w:widowControl w:val="0"/>
        <w:spacing w:before="0" w:beforeAutospacing="off" w:after="0" w:afterAutospacing="off" w:line="276" w:lineRule="auto"/>
        <w:ind w:left="0"/>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La Jolla Country Day School is a private K-12 institution in San Diego known for its commitment to academic excellence, leadership development, and global citizenship. The school encourages students to engage with complex social, economic, and political issues, promoting critical thinking and social responsibility. La Jolla Country Day School’s economics classes foster discussions on topics such as economic policy, global trade, and social equity, preparing students to understand and </w:t>
      </w:r>
      <w:r w:rsidRPr="0E06863B" w:rsidR="0E06863B">
        <w:rPr>
          <w:rFonts w:ascii="Times New Roman" w:hAnsi="Times New Roman" w:eastAsia="Times New Roman" w:cs="Times New Roman"/>
          <w:color w:val="auto"/>
          <w:sz w:val="22"/>
          <w:szCs w:val="22"/>
          <w:lang w:val="en-US"/>
        </w:rPr>
        <w:t>participate</w:t>
      </w:r>
      <w:r w:rsidRPr="0E06863B" w:rsidR="0E06863B">
        <w:rPr>
          <w:rFonts w:ascii="Times New Roman" w:hAnsi="Times New Roman" w:eastAsia="Times New Roman" w:cs="Times New Roman"/>
          <w:color w:val="auto"/>
          <w:sz w:val="22"/>
          <w:szCs w:val="22"/>
          <w:lang w:val="en-US"/>
        </w:rPr>
        <w:t xml:space="preserve"> in today’s interconnected world.</w:t>
      </w:r>
    </w:p>
    <w:p w:rsidR="0E06863B" w:rsidP="0E06863B" w:rsidRDefault="0E06863B" w14:paraId="328883CB" w14:textId="57606E5F">
      <w:pPr>
        <w:widowControl w:val="0"/>
        <w:spacing w:before="0" w:beforeAutospacing="off" w:after="0" w:afterAutospacing="off" w:line="276" w:lineRule="auto"/>
        <w:ind w:left="0"/>
        <w:rPr>
          <w:rFonts w:ascii="Times New Roman" w:hAnsi="Times New Roman" w:eastAsia="Times New Roman" w:cs="Times New Roman"/>
          <w:i w:val="1"/>
          <w:iCs w:val="1"/>
          <w:color w:val="auto"/>
          <w:sz w:val="22"/>
          <w:szCs w:val="22"/>
        </w:rPr>
      </w:pPr>
    </w:p>
    <w:p w:rsidR="009C345B" w:rsidP="0E06863B" w:rsidRDefault="009C345B" w14:paraId="5DB752C2" w14:textId="6B3A164D">
      <w:pPr>
        <w:widowControl w:val="0"/>
        <w:spacing w:before="0" w:beforeAutospacing="off" w:after="0" w:afterAutospacing="off" w:line="276" w:lineRule="auto"/>
        <w:ind w:left="0"/>
        <w:rPr>
          <w:rFonts w:ascii="Times New Roman" w:hAnsi="Times New Roman" w:eastAsia="Times New Roman" w:cs="Times New Roman"/>
          <w:i w:val="1"/>
          <w:iCs w:val="1"/>
          <w:color w:val="auto"/>
          <w:sz w:val="22"/>
          <w:szCs w:val="22"/>
          <w:lang w:val="en-US"/>
        </w:rPr>
      </w:pPr>
      <w:r w:rsidRPr="0E06863B" w:rsidR="0E06863B">
        <w:rPr>
          <w:rFonts w:ascii="Times New Roman" w:hAnsi="Times New Roman" w:eastAsia="Times New Roman" w:cs="Times New Roman"/>
          <w:i w:val="1"/>
          <w:iCs w:val="1"/>
          <w:color w:val="auto"/>
          <w:sz w:val="22"/>
          <w:szCs w:val="22"/>
          <w:lang w:val="en-US"/>
        </w:rPr>
        <w:t xml:space="preserve">Meeting Focus: Host a student lunch and discussion with the economics class to explore young leaders' perspectives on current U.S. economic and social issues, focusing on how education shapes awareness of diversity, tolerance, and global citizenship. </w:t>
      </w:r>
      <w:r w:rsidRPr="0E06863B" w:rsidR="0E06863B">
        <w:rPr>
          <w:rFonts w:ascii="Times New Roman" w:hAnsi="Times New Roman" w:eastAsia="Times New Roman" w:cs="Times New Roman"/>
          <w:i w:val="1"/>
          <w:iCs w:val="1"/>
          <w:color w:val="FF0000"/>
          <w:sz w:val="22"/>
          <w:szCs w:val="22"/>
          <w:lang w:val="en-US"/>
        </w:rPr>
        <w:t xml:space="preserve">Note: </w:t>
      </w:r>
      <w:r w:rsidRPr="0E06863B" w:rsidR="0E06863B">
        <w:rPr>
          <w:rFonts w:ascii="Times New Roman" w:hAnsi="Times New Roman" w:eastAsia="Times New Roman" w:cs="Times New Roman"/>
          <w:i w:val="1"/>
          <w:iCs w:val="1"/>
          <w:color w:val="FF0000"/>
          <w:sz w:val="22"/>
          <w:szCs w:val="22"/>
          <w:lang w:val="en-US"/>
        </w:rPr>
        <w:t>participants</w:t>
      </w:r>
      <w:r w:rsidRPr="0E06863B" w:rsidR="0E06863B">
        <w:rPr>
          <w:rFonts w:ascii="Times New Roman" w:hAnsi="Times New Roman" w:eastAsia="Times New Roman" w:cs="Times New Roman"/>
          <w:i w:val="1"/>
          <w:iCs w:val="1"/>
          <w:color w:val="FF0000"/>
          <w:sz w:val="22"/>
          <w:szCs w:val="22"/>
          <w:lang w:val="en-US"/>
        </w:rPr>
        <w:t xml:space="preserve"> can join students or teachers for lunch.</w:t>
      </w:r>
    </w:p>
    <w:p w:rsidR="0E06863B" w:rsidP="0E06863B" w:rsidRDefault="0E06863B" w14:paraId="00F79CBA" w14:textId="1C198ACD">
      <w:pPr>
        <w:widowControl w:val="0"/>
        <w:spacing w:before="0" w:beforeAutospacing="off" w:after="0" w:afterAutospacing="off" w:line="276" w:lineRule="auto"/>
        <w:ind w:firstLine="0"/>
        <w:rPr>
          <w:rFonts w:ascii="Times New Roman" w:hAnsi="Times New Roman" w:eastAsia="Times New Roman" w:cs="Times New Roman"/>
          <w:b w:val="1"/>
          <w:bCs w:val="1"/>
          <w:color w:val="auto"/>
          <w:sz w:val="22"/>
          <w:szCs w:val="22"/>
        </w:rPr>
      </w:pPr>
    </w:p>
    <w:p w:rsidR="009C345B" w:rsidP="1083B76A" w:rsidRDefault="009C345B" w14:paraId="5AF3821A" w14:textId="3AFD5314">
      <w:pPr>
        <w:widowControl w:val="0"/>
        <w:spacing w:before="0" w:beforeAutospacing="off" w:after="0" w:afterAutospacing="off" w:line="276" w:lineRule="auto"/>
        <w:ind w:firstLine="0"/>
        <w:rPr>
          <w:rFonts w:ascii="Times New Roman" w:hAnsi="Times New Roman" w:eastAsia="Times New Roman" w:cs="Times New Roman"/>
          <w:b w:val="1"/>
          <w:bCs w:val="1"/>
          <w:color w:val="auto"/>
          <w:sz w:val="22"/>
          <w:szCs w:val="22"/>
        </w:rPr>
      </w:pPr>
      <w:r w:rsidRPr="1083B76A" w:rsidR="0E41DFE9">
        <w:rPr>
          <w:rFonts w:ascii="Times New Roman" w:hAnsi="Times New Roman" w:eastAsia="Times New Roman" w:cs="Times New Roman"/>
          <w:b w:val="1"/>
          <w:bCs w:val="1"/>
          <w:color w:val="auto"/>
          <w:sz w:val="22"/>
          <w:szCs w:val="22"/>
        </w:rPr>
        <w:t>Lincoln High School</w:t>
      </w:r>
    </w:p>
    <w:p w:rsidR="009C345B" w:rsidP="1083B76A" w:rsidRDefault="009C345B" w14:paraId="6A0B4EBB" w14:textId="12F2E279">
      <w:pPr>
        <w:widowControl w:val="0"/>
        <w:spacing w:before="0" w:beforeAutospacing="off" w:after="0" w:afterAutospacing="off" w:line="276" w:lineRule="auto"/>
        <w:ind w:firstLine="0"/>
        <w:rPr>
          <w:rFonts w:ascii="Times New Roman" w:hAnsi="Times New Roman" w:eastAsia="Times New Roman" w:cs="Times New Roman"/>
          <w:color w:val="auto"/>
          <w:sz w:val="22"/>
          <w:szCs w:val="22"/>
          <w:u w:val="single"/>
        </w:rPr>
      </w:pPr>
      <w:r w:rsidRPr="1083B76A" w:rsidR="0E41DFE9">
        <w:rPr>
          <w:rFonts w:ascii="Times New Roman" w:hAnsi="Times New Roman" w:eastAsia="Times New Roman" w:cs="Times New Roman"/>
          <w:color w:val="auto"/>
          <w:sz w:val="22"/>
          <w:szCs w:val="22"/>
          <w:u w:val="single"/>
        </w:rPr>
        <w:t>https://lincoln.sandiegounified.org/</w:t>
      </w:r>
    </w:p>
    <w:p w:rsidR="009C345B" w:rsidP="1083B76A" w:rsidRDefault="009C345B" w14:paraId="36302DDE" w14:textId="4ECB54F1">
      <w:pPr>
        <w:widowControl w:val="0"/>
        <w:spacing w:before="0" w:beforeAutospacing="off" w:after="0" w:afterAutospacing="off" w:line="276" w:lineRule="auto"/>
        <w:ind w:left="0"/>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Lincoln High School is a public high school in San Diego that serves a diverse student body and is dedicated to fostering academic achievement, social justice, and community engagement. With a curriculum that emphasizes critical thinking and civic responsibility, Lincoln High encourages students to explore issues related to social equity, community development, and economic opportunity. The school is known for its commitment to preparing students to be informed and active participants in their communities.</w:t>
      </w:r>
    </w:p>
    <w:p w:rsidR="0E06863B" w:rsidP="0E06863B" w:rsidRDefault="0E06863B" w14:paraId="259537A2" w14:textId="364C158B">
      <w:pPr>
        <w:widowControl w:val="0"/>
        <w:spacing w:before="0" w:beforeAutospacing="off" w:after="0" w:afterAutospacing="off" w:line="276" w:lineRule="auto"/>
        <w:ind w:left="0"/>
        <w:rPr>
          <w:rFonts w:ascii="Times New Roman" w:hAnsi="Times New Roman" w:eastAsia="Times New Roman" w:cs="Times New Roman"/>
          <w:i w:val="1"/>
          <w:iCs w:val="1"/>
          <w:color w:val="auto"/>
          <w:sz w:val="22"/>
          <w:szCs w:val="22"/>
        </w:rPr>
      </w:pPr>
    </w:p>
    <w:p w:rsidR="009C345B" w:rsidP="1083B76A" w:rsidRDefault="009C345B" w14:paraId="7782103E" w14:textId="149746AE">
      <w:pPr>
        <w:widowControl w:val="0"/>
        <w:spacing w:before="0" w:beforeAutospacing="off" w:after="0" w:afterAutospacing="off" w:line="276" w:lineRule="auto"/>
        <w:ind w:left="0"/>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Focus:</w:t>
      </w:r>
      <w:r w:rsidRPr="0E06863B" w:rsidR="0E06863B">
        <w:rPr>
          <w:rFonts w:ascii="Times New Roman" w:hAnsi="Times New Roman" w:eastAsia="Times New Roman" w:cs="Times New Roman"/>
          <w:i w:val="1"/>
          <w:iCs w:val="1"/>
          <w:color w:val="auto"/>
          <w:sz w:val="22"/>
          <w:szCs w:val="22"/>
        </w:rPr>
        <w:t xml:space="preserve"> Engage with students at Lincoln High School to discuss their perspectives on social equity, diversity, and economic challenges in the U.S., highlighting how educational programs and community involvement promote tolerance and empower young leaders.</w:t>
      </w:r>
    </w:p>
    <w:p w:rsidR="0E06863B" w:rsidP="0E06863B" w:rsidRDefault="0E06863B" w14:paraId="4EDAF713" w14:textId="61CC161F">
      <w:pPr>
        <w:pStyle w:val="Normal"/>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p>
    <w:p w:rsidR="6E24638D" w:rsidP="1083B76A" w:rsidRDefault="6E24638D" w14:paraId="7E6D1918" w14:textId="07D158CC">
      <w:pPr>
        <w:pStyle w:val="Normal"/>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5B8317B3">
        <w:rPr>
          <w:rFonts w:ascii="Times New Roman" w:hAnsi="Times New Roman" w:eastAsia="Times New Roman" w:cs="Times New Roman"/>
          <w:b w:val="1"/>
          <w:bCs w:val="1"/>
          <w:color w:val="auto"/>
          <w:sz w:val="22"/>
          <w:szCs w:val="22"/>
        </w:rPr>
        <w:t>Jackie Robinson Family YMCA</w:t>
      </w:r>
    </w:p>
    <w:p w:rsidR="6E24638D" w:rsidP="1083B76A" w:rsidRDefault="6E24638D" w14:paraId="6C320F3F" w14:textId="7C4144B2">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fece5474c5bf4efa">
        <w:r w:rsidRPr="1083B76A" w:rsidR="5B8317B3">
          <w:rPr>
            <w:rStyle w:val="Hyperlink"/>
            <w:rFonts w:ascii="Times New Roman" w:hAnsi="Times New Roman" w:eastAsia="Times New Roman" w:cs="Times New Roman"/>
            <w:color w:val="auto"/>
            <w:sz w:val="22"/>
            <w:szCs w:val="22"/>
          </w:rPr>
          <w:t>https://www.ymcasd.org/locations/jackie-robinson-family-ymca</w:t>
        </w:r>
      </w:hyperlink>
    </w:p>
    <w:p w:rsidR="5B8317B3" w:rsidP="1083B76A" w:rsidRDefault="5B8317B3" w14:paraId="6BC950D8" w14:textId="775A8B1E">
      <w:pPr>
        <w:widowControl w:val="0"/>
        <w:spacing w:before="0" w:beforeAutospacing="off" w:after="0" w:afterAutospacing="off" w:line="276" w:lineRule="auto"/>
        <w:rPr>
          <w:rFonts w:ascii="Times New Roman" w:hAnsi="Times New Roman" w:eastAsia="Times New Roman" w:cs="Times New Roman"/>
          <w:i w:val="0"/>
          <w:iCs w:val="0"/>
          <w:color w:val="auto"/>
          <w:sz w:val="22"/>
          <w:szCs w:val="22"/>
          <w:lang w:val="en-US"/>
        </w:rPr>
      </w:pPr>
      <w:r w:rsidRPr="0E06863B" w:rsidR="0E06863B">
        <w:rPr>
          <w:rFonts w:ascii="Times New Roman" w:hAnsi="Times New Roman" w:eastAsia="Times New Roman" w:cs="Times New Roman"/>
          <w:i w:val="0"/>
          <w:iCs w:val="0"/>
          <w:color w:val="auto"/>
          <w:sz w:val="22"/>
          <w:szCs w:val="22"/>
          <w:lang w:val="en-US"/>
        </w:rPr>
        <w:t xml:space="preserve">The YMCA of San Diego County is the largest YMCA association in the nation, serving nearly 400,000 San Diego County residents and employing more than 4,500 </w:t>
      </w:r>
      <w:r w:rsidRPr="0E06863B" w:rsidR="0E06863B">
        <w:rPr>
          <w:rFonts w:ascii="Times New Roman" w:hAnsi="Times New Roman" w:eastAsia="Times New Roman" w:cs="Times New Roman"/>
          <w:i w:val="0"/>
          <w:iCs w:val="0"/>
          <w:color w:val="auto"/>
          <w:sz w:val="22"/>
          <w:szCs w:val="22"/>
          <w:lang w:val="en-US"/>
        </w:rPr>
        <w:t>people.Through</w:t>
      </w:r>
      <w:r w:rsidRPr="0E06863B" w:rsidR="0E06863B">
        <w:rPr>
          <w:rFonts w:ascii="Times New Roman" w:hAnsi="Times New Roman" w:eastAsia="Times New Roman" w:cs="Times New Roman"/>
          <w:i w:val="0"/>
          <w:iCs w:val="0"/>
          <w:color w:val="auto"/>
          <w:sz w:val="22"/>
          <w:szCs w:val="22"/>
          <w:lang w:val="en-US"/>
        </w:rPr>
        <w:t xml:space="preserve"> a variety of programs and services focused on youth development, healthy living and social responsibility, the Y unites men, women and children — regardless of age, income or background — to nurture the potential of children and teens, improve the nation’s health and well-being, and provide opportunities to give back and support </w:t>
      </w:r>
      <w:r w:rsidRPr="0E06863B" w:rsidR="0E06863B">
        <w:rPr>
          <w:rFonts w:ascii="Times New Roman" w:hAnsi="Times New Roman" w:eastAsia="Times New Roman" w:cs="Times New Roman"/>
          <w:i w:val="0"/>
          <w:iCs w:val="0"/>
          <w:color w:val="auto"/>
          <w:sz w:val="22"/>
          <w:szCs w:val="22"/>
          <w:lang w:val="en-US"/>
        </w:rPr>
        <w:t>neighbors.</w:t>
      </w:r>
    </w:p>
    <w:p w:rsidR="0E06863B" w:rsidP="0E06863B" w:rsidRDefault="0E06863B" w14:paraId="74D55B18" w14:textId="227BC034">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5B8317B3" w:rsidP="1083B76A" w:rsidRDefault="5B8317B3" w14:paraId="3F84D9D2" w14:textId="13921EB2">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1083B76A" w:rsidR="5B8317B3">
        <w:rPr>
          <w:rFonts w:ascii="Times New Roman" w:hAnsi="Times New Roman" w:eastAsia="Times New Roman" w:cs="Times New Roman"/>
          <w:i w:val="1"/>
          <w:iCs w:val="1"/>
          <w:color w:val="auto"/>
          <w:sz w:val="22"/>
          <w:szCs w:val="22"/>
        </w:rPr>
        <w:t>M</w:t>
      </w:r>
      <w:r w:rsidRPr="1083B76A" w:rsidR="5B8317B3">
        <w:rPr>
          <w:rFonts w:ascii="Times New Roman" w:hAnsi="Times New Roman" w:eastAsia="Times New Roman" w:cs="Times New Roman"/>
          <w:i w:val="1"/>
          <w:iCs w:val="1"/>
          <w:color w:val="auto"/>
          <w:sz w:val="22"/>
          <w:szCs w:val="22"/>
        </w:rPr>
        <w:t>eeting Focus: Explore the impact of community-based programs on social integration, youth empowerment, and public-private cooperation in fostering diversity and addressing social challenges in San Diego.</w:t>
      </w:r>
    </w:p>
    <w:p w:rsidR="6E24638D" w:rsidP="1083B76A" w:rsidRDefault="6E24638D" w14:paraId="5A9ABA73" w14:textId="2F5A5E19">
      <w:pPr>
        <w:widowControl w:val="0"/>
        <w:spacing w:before="0" w:beforeAutospacing="off" w:after="0" w:afterAutospacing="off" w:line="276" w:lineRule="auto"/>
        <w:ind w:left="0"/>
        <w:rPr>
          <w:rFonts w:ascii="Times New Roman" w:hAnsi="Times New Roman" w:eastAsia="Times New Roman" w:cs="Times New Roman"/>
          <w:i w:val="1"/>
          <w:iCs w:val="1"/>
          <w:color w:val="auto"/>
          <w:sz w:val="22"/>
          <w:szCs w:val="22"/>
        </w:rPr>
      </w:pPr>
    </w:p>
    <w:p w:rsidRPr="009C345B" w:rsidR="009C345B" w:rsidP="1083B76A" w:rsidRDefault="009C345B" w14:paraId="4B29BD12" w14:textId="3077569B">
      <w:pPr>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r w:rsidRPr="1083B76A" w:rsidR="00941352">
        <w:rPr>
          <w:rFonts w:ascii="Times New Roman" w:hAnsi="Times New Roman" w:eastAsia="Times New Roman" w:cs="Times New Roman"/>
          <w:b w:val="1"/>
          <w:bCs w:val="1"/>
          <w:i w:val="1"/>
          <w:iCs w:val="1"/>
          <w:color w:val="FF0000"/>
          <w:sz w:val="22"/>
          <w:szCs w:val="22"/>
          <w:u w:val="single"/>
        </w:rPr>
        <w:t>Government Agencies</w:t>
      </w:r>
    </w:p>
    <w:p w:rsidR="1083B76A" w:rsidP="1083B76A" w:rsidRDefault="1083B76A" w14:paraId="6E0C8BE6" w14:textId="0A294326">
      <w:pPr>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p>
    <w:p w:rsidR="007F0819" w:rsidP="1083B76A" w:rsidRDefault="00941352" w14:paraId="5581668C"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City of San Diego Economic Development Department</w:t>
      </w:r>
    </w:p>
    <w:p w:rsidRPr="009C345B" w:rsidR="009C345B" w:rsidP="1083B76A" w:rsidRDefault="00941352" w14:paraId="33208A35" w14:textId="0262DB0A"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a226be1c9d4d48e6">
        <w:r w:rsidRPr="1083B76A" w:rsidR="00941352">
          <w:rPr>
            <w:rFonts w:ascii="Times New Roman" w:hAnsi="Times New Roman" w:eastAsia="Times New Roman" w:cs="Times New Roman"/>
            <w:color w:val="auto"/>
            <w:sz w:val="22"/>
            <w:szCs w:val="22"/>
            <w:u w:val="single"/>
          </w:rPr>
          <w:t>https://www.sandiego.gov/economic-development</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443D7741"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The Economic Development Department of the City of San Diego is dedicated to enhancing the region's economic vitality through strategic planning, business support, and community engagement. The department focuses on promoting job creation, fostering innovation, and supporting small businesses, particularly in underserved areas. It works closely with various stakeholders, including local businesses, community organizations, and government entities, to implement initiatives that drive economic growth and addr</w:t>
      </w:r>
      <w:r w:rsidRPr="0E06863B" w:rsidR="0E06863B">
        <w:rPr>
          <w:rFonts w:ascii="Times New Roman" w:hAnsi="Times New Roman" w:eastAsia="Times New Roman" w:cs="Times New Roman"/>
          <w:color w:val="auto"/>
          <w:sz w:val="22"/>
          <w:szCs w:val="22"/>
          <w:lang w:val="en-US"/>
        </w:rPr>
        <w:t xml:space="preserve">ess regional challenges. By prioritizing inclusive economic development, the department aims to ensure that all San Diego residents can </w:t>
      </w:r>
      <w:r w:rsidRPr="0E06863B" w:rsidR="0E06863B">
        <w:rPr>
          <w:rFonts w:ascii="Times New Roman" w:hAnsi="Times New Roman" w:eastAsia="Times New Roman" w:cs="Times New Roman"/>
          <w:color w:val="auto"/>
          <w:sz w:val="22"/>
          <w:szCs w:val="22"/>
          <w:lang w:val="en-US"/>
        </w:rPr>
        <w:t>benefit</w:t>
      </w:r>
      <w:r w:rsidRPr="0E06863B" w:rsidR="0E06863B">
        <w:rPr>
          <w:rFonts w:ascii="Times New Roman" w:hAnsi="Times New Roman" w:eastAsia="Times New Roman" w:cs="Times New Roman"/>
          <w:color w:val="auto"/>
          <w:sz w:val="22"/>
          <w:szCs w:val="22"/>
          <w:lang w:val="en-US"/>
        </w:rPr>
        <w:t xml:space="preserve"> from economic opportunities, making it a vital player in shaping the city’s economic landscape.</w:t>
      </w:r>
    </w:p>
    <w:p w:rsidR="0E06863B" w:rsidP="0E06863B" w:rsidRDefault="0E06863B" w14:paraId="170A5900" w14:textId="6074E815">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9C345B" w:rsidP="1083B76A" w:rsidRDefault="009C345B" w14:paraId="2FEDCB84" w14:textId="0A60A214">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Focus: Discuss strategies for promoting inclusive economic growth for underserved communities</w:t>
      </w:r>
      <w:r w:rsidRPr="0E06863B" w:rsidR="0E06863B">
        <w:rPr>
          <w:rFonts w:ascii="Times New Roman" w:hAnsi="Times New Roman" w:eastAsia="Times New Roman" w:cs="Times New Roman"/>
          <w:i w:val="1"/>
          <w:iCs w:val="1"/>
          <w:color w:val="auto"/>
          <w:sz w:val="22"/>
          <w:szCs w:val="22"/>
        </w:rPr>
        <w:t xml:space="preserve">, </w:t>
      </w:r>
      <w:r w:rsidRPr="0E06863B" w:rsidR="0E06863B">
        <w:rPr>
          <w:rFonts w:ascii="Times New Roman" w:hAnsi="Times New Roman" w:eastAsia="Times New Roman" w:cs="Times New Roman"/>
          <w:i w:val="1"/>
          <w:iCs w:val="1"/>
          <w:color w:val="auto"/>
          <w:sz w:val="22"/>
          <w:szCs w:val="22"/>
        </w:rPr>
        <w:t xml:space="preserve">including the role of how the </w:t>
      </w:r>
      <w:r w:rsidRPr="0E06863B" w:rsidR="0E06863B">
        <w:rPr>
          <w:rFonts w:ascii="Times New Roman" w:hAnsi="Times New Roman" w:eastAsia="Times New Roman" w:cs="Times New Roman"/>
          <w:i w:val="1"/>
          <w:iCs w:val="1"/>
          <w:color w:val="auto"/>
          <w:sz w:val="22"/>
          <w:szCs w:val="22"/>
        </w:rPr>
        <w:t>city</w:t>
      </w:r>
      <w:r w:rsidRPr="0E06863B" w:rsidR="0E06863B">
        <w:rPr>
          <w:rFonts w:ascii="Times New Roman" w:hAnsi="Times New Roman" w:eastAsia="Times New Roman" w:cs="Times New Roman"/>
          <w:i w:val="1"/>
          <w:iCs w:val="1"/>
          <w:color w:val="auto"/>
          <w:sz w:val="22"/>
          <w:szCs w:val="22"/>
        </w:rPr>
        <w:t xml:space="preserve"> supports small business</w:t>
      </w:r>
      <w:r w:rsidRPr="0E06863B" w:rsidR="0E06863B">
        <w:rPr>
          <w:rFonts w:ascii="Times New Roman" w:hAnsi="Times New Roman" w:eastAsia="Times New Roman" w:cs="Times New Roman"/>
          <w:i w:val="1"/>
          <w:iCs w:val="1"/>
          <w:color w:val="auto"/>
          <w:sz w:val="22"/>
          <w:szCs w:val="22"/>
        </w:rPr>
        <w:t>es</w:t>
      </w:r>
      <w:r w:rsidRPr="0E06863B" w:rsidR="0E06863B">
        <w:rPr>
          <w:rFonts w:ascii="Times New Roman" w:hAnsi="Times New Roman" w:eastAsia="Times New Roman" w:cs="Times New Roman"/>
          <w:i w:val="1"/>
          <w:iCs w:val="1"/>
          <w:color w:val="auto"/>
          <w:sz w:val="22"/>
          <w:szCs w:val="22"/>
        </w:rPr>
        <w:t xml:space="preserve"> in growing the economy. </w:t>
      </w:r>
    </w:p>
    <w:p w:rsidR="0E06863B" w:rsidP="0E06863B" w:rsidRDefault="0E06863B" w14:paraId="018AC688" w14:textId="2E8DF73A">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n-US"/>
        </w:rPr>
      </w:pPr>
    </w:p>
    <w:p w:rsidR="007F0819" w:rsidP="1083B76A" w:rsidRDefault="00941352" w14:paraId="0C250EF2" w14:textId="47D3D1A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n-US"/>
        </w:rPr>
      </w:pPr>
      <w:r w:rsidRPr="1083B76A" w:rsidR="00941352">
        <w:rPr>
          <w:rFonts w:ascii="Times New Roman" w:hAnsi="Times New Roman" w:eastAsia="Times New Roman" w:cs="Times New Roman"/>
          <w:b w:val="1"/>
          <w:bCs w:val="1"/>
          <w:color w:val="auto"/>
          <w:sz w:val="22"/>
          <w:szCs w:val="22"/>
          <w:lang w:val="en-US"/>
        </w:rPr>
        <w:t xml:space="preserve">City </w:t>
      </w:r>
      <w:r w:rsidRPr="1083B76A" w:rsidR="71D07DA8">
        <w:rPr>
          <w:rFonts w:ascii="Times New Roman" w:hAnsi="Times New Roman" w:eastAsia="Times New Roman" w:cs="Times New Roman"/>
          <w:b w:val="1"/>
          <w:bCs w:val="1"/>
          <w:color w:val="auto"/>
          <w:sz w:val="22"/>
          <w:szCs w:val="22"/>
          <w:lang w:val="en-US"/>
        </w:rPr>
        <w:t xml:space="preserve">of Imperial Beach Office of Mayor and City </w:t>
      </w:r>
      <w:r w:rsidRPr="1083B76A" w:rsidR="465A094B">
        <w:rPr>
          <w:rFonts w:ascii="Times New Roman" w:hAnsi="Times New Roman" w:eastAsia="Times New Roman" w:cs="Times New Roman"/>
          <w:b w:val="1"/>
          <w:bCs w:val="1"/>
          <w:color w:val="auto"/>
          <w:sz w:val="22"/>
          <w:szCs w:val="22"/>
          <w:lang w:val="en-US"/>
        </w:rPr>
        <w:t>Council</w:t>
      </w:r>
      <w:r w:rsidRPr="1083B76A" w:rsidR="71D07DA8">
        <w:rPr>
          <w:rFonts w:ascii="Times New Roman" w:hAnsi="Times New Roman" w:eastAsia="Times New Roman" w:cs="Times New Roman"/>
          <w:b w:val="1"/>
          <w:bCs w:val="1"/>
          <w:color w:val="auto"/>
          <w:sz w:val="22"/>
          <w:szCs w:val="22"/>
          <w:lang w:val="en-US"/>
        </w:rPr>
        <w:t xml:space="preserve"> </w:t>
      </w:r>
    </w:p>
    <w:p w:rsidR="007F0819" w:rsidP="1083B76A" w:rsidRDefault="00941352" w14:paraId="16C859FC" w14:textId="552620BB">
      <w:pPr>
        <w:widowControl w:val="0"/>
        <w:spacing w:before="0" w:beforeAutospacing="off" w:after="0" w:afterAutospacing="off" w:line="276" w:lineRule="auto"/>
        <w:rPr>
          <w:rFonts w:ascii="Times New Roman" w:hAnsi="Times New Roman" w:eastAsia="Times New Roman" w:cs="Times New Roman"/>
          <w:color w:val="auto"/>
          <w:sz w:val="22"/>
          <w:szCs w:val="22"/>
          <w:u w:val="single"/>
          <w:lang w:val="en-US"/>
        </w:rPr>
      </w:pPr>
      <w:r w:rsidRPr="1083B76A" w:rsidR="71D07DA8">
        <w:rPr>
          <w:rFonts w:ascii="Times New Roman" w:hAnsi="Times New Roman" w:eastAsia="Times New Roman" w:cs="Times New Roman"/>
          <w:color w:val="auto"/>
          <w:sz w:val="22"/>
          <w:szCs w:val="22"/>
          <w:u w:val="single"/>
          <w:lang w:val="en-US"/>
        </w:rPr>
        <w:t>https://www.imperialbeachca.gov/175/Office-of-Mayor-and-City-Council</w:t>
      </w:r>
    </w:p>
    <w:p w:rsidR="007F0819" w:rsidP="1083B76A" w:rsidRDefault="00941352" w14:paraId="14E3FF30" w14:textId="0226F6B6">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The City of Imperial Beach</w:t>
      </w:r>
      <w:r w:rsidRPr="0E06863B" w:rsidR="0E06863B">
        <w:rPr>
          <w:rFonts w:ascii="Times New Roman" w:hAnsi="Times New Roman" w:eastAsia="Times New Roman" w:cs="Times New Roman"/>
          <w:color w:val="auto"/>
          <w:sz w:val="22"/>
          <w:szCs w:val="22"/>
          <w:lang w:val="en-US"/>
        </w:rPr>
        <w:t xml:space="preserve">’s Office of Mayor and City Council is </w:t>
      </w:r>
      <w:r w:rsidRPr="0E06863B" w:rsidR="0E06863B">
        <w:rPr>
          <w:rFonts w:ascii="Times New Roman" w:hAnsi="Times New Roman" w:eastAsia="Times New Roman" w:cs="Times New Roman"/>
          <w:color w:val="auto"/>
          <w:sz w:val="22"/>
          <w:szCs w:val="22"/>
          <w:lang w:val="en-US"/>
        </w:rPr>
        <w:t xml:space="preserve">committed to community-driven initiatives that promote environmental sustainability, economic development, and social inclusion. As a border city with a rich cultural mix, Imperial Beach plays a unique role in addressing issues related to immigration, cross-border relations, and community resilience. The Mayor’s Office collaborates with local organizations and community leaders to create policies that foster diversity, economic growth, and </w:t>
      </w:r>
      <w:r w:rsidRPr="0E06863B" w:rsidR="0E06863B">
        <w:rPr>
          <w:rFonts w:ascii="Times New Roman" w:hAnsi="Times New Roman" w:eastAsia="Times New Roman" w:cs="Times New Roman"/>
          <w:color w:val="auto"/>
          <w:sz w:val="22"/>
          <w:szCs w:val="22"/>
          <w:lang w:val="en-US"/>
        </w:rPr>
        <w:t>a strong sense</w:t>
      </w:r>
      <w:r w:rsidRPr="0E06863B" w:rsidR="0E06863B">
        <w:rPr>
          <w:rFonts w:ascii="Times New Roman" w:hAnsi="Times New Roman" w:eastAsia="Times New Roman" w:cs="Times New Roman"/>
          <w:color w:val="auto"/>
          <w:sz w:val="22"/>
          <w:szCs w:val="22"/>
          <w:lang w:val="en-US"/>
        </w:rPr>
        <w:t xml:space="preserve"> of community.</w:t>
      </w:r>
    </w:p>
    <w:p w:rsidR="0E06863B" w:rsidP="0E06863B" w:rsidRDefault="0E06863B" w14:paraId="7518A34F" w14:textId="68CFEA07">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Pr="001E05F9" w:rsidR="009B1945" w:rsidP="0E06863B" w:rsidRDefault="009B1945" w14:paraId="73DC3006" w14:textId="2FC7376E">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r w:rsidRPr="0E06863B" w:rsidR="0E06863B">
        <w:rPr>
          <w:rFonts w:ascii="Times New Roman" w:hAnsi="Times New Roman" w:eastAsia="Times New Roman" w:cs="Times New Roman"/>
          <w:i w:val="1"/>
          <w:iCs w:val="1"/>
          <w:color w:val="auto"/>
          <w:sz w:val="22"/>
          <w:szCs w:val="22"/>
          <w:lang w:val="en-US"/>
        </w:rPr>
        <w:t xml:space="preserve">Meeting Focus: Meet with the Mayor’s office to discuss local government efforts to promote tolerance, support immigrant integration, and address environmental and economic challenges within a diverse, binational community. Additionally, learn how the city collaborates with NGO efforts to support immigrate integration and environmental challenges in the region. </w:t>
      </w:r>
    </w:p>
    <w:p w:rsidR="0E06863B" w:rsidP="0E06863B" w:rsidRDefault="0E06863B" w14:paraId="00389E8B" w14:textId="64D5337D">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n-US"/>
        </w:rPr>
      </w:pPr>
    </w:p>
    <w:p w:rsidR="007F0819" w:rsidP="1083B76A" w:rsidRDefault="00941352" w14:paraId="60F808A2"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n-US"/>
        </w:rPr>
      </w:pPr>
      <w:r w:rsidRPr="1083B76A" w:rsidR="00941352">
        <w:rPr>
          <w:rFonts w:ascii="Times New Roman" w:hAnsi="Times New Roman" w:eastAsia="Times New Roman" w:cs="Times New Roman"/>
          <w:b w:val="1"/>
          <w:bCs w:val="1"/>
          <w:color w:val="auto"/>
          <w:sz w:val="22"/>
          <w:szCs w:val="22"/>
          <w:lang w:val="en-US"/>
        </w:rPr>
        <w:t xml:space="preserve">San Diego County, </w:t>
      </w:r>
      <w:r w:rsidRPr="1083B76A" w:rsidR="00941352">
        <w:rPr>
          <w:rFonts w:ascii="Times New Roman" w:hAnsi="Times New Roman" w:eastAsia="Times New Roman" w:cs="Times New Roman"/>
          <w:b w:val="1"/>
          <w:bCs w:val="1"/>
          <w:color w:val="auto"/>
          <w:sz w:val="22"/>
          <w:szCs w:val="22"/>
          <w:lang w:val="en-US"/>
        </w:rPr>
        <w:t>Health</w:t>
      </w:r>
      <w:r w:rsidRPr="1083B76A" w:rsidR="00941352">
        <w:rPr>
          <w:rFonts w:ascii="Times New Roman" w:hAnsi="Times New Roman" w:eastAsia="Times New Roman" w:cs="Times New Roman"/>
          <w:b w:val="1"/>
          <w:bCs w:val="1"/>
          <w:color w:val="auto"/>
          <w:sz w:val="22"/>
          <w:szCs w:val="22"/>
          <w:lang w:val="en-US"/>
        </w:rPr>
        <w:t xml:space="preserve"> and Human Services Agency (HHSA)</w:t>
      </w:r>
    </w:p>
    <w:p w:rsidRPr="009B1945" w:rsidR="007F0819" w:rsidP="1083B76A" w:rsidRDefault="00941352" w14:paraId="26702757"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3920b1940d75451d">
        <w:r w:rsidRPr="1083B76A" w:rsidR="00941352">
          <w:rPr>
            <w:rFonts w:ascii="Times New Roman" w:hAnsi="Times New Roman" w:eastAsia="Times New Roman" w:cs="Times New Roman"/>
            <w:color w:val="auto"/>
            <w:sz w:val="22"/>
            <w:szCs w:val="22"/>
            <w:u w:val="single"/>
          </w:rPr>
          <w:t>https://www.sandiegocounty.gov/content/sdc/hhsa.html</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37A1EB14"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The San Diego County Health and Human Services Agency (HHSA) is dedicated to promoting the health and well-being of the county’s residents through a comprehensive approach to public health and social services. HHSA offers a wide range of programs and services that address critical issues, including mental health, substance abuse, child welfare, public health, and social services for vulnerable populations. By collaborating with community organizations, healthcare providers, and government entities, HHSA aim</w:t>
      </w:r>
      <w:r w:rsidRPr="0E06863B" w:rsidR="0E06863B">
        <w:rPr>
          <w:rFonts w:ascii="Times New Roman" w:hAnsi="Times New Roman" w:eastAsia="Times New Roman" w:cs="Times New Roman"/>
          <w:color w:val="auto"/>
          <w:sz w:val="22"/>
          <w:szCs w:val="22"/>
        </w:rPr>
        <w:t>s to enhance access to care, improve health outcomes, and foster social equity. Its focus on integrated service delivery is crucial for addressing the complex interplay of health and social determinants affecting San Diego County residents.</w:t>
      </w:r>
    </w:p>
    <w:p w:rsidR="0E06863B" w:rsidP="0E06863B" w:rsidRDefault="0E06863B" w14:paraId="6E5E9F83" w14:textId="7B763BD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59C43A20" w14:textId="77777777" w14:noSpellErr="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Focus: Address social determinants of health and strategies for enhancing community well-being.</w:t>
      </w:r>
    </w:p>
    <w:p w:rsidR="0E06863B" w:rsidP="0E06863B" w:rsidRDefault="0E06863B" w14:paraId="3E2C24C5" w14:textId="4C70B15C">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154F60" w:rsidP="1083B76A" w:rsidRDefault="00154F60" w14:paraId="198526A3" w14:textId="71283140">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n-US"/>
        </w:rPr>
      </w:pPr>
      <w:r w:rsidRPr="1083B76A" w:rsidR="3CF9ED31">
        <w:rPr>
          <w:rFonts w:ascii="Times New Roman" w:hAnsi="Times New Roman" w:eastAsia="Times New Roman" w:cs="Times New Roman"/>
          <w:b w:val="1"/>
          <w:bCs w:val="1"/>
          <w:color w:val="auto"/>
          <w:sz w:val="22"/>
          <w:szCs w:val="22"/>
          <w:lang w:val="en-US"/>
        </w:rPr>
        <w:t>San Diego Association of Governments (SANDAG)</w:t>
      </w:r>
    </w:p>
    <w:p w:rsidR="00154F60" w:rsidP="1083B76A" w:rsidRDefault="00154F60" w14:paraId="249CFC7C" w14:textId="02A01DC3">
      <w:pPr>
        <w:widowControl w:val="0"/>
        <w:spacing w:before="0" w:beforeAutospacing="off" w:after="0" w:afterAutospacing="off" w:line="276" w:lineRule="auto"/>
        <w:rPr>
          <w:rFonts w:ascii="Times New Roman" w:hAnsi="Times New Roman" w:eastAsia="Times New Roman" w:cs="Times New Roman"/>
          <w:color w:val="auto"/>
          <w:sz w:val="22"/>
          <w:szCs w:val="22"/>
          <w:u w:val="single"/>
        </w:rPr>
      </w:pPr>
      <w:r w:rsidRPr="1083B76A" w:rsidR="3CF9ED31">
        <w:rPr>
          <w:rFonts w:ascii="Times New Roman" w:hAnsi="Times New Roman" w:eastAsia="Times New Roman" w:cs="Times New Roman"/>
          <w:color w:val="auto"/>
          <w:sz w:val="22"/>
          <w:szCs w:val="22"/>
          <w:u w:val="single"/>
        </w:rPr>
        <w:t>https://www.sandag.org/</w:t>
      </w:r>
    </w:p>
    <w:p w:rsidR="00154F60" w:rsidP="1083B76A" w:rsidRDefault="00154F60" w14:paraId="4FAB05A3" w14:textId="0EE1445B">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The San Diego Association of Governments (SANDAG) is a regional government agency that leads collaborative initiatives across the environmental, energy, transportation, and public health sectors. SANDAG works with local nonprofits and private-sector partners to address issues such as sustainable energy, environmental conservation, and access to health services. Through partnerships with NGOs, SANDAG supports programs that improve regional quality of life, address environmental challenges, and ensure </w:t>
      </w:r>
      <w:r w:rsidRPr="0E06863B" w:rsidR="0E06863B">
        <w:rPr>
          <w:rFonts w:ascii="Times New Roman" w:hAnsi="Times New Roman" w:eastAsia="Times New Roman" w:cs="Times New Roman"/>
          <w:color w:val="auto"/>
          <w:sz w:val="22"/>
          <w:szCs w:val="22"/>
          <w:lang w:val="en-US"/>
        </w:rPr>
        <w:t>equitable</w:t>
      </w:r>
      <w:r w:rsidRPr="0E06863B" w:rsidR="0E06863B">
        <w:rPr>
          <w:rFonts w:ascii="Times New Roman" w:hAnsi="Times New Roman" w:eastAsia="Times New Roman" w:cs="Times New Roman"/>
          <w:color w:val="auto"/>
          <w:sz w:val="22"/>
          <w:szCs w:val="22"/>
          <w:lang w:val="en-US"/>
        </w:rPr>
        <w:t xml:space="preserve"> access to resources for San Diego’s diverse population.</w:t>
      </w:r>
    </w:p>
    <w:p w:rsidR="0E06863B" w:rsidP="0E06863B" w:rsidRDefault="0E06863B" w14:paraId="7317ADCC" w14:textId="06B12784">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00154F60" w:rsidP="1083B76A" w:rsidRDefault="00154F60" w14:paraId="28C5B273" w14:textId="19FD67FB">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r w:rsidRPr="1083B76A" w:rsidR="3CF9ED31">
        <w:rPr>
          <w:rFonts w:ascii="Times New Roman" w:hAnsi="Times New Roman" w:eastAsia="Times New Roman" w:cs="Times New Roman"/>
          <w:i w:val="1"/>
          <w:iCs w:val="1"/>
          <w:color w:val="auto"/>
          <w:sz w:val="22"/>
          <w:szCs w:val="22"/>
          <w:lang w:val="en-US"/>
        </w:rPr>
        <w:t xml:space="preserve">Meeting Focus: Discuss SANDAG's public-private collaborations with NGOs in the environmental and health sectors, focusing on how these partnerships promote sustainable development, environmental resilience, and </w:t>
      </w:r>
      <w:r w:rsidRPr="1083B76A" w:rsidR="3CF9ED31">
        <w:rPr>
          <w:rFonts w:ascii="Times New Roman" w:hAnsi="Times New Roman" w:eastAsia="Times New Roman" w:cs="Times New Roman"/>
          <w:i w:val="1"/>
          <w:iCs w:val="1"/>
          <w:color w:val="auto"/>
          <w:sz w:val="22"/>
          <w:szCs w:val="22"/>
          <w:lang w:val="en-US"/>
        </w:rPr>
        <w:t>equitable</w:t>
      </w:r>
      <w:r w:rsidRPr="1083B76A" w:rsidR="3CF9ED31">
        <w:rPr>
          <w:rFonts w:ascii="Times New Roman" w:hAnsi="Times New Roman" w:eastAsia="Times New Roman" w:cs="Times New Roman"/>
          <w:i w:val="1"/>
          <w:iCs w:val="1"/>
          <w:color w:val="auto"/>
          <w:sz w:val="22"/>
          <w:szCs w:val="22"/>
          <w:lang w:val="en-US"/>
        </w:rPr>
        <w:t xml:space="preserve"> access to health resources in the San Diego region.</w:t>
      </w:r>
    </w:p>
    <w:p w:rsidR="1083B76A" w:rsidP="1083B76A" w:rsidRDefault="1083B76A" w14:paraId="33683B8E" w14:textId="5F55C9C5">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Pr="00154F60" w:rsidR="007F0819" w:rsidP="1083B76A" w:rsidRDefault="00941352" w14:paraId="57F6D1FD" w14:textId="77777777" w14:noSpellErr="1">
      <w:pPr>
        <w:pStyle w:val="Heading3"/>
        <w:keepNext w:val="0"/>
        <w:keepLines w:val="0"/>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bookmarkStart w:name="_rkxdu2uk346q" w:id="2"/>
      <w:bookmarkEnd w:id="2"/>
      <w:r w:rsidRPr="1083B76A" w:rsidR="00941352">
        <w:rPr>
          <w:rFonts w:ascii="Times New Roman" w:hAnsi="Times New Roman" w:eastAsia="Times New Roman" w:cs="Times New Roman"/>
          <w:b w:val="1"/>
          <w:bCs w:val="1"/>
          <w:i w:val="1"/>
          <w:iCs w:val="1"/>
          <w:color w:val="FF0000"/>
          <w:sz w:val="22"/>
          <w:szCs w:val="22"/>
          <w:u w:val="single"/>
        </w:rPr>
        <w:t>Non-Governmental Organizations (NGOs)</w:t>
      </w:r>
    </w:p>
    <w:p w:rsidR="1083B76A" w:rsidP="1083B76A" w:rsidRDefault="1083B76A" w14:paraId="657CC46C" w14:textId="0BD371A3">
      <w:pPr>
        <w:pStyle w:val="Normal"/>
        <w:keepNext w:val="0"/>
        <w:keepLines w:val="0"/>
        <w:widowControl w:val="0"/>
      </w:pPr>
    </w:p>
    <w:p w:rsidR="00154F60" w:rsidP="1083B76A" w:rsidRDefault="00154F60" w14:paraId="137AD301" w14:textId="552E1587">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69FD3847">
        <w:rPr>
          <w:rFonts w:ascii="Times New Roman" w:hAnsi="Times New Roman" w:eastAsia="Times New Roman" w:cs="Times New Roman"/>
          <w:b w:val="1"/>
          <w:bCs w:val="1"/>
          <w:color w:val="auto"/>
          <w:sz w:val="22"/>
          <w:szCs w:val="22"/>
        </w:rPr>
        <w:t>Alliance San Diego</w:t>
      </w:r>
    </w:p>
    <w:p w:rsidR="00154F60" w:rsidP="0E06863B" w:rsidRDefault="00154F60" w14:paraId="73E02B37" w14:textId="4D377B33">
      <w:pPr>
        <w:widowControl w:val="0"/>
        <w:spacing w:before="0" w:beforeAutospacing="off" w:after="0" w:afterAutospacing="off" w:line="276" w:lineRule="auto"/>
        <w:rPr>
          <w:rFonts w:ascii="Times New Roman" w:hAnsi="Times New Roman" w:eastAsia="Times New Roman" w:cs="Times New Roman"/>
          <w:b w:val="0"/>
          <w:bCs w:val="0"/>
          <w:color w:val="auto"/>
          <w:sz w:val="22"/>
          <w:szCs w:val="22"/>
          <w:u w:val="single"/>
        </w:rPr>
      </w:pPr>
      <w:r w:rsidRPr="0E06863B" w:rsidR="0E06863B">
        <w:rPr>
          <w:rFonts w:ascii="Times New Roman" w:hAnsi="Times New Roman" w:eastAsia="Times New Roman" w:cs="Times New Roman"/>
          <w:b w:val="0"/>
          <w:bCs w:val="0"/>
          <w:color w:val="auto"/>
          <w:sz w:val="22"/>
          <w:szCs w:val="22"/>
          <w:u w:val="single"/>
        </w:rPr>
        <w:t>https://www.alliancesd.org/</w:t>
      </w:r>
    </w:p>
    <w:p w:rsidR="00154F60" w:rsidP="1083B76A" w:rsidRDefault="00154F60" w14:paraId="431DAC55" w14:textId="5160FD8C">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Alliance San Diego is a community organization whose mission is to build collective power to create an inclusive democracy. </w:t>
      </w:r>
      <w:r w:rsidRPr="0E06863B" w:rsidR="0E06863B">
        <w:rPr>
          <w:rFonts w:ascii="Times New Roman" w:hAnsi="Times New Roman" w:eastAsia="Times New Roman" w:cs="Times New Roman"/>
          <w:color w:val="auto"/>
          <w:sz w:val="22"/>
          <w:szCs w:val="22"/>
          <w:lang w:val="en-US"/>
        </w:rPr>
        <w:t>Alliance San Diego works to improve equity and inclusion through policy advocacy, civic engagement, and community outreach, focusing on immigrant integration, border rights, and economic justice for underserved communities.</w:t>
      </w:r>
    </w:p>
    <w:p w:rsidR="0E06863B" w:rsidP="0E06863B" w:rsidRDefault="0E06863B" w14:paraId="4A766C89" w14:textId="6842376F">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p>
    <w:p w:rsidR="00154F60" w:rsidP="1083B76A" w:rsidRDefault="00154F60" w14:paraId="2C51B3EF" w14:textId="44577BDB">
      <w:pPr>
        <w:pStyle w:val="Normal"/>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 xml:space="preserve">Meeting Focus: </w:t>
      </w:r>
      <w:r w:rsidRPr="0E06863B" w:rsidR="0E06863B">
        <w:rPr>
          <w:rFonts w:ascii="Times New Roman" w:hAnsi="Times New Roman" w:eastAsia="Times New Roman" w:cs="Times New Roman"/>
          <w:i w:val="1"/>
          <w:iCs w:val="1"/>
          <w:color w:val="auto"/>
          <w:sz w:val="22"/>
          <w:szCs w:val="22"/>
        </w:rPr>
        <w:t>Explore the role of advocacy and community engagement in promoting immigrant rights, social equity, and policy reform to support a diverse and inclusive society.</w:t>
      </w:r>
    </w:p>
    <w:p w:rsidR="0E06863B" w:rsidP="0E06863B" w:rsidRDefault="0E06863B" w14:paraId="0830E2BF" w14:textId="630C107D">
      <w:pPr>
        <w:pStyle w:val="Normal"/>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02C9B70F"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California Center for Sustainable Energy</w:t>
      </w:r>
    </w:p>
    <w:p w:rsidR="007F0819" w:rsidP="1083B76A" w:rsidRDefault="00941352" w14:paraId="0F80598C"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d61252e0896d4e47">
        <w:r w:rsidRPr="1083B76A" w:rsidR="00941352">
          <w:rPr>
            <w:rFonts w:ascii="Times New Roman" w:hAnsi="Times New Roman" w:eastAsia="Times New Roman" w:cs="Times New Roman"/>
            <w:color w:val="auto"/>
            <w:sz w:val="22"/>
            <w:szCs w:val="22"/>
            <w:u w:val="single"/>
          </w:rPr>
          <w:t>https://energycenter.org/</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49F811F3"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The California Center for Sustainable Energy (CCSE) is a non-profit organization dedicated to advancing sustainable energy solutions and promoting energy efficiency in California. With a focus on innovative technologies and programs, CCSE works to </w:t>
      </w:r>
      <w:r w:rsidRPr="0E06863B" w:rsidR="0E06863B">
        <w:rPr>
          <w:rFonts w:ascii="Times New Roman" w:hAnsi="Times New Roman" w:eastAsia="Times New Roman" w:cs="Times New Roman"/>
          <w:color w:val="auto"/>
          <w:sz w:val="22"/>
          <w:szCs w:val="22"/>
          <w:lang w:val="en-US"/>
        </w:rPr>
        <w:t>facilitate</w:t>
      </w:r>
      <w:r w:rsidRPr="0E06863B" w:rsidR="0E06863B">
        <w:rPr>
          <w:rFonts w:ascii="Times New Roman" w:hAnsi="Times New Roman" w:eastAsia="Times New Roman" w:cs="Times New Roman"/>
          <w:color w:val="auto"/>
          <w:sz w:val="22"/>
          <w:szCs w:val="22"/>
          <w:lang w:val="en-US"/>
        </w:rPr>
        <w:t xml:space="preserve"> the transition to a clean energy future through education, outreach, and policy advocacy. The center provides resources and support for individuals, businesses, and communities to adopt renewable energy and energy-saving practices. By collaborating with</w:t>
      </w:r>
      <w:r w:rsidRPr="0E06863B" w:rsidR="0E06863B">
        <w:rPr>
          <w:rFonts w:ascii="Times New Roman" w:hAnsi="Times New Roman" w:eastAsia="Times New Roman" w:cs="Times New Roman"/>
          <w:color w:val="auto"/>
          <w:sz w:val="22"/>
          <w:szCs w:val="22"/>
          <w:lang w:val="en-US"/>
        </w:rPr>
        <w:t xml:space="preserve"> government agencies, industry partners, and community organizations, CCSE aims to address environmental sustainability, reduce greenhouse gas emissions, and enhance energy resilience across the region.</w:t>
      </w:r>
    </w:p>
    <w:p w:rsidR="0E06863B" w:rsidP="0E06863B" w:rsidRDefault="0E06863B" w14:paraId="587AAB7E" w14:textId="695D6FE0">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4CD569B3" w14:textId="62F78D93" w14:noSpellErr="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w:t>
      </w:r>
      <w:r w:rsidRPr="0E06863B" w:rsidR="0E06863B">
        <w:rPr>
          <w:rFonts w:ascii="Times New Roman" w:hAnsi="Times New Roman" w:eastAsia="Times New Roman" w:cs="Times New Roman"/>
          <w:i w:val="1"/>
          <w:iCs w:val="1"/>
          <w:color w:val="auto"/>
          <w:sz w:val="22"/>
          <w:szCs w:val="22"/>
        </w:rPr>
        <w:t>s</w:t>
      </w:r>
      <w:r w:rsidRPr="0E06863B" w:rsidR="0E06863B">
        <w:rPr>
          <w:rFonts w:ascii="Times New Roman" w:hAnsi="Times New Roman" w:eastAsia="Times New Roman" w:cs="Times New Roman"/>
          <w:i w:val="1"/>
          <w:iCs w:val="1"/>
          <w:color w:val="auto"/>
          <w:sz w:val="22"/>
          <w:szCs w:val="22"/>
        </w:rPr>
        <w:t>:</w:t>
      </w:r>
      <w:r w:rsidRPr="0E06863B" w:rsidR="0E06863B">
        <w:rPr>
          <w:rFonts w:ascii="Times New Roman" w:hAnsi="Times New Roman" w:eastAsia="Times New Roman" w:cs="Times New Roman"/>
          <w:i w:val="1"/>
          <w:iCs w:val="1"/>
          <w:color w:val="auto"/>
          <w:sz w:val="22"/>
          <w:szCs w:val="22"/>
        </w:rPr>
        <w:t xml:space="preserve"> Learn about CCSE’s</w:t>
      </w:r>
      <w:r w:rsidRPr="0E06863B" w:rsidR="0E06863B">
        <w:rPr>
          <w:rFonts w:ascii="Times New Roman" w:hAnsi="Times New Roman" w:eastAsia="Times New Roman" w:cs="Times New Roman"/>
          <w:i w:val="1"/>
          <w:iCs w:val="1"/>
          <w:color w:val="auto"/>
          <w:sz w:val="22"/>
          <w:szCs w:val="22"/>
        </w:rPr>
        <w:t xml:space="preserve"> </w:t>
      </w:r>
      <w:r w:rsidRPr="0E06863B" w:rsidR="0E06863B">
        <w:rPr>
          <w:rFonts w:ascii="Times New Roman" w:hAnsi="Times New Roman" w:eastAsia="Times New Roman" w:cs="Times New Roman"/>
          <w:i w:val="1"/>
          <w:iCs w:val="1"/>
          <w:color w:val="auto"/>
          <w:sz w:val="22"/>
          <w:szCs w:val="22"/>
        </w:rPr>
        <w:t>i</w:t>
      </w:r>
      <w:r w:rsidRPr="0E06863B" w:rsidR="0E06863B">
        <w:rPr>
          <w:rFonts w:ascii="Times New Roman" w:hAnsi="Times New Roman" w:eastAsia="Times New Roman" w:cs="Times New Roman"/>
          <w:i w:val="1"/>
          <w:iCs w:val="1"/>
          <w:color w:val="auto"/>
          <w:sz w:val="22"/>
          <w:szCs w:val="22"/>
        </w:rPr>
        <w:t>nnovative strategies for promoting renewable energy adoption in local communities.</w:t>
      </w:r>
    </w:p>
    <w:p w:rsidR="0E06863B" w:rsidP="0E06863B" w:rsidRDefault="0E06863B" w14:paraId="3B5DE96D" w14:textId="1BE3C13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p>
    <w:p w:rsidR="007F0819" w:rsidP="1083B76A" w:rsidRDefault="00941352" w14:paraId="14149042"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bookmarkStart w:name="_ymd0rqaqq4k7" w:id="3"/>
      <w:bookmarkEnd w:id="3"/>
      <w:r w:rsidRPr="1083B76A" w:rsidR="00941352">
        <w:rPr>
          <w:rFonts w:ascii="Times New Roman" w:hAnsi="Times New Roman" w:eastAsia="Times New Roman" w:cs="Times New Roman"/>
          <w:b w:val="1"/>
          <w:bCs w:val="1"/>
          <w:color w:val="auto"/>
          <w:sz w:val="22"/>
          <w:szCs w:val="22"/>
        </w:rPr>
        <w:t>International Rescue Committee (IRC) San Diego</w:t>
      </w:r>
    </w:p>
    <w:p w:rsidRPr="0067093E" w:rsidR="007F0819" w:rsidP="1083B76A" w:rsidRDefault="00941352" w14:paraId="73EEDD1C"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ce7765628f14420d">
        <w:r w:rsidRPr="1083B76A" w:rsidR="00941352">
          <w:rPr>
            <w:rFonts w:ascii="Times New Roman" w:hAnsi="Times New Roman" w:eastAsia="Times New Roman" w:cs="Times New Roman"/>
            <w:color w:val="auto"/>
            <w:sz w:val="22"/>
            <w:szCs w:val="22"/>
            <w:u w:val="single"/>
          </w:rPr>
          <w:t>https://www.rescue.org/united-states/san-diego-ca</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2DA570A9"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The International Rescue Committee (IRC) San Diego is part of a global non-profit organization dedicated to providing humanitarian aid and support to refugees and displaced individuals. In San Diego, the IRC focuses on helping newly arrived refugees and immigrants integrate into their new communities through </w:t>
      </w:r>
      <w:r w:rsidRPr="0E06863B" w:rsidR="0E06863B">
        <w:rPr>
          <w:rFonts w:ascii="Times New Roman" w:hAnsi="Times New Roman" w:eastAsia="Times New Roman" w:cs="Times New Roman"/>
          <w:color w:val="auto"/>
          <w:sz w:val="22"/>
          <w:szCs w:val="22"/>
          <w:lang w:val="en-US"/>
        </w:rPr>
        <w:t>various services</w:t>
      </w:r>
      <w:r w:rsidRPr="0E06863B" w:rsidR="0E06863B">
        <w:rPr>
          <w:rFonts w:ascii="Times New Roman" w:hAnsi="Times New Roman" w:eastAsia="Times New Roman" w:cs="Times New Roman"/>
          <w:color w:val="auto"/>
          <w:sz w:val="22"/>
          <w:szCs w:val="22"/>
          <w:lang w:val="en-US"/>
        </w:rPr>
        <w:t xml:space="preserve">, including job placement, legal </w:t>
      </w:r>
      <w:r w:rsidRPr="0E06863B" w:rsidR="0E06863B">
        <w:rPr>
          <w:rFonts w:ascii="Times New Roman" w:hAnsi="Times New Roman" w:eastAsia="Times New Roman" w:cs="Times New Roman"/>
          <w:color w:val="auto"/>
          <w:sz w:val="22"/>
          <w:szCs w:val="22"/>
          <w:lang w:val="en-US"/>
        </w:rPr>
        <w:t>assistance</w:t>
      </w:r>
      <w:r w:rsidRPr="0E06863B" w:rsidR="0E06863B">
        <w:rPr>
          <w:rFonts w:ascii="Times New Roman" w:hAnsi="Times New Roman" w:eastAsia="Times New Roman" w:cs="Times New Roman"/>
          <w:color w:val="auto"/>
          <w:sz w:val="22"/>
          <w:szCs w:val="22"/>
          <w:lang w:val="en-US"/>
        </w:rPr>
        <w:t>, and education. The organization works to empower individuals and families by providing them with the resources they need to rebuild their liv</w:t>
      </w:r>
      <w:r w:rsidRPr="0E06863B" w:rsidR="0E06863B">
        <w:rPr>
          <w:rFonts w:ascii="Times New Roman" w:hAnsi="Times New Roman" w:eastAsia="Times New Roman" w:cs="Times New Roman"/>
          <w:color w:val="auto"/>
          <w:sz w:val="22"/>
          <w:szCs w:val="22"/>
          <w:lang w:val="en-US"/>
        </w:rPr>
        <w:t>es and become self-sufficient. By fostering community connections and advocating for immigrant rights, the IRC plays a crucial role in promoting social cohesion and enhancing the well-being of diverse populations in the region.</w:t>
      </w:r>
    </w:p>
    <w:p w:rsidR="0E06863B" w:rsidP="0E06863B" w:rsidRDefault="0E06863B" w14:paraId="45084802" w14:textId="3CA781D3">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3EDFD60A" w14:textId="0F2EAB5C" w14:noSpellErr="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w:t>
      </w:r>
      <w:r w:rsidRPr="0E06863B" w:rsidR="0E06863B">
        <w:rPr>
          <w:rFonts w:ascii="Times New Roman" w:hAnsi="Times New Roman" w:eastAsia="Times New Roman" w:cs="Times New Roman"/>
          <w:i w:val="1"/>
          <w:iCs w:val="1"/>
          <w:color w:val="auto"/>
          <w:sz w:val="22"/>
          <w:szCs w:val="22"/>
        </w:rPr>
        <w:t xml:space="preserve">cus: </w:t>
      </w:r>
      <w:r w:rsidRPr="0E06863B" w:rsidR="0E06863B">
        <w:rPr>
          <w:rFonts w:ascii="Times New Roman" w:hAnsi="Times New Roman" w:eastAsia="Times New Roman" w:cs="Times New Roman"/>
          <w:i w:val="1"/>
          <w:iCs w:val="1"/>
          <w:color w:val="auto"/>
          <w:sz w:val="22"/>
          <w:szCs w:val="22"/>
        </w:rPr>
        <w:t>Learn what IRC does to support</w:t>
      </w:r>
      <w:r w:rsidRPr="0E06863B" w:rsidR="0E06863B">
        <w:rPr>
          <w:rFonts w:ascii="Times New Roman" w:hAnsi="Times New Roman" w:eastAsia="Times New Roman" w:cs="Times New Roman"/>
          <w:i w:val="1"/>
          <w:iCs w:val="1"/>
          <w:color w:val="auto"/>
          <w:sz w:val="22"/>
          <w:szCs w:val="22"/>
        </w:rPr>
        <w:t xml:space="preserve"> </w:t>
      </w:r>
      <w:r w:rsidRPr="0E06863B" w:rsidR="0E06863B">
        <w:rPr>
          <w:rFonts w:ascii="Times New Roman" w:hAnsi="Times New Roman" w:eastAsia="Times New Roman" w:cs="Times New Roman"/>
          <w:i w:val="1"/>
          <w:iCs w:val="1"/>
          <w:color w:val="auto"/>
          <w:sz w:val="22"/>
          <w:szCs w:val="22"/>
        </w:rPr>
        <w:t>ref</w:t>
      </w:r>
      <w:r w:rsidRPr="0E06863B" w:rsidR="0E06863B">
        <w:rPr>
          <w:rFonts w:ascii="Times New Roman" w:hAnsi="Times New Roman" w:eastAsia="Times New Roman" w:cs="Times New Roman"/>
          <w:i w:val="1"/>
          <w:iCs w:val="1"/>
          <w:color w:val="auto"/>
          <w:sz w:val="22"/>
          <w:szCs w:val="22"/>
        </w:rPr>
        <w:t>ugee integration and strategies for building community resilience and empowerment.</w:t>
      </w:r>
    </w:p>
    <w:p w:rsidR="0E06863B" w:rsidP="0E06863B" w:rsidRDefault="0E06863B" w14:paraId="794BE526" w14:textId="5A0A6543">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2C2324E3"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San Diego Youth Services</w:t>
      </w:r>
    </w:p>
    <w:p w:rsidR="007F0819" w:rsidP="1083B76A" w:rsidRDefault="00941352" w14:paraId="5B4AD77A"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114bceaa67de4d12">
        <w:r w:rsidRPr="1083B76A" w:rsidR="00941352">
          <w:rPr>
            <w:rFonts w:ascii="Times New Roman" w:hAnsi="Times New Roman" w:eastAsia="Times New Roman" w:cs="Times New Roman"/>
            <w:color w:val="auto"/>
            <w:sz w:val="22"/>
            <w:szCs w:val="22"/>
            <w:u w:val="single"/>
          </w:rPr>
          <w:t>https://sdyouthservices.org/</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61395A4E"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San Diego Youth Services (SDYS) is a non-profit organization dedicated to supporting vulnerable youth and families in the San Diego area. The organization </w:t>
      </w:r>
      <w:r w:rsidRPr="0E06863B" w:rsidR="0E06863B">
        <w:rPr>
          <w:rFonts w:ascii="Times New Roman" w:hAnsi="Times New Roman" w:eastAsia="Times New Roman" w:cs="Times New Roman"/>
          <w:color w:val="auto"/>
          <w:sz w:val="22"/>
          <w:szCs w:val="22"/>
          <w:lang w:val="en-US"/>
        </w:rPr>
        <w:t>provides</w:t>
      </w:r>
      <w:r w:rsidRPr="0E06863B" w:rsidR="0E06863B">
        <w:rPr>
          <w:rFonts w:ascii="Times New Roman" w:hAnsi="Times New Roman" w:eastAsia="Times New Roman" w:cs="Times New Roman"/>
          <w:color w:val="auto"/>
          <w:sz w:val="22"/>
          <w:szCs w:val="22"/>
          <w:lang w:val="en-US"/>
        </w:rPr>
        <w:t xml:space="preserve"> a wide range of services, including counseling, housing support, education, and job training, aimed at helping young people overcome challenges such as homelessness, mental health issues, and family instability. By focusing on empowerment and resilience, SDYS works to ensure that all youth have access to the resources they need to thrive. Through</w:t>
      </w:r>
      <w:r w:rsidRPr="0E06863B" w:rsidR="0E06863B">
        <w:rPr>
          <w:rFonts w:ascii="Times New Roman" w:hAnsi="Times New Roman" w:eastAsia="Times New Roman" w:cs="Times New Roman"/>
          <w:color w:val="auto"/>
          <w:sz w:val="22"/>
          <w:szCs w:val="22"/>
          <w:lang w:val="en-US"/>
        </w:rPr>
        <w:t xml:space="preserve"> community partnerships and advocacy, the organization promotes social justice and equity for underserved populations, making a significant impact on the well-being of youth in the region.</w:t>
      </w:r>
    </w:p>
    <w:p w:rsidR="0E06863B" w:rsidP="0E06863B" w:rsidRDefault="0E06863B" w14:paraId="1F23F39C" w14:textId="291A4C5B">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Pr="0067093E" w:rsidR="007F0819" w:rsidP="1083B76A" w:rsidRDefault="00941352" w14:paraId="704A4D42" w14:textId="43DE51CC">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Focus:</w:t>
      </w:r>
      <w:r w:rsidRPr="0E06863B" w:rsidR="0E06863B">
        <w:rPr>
          <w:rFonts w:ascii="Times New Roman" w:hAnsi="Times New Roman" w:eastAsia="Times New Roman" w:cs="Times New Roman"/>
          <w:i w:val="1"/>
          <w:iCs w:val="1"/>
          <w:color w:val="auto"/>
          <w:sz w:val="22"/>
          <w:szCs w:val="22"/>
        </w:rPr>
        <w:t xml:space="preserve"> </w:t>
      </w:r>
      <w:r w:rsidRPr="0E06863B" w:rsidR="0E06863B">
        <w:rPr>
          <w:rFonts w:ascii="Times New Roman" w:hAnsi="Times New Roman" w:eastAsia="Times New Roman" w:cs="Times New Roman"/>
          <w:i w:val="1"/>
          <w:iCs w:val="1"/>
          <w:color w:val="auto"/>
          <w:sz w:val="22"/>
          <w:szCs w:val="22"/>
        </w:rPr>
        <w:t>Learn about SDYS’s Youth Emergency Shelter program and discuss how the organization is advocating to enhance local support systems for vulnerable youth, emphasizing the importance of housing, mental health resources, and community engagement in empowering young people.</w:t>
      </w:r>
    </w:p>
    <w:p w:rsidR="0E06863B" w:rsidP="0E06863B" w:rsidRDefault="0E06863B" w14:paraId="67D5E2B6" w14:textId="3E38B8B6">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p>
    <w:p w:rsidR="007F0819" w:rsidP="1083B76A" w:rsidRDefault="00941352" w14:paraId="6D82BE88" w14:textId="77777777" w14:noSpellErr="1">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San Diego Regional Interfaith Collaborative</w:t>
      </w:r>
    </w:p>
    <w:p w:rsidRPr="005A6507" w:rsidR="007F0819" w:rsidP="1083B76A" w:rsidRDefault="00941352" w14:paraId="4BD4546D"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34ebba5adc034a50">
        <w:r w:rsidRPr="1083B76A" w:rsidR="00941352">
          <w:rPr>
            <w:rFonts w:ascii="Times New Roman" w:hAnsi="Times New Roman" w:eastAsia="Times New Roman" w:cs="Times New Roman"/>
            <w:color w:val="auto"/>
            <w:sz w:val="22"/>
            <w:szCs w:val="22"/>
            <w:u w:val="single"/>
          </w:rPr>
          <w:t>https://sandiegointerfaith.org/about/</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2BB7BE87"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The San Diego Regional Interfaith Collaborate is a community based inter-religious network whose purpose is to promote and </w:t>
      </w:r>
      <w:r w:rsidRPr="0E06863B" w:rsidR="0E06863B">
        <w:rPr>
          <w:rFonts w:ascii="Times New Roman" w:hAnsi="Times New Roman" w:eastAsia="Times New Roman" w:cs="Times New Roman"/>
          <w:color w:val="auto"/>
          <w:sz w:val="22"/>
          <w:szCs w:val="22"/>
          <w:lang w:val="en-US"/>
        </w:rPr>
        <w:t>facilitate</w:t>
      </w:r>
      <w:r w:rsidRPr="0E06863B" w:rsidR="0E06863B">
        <w:rPr>
          <w:rFonts w:ascii="Times New Roman" w:hAnsi="Times New Roman" w:eastAsia="Times New Roman" w:cs="Times New Roman"/>
          <w:color w:val="auto"/>
          <w:sz w:val="22"/>
          <w:szCs w:val="22"/>
          <w:lang w:val="en-US"/>
        </w:rPr>
        <w:t xml:space="preserve"> cooperation among religious communities and relating organizations within the San Diego region to serve the community by sharing information and providing opportunities for communication and service</w:t>
      </w:r>
      <w:r w:rsidRPr="0E06863B" w:rsidR="0E06863B">
        <w:rPr>
          <w:rFonts w:ascii="Times New Roman" w:hAnsi="Times New Roman" w:eastAsia="Times New Roman" w:cs="Times New Roman"/>
          <w:color w:val="auto"/>
          <w:sz w:val="22"/>
          <w:szCs w:val="22"/>
          <w:lang w:val="en-US"/>
        </w:rPr>
        <w:t xml:space="preserve">.  </w:t>
      </w:r>
      <w:r w:rsidRPr="0E06863B" w:rsidR="0E06863B">
        <w:rPr>
          <w:rFonts w:ascii="Times New Roman" w:hAnsi="Times New Roman" w:eastAsia="Times New Roman" w:cs="Times New Roman"/>
          <w:color w:val="auto"/>
          <w:sz w:val="22"/>
          <w:szCs w:val="22"/>
          <w:lang w:val="en-US"/>
        </w:rPr>
        <w:t xml:space="preserve">SDRIC does not take a position on any </w:t>
      </w:r>
      <w:r w:rsidRPr="0E06863B" w:rsidR="0E06863B">
        <w:rPr>
          <w:rFonts w:ascii="Times New Roman" w:hAnsi="Times New Roman" w:eastAsia="Times New Roman" w:cs="Times New Roman"/>
          <w:color w:val="auto"/>
          <w:sz w:val="22"/>
          <w:szCs w:val="22"/>
          <w:lang w:val="en-US"/>
        </w:rPr>
        <w:t>particular religious</w:t>
      </w:r>
      <w:r w:rsidRPr="0E06863B" w:rsidR="0E06863B">
        <w:rPr>
          <w:rFonts w:ascii="Times New Roman" w:hAnsi="Times New Roman" w:eastAsia="Times New Roman" w:cs="Times New Roman"/>
          <w:color w:val="auto"/>
          <w:sz w:val="22"/>
          <w:szCs w:val="22"/>
          <w:lang w:val="en-US"/>
        </w:rPr>
        <w:t xml:space="preserve"> beliefs, philosophies or policies nor does it favor any </w:t>
      </w:r>
      <w:r w:rsidRPr="0E06863B" w:rsidR="0E06863B">
        <w:rPr>
          <w:rFonts w:ascii="Times New Roman" w:hAnsi="Times New Roman" w:eastAsia="Times New Roman" w:cs="Times New Roman"/>
          <w:color w:val="auto"/>
          <w:sz w:val="22"/>
          <w:szCs w:val="22"/>
          <w:lang w:val="en-US"/>
        </w:rPr>
        <w:t>particular religious</w:t>
      </w:r>
      <w:r w:rsidRPr="0E06863B" w:rsidR="0E06863B">
        <w:rPr>
          <w:rFonts w:ascii="Times New Roman" w:hAnsi="Times New Roman" w:eastAsia="Times New Roman" w:cs="Times New Roman"/>
          <w:color w:val="auto"/>
          <w:sz w:val="22"/>
          <w:szCs w:val="22"/>
          <w:lang w:val="en-US"/>
        </w:rPr>
        <w:t xml:space="preserve"> or spiritual discipline.</w:t>
      </w:r>
    </w:p>
    <w:p w:rsidR="0E06863B" w:rsidP="0E06863B" w:rsidRDefault="0E06863B" w14:paraId="1BEA1C03" w14:textId="15555C4C">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43150E38" w14:textId="288E6112" w14:noSpellErr="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 xml:space="preserve">Meeting Focus: Discussion </w:t>
      </w:r>
      <w:r w:rsidRPr="1083B76A" w:rsidR="005A6507">
        <w:rPr>
          <w:rFonts w:ascii="Times New Roman" w:hAnsi="Times New Roman" w:eastAsia="Times New Roman" w:cs="Times New Roman"/>
          <w:i w:val="1"/>
          <w:iCs w:val="1"/>
          <w:color w:val="auto"/>
          <w:sz w:val="22"/>
          <w:szCs w:val="22"/>
        </w:rPr>
        <w:t>on fostering</w:t>
      </w:r>
      <w:r w:rsidRPr="1083B76A" w:rsidR="00941352">
        <w:rPr>
          <w:rFonts w:ascii="Times New Roman" w:hAnsi="Times New Roman" w:eastAsia="Times New Roman" w:cs="Times New Roman"/>
          <w:i w:val="1"/>
          <w:iCs w:val="1"/>
          <w:color w:val="auto"/>
          <w:sz w:val="22"/>
          <w:szCs w:val="22"/>
        </w:rPr>
        <w:t xml:space="preserve"> interfaith dialogue to enhance understanding and collaboration among diverse religious communities.</w:t>
      </w:r>
    </w:p>
    <w:p w:rsidR="517D7D3A" w:rsidP="1083B76A" w:rsidRDefault="517D7D3A" w14:paraId="4066CAAE" w14:textId="24C26872">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517D7D3A">
        <w:rPr>
          <w:rFonts w:ascii="Times New Roman" w:hAnsi="Times New Roman" w:eastAsia="Times New Roman" w:cs="Times New Roman"/>
          <w:b w:val="1"/>
          <w:bCs w:val="1"/>
          <w:color w:val="auto"/>
          <w:sz w:val="22"/>
          <w:szCs w:val="22"/>
        </w:rPr>
        <w:t>Via International</w:t>
      </w:r>
      <w:r w:rsidRPr="1083B76A" w:rsidR="517D7D3A">
        <w:rPr>
          <w:rFonts w:ascii="Times New Roman" w:hAnsi="Times New Roman" w:eastAsia="Times New Roman" w:cs="Times New Roman"/>
          <w:b w:val="1"/>
          <w:bCs w:val="1"/>
          <w:color w:val="auto"/>
          <w:sz w:val="22"/>
          <w:szCs w:val="22"/>
        </w:rPr>
        <w:t xml:space="preserve"> </w:t>
      </w:r>
    </w:p>
    <w:p w:rsidR="517D7D3A" w:rsidP="1083B76A" w:rsidRDefault="517D7D3A" w14:paraId="465A310B" w14:textId="1CF16B14">
      <w:pPr>
        <w:widowControl w:val="0"/>
        <w:spacing w:before="0" w:beforeAutospacing="off" w:after="0" w:afterAutospacing="off" w:line="276" w:lineRule="auto"/>
        <w:rPr>
          <w:rFonts w:ascii="Times New Roman" w:hAnsi="Times New Roman" w:eastAsia="Times New Roman" w:cs="Times New Roman"/>
          <w:color w:val="auto"/>
          <w:sz w:val="22"/>
          <w:szCs w:val="22"/>
          <w:u w:val="single"/>
        </w:rPr>
      </w:pPr>
      <w:hyperlink r:id="R243631fea66e4cd3">
        <w:r w:rsidRPr="1083B76A" w:rsidR="517D7D3A">
          <w:rPr>
            <w:rStyle w:val="Hyperlink"/>
            <w:rFonts w:ascii="Times New Roman" w:hAnsi="Times New Roman" w:eastAsia="Times New Roman" w:cs="Times New Roman"/>
            <w:color w:val="auto"/>
            <w:sz w:val="22"/>
            <w:szCs w:val="22"/>
          </w:rPr>
          <w:t>https://www.viainternational.org/</w:t>
        </w:r>
      </w:hyperlink>
      <w:r w:rsidRPr="1083B76A" w:rsidR="517D7D3A">
        <w:rPr>
          <w:rFonts w:ascii="Times New Roman" w:hAnsi="Times New Roman" w:eastAsia="Times New Roman" w:cs="Times New Roman"/>
          <w:color w:val="auto"/>
          <w:sz w:val="22"/>
          <w:szCs w:val="22"/>
        </w:rPr>
        <w:t xml:space="preserve"> </w:t>
      </w:r>
    </w:p>
    <w:p w:rsidR="517D7D3A" w:rsidP="1083B76A" w:rsidRDefault="517D7D3A" w14:paraId="0153FB00" w14:textId="3D7CB159">
      <w:pPr>
        <w:pStyle w:val="Normal"/>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Rooted in California/Baja California region, Via International is a non-profit organization with extensive relationships of trust across Mexico, Central America and beyond. Via was founded in 1975 and focuses on community development and cross-border collaboration, working with immigrant and low-income communities to promote sustainable economic and social empowerment. Through educational programs, leadership training, and volunteer initiatives. Via International supports immigrants in building self-sufficiency and enhancing community health, food security, and economic opportunities.</w:t>
      </w:r>
    </w:p>
    <w:p w:rsidR="0E06863B" w:rsidP="0E06863B" w:rsidRDefault="0E06863B" w14:paraId="57FD8483" w14:textId="42366369">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1AFFF1E6" w:rsidP="1083B76A" w:rsidRDefault="1AFFF1E6" w14:paraId="0D5FEC28" w14:textId="4377C1A9">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r w:rsidRPr="1083B76A" w:rsidR="1AFFF1E6">
        <w:rPr>
          <w:rFonts w:ascii="Times New Roman" w:hAnsi="Times New Roman" w:eastAsia="Times New Roman" w:cs="Times New Roman"/>
          <w:i w:val="1"/>
          <w:iCs w:val="1"/>
          <w:color w:val="auto"/>
          <w:sz w:val="22"/>
          <w:szCs w:val="22"/>
          <w:lang w:val="en-US"/>
        </w:rPr>
        <w:t xml:space="preserve">Meeting Focus: </w:t>
      </w:r>
      <w:r w:rsidRPr="1083B76A" w:rsidR="1C6BEE58">
        <w:rPr>
          <w:rFonts w:ascii="Times New Roman" w:hAnsi="Times New Roman" w:eastAsia="Times New Roman" w:cs="Times New Roman"/>
          <w:i w:val="1"/>
          <w:iCs w:val="1"/>
          <w:color w:val="auto"/>
          <w:sz w:val="22"/>
          <w:szCs w:val="22"/>
          <w:lang w:val="en-US"/>
        </w:rPr>
        <w:t>Discuss</w:t>
      </w:r>
      <w:r w:rsidRPr="1083B76A" w:rsidR="1C6BEE58">
        <w:rPr>
          <w:rFonts w:ascii="Times New Roman" w:hAnsi="Times New Roman" w:eastAsia="Times New Roman" w:cs="Times New Roman"/>
          <w:i w:val="1"/>
          <w:iCs w:val="1"/>
          <w:color w:val="auto"/>
          <w:sz w:val="22"/>
          <w:szCs w:val="22"/>
          <w:lang w:val="en-US"/>
        </w:rPr>
        <w:t xml:space="preserve"> how Via International supports migrants by providing essential humanitarian </w:t>
      </w:r>
      <w:r w:rsidRPr="1083B76A" w:rsidR="1C6BEE58">
        <w:rPr>
          <w:rFonts w:ascii="Times New Roman" w:hAnsi="Times New Roman" w:eastAsia="Times New Roman" w:cs="Times New Roman"/>
          <w:i w:val="1"/>
          <w:iCs w:val="1"/>
          <w:color w:val="auto"/>
          <w:sz w:val="22"/>
          <w:szCs w:val="22"/>
          <w:lang w:val="en-US"/>
        </w:rPr>
        <w:t>assistance</w:t>
      </w:r>
      <w:r w:rsidRPr="1083B76A" w:rsidR="1C6BEE58">
        <w:rPr>
          <w:rFonts w:ascii="Times New Roman" w:hAnsi="Times New Roman" w:eastAsia="Times New Roman" w:cs="Times New Roman"/>
          <w:i w:val="1"/>
          <w:iCs w:val="1"/>
          <w:color w:val="auto"/>
          <w:sz w:val="22"/>
          <w:szCs w:val="22"/>
          <w:lang w:val="en-US"/>
        </w:rPr>
        <w:t xml:space="preserve"> at the border, including food, health services, and temporary shelter. Discuss their work with shelters for migrant women in Tijuana, focusing on the organization’s initiatives to empower women and strengthen cross-border collaboration for migrant welfare and resilience.</w:t>
      </w:r>
    </w:p>
    <w:p w:rsidR="02BEC220" w:rsidP="1083B76A" w:rsidRDefault="02BEC220" w14:paraId="1556D119" w14:textId="00FFE6B8">
      <w:pPr>
        <w:widowControl w:val="0"/>
        <w:spacing w:before="0" w:beforeAutospacing="off" w:after="0" w:afterAutospacing="off" w:line="276" w:lineRule="auto"/>
        <w:rPr>
          <w:rFonts w:ascii="Times New Roman" w:hAnsi="Times New Roman" w:eastAsia="Times New Roman" w:cs="Times New Roman"/>
          <w:b w:val="0"/>
          <w:bCs w:val="0"/>
          <w:i w:val="1"/>
          <w:iCs w:val="1"/>
          <w:color w:val="FF0000"/>
          <w:sz w:val="22"/>
          <w:szCs w:val="22"/>
        </w:rPr>
      </w:pPr>
      <w:r w:rsidRPr="0E06863B" w:rsidR="0E06863B">
        <w:rPr>
          <w:rFonts w:ascii="Times New Roman" w:hAnsi="Times New Roman" w:eastAsia="Times New Roman" w:cs="Times New Roman"/>
          <w:b w:val="0"/>
          <w:bCs w:val="0"/>
          <w:i w:val="1"/>
          <w:iCs w:val="1"/>
          <w:color w:val="FF0000"/>
          <w:sz w:val="22"/>
          <w:szCs w:val="22"/>
        </w:rPr>
        <w:t>Note: Border tour for $500 or other resources for $250 honorarium. List can be provided upon request.</w:t>
      </w:r>
    </w:p>
    <w:p w:rsidR="0E06863B" w:rsidP="0E06863B" w:rsidRDefault="0E06863B" w14:paraId="28F6085A" w14:textId="1D135E6D">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p>
    <w:p w:rsidR="3CCB8735" w:rsidP="1083B76A" w:rsidRDefault="3CCB8735" w14:paraId="12509362" w14:textId="05BB5DCC">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r w:rsidRPr="1083B76A" w:rsidR="3CCB8735">
        <w:rPr>
          <w:rFonts w:ascii="Times New Roman" w:hAnsi="Times New Roman" w:eastAsia="Times New Roman" w:cs="Times New Roman"/>
          <w:b w:val="1"/>
          <w:bCs w:val="1"/>
          <w:color w:val="auto"/>
          <w:sz w:val="22"/>
          <w:szCs w:val="22"/>
        </w:rPr>
        <w:t>Partnership for the Advancement of New Americans</w:t>
      </w:r>
    </w:p>
    <w:p w:rsidR="3CCB8735" w:rsidP="1083B76A" w:rsidRDefault="3CCB8735" w14:paraId="214469EC" w14:textId="28C9A4E3">
      <w:pPr>
        <w:widowControl w:val="0"/>
        <w:spacing w:before="0" w:beforeAutospacing="off" w:after="0" w:afterAutospacing="off" w:line="276" w:lineRule="auto"/>
        <w:rPr>
          <w:rFonts w:ascii="Times New Roman" w:hAnsi="Times New Roman" w:eastAsia="Times New Roman" w:cs="Times New Roman"/>
          <w:color w:val="auto"/>
          <w:sz w:val="22"/>
          <w:szCs w:val="22"/>
          <w:u w:val="single"/>
        </w:rPr>
      </w:pPr>
      <w:r w:rsidRPr="1083B76A" w:rsidR="3CCB8735">
        <w:rPr>
          <w:rFonts w:ascii="Times New Roman" w:hAnsi="Times New Roman" w:eastAsia="Times New Roman" w:cs="Times New Roman"/>
          <w:color w:val="auto"/>
          <w:sz w:val="22"/>
          <w:szCs w:val="22"/>
          <w:u w:val="single"/>
        </w:rPr>
        <w:t>https://www.panasd.org/</w:t>
      </w:r>
    </w:p>
    <w:p w:rsidR="3CCB8735" w:rsidP="1083B76A" w:rsidRDefault="3CCB8735" w14:paraId="374A2AAB" w14:textId="7323711D">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The Partnership for the Advancement of New Americans (PANA) is a research, public policy, and community organizing hub dedicated to advancing the full economic, social, &amp; civic inclusion of refugees.</w:t>
      </w:r>
      <w:r w:rsidRPr="0E06863B" w:rsidR="0E06863B">
        <w:rPr>
          <w:rFonts w:ascii="Times New Roman" w:hAnsi="Times New Roman" w:eastAsia="Times New Roman" w:cs="Times New Roman"/>
          <w:color w:val="auto"/>
          <w:sz w:val="22"/>
          <w:szCs w:val="22"/>
          <w:lang w:val="en-US"/>
        </w:rPr>
        <w:t xml:space="preserve"> PANA advocates for racial and economic justice by supporting refugee and immigrant communities through policy change, community organizing, and civic engagement. Their grassroots initiatives empower marginalized voices, promote social inclusion, and address disparities affecting refugees and immigrants, particularly from East African and Middle Eastern communities.</w:t>
      </w:r>
    </w:p>
    <w:p w:rsidR="0E06863B" w:rsidP="0E06863B" w:rsidRDefault="0E06863B" w14:paraId="312D2C11" w14:textId="4BE2963B">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3CCB8735" w:rsidP="1083B76A" w:rsidRDefault="3CCB8735" w14:paraId="3C2FC4A0" w14:textId="5E3B691D">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r w:rsidRPr="1083B76A" w:rsidR="3CCB8735">
        <w:rPr>
          <w:rFonts w:ascii="Times New Roman" w:hAnsi="Times New Roman" w:eastAsia="Times New Roman" w:cs="Times New Roman"/>
          <w:i w:val="1"/>
          <w:iCs w:val="1"/>
          <w:color w:val="auto"/>
          <w:sz w:val="22"/>
          <w:szCs w:val="22"/>
          <w:lang w:val="en-US"/>
        </w:rPr>
        <w:t xml:space="preserve">Meeting Focus: </w:t>
      </w:r>
      <w:r w:rsidRPr="1083B76A" w:rsidR="3B9CBCEB">
        <w:rPr>
          <w:rFonts w:ascii="Times New Roman" w:hAnsi="Times New Roman" w:eastAsia="Times New Roman" w:cs="Times New Roman"/>
          <w:i w:val="1"/>
          <w:iCs w:val="1"/>
          <w:color w:val="auto"/>
          <w:sz w:val="22"/>
          <w:szCs w:val="22"/>
          <w:lang w:val="en-US"/>
        </w:rPr>
        <w:t xml:space="preserve">Explore how grassroots advocacy and community organizing by PANA foster tolerance, amplify </w:t>
      </w:r>
      <w:r w:rsidRPr="1083B76A" w:rsidR="3B9CBCEB">
        <w:rPr>
          <w:rFonts w:ascii="Times New Roman" w:hAnsi="Times New Roman" w:eastAsia="Times New Roman" w:cs="Times New Roman"/>
          <w:i w:val="1"/>
          <w:iCs w:val="1"/>
          <w:color w:val="auto"/>
          <w:sz w:val="22"/>
          <w:szCs w:val="22"/>
          <w:lang w:val="en-US"/>
        </w:rPr>
        <w:t>immigrant</w:t>
      </w:r>
      <w:r w:rsidRPr="1083B76A" w:rsidR="3B9CBCEB">
        <w:rPr>
          <w:rFonts w:ascii="Times New Roman" w:hAnsi="Times New Roman" w:eastAsia="Times New Roman" w:cs="Times New Roman"/>
          <w:i w:val="1"/>
          <w:iCs w:val="1"/>
          <w:color w:val="auto"/>
          <w:sz w:val="22"/>
          <w:szCs w:val="22"/>
          <w:lang w:val="en-US"/>
        </w:rPr>
        <w:t xml:space="preserve"> and refugee voices, and promote a more inclusive, diverse society in San Diego.</w:t>
      </w:r>
    </w:p>
    <w:p w:rsidR="1083B76A" w:rsidP="1083B76A" w:rsidRDefault="1083B76A" w14:paraId="3D9097D6" w14:textId="669AEAFB">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Pr="005A6507" w:rsidR="005A6507" w:rsidP="1083B76A" w:rsidRDefault="005A6507" w14:paraId="2D5FA1DB" w14:textId="053CCB58">
      <w:pPr>
        <w:pStyle w:val="Heading3"/>
        <w:keepNext w:val="0"/>
        <w:keepLines w:val="0"/>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bookmarkStart w:name="_eau243qsj7iz" w:id="4"/>
      <w:bookmarkEnd w:id="4"/>
      <w:r w:rsidRPr="1083B76A" w:rsidR="00941352">
        <w:rPr>
          <w:rFonts w:ascii="Times New Roman" w:hAnsi="Times New Roman" w:eastAsia="Times New Roman" w:cs="Times New Roman"/>
          <w:b w:val="1"/>
          <w:bCs w:val="1"/>
          <w:i w:val="1"/>
          <w:iCs w:val="1"/>
          <w:color w:val="FF0000"/>
          <w:sz w:val="22"/>
          <w:szCs w:val="22"/>
          <w:u w:val="single"/>
        </w:rPr>
        <w:t>Economic Institutions</w:t>
      </w:r>
    </w:p>
    <w:p w:rsidR="1083B76A" w:rsidP="1083B76A" w:rsidRDefault="1083B76A" w14:paraId="37CA8EF6" w14:textId="02EAB803">
      <w:pPr>
        <w:pStyle w:val="Normal"/>
        <w:keepNext w:val="0"/>
        <w:keepLines w:val="0"/>
        <w:widowControl w:val="0"/>
      </w:pPr>
    </w:p>
    <w:p w:rsidR="007F0819" w:rsidP="1083B76A" w:rsidRDefault="00941352" w14:paraId="42619ACC"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San Diego Regional Economic Development Corporation</w:t>
      </w:r>
    </w:p>
    <w:p w:rsidR="007F0819" w:rsidP="1083B76A" w:rsidRDefault="00941352" w14:paraId="357C5FBF"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0f252f8903a54aa9">
        <w:r w:rsidRPr="1083B76A" w:rsidR="00941352">
          <w:rPr>
            <w:rFonts w:ascii="Times New Roman" w:hAnsi="Times New Roman" w:eastAsia="Times New Roman" w:cs="Times New Roman"/>
            <w:color w:val="auto"/>
            <w:sz w:val="22"/>
            <w:szCs w:val="22"/>
            <w:u w:val="single"/>
          </w:rPr>
          <w:t>https://www.sandiegobusiness.org/</w:t>
        </w:r>
      </w:hyperlink>
    </w:p>
    <w:p w:rsidR="007F0819" w:rsidP="1083B76A" w:rsidRDefault="00941352" w14:paraId="7F7201D8"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The San Diego Regional Economic Development Corporation (EDC) is a non-profit organization focused on fostering economic growth and development in the San Diego region. The EDC works to attract and </w:t>
      </w:r>
      <w:r w:rsidRPr="0E06863B" w:rsidR="0E06863B">
        <w:rPr>
          <w:rFonts w:ascii="Times New Roman" w:hAnsi="Times New Roman" w:eastAsia="Times New Roman" w:cs="Times New Roman"/>
          <w:color w:val="auto"/>
          <w:sz w:val="22"/>
          <w:szCs w:val="22"/>
          <w:lang w:val="en-US"/>
        </w:rPr>
        <w:t>retain</w:t>
      </w:r>
      <w:r w:rsidRPr="0E06863B" w:rsidR="0E06863B">
        <w:rPr>
          <w:rFonts w:ascii="Times New Roman" w:hAnsi="Times New Roman" w:eastAsia="Times New Roman" w:cs="Times New Roman"/>
          <w:color w:val="auto"/>
          <w:sz w:val="22"/>
          <w:szCs w:val="22"/>
          <w:lang w:val="en-US"/>
        </w:rPr>
        <w:t xml:space="preserve"> businesses, support job creation, and enhance the overall economic landscape through strategic initiatives and partnerships. By providing resources, research, and advocacy, the organization aims to strengthen key sectors such as technology, life sciences, and tourism. The EDC also emphasizes collaboration </w:t>
      </w:r>
      <w:r w:rsidRPr="0E06863B" w:rsidR="0E06863B">
        <w:rPr>
          <w:rFonts w:ascii="Times New Roman" w:hAnsi="Times New Roman" w:eastAsia="Times New Roman" w:cs="Times New Roman"/>
          <w:color w:val="auto"/>
          <w:sz w:val="22"/>
          <w:szCs w:val="22"/>
          <w:lang w:val="en-US"/>
        </w:rPr>
        <w:t xml:space="preserve">among stakeholders, including government, industry, and academia, to promote sustainable economic development that </w:t>
      </w:r>
      <w:r w:rsidRPr="0E06863B" w:rsidR="0E06863B">
        <w:rPr>
          <w:rFonts w:ascii="Times New Roman" w:hAnsi="Times New Roman" w:eastAsia="Times New Roman" w:cs="Times New Roman"/>
          <w:color w:val="auto"/>
          <w:sz w:val="22"/>
          <w:szCs w:val="22"/>
          <w:lang w:val="en-US"/>
        </w:rPr>
        <w:t>benefits</w:t>
      </w:r>
      <w:r w:rsidRPr="0E06863B" w:rsidR="0E06863B">
        <w:rPr>
          <w:rFonts w:ascii="Times New Roman" w:hAnsi="Times New Roman" w:eastAsia="Times New Roman" w:cs="Times New Roman"/>
          <w:color w:val="auto"/>
          <w:sz w:val="22"/>
          <w:szCs w:val="22"/>
          <w:lang w:val="en-US"/>
        </w:rPr>
        <w:t xml:space="preserve"> the entire community.</w:t>
      </w:r>
    </w:p>
    <w:p w:rsidR="0E06863B" w:rsidP="0E06863B" w:rsidRDefault="0E06863B" w14:paraId="77134BB0" w14:textId="7781789B">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53BDA50B" w14:textId="77777777" w14:noSpellErr="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Focus: Discuss fostering inclusive economic growth and addressing disparities.</w:t>
      </w:r>
    </w:p>
    <w:p w:rsidR="0E06863B" w:rsidP="0E06863B" w:rsidRDefault="0E06863B" w14:paraId="131D082E" w14:textId="68F007B6">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rPr>
      </w:pPr>
    </w:p>
    <w:p w:rsidR="00941352" w:rsidP="1083B76A" w:rsidRDefault="00941352" w14:paraId="680B16D5" w14:textId="5F0C1D2B">
      <w:pPr>
        <w:widowControl w:val="0"/>
        <w:spacing w:before="0" w:beforeAutospacing="off"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Connected Capital</w:t>
      </w:r>
      <w:r w:rsidRPr="1083B76A" w:rsidR="00941352">
        <w:rPr>
          <w:rFonts w:ascii="Times New Roman" w:hAnsi="Times New Roman" w:eastAsia="Times New Roman" w:cs="Times New Roman"/>
          <w:color w:val="auto"/>
          <w:sz w:val="22"/>
          <w:szCs w:val="22"/>
        </w:rPr>
        <w:t xml:space="preserve"> </w:t>
      </w:r>
    </w:p>
    <w:p w:rsidR="00941352" w:rsidP="1083B76A" w:rsidRDefault="00941352" w14:noSpellErr="1" w14:paraId="581DA214" w14:textId="5B2BE48C">
      <w:pPr>
        <w:widowControl w:val="0"/>
        <w:spacing w:before="0" w:beforeAutospacing="off" w:after="0" w:afterAutospacing="off" w:line="276" w:lineRule="auto"/>
        <w:rPr>
          <w:rFonts w:ascii="Times New Roman" w:hAnsi="Times New Roman" w:eastAsia="Times New Roman" w:cs="Times New Roman"/>
          <w:color w:val="auto"/>
          <w:sz w:val="22"/>
          <w:szCs w:val="22"/>
        </w:rPr>
      </w:pPr>
      <w:hyperlink r:id="R71af814559ec4f36">
        <w:r w:rsidRPr="1083B76A" w:rsidR="00941352">
          <w:rPr>
            <w:rFonts w:ascii="Times New Roman" w:hAnsi="Times New Roman" w:eastAsia="Times New Roman" w:cs="Times New Roman"/>
            <w:color w:val="auto"/>
            <w:sz w:val="22"/>
            <w:szCs w:val="22"/>
            <w:u w:val="single"/>
          </w:rPr>
          <w:t>https://connect.org/about/</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7C84129D"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Connected Capital is a nonprofit organization dedicated to fostering economic growth and innovation in underserved communities through access to capital and business support. The organization focuses on connecting entrepreneurs, particularly those from diverse backgrounds, with funding sources, resources, and mentorship to help them launch and grow their businesses. By promoting financial literacy and providing tailored support, Connected Capital aims to empower small business owners and drive economic deve</w:t>
      </w:r>
      <w:r w:rsidRPr="0E06863B" w:rsidR="0E06863B">
        <w:rPr>
          <w:rFonts w:ascii="Times New Roman" w:hAnsi="Times New Roman" w:eastAsia="Times New Roman" w:cs="Times New Roman"/>
          <w:color w:val="auto"/>
          <w:sz w:val="22"/>
          <w:szCs w:val="22"/>
          <w:lang w:val="en-US"/>
        </w:rPr>
        <w:t xml:space="preserve">lopment in the region. Through collaboration with local organizations, government agencies, and private sector partners, the organization works to create a more inclusive economy that </w:t>
      </w:r>
      <w:r w:rsidRPr="0E06863B" w:rsidR="0E06863B">
        <w:rPr>
          <w:rFonts w:ascii="Times New Roman" w:hAnsi="Times New Roman" w:eastAsia="Times New Roman" w:cs="Times New Roman"/>
          <w:color w:val="auto"/>
          <w:sz w:val="22"/>
          <w:szCs w:val="22"/>
          <w:lang w:val="en-US"/>
        </w:rPr>
        <w:t>benefits</w:t>
      </w:r>
      <w:r w:rsidRPr="0E06863B" w:rsidR="0E06863B">
        <w:rPr>
          <w:rFonts w:ascii="Times New Roman" w:hAnsi="Times New Roman" w:eastAsia="Times New Roman" w:cs="Times New Roman"/>
          <w:color w:val="auto"/>
          <w:sz w:val="22"/>
          <w:szCs w:val="22"/>
          <w:lang w:val="en-US"/>
        </w:rPr>
        <w:t xml:space="preserve"> all community members.</w:t>
      </w:r>
    </w:p>
    <w:p w:rsidR="0E06863B" w:rsidP="0E06863B" w:rsidRDefault="0E06863B" w14:paraId="6FE929F8" w14:textId="21126B16">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07F0819" w:rsidP="1083B76A" w:rsidRDefault="00941352" w14:paraId="71CAF8F5" w14:textId="1BCDDECE" w14:noSpellErr="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Meeting Focu</w:t>
      </w:r>
      <w:r w:rsidRPr="1083B76A" w:rsidR="00941352">
        <w:rPr>
          <w:rFonts w:ascii="Times New Roman" w:hAnsi="Times New Roman" w:eastAsia="Times New Roman" w:cs="Times New Roman"/>
          <w:i w:val="1"/>
          <w:iCs w:val="1"/>
          <w:color w:val="auto"/>
          <w:sz w:val="22"/>
          <w:szCs w:val="22"/>
        </w:rPr>
        <w:t xml:space="preserve">s: </w:t>
      </w:r>
      <w:r w:rsidRPr="1083B76A" w:rsidR="00941352">
        <w:rPr>
          <w:rFonts w:ascii="Times New Roman" w:hAnsi="Times New Roman" w:eastAsia="Times New Roman" w:cs="Times New Roman"/>
          <w:i w:val="1"/>
          <w:iCs w:val="1"/>
          <w:color w:val="auto"/>
          <w:sz w:val="22"/>
          <w:szCs w:val="22"/>
        </w:rPr>
        <w:t>Discuss s</w:t>
      </w:r>
      <w:r w:rsidRPr="1083B76A" w:rsidR="00941352">
        <w:rPr>
          <w:rFonts w:ascii="Times New Roman" w:hAnsi="Times New Roman" w:eastAsia="Times New Roman" w:cs="Times New Roman"/>
          <w:i w:val="1"/>
          <w:iCs w:val="1"/>
          <w:color w:val="auto"/>
          <w:sz w:val="22"/>
          <w:szCs w:val="22"/>
        </w:rPr>
        <w:t xml:space="preserve">trategies </w:t>
      </w:r>
      <w:r w:rsidRPr="1083B76A" w:rsidR="00941352">
        <w:rPr>
          <w:rFonts w:ascii="Times New Roman" w:hAnsi="Times New Roman" w:eastAsia="Times New Roman" w:cs="Times New Roman"/>
          <w:i w:val="1"/>
          <w:iCs w:val="1"/>
          <w:color w:val="auto"/>
          <w:sz w:val="22"/>
          <w:szCs w:val="22"/>
        </w:rPr>
        <w:t>for empowering underserved entrepreneurs and increasing access to capital and resources.</w:t>
      </w:r>
    </w:p>
    <w:p w:rsidR="1083B76A" w:rsidP="1083B76A" w:rsidRDefault="1083B76A" w14:paraId="2362168B" w14:textId="5AB35E71">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Pr="00941352" w:rsidR="007F0819" w:rsidP="1083B76A" w:rsidRDefault="00941352" w14:paraId="12BDCCD0" w14:textId="77777777" w14:noSpellErr="1">
      <w:pPr>
        <w:pStyle w:val="Heading3"/>
        <w:keepNext w:val="0"/>
        <w:keepLines w:val="0"/>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lang w:val="es-ES"/>
        </w:rPr>
      </w:pPr>
      <w:bookmarkStart w:name="_47nbfprjsnee" w:id="5"/>
      <w:bookmarkEnd w:id="5"/>
      <w:r w:rsidRPr="1083B76A" w:rsidR="00941352">
        <w:rPr>
          <w:rFonts w:ascii="Times New Roman" w:hAnsi="Times New Roman" w:eastAsia="Times New Roman" w:cs="Times New Roman"/>
          <w:b w:val="1"/>
          <w:bCs w:val="1"/>
          <w:i w:val="1"/>
          <w:iCs w:val="1"/>
          <w:color w:val="FF0000"/>
          <w:sz w:val="22"/>
          <w:szCs w:val="22"/>
          <w:u w:val="single"/>
          <w:lang w:val="es-ES"/>
        </w:rPr>
        <w:t>Media Outlets</w:t>
      </w:r>
    </w:p>
    <w:p w:rsidR="1083B76A" w:rsidP="1083B76A" w:rsidRDefault="1083B76A" w14:paraId="61C806E3" w14:textId="6641BF30">
      <w:pPr>
        <w:pStyle w:val="Normal"/>
        <w:keepNext w:val="0"/>
        <w:keepLines w:val="0"/>
        <w:widowControl w:val="0"/>
        <w:rPr>
          <w:lang w:val="es-ES"/>
        </w:rPr>
      </w:pPr>
    </w:p>
    <w:p w:rsidRPr="00DD715F" w:rsidR="007F0819" w:rsidP="1083B76A" w:rsidRDefault="00941352" w14:paraId="1666FA24"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s-ES"/>
        </w:rPr>
      </w:pPr>
      <w:r w:rsidRPr="1083B76A" w:rsidR="00941352">
        <w:rPr>
          <w:rFonts w:ascii="Times New Roman" w:hAnsi="Times New Roman" w:eastAsia="Times New Roman" w:cs="Times New Roman"/>
          <w:b w:val="1"/>
          <w:bCs w:val="1"/>
          <w:color w:val="auto"/>
          <w:sz w:val="22"/>
          <w:szCs w:val="22"/>
          <w:lang w:val="es-ES"/>
        </w:rPr>
        <w:t>KPBS</w:t>
      </w:r>
    </w:p>
    <w:p w:rsidRPr="00DD715F" w:rsidR="007F0819" w:rsidP="1083B76A" w:rsidRDefault="00941352" w14:paraId="079701DC"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s-ES"/>
        </w:rPr>
      </w:pPr>
      <w:hyperlink r:id="R1367d7c80f6b42fa">
        <w:r w:rsidRPr="1083B76A" w:rsidR="00941352">
          <w:rPr>
            <w:rFonts w:ascii="Times New Roman" w:hAnsi="Times New Roman" w:eastAsia="Times New Roman" w:cs="Times New Roman"/>
            <w:color w:val="auto"/>
            <w:sz w:val="22"/>
            <w:szCs w:val="22"/>
            <w:u w:val="single"/>
            <w:lang w:val="es-ES"/>
          </w:rPr>
          <w:t>https://www.kpbs.org/events/all?q=&amp;f4=1704067200000-1730419200000&amp;from=2024-01-01&amp;to=2024-11-01</w:t>
        </w:r>
      </w:hyperlink>
      <w:r w:rsidRPr="1083B76A" w:rsidR="00941352">
        <w:rPr>
          <w:rFonts w:ascii="Times New Roman" w:hAnsi="Times New Roman" w:eastAsia="Times New Roman" w:cs="Times New Roman"/>
          <w:color w:val="auto"/>
          <w:sz w:val="22"/>
          <w:szCs w:val="22"/>
          <w:lang w:val="es-ES"/>
        </w:rPr>
        <w:t xml:space="preserve"> </w:t>
      </w:r>
    </w:p>
    <w:p w:rsidR="007F0819" w:rsidP="1083B76A" w:rsidRDefault="00941352" w14:paraId="472F130A" w14:textId="77777777" w14:noSpellErr="1">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KPBS is a public media organization based in San Diego, </w:t>
      </w:r>
      <w:r w:rsidRPr="0E06863B" w:rsidR="0E06863B">
        <w:rPr>
          <w:rFonts w:ascii="Times New Roman" w:hAnsi="Times New Roman" w:eastAsia="Times New Roman" w:cs="Times New Roman"/>
          <w:color w:val="auto"/>
          <w:sz w:val="22"/>
          <w:szCs w:val="22"/>
          <w:lang w:val="en-US"/>
        </w:rPr>
        <w:t>providing</w:t>
      </w:r>
      <w:r w:rsidRPr="0E06863B" w:rsidR="0E06863B">
        <w:rPr>
          <w:rFonts w:ascii="Times New Roman" w:hAnsi="Times New Roman" w:eastAsia="Times New Roman" w:cs="Times New Roman"/>
          <w:color w:val="auto"/>
          <w:sz w:val="22"/>
          <w:szCs w:val="22"/>
          <w:lang w:val="en-US"/>
        </w:rPr>
        <w:t xml:space="preserve"> a wide range of news, educational programming, and cultural content across various platforms, including television, radio, and digital media. As a trusted source of information, KPBS covers local, national, and international issues, with a strong focus on serving the San Diego community. The organization is dedicated to fostering informed public discourse and promoting civic engagement through in-depth reporting on social, economic, and polit</w:t>
      </w:r>
      <w:r w:rsidRPr="0E06863B" w:rsidR="0E06863B">
        <w:rPr>
          <w:rFonts w:ascii="Times New Roman" w:hAnsi="Times New Roman" w:eastAsia="Times New Roman" w:cs="Times New Roman"/>
          <w:color w:val="auto"/>
          <w:sz w:val="22"/>
          <w:szCs w:val="22"/>
          <w:lang w:val="en-US"/>
        </w:rPr>
        <w:t>ical matters. KPBS also offers educational resources and programs aimed at enhancing media literacy and community awareness, making it a vital resource for understanding the complexities of contemporary issues.</w:t>
      </w:r>
    </w:p>
    <w:p w:rsidR="0E06863B" w:rsidP="0E06863B" w:rsidRDefault="0E06863B" w14:paraId="1260201D" w14:textId="617C07A5">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Pr="00941352" w:rsidR="00941352" w:rsidP="1083B76A" w:rsidRDefault="00941352" w14:paraId="6669D7FD" w14:textId="57109A4D">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 xml:space="preserve">Meeting Focus: Discuss the role of media in shaping public understanding of social and economic issues including media literacy. </w:t>
      </w:r>
    </w:p>
    <w:p w:rsidR="0E06863B" w:rsidP="0E06863B" w:rsidRDefault="0E06863B" w14:paraId="4FFFA0F5" w14:textId="07698C60">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s-ES"/>
        </w:rPr>
      </w:pPr>
    </w:p>
    <w:p w:rsidR="09C11105" w:rsidP="1083B76A" w:rsidRDefault="09C11105" w14:paraId="0F7882B8" w14:textId="79075048">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s-ES"/>
        </w:rPr>
      </w:pPr>
      <w:r w:rsidRPr="1083B76A" w:rsidR="09C11105">
        <w:rPr>
          <w:rFonts w:ascii="Times New Roman" w:hAnsi="Times New Roman" w:eastAsia="Times New Roman" w:cs="Times New Roman"/>
          <w:b w:val="1"/>
          <w:bCs w:val="1"/>
          <w:color w:val="auto"/>
          <w:sz w:val="22"/>
          <w:szCs w:val="22"/>
          <w:lang w:val="es-ES"/>
        </w:rPr>
        <w:t>Voice</w:t>
      </w:r>
      <w:r w:rsidRPr="1083B76A" w:rsidR="09C11105">
        <w:rPr>
          <w:rFonts w:ascii="Times New Roman" w:hAnsi="Times New Roman" w:eastAsia="Times New Roman" w:cs="Times New Roman"/>
          <w:b w:val="1"/>
          <w:bCs w:val="1"/>
          <w:color w:val="auto"/>
          <w:sz w:val="22"/>
          <w:szCs w:val="22"/>
          <w:lang w:val="es-ES"/>
        </w:rPr>
        <w:t xml:space="preserve"> </w:t>
      </w:r>
      <w:r w:rsidRPr="1083B76A" w:rsidR="09C11105">
        <w:rPr>
          <w:rFonts w:ascii="Times New Roman" w:hAnsi="Times New Roman" w:eastAsia="Times New Roman" w:cs="Times New Roman"/>
          <w:b w:val="1"/>
          <w:bCs w:val="1"/>
          <w:color w:val="auto"/>
          <w:sz w:val="22"/>
          <w:szCs w:val="22"/>
          <w:lang w:val="es-ES"/>
        </w:rPr>
        <w:t>of</w:t>
      </w:r>
      <w:r w:rsidRPr="1083B76A" w:rsidR="09C11105">
        <w:rPr>
          <w:rFonts w:ascii="Times New Roman" w:hAnsi="Times New Roman" w:eastAsia="Times New Roman" w:cs="Times New Roman"/>
          <w:b w:val="1"/>
          <w:bCs w:val="1"/>
          <w:color w:val="auto"/>
          <w:sz w:val="22"/>
          <w:szCs w:val="22"/>
          <w:lang w:val="es-ES"/>
        </w:rPr>
        <w:t xml:space="preserve"> San Diego</w:t>
      </w:r>
    </w:p>
    <w:p w:rsidR="09C11105" w:rsidP="1083B76A" w:rsidRDefault="09C11105" w14:paraId="313EDB2B" w14:textId="796B94A8">
      <w:pPr>
        <w:widowControl w:val="0"/>
        <w:spacing w:before="0" w:beforeAutospacing="off" w:after="0" w:afterAutospacing="off" w:line="276" w:lineRule="auto"/>
        <w:rPr>
          <w:rFonts w:ascii="Times New Roman" w:hAnsi="Times New Roman" w:eastAsia="Times New Roman" w:cs="Times New Roman"/>
          <w:color w:val="auto"/>
          <w:sz w:val="22"/>
          <w:szCs w:val="22"/>
          <w:u w:val="single"/>
          <w:lang w:val="es-ES"/>
        </w:rPr>
      </w:pPr>
      <w:hyperlink r:id="Ra1492e26abc443a3">
        <w:r w:rsidRPr="1083B76A" w:rsidR="09C11105">
          <w:rPr>
            <w:rStyle w:val="Hyperlink"/>
            <w:rFonts w:ascii="Times New Roman" w:hAnsi="Times New Roman" w:eastAsia="Times New Roman" w:cs="Times New Roman"/>
            <w:color w:val="auto"/>
            <w:sz w:val="22"/>
            <w:szCs w:val="22"/>
            <w:lang w:val="es-ES"/>
          </w:rPr>
          <w:t>https://voiceofsandiego.org/</w:t>
        </w:r>
      </w:hyperlink>
      <w:r w:rsidRPr="1083B76A" w:rsidR="09C11105">
        <w:rPr>
          <w:rFonts w:ascii="Times New Roman" w:hAnsi="Times New Roman" w:eastAsia="Times New Roman" w:cs="Times New Roman"/>
          <w:color w:val="auto"/>
          <w:sz w:val="22"/>
          <w:szCs w:val="22"/>
          <w:u w:val="single"/>
          <w:lang w:val="es-ES"/>
        </w:rPr>
        <w:t xml:space="preserve"> </w:t>
      </w:r>
    </w:p>
    <w:p w:rsidR="777C27DC" w:rsidP="1083B76A" w:rsidRDefault="777C27DC" w14:paraId="3C2FF3B5" w14:textId="329AC94C">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Voice of San Diego is a nonprofit news organization dedicated to investigative journalism and civic engagement. They cover a wide range of issues, including immigration, education, housing, and public policy, with a focus on accountability and transparency. Through in-depth reporting and community events, Voice of San Diego fosters informed public discourse and advocates for diverse perspectives in local issues affecting San Diego’s communities.</w:t>
      </w:r>
    </w:p>
    <w:p w:rsidR="0E06863B" w:rsidP="0E06863B" w:rsidRDefault="0E06863B" w14:paraId="0836C01E" w14:textId="2D44AF5A">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9C11105" w:rsidP="0E06863B" w:rsidRDefault="09C11105" w14:paraId="5E53D649" w14:textId="2E1A6A87">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r w:rsidRPr="0E06863B" w:rsidR="0E06863B">
        <w:rPr>
          <w:rFonts w:ascii="Times New Roman" w:hAnsi="Times New Roman" w:eastAsia="Times New Roman" w:cs="Times New Roman"/>
          <w:i w:val="1"/>
          <w:iCs w:val="1"/>
          <w:color w:val="auto"/>
          <w:sz w:val="22"/>
          <w:szCs w:val="22"/>
        </w:rPr>
        <w:t>Meeting Focus: Examine how independent journalism and community-focused reporting by Voice of San Diego contribute to transparency, promote tolerance, and encourage diversity of voices in the public dialogue on social and policy issues.</w:t>
      </w:r>
    </w:p>
    <w:p w:rsidR="1083B76A" w:rsidP="1083B76A" w:rsidRDefault="1083B76A" w14:paraId="262FADB1" w14:textId="753D93C4">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rPr>
      </w:pPr>
    </w:p>
    <w:p w:rsidR="0E06863B" w:rsidP="0E06863B" w:rsidRDefault="0E06863B" w14:paraId="4C985AC8" w14:textId="3594021B">
      <w:pPr>
        <w:pStyle w:val="Heading3"/>
        <w:keepNext w:val="0"/>
        <w:keepLines w:val="0"/>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p>
    <w:p w:rsidR="0E06863B" w:rsidP="0E06863B" w:rsidRDefault="0E06863B" w14:paraId="24E53A52" w14:textId="08AF71AA">
      <w:pPr>
        <w:pStyle w:val="Heading3"/>
        <w:keepNext w:val="0"/>
        <w:keepLines w:val="0"/>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p>
    <w:p w:rsidR="0E06863B" w:rsidP="0E06863B" w:rsidRDefault="0E06863B" w14:paraId="437E21FC" w14:textId="4A899AED">
      <w:pPr>
        <w:pStyle w:val="Heading3"/>
        <w:keepNext w:val="0"/>
        <w:keepLines w:val="0"/>
        <w:widowControl w:val="0"/>
        <w:spacing w:before="0" w:beforeAutospacing="off" w:after="0" w:afterAutospacing="off" w:line="276" w:lineRule="auto"/>
        <w:rPr>
          <w:rFonts w:ascii="Times New Roman" w:hAnsi="Times New Roman" w:eastAsia="Times New Roman" w:cs="Times New Roman"/>
          <w:b w:val="1"/>
          <w:bCs w:val="1"/>
          <w:i w:val="1"/>
          <w:iCs w:val="1"/>
          <w:color w:val="FF0000"/>
          <w:sz w:val="22"/>
          <w:szCs w:val="22"/>
          <w:u w:val="single"/>
        </w:rPr>
      </w:pPr>
      <w:r w:rsidRPr="0E06863B" w:rsidR="0E06863B">
        <w:rPr>
          <w:rFonts w:ascii="Times New Roman" w:hAnsi="Times New Roman" w:eastAsia="Times New Roman" w:cs="Times New Roman"/>
          <w:b w:val="1"/>
          <w:bCs w:val="1"/>
          <w:i w:val="1"/>
          <w:iCs w:val="1"/>
          <w:color w:val="FF0000"/>
          <w:sz w:val="22"/>
          <w:szCs w:val="22"/>
          <w:u w:val="single"/>
        </w:rPr>
        <w:t xml:space="preserve">Volunteer Opportunities </w:t>
      </w:r>
    </w:p>
    <w:p w:rsidR="1083B76A" w:rsidP="1083B76A" w:rsidRDefault="1083B76A" w14:paraId="58A88B22" w14:textId="094CF6A1">
      <w:pPr>
        <w:pStyle w:val="Normal"/>
        <w:keepNext w:val="0"/>
        <w:keepLines w:val="0"/>
        <w:widowControl w:val="0"/>
      </w:pPr>
    </w:p>
    <w:p w:rsidR="48F545F2" w:rsidP="1083B76A" w:rsidRDefault="48F545F2" w14:paraId="148B6B73" w14:textId="3938756C">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s-ES"/>
        </w:rPr>
      </w:pPr>
      <w:r w:rsidRPr="1083B76A" w:rsidR="48F545F2">
        <w:rPr>
          <w:rFonts w:ascii="Times New Roman" w:hAnsi="Times New Roman" w:eastAsia="Times New Roman" w:cs="Times New Roman"/>
          <w:b w:val="1"/>
          <w:bCs w:val="1"/>
          <w:color w:val="auto"/>
          <w:sz w:val="22"/>
          <w:szCs w:val="22"/>
          <w:lang w:val="es-ES"/>
        </w:rPr>
        <w:t xml:space="preserve">International </w:t>
      </w:r>
      <w:r w:rsidRPr="1083B76A" w:rsidR="48F545F2">
        <w:rPr>
          <w:rFonts w:ascii="Times New Roman" w:hAnsi="Times New Roman" w:eastAsia="Times New Roman" w:cs="Times New Roman"/>
          <w:b w:val="1"/>
          <w:bCs w:val="1"/>
          <w:color w:val="auto"/>
          <w:sz w:val="22"/>
          <w:szCs w:val="22"/>
          <w:lang w:val="es-ES"/>
        </w:rPr>
        <w:t>Rescue</w:t>
      </w:r>
      <w:r w:rsidRPr="1083B76A" w:rsidR="48F545F2">
        <w:rPr>
          <w:rFonts w:ascii="Times New Roman" w:hAnsi="Times New Roman" w:eastAsia="Times New Roman" w:cs="Times New Roman"/>
          <w:b w:val="1"/>
          <w:bCs w:val="1"/>
          <w:color w:val="auto"/>
          <w:sz w:val="22"/>
          <w:szCs w:val="22"/>
          <w:lang w:val="es-ES"/>
        </w:rPr>
        <w:t xml:space="preserve"> </w:t>
      </w:r>
      <w:r w:rsidRPr="1083B76A" w:rsidR="48F545F2">
        <w:rPr>
          <w:rFonts w:ascii="Times New Roman" w:hAnsi="Times New Roman" w:eastAsia="Times New Roman" w:cs="Times New Roman"/>
          <w:b w:val="1"/>
          <w:bCs w:val="1"/>
          <w:color w:val="auto"/>
          <w:sz w:val="22"/>
          <w:szCs w:val="22"/>
          <w:lang w:val="es-ES"/>
        </w:rPr>
        <w:t>Committee</w:t>
      </w:r>
      <w:r w:rsidRPr="1083B76A" w:rsidR="48F545F2">
        <w:rPr>
          <w:rFonts w:ascii="Times New Roman" w:hAnsi="Times New Roman" w:eastAsia="Times New Roman" w:cs="Times New Roman"/>
          <w:b w:val="1"/>
          <w:bCs w:val="1"/>
          <w:color w:val="auto"/>
          <w:sz w:val="22"/>
          <w:szCs w:val="22"/>
          <w:lang w:val="es-ES"/>
        </w:rPr>
        <w:t xml:space="preserve"> - </w:t>
      </w:r>
      <w:r w:rsidRPr="1083B76A" w:rsidR="48F545F2">
        <w:rPr>
          <w:rFonts w:ascii="Times New Roman" w:hAnsi="Times New Roman" w:eastAsia="Times New Roman" w:cs="Times New Roman"/>
          <w:b w:val="1"/>
          <w:bCs w:val="1"/>
          <w:color w:val="auto"/>
          <w:sz w:val="22"/>
          <w:szCs w:val="22"/>
          <w:lang w:val="es-ES"/>
        </w:rPr>
        <w:t>Food</w:t>
      </w:r>
      <w:r w:rsidRPr="1083B76A" w:rsidR="48F545F2">
        <w:rPr>
          <w:rFonts w:ascii="Times New Roman" w:hAnsi="Times New Roman" w:eastAsia="Times New Roman" w:cs="Times New Roman"/>
          <w:b w:val="1"/>
          <w:bCs w:val="1"/>
          <w:color w:val="auto"/>
          <w:sz w:val="22"/>
          <w:szCs w:val="22"/>
          <w:lang w:val="es-ES"/>
        </w:rPr>
        <w:t xml:space="preserve"> Security </w:t>
      </w:r>
      <w:r w:rsidRPr="1083B76A" w:rsidR="48F545F2">
        <w:rPr>
          <w:rFonts w:ascii="Times New Roman" w:hAnsi="Times New Roman" w:eastAsia="Times New Roman" w:cs="Times New Roman"/>
          <w:b w:val="1"/>
          <w:bCs w:val="1"/>
          <w:color w:val="auto"/>
          <w:sz w:val="22"/>
          <w:szCs w:val="22"/>
          <w:lang w:val="es-ES"/>
        </w:rPr>
        <w:t>Volunteer</w:t>
      </w:r>
    </w:p>
    <w:p w:rsidR="48F545F2" w:rsidP="1083B76A" w:rsidRDefault="48F545F2" w14:paraId="04F0B678" w14:textId="5F9B275D">
      <w:pPr>
        <w:widowControl w:val="0"/>
        <w:spacing w:before="0" w:beforeAutospacing="off" w:after="0" w:afterAutospacing="off" w:line="276" w:lineRule="auto"/>
        <w:rPr>
          <w:rFonts w:ascii="Times New Roman" w:hAnsi="Times New Roman" w:eastAsia="Times New Roman" w:cs="Times New Roman"/>
          <w:color w:val="auto"/>
          <w:sz w:val="22"/>
          <w:szCs w:val="22"/>
          <w:u w:val="single"/>
          <w:lang w:val="fr-FR"/>
        </w:rPr>
      </w:pPr>
      <w:r w:rsidRPr="1083B76A" w:rsidR="48F545F2">
        <w:rPr>
          <w:rFonts w:ascii="Times New Roman" w:hAnsi="Times New Roman" w:eastAsia="Times New Roman" w:cs="Times New Roman"/>
          <w:color w:val="auto"/>
          <w:sz w:val="22"/>
          <w:szCs w:val="22"/>
          <w:u w:val="single"/>
          <w:lang w:val="fr-FR"/>
        </w:rPr>
        <w:t>https://www.rescue.org/volunteer/food-security-volunteer-0</w:t>
      </w:r>
    </w:p>
    <w:p w:rsidR="0328944F" w:rsidP="1083B76A" w:rsidRDefault="0328944F" w14:paraId="6ADDA892" w14:textId="58153A4C">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The goal of IRC in San Diego's Refugee and Immigrant Pantry and Education (RIPE) Program is for refugees and immigrants in San Diego to have nutritional security to live active and healthy lives in their new communities. The RIPE program offers a culturally inclusive food pantry, promotes refugee and immigrant-led food production, and improves food system navigation and knowledge through workshops and cultural orientations.</w:t>
      </w:r>
    </w:p>
    <w:p w:rsidR="0E06863B" w:rsidP="0E06863B" w:rsidRDefault="0E06863B" w14:paraId="4E86F02D" w14:textId="20A3FA9D">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0328944F" w:rsidP="0E06863B" w:rsidRDefault="0328944F" w14:paraId="03976C45" w14:textId="404A4A25">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r w:rsidRPr="0E06863B" w:rsidR="0E06863B">
        <w:rPr>
          <w:rFonts w:ascii="Times New Roman" w:hAnsi="Times New Roman" w:eastAsia="Times New Roman" w:cs="Times New Roman"/>
          <w:i w:val="1"/>
          <w:iCs w:val="1"/>
          <w:color w:val="auto"/>
          <w:sz w:val="22"/>
          <w:szCs w:val="22"/>
          <w:lang w:val="en-US"/>
        </w:rPr>
        <w:t xml:space="preserve">Meeting Focus: Contribute to the RIPE Program through community engagement and outreach, food stocking, and distribution for refugee and immigrant families. Additionally learn about </w:t>
      </w:r>
      <w:r w:rsidRPr="0E06863B" w:rsidR="0E06863B">
        <w:rPr>
          <w:rFonts w:ascii="Times New Roman" w:hAnsi="Times New Roman" w:eastAsia="Times New Roman" w:cs="Times New Roman"/>
          <w:i w:val="1"/>
          <w:iCs w:val="1"/>
          <w:color w:val="auto"/>
          <w:sz w:val="22"/>
          <w:szCs w:val="22"/>
          <w:lang w:val="en-US"/>
        </w:rPr>
        <w:t>volunteerism</w:t>
      </w:r>
      <w:r w:rsidRPr="0E06863B" w:rsidR="0E06863B">
        <w:rPr>
          <w:rFonts w:ascii="Times New Roman" w:hAnsi="Times New Roman" w:eastAsia="Times New Roman" w:cs="Times New Roman"/>
          <w:i w:val="1"/>
          <w:iCs w:val="1"/>
          <w:color w:val="auto"/>
          <w:sz w:val="22"/>
          <w:szCs w:val="22"/>
          <w:lang w:val="en-US"/>
        </w:rPr>
        <w:t xml:space="preserve"> in American and across the International Rescue Network in America. </w:t>
      </w:r>
    </w:p>
    <w:p w:rsidR="0E06863B" w:rsidP="0E06863B" w:rsidRDefault="0E06863B" w14:paraId="51D66B51" w14:textId="5B126287">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s-ES"/>
        </w:rPr>
      </w:pPr>
    </w:p>
    <w:p w:rsidR="6D9F3893" w:rsidP="1083B76A" w:rsidRDefault="6D9F3893" w14:paraId="2854582E" w14:textId="05726738">
      <w:pPr>
        <w:widowControl w:val="0"/>
        <w:spacing w:before="0" w:beforeAutospacing="off" w:after="0" w:afterAutospacing="off" w:line="276" w:lineRule="auto"/>
        <w:rPr>
          <w:rFonts w:ascii="Times New Roman" w:hAnsi="Times New Roman" w:eastAsia="Times New Roman" w:cs="Times New Roman"/>
          <w:b w:val="1"/>
          <w:bCs w:val="1"/>
          <w:color w:val="auto"/>
          <w:sz w:val="22"/>
          <w:szCs w:val="22"/>
          <w:lang w:val="es-ES"/>
        </w:rPr>
      </w:pPr>
      <w:r w:rsidRPr="1083B76A" w:rsidR="6D9F3893">
        <w:rPr>
          <w:rFonts w:ascii="Times New Roman" w:hAnsi="Times New Roman" w:eastAsia="Times New Roman" w:cs="Times New Roman"/>
          <w:b w:val="1"/>
          <w:bCs w:val="1"/>
          <w:color w:val="auto"/>
          <w:sz w:val="22"/>
          <w:szCs w:val="22"/>
          <w:lang w:val="es-ES"/>
        </w:rPr>
        <w:t>Surfrider</w:t>
      </w:r>
      <w:r w:rsidRPr="1083B76A" w:rsidR="6D9F3893">
        <w:rPr>
          <w:rFonts w:ascii="Times New Roman" w:hAnsi="Times New Roman" w:eastAsia="Times New Roman" w:cs="Times New Roman"/>
          <w:b w:val="1"/>
          <w:bCs w:val="1"/>
          <w:color w:val="auto"/>
          <w:sz w:val="22"/>
          <w:szCs w:val="22"/>
          <w:lang w:val="es-ES"/>
        </w:rPr>
        <w:t xml:space="preserve"> </w:t>
      </w:r>
      <w:r w:rsidRPr="1083B76A" w:rsidR="6D9F3893">
        <w:rPr>
          <w:rFonts w:ascii="Times New Roman" w:hAnsi="Times New Roman" w:eastAsia="Times New Roman" w:cs="Times New Roman"/>
          <w:b w:val="1"/>
          <w:bCs w:val="1"/>
          <w:color w:val="auto"/>
          <w:sz w:val="22"/>
          <w:szCs w:val="22"/>
          <w:lang w:val="es-ES"/>
        </w:rPr>
        <w:t>Foundation</w:t>
      </w:r>
      <w:r w:rsidRPr="1083B76A" w:rsidR="6D9F3893">
        <w:rPr>
          <w:rFonts w:ascii="Times New Roman" w:hAnsi="Times New Roman" w:eastAsia="Times New Roman" w:cs="Times New Roman"/>
          <w:b w:val="1"/>
          <w:bCs w:val="1"/>
          <w:color w:val="auto"/>
          <w:sz w:val="22"/>
          <w:szCs w:val="22"/>
          <w:lang w:val="es-ES"/>
        </w:rPr>
        <w:t xml:space="preserve">-Beach </w:t>
      </w:r>
      <w:r w:rsidRPr="1083B76A" w:rsidR="6D9F3893">
        <w:rPr>
          <w:rFonts w:ascii="Times New Roman" w:hAnsi="Times New Roman" w:eastAsia="Times New Roman" w:cs="Times New Roman"/>
          <w:b w:val="1"/>
          <w:bCs w:val="1"/>
          <w:color w:val="auto"/>
          <w:sz w:val="22"/>
          <w:szCs w:val="22"/>
          <w:lang w:val="es-ES"/>
        </w:rPr>
        <w:t>Clean</w:t>
      </w:r>
      <w:r w:rsidRPr="1083B76A" w:rsidR="6D9F3893">
        <w:rPr>
          <w:rFonts w:ascii="Times New Roman" w:hAnsi="Times New Roman" w:eastAsia="Times New Roman" w:cs="Times New Roman"/>
          <w:b w:val="1"/>
          <w:bCs w:val="1"/>
          <w:color w:val="auto"/>
          <w:sz w:val="22"/>
          <w:szCs w:val="22"/>
          <w:lang w:val="es-ES"/>
        </w:rPr>
        <w:t>up</w:t>
      </w:r>
    </w:p>
    <w:p w:rsidR="78C3BB96" w:rsidP="1083B76A" w:rsidRDefault="78C3BB96" w14:paraId="64DF722D" w14:textId="2298A5E6">
      <w:pPr>
        <w:widowControl w:val="0"/>
        <w:spacing w:before="0" w:beforeAutospacing="off" w:after="0" w:afterAutospacing="off" w:line="276" w:lineRule="auto"/>
        <w:rPr>
          <w:rFonts w:ascii="Times New Roman" w:hAnsi="Times New Roman" w:eastAsia="Times New Roman" w:cs="Times New Roman"/>
          <w:color w:val="auto"/>
          <w:sz w:val="22"/>
          <w:szCs w:val="22"/>
          <w:u w:val="single"/>
          <w:lang w:val="fr-FR"/>
        </w:rPr>
      </w:pPr>
      <w:r w:rsidRPr="1083B76A" w:rsidR="78C3BB96">
        <w:rPr>
          <w:rFonts w:ascii="Times New Roman" w:hAnsi="Times New Roman" w:eastAsia="Times New Roman" w:cs="Times New Roman"/>
          <w:color w:val="auto"/>
          <w:sz w:val="22"/>
          <w:szCs w:val="22"/>
          <w:u w:val="single"/>
          <w:lang w:val="fr-FR"/>
        </w:rPr>
        <w:t>https://sandiego.surfrider.org/beachcleanups</w:t>
      </w:r>
    </w:p>
    <w:p w:rsidR="234AE5A2" w:rsidP="1083B76A" w:rsidRDefault="234AE5A2" w14:paraId="75B13757" w14:textId="59DAC23F">
      <w:pPr>
        <w:widowControl w:val="0"/>
        <w:spacing w:before="0" w:beforeAutospacing="off" w:after="0" w:afterAutospacing="off" w:line="276" w:lineRule="auto"/>
        <w:rPr>
          <w:rFonts w:ascii="Times New Roman" w:hAnsi="Times New Roman" w:eastAsia="Times New Roman" w:cs="Times New Roman"/>
          <w:color w:val="auto"/>
          <w:sz w:val="22"/>
          <w:szCs w:val="22"/>
          <w:lang w:val="en-US"/>
        </w:rPr>
      </w:pPr>
      <w:r w:rsidRPr="0E06863B" w:rsidR="0E06863B">
        <w:rPr>
          <w:rFonts w:ascii="Times New Roman" w:hAnsi="Times New Roman" w:eastAsia="Times New Roman" w:cs="Times New Roman"/>
          <w:color w:val="auto"/>
          <w:sz w:val="22"/>
          <w:szCs w:val="22"/>
          <w:lang w:val="en-US"/>
        </w:rPr>
        <w:t xml:space="preserve">The Surfrider Foundation's San Diego County volunteer network and Beach Cleanup Coordinator conduct beach cleanups throughout the county, from Imperial Beach to Oceanside. The Beach Cleanup program provides a fun and </w:t>
      </w:r>
      <w:r w:rsidRPr="0E06863B" w:rsidR="0E06863B">
        <w:rPr>
          <w:rFonts w:ascii="Times New Roman" w:hAnsi="Times New Roman" w:eastAsia="Times New Roman" w:cs="Times New Roman"/>
          <w:color w:val="auto"/>
          <w:sz w:val="22"/>
          <w:szCs w:val="22"/>
          <w:lang w:val="en-US"/>
        </w:rPr>
        <w:t>easy way</w:t>
      </w:r>
      <w:r w:rsidRPr="0E06863B" w:rsidR="0E06863B">
        <w:rPr>
          <w:rFonts w:ascii="Times New Roman" w:hAnsi="Times New Roman" w:eastAsia="Times New Roman" w:cs="Times New Roman"/>
          <w:color w:val="auto"/>
          <w:sz w:val="22"/>
          <w:szCs w:val="22"/>
          <w:lang w:val="en-US"/>
        </w:rPr>
        <w:t xml:space="preserve"> to volunteer and engage with our mission to protect our ocean, </w:t>
      </w:r>
      <w:r w:rsidRPr="0E06863B" w:rsidR="0E06863B">
        <w:rPr>
          <w:rFonts w:ascii="Times New Roman" w:hAnsi="Times New Roman" w:eastAsia="Times New Roman" w:cs="Times New Roman"/>
          <w:color w:val="auto"/>
          <w:sz w:val="22"/>
          <w:szCs w:val="22"/>
          <w:lang w:val="en-US"/>
        </w:rPr>
        <w:t>waves</w:t>
      </w:r>
      <w:r w:rsidRPr="0E06863B" w:rsidR="0E06863B">
        <w:rPr>
          <w:rFonts w:ascii="Times New Roman" w:hAnsi="Times New Roman" w:eastAsia="Times New Roman" w:cs="Times New Roman"/>
          <w:color w:val="auto"/>
          <w:sz w:val="22"/>
          <w:szCs w:val="22"/>
          <w:lang w:val="en-US"/>
        </w:rPr>
        <w:t xml:space="preserve"> and beaches, for all people. Beach cleanups are the last line of defense against pollution, but also the first. Beach cleanups </w:t>
      </w:r>
      <w:r w:rsidRPr="0E06863B" w:rsidR="0E06863B">
        <w:rPr>
          <w:rFonts w:ascii="Times New Roman" w:hAnsi="Times New Roman" w:eastAsia="Times New Roman" w:cs="Times New Roman"/>
          <w:color w:val="auto"/>
          <w:sz w:val="22"/>
          <w:szCs w:val="22"/>
          <w:lang w:val="en-US"/>
        </w:rPr>
        <w:t>engage communities and raise awareness about the sources</w:t>
      </w:r>
      <w:r w:rsidRPr="0E06863B" w:rsidR="0E06863B">
        <w:rPr>
          <w:rFonts w:ascii="Times New Roman" w:hAnsi="Times New Roman" w:eastAsia="Times New Roman" w:cs="Times New Roman"/>
          <w:color w:val="auto"/>
          <w:sz w:val="22"/>
          <w:szCs w:val="22"/>
          <w:lang w:val="en-US"/>
        </w:rPr>
        <w:t xml:space="preserve"> and </w:t>
      </w:r>
      <w:r w:rsidRPr="0E06863B" w:rsidR="0E06863B">
        <w:rPr>
          <w:rFonts w:ascii="Times New Roman" w:hAnsi="Times New Roman" w:eastAsia="Times New Roman" w:cs="Times New Roman"/>
          <w:color w:val="auto"/>
          <w:sz w:val="22"/>
          <w:szCs w:val="22"/>
          <w:lang w:val="en-US"/>
        </w:rPr>
        <w:t>impacts</w:t>
      </w:r>
      <w:r w:rsidRPr="0E06863B" w:rsidR="0E06863B">
        <w:rPr>
          <w:rFonts w:ascii="Times New Roman" w:hAnsi="Times New Roman" w:eastAsia="Times New Roman" w:cs="Times New Roman"/>
          <w:color w:val="auto"/>
          <w:sz w:val="22"/>
          <w:szCs w:val="22"/>
          <w:lang w:val="en-US"/>
        </w:rPr>
        <w:t xml:space="preserve"> of pollution.</w:t>
      </w:r>
    </w:p>
    <w:p w:rsidR="0E06863B" w:rsidP="0E06863B" w:rsidRDefault="0E06863B" w14:paraId="50FEDE8F" w14:textId="6477E35D">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p>
    <w:p w:rsidR="6D9F3893" w:rsidP="1083B76A" w:rsidRDefault="6D9F3893" w14:paraId="0E8B4846" w14:textId="272895AE">
      <w:pPr>
        <w:widowControl w:val="0"/>
        <w:spacing w:before="0" w:beforeAutospacing="off" w:after="0" w:afterAutospacing="off" w:line="276" w:lineRule="auto"/>
        <w:rPr>
          <w:rFonts w:ascii="Times New Roman" w:hAnsi="Times New Roman" w:eastAsia="Times New Roman" w:cs="Times New Roman"/>
          <w:i w:val="1"/>
          <w:iCs w:val="1"/>
          <w:color w:val="auto"/>
          <w:sz w:val="22"/>
          <w:szCs w:val="22"/>
          <w:lang w:val="en-US"/>
        </w:rPr>
      </w:pPr>
      <w:r w:rsidRPr="1083B76A" w:rsidR="6D9F3893">
        <w:rPr>
          <w:rFonts w:ascii="Times New Roman" w:hAnsi="Times New Roman" w:eastAsia="Times New Roman" w:cs="Times New Roman"/>
          <w:i w:val="1"/>
          <w:iCs w:val="1"/>
          <w:color w:val="auto"/>
          <w:sz w:val="22"/>
          <w:szCs w:val="22"/>
          <w:lang w:val="en-US"/>
        </w:rPr>
        <w:t xml:space="preserve">Meeting Focus: </w:t>
      </w:r>
      <w:r w:rsidRPr="1083B76A" w:rsidR="333A6A84">
        <w:rPr>
          <w:rFonts w:ascii="Times New Roman" w:hAnsi="Times New Roman" w:eastAsia="Times New Roman" w:cs="Times New Roman"/>
          <w:i w:val="1"/>
          <w:iCs w:val="1"/>
          <w:color w:val="auto"/>
          <w:sz w:val="22"/>
          <w:szCs w:val="22"/>
          <w:lang w:val="en-US"/>
        </w:rPr>
        <w:t>Participate</w:t>
      </w:r>
      <w:r w:rsidRPr="1083B76A" w:rsidR="333A6A84">
        <w:rPr>
          <w:rFonts w:ascii="Times New Roman" w:hAnsi="Times New Roman" w:eastAsia="Times New Roman" w:cs="Times New Roman"/>
          <w:i w:val="1"/>
          <w:iCs w:val="1"/>
          <w:color w:val="auto"/>
          <w:sz w:val="22"/>
          <w:szCs w:val="22"/>
          <w:lang w:val="en-US"/>
        </w:rPr>
        <w:t xml:space="preserve"> in a Surfrider Foundation beach cleanup and discuss how volunteer-driven environmental efforts foster community responsibility, raise awareness on sustainability issues, and promote public-private collaboration in preserving coastal ecosystems.</w:t>
      </w:r>
    </w:p>
    <w:p w:rsidR="6E24638D" w:rsidP="1083B76A" w:rsidRDefault="6E24638D" w14:paraId="513D57EC" w14:textId="627B77C2">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6E24638D" w:rsidP="0E06863B" w:rsidRDefault="6E24638D" w14:paraId="67FBF0E4" w14:textId="6C398F62">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671FFD02" w14:textId="695E5FD3">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66D723F8" w14:textId="332D6540">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6EAABBF3" w14:textId="07823D32">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06062DD8" w14:textId="63B36BCF">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6556AB1C" w14:textId="10EAE712">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57A4115D" w14:textId="3703EB9B">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57398F72" w14:textId="11228E93">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5889CB9E" w14:textId="73EFB29C">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732BFDE1" w14:textId="38CE4158">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328EA85D" w14:textId="1DBF518B">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77A6595D" w14:textId="6ACD96B5">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660933E8" w14:textId="7D4263E4">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7EB7900A" w14:textId="7045DD97">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192F934E" w14:textId="002402C4">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7C5028F4" w14:textId="17ECC044">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1F8D3425" w14:textId="0BEDEAE3">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E06863B" w:rsidP="0E06863B" w:rsidRDefault="0E06863B" w14:paraId="0167DEDD" w14:textId="7C244727">
      <w:pPr>
        <w:widowControl w:val="0"/>
        <w:spacing w:after="0" w:afterAutospacing="off" w:line="276" w:lineRule="auto"/>
        <w:rPr>
          <w:rFonts w:ascii="Times New Roman" w:hAnsi="Times New Roman" w:eastAsia="Times New Roman" w:cs="Times New Roman"/>
          <w:i w:val="1"/>
          <w:iCs w:val="1"/>
          <w:color w:val="auto"/>
          <w:sz w:val="22"/>
          <w:szCs w:val="22"/>
          <w:lang w:val="en-US"/>
        </w:rPr>
      </w:pPr>
    </w:p>
    <w:p w:rsidR="007F0819" w:rsidP="1083B76A" w:rsidRDefault="00941352" w14:paraId="601E2F6F" w14:textId="77777777" w14:noSpellErr="1">
      <w:pPr>
        <w:spacing w:after="0" w:afterAutospacing="off" w:line="276" w:lineRule="auto"/>
        <w:jc w:val="center"/>
        <w:rPr>
          <w:rFonts w:ascii="Times New Roman" w:hAnsi="Times New Roman" w:eastAsia="Times New Roman" w:cs="Times New Roman"/>
          <w:i w:val="1"/>
          <w:iCs w:val="1"/>
          <w:color w:val="auto"/>
          <w:sz w:val="22"/>
          <w:szCs w:val="22"/>
        </w:rPr>
      </w:pPr>
      <w:r w:rsidRPr="1083B76A" w:rsidR="00941352">
        <w:rPr>
          <w:rFonts w:ascii="Times New Roman" w:hAnsi="Times New Roman" w:eastAsia="Times New Roman" w:cs="Times New Roman"/>
          <w:i w:val="1"/>
          <w:iCs w:val="1"/>
          <w:color w:val="auto"/>
          <w:sz w:val="22"/>
          <w:szCs w:val="22"/>
        </w:rPr>
        <w:t>_______________________________</w:t>
      </w:r>
    </w:p>
    <w:p w:rsidR="007F0819" w:rsidP="1083B76A" w:rsidRDefault="007F0819" w14:paraId="010E9277" w14:textId="77777777" w14:noSpellErr="1">
      <w:pPr>
        <w:spacing w:after="0" w:afterAutospacing="off" w:line="276" w:lineRule="auto"/>
        <w:jc w:val="center"/>
        <w:rPr>
          <w:rFonts w:ascii="Times New Roman" w:hAnsi="Times New Roman" w:eastAsia="Times New Roman" w:cs="Times New Roman"/>
          <w:i w:val="1"/>
          <w:iCs w:val="1"/>
          <w:color w:val="auto"/>
          <w:sz w:val="22"/>
          <w:szCs w:val="22"/>
        </w:rPr>
      </w:pPr>
    </w:p>
    <w:p w:rsidR="007F0819" w:rsidP="0E06863B" w:rsidRDefault="00941352" w14:paraId="27158A3E" w14:textId="77777777" w14:noSpellErr="1">
      <w:pPr>
        <w:spacing w:after="0" w:afterAutospacing="off" w:line="276" w:lineRule="auto"/>
        <w:jc w:val="center"/>
        <w:rPr>
          <w:rFonts w:ascii="Times New Roman" w:hAnsi="Times New Roman" w:eastAsia="Times New Roman" w:cs="Times New Roman"/>
          <w:b w:val="1"/>
          <w:bCs w:val="1"/>
          <w:i w:val="1"/>
          <w:iCs w:val="1"/>
          <w:color w:val="FF0000"/>
          <w:sz w:val="22"/>
          <w:szCs w:val="22"/>
          <w:u w:val="single"/>
        </w:rPr>
      </w:pPr>
      <w:r w:rsidRPr="0E06863B" w:rsidR="0E06863B">
        <w:rPr>
          <w:rFonts w:ascii="Times New Roman" w:hAnsi="Times New Roman" w:eastAsia="Times New Roman" w:cs="Times New Roman"/>
          <w:b w:val="1"/>
          <w:bCs w:val="1"/>
          <w:i w:val="1"/>
          <w:iCs w:val="1"/>
          <w:color w:val="FF0000"/>
          <w:sz w:val="22"/>
          <w:szCs w:val="22"/>
          <w:u w:val="single"/>
        </w:rPr>
        <w:t>Cultural Activities</w:t>
      </w:r>
    </w:p>
    <w:p w:rsidR="007F0819" w:rsidP="1083B76A" w:rsidRDefault="007F0819" w14:paraId="00652A0C" w14:textId="77777777" w14:noSpellErr="1">
      <w:pPr>
        <w:spacing w:after="0" w:afterAutospacing="off" w:line="276" w:lineRule="auto"/>
        <w:jc w:val="center"/>
        <w:rPr>
          <w:rFonts w:ascii="Times New Roman" w:hAnsi="Times New Roman" w:eastAsia="Times New Roman" w:cs="Times New Roman"/>
          <w:i w:val="1"/>
          <w:iCs w:val="1"/>
          <w:color w:val="auto"/>
          <w:sz w:val="22"/>
          <w:szCs w:val="22"/>
        </w:rPr>
      </w:pPr>
    </w:p>
    <w:p w:rsidR="007F0819" w:rsidP="1083B76A" w:rsidRDefault="00941352" w14:paraId="440AABD8" w14:textId="5F27864D">
      <w:pPr>
        <w:spacing w:after="0" w:afterAutospacing="off" w:line="276" w:lineRule="auto"/>
        <w:jc w:val="center"/>
        <w:rPr>
          <w:rFonts w:ascii="Times New Roman" w:hAnsi="Times New Roman" w:eastAsia="Times New Roman" w:cs="Times New Roman"/>
          <w:color w:val="auto"/>
          <w:sz w:val="22"/>
          <w:szCs w:val="22"/>
        </w:rPr>
      </w:pPr>
      <w:r w:rsidRPr="0E06863B" w:rsidR="0E06863B">
        <w:rPr>
          <w:rFonts w:ascii="Times New Roman" w:hAnsi="Times New Roman" w:eastAsia="Times New Roman" w:cs="Times New Roman"/>
          <w:color w:val="auto"/>
          <w:sz w:val="22"/>
          <w:szCs w:val="22"/>
        </w:rPr>
        <w:t>**Home Hospitality can be offered for the group **</w:t>
      </w:r>
    </w:p>
    <w:p w:rsidRPr="00DD715F" w:rsidR="007F0819" w:rsidP="1083B76A" w:rsidRDefault="00941352" w14:paraId="686F565F" w14:textId="77777777" w14:noSpellErr="1">
      <w:pPr>
        <w:spacing w:after="0" w:afterAutospacing="off" w:line="276" w:lineRule="auto"/>
        <w:rPr>
          <w:rFonts w:ascii="Times New Roman" w:hAnsi="Times New Roman" w:eastAsia="Times New Roman" w:cs="Times New Roman"/>
          <w:b w:val="1"/>
          <w:bCs w:val="1"/>
          <w:color w:val="auto"/>
          <w:sz w:val="22"/>
          <w:szCs w:val="22"/>
          <w:lang w:val="es-ES"/>
        </w:rPr>
      </w:pPr>
      <w:r w:rsidRPr="1083B76A" w:rsidR="00941352">
        <w:rPr>
          <w:rFonts w:ascii="Times New Roman" w:hAnsi="Times New Roman" w:eastAsia="Times New Roman" w:cs="Times New Roman"/>
          <w:b w:val="1"/>
          <w:bCs w:val="1"/>
          <w:color w:val="auto"/>
          <w:sz w:val="22"/>
          <w:szCs w:val="22"/>
          <w:lang w:val="es-ES"/>
        </w:rPr>
        <w:t>San Diego Zoo</w:t>
      </w:r>
    </w:p>
    <w:p w:rsidRPr="00DD715F" w:rsidR="007F0819" w:rsidP="1083B76A" w:rsidRDefault="00941352" w14:paraId="12516357" w14:textId="77777777" w14:noSpellErr="1">
      <w:pPr>
        <w:spacing w:after="0" w:afterAutospacing="off" w:line="276" w:lineRule="auto"/>
        <w:rPr>
          <w:rFonts w:ascii="Times New Roman" w:hAnsi="Times New Roman" w:eastAsia="Times New Roman" w:cs="Times New Roman"/>
          <w:color w:val="auto"/>
          <w:sz w:val="22"/>
          <w:szCs w:val="22"/>
          <w:lang w:val="es-ES"/>
        </w:rPr>
      </w:pPr>
      <w:hyperlink r:id="Re55fb24972bf4466">
        <w:r w:rsidRPr="1083B76A" w:rsidR="00941352">
          <w:rPr>
            <w:rFonts w:ascii="Times New Roman" w:hAnsi="Times New Roman" w:eastAsia="Times New Roman" w:cs="Times New Roman"/>
            <w:color w:val="auto"/>
            <w:sz w:val="22"/>
            <w:szCs w:val="22"/>
            <w:u w:val="single"/>
            <w:lang w:val="es-ES"/>
          </w:rPr>
          <w:t>www.sandiegozoo.org</w:t>
        </w:r>
      </w:hyperlink>
      <w:r w:rsidRPr="1083B76A" w:rsidR="00941352">
        <w:rPr>
          <w:rFonts w:ascii="Times New Roman" w:hAnsi="Times New Roman" w:eastAsia="Times New Roman" w:cs="Times New Roman"/>
          <w:color w:val="auto"/>
          <w:sz w:val="22"/>
          <w:szCs w:val="22"/>
          <w:lang w:val="es-ES"/>
        </w:rPr>
        <w:t xml:space="preserve"> </w:t>
      </w:r>
    </w:p>
    <w:p w:rsidR="007F0819" w:rsidP="1083B76A" w:rsidRDefault="00941352" w14:paraId="575CB880" w14:textId="77777777" w14:noSpellErr="1">
      <w:pPr>
        <w:spacing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color w:val="auto"/>
          <w:sz w:val="22"/>
          <w:szCs w:val="22"/>
        </w:rPr>
        <w:t>Price: $46 for one Adult Ticket</w:t>
      </w:r>
    </w:p>
    <w:p w:rsidR="007F0819" w:rsidP="1083B76A" w:rsidRDefault="00941352" w14:paraId="1B1EF3AC" w14:textId="77777777" w14:noSpellErr="1">
      <w:pPr>
        <w:spacing w:after="0" w:afterAutospacing="off" w:line="276" w:lineRule="auto"/>
        <w:rPr>
          <w:rFonts w:ascii="Times New Roman" w:hAnsi="Times New Roman" w:eastAsia="Times New Roman" w:cs="Times New Roman"/>
          <w:color w:val="auto"/>
          <w:sz w:val="22"/>
          <w:szCs w:val="22"/>
          <w:lang w:val="en-US"/>
        </w:rPr>
      </w:pPr>
      <w:r w:rsidRPr="1083B76A" w:rsidR="00941352">
        <w:rPr>
          <w:rFonts w:ascii="Times New Roman" w:hAnsi="Times New Roman" w:eastAsia="Times New Roman" w:cs="Times New Roman"/>
          <w:color w:val="auto"/>
          <w:sz w:val="22"/>
          <w:szCs w:val="22"/>
          <w:lang w:val="en-US"/>
        </w:rPr>
        <w:t xml:space="preserve">The 100-acre (40-hectare) Zoo is home to over 3,700 rare and endangered animals </w:t>
      </w:r>
      <w:r w:rsidRPr="1083B76A" w:rsidR="00941352">
        <w:rPr>
          <w:rFonts w:ascii="Times New Roman" w:hAnsi="Times New Roman" w:eastAsia="Times New Roman" w:cs="Times New Roman"/>
          <w:color w:val="auto"/>
          <w:sz w:val="22"/>
          <w:szCs w:val="22"/>
          <w:lang w:val="en-US"/>
        </w:rPr>
        <w:t>representing</w:t>
      </w:r>
      <w:r w:rsidRPr="1083B76A" w:rsidR="00941352">
        <w:rPr>
          <w:rFonts w:ascii="Times New Roman" w:hAnsi="Times New Roman" w:eastAsia="Times New Roman" w:cs="Times New Roman"/>
          <w:color w:val="auto"/>
          <w:sz w:val="22"/>
          <w:szCs w:val="22"/>
          <w:lang w:val="en-US"/>
        </w:rPr>
        <w:t xml:space="preserve"> more than 650 species and subspecies, and a prominent botanical collection with more than 700,000 exotic plants. It is </w:t>
      </w:r>
      <w:r w:rsidRPr="1083B76A" w:rsidR="00941352">
        <w:rPr>
          <w:rFonts w:ascii="Times New Roman" w:hAnsi="Times New Roman" w:eastAsia="Times New Roman" w:cs="Times New Roman"/>
          <w:color w:val="auto"/>
          <w:sz w:val="22"/>
          <w:szCs w:val="22"/>
          <w:lang w:val="en-US"/>
        </w:rPr>
        <w:t>located</w:t>
      </w:r>
      <w:r w:rsidRPr="1083B76A" w:rsidR="00941352">
        <w:rPr>
          <w:rFonts w:ascii="Times New Roman" w:hAnsi="Times New Roman" w:eastAsia="Times New Roman" w:cs="Times New Roman"/>
          <w:color w:val="auto"/>
          <w:sz w:val="22"/>
          <w:szCs w:val="22"/>
          <w:lang w:val="en-US"/>
        </w:rPr>
        <w:t xml:space="preserve"> just north of downtown San Diego in Balboa Park.</w:t>
      </w:r>
    </w:p>
    <w:p w:rsidR="007F0819" w:rsidP="1083B76A" w:rsidRDefault="00941352" w14:paraId="0D76D9EA" w14:textId="77777777" w14:noSpellErr="1">
      <w:pPr>
        <w:spacing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Harbor Cruise</w:t>
      </w:r>
    </w:p>
    <w:p w:rsidR="007F0819" w:rsidP="1083B76A" w:rsidRDefault="00941352" w14:paraId="2392A3FA" w14:textId="77777777" w14:noSpellErr="1">
      <w:pPr>
        <w:spacing w:after="0" w:afterAutospacing="off" w:line="276" w:lineRule="auto"/>
        <w:rPr>
          <w:rFonts w:ascii="Times New Roman" w:hAnsi="Times New Roman" w:eastAsia="Times New Roman" w:cs="Times New Roman"/>
          <w:color w:val="auto"/>
          <w:sz w:val="22"/>
          <w:szCs w:val="22"/>
        </w:rPr>
      </w:pPr>
      <w:hyperlink r:id="R2b7a0457713445c0">
        <w:r w:rsidRPr="1083B76A" w:rsidR="00941352">
          <w:rPr>
            <w:rFonts w:ascii="Times New Roman" w:hAnsi="Times New Roman" w:eastAsia="Times New Roman" w:cs="Times New Roman"/>
            <w:color w:val="auto"/>
            <w:sz w:val="22"/>
            <w:szCs w:val="22"/>
            <w:u w:val="single"/>
          </w:rPr>
          <w:t>www.sdhe.com</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4BA9699D" w14:textId="77777777" w14:noSpellErr="1">
      <w:pPr>
        <w:spacing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color w:val="auto"/>
          <w:sz w:val="22"/>
          <w:szCs w:val="22"/>
        </w:rPr>
        <w:t>Price: $27 for one Adult Ticket for two-hour tour</w:t>
      </w:r>
    </w:p>
    <w:p w:rsidR="007F0819" w:rsidP="1083B76A" w:rsidRDefault="00941352" w14:paraId="3D4583ED" w14:textId="77777777" w14:noSpellErr="1">
      <w:pPr>
        <w:spacing w:after="0" w:afterAutospacing="off" w:line="276" w:lineRule="auto"/>
        <w:rPr>
          <w:rFonts w:ascii="Times New Roman" w:hAnsi="Times New Roman" w:eastAsia="Times New Roman" w:cs="Times New Roman"/>
          <w:color w:val="auto"/>
          <w:sz w:val="22"/>
          <w:szCs w:val="22"/>
          <w:lang w:val="en-US"/>
        </w:rPr>
      </w:pPr>
      <w:r w:rsidRPr="1083B76A" w:rsidR="00941352">
        <w:rPr>
          <w:rFonts w:ascii="Times New Roman" w:hAnsi="Times New Roman" w:eastAsia="Times New Roman" w:cs="Times New Roman"/>
          <w:color w:val="auto"/>
          <w:sz w:val="22"/>
          <w:szCs w:val="22"/>
          <w:lang w:val="en-US"/>
        </w:rPr>
        <w:t xml:space="preserve">Their deluxe tour covers it all: Harbor and Shelter Islands, Point Loma, Cabrillo National Monument, North Island Naval Air Station, the Submarine Base, as well as the Coronado Bridge, and much more. </w:t>
      </w:r>
      <w:r w:rsidRPr="1083B76A" w:rsidR="00941352">
        <w:rPr>
          <w:rFonts w:ascii="Times New Roman" w:hAnsi="Times New Roman" w:eastAsia="Times New Roman" w:cs="Times New Roman"/>
          <w:color w:val="auto"/>
          <w:sz w:val="22"/>
          <w:szCs w:val="22"/>
          <w:lang w:val="en-US"/>
        </w:rPr>
        <w:t>Tour</w:t>
      </w:r>
      <w:r w:rsidRPr="1083B76A" w:rsidR="00941352">
        <w:rPr>
          <w:rFonts w:ascii="Times New Roman" w:hAnsi="Times New Roman" w:eastAsia="Times New Roman" w:cs="Times New Roman"/>
          <w:color w:val="auto"/>
          <w:sz w:val="22"/>
          <w:szCs w:val="22"/>
          <w:lang w:val="en-US"/>
        </w:rPr>
        <w:t xml:space="preserve"> is about 25 miles in length, 2 hour narrated tour. </w:t>
      </w:r>
    </w:p>
    <w:p w:rsidR="007F0819" w:rsidP="1083B76A" w:rsidRDefault="00941352" w14:paraId="2EE2F769" w14:textId="77777777" w14:noSpellErr="1">
      <w:pPr>
        <w:spacing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Old Town Trolley Tour</w:t>
      </w:r>
    </w:p>
    <w:p w:rsidR="007F0819" w:rsidP="1083B76A" w:rsidRDefault="00941352" w14:paraId="543A4897" w14:textId="77777777" w14:noSpellErr="1">
      <w:pPr>
        <w:spacing w:after="0" w:afterAutospacing="off" w:line="276" w:lineRule="auto"/>
        <w:rPr>
          <w:rFonts w:ascii="Times New Roman" w:hAnsi="Times New Roman" w:eastAsia="Times New Roman" w:cs="Times New Roman"/>
          <w:color w:val="auto"/>
          <w:sz w:val="22"/>
          <w:szCs w:val="22"/>
        </w:rPr>
      </w:pPr>
      <w:hyperlink r:id="R14188468b65e4976">
        <w:r w:rsidRPr="1083B76A" w:rsidR="00941352">
          <w:rPr>
            <w:rFonts w:ascii="Times New Roman" w:hAnsi="Times New Roman" w:eastAsia="Times New Roman" w:cs="Times New Roman"/>
            <w:color w:val="auto"/>
            <w:sz w:val="22"/>
            <w:szCs w:val="22"/>
            <w:u w:val="single"/>
          </w:rPr>
          <w:t>www.oldtownsandiegoguide.com</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5AFFB3B4" w14:textId="77777777" w14:noSpellErr="1">
      <w:pPr>
        <w:spacing w:after="0" w:afterAutospacing="off" w:line="276" w:lineRule="auto"/>
        <w:rPr>
          <w:rFonts w:ascii="Times New Roman" w:hAnsi="Times New Roman" w:eastAsia="Times New Roman" w:cs="Times New Roman"/>
          <w:color w:val="auto"/>
          <w:sz w:val="22"/>
          <w:szCs w:val="22"/>
        </w:rPr>
      </w:pPr>
      <w:hyperlink r:id="R690fbb36deef44e5">
        <w:r w:rsidRPr="1083B76A" w:rsidR="00941352">
          <w:rPr>
            <w:rFonts w:ascii="Times New Roman" w:hAnsi="Times New Roman" w:eastAsia="Times New Roman" w:cs="Times New Roman"/>
            <w:color w:val="auto"/>
            <w:sz w:val="22"/>
            <w:szCs w:val="22"/>
            <w:u w:val="single"/>
          </w:rPr>
          <w:t>www.trolleytours.com/san-diego</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1E9DDAFB" w14:textId="77777777" w14:noSpellErr="1">
      <w:pPr>
        <w:spacing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color w:val="auto"/>
          <w:sz w:val="22"/>
          <w:szCs w:val="22"/>
        </w:rPr>
        <w:t>Price: $36 for one Adult Ticket</w:t>
      </w:r>
    </w:p>
    <w:p w:rsidR="007F0819" w:rsidP="1083B76A" w:rsidRDefault="00941352" w14:paraId="28E699D0" w14:textId="77777777" w14:noSpellErr="1">
      <w:pPr>
        <w:spacing w:after="0" w:afterAutospacing="off" w:line="276" w:lineRule="auto"/>
        <w:rPr>
          <w:rFonts w:ascii="Times New Roman" w:hAnsi="Times New Roman" w:eastAsia="Times New Roman" w:cs="Times New Roman"/>
          <w:color w:val="auto"/>
          <w:sz w:val="22"/>
          <w:szCs w:val="22"/>
          <w:lang w:val="en-US"/>
        </w:rPr>
      </w:pPr>
      <w:r w:rsidRPr="1083B76A" w:rsidR="00941352">
        <w:rPr>
          <w:rFonts w:ascii="Times New Roman" w:hAnsi="Times New Roman" w:eastAsia="Times New Roman" w:cs="Times New Roman"/>
          <w:color w:val="auto"/>
          <w:sz w:val="22"/>
          <w:szCs w:val="22"/>
          <w:lang w:val="en-US"/>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w:t>
      </w:r>
      <w:r w:rsidRPr="1083B76A" w:rsidR="00941352">
        <w:rPr>
          <w:rFonts w:ascii="Times New Roman" w:hAnsi="Times New Roman" w:eastAsia="Times New Roman" w:cs="Times New Roman"/>
          <w:color w:val="auto"/>
          <w:sz w:val="22"/>
          <w:szCs w:val="22"/>
          <w:lang w:val="en-US"/>
        </w:rPr>
        <w:t>Old</w:t>
      </w:r>
      <w:r w:rsidRPr="1083B76A" w:rsidR="00941352">
        <w:rPr>
          <w:rFonts w:ascii="Times New Roman" w:hAnsi="Times New Roman" w:eastAsia="Times New Roman" w:cs="Times New Roman"/>
          <w:color w:val="auto"/>
          <w:sz w:val="22"/>
          <w:szCs w:val="22"/>
          <w:lang w:val="en-US"/>
        </w:rPr>
        <w:t xml:space="preserve"> Town offers much to do, from visiting over 23 historic sites to shopping for unique merchandise. They also have many </w:t>
      </w:r>
      <w:r w:rsidRPr="1083B76A" w:rsidR="00941352">
        <w:rPr>
          <w:rFonts w:ascii="Times New Roman" w:hAnsi="Times New Roman" w:eastAsia="Times New Roman" w:cs="Times New Roman"/>
          <w:color w:val="auto"/>
          <w:sz w:val="22"/>
          <w:szCs w:val="22"/>
          <w:lang w:val="en-US"/>
        </w:rPr>
        <w:t>award winning</w:t>
      </w:r>
      <w:r w:rsidRPr="1083B76A" w:rsidR="00941352">
        <w:rPr>
          <w:rFonts w:ascii="Times New Roman" w:hAnsi="Times New Roman" w:eastAsia="Times New Roman" w:cs="Times New Roman"/>
          <w:color w:val="auto"/>
          <w:sz w:val="22"/>
          <w:szCs w:val="22"/>
          <w:lang w:val="en-US"/>
        </w:rPr>
        <w:t xml:space="preserve"> restaurants to choose from.</w:t>
      </w:r>
    </w:p>
    <w:p w:rsidR="007F0819" w:rsidP="1083B76A" w:rsidRDefault="00941352" w14:paraId="31A7971B" w14:textId="77777777" w14:noSpellErr="1">
      <w:pPr>
        <w:spacing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b w:val="1"/>
          <w:bCs w:val="1"/>
          <w:color w:val="auto"/>
          <w:sz w:val="22"/>
          <w:szCs w:val="22"/>
        </w:rPr>
        <w:t>USS Midway Museum</w:t>
      </w:r>
      <w:r w:rsidRPr="1083B76A" w:rsidR="00941352">
        <w:rPr>
          <w:rFonts w:ascii="Times New Roman" w:hAnsi="Times New Roman" w:eastAsia="Times New Roman" w:cs="Times New Roman"/>
          <w:color w:val="auto"/>
          <w:sz w:val="22"/>
          <w:szCs w:val="22"/>
        </w:rPr>
        <w:t xml:space="preserve"> </w:t>
      </w:r>
    </w:p>
    <w:p w:rsidR="007F0819" w:rsidP="1083B76A" w:rsidRDefault="00941352" w14:paraId="055CB8C9" w14:textId="246785A1" w14:noSpellErr="1">
      <w:pPr>
        <w:spacing w:after="0" w:afterAutospacing="off" w:line="276" w:lineRule="auto"/>
        <w:rPr>
          <w:rFonts w:ascii="Times New Roman" w:hAnsi="Times New Roman" w:eastAsia="Times New Roman" w:cs="Times New Roman"/>
          <w:color w:val="auto"/>
          <w:sz w:val="22"/>
          <w:szCs w:val="22"/>
        </w:rPr>
      </w:pPr>
      <w:hyperlink r:id="R400b636579804ccb">
        <w:r w:rsidRPr="1083B76A" w:rsidR="00941352">
          <w:rPr>
            <w:rStyle w:val="Hyperlink"/>
            <w:rFonts w:ascii="Times New Roman" w:hAnsi="Times New Roman" w:eastAsia="Times New Roman" w:cs="Times New Roman"/>
            <w:color w:val="auto"/>
            <w:sz w:val="22"/>
            <w:szCs w:val="22"/>
          </w:rPr>
          <w:t>www.midway.org</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51299F8E" w14:textId="77777777" w14:noSpellErr="1">
      <w:pPr>
        <w:spacing w:after="0" w:afterAutospacing="off" w:line="276" w:lineRule="auto"/>
        <w:rPr>
          <w:rFonts w:ascii="Times New Roman" w:hAnsi="Times New Roman" w:eastAsia="Times New Roman" w:cs="Times New Roman"/>
          <w:color w:val="auto"/>
          <w:sz w:val="22"/>
          <w:szCs w:val="22"/>
          <w:lang w:val="en-US"/>
        </w:rPr>
      </w:pPr>
      <w:r w:rsidRPr="1083B76A" w:rsidR="00941352">
        <w:rPr>
          <w:rFonts w:ascii="Times New Roman" w:hAnsi="Times New Roman" w:eastAsia="Times New Roman" w:cs="Times New Roman"/>
          <w:color w:val="auto"/>
          <w:sz w:val="22"/>
          <w:szCs w:val="22"/>
          <w:lang w:val="en-US"/>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r w:rsidRPr="1083B76A" w:rsidR="00941352">
        <w:rPr>
          <w:rFonts w:ascii="Times New Roman" w:hAnsi="Times New Roman" w:eastAsia="Times New Roman" w:cs="Times New Roman"/>
          <w:color w:val="auto"/>
          <w:sz w:val="22"/>
          <w:szCs w:val="22"/>
          <w:lang w:val="en-US"/>
        </w:rPr>
        <w:t>freedom</w:t>
      </w:r>
      <w:r w:rsidRPr="1083B76A" w:rsidR="00941352">
        <w:rPr>
          <w:rFonts w:ascii="Times New Roman" w:hAnsi="Times New Roman" w:eastAsia="Times New Roman" w:cs="Times New Roman"/>
          <w:color w:val="auto"/>
          <w:sz w:val="22"/>
          <w:szCs w:val="22"/>
          <w:lang w:val="en-US"/>
        </w:rPr>
        <w:t xml:space="preserve"> and peace. Guests can spend the day exploring more than 60 exhibits with a collection of 29 restored </w:t>
      </w:r>
      <w:r w:rsidRPr="1083B76A" w:rsidR="00941352">
        <w:rPr>
          <w:rFonts w:ascii="Times New Roman" w:hAnsi="Times New Roman" w:eastAsia="Times New Roman" w:cs="Times New Roman"/>
          <w:color w:val="auto"/>
          <w:sz w:val="22"/>
          <w:szCs w:val="22"/>
          <w:lang w:val="en-US"/>
        </w:rPr>
        <w:t>aircraft</w:t>
      </w:r>
      <w:r w:rsidRPr="1083B76A" w:rsidR="00941352">
        <w:rPr>
          <w:rFonts w:ascii="Times New Roman" w:hAnsi="Times New Roman" w:eastAsia="Times New Roman" w:cs="Times New Roman"/>
          <w:color w:val="auto"/>
          <w:sz w:val="22"/>
          <w:szCs w:val="22"/>
          <w:lang w:val="en-US"/>
        </w:rPr>
        <w:t>. The self-guided audio tour, narrated by Midway sailors, brings the carrier's history to life.</w:t>
      </w:r>
    </w:p>
    <w:p w:rsidR="007F0819" w:rsidP="1083B76A" w:rsidRDefault="00941352" w14:paraId="44DAEEB1" w14:textId="77777777" w14:noSpellErr="1">
      <w:pPr>
        <w:spacing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Balboa Park</w:t>
      </w:r>
    </w:p>
    <w:p w:rsidR="007F0819" w:rsidP="1083B76A" w:rsidRDefault="00941352" w14:paraId="1E03C98E" w14:textId="77777777" w14:noSpellErr="1">
      <w:pPr>
        <w:spacing w:after="0" w:afterAutospacing="off" w:line="276" w:lineRule="auto"/>
        <w:rPr>
          <w:rFonts w:ascii="Times New Roman" w:hAnsi="Times New Roman" w:eastAsia="Times New Roman" w:cs="Times New Roman"/>
          <w:color w:val="auto"/>
          <w:sz w:val="22"/>
          <w:szCs w:val="22"/>
        </w:rPr>
      </w:pPr>
      <w:hyperlink r:id="Re68e8adea5dd46de">
        <w:r w:rsidRPr="1083B76A" w:rsidR="00941352">
          <w:rPr>
            <w:rFonts w:ascii="Times New Roman" w:hAnsi="Times New Roman" w:eastAsia="Times New Roman" w:cs="Times New Roman"/>
            <w:color w:val="auto"/>
            <w:sz w:val="22"/>
            <w:szCs w:val="22"/>
            <w:u w:val="single"/>
          </w:rPr>
          <w:t>www.balboapark.org</w:t>
        </w:r>
      </w:hyperlink>
      <w:r w:rsidRPr="1083B76A" w:rsidR="00941352">
        <w:rPr>
          <w:rFonts w:ascii="Times New Roman" w:hAnsi="Times New Roman" w:eastAsia="Times New Roman" w:cs="Times New Roman"/>
          <w:color w:val="auto"/>
          <w:sz w:val="22"/>
          <w:szCs w:val="22"/>
        </w:rPr>
        <w:t xml:space="preserve"> </w:t>
      </w:r>
    </w:p>
    <w:p w:rsidR="007F0819" w:rsidP="1083B76A" w:rsidRDefault="00941352" w14:paraId="12580A7B" w14:textId="77777777" w14:noSpellErr="1">
      <w:pPr>
        <w:spacing w:after="0" w:afterAutospacing="off" w:line="276" w:lineRule="auto"/>
        <w:rPr>
          <w:rFonts w:ascii="Times New Roman" w:hAnsi="Times New Roman" w:eastAsia="Times New Roman" w:cs="Times New Roman"/>
          <w:color w:val="auto"/>
          <w:sz w:val="22"/>
          <w:szCs w:val="22"/>
        </w:rPr>
      </w:pPr>
      <w:r w:rsidRPr="1083B76A" w:rsidR="00941352">
        <w:rPr>
          <w:rFonts w:ascii="Times New Roman" w:hAnsi="Times New Roman" w:eastAsia="Times New Roman" w:cs="Times New Roman"/>
          <w:color w:val="auto"/>
          <w:sz w:val="22"/>
          <w:szCs w:val="22"/>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7F0819" w:rsidP="1083B76A" w:rsidRDefault="00941352" w14:paraId="5696C582" w14:textId="77777777" w14:noSpellErr="1">
      <w:pPr>
        <w:spacing w:after="0" w:afterAutospacing="off" w:line="276" w:lineRule="auto"/>
        <w:rPr>
          <w:rFonts w:ascii="Times New Roman" w:hAnsi="Times New Roman" w:eastAsia="Times New Roman" w:cs="Times New Roman"/>
          <w:b w:val="1"/>
          <w:bCs w:val="1"/>
          <w:color w:val="auto"/>
          <w:sz w:val="22"/>
          <w:szCs w:val="22"/>
        </w:rPr>
      </w:pPr>
      <w:r w:rsidRPr="1083B76A" w:rsidR="00941352">
        <w:rPr>
          <w:rFonts w:ascii="Times New Roman" w:hAnsi="Times New Roman" w:eastAsia="Times New Roman" w:cs="Times New Roman"/>
          <w:b w:val="1"/>
          <w:bCs w:val="1"/>
          <w:color w:val="auto"/>
          <w:sz w:val="22"/>
          <w:szCs w:val="22"/>
        </w:rPr>
        <w:t>Coronado</w:t>
      </w:r>
    </w:p>
    <w:p w:rsidR="007F0819" w:rsidP="1083B76A" w:rsidRDefault="00941352" w14:paraId="0152C92C" w14:textId="70472935">
      <w:pPr>
        <w:spacing w:after="0" w:afterAutospacing="off" w:line="276" w:lineRule="auto"/>
        <w:rPr>
          <w:rFonts w:ascii="Times New Roman" w:hAnsi="Times New Roman" w:eastAsia="Times New Roman" w:cs="Times New Roman"/>
          <w:color w:val="auto"/>
          <w:sz w:val="22"/>
          <w:szCs w:val="22"/>
          <w:lang w:val="en-US"/>
        </w:rPr>
      </w:pPr>
      <w:r w:rsidRPr="1083B76A" w:rsidR="00941352">
        <w:rPr>
          <w:rFonts w:ascii="Times New Roman" w:hAnsi="Times New Roman" w:eastAsia="Times New Roman" w:cs="Times New Roman"/>
          <w:color w:val="auto"/>
          <w:sz w:val="22"/>
          <w:szCs w:val="22"/>
          <w:lang w:val="en-US"/>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w:t>
      </w:r>
      <w:r w:rsidRPr="1083B76A" w:rsidR="00941352">
        <w:rPr>
          <w:rFonts w:ascii="Times New Roman" w:hAnsi="Times New Roman" w:eastAsia="Times New Roman" w:cs="Times New Roman"/>
          <w:color w:val="auto"/>
          <w:sz w:val="22"/>
          <w:szCs w:val="22"/>
          <w:lang w:val="en-US"/>
        </w:rPr>
        <w:t>you’ll</w:t>
      </w:r>
      <w:r w:rsidRPr="1083B76A" w:rsidR="00941352">
        <w:rPr>
          <w:rFonts w:ascii="Times New Roman" w:hAnsi="Times New Roman" w:eastAsia="Times New Roman" w:cs="Times New Roman"/>
          <w:color w:val="auto"/>
          <w:sz w:val="22"/>
          <w:szCs w:val="22"/>
          <w:lang w:val="en-US"/>
        </w:rPr>
        <w:t xml:space="preserve"> find plenty of </w:t>
      </w:r>
      <w:r w:rsidRPr="1083B76A" w:rsidR="00941352">
        <w:rPr>
          <w:rFonts w:ascii="Times New Roman" w:hAnsi="Times New Roman" w:eastAsia="Times New Roman" w:cs="Times New Roman"/>
          <w:color w:val="auto"/>
          <w:sz w:val="22"/>
          <w:szCs w:val="22"/>
          <w:lang w:val="en-US"/>
        </w:rPr>
        <w:t>wide open</w:t>
      </w:r>
      <w:r w:rsidRPr="1083B76A" w:rsidR="00941352">
        <w:rPr>
          <w:rFonts w:ascii="Times New Roman" w:hAnsi="Times New Roman" w:eastAsia="Times New Roman" w:cs="Times New Roman"/>
          <w:color w:val="auto"/>
          <w:sz w:val="22"/>
          <w:szCs w:val="22"/>
          <w:lang w:val="en-US"/>
        </w:rPr>
        <w:t xml:space="preserve"> sand, gentle </w:t>
      </w:r>
      <w:r w:rsidRPr="1083B76A" w:rsidR="00941352">
        <w:rPr>
          <w:rFonts w:ascii="Times New Roman" w:hAnsi="Times New Roman" w:eastAsia="Times New Roman" w:cs="Times New Roman"/>
          <w:color w:val="auto"/>
          <w:sz w:val="22"/>
          <w:szCs w:val="22"/>
          <w:lang w:val="en-US"/>
        </w:rPr>
        <w:t>waves</w:t>
      </w:r>
      <w:r w:rsidRPr="1083B76A" w:rsidR="00941352">
        <w:rPr>
          <w:rFonts w:ascii="Times New Roman" w:hAnsi="Times New Roman" w:eastAsia="Times New Roman" w:cs="Times New Roman"/>
          <w:color w:val="auto"/>
          <w:sz w:val="22"/>
          <w:szCs w:val="22"/>
          <w:lang w:val="en-US"/>
        </w:rPr>
        <w:t xml:space="preserve"> and gorgeous views.</w:t>
      </w:r>
    </w:p>
    <w:sectPr w:rsidR="007F0819">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662BB"/>
    <w:multiLevelType w:val="hybridMultilevel"/>
    <w:tmpl w:val="9DD44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BD4BD9"/>
    <w:multiLevelType w:val="hybridMultilevel"/>
    <w:tmpl w:val="3B6E6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A15CA4"/>
    <w:multiLevelType w:val="hybridMultilevel"/>
    <w:tmpl w:val="428A348C"/>
    <w:lvl w:ilvl="0" w:tplc="A288A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9036962">
    <w:abstractNumId w:val="2"/>
  </w:num>
  <w:num w:numId="2" w16cid:durableId="1735423138">
    <w:abstractNumId w:val="0"/>
  </w:num>
  <w:num w:numId="3" w16cid:durableId="78318703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819"/>
    <w:rsid w:val="00154F60"/>
    <w:rsid w:val="001E05F9"/>
    <w:rsid w:val="005A2962"/>
    <w:rsid w:val="005A6507"/>
    <w:rsid w:val="0067093E"/>
    <w:rsid w:val="007F0819"/>
    <w:rsid w:val="00941352"/>
    <w:rsid w:val="009B1945"/>
    <w:rsid w:val="009C345B"/>
    <w:rsid w:val="00BD2B42"/>
    <w:rsid w:val="00DD715F"/>
    <w:rsid w:val="023905F2"/>
    <w:rsid w:val="02BEC220"/>
    <w:rsid w:val="0328944F"/>
    <w:rsid w:val="039150AB"/>
    <w:rsid w:val="04EC71DB"/>
    <w:rsid w:val="05B3D005"/>
    <w:rsid w:val="05B3FB4F"/>
    <w:rsid w:val="0610640E"/>
    <w:rsid w:val="06531006"/>
    <w:rsid w:val="06828109"/>
    <w:rsid w:val="07198330"/>
    <w:rsid w:val="072D71E5"/>
    <w:rsid w:val="07FE5AA9"/>
    <w:rsid w:val="09C11105"/>
    <w:rsid w:val="0A3FF227"/>
    <w:rsid w:val="0B271259"/>
    <w:rsid w:val="0B50ECBF"/>
    <w:rsid w:val="0B811A0E"/>
    <w:rsid w:val="0C104160"/>
    <w:rsid w:val="0E06863B"/>
    <w:rsid w:val="0E41DFE9"/>
    <w:rsid w:val="0E7A4E63"/>
    <w:rsid w:val="0F754FF3"/>
    <w:rsid w:val="1083B76A"/>
    <w:rsid w:val="10FDA0AF"/>
    <w:rsid w:val="1474FD0A"/>
    <w:rsid w:val="15B5FB69"/>
    <w:rsid w:val="16842C8B"/>
    <w:rsid w:val="16DE6156"/>
    <w:rsid w:val="17E1E6C3"/>
    <w:rsid w:val="1856D350"/>
    <w:rsid w:val="18C3E821"/>
    <w:rsid w:val="18C99CC4"/>
    <w:rsid w:val="18FF3CEC"/>
    <w:rsid w:val="1AFFF1E6"/>
    <w:rsid w:val="1C6BEE58"/>
    <w:rsid w:val="1C8A1437"/>
    <w:rsid w:val="1D13C535"/>
    <w:rsid w:val="1E176647"/>
    <w:rsid w:val="1E56F7F5"/>
    <w:rsid w:val="1F90B9A2"/>
    <w:rsid w:val="23400D49"/>
    <w:rsid w:val="234AE5A2"/>
    <w:rsid w:val="24403306"/>
    <w:rsid w:val="2700A394"/>
    <w:rsid w:val="278B0B9F"/>
    <w:rsid w:val="27AA4FC2"/>
    <w:rsid w:val="2824DD51"/>
    <w:rsid w:val="2910D563"/>
    <w:rsid w:val="2AD465D4"/>
    <w:rsid w:val="2B805B58"/>
    <w:rsid w:val="2C969577"/>
    <w:rsid w:val="2EF26EE2"/>
    <w:rsid w:val="2FB61AD5"/>
    <w:rsid w:val="30C4F68A"/>
    <w:rsid w:val="31DE8ABD"/>
    <w:rsid w:val="324D357B"/>
    <w:rsid w:val="3299BA45"/>
    <w:rsid w:val="32D75B0C"/>
    <w:rsid w:val="333A6A84"/>
    <w:rsid w:val="3377A2BA"/>
    <w:rsid w:val="3381DD52"/>
    <w:rsid w:val="3383176F"/>
    <w:rsid w:val="353480A1"/>
    <w:rsid w:val="3759982C"/>
    <w:rsid w:val="3768290C"/>
    <w:rsid w:val="3A1229CA"/>
    <w:rsid w:val="3AB5BBE4"/>
    <w:rsid w:val="3B9CBCEB"/>
    <w:rsid w:val="3CCB8735"/>
    <w:rsid w:val="3CF9ED31"/>
    <w:rsid w:val="3D6BF37C"/>
    <w:rsid w:val="3E2E20D4"/>
    <w:rsid w:val="3EE877FB"/>
    <w:rsid w:val="409B7C77"/>
    <w:rsid w:val="43F02876"/>
    <w:rsid w:val="442DC281"/>
    <w:rsid w:val="446E60C9"/>
    <w:rsid w:val="45FFFA35"/>
    <w:rsid w:val="465A094B"/>
    <w:rsid w:val="48354C83"/>
    <w:rsid w:val="48B5E889"/>
    <w:rsid w:val="48F545F2"/>
    <w:rsid w:val="48FFE716"/>
    <w:rsid w:val="4954631D"/>
    <w:rsid w:val="4A4B4CFE"/>
    <w:rsid w:val="4AC987A7"/>
    <w:rsid w:val="4BBB3422"/>
    <w:rsid w:val="4F97DD6D"/>
    <w:rsid w:val="50094E58"/>
    <w:rsid w:val="50641678"/>
    <w:rsid w:val="50AB571B"/>
    <w:rsid w:val="513692C1"/>
    <w:rsid w:val="517D7D3A"/>
    <w:rsid w:val="51820193"/>
    <w:rsid w:val="518B8D12"/>
    <w:rsid w:val="52C84011"/>
    <w:rsid w:val="542843EC"/>
    <w:rsid w:val="57F70924"/>
    <w:rsid w:val="59030F0B"/>
    <w:rsid w:val="5A8B8DFF"/>
    <w:rsid w:val="5B8317B3"/>
    <w:rsid w:val="5BA761B6"/>
    <w:rsid w:val="5E4EBD2A"/>
    <w:rsid w:val="5F81770C"/>
    <w:rsid w:val="60BF1ED5"/>
    <w:rsid w:val="60DC7296"/>
    <w:rsid w:val="62BE2B6F"/>
    <w:rsid w:val="63A3A9A8"/>
    <w:rsid w:val="64962D4D"/>
    <w:rsid w:val="661F3B6B"/>
    <w:rsid w:val="67551239"/>
    <w:rsid w:val="67C29554"/>
    <w:rsid w:val="68EB2CFC"/>
    <w:rsid w:val="690E5B04"/>
    <w:rsid w:val="69924BDA"/>
    <w:rsid w:val="69B80564"/>
    <w:rsid w:val="69FD3847"/>
    <w:rsid w:val="6A5B5DA0"/>
    <w:rsid w:val="6A8BC289"/>
    <w:rsid w:val="6A8D2A56"/>
    <w:rsid w:val="6D40FEEE"/>
    <w:rsid w:val="6D9F3893"/>
    <w:rsid w:val="6E24638D"/>
    <w:rsid w:val="6E510618"/>
    <w:rsid w:val="6F7945A0"/>
    <w:rsid w:val="70C47404"/>
    <w:rsid w:val="7151A654"/>
    <w:rsid w:val="71D07DA8"/>
    <w:rsid w:val="725E1F1E"/>
    <w:rsid w:val="728854FD"/>
    <w:rsid w:val="747C8A39"/>
    <w:rsid w:val="76E83727"/>
    <w:rsid w:val="771E7E97"/>
    <w:rsid w:val="777C27DC"/>
    <w:rsid w:val="783E4EFD"/>
    <w:rsid w:val="78C3BB96"/>
    <w:rsid w:val="7ADF9629"/>
    <w:rsid w:val="7E033EDD"/>
    <w:rsid w:val="7F2E3D75"/>
    <w:rsid w:val="7FAA0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0373"/>
  <w15:docId w15:val="{84FA40B6-B40A-4E3F-BB5D-947A48F69B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093E"/>
  </w:style>
  <w:style w:type="paragraph" w:styleId="Heading1">
    <w:name w:val="heading 1"/>
    <w:basedOn w:val="Normal"/>
    <w:next w:val="Normal"/>
    <w:link w:val="Heading1Char"/>
    <w:uiPriority w:val="9"/>
    <w:qFormat/>
    <w:rsid w:val="0067093E"/>
    <w:pPr>
      <w:keepNext/>
      <w:keepLines/>
      <w:spacing w:before="400" w:after="40" w:line="240" w:lineRule="auto"/>
      <w:outlineLvl w:val="0"/>
    </w:pPr>
    <w:rPr>
      <w:rFonts w:asciiTheme="majorHAnsi" w:hAnsiTheme="majorHAnsi" w:eastAsiaTheme="majorEastAsia"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67093E"/>
    <w:pPr>
      <w:keepNext/>
      <w:keepLines/>
      <w:spacing w:before="40" w:after="0" w:line="240" w:lineRule="auto"/>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7093E"/>
    <w:pPr>
      <w:keepNext/>
      <w:keepLines/>
      <w:spacing w:before="40" w:after="0" w:line="240" w:lineRule="auto"/>
      <w:outlineLvl w:val="2"/>
    </w:pPr>
    <w:rPr>
      <w:rFonts w:asciiTheme="majorHAnsi" w:hAnsiTheme="majorHAnsi"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093E"/>
    <w:pPr>
      <w:keepNext/>
      <w:keepLines/>
      <w:spacing w:before="40" w:after="0"/>
      <w:outlineLvl w:val="3"/>
    </w:pPr>
    <w:rPr>
      <w:rFonts w:asciiTheme="majorHAnsi" w:hAnsiTheme="majorHAnsi" w:eastAsiaTheme="majorEastAsia"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7093E"/>
    <w:pPr>
      <w:keepNext/>
      <w:keepLines/>
      <w:spacing w:before="40" w:after="0"/>
      <w:outlineLvl w:val="4"/>
    </w:pPr>
    <w:rPr>
      <w:rFonts w:asciiTheme="majorHAnsi" w:hAnsiTheme="majorHAnsi" w:eastAsiaTheme="majorEastAsia" w:cstheme="majorBidi"/>
      <w:caps/>
      <w:color w:val="365F91" w:themeColor="accent1" w:themeShade="BF"/>
    </w:rPr>
  </w:style>
  <w:style w:type="paragraph" w:styleId="Heading6">
    <w:name w:val="heading 6"/>
    <w:basedOn w:val="Normal"/>
    <w:next w:val="Normal"/>
    <w:link w:val="Heading6Char"/>
    <w:uiPriority w:val="9"/>
    <w:semiHidden/>
    <w:unhideWhenUsed/>
    <w:qFormat/>
    <w:rsid w:val="0067093E"/>
    <w:pPr>
      <w:keepNext/>
      <w:keepLines/>
      <w:spacing w:before="40" w:after="0"/>
      <w:outlineLvl w:val="5"/>
    </w:pPr>
    <w:rPr>
      <w:rFonts w:asciiTheme="majorHAnsi" w:hAnsiTheme="majorHAnsi" w:eastAsiaTheme="majorEastAsia"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7093E"/>
    <w:pPr>
      <w:keepNext/>
      <w:keepLines/>
      <w:spacing w:before="40" w:after="0"/>
      <w:outlineLvl w:val="6"/>
    </w:pPr>
    <w:rPr>
      <w:rFonts w:asciiTheme="majorHAnsi" w:hAnsiTheme="majorHAnsi" w:eastAsiaTheme="majorEastAsia" w:cstheme="majorBidi"/>
      <w:b/>
      <w:bCs/>
      <w:color w:val="244061" w:themeColor="accent1" w:themeShade="80"/>
    </w:rPr>
  </w:style>
  <w:style w:type="paragraph" w:styleId="Heading8">
    <w:name w:val="heading 8"/>
    <w:basedOn w:val="Normal"/>
    <w:next w:val="Normal"/>
    <w:link w:val="Heading8Char"/>
    <w:uiPriority w:val="9"/>
    <w:semiHidden/>
    <w:unhideWhenUsed/>
    <w:qFormat/>
    <w:rsid w:val="0067093E"/>
    <w:pPr>
      <w:keepNext/>
      <w:keepLines/>
      <w:spacing w:before="40" w:after="0"/>
      <w:outlineLvl w:val="7"/>
    </w:pPr>
    <w:rPr>
      <w:rFonts w:asciiTheme="majorHAnsi" w:hAnsiTheme="majorHAnsi" w:eastAsiaTheme="majorEastAsia"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7093E"/>
    <w:pPr>
      <w:keepNext/>
      <w:keepLines/>
      <w:spacing w:before="40" w:after="0"/>
      <w:outlineLvl w:val="8"/>
    </w:pPr>
    <w:rPr>
      <w:rFonts w:asciiTheme="majorHAnsi" w:hAnsiTheme="majorHAnsi" w:eastAsiaTheme="majorEastAsia" w:cstheme="majorBidi"/>
      <w:i/>
      <w:iCs/>
      <w:color w:val="244061" w:themeColor="accent1" w:themeShade="8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67093E"/>
    <w:pPr>
      <w:spacing w:after="0" w:line="204" w:lineRule="auto"/>
      <w:contextualSpacing/>
    </w:pPr>
    <w:rPr>
      <w:rFonts w:asciiTheme="majorHAnsi" w:hAnsiTheme="majorHAnsi" w:eastAsiaTheme="majorEastAsia" w:cstheme="majorBidi"/>
      <w:caps/>
      <w:color w:val="1F497D" w:themeColor="text2"/>
      <w:spacing w:val="-15"/>
      <w:sz w:val="72"/>
      <w:szCs w:val="72"/>
    </w:rPr>
  </w:style>
  <w:style w:type="paragraph" w:styleId="Subtitle">
    <w:name w:val="Subtitle"/>
    <w:basedOn w:val="Normal"/>
    <w:next w:val="Normal"/>
    <w:link w:val="SubtitleChar"/>
    <w:uiPriority w:val="11"/>
    <w:qFormat/>
    <w:rsid w:val="0067093E"/>
    <w:pPr>
      <w:numPr>
        <w:ilvl w:val="1"/>
      </w:numPr>
      <w:spacing w:after="240" w:line="240" w:lineRule="auto"/>
    </w:pPr>
    <w:rPr>
      <w:rFonts w:asciiTheme="majorHAnsi" w:hAnsiTheme="majorHAnsi" w:eastAsiaTheme="majorEastAsia" w:cstheme="majorBidi"/>
      <w:color w:val="4F81BD" w:themeColor="accent1"/>
      <w:sz w:val="28"/>
      <w:szCs w:val="28"/>
    </w:rPr>
  </w:style>
  <w:style w:type="paragraph" w:styleId="ListParagraph">
    <w:name w:val="List Paragraph"/>
    <w:basedOn w:val="Normal"/>
    <w:uiPriority w:val="34"/>
    <w:qFormat/>
    <w:rsid w:val="009C345B"/>
    <w:pPr>
      <w:ind w:left="720"/>
      <w:contextualSpacing/>
    </w:pPr>
  </w:style>
  <w:style w:type="character" w:styleId="Heading1Char" w:customStyle="1">
    <w:name w:val="Heading 1 Char"/>
    <w:basedOn w:val="DefaultParagraphFont"/>
    <w:link w:val="Heading1"/>
    <w:uiPriority w:val="9"/>
    <w:rsid w:val="0067093E"/>
    <w:rPr>
      <w:rFonts w:asciiTheme="majorHAnsi" w:hAnsiTheme="majorHAnsi" w:eastAsiaTheme="majorEastAsia" w:cstheme="majorBidi"/>
      <w:color w:val="244061" w:themeColor="accent1" w:themeShade="80"/>
      <w:sz w:val="36"/>
      <w:szCs w:val="36"/>
    </w:rPr>
  </w:style>
  <w:style w:type="character" w:styleId="Heading2Char" w:customStyle="1">
    <w:name w:val="Heading 2 Char"/>
    <w:basedOn w:val="DefaultParagraphFont"/>
    <w:link w:val="Heading2"/>
    <w:uiPriority w:val="9"/>
    <w:rsid w:val="0067093E"/>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rsid w:val="0067093E"/>
    <w:rPr>
      <w:rFonts w:asciiTheme="majorHAnsi" w:hAnsiTheme="majorHAnsi"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67093E"/>
    <w:rPr>
      <w:rFonts w:asciiTheme="majorHAnsi" w:hAnsiTheme="majorHAnsi" w:eastAsiaTheme="majorEastAsia" w:cstheme="majorBidi"/>
      <w:color w:val="365F91" w:themeColor="accent1" w:themeShade="BF"/>
      <w:sz w:val="24"/>
      <w:szCs w:val="24"/>
    </w:rPr>
  </w:style>
  <w:style w:type="character" w:styleId="Heading5Char" w:customStyle="1">
    <w:name w:val="Heading 5 Char"/>
    <w:basedOn w:val="DefaultParagraphFont"/>
    <w:link w:val="Heading5"/>
    <w:uiPriority w:val="9"/>
    <w:semiHidden/>
    <w:rsid w:val="0067093E"/>
    <w:rPr>
      <w:rFonts w:asciiTheme="majorHAnsi" w:hAnsiTheme="majorHAnsi" w:eastAsiaTheme="majorEastAsia" w:cstheme="majorBidi"/>
      <w:caps/>
      <w:color w:val="365F91" w:themeColor="accent1" w:themeShade="BF"/>
    </w:rPr>
  </w:style>
  <w:style w:type="character" w:styleId="Heading6Char" w:customStyle="1">
    <w:name w:val="Heading 6 Char"/>
    <w:basedOn w:val="DefaultParagraphFont"/>
    <w:link w:val="Heading6"/>
    <w:uiPriority w:val="9"/>
    <w:semiHidden/>
    <w:rsid w:val="0067093E"/>
    <w:rPr>
      <w:rFonts w:asciiTheme="majorHAnsi" w:hAnsiTheme="majorHAnsi" w:eastAsiaTheme="majorEastAsia" w:cstheme="majorBidi"/>
      <w:i/>
      <w:iCs/>
      <w:caps/>
      <w:color w:val="244061" w:themeColor="accent1" w:themeShade="80"/>
    </w:rPr>
  </w:style>
  <w:style w:type="character" w:styleId="Heading7Char" w:customStyle="1">
    <w:name w:val="Heading 7 Char"/>
    <w:basedOn w:val="DefaultParagraphFont"/>
    <w:link w:val="Heading7"/>
    <w:uiPriority w:val="9"/>
    <w:semiHidden/>
    <w:rsid w:val="0067093E"/>
    <w:rPr>
      <w:rFonts w:asciiTheme="majorHAnsi" w:hAnsiTheme="majorHAnsi" w:eastAsiaTheme="majorEastAsia" w:cstheme="majorBidi"/>
      <w:b/>
      <w:bCs/>
      <w:color w:val="244061" w:themeColor="accent1" w:themeShade="80"/>
    </w:rPr>
  </w:style>
  <w:style w:type="character" w:styleId="Heading8Char" w:customStyle="1">
    <w:name w:val="Heading 8 Char"/>
    <w:basedOn w:val="DefaultParagraphFont"/>
    <w:link w:val="Heading8"/>
    <w:uiPriority w:val="9"/>
    <w:semiHidden/>
    <w:rsid w:val="0067093E"/>
    <w:rPr>
      <w:rFonts w:asciiTheme="majorHAnsi" w:hAnsiTheme="majorHAnsi" w:eastAsiaTheme="majorEastAsia" w:cstheme="majorBidi"/>
      <w:b/>
      <w:bCs/>
      <w:i/>
      <w:iCs/>
      <w:color w:val="244061" w:themeColor="accent1" w:themeShade="80"/>
    </w:rPr>
  </w:style>
  <w:style w:type="character" w:styleId="Heading9Char" w:customStyle="1">
    <w:name w:val="Heading 9 Char"/>
    <w:basedOn w:val="DefaultParagraphFont"/>
    <w:link w:val="Heading9"/>
    <w:uiPriority w:val="9"/>
    <w:semiHidden/>
    <w:rsid w:val="0067093E"/>
    <w:rPr>
      <w:rFonts w:asciiTheme="majorHAnsi" w:hAnsiTheme="majorHAnsi" w:eastAsiaTheme="majorEastAsia" w:cstheme="majorBidi"/>
      <w:i/>
      <w:iCs/>
      <w:color w:val="244061" w:themeColor="accent1" w:themeShade="80"/>
    </w:rPr>
  </w:style>
  <w:style w:type="paragraph" w:styleId="Caption">
    <w:name w:val="caption"/>
    <w:basedOn w:val="Normal"/>
    <w:next w:val="Normal"/>
    <w:uiPriority w:val="35"/>
    <w:semiHidden/>
    <w:unhideWhenUsed/>
    <w:qFormat/>
    <w:rsid w:val="0067093E"/>
    <w:pPr>
      <w:spacing w:line="240" w:lineRule="auto"/>
    </w:pPr>
    <w:rPr>
      <w:b/>
      <w:bCs/>
      <w:smallCaps/>
      <w:color w:val="1F497D" w:themeColor="text2"/>
    </w:rPr>
  </w:style>
  <w:style w:type="character" w:styleId="TitleChar" w:customStyle="1">
    <w:name w:val="Title Char"/>
    <w:basedOn w:val="DefaultParagraphFont"/>
    <w:link w:val="Title"/>
    <w:uiPriority w:val="10"/>
    <w:rsid w:val="0067093E"/>
    <w:rPr>
      <w:rFonts w:asciiTheme="majorHAnsi" w:hAnsiTheme="majorHAnsi" w:eastAsiaTheme="majorEastAsia" w:cstheme="majorBidi"/>
      <w:caps/>
      <w:color w:val="1F497D" w:themeColor="text2"/>
      <w:spacing w:val="-15"/>
      <w:sz w:val="72"/>
      <w:szCs w:val="72"/>
    </w:rPr>
  </w:style>
  <w:style w:type="character" w:styleId="SubtitleChar" w:customStyle="1">
    <w:name w:val="Subtitle Char"/>
    <w:basedOn w:val="DefaultParagraphFont"/>
    <w:link w:val="Subtitle"/>
    <w:uiPriority w:val="11"/>
    <w:rsid w:val="0067093E"/>
    <w:rPr>
      <w:rFonts w:asciiTheme="majorHAnsi" w:hAnsiTheme="majorHAnsi" w:eastAsiaTheme="majorEastAsia" w:cstheme="majorBidi"/>
      <w:color w:val="4F81BD" w:themeColor="accent1"/>
      <w:sz w:val="28"/>
      <w:szCs w:val="28"/>
    </w:rPr>
  </w:style>
  <w:style w:type="character" w:styleId="Strong">
    <w:name w:val="Strong"/>
    <w:basedOn w:val="DefaultParagraphFont"/>
    <w:uiPriority w:val="22"/>
    <w:qFormat/>
    <w:rsid w:val="0067093E"/>
    <w:rPr>
      <w:b/>
      <w:bCs/>
    </w:rPr>
  </w:style>
  <w:style w:type="character" w:styleId="Emphasis">
    <w:name w:val="Emphasis"/>
    <w:basedOn w:val="DefaultParagraphFont"/>
    <w:uiPriority w:val="20"/>
    <w:qFormat/>
    <w:rsid w:val="0067093E"/>
    <w:rPr>
      <w:i/>
      <w:iCs/>
    </w:rPr>
  </w:style>
  <w:style w:type="paragraph" w:styleId="NoSpacing">
    <w:name w:val="No Spacing"/>
    <w:uiPriority w:val="1"/>
    <w:qFormat/>
    <w:rsid w:val="0067093E"/>
    <w:pPr>
      <w:spacing w:after="0" w:line="240" w:lineRule="auto"/>
    </w:pPr>
  </w:style>
  <w:style w:type="paragraph" w:styleId="Quote">
    <w:name w:val="Quote"/>
    <w:basedOn w:val="Normal"/>
    <w:next w:val="Normal"/>
    <w:link w:val="QuoteChar"/>
    <w:uiPriority w:val="29"/>
    <w:qFormat/>
    <w:rsid w:val="0067093E"/>
    <w:pPr>
      <w:spacing w:before="120" w:after="120"/>
      <w:ind w:left="720"/>
    </w:pPr>
    <w:rPr>
      <w:color w:val="1F497D" w:themeColor="text2"/>
      <w:sz w:val="24"/>
      <w:szCs w:val="24"/>
    </w:rPr>
  </w:style>
  <w:style w:type="character" w:styleId="QuoteChar" w:customStyle="1">
    <w:name w:val="Quote Char"/>
    <w:basedOn w:val="DefaultParagraphFont"/>
    <w:link w:val="Quote"/>
    <w:uiPriority w:val="29"/>
    <w:rsid w:val="0067093E"/>
    <w:rPr>
      <w:color w:val="1F497D" w:themeColor="text2"/>
      <w:sz w:val="24"/>
      <w:szCs w:val="24"/>
    </w:rPr>
  </w:style>
  <w:style w:type="paragraph" w:styleId="IntenseQuote">
    <w:name w:val="Intense Quote"/>
    <w:basedOn w:val="Normal"/>
    <w:next w:val="Normal"/>
    <w:link w:val="IntenseQuoteChar"/>
    <w:uiPriority w:val="30"/>
    <w:qFormat/>
    <w:rsid w:val="0067093E"/>
    <w:pPr>
      <w:spacing w:before="100" w:beforeAutospacing="1" w:after="240" w:line="240" w:lineRule="auto"/>
      <w:ind w:left="720"/>
      <w:jc w:val="center"/>
    </w:pPr>
    <w:rPr>
      <w:rFonts w:asciiTheme="majorHAnsi" w:hAnsiTheme="majorHAnsi" w:eastAsiaTheme="majorEastAsia" w:cstheme="majorBidi"/>
      <w:color w:val="1F497D" w:themeColor="text2"/>
      <w:spacing w:val="-6"/>
      <w:sz w:val="32"/>
      <w:szCs w:val="32"/>
    </w:rPr>
  </w:style>
  <w:style w:type="character" w:styleId="IntenseQuoteChar" w:customStyle="1">
    <w:name w:val="Intense Quote Char"/>
    <w:basedOn w:val="DefaultParagraphFont"/>
    <w:link w:val="IntenseQuote"/>
    <w:uiPriority w:val="30"/>
    <w:rsid w:val="0067093E"/>
    <w:rPr>
      <w:rFonts w:asciiTheme="majorHAnsi" w:hAnsiTheme="majorHAnsi" w:eastAsiaTheme="majorEastAsia" w:cstheme="majorBidi"/>
      <w:color w:val="1F497D" w:themeColor="text2"/>
      <w:spacing w:val="-6"/>
      <w:sz w:val="32"/>
      <w:szCs w:val="32"/>
    </w:rPr>
  </w:style>
  <w:style w:type="character" w:styleId="SubtleEmphasis">
    <w:name w:val="Subtle Emphasis"/>
    <w:basedOn w:val="DefaultParagraphFont"/>
    <w:uiPriority w:val="19"/>
    <w:qFormat/>
    <w:rsid w:val="0067093E"/>
    <w:rPr>
      <w:i/>
      <w:iCs/>
      <w:color w:val="595959" w:themeColor="text1" w:themeTint="A6"/>
    </w:rPr>
  </w:style>
  <w:style w:type="character" w:styleId="IntenseEmphasis">
    <w:name w:val="Intense Emphasis"/>
    <w:basedOn w:val="DefaultParagraphFont"/>
    <w:uiPriority w:val="21"/>
    <w:qFormat/>
    <w:rsid w:val="0067093E"/>
    <w:rPr>
      <w:b/>
      <w:bCs/>
      <w:i/>
      <w:iCs/>
    </w:rPr>
  </w:style>
  <w:style w:type="character" w:styleId="SubtleReference">
    <w:name w:val="Subtle Reference"/>
    <w:basedOn w:val="DefaultParagraphFont"/>
    <w:uiPriority w:val="31"/>
    <w:qFormat/>
    <w:rsid w:val="0067093E"/>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67093E"/>
    <w:rPr>
      <w:b/>
      <w:bCs/>
      <w:smallCaps/>
      <w:color w:val="1F497D" w:themeColor="text2"/>
      <w:u w:val="single"/>
    </w:rPr>
  </w:style>
  <w:style w:type="character" w:styleId="BookTitle">
    <w:name w:val="Book Title"/>
    <w:basedOn w:val="DefaultParagraphFont"/>
    <w:uiPriority w:val="33"/>
    <w:qFormat/>
    <w:rsid w:val="0067093E"/>
    <w:rPr>
      <w:b/>
      <w:bCs/>
      <w:smallCaps/>
      <w:spacing w:val="10"/>
    </w:rPr>
  </w:style>
  <w:style w:type="paragraph" w:styleId="TOCHeading">
    <w:name w:val="TOC Heading"/>
    <w:basedOn w:val="Heading1"/>
    <w:next w:val="Normal"/>
    <w:uiPriority w:val="39"/>
    <w:semiHidden/>
    <w:unhideWhenUsed/>
    <w:qFormat/>
    <w:rsid w:val="0067093E"/>
    <w:pPr>
      <w:outlineLvl w:val="9"/>
    </w:pPr>
  </w:style>
  <w:style w:type="character" w:styleId="Hyperlink">
    <w:name w:val="Hyperlink"/>
    <w:basedOn w:val="DefaultParagraphFont"/>
    <w:uiPriority w:val="99"/>
    <w:unhideWhenUsed/>
    <w:rsid w:val="00941352"/>
    <w:rPr>
      <w:color w:val="0000FF" w:themeColor="hyperlink"/>
      <w:u w:val="single"/>
    </w:rPr>
  </w:style>
  <w:style w:type="character" w:styleId="UnresolvedMention">
    <w:name w:val="Unresolved Mention"/>
    <w:basedOn w:val="DefaultParagraphFont"/>
    <w:uiPriority w:val="99"/>
    <w:semiHidden/>
    <w:unhideWhenUsed/>
    <w:rsid w:val="00941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32" /><Relationship Type="http://schemas.openxmlformats.org/officeDocument/2006/relationships/image" Target="media/image1.png" Id="rId5"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hyperlink" Target="https://www.ucsd.edu/" TargetMode="External" Id="Rabb0b42c67b14fd3" /><Relationship Type="http://schemas.openxmlformats.org/officeDocument/2006/relationships/hyperlink" Target="https://gps.ucsd.edu/" TargetMode="External" Id="Reabb8994ee0f451c" /><Relationship Type="http://schemas.openxmlformats.org/officeDocument/2006/relationships/hyperlink" Target="https://economics.ucsd.edu/faculty-and-research/research-centers.html" TargetMode="External" Id="R4e26fd7d12c14f4d" /><Relationship Type="http://schemas.openxmlformats.org/officeDocument/2006/relationships/hyperlink" Target="https://usmex.ucsd.edu/" TargetMode="External" Id="R279ff06756574f94" /><Relationship Type="http://schemas.openxmlformats.org/officeDocument/2006/relationships/hyperlink" Target="https://www.sdsu.edu/" TargetMode="External" Id="R34ea13df1e7046cb" /><Relationship Type="http://schemas.openxmlformats.org/officeDocument/2006/relationships/hyperlink" Target="https://spa.sdsu.edu/" TargetMode="External" Id="R58f6f1f5fe084d5c" /><Relationship Type="http://schemas.openxmlformats.org/officeDocument/2006/relationships/hyperlink" Target="https://womensstudies.sdsu.edu/" TargetMode="External" Id="Rda1502e1a1df4a71" /><Relationship Type="http://schemas.openxmlformats.org/officeDocument/2006/relationships/hyperlink" Target="https://publichealth.sdsu.edu/" TargetMode="External" Id="R588a9ec46b88489f" /><Relationship Type="http://schemas.openxmlformats.org/officeDocument/2006/relationships/hyperlink" Target="https://www.ymcasd.org/locations/jackie-robinson-family-ymca" TargetMode="External" Id="Rfece5474c5bf4efa" /><Relationship Type="http://schemas.openxmlformats.org/officeDocument/2006/relationships/hyperlink" Target="https://www.sandiego.gov/economic-development" TargetMode="External" Id="Ra226be1c9d4d48e6" /><Relationship Type="http://schemas.openxmlformats.org/officeDocument/2006/relationships/hyperlink" Target="https://www.sandiegocounty.gov/content/sdc/hhsa.html" TargetMode="External" Id="R3920b1940d75451d" /><Relationship Type="http://schemas.openxmlformats.org/officeDocument/2006/relationships/hyperlink" Target="https://energycenter.org/" TargetMode="External" Id="Rd61252e0896d4e47" /><Relationship Type="http://schemas.openxmlformats.org/officeDocument/2006/relationships/hyperlink" Target="https://www.rescue.org/united-states/san-diego-ca" TargetMode="External" Id="Rce7765628f14420d" /><Relationship Type="http://schemas.openxmlformats.org/officeDocument/2006/relationships/hyperlink" Target="https://sdyouthservices.org/" TargetMode="External" Id="R114bceaa67de4d12" /><Relationship Type="http://schemas.openxmlformats.org/officeDocument/2006/relationships/hyperlink" Target="https://sandiegointerfaith.org/about/" TargetMode="External" Id="R34ebba5adc034a50" /><Relationship Type="http://schemas.openxmlformats.org/officeDocument/2006/relationships/hyperlink" Target="https://www.viainternational.org/" TargetMode="External" Id="R243631fea66e4cd3" /><Relationship Type="http://schemas.openxmlformats.org/officeDocument/2006/relationships/hyperlink" Target="https://www.sandiegobusiness.org/" TargetMode="External" Id="R0f252f8903a54aa9" /><Relationship Type="http://schemas.openxmlformats.org/officeDocument/2006/relationships/hyperlink" Target="https://connect.org/about/" TargetMode="External" Id="R71af814559ec4f36" /><Relationship Type="http://schemas.openxmlformats.org/officeDocument/2006/relationships/hyperlink" Target="https://www.kpbs.org/events/all?q=&amp;f4=1704067200000-1730419200000&amp;from=2024-01-01&amp;to=2024-11-01" TargetMode="External" Id="R1367d7c80f6b42fa" /><Relationship Type="http://schemas.openxmlformats.org/officeDocument/2006/relationships/hyperlink" Target="https://voiceofsandiego.org/san-diego-101-3/?gad_source=1&amp;gclid=Cj0KCQiAoae5BhCNARIsADVLzZfioXP97hFrm8oLVY07M7Vf2BQRHwyLb51OuxMn34qMljBCNY52ubIaApTaEALw_wcB" TargetMode="External" Id="Ra1492e26abc443a3" /><Relationship Type="http://schemas.openxmlformats.org/officeDocument/2006/relationships/hyperlink" Target="http://www.sandiegozoo.org" TargetMode="External" Id="Re55fb24972bf4466" /><Relationship Type="http://schemas.openxmlformats.org/officeDocument/2006/relationships/hyperlink" Target="http://www.sdhe.com" TargetMode="External" Id="R2b7a0457713445c0" /><Relationship Type="http://schemas.openxmlformats.org/officeDocument/2006/relationships/hyperlink" Target="http://www.oldtownsandiegoguide.com" TargetMode="External" Id="R14188468b65e4976" /><Relationship Type="http://schemas.openxmlformats.org/officeDocument/2006/relationships/hyperlink" Target="http://www.trolleytours.com/san-diego" TargetMode="External" Id="R690fbb36deef44e5" /><Relationship Type="http://schemas.openxmlformats.org/officeDocument/2006/relationships/hyperlink" Target="http://www.midway.org" TargetMode="External" Id="R400b636579804ccb" /><Relationship Type="http://schemas.openxmlformats.org/officeDocument/2006/relationships/hyperlink" Target="http://www.balboapark.org" TargetMode="External" Id="Re68e8adea5dd46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SDDC-4</dc:creator>
  <lastModifiedBy>Guest User</lastModifiedBy>
  <revision>5</revision>
  <dcterms:created xsi:type="dcterms:W3CDTF">2024-11-04T22:36:00.0000000Z</dcterms:created>
  <dcterms:modified xsi:type="dcterms:W3CDTF">2024-11-08T20:00:12.4648298Z</dcterms:modified>
</coreProperties>
</file>