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5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after="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NANDINI MAITY</w:t>
      </w:r>
    </w:p>
    <w:p w:rsidR="00000000" w:rsidDel="00000000" w:rsidP="00000000" w:rsidRDefault="00000000" w:rsidRPr="00000000" w14:paraId="00000002">
      <w:pPr>
        <w:spacing w:after="2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Mob: +1 201-873-3626</w:t>
      </w:r>
    </w:p>
    <w:p w:rsidR="00000000" w:rsidDel="00000000" w:rsidP="00000000" w:rsidRDefault="00000000" w:rsidRPr="00000000" w14:paraId="00000003">
      <w:pPr>
        <w:spacing w:after="2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akashnandini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@gmail.com</w:t>
      </w:r>
    </w:p>
    <w:p w:rsidR="00000000" w:rsidDel="00000000" w:rsidP="00000000" w:rsidRDefault="00000000" w:rsidRPr="00000000" w14:paraId="00000004">
      <w:pPr>
        <w:spacing w:after="2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" w:lineRule="auto"/>
        <w:jc w:val="center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LinkedIn: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www.linkedin.com/in/nandini-maity-b4639a4</w:t>
      </w:r>
    </w:p>
    <w:p w:rsidR="00000000" w:rsidDel="00000000" w:rsidP="00000000" w:rsidRDefault="00000000" w:rsidRPr="00000000" w14:paraId="00000006">
      <w:pPr>
        <w:spacing w:after="20" w:lineRule="auto"/>
        <w:jc w:val="center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GitHub:</w:t>
      </w:r>
      <w:hyperlink r:id="rId6">
        <w:r w:rsidDel="00000000" w:rsidR="00000000" w:rsidRPr="00000000">
          <w:rPr>
            <w:rFonts w:ascii="Arial" w:cs="Arial" w:eastAsia="Arial" w:hAnsi="Arial"/>
            <w:b w:val="1"/>
            <w:sz w:val="18"/>
            <w:szCs w:val="1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"https://github.com/akashnandini" 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https://github.com/akashnandini</w:t>
      </w:r>
    </w:p>
    <w:p w:rsidR="00000000" w:rsidDel="00000000" w:rsidP="00000000" w:rsidRDefault="00000000" w:rsidRPr="00000000" w14:paraId="00000007">
      <w:pPr>
        <w:spacing w:after="20" w:lineRule="auto"/>
        <w:jc w:val="center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Portfolio:</w:t>
      </w:r>
      <w:hyperlink r:id="rId7">
        <w:r w:rsidDel="00000000" w:rsidR="00000000" w:rsidRPr="00000000">
          <w:rPr>
            <w:rFonts w:ascii="Arial" w:cs="Arial" w:eastAsia="Arial" w:hAnsi="Arial"/>
            <w:b w:val="1"/>
            <w:sz w:val="18"/>
            <w:szCs w:val="1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"https://akashnandini.github.io/portfolio/#portfolio" 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https://akashnandini.github.io/portfolio/</w:t>
      </w:r>
    </w:p>
    <w:p w:rsidR="00000000" w:rsidDel="00000000" w:rsidP="00000000" w:rsidRDefault="00000000" w:rsidRPr="00000000" w14:paraId="00000008">
      <w:pPr>
        <w:spacing w:after="15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="240" w:lineRule="auto"/>
        <w:ind w:right="160"/>
        <w:jc w:val="both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A Full Stack Web Developer with a passion for learning and drive for innovation. Possesses over 4 years of experience as a Web Developer along with a Masters in Computer Science. </w:t>
        <w:br w:type="textWrapping"/>
        <w:t xml:space="preserve">Understands the nuances of working with cross-cultural teams and stays in tune with the latest web development trends and technologies. Possesses an overall big picture understanding of web development platforms.</w:t>
        <w:br w:type="textWrapping"/>
        <w:t xml:space="preserve">Thrives on doing justice to the jobs assigned by collaborating with other people, taking minutes of the meeting, prioritizing tasks, managing time, and delivering a high-quality product every time.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Technical Skills                                                            </w:t>
        <w:tab/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HTML5, CSS3, Bootstrap, JavaScript, jQuery, Firebase, GitHub, Node JS, React JS, Express &amp; Handlebars JS, MySQL, JSON, API development, MongoDB, PHP, Python.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Rutgers Coding Bootcamp [Oct, 2018 – May, 2019]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Full Stack Web Development Certification Rutgers University, NJ]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B’ Level - [2003 – 2006]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National Institute of Electronics &amp; Information Technology (NIELIT), India]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Science in Mathematics [2000-2003]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University of Calcutta, India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Freelance Web Developer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India</w:t>
        <w:br w:type="textWrapping"/>
        <w:t xml:space="preserve">2009 – 2011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Developed dynamic and interactive website that ensured high traffic, page views, and User Experience using PHP.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and maintenance of websites.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 Server-Side Scripting and Front-end Scripting.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Indusnet Technologies Ltd.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Kolkata, India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Developer: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Sep, 2008 – Jan, 2009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Handled different PHP based framework based website development.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Troubleshoot problems with PHP and other web technologies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Designed, developed, coded, tested and debugged system requirements for the purpose of conversions and development projects.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Jhuns Infotech Pvt Ltd.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Kolkata, India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Jan, 2008 – Aug, 2008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Roles and responsibilities: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based development for dynamic database driven websites.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Handled support related project work.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Modifying and extending open source framework based applications like CMS, Joomla.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Modified different types of HTML, CSS related projects.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Intrasoft Technologies Pvt. Ltd.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Kolkata, India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Developer: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Feb, 2007 – Dec, 2007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Managed and maintained development of Perl and PHP backend for dynamic database driven websites.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Designed and implemented Perl, MySQL solutions as per project specifications.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Designed, created and maintained CRON jobs, pulling internet traffic records, through Perl scripting.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Collaborated with team members in the development of database structuring.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ashnandini" TargetMode="External"/><Relationship Id="rId7" Type="http://schemas.openxmlformats.org/officeDocument/2006/relationships/hyperlink" Target="https://akashnandini.github.io/portfolio/#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