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9EA33" w14:textId="77777777" w:rsidR="00CF1284" w:rsidRPr="00AE2D04" w:rsidRDefault="00CF1284" w:rsidP="00112286">
      <w:pPr>
        <w:pStyle w:val="Heading1"/>
        <w:spacing w:before="78" w:line="327" w:lineRule="exact"/>
        <w:ind w:left="2569" w:firstLine="409"/>
        <w:rPr>
          <w:rFonts w:asciiTheme="minorHAnsi" w:hAnsiTheme="minorHAnsi" w:cstheme="minorHAnsi"/>
          <w:sz w:val="24"/>
          <w:szCs w:val="24"/>
        </w:rPr>
      </w:pPr>
      <w:r w:rsidRPr="00AE2D04">
        <w:rPr>
          <w:rFonts w:asciiTheme="minorHAnsi" w:hAnsiTheme="minorHAnsi" w:cstheme="minorHAnsi"/>
          <w:sz w:val="24"/>
          <w:szCs w:val="24"/>
        </w:rPr>
        <w:t>NM2207</w:t>
      </w:r>
    </w:p>
    <w:p w14:paraId="542A9220" w14:textId="62D9BC04" w:rsidR="00CF1284" w:rsidRPr="00AE2D04" w:rsidRDefault="00CF1284" w:rsidP="00112286">
      <w:pPr>
        <w:spacing w:line="327" w:lineRule="exact"/>
        <w:ind w:left="2258" w:right="3654" w:firstLine="720"/>
        <w:rPr>
          <w:rFonts w:asciiTheme="minorHAnsi" w:hAnsiTheme="minorHAnsi" w:cstheme="minorHAnsi"/>
          <w:sz w:val="24"/>
          <w:szCs w:val="24"/>
        </w:rPr>
      </w:pPr>
      <w:r w:rsidRPr="00AE2D04">
        <w:rPr>
          <w:rFonts w:asciiTheme="minorHAnsi" w:hAnsiTheme="minorHAnsi" w:cstheme="minorHAnsi"/>
          <w:sz w:val="24"/>
          <w:szCs w:val="24"/>
        </w:rPr>
        <w:t>Week</w:t>
      </w:r>
      <w:r w:rsidRPr="00AE2D04">
        <w:rPr>
          <w:rFonts w:asciiTheme="minorHAnsi" w:hAnsiTheme="minorHAnsi" w:cstheme="minorHAnsi"/>
          <w:spacing w:val="-4"/>
          <w:sz w:val="24"/>
          <w:szCs w:val="24"/>
        </w:rPr>
        <w:t xml:space="preserve"> </w:t>
      </w:r>
      <w:r w:rsidRPr="00AE2D04">
        <w:rPr>
          <w:rFonts w:asciiTheme="minorHAnsi" w:hAnsiTheme="minorHAnsi" w:cstheme="minorHAnsi"/>
          <w:sz w:val="24"/>
          <w:szCs w:val="24"/>
        </w:rPr>
        <w:t>4</w:t>
      </w:r>
    </w:p>
    <w:p w14:paraId="0034A92D" w14:textId="140EB565" w:rsidR="00CF1284" w:rsidRPr="00AE2D04" w:rsidRDefault="00CF1284" w:rsidP="00112286">
      <w:pPr>
        <w:spacing w:line="327" w:lineRule="exact"/>
        <w:ind w:left="2258" w:right="3654"/>
        <w:rPr>
          <w:rFonts w:asciiTheme="minorHAnsi" w:hAnsiTheme="minorHAnsi" w:cstheme="minorHAnsi"/>
          <w:sz w:val="24"/>
          <w:szCs w:val="24"/>
        </w:rPr>
      </w:pPr>
      <w:r w:rsidRPr="00AE2D04">
        <w:rPr>
          <w:rFonts w:asciiTheme="minorHAnsi" w:hAnsiTheme="minorHAnsi" w:cstheme="minorHAnsi"/>
          <w:sz w:val="24"/>
          <w:szCs w:val="24"/>
        </w:rPr>
        <w:t>Session 04 Assignment</w:t>
      </w:r>
    </w:p>
    <w:p w14:paraId="726B6D7E" w14:textId="77777777" w:rsidR="00CF1284" w:rsidRPr="00AE2D04" w:rsidRDefault="00CF1284" w:rsidP="009D2A00">
      <w:pPr>
        <w:pStyle w:val="BodyText"/>
        <w:spacing w:line="280" w:lineRule="exact"/>
        <w:rPr>
          <w:rFonts w:asciiTheme="minorHAnsi" w:hAnsiTheme="minorHAnsi" w:cstheme="minorHAnsi"/>
          <w:sz w:val="24"/>
          <w:szCs w:val="24"/>
        </w:rPr>
      </w:pPr>
    </w:p>
    <w:p w14:paraId="1E545E5B" w14:textId="77777777" w:rsidR="00CF1284" w:rsidRPr="00AE2D04" w:rsidRDefault="00CF1284" w:rsidP="00112286">
      <w:pPr>
        <w:pStyle w:val="BodyText"/>
        <w:spacing w:line="280" w:lineRule="exact"/>
        <w:ind w:left="0" w:firstLine="0"/>
        <w:rPr>
          <w:rFonts w:asciiTheme="minorHAnsi" w:hAnsiTheme="minorHAnsi" w:cstheme="minorHAnsi"/>
          <w:sz w:val="24"/>
          <w:szCs w:val="24"/>
        </w:rPr>
      </w:pPr>
      <w:r w:rsidRPr="00AE2D04">
        <w:rPr>
          <w:rFonts w:asciiTheme="minorHAnsi" w:hAnsiTheme="minorHAnsi" w:cstheme="minorHAnsi"/>
          <w:sz w:val="24"/>
          <w:szCs w:val="24"/>
        </w:rPr>
        <w:t>Overview of what we’ll do today:</w:t>
      </w:r>
    </w:p>
    <w:p w14:paraId="25B48BF9" w14:textId="77777777" w:rsidR="00CF1284" w:rsidRPr="00AE2D04" w:rsidRDefault="00CF1284" w:rsidP="00112286">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w w:val="110"/>
          <w:sz w:val="24"/>
          <w:szCs w:val="24"/>
        </w:rPr>
        <w:t>CSS for “layout” design, using the DOM from JavaScript!</w:t>
      </w:r>
    </w:p>
    <w:p w14:paraId="3AB9CB0A" w14:textId="77777777" w:rsidR="00F91C43" w:rsidRPr="00AE2D04" w:rsidRDefault="00CF1284" w:rsidP="00F91C43">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sz w:val="24"/>
          <w:szCs w:val="24"/>
        </w:rPr>
        <w:t>Practice interacting with the DOM through JavaScript code</w:t>
      </w:r>
    </w:p>
    <w:p w14:paraId="3ED36AAE" w14:textId="62ED0A87" w:rsidR="00254099" w:rsidRPr="00AE2D04" w:rsidRDefault="00CF1284" w:rsidP="00F91C43">
      <w:pPr>
        <w:pStyle w:val="ListParagraph"/>
        <w:numPr>
          <w:ilvl w:val="0"/>
          <w:numId w:val="3"/>
        </w:numPr>
        <w:tabs>
          <w:tab w:val="left" w:pos="799"/>
          <w:tab w:val="left" w:pos="800"/>
        </w:tabs>
        <w:spacing w:before="3" w:line="294" w:lineRule="exact"/>
        <w:ind w:left="720"/>
        <w:rPr>
          <w:rFonts w:asciiTheme="minorHAnsi" w:hAnsiTheme="minorHAnsi" w:cstheme="minorHAnsi"/>
          <w:sz w:val="24"/>
          <w:szCs w:val="24"/>
        </w:rPr>
      </w:pPr>
      <w:r w:rsidRPr="00AE2D04">
        <w:rPr>
          <w:rFonts w:asciiTheme="minorHAnsi" w:hAnsiTheme="minorHAnsi" w:cstheme="minorHAnsi"/>
          <w:sz w:val="24"/>
          <w:szCs w:val="24"/>
        </w:rPr>
        <w:t>Variable assignment</w:t>
      </w:r>
    </w:p>
    <w:p w14:paraId="5887C394" w14:textId="44CA6845" w:rsidR="00112286" w:rsidRPr="00AE2D04" w:rsidRDefault="00CF1284" w:rsidP="00112286">
      <w:pPr>
        <w:pBdr>
          <w:bottom w:val="single" w:sz="12" w:space="1" w:color="auto"/>
        </w:pBdr>
        <w:spacing w:before="290" w:line="254" w:lineRule="auto"/>
        <w:ind w:right="745"/>
        <w:rPr>
          <w:rFonts w:asciiTheme="minorHAnsi" w:hAnsiTheme="minorHAnsi" w:cstheme="minorHAnsi"/>
          <w:sz w:val="24"/>
          <w:szCs w:val="24"/>
        </w:rPr>
      </w:pPr>
      <w:r w:rsidRPr="00AE2D04">
        <w:rPr>
          <w:rFonts w:asciiTheme="minorHAnsi" w:hAnsiTheme="minorHAnsi" w:cstheme="minorHAnsi"/>
          <w:bCs/>
          <w:sz w:val="24"/>
          <w:szCs w:val="24"/>
        </w:rPr>
        <w:t xml:space="preserve">Before attempting the assignment, you are expected to have watched and coded along with the Lecture videos. While the Challenges due on Thursday in class, </w:t>
      </w:r>
      <w:r w:rsidRPr="00AE2D04">
        <w:rPr>
          <w:rFonts w:asciiTheme="minorHAnsi" w:hAnsiTheme="minorHAnsi" w:cstheme="minorHAnsi"/>
          <w:sz w:val="24"/>
          <w:szCs w:val="24"/>
        </w:rPr>
        <w:t>the assignments are due to be completed at the end of MONDAY each week and will be awarded points based on completion. Partially completed assignments will be given partial credit. If your submission is likely to be late, please inform your tutor, and you may lose points. Submitting the assignment one day late loses you half the points</w:t>
      </w:r>
      <w:r w:rsidR="0098740E" w:rsidRPr="00AE2D04">
        <w:rPr>
          <w:rFonts w:asciiTheme="minorHAnsi" w:hAnsiTheme="minorHAnsi" w:cstheme="minorHAnsi"/>
          <w:sz w:val="24"/>
          <w:szCs w:val="24"/>
        </w:rPr>
        <w:t>.</w:t>
      </w:r>
    </w:p>
    <w:p w14:paraId="0F813D6F" w14:textId="40CEA353" w:rsidR="00254099" w:rsidRPr="00AE2D04" w:rsidRDefault="00254099" w:rsidP="00112286">
      <w:pPr>
        <w:pStyle w:val="BodyText"/>
        <w:spacing w:before="1"/>
        <w:ind w:left="0" w:firstLine="0"/>
        <w:rPr>
          <w:rFonts w:asciiTheme="minorHAnsi" w:hAnsiTheme="minorHAnsi" w:cstheme="minorHAnsi"/>
          <w:sz w:val="24"/>
          <w:szCs w:val="24"/>
        </w:rPr>
      </w:pPr>
    </w:p>
    <w:p w14:paraId="3C671BCA" w14:textId="788EF810" w:rsidR="00AE2D04" w:rsidRDefault="00AE2D04" w:rsidP="00AE2D04">
      <w:pPr>
        <w:pStyle w:val="ListParagraph"/>
        <w:tabs>
          <w:tab w:val="left" w:pos="820"/>
        </w:tabs>
        <w:spacing w:before="14" w:line="249" w:lineRule="auto"/>
        <w:ind w:left="198" w:right="102" w:firstLine="0"/>
        <w:jc w:val="center"/>
        <w:rPr>
          <w:rFonts w:asciiTheme="minorHAnsi" w:hAnsiTheme="minorHAnsi" w:cstheme="minorHAnsi"/>
          <w:b/>
          <w:bCs/>
          <w:sz w:val="24"/>
          <w:szCs w:val="24"/>
        </w:rPr>
      </w:pPr>
      <w:r w:rsidRPr="00AE2D04">
        <w:rPr>
          <w:rFonts w:asciiTheme="minorHAnsi" w:hAnsiTheme="minorHAnsi" w:cstheme="minorHAnsi"/>
          <w:b/>
          <w:bCs/>
          <w:sz w:val="24"/>
          <w:szCs w:val="24"/>
        </w:rPr>
        <w:t>Part 1: What’s in the box</w:t>
      </w:r>
    </w:p>
    <w:p w14:paraId="1FCF6F8E" w14:textId="77777777" w:rsidR="00AE2D04" w:rsidRPr="00AE2D04" w:rsidRDefault="00AE2D04" w:rsidP="00AE2D04">
      <w:pPr>
        <w:pStyle w:val="ListParagraph"/>
        <w:tabs>
          <w:tab w:val="left" w:pos="820"/>
        </w:tabs>
        <w:spacing w:before="14" w:line="249" w:lineRule="auto"/>
        <w:ind w:left="198" w:right="102" w:firstLine="0"/>
        <w:jc w:val="center"/>
        <w:rPr>
          <w:rFonts w:asciiTheme="minorHAnsi" w:hAnsiTheme="minorHAnsi" w:cstheme="minorHAnsi"/>
          <w:b/>
          <w:bCs/>
          <w:sz w:val="24"/>
          <w:szCs w:val="24"/>
        </w:rPr>
      </w:pPr>
    </w:p>
    <w:p w14:paraId="63548D35" w14:textId="3DBA213E" w:rsidR="00AE2D04" w:rsidRPr="00AE2D04" w:rsidRDefault="00AE2D04" w:rsidP="00AE2D04">
      <w:pPr>
        <w:pStyle w:val="ListParagraph"/>
        <w:numPr>
          <w:ilvl w:val="0"/>
          <w:numId w:val="1"/>
        </w:numPr>
        <w:tabs>
          <w:tab w:val="left" w:pos="820"/>
        </w:tabs>
        <w:spacing w:line="249" w:lineRule="auto"/>
        <w:ind w:left="198" w:right="242"/>
        <w:rPr>
          <w:rFonts w:asciiTheme="minorHAnsi" w:hAnsiTheme="minorHAnsi" w:cstheme="minorHAnsi"/>
          <w:sz w:val="24"/>
          <w:szCs w:val="24"/>
        </w:rPr>
      </w:pPr>
      <w:r w:rsidRPr="00AE2D04">
        <w:rPr>
          <w:rFonts w:asciiTheme="minorHAnsi" w:hAnsiTheme="minorHAnsi" w:cstheme="minorHAnsi"/>
          <w:color w:val="333333"/>
          <w:w w:val="105"/>
          <w:sz w:val="24"/>
          <w:szCs w:val="24"/>
        </w:rPr>
        <w:t>There is already one slider called mySlider in colorSpec. Use it to change the border opacity of colorDisplay as</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you</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move the</w:t>
      </w:r>
      <w:r w:rsidRPr="00AE2D04">
        <w:rPr>
          <w:rFonts w:asciiTheme="minorHAnsi" w:hAnsiTheme="minorHAnsi" w:cstheme="minorHAnsi"/>
          <w:color w:val="333333"/>
          <w:spacing w:val="1"/>
          <w:w w:val="105"/>
          <w:sz w:val="24"/>
          <w:szCs w:val="24"/>
        </w:rPr>
        <w:t xml:space="preserve"> </w:t>
      </w:r>
      <w:r w:rsidRPr="00AE2D04">
        <w:rPr>
          <w:rFonts w:asciiTheme="minorHAnsi" w:hAnsiTheme="minorHAnsi" w:cstheme="minorHAnsi"/>
          <w:color w:val="333333"/>
          <w:w w:val="105"/>
          <w:sz w:val="24"/>
          <w:szCs w:val="24"/>
        </w:rPr>
        <w:t>slider.</w:t>
      </w:r>
    </w:p>
    <w:p w14:paraId="289A0C16" w14:textId="56D66B32" w:rsidR="00AE2D04" w:rsidRPr="00AE2D04" w:rsidRDefault="00AE2D04" w:rsidP="00AE2D04">
      <w:pPr>
        <w:pStyle w:val="ListParagraph"/>
        <w:numPr>
          <w:ilvl w:val="0"/>
          <w:numId w:val="1"/>
        </w:numPr>
        <w:pBdr>
          <w:bottom w:val="single" w:sz="12" w:space="1" w:color="auto"/>
        </w:pBdr>
        <w:tabs>
          <w:tab w:val="left" w:pos="820"/>
        </w:tabs>
        <w:spacing w:line="249" w:lineRule="auto"/>
        <w:ind w:left="198" w:right="242"/>
        <w:rPr>
          <w:rFonts w:asciiTheme="minorHAnsi" w:hAnsiTheme="minorHAnsi" w:cstheme="minorHAnsi"/>
          <w:sz w:val="24"/>
          <w:szCs w:val="24"/>
        </w:rPr>
      </w:pPr>
      <w:r w:rsidRPr="00AE2D04">
        <w:rPr>
          <w:rFonts w:asciiTheme="minorHAnsi" w:hAnsiTheme="minorHAnsi" w:cstheme="minorHAnsi"/>
          <w:color w:val="333333"/>
          <w:w w:val="105"/>
          <w:sz w:val="24"/>
          <w:szCs w:val="24"/>
        </w:rPr>
        <w:t>There is already a text field and a button in colorSpec. Use it to input a hex value that changes the color of colorDisplay when you click the button</w:t>
      </w:r>
    </w:p>
    <w:p w14:paraId="26D5F118" w14:textId="77777777" w:rsidR="00AE2D04" w:rsidRPr="00AE2D04" w:rsidRDefault="00AE2D04" w:rsidP="00AE2D04">
      <w:pPr>
        <w:tabs>
          <w:tab w:val="left" w:pos="820"/>
        </w:tabs>
        <w:spacing w:line="249" w:lineRule="auto"/>
        <w:ind w:right="242"/>
        <w:rPr>
          <w:rFonts w:asciiTheme="minorHAnsi" w:hAnsiTheme="minorHAnsi" w:cstheme="minorHAnsi"/>
          <w:sz w:val="24"/>
          <w:szCs w:val="24"/>
        </w:rPr>
      </w:pPr>
    </w:p>
    <w:p w14:paraId="75B35CDB" w14:textId="052EEE7C" w:rsidR="00AE2D04" w:rsidRPr="00AE2D04" w:rsidRDefault="00AE2D04" w:rsidP="009D2A00">
      <w:pPr>
        <w:tabs>
          <w:tab w:val="left" w:pos="820"/>
        </w:tabs>
        <w:spacing w:line="249" w:lineRule="auto"/>
        <w:ind w:right="242"/>
        <w:jc w:val="center"/>
        <w:rPr>
          <w:rFonts w:asciiTheme="minorHAnsi" w:hAnsiTheme="minorHAnsi" w:cstheme="minorHAnsi"/>
          <w:b/>
          <w:bCs/>
          <w:sz w:val="24"/>
          <w:szCs w:val="24"/>
        </w:rPr>
      </w:pPr>
      <w:r w:rsidRPr="00AE2D04">
        <w:rPr>
          <w:rFonts w:asciiTheme="minorHAnsi" w:hAnsiTheme="minorHAnsi" w:cstheme="minorHAnsi"/>
          <w:b/>
          <w:bCs/>
          <w:sz w:val="24"/>
          <w:szCs w:val="24"/>
        </w:rPr>
        <w:t xml:space="preserve">Part 2: </w:t>
      </w:r>
      <w:r w:rsidR="006F4096">
        <w:rPr>
          <w:rFonts w:asciiTheme="minorHAnsi" w:hAnsiTheme="minorHAnsi" w:cstheme="minorHAnsi"/>
          <w:b/>
          <w:bCs/>
          <w:sz w:val="24"/>
          <w:szCs w:val="24"/>
        </w:rPr>
        <w:t xml:space="preserve">Add </w:t>
      </w:r>
      <w:r w:rsidR="009D2A00">
        <w:rPr>
          <w:rFonts w:asciiTheme="minorHAnsi" w:hAnsiTheme="minorHAnsi" w:cstheme="minorHAnsi"/>
          <w:b/>
          <w:bCs/>
          <w:sz w:val="24"/>
          <w:szCs w:val="24"/>
        </w:rPr>
        <w:t>a new function</w:t>
      </w:r>
    </w:p>
    <w:p w14:paraId="5A06F13C" w14:textId="5AA1E288" w:rsidR="00112286" w:rsidRPr="00AE2D04" w:rsidRDefault="00F91C43" w:rsidP="00112286">
      <w:pPr>
        <w:pStyle w:val="ListParagraph"/>
        <w:numPr>
          <w:ilvl w:val="0"/>
          <w:numId w:val="1"/>
        </w:numPr>
        <w:tabs>
          <w:tab w:val="left" w:pos="820"/>
        </w:tabs>
        <w:spacing w:before="14" w:line="249" w:lineRule="auto"/>
        <w:ind w:left="198" w:right="102"/>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Define a function in your main.js file, and name it “hslString”. Define it to take 3 arguments, and use the arguments in the function to construct the hsl string we use to style colors. </w:t>
      </w:r>
    </w:p>
    <w:p w14:paraId="61A7E988" w14:textId="4F102B6D" w:rsidR="00254099" w:rsidRPr="009D2A00" w:rsidRDefault="00F91C43" w:rsidP="00112286">
      <w:pPr>
        <w:pStyle w:val="ListParagraph"/>
        <w:numPr>
          <w:ilvl w:val="1"/>
          <w:numId w:val="1"/>
        </w:numPr>
        <w:tabs>
          <w:tab w:val="left" w:pos="820"/>
        </w:tabs>
        <w:spacing w:before="14" w:line="249" w:lineRule="auto"/>
        <w:ind w:left="1030" w:right="102"/>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Have your function </w:t>
      </w:r>
      <w:r w:rsidRPr="00AE2D04">
        <w:rPr>
          <w:rFonts w:asciiTheme="minorHAnsi" w:hAnsiTheme="minorHAnsi" w:cstheme="minorHAnsi"/>
          <w:color w:val="333333"/>
          <w:w w:val="105"/>
          <w:sz w:val="24"/>
          <w:szCs w:val="24"/>
          <w:u w:val="single"/>
        </w:rPr>
        <w:t>return</w:t>
      </w:r>
      <w:r w:rsidRPr="00AE2D04">
        <w:rPr>
          <w:rFonts w:asciiTheme="minorHAnsi" w:hAnsiTheme="minorHAnsi" w:cstheme="minorHAnsi"/>
          <w:color w:val="333333"/>
          <w:w w:val="105"/>
          <w:sz w:val="24"/>
          <w:szCs w:val="24"/>
        </w:rPr>
        <w:t xml:space="preserve"> the string you create. (Test the function by calling it and printing the string that the function returns out to the</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console).</w:t>
      </w:r>
    </w:p>
    <w:p w14:paraId="3A5ED050" w14:textId="558CB21B" w:rsidR="009D2A00" w:rsidRDefault="009D2A00" w:rsidP="009D2A00">
      <w:pPr>
        <w:pBdr>
          <w:bottom w:val="single" w:sz="12" w:space="1" w:color="auto"/>
        </w:pBdr>
        <w:tabs>
          <w:tab w:val="left" w:pos="820"/>
        </w:tabs>
        <w:spacing w:before="14" w:line="249" w:lineRule="auto"/>
        <w:ind w:right="102"/>
        <w:rPr>
          <w:rFonts w:asciiTheme="minorHAnsi" w:hAnsiTheme="minorHAnsi" w:cstheme="minorHAnsi"/>
          <w:sz w:val="24"/>
          <w:szCs w:val="24"/>
        </w:rPr>
      </w:pPr>
    </w:p>
    <w:p w14:paraId="3F120969" w14:textId="31FFCCD3" w:rsidR="009D2A00" w:rsidRDefault="009D2A00" w:rsidP="009D2A00">
      <w:pPr>
        <w:tabs>
          <w:tab w:val="left" w:pos="820"/>
        </w:tabs>
        <w:spacing w:before="14" w:line="249" w:lineRule="auto"/>
        <w:ind w:right="102"/>
        <w:rPr>
          <w:rFonts w:asciiTheme="minorHAnsi" w:hAnsiTheme="minorHAnsi" w:cstheme="minorHAnsi"/>
          <w:sz w:val="24"/>
          <w:szCs w:val="24"/>
        </w:rPr>
      </w:pPr>
    </w:p>
    <w:p w14:paraId="10945BE3" w14:textId="5229C6B1" w:rsidR="009D2A00" w:rsidRPr="009D2A00" w:rsidRDefault="009D2A00" w:rsidP="009D2A00">
      <w:pPr>
        <w:tabs>
          <w:tab w:val="left" w:pos="820"/>
        </w:tabs>
        <w:spacing w:before="14" w:line="249" w:lineRule="auto"/>
        <w:ind w:right="102"/>
        <w:jc w:val="center"/>
        <w:rPr>
          <w:rFonts w:asciiTheme="minorHAnsi" w:hAnsiTheme="minorHAnsi" w:cstheme="minorHAnsi"/>
          <w:b/>
          <w:bCs/>
          <w:sz w:val="24"/>
          <w:szCs w:val="24"/>
        </w:rPr>
      </w:pPr>
      <w:r w:rsidRPr="009D2A00">
        <w:rPr>
          <w:rFonts w:asciiTheme="minorHAnsi" w:hAnsiTheme="minorHAnsi" w:cstheme="minorHAnsi"/>
          <w:b/>
          <w:bCs/>
          <w:sz w:val="24"/>
          <w:szCs w:val="24"/>
        </w:rPr>
        <w:t>Part 3: Add new controls</w:t>
      </w:r>
    </w:p>
    <w:p w14:paraId="01B6FD9F" w14:textId="75C5E6B3" w:rsidR="00254099" w:rsidRPr="00AE2D04" w:rsidRDefault="00F91C43" w:rsidP="00112286">
      <w:pPr>
        <w:pStyle w:val="ListParagraph"/>
        <w:numPr>
          <w:ilvl w:val="0"/>
          <w:numId w:val="1"/>
        </w:numPr>
        <w:tabs>
          <w:tab w:val="left" w:pos="820"/>
        </w:tabs>
        <w:spacing w:before="9" w:line="252" w:lineRule="auto"/>
        <w:ind w:left="198" w:right="187"/>
        <w:rPr>
          <w:rFonts w:asciiTheme="minorHAnsi" w:hAnsiTheme="minorHAnsi" w:cstheme="minorHAnsi"/>
          <w:sz w:val="24"/>
          <w:szCs w:val="24"/>
        </w:rPr>
      </w:pPr>
      <w:r w:rsidRPr="00AE2D04">
        <w:rPr>
          <w:rFonts w:asciiTheme="minorHAnsi" w:hAnsiTheme="minorHAnsi" w:cstheme="minorHAnsi"/>
          <w:color w:val="333333"/>
          <w:w w:val="105"/>
          <w:sz w:val="24"/>
          <w:szCs w:val="24"/>
        </w:rPr>
        <w:t>Add</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3</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sliders</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to</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the</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w:t>
      </w:r>
      <w:r w:rsidR="00112286" w:rsidRPr="00AE2D04">
        <w:rPr>
          <w:rFonts w:asciiTheme="minorHAnsi" w:hAnsiTheme="minorHAnsi" w:cstheme="minorHAnsi"/>
          <w:color w:val="333333"/>
          <w:w w:val="105"/>
          <w:sz w:val="24"/>
          <w:szCs w:val="24"/>
        </w:rPr>
        <w:t>colorSpec</w:t>
      </w:r>
      <w:r w:rsidRPr="00AE2D04">
        <w:rPr>
          <w:rFonts w:asciiTheme="minorHAnsi" w:hAnsiTheme="minorHAnsi" w:cstheme="minorHAnsi"/>
          <w:color w:val="333333"/>
          <w:w w:val="105"/>
          <w:sz w:val="24"/>
          <w:szCs w:val="24"/>
        </w:rPr>
        <w:t>”</w:t>
      </w:r>
      <w:r w:rsidRPr="00AE2D04">
        <w:rPr>
          <w:rFonts w:asciiTheme="minorHAnsi" w:hAnsiTheme="minorHAnsi" w:cstheme="minorHAnsi"/>
          <w:color w:val="333333"/>
          <w:spacing w:val="-5"/>
          <w:w w:val="105"/>
          <w:sz w:val="24"/>
          <w:szCs w:val="24"/>
        </w:rPr>
        <w:t xml:space="preserve"> </w:t>
      </w:r>
      <w:r w:rsidRPr="00AE2D04">
        <w:rPr>
          <w:rFonts w:asciiTheme="minorHAnsi" w:hAnsiTheme="minorHAnsi" w:cstheme="minorHAnsi"/>
          <w:color w:val="333333"/>
          <w:w w:val="105"/>
          <w:sz w:val="24"/>
          <w:szCs w:val="24"/>
        </w:rPr>
        <w:t>panel,</w:t>
      </w:r>
      <w:r w:rsidRPr="00AE2D04">
        <w:rPr>
          <w:rFonts w:asciiTheme="minorHAnsi" w:hAnsiTheme="minorHAnsi" w:cstheme="minorHAnsi"/>
          <w:color w:val="333333"/>
          <w:spacing w:val="-5"/>
          <w:w w:val="105"/>
          <w:sz w:val="24"/>
          <w:szCs w:val="24"/>
        </w:rPr>
        <w:t xml:space="preserve"> </w:t>
      </w:r>
      <w:r w:rsidRPr="00AE2D04">
        <w:rPr>
          <w:rFonts w:asciiTheme="minorHAnsi" w:hAnsiTheme="minorHAnsi" w:cstheme="minorHAnsi"/>
          <w:color w:val="333333"/>
          <w:w w:val="105"/>
          <w:sz w:val="24"/>
          <w:szCs w:val="24"/>
        </w:rPr>
        <w:t>one</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for</w:t>
      </w:r>
      <w:r w:rsidRPr="00AE2D04">
        <w:rPr>
          <w:rFonts w:asciiTheme="minorHAnsi" w:hAnsiTheme="minorHAnsi" w:cstheme="minorHAnsi"/>
          <w:color w:val="333333"/>
          <w:spacing w:val="-5"/>
          <w:w w:val="105"/>
          <w:sz w:val="24"/>
          <w:szCs w:val="24"/>
        </w:rPr>
        <w:t xml:space="preserve"> </w:t>
      </w:r>
      <w:r w:rsidRPr="00AE2D04">
        <w:rPr>
          <w:rFonts w:asciiTheme="minorHAnsi" w:hAnsiTheme="minorHAnsi" w:cstheme="minorHAnsi"/>
          <w:color w:val="333333"/>
          <w:w w:val="105"/>
          <w:sz w:val="24"/>
          <w:szCs w:val="24"/>
        </w:rPr>
        <w:t>each</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of</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hue,</w:t>
      </w:r>
      <w:r w:rsidRPr="00AE2D04">
        <w:rPr>
          <w:rFonts w:asciiTheme="minorHAnsi" w:hAnsiTheme="minorHAnsi" w:cstheme="minorHAnsi"/>
          <w:color w:val="333333"/>
          <w:spacing w:val="-5"/>
          <w:w w:val="105"/>
          <w:sz w:val="24"/>
          <w:szCs w:val="24"/>
        </w:rPr>
        <w:t xml:space="preserve"> </w:t>
      </w:r>
      <w:r w:rsidRPr="00AE2D04">
        <w:rPr>
          <w:rFonts w:asciiTheme="minorHAnsi" w:hAnsiTheme="minorHAnsi" w:cstheme="minorHAnsi"/>
          <w:color w:val="333333"/>
          <w:w w:val="105"/>
          <w:sz w:val="24"/>
          <w:szCs w:val="24"/>
        </w:rPr>
        <w:t>saturation,</w:t>
      </w:r>
      <w:r w:rsidRPr="00AE2D04">
        <w:rPr>
          <w:rFonts w:asciiTheme="minorHAnsi" w:hAnsiTheme="minorHAnsi" w:cstheme="minorHAnsi"/>
          <w:color w:val="333333"/>
          <w:spacing w:val="-5"/>
          <w:w w:val="105"/>
          <w:sz w:val="24"/>
          <w:szCs w:val="24"/>
        </w:rPr>
        <w:t xml:space="preserve"> </w:t>
      </w:r>
      <w:r w:rsidRPr="00AE2D04">
        <w:rPr>
          <w:rFonts w:asciiTheme="minorHAnsi" w:hAnsiTheme="minorHAnsi" w:cstheme="minorHAnsi"/>
          <w:color w:val="333333"/>
          <w:w w:val="105"/>
          <w:sz w:val="24"/>
          <w:szCs w:val="24"/>
        </w:rPr>
        <w:t>and</w:t>
      </w:r>
      <w:r w:rsidRPr="00AE2D04">
        <w:rPr>
          <w:rFonts w:asciiTheme="minorHAnsi" w:hAnsiTheme="minorHAnsi" w:cstheme="minorHAnsi"/>
          <w:color w:val="333333"/>
          <w:spacing w:val="-4"/>
          <w:w w:val="105"/>
          <w:sz w:val="24"/>
          <w:szCs w:val="24"/>
        </w:rPr>
        <w:t xml:space="preserve"> </w:t>
      </w:r>
      <w:r w:rsidRPr="00AE2D04">
        <w:rPr>
          <w:rFonts w:asciiTheme="minorHAnsi" w:hAnsiTheme="minorHAnsi" w:cstheme="minorHAnsi"/>
          <w:color w:val="333333"/>
          <w:w w:val="105"/>
          <w:sz w:val="24"/>
          <w:szCs w:val="24"/>
        </w:rPr>
        <w:t>lightness</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(setting their minimum and maximum to cover the whole range of possible h,s, and l values appropriately). To do this, create variables for them and get them from the DOM using the id’s you gave them in the html</w:t>
      </w:r>
      <w:r w:rsidRPr="00AE2D04">
        <w:rPr>
          <w:rFonts w:asciiTheme="minorHAnsi" w:hAnsiTheme="minorHAnsi" w:cstheme="minorHAnsi"/>
          <w:color w:val="333333"/>
          <w:spacing w:val="6"/>
          <w:w w:val="105"/>
          <w:sz w:val="24"/>
          <w:szCs w:val="24"/>
        </w:rPr>
        <w:t xml:space="preserve"> </w:t>
      </w:r>
      <w:r w:rsidRPr="00AE2D04">
        <w:rPr>
          <w:rFonts w:asciiTheme="minorHAnsi" w:hAnsiTheme="minorHAnsi" w:cstheme="minorHAnsi"/>
          <w:color w:val="333333"/>
          <w:w w:val="105"/>
          <w:sz w:val="24"/>
          <w:szCs w:val="24"/>
        </w:rPr>
        <w:t>document.</w:t>
      </w:r>
    </w:p>
    <w:p w14:paraId="642C6FDC" w14:textId="0F97A8BF" w:rsidR="00254099" w:rsidRPr="00AE2D04" w:rsidRDefault="009D2A00" w:rsidP="00112286">
      <w:pPr>
        <w:pStyle w:val="ListParagraph"/>
        <w:numPr>
          <w:ilvl w:val="0"/>
          <w:numId w:val="1"/>
        </w:numPr>
        <w:tabs>
          <w:tab w:val="left" w:pos="820"/>
        </w:tabs>
        <w:spacing w:line="252" w:lineRule="auto"/>
        <w:ind w:left="198" w:right="230"/>
        <w:rPr>
          <w:rFonts w:asciiTheme="minorHAnsi" w:hAnsiTheme="minorHAnsi" w:cstheme="minorHAnsi"/>
          <w:sz w:val="24"/>
          <w:szCs w:val="24"/>
        </w:rPr>
      </w:pPr>
      <w:r>
        <w:rPr>
          <w:rFonts w:asciiTheme="minorHAnsi" w:hAnsiTheme="minorHAnsi" w:cstheme="minorHAnsi"/>
          <w:color w:val="333333"/>
          <w:w w:val="105"/>
          <w:sz w:val="24"/>
          <w:szCs w:val="24"/>
        </w:rPr>
        <w:t>Create a function that will u</w:t>
      </w:r>
      <w:r w:rsidR="00F91C43" w:rsidRPr="00AE2D04">
        <w:rPr>
          <w:rFonts w:asciiTheme="minorHAnsi" w:hAnsiTheme="minorHAnsi" w:cstheme="minorHAnsi"/>
          <w:color w:val="333333"/>
          <w:w w:val="105"/>
          <w:sz w:val="24"/>
          <w:szCs w:val="24"/>
        </w:rPr>
        <w:t xml:space="preserve">pdate the background color of </w:t>
      </w:r>
      <w:r w:rsidR="00112286" w:rsidRPr="00AE2D04">
        <w:rPr>
          <w:rFonts w:asciiTheme="minorHAnsi" w:hAnsiTheme="minorHAnsi" w:cstheme="minorHAnsi"/>
          <w:color w:val="333333"/>
          <w:w w:val="105"/>
          <w:sz w:val="24"/>
          <w:szCs w:val="24"/>
        </w:rPr>
        <w:t>colorDisplay</w:t>
      </w:r>
      <w:r w:rsidR="00F91C43" w:rsidRPr="00AE2D04">
        <w:rPr>
          <w:rFonts w:asciiTheme="minorHAnsi" w:hAnsiTheme="minorHAnsi" w:cstheme="minorHAnsi"/>
          <w:color w:val="333333"/>
          <w:w w:val="105"/>
          <w:sz w:val="24"/>
          <w:szCs w:val="24"/>
        </w:rPr>
        <w:t xml:space="preserve"> element when any of the sliders change with</w:t>
      </w:r>
      <w:r w:rsidR="00F91C43" w:rsidRPr="00AE2D04">
        <w:rPr>
          <w:rFonts w:asciiTheme="minorHAnsi" w:hAnsiTheme="minorHAnsi" w:cstheme="minorHAnsi"/>
          <w:color w:val="333333"/>
          <w:spacing w:val="-26"/>
          <w:w w:val="105"/>
          <w:sz w:val="24"/>
          <w:szCs w:val="24"/>
        </w:rPr>
        <w:t xml:space="preserve"> </w:t>
      </w:r>
      <w:r w:rsidR="00F91C43" w:rsidRPr="00AE2D04">
        <w:rPr>
          <w:rFonts w:asciiTheme="minorHAnsi" w:hAnsiTheme="minorHAnsi" w:cstheme="minorHAnsi"/>
          <w:color w:val="333333"/>
          <w:w w:val="105"/>
          <w:sz w:val="24"/>
          <w:szCs w:val="24"/>
        </w:rPr>
        <w:t>the hsl string you get from your function. Note:</w:t>
      </w:r>
      <w:r>
        <w:rPr>
          <w:rFonts w:asciiTheme="minorHAnsi" w:hAnsiTheme="minorHAnsi" w:cstheme="minorHAnsi"/>
          <w:color w:val="333333"/>
          <w:w w:val="105"/>
          <w:sz w:val="24"/>
          <w:szCs w:val="24"/>
        </w:rPr>
        <w:t xml:space="preserve"> all the “onchange” event handlers should point to the same function, and you can </w:t>
      </w:r>
      <w:r w:rsidR="00F91C43" w:rsidRPr="00AE2D04">
        <w:rPr>
          <w:rFonts w:asciiTheme="minorHAnsi" w:hAnsiTheme="minorHAnsi" w:cstheme="minorHAnsi"/>
          <w:color w:val="333333"/>
          <w:w w:val="105"/>
          <w:sz w:val="24"/>
          <w:szCs w:val="24"/>
        </w:rPr>
        <w:t xml:space="preserve">access all of the slider values from </w:t>
      </w:r>
      <w:r>
        <w:rPr>
          <w:rFonts w:asciiTheme="minorHAnsi" w:hAnsiTheme="minorHAnsi" w:cstheme="minorHAnsi"/>
          <w:color w:val="333333"/>
          <w:w w:val="105"/>
          <w:sz w:val="24"/>
          <w:szCs w:val="24"/>
        </w:rPr>
        <w:t>this function.</w:t>
      </w:r>
    </w:p>
    <w:p w14:paraId="53F6FC13" w14:textId="4EBBD6A7" w:rsidR="00254099" w:rsidRPr="00AE2D04" w:rsidRDefault="00F91C43" w:rsidP="00112286">
      <w:pPr>
        <w:pStyle w:val="ListParagraph"/>
        <w:numPr>
          <w:ilvl w:val="0"/>
          <w:numId w:val="1"/>
        </w:numPr>
        <w:tabs>
          <w:tab w:val="left" w:pos="820"/>
        </w:tabs>
        <w:spacing w:before="3" w:line="252" w:lineRule="auto"/>
        <w:ind w:left="198" w:right="357"/>
        <w:rPr>
          <w:rFonts w:asciiTheme="minorHAnsi" w:hAnsiTheme="minorHAnsi" w:cstheme="minorHAnsi"/>
          <w:sz w:val="24"/>
          <w:szCs w:val="24"/>
        </w:rPr>
      </w:pPr>
      <w:r w:rsidRPr="00AE2D04">
        <w:rPr>
          <w:rFonts w:asciiTheme="minorHAnsi" w:hAnsiTheme="minorHAnsi" w:cstheme="minorHAnsi"/>
          <w:color w:val="333333"/>
          <w:w w:val="105"/>
          <w:sz w:val="24"/>
          <w:szCs w:val="24"/>
        </w:rPr>
        <w:t>Label each of the sliders using ‘label’ elements on the html page. Give these label elements a class and use the class name to set their font parameters in CSS to a size that looks nice on the</w:t>
      </w:r>
      <w:r w:rsidRPr="00AE2D04">
        <w:rPr>
          <w:rFonts w:asciiTheme="minorHAnsi" w:hAnsiTheme="minorHAnsi" w:cstheme="minorHAnsi"/>
          <w:color w:val="333333"/>
          <w:spacing w:val="3"/>
          <w:w w:val="105"/>
          <w:sz w:val="24"/>
          <w:szCs w:val="24"/>
        </w:rPr>
        <w:t xml:space="preserve"> </w:t>
      </w:r>
      <w:r w:rsidRPr="00AE2D04">
        <w:rPr>
          <w:rFonts w:asciiTheme="minorHAnsi" w:hAnsiTheme="minorHAnsi" w:cstheme="minorHAnsi"/>
          <w:color w:val="333333"/>
          <w:w w:val="105"/>
          <w:sz w:val="24"/>
          <w:szCs w:val="24"/>
        </w:rPr>
        <w:t>webpage.</w:t>
      </w:r>
    </w:p>
    <w:p w14:paraId="7018A280" w14:textId="4F4DA32D" w:rsidR="006C1C50" w:rsidRPr="00AE2D04" w:rsidRDefault="006C1C50" w:rsidP="009D2A00">
      <w:pPr>
        <w:pStyle w:val="ListParagraph"/>
        <w:numPr>
          <w:ilvl w:val="0"/>
          <w:numId w:val="1"/>
        </w:numPr>
        <w:tabs>
          <w:tab w:val="left" w:pos="820"/>
        </w:tabs>
        <w:spacing w:before="3" w:line="252" w:lineRule="auto"/>
        <w:ind w:left="198" w:right="357"/>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Add a </w:t>
      </w:r>
      <w:r w:rsidR="009D2A00">
        <w:rPr>
          <w:rFonts w:asciiTheme="minorHAnsi" w:hAnsiTheme="minorHAnsi" w:cstheme="minorHAnsi"/>
          <w:color w:val="333333"/>
          <w:w w:val="105"/>
          <w:sz w:val="24"/>
          <w:szCs w:val="24"/>
        </w:rPr>
        <w:t xml:space="preserve">new </w:t>
      </w:r>
      <w:r w:rsidRPr="00AE2D04">
        <w:rPr>
          <w:rFonts w:asciiTheme="minorHAnsi" w:hAnsiTheme="minorHAnsi" w:cstheme="minorHAnsi"/>
          <w:color w:val="333333"/>
          <w:w w:val="105"/>
          <w:sz w:val="24"/>
          <w:szCs w:val="24"/>
        </w:rPr>
        <w:t>button to the colorSpec element</w:t>
      </w:r>
      <w:r w:rsidR="009D2A00">
        <w:rPr>
          <w:rFonts w:asciiTheme="minorHAnsi" w:hAnsiTheme="minorHAnsi" w:cstheme="minorHAnsi"/>
          <w:color w:val="333333"/>
          <w:w w:val="105"/>
          <w:sz w:val="24"/>
          <w:szCs w:val="24"/>
        </w:rPr>
        <w:t xml:space="preserve"> and </w:t>
      </w:r>
      <w:r w:rsidRPr="00AE2D04">
        <w:rPr>
          <w:rFonts w:asciiTheme="minorHAnsi" w:hAnsiTheme="minorHAnsi" w:cstheme="minorHAnsi"/>
          <w:color w:val="333333"/>
          <w:w w:val="105"/>
          <w:sz w:val="24"/>
          <w:szCs w:val="24"/>
        </w:rPr>
        <w:t xml:space="preserve">add a click event listener to it by using the addEventListener method (not the onclick event listener!) Use the steps here: </w:t>
      </w:r>
      <w:hyperlink r:id="rId5" w:history="1">
        <w:r w:rsidRPr="00AE2D04">
          <w:rPr>
            <w:rStyle w:val="Hyperlink"/>
            <w:rFonts w:asciiTheme="minorHAnsi" w:hAnsiTheme="minorHAnsi" w:cstheme="minorHAnsi"/>
            <w:w w:val="105"/>
            <w:sz w:val="24"/>
            <w:szCs w:val="24"/>
          </w:rPr>
          <w:t>https://www.w3schools.com/jsref/met_element_addeventlistener.asp</w:t>
        </w:r>
      </w:hyperlink>
    </w:p>
    <w:p w14:paraId="17269179" w14:textId="06511829" w:rsidR="006C1C50" w:rsidRPr="00AE2D04" w:rsidRDefault="006C1C50" w:rsidP="006C1C50">
      <w:pPr>
        <w:pStyle w:val="ListParagraph"/>
        <w:tabs>
          <w:tab w:val="left" w:pos="820"/>
        </w:tabs>
        <w:spacing w:before="3" w:line="252" w:lineRule="auto"/>
        <w:ind w:left="198" w:right="357" w:firstLine="0"/>
        <w:rPr>
          <w:rFonts w:asciiTheme="minorHAnsi" w:hAnsiTheme="minorHAnsi" w:cstheme="minorHAnsi"/>
          <w:sz w:val="24"/>
          <w:szCs w:val="24"/>
        </w:rPr>
      </w:pPr>
      <w:r w:rsidRPr="00AE2D04">
        <w:rPr>
          <w:rFonts w:asciiTheme="minorHAnsi" w:hAnsiTheme="minorHAnsi" w:cstheme="minorHAnsi"/>
          <w:color w:val="333333"/>
          <w:w w:val="105"/>
          <w:sz w:val="24"/>
          <w:szCs w:val="24"/>
        </w:rPr>
        <w:t xml:space="preserve"> </w:t>
      </w:r>
    </w:p>
    <w:sectPr w:rsidR="006C1C50" w:rsidRPr="00AE2D04">
      <w:type w:val="continuous"/>
      <w:pgSz w:w="11900" w:h="16840"/>
      <w:pgMar w:top="160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D569B"/>
    <w:multiLevelType w:val="hybridMultilevel"/>
    <w:tmpl w:val="827C7802"/>
    <w:lvl w:ilvl="0" w:tplc="66A060B8">
      <w:numFmt w:val="bullet"/>
      <w:lvlText w:val=""/>
      <w:lvlJc w:val="left"/>
      <w:pPr>
        <w:ind w:left="820" w:hanging="360"/>
      </w:pPr>
      <w:rPr>
        <w:rFonts w:ascii="Symbol" w:eastAsia="Symbol" w:hAnsi="Symbol" w:cs="Symbol" w:hint="default"/>
        <w:color w:val="333333"/>
        <w:w w:val="103"/>
        <w:sz w:val="19"/>
        <w:szCs w:val="19"/>
      </w:rPr>
    </w:lvl>
    <w:lvl w:ilvl="1" w:tplc="CDCA5F18">
      <w:numFmt w:val="bullet"/>
      <w:lvlText w:val="•"/>
      <w:lvlJc w:val="left"/>
      <w:pPr>
        <w:ind w:left="1652" w:hanging="360"/>
      </w:pPr>
      <w:rPr>
        <w:rFonts w:hint="default"/>
      </w:rPr>
    </w:lvl>
    <w:lvl w:ilvl="2" w:tplc="7218654A">
      <w:numFmt w:val="bullet"/>
      <w:lvlText w:val="•"/>
      <w:lvlJc w:val="left"/>
      <w:pPr>
        <w:ind w:left="2484" w:hanging="360"/>
      </w:pPr>
      <w:rPr>
        <w:rFonts w:hint="default"/>
      </w:rPr>
    </w:lvl>
    <w:lvl w:ilvl="3" w:tplc="5FDCD14C">
      <w:numFmt w:val="bullet"/>
      <w:lvlText w:val="•"/>
      <w:lvlJc w:val="left"/>
      <w:pPr>
        <w:ind w:left="3316" w:hanging="360"/>
      </w:pPr>
      <w:rPr>
        <w:rFonts w:hint="default"/>
      </w:rPr>
    </w:lvl>
    <w:lvl w:ilvl="4" w:tplc="DC6E223C">
      <w:numFmt w:val="bullet"/>
      <w:lvlText w:val="•"/>
      <w:lvlJc w:val="left"/>
      <w:pPr>
        <w:ind w:left="4148" w:hanging="360"/>
      </w:pPr>
      <w:rPr>
        <w:rFonts w:hint="default"/>
      </w:rPr>
    </w:lvl>
    <w:lvl w:ilvl="5" w:tplc="A286A236">
      <w:numFmt w:val="bullet"/>
      <w:lvlText w:val="•"/>
      <w:lvlJc w:val="left"/>
      <w:pPr>
        <w:ind w:left="4980" w:hanging="360"/>
      </w:pPr>
      <w:rPr>
        <w:rFonts w:hint="default"/>
      </w:rPr>
    </w:lvl>
    <w:lvl w:ilvl="6" w:tplc="80FA9668">
      <w:numFmt w:val="bullet"/>
      <w:lvlText w:val="•"/>
      <w:lvlJc w:val="left"/>
      <w:pPr>
        <w:ind w:left="5812" w:hanging="360"/>
      </w:pPr>
      <w:rPr>
        <w:rFonts w:hint="default"/>
      </w:rPr>
    </w:lvl>
    <w:lvl w:ilvl="7" w:tplc="BC72E5E8">
      <w:numFmt w:val="bullet"/>
      <w:lvlText w:val="•"/>
      <w:lvlJc w:val="left"/>
      <w:pPr>
        <w:ind w:left="6644" w:hanging="360"/>
      </w:pPr>
      <w:rPr>
        <w:rFonts w:hint="default"/>
      </w:rPr>
    </w:lvl>
    <w:lvl w:ilvl="8" w:tplc="9342BBB0">
      <w:numFmt w:val="bullet"/>
      <w:lvlText w:val="•"/>
      <w:lvlJc w:val="left"/>
      <w:pPr>
        <w:ind w:left="7476" w:hanging="360"/>
      </w:pPr>
      <w:rPr>
        <w:rFonts w:hint="default"/>
      </w:rPr>
    </w:lvl>
  </w:abstractNum>
  <w:abstractNum w:abstractNumId="1" w15:restartNumberingAfterBreak="0">
    <w:nsid w:val="32371A0D"/>
    <w:multiLevelType w:val="hybridMultilevel"/>
    <w:tmpl w:val="4E4A06CC"/>
    <w:lvl w:ilvl="0" w:tplc="17A2281A">
      <w:start w:val="1"/>
      <w:numFmt w:val="decimal"/>
      <w:lvlText w:val="%1."/>
      <w:lvlJc w:val="left"/>
      <w:pPr>
        <w:ind w:left="820" w:hanging="360"/>
        <w:jc w:val="left"/>
      </w:pPr>
      <w:rPr>
        <w:rFonts w:ascii="Arial" w:eastAsia="Arial" w:hAnsi="Arial" w:cs="Arial" w:hint="default"/>
        <w:color w:val="333333"/>
        <w:spacing w:val="0"/>
        <w:w w:val="103"/>
        <w:sz w:val="20"/>
        <w:szCs w:val="20"/>
      </w:rPr>
    </w:lvl>
    <w:lvl w:ilvl="1" w:tplc="F9FC02E4">
      <w:numFmt w:val="bullet"/>
      <w:lvlText w:val="•"/>
      <w:lvlJc w:val="left"/>
      <w:pPr>
        <w:ind w:left="1652" w:hanging="360"/>
      </w:pPr>
      <w:rPr>
        <w:rFonts w:hint="default"/>
      </w:rPr>
    </w:lvl>
    <w:lvl w:ilvl="2" w:tplc="53C4E84A">
      <w:numFmt w:val="bullet"/>
      <w:lvlText w:val="•"/>
      <w:lvlJc w:val="left"/>
      <w:pPr>
        <w:ind w:left="2484" w:hanging="360"/>
      </w:pPr>
      <w:rPr>
        <w:rFonts w:hint="default"/>
      </w:rPr>
    </w:lvl>
    <w:lvl w:ilvl="3" w:tplc="08A057BA">
      <w:numFmt w:val="bullet"/>
      <w:lvlText w:val="•"/>
      <w:lvlJc w:val="left"/>
      <w:pPr>
        <w:ind w:left="3316" w:hanging="360"/>
      </w:pPr>
      <w:rPr>
        <w:rFonts w:hint="default"/>
      </w:rPr>
    </w:lvl>
    <w:lvl w:ilvl="4" w:tplc="DBFCD540">
      <w:numFmt w:val="bullet"/>
      <w:lvlText w:val="•"/>
      <w:lvlJc w:val="left"/>
      <w:pPr>
        <w:ind w:left="4148" w:hanging="360"/>
      </w:pPr>
      <w:rPr>
        <w:rFonts w:hint="default"/>
      </w:rPr>
    </w:lvl>
    <w:lvl w:ilvl="5" w:tplc="6F4C27A2">
      <w:numFmt w:val="bullet"/>
      <w:lvlText w:val="•"/>
      <w:lvlJc w:val="left"/>
      <w:pPr>
        <w:ind w:left="4980" w:hanging="360"/>
      </w:pPr>
      <w:rPr>
        <w:rFonts w:hint="default"/>
      </w:rPr>
    </w:lvl>
    <w:lvl w:ilvl="6" w:tplc="D514F77C">
      <w:numFmt w:val="bullet"/>
      <w:lvlText w:val="•"/>
      <w:lvlJc w:val="left"/>
      <w:pPr>
        <w:ind w:left="5812" w:hanging="360"/>
      </w:pPr>
      <w:rPr>
        <w:rFonts w:hint="default"/>
      </w:rPr>
    </w:lvl>
    <w:lvl w:ilvl="7" w:tplc="EC1C8B8E">
      <w:numFmt w:val="bullet"/>
      <w:lvlText w:val="•"/>
      <w:lvlJc w:val="left"/>
      <w:pPr>
        <w:ind w:left="6644" w:hanging="360"/>
      </w:pPr>
      <w:rPr>
        <w:rFonts w:hint="default"/>
      </w:rPr>
    </w:lvl>
    <w:lvl w:ilvl="8" w:tplc="6252738C">
      <w:numFmt w:val="bullet"/>
      <w:lvlText w:val="•"/>
      <w:lvlJc w:val="left"/>
      <w:pPr>
        <w:ind w:left="7476" w:hanging="360"/>
      </w:pPr>
      <w:rPr>
        <w:rFonts w:hint="default"/>
      </w:rPr>
    </w:lvl>
  </w:abstractNum>
  <w:abstractNum w:abstractNumId="2" w15:restartNumberingAfterBreak="0">
    <w:nsid w:val="3D6F7F30"/>
    <w:multiLevelType w:val="hybridMultilevel"/>
    <w:tmpl w:val="63AC4866"/>
    <w:lvl w:ilvl="0" w:tplc="BE2C2F5E">
      <w:numFmt w:val="bullet"/>
      <w:lvlText w:val=""/>
      <w:lvlJc w:val="left"/>
      <w:pPr>
        <w:ind w:left="1342" w:hanging="360"/>
      </w:pPr>
      <w:rPr>
        <w:rFonts w:ascii="Symbol" w:eastAsia="Symbol" w:hAnsi="Symbol" w:cs="Symbol" w:hint="default"/>
        <w:w w:val="100"/>
        <w:sz w:val="24"/>
        <w:szCs w:val="24"/>
      </w:rPr>
    </w:lvl>
    <w:lvl w:ilvl="1" w:tplc="A476B48A">
      <w:numFmt w:val="bullet"/>
      <w:lvlText w:val="•"/>
      <w:lvlJc w:val="left"/>
      <w:pPr>
        <w:ind w:left="2136" w:hanging="360"/>
      </w:pPr>
      <w:rPr>
        <w:rFonts w:hint="default"/>
      </w:rPr>
    </w:lvl>
    <w:lvl w:ilvl="2" w:tplc="BF8AA46A">
      <w:numFmt w:val="bullet"/>
      <w:lvlText w:val="•"/>
      <w:lvlJc w:val="left"/>
      <w:pPr>
        <w:ind w:left="2930" w:hanging="360"/>
      </w:pPr>
      <w:rPr>
        <w:rFonts w:hint="default"/>
      </w:rPr>
    </w:lvl>
    <w:lvl w:ilvl="3" w:tplc="1D2A4E3A">
      <w:numFmt w:val="bullet"/>
      <w:lvlText w:val="•"/>
      <w:lvlJc w:val="left"/>
      <w:pPr>
        <w:ind w:left="3724" w:hanging="360"/>
      </w:pPr>
      <w:rPr>
        <w:rFonts w:hint="default"/>
      </w:rPr>
    </w:lvl>
    <w:lvl w:ilvl="4" w:tplc="8D764AE0">
      <w:numFmt w:val="bullet"/>
      <w:lvlText w:val="•"/>
      <w:lvlJc w:val="left"/>
      <w:pPr>
        <w:ind w:left="4518" w:hanging="360"/>
      </w:pPr>
      <w:rPr>
        <w:rFonts w:hint="default"/>
      </w:rPr>
    </w:lvl>
    <w:lvl w:ilvl="5" w:tplc="DD28FE72">
      <w:numFmt w:val="bullet"/>
      <w:lvlText w:val="•"/>
      <w:lvlJc w:val="left"/>
      <w:pPr>
        <w:ind w:left="5312" w:hanging="360"/>
      </w:pPr>
      <w:rPr>
        <w:rFonts w:hint="default"/>
      </w:rPr>
    </w:lvl>
    <w:lvl w:ilvl="6" w:tplc="E848B786">
      <w:numFmt w:val="bullet"/>
      <w:lvlText w:val="•"/>
      <w:lvlJc w:val="left"/>
      <w:pPr>
        <w:ind w:left="6106" w:hanging="360"/>
      </w:pPr>
      <w:rPr>
        <w:rFonts w:hint="default"/>
      </w:rPr>
    </w:lvl>
    <w:lvl w:ilvl="7" w:tplc="48AA27EA">
      <w:numFmt w:val="bullet"/>
      <w:lvlText w:val="•"/>
      <w:lvlJc w:val="left"/>
      <w:pPr>
        <w:ind w:left="6900" w:hanging="360"/>
      </w:pPr>
      <w:rPr>
        <w:rFonts w:hint="default"/>
      </w:rPr>
    </w:lvl>
    <w:lvl w:ilvl="8" w:tplc="A8C2AF46">
      <w:numFmt w:val="bullet"/>
      <w:lvlText w:val="•"/>
      <w:lvlJc w:val="left"/>
      <w:pPr>
        <w:ind w:left="7694"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099"/>
    <w:rsid w:val="00112286"/>
    <w:rsid w:val="00195EFD"/>
    <w:rsid w:val="00254099"/>
    <w:rsid w:val="00655FD4"/>
    <w:rsid w:val="006C1C50"/>
    <w:rsid w:val="006F4096"/>
    <w:rsid w:val="008406DC"/>
    <w:rsid w:val="0098740E"/>
    <w:rsid w:val="009D2A00"/>
    <w:rsid w:val="00AE2D04"/>
    <w:rsid w:val="00CF1284"/>
    <w:rsid w:val="00F91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8933"/>
  <w15:docId w15:val="{8A204665-EBD2-4F28-BF8F-85447417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rsid w:val="00CF1284"/>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0"/>
      <w:szCs w:val="20"/>
    </w:rPr>
  </w:style>
  <w:style w:type="paragraph" w:styleId="Title">
    <w:name w:val="Title"/>
    <w:basedOn w:val="Normal"/>
    <w:uiPriority w:val="10"/>
    <w:qFormat/>
    <w:pPr>
      <w:spacing w:before="97"/>
      <w:ind w:left="100"/>
    </w:pPr>
    <w:rPr>
      <w:sz w:val="29"/>
      <w:szCs w:val="29"/>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F1284"/>
    <w:rPr>
      <w:rFonts w:ascii="Arial" w:eastAsia="Arial" w:hAnsi="Arial" w:cs="Arial"/>
      <w:b/>
      <w:bCs/>
      <w:sz w:val="27"/>
      <w:szCs w:val="27"/>
    </w:rPr>
  </w:style>
  <w:style w:type="character" w:styleId="Hyperlink">
    <w:name w:val="Hyperlink"/>
    <w:basedOn w:val="DefaultParagraphFont"/>
    <w:uiPriority w:val="99"/>
    <w:unhideWhenUsed/>
    <w:rsid w:val="006C1C50"/>
    <w:rPr>
      <w:color w:val="0000FF" w:themeColor="hyperlink"/>
      <w:u w:val="single"/>
    </w:rPr>
  </w:style>
  <w:style w:type="character" w:styleId="UnresolvedMention">
    <w:name w:val="Unresolved Mention"/>
    <w:basedOn w:val="DefaultParagraphFont"/>
    <w:uiPriority w:val="99"/>
    <w:semiHidden/>
    <w:unhideWhenUsed/>
    <w:rsid w:val="006C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element_addeventlisten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Kokil J</cp:lastModifiedBy>
  <cp:revision>11</cp:revision>
  <dcterms:created xsi:type="dcterms:W3CDTF">2020-08-31T07:32:00Z</dcterms:created>
  <dcterms:modified xsi:type="dcterms:W3CDTF">2020-08-31T07:48:00Z</dcterms:modified>
</cp:coreProperties>
</file>