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F2" w:rsidRPr="00677331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3B4DF2" w:rsidRDefault="0007594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 w:rsidR="008E4DDC">
        <w:rPr>
          <w:rFonts w:cs="굴림" w:hint="eastAsia"/>
          <w:color w:val="000000"/>
          <w:kern w:val="0"/>
          <w:szCs w:val="20"/>
        </w:rPr>
        <w:t>다음은 각각 어떤 용어를 설명하는 것인지 써라.</w:t>
      </w:r>
    </w:p>
    <w:p w:rsidR="003B4DF2" w:rsidRP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</w:t>
      </w:r>
      <w:r>
        <w:rPr>
          <w:rFonts w:hint="eastAsia"/>
        </w:rPr>
        <w:t>열이 숫자형, 문자형, 날짜형 중 어떤 것을 입력할지는 지정</w:t>
      </w: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</w:pPr>
      <w:r>
        <w:rPr>
          <w:rFonts w:cs="굴림" w:hint="eastAsia"/>
          <w:color w:val="000000"/>
          <w:kern w:val="0"/>
          <w:szCs w:val="20"/>
        </w:rPr>
        <w:t xml:space="preserve">(2) </w:t>
      </w:r>
      <w:r w:rsidRPr="00797B7A">
        <w:rPr>
          <w:rFonts w:hint="eastAsia"/>
        </w:rPr>
        <w:t xml:space="preserve">데이터베이스를 관리하는 시스템 또는 </w:t>
      </w:r>
      <w:r>
        <w:rPr>
          <w:rFonts w:hint="eastAsia"/>
        </w:rPr>
        <w:t>소프트웨어</w:t>
      </w: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</w:pPr>
      <w:r>
        <w:rPr>
          <w:rFonts w:hint="eastAsia"/>
        </w:rPr>
        <w:t xml:space="preserve">(3) </w:t>
      </w:r>
      <w:r w:rsidRPr="00797B7A">
        <w:rPr>
          <w:rFonts w:hint="eastAsia"/>
        </w:rPr>
        <w:t xml:space="preserve">테이블이 저장되는 </w:t>
      </w:r>
      <w:r>
        <w:rPr>
          <w:rFonts w:hint="eastAsia"/>
        </w:rPr>
        <w:t>저장소</w:t>
      </w: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02C7C" w:rsidRDefault="00C24740" w:rsidP="00102C7C">
      <w:pPr>
        <w:ind w:leftChars="0" w:left="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</w:t>
      </w:r>
      <w:r w:rsidR="00102C7C">
        <w:rPr>
          <w:rFonts w:cs="굴림" w:hint="eastAsia"/>
          <w:color w:val="000000"/>
          <w:kern w:val="0"/>
          <w:szCs w:val="20"/>
        </w:rPr>
        <w:t xml:space="preserve">. </w:t>
      </w:r>
      <w:r w:rsidR="00102C7C">
        <w:rPr>
          <w:rFonts w:cs="굴림"/>
          <w:color w:val="000000"/>
          <w:kern w:val="0"/>
          <w:szCs w:val="20"/>
        </w:rPr>
        <w:t>다음</w:t>
      </w:r>
      <w:r w:rsidR="00102C7C">
        <w:rPr>
          <w:rFonts w:cs="굴림" w:hint="eastAsia"/>
          <w:color w:val="000000"/>
          <w:kern w:val="0"/>
          <w:szCs w:val="20"/>
        </w:rPr>
        <w:t xml:space="preserve"> 각 메소드는 </w:t>
      </w:r>
      <w:r w:rsidR="00102C7C" w:rsidRPr="00464BC0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SQLiteOpenHelper</w:t>
      </w:r>
      <w:r w:rsidR="00102C7C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,</w:t>
      </w:r>
      <w:r w:rsidR="00102C7C">
        <w:rPr>
          <w:rFonts w:asciiTheme="minorEastAsia" w:eastAsiaTheme="minorEastAsia" w:hAnsiTheme="minorEastAsia" w:cs="굴림" w:hint="eastAsia"/>
          <w:color w:val="000000"/>
          <w:sz w:val="18"/>
        </w:rPr>
        <w:t xml:space="preserve"> </w:t>
      </w:r>
      <w:r w:rsidR="00102C7C" w:rsidRPr="00464BC0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SQLiteDatabase</w:t>
      </w:r>
      <w:r w:rsidR="00102C7C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,</w:t>
      </w:r>
      <w:r w:rsidR="00102C7C">
        <w:rPr>
          <w:rFonts w:asciiTheme="minorEastAsia" w:eastAsiaTheme="minorEastAsia" w:hAnsiTheme="minorEastAsia" w:cs="굴림" w:hint="eastAsia"/>
          <w:color w:val="000000"/>
          <w:sz w:val="18"/>
        </w:rPr>
        <w:t xml:space="preserve"> </w:t>
      </w:r>
      <w:r w:rsidR="00102C7C" w:rsidRPr="00464BC0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Cursor</w:t>
      </w:r>
      <w:r w:rsidR="00102C7C"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 xml:space="preserve"> 중 어디에 속하는</w:t>
      </w:r>
      <w:r>
        <w:rPr>
          <w:rFonts w:asciiTheme="minorEastAsia" w:eastAsiaTheme="minorEastAsia" w:hAnsiTheme="minorEastAsia" w:cs="굴림" w:hint="eastAsia"/>
          <w:color w:val="000000"/>
          <w:kern w:val="0"/>
          <w:sz w:val="18"/>
          <w:szCs w:val="20"/>
        </w:rPr>
        <w:t>지 구분하라.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C31AF" w:rsidTr="00EC31AF">
        <w:tc>
          <w:tcPr>
            <w:tcW w:w="9224" w:type="dxa"/>
          </w:tcPr>
          <w:p w:rsidR="00EC31AF" w:rsidRDefault="00EC31AF" w:rsidP="00EC31AF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close()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query(), onCreate()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moveToLast()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getReadableDatabase()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rawQuery()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getWritableDatabase()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execSQL()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moveToFirst()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onUpgrade()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 xml:space="preserve">, </w:t>
            </w:r>
            <w:r w:rsidRPr="00102C7C">
              <w:rPr>
                <w:rFonts w:asciiTheme="minorEastAsia" w:eastAsiaTheme="minorEastAsia" w:hAnsiTheme="minorEastAsia" w:cs="굴림"/>
                <w:color w:val="000000"/>
                <w:sz w:val="18"/>
              </w:rPr>
              <w:t>moveToNext()</w:t>
            </w:r>
          </w:p>
        </w:tc>
      </w:tr>
    </w:tbl>
    <w:p w:rsidR="00102C7C" w:rsidRDefault="00102C7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C24740" w:rsidRDefault="00C24740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</w:t>
      </w:r>
      <w:r w:rsidR="00AC41EC">
        <w:rPr>
          <w:rFonts w:cs="굴림" w:hint="eastAsia"/>
          <w:color w:val="000000"/>
          <w:kern w:val="0"/>
          <w:szCs w:val="20"/>
        </w:rPr>
        <w:t xml:space="preserve"> SQLite 명령과 그 의미를 짝지어라.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AC41EC" w:rsidTr="00AC41EC">
        <w:trPr>
          <w:trHeight w:val="1729"/>
        </w:trPr>
        <w:tc>
          <w:tcPr>
            <w:tcW w:w="2518" w:type="dxa"/>
          </w:tcPr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(1) .table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(2) .scheam</w:t>
            </w:r>
          </w:p>
          <w:p w:rsidR="00AC41EC" w:rsidRDefault="00AC41EC" w:rsidP="00AC41E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(3) .header on</w:t>
            </w:r>
          </w:p>
          <w:p w:rsidR="00AC41EC" w:rsidRDefault="00AC41EC" w:rsidP="00AC41E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(4) .mode column</w:t>
            </w:r>
          </w:p>
          <w:p w:rsidR="00AC41EC" w:rsidRDefault="00AC41EC" w:rsidP="00AC41E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(5) .exit</w:t>
            </w:r>
          </w:p>
        </w:tc>
        <w:tc>
          <w:tcPr>
            <w:tcW w:w="6706" w:type="dxa"/>
          </w:tcPr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a.</w:t>
            </w:r>
            <w:r>
              <w:t xml:space="preserve"> </w:t>
            </w:r>
            <w:r w:rsidRPr="00AC41EC">
              <w:rPr>
                <w:rFonts w:cs="굴림"/>
                <w:color w:val="000000"/>
              </w:rPr>
              <w:t>SELECT문으로 출력할 때, 컬럼 모드로 출력해 준다.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b.</w:t>
            </w:r>
            <w:r>
              <w:rPr>
                <w:rFonts w:hint="eastAsia"/>
              </w:rPr>
              <w:t xml:space="preserve"> </w:t>
            </w:r>
            <w:r w:rsidRPr="00AC41EC">
              <w:rPr>
                <w:rFonts w:cs="굴림" w:hint="eastAsia"/>
                <w:color w:val="000000"/>
              </w:rPr>
              <w:t>테이블의</w:t>
            </w:r>
            <w:r w:rsidRPr="00AC41EC">
              <w:rPr>
                <w:rFonts w:cs="굴림"/>
                <w:color w:val="000000"/>
              </w:rPr>
              <w:t xml:space="preserve"> 열 및 데이터형식 등의 정보를 보여준다.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c.</w:t>
            </w:r>
            <w:r>
              <w:t xml:space="preserve"> </w:t>
            </w:r>
            <w:r w:rsidRPr="00AC41EC">
              <w:rPr>
                <w:rFonts w:cs="굴림"/>
                <w:color w:val="000000"/>
              </w:rPr>
              <w:t>SQLite를 종료한다.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d.</w:t>
            </w:r>
            <w:r>
              <w:t xml:space="preserve"> </w:t>
            </w:r>
            <w:r w:rsidRPr="00AC41EC">
              <w:rPr>
                <w:rFonts w:cs="굴림"/>
                <w:color w:val="000000"/>
              </w:rPr>
              <w:t>SELECT문으로 출력할 때, 헤더를 보여준다.</w:t>
            </w:r>
          </w:p>
          <w:p w:rsidR="00AC41EC" w:rsidRDefault="00AC41EC" w:rsidP="003B4DF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e.</w:t>
            </w:r>
            <w:r>
              <w:rPr>
                <w:rFonts w:hint="eastAsia"/>
              </w:rPr>
              <w:t xml:space="preserve"> </w:t>
            </w:r>
            <w:r w:rsidRPr="00AC41EC">
              <w:rPr>
                <w:rFonts w:cs="굴림" w:hint="eastAsia"/>
                <w:color w:val="000000"/>
              </w:rPr>
              <w:t>현재</w:t>
            </w:r>
            <w:r w:rsidRPr="00AC41EC">
              <w:rPr>
                <w:rFonts w:cs="굴림"/>
                <w:color w:val="000000"/>
              </w:rPr>
              <w:t xml:space="preserve"> 데이터베이스의 테이블 목록을 보여준다</w:t>
            </w:r>
          </w:p>
        </w:tc>
      </w:tr>
    </w:tbl>
    <w:p w:rsidR="00AC41EC" w:rsidRDefault="00AC41E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C24740" w:rsidRDefault="00C24740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02C7C" w:rsidRDefault="00C24740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r w:rsidR="00DA7A6C">
        <w:rPr>
          <w:rFonts w:cs="굴림" w:hint="eastAsia"/>
          <w:color w:val="000000"/>
          <w:kern w:val="0"/>
          <w:szCs w:val="20"/>
        </w:rPr>
        <w:t>다음 데이터베이스 구축 절차를 차례로 나열하라.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a. 데이터 입력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b 데이터베이스 생성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c. 테이블 생성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d. 데이터 조회</w:t>
      </w:r>
    </w:p>
    <w:p w:rsidR="00DA7A6C" w:rsidRDefault="00DA7A6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02C7C" w:rsidRDefault="00102C7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&lt;실습 12-1&gt;을 참조해서 다음 조건에 맞춰서 테이블을 생성하라. 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데이터베이스 이름은 ex12_</w:t>
      </w:r>
      <w:r w:rsidR="00A274B6">
        <w:rPr>
          <w:rFonts w:cs="굴림" w:hint="eastAsia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DB 로 한다.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테이블이름은 prodTable로 열이름은 num, uName, product, count로 한다.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Primary Key를 순번으로 한다.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순번은 Insert문에서 별도로 입력하지 않고, 자동으로 1부터 시작해서 1씩 증가되어 입력되도록 한다.</w:t>
      </w:r>
    </w:p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920"/>
      </w:tblGrid>
      <w:tr w:rsidR="00C24740" w:rsidRPr="00936B4B" w:rsidTr="00B65465">
        <w:trPr>
          <w:trHeight w:val="323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20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b/>
                <w:bCs/>
                <w:color w:val="000000"/>
                <w:kern w:val="24"/>
                <w:szCs w:val="32"/>
              </w:rPr>
              <w:t>순번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굴림" w:eastAsia="굴림" w:hAnsi="굴림" w:cs="Arial" w:hint="eastAsia"/>
                <w:b/>
                <w:bCs/>
                <w:color w:val="000000"/>
                <w:kern w:val="24"/>
                <w:szCs w:val="32"/>
              </w:rPr>
              <w:t>이름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b/>
                <w:bCs/>
                <w:color w:val="000000"/>
                <w:kern w:val="24"/>
                <w:szCs w:val="32"/>
              </w:rPr>
              <w:t>물품명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b/>
                <w:bCs/>
                <w:color w:val="000000"/>
                <w:kern w:val="24"/>
                <w:szCs w:val="32"/>
              </w:rPr>
              <w:t>수량</w:t>
            </w:r>
          </w:p>
        </w:tc>
      </w:tr>
      <w:tr w:rsidR="00C24740" w:rsidRPr="00936B4B" w:rsidTr="00B65465">
        <w:trPr>
          <w:trHeight w:val="273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1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장동건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운동화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2</w:t>
            </w:r>
          </w:p>
        </w:tc>
      </w:tr>
      <w:tr w:rsidR="00C24740" w:rsidRPr="00936B4B" w:rsidTr="00B65465">
        <w:trPr>
          <w:trHeight w:val="265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2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원빈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노트북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1</w:t>
            </w:r>
          </w:p>
        </w:tc>
      </w:tr>
      <w:tr w:rsidR="00C24740" w:rsidRPr="00936B4B" w:rsidTr="00B65465">
        <w:trPr>
          <w:trHeight w:val="272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3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소지섭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모니터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1</w:t>
            </w:r>
          </w:p>
        </w:tc>
      </w:tr>
      <w:tr w:rsidR="00C24740" w:rsidRPr="00936B4B" w:rsidTr="00B65465">
        <w:trPr>
          <w:trHeight w:val="277"/>
        </w:trPr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lastRenderedPageBreak/>
              <w:t>4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김제동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모니터</w:t>
            </w:r>
          </w:p>
        </w:tc>
        <w:tc>
          <w:tcPr>
            <w:tcW w:w="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B4B" w:rsidRPr="00936B4B" w:rsidRDefault="00C24740" w:rsidP="00B65465">
            <w:pPr>
              <w:adjustRightInd w:val="0"/>
              <w:snapToGrid w:val="0"/>
              <w:spacing w:line="240" w:lineRule="atLeast"/>
              <w:ind w:leftChars="0" w:left="0"/>
              <w:jc w:val="center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936B4B">
              <w:rPr>
                <w:rFonts w:ascii="굴림" w:eastAsia="굴림" w:hAnsi="굴림" w:cs="Arial" w:hint="eastAsia"/>
                <w:color w:val="000000"/>
                <w:kern w:val="24"/>
                <w:szCs w:val="32"/>
              </w:rPr>
              <w:t>5</w:t>
            </w:r>
          </w:p>
        </w:tc>
      </w:tr>
    </w:tbl>
    <w:p w:rsidR="00C24740" w:rsidRDefault="00C24740" w:rsidP="00C2474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C2280" w:rsidRDefault="00493E66" w:rsidP="00FC228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</w:t>
      </w:r>
      <w:r w:rsidR="003B4DF2">
        <w:rPr>
          <w:rFonts w:cs="굴림" w:hint="eastAsia"/>
          <w:color w:val="000000"/>
          <w:kern w:val="0"/>
          <w:szCs w:val="20"/>
        </w:rPr>
        <w:t>. &lt;</w:t>
      </w:r>
      <w:r w:rsidR="00FC2280">
        <w:rPr>
          <w:rFonts w:cs="굴림" w:hint="eastAsia"/>
          <w:color w:val="000000"/>
          <w:kern w:val="0"/>
          <w:szCs w:val="20"/>
        </w:rPr>
        <w:t xml:space="preserve">직접 풀어보기 8-1&gt;를 일기장을 내장 메모리가 아닌 SQLite에 저장되도록 수정하라. </w:t>
      </w:r>
    </w:p>
    <w:p w:rsidR="00FC2280" w:rsidRDefault="00FC2280" w:rsidP="00FC228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단, 데이터베이스는 myDB로, 테이블은 myDiary로 한다. 테이블의 열은 다음 표와 같다.</w:t>
      </w:r>
    </w:p>
    <w:p w:rsidR="00FC2280" w:rsidRDefault="00FC2280" w:rsidP="00FC228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693"/>
      </w:tblGrid>
      <w:tr w:rsidR="00FC2280" w:rsidTr="00BB3CC2">
        <w:tc>
          <w:tcPr>
            <w:tcW w:w="1951" w:type="dxa"/>
          </w:tcPr>
          <w:p w:rsidR="00FC2280" w:rsidRDefault="00FC2280" w:rsidP="00BB3CC2">
            <w:pPr>
              <w:ind w:leftChars="0" w:left="0"/>
              <w:jc w:val="center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열이름</w:t>
            </w:r>
          </w:p>
        </w:tc>
        <w:tc>
          <w:tcPr>
            <w:tcW w:w="2693" w:type="dxa"/>
          </w:tcPr>
          <w:p w:rsidR="00FC2280" w:rsidRDefault="00FC2280" w:rsidP="00BB3CC2">
            <w:pPr>
              <w:ind w:leftChars="0" w:left="0"/>
              <w:jc w:val="center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데이터형식</w:t>
            </w:r>
          </w:p>
        </w:tc>
      </w:tr>
      <w:tr w:rsidR="00FC2280" w:rsidTr="00BB3CC2">
        <w:tc>
          <w:tcPr>
            <w:tcW w:w="1951" w:type="dxa"/>
          </w:tcPr>
          <w:p w:rsidR="00FC2280" w:rsidRDefault="00FC2280" w:rsidP="00FC2280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diaryDate</w:t>
            </w:r>
          </w:p>
        </w:tc>
        <w:tc>
          <w:tcPr>
            <w:tcW w:w="2693" w:type="dxa"/>
          </w:tcPr>
          <w:p w:rsidR="00FC2280" w:rsidRDefault="00AB22E0" w:rsidP="00FC2280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char(10)</w:t>
            </w:r>
          </w:p>
        </w:tc>
      </w:tr>
      <w:tr w:rsidR="00FC2280" w:rsidTr="00BB3CC2">
        <w:tc>
          <w:tcPr>
            <w:tcW w:w="1951" w:type="dxa"/>
          </w:tcPr>
          <w:p w:rsidR="00FC2280" w:rsidRDefault="00FC2280" w:rsidP="00FC2280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content</w:t>
            </w:r>
          </w:p>
        </w:tc>
        <w:tc>
          <w:tcPr>
            <w:tcW w:w="2693" w:type="dxa"/>
          </w:tcPr>
          <w:p w:rsidR="00FC2280" w:rsidRDefault="00FC2280" w:rsidP="00FC2280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varchar(500)</w:t>
            </w:r>
          </w:p>
        </w:tc>
      </w:tr>
    </w:tbl>
    <w:p w:rsidR="00742F37" w:rsidRDefault="00742F37" w:rsidP="00742F3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FC2280" w:rsidRDefault="00415F87" w:rsidP="00742F3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09700" cy="2324100"/>
            <wp:effectExtent l="0" t="0" r="0" b="0"/>
            <wp:docPr id="1" name="그림 1" descr="12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-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F2" w:rsidRDefault="003B4DF2" w:rsidP="00A2157B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A2157B" w:rsidRPr="002627B0" w:rsidRDefault="00A2157B" w:rsidP="00A2157B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93E66" w:rsidRDefault="00493E66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B4DF2" w:rsidRPr="009B7871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B4DF2" w:rsidRDefault="003B4DF2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E4DDC" w:rsidRDefault="008E4DDC" w:rsidP="003B4DF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F7277" w:rsidRPr="00415F87" w:rsidRDefault="008E4DDC" w:rsidP="00415F87">
      <w:pPr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  <w:bookmarkStart w:id="0" w:name="_GoBack"/>
      <w:bookmarkEnd w:id="0"/>
    </w:p>
    <w:sectPr w:rsidR="007F7277" w:rsidRPr="00415F87" w:rsidSect="007F72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B4" w:rsidRDefault="009965B4" w:rsidP="00A23FE9">
      <w:pPr>
        <w:ind w:left="200"/>
      </w:pPr>
      <w:r>
        <w:separator/>
      </w:r>
    </w:p>
  </w:endnote>
  <w:endnote w:type="continuationSeparator" w:id="0">
    <w:p w:rsidR="009965B4" w:rsidRDefault="009965B4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B4" w:rsidRDefault="009965B4" w:rsidP="00A23FE9">
      <w:pPr>
        <w:ind w:left="200"/>
      </w:pPr>
      <w:r>
        <w:separator/>
      </w:r>
    </w:p>
  </w:footnote>
  <w:footnote w:type="continuationSeparator" w:id="0">
    <w:p w:rsidR="009965B4" w:rsidRDefault="009965B4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07594C"/>
    <w:rsid w:val="00102C7C"/>
    <w:rsid w:val="0013472E"/>
    <w:rsid w:val="00171005"/>
    <w:rsid w:val="001757D6"/>
    <w:rsid w:val="0019164D"/>
    <w:rsid w:val="001D4760"/>
    <w:rsid w:val="00205E86"/>
    <w:rsid w:val="00263DCC"/>
    <w:rsid w:val="00297B51"/>
    <w:rsid w:val="002D4B93"/>
    <w:rsid w:val="00322E32"/>
    <w:rsid w:val="003400DA"/>
    <w:rsid w:val="003B4DF2"/>
    <w:rsid w:val="003B7594"/>
    <w:rsid w:val="003D7FEB"/>
    <w:rsid w:val="00415F87"/>
    <w:rsid w:val="00416D01"/>
    <w:rsid w:val="00493E66"/>
    <w:rsid w:val="004D5567"/>
    <w:rsid w:val="004D7757"/>
    <w:rsid w:val="0050359F"/>
    <w:rsid w:val="00516D7D"/>
    <w:rsid w:val="00656122"/>
    <w:rsid w:val="00660704"/>
    <w:rsid w:val="00674B6F"/>
    <w:rsid w:val="00682357"/>
    <w:rsid w:val="0069156A"/>
    <w:rsid w:val="006E27AD"/>
    <w:rsid w:val="00742F37"/>
    <w:rsid w:val="00743BAB"/>
    <w:rsid w:val="00747007"/>
    <w:rsid w:val="00764645"/>
    <w:rsid w:val="007730CF"/>
    <w:rsid w:val="007F7277"/>
    <w:rsid w:val="00807594"/>
    <w:rsid w:val="00861EE1"/>
    <w:rsid w:val="008A0AE1"/>
    <w:rsid w:val="008D5FFE"/>
    <w:rsid w:val="008E4DDC"/>
    <w:rsid w:val="008F1570"/>
    <w:rsid w:val="009119AB"/>
    <w:rsid w:val="00936B4B"/>
    <w:rsid w:val="009965B4"/>
    <w:rsid w:val="00A2157B"/>
    <w:rsid w:val="00A23FE9"/>
    <w:rsid w:val="00A274B6"/>
    <w:rsid w:val="00AB22E0"/>
    <w:rsid w:val="00AC41EC"/>
    <w:rsid w:val="00B10E73"/>
    <w:rsid w:val="00B11BAA"/>
    <w:rsid w:val="00B24603"/>
    <w:rsid w:val="00B67056"/>
    <w:rsid w:val="00B70252"/>
    <w:rsid w:val="00BB3CC2"/>
    <w:rsid w:val="00C24740"/>
    <w:rsid w:val="00C86071"/>
    <w:rsid w:val="00CA5DAD"/>
    <w:rsid w:val="00CB6E20"/>
    <w:rsid w:val="00D40B77"/>
    <w:rsid w:val="00D532F1"/>
    <w:rsid w:val="00DA7A6C"/>
    <w:rsid w:val="00DD6CFF"/>
    <w:rsid w:val="00EC28B0"/>
    <w:rsid w:val="00EC31AF"/>
    <w:rsid w:val="00F9067C"/>
    <w:rsid w:val="00FA5104"/>
    <w:rsid w:val="00FC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936B4B"/>
    <w:pPr>
      <w:spacing w:before="100" w:beforeAutospacing="1" w:after="100" w:afterAutospacing="1"/>
      <w:ind w:leftChars="0" w:left="0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936B4B"/>
    <w:pPr>
      <w:spacing w:before="100" w:beforeAutospacing="1" w:after="100" w:afterAutospacing="1"/>
      <w:ind w:leftChars="0" w:left="0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6B8DBC-3085-4FD6-92C0-3D1C464E4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2</cp:revision>
  <dcterms:created xsi:type="dcterms:W3CDTF">2018-11-13T07:05:00Z</dcterms:created>
  <dcterms:modified xsi:type="dcterms:W3CDTF">2018-11-13T07:05:00Z</dcterms:modified>
</cp:coreProperties>
</file>