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FFCF4" w14:textId="552D316B" w:rsidR="000C0C66" w:rsidRPr="00B40949" w:rsidRDefault="00666F03" w:rsidP="00666F03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666F03">
        <w:rPr>
          <w:rFonts w:cs="Times New Roman"/>
          <w:b/>
          <w:bCs/>
          <w:sz w:val="28"/>
          <w:szCs w:val="28"/>
        </w:rPr>
        <w:t>Đ</w:t>
      </w:r>
      <w:r w:rsidRPr="00B40949">
        <w:rPr>
          <w:rFonts w:ascii="Cambria" w:hAnsi="Cambria" w:cs="Times New Roman"/>
          <w:b/>
          <w:bCs/>
          <w:sz w:val="28"/>
          <w:szCs w:val="28"/>
        </w:rPr>
        <w:t>ẠI HỌC QUỐC GIA THÀNH PHỐ HỒ CHÍ MINH</w:t>
      </w:r>
    </w:p>
    <w:p w14:paraId="41CDB94D" w14:textId="7985D179" w:rsidR="00666F03" w:rsidRPr="00B40949" w:rsidRDefault="00666F03" w:rsidP="00666F03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B40949">
        <w:rPr>
          <w:rFonts w:ascii="Cambria" w:hAnsi="Cambria" w:cs="Times New Roman"/>
          <w:b/>
          <w:bCs/>
          <w:sz w:val="28"/>
          <w:szCs w:val="28"/>
        </w:rPr>
        <w:t>TRƯỜNG ĐẠI HỌC KHOA HỌC TỰ NHIÊN</w:t>
      </w:r>
    </w:p>
    <w:p w14:paraId="1DC2118F" w14:textId="4A837201" w:rsidR="00B14B4B" w:rsidRPr="00B40949" w:rsidRDefault="00B14B4B" w:rsidP="00666F03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B40949">
        <w:rPr>
          <w:rFonts w:ascii="Cambria" w:hAnsi="Cambria" w:cs="Times New Roman"/>
          <w:b/>
          <w:bCs/>
          <w:sz w:val="28"/>
          <w:szCs w:val="28"/>
        </w:rPr>
        <w:t>KHOA CÔNG NGHỆ THÔNG TIN</w:t>
      </w:r>
    </w:p>
    <w:p w14:paraId="204DEB13" w14:textId="4FEF079F" w:rsidR="00666F03" w:rsidRPr="00B40949" w:rsidRDefault="00666F03" w:rsidP="00666F03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B40949">
        <w:rPr>
          <w:rFonts w:ascii="Cambria" w:hAnsi="Cambria"/>
          <w:noProof/>
        </w:rPr>
        <w:drawing>
          <wp:inline distT="0" distB="0" distL="0" distR="0" wp14:anchorId="4CFCA3F4" wp14:editId="5F0EA579">
            <wp:extent cx="1080000" cy="1080000"/>
            <wp:effectExtent l="0" t="0" r="6350" b="6350"/>
            <wp:docPr id="1" name="Picture 1" descr="Tải mẫu logo khoa học tự nhiên (HCMUS) file vector AI, EP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khoa học tự nhiên (HCMUS) file vector AI, EP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317C" w14:textId="20DAA509" w:rsidR="00666F03" w:rsidRPr="00B40949" w:rsidRDefault="000E250E" w:rsidP="0016511B">
      <w:pPr>
        <w:spacing w:after="120" w:line="360" w:lineRule="auto"/>
        <w:jc w:val="center"/>
        <w:rPr>
          <w:rFonts w:ascii="Cambria" w:hAnsi="Cambria" w:cs="Times New Roman"/>
          <w:b/>
          <w:bCs/>
          <w:color w:val="4472C4" w:themeColor="accent1"/>
          <w:sz w:val="72"/>
          <w:szCs w:val="72"/>
        </w:rPr>
      </w:pPr>
      <w:r>
        <w:rPr>
          <w:rFonts w:ascii="Cambria" w:hAnsi="Cambria" w:cs="Times New Roman"/>
          <w:b/>
          <w:bCs/>
          <w:color w:val="4472C4" w:themeColor="accent1"/>
          <w:sz w:val="72"/>
          <w:szCs w:val="72"/>
        </w:rPr>
        <w:t>TEST PLAN</w:t>
      </w:r>
    </w:p>
    <w:p w14:paraId="50F60F74" w14:textId="313A92FA" w:rsidR="006B1B96" w:rsidRDefault="000E250E" w:rsidP="0016511B">
      <w:pPr>
        <w:spacing w:after="120" w:line="360" w:lineRule="auto"/>
        <w:jc w:val="center"/>
        <w:rPr>
          <w:rFonts w:ascii="Cambria" w:hAnsi="Cambria" w:cs="Times New Roman"/>
          <w:b/>
          <w:bCs/>
          <w:color w:val="ED7D31" w:themeColor="accent2"/>
          <w:sz w:val="40"/>
          <w:szCs w:val="40"/>
        </w:rPr>
      </w:pPr>
      <w:proofErr w:type="spellStart"/>
      <w:r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>K</w:t>
      </w:r>
      <w:r w:rsidRPr="00B40949"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>iểm</w:t>
      </w:r>
      <w:proofErr w:type="spellEnd"/>
      <w:r w:rsidRPr="00B40949"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 xml:space="preserve"> </w:t>
      </w:r>
      <w:proofErr w:type="spellStart"/>
      <w:r w:rsidRPr="00B40949"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>thử</w:t>
      </w:r>
      <w:proofErr w:type="spellEnd"/>
      <w:r w:rsidRPr="00B40949"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 xml:space="preserve"> </w:t>
      </w:r>
      <w:proofErr w:type="spellStart"/>
      <w:r w:rsidRPr="00B40949"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>ứng</w:t>
      </w:r>
      <w:proofErr w:type="spellEnd"/>
      <w:r w:rsidRPr="00B40949"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 xml:space="preserve"> </w:t>
      </w:r>
      <w:proofErr w:type="spellStart"/>
      <w:r w:rsidRPr="00B40949"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>dụng</w:t>
      </w:r>
      <w:proofErr w:type="spellEnd"/>
      <w:r w:rsidRPr="00B40949"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 xml:space="preserve"> </w:t>
      </w:r>
      <w:r w:rsidRPr="000E250E"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>Firefly III</w:t>
      </w:r>
    </w:p>
    <w:p w14:paraId="5CB1E8DA" w14:textId="4DED08C0" w:rsidR="00B40949" w:rsidRDefault="00B40949" w:rsidP="00B40949">
      <w:pPr>
        <w:spacing w:after="120" w:line="360" w:lineRule="auto"/>
        <w:jc w:val="center"/>
        <w:rPr>
          <w:rFonts w:ascii="Cambria" w:hAnsi="Cambria" w:cs="Times New Roman"/>
          <w:b/>
          <w:bCs/>
          <w:color w:val="000000" w:themeColor="text1"/>
          <w:sz w:val="32"/>
          <w:szCs w:val="32"/>
        </w:rPr>
      </w:pPr>
      <w:r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ab/>
      </w:r>
      <w:r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ab/>
      </w:r>
      <w:r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ab/>
      </w:r>
      <w:r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ab/>
      </w:r>
      <w:r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ab/>
      </w:r>
      <w:r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ab/>
      </w:r>
      <w:r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ab/>
      </w:r>
      <w:r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ab/>
      </w:r>
      <w:r>
        <w:rPr>
          <w:rFonts w:ascii="Cambria" w:hAnsi="Cambria" w:cs="Times New Roman"/>
          <w:b/>
          <w:bCs/>
          <w:color w:val="ED7D31" w:themeColor="accent2"/>
          <w:sz w:val="40"/>
          <w:szCs w:val="40"/>
        </w:rPr>
        <w:tab/>
      </w:r>
    </w:p>
    <w:p w14:paraId="156A9D90" w14:textId="77777777" w:rsidR="00B40949" w:rsidRPr="00B40949" w:rsidRDefault="00B40949" w:rsidP="00B40949">
      <w:pPr>
        <w:spacing w:after="120" w:line="360" w:lineRule="auto"/>
        <w:jc w:val="center"/>
        <w:rPr>
          <w:rFonts w:ascii="Cambria" w:hAnsi="Cambria" w:cs="Times New Roman"/>
          <w:b/>
          <w:bCs/>
          <w:color w:val="ED7D31" w:themeColor="accent2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3"/>
        <w:gridCol w:w="3666"/>
      </w:tblGrid>
      <w:tr w:rsidR="00B40949" w:rsidRPr="00B40949" w14:paraId="4DD3164D" w14:textId="5A1D25C4" w:rsidTr="00B40949">
        <w:trPr>
          <w:trHeight w:val="439"/>
          <w:jc w:val="center"/>
        </w:trPr>
        <w:tc>
          <w:tcPr>
            <w:tcW w:w="1863" w:type="dxa"/>
          </w:tcPr>
          <w:p w14:paraId="0A1B2124" w14:textId="25EA8B9F" w:rsidR="006B1B96" w:rsidRPr="00B40949" w:rsidRDefault="006B1B96" w:rsidP="006B1B96">
            <w:pPr>
              <w:spacing w:after="120" w:line="360" w:lineRule="auto"/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</w:pPr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 xml:space="preserve">Môn </w:t>
            </w:r>
            <w:proofErr w:type="spellStart"/>
            <w:proofErr w:type="gramStart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>học</w:t>
            </w:r>
            <w:proofErr w:type="spellEnd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 xml:space="preserve"> :</w:t>
            </w:r>
            <w:proofErr w:type="gramEnd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 xml:space="preserve"> </w:t>
            </w:r>
          </w:p>
        </w:tc>
        <w:tc>
          <w:tcPr>
            <w:tcW w:w="3666" w:type="dxa"/>
          </w:tcPr>
          <w:p w14:paraId="2B3EAB51" w14:textId="030E59EE" w:rsidR="006B1B96" w:rsidRPr="00B40949" w:rsidRDefault="00CC7948" w:rsidP="006B1B96">
            <w:pPr>
              <w:spacing w:after="120" w:line="360" w:lineRule="auto"/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</w:pPr>
            <w:proofErr w:type="spellStart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>Kiểm</w:t>
            </w:r>
            <w:proofErr w:type="spellEnd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 xml:space="preserve"> </w:t>
            </w:r>
            <w:proofErr w:type="spellStart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>thử</w:t>
            </w:r>
            <w:proofErr w:type="spellEnd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 xml:space="preserve"> </w:t>
            </w:r>
            <w:proofErr w:type="spellStart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>phần</w:t>
            </w:r>
            <w:proofErr w:type="spellEnd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 xml:space="preserve"> </w:t>
            </w:r>
            <w:proofErr w:type="spellStart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>mềm</w:t>
            </w:r>
            <w:proofErr w:type="spellEnd"/>
          </w:p>
        </w:tc>
      </w:tr>
      <w:tr w:rsidR="00B40949" w:rsidRPr="00B40949" w14:paraId="712C7245" w14:textId="1E3F1779" w:rsidTr="00B40949">
        <w:trPr>
          <w:jc w:val="center"/>
        </w:trPr>
        <w:tc>
          <w:tcPr>
            <w:tcW w:w="1863" w:type="dxa"/>
          </w:tcPr>
          <w:p w14:paraId="360B78F7" w14:textId="283EE226" w:rsidR="006B1B96" w:rsidRPr="00B40949" w:rsidRDefault="006B1B96" w:rsidP="006B1B96">
            <w:pPr>
              <w:spacing w:after="120" w:line="360" w:lineRule="auto"/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</w:pPr>
            <w:proofErr w:type="spellStart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>Lớp</w:t>
            </w:r>
            <w:proofErr w:type="spellEnd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 xml:space="preserve">       </w:t>
            </w:r>
            <w:proofErr w:type="gramStart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 xml:space="preserve">  :</w:t>
            </w:r>
            <w:proofErr w:type="gramEnd"/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 xml:space="preserve"> </w:t>
            </w:r>
          </w:p>
        </w:tc>
        <w:tc>
          <w:tcPr>
            <w:tcW w:w="3666" w:type="dxa"/>
          </w:tcPr>
          <w:p w14:paraId="757436A6" w14:textId="103B7F56" w:rsidR="006B1B96" w:rsidRPr="00B40949" w:rsidRDefault="006B1B96" w:rsidP="006B1B96">
            <w:pPr>
              <w:spacing w:after="120" w:line="360" w:lineRule="auto"/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</w:pPr>
            <w:r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>20_</w:t>
            </w:r>
            <w:r w:rsidR="00CC7948" w:rsidRPr="00B40949">
              <w:rPr>
                <w:rFonts w:ascii="Cambria" w:hAnsi="Cambria" w:cs="Times New Roman"/>
                <w:b/>
                <w:bCs/>
                <w:color w:val="538135" w:themeColor="accent6" w:themeShade="BF"/>
                <w:sz w:val="36"/>
                <w:szCs w:val="36"/>
              </w:rPr>
              <w:t>3</w:t>
            </w:r>
          </w:p>
        </w:tc>
      </w:tr>
    </w:tbl>
    <w:p w14:paraId="60622041" w14:textId="77777777" w:rsidR="006B1B96" w:rsidRPr="00B40949" w:rsidRDefault="006B1B96" w:rsidP="0016511B">
      <w:pPr>
        <w:spacing w:after="120" w:line="360" w:lineRule="auto"/>
        <w:jc w:val="center"/>
        <w:rPr>
          <w:rFonts w:ascii="Cambria" w:hAnsi="Cambria" w:cs="Times New Roman"/>
          <w:b/>
          <w:bCs/>
          <w:color w:val="C45911" w:themeColor="accent2" w:themeShade="BF"/>
          <w:sz w:val="36"/>
          <w:szCs w:val="36"/>
        </w:rPr>
      </w:pPr>
    </w:p>
    <w:p w14:paraId="6F21988D" w14:textId="76E64BC9" w:rsidR="00653E0D" w:rsidRPr="00B40949" w:rsidRDefault="00653E0D" w:rsidP="0016511B">
      <w:pPr>
        <w:spacing w:after="120"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1E743997" w14:textId="5186D175" w:rsidR="00B40949" w:rsidRDefault="00CC7948" w:rsidP="0016511B">
      <w:pPr>
        <w:spacing w:after="120"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proofErr w:type="spellStart"/>
      <w:r w:rsidRPr="00B40949">
        <w:rPr>
          <w:rFonts w:ascii="Cambria" w:hAnsi="Cambria" w:cs="Times New Roman"/>
          <w:b/>
          <w:bCs/>
          <w:sz w:val="32"/>
          <w:szCs w:val="32"/>
        </w:rPr>
        <w:t>Giáo</w:t>
      </w:r>
      <w:proofErr w:type="spellEnd"/>
      <w:r w:rsidRPr="00B40949">
        <w:rPr>
          <w:rFonts w:ascii="Cambria" w:hAnsi="Cambria" w:cs="Times New Roman"/>
          <w:b/>
          <w:bCs/>
          <w:sz w:val="32"/>
          <w:szCs w:val="32"/>
        </w:rPr>
        <w:t xml:space="preserve"> </w:t>
      </w:r>
      <w:proofErr w:type="spellStart"/>
      <w:r w:rsidRPr="00B40949">
        <w:rPr>
          <w:rFonts w:ascii="Cambria" w:hAnsi="Cambria" w:cs="Times New Roman"/>
          <w:b/>
          <w:bCs/>
          <w:sz w:val="32"/>
          <w:szCs w:val="32"/>
        </w:rPr>
        <w:t>viên</w:t>
      </w:r>
      <w:proofErr w:type="spellEnd"/>
      <w:r w:rsidR="0049309A">
        <w:rPr>
          <w:rFonts w:ascii="Cambria" w:hAnsi="Cambria" w:cs="Times New Roman"/>
          <w:b/>
          <w:bCs/>
          <w:sz w:val="32"/>
          <w:szCs w:val="32"/>
        </w:rPr>
        <w:t xml:space="preserve"> </w:t>
      </w:r>
      <w:proofErr w:type="spellStart"/>
      <w:r w:rsidR="0049309A">
        <w:rPr>
          <w:rFonts w:ascii="Cambria" w:hAnsi="Cambria" w:cs="Times New Roman"/>
          <w:b/>
          <w:bCs/>
          <w:sz w:val="32"/>
          <w:szCs w:val="32"/>
        </w:rPr>
        <w:t>phụ</w:t>
      </w:r>
      <w:proofErr w:type="spellEnd"/>
      <w:r w:rsidR="0049309A">
        <w:rPr>
          <w:rFonts w:ascii="Cambria" w:hAnsi="Cambria" w:cs="Times New Roman"/>
          <w:b/>
          <w:bCs/>
          <w:sz w:val="32"/>
          <w:szCs w:val="32"/>
        </w:rPr>
        <w:t xml:space="preserve"> </w:t>
      </w:r>
      <w:proofErr w:type="spellStart"/>
      <w:r w:rsidR="0049309A">
        <w:rPr>
          <w:rFonts w:ascii="Cambria" w:hAnsi="Cambria" w:cs="Times New Roman"/>
          <w:b/>
          <w:bCs/>
          <w:sz w:val="32"/>
          <w:szCs w:val="32"/>
        </w:rPr>
        <w:t>trách</w:t>
      </w:r>
      <w:proofErr w:type="spellEnd"/>
      <w:r w:rsidRPr="00B40949">
        <w:rPr>
          <w:rFonts w:ascii="Cambria" w:hAnsi="Cambria" w:cs="Times New Roman"/>
          <w:b/>
          <w:bCs/>
          <w:sz w:val="32"/>
          <w:szCs w:val="32"/>
        </w:rPr>
        <w:t>:</w:t>
      </w:r>
      <w:r w:rsidR="00B40949" w:rsidRPr="00B40949">
        <w:rPr>
          <w:rFonts w:ascii="Cambria" w:hAnsi="Cambria" w:cs="Times New Roman"/>
          <w:b/>
          <w:bCs/>
          <w:sz w:val="32"/>
          <w:szCs w:val="32"/>
        </w:rPr>
        <w:t xml:space="preserve"> </w:t>
      </w:r>
    </w:p>
    <w:p w14:paraId="2E2B67F0" w14:textId="582855E6" w:rsidR="00CC7948" w:rsidRPr="00B40949" w:rsidRDefault="00CC7948" w:rsidP="0016511B">
      <w:pPr>
        <w:spacing w:after="120"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B40949">
        <w:rPr>
          <w:rFonts w:ascii="Cambria" w:hAnsi="Cambria" w:cs="Times New Roman"/>
          <w:b/>
          <w:bCs/>
          <w:sz w:val="32"/>
          <w:szCs w:val="32"/>
        </w:rPr>
        <w:t>TS. Trần Duy Hoàng</w:t>
      </w:r>
    </w:p>
    <w:p w14:paraId="5CF7A0D8" w14:textId="77777777" w:rsidR="00CC7948" w:rsidRDefault="00CC7948" w:rsidP="0016511B">
      <w:pPr>
        <w:spacing w:after="120"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48018015" w14:textId="77777777" w:rsidR="0049309A" w:rsidRPr="00B40949" w:rsidRDefault="0049309A" w:rsidP="0016511B">
      <w:pPr>
        <w:spacing w:after="120"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6D944225" w14:textId="46E5F7DF" w:rsidR="00FB484F" w:rsidRDefault="00FB484F" w:rsidP="00FB484F">
      <w:pPr>
        <w:tabs>
          <w:tab w:val="center" w:pos="4819"/>
          <w:tab w:val="right" w:pos="9639"/>
        </w:tabs>
        <w:spacing w:after="120" w:line="360" w:lineRule="auto"/>
        <w:rPr>
          <w:rFonts w:ascii="Cambria" w:hAnsi="Cambria" w:cs="Times New Roman"/>
          <w:b/>
          <w:bCs/>
          <w:sz w:val="32"/>
          <w:szCs w:val="32"/>
        </w:rPr>
        <w:sectPr w:rsidR="00FB484F" w:rsidSect="000E250E">
          <w:footerReference w:type="default" r:id="rId9"/>
          <w:footerReference w:type="first" r:id="rId10"/>
          <w:type w:val="nextColumn"/>
          <w:pgSz w:w="11907" w:h="16840" w:code="9"/>
          <w:pgMar w:top="1701" w:right="1134" w:bottom="1134" w:left="1134" w:header="720" w:footer="720" w:gutter="0"/>
          <w:pgBorders w:display="firstPage" w:offsetFrom="page">
            <w:top w:val="twistedLines1" w:sz="18" w:space="24" w:color="FF0000"/>
            <w:left w:val="twistedLines1" w:sz="18" w:space="24" w:color="FF0000"/>
            <w:bottom w:val="twistedLines1" w:sz="18" w:space="24" w:color="FF0000"/>
            <w:right w:val="twistedLines1" w:sz="18" w:space="24" w:color="FF0000"/>
          </w:pgBorders>
          <w:pgNumType w:start="0"/>
          <w:cols w:space="720"/>
          <w:docGrid w:linePitch="360"/>
        </w:sectPr>
      </w:pPr>
      <w:r>
        <w:rPr>
          <w:rFonts w:ascii="Cambria" w:hAnsi="Cambria" w:cs="Times New Roman"/>
          <w:b/>
          <w:bCs/>
          <w:sz w:val="32"/>
          <w:szCs w:val="32"/>
        </w:rPr>
        <w:tab/>
      </w:r>
      <w:r w:rsidR="00653E0D" w:rsidRPr="00B40949">
        <w:rPr>
          <w:rFonts w:ascii="Cambria" w:hAnsi="Cambria" w:cs="Times New Roman"/>
          <w:b/>
          <w:bCs/>
          <w:sz w:val="32"/>
          <w:szCs w:val="32"/>
        </w:rPr>
        <w:t xml:space="preserve">Thành </w:t>
      </w:r>
      <w:proofErr w:type="spellStart"/>
      <w:r w:rsidR="00653E0D" w:rsidRPr="00B40949">
        <w:rPr>
          <w:rFonts w:ascii="Cambria" w:hAnsi="Cambria" w:cs="Times New Roman"/>
          <w:b/>
          <w:bCs/>
          <w:sz w:val="32"/>
          <w:szCs w:val="32"/>
        </w:rPr>
        <w:t>Phố</w:t>
      </w:r>
      <w:proofErr w:type="spellEnd"/>
      <w:r w:rsidR="00653E0D" w:rsidRPr="00B40949">
        <w:rPr>
          <w:rFonts w:ascii="Cambria" w:hAnsi="Cambria" w:cs="Times New Roman"/>
          <w:b/>
          <w:bCs/>
          <w:sz w:val="32"/>
          <w:szCs w:val="32"/>
        </w:rPr>
        <w:t xml:space="preserve"> </w:t>
      </w:r>
      <w:proofErr w:type="spellStart"/>
      <w:r w:rsidR="00653E0D" w:rsidRPr="00B40949">
        <w:rPr>
          <w:rFonts w:ascii="Cambria" w:hAnsi="Cambria" w:cs="Times New Roman"/>
          <w:b/>
          <w:bCs/>
          <w:sz w:val="32"/>
          <w:szCs w:val="32"/>
        </w:rPr>
        <w:t>Hồ</w:t>
      </w:r>
      <w:proofErr w:type="spellEnd"/>
      <w:r w:rsidR="00653E0D" w:rsidRPr="00B40949">
        <w:rPr>
          <w:rFonts w:ascii="Cambria" w:hAnsi="Cambria" w:cs="Times New Roman"/>
          <w:b/>
          <w:bCs/>
          <w:sz w:val="32"/>
          <w:szCs w:val="32"/>
        </w:rPr>
        <w:t xml:space="preserve"> Chí Minh </w:t>
      </w:r>
      <w:r w:rsidR="006B1B96" w:rsidRPr="00B40949">
        <w:rPr>
          <w:rFonts w:ascii="Cambria" w:hAnsi="Cambria" w:cs="Times New Roman"/>
          <w:b/>
          <w:bCs/>
          <w:sz w:val="32"/>
          <w:szCs w:val="32"/>
        </w:rPr>
        <w:t>–</w:t>
      </w:r>
      <w:r w:rsidR="00653E0D" w:rsidRPr="00B40949">
        <w:rPr>
          <w:rFonts w:ascii="Cambria" w:hAnsi="Cambria" w:cs="Times New Roman"/>
          <w:b/>
          <w:bCs/>
          <w:sz w:val="32"/>
          <w:szCs w:val="32"/>
        </w:rPr>
        <w:t xml:space="preserve"> 2023</w:t>
      </w:r>
      <w:r>
        <w:rPr>
          <w:rFonts w:ascii="Cambria" w:hAnsi="Cambria" w:cs="Times New Roman"/>
          <w:b/>
          <w:bCs/>
          <w:sz w:val="32"/>
          <w:szCs w:val="32"/>
        </w:rPr>
        <w:tab/>
      </w:r>
    </w:p>
    <w:p w14:paraId="58894E2F" w14:textId="77777777" w:rsidR="00B40949" w:rsidRDefault="00B40949" w:rsidP="00B40949">
      <w:pPr>
        <w:pStyle w:val="Style1"/>
      </w:pPr>
      <w:bookmarkStart w:id="0" w:name="_Toc138774803"/>
      <w:bookmarkStart w:id="1" w:name="_Toc155736936"/>
      <w:r>
        <w:t>MỤC LỤC</w:t>
      </w:r>
      <w:bookmarkEnd w:id="0"/>
      <w:bookmarkEnd w:id="1"/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646669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0A7BB9" w14:textId="21BEDF24" w:rsidR="002E4EA3" w:rsidRPr="0018334C" w:rsidRDefault="002E4EA3">
          <w:pPr>
            <w:pStyle w:val="TOCHeading"/>
            <w:rPr>
              <w:b/>
              <w:bCs/>
            </w:rPr>
          </w:pPr>
        </w:p>
        <w:p w14:paraId="0E334CDB" w14:textId="0E1E756F" w:rsidR="001E1E0C" w:rsidRPr="001E1E0C" w:rsidRDefault="00E77B8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r w:rsidRPr="0018334C">
            <w:rPr>
              <w:b/>
              <w:bCs/>
            </w:rPr>
            <w:fldChar w:fldCharType="begin"/>
          </w:r>
          <w:r w:rsidRPr="0018334C">
            <w:rPr>
              <w:b/>
              <w:bCs/>
            </w:rPr>
            <w:instrText xml:space="preserve"> TOC \o "1-4" \h \z \u </w:instrText>
          </w:r>
          <w:r w:rsidRPr="0018334C">
            <w:rPr>
              <w:b/>
              <w:bCs/>
            </w:rPr>
            <w:fldChar w:fldCharType="separate"/>
          </w:r>
          <w:hyperlink w:anchor="_Toc155736936" w:history="1">
            <w:r w:rsidR="001E1E0C" w:rsidRPr="001E1E0C">
              <w:rPr>
                <w:rStyle w:val="Hyperlink"/>
                <w:b/>
                <w:bCs/>
                <w:noProof/>
                <w:lang w:bidi="hi-IN"/>
              </w:rPr>
              <w:t>MỤC LỤC</w:t>
            </w:r>
            <w:r w:rsidR="001E1E0C" w:rsidRPr="001E1E0C">
              <w:rPr>
                <w:b/>
                <w:bCs/>
                <w:noProof/>
                <w:webHidden/>
              </w:rPr>
              <w:tab/>
            </w:r>
            <w:r w:rsidR="001E1E0C" w:rsidRPr="001E1E0C">
              <w:rPr>
                <w:b/>
                <w:bCs/>
                <w:noProof/>
                <w:webHidden/>
              </w:rPr>
              <w:fldChar w:fldCharType="begin"/>
            </w:r>
            <w:r w:rsidR="001E1E0C" w:rsidRPr="001E1E0C">
              <w:rPr>
                <w:b/>
                <w:bCs/>
                <w:noProof/>
                <w:webHidden/>
              </w:rPr>
              <w:instrText xml:space="preserve"> PAGEREF _Toc155736936 \h </w:instrText>
            </w:r>
            <w:r w:rsidR="001E1E0C" w:rsidRPr="001E1E0C">
              <w:rPr>
                <w:b/>
                <w:bCs/>
                <w:noProof/>
                <w:webHidden/>
              </w:rPr>
            </w:r>
            <w:r w:rsidR="001E1E0C" w:rsidRPr="001E1E0C">
              <w:rPr>
                <w:b/>
                <w:bCs/>
                <w:noProof/>
                <w:webHidden/>
              </w:rPr>
              <w:fldChar w:fldCharType="separate"/>
            </w:r>
            <w:r w:rsidR="001E1E0C" w:rsidRPr="001E1E0C">
              <w:rPr>
                <w:b/>
                <w:bCs/>
                <w:noProof/>
                <w:webHidden/>
              </w:rPr>
              <w:t>i</w:t>
            </w:r>
            <w:r w:rsidR="001E1E0C"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182321" w14:textId="3A8812A9" w:rsidR="001E1E0C" w:rsidRPr="001E1E0C" w:rsidRDefault="001E1E0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37" w:history="1">
            <w:r w:rsidRPr="001E1E0C">
              <w:rPr>
                <w:rStyle w:val="Hyperlink"/>
                <w:b/>
                <w:bCs/>
                <w:noProof/>
                <w:lang w:bidi="hi-IN"/>
              </w:rPr>
              <w:t>NỘI DUNG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_Toc155736937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1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08A451" w14:textId="63EB3710" w:rsidR="001E1E0C" w:rsidRPr="001E1E0C" w:rsidRDefault="001E1E0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38" w:history="1">
            <w:r w:rsidRPr="001E1E0C">
              <w:rPr>
                <w:rStyle w:val="Hyperlink"/>
                <w:b/>
                <w:bCs/>
                <w:noProof/>
              </w:rPr>
              <w:t>1. Giới thiệu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_Toc155736938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1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94B6E1" w14:textId="3E11D251" w:rsidR="001E1E0C" w:rsidRPr="001E1E0C" w:rsidRDefault="001E1E0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39" w:history="1">
            <w:r w:rsidRPr="001E1E0C">
              <w:rPr>
                <w:rStyle w:val="Hyperlink"/>
                <w:rFonts w:cs="Times New Roman"/>
                <w:b/>
                <w:bCs/>
                <w:iCs/>
                <w:noProof/>
              </w:rPr>
              <w:t>1.1. Mục đích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_Toc155736939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1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38AE88" w14:textId="3ADAAAC8" w:rsidR="001E1E0C" w:rsidRPr="001E1E0C" w:rsidRDefault="001E1E0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40" w:history="1">
            <w:r w:rsidRPr="001E1E0C">
              <w:rPr>
                <w:rStyle w:val="Hyperlink"/>
                <w:rFonts w:cs="Times New Roman"/>
                <w:b/>
                <w:bCs/>
                <w:iCs/>
                <w:noProof/>
              </w:rPr>
              <w:t>1.2. Thông tin chung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_Toc155736940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1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8C543F" w14:textId="7272961E" w:rsidR="001E1E0C" w:rsidRPr="001E1E0C" w:rsidRDefault="001E1E0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41" w:history="1">
            <w:r w:rsidRPr="001E1E0C">
              <w:rPr>
                <w:rStyle w:val="Hyperlink"/>
                <w:rFonts w:cs="Times New Roman"/>
                <w:b/>
                <w:bCs/>
                <w:iCs/>
                <w:noProof/>
              </w:rPr>
              <w:t>1.3. Phạm vi test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_Toc155736941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2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88E19C" w14:textId="276183A5" w:rsidR="001E1E0C" w:rsidRPr="001E1E0C" w:rsidRDefault="001E1E0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42" w:history="1">
            <w:r w:rsidRPr="001E1E0C">
              <w:rPr>
                <w:rStyle w:val="Hyperlink"/>
                <w:rFonts w:cs="Times New Roman"/>
                <w:b/>
                <w:bCs/>
                <w:iCs/>
                <w:noProof/>
              </w:rPr>
              <w:t>1.5. Ràng buộc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_Toc155736942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3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43E6A8" w14:textId="63D6E0EC" w:rsidR="001E1E0C" w:rsidRPr="001E1E0C" w:rsidRDefault="001E1E0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43" w:history="1">
            <w:r w:rsidRPr="001E1E0C">
              <w:rPr>
                <w:rStyle w:val="Hyperlink"/>
                <w:b/>
                <w:bCs/>
                <w:noProof/>
              </w:rPr>
              <w:t xml:space="preserve">2. </w:t>
            </w:r>
            <w:r w:rsidRPr="001E1E0C">
              <w:rPr>
                <w:rStyle w:val="Hyperlink"/>
                <w:rFonts w:cs="Times New Roman"/>
                <w:b/>
                <w:bCs/>
                <w:noProof/>
              </w:rPr>
              <w:t>Các yêu cầu cho test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_Toc155736943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3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F46B5B" w14:textId="0AEF826B" w:rsidR="001E1E0C" w:rsidRPr="001E1E0C" w:rsidRDefault="001E1E0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44" w:history="1">
            <w:r w:rsidRPr="001E1E0C">
              <w:rPr>
                <w:rStyle w:val="Hyperlink"/>
                <w:b/>
                <w:bCs/>
                <w:noProof/>
              </w:rPr>
              <w:t xml:space="preserve">3. </w:t>
            </w:r>
            <w:r w:rsidRPr="001E1E0C">
              <w:rPr>
                <w:rStyle w:val="Hyperlink"/>
                <w:rFonts w:cs="Times New Roman"/>
                <w:b/>
                <w:bCs/>
                <w:noProof/>
              </w:rPr>
              <w:t>Chiến lược test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_Toc155736944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4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C78854" w14:textId="11B35544" w:rsidR="001E1E0C" w:rsidRPr="001E1E0C" w:rsidRDefault="001E1E0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45" w:history="1">
            <w:r w:rsidRPr="001E1E0C">
              <w:rPr>
                <w:rStyle w:val="Hyperlink"/>
                <w:rFonts w:cs="Times New Roman"/>
                <w:b/>
                <w:bCs/>
                <w:iCs/>
                <w:noProof/>
              </w:rPr>
              <w:t>3.1. Các kiểu test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_Toc155736945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4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5EB8A" w14:textId="3D43EC71" w:rsidR="001E1E0C" w:rsidRPr="001E1E0C" w:rsidRDefault="001E1E0C">
          <w:pPr>
            <w:pStyle w:val="TOC4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46" w:history="1">
            <w:r w:rsidRPr="001E1E0C">
              <w:rPr>
                <w:rStyle w:val="Hyperlink"/>
                <w:rFonts w:cs="Times New Roman"/>
                <w:b/>
                <w:bCs/>
                <w:noProof/>
              </w:rPr>
              <w:t>3.1.1. Kiểm thử chức năng (Functional testing)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_Toc155736946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4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E9CBA0" w14:textId="6F64DD1C" w:rsidR="001E1E0C" w:rsidRPr="001E1E0C" w:rsidRDefault="001E1E0C">
          <w:pPr>
            <w:pStyle w:val="TOC4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47" w:history="1">
            <w:r w:rsidRPr="001E1E0C">
              <w:rPr>
                <w:rStyle w:val="Hyperlink"/>
                <w:rFonts w:cs="Times New Roman"/>
                <w:b/>
                <w:bCs/>
                <w:noProof/>
              </w:rPr>
              <w:t>3.1.2. Kiểm thử giao diện và tính tiện dụng (GUI and Usability testing)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_Toc155736947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5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357F56" w14:textId="169A6007" w:rsidR="001E1E0C" w:rsidRPr="001E1E0C" w:rsidRDefault="001E1E0C">
          <w:pPr>
            <w:pStyle w:val="TOC4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48" w:history="1">
            <w:r w:rsidRPr="001E1E0C">
              <w:rPr>
                <w:rStyle w:val="Hyperlink"/>
                <w:rFonts w:cs="Times New Roman"/>
                <w:b/>
                <w:bCs/>
                <w:noProof/>
              </w:rPr>
              <w:t>3.1.3. Kiểm thử tự động (Automation testing)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_Toc155736948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5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62C149" w14:textId="66960E04" w:rsidR="001E1E0C" w:rsidRPr="001E1E0C" w:rsidRDefault="001E1E0C">
          <w:pPr>
            <w:pStyle w:val="TOC4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49" w:history="1">
            <w:r w:rsidRPr="001E1E0C">
              <w:rPr>
                <w:rStyle w:val="Hyperlink"/>
                <w:rFonts w:cs="Times New Roman"/>
                <w:b/>
                <w:bCs/>
                <w:noProof/>
              </w:rPr>
              <w:t>3.1.4. Kiểm thử hiệu năng (Performance testing)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_Toc155736949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5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9DEC75" w14:textId="3CC73FD2" w:rsidR="001E1E0C" w:rsidRPr="001E1E0C" w:rsidRDefault="001E1E0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50" w:history="1">
            <w:r w:rsidRPr="001E1E0C">
              <w:rPr>
                <w:rStyle w:val="Hyperlink"/>
                <w:rFonts w:cs="Times New Roman"/>
                <w:b/>
                <w:bCs/>
                <w:iCs/>
                <w:noProof/>
              </w:rPr>
              <w:t>3.2. Giai đoạn test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_Toc155736950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6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84FD4D" w14:textId="0A18D3FA" w:rsidR="001E1E0C" w:rsidRPr="001E1E0C" w:rsidRDefault="001E1E0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51" w:history="1">
            <w:r w:rsidRPr="001E1E0C">
              <w:rPr>
                <w:rStyle w:val="Hyperlink"/>
                <w:rFonts w:cs="Times New Roman"/>
                <w:b/>
                <w:bCs/>
                <w:iCs/>
                <w:noProof/>
              </w:rPr>
              <w:t>3.3. Các công cụ test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_Toc155736951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7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F640AC" w14:textId="445AE084" w:rsidR="001E1E0C" w:rsidRPr="001E1E0C" w:rsidRDefault="001E1E0C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22"/>
              <w14:ligatures w14:val="standardContextual"/>
            </w:rPr>
          </w:pPr>
          <w:hyperlink w:anchor="_Toc155736952" w:history="1">
            <w:r w:rsidRPr="001E1E0C">
              <w:rPr>
                <w:rStyle w:val="Hyperlink"/>
                <w:rFonts w:cs="Times New Roman"/>
                <w:b/>
                <w:bCs/>
                <w:iCs/>
                <w:noProof/>
              </w:rPr>
              <w:t>3.4. Môi trường test</w:t>
            </w:r>
            <w:r w:rsidRPr="001E1E0C">
              <w:rPr>
                <w:b/>
                <w:bCs/>
                <w:noProof/>
                <w:webHidden/>
              </w:rPr>
              <w:tab/>
            </w:r>
            <w:r w:rsidRPr="001E1E0C">
              <w:rPr>
                <w:b/>
                <w:bCs/>
                <w:noProof/>
                <w:webHidden/>
              </w:rPr>
              <w:fldChar w:fldCharType="begin"/>
            </w:r>
            <w:r w:rsidRPr="001E1E0C">
              <w:rPr>
                <w:b/>
                <w:bCs/>
                <w:noProof/>
                <w:webHidden/>
              </w:rPr>
              <w:instrText xml:space="preserve"> PAGEREF _Toc155736952 \h </w:instrText>
            </w:r>
            <w:r w:rsidRPr="001E1E0C">
              <w:rPr>
                <w:b/>
                <w:bCs/>
                <w:noProof/>
                <w:webHidden/>
              </w:rPr>
            </w:r>
            <w:r w:rsidRPr="001E1E0C">
              <w:rPr>
                <w:b/>
                <w:bCs/>
                <w:noProof/>
                <w:webHidden/>
              </w:rPr>
              <w:fldChar w:fldCharType="separate"/>
            </w:r>
            <w:r w:rsidRPr="001E1E0C">
              <w:rPr>
                <w:b/>
                <w:bCs/>
                <w:noProof/>
                <w:webHidden/>
              </w:rPr>
              <w:t>7</w:t>
            </w:r>
            <w:r w:rsidRPr="001E1E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50ED51" w14:textId="1C1BF9B0" w:rsidR="0049309A" w:rsidRDefault="00E77B8F" w:rsidP="004C3DB8">
          <w:pPr>
            <w:spacing w:line="276" w:lineRule="auto"/>
            <w:rPr>
              <w:b/>
              <w:bCs/>
            </w:rPr>
            <w:sectPr w:rsidR="0049309A" w:rsidSect="000E250E">
              <w:footerReference w:type="default" r:id="rId11"/>
              <w:type w:val="nextColumn"/>
              <w:pgSz w:w="11907" w:h="16840" w:code="9"/>
              <w:pgMar w:top="1701" w:right="1134" w:bottom="1134" w:left="1134" w:header="720" w:footer="720" w:gutter="0"/>
              <w:pgNumType w:fmt="lowerRoman" w:start="1"/>
              <w:cols w:space="720"/>
              <w:docGrid w:linePitch="360"/>
            </w:sectPr>
          </w:pPr>
          <w:r w:rsidRPr="0018334C">
            <w:rPr>
              <w:b/>
              <w:bCs/>
            </w:rPr>
            <w:fldChar w:fldCharType="end"/>
          </w:r>
        </w:p>
        <w:p w14:paraId="1FC17A38" w14:textId="769493D4" w:rsidR="00E57CA0" w:rsidRPr="00FB2670" w:rsidRDefault="001E1E0C" w:rsidP="004C3DB8">
          <w:pPr>
            <w:spacing w:line="276" w:lineRule="auto"/>
          </w:pPr>
        </w:p>
      </w:sdtContent>
    </w:sdt>
    <w:p w14:paraId="59A21600" w14:textId="77777777" w:rsidR="00F4415F" w:rsidRDefault="00CC7948">
      <w:pPr>
        <w:sectPr w:rsidR="00F4415F" w:rsidSect="0049309A">
          <w:type w:val="continuous"/>
          <w:pgSz w:w="11907" w:h="16840" w:code="9"/>
          <w:pgMar w:top="1701" w:right="1134" w:bottom="1134" w:left="1134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7F0CE9E3" w14:textId="3743AC18" w:rsidR="00847BEF" w:rsidRPr="00CB5AC0" w:rsidRDefault="00847BEF" w:rsidP="00847BEF">
      <w:pPr>
        <w:pStyle w:val="Style1"/>
      </w:pPr>
      <w:bookmarkStart w:id="2" w:name="_Toc138774805"/>
      <w:bookmarkStart w:id="3" w:name="_Toc155736937"/>
      <w:r w:rsidRPr="009E7EF9">
        <w:t>NỘI DUNG</w:t>
      </w:r>
      <w:bookmarkEnd w:id="2"/>
      <w:bookmarkEnd w:id="3"/>
    </w:p>
    <w:p w14:paraId="0E911857" w14:textId="1F9A41A6" w:rsidR="007516EA" w:rsidRPr="00E77B8F" w:rsidRDefault="000E4D94" w:rsidP="000E250E">
      <w:pPr>
        <w:pStyle w:val="Heading2"/>
        <w:spacing w:line="360" w:lineRule="auto"/>
        <w:jc w:val="both"/>
        <w:rPr>
          <w:sz w:val="32"/>
          <w:szCs w:val="32"/>
        </w:rPr>
      </w:pPr>
      <w:bookmarkStart w:id="4" w:name="_Toc155736938"/>
      <w:r w:rsidRPr="00E77B8F">
        <w:rPr>
          <w:sz w:val="32"/>
          <w:szCs w:val="32"/>
        </w:rPr>
        <w:t xml:space="preserve">1. </w:t>
      </w:r>
      <w:proofErr w:type="spellStart"/>
      <w:r w:rsidR="000E250E" w:rsidRPr="00E77B8F">
        <w:rPr>
          <w:sz w:val="32"/>
          <w:szCs w:val="32"/>
        </w:rPr>
        <w:t>Giới</w:t>
      </w:r>
      <w:proofErr w:type="spellEnd"/>
      <w:r w:rsidR="000E250E" w:rsidRPr="00E77B8F">
        <w:rPr>
          <w:sz w:val="32"/>
          <w:szCs w:val="32"/>
        </w:rPr>
        <w:t xml:space="preserve"> </w:t>
      </w:r>
      <w:proofErr w:type="spellStart"/>
      <w:r w:rsidR="000E250E" w:rsidRPr="00E77B8F">
        <w:rPr>
          <w:sz w:val="32"/>
          <w:szCs w:val="32"/>
        </w:rPr>
        <w:t>thiệu</w:t>
      </w:r>
      <w:bookmarkEnd w:id="4"/>
      <w:proofErr w:type="spellEnd"/>
    </w:p>
    <w:p w14:paraId="2F6EF000" w14:textId="6CB53410" w:rsidR="000E250E" w:rsidRPr="0049309A" w:rsidRDefault="000E250E" w:rsidP="000E250E">
      <w:pPr>
        <w:pStyle w:val="Heading3"/>
        <w:spacing w:line="360" w:lineRule="auto"/>
        <w:rPr>
          <w:rFonts w:ascii="Times New Roman" w:hAnsi="Times New Roman" w:cs="Times New Roman"/>
          <w:b/>
          <w:iCs/>
          <w:color w:val="auto"/>
          <w:sz w:val="26"/>
          <w:szCs w:val="26"/>
        </w:rPr>
      </w:pPr>
      <w:bookmarkStart w:id="5" w:name="_Toc160956424"/>
      <w:bookmarkStart w:id="6" w:name="_Toc155736939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 xml:space="preserve">1.1. </w:t>
      </w:r>
      <w:proofErr w:type="spellStart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>Mục</w:t>
      </w:r>
      <w:proofErr w:type="spellEnd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 xml:space="preserve"> </w:t>
      </w:r>
      <w:proofErr w:type="spellStart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>đích</w:t>
      </w:r>
      <w:bookmarkEnd w:id="5"/>
      <w:bookmarkEnd w:id="6"/>
      <w:proofErr w:type="spellEnd"/>
    </w:p>
    <w:p w14:paraId="636D54E8" w14:textId="03C64765" w:rsidR="00723C9A" w:rsidRPr="00723C9A" w:rsidRDefault="00723C9A" w:rsidP="00723C9A">
      <w:pPr>
        <w:spacing w:line="360" w:lineRule="auto"/>
        <w:ind w:left="461"/>
        <w:jc w:val="both"/>
        <w:rPr>
          <w:rFonts w:cs="Times New Roman"/>
          <w:szCs w:val="26"/>
        </w:rPr>
      </w:pPr>
      <w:r w:rsidRPr="00723C9A">
        <w:rPr>
          <w:rFonts w:cs="Times New Roman"/>
          <w:szCs w:val="26"/>
        </w:rPr>
        <w:t xml:space="preserve">Tài </w:t>
      </w:r>
      <w:proofErr w:type="spellStart"/>
      <w:r w:rsidRPr="00723C9A">
        <w:rPr>
          <w:rFonts w:cs="Times New Roman"/>
          <w:szCs w:val="26"/>
        </w:rPr>
        <w:t>liệu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này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là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chiến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lược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và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kế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hoạch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kiểm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thử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của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đồ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án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cuối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kỳ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môn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 w:rsidRPr="00831B76">
        <w:rPr>
          <w:rFonts w:cs="Times New Roman"/>
          <w:b/>
          <w:bCs/>
          <w:szCs w:val="26"/>
        </w:rPr>
        <w:t>Kiểm</w:t>
      </w:r>
      <w:proofErr w:type="spellEnd"/>
      <w:r w:rsidR="00831B76" w:rsidRPr="00831B76">
        <w:rPr>
          <w:rFonts w:cs="Times New Roman"/>
          <w:b/>
          <w:bCs/>
          <w:szCs w:val="26"/>
        </w:rPr>
        <w:t xml:space="preserve"> </w:t>
      </w:r>
      <w:proofErr w:type="spellStart"/>
      <w:r w:rsidR="00831B76" w:rsidRPr="00831B76">
        <w:rPr>
          <w:rFonts w:cs="Times New Roman"/>
          <w:b/>
          <w:bCs/>
          <w:szCs w:val="26"/>
        </w:rPr>
        <w:t>thử</w:t>
      </w:r>
      <w:proofErr w:type="spellEnd"/>
      <w:r w:rsidR="00831B76" w:rsidRPr="00831B76">
        <w:rPr>
          <w:rFonts w:cs="Times New Roman"/>
          <w:b/>
          <w:bCs/>
          <w:szCs w:val="26"/>
        </w:rPr>
        <w:t xml:space="preserve"> </w:t>
      </w:r>
      <w:proofErr w:type="spellStart"/>
      <w:r w:rsidR="00831B76" w:rsidRPr="00831B76">
        <w:rPr>
          <w:rFonts w:cs="Times New Roman"/>
          <w:b/>
          <w:bCs/>
          <w:szCs w:val="26"/>
        </w:rPr>
        <w:t>phần</w:t>
      </w:r>
      <w:proofErr w:type="spellEnd"/>
      <w:r w:rsidR="00831B76" w:rsidRPr="00831B76">
        <w:rPr>
          <w:rFonts w:cs="Times New Roman"/>
          <w:b/>
          <w:bCs/>
          <w:szCs w:val="26"/>
        </w:rPr>
        <w:t xml:space="preserve"> </w:t>
      </w:r>
      <w:proofErr w:type="spellStart"/>
      <w:r w:rsidR="00831B76" w:rsidRPr="00831B76">
        <w:rPr>
          <w:rFonts w:cs="Times New Roman"/>
          <w:b/>
          <w:bCs/>
          <w:szCs w:val="26"/>
        </w:rPr>
        <w:t>mềm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với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mục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tiêu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thực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hiện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kiểm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tra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chất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lượng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ứng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dụng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quản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lý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tài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chính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cá</w:t>
      </w:r>
      <w:proofErr w:type="spellEnd"/>
      <w:r w:rsidRPr="00723C9A">
        <w:rPr>
          <w:rFonts w:cs="Times New Roman"/>
          <w:szCs w:val="26"/>
        </w:rPr>
        <w:t xml:space="preserve"> </w:t>
      </w:r>
      <w:proofErr w:type="spellStart"/>
      <w:r w:rsidRPr="00723C9A">
        <w:rPr>
          <w:rFonts w:cs="Times New Roman"/>
          <w:szCs w:val="26"/>
        </w:rPr>
        <w:t>nhân</w:t>
      </w:r>
      <w:proofErr w:type="spellEnd"/>
      <w:r w:rsidRPr="00723C9A">
        <w:rPr>
          <w:rFonts w:cs="Times New Roman"/>
          <w:szCs w:val="26"/>
        </w:rPr>
        <w:t xml:space="preserve"> Firefly III.</w:t>
      </w:r>
    </w:p>
    <w:p w14:paraId="5EB59FF1" w14:textId="3C9BDA77" w:rsidR="00723C9A" w:rsidRPr="00723C9A" w:rsidRDefault="00723C9A" w:rsidP="00723C9A">
      <w:pPr>
        <w:spacing w:line="360" w:lineRule="auto"/>
        <w:ind w:left="461"/>
        <w:jc w:val="both"/>
        <w:rPr>
          <w:rFonts w:cs="Times New Roman"/>
          <w:szCs w:val="26"/>
        </w:rPr>
      </w:pPr>
      <w:r w:rsidRPr="00723C9A">
        <w:rPr>
          <w:rFonts w:cs="Times New Roman"/>
          <w:szCs w:val="26"/>
        </w:rPr>
        <w:t xml:space="preserve">Tài </w:t>
      </w:r>
      <w:proofErr w:type="spellStart"/>
      <w:r w:rsidRPr="00723C9A">
        <w:rPr>
          <w:rFonts w:cs="Times New Roman"/>
          <w:szCs w:val="26"/>
        </w:rPr>
        <w:t>liệu</w:t>
      </w:r>
      <w:proofErr w:type="spellEnd"/>
      <w:r w:rsidRPr="00723C9A">
        <w:rPr>
          <w:rFonts w:cs="Times New Roman"/>
          <w:szCs w:val="26"/>
        </w:rPr>
        <w:t xml:space="preserve"> bao </w:t>
      </w:r>
      <w:proofErr w:type="spellStart"/>
      <w:r w:rsidRPr="00723C9A">
        <w:rPr>
          <w:rFonts w:cs="Times New Roman"/>
          <w:szCs w:val="26"/>
        </w:rPr>
        <w:t>gồm</w:t>
      </w:r>
      <w:proofErr w:type="spellEnd"/>
      <w:r w:rsidRPr="00723C9A">
        <w:rPr>
          <w:rFonts w:cs="Times New Roman"/>
          <w:szCs w:val="26"/>
        </w:rPr>
        <w:t xml:space="preserve"> 5 </w:t>
      </w:r>
      <w:proofErr w:type="spellStart"/>
      <w:r w:rsidRPr="00723C9A">
        <w:rPr>
          <w:rFonts w:cs="Times New Roman"/>
          <w:szCs w:val="26"/>
        </w:rPr>
        <w:t>phần</w:t>
      </w:r>
      <w:proofErr w:type="spellEnd"/>
      <w:r w:rsidRPr="00723C9A">
        <w:rPr>
          <w:rFonts w:cs="Times New Roman"/>
          <w:szCs w:val="26"/>
        </w:rPr>
        <w:t>:</w:t>
      </w:r>
    </w:p>
    <w:p w14:paraId="4DB07608" w14:textId="32596A93" w:rsidR="00723C9A" w:rsidRDefault="00723C9A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1: </w:t>
      </w:r>
      <w:proofErr w:type="spellStart"/>
      <w:r>
        <w:rPr>
          <w:rFonts w:cs="Times New Roman"/>
          <w:szCs w:val="26"/>
        </w:rPr>
        <w:t>Mô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phạm</w:t>
      </w:r>
      <w:proofErr w:type="spellEnd"/>
      <w:r>
        <w:rPr>
          <w:rFonts w:cs="Times New Roman"/>
          <w:szCs w:val="26"/>
        </w:rPr>
        <w:t xml:space="preserve"> vi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>.</w:t>
      </w:r>
    </w:p>
    <w:p w14:paraId="4290365F" w14:textId="2328B8AB" w:rsidR="00723C9A" w:rsidRDefault="00723C9A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2: Các </w:t>
      </w:r>
      <w:proofErr w:type="spellStart"/>
      <w:r>
        <w:rPr>
          <w:rFonts w:cs="Times New Roman"/>
          <w:szCs w:val="26"/>
        </w:rPr>
        <w:t>yêu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>.</w:t>
      </w:r>
    </w:p>
    <w:p w14:paraId="30394BDE" w14:textId="6C4139AE" w:rsidR="00723C9A" w:rsidRDefault="00723C9A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3: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>.</w:t>
      </w:r>
    </w:p>
    <w:p w14:paraId="7D2F92D6" w14:textId="4B0D73E5" w:rsidR="00723C9A" w:rsidRDefault="00723C9A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4: </w:t>
      </w:r>
      <w:proofErr w:type="spellStart"/>
      <w:r>
        <w:rPr>
          <w:rFonts w:cs="Times New Roman"/>
          <w:szCs w:val="26"/>
        </w:rPr>
        <w:t>Liệt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yêu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>.</w:t>
      </w:r>
    </w:p>
    <w:p w14:paraId="720C8098" w14:textId="7263FA3A" w:rsidR="00723C9A" w:rsidRPr="00723C9A" w:rsidRDefault="00723C9A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5: </w:t>
      </w:r>
      <w:r w:rsidR="00831B76">
        <w:rPr>
          <w:rFonts w:cs="Times New Roman"/>
          <w:szCs w:val="26"/>
        </w:rPr>
        <w:t xml:space="preserve">Các </w:t>
      </w:r>
      <w:proofErr w:type="spellStart"/>
      <w:r w:rsidR="00831B76">
        <w:rPr>
          <w:rFonts w:cs="Times New Roman"/>
          <w:szCs w:val="26"/>
        </w:rPr>
        <w:t>mốc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thời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gian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để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kiểm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soát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tiến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độ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của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đồ</w:t>
      </w:r>
      <w:proofErr w:type="spellEnd"/>
      <w:r w:rsidR="00831B76">
        <w:rPr>
          <w:rFonts w:cs="Times New Roman"/>
          <w:szCs w:val="26"/>
        </w:rPr>
        <w:t xml:space="preserve"> </w:t>
      </w:r>
      <w:proofErr w:type="spellStart"/>
      <w:r w:rsidR="00831B76">
        <w:rPr>
          <w:rFonts w:cs="Times New Roman"/>
          <w:szCs w:val="26"/>
        </w:rPr>
        <w:t>án</w:t>
      </w:r>
      <w:proofErr w:type="spellEnd"/>
      <w:r w:rsidR="00831B76">
        <w:rPr>
          <w:rFonts w:cs="Times New Roman"/>
          <w:szCs w:val="26"/>
        </w:rPr>
        <w:t>.</w:t>
      </w:r>
    </w:p>
    <w:p w14:paraId="0D2185BA" w14:textId="5C09E408" w:rsidR="000E250E" w:rsidRPr="0049309A" w:rsidRDefault="000E250E" w:rsidP="000E250E">
      <w:pPr>
        <w:pStyle w:val="Heading3"/>
        <w:spacing w:line="360" w:lineRule="auto"/>
        <w:rPr>
          <w:rFonts w:ascii="Times New Roman" w:hAnsi="Times New Roman" w:cs="Times New Roman"/>
          <w:b/>
          <w:iCs/>
          <w:color w:val="auto"/>
          <w:sz w:val="26"/>
          <w:szCs w:val="26"/>
        </w:rPr>
      </w:pPr>
      <w:bookmarkStart w:id="7" w:name="_Toc516633378"/>
      <w:bookmarkStart w:id="8" w:name="_Toc160956425"/>
      <w:bookmarkStart w:id="9" w:name="_Toc155736940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 xml:space="preserve">1.2. Thông tin </w:t>
      </w:r>
      <w:proofErr w:type="spellStart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>chung</w:t>
      </w:r>
      <w:bookmarkEnd w:id="7"/>
      <w:bookmarkEnd w:id="8"/>
      <w:bookmarkEnd w:id="9"/>
      <w:proofErr w:type="spellEnd"/>
    </w:p>
    <w:p w14:paraId="4BAB42A3" w14:textId="3AEDA145" w:rsidR="00DA28C4" w:rsidRDefault="00DA28C4" w:rsidP="000E250E">
      <w:pPr>
        <w:spacing w:line="360" w:lineRule="auto"/>
        <w:ind w:left="461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Firefly III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>:</w:t>
      </w:r>
    </w:p>
    <w:p w14:paraId="1404515C" w14:textId="1F8B5022" w:rsidR="00DA28C4" w:rsidRDefault="00DA28C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6"/>
        </w:rPr>
      </w:pPr>
      <w:proofErr w:type="spellStart"/>
      <w:r w:rsidRPr="00DA28C4">
        <w:rPr>
          <w:rFonts w:cs="Times New Roman"/>
          <w:szCs w:val="26"/>
        </w:rPr>
        <w:t>Áp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phương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pháp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thử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hộp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trắng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và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thử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hộp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đen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để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thiết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kế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thử</w:t>
      </w:r>
      <w:proofErr w:type="spellEnd"/>
      <w:r w:rsidRPr="00DA28C4">
        <w:rPr>
          <w:rFonts w:cs="Times New Roman"/>
          <w:szCs w:val="26"/>
        </w:rPr>
        <w:t xml:space="preserve">: </w:t>
      </w:r>
      <w:proofErr w:type="spellStart"/>
      <w:r w:rsidRPr="00DA28C4">
        <w:rPr>
          <w:rFonts w:cs="Times New Roman"/>
          <w:szCs w:val="26"/>
        </w:rPr>
        <w:t>Phân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hoạch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tương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đương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và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phân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tích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giá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trị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biên</w:t>
      </w:r>
      <w:proofErr w:type="spellEnd"/>
      <w:r w:rsidRPr="00DA28C4">
        <w:rPr>
          <w:rFonts w:cs="Times New Roman"/>
          <w:szCs w:val="26"/>
        </w:rPr>
        <w:t xml:space="preserve">, </w:t>
      </w:r>
      <w:proofErr w:type="spellStart"/>
      <w:r w:rsidRPr="00DA28C4">
        <w:rPr>
          <w:rFonts w:cs="Times New Roman"/>
          <w:szCs w:val="26"/>
        </w:rPr>
        <w:t>Đồ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thị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nhân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quả</w:t>
      </w:r>
      <w:proofErr w:type="spellEnd"/>
      <w:r w:rsidRPr="00DA28C4">
        <w:rPr>
          <w:rFonts w:cs="Times New Roman"/>
          <w:szCs w:val="26"/>
        </w:rPr>
        <w:t xml:space="preserve">, </w:t>
      </w:r>
      <w:proofErr w:type="spellStart"/>
      <w:r w:rsidRPr="00DA28C4">
        <w:rPr>
          <w:rFonts w:cs="Times New Roman"/>
          <w:szCs w:val="26"/>
        </w:rPr>
        <w:t>Bảng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quyết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định</w:t>
      </w:r>
      <w:proofErr w:type="spellEnd"/>
      <w:r w:rsidRPr="00DA28C4">
        <w:rPr>
          <w:rFonts w:cs="Times New Roman"/>
          <w:szCs w:val="26"/>
        </w:rPr>
        <w:t xml:space="preserve">, </w:t>
      </w:r>
      <w:proofErr w:type="spellStart"/>
      <w:r w:rsidRPr="00DA28C4">
        <w:rPr>
          <w:rFonts w:cs="Times New Roman"/>
          <w:szCs w:val="26"/>
        </w:rPr>
        <w:t>Lược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đồ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chuyển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trạng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thái</w:t>
      </w:r>
      <w:proofErr w:type="spellEnd"/>
      <w:r w:rsidRPr="00DA28C4">
        <w:rPr>
          <w:rFonts w:cs="Times New Roman"/>
          <w:szCs w:val="26"/>
        </w:rPr>
        <w:t xml:space="preserve"> &amp;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thử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dựa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trên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đặc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tả</w:t>
      </w:r>
      <w:proofErr w:type="spellEnd"/>
      <w:r w:rsidRPr="00DA28C4">
        <w:rPr>
          <w:rFonts w:cs="Times New Roman"/>
          <w:szCs w:val="26"/>
        </w:rPr>
        <w:t xml:space="preserve"> Use-case</w:t>
      </w:r>
      <w:r>
        <w:rPr>
          <w:rFonts w:cs="Times New Roman"/>
          <w:szCs w:val="26"/>
        </w:rPr>
        <w:t>.</w:t>
      </w:r>
    </w:p>
    <w:p w14:paraId="4E469DD8" w14:textId="13B58528" w:rsidR="00DA28C4" w:rsidRDefault="00DA28C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6"/>
        </w:rPr>
      </w:pPr>
      <w:proofErr w:type="spellStart"/>
      <w:r w:rsidRPr="00DA28C4">
        <w:rPr>
          <w:rFonts w:cs="Times New Roman"/>
          <w:szCs w:val="26"/>
        </w:rPr>
        <w:t>Xác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các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thành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phần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của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kế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hoạch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thử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phần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>.</w:t>
      </w:r>
    </w:p>
    <w:p w14:paraId="38BF6540" w14:textId="2D3DB36F" w:rsidR="00DA28C4" w:rsidRDefault="00DA28C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6"/>
        </w:rPr>
      </w:pPr>
      <w:proofErr w:type="spellStart"/>
      <w:r w:rsidRPr="00DA28C4">
        <w:rPr>
          <w:rFonts w:cs="Times New Roman"/>
          <w:szCs w:val="26"/>
        </w:rPr>
        <w:t>Nhận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biết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các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pha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trong</w:t>
      </w:r>
      <w:proofErr w:type="spellEnd"/>
      <w:r w:rsidRPr="00DA28C4">
        <w:rPr>
          <w:rFonts w:cs="Times New Roman"/>
          <w:szCs w:val="26"/>
        </w:rPr>
        <w:t xml:space="preserve"> qui </w:t>
      </w:r>
      <w:proofErr w:type="spellStart"/>
      <w:r w:rsidRPr="00DA28C4">
        <w:rPr>
          <w:rFonts w:cs="Times New Roman"/>
          <w:szCs w:val="26"/>
        </w:rPr>
        <w:t>trình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thử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phần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>.</w:t>
      </w:r>
    </w:p>
    <w:p w14:paraId="73067F3C" w14:textId="229565E1" w:rsidR="00DA28C4" w:rsidRDefault="00DA28C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6"/>
        </w:rPr>
      </w:pPr>
      <w:r w:rsidRPr="00DA28C4">
        <w:rPr>
          <w:rFonts w:cs="Times New Roman"/>
          <w:szCs w:val="26"/>
        </w:rPr>
        <w:t xml:space="preserve">Quản </w:t>
      </w:r>
      <w:proofErr w:type="spellStart"/>
      <w:r w:rsidRPr="00DA28C4">
        <w:rPr>
          <w:rFonts w:cs="Times New Roman"/>
          <w:szCs w:val="26"/>
        </w:rPr>
        <w:t>lý</w:t>
      </w:r>
      <w:proofErr w:type="spellEnd"/>
      <w:r w:rsidRPr="00DA28C4">
        <w:rPr>
          <w:rFonts w:cs="Times New Roman"/>
          <w:szCs w:val="26"/>
        </w:rPr>
        <w:t xml:space="preserve"> qui </w:t>
      </w:r>
      <w:proofErr w:type="spellStart"/>
      <w:r w:rsidRPr="00DA28C4">
        <w:rPr>
          <w:rFonts w:cs="Times New Roman"/>
          <w:szCs w:val="26"/>
        </w:rPr>
        <w:t>trình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thử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phần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>.</w:t>
      </w:r>
    </w:p>
    <w:p w14:paraId="31B341F9" w14:textId="4C583E27" w:rsidR="00DA28C4" w:rsidRDefault="00DA28C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6"/>
        </w:rPr>
      </w:pPr>
      <w:proofErr w:type="spellStart"/>
      <w:r w:rsidRPr="00DA28C4">
        <w:rPr>
          <w:rFonts w:cs="Times New Roman"/>
          <w:szCs w:val="26"/>
        </w:rPr>
        <w:t>Thực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hiện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thử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phần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mềm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với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nhiều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loại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thử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khác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nhau</w:t>
      </w:r>
      <w:proofErr w:type="spellEnd"/>
      <w:r w:rsidRPr="00DA28C4">
        <w:rPr>
          <w:rFonts w:cs="Times New Roman"/>
          <w:szCs w:val="26"/>
        </w:rPr>
        <w:t xml:space="preserve">: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chức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năng</w:t>
      </w:r>
      <w:proofErr w:type="spellEnd"/>
      <w:r w:rsidRPr="00DA28C4">
        <w:rPr>
          <w:rFonts w:cs="Times New Roman"/>
          <w:szCs w:val="26"/>
        </w:rPr>
        <w:t xml:space="preserve">,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giao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diện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và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tính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tiện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dụng</w:t>
      </w:r>
      <w:proofErr w:type="spellEnd"/>
      <w:r w:rsidRPr="00DA28C4">
        <w:rPr>
          <w:rFonts w:cs="Times New Roman"/>
          <w:szCs w:val="26"/>
        </w:rPr>
        <w:t xml:space="preserve">,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 w:rsidRPr="00DA28C4">
        <w:rPr>
          <w:rFonts w:cs="Times New Roman"/>
          <w:szCs w:val="26"/>
        </w:rPr>
        <w:t xml:space="preserve">, </w:t>
      </w:r>
      <w:proofErr w:type="spellStart"/>
      <w:r w:rsidRPr="00DA28C4"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hiệu</w:t>
      </w:r>
      <w:proofErr w:type="spellEnd"/>
      <w:r w:rsidRPr="00DA28C4">
        <w:rPr>
          <w:rFonts w:cs="Times New Roman"/>
          <w:szCs w:val="26"/>
        </w:rPr>
        <w:t xml:space="preserve"> </w:t>
      </w:r>
      <w:proofErr w:type="spellStart"/>
      <w:r w:rsidRPr="00DA28C4"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>.</w:t>
      </w:r>
    </w:p>
    <w:p w14:paraId="0E920A94" w14:textId="173A3047" w:rsidR="00DA28C4" w:rsidRDefault="00DA28C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Katalon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>.</w:t>
      </w:r>
    </w:p>
    <w:p w14:paraId="1D45C1A7" w14:textId="0CDF49A4" w:rsidR="00DA28C4" w:rsidRDefault="00203771" w:rsidP="00DA28C4">
      <w:pPr>
        <w:spacing w:line="360" w:lineRule="auto"/>
        <w:ind w:left="720"/>
        <w:jc w:val="both"/>
        <w:rPr>
          <w:rFonts w:cs="Times New Roman"/>
          <w:szCs w:val="26"/>
        </w:rPr>
      </w:pPr>
      <w:r w:rsidRPr="00203771">
        <w:rPr>
          <w:rFonts w:cs="Times New Roman"/>
          <w:szCs w:val="26"/>
        </w:rPr>
        <w:t xml:space="preserve">Firefly III </w:t>
      </w:r>
      <w:proofErr w:type="spellStart"/>
      <w:r w:rsidRPr="00203771">
        <w:rPr>
          <w:rFonts w:cs="Times New Roman"/>
          <w:szCs w:val="26"/>
        </w:rPr>
        <w:t>là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một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trình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quản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lý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tài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chính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cá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nhân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miễn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phí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và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mã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nguồn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mở</w:t>
      </w:r>
      <w:proofErr w:type="spellEnd"/>
      <w:r w:rsidR="00DA28C4" w:rsidRPr="00DA28C4">
        <w:rPr>
          <w:rFonts w:cs="Times New Roman"/>
          <w:szCs w:val="26"/>
        </w:rPr>
        <w:t xml:space="preserve">, </w:t>
      </w:r>
      <w:proofErr w:type="spellStart"/>
      <w:r w:rsidR="00DA28C4" w:rsidRPr="00DA28C4">
        <w:rPr>
          <w:rFonts w:cs="Times New Roman"/>
          <w:szCs w:val="26"/>
        </w:rPr>
        <w:t>cho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phép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theo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dõi</w:t>
      </w:r>
      <w:proofErr w:type="spellEnd"/>
      <w:r w:rsidR="00DA28C4" w:rsidRPr="00DA28C4">
        <w:rPr>
          <w:rFonts w:cs="Times New Roman"/>
          <w:szCs w:val="26"/>
        </w:rPr>
        <w:t xml:space="preserve"> chi </w:t>
      </w:r>
      <w:proofErr w:type="spellStart"/>
      <w:r w:rsidR="00DA28C4" w:rsidRPr="00DA28C4">
        <w:rPr>
          <w:rFonts w:cs="Times New Roman"/>
          <w:szCs w:val="26"/>
        </w:rPr>
        <w:t>tiêu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và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thu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nhập</w:t>
      </w:r>
      <w:proofErr w:type="spellEnd"/>
      <w:r w:rsidR="00DA28C4" w:rsidRPr="00DA28C4">
        <w:rPr>
          <w:rFonts w:cs="Times New Roman"/>
          <w:szCs w:val="26"/>
        </w:rPr>
        <w:t xml:space="preserve">, </w:t>
      </w:r>
      <w:proofErr w:type="spellStart"/>
      <w:r w:rsidR="00DA28C4" w:rsidRPr="00DA28C4">
        <w:rPr>
          <w:rFonts w:cs="Times New Roman"/>
          <w:szCs w:val="26"/>
        </w:rPr>
        <w:t>tạo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ngân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sách</w:t>
      </w:r>
      <w:proofErr w:type="spellEnd"/>
      <w:r w:rsidR="00DA28C4" w:rsidRPr="00DA28C4">
        <w:rPr>
          <w:rFonts w:cs="Times New Roman"/>
          <w:szCs w:val="26"/>
        </w:rPr>
        <w:t xml:space="preserve">, </w:t>
      </w:r>
      <w:proofErr w:type="spellStart"/>
      <w:r w:rsidR="00DA28C4" w:rsidRPr="00DA28C4">
        <w:rPr>
          <w:rFonts w:cs="Times New Roman"/>
          <w:szCs w:val="26"/>
        </w:rPr>
        <w:t>phân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loại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và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gắn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thẻ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giao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dịch</w:t>
      </w:r>
      <w:proofErr w:type="spellEnd"/>
      <w:r w:rsidR="00DA28C4" w:rsidRPr="00DA28C4">
        <w:rPr>
          <w:rFonts w:cs="Times New Roman"/>
          <w:szCs w:val="26"/>
        </w:rPr>
        <w:t xml:space="preserve">, </w:t>
      </w:r>
      <w:proofErr w:type="spellStart"/>
      <w:r w:rsidR="00DA28C4" w:rsidRPr="00DA28C4">
        <w:rPr>
          <w:rFonts w:cs="Times New Roman"/>
          <w:szCs w:val="26"/>
        </w:rPr>
        <w:t>và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xem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các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báo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cáo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tài</w:t>
      </w:r>
      <w:proofErr w:type="spellEnd"/>
      <w:r w:rsidR="00DA28C4" w:rsidRPr="00DA28C4">
        <w:rPr>
          <w:rFonts w:cs="Times New Roman"/>
          <w:szCs w:val="26"/>
        </w:rPr>
        <w:t xml:space="preserve"> </w:t>
      </w:r>
      <w:proofErr w:type="spellStart"/>
      <w:r w:rsidR="00DA28C4" w:rsidRPr="00DA28C4">
        <w:rPr>
          <w:rFonts w:cs="Times New Roman"/>
          <w:szCs w:val="26"/>
        </w:rPr>
        <w:t>chính</w:t>
      </w:r>
      <w:proofErr w:type="spellEnd"/>
      <w:r w:rsidR="00DA28C4" w:rsidRPr="00DA28C4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Các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>:</w:t>
      </w:r>
    </w:p>
    <w:p w14:paraId="6C274989" w14:textId="77777777" w:rsidR="00203771" w:rsidRDefault="0020377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 w:rsidRPr="00203771">
        <w:rPr>
          <w:rFonts w:cs="Times New Roman"/>
          <w:szCs w:val="26"/>
        </w:rPr>
        <w:t xml:space="preserve">heo </w:t>
      </w:r>
      <w:proofErr w:type="spellStart"/>
      <w:r w:rsidRPr="00203771">
        <w:rPr>
          <w:rFonts w:cs="Times New Roman"/>
          <w:szCs w:val="26"/>
        </w:rPr>
        <w:t>dõi</w:t>
      </w:r>
      <w:proofErr w:type="spellEnd"/>
      <w:r w:rsidRPr="00203771">
        <w:rPr>
          <w:rFonts w:cs="Times New Roman"/>
          <w:szCs w:val="26"/>
        </w:rPr>
        <w:t xml:space="preserve"> chi </w:t>
      </w:r>
      <w:proofErr w:type="spellStart"/>
      <w:r w:rsidRPr="00203771">
        <w:rPr>
          <w:rFonts w:cs="Times New Roman"/>
          <w:szCs w:val="26"/>
        </w:rPr>
        <w:t>tiêu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và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thu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nhập</w:t>
      </w:r>
      <w:proofErr w:type="spellEnd"/>
      <w:r>
        <w:rPr>
          <w:rFonts w:cs="Times New Roman"/>
          <w:szCs w:val="26"/>
        </w:rPr>
        <w:t>.</w:t>
      </w:r>
    </w:p>
    <w:p w14:paraId="385F657D" w14:textId="59660F3C" w:rsidR="00203771" w:rsidRDefault="0020377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L</w:t>
      </w:r>
      <w:r w:rsidRPr="00203771">
        <w:rPr>
          <w:rFonts w:cs="Times New Roman"/>
          <w:szCs w:val="26"/>
        </w:rPr>
        <w:t>ập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ngân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sách</w:t>
      </w:r>
      <w:proofErr w:type="spellEnd"/>
      <w:r>
        <w:rPr>
          <w:rFonts w:cs="Times New Roman"/>
          <w:szCs w:val="26"/>
        </w:rPr>
        <w:t>.</w:t>
      </w:r>
    </w:p>
    <w:p w14:paraId="0F3EEC65" w14:textId="4BB0D19B" w:rsidR="00203771" w:rsidRDefault="0020377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</w:t>
      </w:r>
      <w:r w:rsidRPr="00203771">
        <w:rPr>
          <w:rFonts w:cs="Times New Roman"/>
          <w:szCs w:val="26"/>
        </w:rPr>
        <w:t>hân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loại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và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gắn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thẻ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giao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>.</w:t>
      </w:r>
      <w:r w:rsidRPr="00203771">
        <w:rPr>
          <w:rFonts w:cs="Times New Roman"/>
          <w:szCs w:val="26"/>
        </w:rPr>
        <w:t xml:space="preserve"> </w:t>
      </w:r>
    </w:p>
    <w:p w14:paraId="5829CAC5" w14:textId="77777777" w:rsidR="00203771" w:rsidRDefault="0020377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</w:t>
      </w:r>
      <w:r w:rsidRPr="00203771">
        <w:rPr>
          <w:rFonts w:cs="Times New Roman"/>
          <w:szCs w:val="26"/>
        </w:rPr>
        <w:t>hập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dữ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liệu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từ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các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công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cụ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bên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ngoài</w:t>
      </w:r>
      <w:proofErr w:type="spellEnd"/>
      <w:r>
        <w:rPr>
          <w:rFonts w:cs="Times New Roman"/>
          <w:szCs w:val="26"/>
        </w:rPr>
        <w:t>.</w:t>
      </w:r>
    </w:p>
    <w:p w14:paraId="6E7DE28B" w14:textId="1E8D7B38" w:rsidR="00203771" w:rsidRDefault="0020377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</w:t>
      </w:r>
      <w:r w:rsidRPr="00203771">
        <w:rPr>
          <w:rFonts w:cs="Times New Roman"/>
          <w:szCs w:val="26"/>
        </w:rPr>
        <w:t>ạo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các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báo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cáo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tài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chính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đẹp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mắt</w:t>
      </w:r>
      <w:proofErr w:type="spellEnd"/>
      <w:r>
        <w:rPr>
          <w:rFonts w:cs="Times New Roman"/>
          <w:szCs w:val="26"/>
        </w:rPr>
        <w:t>.</w:t>
      </w:r>
    </w:p>
    <w:p w14:paraId="08D039C5" w14:textId="6CB5B6C6" w:rsidR="00203771" w:rsidRDefault="0020377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6"/>
        </w:rPr>
      </w:pPr>
      <w:r w:rsidRPr="00203771">
        <w:rPr>
          <w:rFonts w:cs="Times New Roman"/>
          <w:szCs w:val="26"/>
        </w:rPr>
        <w:t xml:space="preserve">Cung </w:t>
      </w:r>
      <w:proofErr w:type="spellStart"/>
      <w:r w:rsidRPr="00203771">
        <w:rPr>
          <w:rFonts w:cs="Times New Roman"/>
          <w:szCs w:val="26"/>
        </w:rPr>
        <w:t>cấp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một</w:t>
      </w:r>
      <w:proofErr w:type="spellEnd"/>
      <w:r w:rsidRPr="00203771">
        <w:rPr>
          <w:rFonts w:cs="Times New Roman"/>
          <w:szCs w:val="26"/>
        </w:rPr>
        <w:t xml:space="preserve"> API REST JSON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riêng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>.</w:t>
      </w:r>
    </w:p>
    <w:p w14:paraId="1963E047" w14:textId="6A50C159" w:rsidR="00203771" w:rsidRDefault="0020377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6"/>
        </w:rPr>
      </w:pPr>
      <w:proofErr w:type="spellStart"/>
      <w:r w:rsidRPr="00203771">
        <w:rPr>
          <w:rFonts w:cs="Times New Roman"/>
          <w:szCs w:val="26"/>
        </w:rPr>
        <w:t>Xử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lý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các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giao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dịch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tự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động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dựa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trên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quy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tắc</w:t>
      </w:r>
      <w:proofErr w:type="spellEnd"/>
      <w:r>
        <w:rPr>
          <w:rFonts w:cs="Times New Roman"/>
          <w:szCs w:val="26"/>
        </w:rPr>
        <w:t>.</w:t>
      </w:r>
    </w:p>
    <w:p w14:paraId="70A65F9B" w14:textId="01D68A8A" w:rsidR="00203771" w:rsidRDefault="0020377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6"/>
        </w:rPr>
      </w:pPr>
      <w:proofErr w:type="spellStart"/>
      <w:r w:rsidRPr="00203771">
        <w:rPr>
          <w:rFonts w:cs="Times New Roman"/>
          <w:szCs w:val="26"/>
        </w:rPr>
        <w:t>Tự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lưu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trữ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và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bảo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mật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dữ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liệu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tài</w:t>
      </w:r>
      <w:proofErr w:type="spellEnd"/>
      <w:r w:rsidRPr="00203771">
        <w:rPr>
          <w:rFonts w:cs="Times New Roman"/>
          <w:szCs w:val="26"/>
        </w:rPr>
        <w:t xml:space="preserve"> </w:t>
      </w:r>
      <w:proofErr w:type="spellStart"/>
      <w:r w:rsidRPr="00203771">
        <w:rPr>
          <w:rFonts w:cs="Times New Roman"/>
          <w:szCs w:val="26"/>
        </w:rPr>
        <w:t>chính</w:t>
      </w:r>
      <w:proofErr w:type="spellEnd"/>
      <w:r>
        <w:rPr>
          <w:rFonts w:cs="Times New Roman"/>
          <w:szCs w:val="26"/>
        </w:rPr>
        <w:t>.</w:t>
      </w:r>
    </w:p>
    <w:p w14:paraId="0D3804B7" w14:textId="4108B852" w:rsidR="00006D9C" w:rsidRDefault="00006D9C" w:rsidP="00006D9C">
      <w:pPr>
        <w:ind w:left="720"/>
      </w:pP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Firefly III:</w:t>
      </w:r>
    </w:p>
    <w:p w14:paraId="77B5CF4F" w14:textId="067582E5" w:rsidR="00006D9C" w:rsidRDefault="005337E7">
      <w:pPr>
        <w:pStyle w:val="ListParagraph"/>
        <w:numPr>
          <w:ilvl w:val="0"/>
          <w:numId w:val="6"/>
        </w:numPr>
      </w:pPr>
      <w:r>
        <w:t>Backend:</w:t>
      </w:r>
      <w:r w:rsidR="00006D9C">
        <w:t xml:space="preserve"> </w:t>
      </w:r>
      <w:proofErr w:type="spellStart"/>
      <w:r w:rsidR="00006D9C">
        <w:t>ngôn</w:t>
      </w:r>
      <w:proofErr w:type="spellEnd"/>
      <w:r w:rsidR="00006D9C">
        <w:t xml:space="preserve"> </w:t>
      </w:r>
      <w:proofErr w:type="spellStart"/>
      <w:r w:rsidR="00006D9C">
        <w:t>ngữ</w:t>
      </w:r>
      <w:proofErr w:type="spellEnd"/>
      <w:r w:rsidR="00006D9C">
        <w:t xml:space="preserve"> PHP </w:t>
      </w:r>
      <w:proofErr w:type="spellStart"/>
      <w:r w:rsidR="00006D9C">
        <w:t>và</w:t>
      </w:r>
      <w:proofErr w:type="spellEnd"/>
      <w:r w:rsidR="00006D9C">
        <w:t xml:space="preserve"> Laravel framework.</w:t>
      </w:r>
    </w:p>
    <w:p w14:paraId="6A79752C" w14:textId="437DD68E" w:rsidR="005337E7" w:rsidRDefault="005337E7">
      <w:pPr>
        <w:pStyle w:val="ListParagraph"/>
        <w:numPr>
          <w:ilvl w:val="0"/>
          <w:numId w:val="6"/>
        </w:numPr>
      </w:pPr>
      <w:r>
        <w:t>Frontend: Vue.js</w:t>
      </w:r>
    </w:p>
    <w:p w14:paraId="6EDA2E5C" w14:textId="2ABEE4F2" w:rsidR="00DA28C4" w:rsidRDefault="005337E7">
      <w:pPr>
        <w:pStyle w:val="ListParagraph"/>
        <w:numPr>
          <w:ilvl w:val="0"/>
          <w:numId w:val="6"/>
        </w:numPr>
      </w:pPr>
      <w:proofErr w:type="spellStart"/>
      <w:r>
        <w:t>H</w:t>
      </w:r>
      <w:r w:rsidR="00006D9C">
        <w:t>ệ</w:t>
      </w:r>
      <w:proofErr w:type="spellEnd"/>
      <w:r w:rsidR="00006D9C">
        <w:t xml:space="preserve"> </w:t>
      </w:r>
      <w:proofErr w:type="spellStart"/>
      <w:r w:rsidR="00006D9C">
        <w:t>quản</w:t>
      </w:r>
      <w:proofErr w:type="spellEnd"/>
      <w:r w:rsidR="00006D9C">
        <w:t xml:space="preserve"> </w:t>
      </w:r>
      <w:proofErr w:type="spellStart"/>
      <w:r w:rsidR="00006D9C">
        <w:t>trị</w:t>
      </w:r>
      <w:proofErr w:type="spellEnd"/>
      <w:r w:rsidR="00006D9C">
        <w:t xml:space="preserve"> </w:t>
      </w:r>
      <w:proofErr w:type="spellStart"/>
      <w:r w:rsidR="00006D9C">
        <w:t>cơ</w:t>
      </w:r>
      <w:proofErr w:type="spellEnd"/>
      <w:r w:rsidR="00006D9C">
        <w:t xml:space="preserve"> </w:t>
      </w:r>
      <w:proofErr w:type="spellStart"/>
      <w:r w:rsidR="00006D9C">
        <w:t>sở</w:t>
      </w:r>
      <w:proofErr w:type="spellEnd"/>
      <w:r w:rsidR="00006D9C">
        <w:t xml:space="preserve"> </w:t>
      </w:r>
      <w:proofErr w:type="spellStart"/>
      <w:r w:rsidR="00006D9C">
        <w:t>dữ</w:t>
      </w:r>
      <w:proofErr w:type="spellEnd"/>
      <w:r w:rsidR="00006D9C">
        <w:t xml:space="preserve"> </w:t>
      </w:r>
      <w:proofErr w:type="spellStart"/>
      <w:r w:rsidR="00006D9C">
        <w:t>liệu</w:t>
      </w:r>
      <w:proofErr w:type="spellEnd"/>
      <w:r>
        <w:t>:</w:t>
      </w:r>
      <w:r w:rsidR="00006D9C">
        <w:t xml:space="preserve"> MySQL </w:t>
      </w:r>
      <w:proofErr w:type="spellStart"/>
      <w:r w:rsidR="00006D9C">
        <w:t>hoặc</w:t>
      </w:r>
      <w:proofErr w:type="spellEnd"/>
      <w:r w:rsidR="00006D9C">
        <w:t xml:space="preserve"> MariaDB.</w:t>
      </w:r>
    </w:p>
    <w:p w14:paraId="5CF513C8" w14:textId="6C12E819" w:rsidR="00341825" w:rsidRDefault="00341825" w:rsidP="00341825">
      <w:pPr>
        <w:ind w:left="72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3.0.0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6.1.4.</w:t>
      </w:r>
    </w:p>
    <w:p w14:paraId="6116A423" w14:textId="6B6F72C1" w:rsidR="00E37592" w:rsidRDefault="00E37592" w:rsidP="00341825">
      <w:pPr>
        <w:ind w:left="720"/>
      </w:pPr>
      <w:r>
        <w:t xml:space="preserve">Trang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deploy:</w:t>
      </w:r>
    </w:p>
    <w:p w14:paraId="5EC328C7" w14:textId="022AE0D9" w:rsidR="00E37592" w:rsidRPr="00DA28C4" w:rsidRDefault="001E1E0C" w:rsidP="00341825">
      <w:pPr>
        <w:ind w:left="720"/>
      </w:pPr>
      <w:hyperlink r:id="rId12" w:history="1">
        <w:r w:rsidR="00E37592" w:rsidRPr="00E37592">
          <w:rPr>
            <w:rStyle w:val="Hyperlink"/>
          </w:rPr>
          <w:t>ec2-3-26-8-206.ap-southeast-2.compute.amazonaws.com</w:t>
        </w:r>
      </w:hyperlink>
    </w:p>
    <w:p w14:paraId="534968EC" w14:textId="24CFBC4C" w:rsidR="000E250E" w:rsidRPr="0049309A" w:rsidRDefault="000E250E" w:rsidP="0018334C">
      <w:pPr>
        <w:pStyle w:val="Heading3"/>
        <w:spacing w:line="360" w:lineRule="auto"/>
        <w:rPr>
          <w:rFonts w:ascii="Times New Roman" w:hAnsi="Times New Roman" w:cs="Times New Roman"/>
          <w:b/>
          <w:iCs/>
          <w:color w:val="auto"/>
          <w:sz w:val="26"/>
          <w:szCs w:val="26"/>
        </w:rPr>
      </w:pPr>
      <w:bookmarkStart w:id="10" w:name="_Toc516633379"/>
      <w:bookmarkStart w:id="11" w:name="_Toc160956427"/>
      <w:bookmarkStart w:id="12" w:name="_Toc155736941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>1.</w:t>
      </w:r>
      <w:r w:rsidR="0018334C">
        <w:rPr>
          <w:rFonts w:ascii="Times New Roman" w:hAnsi="Times New Roman" w:cs="Times New Roman"/>
          <w:b/>
          <w:iCs/>
          <w:color w:val="auto"/>
          <w:sz w:val="26"/>
          <w:szCs w:val="26"/>
        </w:rPr>
        <w:t>3</w:t>
      </w:r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>. Phạm vi test</w:t>
      </w:r>
      <w:bookmarkEnd w:id="10"/>
      <w:bookmarkEnd w:id="11"/>
      <w:bookmarkEnd w:id="12"/>
    </w:p>
    <w:p w14:paraId="0580049B" w14:textId="72F90187" w:rsidR="008778B3" w:rsidRPr="008778B3" w:rsidRDefault="008778B3" w:rsidP="008778B3">
      <w:pPr>
        <w:spacing w:line="360" w:lineRule="auto"/>
        <w:ind w:left="461" w:firstLine="259"/>
        <w:jc w:val="both"/>
        <w:rPr>
          <w:rFonts w:cs="Times New Roman"/>
          <w:szCs w:val="26"/>
        </w:rPr>
      </w:pPr>
      <w:r w:rsidRPr="008778B3">
        <w:rPr>
          <w:rFonts w:cs="Times New Roman"/>
          <w:szCs w:val="26"/>
        </w:rPr>
        <w:t xml:space="preserve">Các </w:t>
      </w:r>
      <w:proofErr w:type="spellStart"/>
      <w:r w:rsidRPr="008778B3">
        <w:rPr>
          <w:rFonts w:cs="Times New Roman"/>
          <w:szCs w:val="26"/>
        </w:rPr>
        <w:t>tính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năng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sẽ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được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kiểm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thử</w:t>
      </w:r>
      <w:proofErr w:type="spellEnd"/>
      <w:r w:rsidRPr="008778B3">
        <w:rPr>
          <w:rFonts w:cs="Times New Roman"/>
          <w:szCs w:val="26"/>
        </w:rPr>
        <w:t>:</w:t>
      </w:r>
    </w:p>
    <w:p w14:paraId="5C6CEA4F" w14:textId="77777777" w:rsidR="008778B3" w:rsidRPr="008778B3" w:rsidRDefault="008778B3">
      <w:pPr>
        <w:pStyle w:val="ListParagraph"/>
        <w:numPr>
          <w:ilvl w:val="0"/>
          <w:numId w:val="8"/>
        </w:numPr>
        <w:spacing w:line="360" w:lineRule="auto"/>
        <w:ind w:left="1418"/>
        <w:jc w:val="both"/>
        <w:rPr>
          <w:rFonts w:cs="Times New Roman"/>
          <w:szCs w:val="26"/>
        </w:rPr>
      </w:pPr>
      <w:r w:rsidRPr="008778B3">
        <w:rPr>
          <w:rFonts w:cs="Times New Roman"/>
          <w:szCs w:val="26"/>
        </w:rPr>
        <w:t xml:space="preserve">Quản </w:t>
      </w:r>
      <w:proofErr w:type="spellStart"/>
      <w:r w:rsidRPr="008778B3">
        <w:rPr>
          <w:rFonts w:cs="Times New Roman"/>
          <w:szCs w:val="26"/>
        </w:rPr>
        <w:t>lý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ngân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sách</w:t>
      </w:r>
      <w:proofErr w:type="spellEnd"/>
    </w:p>
    <w:p w14:paraId="5965BA54" w14:textId="77777777" w:rsidR="008778B3" w:rsidRPr="008778B3" w:rsidRDefault="008778B3">
      <w:pPr>
        <w:pStyle w:val="ListParagraph"/>
        <w:numPr>
          <w:ilvl w:val="0"/>
          <w:numId w:val="8"/>
        </w:numPr>
        <w:spacing w:line="360" w:lineRule="auto"/>
        <w:ind w:left="1418"/>
        <w:jc w:val="both"/>
        <w:rPr>
          <w:rFonts w:cs="Times New Roman"/>
          <w:szCs w:val="26"/>
        </w:rPr>
      </w:pPr>
      <w:r w:rsidRPr="008778B3">
        <w:rPr>
          <w:rFonts w:cs="Times New Roman"/>
          <w:szCs w:val="26"/>
        </w:rPr>
        <w:t xml:space="preserve">Quản </w:t>
      </w:r>
      <w:proofErr w:type="spellStart"/>
      <w:r w:rsidRPr="008778B3">
        <w:rPr>
          <w:rFonts w:cs="Times New Roman"/>
          <w:szCs w:val="26"/>
        </w:rPr>
        <w:t>lý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hóa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đơn</w:t>
      </w:r>
      <w:proofErr w:type="spellEnd"/>
    </w:p>
    <w:p w14:paraId="2EAA1C5B" w14:textId="77777777" w:rsidR="008778B3" w:rsidRPr="008778B3" w:rsidRDefault="008778B3">
      <w:pPr>
        <w:pStyle w:val="ListParagraph"/>
        <w:numPr>
          <w:ilvl w:val="0"/>
          <w:numId w:val="8"/>
        </w:numPr>
        <w:spacing w:line="360" w:lineRule="auto"/>
        <w:ind w:left="1418"/>
        <w:jc w:val="both"/>
        <w:rPr>
          <w:rFonts w:cs="Times New Roman"/>
          <w:szCs w:val="26"/>
        </w:rPr>
      </w:pPr>
      <w:r w:rsidRPr="008778B3">
        <w:rPr>
          <w:rFonts w:cs="Times New Roman"/>
          <w:szCs w:val="26"/>
        </w:rPr>
        <w:t xml:space="preserve">Quản </w:t>
      </w:r>
      <w:proofErr w:type="spellStart"/>
      <w:r w:rsidRPr="008778B3">
        <w:rPr>
          <w:rFonts w:cs="Times New Roman"/>
          <w:szCs w:val="26"/>
        </w:rPr>
        <w:t>lý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tiền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tiết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kiệm</w:t>
      </w:r>
      <w:proofErr w:type="spellEnd"/>
    </w:p>
    <w:p w14:paraId="4F0EA1DB" w14:textId="77777777" w:rsidR="008778B3" w:rsidRPr="008778B3" w:rsidRDefault="008778B3">
      <w:pPr>
        <w:pStyle w:val="ListParagraph"/>
        <w:numPr>
          <w:ilvl w:val="0"/>
          <w:numId w:val="8"/>
        </w:numPr>
        <w:spacing w:line="360" w:lineRule="auto"/>
        <w:ind w:left="1418"/>
        <w:jc w:val="both"/>
        <w:rPr>
          <w:rFonts w:cs="Times New Roman"/>
          <w:szCs w:val="26"/>
        </w:rPr>
      </w:pPr>
      <w:r w:rsidRPr="008778B3">
        <w:rPr>
          <w:rFonts w:cs="Times New Roman"/>
          <w:szCs w:val="26"/>
        </w:rPr>
        <w:t xml:space="preserve">Quản </w:t>
      </w:r>
      <w:proofErr w:type="spellStart"/>
      <w:r w:rsidRPr="008778B3">
        <w:rPr>
          <w:rFonts w:cs="Times New Roman"/>
          <w:szCs w:val="26"/>
        </w:rPr>
        <w:t>lý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giao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dịch</w:t>
      </w:r>
      <w:proofErr w:type="spellEnd"/>
    </w:p>
    <w:p w14:paraId="7F641D61" w14:textId="50C5B11B" w:rsidR="008778B3" w:rsidRPr="008778B3" w:rsidRDefault="008778B3">
      <w:pPr>
        <w:pStyle w:val="ListParagraph"/>
        <w:numPr>
          <w:ilvl w:val="0"/>
          <w:numId w:val="8"/>
        </w:numPr>
        <w:spacing w:line="360" w:lineRule="auto"/>
        <w:ind w:left="1418"/>
        <w:jc w:val="both"/>
        <w:rPr>
          <w:rFonts w:cs="Times New Roman"/>
          <w:szCs w:val="26"/>
        </w:rPr>
      </w:pPr>
      <w:r w:rsidRPr="008778B3">
        <w:rPr>
          <w:rFonts w:cs="Times New Roman"/>
          <w:szCs w:val="26"/>
        </w:rPr>
        <w:t xml:space="preserve">Quản </w:t>
      </w:r>
      <w:proofErr w:type="spellStart"/>
      <w:r w:rsidRPr="008778B3">
        <w:rPr>
          <w:rFonts w:cs="Times New Roman"/>
          <w:szCs w:val="26"/>
        </w:rPr>
        <w:t>lý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Pr="008778B3">
        <w:rPr>
          <w:rFonts w:cs="Times New Roman"/>
          <w:szCs w:val="26"/>
        </w:rPr>
        <w:t>các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="00E227C7">
        <w:rPr>
          <w:rFonts w:cs="Times New Roman"/>
          <w:szCs w:val="26"/>
        </w:rPr>
        <w:t>danh</w:t>
      </w:r>
      <w:proofErr w:type="spellEnd"/>
      <w:r w:rsidR="00E227C7">
        <w:rPr>
          <w:rFonts w:cs="Times New Roman"/>
          <w:szCs w:val="26"/>
        </w:rPr>
        <w:t xml:space="preserve"> </w:t>
      </w:r>
      <w:proofErr w:type="spellStart"/>
      <w:r w:rsidR="00E227C7">
        <w:rPr>
          <w:rFonts w:cs="Times New Roman"/>
          <w:szCs w:val="26"/>
        </w:rPr>
        <w:t>mục</w:t>
      </w:r>
      <w:proofErr w:type="spellEnd"/>
      <w:r w:rsidR="00E227C7">
        <w:rPr>
          <w:rFonts w:cs="Times New Roman"/>
          <w:szCs w:val="26"/>
        </w:rPr>
        <w:t xml:space="preserve"> (Categories)</w:t>
      </w:r>
    </w:p>
    <w:p w14:paraId="3EC815BD" w14:textId="0411BA6A" w:rsidR="008778B3" w:rsidRPr="008778B3" w:rsidRDefault="008778B3">
      <w:pPr>
        <w:pStyle w:val="ListParagraph"/>
        <w:numPr>
          <w:ilvl w:val="0"/>
          <w:numId w:val="8"/>
        </w:numPr>
        <w:spacing w:line="360" w:lineRule="auto"/>
        <w:ind w:left="1418"/>
        <w:jc w:val="both"/>
        <w:rPr>
          <w:rFonts w:cs="Times New Roman"/>
          <w:szCs w:val="26"/>
        </w:rPr>
      </w:pPr>
      <w:r w:rsidRPr="008778B3">
        <w:rPr>
          <w:rFonts w:cs="Times New Roman"/>
          <w:szCs w:val="26"/>
        </w:rPr>
        <w:t xml:space="preserve">Quản </w:t>
      </w:r>
      <w:proofErr w:type="spellStart"/>
      <w:r w:rsidRPr="008778B3">
        <w:rPr>
          <w:rFonts w:cs="Times New Roman"/>
          <w:szCs w:val="26"/>
        </w:rPr>
        <w:t>lý</w:t>
      </w:r>
      <w:proofErr w:type="spellEnd"/>
      <w:r w:rsidRPr="008778B3">
        <w:rPr>
          <w:rFonts w:cs="Times New Roman"/>
          <w:szCs w:val="26"/>
        </w:rPr>
        <w:t xml:space="preserve"> </w:t>
      </w:r>
      <w:proofErr w:type="spellStart"/>
      <w:r w:rsidR="00E227C7">
        <w:rPr>
          <w:rFonts w:cs="Times New Roman"/>
          <w:szCs w:val="26"/>
        </w:rPr>
        <w:t>các</w:t>
      </w:r>
      <w:proofErr w:type="spellEnd"/>
      <w:r w:rsidR="00E227C7">
        <w:rPr>
          <w:rFonts w:cs="Times New Roman"/>
          <w:szCs w:val="26"/>
        </w:rPr>
        <w:t xml:space="preserve"> </w:t>
      </w:r>
      <w:proofErr w:type="spellStart"/>
      <w:r w:rsidR="00E227C7">
        <w:rPr>
          <w:rFonts w:cs="Times New Roman"/>
          <w:szCs w:val="26"/>
        </w:rPr>
        <w:t>nhãn</w:t>
      </w:r>
      <w:proofErr w:type="spellEnd"/>
      <w:r w:rsidR="00E227C7">
        <w:rPr>
          <w:rFonts w:cs="Times New Roman"/>
          <w:szCs w:val="26"/>
        </w:rPr>
        <w:t xml:space="preserve"> (Tags)</w:t>
      </w:r>
    </w:p>
    <w:p w14:paraId="1CF6C51C" w14:textId="51B4AE03" w:rsidR="008778B3" w:rsidRPr="008778B3" w:rsidRDefault="00E227C7">
      <w:pPr>
        <w:pStyle w:val="ListParagraph"/>
        <w:numPr>
          <w:ilvl w:val="0"/>
          <w:numId w:val="8"/>
        </w:numPr>
        <w:spacing w:line="360" w:lineRule="auto"/>
        <w:ind w:left="1418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Thêm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mới</w:t>
      </w:r>
      <w:proofErr w:type="spellEnd"/>
      <w:r>
        <w:rPr>
          <w:rFonts w:cs="Times New Roman"/>
          <w:szCs w:val="26"/>
        </w:rPr>
        <w:t xml:space="preserve"> 1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nợ</w:t>
      </w:r>
      <w:proofErr w:type="spellEnd"/>
      <w:r>
        <w:rPr>
          <w:rFonts w:cs="Times New Roman"/>
          <w:szCs w:val="26"/>
        </w:rPr>
        <w:t xml:space="preserve"> (Liability)</w:t>
      </w:r>
    </w:p>
    <w:p w14:paraId="3D690ECF" w14:textId="1EA60A9A" w:rsidR="008778B3" w:rsidRPr="008778B3" w:rsidRDefault="00E227C7">
      <w:pPr>
        <w:pStyle w:val="ListParagraph"/>
        <w:numPr>
          <w:ilvl w:val="0"/>
          <w:numId w:val="8"/>
        </w:numPr>
        <w:spacing w:line="360" w:lineRule="auto"/>
        <w:ind w:left="1418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cáo</w:t>
      </w:r>
      <w:proofErr w:type="spellEnd"/>
    </w:p>
    <w:p w14:paraId="4871272A" w14:textId="0EA76843" w:rsidR="008778B3" w:rsidRDefault="008778B3" w:rsidP="008778B3">
      <w:pPr>
        <w:ind w:left="720"/>
      </w:pPr>
      <w:r>
        <w:t xml:space="preserve">Các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0495AA84" w14:textId="03024244" w:rsidR="008778B3" w:rsidRDefault="008778B3">
      <w:pPr>
        <w:pStyle w:val="ListParagraph"/>
        <w:numPr>
          <w:ilvl w:val="0"/>
          <w:numId w:val="7"/>
        </w:numPr>
      </w:pPr>
      <w:proofErr w:type="spellStart"/>
      <w:r w:rsidRPr="008778B3">
        <w:t>Kiểm</w:t>
      </w:r>
      <w:proofErr w:type="spellEnd"/>
      <w:r w:rsidRPr="008778B3">
        <w:t xml:space="preserve"> </w:t>
      </w:r>
      <w:proofErr w:type="spellStart"/>
      <w:r w:rsidRPr="008778B3">
        <w:t>thử</w:t>
      </w:r>
      <w:proofErr w:type="spellEnd"/>
      <w:r w:rsidRPr="008778B3">
        <w:t xml:space="preserve"> </w:t>
      </w:r>
      <w:proofErr w:type="spellStart"/>
      <w:r w:rsidRPr="008778B3">
        <w:t>đơn</w:t>
      </w:r>
      <w:proofErr w:type="spellEnd"/>
      <w:r w:rsidRPr="008778B3">
        <w:t xml:space="preserve"> </w:t>
      </w:r>
      <w:proofErr w:type="spellStart"/>
      <w:r w:rsidRPr="008778B3">
        <w:t>vị</w:t>
      </w:r>
      <w:proofErr w:type="spellEnd"/>
      <w:r w:rsidRPr="008778B3">
        <w:t xml:space="preserve"> (Unit Testing): </w:t>
      </w:r>
      <w:proofErr w:type="spellStart"/>
      <w:r w:rsidRPr="008778B3">
        <w:t>Kiểm</w:t>
      </w:r>
      <w:proofErr w:type="spellEnd"/>
      <w:r w:rsidRPr="008778B3">
        <w:t xml:space="preserve"> </w:t>
      </w:r>
      <w:proofErr w:type="spellStart"/>
      <w:r w:rsidRPr="008778B3">
        <w:t>tra</w:t>
      </w:r>
      <w:proofErr w:type="spellEnd"/>
      <w:r w:rsidRPr="008778B3">
        <w:t xml:space="preserve"> </w:t>
      </w:r>
      <w:proofErr w:type="spellStart"/>
      <w:r w:rsidRPr="008778B3">
        <w:t>từng</w:t>
      </w:r>
      <w:proofErr w:type="spellEnd"/>
      <w:r w:rsidRPr="008778B3">
        <w:t xml:space="preserve"> </w:t>
      </w:r>
      <w:proofErr w:type="spellStart"/>
      <w:r w:rsidRPr="008778B3">
        <w:t>chức</w:t>
      </w:r>
      <w:proofErr w:type="spellEnd"/>
      <w:r w:rsidRPr="008778B3">
        <w:t xml:space="preserve"> </w:t>
      </w:r>
      <w:proofErr w:type="spellStart"/>
      <w:r w:rsidRPr="008778B3">
        <w:t>năng</w:t>
      </w:r>
      <w:proofErr w:type="spellEnd"/>
      <w:r w:rsidRPr="008778B3">
        <w:t xml:space="preserve"> </w:t>
      </w:r>
      <w:proofErr w:type="spellStart"/>
      <w:r w:rsidRPr="008778B3">
        <w:t>riêng</w:t>
      </w:r>
      <w:proofErr w:type="spellEnd"/>
      <w:r w:rsidRPr="008778B3">
        <w:t xml:space="preserve"> </w:t>
      </w:r>
      <w:proofErr w:type="spellStart"/>
      <w:r w:rsidRPr="008778B3">
        <w:t>lẻ</w:t>
      </w:r>
      <w:proofErr w:type="spellEnd"/>
      <w:r w:rsidRPr="008778B3">
        <w:t xml:space="preserve"> </w:t>
      </w:r>
      <w:proofErr w:type="spellStart"/>
      <w:r w:rsidRPr="008778B3">
        <w:t>như</w:t>
      </w:r>
      <w:proofErr w:type="spellEnd"/>
      <w:r w:rsidRPr="008778B3">
        <w:t xml:space="preserve"> Quản </w:t>
      </w:r>
      <w:proofErr w:type="spellStart"/>
      <w:r w:rsidRPr="008778B3">
        <w:t>lý</w:t>
      </w:r>
      <w:proofErr w:type="spellEnd"/>
      <w:r w:rsidRPr="008778B3">
        <w:t xml:space="preserve"> </w:t>
      </w:r>
      <w:proofErr w:type="spellStart"/>
      <w:r w:rsidRPr="008778B3">
        <w:t>ngân</w:t>
      </w:r>
      <w:proofErr w:type="spellEnd"/>
      <w:r w:rsidRPr="008778B3">
        <w:t xml:space="preserve"> </w:t>
      </w:r>
      <w:proofErr w:type="spellStart"/>
      <w:r w:rsidRPr="008778B3">
        <w:t>sách</w:t>
      </w:r>
      <w:proofErr w:type="spellEnd"/>
      <w:r w:rsidRPr="008778B3">
        <w:t xml:space="preserve">, Quản </w:t>
      </w:r>
      <w:proofErr w:type="spellStart"/>
      <w:r w:rsidRPr="008778B3">
        <w:t>lý</w:t>
      </w:r>
      <w:proofErr w:type="spellEnd"/>
      <w:r w:rsidRPr="008778B3">
        <w:t xml:space="preserve"> </w:t>
      </w:r>
      <w:proofErr w:type="spellStart"/>
      <w:r w:rsidRPr="008778B3">
        <w:t>hóa</w:t>
      </w:r>
      <w:proofErr w:type="spellEnd"/>
      <w:r w:rsidRPr="008778B3">
        <w:t xml:space="preserve"> </w:t>
      </w:r>
      <w:proofErr w:type="spellStart"/>
      <w:r w:rsidRPr="008778B3">
        <w:t>đơn</w:t>
      </w:r>
      <w:proofErr w:type="spellEnd"/>
      <w:r w:rsidRPr="008778B3">
        <w:t xml:space="preserve">, Quản </w:t>
      </w:r>
      <w:proofErr w:type="spellStart"/>
      <w:r w:rsidRPr="008778B3">
        <w:t>lý</w:t>
      </w:r>
      <w:proofErr w:type="spellEnd"/>
      <w:r w:rsidRPr="008778B3">
        <w:t xml:space="preserve"> </w:t>
      </w:r>
      <w:proofErr w:type="spellStart"/>
      <w:r w:rsidRPr="008778B3">
        <w:t>tiền</w:t>
      </w:r>
      <w:proofErr w:type="spellEnd"/>
      <w:r w:rsidRPr="008778B3">
        <w:t xml:space="preserve"> </w:t>
      </w:r>
      <w:proofErr w:type="spellStart"/>
      <w:r w:rsidRPr="008778B3">
        <w:t>tiết</w:t>
      </w:r>
      <w:proofErr w:type="spellEnd"/>
      <w:r w:rsidRPr="008778B3">
        <w:t xml:space="preserve"> </w:t>
      </w:r>
      <w:proofErr w:type="spellStart"/>
      <w:r w:rsidRPr="008778B3">
        <w:t>kiệm</w:t>
      </w:r>
      <w:proofErr w:type="spellEnd"/>
      <w:r w:rsidRPr="008778B3">
        <w:t>,</w:t>
      </w:r>
      <w:r>
        <w:t xml:space="preserve"> …</w:t>
      </w:r>
    </w:p>
    <w:p w14:paraId="373F1BDA" w14:textId="3AF4817D" w:rsidR="008778B3" w:rsidRDefault="008778B3">
      <w:pPr>
        <w:pStyle w:val="ListParagraph"/>
        <w:numPr>
          <w:ilvl w:val="0"/>
          <w:numId w:val="7"/>
        </w:numPr>
      </w:pPr>
      <w:proofErr w:type="spellStart"/>
      <w:r w:rsidRPr="008778B3">
        <w:t>Kiểm</w:t>
      </w:r>
      <w:proofErr w:type="spellEnd"/>
      <w:r w:rsidRPr="008778B3">
        <w:t xml:space="preserve"> </w:t>
      </w:r>
      <w:proofErr w:type="spellStart"/>
      <w:r w:rsidRPr="008778B3">
        <w:t>thử</w:t>
      </w:r>
      <w:proofErr w:type="spellEnd"/>
      <w:r w:rsidRPr="008778B3">
        <w:t xml:space="preserve"> </w:t>
      </w:r>
      <w:proofErr w:type="spellStart"/>
      <w:r w:rsidRPr="008778B3">
        <w:t>tích</w:t>
      </w:r>
      <w:proofErr w:type="spellEnd"/>
      <w:r w:rsidRPr="008778B3">
        <w:t xml:space="preserve"> </w:t>
      </w:r>
      <w:proofErr w:type="spellStart"/>
      <w:r w:rsidRPr="008778B3">
        <w:t>hợp</w:t>
      </w:r>
      <w:proofErr w:type="spellEnd"/>
      <w:r w:rsidRPr="008778B3">
        <w:t xml:space="preserve"> (Integration Testing): </w:t>
      </w:r>
      <w:proofErr w:type="spellStart"/>
      <w:r w:rsidRPr="008778B3">
        <w:t>Kiểm</w:t>
      </w:r>
      <w:proofErr w:type="spellEnd"/>
      <w:r w:rsidRPr="008778B3">
        <w:t xml:space="preserve"> </w:t>
      </w:r>
      <w:proofErr w:type="spellStart"/>
      <w:r w:rsidRPr="008778B3">
        <w:t>tra</w:t>
      </w:r>
      <w:proofErr w:type="spellEnd"/>
      <w:r w:rsidRPr="008778B3">
        <w:t xml:space="preserve"> </w:t>
      </w:r>
      <w:proofErr w:type="spellStart"/>
      <w:r w:rsidRPr="008778B3">
        <w:t>sự</w:t>
      </w:r>
      <w:proofErr w:type="spellEnd"/>
      <w:r w:rsidRPr="008778B3">
        <w:t xml:space="preserve"> </w:t>
      </w:r>
      <w:proofErr w:type="spellStart"/>
      <w:r w:rsidRPr="008778B3">
        <w:t>tương</w:t>
      </w:r>
      <w:proofErr w:type="spellEnd"/>
      <w:r w:rsidRPr="008778B3">
        <w:t xml:space="preserve"> </w:t>
      </w:r>
      <w:proofErr w:type="spellStart"/>
      <w:r w:rsidRPr="008778B3">
        <w:t>tác</w:t>
      </w:r>
      <w:proofErr w:type="spellEnd"/>
      <w:r w:rsidRPr="008778B3">
        <w:t xml:space="preserve"> </w:t>
      </w:r>
      <w:proofErr w:type="spellStart"/>
      <w:r w:rsidRPr="008778B3">
        <w:t>giữa</w:t>
      </w:r>
      <w:proofErr w:type="spellEnd"/>
      <w:r w:rsidRPr="008778B3">
        <w:t xml:space="preserve"> </w:t>
      </w:r>
      <w:proofErr w:type="spellStart"/>
      <w:r w:rsidRPr="008778B3">
        <w:t>các</w:t>
      </w:r>
      <w:proofErr w:type="spellEnd"/>
      <w:r w:rsidRPr="008778B3">
        <w:t xml:space="preserve"> </w:t>
      </w:r>
      <w:proofErr w:type="spellStart"/>
      <w:r w:rsidRPr="008778B3">
        <w:t>chức</w:t>
      </w:r>
      <w:proofErr w:type="spellEnd"/>
      <w:r w:rsidRPr="008778B3">
        <w:t xml:space="preserve"> </w:t>
      </w:r>
      <w:proofErr w:type="spellStart"/>
      <w:r w:rsidRPr="008778B3">
        <w:t>năng</w:t>
      </w:r>
      <w:proofErr w:type="spellEnd"/>
      <w:r w:rsidRPr="008778B3">
        <w:t xml:space="preserve"> </w:t>
      </w:r>
      <w:proofErr w:type="spellStart"/>
      <w:r w:rsidRPr="008778B3">
        <w:t>với</w:t>
      </w:r>
      <w:proofErr w:type="spellEnd"/>
      <w:r w:rsidRPr="008778B3">
        <w:t xml:space="preserve"> </w:t>
      </w:r>
      <w:proofErr w:type="spellStart"/>
      <w:r w:rsidRPr="008778B3">
        <w:t>nhau</w:t>
      </w:r>
      <w:proofErr w:type="spellEnd"/>
      <w:r w:rsidRPr="008778B3">
        <w:t xml:space="preserve">, </w:t>
      </w:r>
      <w:proofErr w:type="spellStart"/>
      <w:r w:rsidRPr="008778B3">
        <w:t>ví</w:t>
      </w:r>
      <w:proofErr w:type="spellEnd"/>
      <w:r w:rsidRPr="008778B3">
        <w:t xml:space="preserve"> </w:t>
      </w:r>
      <w:proofErr w:type="spellStart"/>
      <w:r w:rsidRPr="008778B3">
        <w:t>dụ</w:t>
      </w:r>
      <w:proofErr w:type="spellEnd"/>
      <w:r w:rsidRPr="008778B3">
        <w:t xml:space="preserve"> </w:t>
      </w:r>
      <w:proofErr w:type="spellStart"/>
      <w:r w:rsidRPr="008778B3">
        <w:t>như</w:t>
      </w:r>
      <w:proofErr w:type="spellEnd"/>
      <w:r w:rsidRPr="008778B3">
        <w:t xml:space="preserve"> </w:t>
      </w:r>
      <w:proofErr w:type="spellStart"/>
      <w:r w:rsidRPr="008778B3">
        <w:t>sự</w:t>
      </w:r>
      <w:proofErr w:type="spellEnd"/>
      <w:r w:rsidRPr="008778B3">
        <w:t xml:space="preserve"> </w:t>
      </w:r>
      <w:proofErr w:type="spellStart"/>
      <w:r w:rsidRPr="008778B3">
        <w:t>tương</w:t>
      </w:r>
      <w:proofErr w:type="spellEnd"/>
      <w:r w:rsidRPr="008778B3">
        <w:t xml:space="preserve"> </w:t>
      </w:r>
      <w:proofErr w:type="spellStart"/>
      <w:r w:rsidRPr="008778B3">
        <w:t>tác</w:t>
      </w:r>
      <w:proofErr w:type="spellEnd"/>
      <w:r w:rsidRPr="008778B3">
        <w:t xml:space="preserve"> </w:t>
      </w:r>
      <w:proofErr w:type="spellStart"/>
      <w:r w:rsidRPr="008778B3">
        <w:t>giữa</w:t>
      </w:r>
      <w:proofErr w:type="spellEnd"/>
      <w:r w:rsidRPr="008778B3">
        <w:t xml:space="preserve"> Quản </w:t>
      </w:r>
      <w:proofErr w:type="spellStart"/>
      <w:r w:rsidRPr="008778B3">
        <w:t>lý</w:t>
      </w:r>
      <w:proofErr w:type="spellEnd"/>
      <w:r w:rsidRPr="008778B3">
        <w:t xml:space="preserve"> </w:t>
      </w:r>
      <w:proofErr w:type="spellStart"/>
      <w:r w:rsidRPr="008778B3">
        <w:t>ngân</w:t>
      </w:r>
      <w:proofErr w:type="spellEnd"/>
      <w:r w:rsidRPr="008778B3">
        <w:t xml:space="preserve"> </w:t>
      </w:r>
      <w:proofErr w:type="spellStart"/>
      <w:r w:rsidRPr="008778B3">
        <w:t>sách</w:t>
      </w:r>
      <w:proofErr w:type="spellEnd"/>
      <w:r w:rsidRPr="008778B3">
        <w:t xml:space="preserve"> </w:t>
      </w:r>
      <w:proofErr w:type="spellStart"/>
      <w:r w:rsidRPr="008778B3">
        <w:t>và</w:t>
      </w:r>
      <w:proofErr w:type="spellEnd"/>
      <w:r w:rsidRPr="008778B3">
        <w:t xml:space="preserve"> Quản </w:t>
      </w:r>
      <w:proofErr w:type="spellStart"/>
      <w:r w:rsidRPr="008778B3">
        <w:t>lý</w:t>
      </w:r>
      <w:proofErr w:type="spellEnd"/>
      <w:r w:rsidRPr="008778B3">
        <w:t xml:space="preserve"> </w:t>
      </w:r>
      <w:proofErr w:type="spellStart"/>
      <w:r w:rsidRPr="008778B3">
        <w:t>giao</w:t>
      </w:r>
      <w:proofErr w:type="spellEnd"/>
      <w:r w:rsidRPr="008778B3">
        <w:t xml:space="preserve"> </w:t>
      </w:r>
      <w:proofErr w:type="spellStart"/>
      <w:r w:rsidRPr="008778B3">
        <w:t>dịch</w:t>
      </w:r>
      <w:proofErr w:type="spellEnd"/>
      <w:r>
        <w:t>.</w:t>
      </w:r>
    </w:p>
    <w:p w14:paraId="2FEFA96D" w14:textId="55D22DED" w:rsidR="008778B3" w:rsidRDefault="008778B3">
      <w:pPr>
        <w:pStyle w:val="ListParagraph"/>
        <w:numPr>
          <w:ilvl w:val="0"/>
          <w:numId w:val="7"/>
        </w:numPr>
      </w:pPr>
      <w:proofErr w:type="spellStart"/>
      <w:r w:rsidRPr="008778B3">
        <w:t>Kiểm</w:t>
      </w:r>
      <w:proofErr w:type="spellEnd"/>
      <w:r w:rsidRPr="008778B3">
        <w:t xml:space="preserve"> </w:t>
      </w:r>
      <w:proofErr w:type="spellStart"/>
      <w:r w:rsidRPr="008778B3">
        <w:t>thử</w:t>
      </w:r>
      <w:proofErr w:type="spellEnd"/>
      <w:r w:rsidRPr="008778B3">
        <w:t xml:space="preserve"> </w:t>
      </w:r>
      <w:proofErr w:type="spellStart"/>
      <w:r w:rsidRPr="008778B3">
        <w:t>hệ</w:t>
      </w:r>
      <w:proofErr w:type="spellEnd"/>
      <w:r w:rsidRPr="008778B3">
        <w:t xml:space="preserve"> </w:t>
      </w:r>
      <w:proofErr w:type="spellStart"/>
      <w:r w:rsidRPr="008778B3">
        <w:t>thống</w:t>
      </w:r>
      <w:proofErr w:type="spellEnd"/>
      <w:r w:rsidRPr="008778B3">
        <w:t xml:space="preserve"> (System Testing): </w:t>
      </w:r>
      <w:proofErr w:type="spellStart"/>
      <w:r w:rsidRPr="008778B3">
        <w:t>Kiểm</w:t>
      </w:r>
      <w:proofErr w:type="spellEnd"/>
      <w:r w:rsidRPr="008778B3">
        <w:t xml:space="preserve"> </w:t>
      </w:r>
      <w:proofErr w:type="spellStart"/>
      <w:r w:rsidRPr="008778B3">
        <w:t>tra</w:t>
      </w:r>
      <w:proofErr w:type="spellEnd"/>
      <w:r w:rsidRPr="008778B3">
        <w:t xml:space="preserve"> </w:t>
      </w:r>
      <w:proofErr w:type="spellStart"/>
      <w:r w:rsidRPr="008778B3">
        <w:t>toàn</w:t>
      </w:r>
      <w:proofErr w:type="spellEnd"/>
      <w:r w:rsidRPr="008778B3">
        <w:t xml:space="preserve"> </w:t>
      </w:r>
      <w:proofErr w:type="spellStart"/>
      <w:r w:rsidRPr="008778B3">
        <w:t>bộ</w:t>
      </w:r>
      <w:proofErr w:type="spellEnd"/>
      <w:r w:rsidRPr="008778B3">
        <w:t xml:space="preserve"> </w:t>
      </w:r>
      <w:proofErr w:type="spellStart"/>
      <w:r w:rsidRPr="008778B3">
        <w:t>hệ</w:t>
      </w:r>
      <w:proofErr w:type="spellEnd"/>
      <w:r w:rsidRPr="008778B3">
        <w:t xml:space="preserve"> </w:t>
      </w:r>
      <w:proofErr w:type="spellStart"/>
      <w:r w:rsidRPr="008778B3">
        <w:t>thống</w:t>
      </w:r>
      <w:proofErr w:type="spellEnd"/>
      <w:r w:rsidRPr="008778B3">
        <w:t xml:space="preserve"> </w:t>
      </w:r>
      <w:proofErr w:type="spellStart"/>
      <w:r w:rsidRPr="008778B3">
        <w:t>để</w:t>
      </w:r>
      <w:proofErr w:type="spellEnd"/>
      <w:r w:rsidRPr="008778B3">
        <w:t xml:space="preserve"> </w:t>
      </w:r>
      <w:proofErr w:type="spellStart"/>
      <w:r w:rsidRPr="008778B3">
        <w:t>đảm</w:t>
      </w:r>
      <w:proofErr w:type="spellEnd"/>
      <w:r w:rsidRPr="008778B3">
        <w:t xml:space="preserve"> </w:t>
      </w:r>
      <w:proofErr w:type="spellStart"/>
      <w:r w:rsidRPr="008778B3">
        <w:t>bảo</w:t>
      </w:r>
      <w:proofErr w:type="spellEnd"/>
      <w:r w:rsidRPr="008778B3">
        <w:t xml:space="preserve"> </w:t>
      </w:r>
      <w:proofErr w:type="spellStart"/>
      <w:r w:rsidRPr="008778B3">
        <w:t>rằng</w:t>
      </w:r>
      <w:proofErr w:type="spellEnd"/>
      <w:r w:rsidRPr="008778B3">
        <w:t xml:space="preserve"> </w:t>
      </w:r>
      <w:proofErr w:type="spellStart"/>
      <w:r w:rsidRPr="008778B3">
        <w:t>tất</w:t>
      </w:r>
      <w:proofErr w:type="spellEnd"/>
      <w:r w:rsidRPr="008778B3">
        <w:t xml:space="preserve"> </w:t>
      </w:r>
      <w:proofErr w:type="spellStart"/>
      <w:r w:rsidRPr="008778B3">
        <w:t>cả</w:t>
      </w:r>
      <w:proofErr w:type="spellEnd"/>
      <w:r w:rsidRPr="008778B3">
        <w:t xml:space="preserve"> </w:t>
      </w:r>
      <w:proofErr w:type="spellStart"/>
      <w:r w:rsidRPr="008778B3">
        <w:t>các</w:t>
      </w:r>
      <w:proofErr w:type="spellEnd"/>
      <w:r w:rsidRPr="008778B3">
        <w:t xml:space="preserve"> </w:t>
      </w:r>
      <w:proofErr w:type="spellStart"/>
      <w:r w:rsidRPr="008778B3">
        <w:t>chức</w:t>
      </w:r>
      <w:proofErr w:type="spellEnd"/>
      <w:r w:rsidRPr="008778B3">
        <w:t xml:space="preserve"> </w:t>
      </w:r>
      <w:proofErr w:type="spellStart"/>
      <w:r w:rsidRPr="008778B3">
        <w:t>năng</w:t>
      </w:r>
      <w:proofErr w:type="spellEnd"/>
      <w:r w:rsidRPr="008778B3">
        <w:t xml:space="preserve"> </w:t>
      </w:r>
      <w:proofErr w:type="spellStart"/>
      <w:r w:rsidRPr="008778B3">
        <w:t>hoạt</w:t>
      </w:r>
      <w:proofErr w:type="spellEnd"/>
      <w:r w:rsidRPr="008778B3">
        <w:t xml:space="preserve"> </w:t>
      </w:r>
      <w:proofErr w:type="spellStart"/>
      <w:r w:rsidRPr="008778B3">
        <w:t>động</w:t>
      </w:r>
      <w:proofErr w:type="spellEnd"/>
      <w:r w:rsidRPr="008778B3">
        <w:t xml:space="preserve"> </w:t>
      </w:r>
      <w:proofErr w:type="spellStart"/>
      <w:r w:rsidRPr="008778B3">
        <w:t>đúng</w:t>
      </w:r>
      <w:proofErr w:type="spellEnd"/>
      <w:r w:rsidRPr="008778B3">
        <w:t xml:space="preserve"> </w:t>
      </w:r>
      <w:proofErr w:type="spellStart"/>
      <w:r w:rsidRPr="008778B3">
        <w:t>cách</w:t>
      </w:r>
      <w:proofErr w:type="spellEnd"/>
      <w:r w:rsidRPr="008778B3">
        <w:t xml:space="preserve"> </w:t>
      </w:r>
      <w:proofErr w:type="spellStart"/>
      <w:r w:rsidRPr="008778B3">
        <w:t>khi</w:t>
      </w:r>
      <w:proofErr w:type="spellEnd"/>
      <w:r w:rsidRPr="008778B3">
        <w:t xml:space="preserve"> </w:t>
      </w:r>
      <w:proofErr w:type="spellStart"/>
      <w:r w:rsidRPr="008778B3">
        <w:t>kết</w:t>
      </w:r>
      <w:proofErr w:type="spellEnd"/>
      <w:r w:rsidRPr="008778B3">
        <w:t xml:space="preserve"> </w:t>
      </w:r>
      <w:proofErr w:type="spellStart"/>
      <w:r w:rsidRPr="008778B3">
        <w:t>hợp</w:t>
      </w:r>
      <w:proofErr w:type="spellEnd"/>
      <w:r w:rsidRPr="008778B3">
        <w:t xml:space="preserve"> </w:t>
      </w:r>
      <w:proofErr w:type="spellStart"/>
      <w:r w:rsidRPr="008778B3">
        <w:t>với</w:t>
      </w:r>
      <w:proofErr w:type="spellEnd"/>
      <w:r w:rsidRPr="008778B3">
        <w:t xml:space="preserve"> </w:t>
      </w:r>
      <w:proofErr w:type="spellStart"/>
      <w:r w:rsidRPr="008778B3">
        <w:t>nhau</w:t>
      </w:r>
      <w:proofErr w:type="spellEnd"/>
      <w:r w:rsidRPr="008778B3">
        <w:t>.</w:t>
      </w:r>
    </w:p>
    <w:p w14:paraId="4ADFFA93" w14:textId="65FF78CF" w:rsidR="008778B3" w:rsidRDefault="008778B3" w:rsidP="008778B3">
      <w:pPr>
        <w:ind w:left="720"/>
      </w:pPr>
      <w:r>
        <w:t xml:space="preserve">Các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test plan:</w:t>
      </w:r>
    </w:p>
    <w:p w14:paraId="397E8730" w14:textId="39B0D3C8" w:rsidR="008778B3" w:rsidRDefault="00D46900">
      <w:pPr>
        <w:pStyle w:val="ListParagraph"/>
        <w:numPr>
          <w:ilvl w:val="0"/>
          <w:numId w:val="9"/>
        </w:numPr>
      </w:pPr>
      <w:proofErr w:type="spellStart"/>
      <w:r w:rsidRPr="00D46900">
        <w:t>Kiểm</w:t>
      </w:r>
      <w:proofErr w:type="spellEnd"/>
      <w:r w:rsidRPr="00D46900">
        <w:t xml:space="preserve"> </w:t>
      </w:r>
      <w:proofErr w:type="spellStart"/>
      <w:r w:rsidRPr="00D46900">
        <w:t>thử</w:t>
      </w:r>
      <w:proofErr w:type="spellEnd"/>
      <w:r w:rsidRPr="00D46900">
        <w:t xml:space="preserve"> </w:t>
      </w:r>
      <w:proofErr w:type="spellStart"/>
      <w:r w:rsidRPr="00D46900">
        <w:t>chức</w:t>
      </w:r>
      <w:proofErr w:type="spellEnd"/>
      <w:r w:rsidRPr="00D46900">
        <w:t xml:space="preserve"> </w:t>
      </w:r>
      <w:proofErr w:type="spellStart"/>
      <w:r w:rsidRPr="00D46900">
        <w:t>năng</w:t>
      </w:r>
      <w:proofErr w:type="spellEnd"/>
      <w:r w:rsidRPr="00D46900">
        <w:t xml:space="preserve"> (Functional testing)</w:t>
      </w:r>
      <w:r>
        <w:t xml:space="preserve">: </w:t>
      </w:r>
      <w:proofErr w:type="spellStart"/>
      <w:r w:rsidRPr="00D46900">
        <w:t>Kiểm</w:t>
      </w:r>
      <w:proofErr w:type="spellEnd"/>
      <w:r w:rsidRPr="00D46900">
        <w:t xml:space="preserve"> </w:t>
      </w:r>
      <w:proofErr w:type="spellStart"/>
      <w:r w:rsidRPr="00D46900">
        <w:t>thử</w:t>
      </w:r>
      <w:proofErr w:type="spellEnd"/>
      <w:r w:rsidRPr="00D46900">
        <w:t xml:space="preserve"> </w:t>
      </w:r>
      <w:proofErr w:type="spellStart"/>
      <w:r w:rsidRPr="00D46900">
        <w:t>chức</w:t>
      </w:r>
      <w:proofErr w:type="spellEnd"/>
      <w:r w:rsidRPr="00D46900">
        <w:t xml:space="preserve"> </w:t>
      </w:r>
      <w:proofErr w:type="spellStart"/>
      <w:r w:rsidRPr="00D46900">
        <w:t>năng</w:t>
      </w:r>
      <w:proofErr w:type="spellEnd"/>
      <w:r w:rsidRPr="00D46900">
        <w:t xml:space="preserve"> </w:t>
      </w:r>
      <w:proofErr w:type="spellStart"/>
      <w:r w:rsidRPr="00D46900">
        <w:t>của</w:t>
      </w:r>
      <w:proofErr w:type="spellEnd"/>
      <w:r w:rsidRPr="00D46900">
        <w:t xml:space="preserve"> </w:t>
      </w:r>
      <w:proofErr w:type="spellStart"/>
      <w:r w:rsidRPr="00D46900">
        <w:t>mỗi</w:t>
      </w:r>
      <w:proofErr w:type="spellEnd"/>
      <w:r w:rsidRPr="00D46900">
        <w:t xml:space="preserve"> </w:t>
      </w:r>
      <w:proofErr w:type="spellStart"/>
      <w:r w:rsidRPr="00D46900">
        <w:t>phần</w:t>
      </w:r>
      <w:proofErr w:type="spellEnd"/>
      <w:r>
        <w:t>.</w:t>
      </w:r>
    </w:p>
    <w:p w14:paraId="399186DE" w14:textId="4A252E72" w:rsidR="00D46900" w:rsidRDefault="00D46900">
      <w:pPr>
        <w:pStyle w:val="ListParagraph"/>
        <w:numPr>
          <w:ilvl w:val="0"/>
          <w:numId w:val="9"/>
        </w:numPr>
      </w:pPr>
      <w:proofErr w:type="spellStart"/>
      <w:r w:rsidRPr="00D46900">
        <w:t>Kiểm</w:t>
      </w:r>
      <w:proofErr w:type="spellEnd"/>
      <w:r w:rsidRPr="00D46900">
        <w:t xml:space="preserve"> </w:t>
      </w:r>
      <w:proofErr w:type="spellStart"/>
      <w:r w:rsidRPr="00D46900">
        <w:t>thử</w:t>
      </w:r>
      <w:proofErr w:type="spellEnd"/>
      <w:r w:rsidRPr="00D46900">
        <w:t xml:space="preserve"> </w:t>
      </w:r>
      <w:proofErr w:type="spellStart"/>
      <w:r w:rsidRPr="00D46900">
        <w:t>giao</w:t>
      </w:r>
      <w:proofErr w:type="spellEnd"/>
      <w:r w:rsidRPr="00D46900">
        <w:t xml:space="preserve"> </w:t>
      </w:r>
      <w:proofErr w:type="spellStart"/>
      <w:r w:rsidRPr="00D46900">
        <w:t>diện</w:t>
      </w:r>
      <w:proofErr w:type="spellEnd"/>
      <w:r w:rsidRPr="00D46900">
        <w:t xml:space="preserve"> </w:t>
      </w:r>
      <w:proofErr w:type="spellStart"/>
      <w:r w:rsidRPr="00D46900">
        <w:t>và</w:t>
      </w:r>
      <w:proofErr w:type="spellEnd"/>
      <w:r w:rsidRPr="00D46900">
        <w:t xml:space="preserve"> </w:t>
      </w:r>
      <w:proofErr w:type="spellStart"/>
      <w:r w:rsidRPr="00D46900">
        <w:t>tính</w:t>
      </w:r>
      <w:proofErr w:type="spellEnd"/>
      <w:r w:rsidRPr="00D46900">
        <w:t xml:space="preserve"> </w:t>
      </w:r>
      <w:proofErr w:type="spellStart"/>
      <w:r w:rsidRPr="00D46900">
        <w:t>tiện</w:t>
      </w:r>
      <w:proofErr w:type="spellEnd"/>
      <w:r w:rsidRPr="00D46900">
        <w:t xml:space="preserve"> </w:t>
      </w:r>
      <w:proofErr w:type="spellStart"/>
      <w:r w:rsidRPr="00D46900">
        <w:t>dụng</w:t>
      </w:r>
      <w:proofErr w:type="spellEnd"/>
      <w:r w:rsidRPr="00D46900">
        <w:t xml:space="preserve"> (GUI and Usability testing)</w:t>
      </w:r>
      <w:r>
        <w:t xml:space="preserve">: </w:t>
      </w:r>
      <w:proofErr w:type="spellStart"/>
      <w:r w:rsidRPr="00D46900">
        <w:t>Đánh</w:t>
      </w:r>
      <w:proofErr w:type="spellEnd"/>
      <w:r w:rsidRPr="00D46900">
        <w:t xml:space="preserve"> </w:t>
      </w:r>
      <w:proofErr w:type="spellStart"/>
      <w:r w:rsidRPr="00D46900">
        <w:t>giá</w:t>
      </w:r>
      <w:proofErr w:type="spellEnd"/>
      <w:r w:rsidRPr="00D46900">
        <w:t xml:space="preserve"> </w:t>
      </w:r>
      <w:proofErr w:type="spellStart"/>
      <w:r w:rsidRPr="00D46900">
        <w:t>giao</w:t>
      </w:r>
      <w:proofErr w:type="spellEnd"/>
      <w:r w:rsidRPr="00D46900">
        <w:t xml:space="preserve"> </w:t>
      </w:r>
      <w:proofErr w:type="spellStart"/>
      <w:r w:rsidRPr="00D46900">
        <w:t>diện</w:t>
      </w:r>
      <w:proofErr w:type="spellEnd"/>
      <w:r w:rsidRPr="00D46900">
        <w:t xml:space="preserve"> </w:t>
      </w:r>
      <w:proofErr w:type="spellStart"/>
      <w:r w:rsidRPr="00D46900">
        <w:t>người</w:t>
      </w:r>
      <w:proofErr w:type="spellEnd"/>
      <w:r w:rsidRPr="00D46900">
        <w:t xml:space="preserve"> </w:t>
      </w:r>
      <w:proofErr w:type="spellStart"/>
      <w:r w:rsidRPr="00D46900">
        <w:t>dùng</w:t>
      </w:r>
      <w:proofErr w:type="spellEnd"/>
      <w:r w:rsidRPr="00D46900">
        <w:t xml:space="preserve"> </w:t>
      </w:r>
      <w:proofErr w:type="spellStart"/>
      <w:r w:rsidRPr="00D46900">
        <w:t>và</w:t>
      </w:r>
      <w:proofErr w:type="spellEnd"/>
      <w:r w:rsidRPr="00D46900">
        <w:t xml:space="preserve"> </w:t>
      </w:r>
      <w:proofErr w:type="spellStart"/>
      <w:r w:rsidRPr="00D46900">
        <w:t>tính</w:t>
      </w:r>
      <w:proofErr w:type="spellEnd"/>
      <w:r w:rsidRPr="00D46900">
        <w:t xml:space="preserve"> </w:t>
      </w:r>
      <w:proofErr w:type="spellStart"/>
      <w:r w:rsidRPr="00D46900">
        <w:t>tiện</w:t>
      </w:r>
      <w:proofErr w:type="spellEnd"/>
      <w:r w:rsidRPr="00D46900">
        <w:t xml:space="preserve"> </w:t>
      </w:r>
      <w:proofErr w:type="spellStart"/>
      <w:r w:rsidRPr="00D46900">
        <w:t>dụng</w:t>
      </w:r>
      <w:proofErr w:type="spellEnd"/>
      <w:r w:rsidRPr="00D46900">
        <w:t xml:space="preserve"> </w:t>
      </w:r>
      <w:proofErr w:type="spellStart"/>
      <w:r w:rsidRPr="00D46900">
        <w:t>của</w:t>
      </w:r>
      <w:proofErr w:type="spellEnd"/>
      <w:r w:rsidRPr="00D46900">
        <w:t xml:space="preserve"> </w:t>
      </w:r>
      <w:proofErr w:type="spellStart"/>
      <w:r w:rsidRPr="00D46900">
        <w:t>ứng</w:t>
      </w:r>
      <w:proofErr w:type="spellEnd"/>
      <w:r w:rsidRPr="00D46900">
        <w:t xml:space="preserve"> </w:t>
      </w:r>
      <w:proofErr w:type="spellStart"/>
      <w:r w:rsidRPr="00D46900">
        <w:t>dụng</w:t>
      </w:r>
      <w:proofErr w:type="spellEnd"/>
      <w:r>
        <w:t>.</w:t>
      </w:r>
    </w:p>
    <w:p w14:paraId="79E7E07C" w14:textId="2E1B6FB9" w:rsidR="00D46900" w:rsidRDefault="00D46900">
      <w:pPr>
        <w:pStyle w:val="ListParagraph"/>
        <w:numPr>
          <w:ilvl w:val="0"/>
          <w:numId w:val="9"/>
        </w:numPr>
      </w:pPr>
      <w:proofErr w:type="spellStart"/>
      <w:r w:rsidRPr="00D46900">
        <w:t>Kiểm</w:t>
      </w:r>
      <w:proofErr w:type="spellEnd"/>
      <w:r w:rsidRPr="00D46900">
        <w:t xml:space="preserve"> </w:t>
      </w:r>
      <w:proofErr w:type="spellStart"/>
      <w:r w:rsidRPr="00D46900">
        <w:t>thử</w:t>
      </w:r>
      <w:proofErr w:type="spellEnd"/>
      <w:r w:rsidRPr="00D46900">
        <w:t xml:space="preserve"> </w:t>
      </w:r>
      <w:proofErr w:type="spellStart"/>
      <w:r w:rsidRPr="00D46900">
        <w:t>tự</w:t>
      </w:r>
      <w:proofErr w:type="spellEnd"/>
      <w:r w:rsidRPr="00D46900">
        <w:t xml:space="preserve"> </w:t>
      </w:r>
      <w:proofErr w:type="spellStart"/>
      <w:r w:rsidRPr="00D46900">
        <w:t>động</w:t>
      </w:r>
      <w:proofErr w:type="spellEnd"/>
      <w:r w:rsidRPr="00D46900">
        <w:t xml:space="preserve"> (Automation testing)</w:t>
      </w:r>
      <w:r>
        <w:t xml:space="preserve">: </w:t>
      </w:r>
      <w:proofErr w:type="spellStart"/>
      <w:r w:rsidRPr="00D46900">
        <w:t>Sử</w:t>
      </w:r>
      <w:proofErr w:type="spellEnd"/>
      <w:r w:rsidRPr="00D46900">
        <w:t xml:space="preserve"> </w:t>
      </w:r>
      <w:proofErr w:type="spellStart"/>
      <w:r w:rsidRPr="00D46900">
        <w:t>dụng</w:t>
      </w:r>
      <w:proofErr w:type="spellEnd"/>
      <w:r w:rsidRPr="00D46900">
        <w:t xml:space="preserve"> </w:t>
      </w:r>
      <w:proofErr w:type="spellStart"/>
      <w:r w:rsidRPr="00D46900">
        <w:t>công</w:t>
      </w:r>
      <w:proofErr w:type="spellEnd"/>
      <w:r w:rsidRPr="00D46900">
        <w:t xml:space="preserve"> </w:t>
      </w:r>
      <w:proofErr w:type="spellStart"/>
      <w:r w:rsidRPr="00D46900">
        <w:t>cụ</w:t>
      </w:r>
      <w:proofErr w:type="spellEnd"/>
      <w:r w:rsidRPr="00D46900">
        <w:t xml:space="preserve"> </w:t>
      </w:r>
      <w:proofErr w:type="spellStart"/>
      <w:r w:rsidRPr="00D46900">
        <w:t>tự</w:t>
      </w:r>
      <w:proofErr w:type="spellEnd"/>
      <w:r w:rsidRPr="00D46900">
        <w:t xml:space="preserve"> </w:t>
      </w:r>
      <w:proofErr w:type="spellStart"/>
      <w:r w:rsidRPr="00D46900">
        <w:t>động</w:t>
      </w:r>
      <w:proofErr w:type="spellEnd"/>
      <w:r w:rsidRPr="00D46900">
        <w:t xml:space="preserve"> </w:t>
      </w:r>
      <w:proofErr w:type="spellStart"/>
      <w:r w:rsidRPr="00D46900">
        <w:t>hóa</w:t>
      </w:r>
      <w:proofErr w:type="spellEnd"/>
      <w:r w:rsidRPr="00D46900">
        <w:t xml:space="preserve"> </w:t>
      </w:r>
      <w:proofErr w:type="spellStart"/>
      <w:r w:rsidRPr="00D46900">
        <w:t>để</w:t>
      </w:r>
      <w:proofErr w:type="spellEnd"/>
      <w:r w:rsidRPr="00D46900">
        <w:t xml:space="preserve"> </w:t>
      </w:r>
      <w:proofErr w:type="spellStart"/>
      <w:r w:rsidRPr="00D46900">
        <w:t>thực</w:t>
      </w:r>
      <w:proofErr w:type="spellEnd"/>
      <w:r w:rsidRPr="00D46900">
        <w:t xml:space="preserve"> </w:t>
      </w:r>
      <w:proofErr w:type="spellStart"/>
      <w:r w:rsidRPr="00D46900">
        <w:t>hiện</w:t>
      </w:r>
      <w:proofErr w:type="spellEnd"/>
      <w:r w:rsidRPr="00D46900">
        <w:t xml:space="preserve"> </w:t>
      </w:r>
      <w:proofErr w:type="spellStart"/>
      <w:r w:rsidRPr="00D46900">
        <w:t>kiểm</w:t>
      </w:r>
      <w:proofErr w:type="spellEnd"/>
      <w:r w:rsidRPr="00D46900">
        <w:t xml:space="preserve"> </w:t>
      </w:r>
      <w:proofErr w:type="spellStart"/>
      <w:r w:rsidRPr="00D46900">
        <w:t>thử</w:t>
      </w:r>
      <w:proofErr w:type="spellEnd"/>
      <w:r w:rsidRPr="00D46900">
        <w:t xml:space="preserve"> </w:t>
      </w:r>
      <w:proofErr w:type="spellStart"/>
      <w:r w:rsidRPr="00D46900">
        <w:t>chức</w:t>
      </w:r>
      <w:proofErr w:type="spellEnd"/>
      <w:r w:rsidRPr="00D46900">
        <w:t xml:space="preserve"> </w:t>
      </w:r>
      <w:proofErr w:type="spellStart"/>
      <w:r w:rsidRPr="00D46900">
        <w:t>năng</w:t>
      </w:r>
      <w:proofErr w:type="spellEnd"/>
      <w:r w:rsidRPr="00D46900">
        <w:t xml:space="preserve"> </w:t>
      </w:r>
      <w:proofErr w:type="spellStart"/>
      <w:r w:rsidRPr="00D46900">
        <w:t>cơ</w:t>
      </w:r>
      <w:proofErr w:type="spellEnd"/>
      <w:r w:rsidRPr="00D46900">
        <w:t xml:space="preserve"> </w:t>
      </w:r>
      <w:proofErr w:type="spellStart"/>
      <w:r w:rsidRPr="00D46900">
        <w:t>bản</w:t>
      </w:r>
      <w:proofErr w:type="spellEnd"/>
      <w:r w:rsidRPr="00D46900">
        <w:t xml:space="preserve"> </w:t>
      </w:r>
      <w:proofErr w:type="spellStart"/>
      <w:r w:rsidRPr="00D46900">
        <w:t>và</w:t>
      </w:r>
      <w:proofErr w:type="spellEnd"/>
      <w:r w:rsidRPr="00D46900">
        <w:t xml:space="preserve"> </w:t>
      </w:r>
      <w:proofErr w:type="spellStart"/>
      <w:r w:rsidRPr="00D46900">
        <w:t>lặp</w:t>
      </w:r>
      <w:proofErr w:type="spellEnd"/>
      <w:r w:rsidRPr="00D46900">
        <w:t xml:space="preserve"> </w:t>
      </w:r>
      <w:proofErr w:type="spellStart"/>
      <w:r w:rsidRPr="00D46900">
        <w:t>lại</w:t>
      </w:r>
      <w:proofErr w:type="spellEnd"/>
      <w:r>
        <w:t>.</w:t>
      </w:r>
    </w:p>
    <w:p w14:paraId="55989B97" w14:textId="3045532D" w:rsidR="00D46900" w:rsidRDefault="00D46900">
      <w:pPr>
        <w:pStyle w:val="ListParagraph"/>
        <w:numPr>
          <w:ilvl w:val="0"/>
          <w:numId w:val="9"/>
        </w:numPr>
      </w:pPr>
      <w:proofErr w:type="spellStart"/>
      <w:r w:rsidRPr="00D46900">
        <w:t>Kiểm</w:t>
      </w:r>
      <w:proofErr w:type="spellEnd"/>
      <w:r w:rsidRPr="00D46900">
        <w:t xml:space="preserve"> </w:t>
      </w:r>
      <w:proofErr w:type="spellStart"/>
      <w:r w:rsidRPr="00D46900">
        <w:t>thử</w:t>
      </w:r>
      <w:proofErr w:type="spellEnd"/>
      <w:r w:rsidRPr="00D46900">
        <w:t xml:space="preserve"> </w:t>
      </w:r>
      <w:proofErr w:type="spellStart"/>
      <w:r w:rsidRPr="00D46900">
        <w:t>hiệu</w:t>
      </w:r>
      <w:proofErr w:type="spellEnd"/>
      <w:r w:rsidRPr="00D46900">
        <w:t xml:space="preserve"> </w:t>
      </w:r>
      <w:proofErr w:type="spellStart"/>
      <w:r w:rsidRPr="00D46900">
        <w:t>năng</w:t>
      </w:r>
      <w:proofErr w:type="spellEnd"/>
      <w:r w:rsidRPr="00D46900">
        <w:t xml:space="preserve"> (Performance testing)</w:t>
      </w:r>
      <w:r>
        <w:t xml:space="preserve">: </w:t>
      </w:r>
      <w:proofErr w:type="spellStart"/>
      <w:r w:rsidRPr="00D46900">
        <w:t>Đánh</w:t>
      </w:r>
      <w:proofErr w:type="spellEnd"/>
      <w:r w:rsidRPr="00D46900">
        <w:t xml:space="preserve"> </w:t>
      </w:r>
      <w:proofErr w:type="spellStart"/>
      <w:r w:rsidRPr="00D46900">
        <w:t>giá</w:t>
      </w:r>
      <w:proofErr w:type="spellEnd"/>
      <w:r w:rsidRPr="00D46900">
        <w:t xml:space="preserve"> </w:t>
      </w:r>
      <w:proofErr w:type="spellStart"/>
      <w:r w:rsidRPr="00D46900">
        <w:t>hiệu</w:t>
      </w:r>
      <w:proofErr w:type="spellEnd"/>
      <w:r w:rsidRPr="00D46900">
        <w:t xml:space="preserve"> </w:t>
      </w:r>
      <w:proofErr w:type="spellStart"/>
      <w:r w:rsidRPr="00D46900">
        <w:t>suất</w:t>
      </w:r>
      <w:proofErr w:type="spellEnd"/>
      <w:r w:rsidRPr="00D46900">
        <w:t xml:space="preserve"> </w:t>
      </w:r>
      <w:proofErr w:type="spellStart"/>
      <w:r w:rsidRPr="00D46900">
        <w:t>của</w:t>
      </w:r>
      <w:proofErr w:type="spellEnd"/>
      <w:r w:rsidRPr="00D46900">
        <w:t xml:space="preserve"> </w:t>
      </w:r>
      <w:proofErr w:type="spellStart"/>
      <w:r w:rsidRPr="00D46900">
        <w:t>hệ</w:t>
      </w:r>
      <w:proofErr w:type="spellEnd"/>
      <w:r w:rsidRPr="00D46900">
        <w:t xml:space="preserve"> </w:t>
      </w:r>
      <w:proofErr w:type="spellStart"/>
      <w:r w:rsidRPr="00D46900">
        <w:t>thống</w:t>
      </w:r>
      <w:proofErr w:type="spellEnd"/>
      <w:r w:rsidRPr="00D46900">
        <w:t xml:space="preserve"> </w:t>
      </w:r>
      <w:proofErr w:type="spellStart"/>
      <w:r w:rsidRPr="00D46900">
        <w:t>trong</w:t>
      </w:r>
      <w:proofErr w:type="spellEnd"/>
      <w:r w:rsidRPr="00D46900">
        <w:t xml:space="preserve"> </w:t>
      </w:r>
      <w:proofErr w:type="spellStart"/>
      <w:r w:rsidRPr="00D46900">
        <w:t>điều</w:t>
      </w:r>
      <w:proofErr w:type="spellEnd"/>
      <w:r w:rsidRPr="00D46900">
        <w:t xml:space="preserve"> </w:t>
      </w:r>
      <w:proofErr w:type="spellStart"/>
      <w:r w:rsidRPr="00D46900">
        <w:t>kiện</w:t>
      </w:r>
      <w:proofErr w:type="spellEnd"/>
      <w:r w:rsidRPr="00D46900">
        <w:t xml:space="preserve"> </w:t>
      </w:r>
      <w:proofErr w:type="spellStart"/>
      <w:r w:rsidRPr="00D46900">
        <w:t>tải</w:t>
      </w:r>
      <w:proofErr w:type="spellEnd"/>
      <w:r w:rsidRPr="00D46900">
        <w:t xml:space="preserve"> </w:t>
      </w:r>
      <w:proofErr w:type="spellStart"/>
      <w:r w:rsidRPr="00D46900">
        <w:t>công</w:t>
      </w:r>
      <w:proofErr w:type="spellEnd"/>
      <w:r w:rsidRPr="00D46900">
        <w:t xml:space="preserve"> </w:t>
      </w:r>
      <w:proofErr w:type="spellStart"/>
      <w:r w:rsidRPr="00D46900">
        <w:t>việc</w:t>
      </w:r>
      <w:proofErr w:type="spellEnd"/>
      <w:r w:rsidRPr="00D46900">
        <w:t xml:space="preserve"> </w:t>
      </w:r>
      <w:proofErr w:type="spellStart"/>
      <w:r w:rsidRPr="00D46900">
        <w:t>cao</w:t>
      </w:r>
      <w:proofErr w:type="spellEnd"/>
      <w:r>
        <w:t>.</w:t>
      </w:r>
    </w:p>
    <w:p w14:paraId="582D2C00" w14:textId="27C5AADF" w:rsidR="00D46900" w:rsidRDefault="00D46900" w:rsidP="00D46900">
      <w:pPr>
        <w:ind w:left="720"/>
      </w:pPr>
      <w:r>
        <w:t>C</w:t>
      </w:r>
      <w:r w:rsidRPr="00D46900">
        <w:t xml:space="preserve">ác </w:t>
      </w:r>
      <w:proofErr w:type="spellStart"/>
      <w:r w:rsidRPr="00D46900">
        <w:t>giả</w:t>
      </w:r>
      <w:proofErr w:type="spellEnd"/>
      <w:r w:rsidRPr="00D46900">
        <w:t xml:space="preserve"> </w:t>
      </w:r>
      <w:proofErr w:type="spellStart"/>
      <w:r w:rsidRPr="00D46900">
        <w:t>thiết</w:t>
      </w:r>
      <w:proofErr w:type="spellEnd"/>
      <w:r w:rsidRPr="00D46900">
        <w:t xml:space="preserve"> </w:t>
      </w:r>
      <w:proofErr w:type="spellStart"/>
      <w:r w:rsidRPr="00D46900">
        <w:t>trong</w:t>
      </w:r>
      <w:proofErr w:type="spellEnd"/>
      <w:r w:rsidRPr="00D46900">
        <w:t xml:space="preserve"> </w:t>
      </w:r>
      <w:proofErr w:type="spellStart"/>
      <w:r w:rsidRPr="00D46900">
        <w:t>quá</w:t>
      </w:r>
      <w:proofErr w:type="spellEnd"/>
      <w:r w:rsidRPr="00D46900">
        <w:t xml:space="preserve"> </w:t>
      </w:r>
      <w:proofErr w:type="spellStart"/>
      <w:r w:rsidRPr="00D46900">
        <w:t>trình</w:t>
      </w:r>
      <w:proofErr w:type="spellEnd"/>
      <w:r w:rsidRPr="00D46900">
        <w:t xml:space="preserve"> </w:t>
      </w:r>
      <w:proofErr w:type="spellStart"/>
      <w:r w:rsidRPr="00D46900">
        <w:t>lập</w:t>
      </w:r>
      <w:proofErr w:type="spellEnd"/>
      <w:r w:rsidRPr="00D46900">
        <w:t xml:space="preserve"> </w:t>
      </w:r>
      <w:proofErr w:type="spellStart"/>
      <w:r w:rsidRPr="00D46900">
        <w:t>kế</w:t>
      </w:r>
      <w:proofErr w:type="spellEnd"/>
      <w:r w:rsidRPr="00D46900">
        <w:t xml:space="preserve"> </w:t>
      </w:r>
      <w:proofErr w:type="spellStart"/>
      <w:r w:rsidRPr="00D46900">
        <w:t>hoạch</w:t>
      </w:r>
      <w:proofErr w:type="spellEnd"/>
      <w:r w:rsidRPr="00D46900">
        <w:t xml:space="preserve"> </w:t>
      </w:r>
      <w:proofErr w:type="spellStart"/>
      <w:r w:rsidRPr="00D46900">
        <w:t>có</w:t>
      </w:r>
      <w:proofErr w:type="spellEnd"/>
      <w:r w:rsidRPr="00D46900">
        <w:t xml:space="preserve"> </w:t>
      </w:r>
      <w:proofErr w:type="spellStart"/>
      <w:r w:rsidRPr="00D46900">
        <w:t>thể</w:t>
      </w:r>
      <w:proofErr w:type="spellEnd"/>
      <w:r w:rsidRPr="00D46900">
        <w:t xml:space="preserve"> </w:t>
      </w:r>
      <w:proofErr w:type="spellStart"/>
      <w:r w:rsidRPr="00D46900">
        <w:t>ảnh</w:t>
      </w:r>
      <w:proofErr w:type="spellEnd"/>
      <w:r w:rsidRPr="00D46900">
        <w:t xml:space="preserve"> </w:t>
      </w:r>
      <w:proofErr w:type="spellStart"/>
      <w:r w:rsidRPr="00D46900">
        <w:t>hưởng</w:t>
      </w:r>
      <w:proofErr w:type="spellEnd"/>
      <w:r w:rsidRPr="00D46900">
        <w:t xml:space="preserve"> </w:t>
      </w:r>
      <w:proofErr w:type="spellStart"/>
      <w:r w:rsidRPr="00D46900">
        <w:t>đến</w:t>
      </w:r>
      <w:proofErr w:type="spellEnd"/>
      <w:r w:rsidRPr="00D46900">
        <w:t xml:space="preserve"> </w:t>
      </w:r>
      <w:proofErr w:type="spellStart"/>
      <w:r w:rsidRPr="00D46900">
        <w:t>việc</w:t>
      </w:r>
      <w:proofErr w:type="spellEnd"/>
      <w:r w:rsidRPr="00D46900">
        <w:t xml:space="preserve"> </w:t>
      </w:r>
      <w:proofErr w:type="spellStart"/>
      <w:r w:rsidRPr="00D46900">
        <w:t>thiết</w:t>
      </w:r>
      <w:proofErr w:type="spellEnd"/>
      <w:r w:rsidRPr="00D46900">
        <w:t xml:space="preserve"> </w:t>
      </w:r>
      <w:proofErr w:type="spellStart"/>
      <w:r w:rsidRPr="00D46900">
        <w:t>kế</w:t>
      </w:r>
      <w:proofErr w:type="spellEnd"/>
      <w:r w:rsidRPr="00D46900">
        <w:t xml:space="preserve">, </w:t>
      </w:r>
      <w:proofErr w:type="spellStart"/>
      <w:r w:rsidRPr="00D46900">
        <w:t>phát</w:t>
      </w:r>
      <w:proofErr w:type="spellEnd"/>
      <w:r w:rsidRPr="00D46900">
        <w:t xml:space="preserve"> </w:t>
      </w:r>
      <w:proofErr w:type="spellStart"/>
      <w:r w:rsidRPr="00D46900">
        <w:t>triển</w:t>
      </w:r>
      <w:proofErr w:type="spellEnd"/>
      <w:r w:rsidRPr="00D46900">
        <w:t xml:space="preserve"> </w:t>
      </w:r>
      <w:proofErr w:type="spellStart"/>
      <w:r w:rsidRPr="00D46900">
        <w:t>hoặc</w:t>
      </w:r>
      <w:proofErr w:type="spellEnd"/>
      <w:r w:rsidRPr="00D46900">
        <w:t xml:space="preserve"> </w:t>
      </w:r>
      <w:proofErr w:type="spellStart"/>
      <w:r w:rsidRPr="00D46900">
        <w:t>thực</w:t>
      </w:r>
      <w:proofErr w:type="spellEnd"/>
      <w:r w:rsidRPr="00D46900">
        <w:t xml:space="preserve"> </w:t>
      </w:r>
      <w:proofErr w:type="spellStart"/>
      <w:r w:rsidRPr="00D46900">
        <w:t>hiện</w:t>
      </w:r>
      <w:proofErr w:type="spellEnd"/>
      <w:r w:rsidRPr="00D46900">
        <w:t xml:space="preserve"> test</w:t>
      </w:r>
      <w:r>
        <w:t>:</w:t>
      </w:r>
    </w:p>
    <w:p w14:paraId="572D71DA" w14:textId="1B3BE79B" w:rsidR="00D46900" w:rsidRDefault="00D46900">
      <w:pPr>
        <w:pStyle w:val="ListParagraph"/>
        <w:numPr>
          <w:ilvl w:val="0"/>
          <w:numId w:val="10"/>
        </w:numPr>
      </w:pPr>
      <w:proofErr w:type="spellStart"/>
      <w:r w:rsidRPr="00D46900">
        <w:t>Mã</w:t>
      </w:r>
      <w:proofErr w:type="spellEnd"/>
      <w:r w:rsidRPr="00D46900">
        <w:t xml:space="preserve"> </w:t>
      </w:r>
      <w:proofErr w:type="spellStart"/>
      <w:r w:rsidRPr="00D46900">
        <w:t>nguồn</w:t>
      </w:r>
      <w:proofErr w:type="spellEnd"/>
      <w:r w:rsidRPr="00D46900">
        <w:t xml:space="preserve"> </w:t>
      </w:r>
      <w:proofErr w:type="spellStart"/>
      <w:r w:rsidRPr="00D46900">
        <w:t>được</w:t>
      </w:r>
      <w:proofErr w:type="spellEnd"/>
      <w:r w:rsidRPr="00D46900">
        <w:t xml:space="preserve"> </w:t>
      </w:r>
      <w:proofErr w:type="spellStart"/>
      <w:r w:rsidRPr="00D46900">
        <w:t>triển</w:t>
      </w:r>
      <w:proofErr w:type="spellEnd"/>
      <w:r w:rsidRPr="00D46900">
        <w:t xml:space="preserve"> </w:t>
      </w:r>
      <w:proofErr w:type="spellStart"/>
      <w:r w:rsidRPr="00D46900">
        <w:t>khai</w:t>
      </w:r>
      <w:proofErr w:type="spellEnd"/>
      <w:r w:rsidRPr="00D46900">
        <w:t xml:space="preserve"> </w:t>
      </w:r>
      <w:proofErr w:type="spellStart"/>
      <w:r w:rsidRPr="00D46900">
        <w:t>một</w:t>
      </w:r>
      <w:proofErr w:type="spellEnd"/>
      <w:r w:rsidRPr="00D46900">
        <w:t xml:space="preserve"> </w:t>
      </w:r>
      <w:proofErr w:type="spellStart"/>
      <w:r w:rsidRPr="00D46900">
        <w:t>cách</w:t>
      </w:r>
      <w:proofErr w:type="spellEnd"/>
      <w:r w:rsidRPr="00D46900">
        <w:t xml:space="preserve"> </w:t>
      </w:r>
      <w:proofErr w:type="spellStart"/>
      <w:r w:rsidRPr="00D46900">
        <w:t>đồng</w:t>
      </w:r>
      <w:proofErr w:type="spellEnd"/>
      <w:r w:rsidRPr="00D46900">
        <w:t xml:space="preserve"> </w:t>
      </w:r>
      <w:proofErr w:type="spellStart"/>
      <w:r w:rsidRPr="00D46900">
        <w:t>bộ</w:t>
      </w:r>
      <w:proofErr w:type="spellEnd"/>
      <w:r w:rsidRPr="00D46900">
        <w:t xml:space="preserve"> </w:t>
      </w:r>
      <w:proofErr w:type="spellStart"/>
      <w:r w:rsidRPr="00D46900">
        <w:t>với</w:t>
      </w:r>
      <w:proofErr w:type="spellEnd"/>
      <w:r w:rsidRPr="00D46900">
        <w:t xml:space="preserve"> </w:t>
      </w:r>
      <w:proofErr w:type="spellStart"/>
      <w:r w:rsidRPr="00D46900">
        <w:t>yêu</w:t>
      </w:r>
      <w:proofErr w:type="spellEnd"/>
      <w:r w:rsidRPr="00D46900">
        <w:t xml:space="preserve"> </w:t>
      </w:r>
      <w:proofErr w:type="spellStart"/>
      <w:r w:rsidRPr="00D46900">
        <w:t>cầu</w:t>
      </w:r>
      <w:proofErr w:type="spellEnd"/>
      <w:r w:rsidRPr="00D46900">
        <w:t>.</w:t>
      </w:r>
    </w:p>
    <w:p w14:paraId="451B3919" w14:textId="20E6506A" w:rsidR="00D46900" w:rsidRDefault="00D46900">
      <w:pPr>
        <w:pStyle w:val="ListParagraph"/>
        <w:numPr>
          <w:ilvl w:val="0"/>
          <w:numId w:val="10"/>
        </w:numPr>
      </w:pPr>
      <w:r w:rsidRPr="00D46900">
        <w:t xml:space="preserve">Các unit test </w:t>
      </w:r>
      <w:proofErr w:type="spellStart"/>
      <w:r w:rsidRPr="00D46900">
        <w:t>đều</w:t>
      </w:r>
      <w:proofErr w:type="spellEnd"/>
      <w:r w:rsidRPr="00D46900">
        <w:t xml:space="preserve"> </w:t>
      </w:r>
      <w:proofErr w:type="spellStart"/>
      <w:r w:rsidRPr="00D46900">
        <w:t>đã</w:t>
      </w:r>
      <w:proofErr w:type="spellEnd"/>
      <w:r w:rsidRPr="00D46900">
        <w:t xml:space="preserve"> </w:t>
      </w:r>
      <w:proofErr w:type="spellStart"/>
      <w:r w:rsidRPr="00D46900">
        <w:t>được</w:t>
      </w:r>
      <w:proofErr w:type="spellEnd"/>
      <w:r w:rsidRPr="00D46900">
        <w:t xml:space="preserve"> </w:t>
      </w:r>
      <w:proofErr w:type="spellStart"/>
      <w:r w:rsidRPr="00D46900">
        <w:t>triển</w:t>
      </w:r>
      <w:proofErr w:type="spellEnd"/>
      <w:r w:rsidRPr="00D46900">
        <w:t xml:space="preserve"> </w:t>
      </w:r>
      <w:proofErr w:type="spellStart"/>
      <w:r w:rsidRPr="00D46900">
        <w:t>khai</w:t>
      </w:r>
      <w:proofErr w:type="spellEnd"/>
      <w:r w:rsidRPr="00D46900">
        <w:t xml:space="preserve"> </w:t>
      </w:r>
      <w:proofErr w:type="spellStart"/>
      <w:r w:rsidRPr="00D46900">
        <w:t>và</w:t>
      </w:r>
      <w:proofErr w:type="spellEnd"/>
      <w:r w:rsidRPr="00D46900">
        <w:t xml:space="preserve"> </w:t>
      </w:r>
      <w:proofErr w:type="spellStart"/>
      <w:r w:rsidRPr="00D46900">
        <w:t>chạy</w:t>
      </w:r>
      <w:proofErr w:type="spellEnd"/>
      <w:r w:rsidRPr="00D46900">
        <w:t xml:space="preserve"> </w:t>
      </w:r>
      <w:proofErr w:type="spellStart"/>
      <w:r w:rsidRPr="00D46900">
        <w:t>mà</w:t>
      </w:r>
      <w:proofErr w:type="spellEnd"/>
      <w:r w:rsidRPr="00D46900">
        <w:t xml:space="preserve"> </w:t>
      </w:r>
      <w:proofErr w:type="spellStart"/>
      <w:r w:rsidRPr="00D46900">
        <w:t>không</w:t>
      </w:r>
      <w:proofErr w:type="spellEnd"/>
      <w:r w:rsidRPr="00D46900">
        <w:t xml:space="preserve"> </w:t>
      </w:r>
      <w:proofErr w:type="spellStart"/>
      <w:r w:rsidRPr="00D46900">
        <w:t>gặp</w:t>
      </w:r>
      <w:proofErr w:type="spellEnd"/>
      <w:r w:rsidRPr="00D46900">
        <w:t xml:space="preserve"> </w:t>
      </w:r>
      <w:proofErr w:type="spellStart"/>
      <w:r w:rsidRPr="00D46900">
        <w:t>lỗi</w:t>
      </w:r>
      <w:proofErr w:type="spellEnd"/>
      <w:r w:rsidRPr="00D46900">
        <w:t>.</w:t>
      </w:r>
    </w:p>
    <w:p w14:paraId="41B1B02B" w14:textId="437EF750" w:rsidR="00D46900" w:rsidRDefault="00D46900">
      <w:pPr>
        <w:pStyle w:val="ListParagraph"/>
        <w:numPr>
          <w:ilvl w:val="0"/>
          <w:numId w:val="10"/>
        </w:numPr>
      </w:pPr>
      <w:r w:rsidRPr="00D46900">
        <w:t xml:space="preserve">Các module </w:t>
      </w:r>
      <w:proofErr w:type="spellStart"/>
      <w:r w:rsidRPr="00D46900">
        <w:t>tích</w:t>
      </w:r>
      <w:proofErr w:type="spellEnd"/>
      <w:r w:rsidRPr="00D46900">
        <w:t xml:space="preserve"> </w:t>
      </w:r>
      <w:proofErr w:type="spellStart"/>
      <w:r w:rsidRPr="00D46900">
        <w:t>hợp</w:t>
      </w:r>
      <w:proofErr w:type="spellEnd"/>
      <w:r w:rsidRPr="00D46900">
        <w:t xml:space="preserve"> </w:t>
      </w:r>
      <w:proofErr w:type="spellStart"/>
      <w:r w:rsidRPr="00D46900">
        <w:t>mà</w:t>
      </w:r>
      <w:proofErr w:type="spellEnd"/>
      <w:r w:rsidRPr="00D46900">
        <w:t xml:space="preserve"> </w:t>
      </w:r>
      <w:proofErr w:type="spellStart"/>
      <w:r w:rsidRPr="00D46900">
        <w:t>không</w:t>
      </w:r>
      <w:proofErr w:type="spellEnd"/>
      <w:r w:rsidRPr="00D46900">
        <w:t xml:space="preserve"> </w:t>
      </w:r>
      <w:proofErr w:type="spellStart"/>
      <w:r w:rsidRPr="00D46900">
        <w:t>gặp</w:t>
      </w:r>
      <w:proofErr w:type="spellEnd"/>
      <w:r w:rsidRPr="00D46900">
        <w:t xml:space="preserve"> </w:t>
      </w:r>
      <w:proofErr w:type="spellStart"/>
      <w:r w:rsidRPr="00D46900">
        <w:t>lỗi</w:t>
      </w:r>
      <w:proofErr w:type="spellEnd"/>
      <w:r w:rsidRPr="00D46900">
        <w:t xml:space="preserve"> </w:t>
      </w:r>
      <w:proofErr w:type="spellStart"/>
      <w:r w:rsidRPr="00D46900">
        <w:t>nghiêm</w:t>
      </w:r>
      <w:proofErr w:type="spellEnd"/>
      <w:r w:rsidRPr="00D46900">
        <w:t xml:space="preserve"> </w:t>
      </w:r>
      <w:proofErr w:type="spellStart"/>
      <w:r w:rsidRPr="00D46900">
        <w:t>trọng</w:t>
      </w:r>
      <w:proofErr w:type="spellEnd"/>
      <w:r w:rsidRPr="00D46900">
        <w:t>.</w:t>
      </w:r>
    </w:p>
    <w:p w14:paraId="7A74048C" w14:textId="4A1F4CD2" w:rsidR="00D46900" w:rsidRDefault="00D46900">
      <w:pPr>
        <w:pStyle w:val="ListParagraph"/>
        <w:numPr>
          <w:ilvl w:val="0"/>
          <w:numId w:val="10"/>
        </w:numPr>
      </w:pPr>
      <w:r w:rsidRPr="00D46900">
        <w:t xml:space="preserve">Các </w:t>
      </w:r>
      <w:proofErr w:type="spellStart"/>
      <w:r w:rsidRPr="00D46900">
        <w:t>chức</w:t>
      </w:r>
      <w:proofErr w:type="spellEnd"/>
      <w:r w:rsidRPr="00D46900">
        <w:t xml:space="preserve"> </w:t>
      </w:r>
      <w:proofErr w:type="spellStart"/>
      <w:r w:rsidRPr="00D46900">
        <w:t>năng</w:t>
      </w:r>
      <w:proofErr w:type="spellEnd"/>
      <w:r w:rsidRPr="00D46900">
        <w:t xml:space="preserve"> </w:t>
      </w:r>
      <w:proofErr w:type="spellStart"/>
      <w:r w:rsidRPr="00D46900">
        <w:t>hoạt</w:t>
      </w:r>
      <w:proofErr w:type="spellEnd"/>
      <w:r w:rsidRPr="00D46900">
        <w:t xml:space="preserve"> </w:t>
      </w:r>
      <w:proofErr w:type="spellStart"/>
      <w:r w:rsidRPr="00D46900">
        <w:t>động</w:t>
      </w:r>
      <w:proofErr w:type="spellEnd"/>
      <w:r w:rsidRPr="00D46900">
        <w:t xml:space="preserve"> </w:t>
      </w:r>
      <w:proofErr w:type="spellStart"/>
      <w:r w:rsidRPr="00D46900">
        <w:t>đúng</w:t>
      </w:r>
      <w:proofErr w:type="spellEnd"/>
      <w:r w:rsidRPr="00D46900">
        <w:t xml:space="preserve"> </w:t>
      </w:r>
      <w:proofErr w:type="spellStart"/>
      <w:r w:rsidRPr="00D46900">
        <w:t>như</w:t>
      </w:r>
      <w:proofErr w:type="spellEnd"/>
      <w:r w:rsidRPr="00D46900">
        <w:t xml:space="preserve"> </w:t>
      </w:r>
      <w:proofErr w:type="spellStart"/>
      <w:r w:rsidRPr="00D46900">
        <w:t>mong</w:t>
      </w:r>
      <w:proofErr w:type="spellEnd"/>
      <w:r w:rsidRPr="00D46900">
        <w:t xml:space="preserve"> </w:t>
      </w:r>
      <w:proofErr w:type="spellStart"/>
      <w:r w:rsidRPr="00D46900">
        <w:t>đợi</w:t>
      </w:r>
      <w:proofErr w:type="spellEnd"/>
      <w:r w:rsidRPr="00D46900">
        <w:t xml:space="preserve"> </w:t>
      </w:r>
      <w:proofErr w:type="spellStart"/>
      <w:r w:rsidRPr="00D46900">
        <w:t>trong</w:t>
      </w:r>
      <w:proofErr w:type="spellEnd"/>
      <w:r w:rsidRPr="00D46900">
        <w:t xml:space="preserve"> </w:t>
      </w:r>
      <w:proofErr w:type="spellStart"/>
      <w:r w:rsidRPr="00D46900">
        <w:t>môi</w:t>
      </w:r>
      <w:proofErr w:type="spellEnd"/>
      <w:r w:rsidRPr="00D46900">
        <w:t xml:space="preserve"> </w:t>
      </w:r>
      <w:proofErr w:type="spellStart"/>
      <w:r w:rsidRPr="00D46900">
        <w:t>trường</w:t>
      </w:r>
      <w:proofErr w:type="spellEnd"/>
      <w:r w:rsidRPr="00D46900">
        <w:t xml:space="preserve"> </w:t>
      </w:r>
      <w:proofErr w:type="spellStart"/>
      <w:r w:rsidRPr="00D46900">
        <w:t>thực</w:t>
      </w:r>
      <w:proofErr w:type="spellEnd"/>
      <w:r w:rsidRPr="00D46900">
        <w:t xml:space="preserve"> </w:t>
      </w:r>
      <w:proofErr w:type="spellStart"/>
      <w:r w:rsidRPr="00D46900">
        <w:t>tế</w:t>
      </w:r>
      <w:proofErr w:type="spellEnd"/>
      <w:r w:rsidRPr="00D46900">
        <w:t>.</w:t>
      </w:r>
    </w:p>
    <w:p w14:paraId="07DB758C" w14:textId="0D395EEC" w:rsidR="00D46900" w:rsidRDefault="00D46900" w:rsidP="00D46900">
      <w:pPr>
        <w:ind w:left="72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qui:</w:t>
      </w:r>
    </w:p>
    <w:p w14:paraId="09392E11" w14:textId="28B6E0DF" w:rsidR="00D46900" w:rsidRDefault="00D46900">
      <w:pPr>
        <w:pStyle w:val="ListParagraph"/>
        <w:numPr>
          <w:ilvl w:val="0"/>
          <w:numId w:val="11"/>
        </w:numPr>
      </w:pPr>
      <w:r>
        <w:t xml:space="preserve">Chu </w:t>
      </w:r>
      <w:proofErr w:type="spellStart"/>
      <w:r>
        <w:t>kỳ</w:t>
      </w:r>
      <w:proofErr w:type="spellEnd"/>
      <w:r>
        <w:t xml:space="preserve">: Khi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Firefly III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118D2813" w14:textId="5540847E" w:rsidR="00D46900" w:rsidRPr="008778B3" w:rsidRDefault="00D46900">
      <w:pPr>
        <w:pStyle w:val="ListParagraph"/>
        <w:numPr>
          <w:ilvl w:val="0"/>
          <w:numId w:val="11"/>
        </w:numPr>
      </w:pPr>
      <w:r>
        <w:t xml:space="preserve">Phạm vi: 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0A557958" w14:textId="3D767826" w:rsidR="000E250E" w:rsidRPr="0049309A" w:rsidRDefault="000E250E" w:rsidP="000E250E">
      <w:pPr>
        <w:pStyle w:val="Heading3"/>
        <w:spacing w:line="360" w:lineRule="auto"/>
        <w:rPr>
          <w:rFonts w:ascii="Times New Roman" w:hAnsi="Times New Roman" w:cs="Times New Roman"/>
          <w:b/>
          <w:iCs/>
          <w:color w:val="auto"/>
          <w:sz w:val="26"/>
          <w:szCs w:val="26"/>
        </w:rPr>
      </w:pPr>
      <w:bookmarkStart w:id="13" w:name="_Toc160956428"/>
      <w:bookmarkStart w:id="14" w:name="_Toc155736942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 xml:space="preserve">1.5. </w:t>
      </w:r>
      <w:proofErr w:type="spellStart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>Ràng</w:t>
      </w:r>
      <w:proofErr w:type="spellEnd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 xml:space="preserve"> </w:t>
      </w:r>
      <w:proofErr w:type="spellStart"/>
      <w:r w:rsidRPr="0049309A">
        <w:rPr>
          <w:rFonts w:ascii="Times New Roman" w:hAnsi="Times New Roman" w:cs="Times New Roman"/>
          <w:b/>
          <w:iCs/>
          <w:color w:val="auto"/>
          <w:sz w:val="26"/>
          <w:szCs w:val="26"/>
        </w:rPr>
        <w:t>buộc</w:t>
      </w:r>
      <w:bookmarkEnd w:id="13"/>
      <w:bookmarkEnd w:id="14"/>
      <w:proofErr w:type="spellEnd"/>
    </w:p>
    <w:p w14:paraId="2C55BB13" w14:textId="5A75CBF6" w:rsidR="00E37592" w:rsidRDefault="00E37592" w:rsidP="00E37592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>: 10/12/2023 – 09/01/2024</w:t>
      </w:r>
    </w:p>
    <w:p w14:paraId="51BA8921" w14:textId="5C6F0E6B" w:rsidR="00E37592" w:rsidRDefault="00E37592" w:rsidP="00E37592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>: 4.</w:t>
      </w:r>
    </w:p>
    <w:p w14:paraId="27FFDA0B" w14:textId="5149A374" w:rsidR="00E37592" w:rsidRPr="00E37592" w:rsidRDefault="00E37592" w:rsidP="00E37592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website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deploy.</w:t>
      </w:r>
    </w:p>
    <w:p w14:paraId="45598150" w14:textId="454ADD1C" w:rsidR="000E4D94" w:rsidRPr="00E77B8F" w:rsidRDefault="000E4D94" w:rsidP="000E250E">
      <w:pPr>
        <w:pStyle w:val="Heading2"/>
        <w:spacing w:line="360" w:lineRule="auto"/>
        <w:jc w:val="both"/>
        <w:rPr>
          <w:sz w:val="32"/>
          <w:szCs w:val="32"/>
        </w:rPr>
      </w:pPr>
      <w:bookmarkStart w:id="15" w:name="_Toc155736943"/>
      <w:r w:rsidRPr="00E77B8F">
        <w:rPr>
          <w:sz w:val="32"/>
          <w:szCs w:val="32"/>
        </w:rPr>
        <w:t xml:space="preserve">2. </w:t>
      </w:r>
      <w:r w:rsidR="000E250E" w:rsidRPr="00E77B8F">
        <w:rPr>
          <w:rFonts w:cs="Times New Roman"/>
          <w:sz w:val="32"/>
          <w:szCs w:val="32"/>
        </w:rPr>
        <w:t xml:space="preserve">Các </w:t>
      </w:r>
      <w:proofErr w:type="spellStart"/>
      <w:r w:rsidR="000E250E" w:rsidRPr="00E77B8F">
        <w:rPr>
          <w:rFonts w:cs="Times New Roman"/>
          <w:sz w:val="32"/>
          <w:szCs w:val="32"/>
        </w:rPr>
        <w:t>yêu</w:t>
      </w:r>
      <w:proofErr w:type="spellEnd"/>
      <w:r w:rsidR="000E250E" w:rsidRPr="00E77B8F">
        <w:rPr>
          <w:rFonts w:cs="Times New Roman"/>
          <w:sz w:val="32"/>
          <w:szCs w:val="32"/>
        </w:rPr>
        <w:t xml:space="preserve"> </w:t>
      </w:r>
      <w:proofErr w:type="spellStart"/>
      <w:r w:rsidR="000E250E" w:rsidRPr="00E77B8F">
        <w:rPr>
          <w:rFonts w:cs="Times New Roman"/>
          <w:sz w:val="32"/>
          <w:szCs w:val="32"/>
        </w:rPr>
        <w:t>cầu</w:t>
      </w:r>
      <w:proofErr w:type="spellEnd"/>
      <w:r w:rsidR="000E250E" w:rsidRPr="00E77B8F">
        <w:rPr>
          <w:rFonts w:cs="Times New Roman"/>
          <w:sz w:val="32"/>
          <w:szCs w:val="32"/>
        </w:rPr>
        <w:t xml:space="preserve"> </w:t>
      </w:r>
      <w:proofErr w:type="spellStart"/>
      <w:r w:rsidR="000E250E" w:rsidRPr="00E77B8F">
        <w:rPr>
          <w:rFonts w:cs="Times New Roman"/>
          <w:sz w:val="32"/>
          <w:szCs w:val="32"/>
        </w:rPr>
        <w:t>cho</w:t>
      </w:r>
      <w:proofErr w:type="spellEnd"/>
      <w:r w:rsidR="000E250E" w:rsidRPr="00E77B8F">
        <w:rPr>
          <w:rFonts w:cs="Times New Roman"/>
          <w:sz w:val="32"/>
          <w:szCs w:val="32"/>
        </w:rPr>
        <w:t xml:space="preserve"> test</w:t>
      </w:r>
      <w:bookmarkEnd w:id="15"/>
    </w:p>
    <w:p w14:paraId="4E33F978" w14:textId="77777777" w:rsidR="000E250E" w:rsidRPr="00E77B8F" w:rsidRDefault="000E250E" w:rsidP="000E250E">
      <w:pPr>
        <w:ind w:left="461"/>
        <w:jc w:val="both"/>
        <w:rPr>
          <w:rFonts w:cs="Times New Roman"/>
          <w:szCs w:val="26"/>
        </w:rPr>
      </w:pPr>
      <w:bookmarkStart w:id="16" w:name="_Toc446234563"/>
      <w:bookmarkStart w:id="17" w:name="_Toc463083754"/>
      <w:bookmarkStart w:id="18" w:name="_Toc465677906"/>
      <w:bookmarkStart w:id="19" w:name="_Toc495546400"/>
      <w:bookmarkStart w:id="20" w:name="_Toc495547945"/>
      <w:r w:rsidRPr="00E77B8F">
        <w:rPr>
          <w:rFonts w:cs="Times New Roman"/>
          <w:szCs w:val="26"/>
        </w:rPr>
        <w:t xml:space="preserve">Danh </w:t>
      </w:r>
      <w:proofErr w:type="spellStart"/>
      <w:r w:rsidRPr="00E77B8F">
        <w:rPr>
          <w:rFonts w:cs="Times New Roman"/>
          <w:szCs w:val="26"/>
        </w:rPr>
        <w:t>sách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dưới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đây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xác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định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các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thành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phần</w:t>
      </w:r>
      <w:proofErr w:type="spellEnd"/>
      <w:r w:rsidRPr="00E77B8F">
        <w:rPr>
          <w:rFonts w:cs="Times New Roman"/>
          <w:szCs w:val="26"/>
        </w:rPr>
        <w:t xml:space="preserve"> (</w:t>
      </w:r>
      <w:proofErr w:type="spellStart"/>
      <w:r w:rsidRPr="00E77B8F">
        <w:rPr>
          <w:rFonts w:cs="Times New Roman"/>
          <w:szCs w:val="26"/>
        </w:rPr>
        <w:t>tình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huống</w:t>
      </w:r>
      <w:proofErr w:type="spellEnd"/>
      <w:r w:rsidRPr="00E77B8F">
        <w:rPr>
          <w:rFonts w:cs="Times New Roman"/>
          <w:szCs w:val="26"/>
        </w:rPr>
        <w:t xml:space="preserve"> test, </w:t>
      </w:r>
      <w:proofErr w:type="spellStart"/>
      <w:r w:rsidRPr="00E77B8F">
        <w:rPr>
          <w:rFonts w:cs="Times New Roman"/>
          <w:szCs w:val="26"/>
        </w:rPr>
        <w:t>các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yêu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cầu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chức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năng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và</w:t>
      </w:r>
      <w:proofErr w:type="spellEnd"/>
      <w:r w:rsidRPr="00E77B8F">
        <w:rPr>
          <w:rFonts w:cs="Times New Roman"/>
          <w:szCs w:val="26"/>
        </w:rPr>
        <w:t xml:space="preserve"> phi </w:t>
      </w:r>
      <w:proofErr w:type="spellStart"/>
      <w:r w:rsidRPr="00E77B8F">
        <w:rPr>
          <w:rFonts w:cs="Times New Roman"/>
          <w:szCs w:val="26"/>
        </w:rPr>
        <w:t>chức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năng</w:t>
      </w:r>
      <w:proofErr w:type="spellEnd"/>
      <w:r w:rsidRPr="00E77B8F">
        <w:rPr>
          <w:rFonts w:cs="Times New Roman"/>
          <w:szCs w:val="26"/>
        </w:rPr>
        <w:t xml:space="preserve">) </w:t>
      </w:r>
      <w:proofErr w:type="spellStart"/>
      <w:r w:rsidRPr="00E77B8F">
        <w:rPr>
          <w:rFonts w:cs="Times New Roman"/>
          <w:szCs w:val="26"/>
        </w:rPr>
        <w:t>được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xác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định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như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mục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tiêu</w:t>
      </w:r>
      <w:proofErr w:type="spellEnd"/>
      <w:r w:rsidRPr="00E77B8F">
        <w:rPr>
          <w:rFonts w:cs="Times New Roman"/>
          <w:szCs w:val="26"/>
        </w:rPr>
        <w:t xml:space="preserve"> test. Các </w:t>
      </w:r>
      <w:proofErr w:type="spellStart"/>
      <w:r w:rsidRPr="00E77B8F">
        <w:rPr>
          <w:rFonts w:cs="Times New Roman"/>
          <w:szCs w:val="26"/>
        </w:rPr>
        <w:t>thành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phần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liệt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kê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trong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danh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sách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này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sẽ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được</w:t>
      </w:r>
      <w:proofErr w:type="spellEnd"/>
      <w:r w:rsidRPr="00E77B8F">
        <w:rPr>
          <w:rFonts w:cs="Times New Roman"/>
          <w:szCs w:val="26"/>
        </w:rPr>
        <w:t xml:space="preserve"> test.</w:t>
      </w:r>
    </w:p>
    <w:p w14:paraId="33FE4F96" w14:textId="79E14D76" w:rsidR="00851784" w:rsidRPr="00E77B8F" w:rsidRDefault="000E250E" w:rsidP="00E77B8F">
      <w:pPr>
        <w:ind w:left="461"/>
        <w:jc w:val="both"/>
        <w:rPr>
          <w:rFonts w:cs="Times New Roman"/>
          <w:szCs w:val="26"/>
        </w:rPr>
      </w:pPr>
      <w:r w:rsidRPr="00E77B8F">
        <w:rPr>
          <w:rFonts w:cs="Times New Roman"/>
          <w:szCs w:val="26"/>
        </w:rPr>
        <w:t>&lt;</w:t>
      </w:r>
      <w:proofErr w:type="spellStart"/>
      <w:r w:rsidRPr="00E77B8F">
        <w:rPr>
          <w:rFonts w:cs="Times New Roman"/>
          <w:szCs w:val="26"/>
        </w:rPr>
        <w:t>Liệt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kê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danh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sách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các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yêu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cầu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chính</w:t>
      </w:r>
      <w:proofErr w:type="spellEnd"/>
      <w:r w:rsidRPr="00E77B8F">
        <w:rPr>
          <w:rFonts w:cs="Times New Roman"/>
          <w:szCs w:val="26"/>
        </w:rPr>
        <w:t xml:space="preserve"> </w:t>
      </w:r>
      <w:proofErr w:type="spellStart"/>
      <w:r w:rsidRPr="00E77B8F">
        <w:rPr>
          <w:rFonts w:cs="Times New Roman"/>
          <w:szCs w:val="26"/>
        </w:rPr>
        <w:t>cho</w:t>
      </w:r>
      <w:proofErr w:type="spellEnd"/>
      <w:r w:rsidRPr="00E77B8F">
        <w:rPr>
          <w:rFonts w:cs="Times New Roman"/>
          <w:szCs w:val="26"/>
        </w:rPr>
        <w:t xml:space="preserve"> test&gt;</w:t>
      </w:r>
      <w:bookmarkEnd w:id="16"/>
      <w:bookmarkEnd w:id="17"/>
      <w:bookmarkEnd w:id="18"/>
      <w:bookmarkEnd w:id="19"/>
      <w:bookmarkEnd w:id="20"/>
    </w:p>
    <w:p w14:paraId="3CD8D214" w14:textId="20BC6ED5" w:rsidR="000E250E" w:rsidRPr="00E77B8F" w:rsidRDefault="000E250E" w:rsidP="000E250E">
      <w:pPr>
        <w:pStyle w:val="Heading2"/>
        <w:spacing w:line="360" w:lineRule="auto"/>
        <w:jc w:val="both"/>
        <w:rPr>
          <w:sz w:val="32"/>
          <w:szCs w:val="32"/>
        </w:rPr>
      </w:pPr>
      <w:bookmarkStart w:id="21" w:name="_Toc155736944"/>
      <w:r w:rsidRPr="00E77B8F">
        <w:rPr>
          <w:sz w:val="32"/>
          <w:szCs w:val="32"/>
        </w:rPr>
        <w:t xml:space="preserve">3. </w:t>
      </w:r>
      <w:proofErr w:type="spellStart"/>
      <w:r w:rsidRPr="00E77B8F">
        <w:rPr>
          <w:rFonts w:cs="Times New Roman"/>
          <w:sz w:val="32"/>
          <w:szCs w:val="32"/>
        </w:rPr>
        <w:t>Chiến</w:t>
      </w:r>
      <w:proofErr w:type="spellEnd"/>
      <w:r w:rsidRPr="00E77B8F">
        <w:rPr>
          <w:rFonts w:cs="Times New Roman"/>
          <w:sz w:val="32"/>
          <w:szCs w:val="32"/>
        </w:rPr>
        <w:t xml:space="preserve"> </w:t>
      </w:r>
      <w:proofErr w:type="spellStart"/>
      <w:r w:rsidRPr="00E77B8F">
        <w:rPr>
          <w:rFonts w:cs="Times New Roman"/>
          <w:sz w:val="32"/>
          <w:szCs w:val="32"/>
        </w:rPr>
        <w:t>lược</w:t>
      </w:r>
      <w:proofErr w:type="spellEnd"/>
      <w:r w:rsidRPr="00E77B8F">
        <w:rPr>
          <w:rFonts w:cs="Times New Roman"/>
          <w:sz w:val="32"/>
          <w:szCs w:val="32"/>
        </w:rPr>
        <w:t xml:space="preserve"> test</w:t>
      </w:r>
      <w:bookmarkEnd w:id="21"/>
    </w:p>
    <w:p w14:paraId="31E9D155" w14:textId="77777777" w:rsidR="000E250E" w:rsidRPr="000E250E" w:rsidRDefault="000E250E" w:rsidP="000E250E">
      <w:pPr>
        <w:ind w:left="461"/>
        <w:jc w:val="both"/>
        <w:rPr>
          <w:rFonts w:cs="Times New Roman"/>
          <w:szCs w:val="26"/>
        </w:rPr>
      </w:pPr>
      <w:r w:rsidRPr="000E250E">
        <w:rPr>
          <w:rFonts w:cs="Times New Roman"/>
          <w:szCs w:val="26"/>
        </w:rPr>
        <w:t>&lt;</w:t>
      </w:r>
      <w:proofErr w:type="spellStart"/>
      <w:r w:rsidRPr="000E250E">
        <w:rPr>
          <w:rFonts w:cs="Times New Roman"/>
          <w:szCs w:val="26"/>
        </w:rPr>
        <w:t>Chiến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lược</w:t>
      </w:r>
      <w:proofErr w:type="spellEnd"/>
      <w:r w:rsidRPr="000E250E">
        <w:rPr>
          <w:rFonts w:cs="Times New Roman"/>
          <w:szCs w:val="26"/>
        </w:rPr>
        <w:t xml:space="preserve"> test </w:t>
      </w:r>
      <w:proofErr w:type="spellStart"/>
      <w:r w:rsidRPr="000E250E">
        <w:rPr>
          <w:rFonts w:cs="Times New Roman"/>
          <w:szCs w:val="26"/>
        </w:rPr>
        <w:t>giới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thiệu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phương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án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tiếp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cận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để</w:t>
      </w:r>
      <w:proofErr w:type="spellEnd"/>
      <w:r w:rsidRPr="000E250E">
        <w:rPr>
          <w:rFonts w:cs="Times New Roman"/>
          <w:szCs w:val="26"/>
        </w:rPr>
        <w:t xml:space="preserve"> test </w:t>
      </w:r>
      <w:proofErr w:type="spellStart"/>
      <w:r w:rsidRPr="000E250E">
        <w:rPr>
          <w:rFonts w:cs="Times New Roman"/>
          <w:szCs w:val="26"/>
        </w:rPr>
        <w:t>các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mục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tiêu</w:t>
      </w:r>
      <w:proofErr w:type="spellEnd"/>
      <w:r w:rsidRPr="000E250E">
        <w:rPr>
          <w:rFonts w:cs="Times New Roman"/>
          <w:szCs w:val="26"/>
        </w:rPr>
        <w:t xml:space="preserve"> test.</w:t>
      </w:r>
    </w:p>
    <w:p w14:paraId="7210703C" w14:textId="77777777" w:rsidR="000E250E" w:rsidRPr="000E250E" w:rsidRDefault="000E250E" w:rsidP="000E250E">
      <w:pPr>
        <w:ind w:left="461"/>
        <w:jc w:val="both"/>
        <w:rPr>
          <w:rFonts w:cs="Times New Roman"/>
          <w:szCs w:val="26"/>
        </w:rPr>
      </w:pPr>
      <w:proofErr w:type="spellStart"/>
      <w:r w:rsidRPr="000E250E">
        <w:rPr>
          <w:rFonts w:cs="Times New Roman"/>
          <w:szCs w:val="26"/>
        </w:rPr>
        <w:t>Những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vấn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đề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chính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trong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chiến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lược</w:t>
      </w:r>
      <w:proofErr w:type="spellEnd"/>
      <w:r w:rsidRPr="000E250E">
        <w:rPr>
          <w:rFonts w:cs="Times New Roman"/>
          <w:szCs w:val="26"/>
        </w:rPr>
        <w:t xml:space="preserve"> test </w:t>
      </w:r>
      <w:proofErr w:type="spellStart"/>
      <w:r w:rsidRPr="000E250E">
        <w:rPr>
          <w:rFonts w:cs="Times New Roman"/>
          <w:szCs w:val="26"/>
        </w:rPr>
        <w:t>là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các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kỹ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thuật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được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áp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dụng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và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điều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kiện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b/>
          <w:bCs/>
          <w:szCs w:val="26"/>
        </w:rPr>
        <w:t>để</w:t>
      </w:r>
      <w:proofErr w:type="spellEnd"/>
      <w:r w:rsidRPr="000E250E">
        <w:rPr>
          <w:rFonts w:cs="Times New Roman"/>
          <w:b/>
          <w:bCs/>
          <w:szCs w:val="26"/>
        </w:rPr>
        <w:t xml:space="preserve"> </w:t>
      </w:r>
      <w:proofErr w:type="spellStart"/>
      <w:r w:rsidRPr="000E250E">
        <w:rPr>
          <w:rFonts w:cs="Times New Roman"/>
          <w:b/>
          <w:bCs/>
          <w:szCs w:val="26"/>
        </w:rPr>
        <w:t>biết</w:t>
      </w:r>
      <w:proofErr w:type="spellEnd"/>
      <w:r w:rsidRPr="000E250E">
        <w:rPr>
          <w:rFonts w:cs="Times New Roman"/>
          <w:b/>
          <w:bCs/>
          <w:szCs w:val="26"/>
        </w:rPr>
        <w:t xml:space="preserve"> </w:t>
      </w:r>
      <w:proofErr w:type="spellStart"/>
      <w:r w:rsidRPr="000E250E">
        <w:rPr>
          <w:rFonts w:cs="Times New Roman"/>
          <w:b/>
          <w:bCs/>
          <w:szCs w:val="26"/>
        </w:rPr>
        <w:t>khi</w:t>
      </w:r>
      <w:proofErr w:type="spellEnd"/>
      <w:r w:rsidRPr="000E250E">
        <w:rPr>
          <w:rFonts w:cs="Times New Roman"/>
          <w:b/>
          <w:bCs/>
          <w:szCs w:val="26"/>
        </w:rPr>
        <w:t xml:space="preserve"> </w:t>
      </w:r>
      <w:proofErr w:type="spellStart"/>
      <w:r w:rsidRPr="000E250E">
        <w:rPr>
          <w:rFonts w:cs="Times New Roman"/>
          <w:b/>
          <w:bCs/>
          <w:szCs w:val="26"/>
        </w:rPr>
        <w:t>nào</w:t>
      </w:r>
      <w:proofErr w:type="spellEnd"/>
      <w:r w:rsidRPr="000E250E">
        <w:rPr>
          <w:rFonts w:cs="Times New Roman"/>
          <w:b/>
          <w:bCs/>
          <w:szCs w:val="26"/>
        </w:rPr>
        <w:t xml:space="preserve"> </w:t>
      </w:r>
      <w:proofErr w:type="spellStart"/>
      <w:r w:rsidRPr="000E250E">
        <w:rPr>
          <w:rFonts w:cs="Times New Roman"/>
          <w:b/>
          <w:bCs/>
          <w:szCs w:val="26"/>
        </w:rPr>
        <w:t>việc</w:t>
      </w:r>
      <w:proofErr w:type="spellEnd"/>
      <w:r w:rsidRPr="000E250E">
        <w:rPr>
          <w:rFonts w:cs="Times New Roman"/>
          <w:b/>
          <w:bCs/>
          <w:szCs w:val="26"/>
        </w:rPr>
        <w:t xml:space="preserve"> test </w:t>
      </w:r>
      <w:proofErr w:type="spellStart"/>
      <w:r w:rsidRPr="000E250E">
        <w:rPr>
          <w:rFonts w:cs="Times New Roman"/>
          <w:b/>
          <w:bCs/>
          <w:szCs w:val="26"/>
        </w:rPr>
        <w:t>được</w:t>
      </w:r>
      <w:proofErr w:type="spellEnd"/>
      <w:r w:rsidRPr="000E250E">
        <w:rPr>
          <w:rFonts w:cs="Times New Roman"/>
          <w:b/>
          <w:bCs/>
          <w:szCs w:val="26"/>
        </w:rPr>
        <w:t xml:space="preserve"> </w:t>
      </w:r>
      <w:proofErr w:type="spellStart"/>
      <w:r w:rsidRPr="000E250E">
        <w:rPr>
          <w:rFonts w:cs="Times New Roman"/>
          <w:b/>
          <w:bCs/>
          <w:szCs w:val="26"/>
        </w:rPr>
        <w:t>hoàn</w:t>
      </w:r>
      <w:proofErr w:type="spellEnd"/>
      <w:r w:rsidRPr="000E250E">
        <w:rPr>
          <w:rFonts w:cs="Times New Roman"/>
          <w:b/>
          <w:bCs/>
          <w:szCs w:val="26"/>
        </w:rPr>
        <w:t xml:space="preserve"> </w:t>
      </w:r>
      <w:proofErr w:type="spellStart"/>
      <w:r w:rsidRPr="000E250E">
        <w:rPr>
          <w:rFonts w:cs="Times New Roman"/>
          <w:b/>
          <w:bCs/>
          <w:szCs w:val="26"/>
        </w:rPr>
        <w:t>thành</w:t>
      </w:r>
      <w:proofErr w:type="spellEnd"/>
      <w:r w:rsidRPr="000E250E">
        <w:rPr>
          <w:rFonts w:cs="Times New Roman"/>
          <w:szCs w:val="26"/>
        </w:rPr>
        <w:t>.</w:t>
      </w:r>
    </w:p>
    <w:p w14:paraId="7BAE9D23" w14:textId="77777777" w:rsidR="000E250E" w:rsidRPr="000E250E" w:rsidRDefault="000E250E" w:rsidP="000E250E">
      <w:pPr>
        <w:ind w:left="461"/>
        <w:jc w:val="both"/>
        <w:rPr>
          <w:rFonts w:cs="Times New Roman"/>
          <w:szCs w:val="26"/>
        </w:rPr>
      </w:pPr>
      <w:proofErr w:type="spellStart"/>
      <w:r w:rsidRPr="000E250E">
        <w:rPr>
          <w:rFonts w:cs="Times New Roman"/>
          <w:szCs w:val="26"/>
        </w:rPr>
        <w:t>Mô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tả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các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kiểu</w:t>
      </w:r>
      <w:proofErr w:type="spellEnd"/>
      <w:r w:rsidRPr="000E250E">
        <w:rPr>
          <w:rFonts w:cs="Times New Roman"/>
          <w:szCs w:val="26"/>
        </w:rPr>
        <w:t xml:space="preserve"> test </w:t>
      </w:r>
      <w:proofErr w:type="spellStart"/>
      <w:r w:rsidRPr="000E250E">
        <w:rPr>
          <w:rFonts w:cs="Times New Roman"/>
          <w:szCs w:val="26"/>
        </w:rPr>
        <w:t>dùng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trong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dự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án</w:t>
      </w:r>
      <w:proofErr w:type="spellEnd"/>
      <w:r w:rsidRPr="000E250E">
        <w:rPr>
          <w:rFonts w:cs="Times New Roman"/>
          <w:szCs w:val="26"/>
        </w:rPr>
        <w:t>.</w:t>
      </w:r>
    </w:p>
    <w:p w14:paraId="74CF44EB" w14:textId="77777777" w:rsidR="000E250E" w:rsidRPr="000E250E" w:rsidRDefault="000E250E" w:rsidP="000E250E">
      <w:pPr>
        <w:ind w:left="461"/>
        <w:jc w:val="both"/>
        <w:rPr>
          <w:rFonts w:cs="Times New Roman"/>
          <w:szCs w:val="26"/>
        </w:rPr>
      </w:pPr>
      <w:proofErr w:type="spellStart"/>
      <w:r w:rsidRPr="000E250E">
        <w:rPr>
          <w:rFonts w:cs="Times New Roman"/>
          <w:szCs w:val="26"/>
        </w:rPr>
        <w:t>Có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thể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liệt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kê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với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mỗi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kiểu</w:t>
      </w:r>
      <w:proofErr w:type="spellEnd"/>
      <w:r w:rsidRPr="000E250E">
        <w:rPr>
          <w:rFonts w:cs="Times New Roman"/>
          <w:szCs w:val="26"/>
        </w:rPr>
        <w:t xml:space="preserve"> test </w:t>
      </w:r>
      <w:proofErr w:type="spellStart"/>
      <w:r w:rsidRPr="000E250E">
        <w:rPr>
          <w:rFonts w:cs="Times New Roman"/>
          <w:szCs w:val="26"/>
        </w:rPr>
        <w:t>tương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ứng</w:t>
      </w:r>
      <w:proofErr w:type="spellEnd"/>
      <w:r w:rsidRPr="000E250E">
        <w:rPr>
          <w:rFonts w:cs="Times New Roman"/>
          <w:szCs w:val="26"/>
        </w:rPr>
        <w:t xml:space="preserve"> test </w:t>
      </w:r>
      <w:proofErr w:type="spellStart"/>
      <w:r w:rsidRPr="000E250E">
        <w:rPr>
          <w:rFonts w:cs="Times New Roman"/>
          <w:szCs w:val="26"/>
        </w:rPr>
        <w:t>cho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chức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năng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nào</w:t>
      </w:r>
      <w:proofErr w:type="spellEnd"/>
      <w:r w:rsidRPr="000E250E">
        <w:rPr>
          <w:rStyle w:val="FootnoteReference"/>
          <w:rFonts w:cs="Times New Roman"/>
          <w:szCs w:val="26"/>
        </w:rPr>
        <w:footnoteReference w:id="2"/>
      </w:r>
      <w:r w:rsidRPr="000E250E">
        <w:rPr>
          <w:rFonts w:cs="Times New Roman"/>
          <w:szCs w:val="26"/>
        </w:rPr>
        <w:t>.</w:t>
      </w:r>
    </w:p>
    <w:p w14:paraId="4E93D94A" w14:textId="77777777" w:rsidR="000E250E" w:rsidRPr="000E250E" w:rsidRDefault="000E250E" w:rsidP="000E250E">
      <w:pPr>
        <w:ind w:left="461"/>
        <w:jc w:val="both"/>
        <w:rPr>
          <w:rFonts w:cs="Times New Roman"/>
          <w:szCs w:val="26"/>
        </w:rPr>
      </w:pPr>
      <w:proofErr w:type="spellStart"/>
      <w:r w:rsidRPr="000E250E">
        <w:rPr>
          <w:rFonts w:cs="Times New Roman"/>
          <w:szCs w:val="26"/>
        </w:rPr>
        <w:t>Việc</w:t>
      </w:r>
      <w:proofErr w:type="spellEnd"/>
      <w:r w:rsidRPr="000E250E">
        <w:rPr>
          <w:rFonts w:cs="Times New Roman"/>
          <w:szCs w:val="26"/>
        </w:rPr>
        <w:t xml:space="preserve"> test </w:t>
      </w:r>
      <w:proofErr w:type="spellStart"/>
      <w:r w:rsidRPr="000E250E">
        <w:rPr>
          <w:rFonts w:cs="Times New Roman"/>
          <w:szCs w:val="26"/>
        </w:rPr>
        <w:t>có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thể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dừng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khi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nào</w:t>
      </w:r>
      <w:proofErr w:type="spellEnd"/>
      <w:r w:rsidRPr="000E250E">
        <w:rPr>
          <w:rFonts w:cs="Times New Roman"/>
          <w:szCs w:val="26"/>
        </w:rPr>
        <w:t>.</w:t>
      </w:r>
    </w:p>
    <w:p w14:paraId="1903D7B5" w14:textId="77777777" w:rsidR="000E250E" w:rsidRPr="000E250E" w:rsidRDefault="000E250E" w:rsidP="000E250E">
      <w:pPr>
        <w:ind w:left="461"/>
        <w:jc w:val="both"/>
        <w:rPr>
          <w:rFonts w:cs="Times New Roman"/>
          <w:szCs w:val="26"/>
        </w:rPr>
      </w:pPr>
      <w:proofErr w:type="spellStart"/>
      <w:r w:rsidRPr="000E250E">
        <w:rPr>
          <w:rFonts w:cs="Times New Roman"/>
          <w:szCs w:val="26"/>
        </w:rPr>
        <w:t>Ví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dụ</w:t>
      </w:r>
      <w:proofErr w:type="spellEnd"/>
      <w:r w:rsidRPr="000E250E">
        <w:rPr>
          <w:rFonts w:cs="Times New Roman"/>
          <w:szCs w:val="26"/>
        </w:rPr>
        <w:t>:</w:t>
      </w:r>
    </w:p>
    <w:p w14:paraId="4376FCD7" w14:textId="77777777" w:rsidR="000E250E" w:rsidRPr="000E250E" w:rsidRDefault="000E250E">
      <w:pPr>
        <w:numPr>
          <w:ilvl w:val="0"/>
          <w:numId w:val="1"/>
        </w:numPr>
        <w:spacing w:before="120" w:after="0" w:line="360" w:lineRule="auto"/>
        <w:jc w:val="both"/>
        <w:rPr>
          <w:rFonts w:cs="Times New Roman"/>
          <w:szCs w:val="26"/>
        </w:rPr>
      </w:pPr>
      <w:proofErr w:type="spellStart"/>
      <w:r w:rsidRPr="000E250E">
        <w:rPr>
          <w:rFonts w:cs="Times New Roman"/>
          <w:szCs w:val="26"/>
        </w:rPr>
        <w:t>Nó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không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còn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hữu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ích</w:t>
      </w:r>
      <w:proofErr w:type="spellEnd"/>
    </w:p>
    <w:p w14:paraId="46CEA5E3" w14:textId="77777777" w:rsidR="000E250E" w:rsidRPr="000E250E" w:rsidRDefault="000E250E">
      <w:pPr>
        <w:numPr>
          <w:ilvl w:val="0"/>
          <w:numId w:val="1"/>
        </w:numPr>
        <w:spacing w:before="120" w:after="0" w:line="360" w:lineRule="auto"/>
        <w:jc w:val="both"/>
        <w:rPr>
          <w:rFonts w:cs="Times New Roman"/>
          <w:szCs w:val="26"/>
        </w:rPr>
      </w:pPr>
      <w:proofErr w:type="spellStart"/>
      <w:r w:rsidRPr="000E250E">
        <w:rPr>
          <w:rFonts w:cs="Times New Roman"/>
          <w:szCs w:val="26"/>
        </w:rPr>
        <w:t>Nó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đòi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hỏi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một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phạm</w:t>
      </w:r>
      <w:proofErr w:type="spellEnd"/>
      <w:r w:rsidRPr="000E250E">
        <w:rPr>
          <w:rFonts w:cs="Times New Roman"/>
          <w:szCs w:val="26"/>
        </w:rPr>
        <w:t xml:space="preserve"> vi </w:t>
      </w:r>
      <w:proofErr w:type="spellStart"/>
      <w:r w:rsidRPr="000E250E">
        <w:rPr>
          <w:rFonts w:cs="Times New Roman"/>
          <w:szCs w:val="26"/>
        </w:rPr>
        <w:t>nhất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định</w:t>
      </w:r>
      <w:proofErr w:type="spellEnd"/>
    </w:p>
    <w:p w14:paraId="00BED0E2" w14:textId="77777777" w:rsidR="000E250E" w:rsidRPr="000E250E" w:rsidRDefault="000E250E">
      <w:pPr>
        <w:numPr>
          <w:ilvl w:val="0"/>
          <w:numId w:val="1"/>
        </w:numPr>
        <w:spacing w:before="120" w:after="0" w:line="360" w:lineRule="auto"/>
        <w:jc w:val="both"/>
        <w:rPr>
          <w:rFonts w:cs="Times New Roman"/>
          <w:szCs w:val="26"/>
        </w:rPr>
      </w:pPr>
      <w:proofErr w:type="spellStart"/>
      <w:r w:rsidRPr="000E250E">
        <w:rPr>
          <w:rFonts w:cs="Times New Roman"/>
          <w:szCs w:val="26"/>
        </w:rPr>
        <w:t>Nó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đòi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hỏi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một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số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lỗi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nhất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định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phải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tìm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được</w:t>
      </w:r>
      <w:proofErr w:type="spellEnd"/>
    </w:p>
    <w:p w14:paraId="3360124B" w14:textId="77777777" w:rsidR="000E250E" w:rsidRPr="000E250E" w:rsidRDefault="000E250E">
      <w:pPr>
        <w:numPr>
          <w:ilvl w:val="0"/>
          <w:numId w:val="1"/>
        </w:numPr>
        <w:spacing w:before="120" w:after="0" w:line="360" w:lineRule="auto"/>
        <w:jc w:val="both"/>
        <w:rPr>
          <w:rFonts w:cs="Times New Roman"/>
          <w:szCs w:val="26"/>
        </w:rPr>
      </w:pPr>
      <w:proofErr w:type="spellStart"/>
      <w:r w:rsidRPr="000E250E">
        <w:rPr>
          <w:rFonts w:cs="Times New Roman"/>
          <w:szCs w:val="26"/>
        </w:rPr>
        <w:t>Hết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thời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gian</w:t>
      </w:r>
      <w:proofErr w:type="spellEnd"/>
    </w:p>
    <w:p w14:paraId="3EEB39D9" w14:textId="5A7698EC" w:rsidR="000E250E" w:rsidRDefault="000E250E">
      <w:pPr>
        <w:numPr>
          <w:ilvl w:val="0"/>
          <w:numId w:val="1"/>
        </w:numPr>
        <w:spacing w:before="120" w:after="0" w:line="360" w:lineRule="auto"/>
        <w:jc w:val="both"/>
        <w:rPr>
          <w:rFonts w:cs="Times New Roman"/>
          <w:szCs w:val="26"/>
        </w:rPr>
      </w:pPr>
      <w:r w:rsidRPr="000E250E">
        <w:rPr>
          <w:rFonts w:cs="Times New Roman"/>
          <w:szCs w:val="26"/>
        </w:rPr>
        <w:t xml:space="preserve">Tester </w:t>
      </w:r>
      <w:proofErr w:type="spellStart"/>
      <w:r w:rsidRPr="000E250E">
        <w:rPr>
          <w:rFonts w:cs="Times New Roman"/>
          <w:szCs w:val="26"/>
        </w:rPr>
        <w:t>trả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lại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gói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phần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mềm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cho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gramStart"/>
      <w:r w:rsidRPr="000E250E">
        <w:rPr>
          <w:rFonts w:cs="Times New Roman"/>
          <w:szCs w:val="26"/>
        </w:rPr>
        <w:t xml:space="preserve">LTV  </w:t>
      </w:r>
      <w:proofErr w:type="spellStart"/>
      <w:r w:rsidRPr="000E250E">
        <w:rPr>
          <w:rFonts w:cs="Times New Roman"/>
          <w:szCs w:val="26"/>
        </w:rPr>
        <w:t>khi</w:t>
      </w:r>
      <w:proofErr w:type="spellEnd"/>
      <w:proofErr w:type="gram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chưa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sửa</w:t>
      </w:r>
      <w:proofErr w:type="spellEnd"/>
      <w:r w:rsidRPr="000E250E">
        <w:rPr>
          <w:rFonts w:cs="Times New Roman"/>
          <w:szCs w:val="26"/>
        </w:rPr>
        <w:t xml:space="preserve"> </w:t>
      </w:r>
      <w:proofErr w:type="spellStart"/>
      <w:r w:rsidRPr="000E250E">
        <w:rPr>
          <w:rFonts w:cs="Times New Roman"/>
          <w:szCs w:val="26"/>
        </w:rPr>
        <w:t>lỗi</w:t>
      </w:r>
      <w:proofErr w:type="spellEnd"/>
      <w:r w:rsidRPr="000E250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&gt;</w:t>
      </w:r>
    </w:p>
    <w:p w14:paraId="4573C662" w14:textId="4F796C92" w:rsidR="000E250E" w:rsidRPr="0049309A" w:rsidRDefault="00E77B8F" w:rsidP="00E77B8F">
      <w:pPr>
        <w:pStyle w:val="Heading3"/>
        <w:spacing w:line="360" w:lineRule="auto"/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</w:pPr>
      <w:bookmarkStart w:id="22" w:name="_Toc160956432"/>
      <w:bookmarkStart w:id="23" w:name="_Toc155736945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3.1. </w:t>
      </w:r>
      <w:r w:rsidR="000E250E"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Các </w:t>
      </w:r>
      <w:proofErr w:type="spellStart"/>
      <w:r w:rsidR="000E250E"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kiểu</w:t>
      </w:r>
      <w:proofErr w:type="spellEnd"/>
      <w:r w:rsidR="000E250E"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test</w:t>
      </w:r>
      <w:bookmarkEnd w:id="22"/>
      <w:bookmarkEnd w:id="23"/>
    </w:p>
    <w:p w14:paraId="1B4B14E4" w14:textId="3FDE704D" w:rsidR="00E77B8F" w:rsidRPr="00860453" w:rsidRDefault="00E77B8F" w:rsidP="00860453">
      <w:pPr>
        <w:pStyle w:val="Heading4"/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bookmarkStart w:id="24" w:name="_Toc516633384"/>
      <w:bookmarkStart w:id="25" w:name="_Toc160956433"/>
      <w:bookmarkStart w:id="26" w:name="_Toc155736946"/>
      <w:r w:rsidRPr="00E77B8F">
        <w:rPr>
          <w:rFonts w:ascii="Times New Roman" w:hAnsi="Times New Roman" w:cs="Times New Roman"/>
          <w:bCs/>
          <w:color w:val="000000" w:themeColor="text1"/>
        </w:rPr>
        <w:t xml:space="preserve">3.1.1.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Kiểm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thử</w:t>
      </w:r>
      <w:proofErr w:type="spellEnd"/>
      <w:r w:rsidR="000E250E"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0E250E" w:rsidRPr="00E77B8F">
        <w:rPr>
          <w:rFonts w:ascii="Times New Roman" w:hAnsi="Times New Roman" w:cs="Times New Roman"/>
          <w:bCs/>
          <w:color w:val="000000" w:themeColor="text1"/>
        </w:rPr>
        <w:t>chức</w:t>
      </w:r>
      <w:proofErr w:type="spellEnd"/>
      <w:r w:rsidR="000E250E"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0E250E" w:rsidRPr="00E77B8F">
        <w:rPr>
          <w:rFonts w:ascii="Times New Roman" w:hAnsi="Times New Roman" w:cs="Times New Roman"/>
          <w:bCs/>
          <w:color w:val="000000" w:themeColor="text1"/>
        </w:rPr>
        <w:t>năng</w:t>
      </w:r>
      <w:proofErr w:type="spellEnd"/>
      <w:r w:rsidR="000E250E" w:rsidRPr="00E77B8F">
        <w:rPr>
          <w:rFonts w:ascii="Times New Roman" w:hAnsi="Times New Roman" w:cs="Times New Roman"/>
          <w:bCs/>
          <w:color w:val="000000" w:themeColor="text1"/>
        </w:rPr>
        <w:t xml:space="preserve"> (Functional </w:t>
      </w:r>
      <w:r>
        <w:rPr>
          <w:rFonts w:ascii="Times New Roman" w:hAnsi="Times New Roman" w:cs="Times New Roman"/>
          <w:bCs/>
          <w:color w:val="000000" w:themeColor="text1"/>
        </w:rPr>
        <w:t>t</w:t>
      </w:r>
      <w:r w:rsidR="000E250E" w:rsidRPr="00E77B8F">
        <w:rPr>
          <w:rFonts w:ascii="Times New Roman" w:hAnsi="Times New Roman" w:cs="Times New Roman"/>
          <w:bCs/>
          <w:color w:val="000000" w:themeColor="text1"/>
        </w:rPr>
        <w:t>esting</w:t>
      </w:r>
      <w:bookmarkEnd w:id="24"/>
      <w:r w:rsidR="000E250E" w:rsidRPr="00E77B8F">
        <w:rPr>
          <w:rFonts w:ascii="Times New Roman" w:hAnsi="Times New Roman" w:cs="Times New Roman"/>
          <w:bCs/>
          <w:color w:val="000000" w:themeColor="text1"/>
        </w:rPr>
        <w:t>)</w:t>
      </w:r>
      <w:bookmarkEnd w:id="25"/>
      <w:bookmarkEnd w:id="26"/>
    </w:p>
    <w:p w14:paraId="596EEC57" w14:textId="1763EFEB" w:rsidR="000E250E" w:rsidRPr="00860453" w:rsidRDefault="000E250E" w:rsidP="00E77B8F">
      <w:pPr>
        <w:spacing w:line="360" w:lineRule="auto"/>
        <w:ind w:left="461"/>
        <w:jc w:val="both"/>
        <w:rPr>
          <w:rFonts w:cs="Times New Roman"/>
          <w:szCs w:val="26"/>
        </w:rPr>
      </w:pPr>
      <w:proofErr w:type="spellStart"/>
      <w:r w:rsidRPr="00860453">
        <w:rPr>
          <w:rFonts w:cs="Times New Roman"/>
          <w:szCs w:val="26"/>
        </w:rPr>
        <w:t>Mục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đích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của</w:t>
      </w:r>
      <w:proofErr w:type="spellEnd"/>
      <w:r w:rsidRPr="00860453">
        <w:rPr>
          <w:rFonts w:cs="Times New Roman"/>
          <w:szCs w:val="26"/>
        </w:rPr>
        <w:t xml:space="preserve"> test </w:t>
      </w:r>
      <w:proofErr w:type="spellStart"/>
      <w:r w:rsidRPr="00860453">
        <w:rPr>
          <w:rFonts w:cs="Times New Roman"/>
          <w:szCs w:val="26"/>
        </w:rPr>
        <w:t>chức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năng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là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tập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trung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vào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các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yêu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cầu</w:t>
      </w:r>
      <w:proofErr w:type="spellEnd"/>
      <w:r w:rsidRPr="00860453">
        <w:rPr>
          <w:rFonts w:cs="Times New Roman"/>
          <w:szCs w:val="26"/>
        </w:rPr>
        <w:t xml:space="preserve"> test </w:t>
      </w:r>
      <w:proofErr w:type="spellStart"/>
      <w:r w:rsidRPr="00860453">
        <w:rPr>
          <w:rFonts w:cs="Times New Roman"/>
          <w:szCs w:val="26"/>
        </w:rPr>
        <w:t>có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thể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được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lưu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vết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trực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tiếp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trong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các</w:t>
      </w:r>
      <w:proofErr w:type="spellEnd"/>
      <w:r w:rsidRPr="00860453">
        <w:rPr>
          <w:rFonts w:cs="Times New Roman"/>
          <w:szCs w:val="26"/>
        </w:rPr>
        <w:t xml:space="preserve"> UC </w:t>
      </w:r>
      <w:proofErr w:type="spellStart"/>
      <w:r w:rsidRPr="00860453">
        <w:rPr>
          <w:rFonts w:cs="Times New Roman"/>
          <w:szCs w:val="26"/>
        </w:rPr>
        <w:t>hoặc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các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chức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năng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và</w:t>
      </w:r>
      <w:proofErr w:type="spellEnd"/>
      <w:r w:rsidRPr="00860453">
        <w:rPr>
          <w:rFonts w:cs="Times New Roman"/>
          <w:szCs w:val="26"/>
        </w:rPr>
        <w:t xml:space="preserve"> qui </w:t>
      </w:r>
      <w:proofErr w:type="spellStart"/>
      <w:r w:rsidRPr="00860453">
        <w:rPr>
          <w:rFonts w:cs="Times New Roman"/>
          <w:szCs w:val="26"/>
        </w:rPr>
        <w:t>tắc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nghiệp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vụ</w:t>
      </w:r>
      <w:proofErr w:type="spellEnd"/>
      <w:r w:rsidRPr="00860453">
        <w:rPr>
          <w:rFonts w:cs="Times New Roman"/>
          <w:szCs w:val="26"/>
        </w:rPr>
        <w:t xml:space="preserve">. </w:t>
      </w:r>
      <w:proofErr w:type="spellStart"/>
      <w:r w:rsidRPr="00860453">
        <w:rPr>
          <w:rFonts w:cs="Times New Roman"/>
          <w:szCs w:val="26"/>
        </w:rPr>
        <w:t>Mục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tiêu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của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kiểu</w:t>
      </w:r>
      <w:proofErr w:type="spellEnd"/>
      <w:r w:rsidRPr="00860453">
        <w:rPr>
          <w:rFonts w:cs="Times New Roman"/>
          <w:szCs w:val="26"/>
        </w:rPr>
        <w:t xml:space="preserve"> test </w:t>
      </w:r>
      <w:proofErr w:type="spellStart"/>
      <w:r w:rsidRPr="00860453">
        <w:rPr>
          <w:rFonts w:cs="Times New Roman"/>
          <w:szCs w:val="26"/>
        </w:rPr>
        <w:t>này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là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kiểm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tra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tính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đúng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đắn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của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các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dữ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liệu</w:t>
      </w:r>
      <w:proofErr w:type="spellEnd"/>
      <w:r w:rsidRPr="00860453">
        <w:rPr>
          <w:rFonts w:cs="Times New Roman"/>
          <w:szCs w:val="26"/>
        </w:rPr>
        <w:t xml:space="preserve">, qui </w:t>
      </w:r>
      <w:proofErr w:type="spellStart"/>
      <w:r w:rsidRPr="00860453">
        <w:rPr>
          <w:rFonts w:cs="Times New Roman"/>
          <w:szCs w:val="26"/>
        </w:rPr>
        <w:t>trình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và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báo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cáo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cũng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như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việc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thực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hiện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đúng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những</w:t>
      </w:r>
      <w:proofErr w:type="spellEnd"/>
      <w:r w:rsidRPr="00860453">
        <w:rPr>
          <w:rFonts w:cs="Times New Roman"/>
          <w:szCs w:val="26"/>
        </w:rPr>
        <w:t xml:space="preserve"> qui </w:t>
      </w:r>
      <w:proofErr w:type="spellStart"/>
      <w:r w:rsidRPr="00860453">
        <w:rPr>
          <w:rFonts w:cs="Times New Roman"/>
          <w:szCs w:val="26"/>
        </w:rPr>
        <w:t>tắc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nghiệp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vụ</w:t>
      </w:r>
      <w:proofErr w:type="spellEnd"/>
      <w:r w:rsidRPr="00860453">
        <w:rPr>
          <w:rFonts w:cs="Times New Roman"/>
          <w:szCs w:val="26"/>
        </w:rPr>
        <w:t xml:space="preserve">. </w:t>
      </w:r>
      <w:proofErr w:type="spellStart"/>
      <w:r w:rsidRPr="00860453">
        <w:rPr>
          <w:rFonts w:cs="Times New Roman"/>
          <w:szCs w:val="26"/>
        </w:rPr>
        <w:t>Kiểu</w:t>
      </w:r>
      <w:proofErr w:type="spellEnd"/>
      <w:r w:rsidRPr="00860453">
        <w:rPr>
          <w:rFonts w:cs="Times New Roman"/>
          <w:szCs w:val="26"/>
        </w:rPr>
        <w:t xml:space="preserve"> test </w:t>
      </w:r>
      <w:proofErr w:type="spellStart"/>
      <w:r w:rsidRPr="00860453">
        <w:rPr>
          <w:rFonts w:cs="Times New Roman"/>
          <w:szCs w:val="26"/>
        </w:rPr>
        <w:t>này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dựa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vào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kỹ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thuật</w:t>
      </w:r>
      <w:proofErr w:type="spellEnd"/>
      <w:r w:rsidRPr="00860453">
        <w:rPr>
          <w:rFonts w:cs="Times New Roman"/>
          <w:szCs w:val="26"/>
        </w:rPr>
        <w:t xml:space="preserve"> black box, </w:t>
      </w:r>
      <w:proofErr w:type="spellStart"/>
      <w:r w:rsidRPr="00860453">
        <w:rPr>
          <w:rFonts w:cs="Times New Roman"/>
          <w:szCs w:val="26"/>
        </w:rPr>
        <w:t>tức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là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kiểm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tra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ứng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dụng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và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các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xử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lý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nội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tại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bằng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cách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tương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tác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với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ứng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dụng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thông</w:t>
      </w:r>
      <w:proofErr w:type="spellEnd"/>
      <w:r w:rsidRPr="00860453">
        <w:rPr>
          <w:rFonts w:cs="Times New Roman"/>
          <w:szCs w:val="26"/>
        </w:rPr>
        <w:t xml:space="preserve"> qua </w:t>
      </w:r>
      <w:proofErr w:type="spellStart"/>
      <w:r w:rsidRPr="00860453">
        <w:rPr>
          <w:rFonts w:cs="Times New Roman"/>
          <w:szCs w:val="26"/>
        </w:rPr>
        <w:t>giao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diện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người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sử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dụng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và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phân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tích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các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kết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quả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hoặc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đầu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ra.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Bảng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sau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liệt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kê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một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số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gợi</w:t>
      </w:r>
      <w:proofErr w:type="spellEnd"/>
      <w:r w:rsidRPr="00860453">
        <w:rPr>
          <w:rFonts w:cs="Times New Roman"/>
          <w:szCs w:val="26"/>
        </w:rPr>
        <w:t xml:space="preserve"> ý </w:t>
      </w:r>
      <w:proofErr w:type="spellStart"/>
      <w:r w:rsidRPr="00860453">
        <w:rPr>
          <w:rFonts w:cs="Times New Roman"/>
          <w:szCs w:val="26"/>
        </w:rPr>
        <w:t>đối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với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mỗi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ứng</w:t>
      </w:r>
      <w:proofErr w:type="spellEnd"/>
      <w:r w:rsidRPr="00860453">
        <w:rPr>
          <w:rFonts w:cs="Times New Roman"/>
          <w:szCs w:val="26"/>
        </w:rPr>
        <w:t xml:space="preserve"> </w:t>
      </w:r>
      <w:proofErr w:type="spellStart"/>
      <w:r w:rsidRPr="00860453">
        <w:rPr>
          <w:rFonts w:cs="Times New Roman"/>
          <w:szCs w:val="26"/>
        </w:rPr>
        <w:t>dụng</w:t>
      </w:r>
      <w:proofErr w:type="spellEnd"/>
      <w:r w:rsidRPr="00860453">
        <w:rPr>
          <w:rFonts w:cs="Times New Roman"/>
          <w:szCs w:val="26"/>
        </w:rPr>
        <w:t>:</w:t>
      </w:r>
    </w:p>
    <w:tbl>
      <w:tblPr>
        <w:tblW w:w="8395" w:type="dxa"/>
        <w:tblInd w:w="6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6315"/>
      </w:tblGrid>
      <w:tr w:rsidR="000E250E" w:rsidRPr="009710D4" w14:paraId="05C61A93" w14:textId="77777777" w:rsidTr="001E1E0C">
        <w:tc>
          <w:tcPr>
            <w:tcW w:w="2080" w:type="dxa"/>
          </w:tcPr>
          <w:p w14:paraId="0F6DA2BF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Mục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đích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test:</w:t>
            </w:r>
          </w:p>
        </w:tc>
        <w:tc>
          <w:tcPr>
            <w:tcW w:w="6315" w:type="dxa"/>
            <w:vAlign w:val="bottom"/>
          </w:tcPr>
          <w:p w14:paraId="7C092464" w14:textId="29A0B260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đắn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  <w:tr w:rsidR="000E250E" w:rsidRPr="009710D4" w14:paraId="5583FD21" w14:textId="77777777" w:rsidTr="001E1E0C">
        <w:tc>
          <w:tcPr>
            <w:tcW w:w="2080" w:type="dxa"/>
          </w:tcPr>
          <w:p w14:paraId="1BF631D3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315" w:type="dxa"/>
          </w:tcPr>
          <w:p w14:paraId="4EE23CE0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UC, chu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UC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463351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-   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2B9161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-   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74FFBE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-   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0E250E" w:rsidRPr="009710D4" w14:paraId="6E0D8DFD" w14:textId="77777777" w:rsidTr="001E1E0C">
        <w:tc>
          <w:tcPr>
            <w:tcW w:w="2080" w:type="dxa"/>
          </w:tcPr>
          <w:p w14:paraId="4392C46A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Điều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kiện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315" w:type="dxa"/>
          </w:tcPr>
          <w:p w14:paraId="7085DFC9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-   &lt;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E71495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-     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.&gt;</w:t>
            </w:r>
          </w:p>
        </w:tc>
      </w:tr>
      <w:tr w:rsidR="000E250E" w:rsidRPr="009710D4" w14:paraId="5E5F6147" w14:textId="77777777" w:rsidTr="001E1E0C">
        <w:tc>
          <w:tcPr>
            <w:tcW w:w="2080" w:type="dxa"/>
          </w:tcPr>
          <w:p w14:paraId="190D1867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9710D4">
              <w:rPr>
                <w:rFonts w:ascii="Times New Roman" w:hAnsi="Times New Roman" w:cs="Times New Roman"/>
                <w:sz w:val="24"/>
              </w:rPr>
              <w:t xml:space="preserve">Các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vấn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đề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biệt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315" w:type="dxa"/>
          </w:tcPr>
          <w:p w14:paraId="266DD3B4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0C23C62D" w14:textId="77777777" w:rsidR="000E250E" w:rsidRPr="009710D4" w:rsidRDefault="000E250E" w:rsidP="000E250E">
      <w:pPr>
        <w:ind w:left="461"/>
        <w:jc w:val="both"/>
        <w:rPr>
          <w:rFonts w:cs="Times New Roman"/>
          <w:sz w:val="24"/>
          <w:szCs w:val="24"/>
        </w:rPr>
      </w:pPr>
      <w:r w:rsidRPr="009710D4">
        <w:rPr>
          <w:rFonts w:cs="Times New Roman"/>
          <w:sz w:val="24"/>
          <w:szCs w:val="24"/>
        </w:rPr>
        <w:t>&gt;</w:t>
      </w:r>
    </w:p>
    <w:p w14:paraId="76E65BCC" w14:textId="629EC6CC" w:rsidR="00E77B8F" w:rsidRPr="00E77B8F" w:rsidRDefault="00E77B8F" w:rsidP="00E77B8F">
      <w:pPr>
        <w:pStyle w:val="Heading4"/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bookmarkStart w:id="27" w:name="_Toc155736947"/>
      <w:r w:rsidRPr="00E77B8F">
        <w:rPr>
          <w:rFonts w:ascii="Times New Roman" w:hAnsi="Times New Roman" w:cs="Times New Roman"/>
          <w:bCs/>
          <w:color w:val="000000" w:themeColor="text1"/>
        </w:rPr>
        <w:t>3.1.</w:t>
      </w:r>
      <w:r>
        <w:rPr>
          <w:rFonts w:ascii="Times New Roman" w:hAnsi="Times New Roman" w:cs="Times New Roman"/>
          <w:bCs/>
          <w:color w:val="000000" w:themeColor="text1"/>
        </w:rPr>
        <w:t>2</w:t>
      </w:r>
      <w:r w:rsidRPr="00E77B8F">
        <w:rPr>
          <w:rFonts w:ascii="Times New Roman" w:hAnsi="Times New Roman" w:cs="Times New Roman"/>
          <w:bCs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Kiểm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thử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E77B8F">
        <w:rPr>
          <w:rFonts w:ascii="Times New Roman" w:hAnsi="Times New Roman" w:cs="Times New Roman"/>
          <w:bCs/>
          <w:color w:val="000000" w:themeColor="text1"/>
        </w:rPr>
        <w:t>giao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E77B8F">
        <w:rPr>
          <w:rFonts w:ascii="Times New Roman" w:hAnsi="Times New Roman" w:cs="Times New Roman"/>
          <w:bCs/>
          <w:color w:val="000000" w:themeColor="text1"/>
        </w:rPr>
        <w:t>diện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E77B8F">
        <w:rPr>
          <w:rFonts w:ascii="Times New Roman" w:hAnsi="Times New Roman" w:cs="Times New Roman"/>
          <w:bCs/>
          <w:color w:val="000000" w:themeColor="text1"/>
        </w:rPr>
        <w:t>và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E77B8F">
        <w:rPr>
          <w:rFonts w:ascii="Times New Roman" w:hAnsi="Times New Roman" w:cs="Times New Roman"/>
          <w:bCs/>
          <w:color w:val="000000" w:themeColor="text1"/>
        </w:rPr>
        <w:t>tính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E77B8F">
        <w:rPr>
          <w:rFonts w:ascii="Times New Roman" w:hAnsi="Times New Roman" w:cs="Times New Roman"/>
          <w:bCs/>
          <w:color w:val="000000" w:themeColor="text1"/>
        </w:rPr>
        <w:t>tiện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E77B8F">
        <w:rPr>
          <w:rFonts w:ascii="Times New Roman" w:hAnsi="Times New Roman" w:cs="Times New Roman"/>
          <w:bCs/>
          <w:color w:val="000000" w:themeColor="text1"/>
        </w:rPr>
        <w:t>dụng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(GUI and Usability testing)</w:t>
      </w:r>
      <w:bookmarkEnd w:id="27"/>
    </w:p>
    <w:p w14:paraId="7DE5633A" w14:textId="65E620F2" w:rsidR="000E250E" w:rsidRPr="00CA44CC" w:rsidRDefault="000E250E" w:rsidP="000E250E">
      <w:pPr>
        <w:ind w:left="461"/>
        <w:jc w:val="both"/>
        <w:rPr>
          <w:rFonts w:cs="Times New Roman"/>
          <w:szCs w:val="26"/>
        </w:rPr>
      </w:pPr>
      <w:r w:rsidRPr="00CA44CC">
        <w:rPr>
          <w:rFonts w:cs="Times New Roman"/>
          <w:szCs w:val="26"/>
        </w:rPr>
        <w:t xml:space="preserve">Test </w:t>
      </w:r>
      <w:proofErr w:type="spellStart"/>
      <w:r w:rsidRPr="00CA44CC">
        <w:rPr>
          <w:rFonts w:cs="Times New Roman"/>
          <w:szCs w:val="26"/>
        </w:rPr>
        <w:t>giao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diện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người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dùng</w:t>
      </w:r>
      <w:proofErr w:type="spellEnd"/>
      <w:r w:rsidRPr="00CA44CC">
        <w:rPr>
          <w:rFonts w:cs="Times New Roman"/>
          <w:szCs w:val="26"/>
        </w:rPr>
        <w:t xml:space="preserve"> (UI) </w:t>
      </w:r>
      <w:proofErr w:type="spellStart"/>
      <w:r w:rsidRPr="00CA44CC">
        <w:rPr>
          <w:rFonts w:cs="Times New Roman"/>
          <w:szCs w:val="26"/>
        </w:rPr>
        <w:t>kiểm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tra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các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tương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tác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của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người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dùng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với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phần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mềm</w:t>
      </w:r>
      <w:proofErr w:type="spellEnd"/>
      <w:r w:rsidRPr="00CA44CC">
        <w:rPr>
          <w:rFonts w:cs="Times New Roman"/>
          <w:szCs w:val="26"/>
        </w:rPr>
        <w:t xml:space="preserve">. </w:t>
      </w:r>
      <w:proofErr w:type="spellStart"/>
      <w:r w:rsidRPr="00CA44CC">
        <w:rPr>
          <w:rFonts w:cs="Times New Roman"/>
          <w:szCs w:val="26"/>
        </w:rPr>
        <w:t>Mục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tiêu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của</w:t>
      </w:r>
      <w:proofErr w:type="spellEnd"/>
      <w:r w:rsidRPr="00CA44CC">
        <w:rPr>
          <w:rFonts w:cs="Times New Roman"/>
          <w:szCs w:val="26"/>
        </w:rPr>
        <w:t xml:space="preserve"> test UI </w:t>
      </w:r>
      <w:proofErr w:type="spellStart"/>
      <w:r w:rsidRPr="00CA44CC">
        <w:rPr>
          <w:rFonts w:cs="Times New Roman"/>
          <w:szCs w:val="26"/>
        </w:rPr>
        <w:t>là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để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đảm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bảo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rằng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giao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diện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người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dùng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cung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cấp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cho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người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sử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dụng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cách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truy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cập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và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sử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dụng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thích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hợp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thông</w:t>
      </w:r>
      <w:proofErr w:type="spellEnd"/>
      <w:r w:rsidRPr="00CA44CC">
        <w:rPr>
          <w:rFonts w:cs="Times New Roman"/>
          <w:szCs w:val="26"/>
        </w:rPr>
        <w:t xml:space="preserve"> qua </w:t>
      </w:r>
      <w:proofErr w:type="spellStart"/>
      <w:r w:rsidRPr="00CA44CC">
        <w:rPr>
          <w:rFonts w:cs="Times New Roman"/>
          <w:szCs w:val="26"/>
        </w:rPr>
        <w:t>các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chức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năng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trong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mục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tiêu</w:t>
      </w:r>
      <w:proofErr w:type="spellEnd"/>
      <w:r w:rsidRPr="00CA44CC">
        <w:rPr>
          <w:rFonts w:cs="Times New Roman"/>
          <w:szCs w:val="26"/>
        </w:rPr>
        <w:t xml:space="preserve"> test. </w:t>
      </w:r>
      <w:proofErr w:type="spellStart"/>
      <w:r w:rsidRPr="00CA44CC">
        <w:rPr>
          <w:rFonts w:cs="Times New Roman"/>
          <w:szCs w:val="26"/>
        </w:rPr>
        <w:t>Ngoài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ra</w:t>
      </w:r>
      <w:proofErr w:type="spellEnd"/>
      <w:r w:rsidRPr="00CA44CC">
        <w:rPr>
          <w:rFonts w:cs="Times New Roman"/>
          <w:szCs w:val="26"/>
        </w:rPr>
        <w:t xml:space="preserve">, test UI </w:t>
      </w:r>
      <w:proofErr w:type="spellStart"/>
      <w:r w:rsidRPr="00CA44CC">
        <w:rPr>
          <w:rFonts w:cs="Times New Roman"/>
          <w:szCs w:val="26"/>
        </w:rPr>
        <w:t>còn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để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đảm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bảo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rằng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các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đối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tượng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trong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phạm</w:t>
      </w:r>
      <w:proofErr w:type="spellEnd"/>
      <w:r w:rsidRPr="00CA44CC">
        <w:rPr>
          <w:rFonts w:cs="Times New Roman"/>
          <w:szCs w:val="26"/>
        </w:rPr>
        <w:t xml:space="preserve"> vi </w:t>
      </w:r>
      <w:proofErr w:type="spellStart"/>
      <w:r w:rsidRPr="00CA44CC">
        <w:rPr>
          <w:rFonts w:cs="Times New Roman"/>
          <w:szCs w:val="26"/>
        </w:rPr>
        <w:t>chức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năng</w:t>
      </w:r>
      <w:proofErr w:type="spellEnd"/>
      <w:r w:rsidRPr="00CA44CC">
        <w:rPr>
          <w:rFonts w:cs="Times New Roman"/>
          <w:szCs w:val="26"/>
        </w:rPr>
        <w:t xml:space="preserve"> UI </w:t>
      </w:r>
      <w:proofErr w:type="spellStart"/>
      <w:r w:rsidRPr="00CA44CC">
        <w:rPr>
          <w:rFonts w:cs="Times New Roman"/>
          <w:szCs w:val="26"/>
        </w:rPr>
        <w:t>giống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như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mong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đợi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và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phù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hợp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với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tổ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chức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hoặc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chuẩn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ngành</w:t>
      </w:r>
      <w:proofErr w:type="spellEnd"/>
      <w:r w:rsidRPr="00CA44CC">
        <w:rPr>
          <w:rFonts w:cs="Times New Roman"/>
          <w:szCs w:val="26"/>
        </w:rPr>
        <w:t>.</w:t>
      </w:r>
    </w:p>
    <w:tbl>
      <w:tblPr>
        <w:tblW w:w="0" w:type="auto"/>
        <w:tblInd w:w="6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6300"/>
      </w:tblGrid>
      <w:tr w:rsidR="000E250E" w:rsidRPr="009710D4" w14:paraId="507D2142" w14:textId="77777777" w:rsidTr="001E1E0C">
        <w:tc>
          <w:tcPr>
            <w:tcW w:w="2080" w:type="dxa"/>
            <w:vAlign w:val="center"/>
          </w:tcPr>
          <w:p w14:paraId="641CAFFD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Mục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đích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test:</w:t>
            </w:r>
          </w:p>
        </w:tc>
        <w:tc>
          <w:tcPr>
            <w:tcW w:w="6300" w:type="dxa"/>
            <w:vAlign w:val="center"/>
          </w:tcPr>
          <w:p w14:paraId="3B9869EE" w14:textId="108013CF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24B450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 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phím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tabs, di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chuột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phím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264DA2" w14:textId="1C849689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   Các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menus, size, position, state,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</w:tr>
      <w:tr w:rsidR="000E250E" w:rsidRPr="009710D4" w14:paraId="6AAFA8AF" w14:textId="77777777" w:rsidTr="001E1E0C">
        <w:tc>
          <w:tcPr>
            <w:tcW w:w="2080" w:type="dxa"/>
            <w:vAlign w:val="center"/>
          </w:tcPr>
          <w:p w14:paraId="6B71BFE9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300" w:type="dxa"/>
            <w:vAlign w:val="center"/>
          </w:tcPr>
          <w:p w14:paraId="05DC2CCF" w14:textId="7B1C8750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</w:tr>
      <w:tr w:rsidR="000E250E" w:rsidRPr="009710D4" w14:paraId="27A7CA9D" w14:textId="77777777" w:rsidTr="001E1E0C">
        <w:tc>
          <w:tcPr>
            <w:tcW w:w="2080" w:type="dxa"/>
            <w:vAlign w:val="center"/>
          </w:tcPr>
          <w:p w14:paraId="6FE73736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Điều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kiện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300" w:type="dxa"/>
            <w:vAlign w:val="center"/>
          </w:tcPr>
          <w:p w14:paraId="143DF334" w14:textId="1825BDAA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  <w:tr w:rsidR="000E250E" w:rsidRPr="009710D4" w14:paraId="29FD74B5" w14:textId="77777777" w:rsidTr="001E1E0C">
        <w:tc>
          <w:tcPr>
            <w:tcW w:w="2080" w:type="dxa"/>
            <w:vAlign w:val="center"/>
          </w:tcPr>
          <w:p w14:paraId="6B14AFC4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9710D4">
              <w:rPr>
                <w:rFonts w:ascii="Times New Roman" w:hAnsi="Times New Roman" w:cs="Times New Roman"/>
                <w:sz w:val="24"/>
              </w:rPr>
              <w:t xml:space="preserve">Các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vấn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đề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biệt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300" w:type="dxa"/>
            <w:vAlign w:val="center"/>
          </w:tcPr>
          <w:p w14:paraId="13A7DE07" w14:textId="7D6E22F8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</w:tbl>
    <w:p w14:paraId="0732D2B6" w14:textId="214CA8AA" w:rsidR="00E77B8F" w:rsidRDefault="00E77B8F" w:rsidP="00E77B8F">
      <w:pPr>
        <w:pStyle w:val="Heading4"/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bookmarkStart w:id="28" w:name="_Toc155736948"/>
      <w:r w:rsidRPr="00E77B8F">
        <w:rPr>
          <w:rFonts w:ascii="Times New Roman" w:hAnsi="Times New Roman" w:cs="Times New Roman"/>
          <w:bCs/>
          <w:color w:val="000000" w:themeColor="text1"/>
        </w:rPr>
        <w:t>3.1.</w:t>
      </w:r>
      <w:r>
        <w:rPr>
          <w:rFonts w:ascii="Times New Roman" w:hAnsi="Times New Roman" w:cs="Times New Roman"/>
          <w:bCs/>
          <w:color w:val="000000" w:themeColor="text1"/>
        </w:rPr>
        <w:t>3</w:t>
      </w:r>
      <w:r w:rsidRPr="00E77B8F">
        <w:rPr>
          <w:rFonts w:ascii="Times New Roman" w:hAnsi="Times New Roman" w:cs="Times New Roman"/>
          <w:bCs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Kiểm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thử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tự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động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(Automation testing)</w:t>
      </w:r>
      <w:bookmarkEnd w:id="28"/>
    </w:p>
    <w:p w14:paraId="72F47EF3" w14:textId="77777777" w:rsidR="00E77B8F" w:rsidRDefault="00E77B8F" w:rsidP="00E77B8F"/>
    <w:p w14:paraId="1556013F" w14:textId="36F7CBD8" w:rsidR="00E77B8F" w:rsidRPr="00E77B8F" w:rsidRDefault="00E77B8F" w:rsidP="00E77B8F">
      <w:pPr>
        <w:pStyle w:val="Heading4"/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bookmarkStart w:id="29" w:name="_Toc155736949"/>
      <w:r w:rsidRPr="00E77B8F">
        <w:rPr>
          <w:rFonts w:ascii="Times New Roman" w:hAnsi="Times New Roman" w:cs="Times New Roman"/>
          <w:bCs/>
          <w:color w:val="000000" w:themeColor="text1"/>
        </w:rPr>
        <w:t>3.1.</w:t>
      </w:r>
      <w:r>
        <w:rPr>
          <w:rFonts w:ascii="Times New Roman" w:hAnsi="Times New Roman" w:cs="Times New Roman"/>
          <w:bCs/>
          <w:color w:val="000000" w:themeColor="text1"/>
        </w:rPr>
        <w:t>4</w:t>
      </w:r>
      <w:r w:rsidRPr="00E77B8F">
        <w:rPr>
          <w:rFonts w:ascii="Times New Roman" w:hAnsi="Times New Roman" w:cs="Times New Roman"/>
          <w:bCs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Kiểm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thử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E77B8F">
        <w:rPr>
          <w:rFonts w:ascii="Times New Roman" w:hAnsi="Times New Roman" w:cs="Times New Roman"/>
          <w:bCs/>
          <w:color w:val="000000" w:themeColor="text1"/>
        </w:rPr>
        <w:t>hiệu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E77B8F">
        <w:rPr>
          <w:rFonts w:ascii="Times New Roman" w:hAnsi="Times New Roman" w:cs="Times New Roman"/>
          <w:bCs/>
          <w:color w:val="000000" w:themeColor="text1"/>
        </w:rPr>
        <w:t>năng</w:t>
      </w:r>
      <w:proofErr w:type="spellEnd"/>
      <w:r w:rsidRPr="00E77B8F">
        <w:rPr>
          <w:rFonts w:ascii="Times New Roman" w:hAnsi="Times New Roman" w:cs="Times New Roman"/>
          <w:bCs/>
          <w:color w:val="000000" w:themeColor="text1"/>
        </w:rPr>
        <w:t xml:space="preserve"> (Performance testing)</w:t>
      </w:r>
      <w:bookmarkEnd w:id="29"/>
    </w:p>
    <w:p w14:paraId="7D06C14E" w14:textId="77777777" w:rsidR="00E77B8F" w:rsidRDefault="00E77B8F" w:rsidP="000E250E">
      <w:pPr>
        <w:ind w:left="461"/>
        <w:jc w:val="both"/>
        <w:rPr>
          <w:rFonts w:cs="Times New Roman"/>
          <w:sz w:val="24"/>
          <w:szCs w:val="24"/>
        </w:rPr>
      </w:pPr>
    </w:p>
    <w:p w14:paraId="15A233DA" w14:textId="3DAFD7E2" w:rsidR="000E250E" w:rsidRPr="009710D4" w:rsidRDefault="000E250E" w:rsidP="000E250E">
      <w:pPr>
        <w:ind w:left="461"/>
        <w:jc w:val="both"/>
        <w:rPr>
          <w:rFonts w:cs="Times New Roman"/>
          <w:sz w:val="24"/>
          <w:szCs w:val="24"/>
        </w:rPr>
      </w:pPr>
    </w:p>
    <w:tbl>
      <w:tblPr>
        <w:tblW w:w="0" w:type="auto"/>
        <w:tblInd w:w="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6"/>
        <w:gridCol w:w="6304"/>
      </w:tblGrid>
      <w:tr w:rsidR="000E250E" w:rsidRPr="009710D4" w14:paraId="4267307C" w14:textId="77777777" w:rsidTr="001E1E0C">
        <w:tc>
          <w:tcPr>
            <w:tcW w:w="2066" w:type="dxa"/>
            <w:vAlign w:val="center"/>
          </w:tcPr>
          <w:p w14:paraId="0AABED2B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9710D4">
              <w:rPr>
                <w:rFonts w:ascii="Times New Roman" w:hAnsi="Times New Roman" w:cs="Times New Roman"/>
                <w:bCs/>
                <w:sz w:val="24"/>
              </w:rPr>
              <w:t> 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Mục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đích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test:</w:t>
            </w:r>
          </w:p>
        </w:tc>
        <w:tc>
          <w:tcPr>
            <w:tcW w:w="6304" w:type="dxa"/>
            <w:vAlign w:val="center"/>
          </w:tcPr>
          <w:p w14:paraId="00B63C3A" w14:textId="1DF9C741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A3139FC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   workload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(normal anticipated workload)</w:t>
            </w:r>
          </w:p>
          <w:p w14:paraId="7D8A6C3C" w14:textId="125DCD6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   workload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(anticipated worst case workload)</w:t>
            </w:r>
          </w:p>
        </w:tc>
      </w:tr>
      <w:tr w:rsidR="000E250E" w:rsidRPr="009710D4" w14:paraId="26C975E3" w14:textId="77777777" w:rsidTr="001E1E0C">
        <w:tc>
          <w:tcPr>
            <w:tcW w:w="2066" w:type="dxa"/>
            <w:vAlign w:val="center"/>
          </w:tcPr>
          <w:p w14:paraId="0BBBD41A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304" w:type="dxa"/>
            <w:vAlign w:val="center"/>
          </w:tcPr>
          <w:p w14:paraId="3FC48EC3" w14:textId="339D922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chu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  <w:p w14:paraId="72A593D9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scripts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  <w:p w14:paraId="5525D0D6" w14:textId="3EFCC2AD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   Scripts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lẻ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lẻ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lặp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trạm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E250E" w:rsidRPr="009710D4" w14:paraId="18EB364D" w14:textId="77777777" w:rsidTr="001E1E0C">
        <w:tc>
          <w:tcPr>
            <w:tcW w:w="2066" w:type="dxa"/>
            <w:vAlign w:val="center"/>
          </w:tcPr>
          <w:p w14:paraId="19BC5EA2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Điều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kiện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304" w:type="dxa"/>
            <w:vAlign w:val="center"/>
          </w:tcPr>
          <w:p w14:paraId="6A87262B" w14:textId="372C59B0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   Giao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lẻ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lẻ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script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hồi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  <w:p w14:paraId="5DD03E19" w14:textId="41C2D9D1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script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  <w:tr w:rsidR="000E250E" w:rsidRPr="009710D4" w14:paraId="384DC23D" w14:textId="77777777" w:rsidTr="001E1E0C">
        <w:tc>
          <w:tcPr>
            <w:tcW w:w="2066" w:type="dxa"/>
            <w:vAlign w:val="center"/>
          </w:tcPr>
          <w:p w14:paraId="128EED0F" w14:textId="77777777" w:rsidR="000E250E" w:rsidRPr="009710D4" w:rsidRDefault="000E250E" w:rsidP="001E1E0C">
            <w:pPr>
              <w:pStyle w:val="bodytext"/>
              <w:rPr>
                <w:rFonts w:ascii="Times New Roman" w:hAnsi="Times New Roman" w:cs="Times New Roman"/>
                <w:sz w:val="24"/>
              </w:rPr>
            </w:pPr>
            <w:r w:rsidRPr="009710D4">
              <w:rPr>
                <w:rFonts w:ascii="Times New Roman" w:hAnsi="Times New Roman" w:cs="Times New Roman"/>
                <w:sz w:val="24"/>
              </w:rPr>
              <w:t xml:space="preserve">Các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vấn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đề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đặc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</w:rPr>
              <w:t>biệt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304" w:type="dxa"/>
            <w:vAlign w:val="center"/>
          </w:tcPr>
          <w:p w14:paraId="10291E10" w14:textId="3B79912A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workload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.  </w:t>
            </w:r>
          </w:p>
          <w:p w14:paraId="1472F57A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93FFC80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</w:t>
            </w:r>
            <w:proofErr w:type="gram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   “</w:t>
            </w:r>
            <w:proofErr w:type="gram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Drive transactions”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SQL.</w:t>
            </w:r>
          </w:p>
          <w:p w14:paraId="46C6704C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trạm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Remote Terminal Emulation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load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load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</w:p>
          <w:p w14:paraId="45CEFD7C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   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script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load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14:paraId="30DF4AC6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4467C6" w14:textId="6B2AED6E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</w:tbl>
    <w:p w14:paraId="1A21778E" w14:textId="77777777" w:rsidR="000E250E" w:rsidRPr="009710D4" w:rsidRDefault="000E250E" w:rsidP="000E250E">
      <w:pPr>
        <w:pStyle w:val="bodytext"/>
        <w:rPr>
          <w:rFonts w:ascii="Times New Roman" w:hAnsi="Times New Roman" w:cs="Times New Roman"/>
          <w:sz w:val="24"/>
        </w:rPr>
      </w:pPr>
      <w:r w:rsidRPr="009710D4">
        <w:rPr>
          <w:rFonts w:ascii="Times New Roman" w:hAnsi="Times New Roman" w:cs="Times New Roman"/>
          <w:sz w:val="24"/>
        </w:rPr>
        <w:t> </w:t>
      </w:r>
    </w:p>
    <w:p w14:paraId="3E705CC6" w14:textId="27F2981F" w:rsidR="0049309A" w:rsidRPr="0049309A" w:rsidRDefault="000E250E" w:rsidP="0049309A">
      <w:pPr>
        <w:pStyle w:val="Heading3"/>
        <w:spacing w:line="360" w:lineRule="auto"/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</w:pPr>
      <w:r w:rsidRPr="009710D4">
        <w:rPr>
          <w:rFonts w:ascii="Times New Roman" w:hAnsi="Times New Roman" w:cs="Times New Roman"/>
        </w:rPr>
        <w:t> </w:t>
      </w:r>
      <w:bookmarkStart w:id="30" w:name="_Toc155736950"/>
      <w:r w:rsidR="0049309A"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3.</w:t>
      </w:r>
      <w:r w:rsid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2</w:t>
      </w:r>
      <w:r w:rsidR="0049309A"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. Giai </w:t>
      </w:r>
      <w:proofErr w:type="spellStart"/>
      <w:r w:rsidR="0049309A"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đoạn</w:t>
      </w:r>
      <w:proofErr w:type="spellEnd"/>
      <w:r w:rsidR="0049309A"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test</w:t>
      </w:r>
      <w:bookmarkEnd w:id="30"/>
    </w:p>
    <w:p w14:paraId="3B65872E" w14:textId="45AC3CB7" w:rsidR="000E250E" w:rsidRPr="009710D4" w:rsidRDefault="000E250E" w:rsidP="0049309A">
      <w:pPr>
        <w:spacing w:line="360" w:lineRule="auto"/>
        <w:ind w:left="461"/>
        <w:jc w:val="both"/>
        <w:rPr>
          <w:rFonts w:cs="Times New Roman"/>
          <w:sz w:val="24"/>
          <w:szCs w:val="24"/>
        </w:rPr>
      </w:pPr>
    </w:p>
    <w:tbl>
      <w:tblPr>
        <w:tblW w:w="8561" w:type="dxa"/>
        <w:tblInd w:w="5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1"/>
        <w:gridCol w:w="1260"/>
        <w:gridCol w:w="1260"/>
        <w:gridCol w:w="1530"/>
        <w:gridCol w:w="1800"/>
      </w:tblGrid>
      <w:tr w:rsidR="000E250E" w:rsidRPr="009710D4" w14:paraId="5233739A" w14:textId="77777777" w:rsidTr="001E1E0C">
        <w:trPr>
          <w:cantSplit/>
          <w:tblHeader/>
        </w:trPr>
        <w:tc>
          <w:tcPr>
            <w:tcW w:w="2711" w:type="dxa"/>
            <w:vMerge w:val="restart"/>
            <w:shd w:val="clear" w:color="auto" w:fill="FFE8E1"/>
            <w:vAlign w:val="center"/>
          </w:tcPr>
          <w:p w14:paraId="40FFB7B8" w14:textId="77777777" w:rsidR="000E250E" w:rsidRPr="009710D4" w:rsidRDefault="000E250E" w:rsidP="001E1E0C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Kiểu</w:t>
            </w:r>
            <w:proofErr w:type="spellEnd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test</w:t>
            </w:r>
          </w:p>
        </w:tc>
        <w:tc>
          <w:tcPr>
            <w:tcW w:w="5850" w:type="dxa"/>
            <w:gridSpan w:val="4"/>
            <w:shd w:val="clear" w:color="auto" w:fill="FFE8E1"/>
            <w:vAlign w:val="center"/>
          </w:tcPr>
          <w:p w14:paraId="2D37D6AD" w14:textId="77777777" w:rsidR="000E250E" w:rsidRPr="009710D4" w:rsidRDefault="000E250E" w:rsidP="001E1E0C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Giai </w:t>
            </w: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đoạn</w:t>
            </w:r>
            <w:proofErr w:type="spellEnd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test</w:t>
            </w:r>
          </w:p>
        </w:tc>
      </w:tr>
      <w:tr w:rsidR="000E250E" w:rsidRPr="009710D4" w14:paraId="1F9EDA5E" w14:textId="77777777" w:rsidTr="001E1E0C">
        <w:trPr>
          <w:cantSplit/>
          <w:tblHeader/>
        </w:trPr>
        <w:tc>
          <w:tcPr>
            <w:tcW w:w="2711" w:type="dxa"/>
            <w:vMerge/>
            <w:shd w:val="clear" w:color="auto" w:fill="FFE8E1"/>
            <w:vAlign w:val="center"/>
          </w:tcPr>
          <w:p w14:paraId="1AE6C319" w14:textId="77777777" w:rsidR="000E250E" w:rsidRPr="009710D4" w:rsidRDefault="000E250E" w:rsidP="001E1E0C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E8E1"/>
            <w:vAlign w:val="center"/>
          </w:tcPr>
          <w:p w14:paraId="21D75BFE" w14:textId="77777777" w:rsidR="000E250E" w:rsidRPr="009710D4" w:rsidRDefault="000E250E" w:rsidP="001E1E0C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Unit</w:t>
            </w:r>
          </w:p>
        </w:tc>
        <w:tc>
          <w:tcPr>
            <w:tcW w:w="1260" w:type="dxa"/>
            <w:shd w:val="clear" w:color="auto" w:fill="FFE8E1"/>
            <w:vAlign w:val="center"/>
          </w:tcPr>
          <w:p w14:paraId="5DF0E4CE" w14:textId="77777777" w:rsidR="000E250E" w:rsidRPr="009710D4" w:rsidRDefault="000E250E" w:rsidP="001E1E0C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Integration</w:t>
            </w:r>
          </w:p>
        </w:tc>
        <w:tc>
          <w:tcPr>
            <w:tcW w:w="1530" w:type="dxa"/>
            <w:shd w:val="clear" w:color="auto" w:fill="FFE8E1"/>
            <w:vAlign w:val="center"/>
          </w:tcPr>
          <w:p w14:paraId="7D86A240" w14:textId="77777777" w:rsidR="000E250E" w:rsidRPr="009710D4" w:rsidRDefault="000E250E" w:rsidP="001E1E0C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System</w:t>
            </w:r>
          </w:p>
        </w:tc>
        <w:tc>
          <w:tcPr>
            <w:tcW w:w="1800" w:type="dxa"/>
            <w:shd w:val="clear" w:color="auto" w:fill="FFE8E1"/>
            <w:vAlign w:val="center"/>
          </w:tcPr>
          <w:p w14:paraId="310B7546" w14:textId="77777777" w:rsidR="000E250E" w:rsidRPr="009710D4" w:rsidRDefault="000E250E" w:rsidP="001E1E0C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Acceptance</w:t>
            </w:r>
          </w:p>
        </w:tc>
      </w:tr>
      <w:tr w:rsidR="000E250E" w:rsidRPr="009710D4" w14:paraId="5BEC1FE9" w14:textId="77777777" w:rsidTr="001E1E0C">
        <w:tc>
          <w:tcPr>
            <w:tcW w:w="2711" w:type="dxa"/>
            <w:vAlign w:val="center"/>
          </w:tcPr>
          <w:p w14:paraId="2C2C1D1E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&lt;Functional Tests </w:t>
            </w:r>
          </w:p>
          <w:p w14:paraId="3365E0FD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(Function, User Interface)&gt;</w:t>
            </w:r>
          </w:p>
        </w:tc>
        <w:tc>
          <w:tcPr>
            <w:tcW w:w="1260" w:type="dxa"/>
            <w:vAlign w:val="center"/>
          </w:tcPr>
          <w:p w14:paraId="667522A0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  <w:vAlign w:val="center"/>
          </w:tcPr>
          <w:p w14:paraId="36BE305D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39522A44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0" w:type="dxa"/>
            <w:vAlign w:val="center"/>
          </w:tcPr>
          <w:p w14:paraId="202C3B50" w14:textId="77777777" w:rsidR="000E250E" w:rsidRPr="009710D4" w:rsidRDefault="000E250E" w:rsidP="001E1E0C">
            <w:pPr>
              <w:pStyle w:val="Bang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E250E" w:rsidRPr="009710D4" w14:paraId="47A0EAC8" w14:textId="77777777" w:rsidTr="001E1E0C">
        <w:tc>
          <w:tcPr>
            <w:tcW w:w="2711" w:type="dxa"/>
            <w:vAlign w:val="center"/>
          </w:tcPr>
          <w:p w14:paraId="0D37F119" w14:textId="77777777" w:rsidR="000E250E" w:rsidRPr="009710D4" w:rsidRDefault="000E250E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 xml:space="preserve">&lt;Performance Tests </w:t>
            </w:r>
          </w:p>
          <w:p w14:paraId="3628F9A4" w14:textId="57632907" w:rsidR="000E250E" w:rsidRPr="009710D4" w:rsidRDefault="000E250E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(Load</w:t>
            </w:r>
            <w:r w:rsidR="00CA44CC">
              <w:rPr>
                <w:rFonts w:ascii="Times New Roman" w:hAnsi="Times New Roman" w:cs="Times New Roman"/>
                <w:sz w:val="24"/>
                <w:szCs w:val="24"/>
              </w:rPr>
              <w:t xml:space="preserve"> testing)</w:t>
            </w: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260" w:type="dxa"/>
            <w:vAlign w:val="center"/>
          </w:tcPr>
          <w:p w14:paraId="5CFDCCD6" w14:textId="77777777" w:rsidR="000E250E" w:rsidRPr="009710D4" w:rsidRDefault="000E250E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0FA819CB" w14:textId="77777777" w:rsidR="000E250E" w:rsidRPr="009710D4" w:rsidRDefault="000E250E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EF23160" w14:textId="77777777" w:rsidR="000E250E" w:rsidRPr="009710D4" w:rsidRDefault="000E250E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0" w:type="dxa"/>
            <w:vAlign w:val="center"/>
          </w:tcPr>
          <w:p w14:paraId="6C5D054A" w14:textId="77777777" w:rsidR="000E250E" w:rsidRPr="009710D4" w:rsidRDefault="000E250E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6761F46" w14:textId="21013106" w:rsidR="000E250E" w:rsidRPr="0049309A" w:rsidRDefault="0049309A" w:rsidP="0049309A">
      <w:pPr>
        <w:pStyle w:val="Heading3"/>
        <w:spacing w:line="360" w:lineRule="auto"/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</w:pPr>
      <w:bookmarkStart w:id="31" w:name="_Toc514925248"/>
      <w:bookmarkStart w:id="32" w:name="_Toc514926124"/>
      <w:bookmarkStart w:id="33" w:name="_Toc514932546"/>
      <w:bookmarkStart w:id="34" w:name="_Toc514932693"/>
      <w:bookmarkStart w:id="35" w:name="_Toc515080815"/>
      <w:bookmarkStart w:id="36" w:name="_Toc160956438"/>
      <w:bookmarkStart w:id="37" w:name="_Toc155736951"/>
      <w:bookmarkEnd w:id="31"/>
      <w:bookmarkEnd w:id="32"/>
      <w:bookmarkEnd w:id="33"/>
      <w:bookmarkEnd w:id="34"/>
      <w:bookmarkEnd w:id="35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3.3. Các </w:t>
      </w:r>
      <w:proofErr w:type="spellStart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công</w:t>
      </w:r>
      <w:proofErr w:type="spellEnd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cụ</w:t>
      </w:r>
      <w:proofErr w:type="spellEnd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test</w:t>
      </w:r>
      <w:bookmarkEnd w:id="36"/>
      <w:bookmarkEnd w:id="37"/>
    </w:p>
    <w:p w14:paraId="0C9AA151" w14:textId="7BA2237A" w:rsidR="000E250E" w:rsidRPr="009710D4" w:rsidRDefault="000E250E" w:rsidP="0049309A">
      <w:pPr>
        <w:spacing w:line="360" w:lineRule="auto"/>
        <w:rPr>
          <w:rFonts w:cs="Times New Roman"/>
          <w:noProof/>
          <w:sz w:val="24"/>
          <w:szCs w:val="24"/>
        </w:rPr>
      </w:pPr>
    </w:p>
    <w:tbl>
      <w:tblPr>
        <w:tblW w:w="85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6"/>
        <w:gridCol w:w="1932"/>
        <w:gridCol w:w="1962"/>
        <w:gridCol w:w="1800"/>
      </w:tblGrid>
      <w:tr w:rsidR="000E250E" w:rsidRPr="009710D4" w14:paraId="073A042B" w14:textId="77777777" w:rsidTr="001E1E0C">
        <w:tc>
          <w:tcPr>
            <w:tcW w:w="2856" w:type="dxa"/>
            <w:shd w:val="clear" w:color="auto" w:fill="FFE8E1"/>
          </w:tcPr>
          <w:p w14:paraId="232B4E95" w14:textId="77777777" w:rsidR="000E250E" w:rsidRPr="009710D4" w:rsidRDefault="000E250E" w:rsidP="0049309A">
            <w:pPr>
              <w:pStyle w:val="HeadingLv1"/>
              <w:spacing w:before="120" w:after="0" w:line="36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Mục</w:t>
            </w:r>
            <w:proofErr w:type="spellEnd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1932" w:type="dxa"/>
            <w:shd w:val="clear" w:color="auto" w:fill="FFE8E1"/>
          </w:tcPr>
          <w:p w14:paraId="4F727FC5" w14:textId="77777777" w:rsidR="000E250E" w:rsidRPr="009710D4" w:rsidRDefault="000E250E" w:rsidP="0049309A">
            <w:pPr>
              <w:pStyle w:val="HeadingLv1"/>
              <w:spacing w:before="120" w:after="0" w:line="36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Công </w:t>
            </w: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cụ</w:t>
            </w:r>
            <w:proofErr w:type="spellEnd"/>
          </w:p>
        </w:tc>
        <w:tc>
          <w:tcPr>
            <w:tcW w:w="1962" w:type="dxa"/>
            <w:shd w:val="clear" w:color="auto" w:fill="FFE8E1"/>
          </w:tcPr>
          <w:p w14:paraId="769C9A01" w14:textId="77777777" w:rsidR="000E250E" w:rsidRPr="009710D4" w:rsidRDefault="000E250E" w:rsidP="0049309A">
            <w:pPr>
              <w:pStyle w:val="HeadingLv1"/>
              <w:spacing w:before="120" w:after="0" w:line="36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Nhà</w:t>
            </w:r>
            <w:proofErr w:type="spellEnd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cung</w:t>
            </w:r>
            <w:proofErr w:type="spellEnd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cấp</w:t>
            </w:r>
            <w:proofErr w:type="spellEnd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</w:t>
            </w: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Tự</w:t>
            </w:r>
            <w:proofErr w:type="spellEnd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xây</w:t>
            </w:r>
            <w:proofErr w:type="spellEnd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dựng</w:t>
            </w:r>
            <w:proofErr w:type="spellEnd"/>
          </w:p>
        </w:tc>
        <w:tc>
          <w:tcPr>
            <w:tcW w:w="1800" w:type="dxa"/>
            <w:shd w:val="clear" w:color="auto" w:fill="FFE8E1"/>
          </w:tcPr>
          <w:p w14:paraId="70CD18B6" w14:textId="77777777" w:rsidR="000E250E" w:rsidRPr="009710D4" w:rsidRDefault="000E250E" w:rsidP="0049309A">
            <w:pPr>
              <w:pStyle w:val="HeadingLv1"/>
              <w:spacing w:before="120" w:after="0" w:line="36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Phiên</w:t>
            </w:r>
            <w:proofErr w:type="spellEnd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710D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bản</w:t>
            </w:r>
            <w:proofErr w:type="spellEnd"/>
          </w:p>
        </w:tc>
      </w:tr>
      <w:tr w:rsidR="000E250E" w:rsidRPr="009710D4" w14:paraId="6855D8FD" w14:textId="77777777" w:rsidTr="001E1E0C">
        <w:tc>
          <w:tcPr>
            <w:tcW w:w="2856" w:type="dxa"/>
          </w:tcPr>
          <w:p w14:paraId="57BE9773" w14:textId="21146F81" w:rsidR="000E250E" w:rsidRPr="009710D4" w:rsidRDefault="003964A4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case</w:t>
            </w:r>
          </w:p>
        </w:tc>
        <w:tc>
          <w:tcPr>
            <w:tcW w:w="1932" w:type="dxa"/>
          </w:tcPr>
          <w:p w14:paraId="45C4E899" w14:textId="7FA21251" w:rsidR="000E250E" w:rsidRPr="009710D4" w:rsidRDefault="00CA44CC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Katalon</w:t>
            </w:r>
            <w:proofErr w:type="spellEnd"/>
          </w:p>
        </w:tc>
        <w:tc>
          <w:tcPr>
            <w:tcW w:w="1962" w:type="dxa"/>
          </w:tcPr>
          <w:p w14:paraId="2E1C1CE9" w14:textId="0E9608A8" w:rsidR="000E250E" w:rsidRPr="009710D4" w:rsidRDefault="00CF0C4A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0C4A">
              <w:rPr>
                <w:rFonts w:ascii="Times New Roman" w:hAnsi="Times New Roman" w:cs="Times New Roman"/>
                <w:sz w:val="24"/>
                <w:szCs w:val="24"/>
              </w:rPr>
              <w:t>Katalon</w:t>
            </w:r>
            <w:proofErr w:type="spellEnd"/>
            <w:r w:rsidRPr="00CF0C4A">
              <w:rPr>
                <w:rFonts w:ascii="Times New Roman" w:hAnsi="Times New Roman" w:cs="Times New Roman"/>
                <w:sz w:val="24"/>
                <w:szCs w:val="24"/>
              </w:rPr>
              <w:t xml:space="preserve"> LLC</w:t>
            </w:r>
          </w:p>
        </w:tc>
        <w:tc>
          <w:tcPr>
            <w:tcW w:w="1800" w:type="dxa"/>
          </w:tcPr>
          <w:p w14:paraId="078DDCA2" w14:textId="1FB0F64F" w:rsidR="000E250E" w:rsidRPr="009710D4" w:rsidRDefault="003964A4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9.1.0</w:t>
            </w:r>
          </w:p>
        </w:tc>
      </w:tr>
      <w:tr w:rsidR="0071413A" w:rsidRPr="009710D4" w14:paraId="3FDF7A28" w14:textId="77777777" w:rsidTr="001E1E0C">
        <w:tc>
          <w:tcPr>
            <w:tcW w:w="2856" w:type="dxa"/>
          </w:tcPr>
          <w:p w14:paraId="00E608D5" w14:textId="6CC4178E" w:rsidR="0071413A" w:rsidRPr="009710D4" w:rsidRDefault="003964A4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932" w:type="dxa"/>
          </w:tcPr>
          <w:p w14:paraId="13ED8FC6" w14:textId="7D7FD63C" w:rsidR="0071413A" w:rsidRDefault="0071413A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JMeter</w:t>
            </w:r>
          </w:p>
        </w:tc>
        <w:tc>
          <w:tcPr>
            <w:tcW w:w="1962" w:type="dxa"/>
          </w:tcPr>
          <w:p w14:paraId="1BB161D8" w14:textId="69BEC229" w:rsidR="0071413A" w:rsidRPr="009710D4" w:rsidRDefault="008802FC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C">
              <w:rPr>
                <w:rFonts w:ascii="Times New Roman" w:hAnsi="Times New Roman" w:cs="Times New Roman"/>
                <w:sz w:val="24"/>
                <w:szCs w:val="24"/>
              </w:rPr>
              <w:t>Apache Software Foundation</w:t>
            </w:r>
          </w:p>
        </w:tc>
        <w:tc>
          <w:tcPr>
            <w:tcW w:w="1800" w:type="dxa"/>
          </w:tcPr>
          <w:p w14:paraId="7F03624F" w14:textId="6ACAA5FE" w:rsidR="0071413A" w:rsidRPr="009710D4" w:rsidRDefault="00F146A9" w:rsidP="0049309A">
            <w:pPr>
              <w:pStyle w:val="Ba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5.6.3</w:t>
            </w:r>
          </w:p>
        </w:tc>
      </w:tr>
    </w:tbl>
    <w:p w14:paraId="6806D3E9" w14:textId="5B43B010" w:rsidR="0049309A" w:rsidRPr="0049309A" w:rsidRDefault="0049309A" w:rsidP="0049309A">
      <w:pPr>
        <w:pStyle w:val="Heading3"/>
        <w:spacing w:line="360" w:lineRule="auto"/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</w:pPr>
      <w:bookmarkStart w:id="38" w:name="_Toc160956439"/>
      <w:bookmarkStart w:id="39" w:name="_Toc155736952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3.4. </w:t>
      </w:r>
      <w:proofErr w:type="spellStart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Môi</w:t>
      </w:r>
      <w:proofErr w:type="spellEnd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trường</w:t>
      </w:r>
      <w:proofErr w:type="spellEnd"/>
      <w:r w:rsidRPr="0049309A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test</w:t>
      </w:r>
      <w:bookmarkEnd w:id="39"/>
    </w:p>
    <w:bookmarkEnd w:id="38"/>
    <w:p w14:paraId="2076D3F7" w14:textId="450DEB84" w:rsidR="000E250E" w:rsidRPr="00CA44CC" w:rsidRDefault="00CA44CC" w:rsidP="000E250E">
      <w:pPr>
        <w:rPr>
          <w:rFonts w:cs="Times New Roman"/>
          <w:szCs w:val="26"/>
        </w:rPr>
      </w:pPr>
      <w:proofErr w:type="spellStart"/>
      <w:r w:rsidRPr="00CA44CC">
        <w:rPr>
          <w:rFonts w:cs="Times New Roman"/>
          <w:szCs w:val="26"/>
        </w:rPr>
        <w:t>Chạy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trên</w:t>
      </w:r>
      <w:proofErr w:type="spellEnd"/>
      <w:r w:rsidRPr="00CA44CC">
        <w:rPr>
          <w:rFonts w:cs="Times New Roman"/>
          <w:szCs w:val="26"/>
        </w:rPr>
        <w:t xml:space="preserve"> website </w:t>
      </w:r>
      <w:proofErr w:type="spellStart"/>
      <w:r w:rsidRPr="00CA44CC">
        <w:rPr>
          <w:rFonts w:cs="Times New Roman"/>
          <w:szCs w:val="26"/>
        </w:rPr>
        <w:t>đã</w:t>
      </w:r>
      <w:proofErr w:type="spellEnd"/>
      <w:r w:rsidRPr="00CA44CC">
        <w:rPr>
          <w:rFonts w:cs="Times New Roman"/>
          <w:szCs w:val="26"/>
        </w:rPr>
        <w:t xml:space="preserve"> </w:t>
      </w:r>
      <w:proofErr w:type="spellStart"/>
      <w:r w:rsidRPr="00CA44CC">
        <w:rPr>
          <w:rFonts w:cs="Times New Roman"/>
          <w:szCs w:val="26"/>
        </w:rPr>
        <w:t>được</w:t>
      </w:r>
      <w:proofErr w:type="spellEnd"/>
      <w:r w:rsidRPr="00CA44CC">
        <w:rPr>
          <w:rFonts w:cs="Times New Roman"/>
          <w:szCs w:val="26"/>
        </w:rPr>
        <w:t xml:space="preserve"> deploy (code PHP).</w:t>
      </w:r>
    </w:p>
    <w:sectPr w:rsidR="000E250E" w:rsidRPr="00CA44CC" w:rsidSect="0049309A">
      <w:footerReference w:type="first" r:id="rId13"/>
      <w:type w:val="nextColumn"/>
      <w:pgSz w:w="11907" w:h="16840" w:code="9"/>
      <w:pgMar w:top="1701" w:right="1134" w:bottom="1134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D785A" w14:textId="77777777" w:rsidR="00730BAB" w:rsidRDefault="00730BAB" w:rsidP="00E57CA0">
      <w:pPr>
        <w:spacing w:after="0" w:line="240" w:lineRule="auto"/>
      </w:pPr>
      <w:r>
        <w:separator/>
      </w:r>
    </w:p>
  </w:endnote>
  <w:endnote w:type="continuationSeparator" w:id="0">
    <w:p w14:paraId="229718F5" w14:textId="77777777" w:rsidR="00730BAB" w:rsidRDefault="00730BAB" w:rsidP="00E57CA0">
      <w:pPr>
        <w:spacing w:after="0" w:line="240" w:lineRule="auto"/>
      </w:pPr>
      <w:r>
        <w:continuationSeparator/>
      </w:r>
    </w:p>
  </w:endnote>
  <w:endnote w:type="continuationNotice" w:id="1">
    <w:p w14:paraId="5A2AED7D" w14:textId="77777777" w:rsidR="000F0646" w:rsidRDefault="000F06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E9F7F" w14:textId="2A126737" w:rsidR="001F47E1" w:rsidRDefault="001F47E1">
    <w:pPr>
      <w:pStyle w:val="Footer"/>
      <w:jc w:val="right"/>
    </w:pPr>
  </w:p>
  <w:p w14:paraId="3F987E54" w14:textId="77777777" w:rsidR="00505469" w:rsidRDefault="00505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B4641" w14:textId="34E24AF2" w:rsidR="007643BD" w:rsidRDefault="007643B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55C7041" w14:textId="77777777" w:rsidR="007643BD" w:rsidRDefault="007643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82F02" w14:textId="0AE96AC3" w:rsidR="00FB484F" w:rsidRDefault="00FB484F">
    <w:pPr>
      <w:pStyle w:val="Footer"/>
      <w:jc w:val="right"/>
    </w:pPr>
  </w:p>
  <w:p w14:paraId="37D0299B" w14:textId="77777777" w:rsidR="00FB484F" w:rsidRDefault="00FB48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CA750" w14:textId="77777777" w:rsidR="0049309A" w:rsidRDefault="0049309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A8B64D4" w14:textId="77777777" w:rsidR="0049309A" w:rsidRDefault="00493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2ACA1" w14:textId="77777777" w:rsidR="00730BAB" w:rsidRDefault="00730BAB" w:rsidP="00E57CA0">
      <w:pPr>
        <w:spacing w:after="0" w:line="240" w:lineRule="auto"/>
      </w:pPr>
      <w:r>
        <w:separator/>
      </w:r>
    </w:p>
  </w:footnote>
  <w:footnote w:type="continuationSeparator" w:id="0">
    <w:p w14:paraId="780E2820" w14:textId="77777777" w:rsidR="00730BAB" w:rsidRDefault="00730BAB" w:rsidP="00E57CA0">
      <w:pPr>
        <w:spacing w:after="0" w:line="240" w:lineRule="auto"/>
      </w:pPr>
      <w:r>
        <w:continuationSeparator/>
      </w:r>
    </w:p>
  </w:footnote>
  <w:footnote w:type="continuationNotice" w:id="1">
    <w:p w14:paraId="468F0002" w14:textId="77777777" w:rsidR="000F0646" w:rsidRDefault="000F0646">
      <w:pPr>
        <w:spacing w:after="0" w:line="240" w:lineRule="auto"/>
      </w:pPr>
    </w:p>
  </w:footnote>
  <w:footnote w:id="2">
    <w:p w14:paraId="6F2ED646" w14:textId="77777777" w:rsidR="000E250E" w:rsidRDefault="000E250E" w:rsidP="000E25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tester FIS-</w:t>
      </w:r>
      <w:proofErr w:type="gramStart"/>
      <w:r>
        <w:rPr>
          <w:rFonts w:ascii="Arial" w:hAnsi="Arial" w:cs="Arial"/>
        </w:rPr>
        <w:t xml:space="preserve">HCM  </w:t>
      </w:r>
      <w:proofErr w:type="spellStart"/>
      <w:r>
        <w:rPr>
          <w:rFonts w:ascii="Arial" w:hAnsi="Arial" w:cs="Arial"/>
        </w:rPr>
        <w:t>khi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hoạch</w:t>
      </w:r>
      <w:proofErr w:type="spellEnd"/>
      <w:r>
        <w:rPr>
          <w:rFonts w:ascii="Arial" w:hAnsi="Arial" w:cs="Arial"/>
        </w:rPr>
        <w:t xml:space="preserve"> 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5B26"/>
    <w:multiLevelType w:val="hybridMultilevel"/>
    <w:tmpl w:val="0AB28D70"/>
    <w:lvl w:ilvl="0" w:tplc="7430B6C8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541"/>
        </w:tabs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1"/>
        </w:tabs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1"/>
        </w:tabs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1"/>
        </w:tabs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1"/>
        </w:tabs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1"/>
        </w:tabs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1"/>
        </w:tabs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1"/>
        </w:tabs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7FE3E8D"/>
    <w:multiLevelType w:val="hybridMultilevel"/>
    <w:tmpl w:val="E3781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8458D"/>
    <w:multiLevelType w:val="hybridMultilevel"/>
    <w:tmpl w:val="D598B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30052"/>
    <w:multiLevelType w:val="hybridMultilevel"/>
    <w:tmpl w:val="CEB47396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4" w15:restartNumberingAfterBreak="0">
    <w:nsid w:val="20ED6762"/>
    <w:multiLevelType w:val="hybridMultilevel"/>
    <w:tmpl w:val="E4C84A54"/>
    <w:lvl w:ilvl="0" w:tplc="CB369320">
      <w:start w:val="30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pStyle w:val="List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1D77273"/>
    <w:multiLevelType w:val="hybridMultilevel"/>
    <w:tmpl w:val="E55C98A0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 w15:restartNumberingAfterBreak="0">
    <w:nsid w:val="30AB50C0"/>
    <w:multiLevelType w:val="hybridMultilevel"/>
    <w:tmpl w:val="12FCCAC2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7" w15:restartNumberingAfterBreak="0">
    <w:nsid w:val="387942F3"/>
    <w:multiLevelType w:val="hybridMultilevel"/>
    <w:tmpl w:val="5B4E4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603476"/>
    <w:multiLevelType w:val="hybridMultilevel"/>
    <w:tmpl w:val="7E645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2C572D"/>
    <w:multiLevelType w:val="hybridMultilevel"/>
    <w:tmpl w:val="5302E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8A3A15"/>
    <w:multiLevelType w:val="hybridMultilevel"/>
    <w:tmpl w:val="D9008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5602037">
    <w:abstractNumId w:val="0"/>
  </w:num>
  <w:num w:numId="2" w16cid:durableId="466751229">
    <w:abstractNumId w:val="4"/>
  </w:num>
  <w:num w:numId="3" w16cid:durableId="1559828762">
    <w:abstractNumId w:val="5"/>
  </w:num>
  <w:num w:numId="4" w16cid:durableId="814296334">
    <w:abstractNumId w:val="6"/>
  </w:num>
  <w:num w:numId="5" w16cid:durableId="1554848957">
    <w:abstractNumId w:val="7"/>
  </w:num>
  <w:num w:numId="6" w16cid:durableId="1285844585">
    <w:abstractNumId w:val="8"/>
  </w:num>
  <w:num w:numId="7" w16cid:durableId="1305617586">
    <w:abstractNumId w:val="10"/>
  </w:num>
  <w:num w:numId="8" w16cid:durableId="2070299636">
    <w:abstractNumId w:val="3"/>
  </w:num>
  <w:num w:numId="9" w16cid:durableId="2134129283">
    <w:abstractNumId w:val="9"/>
  </w:num>
  <w:num w:numId="10" w16cid:durableId="728652866">
    <w:abstractNumId w:val="1"/>
  </w:num>
  <w:num w:numId="11" w16cid:durableId="173939843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03"/>
    <w:rsid w:val="00006D9C"/>
    <w:rsid w:val="00016DC6"/>
    <w:rsid w:val="0004363F"/>
    <w:rsid w:val="00065119"/>
    <w:rsid w:val="00070BE4"/>
    <w:rsid w:val="0007338A"/>
    <w:rsid w:val="000B3890"/>
    <w:rsid w:val="000C0C66"/>
    <w:rsid w:val="000C204C"/>
    <w:rsid w:val="000C7864"/>
    <w:rsid w:val="000C7CBE"/>
    <w:rsid w:val="000E21FE"/>
    <w:rsid w:val="000E250E"/>
    <w:rsid w:val="000E4D94"/>
    <w:rsid w:val="000E6DA0"/>
    <w:rsid w:val="000F0646"/>
    <w:rsid w:val="00104AAA"/>
    <w:rsid w:val="00124F62"/>
    <w:rsid w:val="00131255"/>
    <w:rsid w:val="001354B1"/>
    <w:rsid w:val="0014547B"/>
    <w:rsid w:val="00153BA9"/>
    <w:rsid w:val="00153ED3"/>
    <w:rsid w:val="0016511B"/>
    <w:rsid w:val="00165F92"/>
    <w:rsid w:val="001706E6"/>
    <w:rsid w:val="0018334C"/>
    <w:rsid w:val="001A3B40"/>
    <w:rsid w:val="001A6051"/>
    <w:rsid w:val="001B470E"/>
    <w:rsid w:val="001B4741"/>
    <w:rsid w:val="001E0FF5"/>
    <w:rsid w:val="001E1E0C"/>
    <w:rsid w:val="001F0CA0"/>
    <w:rsid w:val="001F47E1"/>
    <w:rsid w:val="00203771"/>
    <w:rsid w:val="00215B77"/>
    <w:rsid w:val="002221DF"/>
    <w:rsid w:val="00227800"/>
    <w:rsid w:val="00234682"/>
    <w:rsid w:val="00234942"/>
    <w:rsid w:val="00235B4A"/>
    <w:rsid w:val="00246075"/>
    <w:rsid w:val="00264331"/>
    <w:rsid w:val="00265D4A"/>
    <w:rsid w:val="00292074"/>
    <w:rsid w:val="00292A09"/>
    <w:rsid w:val="002A3AAF"/>
    <w:rsid w:val="002E4EA3"/>
    <w:rsid w:val="002F158B"/>
    <w:rsid w:val="002F2079"/>
    <w:rsid w:val="002F5410"/>
    <w:rsid w:val="00306BB0"/>
    <w:rsid w:val="00307543"/>
    <w:rsid w:val="00325A84"/>
    <w:rsid w:val="003344D9"/>
    <w:rsid w:val="00341825"/>
    <w:rsid w:val="003500C5"/>
    <w:rsid w:val="00355758"/>
    <w:rsid w:val="00363E6C"/>
    <w:rsid w:val="003733AC"/>
    <w:rsid w:val="0038754F"/>
    <w:rsid w:val="00393B29"/>
    <w:rsid w:val="003964A4"/>
    <w:rsid w:val="003966D7"/>
    <w:rsid w:val="003B0A39"/>
    <w:rsid w:val="003D726B"/>
    <w:rsid w:val="003E156D"/>
    <w:rsid w:val="003F670C"/>
    <w:rsid w:val="004137FD"/>
    <w:rsid w:val="00437695"/>
    <w:rsid w:val="00444ED6"/>
    <w:rsid w:val="00445443"/>
    <w:rsid w:val="004457ED"/>
    <w:rsid w:val="00451612"/>
    <w:rsid w:val="00455AB1"/>
    <w:rsid w:val="00485660"/>
    <w:rsid w:val="0049309A"/>
    <w:rsid w:val="004A5E6B"/>
    <w:rsid w:val="004B05D6"/>
    <w:rsid w:val="004C3DB8"/>
    <w:rsid w:val="004D1622"/>
    <w:rsid w:val="00501556"/>
    <w:rsid w:val="00505469"/>
    <w:rsid w:val="00510AAF"/>
    <w:rsid w:val="005120D9"/>
    <w:rsid w:val="00513756"/>
    <w:rsid w:val="005153F5"/>
    <w:rsid w:val="0052521E"/>
    <w:rsid w:val="00525DFE"/>
    <w:rsid w:val="005337E7"/>
    <w:rsid w:val="00543ABF"/>
    <w:rsid w:val="00551400"/>
    <w:rsid w:val="00551EF7"/>
    <w:rsid w:val="005548CD"/>
    <w:rsid w:val="00557A30"/>
    <w:rsid w:val="00572E66"/>
    <w:rsid w:val="00573C21"/>
    <w:rsid w:val="00580B63"/>
    <w:rsid w:val="00587D1F"/>
    <w:rsid w:val="005B1D3D"/>
    <w:rsid w:val="005C581D"/>
    <w:rsid w:val="005D3673"/>
    <w:rsid w:val="005E50A6"/>
    <w:rsid w:val="005E708C"/>
    <w:rsid w:val="00610383"/>
    <w:rsid w:val="0061572C"/>
    <w:rsid w:val="00615948"/>
    <w:rsid w:val="00617409"/>
    <w:rsid w:val="00621DDE"/>
    <w:rsid w:val="006233B8"/>
    <w:rsid w:val="00631066"/>
    <w:rsid w:val="006315CC"/>
    <w:rsid w:val="00632CE8"/>
    <w:rsid w:val="00653E0D"/>
    <w:rsid w:val="00666F03"/>
    <w:rsid w:val="00676A23"/>
    <w:rsid w:val="00686A73"/>
    <w:rsid w:val="006A4501"/>
    <w:rsid w:val="006B1B96"/>
    <w:rsid w:val="006C586E"/>
    <w:rsid w:val="006D64FE"/>
    <w:rsid w:val="006E6CCE"/>
    <w:rsid w:val="0070080C"/>
    <w:rsid w:val="00706811"/>
    <w:rsid w:val="0071413A"/>
    <w:rsid w:val="00723C9A"/>
    <w:rsid w:val="00730BAB"/>
    <w:rsid w:val="00741C6D"/>
    <w:rsid w:val="007516EA"/>
    <w:rsid w:val="00753E83"/>
    <w:rsid w:val="00757A35"/>
    <w:rsid w:val="007643BD"/>
    <w:rsid w:val="00785D08"/>
    <w:rsid w:val="007937B4"/>
    <w:rsid w:val="007A5E25"/>
    <w:rsid w:val="007C4195"/>
    <w:rsid w:val="007C42C4"/>
    <w:rsid w:val="007E2FCE"/>
    <w:rsid w:val="00803C7B"/>
    <w:rsid w:val="00831B76"/>
    <w:rsid w:val="00846E98"/>
    <w:rsid w:val="00847BEF"/>
    <w:rsid w:val="00851784"/>
    <w:rsid w:val="00852CEC"/>
    <w:rsid w:val="00860453"/>
    <w:rsid w:val="008778B3"/>
    <w:rsid w:val="00877EB6"/>
    <w:rsid w:val="00877ED6"/>
    <w:rsid w:val="008802FC"/>
    <w:rsid w:val="00886B0F"/>
    <w:rsid w:val="008B661B"/>
    <w:rsid w:val="008D413B"/>
    <w:rsid w:val="008D46D9"/>
    <w:rsid w:val="008E3D03"/>
    <w:rsid w:val="008F1877"/>
    <w:rsid w:val="00930E79"/>
    <w:rsid w:val="00957789"/>
    <w:rsid w:val="00973528"/>
    <w:rsid w:val="009976A3"/>
    <w:rsid w:val="009A39EE"/>
    <w:rsid w:val="009C494D"/>
    <w:rsid w:val="009D3CC2"/>
    <w:rsid w:val="009D7DE0"/>
    <w:rsid w:val="009F3160"/>
    <w:rsid w:val="00A51D87"/>
    <w:rsid w:val="00A55141"/>
    <w:rsid w:val="00A67426"/>
    <w:rsid w:val="00A75098"/>
    <w:rsid w:val="00A76A03"/>
    <w:rsid w:val="00A76D50"/>
    <w:rsid w:val="00A80FCB"/>
    <w:rsid w:val="00A86FC6"/>
    <w:rsid w:val="00A94732"/>
    <w:rsid w:val="00AB337A"/>
    <w:rsid w:val="00AC07A1"/>
    <w:rsid w:val="00AF1874"/>
    <w:rsid w:val="00B0574B"/>
    <w:rsid w:val="00B14B4B"/>
    <w:rsid w:val="00B25F67"/>
    <w:rsid w:val="00B3446E"/>
    <w:rsid w:val="00B3535A"/>
    <w:rsid w:val="00B40949"/>
    <w:rsid w:val="00B43D09"/>
    <w:rsid w:val="00B52B6B"/>
    <w:rsid w:val="00B67697"/>
    <w:rsid w:val="00B67FF1"/>
    <w:rsid w:val="00B93035"/>
    <w:rsid w:val="00BA6850"/>
    <w:rsid w:val="00BA697E"/>
    <w:rsid w:val="00BB0A55"/>
    <w:rsid w:val="00BB7174"/>
    <w:rsid w:val="00BC43C8"/>
    <w:rsid w:val="00BD066E"/>
    <w:rsid w:val="00BE0C58"/>
    <w:rsid w:val="00BF0715"/>
    <w:rsid w:val="00BF4247"/>
    <w:rsid w:val="00C05494"/>
    <w:rsid w:val="00C12673"/>
    <w:rsid w:val="00C142A9"/>
    <w:rsid w:val="00C150A2"/>
    <w:rsid w:val="00C327FD"/>
    <w:rsid w:val="00C462BC"/>
    <w:rsid w:val="00C55129"/>
    <w:rsid w:val="00C55580"/>
    <w:rsid w:val="00C57143"/>
    <w:rsid w:val="00C9762B"/>
    <w:rsid w:val="00CA38FE"/>
    <w:rsid w:val="00CA44CC"/>
    <w:rsid w:val="00CA7E53"/>
    <w:rsid w:val="00CC7948"/>
    <w:rsid w:val="00CD62ED"/>
    <w:rsid w:val="00CE1E10"/>
    <w:rsid w:val="00CE3E98"/>
    <w:rsid w:val="00CE7FA1"/>
    <w:rsid w:val="00CF0C4A"/>
    <w:rsid w:val="00CF57BA"/>
    <w:rsid w:val="00D165FB"/>
    <w:rsid w:val="00D1685F"/>
    <w:rsid w:val="00D34D89"/>
    <w:rsid w:val="00D41FC2"/>
    <w:rsid w:val="00D44AA5"/>
    <w:rsid w:val="00D4672D"/>
    <w:rsid w:val="00D46900"/>
    <w:rsid w:val="00D8248E"/>
    <w:rsid w:val="00D8669F"/>
    <w:rsid w:val="00D87F72"/>
    <w:rsid w:val="00D9345D"/>
    <w:rsid w:val="00D9563C"/>
    <w:rsid w:val="00DA28C4"/>
    <w:rsid w:val="00DA5117"/>
    <w:rsid w:val="00DB525E"/>
    <w:rsid w:val="00DC3B4C"/>
    <w:rsid w:val="00DD73A0"/>
    <w:rsid w:val="00DE44E0"/>
    <w:rsid w:val="00DE5DBC"/>
    <w:rsid w:val="00DF717B"/>
    <w:rsid w:val="00E13824"/>
    <w:rsid w:val="00E2123B"/>
    <w:rsid w:val="00E227C7"/>
    <w:rsid w:val="00E22F5B"/>
    <w:rsid w:val="00E3143C"/>
    <w:rsid w:val="00E37592"/>
    <w:rsid w:val="00E5692D"/>
    <w:rsid w:val="00E57CA0"/>
    <w:rsid w:val="00E71C44"/>
    <w:rsid w:val="00E77B8F"/>
    <w:rsid w:val="00E85E35"/>
    <w:rsid w:val="00E9243A"/>
    <w:rsid w:val="00E934FE"/>
    <w:rsid w:val="00EE49BC"/>
    <w:rsid w:val="00F0087C"/>
    <w:rsid w:val="00F024F2"/>
    <w:rsid w:val="00F02E08"/>
    <w:rsid w:val="00F10CF0"/>
    <w:rsid w:val="00F146A9"/>
    <w:rsid w:val="00F17E00"/>
    <w:rsid w:val="00F40964"/>
    <w:rsid w:val="00F4415F"/>
    <w:rsid w:val="00F4513B"/>
    <w:rsid w:val="00F46E12"/>
    <w:rsid w:val="00F63294"/>
    <w:rsid w:val="00F74B97"/>
    <w:rsid w:val="00F824CF"/>
    <w:rsid w:val="00F82CE3"/>
    <w:rsid w:val="00F87559"/>
    <w:rsid w:val="00FB2670"/>
    <w:rsid w:val="00FB484F"/>
    <w:rsid w:val="00FD6B4E"/>
    <w:rsid w:val="00FE13E8"/>
    <w:rsid w:val="00FE3E10"/>
    <w:rsid w:val="00FE42A0"/>
    <w:rsid w:val="00FE7F49"/>
    <w:rsid w:val="00FF20B7"/>
    <w:rsid w:val="00FF445C"/>
    <w:rsid w:val="7119957C"/>
    <w:rsid w:val="78E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E1C6"/>
  <w15:chartTrackingRefBased/>
  <w15:docId w15:val="{489A69C1-35F1-4E90-BA18-9BBFC98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09A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E57C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E4D9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A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57CA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5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A0"/>
  </w:style>
  <w:style w:type="paragraph" w:styleId="Footer">
    <w:name w:val="footer"/>
    <w:basedOn w:val="Normal"/>
    <w:link w:val="FooterChar"/>
    <w:uiPriority w:val="99"/>
    <w:unhideWhenUsed/>
    <w:rsid w:val="00E5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A0"/>
  </w:style>
  <w:style w:type="character" w:customStyle="1" w:styleId="Heading1Char">
    <w:name w:val="Heading 1 Char"/>
    <w:basedOn w:val="DefaultParagraphFont"/>
    <w:link w:val="Heading1"/>
    <w:uiPriority w:val="9"/>
    <w:rsid w:val="00E57C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D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4EA3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E4E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EA3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2E4E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1D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1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15CC"/>
    <w:pPr>
      <w:spacing w:after="100"/>
      <w:ind w:left="520"/>
    </w:pPr>
  </w:style>
  <w:style w:type="paragraph" w:styleId="Bibliography">
    <w:name w:val="Bibliography"/>
    <w:basedOn w:val="Normal"/>
    <w:next w:val="Normal"/>
    <w:uiPriority w:val="37"/>
    <w:unhideWhenUsed/>
    <w:rsid w:val="00234942"/>
  </w:style>
  <w:style w:type="character" w:styleId="FollowedHyperlink">
    <w:name w:val="FollowedHyperlink"/>
    <w:basedOn w:val="DefaultParagraphFont"/>
    <w:uiPriority w:val="99"/>
    <w:semiHidden/>
    <w:unhideWhenUsed/>
    <w:rsid w:val="0070681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8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7F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7FF1"/>
    <w:rPr>
      <w:b/>
      <w:bCs/>
    </w:rPr>
  </w:style>
  <w:style w:type="table" w:styleId="GridTable5Dark-Accent1">
    <w:name w:val="Grid Table 5 Dark Accent 1"/>
    <w:basedOn w:val="TableNormal"/>
    <w:uiPriority w:val="50"/>
    <w:rsid w:val="00CC7948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B0A39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customStyle="1" w:styleId="Style1">
    <w:name w:val="Style1"/>
    <w:basedOn w:val="Heading1"/>
    <w:next w:val="Normal"/>
    <w:link w:val="Style1Char"/>
    <w:autoRedefine/>
    <w:qFormat/>
    <w:rsid w:val="00B40949"/>
    <w:pPr>
      <w:pBdr>
        <w:top w:val="single" w:sz="24" w:space="1" w:color="4472C4" w:themeColor="accent1"/>
        <w:bottom w:val="single" w:sz="24" w:space="1" w:color="4472C4" w:themeColor="accent1"/>
      </w:pBdr>
      <w:spacing w:before="120" w:after="240"/>
      <w:jc w:val="both"/>
    </w:pPr>
    <w:rPr>
      <w:rFonts w:ascii="Cambria" w:hAnsi="Cambria" w:cs="Mangal"/>
      <w:color w:val="auto"/>
      <w:sz w:val="36"/>
      <w:szCs w:val="29"/>
      <w:lang w:bidi="hi-IN"/>
    </w:rPr>
  </w:style>
  <w:style w:type="character" w:customStyle="1" w:styleId="Style1Char">
    <w:name w:val="Style1 Char"/>
    <w:basedOn w:val="DefaultParagraphFont"/>
    <w:link w:val="Style1"/>
    <w:rsid w:val="00B40949"/>
    <w:rPr>
      <w:rFonts w:ascii="Cambria" w:eastAsiaTheme="majorEastAsia" w:hAnsi="Cambria" w:cs="Mangal"/>
      <w:b/>
      <w:sz w:val="36"/>
      <w:szCs w:val="29"/>
      <w:lang w:bidi="hi-IN"/>
    </w:rPr>
  </w:style>
  <w:style w:type="table" w:styleId="GridTable4-Accent1">
    <w:name w:val="Grid Table 4 Accent 1"/>
    <w:basedOn w:val="TableNormal"/>
    <w:uiPriority w:val="49"/>
    <w:rsid w:val="00B40949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ang">
    <w:name w:val="Bang"/>
    <w:basedOn w:val="Normal"/>
    <w:autoRedefine/>
    <w:rsid w:val="000E250E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</w:rPr>
  </w:style>
  <w:style w:type="paragraph" w:styleId="FootnoteText">
    <w:name w:val="footnote text"/>
    <w:basedOn w:val="Normal"/>
    <w:link w:val="FootnoteTextChar"/>
    <w:semiHidden/>
    <w:rsid w:val="000E250E"/>
    <w:pPr>
      <w:spacing w:before="120" w:after="0" w:line="360" w:lineRule="auto"/>
      <w:ind w:left="547"/>
    </w:pPr>
    <w:rPr>
      <w:rFonts w:ascii="Tahoma" w:eastAsia="MS Mincho" w:hAnsi="Tahoma" w:cs="Tahoma"/>
      <w:snapToGrid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E250E"/>
    <w:rPr>
      <w:rFonts w:ascii="Tahoma" w:eastAsia="MS Mincho" w:hAnsi="Tahoma" w:cs="Tahoma"/>
      <w:snapToGrid w:val="0"/>
      <w:sz w:val="20"/>
      <w:szCs w:val="20"/>
    </w:rPr>
  </w:style>
  <w:style w:type="character" w:styleId="FootnoteReference">
    <w:name w:val="footnote reference"/>
    <w:basedOn w:val="DefaultParagraphFont"/>
    <w:semiHidden/>
    <w:rsid w:val="000E250E"/>
    <w:rPr>
      <w:vertAlign w:val="superscript"/>
    </w:rPr>
  </w:style>
  <w:style w:type="paragraph" w:customStyle="1" w:styleId="infoblue">
    <w:name w:val="infoblue"/>
    <w:basedOn w:val="Normal"/>
    <w:autoRedefine/>
    <w:rsid w:val="00CE3E98"/>
    <w:pPr>
      <w:spacing w:before="120" w:after="120" w:line="240" w:lineRule="atLeast"/>
      <w:ind w:left="446"/>
    </w:pPr>
    <w:rPr>
      <w:rFonts w:ascii="Tahoma" w:eastAsia="MS Mincho" w:hAnsi="Tahoma" w:cs="Tahoma"/>
      <w:i/>
      <w:snapToGrid w:val="0"/>
      <w:sz w:val="20"/>
      <w:szCs w:val="20"/>
    </w:rPr>
  </w:style>
  <w:style w:type="paragraph" w:customStyle="1" w:styleId="HeadingLv1">
    <w:name w:val="Heading Lv1"/>
    <w:basedOn w:val="Normal"/>
    <w:autoRedefine/>
    <w:rsid w:val="000E250E"/>
    <w:pPr>
      <w:widowControl w:val="0"/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</w:rPr>
  </w:style>
  <w:style w:type="paragraph" w:styleId="ListBullet">
    <w:name w:val="List Bullet"/>
    <w:basedOn w:val="Normal"/>
    <w:autoRedefine/>
    <w:rsid w:val="000E250E"/>
    <w:pPr>
      <w:numPr>
        <w:ilvl w:val="1"/>
        <w:numId w:val="2"/>
      </w:numPr>
      <w:spacing w:before="120" w:after="0" w:line="360" w:lineRule="auto"/>
    </w:pPr>
    <w:rPr>
      <w:rFonts w:ascii="Tahoma" w:eastAsia="MS Mincho" w:hAnsi="Tahoma" w:cs="Tahoma"/>
      <w:snapToGrid w:val="0"/>
      <w:sz w:val="20"/>
      <w:szCs w:val="20"/>
    </w:rPr>
  </w:style>
  <w:style w:type="paragraph" w:customStyle="1" w:styleId="bodytext">
    <w:name w:val="bodytext"/>
    <w:basedOn w:val="Normal"/>
    <w:autoRedefine/>
    <w:rsid w:val="000E250E"/>
    <w:pPr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  <w:lang w:val="en-GB"/>
    </w:rPr>
  </w:style>
  <w:style w:type="paragraph" w:customStyle="1" w:styleId="NormalINDEX">
    <w:name w:val="Normal INDEX"/>
    <w:basedOn w:val="Normal"/>
    <w:rsid w:val="000E250E"/>
    <w:pPr>
      <w:spacing w:before="120" w:after="0" w:line="360" w:lineRule="auto"/>
      <w:ind w:left="547"/>
    </w:pPr>
    <w:rPr>
      <w:rFonts w:ascii="Tahoma" w:eastAsia="MS Mincho" w:hAnsi="Tahoma" w:cs="Times New Roman"/>
      <w:sz w:val="20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E77B8F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3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81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4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0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9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61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524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6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6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8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32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1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1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270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664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c2-3-26-8-206.ap-southeast-2.compute.amazonaw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Aks23</b:Tag>
    <b:SourceType>InternetSite</b:SourceType>
    <b:Guid>{7B363258-8523-4F9E-997B-3F30C98EC6BF}</b:Guid>
    <b:Title>Appium Tutorial for Mobile Application Testing</b:Title>
    <b:Year>2023</b:Year>
    <b:Author>
      <b:Author>
        <b:NameList>
          <b:Person>
            <b:Last>Pai</b:Last>
            <b:First>Akshay</b:First>
          </b:Person>
        </b:NameList>
      </b:Author>
    </b:Author>
    <b:ProductionCompany>Browserstack</b:ProductionCompany>
    <b:Month>6</b:Month>
    <b:Day>21</b:Day>
    <b:YearAccessed>2023</b:YearAccessed>
    <b:MonthAccessed>11</b:MonthAccessed>
    <b:DayAccessed>4</b:DayAccessed>
    <b:URL>https://www.browserstack.com/guide/appium-tutorial-for-testing#:~:text=Appium%20is%20a%20cross%2Dplatform,for%20Android%2C%20time%20and%20effort.</b:URL>
    <b:RefOrder>1</b:RefOrder>
  </b:Source>
  <b:Source>
    <b:Tag>Nit18</b:Tag>
    <b:SourceType>InternetSite</b:SourceType>
    <b:Guid>{9CADDD50-3AAF-4311-95D7-B448F2F913D3}</b:Guid>
    <b:Author>
      <b:Author>
        <b:NameList>
          <b:Person>
            <b:Last>S</b:Last>
            <b:First>Nithin</b:First>
            <b:Middle>R</b:Middle>
          </b:Person>
        </b:NameList>
      </b:Author>
    </b:Author>
    <b:Title>Introducing Katalon Studio!</b:Title>
    <b:Year>2018</b:Year>
    <b:Month>3</b:Month>
    <b:Day>9</b:Day>
    <b:YearAccessed>2023</b:YearAccessed>
    <b:MonthAccessed>11</b:MonthAccessed>
    <b:DayAccessed>4</b:DayAccessed>
    <b:URL>https://thinkpalm.com/blogs/katalon-studio/</b:URL>
    <b:RefOrder>2</b:RefOrder>
  </b:Source>
  <b:Source>
    <b:Tag>Sel15</b:Tag>
    <b:SourceType>InternetSite</b:SourceType>
    <b:Guid>{FE546F7D-6EF7-4209-9373-FFCBC2D91BF5}</b:Guid>
    <b:Title>Selendroid</b:Title>
    <b:Year>2015</b:Year>
    <b:YearAccessed>2023</b:YearAccessed>
    <b:MonthAccessed>11</b:MonthAccessed>
    <b:DayAccessed>4</b:DayAccessed>
    <b:URL>http://selendroid.io/</b:URL>
    <b:RefOrder>3</b:RefOrder>
  </b:Source>
  <b:Source>
    <b:Tag>Rob23</b:Tag>
    <b:SourceType>InternetSite</b:SourceType>
    <b:Guid>{D66609B1-3C4E-4F0B-B0CE-10E083471D68}</b:Guid>
    <b:Title>Robotium - User scenario testing for Android</b:Title>
    <b:YearAccessed>2023</b:YearAccessed>
    <b:MonthAccessed>11</b:MonthAccessed>
    <b:DayAccessed>4</b:DayAccessed>
    <b:URL>https://github.com/RobotiumTech/robotium</b:URL>
    <b:RefOrder>4</b:RefOrder>
  </b:Source>
</b:Sources>
</file>

<file path=customXml/itemProps1.xml><?xml version="1.0" encoding="utf-8"?>
<ds:datastoreItem xmlns:ds="http://schemas.openxmlformats.org/officeDocument/2006/customXml" ds:itemID="{CBB54283-14C6-40FA-8C6F-E4EAAAF6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1702</Words>
  <Characters>9707</Characters>
  <Application>Microsoft Office Word</Application>
  <DocSecurity>4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Links>
    <vt:vector size="108" baseType="variant">
      <vt:variant>
        <vt:i4>3604520</vt:i4>
      </vt:variant>
      <vt:variant>
        <vt:i4>105</vt:i4>
      </vt:variant>
      <vt:variant>
        <vt:i4>0</vt:i4>
      </vt:variant>
      <vt:variant>
        <vt:i4>5</vt:i4>
      </vt:variant>
      <vt:variant>
        <vt:lpwstr>http://ec2-3-26-8-206.ap-southeast-2.compute.amazonaws.com/</vt:lpwstr>
      </vt:variant>
      <vt:variant>
        <vt:lpwstr/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_Toc155736952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_Toc155736951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_Toc155736950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_Toc155736949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_Toc155736948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_Toc155736947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_Toc155736946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_Toc155736945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_Toc155736944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_Toc155736943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_Toc155736942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_Toc155736941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_Toc155736940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_Toc155736939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_Toc155736938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_Toc155736937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_Toc155736936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HÙNG</dc:creator>
  <cp:keywords/>
  <dc:description/>
  <cp:lastModifiedBy>LÊ VĂN HÙNG</cp:lastModifiedBy>
  <cp:revision>93</cp:revision>
  <cp:lastPrinted>2023-11-21T07:32:00Z</cp:lastPrinted>
  <dcterms:created xsi:type="dcterms:W3CDTF">2023-10-02T06:57:00Z</dcterms:created>
  <dcterms:modified xsi:type="dcterms:W3CDTF">2024-01-10T07:55:00Z</dcterms:modified>
</cp:coreProperties>
</file>