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4100708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CE3C1B" w:rsidRPr="0030447C" w:rsidRDefault="00CE3C1B" w:rsidP="0030447C">
          <w:pPr>
            <w:pStyle w:val="TOC"/>
            <w:spacing w:line="480" w:lineRule="auto"/>
            <w:jc w:val="center"/>
            <w:rPr>
              <w:lang w:val="zh-CN"/>
            </w:rPr>
          </w:pPr>
          <w:r w:rsidRPr="0030447C">
            <w:rPr>
              <w:rFonts w:hint="eastAsia"/>
              <w:color w:val="auto"/>
              <w:sz w:val="44"/>
              <w:szCs w:val="44"/>
              <w:lang w:val="zh-CN"/>
            </w:rPr>
            <w:t>内贸物流对账</w:t>
          </w:r>
          <w:r>
            <w:rPr>
              <w:rFonts w:hint="eastAsia"/>
              <w:color w:val="auto"/>
              <w:sz w:val="44"/>
              <w:szCs w:val="44"/>
              <w:lang w:val="zh-CN"/>
            </w:rPr>
            <w:t>操作</w:t>
          </w:r>
          <w:r w:rsidRPr="0030447C">
            <w:rPr>
              <w:rFonts w:hint="eastAsia"/>
              <w:color w:val="auto"/>
              <w:sz w:val="44"/>
              <w:szCs w:val="44"/>
              <w:lang w:val="zh-CN"/>
            </w:rPr>
            <w:t>文档</w:t>
          </w:r>
        </w:p>
        <w:p w:rsidR="00CE3C1B" w:rsidRPr="005454F1" w:rsidRDefault="00CE3C1B" w:rsidP="005454F1">
          <w:pPr>
            <w:ind w:right="360"/>
            <w:jc w:val="right"/>
            <w:rPr>
              <w:b/>
              <w:sz w:val="24"/>
              <w:szCs w:val="24"/>
              <w:u w:val="single"/>
              <w:lang w:val="zh-CN"/>
            </w:rPr>
          </w:pPr>
          <w:r w:rsidRPr="005454F1">
            <w:rPr>
              <w:rFonts w:hint="eastAsia"/>
              <w:b/>
              <w:sz w:val="24"/>
              <w:szCs w:val="24"/>
              <w:u w:val="single"/>
              <w:lang w:val="zh-CN"/>
            </w:rPr>
            <w:t>2013</w:t>
          </w:r>
          <w:r>
            <w:rPr>
              <w:rFonts w:hint="eastAsia"/>
              <w:b/>
              <w:sz w:val="24"/>
              <w:szCs w:val="24"/>
              <w:u w:val="single"/>
              <w:lang w:val="zh-CN"/>
            </w:rPr>
            <w:t>(1)</w:t>
          </w:r>
          <w:r>
            <w:rPr>
              <w:rFonts w:hint="eastAsia"/>
              <w:b/>
              <w:sz w:val="24"/>
              <w:szCs w:val="24"/>
              <w:u w:val="single"/>
              <w:lang w:val="zh-CN"/>
            </w:rPr>
            <w:t>最新</w:t>
          </w:r>
          <w:r w:rsidRPr="005454F1">
            <w:rPr>
              <w:rFonts w:hint="eastAsia"/>
              <w:b/>
              <w:sz w:val="24"/>
              <w:szCs w:val="24"/>
              <w:u w:val="single"/>
              <w:lang w:val="zh-CN"/>
            </w:rPr>
            <w:t>版</w:t>
          </w:r>
        </w:p>
        <w:p w:rsidR="00CE3C1B" w:rsidRDefault="00CE3C1B" w:rsidP="0030447C">
          <w:pPr>
            <w:rPr>
              <w:lang w:val="zh-CN"/>
            </w:rPr>
          </w:pPr>
        </w:p>
        <w:p w:rsidR="00CE3C1B" w:rsidRPr="0030447C" w:rsidRDefault="00CE3C1B" w:rsidP="0030447C">
          <w:pPr>
            <w:rPr>
              <w:lang w:val="zh-CN"/>
            </w:rPr>
          </w:pPr>
        </w:p>
        <w:p w:rsidR="00CE3C1B" w:rsidRDefault="00CE3C1B" w:rsidP="0030447C">
          <w:pPr>
            <w:pStyle w:val="10"/>
            <w:tabs>
              <w:tab w:val="right" w:leader="dot" w:pos="8296"/>
            </w:tabs>
            <w:spacing w:line="48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5896881" w:history="1">
            <w:r w:rsidRPr="00FC6D50">
              <w:rPr>
                <w:rStyle w:val="a7"/>
                <w:noProof/>
              </w:rPr>
              <w:t>1.</w:t>
            </w:r>
            <w:r w:rsidRPr="00FC6D50">
              <w:rPr>
                <w:rStyle w:val="a7"/>
                <w:rFonts w:hint="eastAsia"/>
                <w:noProof/>
              </w:rPr>
              <w:t>对账流程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_Toc345896881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C1B" w:rsidRDefault="00CE3C1B" w:rsidP="0030447C">
          <w:pPr>
            <w:pStyle w:val="10"/>
            <w:tabs>
              <w:tab w:val="right" w:leader="dot" w:pos="8296"/>
            </w:tabs>
            <w:spacing w:line="480" w:lineRule="auto"/>
            <w:rPr>
              <w:noProof/>
            </w:rPr>
          </w:pPr>
          <w:hyperlink w:anchor="_Toc345896882" w:history="1">
            <w:r w:rsidRPr="00FC6D50">
              <w:rPr>
                <w:rStyle w:val="a7"/>
                <w:noProof/>
              </w:rPr>
              <w:t>2.</w:t>
            </w:r>
            <w:r w:rsidRPr="00FC6D50">
              <w:rPr>
                <w:rStyle w:val="a7"/>
                <w:rFonts w:hint="eastAsia"/>
                <w:noProof/>
              </w:rPr>
              <w:t>具体使用步骤（</w:t>
            </w:r>
            <w:r w:rsidRPr="00FC6D50">
              <w:rPr>
                <w:rStyle w:val="a7"/>
                <w:noProof/>
              </w:rPr>
              <w:t>ERP</w:t>
            </w:r>
            <w:r w:rsidRPr="00FC6D50">
              <w:rPr>
                <w:rStyle w:val="a7"/>
                <w:rFonts w:hint="eastAsia"/>
                <w:noProof/>
              </w:rPr>
              <w:t>系统操作）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_Toc345896882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C1B" w:rsidRDefault="00CE3C1B" w:rsidP="0030447C">
          <w:pPr>
            <w:pStyle w:val="20"/>
            <w:tabs>
              <w:tab w:val="right" w:leader="dot" w:pos="8296"/>
            </w:tabs>
            <w:spacing w:line="480" w:lineRule="auto"/>
            <w:rPr>
              <w:noProof/>
            </w:rPr>
          </w:pPr>
          <w:hyperlink w:anchor="_Toc345896883" w:history="1">
            <w:r w:rsidRPr="00FC6D50">
              <w:rPr>
                <w:rStyle w:val="a7"/>
                <w:noProof/>
              </w:rPr>
              <w:t>2.1</w:t>
            </w:r>
            <w:r w:rsidRPr="00FC6D50">
              <w:rPr>
                <w:rStyle w:val="a7"/>
                <w:rFonts w:hint="eastAsia"/>
                <w:noProof/>
              </w:rPr>
              <w:t>快递价格书维护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_Toc345896883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C1B" w:rsidRDefault="00CE3C1B" w:rsidP="0030447C">
          <w:pPr>
            <w:pStyle w:val="30"/>
            <w:tabs>
              <w:tab w:val="right" w:leader="dot" w:pos="8296"/>
            </w:tabs>
            <w:spacing w:line="480" w:lineRule="auto"/>
            <w:rPr>
              <w:noProof/>
            </w:rPr>
          </w:pPr>
          <w:hyperlink w:anchor="_Toc345896884" w:history="1">
            <w:r w:rsidRPr="00FC6D50">
              <w:rPr>
                <w:rStyle w:val="a7"/>
                <w:noProof/>
              </w:rPr>
              <w:t>2.1.1</w:t>
            </w:r>
            <w:r w:rsidRPr="00FC6D50">
              <w:rPr>
                <w:rStyle w:val="a7"/>
                <w:rFonts w:hint="eastAsia"/>
                <w:noProof/>
              </w:rPr>
              <w:t>维护价格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_Toc345896884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C1B" w:rsidRDefault="00CE3C1B" w:rsidP="0030447C">
          <w:pPr>
            <w:pStyle w:val="30"/>
            <w:tabs>
              <w:tab w:val="right" w:leader="dot" w:pos="8296"/>
            </w:tabs>
            <w:spacing w:line="480" w:lineRule="auto"/>
            <w:rPr>
              <w:noProof/>
            </w:rPr>
          </w:pPr>
          <w:hyperlink w:anchor="_Toc345896885" w:history="1">
            <w:r w:rsidRPr="00FC6D50">
              <w:rPr>
                <w:rStyle w:val="a7"/>
                <w:noProof/>
              </w:rPr>
              <w:t>2.1.2</w:t>
            </w:r>
            <w:r w:rsidRPr="00FC6D50">
              <w:rPr>
                <w:rStyle w:val="a7"/>
                <w:rFonts w:hint="eastAsia"/>
                <w:noProof/>
              </w:rPr>
              <w:t>查看运费首续重信息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_Toc345896885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C1B" w:rsidRDefault="00CE3C1B" w:rsidP="0030447C">
          <w:pPr>
            <w:pStyle w:val="20"/>
            <w:tabs>
              <w:tab w:val="right" w:leader="dot" w:pos="8296"/>
            </w:tabs>
            <w:spacing w:line="480" w:lineRule="auto"/>
            <w:rPr>
              <w:noProof/>
            </w:rPr>
          </w:pPr>
          <w:hyperlink w:anchor="_Toc345896886" w:history="1">
            <w:r w:rsidRPr="00FC6D50">
              <w:rPr>
                <w:rStyle w:val="a7"/>
                <w:noProof/>
              </w:rPr>
              <w:t>2.2</w:t>
            </w:r>
            <w:r w:rsidRPr="00FC6D50">
              <w:rPr>
                <w:rStyle w:val="a7"/>
                <w:rFonts w:hint="eastAsia"/>
                <w:noProof/>
              </w:rPr>
              <w:t>校对快递账单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_Toc345896886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C1B" w:rsidRDefault="00CE3C1B" w:rsidP="0030447C">
          <w:pPr>
            <w:pStyle w:val="30"/>
            <w:tabs>
              <w:tab w:val="right" w:leader="dot" w:pos="8296"/>
            </w:tabs>
            <w:spacing w:line="480" w:lineRule="auto"/>
            <w:rPr>
              <w:noProof/>
            </w:rPr>
          </w:pPr>
          <w:hyperlink w:anchor="_Toc345896887" w:history="1">
            <w:r w:rsidRPr="00FC6D50">
              <w:rPr>
                <w:rStyle w:val="a7"/>
                <w:noProof/>
              </w:rPr>
              <w:t>2.2.1</w:t>
            </w:r>
            <w:r w:rsidRPr="00FC6D50">
              <w:rPr>
                <w:rStyle w:val="a7"/>
                <w:rFonts w:hint="eastAsia"/>
                <w:noProof/>
              </w:rPr>
              <w:t>操作步骤小结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_Toc345896887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C1B" w:rsidRDefault="00CE3C1B" w:rsidP="0030447C">
          <w:pPr>
            <w:pStyle w:val="30"/>
            <w:tabs>
              <w:tab w:val="right" w:leader="dot" w:pos="8296"/>
            </w:tabs>
            <w:spacing w:line="480" w:lineRule="auto"/>
            <w:rPr>
              <w:noProof/>
            </w:rPr>
          </w:pPr>
          <w:hyperlink w:anchor="_Toc345896888" w:history="1">
            <w:r w:rsidRPr="00FC6D50">
              <w:rPr>
                <w:rStyle w:val="a7"/>
                <w:noProof/>
              </w:rPr>
              <w:t>2.2.2 ERP</w:t>
            </w:r>
            <w:r w:rsidRPr="00FC6D50">
              <w:rPr>
                <w:rStyle w:val="a7"/>
                <w:rFonts w:hint="eastAsia"/>
                <w:noProof/>
              </w:rPr>
              <w:t>具体操作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_Toc345896888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750B" w:rsidRDefault="00CE3C1B" w:rsidP="0030447C">
          <w:pPr>
            <w:spacing w:line="480" w:lineRule="auto"/>
          </w:pPr>
          <w:r>
            <w:fldChar w:fldCharType="end"/>
          </w:r>
        </w:p>
      </w:sdtContent>
    </w:sdt>
    <w:p w:rsidR="000C08E9" w:rsidRDefault="000C08E9" w:rsidP="00C411B2">
      <w:pPr>
        <w:jc w:val="center"/>
        <w:rPr>
          <w:sz w:val="32"/>
          <w:szCs w:val="32"/>
        </w:rPr>
      </w:pPr>
    </w:p>
    <w:p w:rsidR="00D1750B" w:rsidRDefault="00D1750B" w:rsidP="00C411B2">
      <w:pPr>
        <w:jc w:val="center"/>
        <w:rPr>
          <w:sz w:val="32"/>
          <w:szCs w:val="32"/>
        </w:rPr>
      </w:pPr>
    </w:p>
    <w:p w:rsidR="00D1750B" w:rsidRDefault="00D1750B" w:rsidP="00C411B2">
      <w:pPr>
        <w:jc w:val="center"/>
        <w:rPr>
          <w:sz w:val="32"/>
          <w:szCs w:val="32"/>
        </w:rPr>
      </w:pPr>
    </w:p>
    <w:p w:rsidR="00D1750B" w:rsidRDefault="00D1750B" w:rsidP="00C411B2">
      <w:pPr>
        <w:jc w:val="center"/>
        <w:rPr>
          <w:sz w:val="32"/>
          <w:szCs w:val="32"/>
        </w:rPr>
      </w:pPr>
    </w:p>
    <w:p w:rsidR="00D1750B" w:rsidRDefault="00D1750B" w:rsidP="00C411B2">
      <w:pPr>
        <w:jc w:val="center"/>
        <w:rPr>
          <w:sz w:val="32"/>
          <w:szCs w:val="32"/>
        </w:rPr>
      </w:pPr>
    </w:p>
    <w:p w:rsidR="00D1750B" w:rsidRDefault="00D1750B" w:rsidP="00C411B2">
      <w:pPr>
        <w:jc w:val="center"/>
        <w:rPr>
          <w:sz w:val="32"/>
          <w:szCs w:val="32"/>
        </w:rPr>
      </w:pPr>
    </w:p>
    <w:p w:rsidR="00D1750B" w:rsidRDefault="00D1750B" w:rsidP="00C411B2">
      <w:pPr>
        <w:jc w:val="center"/>
        <w:rPr>
          <w:sz w:val="32"/>
          <w:szCs w:val="32"/>
        </w:rPr>
      </w:pPr>
    </w:p>
    <w:p w:rsidR="00D1750B" w:rsidRDefault="00D1750B" w:rsidP="00C411B2">
      <w:pPr>
        <w:jc w:val="center"/>
        <w:rPr>
          <w:sz w:val="32"/>
          <w:szCs w:val="32"/>
        </w:rPr>
      </w:pPr>
    </w:p>
    <w:p w:rsidR="00D1750B" w:rsidRDefault="00D1750B" w:rsidP="00C411B2">
      <w:pPr>
        <w:jc w:val="center"/>
        <w:rPr>
          <w:sz w:val="32"/>
          <w:szCs w:val="32"/>
        </w:rPr>
      </w:pPr>
    </w:p>
    <w:p w:rsidR="00D1750B" w:rsidRDefault="00D1750B" w:rsidP="00C411B2">
      <w:pPr>
        <w:jc w:val="center"/>
        <w:rPr>
          <w:sz w:val="32"/>
          <w:szCs w:val="32"/>
        </w:rPr>
      </w:pPr>
    </w:p>
    <w:p w:rsidR="0081752B" w:rsidRPr="0002444D" w:rsidRDefault="0081752B" w:rsidP="0002444D">
      <w:pPr>
        <w:pStyle w:val="1"/>
      </w:pPr>
      <w:bookmarkStart w:id="0" w:name="_Toc336098589"/>
      <w:bookmarkStart w:id="1" w:name="_Toc345896881"/>
      <w:r w:rsidRPr="0002444D">
        <w:rPr>
          <w:rFonts w:hint="eastAsia"/>
        </w:rPr>
        <w:lastRenderedPageBreak/>
        <w:t>1.</w:t>
      </w:r>
      <w:r w:rsidRPr="0002444D">
        <w:rPr>
          <w:rFonts w:hint="eastAsia"/>
        </w:rPr>
        <w:t>对账流程</w:t>
      </w:r>
      <w:bookmarkEnd w:id="0"/>
      <w:bookmarkEnd w:id="1"/>
    </w:p>
    <w:p w:rsidR="0081752B" w:rsidRPr="0002444D" w:rsidRDefault="0081752B" w:rsidP="0081752B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 w:rsidRPr="0002444D">
        <w:rPr>
          <w:rFonts w:hint="eastAsia"/>
          <w:sz w:val="24"/>
          <w:szCs w:val="24"/>
        </w:rPr>
        <w:t>快递价格书维护，该部分在“系统设置——》地区列表”完成；</w:t>
      </w:r>
    </w:p>
    <w:p w:rsidR="0081752B" w:rsidRPr="0002444D" w:rsidRDefault="0081752B" w:rsidP="0081752B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 w:rsidRPr="0002444D">
        <w:rPr>
          <w:rFonts w:hint="eastAsia"/>
          <w:sz w:val="24"/>
          <w:szCs w:val="24"/>
        </w:rPr>
        <w:t>快递账单校对，该部分在“财务管理——》运费对账明细“完成。</w:t>
      </w:r>
    </w:p>
    <w:p w:rsidR="00C70113" w:rsidRPr="0002444D" w:rsidRDefault="00C70113" w:rsidP="0002444D">
      <w:pPr>
        <w:pStyle w:val="1"/>
      </w:pPr>
      <w:bookmarkStart w:id="2" w:name="_Toc336098590"/>
      <w:bookmarkStart w:id="3" w:name="_Toc345896882"/>
      <w:r w:rsidRPr="0002444D">
        <w:rPr>
          <w:rFonts w:hint="eastAsia"/>
        </w:rPr>
        <w:t>2.</w:t>
      </w:r>
      <w:r w:rsidRPr="0002444D">
        <w:rPr>
          <w:rFonts w:hint="eastAsia"/>
        </w:rPr>
        <w:t>具体使用步骤（</w:t>
      </w:r>
      <w:r w:rsidRPr="0002444D">
        <w:rPr>
          <w:rFonts w:hint="eastAsia"/>
        </w:rPr>
        <w:t>ERP</w:t>
      </w:r>
      <w:r w:rsidRPr="0002444D">
        <w:rPr>
          <w:rFonts w:hint="eastAsia"/>
        </w:rPr>
        <w:t>系统操作）</w:t>
      </w:r>
      <w:bookmarkEnd w:id="2"/>
      <w:bookmarkEnd w:id="3"/>
    </w:p>
    <w:p w:rsidR="00C70113" w:rsidRPr="0002444D" w:rsidRDefault="00C70113" w:rsidP="0002444D">
      <w:pPr>
        <w:pStyle w:val="2"/>
      </w:pPr>
      <w:bookmarkStart w:id="4" w:name="_Toc336098591"/>
      <w:bookmarkStart w:id="5" w:name="_Toc345896883"/>
      <w:r w:rsidRPr="0002444D">
        <w:rPr>
          <w:rFonts w:hint="eastAsia"/>
        </w:rPr>
        <w:t>2.1</w:t>
      </w:r>
      <w:bookmarkEnd w:id="4"/>
      <w:r w:rsidRPr="0002444D">
        <w:rPr>
          <w:rFonts w:hint="eastAsia"/>
        </w:rPr>
        <w:t>快递价格书维护</w:t>
      </w:r>
      <w:bookmarkEnd w:id="5"/>
    </w:p>
    <w:p w:rsidR="00F13623" w:rsidRPr="0002444D" w:rsidRDefault="00F13623" w:rsidP="00F13623">
      <w:pPr>
        <w:rPr>
          <w:sz w:val="24"/>
          <w:szCs w:val="24"/>
        </w:rPr>
      </w:pPr>
      <w:r w:rsidRPr="0002444D">
        <w:rPr>
          <w:rFonts w:hint="eastAsia"/>
          <w:b/>
          <w:sz w:val="24"/>
          <w:szCs w:val="24"/>
        </w:rPr>
        <w:t>维护逻辑说明</w:t>
      </w:r>
      <w:r w:rsidRPr="0002444D">
        <w:rPr>
          <w:rFonts w:hint="eastAsia"/>
          <w:sz w:val="24"/>
          <w:szCs w:val="24"/>
        </w:rPr>
        <w:t>：</w:t>
      </w:r>
      <w:r w:rsidR="006D63BB" w:rsidRPr="0002444D">
        <w:rPr>
          <w:rFonts w:hint="eastAsia"/>
          <w:sz w:val="24"/>
          <w:szCs w:val="24"/>
          <w:highlight w:val="yellow"/>
        </w:rPr>
        <w:t>系统地区是按省</w:t>
      </w:r>
      <w:r w:rsidR="00B0718B" w:rsidRPr="0002444D">
        <w:rPr>
          <w:rFonts w:hint="eastAsia"/>
          <w:sz w:val="24"/>
          <w:szCs w:val="24"/>
          <w:highlight w:val="yellow"/>
        </w:rPr>
        <w:t>(</w:t>
      </w:r>
      <w:r w:rsidR="00B0718B" w:rsidRPr="0002444D">
        <w:rPr>
          <w:rFonts w:hint="eastAsia"/>
          <w:sz w:val="24"/>
          <w:szCs w:val="24"/>
          <w:highlight w:val="yellow"/>
        </w:rPr>
        <w:t>一级地区</w:t>
      </w:r>
      <w:r w:rsidR="00B0718B" w:rsidRPr="0002444D">
        <w:rPr>
          <w:rFonts w:hint="eastAsia"/>
          <w:sz w:val="24"/>
          <w:szCs w:val="24"/>
          <w:highlight w:val="yellow"/>
        </w:rPr>
        <w:t>)</w:t>
      </w:r>
      <w:r w:rsidR="006D63BB" w:rsidRPr="0002444D">
        <w:rPr>
          <w:rFonts w:hint="eastAsia"/>
          <w:sz w:val="24"/>
          <w:szCs w:val="24"/>
          <w:highlight w:val="yellow"/>
        </w:rPr>
        <w:t>、市</w:t>
      </w:r>
      <w:r w:rsidR="00B0718B" w:rsidRPr="0002444D">
        <w:rPr>
          <w:rFonts w:hint="eastAsia"/>
          <w:sz w:val="24"/>
          <w:szCs w:val="24"/>
          <w:highlight w:val="yellow"/>
        </w:rPr>
        <w:t>（二级地区）</w:t>
      </w:r>
      <w:r w:rsidR="006D63BB" w:rsidRPr="0002444D">
        <w:rPr>
          <w:rFonts w:hint="eastAsia"/>
          <w:sz w:val="24"/>
          <w:szCs w:val="24"/>
          <w:highlight w:val="yellow"/>
        </w:rPr>
        <w:t>、区</w:t>
      </w:r>
      <w:r w:rsidR="00B0718B" w:rsidRPr="0002444D">
        <w:rPr>
          <w:rFonts w:hint="eastAsia"/>
          <w:sz w:val="24"/>
          <w:szCs w:val="24"/>
          <w:highlight w:val="yellow"/>
        </w:rPr>
        <w:t>（三级地区）</w:t>
      </w:r>
      <w:r w:rsidR="006D63BB" w:rsidRPr="0002444D">
        <w:rPr>
          <w:rFonts w:hint="eastAsia"/>
          <w:sz w:val="24"/>
          <w:szCs w:val="24"/>
          <w:highlight w:val="yellow"/>
        </w:rPr>
        <w:t>维护的，直接维护</w:t>
      </w:r>
      <w:r w:rsidR="004D556A" w:rsidRPr="0002444D">
        <w:rPr>
          <w:rFonts w:hint="eastAsia"/>
          <w:sz w:val="24"/>
          <w:szCs w:val="24"/>
          <w:highlight w:val="yellow"/>
        </w:rPr>
        <w:t>一级地区</w:t>
      </w:r>
      <w:r w:rsidR="004B4D4D" w:rsidRPr="0002444D">
        <w:rPr>
          <w:rFonts w:hint="eastAsia"/>
          <w:sz w:val="24"/>
          <w:szCs w:val="24"/>
          <w:highlight w:val="yellow"/>
        </w:rPr>
        <w:t>首</w:t>
      </w:r>
      <w:r w:rsidR="00B61673" w:rsidRPr="0002444D">
        <w:rPr>
          <w:rFonts w:hint="eastAsia"/>
          <w:sz w:val="24"/>
          <w:szCs w:val="24"/>
          <w:highlight w:val="yellow"/>
        </w:rPr>
        <w:t>、</w:t>
      </w:r>
      <w:r w:rsidR="004B4D4D" w:rsidRPr="0002444D">
        <w:rPr>
          <w:rFonts w:hint="eastAsia"/>
          <w:sz w:val="24"/>
          <w:szCs w:val="24"/>
          <w:highlight w:val="yellow"/>
        </w:rPr>
        <w:t>续重价格，</w:t>
      </w:r>
      <w:r w:rsidR="004D556A" w:rsidRPr="0002444D">
        <w:rPr>
          <w:rFonts w:hint="eastAsia"/>
          <w:sz w:val="24"/>
          <w:szCs w:val="24"/>
          <w:highlight w:val="yellow"/>
        </w:rPr>
        <w:t>二、三级</w:t>
      </w:r>
      <w:r w:rsidR="004B4D4D" w:rsidRPr="0002444D">
        <w:rPr>
          <w:rFonts w:hint="eastAsia"/>
          <w:sz w:val="24"/>
          <w:szCs w:val="24"/>
          <w:highlight w:val="yellow"/>
        </w:rPr>
        <w:t>地区首</w:t>
      </w:r>
      <w:r w:rsidR="004D556A" w:rsidRPr="0002444D">
        <w:rPr>
          <w:rFonts w:hint="eastAsia"/>
          <w:sz w:val="24"/>
          <w:szCs w:val="24"/>
          <w:highlight w:val="yellow"/>
        </w:rPr>
        <w:t>、</w:t>
      </w:r>
      <w:r w:rsidR="004B4D4D" w:rsidRPr="0002444D">
        <w:rPr>
          <w:rFonts w:hint="eastAsia"/>
          <w:sz w:val="24"/>
          <w:szCs w:val="24"/>
          <w:highlight w:val="yellow"/>
        </w:rPr>
        <w:t>续重自动更新一致；如果部分</w:t>
      </w:r>
      <w:r w:rsidR="004D556A" w:rsidRPr="0002444D">
        <w:rPr>
          <w:rFonts w:hint="eastAsia"/>
          <w:sz w:val="24"/>
          <w:szCs w:val="24"/>
          <w:highlight w:val="yellow"/>
        </w:rPr>
        <w:t>二、三级地区</w:t>
      </w:r>
      <w:r w:rsidR="004B4D4D" w:rsidRPr="0002444D">
        <w:rPr>
          <w:rFonts w:hint="eastAsia"/>
          <w:sz w:val="24"/>
          <w:szCs w:val="24"/>
          <w:highlight w:val="yellow"/>
        </w:rPr>
        <w:t>价格与</w:t>
      </w:r>
      <w:r w:rsidR="004D556A" w:rsidRPr="0002444D">
        <w:rPr>
          <w:rFonts w:hint="eastAsia"/>
          <w:sz w:val="24"/>
          <w:szCs w:val="24"/>
          <w:highlight w:val="yellow"/>
        </w:rPr>
        <w:t>一级地区</w:t>
      </w:r>
      <w:r w:rsidR="004B4D4D" w:rsidRPr="0002444D">
        <w:rPr>
          <w:rFonts w:hint="eastAsia"/>
          <w:sz w:val="24"/>
          <w:szCs w:val="24"/>
          <w:highlight w:val="yellow"/>
        </w:rPr>
        <w:t>价格不一致，则单独维护</w:t>
      </w:r>
      <w:r w:rsidR="004D556A" w:rsidRPr="0002444D">
        <w:rPr>
          <w:rFonts w:hint="eastAsia"/>
          <w:sz w:val="24"/>
          <w:szCs w:val="24"/>
          <w:highlight w:val="yellow"/>
        </w:rPr>
        <w:t>二、三级</w:t>
      </w:r>
      <w:r w:rsidR="004B4D4D" w:rsidRPr="0002444D">
        <w:rPr>
          <w:rFonts w:hint="eastAsia"/>
          <w:sz w:val="24"/>
          <w:szCs w:val="24"/>
          <w:highlight w:val="yellow"/>
        </w:rPr>
        <w:t>价格。</w:t>
      </w:r>
    </w:p>
    <w:p w:rsidR="004D556A" w:rsidRDefault="004D556A" w:rsidP="004D556A"/>
    <w:p w:rsidR="002F0145" w:rsidRPr="00122B37" w:rsidRDefault="002F0145" w:rsidP="000E03B6">
      <w:pPr>
        <w:pStyle w:val="3"/>
      </w:pPr>
      <w:bookmarkStart w:id="6" w:name="_Toc345896884"/>
      <w:r w:rsidRPr="00122B37">
        <w:rPr>
          <w:rFonts w:hint="eastAsia"/>
        </w:rPr>
        <w:t>2.1.1</w:t>
      </w:r>
      <w:r w:rsidR="00122B37" w:rsidRPr="00122B37">
        <w:rPr>
          <w:rFonts w:hint="eastAsia"/>
        </w:rPr>
        <w:t>维护价格</w:t>
      </w:r>
      <w:bookmarkEnd w:id="6"/>
    </w:p>
    <w:p w:rsidR="004D556A" w:rsidRPr="0002444D" w:rsidRDefault="004D556A" w:rsidP="00F13623">
      <w:pPr>
        <w:rPr>
          <w:sz w:val="24"/>
          <w:szCs w:val="24"/>
        </w:rPr>
      </w:pPr>
      <w:r w:rsidRPr="0002444D">
        <w:rPr>
          <w:rFonts w:hint="eastAsia"/>
          <w:sz w:val="24"/>
          <w:szCs w:val="24"/>
        </w:rPr>
        <w:t>具体</w:t>
      </w:r>
      <w:r w:rsidR="00942A4A" w:rsidRPr="0002444D">
        <w:rPr>
          <w:rFonts w:hint="eastAsia"/>
          <w:sz w:val="24"/>
          <w:szCs w:val="24"/>
        </w:rPr>
        <w:t>操作</w:t>
      </w:r>
      <w:r w:rsidRPr="0002444D">
        <w:rPr>
          <w:rFonts w:hint="eastAsia"/>
          <w:sz w:val="24"/>
          <w:szCs w:val="24"/>
        </w:rPr>
        <w:t>如下所示：</w:t>
      </w:r>
    </w:p>
    <w:p w:rsidR="00C70113" w:rsidRPr="0002444D" w:rsidRDefault="006C36FC" w:rsidP="00C70113">
      <w:pPr>
        <w:rPr>
          <w:sz w:val="24"/>
          <w:szCs w:val="24"/>
        </w:rPr>
      </w:pPr>
      <w:r w:rsidRPr="0002444D">
        <w:rPr>
          <w:rFonts w:hint="eastAsia"/>
          <w:b/>
          <w:sz w:val="24"/>
          <w:szCs w:val="24"/>
        </w:rPr>
        <w:t>路径：</w:t>
      </w:r>
      <w:r w:rsidR="004D556A" w:rsidRPr="0002444D">
        <w:rPr>
          <w:rFonts w:hint="eastAsia"/>
          <w:b/>
          <w:sz w:val="24"/>
          <w:szCs w:val="24"/>
        </w:rPr>
        <w:t>选择“系统设置——》地区列表”</w:t>
      </w:r>
    </w:p>
    <w:p w:rsidR="0081752B" w:rsidRDefault="006C3086" w:rsidP="00942A4A">
      <w:pPr>
        <w:jc w:val="center"/>
        <w:rPr>
          <w:sz w:val="30"/>
          <w:szCs w:val="30"/>
        </w:rPr>
      </w:pPr>
      <w:r>
        <w:rPr>
          <w:rFonts w:hint="eastAsia"/>
          <w:noProof/>
          <w:sz w:val="30"/>
          <w:szCs w:val="30"/>
        </w:rPr>
        <w:drawing>
          <wp:inline distT="0" distB="0" distL="0" distR="0">
            <wp:extent cx="1916843" cy="2306595"/>
            <wp:effectExtent l="19050" t="0" r="7207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189" cy="2309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C36FC">
        <w:rPr>
          <w:rFonts w:hint="eastAsia"/>
          <w:sz w:val="30"/>
          <w:szCs w:val="30"/>
        </w:rPr>
        <w:t xml:space="preserve">  </w:t>
      </w:r>
    </w:p>
    <w:p w:rsidR="006C36FC" w:rsidRDefault="006C36FC" w:rsidP="006C36FC">
      <w:pPr>
        <w:ind w:firstLineChars="1652" w:firstLine="3483"/>
        <w:rPr>
          <w:b/>
          <w:szCs w:val="21"/>
        </w:rPr>
      </w:pPr>
      <w:r w:rsidRPr="006C36FC">
        <w:rPr>
          <w:rFonts w:hint="eastAsia"/>
          <w:b/>
          <w:szCs w:val="21"/>
        </w:rPr>
        <w:t>图</w:t>
      </w:r>
      <w:r>
        <w:rPr>
          <w:rFonts w:hint="eastAsia"/>
          <w:b/>
          <w:szCs w:val="21"/>
        </w:rPr>
        <w:t>2.1-1</w:t>
      </w:r>
    </w:p>
    <w:p w:rsidR="006C36FC" w:rsidRPr="0002444D" w:rsidRDefault="006C36FC" w:rsidP="0002444D">
      <w:pPr>
        <w:ind w:firstLineChars="49" w:firstLine="118"/>
        <w:rPr>
          <w:b/>
          <w:sz w:val="24"/>
          <w:szCs w:val="24"/>
        </w:rPr>
      </w:pPr>
      <w:r w:rsidRPr="0002444D">
        <w:rPr>
          <w:rFonts w:hint="eastAsia"/>
          <w:b/>
          <w:sz w:val="24"/>
          <w:szCs w:val="24"/>
        </w:rPr>
        <w:t>进入</w:t>
      </w:r>
      <w:r w:rsidR="00DE2587" w:rsidRPr="0002444D">
        <w:rPr>
          <w:rFonts w:hint="eastAsia"/>
          <w:b/>
          <w:sz w:val="24"/>
          <w:szCs w:val="24"/>
        </w:rPr>
        <w:t>国家</w:t>
      </w:r>
      <w:r w:rsidRPr="0002444D">
        <w:rPr>
          <w:rFonts w:hint="eastAsia"/>
          <w:b/>
          <w:sz w:val="24"/>
          <w:szCs w:val="24"/>
        </w:rPr>
        <w:t>地区列表，依据相应国家选择“管理”按钮</w:t>
      </w:r>
      <w:r w:rsidR="00DE2587" w:rsidRPr="0002444D">
        <w:rPr>
          <w:rFonts w:hint="eastAsia"/>
          <w:b/>
          <w:sz w:val="24"/>
          <w:szCs w:val="24"/>
        </w:rPr>
        <w:t>：</w:t>
      </w:r>
    </w:p>
    <w:p w:rsidR="006C3086" w:rsidRDefault="006C3086" w:rsidP="006C3086">
      <w:pPr>
        <w:ind w:left="3584" w:hangingChars="1700" w:hanging="3584"/>
        <w:jc w:val="left"/>
        <w:rPr>
          <w:b/>
          <w:szCs w:val="21"/>
        </w:rPr>
      </w:pPr>
      <w:r>
        <w:rPr>
          <w:rFonts w:hint="eastAsia"/>
          <w:b/>
          <w:noProof/>
          <w:szCs w:val="21"/>
        </w:rPr>
        <w:drawing>
          <wp:inline distT="0" distB="0" distL="0" distR="0">
            <wp:extent cx="5273973" cy="1207698"/>
            <wp:effectExtent l="19050" t="0" r="2877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Cs w:val="21"/>
        </w:rPr>
        <w:t>图</w:t>
      </w:r>
      <w:r>
        <w:rPr>
          <w:rFonts w:hint="eastAsia"/>
          <w:b/>
          <w:szCs w:val="21"/>
        </w:rPr>
        <w:t>2.1-2</w:t>
      </w:r>
    </w:p>
    <w:p w:rsidR="00DE2587" w:rsidRDefault="00DE2587" w:rsidP="0002444D">
      <w:pPr>
        <w:ind w:left="4096" w:hangingChars="1700" w:hanging="4096"/>
        <w:jc w:val="left"/>
        <w:rPr>
          <w:b/>
          <w:sz w:val="24"/>
          <w:szCs w:val="24"/>
        </w:rPr>
      </w:pPr>
      <w:r w:rsidRPr="0002444D">
        <w:rPr>
          <w:rFonts w:hint="eastAsia"/>
          <w:b/>
          <w:sz w:val="24"/>
          <w:szCs w:val="24"/>
        </w:rPr>
        <w:lastRenderedPageBreak/>
        <w:t>选择相应省份（</w:t>
      </w:r>
      <w:r w:rsidR="00BE64A0">
        <w:rPr>
          <w:rFonts w:hint="eastAsia"/>
          <w:b/>
          <w:sz w:val="24"/>
          <w:szCs w:val="24"/>
        </w:rPr>
        <w:t>eg</w:t>
      </w:r>
      <w:r w:rsidR="00BE64A0">
        <w:rPr>
          <w:rFonts w:hint="eastAsia"/>
          <w:b/>
          <w:sz w:val="24"/>
          <w:szCs w:val="24"/>
        </w:rPr>
        <w:t>：</w:t>
      </w:r>
      <w:r w:rsidRPr="0002444D">
        <w:rPr>
          <w:rFonts w:hint="eastAsia"/>
          <w:b/>
          <w:sz w:val="24"/>
          <w:szCs w:val="24"/>
        </w:rPr>
        <w:t>浙江），维护首重重量、首重费用、续重费用：</w:t>
      </w:r>
    </w:p>
    <w:p w:rsidR="0002444D" w:rsidRPr="0002444D" w:rsidRDefault="00BE64A0" w:rsidP="0002444D">
      <w:pPr>
        <w:ind w:left="4096" w:hangingChars="1700" w:hanging="4096"/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268379" cy="4164761"/>
            <wp:effectExtent l="19050" t="19050" r="27521" b="26239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94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587" w:rsidRDefault="00BE64A0" w:rsidP="00BE64A0">
      <w:pPr>
        <w:ind w:leftChars="1666" w:left="3499" w:firstLineChars="49" w:firstLine="103"/>
        <w:jc w:val="left"/>
        <w:rPr>
          <w:b/>
          <w:szCs w:val="21"/>
        </w:rPr>
      </w:pPr>
      <w:r>
        <w:rPr>
          <w:rFonts w:hint="eastAsia"/>
          <w:b/>
          <w:szCs w:val="21"/>
        </w:rPr>
        <w:t>图</w:t>
      </w:r>
      <w:r>
        <w:rPr>
          <w:rFonts w:hint="eastAsia"/>
          <w:b/>
          <w:szCs w:val="21"/>
        </w:rPr>
        <w:t>2.1-3</w:t>
      </w:r>
    </w:p>
    <w:p w:rsidR="00BE64A0" w:rsidRPr="00B660FE" w:rsidRDefault="00BE64A0" w:rsidP="00BE64A0">
      <w:pPr>
        <w:jc w:val="left"/>
        <w:rPr>
          <w:b/>
          <w:sz w:val="24"/>
          <w:szCs w:val="24"/>
        </w:rPr>
      </w:pPr>
      <w:r w:rsidRPr="00B660FE">
        <w:rPr>
          <w:rFonts w:hint="eastAsia"/>
          <w:b/>
          <w:sz w:val="24"/>
          <w:szCs w:val="24"/>
        </w:rPr>
        <w:t>备注：</w:t>
      </w:r>
    </w:p>
    <w:p w:rsidR="00BE64A0" w:rsidRDefault="00B660FE" w:rsidP="00B660FE">
      <w:pPr>
        <w:pStyle w:val="a5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维护价格时，如果始发地为仓库，则选择</w:t>
      </w: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464029" cy="240564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48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84E09">
        <w:rPr>
          <w:rFonts w:hint="eastAsia"/>
          <w:sz w:val="24"/>
          <w:szCs w:val="24"/>
        </w:rPr>
        <w:t>按钮，选择相应的仓库；如果始发地不是仓库，则选择</w:t>
      </w:r>
      <w:r w:rsidR="00584E09">
        <w:rPr>
          <w:rFonts w:hint="eastAsia"/>
          <w:noProof/>
          <w:sz w:val="24"/>
          <w:szCs w:val="24"/>
        </w:rPr>
        <w:drawing>
          <wp:inline distT="0" distB="0" distL="0" distR="0">
            <wp:extent cx="1473320" cy="27604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281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84E09">
        <w:rPr>
          <w:rFonts w:hint="eastAsia"/>
          <w:sz w:val="24"/>
          <w:szCs w:val="24"/>
        </w:rPr>
        <w:t>，选择详细地址即可。</w:t>
      </w:r>
    </w:p>
    <w:p w:rsidR="00E60698" w:rsidRDefault="00E60698" w:rsidP="00B660FE">
      <w:pPr>
        <w:pStyle w:val="a5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E60698">
        <w:rPr>
          <w:rFonts w:hint="eastAsia"/>
          <w:sz w:val="24"/>
          <w:szCs w:val="24"/>
        </w:rPr>
        <w:t>运费首续重信息</w:t>
      </w:r>
      <w:r w:rsidR="0099605C" w:rsidRPr="00E60698">
        <w:rPr>
          <w:rFonts w:hint="eastAsia"/>
          <w:sz w:val="24"/>
          <w:szCs w:val="24"/>
        </w:rPr>
        <w:t>设置</w:t>
      </w:r>
      <w:r w:rsidRPr="00E60698">
        <w:rPr>
          <w:rFonts w:hint="eastAsia"/>
          <w:sz w:val="24"/>
          <w:szCs w:val="24"/>
        </w:rPr>
        <w:t>成功后，可利用界面右上角的</w:t>
      </w:r>
      <w:r w:rsidRPr="00E60698">
        <w:rPr>
          <w:b/>
          <w:color w:val="FF0000"/>
          <w:sz w:val="24"/>
          <w:szCs w:val="24"/>
        </w:rPr>
        <w:t>”</w:t>
      </w:r>
      <w:r w:rsidRPr="00E60698">
        <w:rPr>
          <w:rFonts w:hint="eastAsia"/>
          <w:b/>
          <w:color w:val="FF0000"/>
          <w:sz w:val="24"/>
          <w:szCs w:val="24"/>
        </w:rPr>
        <w:t>返回上一级</w:t>
      </w:r>
      <w:r w:rsidRPr="00E60698">
        <w:rPr>
          <w:b/>
          <w:color w:val="FF0000"/>
          <w:sz w:val="24"/>
          <w:szCs w:val="24"/>
        </w:rPr>
        <w:t>”</w:t>
      </w:r>
      <w:r w:rsidRPr="00E60698">
        <w:rPr>
          <w:rFonts w:hint="eastAsia"/>
          <w:sz w:val="24"/>
          <w:szCs w:val="24"/>
        </w:rPr>
        <w:t>按钮继续添加其他地区的首续重信息。</w:t>
      </w:r>
    </w:p>
    <w:p w:rsidR="00B660FE" w:rsidRDefault="00B660FE" w:rsidP="00B660FE">
      <w:pPr>
        <w:pStyle w:val="a5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B660FE">
        <w:rPr>
          <w:rFonts w:hint="eastAsia"/>
          <w:sz w:val="24"/>
          <w:szCs w:val="24"/>
        </w:rPr>
        <w:t>直接维护一级地区（省）首续重价格，则二、三及地区（市、区）自动更新一致，如图</w:t>
      </w:r>
      <w:r>
        <w:rPr>
          <w:rFonts w:hint="eastAsia"/>
          <w:sz w:val="24"/>
          <w:szCs w:val="24"/>
        </w:rPr>
        <w:t>所示</w:t>
      </w:r>
      <w:r w:rsidRPr="00B660FE">
        <w:rPr>
          <w:rFonts w:hint="eastAsia"/>
          <w:sz w:val="24"/>
          <w:szCs w:val="24"/>
        </w:rPr>
        <w:t>：</w:t>
      </w:r>
    </w:p>
    <w:p w:rsidR="00B660FE" w:rsidRPr="00891C6D" w:rsidRDefault="001829B6" w:rsidP="00891C6D">
      <w:pPr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>
            <wp:extent cx="5316364" cy="1792498"/>
            <wp:effectExtent l="19050" t="19050" r="17636" b="17252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364" cy="179249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543" w:rsidRDefault="00263543" w:rsidP="001829B6">
      <w:pPr>
        <w:jc w:val="left"/>
        <w:rPr>
          <w:b/>
          <w:sz w:val="24"/>
          <w:szCs w:val="24"/>
        </w:rPr>
      </w:pPr>
    </w:p>
    <w:p w:rsidR="00304924" w:rsidRDefault="001829B6" w:rsidP="001829B6">
      <w:pPr>
        <w:jc w:val="left"/>
        <w:rPr>
          <w:b/>
          <w:sz w:val="24"/>
          <w:szCs w:val="24"/>
        </w:rPr>
      </w:pPr>
      <w:r w:rsidRPr="0053728B">
        <w:rPr>
          <w:rFonts w:hint="eastAsia"/>
          <w:b/>
          <w:sz w:val="24"/>
          <w:szCs w:val="24"/>
        </w:rPr>
        <w:lastRenderedPageBreak/>
        <w:t>如果部分</w:t>
      </w:r>
      <w:r w:rsidR="00304924">
        <w:rPr>
          <w:rFonts w:hint="eastAsia"/>
          <w:b/>
          <w:sz w:val="24"/>
          <w:szCs w:val="24"/>
        </w:rPr>
        <w:t>小地区</w:t>
      </w:r>
      <w:r w:rsidRPr="0053728B">
        <w:rPr>
          <w:rFonts w:hint="eastAsia"/>
          <w:b/>
          <w:sz w:val="24"/>
          <w:szCs w:val="24"/>
        </w:rPr>
        <w:t>价格</w:t>
      </w:r>
      <w:r w:rsidR="001A7D7E" w:rsidRPr="0053728B">
        <w:rPr>
          <w:rFonts w:hint="eastAsia"/>
          <w:b/>
          <w:sz w:val="24"/>
          <w:szCs w:val="24"/>
        </w:rPr>
        <w:t>与</w:t>
      </w:r>
      <w:r w:rsidR="00304924">
        <w:rPr>
          <w:rFonts w:hint="eastAsia"/>
          <w:b/>
          <w:sz w:val="24"/>
          <w:szCs w:val="24"/>
        </w:rPr>
        <w:t>大地区价格</w:t>
      </w:r>
      <w:r w:rsidR="001A7D7E" w:rsidRPr="0053728B">
        <w:rPr>
          <w:rFonts w:hint="eastAsia"/>
          <w:b/>
          <w:sz w:val="24"/>
          <w:szCs w:val="24"/>
        </w:rPr>
        <w:t>不一致，则单独维护</w:t>
      </w:r>
      <w:r w:rsidR="00304924">
        <w:rPr>
          <w:rFonts w:hint="eastAsia"/>
          <w:b/>
          <w:sz w:val="24"/>
          <w:szCs w:val="24"/>
        </w:rPr>
        <w:t>维护小地区</w:t>
      </w:r>
      <w:r w:rsidR="001A7D7E" w:rsidRPr="0053728B">
        <w:rPr>
          <w:rFonts w:hint="eastAsia"/>
          <w:b/>
          <w:sz w:val="24"/>
          <w:szCs w:val="24"/>
        </w:rPr>
        <w:t>，</w:t>
      </w:r>
    </w:p>
    <w:p w:rsidR="00BA2391" w:rsidRPr="008E4E36" w:rsidRDefault="00304924" w:rsidP="001829B6">
      <w:pPr>
        <w:jc w:val="left"/>
        <w:rPr>
          <w:sz w:val="24"/>
          <w:szCs w:val="24"/>
        </w:rPr>
      </w:pPr>
      <w:r w:rsidRPr="008E4E36">
        <w:rPr>
          <w:rFonts w:hint="eastAsia"/>
          <w:sz w:val="24"/>
          <w:szCs w:val="24"/>
        </w:rPr>
        <w:t>eg</w:t>
      </w:r>
      <w:r w:rsidRPr="008E4E36">
        <w:rPr>
          <w:rFonts w:hint="eastAsia"/>
          <w:sz w:val="24"/>
          <w:szCs w:val="24"/>
        </w:rPr>
        <w:t>：北京</w:t>
      </w:r>
      <w:r w:rsidRPr="008E4E36">
        <w:rPr>
          <w:rFonts w:hint="eastAsia"/>
          <w:sz w:val="24"/>
          <w:szCs w:val="24"/>
        </w:rPr>
        <w:t>-</w:t>
      </w:r>
      <w:r w:rsidRPr="008E4E36">
        <w:rPr>
          <w:rFonts w:hint="eastAsia"/>
          <w:sz w:val="24"/>
          <w:szCs w:val="24"/>
        </w:rPr>
        <w:t>朝阳区</w:t>
      </w:r>
    </w:p>
    <w:p w:rsidR="00B660FE" w:rsidRPr="008E4E36" w:rsidRDefault="00BA2391" w:rsidP="001829B6">
      <w:pPr>
        <w:jc w:val="left"/>
        <w:rPr>
          <w:sz w:val="24"/>
          <w:szCs w:val="24"/>
        </w:rPr>
      </w:pPr>
      <w:r w:rsidRPr="008E4E36">
        <w:rPr>
          <w:rFonts w:hint="eastAsia"/>
          <w:sz w:val="24"/>
          <w:szCs w:val="24"/>
          <w:highlight w:val="yellow"/>
        </w:rPr>
        <w:t>正确操作</w:t>
      </w:r>
      <w:r w:rsidR="001A7D7E" w:rsidRPr="008E4E36">
        <w:rPr>
          <w:rFonts w:hint="eastAsia"/>
          <w:sz w:val="24"/>
          <w:szCs w:val="24"/>
          <w:highlight w:val="yellow"/>
        </w:rPr>
        <w:t>：</w:t>
      </w:r>
    </w:p>
    <w:p w:rsidR="001A7D7E" w:rsidRDefault="00630920" w:rsidP="001829B6">
      <w:pPr>
        <w:jc w:val="left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274310" cy="1512410"/>
            <wp:effectExtent l="19050" t="0" r="2540" b="0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12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D7E" w:rsidRDefault="001A7D7E" w:rsidP="001829B6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点击“管理“进入”</w:t>
      </w:r>
      <w:r w:rsidR="00304924">
        <w:rPr>
          <w:rFonts w:hint="eastAsia"/>
          <w:b/>
          <w:sz w:val="24"/>
          <w:szCs w:val="24"/>
        </w:rPr>
        <w:t>区</w:t>
      </w:r>
      <w:r>
        <w:rPr>
          <w:rFonts w:hint="eastAsia"/>
          <w:b/>
          <w:sz w:val="24"/>
          <w:szCs w:val="24"/>
        </w:rPr>
        <w:t>“地区界面</w:t>
      </w:r>
      <w:r w:rsidR="0053728B">
        <w:rPr>
          <w:rFonts w:hint="eastAsia"/>
          <w:b/>
          <w:sz w:val="24"/>
          <w:szCs w:val="24"/>
        </w:rPr>
        <w:t>，依据图</w:t>
      </w:r>
      <w:r w:rsidR="0053728B">
        <w:rPr>
          <w:rFonts w:hint="eastAsia"/>
          <w:b/>
          <w:sz w:val="24"/>
          <w:szCs w:val="24"/>
        </w:rPr>
        <w:t>2.1-3</w:t>
      </w:r>
      <w:r w:rsidR="00304924">
        <w:rPr>
          <w:rFonts w:hint="eastAsia"/>
          <w:b/>
          <w:sz w:val="24"/>
          <w:szCs w:val="24"/>
        </w:rPr>
        <w:t>方法维护“</w:t>
      </w:r>
      <w:r w:rsidR="0053728B">
        <w:rPr>
          <w:rFonts w:hint="eastAsia"/>
          <w:b/>
          <w:sz w:val="24"/>
          <w:szCs w:val="24"/>
        </w:rPr>
        <w:t>区</w:t>
      </w:r>
      <w:r w:rsidR="00304924">
        <w:rPr>
          <w:rFonts w:hint="eastAsia"/>
          <w:b/>
          <w:sz w:val="24"/>
          <w:szCs w:val="24"/>
        </w:rPr>
        <w:t>”</w:t>
      </w:r>
      <w:r w:rsidR="0053728B">
        <w:rPr>
          <w:rFonts w:hint="eastAsia"/>
          <w:b/>
          <w:sz w:val="24"/>
          <w:szCs w:val="24"/>
        </w:rPr>
        <w:t>价格，如下，</w:t>
      </w:r>
    </w:p>
    <w:p w:rsidR="00304924" w:rsidRDefault="00304924" w:rsidP="001829B6">
      <w:pPr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274310" cy="2112812"/>
            <wp:effectExtent l="19050" t="0" r="2540" b="0"/>
            <wp:docPr id="1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2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920" w:rsidRPr="008E4E36" w:rsidRDefault="00ED374F" w:rsidP="001829B6">
      <w:pPr>
        <w:jc w:val="left"/>
        <w:rPr>
          <w:sz w:val="24"/>
          <w:szCs w:val="24"/>
        </w:rPr>
      </w:pPr>
      <w:r w:rsidRPr="008E4E36">
        <w:rPr>
          <w:rFonts w:hint="eastAsia"/>
          <w:sz w:val="24"/>
          <w:szCs w:val="24"/>
          <w:highlight w:val="yellow"/>
        </w:rPr>
        <w:t>错误操作</w:t>
      </w:r>
      <w:r w:rsidR="008E4E36" w:rsidRPr="008E4E36">
        <w:rPr>
          <w:rFonts w:hint="eastAsia"/>
          <w:sz w:val="24"/>
          <w:szCs w:val="24"/>
          <w:highlight w:val="yellow"/>
        </w:rPr>
        <w:t>：</w:t>
      </w:r>
      <w:r w:rsidR="00630920" w:rsidRPr="008E4E36">
        <w:rPr>
          <w:rFonts w:hint="eastAsia"/>
          <w:sz w:val="24"/>
          <w:szCs w:val="24"/>
        </w:rPr>
        <w:t>（</w:t>
      </w:r>
      <w:r w:rsidR="00630920" w:rsidRPr="008E4E36">
        <w:rPr>
          <w:rFonts w:hint="eastAsia"/>
          <w:sz w:val="24"/>
          <w:szCs w:val="24"/>
        </w:rPr>
        <w:t>eg</w:t>
      </w:r>
      <w:r w:rsidR="00630920" w:rsidRPr="008E4E36">
        <w:rPr>
          <w:rFonts w:hint="eastAsia"/>
          <w:sz w:val="24"/>
          <w:szCs w:val="24"/>
        </w:rPr>
        <w:t>：北京—朝阳区）</w:t>
      </w:r>
    </w:p>
    <w:p w:rsidR="00630920" w:rsidRDefault="00480FBC" w:rsidP="001829B6">
      <w:pPr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275029" cy="1630392"/>
            <wp:effectExtent l="19050" t="0" r="1821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0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0A3" w:rsidRDefault="00480FBC" w:rsidP="001829B6">
      <w:pPr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274310" cy="1224294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4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74F" w:rsidRDefault="00480FBC" w:rsidP="000E03B6">
      <w:pPr>
        <w:pStyle w:val="3"/>
        <w:rPr>
          <w:noProof/>
        </w:rPr>
      </w:pPr>
      <w:bookmarkStart w:id="7" w:name="_Toc345896885"/>
      <w:r>
        <w:rPr>
          <w:rFonts w:hint="eastAsia"/>
          <w:noProof/>
        </w:rPr>
        <w:lastRenderedPageBreak/>
        <w:t>2.1.2</w:t>
      </w:r>
      <w:r w:rsidR="007E56CF" w:rsidRPr="007E56CF">
        <w:rPr>
          <w:rFonts w:hint="eastAsia"/>
          <w:noProof/>
        </w:rPr>
        <w:t>查看运费首续重信息</w:t>
      </w:r>
      <w:bookmarkEnd w:id="7"/>
    </w:p>
    <w:p w:rsidR="00480FBC" w:rsidRPr="008E4E36" w:rsidRDefault="007E56CF" w:rsidP="001829B6">
      <w:pPr>
        <w:jc w:val="left"/>
        <w:rPr>
          <w:noProof/>
          <w:sz w:val="24"/>
          <w:szCs w:val="24"/>
        </w:rPr>
      </w:pPr>
      <w:r w:rsidRPr="008E4E36">
        <w:rPr>
          <w:noProof/>
          <w:sz w:val="24"/>
          <w:szCs w:val="24"/>
        </w:rPr>
        <w:t>E</w:t>
      </w:r>
      <w:r w:rsidRPr="008E4E36">
        <w:rPr>
          <w:rFonts w:hint="eastAsia"/>
          <w:noProof/>
          <w:sz w:val="24"/>
          <w:szCs w:val="24"/>
        </w:rPr>
        <w:t>g</w:t>
      </w:r>
      <w:r w:rsidRPr="008E4E36">
        <w:rPr>
          <w:rFonts w:hint="eastAsia"/>
          <w:noProof/>
          <w:sz w:val="24"/>
          <w:szCs w:val="24"/>
        </w:rPr>
        <w:t>：北京</w:t>
      </w:r>
    </w:p>
    <w:p w:rsidR="007E56CF" w:rsidRDefault="007E56CF" w:rsidP="001829B6">
      <w:pPr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274310" cy="2334559"/>
            <wp:effectExtent l="1905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4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28B" w:rsidRDefault="008E4E36" w:rsidP="008E4E36">
      <w:pPr>
        <w:jc w:val="center"/>
        <w:rPr>
          <w:b/>
          <w:szCs w:val="21"/>
        </w:rPr>
      </w:pPr>
      <w:r w:rsidRPr="008E4E36">
        <w:rPr>
          <w:rFonts w:hint="eastAsia"/>
          <w:b/>
          <w:szCs w:val="21"/>
        </w:rPr>
        <w:t>图</w:t>
      </w:r>
      <w:r w:rsidR="009560F7">
        <w:rPr>
          <w:rFonts w:hint="eastAsia"/>
          <w:b/>
          <w:szCs w:val="21"/>
        </w:rPr>
        <w:t>2.1.-4</w:t>
      </w:r>
    </w:p>
    <w:p w:rsidR="0053728B" w:rsidRPr="008E4E36" w:rsidRDefault="008E4E36" w:rsidP="001829B6">
      <w:pPr>
        <w:jc w:val="left"/>
        <w:rPr>
          <w:sz w:val="24"/>
          <w:szCs w:val="24"/>
        </w:rPr>
      </w:pPr>
      <w:r w:rsidRPr="008E4E36">
        <w:rPr>
          <w:rFonts w:hint="eastAsia"/>
          <w:sz w:val="24"/>
          <w:szCs w:val="24"/>
        </w:rPr>
        <w:t>查询结果如下图：</w:t>
      </w:r>
    </w:p>
    <w:p w:rsidR="0053728B" w:rsidRDefault="00ED2676" w:rsidP="001829B6">
      <w:pPr>
        <w:jc w:val="left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269928" cy="2734574"/>
            <wp:effectExtent l="19050" t="0" r="6922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6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676" w:rsidRDefault="00892931" w:rsidP="00847F82">
      <w:pPr>
        <w:pStyle w:val="2"/>
      </w:pPr>
      <w:bookmarkStart w:id="8" w:name="_Toc345896886"/>
      <w:r>
        <w:rPr>
          <w:rFonts w:hint="eastAsia"/>
        </w:rPr>
        <w:t>2.2</w:t>
      </w:r>
      <w:r w:rsidR="00847F82">
        <w:rPr>
          <w:rFonts w:hint="eastAsia"/>
        </w:rPr>
        <w:t>校对快递账单</w:t>
      </w:r>
      <w:bookmarkEnd w:id="8"/>
    </w:p>
    <w:p w:rsidR="00691078" w:rsidRPr="00CC5DB3" w:rsidRDefault="0074349B" w:rsidP="001829B6">
      <w:pPr>
        <w:jc w:val="left"/>
        <w:rPr>
          <w:sz w:val="24"/>
          <w:szCs w:val="24"/>
        </w:rPr>
      </w:pPr>
      <w:r w:rsidRPr="0074349B">
        <w:rPr>
          <w:rFonts w:hint="eastAsia"/>
          <w:b/>
          <w:sz w:val="24"/>
          <w:szCs w:val="24"/>
        </w:rPr>
        <w:t>系统对账逻辑：</w:t>
      </w:r>
      <w:r w:rsidRPr="004417DF">
        <w:rPr>
          <w:rFonts w:hint="eastAsia"/>
          <w:sz w:val="24"/>
          <w:szCs w:val="24"/>
          <w:highlight w:val="yellow"/>
        </w:rPr>
        <w:t>首先</w:t>
      </w:r>
      <w:r w:rsidR="00CC5DB3">
        <w:rPr>
          <w:rFonts w:hint="eastAsia"/>
          <w:sz w:val="24"/>
          <w:szCs w:val="24"/>
          <w:highlight w:val="yellow"/>
        </w:rPr>
        <w:t>将</w:t>
      </w:r>
      <w:r w:rsidR="0068519D" w:rsidRPr="004417DF">
        <w:rPr>
          <w:rFonts w:hint="eastAsia"/>
          <w:sz w:val="24"/>
          <w:szCs w:val="24"/>
          <w:highlight w:val="yellow"/>
        </w:rPr>
        <w:t>“</w:t>
      </w:r>
      <w:r w:rsidRPr="004417DF">
        <w:rPr>
          <w:rFonts w:hint="eastAsia"/>
          <w:sz w:val="24"/>
          <w:szCs w:val="24"/>
          <w:highlight w:val="yellow"/>
        </w:rPr>
        <w:t>快递公司重量</w:t>
      </w:r>
      <w:r w:rsidR="0068519D" w:rsidRPr="004417DF">
        <w:rPr>
          <w:rFonts w:hint="eastAsia"/>
          <w:sz w:val="24"/>
          <w:szCs w:val="24"/>
          <w:highlight w:val="yellow"/>
        </w:rPr>
        <w:t>”与“</w:t>
      </w:r>
      <w:r w:rsidR="00524452">
        <w:rPr>
          <w:rFonts w:hint="eastAsia"/>
          <w:sz w:val="24"/>
          <w:szCs w:val="24"/>
          <w:highlight w:val="yellow"/>
        </w:rPr>
        <w:t>仓库</w:t>
      </w:r>
      <w:r w:rsidR="0068519D" w:rsidRPr="004417DF">
        <w:rPr>
          <w:rFonts w:hint="eastAsia"/>
          <w:sz w:val="24"/>
          <w:szCs w:val="24"/>
          <w:highlight w:val="yellow"/>
        </w:rPr>
        <w:t>称重重量”</w:t>
      </w:r>
      <w:r w:rsidR="00CC5DB3">
        <w:rPr>
          <w:rFonts w:hint="eastAsia"/>
          <w:sz w:val="24"/>
          <w:szCs w:val="24"/>
          <w:highlight w:val="yellow"/>
        </w:rPr>
        <w:t>按照</w:t>
      </w:r>
      <w:r w:rsidR="0068519D" w:rsidRPr="004417DF">
        <w:rPr>
          <w:rFonts w:hint="eastAsia"/>
          <w:sz w:val="24"/>
          <w:szCs w:val="24"/>
          <w:highlight w:val="yellow"/>
        </w:rPr>
        <w:t>系统规则、首、续重分别计算运费，</w:t>
      </w:r>
      <w:r w:rsidR="00C7691E">
        <w:rPr>
          <w:rFonts w:hint="eastAsia"/>
          <w:sz w:val="24"/>
          <w:szCs w:val="24"/>
          <w:highlight w:val="yellow"/>
        </w:rPr>
        <w:t>“快递公司重量运费</w:t>
      </w:r>
      <w:r w:rsidR="00CC5DB3">
        <w:rPr>
          <w:rFonts w:hint="eastAsia"/>
          <w:sz w:val="24"/>
          <w:szCs w:val="24"/>
          <w:highlight w:val="yellow"/>
        </w:rPr>
        <w:t>A</w:t>
      </w:r>
      <w:r w:rsidR="00C7691E">
        <w:rPr>
          <w:rFonts w:hint="eastAsia"/>
          <w:sz w:val="24"/>
          <w:szCs w:val="24"/>
          <w:highlight w:val="yellow"/>
        </w:rPr>
        <w:t>-</w:t>
      </w:r>
      <w:r w:rsidR="00524452">
        <w:rPr>
          <w:rFonts w:hint="eastAsia"/>
          <w:sz w:val="24"/>
          <w:szCs w:val="24"/>
          <w:highlight w:val="yellow"/>
        </w:rPr>
        <w:t>仓库</w:t>
      </w:r>
      <w:r w:rsidR="00C7691E">
        <w:rPr>
          <w:rFonts w:hint="eastAsia"/>
          <w:sz w:val="24"/>
          <w:szCs w:val="24"/>
          <w:highlight w:val="yellow"/>
        </w:rPr>
        <w:t>称重运费</w:t>
      </w:r>
      <w:r w:rsidR="00CC5DB3">
        <w:rPr>
          <w:rFonts w:hint="eastAsia"/>
          <w:sz w:val="24"/>
          <w:szCs w:val="24"/>
          <w:highlight w:val="yellow"/>
        </w:rPr>
        <w:t xml:space="preserve">B </w:t>
      </w:r>
      <w:r w:rsidR="00C7691E">
        <w:rPr>
          <w:rFonts w:hint="eastAsia"/>
          <w:sz w:val="24"/>
          <w:szCs w:val="24"/>
          <w:highlight w:val="yellow"/>
        </w:rPr>
        <w:t>&gt;0</w:t>
      </w:r>
      <w:r w:rsidR="00C7691E">
        <w:rPr>
          <w:rFonts w:hint="eastAsia"/>
          <w:sz w:val="24"/>
          <w:szCs w:val="24"/>
          <w:highlight w:val="yellow"/>
        </w:rPr>
        <w:t>”</w:t>
      </w:r>
      <w:r w:rsidR="004417DF" w:rsidRPr="004417DF">
        <w:rPr>
          <w:rFonts w:hint="eastAsia"/>
          <w:sz w:val="24"/>
          <w:szCs w:val="24"/>
          <w:highlight w:val="yellow"/>
        </w:rPr>
        <w:t>—再将“</w:t>
      </w:r>
      <w:r w:rsidR="00524452">
        <w:rPr>
          <w:rFonts w:hint="eastAsia"/>
          <w:sz w:val="24"/>
          <w:szCs w:val="24"/>
          <w:highlight w:val="yellow"/>
        </w:rPr>
        <w:t>仓库称重运费</w:t>
      </w:r>
      <w:r w:rsidR="00524452">
        <w:rPr>
          <w:rFonts w:hint="eastAsia"/>
          <w:sz w:val="24"/>
          <w:szCs w:val="24"/>
          <w:highlight w:val="yellow"/>
        </w:rPr>
        <w:t>B</w:t>
      </w:r>
      <w:r w:rsidR="004417DF" w:rsidRPr="004417DF">
        <w:rPr>
          <w:rFonts w:hint="eastAsia"/>
          <w:sz w:val="24"/>
          <w:szCs w:val="24"/>
          <w:highlight w:val="yellow"/>
        </w:rPr>
        <w:t>”与“</w:t>
      </w:r>
      <w:bookmarkStart w:id="9" w:name="OLE_LINK1"/>
      <w:r w:rsidR="00524452" w:rsidRPr="00524452">
        <w:rPr>
          <w:rFonts w:hint="eastAsia"/>
          <w:sz w:val="24"/>
          <w:szCs w:val="24"/>
          <w:highlight w:val="yellow"/>
        </w:rPr>
        <w:t>快递公司实收快递费</w:t>
      </w:r>
      <w:r w:rsidR="00524452">
        <w:rPr>
          <w:rFonts w:hint="eastAsia"/>
          <w:sz w:val="24"/>
          <w:szCs w:val="24"/>
          <w:highlight w:val="yellow"/>
        </w:rPr>
        <w:t>C</w:t>
      </w:r>
      <w:bookmarkEnd w:id="9"/>
      <w:r w:rsidR="004417DF" w:rsidRPr="004417DF">
        <w:rPr>
          <w:rFonts w:hint="eastAsia"/>
          <w:sz w:val="24"/>
          <w:szCs w:val="24"/>
          <w:highlight w:val="yellow"/>
        </w:rPr>
        <w:t>”作对比；</w:t>
      </w:r>
      <w:r w:rsidR="00C7691E">
        <w:rPr>
          <w:rFonts w:hint="eastAsia"/>
          <w:sz w:val="24"/>
          <w:szCs w:val="24"/>
          <w:highlight w:val="yellow"/>
        </w:rPr>
        <w:t>“快递公司重量运费</w:t>
      </w:r>
      <w:r w:rsidR="00CC5DB3">
        <w:rPr>
          <w:rFonts w:hint="eastAsia"/>
          <w:sz w:val="24"/>
          <w:szCs w:val="24"/>
          <w:highlight w:val="yellow"/>
        </w:rPr>
        <w:t>A</w:t>
      </w:r>
      <w:r w:rsidR="00C7691E">
        <w:rPr>
          <w:rFonts w:hint="eastAsia"/>
          <w:sz w:val="24"/>
          <w:szCs w:val="24"/>
          <w:highlight w:val="yellow"/>
        </w:rPr>
        <w:t>-</w:t>
      </w:r>
      <w:r w:rsidR="00524452">
        <w:rPr>
          <w:rFonts w:hint="eastAsia"/>
          <w:sz w:val="24"/>
          <w:szCs w:val="24"/>
          <w:highlight w:val="yellow"/>
        </w:rPr>
        <w:t>仓库称重运费</w:t>
      </w:r>
      <w:r w:rsidR="00524452">
        <w:rPr>
          <w:rFonts w:hint="eastAsia"/>
          <w:sz w:val="24"/>
          <w:szCs w:val="24"/>
          <w:highlight w:val="yellow"/>
        </w:rPr>
        <w:t>B</w:t>
      </w:r>
      <w:r w:rsidR="00C7691E">
        <w:rPr>
          <w:rFonts w:hint="eastAsia"/>
          <w:sz w:val="24"/>
          <w:szCs w:val="24"/>
          <w:highlight w:val="yellow"/>
        </w:rPr>
        <w:t xml:space="preserve"> &lt;=0</w:t>
      </w:r>
      <w:r w:rsidR="00C7691E">
        <w:rPr>
          <w:rFonts w:hint="eastAsia"/>
          <w:sz w:val="24"/>
          <w:szCs w:val="24"/>
          <w:highlight w:val="yellow"/>
        </w:rPr>
        <w:t>”</w:t>
      </w:r>
      <w:r w:rsidR="004417DF" w:rsidRPr="004417DF">
        <w:rPr>
          <w:rFonts w:hint="eastAsia"/>
          <w:sz w:val="24"/>
          <w:szCs w:val="24"/>
          <w:highlight w:val="yellow"/>
        </w:rPr>
        <w:t>—再将“快递公司重量运费</w:t>
      </w:r>
      <w:r w:rsidR="00CC5DB3">
        <w:rPr>
          <w:rFonts w:hint="eastAsia"/>
          <w:sz w:val="24"/>
          <w:szCs w:val="24"/>
          <w:highlight w:val="yellow"/>
        </w:rPr>
        <w:t>A</w:t>
      </w:r>
      <w:r w:rsidR="004417DF" w:rsidRPr="004417DF">
        <w:rPr>
          <w:rFonts w:hint="eastAsia"/>
          <w:sz w:val="24"/>
          <w:szCs w:val="24"/>
          <w:highlight w:val="yellow"/>
        </w:rPr>
        <w:t>”与“</w:t>
      </w:r>
      <w:r w:rsidR="00524452" w:rsidRPr="00524452">
        <w:rPr>
          <w:rFonts w:hint="eastAsia"/>
          <w:sz w:val="24"/>
          <w:szCs w:val="24"/>
          <w:highlight w:val="yellow"/>
        </w:rPr>
        <w:t>快递公司实收快递费</w:t>
      </w:r>
      <w:r w:rsidR="00524452">
        <w:rPr>
          <w:rFonts w:hint="eastAsia"/>
          <w:sz w:val="24"/>
          <w:szCs w:val="24"/>
          <w:highlight w:val="yellow"/>
        </w:rPr>
        <w:t>C</w:t>
      </w:r>
      <w:r w:rsidR="004417DF" w:rsidRPr="004417DF">
        <w:rPr>
          <w:rFonts w:hint="eastAsia"/>
          <w:sz w:val="24"/>
          <w:szCs w:val="24"/>
          <w:highlight w:val="yellow"/>
        </w:rPr>
        <w:t>”作对比。</w:t>
      </w:r>
      <w:r w:rsidR="004417DF" w:rsidRPr="004417DF">
        <w:rPr>
          <w:rFonts w:hint="eastAsia"/>
          <w:sz w:val="24"/>
          <w:szCs w:val="24"/>
        </w:rPr>
        <w:t>具体如下图：</w:t>
      </w:r>
    </w:p>
    <w:p w:rsidR="00691078" w:rsidRDefault="00E969C6" w:rsidP="001829B6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  <w:pict>
          <v:group id="_x0000_s2097" editas="canvas" style="width:415.3pt;height:130.65pt;mso-position-horizontal-relative:char;mso-position-vertical-relative:line" coordorigin="2357,10664" coordsize="7199,2263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98" type="#_x0000_t75" style="position:absolute;left:2357;top:10664;width:7199;height:2263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99" type="#_x0000_t202" style="position:absolute;left:2433;top:10849;width:1402;height:424">
              <v:textbox style="mso-next-textbox:#_x0000_s2099">
                <w:txbxContent>
                  <w:p w:rsidR="00691078" w:rsidRPr="00E565EA" w:rsidRDefault="00691078" w:rsidP="00691078">
                    <w:pPr>
                      <w:rPr>
                        <w:szCs w:val="21"/>
                      </w:rPr>
                    </w:pPr>
                    <w:r w:rsidRPr="00E565EA">
                      <w:rPr>
                        <w:rFonts w:hint="eastAsia"/>
                        <w:szCs w:val="21"/>
                      </w:rPr>
                      <w:t>快递公司重量</w:t>
                    </w:r>
                  </w:p>
                </w:txbxContent>
              </v:textbox>
            </v:shape>
            <v:shape id="_x0000_s2100" type="#_x0000_t202" style="position:absolute;left:2433;top:11745;width:1402;height:400">
              <v:textbox style="mso-next-textbox:#_x0000_s2100">
                <w:txbxContent>
                  <w:p w:rsidR="00691078" w:rsidRPr="00524452" w:rsidRDefault="00524452" w:rsidP="00524452">
                    <w:r w:rsidRPr="00524452">
                      <w:rPr>
                        <w:rFonts w:hint="eastAsia"/>
                      </w:rPr>
                      <w:t>仓库称重重量</w:t>
                    </w:r>
                    <w:r w:rsidRPr="00524452">
                      <w:rPr>
                        <w:rFonts w:hint="eastAsia"/>
                      </w:rPr>
                      <w:t>(kg)</w:t>
                    </w:r>
                  </w:p>
                </w:txbxContent>
              </v:textbox>
            </v:shape>
            <v:shapetype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_x0000_s2101" type="#_x0000_t88" style="position:absolute;left:3947;top:10921;width:154;height:1224"/>
            <v:shape id="_x0000_s2102" type="#_x0000_t202" style="position:absolute;left:4246;top:11273;width:1826;height:624">
              <v:textbox style="mso-next-textbox:#_x0000_s2102">
                <w:txbxContent>
                  <w:p w:rsidR="00691078" w:rsidRDefault="00CC5DB3" w:rsidP="00691078">
                    <w:r>
                      <w:rPr>
                        <w:rFonts w:hint="eastAsia"/>
                      </w:rPr>
                      <w:t>按照</w:t>
                    </w:r>
                    <w:r w:rsidR="00691078">
                      <w:rPr>
                        <w:rFonts w:hint="eastAsia"/>
                      </w:rPr>
                      <w:t>系统规则和首、续重分别计算运费</w:t>
                    </w:r>
                    <w:r>
                      <w:rPr>
                        <w:rFonts w:hint="eastAsia"/>
                      </w:rPr>
                      <w:t>，得</w:t>
                    </w:r>
                  </w:p>
                </w:txbxContent>
              </v:textbox>
            </v:shape>
            <v:shapetype id="_x0000_t87" coordsize="21600,21600" o:spt="87" adj="1800,10800" path="m21600,qx10800@0l10800@2qy0@11,10800@3l10800@1qy21600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21600,0;0,10800;21600,21600" textboxrect="13963,@4,21600,@5"/>
              <v:handles>
                <v:h position="center,#0" yrange="0,@8"/>
                <v:h position="topLeft,#1" yrange="@9,@10"/>
              </v:handles>
            </v:shapetype>
            <v:shape id="_x0000_s2103" type="#_x0000_t87" style="position:absolute;left:6302;top:10921;width:241;height:1224"/>
            <v:shape id="_x0000_s2104" type="#_x0000_t202" style="position:absolute;left:6626;top:10781;width:1906;height:424">
              <v:textbox style="mso-next-textbox:#_x0000_s2104">
                <w:txbxContent>
                  <w:p w:rsidR="00691078" w:rsidRDefault="00691078" w:rsidP="00691078">
                    <w:r>
                      <w:rPr>
                        <w:rFonts w:hint="eastAsia"/>
                      </w:rPr>
                      <w:t>快递公司重量运费</w:t>
                    </w:r>
                    <w:r>
                      <w:rPr>
                        <w:rFonts w:hint="eastAsia"/>
                      </w:rPr>
                      <w:t>A</w:t>
                    </w:r>
                  </w:p>
                </w:txbxContent>
              </v:textbox>
            </v:shape>
            <v:shape id="_x0000_s2105" type="#_x0000_t202" style="position:absolute;left:6626;top:11808;width:1906;height:412">
              <v:textbox style="mso-next-textbox:#_x0000_s2105">
                <w:txbxContent>
                  <w:p w:rsidR="00691078" w:rsidRDefault="00524452" w:rsidP="00691078">
                    <w:r w:rsidRPr="00524452">
                      <w:rPr>
                        <w:rFonts w:hint="eastAsia"/>
                      </w:rPr>
                      <w:t>仓库称重运费</w:t>
                    </w:r>
                    <w:r w:rsidR="00691078">
                      <w:rPr>
                        <w:rFonts w:hint="eastAsia"/>
                      </w:rPr>
                      <w:t>B</w:t>
                    </w:r>
                  </w:p>
                </w:txbxContent>
              </v:textbox>
            </v:shape>
            <v:shape id="_x0000_s2141" type="#_x0000_t202" style="position:absolute;left:2440;top:12332;width:2078;height:365">
              <v:textbox>
                <w:txbxContent>
                  <w:p w:rsidR="00263543" w:rsidRDefault="00263543">
                    <w:r>
                      <w:rPr>
                        <w:rFonts w:hint="eastAsia"/>
                      </w:rPr>
                      <w:t>快递公司实收快递费</w:t>
                    </w:r>
                    <w:r>
                      <w:rPr>
                        <w:rFonts w:hint="eastAsia"/>
                      </w:rPr>
                      <w:t>C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3728B" w:rsidRDefault="00E969C6" w:rsidP="001829B6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  <w:pict>
          <v:group id="_x0000_s2068" editas="canvas" style="width:415.3pt;height:215.85pt;mso-position-horizontal-relative:char;mso-position-vertical-relative:line" coordorigin="2357,5379" coordsize="7200,3742">
            <o:lock v:ext="edit" aspectratio="t"/>
            <v:shape id="_x0000_s2067" type="#_x0000_t75" style="position:absolute;left:2357;top:5379;width:7200;height:3742" o:preferrelative="f">
              <v:fill o:detectmouseclick="t"/>
              <v:path o:extrusionok="t" o:connecttype="none"/>
              <o:lock v:ext="edit" text="t"/>
            </v:shape>
            <v:shape id="_x0000_s2069" type="#_x0000_t87" style="position:absolute;left:3123;top:5903;width:301;height:2288"/>
            <v:shape id="_x0000_s2070" type="#_x0000_t202" style="position:absolute;left:3430;top:5846;width:671;height:414">
              <v:textbox style="mso-next-textbox:#_x0000_s2070">
                <w:txbxContent>
                  <w:p w:rsidR="00966565" w:rsidRDefault="00966565" w:rsidP="00AA774A">
                    <w:r>
                      <w:rPr>
                        <w:rFonts w:hint="eastAsia"/>
                      </w:rPr>
                      <w:t>A&gt;B</w:t>
                    </w:r>
                  </w:p>
                </w:txbxContent>
              </v:textbox>
            </v:shape>
            <v:shape id="_x0000_s2071" type="#_x0000_t202" style="position:absolute;left:3418;top:8002;width:671;height:354">
              <v:textbox style="mso-next-textbox:#_x0000_s2071">
                <w:txbxContent>
                  <w:p w:rsidR="00966565" w:rsidRDefault="00CF54C4" w:rsidP="00AA774A">
                    <w:r>
                      <w:rPr>
                        <w:rFonts w:hint="eastAsia"/>
                      </w:rPr>
                      <w:t>A&lt;=</w:t>
                    </w:r>
                    <w:r w:rsidR="00966565">
                      <w:rPr>
                        <w:rFonts w:hint="eastAsia"/>
                      </w:rPr>
                      <w:t>B</w:t>
                    </w:r>
                  </w:p>
                </w:txbxContent>
              </v:textbox>
            </v:shape>
            <v:shape id="_x0000_s2073" type="#_x0000_t202" style="position:absolute;left:2440;top:6869;width:606;height:388">
              <v:textbox style="mso-next-textbox:#_x0000_s2073">
                <w:txbxContent>
                  <w:p w:rsidR="00966565" w:rsidRDefault="00966565" w:rsidP="00AA774A">
                    <w:r>
                      <w:rPr>
                        <w:rFonts w:hint="eastAsia"/>
                      </w:rPr>
                      <w:t>A-B</w:t>
                    </w:r>
                  </w:p>
                </w:txbxContent>
              </v:textbox>
            </v:shape>
            <v:shape id="_x0000_s2074" type="#_x0000_t87" style="position:absolute;left:4195;top:5671;width:205;height:1048"/>
            <v:shape id="_x0000_s2075" type="#_x0000_t202" style="position:absolute;left:4400;top:5486;width:694;height:326">
              <v:textbox style="mso-next-textbox:#_x0000_s2075">
                <w:txbxContent>
                  <w:p w:rsidR="00966565" w:rsidRDefault="00966565" w:rsidP="00AA774A">
                    <w:r>
                      <w:rPr>
                        <w:rFonts w:hint="eastAsia"/>
                      </w:rPr>
                      <w:t>B&gt;C</w:t>
                    </w:r>
                  </w:p>
                </w:txbxContent>
              </v:textbox>
            </v:shape>
            <v:shape id="_x0000_s2076" type="#_x0000_t202" style="position:absolute;left:4400;top:6007;width:694;height:330">
              <v:textbox style="mso-next-textbox:#_x0000_s2076">
                <w:txbxContent>
                  <w:p w:rsidR="00966565" w:rsidRDefault="00966565" w:rsidP="00AA774A">
                    <w:r>
                      <w:rPr>
                        <w:rFonts w:hint="eastAsia"/>
                      </w:rPr>
                      <w:t>B=C</w:t>
                    </w:r>
                  </w:p>
                </w:txbxContent>
              </v:textbox>
            </v:shape>
            <v:shape id="_x0000_s2077" type="#_x0000_t202" style="position:absolute;left:4400;top:6540;width:694;height:329">
              <v:textbox style="mso-next-textbox:#_x0000_s2077">
                <w:txbxContent>
                  <w:p w:rsidR="00966565" w:rsidRDefault="00966565" w:rsidP="00AA774A">
                    <w:r>
                      <w:rPr>
                        <w:rFonts w:hint="eastAsia"/>
                      </w:rPr>
                      <w:t>B&lt;C</w:t>
                    </w:r>
                  </w:p>
                </w:txbxContent>
              </v:textbox>
            </v:shape>
            <v:shape id="_x0000_s2080" type="#_x0000_t202" style="position:absolute;left:5589;top:5671;width:3050;height:433">
              <v:textbox style="mso-next-textbox:#_x0000_s2080">
                <w:txbxContent>
                  <w:p w:rsidR="003C6448" w:rsidRDefault="003C6448" w:rsidP="00AA774A">
                    <w:r>
                      <w:rPr>
                        <w:rFonts w:hint="eastAsia"/>
                      </w:rPr>
                      <w:t>显示在【运单</w:t>
                    </w:r>
                    <w:r>
                      <w:rPr>
                        <w:rFonts w:hint="eastAsia"/>
                      </w:rPr>
                      <w:t>-</w:t>
                    </w:r>
                    <w:r>
                      <w:rPr>
                        <w:rFonts w:hint="eastAsia"/>
                      </w:rPr>
                      <w:t>订单列表】</w:t>
                    </w:r>
                  </w:p>
                </w:txbxContent>
              </v:textbox>
            </v:shape>
            <v:shape id="_x0000_s2081" type="#_x0000_t202" style="position:absolute;left:5589;top:6540;width:3050;height:433">
              <v:textbox style="mso-next-textbox:#_x0000_s2081">
                <w:txbxContent>
                  <w:p w:rsidR="003C6448" w:rsidRDefault="00AA774A" w:rsidP="00AA774A">
                    <w:r>
                      <w:rPr>
                        <w:rFonts w:hint="eastAsia"/>
                      </w:rPr>
                      <w:t>快递多收，显示在【重量异常列表</w:t>
                    </w:r>
                    <w:r w:rsidR="003C6448">
                      <w:rPr>
                        <w:rFonts w:hint="eastAsia"/>
                      </w:rPr>
                      <w:t>】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83" type="#_x0000_t32" style="position:absolute;left:5094;top:6704;width:413;height:1" o:connectortype="straight">
              <v:stroke endarrow="block"/>
            </v:shape>
            <v:shape id="_x0000_s2084" type="#_x0000_t87" style="position:absolute;left:4194;top:7590;width:206;height:1130"/>
            <v:shape id="_x0000_s2085" type="#_x0000_t202" style="position:absolute;left:4400;top:7405;width:694;height:326">
              <v:textbox style="mso-next-textbox:#_x0000_s2085">
                <w:txbxContent>
                  <w:p w:rsidR="00AA774A" w:rsidRDefault="00CF54C4" w:rsidP="00AA774A">
                    <w:r>
                      <w:rPr>
                        <w:rFonts w:hint="eastAsia"/>
                      </w:rPr>
                      <w:t>A</w:t>
                    </w:r>
                    <w:r w:rsidR="00AA774A">
                      <w:rPr>
                        <w:rFonts w:hint="eastAsia"/>
                      </w:rPr>
                      <w:t>&gt;C</w:t>
                    </w:r>
                  </w:p>
                </w:txbxContent>
              </v:textbox>
            </v:shape>
            <v:shape id="_x0000_s2086" type="#_x0000_t202" style="position:absolute;left:4400;top:8002;width:694;height:330">
              <v:textbox style="mso-next-textbox:#_x0000_s2086">
                <w:txbxContent>
                  <w:p w:rsidR="00AA774A" w:rsidRDefault="00CF54C4" w:rsidP="00AA774A">
                    <w:r>
                      <w:rPr>
                        <w:rFonts w:hint="eastAsia"/>
                      </w:rPr>
                      <w:t>A</w:t>
                    </w:r>
                    <w:r w:rsidR="00AA774A">
                      <w:rPr>
                        <w:rFonts w:hint="eastAsia"/>
                      </w:rPr>
                      <w:t>=C</w:t>
                    </w:r>
                  </w:p>
                </w:txbxContent>
              </v:textbox>
            </v:shape>
            <v:shape id="_x0000_s2087" type="#_x0000_t202" style="position:absolute;left:4400;top:8542;width:694;height:330">
              <v:textbox style="mso-next-textbox:#_x0000_s2087">
                <w:txbxContent>
                  <w:p w:rsidR="00AA774A" w:rsidRDefault="00CF54C4" w:rsidP="00AA774A">
                    <w:r>
                      <w:rPr>
                        <w:rFonts w:hint="eastAsia"/>
                      </w:rPr>
                      <w:t>A</w:t>
                    </w:r>
                    <w:r w:rsidR="00AA774A">
                      <w:rPr>
                        <w:rFonts w:hint="eastAsia"/>
                      </w:rPr>
                      <w:t>&lt;C</w:t>
                    </w:r>
                  </w:p>
                </w:txbxContent>
              </v:textbox>
            </v:shape>
            <v:shape id="_x0000_s2090" type="#_x0000_t88" style="position:absolute;left:5153;top:5671;width:272;height:506"/>
            <v:shape id="_x0000_s2091" type="#_x0000_t88" style="position:absolute;left:5153;top:7590;width:272;height:589"/>
            <v:shape id="_x0000_s2092" type="#_x0000_t202" style="position:absolute;left:5589;top:7653;width:3050;height:432">
              <v:textbox style="mso-next-textbox:#_x0000_s2092">
                <w:txbxContent>
                  <w:p w:rsidR="00AA774A" w:rsidRDefault="00AA774A" w:rsidP="00AA774A">
                    <w:r>
                      <w:rPr>
                        <w:rFonts w:hint="eastAsia"/>
                      </w:rPr>
                      <w:t>显示在【运单</w:t>
                    </w:r>
                    <w:r>
                      <w:rPr>
                        <w:rFonts w:hint="eastAsia"/>
                      </w:rPr>
                      <w:t>-</w:t>
                    </w:r>
                    <w:r>
                      <w:rPr>
                        <w:rFonts w:hint="eastAsia"/>
                      </w:rPr>
                      <w:t>订单列表】</w:t>
                    </w:r>
                  </w:p>
                </w:txbxContent>
              </v:textbox>
            </v:shape>
            <v:shape id="_x0000_s2093" type="#_x0000_t202" style="position:absolute;left:5589;top:8438;width:3050;height:434">
              <v:textbox style="mso-next-textbox:#_x0000_s2093">
                <w:txbxContent>
                  <w:p w:rsidR="00AA774A" w:rsidRDefault="00AA774A" w:rsidP="00AA774A">
                    <w:r>
                      <w:rPr>
                        <w:rFonts w:hint="eastAsia"/>
                      </w:rPr>
                      <w:t>快递多</w:t>
                    </w:r>
                    <w:r w:rsidR="00CF54C4">
                      <w:rPr>
                        <w:rFonts w:hint="eastAsia"/>
                      </w:rPr>
                      <w:t>收，显示在【运费多收列表</w:t>
                    </w:r>
                    <w:r>
                      <w:rPr>
                        <w:rFonts w:hint="eastAsia"/>
                      </w:rPr>
                      <w:t>】</w:t>
                    </w:r>
                  </w:p>
                </w:txbxContent>
              </v:textbox>
            </v:shape>
            <v:shape id="_x0000_s2094" type="#_x0000_t32" style="position:absolute;left:5094;top:8645;width:436;height:5;flip:y" o:connectortype="straight">
              <v:stroke endarrow="block"/>
            </v:shape>
            <w10:wrap type="none"/>
            <w10:anchorlock/>
          </v:group>
        </w:pict>
      </w:r>
    </w:p>
    <w:p w:rsidR="00F24A7C" w:rsidRPr="00F24A7C" w:rsidRDefault="00F24A7C" w:rsidP="00F24A7C">
      <w:pPr>
        <w:jc w:val="center"/>
        <w:rPr>
          <w:b/>
          <w:szCs w:val="21"/>
        </w:rPr>
      </w:pPr>
      <w:r w:rsidRPr="00F24A7C">
        <w:rPr>
          <w:rFonts w:hint="eastAsia"/>
          <w:b/>
          <w:szCs w:val="21"/>
        </w:rPr>
        <w:t>图</w:t>
      </w:r>
      <w:r w:rsidRPr="00F24A7C">
        <w:rPr>
          <w:rFonts w:hint="eastAsia"/>
          <w:b/>
          <w:szCs w:val="21"/>
        </w:rPr>
        <w:t>2.2-1</w:t>
      </w:r>
    </w:p>
    <w:p w:rsidR="004417DF" w:rsidRDefault="004417DF" w:rsidP="001829B6">
      <w:pPr>
        <w:jc w:val="left"/>
        <w:rPr>
          <w:sz w:val="24"/>
          <w:szCs w:val="24"/>
        </w:rPr>
      </w:pPr>
      <w:r w:rsidRPr="004417DF">
        <w:rPr>
          <w:rFonts w:hint="eastAsia"/>
          <w:sz w:val="24"/>
          <w:szCs w:val="24"/>
        </w:rPr>
        <w:t>备注：</w:t>
      </w:r>
      <w:r>
        <w:rPr>
          <w:rFonts w:hint="eastAsia"/>
          <w:sz w:val="24"/>
          <w:szCs w:val="24"/>
        </w:rPr>
        <w:t>(1)</w:t>
      </w:r>
      <w:r>
        <w:rPr>
          <w:rFonts w:hint="eastAsia"/>
          <w:sz w:val="24"/>
          <w:szCs w:val="24"/>
        </w:rPr>
        <w:t>当</w:t>
      </w:r>
      <w:r w:rsidR="00524452">
        <w:rPr>
          <w:rFonts w:hint="eastAsia"/>
          <w:sz w:val="24"/>
          <w:szCs w:val="24"/>
        </w:rPr>
        <w:t>仓库</w:t>
      </w:r>
      <w:r>
        <w:rPr>
          <w:rFonts w:hint="eastAsia"/>
          <w:sz w:val="24"/>
          <w:szCs w:val="24"/>
        </w:rPr>
        <w:t>称重重量为“</w:t>
      </w:r>
      <w:r>
        <w:rPr>
          <w:rFonts w:hint="eastAsia"/>
          <w:sz w:val="24"/>
          <w:szCs w:val="24"/>
        </w:rPr>
        <w:t>0</w:t>
      </w:r>
      <w:r w:rsidR="00041582">
        <w:rPr>
          <w:rFonts w:hint="eastAsia"/>
          <w:sz w:val="24"/>
          <w:szCs w:val="24"/>
        </w:rPr>
        <w:t>”时，则调用预估快递包裹重量</w:t>
      </w:r>
      <w:r>
        <w:rPr>
          <w:rFonts w:hint="eastAsia"/>
          <w:sz w:val="24"/>
          <w:szCs w:val="24"/>
        </w:rPr>
        <w:t>；</w:t>
      </w:r>
    </w:p>
    <w:p w:rsidR="004417DF" w:rsidRDefault="004417DF" w:rsidP="001829B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(2)</w:t>
      </w:r>
      <w:r w:rsidR="00F24A7C">
        <w:rPr>
          <w:rFonts w:hint="eastAsia"/>
          <w:sz w:val="24"/>
          <w:szCs w:val="24"/>
        </w:rPr>
        <w:t>预估快递包裹重量</w:t>
      </w:r>
      <w:r>
        <w:rPr>
          <w:rFonts w:hint="eastAsia"/>
          <w:sz w:val="24"/>
          <w:szCs w:val="24"/>
        </w:rPr>
        <w:t>=</w:t>
      </w:r>
      <w:r w:rsidR="00041582">
        <w:rPr>
          <w:rFonts w:hint="eastAsia"/>
          <w:sz w:val="24"/>
          <w:szCs w:val="24"/>
        </w:rPr>
        <w:t>店长维护的商品重量</w:t>
      </w:r>
      <w:r w:rsidR="00041582">
        <w:rPr>
          <w:rFonts w:hint="eastAsia"/>
          <w:sz w:val="24"/>
          <w:szCs w:val="24"/>
        </w:rPr>
        <w:t>+</w:t>
      </w:r>
      <w:r w:rsidR="00041582">
        <w:rPr>
          <w:rFonts w:hint="eastAsia"/>
          <w:sz w:val="24"/>
          <w:szCs w:val="24"/>
        </w:rPr>
        <w:t>预估耗材重量</w:t>
      </w:r>
    </w:p>
    <w:p w:rsidR="002C6C3B" w:rsidRPr="00BC5848" w:rsidRDefault="004819F4" w:rsidP="00BC5848">
      <w:pPr>
        <w:ind w:leftChars="171" w:left="359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当仓库</w:t>
      </w:r>
      <w:r w:rsidR="002C6C3B" w:rsidRPr="00BC5848">
        <w:rPr>
          <w:rFonts w:hint="eastAsia"/>
          <w:sz w:val="24"/>
          <w:szCs w:val="24"/>
        </w:rPr>
        <w:t>未称重，且店长未维护商品重量，对账结果中</w:t>
      </w:r>
      <w:r w:rsidR="002C6C3B" w:rsidRPr="00BC5848">
        <w:rPr>
          <w:sz w:val="24"/>
          <w:szCs w:val="24"/>
        </w:rPr>
        <w:t>”</w:t>
      </w:r>
      <w:r w:rsidR="002C6C3B" w:rsidRPr="00BC5848">
        <w:rPr>
          <w:rFonts w:hint="eastAsia"/>
          <w:sz w:val="24"/>
          <w:szCs w:val="24"/>
        </w:rPr>
        <w:t>仓库称重重量“</w:t>
      </w:r>
      <w:r w:rsidR="00BC5848">
        <w:rPr>
          <w:rFonts w:hint="eastAsia"/>
          <w:sz w:val="24"/>
          <w:szCs w:val="24"/>
        </w:rPr>
        <w:t>仅</w:t>
      </w:r>
      <w:r w:rsidR="002C6C3B" w:rsidRPr="00BC5848">
        <w:rPr>
          <w:rFonts w:hint="eastAsia"/>
          <w:sz w:val="24"/>
          <w:szCs w:val="24"/>
        </w:rPr>
        <w:t>为预估耗材重量。测试结果”费用明细</w:t>
      </w:r>
      <w:r w:rsidR="00BC5848" w:rsidRPr="00BC5848">
        <w:rPr>
          <w:rFonts w:hint="eastAsia"/>
          <w:sz w:val="24"/>
          <w:szCs w:val="24"/>
        </w:rPr>
        <w:t>“</w:t>
      </w:r>
      <w:r w:rsidR="002C6C3B" w:rsidRPr="00BC5848">
        <w:rPr>
          <w:rFonts w:hint="eastAsia"/>
          <w:sz w:val="24"/>
          <w:szCs w:val="24"/>
        </w:rPr>
        <w:t>中以</w:t>
      </w:r>
      <w:r w:rsidR="00BC5848" w:rsidRPr="00BC5848">
        <w:rPr>
          <w:rFonts w:hint="eastAsia"/>
          <w:sz w:val="24"/>
          <w:szCs w:val="24"/>
        </w:rPr>
        <w:t>红色单元格显示</w:t>
      </w:r>
      <w:r w:rsidR="002C6C3B" w:rsidRPr="00BC5848">
        <w:rPr>
          <w:rFonts w:hint="eastAsia"/>
          <w:sz w:val="24"/>
          <w:szCs w:val="24"/>
        </w:rPr>
        <w:t>，结果如图：</w:t>
      </w:r>
    </w:p>
    <w:p w:rsidR="00F24A7C" w:rsidRDefault="00BC5848" w:rsidP="00BC5848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467350" cy="923026"/>
            <wp:effectExtent l="19050" t="0" r="0" b="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901" cy="931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4A7C" w:rsidRDefault="00F24A7C" w:rsidP="000E03B6">
      <w:pPr>
        <w:pStyle w:val="3"/>
      </w:pPr>
      <w:bookmarkStart w:id="10" w:name="_Toc345896887"/>
      <w:r w:rsidRPr="00F24A7C">
        <w:rPr>
          <w:rFonts w:hint="eastAsia"/>
        </w:rPr>
        <w:lastRenderedPageBreak/>
        <w:t>2.2.1</w:t>
      </w:r>
      <w:r w:rsidRPr="00F24A7C">
        <w:rPr>
          <w:rFonts w:hint="eastAsia"/>
        </w:rPr>
        <w:t>操作步骤小结</w:t>
      </w:r>
      <w:bookmarkEnd w:id="10"/>
    </w:p>
    <w:p w:rsidR="00A17E6B" w:rsidRDefault="009D1EE2" w:rsidP="001829B6">
      <w:pPr>
        <w:jc w:val="left"/>
      </w:pPr>
      <w:r>
        <w:object w:dxaOrig="9530" w:dyaOrig="12773">
          <v:shape id="_x0000_i1027" type="#_x0000_t75" style="width:415pt;height:556.3pt" o:ole="">
            <v:imagedata r:id="rId21" o:title=""/>
          </v:shape>
          <o:OLEObject Type="Embed" ProgID="Visio.Drawing.11" ShapeID="_x0000_i1027" DrawAspect="Content" ObjectID="_1419668076" r:id="rId22"/>
        </w:object>
      </w:r>
    </w:p>
    <w:p w:rsidR="00263543" w:rsidRDefault="00263543" w:rsidP="001829B6">
      <w:pPr>
        <w:jc w:val="left"/>
      </w:pPr>
    </w:p>
    <w:p w:rsidR="00263543" w:rsidRDefault="00263543" w:rsidP="001829B6">
      <w:pPr>
        <w:jc w:val="left"/>
        <w:rPr>
          <w:b/>
          <w:sz w:val="24"/>
          <w:szCs w:val="24"/>
        </w:rPr>
      </w:pPr>
    </w:p>
    <w:p w:rsidR="00A17E6B" w:rsidRDefault="00A17E6B" w:rsidP="000E03B6">
      <w:pPr>
        <w:pStyle w:val="3"/>
      </w:pPr>
      <w:bookmarkStart w:id="11" w:name="_Toc345896888"/>
      <w:r>
        <w:rPr>
          <w:rFonts w:hint="eastAsia"/>
        </w:rPr>
        <w:lastRenderedPageBreak/>
        <w:t>2.2.2 ERP</w:t>
      </w:r>
      <w:r>
        <w:rPr>
          <w:rFonts w:hint="eastAsia"/>
        </w:rPr>
        <w:t>具体操作</w:t>
      </w:r>
      <w:bookmarkEnd w:id="11"/>
    </w:p>
    <w:p w:rsidR="00A17E6B" w:rsidRDefault="00A17E6B" w:rsidP="00A17E6B">
      <w:pPr>
        <w:pStyle w:val="a5"/>
        <w:numPr>
          <w:ilvl w:val="0"/>
          <w:numId w:val="3"/>
        </w:numPr>
        <w:ind w:firstLineChars="0"/>
        <w:jc w:val="left"/>
        <w:rPr>
          <w:sz w:val="24"/>
          <w:szCs w:val="24"/>
        </w:rPr>
      </w:pPr>
      <w:r w:rsidRPr="00A17E6B">
        <w:rPr>
          <w:rFonts w:hint="eastAsia"/>
          <w:sz w:val="24"/>
          <w:szCs w:val="24"/>
        </w:rPr>
        <w:t>选择“财务管理—运费对账明细”</w:t>
      </w:r>
    </w:p>
    <w:p w:rsidR="00A17E6B" w:rsidRDefault="00A17E6B" w:rsidP="00A17E6B">
      <w:pPr>
        <w:pStyle w:val="a5"/>
        <w:ind w:left="420" w:firstLineChars="0"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663099" cy="1802920"/>
            <wp:effectExtent l="1905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457" cy="180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E6B" w:rsidRDefault="00A17E6B" w:rsidP="00A17E6B">
      <w:pPr>
        <w:pStyle w:val="a5"/>
        <w:ind w:leftChars="200" w:left="420" w:firstLineChars="1556" w:firstLine="3280"/>
        <w:jc w:val="left"/>
        <w:rPr>
          <w:b/>
          <w:szCs w:val="21"/>
        </w:rPr>
      </w:pPr>
      <w:r w:rsidRPr="00A17E6B">
        <w:rPr>
          <w:rFonts w:hint="eastAsia"/>
          <w:b/>
          <w:szCs w:val="21"/>
        </w:rPr>
        <w:t>图</w:t>
      </w:r>
      <w:r w:rsidRPr="00A17E6B">
        <w:rPr>
          <w:rFonts w:hint="eastAsia"/>
          <w:b/>
          <w:szCs w:val="21"/>
        </w:rPr>
        <w:t>2.2-2</w:t>
      </w:r>
    </w:p>
    <w:p w:rsidR="009560F7" w:rsidRDefault="009560F7" w:rsidP="009560F7">
      <w:pPr>
        <w:pStyle w:val="a5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运费对账明细界面</w:t>
      </w:r>
    </w:p>
    <w:p w:rsidR="009560F7" w:rsidRPr="00BD162F" w:rsidRDefault="00BD162F" w:rsidP="00F8636F">
      <w:pPr>
        <w:rPr>
          <w:b/>
          <w:szCs w:val="21"/>
        </w:rPr>
      </w:pPr>
      <w:r w:rsidRPr="00BD162F">
        <w:rPr>
          <w:rFonts w:hint="eastAsia"/>
          <w:b/>
          <w:noProof/>
          <w:szCs w:val="21"/>
        </w:rPr>
        <w:drawing>
          <wp:inline distT="0" distB="0" distL="0" distR="0">
            <wp:extent cx="5275028" cy="3623094"/>
            <wp:effectExtent l="19050" t="0" r="1822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2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62F" w:rsidRDefault="00BD162F" w:rsidP="00BD162F">
      <w:pPr>
        <w:jc w:val="center"/>
        <w:rPr>
          <w:b/>
          <w:szCs w:val="21"/>
        </w:rPr>
      </w:pPr>
      <w:r w:rsidRPr="00BD162F">
        <w:rPr>
          <w:rFonts w:hint="eastAsia"/>
          <w:b/>
          <w:szCs w:val="21"/>
        </w:rPr>
        <w:t>图</w:t>
      </w:r>
      <w:r w:rsidRPr="00BD162F">
        <w:rPr>
          <w:rFonts w:hint="eastAsia"/>
          <w:b/>
          <w:szCs w:val="21"/>
        </w:rPr>
        <w:t>2.2-3</w:t>
      </w:r>
    </w:p>
    <w:p w:rsidR="00630928" w:rsidRPr="000E03B6" w:rsidRDefault="00AF1DEC" w:rsidP="000E03B6">
      <w:pPr>
        <w:pStyle w:val="4"/>
        <w:rPr>
          <w:szCs w:val="21"/>
        </w:rPr>
      </w:pPr>
      <w:r w:rsidRPr="000E03B6">
        <w:rPr>
          <w:rFonts w:hint="eastAsia"/>
          <w:szCs w:val="21"/>
          <w:highlight w:val="green"/>
        </w:rPr>
        <w:t>第一步：返回运单号导入</w:t>
      </w:r>
      <w:r w:rsidRPr="000E03B6">
        <w:rPr>
          <w:rFonts w:hint="eastAsia"/>
          <w:szCs w:val="21"/>
          <w:highlight w:val="green"/>
        </w:rPr>
        <w:t>ERP</w:t>
      </w:r>
    </w:p>
    <w:p w:rsidR="00AF1DEC" w:rsidRDefault="00AF1DEC" w:rsidP="00BD162F">
      <w:pPr>
        <w:jc w:val="left"/>
        <w:rPr>
          <w:b/>
          <w:szCs w:val="21"/>
        </w:rPr>
      </w:pPr>
      <w:r>
        <w:rPr>
          <w:rFonts w:hint="eastAsia"/>
          <w:b/>
          <w:noProof/>
          <w:szCs w:val="21"/>
        </w:rPr>
        <w:drawing>
          <wp:inline distT="0" distB="0" distL="0" distR="0">
            <wp:extent cx="5267451" cy="940279"/>
            <wp:effectExtent l="19050" t="0" r="9399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1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E75" w:rsidRPr="00760483" w:rsidRDefault="00760483" w:rsidP="00BD162F">
      <w:pPr>
        <w:jc w:val="left"/>
        <w:rPr>
          <w:sz w:val="24"/>
          <w:szCs w:val="24"/>
        </w:rPr>
      </w:pPr>
      <w:r w:rsidRPr="00760483">
        <w:rPr>
          <w:rFonts w:hint="eastAsia"/>
          <w:sz w:val="24"/>
          <w:szCs w:val="24"/>
        </w:rPr>
        <w:lastRenderedPageBreak/>
        <w:t>返单导入模版：</w:t>
      </w:r>
    </w:p>
    <w:p w:rsidR="00760483" w:rsidRPr="00760483" w:rsidRDefault="00760483" w:rsidP="00BD162F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4399280" cy="880110"/>
            <wp:effectExtent l="19050" t="0" r="127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80" cy="880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5FC" w:rsidRDefault="00C93BF2" w:rsidP="002C35FC">
      <w:pPr>
        <w:jc w:val="left"/>
        <w:rPr>
          <w:color w:val="464646" w:themeColor="text1"/>
          <w:sz w:val="24"/>
          <w:szCs w:val="24"/>
        </w:rPr>
      </w:pPr>
      <w:r w:rsidRPr="00760483">
        <w:rPr>
          <w:rFonts w:hint="eastAsia"/>
          <w:sz w:val="24"/>
          <w:szCs w:val="24"/>
        </w:rPr>
        <w:t>备注：因</w:t>
      </w:r>
      <w:r w:rsidRPr="0016765F">
        <w:rPr>
          <w:rFonts w:hint="eastAsia"/>
          <w:sz w:val="24"/>
          <w:szCs w:val="24"/>
          <w:highlight w:val="yellow"/>
        </w:rPr>
        <w:t>宅急送返回运单</w:t>
      </w:r>
      <w:r w:rsidRPr="00760483">
        <w:rPr>
          <w:rFonts w:hint="eastAsia"/>
          <w:sz w:val="24"/>
          <w:szCs w:val="24"/>
        </w:rPr>
        <w:t>有规矩可寻，是在原运单前加“</w:t>
      </w:r>
      <w:r w:rsidRPr="00760483">
        <w:rPr>
          <w:rFonts w:hint="eastAsia"/>
          <w:sz w:val="24"/>
          <w:szCs w:val="24"/>
        </w:rPr>
        <w:t>1-</w:t>
      </w:r>
      <w:r w:rsidRPr="00760483">
        <w:rPr>
          <w:rFonts w:hint="eastAsia"/>
          <w:sz w:val="24"/>
          <w:szCs w:val="24"/>
        </w:rPr>
        <w:t>”，系统可以通过原运单识别是否是本公司运单，所以可以通过第</w:t>
      </w:r>
      <w:r w:rsidRPr="00760483">
        <w:rPr>
          <w:rFonts w:hint="eastAsia"/>
          <w:sz w:val="24"/>
          <w:szCs w:val="24"/>
        </w:rPr>
        <w:t>1</w:t>
      </w:r>
      <w:r w:rsidRPr="00760483">
        <w:rPr>
          <w:rFonts w:hint="eastAsia"/>
          <w:sz w:val="24"/>
          <w:szCs w:val="24"/>
        </w:rPr>
        <w:t>步直接导入系统；</w:t>
      </w:r>
      <w:r w:rsidR="00760483" w:rsidRPr="002C35FC">
        <w:rPr>
          <w:rFonts w:hint="eastAsia"/>
          <w:color w:val="464646" w:themeColor="text1"/>
          <w:sz w:val="24"/>
          <w:szCs w:val="24"/>
        </w:rPr>
        <w:t>而</w:t>
      </w:r>
      <w:r w:rsidR="00760483" w:rsidRPr="0016765F">
        <w:rPr>
          <w:rFonts w:asciiTheme="minorEastAsia" w:hAnsiTheme="minorEastAsia" w:hint="eastAsia"/>
          <w:noProof/>
          <w:color w:val="464646" w:themeColor="text1"/>
          <w:sz w:val="24"/>
          <w:szCs w:val="24"/>
          <w:highlight w:val="yellow"/>
        </w:rPr>
        <w:t>对于非宅急送的拒收和退货单，以及宅急送的退货单</w:t>
      </w:r>
      <w:r w:rsidR="00760483" w:rsidRPr="002C35FC">
        <w:rPr>
          <w:rFonts w:asciiTheme="minorEastAsia" w:hAnsiTheme="minorEastAsia" w:hint="eastAsia"/>
          <w:noProof/>
          <w:color w:val="464646" w:themeColor="text1"/>
          <w:sz w:val="24"/>
          <w:szCs w:val="24"/>
        </w:rPr>
        <w:t>，</w:t>
      </w:r>
      <w:r w:rsidR="002C35FC" w:rsidRPr="002C35FC">
        <w:rPr>
          <w:rFonts w:asciiTheme="minorEastAsia" w:hAnsiTheme="minorEastAsia" w:hint="eastAsia"/>
          <w:noProof/>
          <w:color w:val="464646" w:themeColor="text1"/>
          <w:sz w:val="24"/>
          <w:szCs w:val="24"/>
        </w:rPr>
        <w:t>系统</w:t>
      </w:r>
      <w:r w:rsidR="00760483" w:rsidRPr="002C35FC">
        <w:rPr>
          <w:rFonts w:hint="eastAsia"/>
          <w:color w:val="464646" w:themeColor="text1"/>
          <w:sz w:val="24"/>
          <w:szCs w:val="24"/>
        </w:rPr>
        <w:t>无法识别，</w:t>
      </w:r>
      <w:r w:rsidR="00760483" w:rsidRPr="002C35FC">
        <w:rPr>
          <w:rFonts w:asciiTheme="minorEastAsia" w:hAnsiTheme="minorEastAsia" w:hint="eastAsia"/>
          <w:noProof/>
          <w:color w:val="464646" w:themeColor="text1"/>
          <w:sz w:val="24"/>
          <w:szCs w:val="24"/>
        </w:rPr>
        <w:t>由仓库人员核对追加快递面单。</w:t>
      </w:r>
    </w:p>
    <w:p w:rsidR="00760483" w:rsidRPr="002C35FC" w:rsidRDefault="00E969C6" w:rsidP="002C35FC">
      <w:pPr>
        <w:jc w:val="left"/>
        <w:rPr>
          <w:color w:val="464646" w:themeColor="text1"/>
          <w:sz w:val="24"/>
          <w:szCs w:val="24"/>
        </w:rPr>
      </w:pPr>
      <w:r w:rsidRPr="00E969C6">
        <w:rPr>
          <w:b/>
          <w:noProof/>
          <w:color w:val="FF0000"/>
          <w:sz w:val="24"/>
          <w:szCs w:val="24"/>
        </w:rPr>
        <w:pict>
          <v:shape id="_x0000_s2130" type="#_x0000_t32" style="position:absolute;margin-left:90.05pt;margin-top:6.15pt;width:29.4pt;height:0;z-index:251660288" o:connectortype="straight">
            <v:stroke endarrow="block"/>
          </v:shape>
        </w:pict>
      </w:r>
      <w:r w:rsidR="00760483" w:rsidRPr="00760483">
        <w:rPr>
          <w:rFonts w:asciiTheme="minorEastAsia" w:hAnsiTheme="minorEastAsia" w:hint="eastAsia"/>
          <w:b/>
          <w:noProof/>
          <w:color w:val="FF0000"/>
          <w:sz w:val="24"/>
          <w:szCs w:val="24"/>
        </w:rPr>
        <w:t>路径：仓库管理       订单-发货单编辑（追加面单号）</w:t>
      </w:r>
      <w:r w:rsidR="00760483" w:rsidRPr="00760483">
        <w:rPr>
          <w:rFonts w:asciiTheme="minorEastAsia" w:hAnsiTheme="minorEastAsia"/>
          <w:b/>
          <w:noProof/>
          <w:color w:val="FF0000"/>
          <w:sz w:val="24"/>
          <w:szCs w:val="24"/>
        </w:rPr>
        <w:tab/>
      </w:r>
      <w:r w:rsidR="00760483" w:rsidRPr="00760483">
        <w:rPr>
          <w:rFonts w:asciiTheme="minorEastAsia" w:hAnsiTheme="minorEastAsia" w:hint="eastAsia"/>
          <w:b/>
          <w:noProof/>
          <w:color w:val="FF0000"/>
          <w:sz w:val="24"/>
          <w:szCs w:val="24"/>
        </w:rPr>
        <w:t xml:space="preserve">    </w:t>
      </w:r>
    </w:p>
    <w:p w:rsidR="00F21E75" w:rsidRPr="00760483" w:rsidRDefault="002C35FC" w:rsidP="00BD162F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60316" cy="1147314"/>
            <wp:effectExtent l="1905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0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62F" w:rsidRDefault="00BD162F" w:rsidP="00F8636F">
      <w:pPr>
        <w:rPr>
          <w:sz w:val="24"/>
          <w:szCs w:val="24"/>
        </w:rPr>
      </w:pPr>
    </w:p>
    <w:p w:rsidR="008C05EC" w:rsidRDefault="008C05EC" w:rsidP="000E03B6">
      <w:pPr>
        <w:pStyle w:val="4"/>
      </w:pPr>
      <w:r w:rsidRPr="00630928">
        <w:rPr>
          <w:rFonts w:hint="eastAsia"/>
          <w:highlight w:val="green"/>
        </w:rPr>
        <w:t>第二步：运费账单与</w:t>
      </w:r>
      <w:r w:rsidRPr="00630928">
        <w:rPr>
          <w:rFonts w:hint="eastAsia"/>
          <w:highlight w:val="green"/>
        </w:rPr>
        <w:t>ERP</w:t>
      </w:r>
      <w:r w:rsidRPr="00630928">
        <w:rPr>
          <w:rFonts w:hint="eastAsia"/>
          <w:highlight w:val="green"/>
        </w:rPr>
        <w:t>核对</w:t>
      </w:r>
    </w:p>
    <w:p w:rsidR="00CF6589" w:rsidRPr="004162B7" w:rsidRDefault="00CF6589" w:rsidP="004162B7">
      <w:pPr>
        <w:pStyle w:val="a5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4162B7">
        <w:rPr>
          <w:rFonts w:hint="eastAsia"/>
          <w:b/>
          <w:sz w:val="24"/>
          <w:szCs w:val="24"/>
        </w:rPr>
        <w:t>快递</w:t>
      </w:r>
      <w:r w:rsidR="001F3CB9">
        <w:rPr>
          <w:rFonts w:hint="eastAsia"/>
          <w:b/>
          <w:sz w:val="24"/>
          <w:szCs w:val="24"/>
        </w:rPr>
        <w:t>原始</w:t>
      </w:r>
      <w:r w:rsidRPr="004162B7">
        <w:rPr>
          <w:rFonts w:hint="eastAsia"/>
          <w:b/>
          <w:sz w:val="24"/>
          <w:szCs w:val="24"/>
        </w:rPr>
        <w:t>账单处理</w:t>
      </w:r>
    </w:p>
    <w:p w:rsidR="004162B7" w:rsidRDefault="004162B7" w:rsidP="004162B7">
      <w:pPr>
        <w:pStyle w:val="a5"/>
        <w:ind w:left="720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测试账单需做到以下几点：</w:t>
      </w:r>
    </w:p>
    <w:p w:rsidR="004162B7" w:rsidRPr="004162B7" w:rsidRDefault="004162B7" w:rsidP="004162B7">
      <w:pPr>
        <w:pStyle w:val="a5"/>
        <w:numPr>
          <w:ilvl w:val="0"/>
          <w:numId w:val="6"/>
        </w:numPr>
        <w:ind w:firstLineChars="0"/>
        <w:rPr>
          <w:sz w:val="24"/>
          <w:szCs w:val="24"/>
        </w:rPr>
      </w:pPr>
      <w:r w:rsidRPr="004162B7">
        <w:rPr>
          <w:rFonts w:hint="eastAsia"/>
          <w:sz w:val="24"/>
          <w:szCs w:val="24"/>
        </w:rPr>
        <w:t>账单明细必须是在第一张</w:t>
      </w:r>
      <w:r w:rsidRPr="004162B7">
        <w:rPr>
          <w:rFonts w:hint="eastAsia"/>
          <w:sz w:val="24"/>
          <w:szCs w:val="24"/>
        </w:rPr>
        <w:t>sheet</w:t>
      </w:r>
      <w:r w:rsidRPr="004162B7">
        <w:rPr>
          <w:rFonts w:hint="eastAsia"/>
          <w:sz w:val="24"/>
          <w:szCs w:val="24"/>
        </w:rPr>
        <w:t>表；</w:t>
      </w:r>
    </w:p>
    <w:p w:rsidR="004162B7" w:rsidRPr="00EE2D5A" w:rsidRDefault="004162B7" w:rsidP="004162B7">
      <w:pPr>
        <w:pStyle w:val="a5"/>
        <w:numPr>
          <w:ilvl w:val="0"/>
          <w:numId w:val="6"/>
        </w:numPr>
        <w:ind w:firstLineChars="0"/>
        <w:rPr>
          <w:b/>
          <w:sz w:val="24"/>
          <w:szCs w:val="24"/>
        </w:rPr>
      </w:pPr>
      <w:r w:rsidRPr="004162B7">
        <w:rPr>
          <w:rFonts w:hint="eastAsia"/>
          <w:sz w:val="24"/>
          <w:szCs w:val="24"/>
        </w:rPr>
        <w:t>导入系统中的</w:t>
      </w:r>
      <w:r w:rsidRPr="004162B7">
        <w:rPr>
          <w:rFonts w:hint="eastAsia"/>
          <w:sz w:val="24"/>
          <w:szCs w:val="24"/>
        </w:rPr>
        <w:t>EXCEL</w:t>
      </w:r>
      <w:r w:rsidRPr="004162B7">
        <w:rPr>
          <w:rFonts w:hint="eastAsia"/>
          <w:sz w:val="24"/>
          <w:szCs w:val="24"/>
        </w:rPr>
        <w:t>计算结果不能带公式</w:t>
      </w:r>
      <w:r w:rsidRPr="004162B7">
        <w:rPr>
          <w:rFonts w:hint="eastAsia"/>
          <w:sz w:val="24"/>
          <w:szCs w:val="24"/>
        </w:rPr>
        <w:t>;</w:t>
      </w:r>
    </w:p>
    <w:p w:rsidR="00EE2D5A" w:rsidRPr="004162B7" w:rsidRDefault="00EE2D5A" w:rsidP="004162B7">
      <w:pPr>
        <w:pStyle w:val="a5"/>
        <w:numPr>
          <w:ilvl w:val="0"/>
          <w:numId w:val="6"/>
        </w:numPr>
        <w:ind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账单数据量较大时，请将账单分多次处理；</w:t>
      </w:r>
    </w:p>
    <w:p w:rsidR="00CF6589" w:rsidRPr="004162B7" w:rsidRDefault="004162B7" w:rsidP="004162B7">
      <w:pPr>
        <w:pStyle w:val="a5"/>
        <w:numPr>
          <w:ilvl w:val="0"/>
          <w:numId w:val="6"/>
        </w:numPr>
        <w:ind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测试账单第一行需按以下模版进行</w:t>
      </w:r>
      <w:r w:rsidR="001F3CB9">
        <w:rPr>
          <w:rFonts w:hint="eastAsia"/>
          <w:sz w:val="24"/>
          <w:szCs w:val="24"/>
        </w:rPr>
        <w:t>改动：</w:t>
      </w:r>
    </w:p>
    <w:p w:rsidR="004162B7" w:rsidRPr="004162B7" w:rsidRDefault="004162B7" w:rsidP="00CF6589">
      <w:pPr>
        <w:pStyle w:val="a5"/>
        <w:ind w:left="420" w:firstLineChars="0" w:firstLine="0"/>
        <w:rPr>
          <w:b/>
          <w:sz w:val="24"/>
          <w:szCs w:val="24"/>
        </w:rPr>
      </w:pPr>
      <w:r w:rsidRPr="004162B7">
        <w:rPr>
          <w:rFonts w:hint="eastAsia"/>
          <w:b/>
          <w:sz w:val="24"/>
          <w:szCs w:val="24"/>
        </w:rPr>
        <w:t>顺丰测试模版：</w:t>
      </w:r>
    </w:p>
    <w:p w:rsidR="004162B7" w:rsidRDefault="004162B7" w:rsidP="00CF6589">
      <w:pPr>
        <w:pStyle w:val="a5"/>
        <w:ind w:left="420" w:firstLineChars="0" w:firstLine="0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4899660" cy="1155700"/>
            <wp:effectExtent l="1905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15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2B7" w:rsidRDefault="004162B7" w:rsidP="00CF6589">
      <w:pPr>
        <w:pStyle w:val="a5"/>
        <w:ind w:left="420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其他快递测试模版：</w:t>
      </w:r>
    </w:p>
    <w:p w:rsidR="004162B7" w:rsidRDefault="004162B7" w:rsidP="00CF6589">
      <w:pPr>
        <w:pStyle w:val="a5"/>
        <w:ind w:left="420" w:firstLineChars="0" w:firstLine="0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274310" cy="1185364"/>
            <wp:effectExtent l="19050" t="0" r="254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8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2146" w:rsidRDefault="007F25D1" w:rsidP="007F25D1">
      <w:pPr>
        <w:pStyle w:val="a5"/>
        <w:ind w:left="420" w:firstLineChars="0" w:firstLine="0"/>
        <w:rPr>
          <w:sz w:val="24"/>
          <w:szCs w:val="24"/>
        </w:rPr>
      </w:pPr>
      <w:r w:rsidRPr="007F25D1">
        <w:rPr>
          <w:rFonts w:hint="eastAsia"/>
          <w:sz w:val="24"/>
          <w:szCs w:val="24"/>
        </w:rPr>
        <w:t>备注</w:t>
      </w:r>
      <w:r>
        <w:rPr>
          <w:rFonts w:hint="eastAsia"/>
          <w:sz w:val="24"/>
          <w:szCs w:val="24"/>
        </w:rPr>
        <w:t>：</w:t>
      </w:r>
    </w:p>
    <w:p w:rsidR="00122146" w:rsidRDefault="00122146" w:rsidP="007F25D1">
      <w:pPr>
        <w:pStyle w:val="a5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a.</w:t>
      </w:r>
      <w:r>
        <w:rPr>
          <w:rFonts w:hint="eastAsia"/>
          <w:sz w:val="24"/>
          <w:szCs w:val="24"/>
        </w:rPr>
        <w:t>模版中计费重量均以“</w:t>
      </w:r>
      <w:r>
        <w:rPr>
          <w:rFonts w:hint="eastAsia"/>
          <w:sz w:val="24"/>
          <w:szCs w:val="24"/>
        </w:rPr>
        <w:t>kg</w:t>
      </w:r>
      <w:r>
        <w:rPr>
          <w:rFonts w:hint="eastAsia"/>
          <w:sz w:val="24"/>
          <w:szCs w:val="24"/>
        </w:rPr>
        <w:t>”为单位；</w:t>
      </w:r>
    </w:p>
    <w:p w:rsidR="00122146" w:rsidRPr="00122146" w:rsidRDefault="00122146" w:rsidP="007F25D1">
      <w:pPr>
        <w:pStyle w:val="a5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b.</w:t>
      </w:r>
      <w:r>
        <w:rPr>
          <w:rFonts w:hint="eastAsia"/>
          <w:sz w:val="24"/>
          <w:szCs w:val="24"/>
        </w:rPr>
        <w:t>模版中“日期“为</w:t>
      </w:r>
      <w:r w:rsidR="002D4F50">
        <w:rPr>
          <w:rFonts w:hint="eastAsia"/>
          <w:sz w:val="24"/>
          <w:szCs w:val="24"/>
        </w:rPr>
        <w:t>快递原始账单中的”揽件</w:t>
      </w:r>
      <w:r w:rsidR="008F2A98">
        <w:rPr>
          <w:rFonts w:hint="eastAsia"/>
          <w:sz w:val="24"/>
          <w:szCs w:val="24"/>
        </w:rPr>
        <w:t>日期“，而测试结果为”发货</w:t>
      </w:r>
      <w:r w:rsidR="008F2A98">
        <w:rPr>
          <w:rFonts w:hint="eastAsia"/>
          <w:sz w:val="24"/>
          <w:szCs w:val="24"/>
        </w:rPr>
        <w:lastRenderedPageBreak/>
        <w:t>日期“；</w:t>
      </w:r>
    </w:p>
    <w:p w:rsidR="004162B7" w:rsidRPr="004162B7" w:rsidRDefault="00122146" w:rsidP="007F25D1">
      <w:pPr>
        <w:pStyle w:val="a5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b.</w:t>
      </w:r>
      <w:r w:rsidR="007F25D1">
        <w:rPr>
          <w:rFonts w:hint="eastAsia"/>
          <w:sz w:val="24"/>
          <w:szCs w:val="24"/>
        </w:rPr>
        <w:t>EMS</w:t>
      </w:r>
      <w:r w:rsidR="00DB2A1F">
        <w:rPr>
          <w:rFonts w:hint="eastAsia"/>
          <w:sz w:val="24"/>
          <w:szCs w:val="24"/>
        </w:rPr>
        <w:t>测试模版</w:t>
      </w:r>
      <w:r w:rsidR="007F25D1">
        <w:rPr>
          <w:rFonts w:hint="eastAsia"/>
          <w:sz w:val="24"/>
          <w:szCs w:val="24"/>
        </w:rPr>
        <w:t>中，应收</w:t>
      </w:r>
      <w:r w:rsidR="00DB2A1F">
        <w:rPr>
          <w:rFonts w:hint="eastAsia"/>
          <w:sz w:val="24"/>
          <w:szCs w:val="24"/>
        </w:rPr>
        <w:t>费用不是原始账单中的“合计费用”，只指运费，不包含保价费。</w:t>
      </w:r>
    </w:p>
    <w:p w:rsidR="00CF6589" w:rsidRPr="001F3CB9" w:rsidRDefault="001F3CB9" w:rsidP="001F3CB9">
      <w:pPr>
        <w:pStyle w:val="a5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1F3CB9">
        <w:rPr>
          <w:rFonts w:hint="eastAsia"/>
          <w:b/>
          <w:sz w:val="24"/>
          <w:szCs w:val="24"/>
        </w:rPr>
        <w:t>账单处理结果导入测试</w:t>
      </w:r>
    </w:p>
    <w:p w:rsidR="001F3CB9" w:rsidRDefault="001F3CB9" w:rsidP="001F3CB9">
      <w:pPr>
        <w:rPr>
          <w:b/>
          <w:sz w:val="24"/>
          <w:szCs w:val="24"/>
        </w:rPr>
      </w:pPr>
      <w:r w:rsidRPr="001F3CB9">
        <w:rPr>
          <w:noProof/>
        </w:rPr>
        <w:drawing>
          <wp:inline distT="0" distB="0" distL="0" distR="0">
            <wp:extent cx="5274310" cy="1799730"/>
            <wp:effectExtent l="19050" t="0" r="2540" b="0"/>
            <wp:docPr id="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CB9" w:rsidRDefault="001F3CB9" w:rsidP="001F3CB9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测试结果如下：</w:t>
      </w:r>
    </w:p>
    <w:p w:rsidR="00BC3219" w:rsidRDefault="008F5822" w:rsidP="001F3CB9">
      <w:pPr>
        <w:rPr>
          <w:sz w:val="24"/>
          <w:szCs w:val="24"/>
        </w:rPr>
      </w:pPr>
      <w:r w:rsidRPr="008F5822">
        <w:rPr>
          <w:sz w:val="24"/>
          <w:szCs w:val="24"/>
        </w:rPr>
        <w:t>E</w:t>
      </w:r>
      <w:r w:rsidRPr="008F5822">
        <w:rPr>
          <w:rFonts w:hint="eastAsia"/>
          <w:sz w:val="24"/>
          <w:szCs w:val="24"/>
        </w:rPr>
        <w:t>g</w:t>
      </w:r>
      <w:r w:rsidRPr="008F5822">
        <w:rPr>
          <w:rFonts w:hint="eastAsia"/>
          <w:sz w:val="24"/>
          <w:szCs w:val="24"/>
        </w:rPr>
        <w:t>：以</w:t>
      </w:r>
      <w:r w:rsidRPr="008F5822">
        <w:rPr>
          <w:rFonts w:hint="eastAsia"/>
          <w:sz w:val="24"/>
          <w:szCs w:val="24"/>
        </w:rPr>
        <w:t>EMS</w:t>
      </w:r>
      <w:r w:rsidRPr="008F5822">
        <w:rPr>
          <w:rFonts w:hint="eastAsia"/>
          <w:sz w:val="24"/>
          <w:szCs w:val="24"/>
        </w:rPr>
        <w:t>为例，可以看到测试结果从</w:t>
      </w:r>
      <w:r w:rsidRPr="008F5822">
        <w:rPr>
          <w:rFonts w:hint="eastAsia"/>
          <w:sz w:val="24"/>
          <w:szCs w:val="24"/>
        </w:rPr>
        <w:t>1</w:t>
      </w:r>
      <w:r w:rsidRPr="008F5822">
        <w:rPr>
          <w:rFonts w:hint="eastAsia"/>
          <w:sz w:val="24"/>
          <w:szCs w:val="24"/>
        </w:rPr>
        <w:t>张</w:t>
      </w:r>
      <w:r w:rsidRPr="008F5822">
        <w:rPr>
          <w:rFonts w:hint="eastAsia"/>
          <w:sz w:val="24"/>
          <w:szCs w:val="24"/>
        </w:rPr>
        <w:t>Sheet</w:t>
      </w:r>
      <w:r w:rsidRPr="008F5822">
        <w:rPr>
          <w:rFonts w:hint="eastAsia"/>
          <w:sz w:val="24"/>
          <w:szCs w:val="24"/>
        </w:rPr>
        <w:t>表变成</w:t>
      </w:r>
      <w:r w:rsidR="002D4F50">
        <w:rPr>
          <w:rFonts w:hint="eastAsia"/>
          <w:sz w:val="24"/>
          <w:szCs w:val="24"/>
        </w:rPr>
        <w:t>7</w:t>
      </w:r>
      <w:r w:rsidRPr="008F5822">
        <w:rPr>
          <w:rFonts w:hint="eastAsia"/>
          <w:sz w:val="24"/>
          <w:szCs w:val="24"/>
        </w:rPr>
        <w:t>张</w:t>
      </w:r>
      <w:r w:rsidRPr="008F5822">
        <w:rPr>
          <w:rFonts w:hint="eastAsia"/>
          <w:sz w:val="24"/>
          <w:szCs w:val="24"/>
        </w:rPr>
        <w:t>Sheet</w:t>
      </w:r>
      <w:r w:rsidRPr="008F5822">
        <w:rPr>
          <w:rFonts w:hint="eastAsia"/>
          <w:sz w:val="24"/>
          <w:szCs w:val="24"/>
        </w:rPr>
        <w:t>表，具体包含：快递费多收、保价费多收、快递公司重量异常、订单地区未设置运费、未找到对应订单、</w:t>
      </w:r>
      <w:r w:rsidR="00757600">
        <w:rPr>
          <w:rFonts w:hint="eastAsia"/>
          <w:sz w:val="24"/>
          <w:szCs w:val="24"/>
        </w:rPr>
        <w:t>快递方式不一致、</w:t>
      </w:r>
      <w:r w:rsidRPr="008F5822">
        <w:rPr>
          <w:rFonts w:hint="eastAsia"/>
          <w:sz w:val="24"/>
          <w:szCs w:val="24"/>
        </w:rPr>
        <w:t>运单</w:t>
      </w:r>
      <w:r w:rsidRPr="008F5822">
        <w:rPr>
          <w:rFonts w:hint="eastAsia"/>
          <w:sz w:val="24"/>
          <w:szCs w:val="24"/>
        </w:rPr>
        <w:t>-</w:t>
      </w:r>
      <w:r w:rsidRPr="008F5822">
        <w:rPr>
          <w:rFonts w:hint="eastAsia"/>
          <w:sz w:val="24"/>
          <w:szCs w:val="24"/>
        </w:rPr>
        <w:t>订单列表等。</w:t>
      </w:r>
    </w:p>
    <w:p w:rsidR="00BC3219" w:rsidRDefault="00BC3219" w:rsidP="001F3CB9">
      <w:pPr>
        <w:rPr>
          <w:sz w:val="24"/>
          <w:szCs w:val="24"/>
        </w:rPr>
      </w:pPr>
    </w:p>
    <w:p w:rsidR="00BC3219" w:rsidRDefault="00BC3219" w:rsidP="001F3CB9">
      <w:pPr>
        <w:rPr>
          <w:sz w:val="24"/>
          <w:szCs w:val="24"/>
        </w:rPr>
      </w:pPr>
    </w:p>
    <w:p w:rsidR="00BC3219" w:rsidRDefault="00BC3219" w:rsidP="001F3CB9">
      <w:pPr>
        <w:rPr>
          <w:b/>
          <w:noProof/>
          <w:sz w:val="24"/>
          <w:szCs w:val="24"/>
        </w:rPr>
      </w:pPr>
    </w:p>
    <w:p w:rsidR="00CF6589" w:rsidRDefault="00FE54F8" w:rsidP="00DB2A1F">
      <w:pPr>
        <w:rPr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6148833" cy="3183147"/>
            <wp:effectExtent l="19050" t="0" r="4317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079" cy="3194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D2B" w:rsidRDefault="00DB2A1F" w:rsidP="00DB2A1F">
      <w:pPr>
        <w:rPr>
          <w:sz w:val="24"/>
          <w:szCs w:val="24"/>
        </w:rPr>
      </w:pPr>
      <w:r w:rsidRPr="00EE2D5A">
        <w:rPr>
          <w:rFonts w:hint="eastAsia"/>
          <w:sz w:val="24"/>
          <w:szCs w:val="24"/>
          <w:highlight w:val="yellow"/>
        </w:rPr>
        <w:t>备注：</w:t>
      </w:r>
      <w:r w:rsidR="00EE2D5A">
        <w:rPr>
          <w:rFonts w:hint="eastAsia"/>
          <w:sz w:val="24"/>
          <w:szCs w:val="24"/>
        </w:rPr>
        <w:t>测试时，运费和保价费在系统后台是分开测试的</w:t>
      </w:r>
      <w:r w:rsidR="00D16D2B">
        <w:rPr>
          <w:rFonts w:hint="eastAsia"/>
          <w:sz w:val="24"/>
          <w:szCs w:val="24"/>
        </w:rPr>
        <w:t>。举例：</w:t>
      </w:r>
    </w:p>
    <w:p w:rsidR="00D16D2B" w:rsidRDefault="00D16D2B" w:rsidP="00DB2A1F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4646622" cy="552090"/>
            <wp:effectExtent l="19050" t="0" r="1578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70" cy="552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D2B" w:rsidRPr="00D16D2B" w:rsidRDefault="00D16D2B" w:rsidP="00DB2A1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hint="eastAsia"/>
          <w:sz w:val="24"/>
          <w:szCs w:val="24"/>
        </w:rPr>
        <w:t>如果保价费多收、运费正常，则运单</w:t>
      </w:r>
      <w:r w:rsidRPr="00D16D2B">
        <w:rPr>
          <w:rFonts w:ascii="宋体" w:eastAsia="宋体" w:hAnsi="宋体" w:cs="宋体" w:hint="eastAsia"/>
          <w:color w:val="000000"/>
          <w:kern w:val="0"/>
          <w:sz w:val="22"/>
        </w:rPr>
        <w:t>EV819163722CS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既显示在[保价费多收]sheet，也显示在运费正常sheet[运单-订单列表]。</w:t>
      </w:r>
    </w:p>
    <w:p w:rsidR="003905C9" w:rsidRPr="00757600" w:rsidRDefault="007F25D1" w:rsidP="00F8636F">
      <w:pPr>
        <w:rPr>
          <w:color w:val="464646" w:themeColor="text1"/>
          <w:sz w:val="24"/>
          <w:szCs w:val="24"/>
        </w:rPr>
      </w:pPr>
      <w:r w:rsidRPr="00757600">
        <w:rPr>
          <w:rFonts w:hint="eastAsia"/>
          <w:color w:val="464646" w:themeColor="text1"/>
          <w:sz w:val="24"/>
          <w:szCs w:val="24"/>
          <w:highlight w:val="yellow"/>
        </w:rPr>
        <w:lastRenderedPageBreak/>
        <w:t>a.[</w:t>
      </w:r>
      <w:r w:rsidRPr="00757600">
        <w:rPr>
          <w:rFonts w:hint="eastAsia"/>
          <w:color w:val="464646" w:themeColor="text1"/>
          <w:sz w:val="24"/>
          <w:szCs w:val="24"/>
          <w:highlight w:val="yellow"/>
        </w:rPr>
        <w:t>快递费多收</w:t>
      </w:r>
      <w:r w:rsidRPr="00757600">
        <w:rPr>
          <w:rFonts w:hint="eastAsia"/>
          <w:color w:val="464646" w:themeColor="text1"/>
          <w:sz w:val="24"/>
          <w:szCs w:val="24"/>
          <w:highlight w:val="yellow"/>
        </w:rPr>
        <w:t>]</w:t>
      </w:r>
      <w:r w:rsidR="003905C9" w:rsidRPr="00757600">
        <w:rPr>
          <w:rFonts w:hint="eastAsia"/>
          <w:color w:val="464646" w:themeColor="text1"/>
          <w:sz w:val="24"/>
          <w:szCs w:val="24"/>
        </w:rPr>
        <w:t>（快递公司实收</w:t>
      </w:r>
      <w:r w:rsidR="002D4F50">
        <w:rPr>
          <w:rFonts w:hint="eastAsia"/>
          <w:color w:val="464646" w:themeColor="text1"/>
          <w:sz w:val="24"/>
          <w:szCs w:val="24"/>
        </w:rPr>
        <w:t>快递费</w:t>
      </w:r>
      <w:r w:rsidR="003905C9" w:rsidRPr="00757600">
        <w:rPr>
          <w:rFonts w:hint="eastAsia"/>
          <w:color w:val="464646" w:themeColor="text1"/>
          <w:sz w:val="24"/>
          <w:szCs w:val="24"/>
        </w:rPr>
        <w:t>&gt;</w:t>
      </w:r>
      <w:r w:rsidR="003905C9" w:rsidRPr="00757600">
        <w:rPr>
          <w:rFonts w:hint="eastAsia"/>
          <w:color w:val="464646" w:themeColor="text1"/>
          <w:sz w:val="24"/>
          <w:szCs w:val="24"/>
        </w:rPr>
        <w:t>按快递公司重量算的快递费），</w:t>
      </w:r>
    </w:p>
    <w:p w:rsidR="008C05EC" w:rsidRPr="00757600" w:rsidRDefault="003905C9" w:rsidP="00757600">
      <w:pPr>
        <w:ind w:firstLineChars="98" w:firstLine="235"/>
        <w:rPr>
          <w:color w:val="464646" w:themeColor="text1"/>
          <w:sz w:val="24"/>
          <w:szCs w:val="24"/>
        </w:rPr>
      </w:pPr>
      <w:r w:rsidRPr="00757600">
        <w:rPr>
          <w:rFonts w:hint="eastAsia"/>
          <w:color w:val="464646" w:themeColor="text1"/>
          <w:sz w:val="24"/>
          <w:szCs w:val="24"/>
        </w:rPr>
        <w:t>[</w:t>
      </w:r>
      <w:r w:rsidRPr="00757600">
        <w:rPr>
          <w:rFonts w:hint="eastAsia"/>
          <w:color w:val="464646" w:themeColor="text1"/>
          <w:sz w:val="24"/>
          <w:szCs w:val="24"/>
        </w:rPr>
        <w:t>保价费多收</w:t>
      </w:r>
      <w:r w:rsidRPr="00757600">
        <w:rPr>
          <w:rFonts w:hint="eastAsia"/>
          <w:color w:val="464646" w:themeColor="text1"/>
          <w:sz w:val="24"/>
          <w:szCs w:val="24"/>
        </w:rPr>
        <w:t>]sheet</w:t>
      </w:r>
      <w:r w:rsidRPr="00757600">
        <w:rPr>
          <w:rFonts w:hint="eastAsia"/>
          <w:color w:val="464646" w:themeColor="text1"/>
          <w:sz w:val="24"/>
          <w:szCs w:val="24"/>
        </w:rPr>
        <w:t>，</w:t>
      </w:r>
      <w:r w:rsidR="00DB2A1F" w:rsidRPr="00757600">
        <w:rPr>
          <w:rFonts w:hint="eastAsia"/>
          <w:color w:val="464646" w:themeColor="text1"/>
          <w:sz w:val="24"/>
          <w:szCs w:val="24"/>
        </w:rPr>
        <w:t>原因可能情况</w:t>
      </w:r>
      <w:r w:rsidR="00FF4EBE" w:rsidRPr="00757600">
        <w:rPr>
          <w:rFonts w:hint="eastAsia"/>
          <w:color w:val="464646" w:themeColor="text1"/>
          <w:sz w:val="24"/>
          <w:szCs w:val="24"/>
        </w:rPr>
        <w:t>：</w:t>
      </w:r>
    </w:p>
    <w:p w:rsidR="00DB2A1F" w:rsidRPr="00757600" w:rsidRDefault="00FF4EBE" w:rsidP="00F8636F">
      <w:pPr>
        <w:pStyle w:val="a5"/>
        <w:numPr>
          <w:ilvl w:val="0"/>
          <w:numId w:val="7"/>
        </w:numPr>
        <w:ind w:firstLineChars="0"/>
        <w:rPr>
          <w:sz w:val="24"/>
          <w:szCs w:val="24"/>
        </w:rPr>
      </w:pPr>
      <w:r w:rsidRPr="00757600">
        <w:rPr>
          <w:rFonts w:hint="eastAsia"/>
          <w:sz w:val="24"/>
          <w:szCs w:val="24"/>
        </w:rPr>
        <w:t>快递首、续重未及时更新或维护有问题，请核对运费；</w:t>
      </w:r>
    </w:p>
    <w:p w:rsidR="00FF4EBE" w:rsidRPr="00757600" w:rsidRDefault="00FF4EBE" w:rsidP="00FF4EBE">
      <w:pPr>
        <w:pStyle w:val="a5"/>
        <w:ind w:left="420" w:firstLineChars="0" w:firstLine="0"/>
        <w:rPr>
          <w:sz w:val="24"/>
          <w:szCs w:val="24"/>
        </w:rPr>
      </w:pPr>
      <w:r w:rsidRPr="00757600">
        <w:rPr>
          <w:rFonts w:hint="eastAsia"/>
          <w:sz w:val="24"/>
          <w:szCs w:val="24"/>
        </w:rPr>
        <w:t>路径：系统设置—</w:t>
      </w:r>
      <w:r w:rsidRPr="00757600">
        <w:rPr>
          <w:rFonts w:hint="eastAsia"/>
          <w:sz w:val="24"/>
          <w:szCs w:val="24"/>
        </w:rPr>
        <w:t>&gt;</w:t>
      </w:r>
      <w:r w:rsidRPr="00757600">
        <w:rPr>
          <w:rFonts w:hint="eastAsia"/>
          <w:sz w:val="24"/>
          <w:szCs w:val="24"/>
        </w:rPr>
        <w:t>地区列表</w:t>
      </w:r>
    </w:p>
    <w:p w:rsidR="00FF4EBE" w:rsidRPr="00757600" w:rsidRDefault="00FF4EBE" w:rsidP="00FF4EBE">
      <w:pPr>
        <w:pStyle w:val="a5"/>
        <w:numPr>
          <w:ilvl w:val="0"/>
          <w:numId w:val="7"/>
        </w:numPr>
        <w:ind w:firstLineChars="0"/>
        <w:rPr>
          <w:sz w:val="24"/>
          <w:szCs w:val="24"/>
        </w:rPr>
      </w:pPr>
      <w:r w:rsidRPr="00757600">
        <w:rPr>
          <w:rFonts w:hint="eastAsia"/>
          <w:sz w:val="24"/>
          <w:szCs w:val="24"/>
        </w:rPr>
        <w:t>快递计算规则有误，找</w:t>
      </w:r>
      <w:r w:rsidRPr="00757600">
        <w:rPr>
          <w:rFonts w:hint="eastAsia"/>
          <w:sz w:val="24"/>
          <w:szCs w:val="24"/>
        </w:rPr>
        <w:t>ERP</w:t>
      </w:r>
      <w:r w:rsidRPr="00757600">
        <w:rPr>
          <w:rFonts w:hint="eastAsia"/>
          <w:sz w:val="24"/>
          <w:szCs w:val="24"/>
        </w:rPr>
        <w:t>核对修改；</w:t>
      </w:r>
    </w:p>
    <w:p w:rsidR="00FF4EBE" w:rsidRPr="00757600" w:rsidRDefault="00FF4EBE" w:rsidP="00FF4EBE">
      <w:pPr>
        <w:pStyle w:val="a5"/>
        <w:numPr>
          <w:ilvl w:val="0"/>
          <w:numId w:val="7"/>
        </w:numPr>
        <w:ind w:firstLineChars="0"/>
        <w:rPr>
          <w:sz w:val="24"/>
          <w:szCs w:val="24"/>
        </w:rPr>
      </w:pPr>
      <w:r w:rsidRPr="00757600">
        <w:rPr>
          <w:rFonts w:hint="eastAsia"/>
          <w:sz w:val="24"/>
          <w:szCs w:val="24"/>
        </w:rPr>
        <w:t>确实是快递公司运费计算</w:t>
      </w:r>
      <w:r w:rsidR="003905C9" w:rsidRPr="00757600">
        <w:rPr>
          <w:rFonts w:hint="eastAsia"/>
          <w:sz w:val="24"/>
          <w:szCs w:val="24"/>
        </w:rPr>
        <w:t>规则</w:t>
      </w:r>
      <w:r w:rsidRPr="00757600">
        <w:rPr>
          <w:rFonts w:hint="eastAsia"/>
          <w:sz w:val="24"/>
          <w:szCs w:val="24"/>
        </w:rPr>
        <w:t>问题，则需要与之沟通。</w:t>
      </w:r>
    </w:p>
    <w:p w:rsidR="003905C9" w:rsidRPr="00757600" w:rsidRDefault="00D16D2B" w:rsidP="00F8636F">
      <w:pPr>
        <w:rPr>
          <w:sz w:val="24"/>
          <w:szCs w:val="24"/>
        </w:rPr>
      </w:pPr>
      <w:r w:rsidRPr="00757600">
        <w:rPr>
          <w:rFonts w:hint="eastAsia"/>
          <w:sz w:val="24"/>
          <w:szCs w:val="24"/>
          <w:highlight w:val="yellow"/>
        </w:rPr>
        <w:t>b.[</w:t>
      </w:r>
      <w:r w:rsidRPr="00757600">
        <w:rPr>
          <w:rFonts w:hint="eastAsia"/>
          <w:sz w:val="24"/>
          <w:szCs w:val="24"/>
          <w:highlight w:val="yellow"/>
        </w:rPr>
        <w:t>快递公司重量异常</w:t>
      </w:r>
      <w:r w:rsidRPr="00757600">
        <w:rPr>
          <w:rFonts w:hint="eastAsia"/>
          <w:sz w:val="24"/>
          <w:szCs w:val="24"/>
          <w:highlight w:val="yellow"/>
        </w:rPr>
        <w:t>]</w:t>
      </w:r>
      <w:r w:rsidRPr="00757600">
        <w:rPr>
          <w:rFonts w:hint="eastAsia"/>
          <w:sz w:val="24"/>
          <w:szCs w:val="24"/>
        </w:rPr>
        <w:t>sheet</w:t>
      </w:r>
      <w:r w:rsidRPr="00757600">
        <w:rPr>
          <w:rFonts w:hint="eastAsia"/>
          <w:sz w:val="24"/>
          <w:szCs w:val="24"/>
        </w:rPr>
        <w:t>，</w:t>
      </w:r>
      <w:r w:rsidR="003905C9" w:rsidRPr="00757600">
        <w:rPr>
          <w:rFonts w:hint="eastAsia"/>
          <w:sz w:val="24"/>
          <w:szCs w:val="24"/>
        </w:rPr>
        <w:t>（快递公司重量</w:t>
      </w:r>
      <w:r w:rsidR="003905C9" w:rsidRPr="00757600">
        <w:rPr>
          <w:rFonts w:hint="eastAsia"/>
          <w:sz w:val="24"/>
          <w:szCs w:val="24"/>
        </w:rPr>
        <w:t>&gt;</w:t>
      </w:r>
      <w:r w:rsidR="002D4F50">
        <w:rPr>
          <w:rFonts w:hint="eastAsia"/>
          <w:sz w:val="24"/>
          <w:szCs w:val="24"/>
        </w:rPr>
        <w:t>仓库称重</w:t>
      </w:r>
      <w:r w:rsidR="003905C9" w:rsidRPr="00757600">
        <w:rPr>
          <w:rFonts w:hint="eastAsia"/>
          <w:sz w:val="24"/>
          <w:szCs w:val="24"/>
        </w:rPr>
        <w:t>重量</w:t>
      </w:r>
      <w:r w:rsidR="003905C9" w:rsidRPr="00757600">
        <w:rPr>
          <w:rFonts w:hint="eastAsia"/>
          <w:sz w:val="24"/>
          <w:szCs w:val="24"/>
        </w:rPr>
        <w:t>&amp;</w:t>
      </w:r>
      <w:r w:rsidR="003905C9" w:rsidRPr="00757600">
        <w:rPr>
          <w:rFonts w:hint="eastAsia"/>
          <w:sz w:val="24"/>
          <w:szCs w:val="24"/>
        </w:rPr>
        <w:t>快递运费多收）</w:t>
      </w:r>
    </w:p>
    <w:p w:rsidR="00FE54F8" w:rsidRDefault="00D16D2B" w:rsidP="00F8636F">
      <w:pPr>
        <w:rPr>
          <w:sz w:val="24"/>
          <w:szCs w:val="24"/>
        </w:rPr>
      </w:pPr>
      <w:r w:rsidRPr="00757600">
        <w:rPr>
          <w:rFonts w:hint="eastAsia"/>
          <w:color w:val="464646" w:themeColor="text1"/>
          <w:sz w:val="24"/>
          <w:szCs w:val="24"/>
        </w:rPr>
        <w:t>原因可能情况</w:t>
      </w:r>
      <w:r w:rsidRPr="00757600">
        <w:rPr>
          <w:rFonts w:hint="eastAsia"/>
          <w:sz w:val="24"/>
          <w:szCs w:val="24"/>
        </w:rPr>
        <w:t>：</w:t>
      </w:r>
    </w:p>
    <w:p w:rsidR="003905C9" w:rsidRPr="00757600" w:rsidRDefault="002D4F50" w:rsidP="003905C9">
      <w:pPr>
        <w:pStyle w:val="a5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仓库</w:t>
      </w:r>
      <w:r w:rsidR="003905C9" w:rsidRPr="00757600">
        <w:rPr>
          <w:rFonts w:hint="eastAsia"/>
          <w:sz w:val="24"/>
          <w:szCs w:val="24"/>
        </w:rPr>
        <w:t>称重重量有问题，需和仓库核实；</w:t>
      </w:r>
    </w:p>
    <w:p w:rsidR="003905C9" w:rsidRPr="00757600" w:rsidRDefault="003905C9" w:rsidP="003905C9">
      <w:pPr>
        <w:pStyle w:val="a5"/>
        <w:numPr>
          <w:ilvl w:val="0"/>
          <w:numId w:val="8"/>
        </w:numPr>
        <w:ind w:firstLineChars="0"/>
        <w:rPr>
          <w:sz w:val="24"/>
          <w:szCs w:val="24"/>
        </w:rPr>
      </w:pPr>
      <w:r w:rsidRPr="00757600">
        <w:rPr>
          <w:rFonts w:hint="eastAsia"/>
          <w:sz w:val="24"/>
          <w:szCs w:val="24"/>
        </w:rPr>
        <w:t>快递</w:t>
      </w:r>
      <w:r w:rsidR="002C6C3B">
        <w:rPr>
          <w:rFonts w:hint="eastAsia"/>
          <w:sz w:val="24"/>
          <w:szCs w:val="24"/>
        </w:rPr>
        <w:t>公司</w:t>
      </w:r>
      <w:r w:rsidRPr="00757600">
        <w:rPr>
          <w:rFonts w:hint="eastAsia"/>
          <w:sz w:val="24"/>
          <w:szCs w:val="24"/>
        </w:rPr>
        <w:t>称重问题。</w:t>
      </w:r>
    </w:p>
    <w:p w:rsidR="003905C9" w:rsidRPr="00757600" w:rsidRDefault="003905C9" w:rsidP="003905C9">
      <w:pPr>
        <w:rPr>
          <w:color w:val="464646" w:themeColor="text1"/>
          <w:sz w:val="24"/>
          <w:szCs w:val="24"/>
        </w:rPr>
      </w:pPr>
      <w:r w:rsidRPr="00757600">
        <w:rPr>
          <w:rFonts w:hint="eastAsia"/>
          <w:sz w:val="24"/>
          <w:szCs w:val="24"/>
          <w:highlight w:val="yellow"/>
        </w:rPr>
        <w:t>c.[</w:t>
      </w:r>
      <w:r w:rsidRPr="00757600">
        <w:rPr>
          <w:rFonts w:hint="eastAsia"/>
          <w:sz w:val="24"/>
          <w:szCs w:val="24"/>
          <w:highlight w:val="yellow"/>
        </w:rPr>
        <w:t>订单地区未设置运费</w:t>
      </w:r>
      <w:r w:rsidRPr="00757600">
        <w:rPr>
          <w:rFonts w:hint="eastAsia"/>
          <w:sz w:val="24"/>
          <w:szCs w:val="24"/>
          <w:highlight w:val="yellow"/>
        </w:rPr>
        <w:t>]</w:t>
      </w:r>
      <w:r w:rsidRPr="00757600">
        <w:rPr>
          <w:rFonts w:hint="eastAsia"/>
          <w:sz w:val="24"/>
          <w:szCs w:val="24"/>
        </w:rPr>
        <w:t>sheet</w:t>
      </w:r>
      <w:r w:rsidRPr="00757600">
        <w:rPr>
          <w:rFonts w:hint="eastAsia"/>
          <w:sz w:val="24"/>
          <w:szCs w:val="24"/>
        </w:rPr>
        <w:t>，</w:t>
      </w:r>
      <w:r w:rsidRPr="00757600">
        <w:rPr>
          <w:rFonts w:hint="eastAsia"/>
          <w:color w:val="464646" w:themeColor="text1"/>
          <w:sz w:val="24"/>
          <w:szCs w:val="24"/>
        </w:rPr>
        <w:t>原因可能情况：</w:t>
      </w:r>
    </w:p>
    <w:p w:rsidR="003905C9" w:rsidRPr="00757600" w:rsidRDefault="00757600" w:rsidP="00757600">
      <w:pPr>
        <w:pStyle w:val="a5"/>
        <w:numPr>
          <w:ilvl w:val="0"/>
          <w:numId w:val="9"/>
        </w:numPr>
        <w:ind w:firstLineChars="0"/>
        <w:rPr>
          <w:sz w:val="24"/>
          <w:szCs w:val="24"/>
        </w:rPr>
      </w:pPr>
      <w:r w:rsidRPr="00757600">
        <w:rPr>
          <w:rFonts w:hint="eastAsia"/>
          <w:sz w:val="24"/>
          <w:szCs w:val="24"/>
        </w:rPr>
        <w:t>订单地区省、市、区未维护全面，需要进入对应的订单详情页补充客户信息中的地址信息：</w:t>
      </w:r>
    </w:p>
    <w:p w:rsidR="00757600" w:rsidRPr="00757600" w:rsidRDefault="00E969C6" w:rsidP="00A8453A">
      <w:pPr>
        <w:tabs>
          <w:tab w:val="left" w:pos="2670"/>
          <w:tab w:val="left" w:pos="6945"/>
          <w:tab w:val="left" w:pos="9210"/>
        </w:tabs>
        <w:ind w:firstLineChars="196" w:firstLine="413"/>
        <w:rPr>
          <w:b/>
          <w:color w:val="FF0000"/>
        </w:rPr>
      </w:pPr>
      <w:r>
        <w:rPr>
          <w:b/>
          <w:noProof/>
          <w:color w:val="FF0000"/>
        </w:rPr>
        <w:pict>
          <v:shape id="_x0000_s2138" type="#_x0000_t32" style="position:absolute;left:0;text-align:left;margin-left:313.7pt;margin-top:8.3pt;width:33.75pt;height:0;z-index:251664384" o:connectortype="straight">
            <v:stroke endarrow="block"/>
          </v:shape>
        </w:pict>
      </w:r>
      <w:r>
        <w:rPr>
          <w:b/>
          <w:noProof/>
          <w:color w:val="FF0000"/>
        </w:rPr>
        <w:pict>
          <v:shape id="_x0000_s2137" type="#_x0000_t32" style="position:absolute;left:0;text-align:left;margin-left:233pt;margin-top:8.3pt;width:33.75pt;height:0;z-index:251663360" o:connectortype="straight">
            <v:stroke endarrow="block"/>
          </v:shape>
        </w:pict>
      </w:r>
      <w:r>
        <w:rPr>
          <w:b/>
          <w:noProof/>
          <w:color w:val="FF0000"/>
        </w:rPr>
        <w:pict>
          <v:shape id="_x0000_s2136" type="#_x0000_t32" style="position:absolute;left:0;text-align:left;margin-left:98.8pt;margin-top:8.3pt;width:33.75pt;height:0;z-index:251662336" o:connectortype="straight">
            <v:stroke endarrow="block"/>
          </v:shape>
        </w:pict>
      </w:r>
      <w:r w:rsidR="00757600" w:rsidRPr="00757600">
        <w:rPr>
          <w:rFonts w:hint="eastAsia"/>
          <w:b/>
          <w:color w:val="FF0000"/>
        </w:rPr>
        <w:t>路径：客服管理</w:t>
      </w:r>
      <w:r w:rsidR="00757600" w:rsidRPr="00757600">
        <w:rPr>
          <w:b/>
          <w:color w:val="FF0000"/>
        </w:rPr>
        <w:tab/>
      </w:r>
      <w:hyperlink r:id="rId33" w:tgtFrame="main-frame" w:history="1">
        <w:r w:rsidR="00757600" w:rsidRPr="00757600">
          <w:rPr>
            <w:b/>
            <w:color w:val="FF0000"/>
          </w:rPr>
          <w:t>先款后货未确认订单</w:t>
        </w:r>
      </w:hyperlink>
      <w:r w:rsidR="00757600">
        <w:rPr>
          <w:rFonts w:hint="eastAsia"/>
        </w:rPr>
        <w:t xml:space="preserve">        </w:t>
      </w:r>
      <w:r w:rsidR="00757600" w:rsidRPr="00757600">
        <w:rPr>
          <w:rFonts w:hint="eastAsia"/>
          <w:b/>
          <w:color w:val="FF0000"/>
        </w:rPr>
        <w:t>查找订单</w:t>
      </w:r>
      <w:r w:rsidR="00757600" w:rsidRPr="00757600">
        <w:rPr>
          <w:b/>
          <w:color w:val="FF0000"/>
        </w:rPr>
        <w:tab/>
      </w:r>
      <w:r w:rsidR="00757600" w:rsidRPr="00757600">
        <w:rPr>
          <w:rFonts w:hint="eastAsia"/>
          <w:b/>
          <w:color w:val="FF0000"/>
        </w:rPr>
        <w:t>补充客户信息</w:t>
      </w:r>
    </w:p>
    <w:p w:rsidR="00A8453A" w:rsidRPr="00A8453A" w:rsidRDefault="00757600" w:rsidP="00A8453A">
      <w:pPr>
        <w:pStyle w:val="a5"/>
        <w:numPr>
          <w:ilvl w:val="0"/>
          <w:numId w:val="9"/>
        </w:numPr>
        <w:ind w:firstLineChars="0"/>
        <w:rPr>
          <w:b/>
          <w:sz w:val="24"/>
          <w:szCs w:val="24"/>
        </w:rPr>
      </w:pPr>
      <w:r w:rsidRPr="00A8453A">
        <w:rPr>
          <w:rFonts w:hint="eastAsia"/>
          <w:sz w:val="24"/>
          <w:szCs w:val="24"/>
        </w:rPr>
        <w:t>如果市及地区相对应的列是非空白的情况，那么该地区的快递费用首续重没有维护入系统，因而系统无法计算出相应地快递费，需将相应地快递费用首续重维护入系统后，重新进行【运费账单与</w:t>
      </w:r>
      <w:r w:rsidRPr="00A8453A">
        <w:rPr>
          <w:rFonts w:hint="eastAsia"/>
          <w:sz w:val="24"/>
          <w:szCs w:val="24"/>
        </w:rPr>
        <w:t>ERP</w:t>
      </w:r>
      <w:r w:rsidRPr="00A8453A">
        <w:rPr>
          <w:rFonts w:hint="eastAsia"/>
          <w:sz w:val="24"/>
          <w:szCs w:val="24"/>
        </w:rPr>
        <w:t>核对】操作。</w:t>
      </w:r>
      <w:r w:rsidR="00A8453A" w:rsidRPr="00A8453A">
        <w:rPr>
          <w:rFonts w:hint="eastAsia"/>
          <w:sz w:val="24"/>
          <w:szCs w:val="24"/>
        </w:rPr>
        <w:t>首续重维护</w:t>
      </w:r>
      <w:r w:rsidR="00A8453A" w:rsidRPr="00A8453A">
        <w:rPr>
          <w:rFonts w:hint="eastAsia"/>
          <w:sz w:val="24"/>
          <w:szCs w:val="24"/>
        </w:rPr>
        <w:t xml:space="preserve"> </w:t>
      </w:r>
      <w:r w:rsidR="00A8453A">
        <w:rPr>
          <w:rFonts w:hint="eastAsia"/>
          <w:sz w:val="24"/>
          <w:szCs w:val="24"/>
        </w:rPr>
        <w:t>：</w:t>
      </w:r>
    </w:p>
    <w:p w:rsidR="00A8453A" w:rsidRPr="00A8453A" w:rsidRDefault="00A8453A" w:rsidP="00A8453A">
      <w:pPr>
        <w:ind w:firstLineChars="199" w:firstLine="420"/>
        <w:rPr>
          <w:b/>
          <w:color w:val="FF0000"/>
          <w:szCs w:val="21"/>
        </w:rPr>
      </w:pPr>
      <w:r w:rsidRPr="00A8453A">
        <w:rPr>
          <w:rFonts w:hint="eastAsia"/>
          <w:b/>
          <w:color w:val="FF0000"/>
          <w:szCs w:val="21"/>
        </w:rPr>
        <w:t>路径：系统设置——</w:t>
      </w:r>
      <w:r w:rsidRPr="00A8453A">
        <w:rPr>
          <w:rFonts w:hint="eastAsia"/>
          <w:b/>
          <w:color w:val="FF0000"/>
          <w:szCs w:val="21"/>
        </w:rPr>
        <w:t>&gt;</w:t>
      </w:r>
      <w:r w:rsidRPr="00A8453A">
        <w:rPr>
          <w:rFonts w:hint="eastAsia"/>
          <w:b/>
          <w:color w:val="FF0000"/>
          <w:szCs w:val="21"/>
        </w:rPr>
        <w:t>地区列表</w:t>
      </w:r>
    </w:p>
    <w:p w:rsidR="00FE54F8" w:rsidRDefault="00A8453A" w:rsidP="00F8636F">
      <w:pPr>
        <w:rPr>
          <w:sz w:val="24"/>
          <w:szCs w:val="24"/>
        </w:rPr>
      </w:pPr>
      <w:r w:rsidRPr="00A8453A">
        <w:rPr>
          <w:rFonts w:hint="eastAsia"/>
          <w:sz w:val="24"/>
          <w:szCs w:val="24"/>
          <w:highlight w:val="yellow"/>
        </w:rPr>
        <w:t>d.[</w:t>
      </w:r>
      <w:r w:rsidRPr="00A8453A">
        <w:rPr>
          <w:rFonts w:hint="eastAsia"/>
          <w:sz w:val="24"/>
          <w:szCs w:val="24"/>
          <w:highlight w:val="yellow"/>
        </w:rPr>
        <w:t>未找到对应订单</w:t>
      </w:r>
      <w:r w:rsidRPr="00A8453A">
        <w:rPr>
          <w:rFonts w:hint="eastAsia"/>
          <w:sz w:val="24"/>
          <w:szCs w:val="24"/>
          <w:highlight w:val="yellow"/>
        </w:rPr>
        <w:t>]sheet</w:t>
      </w:r>
      <w:r>
        <w:rPr>
          <w:rFonts w:hint="eastAsia"/>
          <w:sz w:val="24"/>
          <w:szCs w:val="24"/>
        </w:rPr>
        <w:t>，原因可能情况：</w:t>
      </w:r>
    </w:p>
    <w:p w:rsidR="00A8453A" w:rsidRDefault="00A8453A" w:rsidP="00A8453A">
      <w:pPr>
        <w:pStyle w:val="a5"/>
        <w:numPr>
          <w:ilvl w:val="0"/>
          <w:numId w:val="9"/>
        </w:numPr>
        <w:ind w:firstLineChars="0"/>
        <w:rPr>
          <w:sz w:val="24"/>
          <w:szCs w:val="24"/>
        </w:rPr>
      </w:pPr>
      <w:r w:rsidRPr="00A8453A">
        <w:rPr>
          <w:rFonts w:hint="eastAsia"/>
          <w:sz w:val="24"/>
          <w:szCs w:val="24"/>
        </w:rPr>
        <w:t>有部分面单号导入系统时存在错误，比如：</w:t>
      </w:r>
      <w:r w:rsidRPr="00A8453A">
        <w:rPr>
          <w:rFonts w:hint="eastAsia"/>
          <w:b/>
          <w:color w:val="FF0000"/>
          <w:sz w:val="24"/>
          <w:szCs w:val="24"/>
        </w:rPr>
        <w:t>因扫描枪损坏，输入法未转换</w:t>
      </w:r>
      <w:r w:rsidRPr="00A8453A">
        <w:rPr>
          <w:rFonts w:hint="eastAsia"/>
          <w:sz w:val="24"/>
          <w:szCs w:val="24"/>
        </w:rPr>
        <w:t>等导致输入系统的运单号出现错误；</w:t>
      </w:r>
    </w:p>
    <w:p w:rsidR="00A8453A" w:rsidRDefault="00A8453A" w:rsidP="00A8453A">
      <w:pPr>
        <w:pStyle w:val="a5"/>
        <w:numPr>
          <w:ilvl w:val="0"/>
          <w:numId w:val="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办公件部分运单未维护；</w:t>
      </w:r>
    </w:p>
    <w:p w:rsidR="00A8453A" w:rsidRDefault="00A8453A" w:rsidP="00A8453A">
      <w:pPr>
        <w:pStyle w:val="a5"/>
        <w:ind w:left="420" w:firstLineChars="0" w:firstLine="0"/>
        <w:rPr>
          <w:b/>
          <w:color w:val="FF0000"/>
          <w:szCs w:val="21"/>
        </w:rPr>
      </w:pPr>
      <w:r w:rsidRPr="00A8453A">
        <w:rPr>
          <w:rFonts w:hint="eastAsia"/>
          <w:b/>
          <w:color w:val="FF0000"/>
          <w:szCs w:val="21"/>
        </w:rPr>
        <w:t>路径：仓库管理——</w:t>
      </w:r>
      <w:r w:rsidRPr="00A8453A">
        <w:rPr>
          <w:rFonts w:hint="eastAsia"/>
          <w:b/>
          <w:color w:val="FF0000"/>
          <w:szCs w:val="21"/>
        </w:rPr>
        <w:t>&gt;</w:t>
      </w:r>
      <w:r w:rsidRPr="00A8453A">
        <w:rPr>
          <w:rFonts w:hint="eastAsia"/>
          <w:b/>
          <w:color w:val="FF0000"/>
          <w:szCs w:val="21"/>
        </w:rPr>
        <w:t>办公件管理</w:t>
      </w:r>
      <w:r>
        <w:rPr>
          <w:rFonts w:hint="eastAsia"/>
          <w:b/>
          <w:color w:val="FF0000"/>
          <w:szCs w:val="21"/>
        </w:rPr>
        <w:t>，</w:t>
      </w:r>
      <w:r w:rsidRPr="00A8453A">
        <w:rPr>
          <w:rFonts w:hint="eastAsia"/>
          <w:szCs w:val="21"/>
        </w:rPr>
        <w:t>操作详情见附件</w:t>
      </w:r>
      <w:r>
        <w:rPr>
          <w:rFonts w:hint="eastAsia"/>
          <w:szCs w:val="21"/>
        </w:rPr>
        <w:t>：</w:t>
      </w:r>
    </w:p>
    <w:p w:rsidR="00A8453A" w:rsidRDefault="00DC566F" w:rsidP="00A8453A">
      <w:pPr>
        <w:pStyle w:val="a5"/>
        <w:ind w:left="420" w:firstLineChars="0" w:firstLine="0"/>
        <w:rPr>
          <w:szCs w:val="21"/>
        </w:rPr>
      </w:pPr>
      <w:r w:rsidRPr="00A0089F">
        <w:rPr>
          <w:szCs w:val="21"/>
        </w:rPr>
        <w:object w:dxaOrig="1542" w:dyaOrig="966">
          <v:shape id="_x0000_i1028" type="#_x0000_t75" style="width:77.45pt;height:36pt" o:ole="">
            <v:imagedata r:id="rId34" o:title=""/>
          </v:shape>
          <o:OLEObject Type="Embed" ProgID="Word.Document.12" ShapeID="_x0000_i1028" DrawAspect="Icon" ObjectID="_1419668077" r:id="rId35"/>
        </w:object>
      </w:r>
    </w:p>
    <w:p w:rsidR="00DC566F" w:rsidRDefault="0016765F" w:rsidP="00DC566F">
      <w:pPr>
        <w:pStyle w:val="a5"/>
        <w:numPr>
          <w:ilvl w:val="0"/>
          <w:numId w:val="10"/>
        </w:numPr>
        <w:ind w:firstLineChars="0"/>
        <w:rPr>
          <w:sz w:val="24"/>
          <w:szCs w:val="24"/>
        </w:rPr>
      </w:pPr>
      <w:r w:rsidRPr="0016765F">
        <w:rPr>
          <w:rFonts w:hint="eastAsia"/>
          <w:sz w:val="24"/>
          <w:szCs w:val="24"/>
        </w:rPr>
        <w:t>对于各种快递的拒收退回的面单号没有记录于系统，系统无法识别</w:t>
      </w:r>
      <w:r>
        <w:rPr>
          <w:rFonts w:hint="eastAsia"/>
          <w:sz w:val="24"/>
          <w:szCs w:val="24"/>
        </w:rPr>
        <w:t>；</w:t>
      </w:r>
    </w:p>
    <w:p w:rsidR="0016765F" w:rsidRDefault="000F48CB" w:rsidP="0016765F">
      <w:pPr>
        <w:pStyle w:val="a5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具体操作见“</w:t>
      </w:r>
      <w:r w:rsidRPr="000F48CB">
        <w:rPr>
          <w:rFonts w:hint="eastAsia"/>
          <w:sz w:val="24"/>
          <w:szCs w:val="24"/>
          <w:highlight w:val="yellow"/>
        </w:rPr>
        <w:t>第一步操作</w:t>
      </w:r>
      <w:r>
        <w:rPr>
          <w:rFonts w:hint="eastAsia"/>
          <w:sz w:val="24"/>
          <w:szCs w:val="24"/>
        </w:rPr>
        <w:t>”。</w:t>
      </w:r>
    </w:p>
    <w:p w:rsidR="000F48CB" w:rsidRPr="000F48CB" w:rsidRDefault="000F48CB" w:rsidP="000F48CB">
      <w:pPr>
        <w:pStyle w:val="a5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此运单确实不属于本公司，退回快递公司。</w:t>
      </w:r>
    </w:p>
    <w:p w:rsidR="00DC566F" w:rsidRDefault="000F48CB" w:rsidP="00DC566F">
      <w:pPr>
        <w:rPr>
          <w:sz w:val="24"/>
          <w:szCs w:val="24"/>
        </w:rPr>
      </w:pPr>
      <w:r w:rsidRPr="000F48CB">
        <w:rPr>
          <w:rFonts w:hint="eastAsia"/>
          <w:sz w:val="24"/>
          <w:szCs w:val="24"/>
          <w:highlight w:val="yellow"/>
        </w:rPr>
        <w:t>e.[</w:t>
      </w:r>
      <w:r w:rsidRPr="000F48CB">
        <w:rPr>
          <w:rFonts w:hint="eastAsia"/>
          <w:sz w:val="24"/>
          <w:szCs w:val="24"/>
          <w:highlight w:val="yellow"/>
        </w:rPr>
        <w:t>快递方式不一致</w:t>
      </w:r>
      <w:r w:rsidRPr="000F48CB">
        <w:rPr>
          <w:rFonts w:hint="eastAsia"/>
          <w:sz w:val="24"/>
          <w:szCs w:val="24"/>
          <w:highlight w:val="yellow"/>
        </w:rPr>
        <w:t>]</w:t>
      </w:r>
      <w:r w:rsidRPr="000F48CB">
        <w:rPr>
          <w:rFonts w:hint="eastAsia"/>
          <w:sz w:val="24"/>
          <w:szCs w:val="24"/>
        </w:rPr>
        <w:t>sheet</w:t>
      </w:r>
      <w:r w:rsidRPr="000F48CB">
        <w:rPr>
          <w:rFonts w:hint="eastAsia"/>
          <w:sz w:val="24"/>
          <w:szCs w:val="24"/>
        </w:rPr>
        <w:t>，原因可能情况：</w:t>
      </w:r>
    </w:p>
    <w:p w:rsidR="000F48CB" w:rsidRDefault="00C043D1" w:rsidP="000F48CB">
      <w:pPr>
        <w:pStyle w:val="a5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快递方式确实维护错误，找仓库核实修改；</w:t>
      </w:r>
    </w:p>
    <w:p w:rsidR="000F48CB" w:rsidRDefault="000F48CB" w:rsidP="000F48CB">
      <w:pPr>
        <w:pStyle w:val="a5"/>
        <w:ind w:left="420" w:firstLineChars="0" w:firstLine="0"/>
        <w:rPr>
          <w:b/>
          <w:color w:val="FF0000"/>
          <w:szCs w:val="21"/>
        </w:rPr>
      </w:pPr>
      <w:r w:rsidRPr="000F48CB">
        <w:rPr>
          <w:rFonts w:hint="eastAsia"/>
          <w:b/>
          <w:color w:val="FF0000"/>
          <w:szCs w:val="21"/>
        </w:rPr>
        <w:t>路径：物流管理—</w:t>
      </w:r>
      <w:r w:rsidRPr="000F48CB">
        <w:rPr>
          <w:rFonts w:hint="eastAsia"/>
          <w:b/>
          <w:color w:val="FF0000"/>
          <w:szCs w:val="21"/>
        </w:rPr>
        <w:t>&gt;</w:t>
      </w:r>
      <w:r w:rsidRPr="000F48CB">
        <w:rPr>
          <w:rFonts w:hint="eastAsia"/>
          <w:b/>
          <w:color w:val="FF0000"/>
          <w:szCs w:val="21"/>
        </w:rPr>
        <w:t>待发货</w:t>
      </w:r>
    </w:p>
    <w:p w:rsidR="00C043D1" w:rsidRDefault="000F48CB" w:rsidP="000F48CB">
      <w:pPr>
        <w:pStyle w:val="a5"/>
        <w:numPr>
          <w:ilvl w:val="0"/>
          <w:numId w:val="10"/>
        </w:numPr>
        <w:ind w:firstLineChars="0"/>
        <w:rPr>
          <w:sz w:val="24"/>
          <w:szCs w:val="24"/>
        </w:rPr>
      </w:pPr>
      <w:r w:rsidRPr="000F48CB">
        <w:rPr>
          <w:rFonts w:hint="eastAsia"/>
          <w:sz w:val="24"/>
          <w:szCs w:val="24"/>
        </w:rPr>
        <w:t>快递方式正确，只是快递运单混在一起了。</w:t>
      </w:r>
    </w:p>
    <w:p w:rsidR="000F48CB" w:rsidRDefault="00C043D1" w:rsidP="00C043D1">
      <w:pPr>
        <w:pStyle w:val="a5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比如：“汇通运单”混在“中通账单中”，处理办法：将汇通运单筛选出来，按“汇通快递方式”测试即可。</w:t>
      </w:r>
    </w:p>
    <w:p w:rsidR="00C043D1" w:rsidRDefault="00C043D1" w:rsidP="00C043D1">
      <w:pPr>
        <w:rPr>
          <w:sz w:val="24"/>
          <w:szCs w:val="24"/>
        </w:rPr>
      </w:pPr>
      <w:r w:rsidRPr="00C043D1">
        <w:rPr>
          <w:rFonts w:hint="eastAsia"/>
          <w:sz w:val="24"/>
          <w:szCs w:val="24"/>
          <w:highlight w:val="yellow"/>
        </w:rPr>
        <w:t>f.[</w:t>
      </w:r>
      <w:r w:rsidRPr="00C043D1">
        <w:rPr>
          <w:rFonts w:hint="eastAsia"/>
          <w:sz w:val="24"/>
          <w:szCs w:val="24"/>
          <w:highlight w:val="yellow"/>
        </w:rPr>
        <w:t>运单</w:t>
      </w:r>
      <w:r w:rsidRPr="00C043D1">
        <w:rPr>
          <w:rFonts w:hint="eastAsia"/>
          <w:sz w:val="24"/>
          <w:szCs w:val="24"/>
          <w:highlight w:val="yellow"/>
        </w:rPr>
        <w:t>-</w:t>
      </w:r>
      <w:r w:rsidRPr="00C043D1">
        <w:rPr>
          <w:rFonts w:hint="eastAsia"/>
          <w:sz w:val="24"/>
          <w:szCs w:val="24"/>
          <w:highlight w:val="yellow"/>
        </w:rPr>
        <w:t>订单列表</w:t>
      </w:r>
      <w:r w:rsidRPr="00C043D1">
        <w:rPr>
          <w:rFonts w:hint="eastAsia"/>
          <w:sz w:val="24"/>
          <w:szCs w:val="24"/>
          <w:highlight w:val="yellow"/>
        </w:rPr>
        <w:t>]</w:t>
      </w:r>
      <w:r>
        <w:rPr>
          <w:rFonts w:hint="eastAsia"/>
          <w:sz w:val="24"/>
          <w:szCs w:val="24"/>
        </w:rPr>
        <w:t>sheet</w:t>
      </w:r>
    </w:p>
    <w:p w:rsidR="00630928" w:rsidRPr="00630928" w:rsidRDefault="00C043D1" w:rsidP="000E03B6"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此</w:t>
      </w:r>
      <w:r>
        <w:rPr>
          <w:rFonts w:hint="eastAsia"/>
          <w:sz w:val="24"/>
          <w:szCs w:val="24"/>
        </w:rPr>
        <w:t>sheet</w:t>
      </w:r>
      <w:r>
        <w:rPr>
          <w:rFonts w:hint="eastAsia"/>
          <w:sz w:val="24"/>
          <w:szCs w:val="24"/>
        </w:rPr>
        <w:t>为快递少收或运费正常单，一般不需要再进行二次处理。</w:t>
      </w:r>
    </w:p>
    <w:p w:rsidR="009020AE" w:rsidRPr="000E03B6" w:rsidRDefault="00630928" w:rsidP="000E03B6">
      <w:pPr>
        <w:pStyle w:val="4"/>
      </w:pPr>
      <w:r w:rsidRPr="00630928">
        <w:rPr>
          <w:rFonts w:hint="eastAsia"/>
          <w:highlight w:val="green"/>
        </w:rPr>
        <w:t>第三步</w:t>
      </w:r>
      <w:r w:rsidRPr="00630928">
        <w:rPr>
          <w:rFonts w:hint="eastAsia"/>
          <w:highlight w:val="green"/>
        </w:rPr>
        <w:t>:</w:t>
      </w:r>
      <w:r w:rsidRPr="00630928">
        <w:rPr>
          <w:rFonts w:hint="eastAsia"/>
          <w:highlight w:val="green"/>
        </w:rPr>
        <w:t>最终运费导入</w:t>
      </w:r>
      <w:r w:rsidRPr="00630928">
        <w:rPr>
          <w:rFonts w:hint="eastAsia"/>
          <w:highlight w:val="green"/>
        </w:rPr>
        <w:t>ERP</w:t>
      </w:r>
      <w:r w:rsidRPr="00630928">
        <w:rPr>
          <w:rFonts w:hint="eastAsia"/>
          <w:highlight w:val="green"/>
        </w:rPr>
        <w:t>系统</w:t>
      </w:r>
    </w:p>
    <w:p w:rsidR="007F618D" w:rsidRDefault="009020AE" w:rsidP="009020AE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运费导入系统的前提是把</w:t>
      </w:r>
      <w:r w:rsidR="007F618D" w:rsidRPr="009020AE">
        <w:rPr>
          <w:rFonts w:hint="eastAsia"/>
          <w:sz w:val="24"/>
          <w:szCs w:val="24"/>
        </w:rPr>
        <w:t>“第二步</w:t>
      </w:r>
      <w:r>
        <w:rPr>
          <w:rFonts w:hint="eastAsia"/>
          <w:sz w:val="24"/>
          <w:szCs w:val="24"/>
        </w:rPr>
        <w:t>“测试结果中</w:t>
      </w:r>
      <w:r w:rsidR="007F618D" w:rsidRPr="007F618D">
        <w:rPr>
          <w:rFonts w:hint="eastAsia"/>
          <w:sz w:val="24"/>
          <w:szCs w:val="24"/>
          <w:highlight w:val="yellow"/>
        </w:rPr>
        <w:t>快递费多收</w:t>
      </w:r>
      <w:r w:rsidR="007F618D" w:rsidRPr="008F5822">
        <w:rPr>
          <w:rFonts w:hint="eastAsia"/>
          <w:sz w:val="24"/>
          <w:szCs w:val="24"/>
        </w:rPr>
        <w:t>、</w:t>
      </w:r>
      <w:r w:rsidR="007F618D" w:rsidRPr="007F618D">
        <w:rPr>
          <w:rFonts w:hint="eastAsia"/>
          <w:sz w:val="24"/>
          <w:szCs w:val="24"/>
          <w:highlight w:val="yellow"/>
        </w:rPr>
        <w:t>保价费多收</w:t>
      </w:r>
      <w:r w:rsidR="007F618D" w:rsidRPr="008F5822">
        <w:rPr>
          <w:rFonts w:hint="eastAsia"/>
          <w:sz w:val="24"/>
          <w:szCs w:val="24"/>
        </w:rPr>
        <w:t>、</w:t>
      </w:r>
      <w:r w:rsidR="007F618D" w:rsidRPr="007F618D">
        <w:rPr>
          <w:rFonts w:hint="eastAsia"/>
          <w:sz w:val="24"/>
          <w:szCs w:val="24"/>
          <w:highlight w:val="yellow"/>
        </w:rPr>
        <w:t>快递公司重量异常</w:t>
      </w:r>
      <w:r w:rsidR="007F618D" w:rsidRPr="008F5822">
        <w:rPr>
          <w:rFonts w:hint="eastAsia"/>
          <w:sz w:val="24"/>
          <w:szCs w:val="24"/>
        </w:rPr>
        <w:t>、</w:t>
      </w:r>
      <w:r w:rsidR="007F618D" w:rsidRPr="009020AE">
        <w:rPr>
          <w:rFonts w:hint="eastAsia"/>
          <w:sz w:val="24"/>
          <w:szCs w:val="24"/>
          <w:highlight w:val="yellow"/>
        </w:rPr>
        <w:t>订单地区未设置运费</w:t>
      </w:r>
      <w:r w:rsidR="007F618D" w:rsidRPr="008F5822">
        <w:rPr>
          <w:rFonts w:hint="eastAsia"/>
          <w:sz w:val="24"/>
          <w:szCs w:val="24"/>
        </w:rPr>
        <w:t>、</w:t>
      </w:r>
      <w:r w:rsidR="007F618D" w:rsidRPr="009020AE">
        <w:rPr>
          <w:rFonts w:hint="eastAsia"/>
          <w:sz w:val="24"/>
          <w:szCs w:val="24"/>
          <w:highlight w:val="yellow"/>
        </w:rPr>
        <w:t>未找到对应订单</w:t>
      </w:r>
      <w:r w:rsidR="007F618D" w:rsidRPr="008F5822">
        <w:rPr>
          <w:rFonts w:hint="eastAsia"/>
          <w:sz w:val="24"/>
          <w:szCs w:val="24"/>
        </w:rPr>
        <w:t>、</w:t>
      </w:r>
      <w:r w:rsidR="007F618D" w:rsidRPr="009020AE">
        <w:rPr>
          <w:rFonts w:hint="eastAsia"/>
          <w:sz w:val="24"/>
          <w:szCs w:val="24"/>
          <w:highlight w:val="yellow"/>
        </w:rPr>
        <w:t>快递方式不一致</w:t>
      </w:r>
      <w:r>
        <w:rPr>
          <w:rFonts w:hint="eastAsia"/>
          <w:sz w:val="24"/>
          <w:szCs w:val="24"/>
        </w:rPr>
        <w:t>等异常情况处理完后，按如下模版整理，</w:t>
      </w:r>
    </w:p>
    <w:p w:rsidR="009020AE" w:rsidRDefault="009020AE" w:rsidP="009020AE">
      <w:pPr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lastRenderedPageBreak/>
        <w:drawing>
          <wp:inline distT="0" distB="0" distL="0" distR="0">
            <wp:extent cx="5176963" cy="1190445"/>
            <wp:effectExtent l="19050" t="0" r="4637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1190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0AE" w:rsidRPr="009020AE" w:rsidRDefault="009020AE" w:rsidP="009020AE">
      <w:pPr>
        <w:spacing w:line="480" w:lineRule="auto"/>
        <w:rPr>
          <w:sz w:val="24"/>
          <w:szCs w:val="24"/>
        </w:rPr>
      </w:pPr>
      <w:r w:rsidRPr="009020AE">
        <w:rPr>
          <w:rFonts w:hint="eastAsia"/>
          <w:b/>
          <w:sz w:val="24"/>
          <w:szCs w:val="24"/>
        </w:rPr>
        <w:t>最后，</w:t>
      </w:r>
      <w:r w:rsidRPr="009020AE">
        <w:rPr>
          <w:rFonts w:hint="eastAsia"/>
          <w:sz w:val="24"/>
          <w:szCs w:val="24"/>
        </w:rPr>
        <w:t>将对账明细导入</w:t>
      </w:r>
      <w:r w:rsidRPr="009020AE">
        <w:rPr>
          <w:rFonts w:hint="eastAsia"/>
          <w:sz w:val="24"/>
          <w:szCs w:val="24"/>
        </w:rPr>
        <w:t>ERP</w:t>
      </w:r>
      <w:r w:rsidRPr="009020AE">
        <w:rPr>
          <w:rFonts w:hint="eastAsia"/>
          <w:sz w:val="24"/>
          <w:szCs w:val="24"/>
        </w:rPr>
        <w:t>，进行系统维护</w:t>
      </w:r>
      <w:r>
        <w:rPr>
          <w:rFonts w:hint="eastAsia"/>
          <w:sz w:val="24"/>
          <w:szCs w:val="24"/>
        </w:rPr>
        <w:t>。</w:t>
      </w:r>
    </w:p>
    <w:p w:rsidR="000F48CB" w:rsidRDefault="00630928" w:rsidP="007F618D">
      <w:pPr>
        <w:rPr>
          <w:b/>
          <w:color w:val="FF0000"/>
          <w:szCs w:val="21"/>
        </w:rPr>
      </w:pPr>
      <w:r w:rsidRPr="00630928">
        <w:rPr>
          <w:noProof/>
        </w:rPr>
        <w:drawing>
          <wp:inline distT="0" distB="0" distL="0" distR="0">
            <wp:extent cx="5274310" cy="1226755"/>
            <wp:effectExtent l="1905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6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0AE" w:rsidRPr="009020AE" w:rsidRDefault="009020AE" w:rsidP="007F618D">
      <w:pPr>
        <w:rPr>
          <w:b/>
          <w:color w:val="464646" w:themeColor="text1"/>
          <w:sz w:val="24"/>
          <w:szCs w:val="24"/>
        </w:rPr>
      </w:pPr>
      <w:r w:rsidRPr="009020AE">
        <w:rPr>
          <w:rFonts w:hint="eastAsia"/>
          <w:b/>
          <w:color w:val="FF0000"/>
          <w:sz w:val="24"/>
          <w:szCs w:val="24"/>
        </w:rPr>
        <w:t>备注：</w:t>
      </w:r>
      <w:r w:rsidRPr="009020AE">
        <w:rPr>
          <w:rFonts w:hint="eastAsia"/>
          <w:color w:val="464646" w:themeColor="text1"/>
          <w:sz w:val="24"/>
          <w:szCs w:val="24"/>
        </w:rPr>
        <w:t>系统目前支持</w:t>
      </w:r>
      <w:r w:rsidRPr="009020AE">
        <w:rPr>
          <w:rFonts w:hint="eastAsia"/>
          <w:b/>
          <w:color w:val="464646" w:themeColor="text1"/>
          <w:sz w:val="24"/>
          <w:szCs w:val="24"/>
        </w:rPr>
        <w:t>[</w:t>
      </w:r>
      <w:r w:rsidRPr="009020AE">
        <w:rPr>
          <w:rFonts w:hint="eastAsia"/>
          <w:color w:val="464646" w:themeColor="text1"/>
          <w:sz w:val="24"/>
          <w:szCs w:val="24"/>
        </w:rPr>
        <w:t>快递费多收</w:t>
      </w:r>
      <w:r w:rsidRPr="009020AE">
        <w:rPr>
          <w:rFonts w:hint="eastAsia"/>
          <w:color w:val="464646" w:themeColor="text1"/>
          <w:sz w:val="24"/>
          <w:szCs w:val="24"/>
        </w:rPr>
        <w:t>]</w:t>
      </w:r>
      <w:r w:rsidRPr="009020AE">
        <w:rPr>
          <w:rFonts w:hint="eastAsia"/>
          <w:color w:val="464646" w:themeColor="text1"/>
          <w:sz w:val="24"/>
          <w:szCs w:val="24"/>
        </w:rPr>
        <w:t>、</w:t>
      </w:r>
      <w:r w:rsidRPr="009020AE">
        <w:rPr>
          <w:rFonts w:hint="eastAsia"/>
          <w:color w:val="464646" w:themeColor="text1"/>
          <w:sz w:val="24"/>
          <w:szCs w:val="24"/>
        </w:rPr>
        <w:t>[</w:t>
      </w:r>
      <w:r w:rsidRPr="009020AE">
        <w:rPr>
          <w:rFonts w:hint="eastAsia"/>
          <w:color w:val="464646" w:themeColor="text1"/>
          <w:sz w:val="24"/>
          <w:szCs w:val="24"/>
        </w:rPr>
        <w:t>保价费多收</w:t>
      </w:r>
      <w:r w:rsidRPr="009020AE">
        <w:rPr>
          <w:rFonts w:hint="eastAsia"/>
          <w:color w:val="464646" w:themeColor="text1"/>
          <w:sz w:val="24"/>
          <w:szCs w:val="24"/>
        </w:rPr>
        <w:t>]</w:t>
      </w:r>
      <w:r w:rsidRPr="009020AE">
        <w:rPr>
          <w:rFonts w:hint="eastAsia"/>
          <w:color w:val="464646" w:themeColor="text1"/>
          <w:sz w:val="24"/>
          <w:szCs w:val="24"/>
        </w:rPr>
        <w:t>、</w:t>
      </w:r>
      <w:r w:rsidRPr="009020AE">
        <w:rPr>
          <w:rFonts w:hint="eastAsia"/>
          <w:color w:val="464646" w:themeColor="text1"/>
          <w:sz w:val="24"/>
          <w:szCs w:val="24"/>
        </w:rPr>
        <w:t>[</w:t>
      </w:r>
      <w:r w:rsidRPr="009020AE">
        <w:rPr>
          <w:rFonts w:hint="eastAsia"/>
          <w:color w:val="464646" w:themeColor="text1"/>
          <w:sz w:val="24"/>
          <w:szCs w:val="24"/>
        </w:rPr>
        <w:t>快递公司重量异常</w:t>
      </w:r>
      <w:r w:rsidRPr="009020AE">
        <w:rPr>
          <w:rFonts w:hint="eastAsia"/>
          <w:color w:val="464646" w:themeColor="text1"/>
          <w:sz w:val="24"/>
          <w:szCs w:val="24"/>
        </w:rPr>
        <w:t>]</w:t>
      </w:r>
      <w:r>
        <w:rPr>
          <w:rFonts w:hint="eastAsia"/>
          <w:color w:val="464646" w:themeColor="text1"/>
          <w:sz w:val="24"/>
          <w:szCs w:val="24"/>
        </w:rPr>
        <w:t>导入系统，</w:t>
      </w:r>
      <w:r w:rsidR="00DE42DD">
        <w:rPr>
          <w:rFonts w:hint="eastAsia"/>
          <w:color w:val="464646" w:themeColor="text1"/>
          <w:sz w:val="24"/>
          <w:szCs w:val="24"/>
        </w:rPr>
        <w:t>请财务慎重核对导入的</w:t>
      </w:r>
      <w:r>
        <w:rPr>
          <w:rFonts w:hint="eastAsia"/>
          <w:color w:val="464646" w:themeColor="text1"/>
          <w:sz w:val="24"/>
          <w:szCs w:val="24"/>
        </w:rPr>
        <w:t>账单</w:t>
      </w:r>
      <w:r w:rsidR="00DE42DD">
        <w:rPr>
          <w:rFonts w:hint="eastAsia"/>
          <w:color w:val="464646" w:themeColor="text1"/>
          <w:sz w:val="24"/>
          <w:szCs w:val="24"/>
        </w:rPr>
        <w:t>明细</w:t>
      </w:r>
      <w:r>
        <w:rPr>
          <w:rFonts w:hint="eastAsia"/>
          <w:color w:val="464646" w:themeColor="text1"/>
          <w:sz w:val="24"/>
          <w:szCs w:val="24"/>
        </w:rPr>
        <w:t>。</w:t>
      </w:r>
    </w:p>
    <w:p w:rsidR="00CF6589" w:rsidRPr="00757600" w:rsidRDefault="00CF6589" w:rsidP="00F8636F">
      <w:pPr>
        <w:rPr>
          <w:b/>
          <w:sz w:val="24"/>
          <w:szCs w:val="24"/>
        </w:rPr>
      </w:pPr>
    </w:p>
    <w:p w:rsidR="008C05EC" w:rsidRPr="008C05EC" w:rsidRDefault="008C05EC" w:rsidP="00F8636F">
      <w:pPr>
        <w:rPr>
          <w:sz w:val="24"/>
          <w:szCs w:val="24"/>
        </w:rPr>
      </w:pPr>
    </w:p>
    <w:p w:rsidR="00BD162F" w:rsidRDefault="00BD162F" w:rsidP="00F8636F">
      <w:pPr>
        <w:rPr>
          <w:sz w:val="24"/>
          <w:szCs w:val="24"/>
        </w:rPr>
      </w:pPr>
    </w:p>
    <w:p w:rsidR="00BD162F" w:rsidRDefault="00BD162F" w:rsidP="00F8636F">
      <w:pPr>
        <w:rPr>
          <w:sz w:val="24"/>
          <w:szCs w:val="24"/>
        </w:rPr>
      </w:pPr>
    </w:p>
    <w:p w:rsidR="00140FD3" w:rsidRPr="00F8636F" w:rsidRDefault="00140FD3" w:rsidP="00F8636F">
      <w:pPr>
        <w:rPr>
          <w:sz w:val="24"/>
          <w:szCs w:val="24"/>
        </w:rPr>
      </w:pPr>
    </w:p>
    <w:sectPr w:rsidR="00140FD3" w:rsidRPr="00F8636F" w:rsidSect="0030447C">
      <w:headerReference w:type="default" r:id="rId38"/>
      <w:footerReference w:type="default" r:id="rId3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2EA6" w:rsidRDefault="00E82EA6" w:rsidP="00C411B2">
      <w:r>
        <w:separator/>
      </w:r>
    </w:p>
  </w:endnote>
  <w:endnote w:type="continuationSeparator" w:id="1">
    <w:p w:rsidR="00E82EA6" w:rsidRDefault="00E82EA6" w:rsidP="00C411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insideV w:val="single" w:sz="18" w:space="0" w:color="4F81BD" w:themeColor="accent1"/>
      </w:tblBorders>
      <w:tblCellMar>
        <w:top w:w="58" w:type="dxa"/>
        <w:left w:w="115" w:type="dxa"/>
        <w:bottom w:w="58" w:type="dxa"/>
        <w:right w:w="115" w:type="dxa"/>
      </w:tblCellMar>
      <w:tblLook w:val="04A0"/>
    </w:tblPr>
    <w:tblGrid>
      <w:gridCol w:w="1280"/>
      <w:gridCol w:w="7256"/>
    </w:tblGrid>
    <w:tr w:rsidR="00D1750B">
      <w:tc>
        <w:tcPr>
          <w:tcW w:w="750" w:type="pct"/>
        </w:tcPr>
        <w:p w:rsidR="00D1750B" w:rsidRDefault="00E969C6">
          <w:pPr>
            <w:pStyle w:val="a4"/>
            <w:jc w:val="right"/>
            <w:rPr>
              <w:color w:val="4F81BD" w:themeColor="accent1"/>
            </w:rPr>
          </w:pPr>
          <w:fldSimple w:instr=" PAGE   \* MERGEFORMAT ">
            <w:r w:rsidR="004819F4" w:rsidRPr="004819F4">
              <w:rPr>
                <w:noProof/>
                <w:color w:val="4F81BD" w:themeColor="accent1"/>
                <w:lang w:val="zh-CN"/>
              </w:rPr>
              <w:t>10</w:t>
            </w:r>
          </w:fldSimple>
        </w:p>
      </w:tc>
      <w:tc>
        <w:tcPr>
          <w:tcW w:w="4250" w:type="pct"/>
        </w:tcPr>
        <w:p w:rsidR="00D1750B" w:rsidRDefault="00D1750B">
          <w:pPr>
            <w:pStyle w:val="a4"/>
            <w:rPr>
              <w:color w:val="4F81BD" w:themeColor="accent1"/>
            </w:rPr>
          </w:pPr>
        </w:p>
      </w:tc>
    </w:tr>
  </w:tbl>
  <w:p w:rsidR="00D1750B" w:rsidRDefault="00D1750B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2EA6" w:rsidRDefault="00E82EA6" w:rsidP="00C411B2">
      <w:r>
        <w:separator/>
      </w:r>
    </w:p>
  </w:footnote>
  <w:footnote w:type="continuationSeparator" w:id="1">
    <w:p w:rsidR="00E82EA6" w:rsidRDefault="00E82EA6" w:rsidP="00C411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03B6" w:rsidRPr="000E03B6" w:rsidRDefault="000E03B6" w:rsidP="000E03B6">
    <w:pPr>
      <w:jc w:val="center"/>
      <w:rPr>
        <w:sz w:val="18"/>
        <w:szCs w:val="18"/>
      </w:rPr>
    </w:pPr>
    <w:r w:rsidRPr="000E03B6">
      <w:rPr>
        <w:rFonts w:hint="eastAsia"/>
        <w:sz w:val="18"/>
        <w:szCs w:val="18"/>
      </w:rPr>
      <w:t>内贸物流对账</w:t>
    </w:r>
    <w:r w:rsidR="005454F1">
      <w:rPr>
        <w:rFonts w:hint="eastAsia"/>
        <w:sz w:val="18"/>
        <w:szCs w:val="18"/>
      </w:rPr>
      <w:t>操作</w:t>
    </w:r>
    <w:r w:rsidRPr="000E03B6">
      <w:rPr>
        <w:rFonts w:hint="eastAsia"/>
        <w:sz w:val="18"/>
        <w:szCs w:val="18"/>
      </w:rPr>
      <w:t>文档</w:t>
    </w:r>
  </w:p>
  <w:p w:rsidR="000E03B6" w:rsidRDefault="000E03B6" w:rsidP="000E03B6">
    <w:pPr>
      <w:pStyle w:val="a3"/>
      <w:jc w:val="both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21FC7"/>
    <w:multiLevelType w:val="hybridMultilevel"/>
    <w:tmpl w:val="BF00FC9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4A7E89"/>
    <w:multiLevelType w:val="hybridMultilevel"/>
    <w:tmpl w:val="5534358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A532028"/>
    <w:multiLevelType w:val="hybridMultilevel"/>
    <w:tmpl w:val="CBA6553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E2B7E14"/>
    <w:multiLevelType w:val="hybridMultilevel"/>
    <w:tmpl w:val="C67C2990"/>
    <w:lvl w:ilvl="0" w:tplc="31BA27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6793A10"/>
    <w:multiLevelType w:val="hybridMultilevel"/>
    <w:tmpl w:val="0F603D4E"/>
    <w:lvl w:ilvl="0" w:tplc="D74AE412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>
    <w:nsid w:val="2AD56263"/>
    <w:multiLevelType w:val="hybridMultilevel"/>
    <w:tmpl w:val="8C7A8DB4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AE67435"/>
    <w:multiLevelType w:val="hybridMultilevel"/>
    <w:tmpl w:val="C158EA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3F211378"/>
    <w:multiLevelType w:val="hybridMultilevel"/>
    <w:tmpl w:val="5F96635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678E019E"/>
    <w:multiLevelType w:val="hybridMultilevel"/>
    <w:tmpl w:val="831EAE1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69B17CED"/>
    <w:multiLevelType w:val="hybridMultilevel"/>
    <w:tmpl w:val="CBE6D33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4007A01"/>
    <w:multiLevelType w:val="hybridMultilevel"/>
    <w:tmpl w:val="F842B49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1"/>
  </w:num>
  <w:num w:numId="5">
    <w:abstractNumId w:val="3"/>
  </w:num>
  <w:num w:numId="6">
    <w:abstractNumId w:val="4"/>
  </w:num>
  <w:num w:numId="7">
    <w:abstractNumId w:val="6"/>
  </w:num>
  <w:num w:numId="8">
    <w:abstractNumId w:val="2"/>
  </w:num>
  <w:num w:numId="9">
    <w:abstractNumId w:val="7"/>
  </w:num>
  <w:num w:numId="10">
    <w:abstractNumId w:val="10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>
      <o:colormenu v:ext="edit" fillcolor="none" strokecolor="red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411B2"/>
    <w:rsid w:val="0002230C"/>
    <w:rsid w:val="0002444D"/>
    <w:rsid w:val="00041582"/>
    <w:rsid w:val="00071C45"/>
    <w:rsid w:val="000C08E9"/>
    <w:rsid w:val="000C4BB5"/>
    <w:rsid w:val="000D515A"/>
    <w:rsid w:val="000E03B6"/>
    <w:rsid w:val="000F48CB"/>
    <w:rsid w:val="00121AAE"/>
    <w:rsid w:val="00122146"/>
    <w:rsid w:val="00122B37"/>
    <w:rsid w:val="00140FD3"/>
    <w:rsid w:val="0016765F"/>
    <w:rsid w:val="001829B6"/>
    <w:rsid w:val="001A7D7E"/>
    <w:rsid w:val="001F3CB9"/>
    <w:rsid w:val="0020387A"/>
    <w:rsid w:val="00263543"/>
    <w:rsid w:val="002A2AD6"/>
    <w:rsid w:val="002C35FC"/>
    <w:rsid w:val="002C600C"/>
    <w:rsid w:val="002C6C3B"/>
    <w:rsid w:val="002D4F50"/>
    <w:rsid w:val="002F0145"/>
    <w:rsid w:val="0030447C"/>
    <w:rsid w:val="00304924"/>
    <w:rsid w:val="00317F40"/>
    <w:rsid w:val="00386E8D"/>
    <w:rsid w:val="003905C9"/>
    <w:rsid w:val="00394228"/>
    <w:rsid w:val="003C6448"/>
    <w:rsid w:val="004162B7"/>
    <w:rsid w:val="004417DF"/>
    <w:rsid w:val="00480FBC"/>
    <w:rsid w:val="004819F4"/>
    <w:rsid w:val="004B4D4D"/>
    <w:rsid w:val="004D556A"/>
    <w:rsid w:val="004D5E3A"/>
    <w:rsid w:val="004E6CE1"/>
    <w:rsid w:val="00524452"/>
    <w:rsid w:val="0053728B"/>
    <w:rsid w:val="005454F1"/>
    <w:rsid w:val="00584E09"/>
    <w:rsid w:val="005A113F"/>
    <w:rsid w:val="00630920"/>
    <w:rsid w:val="00630928"/>
    <w:rsid w:val="00666C85"/>
    <w:rsid w:val="0068519D"/>
    <w:rsid w:val="00691078"/>
    <w:rsid w:val="006C3086"/>
    <w:rsid w:val="006C36FC"/>
    <w:rsid w:val="006D63BB"/>
    <w:rsid w:val="006D6BBD"/>
    <w:rsid w:val="006E0823"/>
    <w:rsid w:val="0074349B"/>
    <w:rsid w:val="00757600"/>
    <w:rsid w:val="00760483"/>
    <w:rsid w:val="007D7357"/>
    <w:rsid w:val="007E56CF"/>
    <w:rsid w:val="007F25D1"/>
    <w:rsid w:val="007F618D"/>
    <w:rsid w:val="008104C2"/>
    <w:rsid w:val="0081752B"/>
    <w:rsid w:val="00847F82"/>
    <w:rsid w:val="008639C3"/>
    <w:rsid w:val="0086567A"/>
    <w:rsid w:val="00866F67"/>
    <w:rsid w:val="00890F99"/>
    <w:rsid w:val="00891C6D"/>
    <w:rsid w:val="00892931"/>
    <w:rsid w:val="008C05EC"/>
    <w:rsid w:val="008E4E36"/>
    <w:rsid w:val="008F2A98"/>
    <w:rsid w:val="008F5822"/>
    <w:rsid w:val="009018BE"/>
    <w:rsid w:val="009020AE"/>
    <w:rsid w:val="00930EDA"/>
    <w:rsid w:val="00942A4A"/>
    <w:rsid w:val="00946CBC"/>
    <w:rsid w:val="009560F7"/>
    <w:rsid w:val="00966565"/>
    <w:rsid w:val="0099605C"/>
    <w:rsid w:val="009A0275"/>
    <w:rsid w:val="009D1EE2"/>
    <w:rsid w:val="00A0089F"/>
    <w:rsid w:val="00A01A37"/>
    <w:rsid w:val="00A05E89"/>
    <w:rsid w:val="00A17E6B"/>
    <w:rsid w:val="00A8453A"/>
    <w:rsid w:val="00A85875"/>
    <w:rsid w:val="00AA774A"/>
    <w:rsid w:val="00AF1DEC"/>
    <w:rsid w:val="00B0718B"/>
    <w:rsid w:val="00B10E02"/>
    <w:rsid w:val="00B61673"/>
    <w:rsid w:val="00B660FE"/>
    <w:rsid w:val="00BA2391"/>
    <w:rsid w:val="00BA6559"/>
    <w:rsid w:val="00BC3219"/>
    <w:rsid w:val="00BC5372"/>
    <w:rsid w:val="00BC5848"/>
    <w:rsid w:val="00BD162F"/>
    <w:rsid w:val="00BE64A0"/>
    <w:rsid w:val="00C043D1"/>
    <w:rsid w:val="00C411B2"/>
    <w:rsid w:val="00C4398A"/>
    <w:rsid w:val="00C70113"/>
    <w:rsid w:val="00C7691E"/>
    <w:rsid w:val="00C93BF2"/>
    <w:rsid w:val="00CC3BF9"/>
    <w:rsid w:val="00CC5DB3"/>
    <w:rsid w:val="00CE181F"/>
    <w:rsid w:val="00CE3C1B"/>
    <w:rsid w:val="00CE3E7F"/>
    <w:rsid w:val="00CF00CF"/>
    <w:rsid w:val="00CF54C4"/>
    <w:rsid w:val="00CF6589"/>
    <w:rsid w:val="00D16D2B"/>
    <w:rsid w:val="00D1750B"/>
    <w:rsid w:val="00D210A3"/>
    <w:rsid w:val="00D55796"/>
    <w:rsid w:val="00D93AF1"/>
    <w:rsid w:val="00DA1733"/>
    <w:rsid w:val="00DB2A1F"/>
    <w:rsid w:val="00DC566F"/>
    <w:rsid w:val="00DE2587"/>
    <w:rsid w:val="00DE42DD"/>
    <w:rsid w:val="00E05696"/>
    <w:rsid w:val="00E565EA"/>
    <w:rsid w:val="00E60698"/>
    <w:rsid w:val="00E82EA6"/>
    <w:rsid w:val="00E969C6"/>
    <w:rsid w:val="00EC3F6C"/>
    <w:rsid w:val="00ED2676"/>
    <w:rsid w:val="00ED374F"/>
    <w:rsid w:val="00EE2D5A"/>
    <w:rsid w:val="00F07EA0"/>
    <w:rsid w:val="00F13623"/>
    <w:rsid w:val="00F21E75"/>
    <w:rsid w:val="00F24A7C"/>
    <w:rsid w:val="00F8636F"/>
    <w:rsid w:val="00FE055E"/>
    <w:rsid w:val="00FE54F8"/>
    <w:rsid w:val="00FF4E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fillcolor="none" strokecolor="red"/>
    </o:shapedefaults>
    <o:shapelayout v:ext="edit">
      <o:idmap v:ext="edit" data="2"/>
      <o:rules v:ext="edit">
        <o:r id="V:Rule7" type="connector" idref="#_x0000_s2137"/>
        <o:r id="V:Rule8" type="connector" idref="#_x0000_s2138"/>
        <o:r id="V:Rule9" type="connector" idref="#_x0000_s2083">
          <o:proxy start="" idref="#_x0000_s2077" connectloc="3"/>
        </o:r>
        <o:r id="V:Rule10" type="connector" idref="#_x0000_s2094"/>
        <o:r id="V:Rule11" type="connector" idref="#_x0000_s2130"/>
        <o:r id="V:Rule12" type="connector" idref="#_x0000_s21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3AF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2444D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2444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17E6B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E03B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11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11B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11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11B2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02444D"/>
    <w:rPr>
      <w:b/>
      <w:bCs/>
      <w:kern w:val="44"/>
      <w:sz w:val="28"/>
      <w:szCs w:val="44"/>
    </w:rPr>
  </w:style>
  <w:style w:type="paragraph" w:styleId="a5">
    <w:name w:val="List Paragraph"/>
    <w:basedOn w:val="a"/>
    <w:uiPriority w:val="34"/>
    <w:qFormat/>
    <w:rsid w:val="0081752B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02444D"/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942A4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42A4A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A17E6B"/>
    <w:rPr>
      <w:b/>
      <w:bCs/>
      <w:sz w:val="24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0C08E9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0C08E9"/>
  </w:style>
  <w:style w:type="paragraph" w:styleId="20">
    <w:name w:val="toc 2"/>
    <w:basedOn w:val="a"/>
    <w:next w:val="a"/>
    <w:autoRedefine/>
    <w:uiPriority w:val="39"/>
    <w:unhideWhenUsed/>
    <w:rsid w:val="000C08E9"/>
    <w:pPr>
      <w:ind w:leftChars="200" w:left="420"/>
    </w:pPr>
  </w:style>
  <w:style w:type="character" w:styleId="a7">
    <w:name w:val="Hyperlink"/>
    <w:basedOn w:val="a0"/>
    <w:uiPriority w:val="99"/>
    <w:unhideWhenUsed/>
    <w:rsid w:val="000C08E9"/>
    <w:rPr>
      <w:color w:val="0000FF" w:themeColor="hyperlink"/>
      <w:u w:val="single"/>
    </w:rPr>
  </w:style>
  <w:style w:type="character" w:customStyle="1" w:styleId="4Char">
    <w:name w:val="标题 4 Char"/>
    <w:basedOn w:val="a0"/>
    <w:link w:val="4"/>
    <w:uiPriority w:val="9"/>
    <w:rsid w:val="000E03B6"/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30">
    <w:name w:val="toc 3"/>
    <w:basedOn w:val="a"/>
    <w:next w:val="a"/>
    <w:autoRedefine/>
    <w:uiPriority w:val="39"/>
    <w:unhideWhenUsed/>
    <w:rsid w:val="000E03B6"/>
    <w:pPr>
      <w:ind w:leftChars="400" w:left="8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65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34" Type="http://schemas.openxmlformats.org/officeDocument/2006/relationships/image" Target="media/image25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s://testerp.ouku.com/admin/csmo.php?type=paid_unconfirmed" TargetMode="External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1.bin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package" Target="embeddings/Microsoft_Office_Word___1.docx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64646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4FB1B9-B54B-4159-BB7B-02C48EAF6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12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55</cp:revision>
  <dcterms:created xsi:type="dcterms:W3CDTF">2013-01-10T07:18:00Z</dcterms:created>
  <dcterms:modified xsi:type="dcterms:W3CDTF">2013-01-14T03:28:00Z</dcterms:modified>
</cp:coreProperties>
</file>