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83C9" w14:textId="57612FB1" w:rsidR="00075B02" w:rsidRDefault="00075B02" w:rsidP="00075B02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Display the Supplier table in the descending order of CITY. </w:t>
      </w:r>
    </w:p>
    <w:p w14:paraId="0B585929" w14:textId="3A56A246" w:rsidR="00075B02" w:rsidRDefault="00075B02" w:rsidP="00075B02">
      <w:pPr>
        <w:pStyle w:val="Default"/>
        <w:ind w:left="360"/>
        <w:rPr>
          <w:color w:val="auto"/>
          <w:sz w:val="23"/>
          <w:szCs w:val="23"/>
        </w:rPr>
      </w:pPr>
      <w:r w:rsidRPr="00075B02">
        <w:rPr>
          <w:color w:val="auto"/>
          <w:sz w:val="23"/>
          <w:szCs w:val="23"/>
        </w:rPr>
        <w:drawing>
          <wp:inline distT="0" distB="0" distL="0" distR="0" wp14:anchorId="289C249C" wp14:editId="09352B99">
            <wp:extent cx="5342083" cy="2217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88BD" w14:textId="77777777" w:rsidR="00075B02" w:rsidRDefault="00075B02" w:rsidP="00075B02">
      <w:pPr>
        <w:pStyle w:val="Default"/>
        <w:rPr>
          <w:color w:val="auto"/>
          <w:sz w:val="23"/>
          <w:szCs w:val="23"/>
        </w:rPr>
      </w:pPr>
    </w:p>
    <w:p w14:paraId="7E5AA8E0" w14:textId="3BE438C2" w:rsidR="00075B02" w:rsidRDefault="00075B02" w:rsidP="005859DF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Display the Part Table in the ascending order of CITY and within the city in the ascending order of Part names. </w:t>
      </w:r>
    </w:p>
    <w:p w14:paraId="3EED97C5" w14:textId="20EED409" w:rsidR="005859DF" w:rsidRDefault="005859DF" w:rsidP="005859DF">
      <w:pPr>
        <w:pStyle w:val="Default"/>
        <w:ind w:left="360"/>
        <w:rPr>
          <w:color w:val="auto"/>
          <w:sz w:val="23"/>
          <w:szCs w:val="23"/>
        </w:rPr>
      </w:pPr>
      <w:r w:rsidRPr="005859DF">
        <w:rPr>
          <w:color w:val="auto"/>
          <w:sz w:val="23"/>
          <w:szCs w:val="23"/>
        </w:rPr>
        <w:drawing>
          <wp:inline distT="0" distB="0" distL="0" distR="0" wp14:anchorId="05492F05" wp14:editId="2BEBB4B5">
            <wp:extent cx="5716905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A111" w14:textId="48B60455" w:rsidR="00075B02" w:rsidRDefault="00075B02" w:rsidP="00075B02">
      <w:pPr>
        <w:pStyle w:val="Default"/>
        <w:rPr>
          <w:color w:val="auto"/>
          <w:sz w:val="23"/>
          <w:szCs w:val="23"/>
        </w:rPr>
      </w:pPr>
    </w:p>
    <w:p w14:paraId="09D10939" w14:textId="335B891A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59A78987" w14:textId="0B53ED24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2DBD438A" w14:textId="50D4C738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0DEB9121" w14:textId="212B540A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1643CE30" w14:textId="4249D703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25CA642F" w14:textId="60722D99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174C2E36" w14:textId="6095891C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63B9D98D" w14:textId="6BDBE304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6DA106C3" w14:textId="558D5FD9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2BA2EF29" w14:textId="24BDBDE1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1E2A2D3E" w14:textId="53166875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1DB22E8B" w14:textId="57B03C66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1F09EDD9" w14:textId="5AF65AAC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38016535" w14:textId="28946B3C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60E2B37D" w14:textId="740CA251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23BBEA73" w14:textId="7B1DFC57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48668925" w14:textId="20A82DE1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6EF4D79E" w14:textId="77777777" w:rsidR="005859DF" w:rsidRDefault="005859DF" w:rsidP="00075B02">
      <w:pPr>
        <w:pStyle w:val="Default"/>
        <w:rPr>
          <w:color w:val="auto"/>
          <w:sz w:val="23"/>
          <w:szCs w:val="23"/>
        </w:rPr>
      </w:pPr>
    </w:p>
    <w:p w14:paraId="66D4A316" w14:textId="33563E7E" w:rsidR="00075B02" w:rsidRDefault="00075B02" w:rsidP="005859DF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Display all the Suppliers with a status between 10 and 20. </w:t>
      </w:r>
    </w:p>
    <w:p w14:paraId="0EA83ACC" w14:textId="46C7D08F" w:rsidR="005859DF" w:rsidRDefault="005859DF" w:rsidP="005859DF">
      <w:pPr>
        <w:pStyle w:val="Default"/>
        <w:ind w:left="720"/>
        <w:rPr>
          <w:color w:val="auto"/>
          <w:sz w:val="23"/>
          <w:szCs w:val="23"/>
        </w:rPr>
      </w:pPr>
      <w:r w:rsidRPr="005859DF">
        <w:rPr>
          <w:color w:val="auto"/>
          <w:sz w:val="23"/>
          <w:szCs w:val="23"/>
        </w:rPr>
        <w:drawing>
          <wp:inline distT="0" distB="0" distL="0" distR="0" wp14:anchorId="7A98E712" wp14:editId="28E733AC">
            <wp:extent cx="5716905" cy="3490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6FA1" w14:textId="77777777" w:rsidR="005859DF" w:rsidRPr="005859DF" w:rsidRDefault="005859DF" w:rsidP="005859DF">
      <w:pPr>
        <w:pStyle w:val="Default"/>
        <w:ind w:left="360"/>
        <w:rPr>
          <w:color w:val="auto"/>
          <w:sz w:val="23"/>
          <w:szCs w:val="23"/>
        </w:rPr>
      </w:pPr>
    </w:p>
    <w:p w14:paraId="06817988" w14:textId="77777777" w:rsidR="00075B02" w:rsidRDefault="00075B02" w:rsidP="00075B0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Display all the Parts and their Weight, which are not in the range of 10 and 15. </w:t>
      </w:r>
    </w:p>
    <w:p w14:paraId="30201785" w14:textId="4200C228" w:rsidR="00075B02" w:rsidRDefault="00075B02" w:rsidP="00075B02">
      <w:pPr>
        <w:pStyle w:val="Default"/>
        <w:rPr>
          <w:color w:val="auto"/>
          <w:sz w:val="23"/>
          <w:szCs w:val="23"/>
        </w:rPr>
      </w:pPr>
    </w:p>
    <w:p w14:paraId="322558D1" w14:textId="5E0C7D51" w:rsidR="005859DF" w:rsidRDefault="005859DF" w:rsidP="00075B02">
      <w:pPr>
        <w:pStyle w:val="Default"/>
        <w:rPr>
          <w:color w:val="auto"/>
          <w:sz w:val="23"/>
          <w:szCs w:val="23"/>
        </w:rPr>
      </w:pPr>
      <w:r w:rsidRPr="005859DF">
        <w:rPr>
          <w:color w:val="auto"/>
          <w:sz w:val="23"/>
          <w:szCs w:val="23"/>
        </w:rPr>
        <w:drawing>
          <wp:inline distT="0" distB="0" distL="0" distR="0" wp14:anchorId="20306A3D" wp14:editId="0ACF7E84">
            <wp:extent cx="5716905" cy="3256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15D8" w14:textId="77777777" w:rsidR="005308C3" w:rsidRDefault="005308C3" w:rsidP="005308C3">
      <w:pPr>
        <w:pStyle w:val="Default"/>
        <w:ind w:left="720"/>
        <w:rPr>
          <w:color w:val="auto"/>
          <w:sz w:val="23"/>
          <w:szCs w:val="23"/>
        </w:rPr>
      </w:pPr>
    </w:p>
    <w:p w14:paraId="6FFB5E63" w14:textId="77777777" w:rsidR="005308C3" w:rsidRDefault="005308C3" w:rsidP="005308C3">
      <w:pPr>
        <w:pStyle w:val="Default"/>
        <w:ind w:left="720"/>
        <w:rPr>
          <w:color w:val="auto"/>
          <w:sz w:val="23"/>
          <w:szCs w:val="23"/>
        </w:rPr>
      </w:pPr>
    </w:p>
    <w:p w14:paraId="34E0E4E8" w14:textId="77777777" w:rsidR="005308C3" w:rsidRDefault="005308C3" w:rsidP="005308C3">
      <w:pPr>
        <w:pStyle w:val="Default"/>
        <w:ind w:left="720"/>
        <w:rPr>
          <w:color w:val="auto"/>
          <w:sz w:val="23"/>
          <w:szCs w:val="23"/>
        </w:rPr>
      </w:pPr>
    </w:p>
    <w:p w14:paraId="340C9434" w14:textId="77777777" w:rsidR="005308C3" w:rsidRDefault="005308C3" w:rsidP="005308C3">
      <w:pPr>
        <w:pStyle w:val="Default"/>
        <w:ind w:left="720"/>
        <w:rPr>
          <w:color w:val="auto"/>
          <w:sz w:val="23"/>
          <w:szCs w:val="23"/>
        </w:rPr>
      </w:pPr>
    </w:p>
    <w:p w14:paraId="151BFFFF" w14:textId="77777777" w:rsidR="005308C3" w:rsidRDefault="005308C3" w:rsidP="005308C3">
      <w:pPr>
        <w:pStyle w:val="Default"/>
        <w:ind w:left="720"/>
        <w:rPr>
          <w:color w:val="auto"/>
          <w:sz w:val="23"/>
          <w:szCs w:val="23"/>
        </w:rPr>
      </w:pPr>
    </w:p>
    <w:p w14:paraId="0C536EA6" w14:textId="77777777" w:rsidR="005308C3" w:rsidRDefault="005308C3" w:rsidP="005308C3">
      <w:pPr>
        <w:pStyle w:val="Default"/>
        <w:ind w:left="720"/>
        <w:rPr>
          <w:color w:val="auto"/>
          <w:sz w:val="23"/>
          <w:szCs w:val="23"/>
        </w:rPr>
      </w:pPr>
    </w:p>
    <w:p w14:paraId="62D65546" w14:textId="77777777" w:rsidR="005308C3" w:rsidRDefault="005308C3" w:rsidP="005308C3">
      <w:pPr>
        <w:pStyle w:val="Default"/>
        <w:ind w:left="720"/>
        <w:rPr>
          <w:color w:val="auto"/>
          <w:sz w:val="23"/>
          <w:szCs w:val="23"/>
        </w:rPr>
      </w:pPr>
    </w:p>
    <w:p w14:paraId="30DDC32E" w14:textId="77777777" w:rsidR="005308C3" w:rsidRDefault="005308C3" w:rsidP="005308C3">
      <w:pPr>
        <w:pStyle w:val="Default"/>
        <w:ind w:left="720"/>
        <w:rPr>
          <w:color w:val="auto"/>
          <w:sz w:val="23"/>
          <w:szCs w:val="23"/>
        </w:rPr>
      </w:pPr>
    </w:p>
    <w:p w14:paraId="72C25D76" w14:textId="77777777" w:rsidR="005308C3" w:rsidRDefault="005308C3" w:rsidP="005308C3">
      <w:pPr>
        <w:pStyle w:val="Default"/>
        <w:ind w:left="720"/>
        <w:rPr>
          <w:color w:val="auto"/>
          <w:sz w:val="23"/>
          <w:szCs w:val="23"/>
        </w:rPr>
      </w:pPr>
    </w:p>
    <w:p w14:paraId="7F17206C" w14:textId="77777777" w:rsidR="005308C3" w:rsidRDefault="005308C3" w:rsidP="005308C3">
      <w:pPr>
        <w:pStyle w:val="Default"/>
        <w:ind w:left="720"/>
        <w:rPr>
          <w:color w:val="auto"/>
          <w:sz w:val="23"/>
          <w:szCs w:val="23"/>
        </w:rPr>
      </w:pPr>
    </w:p>
    <w:p w14:paraId="5A331D3C" w14:textId="258875AC" w:rsidR="00075B02" w:rsidRDefault="005308C3" w:rsidP="005308C3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5.</w:t>
      </w:r>
      <w:r w:rsidR="00075B02">
        <w:rPr>
          <w:color w:val="auto"/>
          <w:sz w:val="23"/>
          <w:szCs w:val="23"/>
        </w:rPr>
        <w:t xml:space="preserve">Display all the Part names starting with the letter ‘S’. </w:t>
      </w:r>
    </w:p>
    <w:p w14:paraId="44E6D256" w14:textId="2420C0DB" w:rsidR="005308C3" w:rsidRDefault="005308C3" w:rsidP="005308C3">
      <w:pPr>
        <w:pStyle w:val="Default"/>
        <w:ind w:left="360"/>
        <w:rPr>
          <w:color w:val="auto"/>
          <w:sz w:val="23"/>
          <w:szCs w:val="23"/>
        </w:rPr>
      </w:pPr>
      <w:r w:rsidRPr="005308C3">
        <w:rPr>
          <w:color w:val="auto"/>
          <w:sz w:val="23"/>
          <w:szCs w:val="23"/>
        </w:rPr>
        <w:drawing>
          <wp:inline distT="0" distB="0" distL="0" distR="0" wp14:anchorId="17934DF4" wp14:editId="09224C8E">
            <wp:extent cx="5502117" cy="532684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716B" w14:textId="77777777" w:rsidR="00075B02" w:rsidRDefault="00075B02" w:rsidP="00075B02">
      <w:pPr>
        <w:pStyle w:val="Default"/>
        <w:rPr>
          <w:color w:val="auto"/>
          <w:sz w:val="23"/>
          <w:szCs w:val="23"/>
        </w:rPr>
      </w:pPr>
    </w:p>
    <w:p w14:paraId="4CBE13DA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01A18407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7BB9F685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53E46256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5EFFE857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6C8E567E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294D6F85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3D9B7D01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4B1A56D4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2D6CEA72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0FCA3B62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3E67EB4A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0D82DE87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3816C133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5225309D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2050BE2C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0D3B5E8A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47B55A6D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20705865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2C00A12B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6CFAD270" w14:textId="77777777" w:rsidR="005308C3" w:rsidRDefault="005308C3" w:rsidP="00075B02">
      <w:pPr>
        <w:pStyle w:val="Default"/>
        <w:rPr>
          <w:color w:val="auto"/>
          <w:sz w:val="23"/>
          <w:szCs w:val="23"/>
        </w:rPr>
      </w:pPr>
    </w:p>
    <w:p w14:paraId="03380782" w14:textId="2F33B02F" w:rsidR="005308C3" w:rsidRDefault="00075B02" w:rsidP="00075B0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6. Display all the Suppliers, belonging to cities starting with the letter ‘L’.</w:t>
      </w:r>
    </w:p>
    <w:p w14:paraId="640D01EA" w14:textId="6823D5E8" w:rsidR="00075B02" w:rsidRDefault="005308C3" w:rsidP="00075B02">
      <w:pPr>
        <w:pStyle w:val="Default"/>
        <w:rPr>
          <w:color w:val="auto"/>
          <w:sz w:val="23"/>
          <w:szCs w:val="23"/>
        </w:rPr>
      </w:pPr>
      <w:r w:rsidRPr="005308C3">
        <w:rPr>
          <w:color w:val="auto"/>
          <w:sz w:val="23"/>
          <w:szCs w:val="23"/>
        </w:rPr>
        <w:drawing>
          <wp:inline distT="0" distB="0" distL="0" distR="0" wp14:anchorId="41D2172C" wp14:editId="05791D75">
            <wp:extent cx="5716905" cy="3442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B02">
        <w:rPr>
          <w:color w:val="auto"/>
          <w:sz w:val="23"/>
          <w:szCs w:val="23"/>
        </w:rPr>
        <w:t xml:space="preserve"> </w:t>
      </w:r>
    </w:p>
    <w:p w14:paraId="620F6B83" w14:textId="77777777" w:rsidR="00075B02" w:rsidRDefault="00075B02" w:rsidP="00075B02">
      <w:pPr>
        <w:pStyle w:val="Default"/>
        <w:rPr>
          <w:color w:val="auto"/>
          <w:sz w:val="23"/>
          <w:szCs w:val="23"/>
        </w:rPr>
      </w:pPr>
    </w:p>
    <w:p w14:paraId="049C63F3" w14:textId="4339AA6A" w:rsidR="00075B02" w:rsidRDefault="00075B02" w:rsidP="00075B0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7. Display all the Projects, with the third letter in JNAME as ‘n’. </w:t>
      </w:r>
    </w:p>
    <w:p w14:paraId="164B7F53" w14:textId="37BC4EB3" w:rsidR="005E5F21" w:rsidRDefault="005E5F21" w:rsidP="00075B02">
      <w:pPr>
        <w:pStyle w:val="Default"/>
        <w:rPr>
          <w:color w:val="auto"/>
          <w:sz w:val="23"/>
          <w:szCs w:val="23"/>
        </w:rPr>
      </w:pPr>
      <w:r w:rsidRPr="005E5F21">
        <w:rPr>
          <w:color w:val="auto"/>
          <w:sz w:val="23"/>
          <w:szCs w:val="23"/>
        </w:rPr>
        <w:drawing>
          <wp:inline distT="0" distB="0" distL="0" distR="0" wp14:anchorId="4E240497" wp14:editId="1C15516E">
            <wp:extent cx="5716905" cy="3940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4D06" w14:textId="77777777" w:rsidR="006558D8" w:rsidRPr="00075B02" w:rsidRDefault="006558D8" w:rsidP="00075B02"/>
    <w:sectPr w:rsidR="006558D8" w:rsidRPr="00075B02" w:rsidSect="000C0F87">
      <w:pgSz w:w="12240" w:h="16340"/>
      <w:pgMar w:top="1138" w:right="1815" w:bottom="656" w:left="142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20C5"/>
    <w:multiLevelType w:val="hybridMultilevel"/>
    <w:tmpl w:val="B4A6D486"/>
    <w:lvl w:ilvl="0" w:tplc="08E81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82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02"/>
    <w:rsid w:val="00075B02"/>
    <w:rsid w:val="005308C3"/>
    <w:rsid w:val="005859DF"/>
    <w:rsid w:val="005E5F21"/>
    <w:rsid w:val="0065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7EE1"/>
  <w15:chartTrackingRefBased/>
  <w15:docId w15:val="{392BEB5A-292B-42FE-B4CB-EE0A2247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5B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Sutar</dc:creator>
  <cp:keywords/>
  <dc:description/>
  <cp:lastModifiedBy>Akshay Sutar</cp:lastModifiedBy>
  <cp:revision>1</cp:revision>
  <dcterms:created xsi:type="dcterms:W3CDTF">2022-04-18T10:43:00Z</dcterms:created>
  <dcterms:modified xsi:type="dcterms:W3CDTF">2022-04-18T11:07:00Z</dcterms:modified>
</cp:coreProperties>
</file>