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حزمة الخزان والمنظومة المنزلية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حزمة الخزان والمنظومة المنزلية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معالجة متكاملة تشمل الخزان والمضخة والعوامة والتمديدات.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