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8FB5E" w14:textId="77777777" w:rsidR="00D12077" w:rsidRDefault="003943FB">
      <w:pPr>
        <w:spacing w:line="276" w:lineRule="auto"/>
        <w:ind w:left="216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TOSDAP CALLED DRIVERS</w:t>
      </w:r>
    </w:p>
    <w:p w14:paraId="5AD00A62" w14:textId="77777777" w:rsidR="00D12077" w:rsidRDefault="003943FB">
      <w:pPr>
        <w:spacing w:line="276" w:lineRule="auto"/>
        <w:jc w:val="both"/>
        <w:rPr>
          <w:b/>
          <w:sz w:val="28"/>
          <w:szCs w:val="28"/>
        </w:rPr>
      </w:pPr>
      <w:r>
        <w:rPr>
          <w:b/>
        </w:rPr>
        <w:t xml:space="preserve">                                            </w:t>
      </w:r>
      <w:r>
        <w:rPr>
          <w:b/>
          <w:sz w:val="28"/>
          <w:szCs w:val="28"/>
        </w:rPr>
        <w:t>TERMS AND CONDITIONS OF SERVICES</w:t>
      </w:r>
    </w:p>
    <w:p w14:paraId="7A2B2525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DEFINITIONS:</w:t>
      </w:r>
    </w:p>
    <w:p w14:paraId="643CEA96" w14:textId="77777777" w:rsidR="00D12077" w:rsidRDefault="00394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t>CLIENT/CUSTOMER/EMPLOYER</w:t>
      </w:r>
    </w:p>
    <w:p w14:paraId="100056EF" w14:textId="77777777" w:rsidR="00D12077" w:rsidRDefault="003943FB">
      <w:pPr>
        <w:pStyle w:val="ListParagraph"/>
        <w:spacing w:line="276" w:lineRule="auto"/>
        <w:jc w:val="both"/>
        <w:rPr>
          <w:b/>
        </w:rPr>
      </w:pPr>
      <w:r>
        <w:t>An individual or organization willing to hire a driver for a specific purpose.</w:t>
      </w:r>
    </w:p>
    <w:p w14:paraId="7813CB83" w14:textId="77777777" w:rsidR="00D12077" w:rsidRDefault="00394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t>COMPANY/SERVICE PROVIDER</w:t>
      </w:r>
    </w:p>
    <w:p w14:paraId="2A7365BD" w14:textId="77777777" w:rsidR="00D12077" w:rsidRDefault="003943FB">
      <w:pPr>
        <w:pStyle w:val="ListParagraph"/>
        <w:spacing w:line="276" w:lineRule="auto"/>
        <w:jc w:val="both"/>
      </w:pPr>
      <w:r>
        <w:t xml:space="preserve">TOSDAP </w:t>
      </w:r>
      <w:r>
        <w:t>CALLED DRIVER charged providing and rending professionally trained and vetted drivers to persons and organizations in need of their services.</w:t>
      </w:r>
    </w:p>
    <w:p w14:paraId="2812D4F6" w14:textId="77777777" w:rsidR="00D12077" w:rsidRDefault="003943FB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b/>
        </w:rPr>
        <w:t>SERVICE</w:t>
      </w:r>
    </w:p>
    <w:p w14:paraId="758097E9" w14:textId="77777777" w:rsidR="00D12077" w:rsidRDefault="003943FB">
      <w:pPr>
        <w:pStyle w:val="ListParagraph"/>
        <w:spacing w:line="276" w:lineRule="auto"/>
        <w:jc w:val="both"/>
        <w:rPr>
          <w:b/>
        </w:rPr>
      </w:pPr>
      <w:r>
        <w:t>Providing quick access to already verified and professionally trained drivers for recruitment on demand an</w:t>
      </w:r>
      <w:r>
        <w:t>d in a specific time.</w:t>
      </w:r>
    </w:p>
    <w:p w14:paraId="6150CED6" w14:textId="77777777" w:rsidR="00D12077" w:rsidRDefault="00394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t xml:space="preserve">DRIVER </w:t>
      </w:r>
    </w:p>
    <w:p w14:paraId="741BD80F" w14:textId="77777777" w:rsidR="00D12077" w:rsidRDefault="003943FB">
      <w:pPr>
        <w:pStyle w:val="ListParagraph"/>
        <w:spacing w:line="276" w:lineRule="auto"/>
        <w:jc w:val="both"/>
        <w:rPr>
          <w:b/>
        </w:rPr>
      </w:pPr>
      <w:r>
        <w:t>A person who has been professionally oriented and vetted to render service as a professional driver. The two categories of Drivers are;</w:t>
      </w:r>
    </w:p>
    <w:p w14:paraId="6B3C9C00" w14:textId="77777777" w:rsidR="00D12077" w:rsidRDefault="003943FB">
      <w:pPr>
        <w:pStyle w:val="ListParagraph"/>
        <w:numPr>
          <w:ilvl w:val="0"/>
          <w:numId w:val="3"/>
        </w:numPr>
        <w:spacing w:line="276" w:lineRule="auto"/>
        <w:jc w:val="both"/>
        <w:rPr>
          <w:b/>
        </w:rPr>
      </w:pPr>
      <w:r>
        <w:rPr>
          <w:b/>
        </w:rPr>
        <w:t>SHORT TERM DRIVERS</w:t>
      </w:r>
    </w:p>
    <w:p w14:paraId="0F39A337" w14:textId="77777777" w:rsidR="00D12077" w:rsidRDefault="003943FB">
      <w:pPr>
        <w:pStyle w:val="ListParagraph"/>
        <w:spacing w:line="276" w:lineRule="auto"/>
        <w:ind w:left="1440"/>
        <w:jc w:val="both"/>
      </w:pPr>
      <w:r>
        <w:t xml:space="preserve">Drivers who provide their driving service on a short term or temporary </w:t>
      </w:r>
      <w:r>
        <w:t>basis to Client/Customer/Employer.</w:t>
      </w:r>
    </w:p>
    <w:p w14:paraId="31372828" w14:textId="77777777" w:rsidR="00D12077" w:rsidRDefault="003943FB">
      <w:pPr>
        <w:pStyle w:val="ListParagraph"/>
        <w:numPr>
          <w:ilvl w:val="0"/>
          <w:numId w:val="3"/>
        </w:numPr>
        <w:spacing w:line="276" w:lineRule="auto"/>
        <w:jc w:val="both"/>
        <w:rPr>
          <w:b/>
        </w:rPr>
      </w:pPr>
      <w:r>
        <w:rPr>
          <w:b/>
        </w:rPr>
        <w:t>FULL TERM DRIVERS</w:t>
      </w:r>
    </w:p>
    <w:p w14:paraId="2C0C62B2" w14:textId="3A0F3B77" w:rsidR="00D12077" w:rsidRDefault="003943FB">
      <w:pPr>
        <w:pStyle w:val="ListParagraph"/>
        <w:spacing w:line="276" w:lineRule="auto"/>
        <w:ind w:left="1440"/>
        <w:jc w:val="both"/>
      </w:pPr>
      <w:r>
        <w:t xml:space="preserve">Drivers who provide their driving service on a </w:t>
      </w:r>
      <w:r w:rsidR="00224D2F">
        <w:t>long-term</w:t>
      </w:r>
      <w:r>
        <w:t xml:space="preserve"> basis to Client/Customer/Employer.</w:t>
      </w:r>
    </w:p>
    <w:p w14:paraId="72330A2C" w14:textId="77777777" w:rsidR="00D12077" w:rsidRDefault="00394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t>DRIVER’S ENGAGEMENT</w:t>
      </w:r>
    </w:p>
    <w:p w14:paraId="2B1A2D13" w14:textId="77777777" w:rsidR="00D12077" w:rsidRDefault="003943FB">
      <w:pPr>
        <w:spacing w:line="276" w:lineRule="auto"/>
        <w:ind w:left="720"/>
        <w:jc w:val="both"/>
        <w:rPr>
          <w:b/>
        </w:rPr>
      </w:pPr>
      <w:r>
        <w:t xml:space="preserve"> The way the services of the drivers provided are being utilized by Client/Customer/Employe</w:t>
      </w:r>
      <w:r>
        <w:t>r. The types of driver’s engagement are;</w:t>
      </w:r>
    </w:p>
    <w:p w14:paraId="26400BBE" w14:textId="77777777" w:rsidR="00D12077" w:rsidRDefault="003943FB">
      <w:pPr>
        <w:pStyle w:val="ListParagraph"/>
        <w:numPr>
          <w:ilvl w:val="0"/>
          <w:numId w:val="3"/>
        </w:numPr>
        <w:spacing w:line="276" w:lineRule="auto"/>
        <w:jc w:val="both"/>
        <w:rPr>
          <w:b/>
        </w:rPr>
      </w:pPr>
      <w:r>
        <w:rPr>
          <w:b/>
        </w:rPr>
        <w:t>SHORT TERM DRIVER’S ENGAGEMENT</w:t>
      </w:r>
    </w:p>
    <w:p w14:paraId="020F49B3" w14:textId="77777777" w:rsidR="00D12077" w:rsidRDefault="003943FB">
      <w:pPr>
        <w:pStyle w:val="ListParagraph"/>
        <w:spacing w:line="276" w:lineRule="auto"/>
        <w:ind w:left="1440"/>
        <w:jc w:val="both"/>
      </w:pPr>
      <w:r>
        <w:t>The engagement of drivers on short term basis via bookings. The company/service provider shall be responsible for confirming Client/Customer/Employer booking with follow-ups on such bo</w:t>
      </w:r>
      <w:r>
        <w:t>okings.</w:t>
      </w:r>
    </w:p>
    <w:p w14:paraId="1F8B0B0E" w14:textId="77777777" w:rsidR="00D12077" w:rsidRDefault="003943FB">
      <w:pPr>
        <w:pStyle w:val="ListParagraph"/>
        <w:numPr>
          <w:ilvl w:val="0"/>
          <w:numId w:val="3"/>
        </w:numPr>
        <w:spacing w:line="276" w:lineRule="auto"/>
        <w:jc w:val="both"/>
        <w:rPr>
          <w:b/>
        </w:rPr>
      </w:pPr>
      <w:r>
        <w:rPr>
          <w:b/>
        </w:rPr>
        <w:t>FULL TERM DRIVER’S ENGAGEMENT</w:t>
      </w:r>
    </w:p>
    <w:p w14:paraId="3433E651" w14:textId="5D8540C5" w:rsidR="00D12077" w:rsidRDefault="003943FB">
      <w:pPr>
        <w:pStyle w:val="ListParagraph"/>
        <w:spacing w:line="276" w:lineRule="auto"/>
        <w:ind w:left="1440"/>
        <w:jc w:val="both"/>
      </w:pPr>
      <w:r>
        <w:t xml:space="preserve">The engagement of drivers on a </w:t>
      </w:r>
      <w:r w:rsidR="00224D2F">
        <w:t>long-term</w:t>
      </w:r>
      <w:r>
        <w:t xml:space="preserve"> basis include:</w:t>
      </w:r>
    </w:p>
    <w:p w14:paraId="46176DD1" w14:textId="77777777" w:rsidR="00D12077" w:rsidRDefault="003943FB">
      <w:pPr>
        <w:pStyle w:val="ListParagraph"/>
        <w:spacing w:line="276" w:lineRule="auto"/>
        <w:ind w:left="1440"/>
        <w:jc w:val="both"/>
      </w:pPr>
      <w:proofErr w:type="spellStart"/>
      <w:r>
        <w:t>i</w:t>
      </w:r>
      <w:proofErr w:type="spellEnd"/>
      <w:r>
        <w:t xml:space="preserve">.   </w:t>
      </w:r>
      <w:r>
        <w:rPr>
          <w:b/>
        </w:rPr>
        <w:t>Outsourced Staffing engagement:</w:t>
      </w:r>
    </w:p>
    <w:p w14:paraId="0BDCD434" w14:textId="77777777" w:rsidR="00D12077" w:rsidRDefault="003943FB">
      <w:pPr>
        <w:pStyle w:val="ListParagraph"/>
        <w:spacing w:line="276" w:lineRule="auto"/>
        <w:ind w:left="1800"/>
        <w:jc w:val="both"/>
      </w:pPr>
      <w:r>
        <w:t xml:space="preserve">Drivers are engaged on a mutual understanding and agreement that the company/service provider shall be responsible for the </w:t>
      </w:r>
      <w:r>
        <w:t>driver’s salary during service provision for the Client/Customer/Employer.</w:t>
      </w:r>
    </w:p>
    <w:p w14:paraId="31C58A3C" w14:textId="77777777" w:rsidR="00D12077" w:rsidRDefault="003943FB">
      <w:pPr>
        <w:spacing w:after="0" w:line="276" w:lineRule="auto"/>
        <w:jc w:val="both"/>
        <w:rPr>
          <w:b/>
        </w:rPr>
      </w:pPr>
      <w:r>
        <w:rPr>
          <w:b/>
        </w:rPr>
        <w:t xml:space="preserve">                           STIPULATED TIME</w:t>
      </w:r>
    </w:p>
    <w:p w14:paraId="0254F43F" w14:textId="77777777" w:rsidR="00D12077" w:rsidRDefault="003943FB">
      <w:pPr>
        <w:pStyle w:val="ListParagraph"/>
        <w:spacing w:line="276" w:lineRule="auto"/>
        <w:jc w:val="both"/>
        <w:rPr>
          <w:b/>
        </w:rPr>
      </w:pPr>
      <w:r>
        <w:t>This is a specified and agreed time within which the service is to be carried out.</w:t>
      </w:r>
    </w:p>
    <w:p w14:paraId="102ABD34" w14:textId="77777777" w:rsidR="00D12077" w:rsidRDefault="00D12077">
      <w:pPr>
        <w:pStyle w:val="ListParagraph"/>
        <w:spacing w:line="276" w:lineRule="auto"/>
        <w:jc w:val="both"/>
      </w:pPr>
    </w:p>
    <w:p w14:paraId="52A91CBA" w14:textId="77777777" w:rsidR="00D12077" w:rsidRDefault="00D12077">
      <w:pPr>
        <w:pStyle w:val="ListParagraph"/>
        <w:spacing w:line="276" w:lineRule="auto"/>
        <w:jc w:val="both"/>
      </w:pPr>
    </w:p>
    <w:p w14:paraId="3CBFFC30" w14:textId="77777777" w:rsidR="00D12077" w:rsidRDefault="00D12077">
      <w:pPr>
        <w:pStyle w:val="ListParagraph"/>
        <w:spacing w:line="276" w:lineRule="auto"/>
        <w:jc w:val="both"/>
        <w:rPr>
          <w:b/>
        </w:rPr>
      </w:pPr>
    </w:p>
    <w:p w14:paraId="2C3A9781" w14:textId="77777777" w:rsidR="00D12077" w:rsidRDefault="003943FB">
      <w:pPr>
        <w:pStyle w:val="ListParagraph"/>
        <w:spacing w:line="276" w:lineRule="auto"/>
        <w:jc w:val="both"/>
        <w:rPr>
          <w:b/>
        </w:rPr>
      </w:pPr>
      <w:r>
        <w:rPr>
          <w:b/>
        </w:rPr>
        <w:lastRenderedPageBreak/>
        <w:t>VALUATION PROPOSITION TO USERS OF SHORT TIME DRIVERS</w:t>
      </w:r>
    </w:p>
    <w:p w14:paraId="5ED2F013" w14:textId="77777777" w:rsidR="00D12077" w:rsidRDefault="003943FB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t>Payment of a service charge for access to driver’s provision.</w:t>
      </w:r>
    </w:p>
    <w:p w14:paraId="5D50FC4A" w14:textId="77777777" w:rsidR="00D12077" w:rsidRDefault="003943FB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t>A verified and trained driver comes in after confirmation of payment for the short term or temporary job, well dressed and must have an identification card from the Company/service provider for</w:t>
      </w:r>
      <w:r>
        <w:t xml:space="preserve"> proper identification.</w:t>
      </w:r>
    </w:p>
    <w:p w14:paraId="06EB9899" w14:textId="77777777" w:rsidR="00D12077" w:rsidRDefault="003943FB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t>Payment per use to the company for service of driver.</w:t>
      </w:r>
    </w:p>
    <w:p w14:paraId="1749E6C6" w14:textId="77777777" w:rsidR="00D12077" w:rsidRDefault="00D12077">
      <w:pPr>
        <w:pStyle w:val="ListParagraph"/>
        <w:spacing w:line="276" w:lineRule="auto"/>
        <w:jc w:val="both"/>
        <w:rPr>
          <w:b/>
        </w:rPr>
      </w:pPr>
    </w:p>
    <w:p w14:paraId="0926EE75" w14:textId="77777777" w:rsidR="00D12077" w:rsidRDefault="003943FB">
      <w:pPr>
        <w:spacing w:after="0" w:line="276" w:lineRule="auto"/>
        <w:jc w:val="both"/>
        <w:rPr>
          <w:b/>
        </w:rPr>
      </w:pPr>
      <w:r>
        <w:rPr>
          <w:b/>
        </w:rPr>
        <w:t>VALUATION PROPOSITION TO USERS OF FULL TIME DRIVERS</w:t>
      </w:r>
    </w:p>
    <w:p w14:paraId="3596BEA5" w14:textId="77777777" w:rsidR="00D12077" w:rsidRDefault="003943FB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Payment of service charge for access to driver’s provision.</w:t>
      </w:r>
    </w:p>
    <w:p w14:paraId="731C85FF" w14:textId="77777777" w:rsidR="00D12077" w:rsidRDefault="003943FB">
      <w:pPr>
        <w:pStyle w:val="ListParagraph"/>
        <w:numPr>
          <w:ilvl w:val="0"/>
          <w:numId w:val="2"/>
        </w:numPr>
        <w:spacing w:line="276" w:lineRule="auto"/>
        <w:jc w:val="both"/>
        <w:sectPr w:rsidR="00D12077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Monthly rates </w:t>
      </w:r>
      <w:r>
        <w:t>will be paid to the company’s account and the drivers will be rated accordingly based on their performance for the month.</w:t>
      </w:r>
    </w:p>
    <w:p w14:paraId="284D8179" w14:textId="77777777" w:rsidR="00D12077" w:rsidRDefault="00D12077">
      <w:pPr>
        <w:spacing w:line="276" w:lineRule="auto"/>
        <w:jc w:val="both"/>
      </w:pPr>
    </w:p>
    <w:p w14:paraId="406CBFEC" w14:textId="77777777" w:rsidR="00D12077" w:rsidRDefault="00394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</w:rPr>
      </w:pPr>
      <w:r>
        <w:rPr>
          <w:b/>
        </w:rPr>
        <w:t>FURTHER INFORMATION:</w:t>
      </w:r>
    </w:p>
    <w:p w14:paraId="270B86B8" w14:textId="77777777" w:rsidR="00D12077" w:rsidRDefault="003943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Resumption and closing time for driver’s operation:</w:t>
      </w:r>
    </w:p>
    <w:p w14:paraId="003C0D5A" w14:textId="77777777" w:rsidR="00D12077" w:rsidRDefault="003943F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b/>
        </w:rPr>
        <w:t>Monday to Friday (7am to 7pm)</w:t>
      </w:r>
    </w:p>
    <w:p w14:paraId="1AD8D445" w14:textId="77777777" w:rsidR="00D12077" w:rsidRDefault="003943F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Our driver’s style of driving </w:t>
      </w:r>
      <w:r>
        <w:t>is defensive and safety driving</w:t>
      </w:r>
    </w:p>
    <w:p w14:paraId="0B5412BE" w14:textId="6C73680A" w:rsidR="00D12077" w:rsidRDefault="003943F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Our </w:t>
      </w:r>
      <w:r w:rsidR="00224D2F">
        <w:t>drivers</w:t>
      </w:r>
      <w:r>
        <w:t xml:space="preserve"> </w:t>
      </w:r>
      <w:r w:rsidR="00224D2F">
        <w:t>comply</w:t>
      </w:r>
      <w:r>
        <w:t xml:space="preserve"> with the FRSC speed limit standard which is </w:t>
      </w:r>
      <w:r>
        <w:rPr>
          <w:b/>
        </w:rPr>
        <w:t>90KM/H</w:t>
      </w:r>
    </w:p>
    <w:p w14:paraId="335FC350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PROCESS FOR HIRING FULL TIME DRIVERS:</w:t>
      </w:r>
    </w:p>
    <w:p w14:paraId="7BD4A80E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Hiring a professionally trained and vetted driver;</w:t>
      </w:r>
    </w:p>
    <w:p w14:paraId="284012AE" w14:textId="77777777" w:rsidR="00D12077" w:rsidRDefault="003943FB">
      <w:pPr>
        <w:pStyle w:val="ListParagraph"/>
        <w:numPr>
          <w:ilvl w:val="0"/>
          <w:numId w:val="7"/>
        </w:numPr>
        <w:spacing w:line="276" w:lineRule="auto"/>
        <w:jc w:val="both"/>
        <w:rPr>
          <w:b/>
        </w:rPr>
      </w:pPr>
      <w:r>
        <w:t xml:space="preserve">Via </w:t>
      </w:r>
      <w:r>
        <w:rPr>
          <w:b/>
        </w:rPr>
        <w:t>STARPLAN</w:t>
      </w:r>
    </w:p>
    <w:p w14:paraId="3D195EC6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>Fill in all requirements and select your preferre</w:t>
      </w:r>
      <w:r>
        <w:t xml:space="preserve">d salary structure. </w:t>
      </w:r>
    </w:p>
    <w:p w14:paraId="1155A94D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 xml:space="preserve">Pay a </w:t>
      </w:r>
      <w:r>
        <w:rPr>
          <w:b/>
        </w:rPr>
        <w:t>ONE-OFF</w:t>
      </w:r>
      <w:r>
        <w:t xml:space="preserve"> upfront service charge of </w:t>
      </w:r>
      <w:r>
        <w:rPr>
          <w:b/>
        </w:rPr>
        <w:t>#10,000.</w:t>
      </w:r>
    </w:p>
    <w:p w14:paraId="1E4C9A82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>Get a driver that matches your requirement in 24hours from time of request.</w:t>
      </w:r>
    </w:p>
    <w:p w14:paraId="7BD03528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 xml:space="preserve">Carry out a 72hours driver’s compatibility assessment. </w:t>
      </w:r>
    </w:p>
    <w:p w14:paraId="7D9427C1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>Employ when satisfied with the driver skills and compa</w:t>
      </w:r>
      <w:r>
        <w:t xml:space="preserve">tibility </w:t>
      </w:r>
      <w:r>
        <w:rPr>
          <w:b/>
        </w:rPr>
        <w:t>(we have a record of over 85% driver to employer match at first attempt).</w:t>
      </w:r>
    </w:p>
    <w:p w14:paraId="37C60A6E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 xml:space="preserve">We provide the employer with the following: </w:t>
      </w:r>
    </w:p>
    <w:p w14:paraId="438AE66B" w14:textId="77777777" w:rsidR="00D12077" w:rsidRDefault="003943FB">
      <w:pPr>
        <w:pStyle w:val="ListParagraph"/>
        <w:numPr>
          <w:ilvl w:val="0"/>
          <w:numId w:val="9"/>
        </w:numPr>
        <w:spacing w:line="276" w:lineRule="auto"/>
        <w:jc w:val="both"/>
        <w:rPr>
          <w:b/>
        </w:rPr>
      </w:pPr>
      <w:r>
        <w:t>Guarantor’s comprehensive details</w:t>
      </w:r>
    </w:p>
    <w:p w14:paraId="42B66326" w14:textId="77777777" w:rsidR="00D12077" w:rsidRDefault="003943FB">
      <w:pPr>
        <w:pStyle w:val="ListParagraph"/>
        <w:numPr>
          <w:ilvl w:val="0"/>
          <w:numId w:val="9"/>
        </w:numPr>
        <w:spacing w:line="276" w:lineRule="auto"/>
        <w:jc w:val="both"/>
        <w:rPr>
          <w:b/>
        </w:rPr>
      </w:pPr>
      <w:r>
        <w:t>Guarantor’s confidential letter</w:t>
      </w:r>
    </w:p>
    <w:p w14:paraId="6A067F32" w14:textId="065D0504" w:rsidR="00D12077" w:rsidRDefault="003943FB">
      <w:pPr>
        <w:pStyle w:val="ListParagraph"/>
        <w:numPr>
          <w:ilvl w:val="0"/>
          <w:numId w:val="9"/>
        </w:numPr>
        <w:spacing w:line="276" w:lineRule="auto"/>
        <w:jc w:val="both"/>
        <w:rPr>
          <w:b/>
        </w:rPr>
      </w:pPr>
      <w:r>
        <w:t xml:space="preserve">Complete </w:t>
      </w:r>
      <w:r w:rsidR="00224D2F">
        <w:t>drivers’</w:t>
      </w:r>
      <w:r>
        <w:t xml:space="preserve"> profile</w:t>
      </w:r>
    </w:p>
    <w:p w14:paraId="164A8B91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 xml:space="preserve">We replace sent driver if not </w:t>
      </w:r>
      <w:r>
        <w:t>satisfactory.</w:t>
      </w:r>
    </w:p>
    <w:p w14:paraId="44D8EA74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>Client/Customer/Employer shall be required to rate drivers on a daily/weekly/monthly basis.</w:t>
      </w:r>
    </w:p>
    <w:p w14:paraId="50A7477F" w14:textId="77777777" w:rsidR="00D12077" w:rsidRDefault="003943F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</w:rPr>
      </w:pPr>
      <w:r>
        <w:t xml:space="preserve">Monthly salaries shall be made to </w:t>
      </w:r>
      <w:r>
        <w:rPr>
          <w:b/>
        </w:rPr>
        <w:t>company’s account five (5) days before the end of every month.</w:t>
      </w:r>
    </w:p>
    <w:p w14:paraId="3C6EA76E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TAKE NOTICE:</w:t>
      </w:r>
    </w:p>
    <w:p w14:paraId="7C1A0E0F" w14:textId="77777777" w:rsidR="00D12077" w:rsidRDefault="003943FB">
      <w:pPr>
        <w:spacing w:line="276" w:lineRule="auto"/>
        <w:jc w:val="both"/>
      </w:pPr>
      <w:r>
        <w:t>How to use professionally trained and ve</w:t>
      </w:r>
      <w:r>
        <w:t xml:space="preserve">tted drivers on </w:t>
      </w:r>
      <w:r>
        <w:rPr>
          <w:b/>
        </w:rPr>
        <w:t>TOSDAP CALLED DRIVER</w:t>
      </w:r>
      <w:r>
        <w:t xml:space="preserve"> platform</w:t>
      </w:r>
    </w:p>
    <w:p w14:paraId="0E9A5342" w14:textId="77777777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t>Drivers are only to be used for driving as stated within the scope of their job description.</w:t>
      </w:r>
    </w:p>
    <w:p w14:paraId="5178BD8D" w14:textId="77777777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t>Discussions with drivers shall be centered on their duties to serve you better and not on personal issues.</w:t>
      </w:r>
    </w:p>
    <w:p w14:paraId="200CBB5E" w14:textId="77777777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t>Profession</w:t>
      </w:r>
      <w:r>
        <w:t xml:space="preserve">alism requires that the Client/Customer/Employer properly consider suggestions, contributions and advise that driver may offer concerning </w:t>
      </w:r>
      <w:r>
        <w:rPr>
          <w:b/>
        </w:rPr>
        <w:t>CAR CARE.</w:t>
      </w:r>
    </w:p>
    <w:p w14:paraId="237CC344" w14:textId="77777777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t>Client/Customer/Employer shall treat driver as professionals and with respect. Maltreatment of any form shal</w:t>
      </w:r>
      <w:r>
        <w:t>l not be condoned.</w:t>
      </w:r>
    </w:p>
    <w:p w14:paraId="045BD170" w14:textId="77777777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t xml:space="preserve">Client/Customer/Employer shall not convert the provided professional driver role </w:t>
      </w:r>
      <w:r>
        <w:rPr>
          <w:b/>
        </w:rPr>
        <w:t>(which is driving and car care)</w:t>
      </w:r>
      <w:r>
        <w:t xml:space="preserve"> into another use.</w:t>
      </w:r>
    </w:p>
    <w:p w14:paraId="517E5EF9" w14:textId="77777777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t>Fair judgment should be exercised when relating with drivers from our platform.</w:t>
      </w:r>
    </w:p>
    <w:p w14:paraId="780E5384" w14:textId="6D3575F4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t>All forms of assaults, suc</w:t>
      </w:r>
      <w:r>
        <w:t xml:space="preserve">h as sexual assaults, physical assaults, verbal assaults, </w:t>
      </w:r>
      <w:r w:rsidR="00224D2F">
        <w:t>etc.</w:t>
      </w:r>
      <w:r>
        <w:t xml:space="preserve"> are to be avoided. As a professional driver, he/she is required to drive you safely and ensure </w:t>
      </w:r>
      <w:r>
        <w:rPr>
          <w:b/>
        </w:rPr>
        <w:t>CAR CARE.</w:t>
      </w:r>
    </w:p>
    <w:p w14:paraId="58A6DFB8" w14:textId="5935F9CC" w:rsidR="00D12077" w:rsidRDefault="003943FB">
      <w:pPr>
        <w:pStyle w:val="ListParagraph"/>
        <w:numPr>
          <w:ilvl w:val="0"/>
          <w:numId w:val="10"/>
        </w:numPr>
        <w:spacing w:line="276" w:lineRule="auto"/>
        <w:jc w:val="both"/>
      </w:pPr>
      <w:r>
        <w:lastRenderedPageBreak/>
        <w:t xml:space="preserve">Client/Customer/Employer shall ensure that either </w:t>
      </w:r>
      <w:r>
        <w:rPr>
          <w:b/>
        </w:rPr>
        <w:t>comprehensive insurance cover or at lea</w:t>
      </w:r>
      <w:r>
        <w:rPr>
          <w:b/>
        </w:rPr>
        <w:t xml:space="preserve">st </w:t>
      </w:r>
      <w:r w:rsidR="00224D2F">
        <w:rPr>
          <w:b/>
        </w:rPr>
        <w:t>third-party</w:t>
      </w:r>
      <w:r>
        <w:rPr>
          <w:b/>
        </w:rPr>
        <w:t xml:space="preserve"> insurance cover</w:t>
      </w:r>
      <w:r>
        <w:t xml:space="preserve"> is on the said vehicle and that the vehicle particulars are available and valid.</w:t>
      </w:r>
    </w:p>
    <w:p w14:paraId="14E17DEC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RESPONSIBILITIES AND OBLIGATIONS:</w:t>
      </w:r>
    </w:p>
    <w:p w14:paraId="29A885AD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The Company/Service Provider shall be responsible to provide driver’s guarantors upon being held liable for th</w:t>
      </w:r>
      <w:r>
        <w:t>eft or deliberate damage of Client/Customer/Employer’s vehicle by the appointed driver.</w:t>
      </w:r>
    </w:p>
    <w:p w14:paraId="411D0781" w14:textId="19A69E14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Client/Customer/Employer shall ensure that either comprehensive insurance cover or at least </w:t>
      </w:r>
      <w:r w:rsidR="00224D2F">
        <w:t>third-party</w:t>
      </w:r>
      <w:r>
        <w:t xml:space="preserve"> insurance is on the said vehicle.</w:t>
      </w:r>
    </w:p>
    <w:p w14:paraId="11B5A88C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The Client/Customer/Employer s</w:t>
      </w:r>
      <w:r>
        <w:t xml:space="preserve">hall ensure that the vehicle to be used under this service delivery has been equipped with all the required safety tools (fire extinguisher, C caution, jerk, first aid box, etc.) </w:t>
      </w:r>
    </w:p>
    <w:p w14:paraId="010FBDAF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Client/Customer/Employer shall ensure that the said vehicle is duly register</w:t>
      </w:r>
      <w:r>
        <w:t>ed and all the vehicle papers/documents are up to date.</w:t>
      </w:r>
    </w:p>
    <w:p w14:paraId="53EC863D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Client/Customer/Employer shall ensure that the said vehicle is duly maintained for optimal performance.</w:t>
      </w:r>
    </w:p>
    <w:p w14:paraId="33E6BDAF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The Company/Service Provider and or its Driver shall not be held liable in the event that the ve</w:t>
      </w:r>
      <w:r>
        <w:t>hicle has not being registered, maintained and or its papers renewed.</w:t>
      </w:r>
    </w:p>
    <w:p w14:paraId="3607BA9E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Client/Customer/Employer shall release her driver for re-training, update sessions programs at required times.</w:t>
      </w:r>
    </w:p>
    <w:p w14:paraId="618F0348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Client/Customer/Employer shall ensure that the driver’s salary is paid </w:t>
      </w:r>
      <w:r>
        <w:t>through the company’s account on or before five (5) days to month ending.</w:t>
      </w:r>
    </w:p>
    <w:p w14:paraId="467DD0B9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Drivers shall not have any access to employer’s contact except express permission by Client/Customer/Employer and vice versa.</w:t>
      </w:r>
    </w:p>
    <w:p w14:paraId="63BD34CD" w14:textId="77777777" w:rsidR="00D12077" w:rsidRDefault="003943F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Client/Customer/Employer shall read and </w:t>
      </w:r>
      <w:r>
        <w:t>understand how to use a professional driver from the Company’s policy above.</w:t>
      </w:r>
    </w:p>
    <w:p w14:paraId="6C9F9661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FINANCIAL OBLIGATION, REFUND &amp; PAYMENT</w:t>
      </w:r>
    </w:p>
    <w:p w14:paraId="4158F562" w14:textId="77777777" w:rsidR="00D12077" w:rsidRDefault="003943FB">
      <w:pPr>
        <w:pStyle w:val="ListParagraph"/>
        <w:numPr>
          <w:ilvl w:val="0"/>
          <w:numId w:val="12"/>
        </w:numPr>
        <w:spacing w:line="276" w:lineRule="auto"/>
        <w:jc w:val="both"/>
      </w:pPr>
      <w:r>
        <w:t>Payment shall be completed before compatibility assessment of driver is carried out within one to three days.</w:t>
      </w:r>
    </w:p>
    <w:p w14:paraId="0CCA8B0B" w14:textId="77777777" w:rsidR="00D12077" w:rsidRDefault="003943FB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Driver’s salary shall be paid </w:t>
      </w:r>
      <w:r>
        <w:t>into Company account, while Company shall pay driver’s salaries at month end.</w:t>
      </w:r>
    </w:p>
    <w:p w14:paraId="5144E1B0" w14:textId="77777777" w:rsidR="00D12077" w:rsidRDefault="003943FB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The mode of payment is prepaid and it’s a one-off service charge set at </w:t>
      </w:r>
      <w:r>
        <w:rPr>
          <w:b/>
        </w:rPr>
        <w:t>#10,000</w:t>
      </w:r>
      <w:r>
        <w:t xml:space="preserve"> for </w:t>
      </w:r>
      <w:r>
        <w:rPr>
          <w:b/>
        </w:rPr>
        <w:t>STAR SERVICE</w:t>
      </w:r>
      <w:r>
        <w:t>.</w:t>
      </w:r>
    </w:p>
    <w:p w14:paraId="5A92FBB8" w14:textId="77777777" w:rsidR="00D12077" w:rsidRDefault="003943FB">
      <w:pPr>
        <w:pStyle w:val="ListParagraph"/>
        <w:numPr>
          <w:ilvl w:val="0"/>
          <w:numId w:val="12"/>
        </w:numPr>
        <w:spacing w:line="276" w:lineRule="auto"/>
        <w:jc w:val="both"/>
      </w:pPr>
      <w:r>
        <w:t>Driver can only resume at appointment when the Client/Customer/Employer has fulf</w:t>
      </w:r>
      <w:r>
        <w:t>illed all financial obligations approved to Company/Service provider.</w:t>
      </w:r>
    </w:p>
    <w:p w14:paraId="53CFB96E" w14:textId="77777777" w:rsidR="00D12077" w:rsidRDefault="003943FB">
      <w:pPr>
        <w:pStyle w:val="ListParagraph"/>
        <w:numPr>
          <w:ilvl w:val="0"/>
          <w:numId w:val="12"/>
        </w:numPr>
        <w:spacing w:line="276" w:lineRule="auto"/>
        <w:jc w:val="both"/>
      </w:pPr>
      <w:r>
        <w:t>Refund shall only be made when the Company/Service Provider has failed to meet up its obligation, or client is dissatisfied with the service rendered PROVIDED THAT where the Client/Custo</w:t>
      </w:r>
      <w:r>
        <w:t xml:space="preserve">mer/Employer has been served by the Company/service provider and still wants a refund it shall not be more than a </w:t>
      </w:r>
      <w:r>
        <w:rPr>
          <w:b/>
        </w:rPr>
        <w:t>50% refund,</w:t>
      </w:r>
      <w:r>
        <w:t xml:space="preserve"> while where the Client/Customer/Employer has not been served at all or obligation not met or the Client/Customer/Employer can no l</w:t>
      </w:r>
      <w:r>
        <w:t xml:space="preserve">onger bear with the Company/Service Provider or the Company/Service Provider cannot meet up within the agreed time, as requested by the </w:t>
      </w:r>
      <w:r>
        <w:lastRenderedPageBreak/>
        <w:t xml:space="preserve">Client/Customer/Employer, there shall be a refund of not more than </w:t>
      </w:r>
      <w:r>
        <w:rPr>
          <w:b/>
        </w:rPr>
        <w:t>75%</w:t>
      </w:r>
      <w:r>
        <w:t xml:space="preserve"> as the other </w:t>
      </w:r>
      <w:r>
        <w:rPr>
          <w:b/>
        </w:rPr>
        <w:t xml:space="preserve">25%  or more </w:t>
      </w:r>
      <w:r>
        <w:t>covers cost of mobiliza</w:t>
      </w:r>
      <w:r>
        <w:t>tion, search and matching.</w:t>
      </w:r>
    </w:p>
    <w:p w14:paraId="630986E7" w14:textId="77777777" w:rsidR="00D12077" w:rsidRDefault="003943FB">
      <w:pPr>
        <w:pStyle w:val="ListParagraph"/>
        <w:numPr>
          <w:ilvl w:val="0"/>
          <w:numId w:val="12"/>
        </w:numPr>
        <w:spacing w:line="276" w:lineRule="auto"/>
        <w:jc w:val="both"/>
      </w:pPr>
      <w:r>
        <w:t>Where the Company/Service Provider determines that a refund request is valid, reasonable efforts shall be made to grant the refund request.</w:t>
      </w:r>
    </w:p>
    <w:p w14:paraId="7F8932DE" w14:textId="77777777" w:rsidR="00D12077" w:rsidRDefault="003943FB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Account Name: </w:t>
      </w:r>
      <w:r>
        <w:rPr>
          <w:b/>
        </w:rPr>
        <w:t>TOSDAP CALLED DRIVER</w:t>
      </w:r>
    </w:p>
    <w:p w14:paraId="4D715E84" w14:textId="77777777" w:rsidR="00D12077" w:rsidRDefault="003943FB">
      <w:pPr>
        <w:pStyle w:val="ListParagraph"/>
        <w:spacing w:line="276" w:lineRule="auto"/>
        <w:ind w:left="1080"/>
        <w:jc w:val="both"/>
      </w:pPr>
      <w:r>
        <w:t xml:space="preserve">Bank: </w:t>
      </w:r>
      <w:r>
        <w:rPr>
          <w:b/>
        </w:rPr>
        <w:t>UBA</w:t>
      </w:r>
      <w:r>
        <w:t xml:space="preserve"> </w:t>
      </w:r>
    </w:p>
    <w:p w14:paraId="1143CF23" w14:textId="77777777" w:rsidR="00D12077" w:rsidRDefault="003943FB">
      <w:pPr>
        <w:pStyle w:val="ListParagraph"/>
        <w:spacing w:line="276" w:lineRule="auto"/>
        <w:ind w:left="1080"/>
        <w:jc w:val="both"/>
        <w:rPr>
          <w:b/>
        </w:rPr>
      </w:pPr>
      <w:r>
        <w:t xml:space="preserve">Account Number: </w:t>
      </w:r>
      <w:r>
        <w:rPr>
          <w:b/>
        </w:rPr>
        <w:t>1023843823</w:t>
      </w:r>
    </w:p>
    <w:p w14:paraId="716E3BBE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CONTRACT POLICY</w:t>
      </w:r>
    </w:p>
    <w:p w14:paraId="2CF6D38C" w14:textId="4DC0D72F" w:rsidR="00D12077" w:rsidRDefault="003943FB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Client/Customer/Employer shall indicate to the Company/service provider the number of months for which service will be needed and shall </w:t>
      </w:r>
      <w:r w:rsidR="00224D2F">
        <w:t>honor</w:t>
      </w:r>
      <w:r>
        <w:t xml:space="preserve"> the stipulated terms of contract.</w:t>
      </w:r>
    </w:p>
    <w:p w14:paraId="141E6E84" w14:textId="77777777" w:rsidR="00D12077" w:rsidRDefault="003943FB">
      <w:pPr>
        <w:pStyle w:val="ListParagraph"/>
        <w:numPr>
          <w:ilvl w:val="0"/>
          <w:numId w:val="13"/>
        </w:numPr>
        <w:spacing w:line="276" w:lineRule="auto"/>
        <w:jc w:val="both"/>
      </w:pPr>
      <w:r>
        <w:t>Client/Customer/Employer shall give Company/service provider a minimum of 2 wee</w:t>
      </w:r>
      <w:r>
        <w:t>ks’ notice for any request for change of driver for any reason.</w:t>
      </w:r>
    </w:p>
    <w:p w14:paraId="6E826A75" w14:textId="7EB492BD" w:rsidR="00D12077" w:rsidRDefault="003943FB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In a situation, where the Client/Customer/Employer request for change of driver, request shall only be granted when contract has </w:t>
      </w:r>
      <w:r w:rsidR="00224D2F">
        <w:t>been</w:t>
      </w:r>
      <w:r>
        <w:t xml:space="preserve"> </w:t>
      </w:r>
      <w:r w:rsidR="00224D2F">
        <w:t>honored</w:t>
      </w:r>
      <w:r>
        <w:t xml:space="preserve"> by Client/Customer/Employer.</w:t>
      </w:r>
    </w:p>
    <w:p w14:paraId="1C3B06AA" w14:textId="50818772" w:rsidR="00D12077" w:rsidRDefault="003943FB">
      <w:pPr>
        <w:pStyle w:val="ListParagraph"/>
        <w:numPr>
          <w:ilvl w:val="0"/>
          <w:numId w:val="13"/>
        </w:numPr>
        <w:spacing w:line="276" w:lineRule="auto"/>
        <w:jc w:val="both"/>
      </w:pPr>
      <w:r>
        <w:t>In a situation wher</w:t>
      </w:r>
      <w:r>
        <w:t xml:space="preserve">e the Client/Customer/Employer has genuinely admitted inability to </w:t>
      </w:r>
      <w:r w:rsidR="00224D2F">
        <w:t>honor</w:t>
      </w:r>
      <w:r>
        <w:t xml:space="preserve"> the contract agreement and pushes for a change/replacement before the expiration of Driver’s contract, Client/Customer/Employer shall compensate/pay driver for all the days the drive</w:t>
      </w:r>
      <w:r>
        <w:t>r has worked and an additional</w:t>
      </w:r>
      <w:r>
        <w:rPr>
          <w:b/>
        </w:rPr>
        <w:t xml:space="preserve"> 25%</w:t>
      </w:r>
      <w:r>
        <w:t xml:space="preserve"> of Driver’s salary shall be required as service charge if Client/Customer/Employer shall still require a replacement</w:t>
      </w:r>
    </w:p>
    <w:p w14:paraId="1F7B5A7D" w14:textId="783B4559" w:rsidR="00D12077" w:rsidRDefault="003943FB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In a situation, where the Driver decides not to </w:t>
      </w:r>
      <w:r w:rsidR="00224D2F">
        <w:t>honor</w:t>
      </w:r>
      <w:r>
        <w:t xml:space="preserve"> the stipulated amount of time stated by the contr</w:t>
      </w:r>
      <w:r>
        <w:t>act and leaves, the Driver shall not be entitled to be compensated/paid for days worked for and shall forfeit his pay.</w:t>
      </w:r>
    </w:p>
    <w:p w14:paraId="5A4B1FC3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DISCOUNT ON SERVICE CHARGE &amp; ALLOWABLE SERVICE</w:t>
      </w:r>
    </w:p>
    <w:p w14:paraId="0F0E5814" w14:textId="77777777" w:rsidR="00D12077" w:rsidRDefault="003943FB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Client/Customer/Employer is allowed to make a </w:t>
      </w:r>
      <w:r>
        <w:rPr>
          <w:b/>
        </w:rPr>
        <w:t xml:space="preserve">50% </w:t>
      </w:r>
      <w:r>
        <w:t>upfront payment for activation of servic</w:t>
      </w:r>
      <w:r>
        <w:t>e delivery and complete payment after driver’s matching is completed.</w:t>
      </w:r>
    </w:p>
    <w:p w14:paraId="3455C1BF" w14:textId="77777777" w:rsidR="00D12077" w:rsidRDefault="003943FB">
      <w:pPr>
        <w:pStyle w:val="ListParagraph"/>
        <w:numPr>
          <w:ilvl w:val="0"/>
          <w:numId w:val="14"/>
        </w:numPr>
        <w:spacing w:line="276" w:lineRule="auto"/>
        <w:jc w:val="both"/>
      </w:pPr>
      <w:r>
        <w:rPr>
          <w:b/>
        </w:rPr>
        <w:t>5%</w:t>
      </w:r>
      <w:r>
        <w:t xml:space="preserve"> discount is permissible on service charge across board.</w:t>
      </w:r>
    </w:p>
    <w:p w14:paraId="58F684FE" w14:textId="77777777" w:rsidR="00D12077" w:rsidRDefault="003943FB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Driver’s salary can be paid to company/service provider at the beginning of a new month for payment to be made early to driver, but salary must come in </w:t>
      </w:r>
      <w:r>
        <w:rPr>
          <w:b/>
        </w:rPr>
        <w:t>five (5) days</w:t>
      </w:r>
      <w:r>
        <w:t xml:space="preserve"> to the end of the month or as and when due.</w:t>
      </w:r>
    </w:p>
    <w:p w14:paraId="0458DE7E" w14:textId="77777777" w:rsidR="00D12077" w:rsidRDefault="003943FB">
      <w:pPr>
        <w:pStyle w:val="ListParagraph"/>
        <w:numPr>
          <w:ilvl w:val="0"/>
          <w:numId w:val="14"/>
        </w:numPr>
        <w:spacing w:line="276" w:lineRule="auto"/>
        <w:jc w:val="both"/>
      </w:pPr>
      <w:r>
        <w:t>Separate Driver compensation allowance (travel</w:t>
      </w:r>
      <w:r>
        <w:t>ling allowance or overtime) shall be made available to cover inter-state travelling, longer stay after agreed closing time and other sundries respectively as the case may be.</w:t>
      </w:r>
    </w:p>
    <w:p w14:paraId="605C2F8F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SERVICE CHARGE &amp; PRICING FOR SHORT-TERM/TEMPORARY SERVICE</w:t>
      </w:r>
    </w:p>
    <w:p w14:paraId="4B996C19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All service charges mus</w:t>
      </w:r>
      <w:r>
        <w:rPr>
          <w:b/>
        </w:rPr>
        <w:t>t be paid through us before commencement of service.</w:t>
      </w:r>
    </w:p>
    <w:p w14:paraId="57D4CB2E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ab/>
        <w:t xml:space="preserve">NB: </w:t>
      </w:r>
      <w:r>
        <w:rPr>
          <w:i/>
        </w:rPr>
        <w:t xml:space="preserve">Service charge paid directly to Driver to the exclusion of </w:t>
      </w:r>
      <w:r>
        <w:rPr>
          <w:b/>
          <w:i/>
        </w:rPr>
        <w:t>TOSDAP CALLED DRIVER</w:t>
      </w:r>
      <w:r>
        <w:rPr>
          <w:i/>
        </w:rPr>
        <w:t xml:space="preserve"> makes such Customer or Driver liable for any consequences for their actions.</w:t>
      </w:r>
    </w:p>
    <w:p w14:paraId="19838439" w14:textId="77777777" w:rsidR="00D12077" w:rsidRDefault="00D12077">
      <w:pPr>
        <w:spacing w:line="276" w:lineRule="auto"/>
        <w:jc w:val="both"/>
        <w:rPr>
          <w:b/>
        </w:rPr>
      </w:pPr>
    </w:p>
    <w:p w14:paraId="65743062" w14:textId="77777777" w:rsidR="00D12077" w:rsidRDefault="00D12077">
      <w:pPr>
        <w:spacing w:line="276" w:lineRule="auto"/>
        <w:jc w:val="both"/>
        <w:rPr>
          <w:b/>
        </w:rPr>
      </w:pPr>
    </w:p>
    <w:p w14:paraId="357109DA" w14:textId="77777777" w:rsidR="00D12077" w:rsidRDefault="00D12077">
      <w:pPr>
        <w:spacing w:line="276" w:lineRule="auto"/>
        <w:jc w:val="both"/>
        <w:rPr>
          <w:b/>
        </w:rPr>
      </w:pPr>
    </w:p>
    <w:p w14:paraId="4C93B966" w14:textId="77777777" w:rsidR="00D12077" w:rsidRDefault="00D12077">
      <w:pPr>
        <w:spacing w:line="276" w:lineRule="auto"/>
        <w:jc w:val="both"/>
        <w:rPr>
          <w:b/>
        </w:rPr>
      </w:pPr>
    </w:p>
    <w:p w14:paraId="5A3C69A7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FINANCIAL OBLIGATION, REFUND &amp; PAYMEN</w:t>
      </w:r>
      <w:r>
        <w:rPr>
          <w:b/>
        </w:rPr>
        <w:t>T FOR SHORT-TERM/TEMPORARY SERVICE</w:t>
      </w:r>
    </w:p>
    <w:p w14:paraId="5AADFF36" w14:textId="77777777" w:rsidR="00D12077" w:rsidRDefault="003943FB">
      <w:pPr>
        <w:pStyle w:val="ListParagraph"/>
        <w:numPr>
          <w:ilvl w:val="0"/>
          <w:numId w:val="15"/>
        </w:numPr>
        <w:spacing w:line="276" w:lineRule="auto"/>
        <w:jc w:val="both"/>
      </w:pPr>
      <w:r>
        <w:t xml:space="preserve">Payment is completed before provision of professional Driver’s availability is made.  </w:t>
      </w:r>
    </w:p>
    <w:p w14:paraId="6024A8C3" w14:textId="77777777" w:rsidR="00D12077" w:rsidRDefault="003943FB">
      <w:pPr>
        <w:pStyle w:val="ListParagraph"/>
        <w:numPr>
          <w:ilvl w:val="0"/>
          <w:numId w:val="15"/>
        </w:numPr>
        <w:spacing w:line="276" w:lineRule="auto"/>
        <w:jc w:val="both"/>
      </w:pPr>
      <w:r>
        <w:t>Service charge shall be made upfront through the Company/Service Provider.</w:t>
      </w:r>
    </w:p>
    <w:p w14:paraId="796B1B20" w14:textId="77777777" w:rsidR="00D12077" w:rsidRDefault="003943FB">
      <w:pPr>
        <w:pStyle w:val="ListParagraph"/>
        <w:numPr>
          <w:ilvl w:val="0"/>
          <w:numId w:val="15"/>
        </w:numPr>
        <w:spacing w:line="276" w:lineRule="auto"/>
        <w:jc w:val="both"/>
      </w:pPr>
      <w:r>
        <w:t>The mode of payment is prepaid.</w:t>
      </w:r>
    </w:p>
    <w:p w14:paraId="1CFC961C" w14:textId="77777777" w:rsidR="00D12077" w:rsidRDefault="003943FB">
      <w:pPr>
        <w:pStyle w:val="ListParagraph"/>
        <w:numPr>
          <w:ilvl w:val="0"/>
          <w:numId w:val="15"/>
        </w:numPr>
        <w:spacing w:line="276" w:lineRule="auto"/>
        <w:jc w:val="both"/>
      </w:pPr>
      <w:r>
        <w:t>Driver can only resume at a</w:t>
      </w:r>
      <w:r>
        <w:t>ppointment when the Client/Customer/Employer has fulfilled all financial obligation approved to the Company/Service Provider.</w:t>
      </w:r>
    </w:p>
    <w:p w14:paraId="211770D6" w14:textId="77777777" w:rsidR="00D12077" w:rsidRDefault="003943FB">
      <w:pPr>
        <w:pStyle w:val="ListParagraph"/>
        <w:numPr>
          <w:ilvl w:val="0"/>
          <w:numId w:val="15"/>
        </w:numPr>
        <w:spacing w:line="276" w:lineRule="auto"/>
        <w:jc w:val="both"/>
      </w:pPr>
      <w:r>
        <w:t>Refund is only possible when the Company/Service Provider has failed to meet up its obligations, or the Client/Customer/Employer i</w:t>
      </w:r>
      <w:r>
        <w:t xml:space="preserve">s dissatisfied with the service rendered </w:t>
      </w:r>
      <w:r>
        <w:rPr>
          <w:b/>
        </w:rPr>
        <w:t>PROVIDED THAT</w:t>
      </w:r>
      <w:r>
        <w:t xml:space="preserve"> where the Client/Customer/Employer has been served by the Company/Service Provider and still wants a refund he shall be entitled to not more than a </w:t>
      </w:r>
      <w:r>
        <w:rPr>
          <w:b/>
        </w:rPr>
        <w:t>50%</w:t>
      </w:r>
      <w:r>
        <w:t xml:space="preserve"> refund, while where the Company/Service Provider </w:t>
      </w:r>
      <w:r>
        <w:t>has not been served at all or expectations are not met or the Client/Customer/Employer can no longer bear with the Company/Service Provider or the Company/Service Provider cannot meet up within promised time, as requested by Client/Customer/Employer, there</w:t>
      </w:r>
      <w:r>
        <w:t xml:space="preserve"> shall be a refund of not more than </w:t>
      </w:r>
      <w:r>
        <w:rPr>
          <w:b/>
        </w:rPr>
        <w:t>75%</w:t>
      </w:r>
      <w:r>
        <w:t xml:space="preserve"> as the other </w:t>
      </w:r>
      <w:r>
        <w:rPr>
          <w:b/>
        </w:rPr>
        <w:t>25%</w:t>
      </w:r>
      <w:r>
        <w:t xml:space="preserve"> or more covers cost of mobilization, search and matching.</w:t>
      </w:r>
    </w:p>
    <w:p w14:paraId="1B509238" w14:textId="77777777" w:rsidR="00D12077" w:rsidRDefault="003943FB">
      <w:pPr>
        <w:pStyle w:val="ListParagraph"/>
        <w:numPr>
          <w:ilvl w:val="0"/>
          <w:numId w:val="15"/>
        </w:numPr>
        <w:spacing w:line="276" w:lineRule="auto"/>
        <w:jc w:val="both"/>
      </w:pPr>
      <w:r>
        <w:t xml:space="preserve">Where the Company/Service Provider determines that a refund request is valid, reasonable efforts shall be made to grant the refund </w:t>
      </w:r>
      <w:r>
        <w:t>request.</w:t>
      </w:r>
    </w:p>
    <w:p w14:paraId="7D0624F7" w14:textId="77777777" w:rsidR="00D12077" w:rsidRDefault="003943FB">
      <w:pPr>
        <w:spacing w:line="276" w:lineRule="auto"/>
        <w:jc w:val="both"/>
      </w:pPr>
      <w:r>
        <w:rPr>
          <w:b/>
        </w:rPr>
        <w:t>CONTRACT POLICY</w:t>
      </w:r>
    </w:p>
    <w:p w14:paraId="6FC50187" w14:textId="77777777" w:rsidR="00D12077" w:rsidRDefault="003943FB">
      <w:pPr>
        <w:pStyle w:val="ListParagraph"/>
        <w:numPr>
          <w:ilvl w:val="0"/>
          <w:numId w:val="16"/>
        </w:numPr>
        <w:spacing w:line="276" w:lineRule="auto"/>
        <w:jc w:val="both"/>
      </w:pPr>
      <w:r>
        <w:t>Client/Customer/Employer is required to signify the purpose of the short term/temporary services expressly.</w:t>
      </w:r>
    </w:p>
    <w:p w14:paraId="73D88429" w14:textId="77777777" w:rsidR="00D12077" w:rsidRDefault="003943FB">
      <w:pPr>
        <w:pStyle w:val="ListParagraph"/>
        <w:numPr>
          <w:ilvl w:val="0"/>
          <w:numId w:val="16"/>
        </w:numPr>
        <w:spacing w:line="276" w:lineRule="auto"/>
        <w:jc w:val="both"/>
      </w:pPr>
      <w:r>
        <w:t>The Company/Service Provider shall be responsible for paying ALL drivers on its platform their wages for services carried o</w:t>
      </w:r>
      <w:r>
        <w:t>ut.</w:t>
      </w:r>
    </w:p>
    <w:p w14:paraId="54531D4B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DISCOUNT ON SERVICE CHARGE &amp; ALLOWABLE SERVICE</w:t>
      </w:r>
    </w:p>
    <w:p w14:paraId="13979E97" w14:textId="77777777" w:rsidR="00D12077" w:rsidRDefault="003943FB">
      <w:pPr>
        <w:pStyle w:val="ListParagraph"/>
        <w:numPr>
          <w:ilvl w:val="0"/>
          <w:numId w:val="17"/>
        </w:numPr>
        <w:spacing w:line="276" w:lineRule="auto"/>
        <w:jc w:val="both"/>
      </w:pPr>
      <w:r>
        <w:t xml:space="preserve">Client/Customer/Employer can make a </w:t>
      </w:r>
      <w:r>
        <w:rPr>
          <w:b/>
        </w:rPr>
        <w:t>50%</w:t>
      </w:r>
      <w:r>
        <w:t xml:space="preserve"> upfront payment for activation of service delivery and complete payment after driver’s matching is completed.</w:t>
      </w:r>
    </w:p>
    <w:p w14:paraId="3AABC040" w14:textId="77777777" w:rsidR="00D12077" w:rsidRDefault="003943FB">
      <w:pPr>
        <w:pStyle w:val="ListParagraph"/>
        <w:numPr>
          <w:ilvl w:val="0"/>
          <w:numId w:val="17"/>
        </w:numPr>
        <w:spacing w:line="276" w:lineRule="auto"/>
        <w:jc w:val="both"/>
      </w:pPr>
      <w:r>
        <w:rPr>
          <w:b/>
        </w:rPr>
        <w:t>5%</w:t>
      </w:r>
      <w:r>
        <w:t xml:space="preserve"> discount is permissible on service charge across boa</w:t>
      </w:r>
      <w:r>
        <w:t>rd.</w:t>
      </w:r>
    </w:p>
    <w:p w14:paraId="69FB3655" w14:textId="77777777" w:rsidR="00D12077" w:rsidRDefault="00D12077">
      <w:pPr>
        <w:spacing w:line="276" w:lineRule="auto"/>
        <w:jc w:val="both"/>
        <w:rPr>
          <w:b/>
        </w:rPr>
      </w:pPr>
    </w:p>
    <w:p w14:paraId="656047F9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 xml:space="preserve">I,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OF                                                                   </w:t>
      </w:r>
    </w:p>
    <w:p w14:paraId="39B60748" w14:textId="77777777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 xml:space="preserve">THE USER (CLIENT/CUSTOMER/EMPLOYER) HEREBY ACKNOWLEDGE TO HAVE READ AND AGREED TO THIS TERMS AND CONDITIONS OF USE IN USING </w:t>
      </w:r>
      <w:r>
        <w:rPr>
          <w:b/>
        </w:rPr>
        <w:t>………………………………………………………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 xml:space="preserve"> (TYPE OF SERVICE) OFFERED AND RENDERED BY THE COMPANY/SERVICE PROVIDER.</w:t>
      </w:r>
    </w:p>
    <w:p w14:paraId="1742173F" w14:textId="77777777" w:rsidR="00D12077" w:rsidRDefault="003943FB">
      <w:pPr>
        <w:spacing w:line="276" w:lineRule="auto"/>
        <w:jc w:val="both"/>
        <w:rPr>
          <w:b/>
        </w:rPr>
      </w:pPr>
      <w:proofErr w:type="gramStart"/>
      <w:r>
        <w:rPr>
          <w:b/>
        </w:rPr>
        <w:t>DATE:…</w:t>
      </w:r>
      <w:proofErr w:type="gramEnd"/>
      <w:r>
        <w:rPr>
          <w:b/>
        </w:rPr>
        <w:t>……………………………………………………………………………</w:t>
      </w:r>
    </w:p>
    <w:p w14:paraId="1641E8E8" w14:textId="4370B576" w:rsidR="00D12077" w:rsidRDefault="003943FB">
      <w:pPr>
        <w:spacing w:line="276" w:lineRule="auto"/>
        <w:jc w:val="both"/>
        <w:rPr>
          <w:b/>
        </w:rPr>
      </w:pPr>
      <w:r>
        <w:rPr>
          <w:b/>
        </w:rPr>
        <w:t>SIGNATURE:…………………………………………………………………….</w:t>
      </w:r>
      <w:bookmarkStart w:id="0" w:name="_GoBack"/>
      <w:bookmarkEnd w:id="0"/>
    </w:p>
    <w:p w14:paraId="7990C440" w14:textId="77777777" w:rsidR="00D12077" w:rsidRDefault="00D12077"/>
    <w:p w14:paraId="41C5BF64" w14:textId="77777777" w:rsidR="00D12077" w:rsidRDefault="00D12077"/>
    <w:sectPr w:rsidR="00D1207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D44A" w14:textId="77777777" w:rsidR="003943FB" w:rsidRDefault="003943FB">
      <w:pPr>
        <w:spacing w:after="0" w:line="240" w:lineRule="auto"/>
      </w:pPr>
      <w:r>
        <w:separator/>
      </w:r>
    </w:p>
  </w:endnote>
  <w:endnote w:type="continuationSeparator" w:id="0">
    <w:p w14:paraId="57FE7558" w14:textId="77777777" w:rsidR="003943FB" w:rsidRDefault="0039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F60" w14:textId="77777777" w:rsidR="00D12077" w:rsidRDefault="003943F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702F7860" w14:textId="77777777" w:rsidR="00D12077" w:rsidRDefault="00D12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43727" w14:textId="77777777" w:rsidR="003943FB" w:rsidRDefault="003943FB">
      <w:pPr>
        <w:spacing w:after="0" w:line="240" w:lineRule="auto"/>
      </w:pPr>
      <w:r>
        <w:separator/>
      </w:r>
    </w:p>
  </w:footnote>
  <w:footnote w:type="continuationSeparator" w:id="0">
    <w:p w14:paraId="6391F122" w14:textId="77777777" w:rsidR="003943FB" w:rsidRDefault="0039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3A3EB8B4"/>
    <w:lvl w:ilvl="0" w:tplc="E51016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00E7B0A"/>
    <w:lvl w:ilvl="0" w:tplc="B87640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EBDAB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CA582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9E1C1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1ECB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C49C2E20"/>
    <w:lvl w:ilvl="0" w:tplc="F8F45C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7"/>
    <w:multiLevelType w:val="hybridMultilevel"/>
    <w:tmpl w:val="24EA85FE"/>
    <w:lvl w:ilvl="0" w:tplc="D858241C">
      <w:start w:val="1"/>
      <w:numFmt w:val="decimal"/>
      <w:lvlText w:val="%1."/>
      <w:lvlJc w:val="left"/>
      <w:pPr>
        <w:ind w:left="1440" w:hanging="720"/>
      </w:pPr>
      <w:rPr>
        <w:rFonts w:ascii="Calibri" w:eastAsia="Calibri" w:hAnsi="Calibri" w:cs="SimSu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8"/>
    <w:multiLevelType w:val="hybridMultilevel"/>
    <w:tmpl w:val="E2BCFEB6"/>
    <w:lvl w:ilvl="0" w:tplc="A19C7B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C614754E"/>
    <w:lvl w:ilvl="0" w:tplc="ABEE3F7A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0000000A"/>
    <w:multiLevelType w:val="hybridMultilevel"/>
    <w:tmpl w:val="A2E4A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EBBC3038"/>
    <w:lvl w:ilvl="0" w:tplc="7A7674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000000C"/>
    <w:multiLevelType w:val="hybridMultilevel"/>
    <w:tmpl w:val="841CC1DE"/>
    <w:lvl w:ilvl="0" w:tplc="F5044D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26340EAA"/>
    <w:lvl w:ilvl="0" w:tplc="E6C83C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3A3EB8B4"/>
    <w:lvl w:ilvl="0" w:tplc="E51016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E666779E"/>
    <w:lvl w:ilvl="0" w:tplc="1C2620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26340EAA"/>
    <w:lvl w:ilvl="0" w:tplc="E6C83C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5"/>
  </w:num>
  <w:num w:numId="12">
    <w:abstractNumId w:val="12"/>
  </w:num>
  <w:num w:numId="13">
    <w:abstractNumId w:val="14"/>
  </w:num>
  <w:num w:numId="14">
    <w:abstractNumId w:val="13"/>
  </w:num>
  <w:num w:numId="15">
    <w:abstractNumId w:val="1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77"/>
    <w:rsid w:val="00224D2F"/>
    <w:rsid w:val="003943FB"/>
    <w:rsid w:val="00D1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1145"/>
  <w15:docId w15:val="{5D0EA1D5-709D-4917-8847-785D2584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PYRR</cp:lastModifiedBy>
  <cp:revision>2</cp:revision>
  <dcterms:created xsi:type="dcterms:W3CDTF">2021-09-13T07:57:00Z</dcterms:created>
  <dcterms:modified xsi:type="dcterms:W3CDTF">2021-09-14T01:35:00Z</dcterms:modified>
</cp:coreProperties>
</file>