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9B8" w:rsidRPr="00746328" w:rsidRDefault="00746328">
      <w:pPr>
        <w:rPr>
          <w:b/>
          <w:sz w:val="28"/>
          <w:szCs w:val="28"/>
        </w:rPr>
      </w:pPr>
      <w:r w:rsidRPr="00746328">
        <w:rPr>
          <w:b/>
          <w:sz w:val="28"/>
          <w:szCs w:val="28"/>
        </w:rPr>
        <w:t>JPA (Java Persistence API)</w:t>
      </w:r>
    </w:p>
    <w:p w:rsidR="00746328" w:rsidRDefault="00746328" w:rsidP="00746328">
      <w:r>
        <w:t xml:space="preserve">JPA este un framework lightweight ce foloseste POJO (Plain Old Java Objects) pentru a persista obiecte Java ce reprezinta date relationale. JPA </w:t>
      </w:r>
      <w:r w:rsidR="00F22858">
        <w:t>1.0 a</w:t>
      </w:r>
      <w:r>
        <w:t xml:space="preserve"> inceput ca parte a specificatiilor EJB 3.0 pentru a standardiza un model pentru ORM (object-relational mapping). JPA 2.0 (JSR-317) </w:t>
      </w:r>
      <w:r w:rsidR="00F22858">
        <w:t>imbunatateste specificatiile originale.</w:t>
      </w:r>
    </w:p>
    <w:p w:rsidR="00F22858" w:rsidRDefault="00F22858" w:rsidP="00746328">
      <w:r>
        <w:t>POJO face parte, de asemenea, din specificatiile EJB 3.0. Orice obiect normal este un obiect POJO (altfel spus un obiect non-enterprise).</w:t>
      </w:r>
    </w:p>
    <w:p w:rsidR="00F22858" w:rsidRDefault="00F22858" w:rsidP="00746328">
      <w:r>
        <w:t>Beneficiile utilizarii JPA:</w:t>
      </w:r>
    </w:p>
    <w:p w:rsidR="00F22858" w:rsidRDefault="00F22858" w:rsidP="00F22858">
      <w:pPr>
        <w:pStyle w:val="ListParagraph"/>
        <w:numPr>
          <w:ilvl w:val="0"/>
          <w:numId w:val="1"/>
        </w:numPr>
      </w:pPr>
      <w:r>
        <w:t>Nu trebuie sa cream obiecte complexe de acces la date (DAO)</w:t>
      </w:r>
    </w:p>
    <w:p w:rsidR="00F22858" w:rsidRDefault="00F22858" w:rsidP="00F22858">
      <w:pPr>
        <w:pStyle w:val="ListParagraph"/>
        <w:numPr>
          <w:ilvl w:val="0"/>
          <w:numId w:val="1"/>
        </w:numPr>
      </w:pPr>
      <w:r>
        <w:t>API-ul este folosit pentru a gestiona tranzactii</w:t>
      </w:r>
    </w:p>
    <w:p w:rsidR="00F22858" w:rsidRDefault="00F22858" w:rsidP="00F22858">
      <w:pPr>
        <w:pStyle w:val="ListParagraph"/>
        <w:numPr>
          <w:ilvl w:val="0"/>
          <w:numId w:val="1"/>
        </w:numPr>
      </w:pPr>
      <w:r>
        <w:t>Codul de interactiune cu baza de date este standard, indiferent de vendorul bazei de date relationale</w:t>
      </w:r>
    </w:p>
    <w:p w:rsidR="00F22858" w:rsidRDefault="00F22858" w:rsidP="00F22858">
      <w:pPr>
        <w:pStyle w:val="ListParagraph"/>
        <w:numPr>
          <w:ilvl w:val="0"/>
          <w:numId w:val="1"/>
        </w:numPr>
      </w:pPr>
      <w:r>
        <w:t>Putem evita SQL si in schimb putem folosi un query language, orientat pe obiect</w:t>
      </w:r>
    </w:p>
    <w:p w:rsidR="00F22858" w:rsidRDefault="00F22858" w:rsidP="00F22858">
      <w:pPr>
        <w:pStyle w:val="ListParagraph"/>
        <w:numPr>
          <w:ilvl w:val="0"/>
          <w:numId w:val="1"/>
        </w:numPr>
      </w:pPr>
      <w:r>
        <w:t>Putem folosi JPA pentru persistenta aplicatiilor desktop</w:t>
      </w:r>
    </w:p>
    <w:p w:rsidR="00F22858" w:rsidRDefault="00F22858" w:rsidP="00F22858">
      <w:r>
        <w:rPr>
          <w:noProof/>
          <w:lang w:eastAsia="ro-RO"/>
        </w:rPr>
        <w:drawing>
          <wp:inline distT="0" distB="0" distL="0" distR="0">
            <wp:extent cx="5761355" cy="3382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355" cy="3382645"/>
                    </a:xfrm>
                    <a:prstGeom prst="rect">
                      <a:avLst/>
                    </a:prstGeom>
                    <a:noFill/>
                    <a:ln>
                      <a:noFill/>
                    </a:ln>
                  </pic:spPr>
                </pic:pic>
              </a:graphicData>
            </a:graphic>
          </wp:inline>
        </w:drawing>
      </w:r>
    </w:p>
    <w:p w:rsidR="00F22858" w:rsidRDefault="00F22858" w:rsidP="00F22858">
      <w:r>
        <w:t xml:space="preserve">JDBC a fost primul mecanism </w:t>
      </w:r>
      <w:r w:rsidR="0069223A">
        <w:t>pe care dezvoltatorii Java l-au folosit pentru a persista date. JPA este un framework de mapare ce pastreaza abilitatea de a manipula baza de date direct.</w:t>
      </w:r>
    </w:p>
    <w:p w:rsidR="0069223A" w:rsidRDefault="0069223A" w:rsidP="00F22858">
      <w:r>
        <w:t>Conceptele fundamentale ale JPA sunt:</w:t>
      </w:r>
    </w:p>
    <w:p w:rsidR="0069223A" w:rsidRDefault="0069223A" w:rsidP="0069223A">
      <w:pPr>
        <w:pStyle w:val="ListParagraph"/>
        <w:numPr>
          <w:ilvl w:val="0"/>
          <w:numId w:val="1"/>
        </w:numPr>
      </w:pPr>
      <w:r>
        <w:t>Entitate, este utilizata pentru a reprezenta un tabel relational intr-un obiect Java</w:t>
      </w:r>
    </w:p>
    <w:p w:rsidR="0069223A" w:rsidRDefault="0069223A" w:rsidP="0069223A">
      <w:pPr>
        <w:pStyle w:val="ListParagraph"/>
        <w:numPr>
          <w:ilvl w:val="0"/>
          <w:numId w:val="1"/>
        </w:numPr>
      </w:pPr>
      <w:r>
        <w:t>Unitate de persistenta, defineste multimea tuturor claselor ce au legatura cu aplicatia si care sunt mapate unei singure baze de date</w:t>
      </w:r>
    </w:p>
    <w:p w:rsidR="0069223A" w:rsidRDefault="0069223A" w:rsidP="0069223A">
      <w:pPr>
        <w:pStyle w:val="ListParagraph"/>
        <w:numPr>
          <w:ilvl w:val="0"/>
          <w:numId w:val="1"/>
        </w:numPr>
      </w:pPr>
      <w:r>
        <w:t>Context persistent, este o multime de instanta de entitati in care este o unica instanta a entitatii pentru orice identificator de entitate persistenta</w:t>
      </w:r>
    </w:p>
    <w:p w:rsidR="0069223A" w:rsidRDefault="0069223A" w:rsidP="0069223A">
      <w:pPr>
        <w:pStyle w:val="ListParagraph"/>
        <w:numPr>
          <w:ilvl w:val="0"/>
          <w:numId w:val="1"/>
        </w:numPr>
      </w:pPr>
      <w:r>
        <w:t>Entity manager, face munca de creare, citire si scriere a entitatilor</w:t>
      </w:r>
    </w:p>
    <w:p w:rsidR="0083063C" w:rsidRDefault="0083063C" w:rsidP="0083063C"/>
    <w:p w:rsidR="0083063C" w:rsidRPr="0083063C" w:rsidRDefault="0083063C" w:rsidP="0083063C">
      <w:pPr>
        <w:rPr>
          <w:b/>
        </w:rPr>
      </w:pPr>
      <w:r w:rsidRPr="0083063C">
        <w:rPr>
          <w:b/>
        </w:rPr>
        <w:t>Componentele JPA</w:t>
      </w:r>
    </w:p>
    <w:p w:rsidR="0083063C" w:rsidRDefault="0083063C" w:rsidP="0083063C">
      <w:r>
        <w:rPr>
          <w:noProof/>
          <w:lang w:eastAsia="ro-RO"/>
        </w:rPr>
        <w:lastRenderedPageBreak/>
        <w:drawing>
          <wp:inline distT="0" distB="0" distL="0" distR="0">
            <wp:extent cx="5755640" cy="320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5640" cy="3208655"/>
                    </a:xfrm>
                    <a:prstGeom prst="rect">
                      <a:avLst/>
                    </a:prstGeom>
                    <a:noFill/>
                    <a:ln>
                      <a:noFill/>
                    </a:ln>
                  </pic:spPr>
                </pic:pic>
              </a:graphicData>
            </a:graphic>
          </wp:inline>
        </w:drawing>
      </w:r>
    </w:p>
    <w:p w:rsidR="00511822" w:rsidRDefault="00511822" w:rsidP="00511822">
      <w:pPr>
        <w:rPr>
          <w:lang w:val="it-IT"/>
        </w:rPr>
      </w:pPr>
      <w:r w:rsidRPr="00E61B70">
        <w:rPr>
          <w:lang w:val="it-IT"/>
        </w:rPr>
        <w:t xml:space="preserve">Persistenta este </w:t>
      </w:r>
      <w:r>
        <w:rPr>
          <w:lang w:val="it-IT"/>
        </w:rPr>
        <w:t>mecanismul utilizat de aplicatii pentru a pastra datele, date ce altfel ar fi pierdute la inchiderea aplicatiei sau a calculatorului, intr-un context persistent, precum o baza de date.</w:t>
      </w:r>
    </w:p>
    <w:p w:rsidR="00511822" w:rsidRDefault="00511822" w:rsidP="00511822">
      <w:pPr>
        <w:rPr>
          <w:lang w:val="it-IT"/>
        </w:rPr>
      </w:pPr>
      <w:r>
        <w:rPr>
          <w:lang w:val="it-IT"/>
        </w:rPr>
        <w:t xml:space="preserve">JPA stabileste relationari statice ale modelului persistent, prin definirea componentelor entitate. API-ul defineste clasa entitate ca un echivalent al unei tabele din baza de date, pe partea de business a aplicatiei. O instanta a entitatii este definita ca un obiect, echivalent al unei linii din tabela bazei de date. </w:t>
      </w:r>
    </w:p>
    <w:p w:rsidR="00511822" w:rsidRPr="00E61B70" w:rsidRDefault="00511822" w:rsidP="00511822">
      <w:pPr>
        <w:rPr>
          <w:lang w:val="it-IT"/>
        </w:rPr>
      </w:pPr>
      <w:r>
        <w:rPr>
          <w:lang w:val="it-IT"/>
        </w:rPr>
        <w:t>JPA stabileste relationarea dinamica a modelului persistent prin definirea unui obiect entity manager. Acesta este insarcinat cu sincronizarea datelor continute intr-o instanta entitate cu datele continute in linia echivalenta din baza de date. Spre exemplu, daca pe timpul executiei aplicatiei un camp al instantei entitate este modificat, entity managerul modifica linia echivalenta din baza de date.</w:t>
      </w:r>
    </w:p>
    <w:p w:rsidR="00511822" w:rsidRPr="00E61B70" w:rsidRDefault="00511822" w:rsidP="00511822">
      <w:pPr>
        <w:rPr>
          <w:lang w:val="it-IT"/>
        </w:rPr>
      </w:pPr>
      <w:r w:rsidRPr="00E61B70">
        <w:rPr>
          <w:lang w:val="it-IT"/>
        </w:rPr>
        <w:t>JPA furnizeaza programatorilor Java facilitatea de mapare obiect/relatie, pentru a gestiona modelul relational al bazelor de date implicate in aplicatiile Java. Persistenta in Java consta din:</w:t>
      </w:r>
    </w:p>
    <w:p w:rsidR="00511822" w:rsidRDefault="00511822" w:rsidP="00511822">
      <w:pPr>
        <w:numPr>
          <w:ilvl w:val="0"/>
          <w:numId w:val="2"/>
        </w:numPr>
        <w:rPr>
          <w:lang w:val="en-US"/>
        </w:rPr>
      </w:pPr>
      <w:r>
        <w:rPr>
          <w:lang w:val="en-US"/>
        </w:rPr>
        <w:t>JPA</w:t>
      </w:r>
    </w:p>
    <w:p w:rsidR="00511822" w:rsidRDefault="00511822" w:rsidP="00511822">
      <w:pPr>
        <w:numPr>
          <w:ilvl w:val="0"/>
          <w:numId w:val="2"/>
        </w:numPr>
        <w:rPr>
          <w:lang w:val="en-US"/>
        </w:rPr>
      </w:pPr>
      <w:r>
        <w:rPr>
          <w:lang w:val="en-US"/>
        </w:rPr>
        <w:t>Limbajul de interogare (JPQL)</w:t>
      </w:r>
    </w:p>
    <w:p w:rsidR="00511822" w:rsidRDefault="00511822" w:rsidP="00511822">
      <w:pPr>
        <w:numPr>
          <w:ilvl w:val="0"/>
          <w:numId w:val="2"/>
        </w:numPr>
        <w:rPr>
          <w:lang w:val="en-US"/>
        </w:rPr>
      </w:pPr>
      <w:r>
        <w:rPr>
          <w:lang w:val="en-US"/>
        </w:rPr>
        <w:t>Java Persistence Criteria API</w:t>
      </w:r>
    </w:p>
    <w:p w:rsidR="00511822" w:rsidRDefault="00511822" w:rsidP="00511822">
      <w:pPr>
        <w:numPr>
          <w:ilvl w:val="0"/>
          <w:numId w:val="2"/>
        </w:numPr>
        <w:rPr>
          <w:lang w:val="en-US"/>
        </w:rPr>
      </w:pPr>
      <w:r>
        <w:rPr>
          <w:lang w:val="en-US"/>
        </w:rPr>
        <w:t>Metadatele de mapari obiect/relatie</w:t>
      </w:r>
    </w:p>
    <w:p w:rsidR="0083063C" w:rsidRDefault="00511822" w:rsidP="0083063C">
      <w:r>
        <w:t>In figura anterioara avem:</w:t>
      </w:r>
    </w:p>
    <w:p w:rsidR="00511822" w:rsidRDefault="00511822" w:rsidP="00511822">
      <w:pPr>
        <w:pStyle w:val="ListParagraph"/>
        <w:numPr>
          <w:ilvl w:val="0"/>
          <w:numId w:val="1"/>
        </w:numPr>
      </w:pPr>
      <w:r>
        <w:t>Entity, obiectul persistent ce reprezinta o inregistrare din tabela bazei de date. Este un POJO cu anotatii</w:t>
      </w:r>
    </w:p>
    <w:p w:rsidR="00511822" w:rsidRDefault="00511822" w:rsidP="00511822">
      <w:pPr>
        <w:pStyle w:val="ListParagraph"/>
        <w:numPr>
          <w:ilvl w:val="0"/>
          <w:numId w:val="1"/>
        </w:numPr>
      </w:pPr>
      <w:r>
        <w:t xml:space="preserve">Interfata </w:t>
      </w:r>
      <w:r w:rsidRPr="00511822">
        <w:rPr>
          <w:rFonts w:ascii="Courier New" w:hAnsi="Courier New" w:cs="Courier New"/>
          <w:sz w:val="20"/>
          <w:szCs w:val="20"/>
        </w:rPr>
        <w:t>EntityManager</w:t>
      </w:r>
      <w:r>
        <w:t>, furnizeaza API-ul de interactiune cu entitatea</w:t>
      </w:r>
    </w:p>
    <w:p w:rsidR="00511822" w:rsidRDefault="00511822" w:rsidP="00511822">
      <w:pPr>
        <w:pStyle w:val="ListParagraph"/>
        <w:numPr>
          <w:ilvl w:val="0"/>
          <w:numId w:val="1"/>
        </w:numPr>
      </w:pPr>
      <w:r w:rsidRPr="00511822">
        <w:rPr>
          <w:rFonts w:ascii="Courier New" w:hAnsi="Courier New" w:cs="Courier New"/>
          <w:sz w:val="20"/>
          <w:szCs w:val="20"/>
        </w:rPr>
        <w:t>EntityManagerFactory</w:t>
      </w:r>
      <w:r>
        <w:t xml:space="preserve"> este folosit pentru a crea o instanta de EntityManager.</w:t>
      </w:r>
    </w:p>
    <w:p w:rsidR="00746328" w:rsidRDefault="00511822" w:rsidP="00511822">
      <w:r>
        <w:t xml:space="preserve">Un obiect </w:t>
      </w:r>
      <w:r w:rsidR="005D5496">
        <w:t>Java poate cuprinde date partiale dintr-o tabela sau date din mai multe tabele.</w:t>
      </w:r>
    </w:p>
    <w:p w:rsidR="005D5496" w:rsidRDefault="005D5496" w:rsidP="00511822">
      <w:r>
        <w:t>Framework-urile ORM gestioneaza maparea intre tabelele bazei de date relationale si obiectele Java astfel incat programatorii sa codeze cat mai putin. EclipseLink si Hibernate sunt exemple de soft-uri ORM.</w:t>
      </w:r>
    </w:p>
    <w:p w:rsidR="00F67191" w:rsidRDefault="00F67191" w:rsidP="00511822">
      <w:r>
        <w:t>Observatie: EclipseLink este o versiune continuata a TopLink, pe care Oracle a donat-o Eclipse-ului.</w:t>
      </w:r>
    </w:p>
    <w:p w:rsidR="00F67191" w:rsidRDefault="00F67191" w:rsidP="00511822"/>
    <w:p w:rsidR="00F67191" w:rsidRPr="007E5DC4" w:rsidRDefault="00F67191" w:rsidP="00F67191">
      <w:pPr>
        <w:rPr>
          <w:b/>
          <w:lang w:val="en-US"/>
        </w:rPr>
      </w:pPr>
      <w:r w:rsidRPr="007E5DC4">
        <w:rPr>
          <w:b/>
          <w:lang w:val="en-US"/>
        </w:rPr>
        <w:t>Entitati</w:t>
      </w:r>
    </w:p>
    <w:p w:rsidR="00F67191" w:rsidRDefault="00F67191" w:rsidP="00F67191">
      <w:pPr>
        <w:rPr>
          <w:lang w:val="it-IT"/>
        </w:rPr>
      </w:pPr>
      <w:r>
        <w:rPr>
          <w:lang w:val="it-IT"/>
        </w:rPr>
        <w:t>Asadar, o</w:t>
      </w:r>
      <w:r w:rsidRPr="00613D97">
        <w:rPr>
          <w:lang w:val="it-IT"/>
        </w:rPr>
        <w:t xml:space="preserve"> entitate reprezinta </w:t>
      </w:r>
      <w:r>
        <w:rPr>
          <w:lang w:val="it-IT"/>
        </w:rPr>
        <w:t>o structura de date</w:t>
      </w:r>
      <w:r w:rsidRPr="00613D97">
        <w:rPr>
          <w:lang w:val="it-IT"/>
        </w:rPr>
        <w:t xml:space="preserve"> prin intermediul car</w:t>
      </w:r>
      <w:r>
        <w:rPr>
          <w:lang w:val="it-IT"/>
        </w:rPr>
        <w:t>e</w:t>
      </w:r>
      <w:r w:rsidRPr="00613D97">
        <w:rPr>
          <w:lang w:val="it-IT"/>
        </w:rPr>
        <w:t>ia se asigura persitenta. O entitate este asociata unui tabel al unei baze de date relationale, iar fiecare instanta a entitatii corespunde unei linii din tabela.</w:t>
      </w:r>
      <w:r>
        <w:rPr>
          <w:lang w:val="it-IT"/>
        </w:rPr>
        <w:t xml:space="preserve"> Campul unei clase entitate corespunde unei coloane din tabela bazei de date.</w:t>
      </w:r>
    </w:p>
    <w:p w:rsidR="00642655" w:rsidRDefault="00642655" w:rsidP="00F67191">
      <w:pPr>
        <w:rPr>
          <w:lang w:val="it-IT"/>
        </w:rPr>
      </w:pPr>
      <w:r>
        <w:rPr>
          <w:lang w:val="it-IT"/>
        </w:rPr>
        <w:t>O entitate:</w:t>
      </w:r>
    </w:p>
    <w:p w:rsidR="00642655" w:rsidRDefault="00642655" w:rsidP="00642655">
      <w:pPr>
        <w:pStyle w:val="ListParagraph"/>
        <w:numPr>
          <w:ilvl w:val="0"/>
          <w:numId w:val="1"/>
        </w:numPr>
        <w:rPr>
          <w:lang w:val="it-IT"/>
        </w:rPr>
      </w:pPr>
      <w:r>
        <w:rPr>
          <w:lang w:val="it-IT"/>
        </w:rPr>
        <w:lastRenderedPageBreak/>
        <w:t xml:space="preserve">Este un POJO creata utilizand cuvantul </w:t>
      </w:r>
      <w:r w:rsidRPr="00642655">
        <w:rPr>
          <w:rFonts w:ascii="Courier New" w:hAnsi="Courier New" w:cs="Courier New"/>
          <w:sz w:val="20"/>
          <w:szCs w:val="20"/>
          <w:lang w:val="it-IT"/>
        </w:rPr>
        <w:t>new</w:t>
      </w:r>
    </w:p>
    <w:p w:rsidR="00642655" w:rsidRDefault="00642655" w:rsidP="00642655">
      <w:pPr>
        <w:pStyle w:val="ListParagraph"/>
        <w:numPr>
          <w:ilvl w:val="0"/>
          <w:numId w:val="1"/>
        </w:numPr>
        <w:rPr>
          <w:lang w:val="it-IT"/>
        </w:rPr>
      </w:pPr>
      <w:r>
        <w:rPr>
          <w:lang w:val="it-IT"/>
        </w:rPr>
        <w:t>Suporta mostenire si polimorfism</w:t>
      </w:r>
    </w:p>
    <w:p w:rsidR="00642655" w:rsidRDefault="00642655" w:rsidP="00642655">
      <w:pPr>
        <w:pStyle w:val="ListParagraph"/>
        <w:numPr>
          <w:ilvl w:val="0"/>
          <w:numId w:val="1"/>
        </w:numPr>
        <w:rPr>
          <w:lang w:val="it-IT"/>
        </w:rPr>
      </w:pPr>
      <w:r>
        <w:rPr>
          <w:lang w:val="it-IT"/>
        </w:rPr>
        <w:t>Este serializata si poate fi utilizata ca un obiect detached</w:t>
      </w:r>
    </w:p>
    <w:p w:rsidR="00642655" w:rsidRDefault="00642655" w:rsidP="00642655">
      <w:pPr>
        <w:rPr>
          <w:lang w:val="it-IT"/>
        </w:rPr>
      </w:pPr>
      <w:r>
        <w:rPr>
          <w:lang w:val="it-IT"/>
        </w:rPr>
        <w:t>Caracteristicile JPA ale entitatilor includ:</w:t>
      </w:r>
    </w:p>
    <w:p w:rsidR="00642655" w:rsidRDefault="00642655" w:rsidP="00642655">
      <w:pPr>
        <w:pStyle w:val="ListParagraph"/>
        <w:numPr>
          <w:ilvl w:val="0"/>
          <w:numId w:val="1"/>
        </w:numPr>
        <w:rPr>
          <w:lang w:val="it-IT"/>
        </w:rPr>
      </w:pPr>
      <w:r>
        <w:rPr>
          <w:lang w:val="it-IT"/>
        </w:rPr>
        <w:t>Persistenta, entitatile create pot fi persistate intr-o baza de date, dar ele sunt tratate ca obiecte</w:t>
      </w:r>
    </w:p>
    <w:p w:rsidR="00642655" w:rsidRDefault="00642655" w:rsidP="00642655">
      <w:pPr>
        <w:pStyle w:val="ListParagraph"/>
        <w:numPr>
          <w:ilvl w:val="0"/>
          <w:numId w:val="1"/>
        </w:numPr>
        <w:rPr>
          <w:lang w:val="it-IT"/>
        </w:rPr>
      </w:pPr>
      <w:r>
        <w:rPr>
          <w:lang w:val="it-IT"/>
        </w:rPr>
        <w:t>Identitatea, fiecare entitate are un unic obiect identitate care este de obicei asociat unei chei in baza de date, de obicei cheia primara</w:t>
      </w:r>
    </w:p>
    <w:p w:rsidR="00642655" w:rsidRDefault="00642655" w:rsidP="00642655">
      <w:pPr>
        <w:pStyle w:val="ListParagraph"/>
        <w:numPr>
          <w:ilvl w:val="0"/>
          <w:numId w:val="1"/>
        </w:numPr>
        <w:rPr>
          <w:lang w:val="it-IT"/>
        </w:rPr>
      </w:pPr>
      <w:r>
        <w:rPr>
          <w:lang w:val="it-IT"/>
        </w:rPr>
        <w:t>Tranzactii, JPA necesita un context tranzactional pentru operatii ce efectueaza schimbari in baza de date</w:t>
      </w:r>
    </w:p>
    <w:p w:rsidR="00642655" w:rsidRPr="00642655" w:rsidRDefault="00642655" w:rsidP="00642655">
      <w:pPr>
        <w:pStyle w:val="ListParagraph"/>
        <w:numPr>
          <w:ilvl w:val="0"/>
          <w:numId w:val="1"/>
        </w:numPr>
        <w:rPr>
          <w:lang w:val="it-IT"/>
        </w:rPr>
      </w:pPr>
      <w:r>
        <w:rPr>
          <w:lang w:val="it-IT"/>
        </w:rPr>
        <w:t>Granularitate, entitatile pot fi oricat de fine-grained sau coarse-grained precum doreste dezvoltatorul, dar reprezinta o singura linie dintr-un tabel</w:t>
      </w:r>
    </w:p>
    <w:p w:rsidR="00F67191" w:rsidRPr="00613D97" w:rsidRDefault="00F67191" w:rsidP="00F67191">
      <w:pPr>
        <w:rPr>
          <w:lang w:val="it-IT"/>
        </w:rPr>
      </w:pPr>
      <w:r w:rsidRPr="00613D97">
        <w:rPr>
          <w:lang w:val="it-IT"/>
        </w:rPr>
        <w:t xml:space="preserve">Starea de persistenta a unei entitati este reprezentata prin intermediul </w:t>
      </w:r>
      <w:r>
        <w:rPr>
          <w:lang w:val="it-IT"/>
        </w:rPr>
        <w:t xml:space="preserve">acestor </w:t>
      </w:r>
      <w:r w:rsidRPr="00613D97">
        <w:rPr>
          <w:lang w:val="it-IT"/>
        </w:rPr>
        <w:t>campuri</w:t>
      </w:r>
      <w:r>
        <w:rPr>
          <w:lang w:val="it-IT"/>
        </w:rPr>
        <w:t xml:space="preserve"> sau prin intermediul</w:t>
      </w:r>
      <w:r w:rsidRPr="00613D97">
        <w:rPr>
          <w:lang w:val="it-IT"/>
        </w:rPr>
        <w:t xml:space="preserve"> proprietatilor persistente</w:t>
      </w:r>
      <w:r>
        <w:rPr>
          <w:lang w:val="it-IT"/>
        </w:rPr>
        <w:t xml:space="preserve"> (vezi in paragrafele urmatoare diferenta)</w:t>
      </w:r>
      <w:r w:rsidRPr="00613D97">
        <w:rPr>
          <w:lang w:val="it-IT"/>
        </w:rPr>
        <w:t xml:space="preserve">. </w:t>
      </w:r>
      <w:r>
        <w:rPr>
          <w:lang w:val="it-IT"/>
        </w:rPr>
        <w:t>Toate a</w:t>
      </w:r>
      <w:r w:rsidRPr="00613D97">
        <w:rPr>
          <w:lang w:val="it-IT"/>
        </w:rPr>
        <w:t>cestea folosesc</w:t>
      </w:r>
      <w:r>
        <w:rPr>
          <w:lang w:val="it-IT"/>
        </w:rPr>
        <w:t xml:space="preserve"> anotatii pentru maparea </w:t>
      </w:r>
      <w:r w:rsidRPr="00613D97">
        <w:rPr>
          <w:lang w:val="it-IT"/>
        </w:rPr>
        <w:t>entitati</w:t>
      </w:r>
      <w:r>
        <w:rPr>
          <w:lang w:val="it-IT"/>
        </w:rPr>
        <w:t>lor</w:t>
      </w:r>
      <w:r w:rsidRPr="00613D97">
        <w:rPr>
          <w:lang w:val="it-IT"/>
        </w:rPr>
        <w:t xml:space="preserve"> si datele</w:t>
      </w:r>
      <w:r>
        <w:rPr>
          <w:lang w:val="it-IT"/>
        </w:rPr>
        <w:t>lor</w:t>
      </w:r>
      <w:r w:rsidRPr="00613D97">
        <w:rPr>
          <w:lang w:val="it-IT"/>
        </w:rPr>
        <w:t xml:space="preserve"> modelului relational.</w:t>
      </w:r>
    </w:p>
    <w:p w:rsidR="00F67191" w:rsidRPr="00613D97" w:rsidRDefault="00F67191" w:rsidP="00F67191">
      <w:pPr>
        <w:rPr>
          <w:lang w:val="it-IT"/>
        </w:rPr>
      </w:pPr>
      <w:r w:rsidRPr="00613D97">
        <w:rPr>
          <w:lang w:val="it-IT"/>
        </w:rPr>
        <w:t>O clasa entitate trebuie sa indeplineasca urmatoarele cerinte:</w:t>
      </w:r>
    </w:p>
    <w:p w:rsidR="00F67191" w:rsidRDefault="00F67191" w:rsidP="00F67191">
      <w:pPr>
        <w:numPr>
          <w:ilvl w:val="0"/>
          <w:numId w:val="4"/>
        </w:numPr>
        <w:autoSpaceDE w:val="0"/>
        <w:autoSpaceDN w:val="0"/>
        <w:adjustRightInd w:val="0"/>
        <w:rPr>
          <w:rFonts w:ascii="SolBookMono-Roman" w:hAnsi="SolBookMono-Roman" w:cs="SolBookMono-Roman"/>
          <w:sz w:val="20"/>
          <w:szCs w:val="20"/>
        </w:rPr>
      </w:pPr>
      <w:r w:rsidRPr="00613D97">
        <w:rPr>
          <w:lang w:val="it-IT"/>
        </w:rPr>
        <w:t xml:space="preserve">Clasa trebuie sa fie anotata cu anotatia </w:t>
      </w:r>
      <w:r w:rsidRPr="00DD5553">
        <w:rPr>
          <w:rFonts w:ascii="Courier New" w:hAnsi="Courier New" w:cs="Courier New"/>
          <w:sz w:val="20"/>
          <w:szCs w:val="20"/>
        </w:rPr>
        <w:t>javax.persistence.Entity</w:t>
      </w:r>
    </w:p>
    <w:p w:rsidR="00F67191" w:rsidRDefault="00F67191" w:rsidP="00F67191">
      <w:pPr>
        <w:numPr>
          <w:ilvl w:val="0"/>
          <w:numId w:val="3"/>
        </w:numPr>
        <w:rPr>
          <w:lang w:val="en-US"/>
        </w:rPr>
      </w:pPr>
      <w:r>
        <w:rPr>
          <w:lang w:val="en-US"/>
        </w:rPr>
        <w:t xml:space="preserve">Clasa trebuie sa aiba un constructor </w:t>
      </w:r>
      <w:r w:rsidRPr="00DD5553">
        <w:rPr>
          <w:rFonts w:ascii="Courier New" w:hAnsi="Courier New" w:cs="Courier New"/>
          <w:sz w:val="20"/>
          <w:szCs w:val="20"/>
          <w:lang w:val="en-US"/>
        </w:rPr>
        <w:t>public</w:t>
      </w:r>
      <w:r>
        <w:rPr>
          <w:lang w:val="en-US"/>
        </w:rPr>
        <w:t xml:space="preserve"> sau </w:t>
      </w:r>
      <w:r w:rsidRPr="00DD5553">
        <w:rPr>
          <w:rFonts w:ascii="Courier New" w:hAnsi="Courier New" w:cs="Courier New"/>
          <w:sz w:val="20"/>
          <w:szCs w:val="20"/>
          <w:lang w:val="en-US"/>
        </w:rPr>
        <w:t>protected</w:t>
      </w:r>
      <w:r>
        <w:rPr>
          <w:lang w:val="en-US"/>
        </w:rPr>
        <w:t>, fara argumente, dar clasa mai poate avea si alti contructori</w:t>
      </w:r>
    </w:p>
    <w:p w:rsidR="00F67191" w:rsidRDefault="00F67191" w:rsidP="00F67191">
      <w:pPr>
        <w:numPr>
          <w:ilvl w:val="0"/>
          <w:numId w:val="3"/>
        </w:numPr>
        <w:rPr>
          <w:lang w:val="en-US"/>
        </w:rPr>
      </w:pPr>
      <w:r>
        <w:rPr>
          <w:lang w:val="en-US"/>
        </w:rPr>
        <w:t xml:space="preserve">Clasa nu trebuie declarata </w:t>
      </w:r>
      <w:r w:rsidRPr="00DD5553">
        <w:rPr>
          <w:rFonts w:ascii="Courier New" w:hAnsi="Courier New" w:cs="Courier New"/>
          <w:sz w:val="20"/>
          <w:szCs w:val="20"/>
          <w:lang w:val="en-US"/>
        </w:rPr>
        <w:t>final</w:t>
      </w:r>
      <w:r>
        <w:rPr>
          <w:lang w:val="en-US"/>
        </w:rPr>
        <w:t>, la fel metodele sau instantele clasei</w:t>
      </w:r>
    </w:p>
    <w:p w:rsidR="00F67191" w:rsidRPr="00613D97" w:rsidRDefault="00F67191" w:rsidP="00F67191">
      <w:pPr>
        <w:numPr>
          <w:ilvl w:val="0"/>
          <w:numId w:val="3"/>
        </w:numPr>
        <w:rPr>
          <w:lang w:val="it-IT"/>
        </w:rPr>
      </w:pPr>
      <w:r w:rsidRPr="00613D97">
        <w:rPr>
          <w:lang w:val="it-IT"/>
        </w:rPr>
        <w:t xml:space="preserve">Daca o instanta a clasei este trimisa ca parametru al unei metode, precum in cazul interfetelor remote session bean, clasa trebuie sa implementeze interfata </w:t>
      </w:r>
      <w:r w:rsidRPr="00613D97">
        <w:rPr>
          <w:rFonts w:ascii="Courier New" w:hAnsi="Courier New" w:cs="Courier New"/>
          <w:sz w:val="20"/>
          <w:szCs w:val="20"/>
          <w:lang w:val="it-IT"/>
        </w:rPr>
        <w:t>Serializable</w:t>
      </w:r>
    </w:p>
    <w:p w:rsidR="00F67191" w:rsidRDefault="00F67191" w:rsidP="00F67191">
      <w:pPr>
        <w:numPr>
          <w:ilvl w:val="0"/>
          <w:numId w:val="3"/>
        </w:numPr>
        <w:rPr>
          <w:lang w:val="en-US"/>
        </w:rPr>
      </w:pPr>
      <w:r>
        <w:rPr>
          <w:lang w:val="en-US"/>
        </w:rPr>
        <w:t>Clasele entitate pot extinde atat clase entitate cat si non-entitate, iar clasele non-entitate pot extinde clase entitate</w:t>
      </w:r>
    </w:p>
    <w:p w:rsidR="00F67191" w:rsidRDefault="00F67191" w:rsidP="00F67191">
      <w:pPr>
        <w:numPr>
          <w:ilvl w:val="0"/>
          <w:numId w:val="3"/>
        </w:numPr>
        <w:rPr>
          <w:lang w:val="it-IT"/>
        </w:rPr>
      </w:pPr>
      <w:r>
        <w:rPr>
          <w:lang w:val="en-US"/>
        </w:rPr>
        <w:t xml:space="preserve">Variabilele instanta trebuie sa fie declarate </w:t>
      </w:r>
      <w:r w:rsidRPr="009E6F31">
        <w:rPr>
          <w:rFonts w:ascii="Courier New" w:hAnsi="Courier New" w:cs="Courier New"/>
          <w:sz w:val="20"/>
          <w:szCs w:val="20"/>
          <w:lang w:val="en-US"/>
        </w:rPr>
        <w:t>private</w:t>
      </w:r>
      <w:r>
        <w:rPr>
          <w:lang w:val="en-US"/>
        </w:rPr>
        <w:t xml:space="preserve">, </w:t>
      </w:r>
      <w:r w:rsidRPr="009E6F31">
        <w:rPr>
          <w:rFonts w:ascii="Courier New" w:hAnsi="Courier New" w:cs="Courier New"/>
          <w:sz w:val="20"/>
          <w:szCs w:val="20"/>
          <w:lang w:val="en-US"/>
        </w:rPr>
        <w:t>protected</w:t>
      </w:r>
      <w:r>
        <w:rPr>
          <w:lang w:val="en-US"/>
        </w:rPr>
        <w:t xml:space="preserve"> sau package-friendly si pot fi accesate direct doar prin intermediul metodelor claselor entitate. </w:t>
      </w:r>
      <w:r w:rsidRPr="00613D97">
        <w:rPr>
          <w:lang w:val="it-IT"/>
        </w:rPr>
        <w:t>Clientii trebuie sa acceseze starea entitatii prin accesori sau metode business</w:t>
      </w:r>
    </w:p>
    <w:p w:rsidR="00F67191" w:rsidRDefault="00F67191" w:rsidP="00F67191">
      <w:pPr>
        <w:numPr>
          <w:ilvl w:val="0"/>
          <w:numId w:val="3"/>
        </w:numPr>
        <w:rPr>
          <w:lang w:val="it-IT"/>
        </w:rPr>
      </w:pPr>
      <w:r>
        <w:rPr>
          <w:lang w:val="it-IT"/>
        </w:rPr>
        <w:t xml:space="preserve">Campul cheie primara sau metoda getter ce corespunde coloanei cheii primare va fi anotata cu </w:t>
      </w:r>
      <w:r w:rsidRPr="00E946FD">
        <w:rPr>
          <w:rFonts w:ascii="Courier New" w:hAnsi="Courier New" w:cs="Courier New"/>
          <w:sz w:val="20"/>
          <w:szCs w:val="20"/>
          <w:lang w:val="it-IT"/>
        </w:rPr>
        <w:t>@Id</w:t>
      </w:r>
    </w:p>
    <w:p w:rsidR="00F67191" w:rsidRPr="00613D97" w:rsidRDefault="00F67191" w:rsidP="00F67191">
      <w:pPr>
        <w:numPr>
          <w:ilvl w:val="0"/>
          <w:numId w:val="3"/>
        </w:numPr>
        <w:rPr>
          <w:lang w:val="it-IT"/>
        </w:rPr>
      </w:pPr>
      <w:r>
        <w:rPr>
          <w:lang w:val="it-IT"/>
        </w:rPr>
        <w:t xml:space="preserve">Clasele entitate nu definesc metoda </w:t>
      </w:r>
      <w:r w:rsidRPr="00E946FD">
        <w:rPr>
          <w:rFonts w:ascii="Courier New" w:hAnsi="Courier New" w:cs="Courier New"/>
          <w:sz w:val="20"/>
          <w:szCs w:val="20"/>
          <w:lang w:val="it-IT"/>
        </w:rPr>
        <w:t>finalize()</w:t>
      </w:r>
      <w:r w:rsidRPr="00613D97">
        <w:rPr>
          <w:lang w:val="it-IT"/>
        </w:rPr>
        <w:t>.</w:t>
      </w:r>
    </w:p>
    <w:p w:rsidR="00F67191" w:rsidRDefault="00F67191" w:rsidP="00F67191">
      <w:pPr>
        <w:rPr>
          <w:lang w:val="it-IT"/>
        </w:rPr>
      </w:pPr>
      <w:r>
        <w:rPr>
          <w:lang w:val="it-IT"/>
        </w:rPr>
        <w:t>Setarile predefinite ale unei clase entitate pot fi suprascrise, astfel:</w:t>
      </w:r>
    </w:p>
    <w:p w:rsidR="00F67191" w:rsidRDefault="00F67191" w:rsidP="00F67191">
      <w:pPr>
        <w:numPr>
          <w:ilvl w:val="0"/>
          <w:numId w:val="11"/>
        </w:numPr>
        <w:rPr>
          <w:lang w:val="it-IT"/>
        </w:rPr>
      </w:pPr>
      <w:r>
        <w:rPr>
          <w:lang w:val="it-IT"/>
        </w:rPr>
        <w:t xml:space="preserve">Suprascrierea numelui tabelei bazei de date. In mod predefinit numele clasei entitate este numele tabelei (scris cu majuscula). Pentru a modifica acest comportament folosim  anotatia </w:t>
      </w:r>
      <w:r w:rsidRPr="00B950FD">
        <w:rPr>
          <w:rFonts w:ascii="Courier New" w:hAnsi="Courier New" w:cs="Courier New"/>
          <w:sz w:val="20"/>
          <w:szCs w:val="20"/>
          <w:lang w:val="it-IT"/>
        </w:rPr>
        <w:t>@Table</w:t>
      </w:r>
      <w:r>
        <w:rPr>
          <w:lang w:val="it-IT"/>
        </w:rPr>
        <w:t xml:space="preserve"> cu elementul </w:t>
      </w:r>
      <w:r w:rsidRPr="00B950FD">
        <w:rPr>
          <w:rFonts w:ascii="Courier New" w:hAnsi="Courier New" w:cs="Courier New"/>
          <w:sz w:val="20"/>
          <w:szCs w:val="20"/>
          <w:lang w:val="it-IT"/>
        </w:rPr>
        <w:t>name</w:t>
      </w:r>
      <w:r>
        <w:rPr>
          <w:lang w:val="it-IT"/>
        </w:rPr>
        <w:t xml:space="preserve">. Ex: </w:t>
      </w:r>
    </w:p>
    <w:p w:rsidR="00F67191" w:rsidRPr="00B950FD" w:rsidRDefault="00F67191" w:rsidP="00F67191">
      <w:pPr>
        <w:autoSpaceDE w:val="0"/>
        <w:autoSpaceDN w:val="0"/>
        <w:adjustRightInd w:val="0"/>
        <w:ind w:left="360"/>
        <w:rPr>
          <w:rFonts w:ascii="Courier" w:hAnsi="Courier" w:cs="Courier"/>
          <w:sz w:val="20"/>
          <w:szCs w:val="20"/>
        </w:rPr>
      </w:pPr>
      <w:r w:rsidRPr="00B950FD">
        <w:rPr>
          <w:rFonts w:ascii="Courier" w:hAnsi="Courier" w:cs="Courier"/>
          <w:sz w:val="20"/>
          <w:szCs w:val="20"/>
        </w:rPr>
        <w:t>@Entity</w:t>
      </w:r>
    </w:p>
    <w:p w:rsidR="00F67191" w:rsidRPr="00B950FD" w:rsidRDefault="00F67191" w:rsidP="00F67191">
      <w:pPr>
        <w:autoSpaceDE w:val="0"/>
        <w:autoSpaceDN w:val="0"/>
        <w:adjustRightInd w:val="0"/>
        <w:ind w:left="360"/>
        <w:rPr>
          <w:rFonts w:ascii="Courier" w:hAnsi="Courier" w:cs="Courier"/>
          <w:sz w:val="20"/>
          <w:szCs w:val="20"/>
        </w:rPr>
      </w:pPr>
      <w:r w:rsidRPr="00B950FD">
        <w:rPr>
          <w:rFonts w:ascii="Courier" w:hAnsi="Courier" w:cs="Courier"/>
          <w:sz w:val="20"/>
          <w:szCs w:val="20"/>
        </w:rPr>
        <w:t xml:space="preserve">@Table(name=”Cust”) //Cust </w:t>
      </w:r>
      <w:r>
        <w:rPr>
          <w:rFonts w:ascii="Courier" w:hAnsi="Courier" w:cs="Courier"/>
          <w:sz w:val="20"/>
          <w:szCs w:val="20"/>
        </w:rPr>
        <w:t>este numele tabelei din baza de date</w:t>
      </w:r>
    </w:p>
    <w:p w:rsidR="00F67191" w:rsidRPr="00B950FD" w:rsidRDefault="00F67191" w:rsidP="00F67191">
      <w:pPr>
        <w:autoSpaceDE w:val="0"/>
        <w:autoSpaceDN w:val="0"/>
        <w:adjustRightInd w:val="0"/>
        <w:ind w:left="360"/>
        <w:rPr>
          <w:rFonts w:ascii="Courier" w:hAnsi="Courier" w:cs="Courier"/>
          <w:sz w:val="20"/>
          <w:szCs w:val="20"/>
        </w:rPr>
      </w:pPr>
      <w:r w:rsidRPr="00B950FD">
        <w:rPr>
          <w:rFonts w:ascii="Courier" w:hAnsi="Courier" w:cs="Courier"/>
          <w:sz w:val="20"/>
          <w:szCs w:val="20"/>
        </w:rPr>
        <w:t>public class Client {</w:t>
      </w:r>
    </w:p>
    <w:p w:rsidR="00F67191" w:rsidRDefault="00F67191" w:rsidP="00F67191">
      <w:pPr>
        <w:numPr>
          <w:ilvl w:val="0"/>
          <w:numId w:val="11"/>
        </w:numPr>
        <w:rPr>
          <w:lang w:val="it-IT"/>
        </w:rPr>
      </w:pPr>
      <w:r>
        <w:rPr>
          <w:lang w:val="it-IT"/>
        </w:rPr>
        <w:t xml:space="preserve">Suprascrierea numelui coloanei tabelei bazei de date. In mod predefinit numele campului sau proprietatii clasei entitate este numele coloanei tabelei (scris cu litera mica). Pentru a modifica acest comportament folosim  anotatia </w:t>
      </w:r>
      <w:r w:rsidRPr="00B950FD">
        <w:rPr>
          <w:rFonts w:ascii="Courier New" w:hAnsi="Courier New" w:cs="Courier New"/>
          <w:sz w:val="20"/>
          <w:szCs w:val="20"/>
          <w:lang w:val="it-IT"/>
        </w:rPr>
        <w:t>@</w:t>
      </w:r>
      <w:r>
        <w:rPr>
          <w:rFonts w:ascii="Courier New" w:hAnsi="Courier New" w:cs="Courier New"/>
          <w:sz w:val="20"/>
          <w:szCs w:val="20"/>
          <w:lang w:val="it-IT"/>
        </w:rPr>
        <w:t>Column</w:t>
      </w:r>
      <w:r>
        <w:rPr>
          <w:lang w:val="it-IT"/>
        </w:rPr>
        <w:t xml:space="preserve"> cu elementul </w:t>
      </w:r>
      <w:r w:rsidRPr="00B950FD">
        <w:rPr>
          <w:rFonts w:ascii="Courier New" w:hAnsi="Courier New" w:cs="Courier New"/>
          <w:sz w:val="20"/>
          <w:szCs w:val="20"/>
          <w:lang w:val="it-IT"/>
        </w:rPr>
        <w:t>name</w:t>
      </w:r>
      <w:r>
        <w:rPr>
          <w:lang w:val="it-IT"/>
        </w:rPr>
        <w:t>. Ex:</w:t>
      </w:r>
    </w:p>
    <w:p w:rsidR="00F67191" w:rsidRPr="002F0329" w:rsidRDefault="00F67191" w:rsidP="00F67191">
      <w:pPr>
        <w:autoSpaceDE w:val="0"/>
        <w:autoSpaceDN w:val="0"/>
        <w:adjustRightInd w:val="0"/>
        <w:ind w:left="360"/>
        <w:rPr>
          <w:rFonts w:ascii="Courier New" w:hAnsi="Courier New" w:cs="Courier New"/>
          <w:sz w:val="20"/>
          <w:szCs w:val="20"/>
        </w:rPr>
      </w:pPr>
      <w:r w:rsidRPr="002F0329">
        <w:rPr>
          <w:rFonts w:ascii="Courier New" w:hAnsi="Courier New" w:cs="Courier New"/>
          <w:sz w:val="20"/>
          <w:szCs w:val="20"/>
        </w:rPr>
        <w:t>@Column(name=”cname”)</w:t>
      </w:r>
    </w:p>
    <w:p w:rsidR="00F67191" w:rsidRPr="002F0329" w:rsidRDefault="00F67191" w:rsidP="00F67191">
      <w:pPr>
        <w:autoSpaceDE w:val="0"/>
        <w:autoSpaceDN w:val="0"/>
        <w:adjustRightInd w:val="0"/>
        <w:ind w:left="360"/>
        <w:rPr>
          <w:rFonts w:ascii="Courier New" w:hAnsi="Courier New" w:cs="Courier New"/>
          <w:sz w:val="20"/>
          <w:szCs w:val="20"/>
        </w:rPr>
      </w:pPr>
      <w:r w:rsidRPr="002F0329">
        <w:rPr>
          <w:rFonts w:ascii="Courier New" w:hAnsi="Courier New" w:cs="Courier New"/>
          <w:sz w:val="20"/>
          <w:szCs w:val="20"/>
        </w:rPr>
        <w:t>private String clientName;</w:t>
      </w:r>
    </w:p>
    <w:p w:rsidR="00F67191" w:rsidRDefault="00F67191" w:rsidP="00F67191">
      <w:pPr>
        <w:numPr>
          <w:ilvl w:val="0"/>
          <w:numId w:val="11"/>
        </w:numPr>
      </w:pPr>
      <w:r>
        <w:t xml:space="preserve">Avem mai multe strategii de generare a cheii primare. Cel mai facil mod pentru a face aceasta este apelarea autogenerarii de catre container, folosind anotatia cu valoarea predefinita </w:t>
      </w:r>
      <w:r w:rsidRPr="00C96851">
        <w:rPr>
          <w:rFonts w:ascii="Courier New" w:hAnsi="Courier New" w:cs="Courier New"/>
          <w:sz w:val="20"/>
          <w:szCs w:val="20"/>
        </w:rPr>
        <w:t>@GeneratedValue</w:t>
      </w:r>
      <w:r>
        <w:t>. Ex:</w:t>
      </w:r>
    </w:p>
    <w:p w:rsidR="00F67191" w:rsidRPr="00DC55D0" w:rsidRDefault="00F67191" w:rsidP="00F67191">
      <w:pPr>
        <w:autoSpaceDE w:val="0"/>
        <w:autoSpaceDN w:val="0"/>
        <w:adjustRightInd w:val="0"/>
        <w:ind w:firstLine="360"/>
        <w:rPr>
          <w:rFonts w:ascii="Courier New" w:hAnsi="Courier New" w:cs="Courier New"/>
          <w:sz w:val="20"/>
          <w:szCs w:val="20"/>
        </w:rPr>
      </w:pPr>
      <w:r w:rsidRPr="00DC55D0">
        <w:rPr>
          <w:rFonts w:ascii="Courier New" w:hAnsi="Courier New" w:cs="Courier New"/>
          <w:sz w:val="20"/>
          <w:szCs w:val="20"/>
        </w:rPr>
        <w:t>@Id</w:t>
      </w:r>
    </w:p>
    <w:p w:rsidR="00F67191" w:rsidRPr="00DC55D0" w:rsidRDefault="00F67191" w:rsidP="00F67191">
      <w:pPr>
        <w:autoSpaceDE w:val="0"/>
        <w:autoSpaceDN w:val="0"/>
        <w:adjustRightInd w:val="0"/>
        <w:ind w:firstLine="360"/>
        <w:rPr>
          <w:rFonts w:ascii="Courier New" w:hAnsi="Courier New" w:cs="Courier New"/>
          <w:sz w:val="20"/>
          <w:szCs w:val="20"/>
        </w:rPr>
      </w:pPr>
      <w:r w:rsidRPr="00DC55D0">
        <w:rPr>
          <w:rFonts w:ascii="Courier New" w:hAnsi="Courier New" w:cs="Courier New"/>
          <w:sz w:val="20"/>
          <w:szCs w:val="20"/>
        </w:rPr>
        <w:t>@GeneratedValue</w:t>
      </w:r>
    </w:p>
    <w:p w:rsidR="00F67191" w:rsidRPr="00DC55D0" w:rsidRDefault="00F67191" w:rsidP="00F67191">
      <w:pPr>
        <w:autoSpaceDE w:val="0"/>
        <w:autoSpaceDN w:val="0"/>
        <w:adjustRightInd w:val="0"/>
        <w:ind w:firstLine="360"/>
        <w:rPr>
          <w:rFonts w:ascii="Courier New" w:hAnsi="Courier New" w:cs="Courier New"/>
          <w:sz w:val="20"/>
          <w:szCs w:val="20"/>
        </w:rPr>
      </w:pPr>
      <w:r w:rsidRPr="00DC55D0">
        <w:rPr>
          <w:rFonts w:ascii="Courier New" w:hAnsi="Courier New" w:cs="Courier New"/>
          <w:bCs/>
          <w:sz w:val="20"/>
          <w:szCs w:val="20"/>
        </w:rPr>
        <w:t>private</w:t>
      </w:r>
      <w:r w:rsidRPr="00DC55D0">
        <w:rPr>
          <w:rFonts w:ascii="Courier New" w:hAnsi="Courier New" w:cs="Courier New"/>
          <w:sz w:val="20"/>
          <w:szCs w:val="20"/>
        </w:rPr>
        <w:t xml:space="preserve"> </w:t>
      </w:r>
      <w:r w:rsidRPr="00DC55D0">
        <w:rPr>
          <w:rFonts w:ascii="Courier New" w:hAnsi="Courier New" w:cs="Courier New"/>
          <w:bCs/>
          <w:sz w:val="20"/>
          <w:szCs w:val="20"/>
        </w:rPr>
        <w:t>int</w:t>
      </w:r>
      <w:r w:rsidRPr="00DC55D0">
        <w:rPr>
          <w:rFonts w:ascii="Courier New" w:hAnsi="Courier New" w:cs="Courier New"/>
          <w:sz w:val="20"/>
          <w:szCs w:val="20"/>
        </w:rPr>
        <w:t xml:space="preserve"> id;</w:t>
      </w:r>
    </w:p>
    <w:p w:rsidR="00F67191" w:rsidRPr="002F0329" w:rsidRDefault="00F67191" w:rsidP="00F67191">
      <w:pPr>
        <w:numPr>
          <w:ilvl w:val="0"/>
          <w:numId w:val="11"/>
        </w:numPr>
      </w:pPr>
      <w:r>
        <w:t xml:space="preserve">Excluderea unui camp sau proprietate de la a fi facuta persistenta de catre container prin folosirea anotatiei </w:t>
      </w:r>
      <w:r w:rsidRPr="00DC55D0">
        <w:rPr>
          <w:rFonts w:ascii="Courier New" w:hAnsi="Courier New" w:cs="Courier New"/>
          <w:sz w:val="20"/>
          <w:szCs w:val="20"/>
        </w:rPr>
        <w:t>@Transient</w:t>
      </w:r>
    </w:p>
    <w:p w:rsidR="00F67191" w:rsidRPr="00613D97" w:rsidRDefault="00F67191" w:rsidP="00F67191">
      <w:pPr>
        <w:rPr>
          <w:lang w:val="it-IT"/>
        </w:rPr>
      </w:pPr>
      <w:r w:rsidRPr="00613D97">
        <w:rPr>
          <w:lang w:val="it-IT"/>
        </w:rPr>
        <w:t>Starea persistenta a unei entitati poate fi accesata prin intermediul variabilelor instanta sau al proprietatilor. Proprietatile sau campurile clasei trebuie sa fie de urmatoarele tipuri Java:</w:t>
      </w:r>
    </w:p>
    <w:p w:rsidR="00F67191" w:rsidRDefault="00F67191" w:rsidP="00F67191">
      <w:pPr>
        <w:numPr>
          <w:ilvl w:val="0"/>
          <w:numId w:val="5"/>
        </w:numPr>
        <w:rPr>
          <w:lang w:val="en-US"/>
        </w:rPr>
      </w:pPr>
      <w:r>
        <w:rPr>
          <w:lang w:val="en-US"/>
        </w:rPr>
        <w:lastRenderedPageBreak/>
        <w:t>Tipuri primitive</w:t>
      </w:r>
    </w:p>
    <w:p w:rsidR="00F67191" w:rsidRPr="009E6F31" w:rsidRDefault="00F67191" w:rsidP="00F67191">
      <w:pPr>
        <w:numPr>
          <w:ilvl w:val="0"/>
          <w:numId w:val="5"/>
        </w:numPr>
        <w:rPr>
          <w:rFonts w:ascii="Courier New" w:hAnsi="Courier New" w:cs="Courier New"/>
          <w:sz w:val="20"/>
          <w:szCs w:val="20"/>
          <w:lang w:val="en-US"/>
        </w:rPr>
      </w:pPr>
      <w:r w:rsidRPr="009E6F31">
        <w:rPr>
          <w:rFonts w:ascii="Courier New" w:hAnsi="Courier New" w:cs="Courier New"/>
          <w:sz w:val="20"/>
          <w:szCs w:val="20"/>
          <w:lang w:val="en-US"/>
        </w:rPr>
        <w:t>String</w:t>
      </w:r>
    </w:p>
    <w:p w:rsidR="00F67191" w:rsidRPr="00613D97" w:rsidRDefault="00F67191" w:rsidP="00F67191">
      <w:pPr>
        <w:numPr>
          <w:ilvl w:val="0"/>
          <w:numId w:val="5"/>
        </w:numPr>
        <w:rPr>
          <w:lang w:val="it-IT"/>
        </w:rPr>
      </w:pPr>
      <w:r w:rsidRPr="00613D97">
        <w:rPr>
          <w:lang w:val="it-IT"/>
        </w:rPr>
        <w:t>Alte tipuri serializabile cum ar fi:</w:t>
      </w:r>
    </w:p>
    <w:p w:rsidR="00F67191" w:rsidRDefault="00F67191" w:rsidP="00F67191">
      <w:pPr>
        <w:numPr>
          <w:ilvl w:val="1"/>
          <w:numId w:val="5"/>
        </w:numPr>
        <w:rPr>
          <w:lang w:val="en-US"/>
        </w:rPr>
      </w:pPr>
      <w:r>
        <w:rPr>
          <w:lang w:val="en-US"/>
        </w:rPr>
        <w:t>Clasele wrapper ale tipurilor primitive</w:t>
      </w:r>
    </w:p>
    <w:p w:rsidR="00F67191" w:rsidRPr="009E6F31" w:rsidRDefault="00F67191" w:rsidP="00F67191">
      <w:pPr>
        <w:numPr>
          <w:ilvl w:val="1"/>
          <w:numId w:val="5"/>
        </w:numPr>
        <w:rPr>
          <w:rFonts w:ascii="Courier New" w:hAnsi="Courier New" w:cs="Courier New"/>
          <w:sz w:val="20"/>
          <w:szCs w:val="20"/>
          <w:lang w:val="en-US"/>
        </w:rPr>
      </w:pPr>
      <w:r w:rsidRPr="009E6F31">
        <w:rPr>
          <w:rFonts w:ascii="Courier New" w:hAnsi="Courier New" w:cs="Courier New"/>
          <w:sz w:val="20"/>
          <w:szCs w:val="20"/>
          <w:lang w:val="en-US"/>
        </w:rPr>
        <w:t>java.math.BigInteger</w:t>
      </w:r>
    </w:p>
    <w:p w:rsidR="00F67191" w:rsidRPr="009E6F31" w:rsidRDefault="00F67191" w:rsidP="00F67191">
      <w:pPr>
        <w:numPr>
          <w:ilvl w:val="1"/>
          <w:numId w:val="5"/>
        </w:numPr>
        <w:rPr>
          <w:rFonts w:ascii="Courier New" w:hAnsi="Courier New" w:cs="Courier New"/>
          <w:sz w:val="20"/>
          <w:szCs w:val="20"/>
          <w:lang w:val="en-US"/>
        </w:rPr>
      </w:pPr>
      <w:r w:rsidRPr="009E6F31">
        <w:rPr>
          <w:rFonts w:ascii="Courier New" w:hAnsi="Courier New" w:cs="Courier New"/>
          <w:sz w:val="20"/>
          <w:szCs w:val="20"/>
          <w:lang w:val="en-US"/>
        </w:rPr>
        <w:t>java.math.Big</w:t>
      </w:r>
      <w:r>
        <w:rPr>
          <w:rFonts w:ascii="Courier New" w:hAnsi="Courier New" w:cs="Courier New"/>
          <w:sz w:val="20"/>
          <w:szCs w:val="20"/>
          <w:lang w:val="en-US"/>
        </w:rPr>
        <w:t>Decimal</w:t>
      </w:r>
    </w:p>
    <w:p w:rsidR="00F67191" w:rsidRPr="009E6F31" w:rsidRDefault="00F67191" w:rsidP="00F67191">
      <w:pPr>
        <w:numPr>
          <w:ilvl w:val="1"/>
          <w:numId w:val="5"/>
        </w:numPr>
        <w:rPr>
          <w:rFonts w:ascii="Courier New" w:hAnsi="Courier New" w:cs="Courier New"/>
          <w:sz w:val="20"/>
          <w:szCs w:val="20"/>
          <w:lang w:val="en-US"/>
        </w:rPr>
      </w:pPr>
      <w:r w:rsidRPr="009E6F31">
        <w:rPr>
          <w:rFonts w:ascii="Courier New" w:hAnsi="Courier New" w:cs="Courier New"/>
          <w:sz w:val="20"/>
          <w:szCs w:val="20"/>
          <w:lang w:val="en-US"/>
        </w:rPr>
        <w:t>java.</w:t>
      </w:r>
      <w:r>
        <w:rPr>
          <w:rFonts w:ascii="Courier New" w:hAnsi="Courier New" w:cs="Courier New"/>
          <w:sz w:val="20"/>
          <w:szCs w:val="20"/>
          <w:lang w:val="en-US"/>
        </w:rPr>
        <w:t>util</w:t>
      </w:r>
      <w:r w:rsidRPr="009E6F31">
        <w:rPr>
          <w:rFonts w:ascii="Courier New" w:hAnsi="Courier New" w:cs="Courier New"/>
          <w:sz w:val="20"/>
          <w:szCs w:val="20"/>
          <w:lang w:val="en-US"/>
        </w:rPr>
        <w:t>.</w:t>
      </w:r>
      <w:r>
        <w:rPr>
          <w:rFonts w:ascii="Courier New" w:hAnsi="Courier New" w:cs="Courier New"/>
          <w:sz w:val="20"/>
          <w:szCs w:val="20"/>
          <w:lang w:val="en-US"/>
        </w:rPr>
        <w:t>Date</w:t>
      </w:r>
    </w:p>
    <w:p w:rsidR="00F67191" w:rsidRPr="009E6F31" w:rsidRDefault="00F67191" w:rsidP="00F67191">
      <w:pPr>
        <w:numPr>
          <w:ilvl w:val="1"/>
          <w:numId w:val="5"/>
        </w:numPr>
        <w:rPr>
          <w:rFonts w:ascii="Courier New" w:hAnsi="Courier New" w:cs="Courier New"/>
          <w:sz w:val="20"/>
          <w:szCs w:val="20"/>
          <w:lang w:val="en-US"/>
        </w:rPr>
      </w:pPr>
      <w:r w:rsidRPr="009E6F31">
        <w:rPr>
          <w:rFonts w:ascii="Courier New" w:hAnsi="Courier New" w:cs="Courier New"/>
          <w:sz w:val="20"/>
          <w:szCs w:val="20"/>
          <w:lang w:val="en-US"/>
        </w:rPr>
        <w:t>java.</w:t>
      </w:r>
      <w:r>
        <w:rPr>
          <w:rFonts w:ascii="Courier New" w:hAnsi="Courier New" w:cs="Courier New"/>
          <w:sz w:val="20"/>
          <w:szCs w:val="20"/>
          <w:lang w:val="en-US"/>
        </w:rPr>
        <w:t>util</w:t>
      </w:r>
      <w:r w:rsidRPr="009E6F31">
        <w:rPr>
          <w:rFonts w:ascii="Courier New" w:hAnsi="Courier New" w:cs="Courier New"/>
          <w:sz w:val="20"/>
          <w:szCs w:val="20"/>
          <w:lang w:val="en-US"/>
        </w:rPr>
        <w:t>.</w:t>
      </w:r>
      <w:r>
        <w:rPr>
          <w:rFonts w:ascii="Courier New" w:hAnsi="Courier New" w:cs="Courier New"/>
          <w:sz w:val="20"/>
          <w:szCs w:val="20"/>
          <w:lang w:val="en-US"/>
        </w:rPr>
        <w:t>Calendar</w:t>
      </w:r>
    </w:p>
    <w:p w:rsidR="00F67191" w:rsidRPr="009E6F31" w:rsidRDefault="00F67191" w:rsidP="00F67191">
      <w:pPr>
        <w:numPr>
          <w:ilvl w:val="1"/>
          <w:numId w:val="5"/>
        </w:numPr>
        <w:rPr>
          <w:rFonts w:ascii="Courier New" w:hAnsi="Courier New" w:cs="Courier New"/>
          <w:sz w:val="20"/>
          <w:szCs w:val="20"/>
          <w:lang w:val="en-US"/>
        </w:rPr>
      </w:pPr>
      <w:r w:rsidRPr="009E6F31">
        <w:rPr>
          <w:rFonts w:ascii="Courier New" w:hAnsi="Courier New" w:cs="Courier New"/>
          <w:sz w:val="20"/>
          <w:szCs w:val="20"/>
          <w:lang w:val="en-US"/>
        </w:rPr>
        <w:t>java.</w:t>
      </w:r>
      <w:r>
        <w:rPr>
          <w:rFonts w:ascii="Courier New" w:hAnsi="Courier New" w:cs="Courier New"/>
          <w:sz w:val="20"/>
          <w:szCs w:val="20"/>
          <w:lang w:val="en-US"/>
        </w:rPr>
        <w:t>sql</w:t>
      </w:r>
      <w:r w:rsidRPr="009E6F31">
        <w:rPr>
          <w:rFonts w:ascii="Courier New" w:hAnsi="Courier New" w:cs="Courier New"/>
          <w:sz w:val="20"/>
          <w:szCs w:val="20"/>
          <w:lang w:val="en-US"/>
        </w:rPr>
        <w:t>.</w:t>
      </w:r>
      <w:r>
        <w:rPr>
          <w:rFonts w:ascii="Courier New" w:hAnsi="Courier New" w:cs="Courier New"/>
          <w:sz w:val="20"/>
          <w:szCs w:val="20"/>
          <w:lang w:val="en-US"/>
        </w:rPr>
        <w:t>Date</w:t>
      </w:r>
    </w:p>
    <w:p w:rsidR="00F67191" w:rsidRPr="009E6F31" w:rsidRDefault="00F67191" w:rsidP="00F67191">
      <w:pPr>
        <w:numPr>
          <w:ilvl w:val="1"/>
          <w:numId w:val="5"/>
        </w:numPr>
        <w:rPr>
          <w:rFonts w:ascii="Courier New" w:hAnsi="Courier New" w:cs="Courier New"/>
          <w:sz w:val="20"/>
          <w:szCs w:val="20"/>
          <w:lang w:val="en-US"/>
        </w:rPr>
      </w:pPr>
      <w:r w:rsidRPr="009E6F31">
        <w:rPr>
          <w:rFonts w:ascii="Courier New" w:hAnsi="Courier New" w:cs="Courier New"/>
          <w:sz w:val="20"/>
          <w:szCs w:val="20"/>
          <w:lang w:val="en-US"/>
        </w:rPr>
        <w:t>java.</w:t>
      </w:r>
      <w:r>
        <w:rPr>
          <w:rFonts w:ascii="Courier New" w:hAnsi="Courier New" w:cs="Courier New"/>
          <w:sz w:val="20"/>
          <w:szCs w:val="20"/>
          <w:lang w:val="en-US"/>
        </w:rPr>
        <w:t>sql</w:t>
      </w:r>
      <w:r w:rsidRPr="009E6F31">
        <w:rPr>
          <w:rFonts w:ascii="Courier New" w:hAnsi="Courier New" w:cs="Courier New"/>
          <w:sz w:val="20"/>
          <w:szCs w:val="20"/>
          <w:lang w:val="en-US"/>
        </w:rPr>
        <w:t>.</w:t>
      </w:r>
      <w:r>
        <w:rPr>
          <w:rFonts w:ascii="Courier New" w:hAnsi="Courier New" w:cs="Courier New"/>
          <w:sz w:val="20"/>
          <w:szCs w:val="20"/>
          <w:lang w:val="en-US"/>
        </w:rPr>
        <w:t>Time</w:t>
      </w:r>
    </w:p>
    <w:p w:rsidR="00F67191" w:rsidRPr="009E6F31" w:rsidRDefault="00F67191" w:rsidP="00F67191">
      <w:pPr>
        <w:numPr>
          <w:ilvl w:val="1"/>
          <w:numId w:val="5"/>
        </w:numPr>
        <w:rPr>
          <w:rFonts w:ascii="Courier New" w:hAnsi="Courier New" w:cs="Courier New"/>
          <w:sz w:val="20"/>
          <w:szCs w:val="20"/>
          <w:lang w:val="en-US"/>
        </w:rPr>
      </w:pPr>
      <w:r w:rsidRPr="009E6F31">
        <w:rPr>
          <w:rFonts w:ascii="Courier New" w:hAnsi="Courier New" w:cs="Courier New"/>
          <w:sz w:val="20"/>
          <w:szCs w:val="20"/>
          <w:lang w:val="en-US"/>
        </w:rPr>
        <w:t>java.</w:t>
      </w:r>
      <w:r>
        <w:rPr>
          <w:rFonts w:ascii="Courier New" w:hAnsi="Courier New" w:cs="Courier New"/>
          <w:sz w:val="20"/>
          <w:szCs w:val="20"/>
          <w:lang w:val="en-US"/>
        </w:rPr>
        <w:t>sql</w:t>
      </w:r>
      <w:r w:rsidRPr="009E6F31">
        <w:rPr>
          <w:rFonts w:ascii="Courier New" w:hAnsi="Courier New" w:cs="Courier New"/>
          <w:sz w:val="20"/>
          <w:szCs w:val="20"/>
          <w:lang w:val="en-US"/>
        </w:rPr>
        <w:t>.</w:t>
      </w:r>
      <w:r>
        <w:rPr>
          <w:rFonts w:ascii="Courier New" w:hAnsi="Courier New" w:cs="Courier New"/>
          <w:sz w:val="20"/>
          <w:szCs w:val="20"/>
          <w:lang w:val="en-US"/>
        </w:rPr>
        <w:t>TimeStamp</w:t>
      </w:r>
    </w:p>
    <w:p w:rsidR="00F67191" w:rsidRDefault="00F67191" w:rsidP="00F67191">
      <w:pPr>
        <w:numPr>
          <w:ilvl w:val="1"/>
          <w:numId w:val="5"/>
        </w:numPr>
        <w:rPr>
          <w:lang w:val="en-US"/>
        </w:rPr>
      </w:pPr>
      <w:r>
        <w:rPr>
          <w:lang w:val="en-US"/>
        </w:rPr>
        <w:t>tipuri utilizator serializabile</w:t>
      </w:r>
    </w:p>
    <w:p w:rsidR="00F67191" w:rsidRPr="009E6F31" w:rsidRDefault="00F67191" w:rsidP="00F67191">
      <w:pPr>
        <w:numPr>
          <w:ilvl w:val="1"/>
          <w:numId w:val="5"/>
        </w:numPr>
        <w:rPr>
          <w:rFonts w:ascii="Courier New" w:hAnsi="Courier New" w:cs="Courier New"/>
          <w:sz w:val="20"/>
          <w:szCs w:val="20"/>
          <w:lang w:val="en-US"/>
        </w:rPr>
      </w:pPr>
      <w:r>
        <w:rPr>
          <w:rFonts w:ascii="Courier New" w:hAnsi="Courier New" w:cs="Courier New"/>
          <w:sz w:val="20"/>
          <w:szCs w:val="20"/>
          <w:lang w:val="en-US"/>
        </w:rPr>
        <w:t>byte[]</w:t>
      </w:r>
    </w:p>
    <w:p w:rsidR="00F67191" w:rsidRPr="009E6F31" w:rsidRDefault="00F67191" w:rsidP="00F67191">
      <w:pPr>
        <w:numPr>
          <w:ilvl w:val="1"/>
          <w:numId w:val="5"/>
        </w:numPr>
        <w:rPr>
          <w:rFonts w:ascii="Courier New" w:hAnsi="Courier New" w:cs="Courier New"/>
          <w:sz w:val="20"/>
          <w:szCs w:val="20"/>
          <w:lang w:val="en-US"/>
        </w:rPr>
      </w:pPr>
      <w:r w:rsidRPr="009E6F31">
        <w:rPr>
          <w:rFonts w:ascii="Courier New" w:hAnsi="Courier New" w:cs="Courier New"/>
          <w:sz w:val="20"/>
          <w:szCs w:val="20"/>
          <w:lang w:val="en-US"/>
        </w:rPr>
        <w:t>B</w:t>
      </w:r>
      <w:r>
        <w:rPr>
          <w:rFonts w:ascii="Courier New" w:hAnsi="Courier New" w:cs="Courier New"/>
          <w:sz w:val="20"/>
          <w:szCs w:val="20"/>
          <w:lang w:val="en-US"/>
        </w:rPr>
        <w:t>yte[]</w:t>
      </w:r>
    </w:p>
    <w:p w:rsidR="00F67191" w:rsidRPr="009E6F31" w:rsidRDefault="00F67191" w:rsidP="00F67191">
      <w:pPr>
        <w:numPr>
          <w:ilvl w:val="1"/>
          <w:numId w:val="5"/>
        </w:numPr>
        <w:rPr>
          <w:rFonts w:ascii="Courier New" w:hAnsi="Courier New" w:cs="Courier New"/>
          <w:sz w:val="20"/>
          <w:szCs w:val="20"/>
          <w:lang w:val="en-US"/>
        </w:rPr>
      </w:pPr>
      <w:r>
        <w:rPr>
          <w:rFonts w:ascii="Courier New" w:hAnsi="Courier New" w:cs="Courier New"/>
          <w:sz w:val="20"/>
          <w:szCs w:val="20"/>
          <w:lang w:val="en-US"/>
        </w:rPr>
        <w:t>char[]</w:t>
      </w:r>
    </w:p>
    <w:p w:rsidR="00F67191" w:rsidRPr="009E6F31" w:rsidRDefault="00F67191" w:rsidP="00F67191">
      <w:pPr>
        <w:numPr>
          <w:ilvl w:val="1"/>
          <w:numId w:val="5"/>
        </w:numPr>
        <w:rPr>
          <w:rFonts w:ascii="Courier New" w:hAnsi="Courier New" w:cs="Courier New"/>
          <w:sz w:val="20"/>
          <w:szCs w:val="20"/>
          <w:lang w:val="en-US"/>
        </w:rPr>
      </w:pPr>
      <w:r>
        <w:rPr>
          <w:rFonts w:ascii="Courier New" w:hAnsi="Courier New" w:cs="Courier New"/>
          <w:sz w:val="20"/>
          <w:szCs w:val="20"/>
          <w:lang w:val="en-US"/>
        </w:rPr>
        <w:t>Char[]</w:t>
      </w:r>
    </w:p>
    <w:p w:rsidR="00F67191" w:rsidRDefault="00F67191" w:rsidP="00F67191">
      <w:pPr>
        <w:numPr>
          <w:ilvl w:val="0"/>
          <w:numId w:val="5"/>
        </w:numPr>
        <w:rPr>
          <w:lang w:val="en-US"/>
        </w:rPr>
      </w:pPr>
      <w:r>
        <w:rPr>
          <w:lang w:val="en-US"/>
        </w:rPr>
        <w:t>Tipuri enumerare</w:t>
      </w:r>
    </w:p>
    <w:p w:rsidR="00F67191" w:rsidRDefault="00F67191" w:rsidP="00F67191">
      <w:pPr>
        <w:numPr>
          <w:ilvl w:val="0"/>
          <w:numId w:val="5"/>
        </w:numPr>
        <w:rPr>
          <w:lang w:val="en-US"/>
        </w:rPr>
      </w:pPr>
      <w:r>
        <w:rPr>
          <w:lang w:val="en-US"/>
        </w:rPr>
        <w:t>Alte entitati sau colectii de entitati</w:t>
      </w:r>
    </w:p>
    <w:p w:rsidR="00F67191" w:rsidRPr="00613D97" w:rsidRDefault="00F67191" w:rsidP="00F67191">
      <w:pPr>
        <w:numPr>
          <w:ilvl w:val="0"/>
          <w:numId w:val="5"/>
        </w:numPr>
        <w:rPr>
          <w:lang w:val="it-IT"/>
        </w:rPr>
      </w:pPr>
      <w:r w:rsidRPr="00613D97">
        <w:rPr>
          <w:lang w:val="it-IT"/>
        </w:rPr>
        <w:t>Alte clase ce pot fi incorporate</w:t>
      </w:r>
    </w:p>
    <w:p w:rsidR="00F67191" w:rsidRDefault="00F67191" w:rsidP="00F67191">
      <w:pPr>
        <w:rPr>
          <w:lang w:val="it-IT"/>
        </w:rPr>
      </w:pPr>
      <w:r>
        <w:rPr>
          <w:lang w:val="it-IT"/>
        </w:rPr>
        <w:t xml:space="preserve">Observatie: Putem folosi anotatia </w:t>
      </w:r>
      <w:r w:rsidRPr="00DC55D0">
        <w:rPr>
          <w:rFonts w:ascii="Courier New" w:hAnsi="Courier New" w:cs="Courier New"/>
          <w:sz w:val="20"/>
          <w:szCs w:val="20"/>
          <w:lang w:val="it-IT"/>
        </w:rPr>
        <w:t>@Lob</w:t>
      </w:r>
      <w:r>
        <w:rPr>
          <w:lang w:val="it-IT"/>
        </w:rPr>
        <w:t xml:space="preserve"> pentru a persista un camp sau o proprietate ca un obiect mare intr-o baza de date ce suporta acest tip de obiect. Acest tip poate fi caracter sau binar. </w:t>
      </w:r>
    </w:p>
    <w:p w:rsidR="00F67191" w:rsidRDefault="00F67191" w:rsidP="00F67191">
      <w:pPr>
        <w:rPr>
          <w:lang w:val="it-IT"/>
        </w:rPr>
      </w:pPr>
      <w:r>
        <w:rPr>
          <w:lang w:val="it-IT"/>
        </w:rPr>
        <w:t xml:space="preserve">Starile din ciclul de viata al unei entitati sunt: </w:t>
      </w:r>
    </w:p>
    <w:p w:rsidR="00F67191" w:rsidRDefault="00F67191" w:rsidP="00F67191">
      <w:pPr>
        <w:numPr>
          <w:ilvl w:val="0"/>
          <w:numId w:val="12"/>
        </w:numPr>
        <w:rPr>
          <w:lang w:val="it-IT"/>
        </w:rPr>
      </w:pPr>
      <w:r>
        <w:rPr>
          <w:lang w:val="it-IT"/>
        </w:rPr>
        <w:t xml:space="preserve">New, se obtine in urma folosirii operatotului </w:t>
      </w:r>
      <w:r w:rsidRPr="00B44B4D">
        <w:rPr>
          <w:rFonts w:ascii="Courier New" w:hAnsi="Courier New" w:cs="Courier New"/>
          <w:sz w:val="20"/>
          <w:szCs w:val="20"/>
          <w:lang w:val="it-IT"/>
        </w:rPr>
        <w:t>new</w:t>
      </w:r>
      <w:r>
        <w:rPr>
          <w:lang w:val="it-IT"/>
        </w:rPr>
        <w:t>. In acest caz nu este nicio linie din tabela in corespondenta cu cheia primara a entitatii, din nivelul persistent asociat</w:t>
      </w:r>
    </w:p>
    <w:p w:rsidR="00F67191" w:rsidRDefault="00F67191" w:rsidP="00F67191">
      <w:pPr>
        <w:numPr>
          <w:ilvl w:val="0"/>
          <w:numId w:val="12"/>
        </w:numPr>
        <w:rPr>
          <w:lang w:val="it-IT"/>
        </w:rPr>
      </w:pPr>
      <w:r>
        <w:rPr>
          <w:lang w:val="it-IT"/>
        </w:rPr>
        <w:t>Managed, exista o linie in corespondenta din tabela si datele sunt tinute sincronizate, de catre persistence provider, cu datele din entitate</w:t>
      </w:r>
    </w:p>
    <w:p w:rsidR="00F67191" w:rsidRDefault="00F67191" w:rsidP="00F67191">
      <w:pPr>
        <w:numPr>
          <w:ilvl w:val="0"/>
          <w:numId w:val="12"/>
        </w:numPr>
        <w:rPr>
          <w:lang w:val="it-IT"/>
        </w:rPr>
      </w:pPr>
      <w:r>
        <w:rPr>
          <w:lang w:val="it-IT"/>
        </w:rPr>
        <w:t>Detached, la fel ca mai sus doar ca datele din entitate nu sunt tinute sincronizate</w:t>
      </w:r>
    </w:p>
    <w:p w:rsidR="00F67191" w:rsidRDefault="00F67191" w:rsidP="00F67191">
      <w:pPr>
        <w:numPr>
          <w:ilvl w:val="0"/>
          <w:numId w:val="12"/>
        </w:numPr>
        <w:rPr>
          <w:lang w:val="it-IT"/>
        </w:rPr>
      </w:pPr>
      <w:r>
        <w:rPr>
          <w:lang w:val="it-IT"/>
        </w:rPr>
        <w:t xml:space="preserve">Removed, reprezinta o stergere in asteptare a datelor, din linia corespondenta din baza de date </w:t>
      </w:r>
    </w:p>
    <w:p w:rsidR="00F67191" w:rsidRDefault="00F67191" w:rsidP="00F67191">
      <w:pPr>
        <w:rPr>
          <w:lang w:val="it-IT"/>
        </w:rPr>
      </w:pPr>
      <w:r>
        <w:rPr>
          <w:lang w:val="it-IT"/>
        </w:rPr>
        <w:t>Acest proces este ilustrat grafic dupa cum urmeaza:</w:t>
      </w:r>
    </w:p>
    <w:p w:rsidR="00F67191" w:rsidRDefault="00F67191" w:rsidP="00F67191">
      <w:pPr>
        <w:rPr>
          <w:lang w:val="it-IT"/>
        </w:rPr>
      </w:pPr>
      <w:r>
        <w:rPr>
          <w:noProof/>
          <w:lang w:eastAsia="ro-RO"/>
        </w:rPr>
        <w:lastRenderedPageBreak/>
        <w:drawing>
          <wp:inline distT="0" distB="0" distL="0" distR="0">
            <wp:extent cx="5755640" cy="498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640" cy="4981575"/>
                    </a:xfrm>
                    <a:prstGeom prst="rect">
                      <a:avLst/>
                    </a:prstGeom>
                    <a:noFill/>
                    <a:ln>
                      <a:noFill/>
                    </a:ln>
                  </pic:spPr>
                </pic:pic>
              </a:graphicData>
            </a:graphic>
          </wp:inline>
        </w:drawing>
      </w:r>
    </w:p>
    <w:p w:rsidR="00F67191" w:rsidRDefault="00F67191" w:rsidP="00F67191">
      <w:pPr>
        <w:rPr>
          <w:lang w:val="it-IT"/>
        </w:rPr>
      </w:pPr>
      <w:r>
        <w:rPr>
          <w:lang w:val="it-IT"/>
        </w:rPr>
        <w:t>Entity managerul gestioneaza instantele entitatilor pe parcursul ciclului de viata. Fiecare entity manager este asociat unui context persistent. Un context persistent este o multime de instante in care pentru fiecare persistent entity identity avem o singura instanta entitate. Persistent entity identity este o valoare unica folosita de furnizorul de persistenta pentru a mapa instanta entitatii cu linia corespunzatoare din tabela.</w:t>
      </w:r>
    </w:p>
    <w:p w:rsidR="00F67191" w:rsidRDefault="00F67191" w:rsidP="00F67191">
      <w:pPr>
        <w:rPr>
          <w:lang w:val="it-IT"/>
        </w:rPr>
      </w:pPr>
      <w:r>
        <w:rPr>
          <w:lang w:val="it-IT"/>
        </w:rPr>
        <w:t>Printre alte operatii ale entity managerului avem:</w:t>
      </w:r>
    </w:p>
    <w:p w:rsidR="00F67191" w:rsidRDefault="00F67191" w:rsidP="00F67191">
      <w:pPr>
        <w:numPr>
          <w:ilvl w:val="0"/>
          <w:numId w:val="13"/>
        </w:numPr>
        <w:rPr>
          <w:lang w:val="it-IT"/>
        </w:rPr>
      </w:pPr>
      <w:r w:rsidRPr="00EB5C80">
        <w:rPr>
          <w:rFonts w:ascii="Courier New" w:hAnsi="Courier New" w:cs="Courier New"/>
          <w:sz w:val="20"/>
          <w:szCs w:val="20"/>
          <w:lang w:val="it-IT"/>
        </w:rPr>
        <w:t>flush()</w:t>
      </w:r>
      <w:r>
        <w:rPr>
          <w:lang w:val="it-IT"/>
        </w:rPr>
        <w:t>, forteaza sincronizarile bazei de cate cu entitatile, in contextul persistent</w:t>
      </w:r>
    </w:p>
    <w:p w:rsidR="00F67191" w:rsidRDefault="00F67191" w:rsidP="00F67191">
      <w:pPr>
        <w:numPr>
          <w:ilvl w:val="0"/>
          <w:numId w:val="13"/>
        </w:numPr>
        <w:rPr>
          <w:lang w:val="it-IT"/>
        </w:rPr>
      </w:pPr>
      <w:r w:rsidRPr="00EB5C80">
        <w:rPr>
          <w:rFonts w:ascii="Courier New" w:hAnsi="Courier New" w:cs="Courier New"/>
          <w:sz w:val="20"/>
          <w:szCs w:val="20"/>
          <w:lang w:val="it-IT"/>
        </w:rPr>
        <w:t>refresh()</w:t>
      </w:r>
      <w:r>
        <w:rPr>
          <w:lang w:val="it-IT"/>
        </w:rPr>
        <w:t>, reface instantele entitate din contextul persistent</w:t>
      </w:r>
    </w:p>
    <w:p w:rsidR="00F67191" w:rsidRDefault="00F67191" w:rsidP="00F67191">
      <w:pPr>
        <w:numPr>
          <w:ilvl w:val="0"/>
          <w:numId w:val="13"/>
        </w:numPr>
        <w:rPr>
          <w:lang w:val="it-IT"/>
        </w:rPr>
      </w:pPr>
      <w:r w:rsidRPr="00EB5C80">
        <w:rPr>
          <w:rFonts w:ascii="Courier New" w:hAnsi="Courier New" w:cs="Courier New"/>
          <w:sz w:val="20"/>
          <w:szCs w:val="20"/>
          <w:lang w:val="it-IT"/>
        </w:rPr>
        <w:t>find()</w:t>
      </w:r>
      <w:r>
        <w:rPr>
          <w:lang w:val="it-IT"/>
        </w:rPr>
        <w:t>, cauta o instanta entitate prin executarea unei interogari pe cheia primara in baza de date</w:t>
      </w:r>
    </w:p>
    <w:p w:rsidR="00F67191" w:rsidRDefault="00F67191" w:rsidP="00F67191">
      <w:pPr>
        <w:numPr>
          <w:ilvl w:val="0"/>
          <w:numId w:val="13"/>
        </w:numPr>
        <w:rPr>
          <w:lang w:val="it-IT"/>
        </w:rPr>
      </w:pPr>
      <w:r w:rsidRPr="00EB5C80">
        <w:rPr>
          <w:rFonts w:ascii="Courier New" w:hAnsi="Courier New" w:cs="Courier New"/>
          <w:sz w:val="20"/>
          <w:szCs w:val="20"/>
          <w:lang w:val="it-IT"/>
        </w:rPr>
        <w:t>contains()</w:t>
      </w:r>
      <w:r>
        <w:rPr>
          <w:lang w:val="it-IT"/>
        </w:rPr>
        <w:t xml:space="preserve">, returneaza </w:t>
      </w:r>
      <w:r w:rsidRPr="00697045">
        <w:rPr>
          <w:rFonts w:ascii="Courier New" w:hAnsi="Courier New" w:cs="Courier New"/>
          <w:sz w:val="20"/>
          <w:szCs w:val="20"/>
          <w:lang w:val="it-IT"/>
        </w:rPr>
        <w:t>true</w:t>
      </w:r>
      <w:r>
        <w:rPr>
          <w:lang w:val="it-IT"/>
        </w:rPr>
        <w:t xml:space="preserve"> daca instanta entitatii se afla in contextul persistent. Aceasta inseamna ca instanta entitatii este “managed”</w:t>
      </w:r>
    </w:p>
    <w:p w:rsidR="00F67191" w:rsidRDefault="00F67191" w:rsidP="00F67191">
      <w:pPr>
        <w:rPr>
          <w:lang w:val="it-IT"/>
        </w:rPr>
      </w:pPr>
      <w:r>
        <w:rPr>
          <w:lang w:val="it-IT"/>
        </w:rPr>
        <w:t>Contextul persistent poate avea urmatoarele domenii:</w:t>
      </w:r>
    </w:p>
    <w:p w:rsidR="00F67191" w:rsidRDefault="00F67191" w:rsidP="00F67191">
      <w:pPr>
        <w:numPr>
          <w:ilvl w:val="0"/>
          <w:numId w:val="14"/>
        </w:numPr>
        <w:rPr>
          <w:lang w:val="it-IT"/>
        </w:rPr>
      </w:pPr>
      <w:r>
        <w:rPr>
          <w:lang w:val="it-IT"/>
        </w:rPr>
        <w:t>domeniul transaction, care se intinde pe durata unei tranzactii</w:t>
      </w:r>
    </w:p>
    <w:p w:rsidR="00F67191" w:rsidRDefault="00F67191" w:rsidP="00F67191">
      <w:pPr>
        <w:numPr>
          <w:ilvl w:val="0"/>
          <w:numId w:val="14"/>
        </w:numPr>
        <w:rPr>
          <w:lang w:val="it-IT"/>
        </w:rPr>
      </w:pPr>
      <w:r>
        <w:rPr>
          <w:lang w:val="it-IT"/>
        </w:rPr>
        <w:t>domeniul extended, care se intinde pe durata mai multor tranzactii.</w:t>
      </w:r>
    </w:p>
    <w:p w:rsidR="00F67191" w:rsidRPr="00B540F4" w:rsidRDefault="00F67191" w:rsidP="00F67191">
      <w:pPr>
        <w:rPr>
          <w:lang w:val="it-IT"/>
        </w:rPr>
      </w:pPr>
      <w:r>
        <w:rPr>
          <w:lang w:val="it-IT"/>
        </w:rPr>
        <w:t xml:space="preserve">Contextul persistent nu se creaza direct de catre utilizator, ci se foloseste cel pe care containerul il aloca entity managerului cand este creat. </w:t>
      </w:r>
      <w:r w:rsidRPr="0041472A">
        <w:rPr>
          <w:lang w:val="fr-FR"/>
        </w:rPr>
        <w:t>Folosirea unui context persistent transaction duce la obtinerea unui entity manager transaction.</w:t>
      </w:r>
      <w:r>
        <w:rPr>
          <w:lang w:val="fr-FR"/>
        </w:rPr>
        <w:t xml:space="preserve"> </w:t>
      </w:r>
      <w:r w:rsidRPr="0041472A">
        <w:rPr>
          <w:lang w:val="es-ES"/>
        </w:rPr>
        <w:t xml:space="preserve">Acelasi lucru se intampla </w:t>
      </w:r>
      <w:r>
        <w:rPr>
          <w:lang w:val="es-ES"/>
        </w:rPr>
        <w:t xml:space="preserve">si </w:t>
      </w:r>
      <w:r w:rsidRPr="0041472A">
        <w:rPr>
          <w:lang w:val="es-ES"/>
        </w:rPr>
        <w:t xml:space="preserve">pentru extended. </w:t>
      </w:r>
      <w:r w:rsidRPr="00B540F4">
        <w:rPr>
          <w:lang w:val="it-IT"/>
        </w:rPr>
        <w:t>Ex:</w:t>
      </w:r>
    </w:p>
    <w:p w:rsidR="00F67191" w:rsidRPr="0041472A" w:rsidRDefault="00F67191" w:rsidP="00F67191">
      <w:pPr>
        <w:autoSpaceDE w:val="0"/>
        <w:autoSpaceDN w:val="0"/>
        <w:adjustRightInd w:val="0"/>
        <w:ind w:firstLine="708"/>
        <w:rPr>
          <w:rFonts w:ascii="Courier New" w:hAnsi="Courier New" w:cs="Courier New"/>
          <w:sz w:val="20"/>
          <w:szCs w:val="20"/>
        </w:rPr>
      </w:pPr>
      <w:r w:rsidRPr="0041472A">
        <w:rPr>
          <w:rFonts w:ascii="Courier New" w:hAnsi="Courier New" w:cs="Courier New"/>
          <w:sz w:val="20"/>
          <w:szCs w:val="20"/>
        </w:rPr>
        <w:t>@PersistenceContext(type=Extended)</w:t>
      </w:r>
    </w:p>
    <w:p w:rsidR="00F67191" w:rsidRDefault="00F67191" w:rsidP="00F67191">
      <w:pPr>
        <w:autoSpaceDE w:val="0"/>
        <w:autoSpaceDN w:val="0"/>
        <w:adjustRightInd w:val="0"/>
        <w:ind w:firstLine="708"/>
        <w:rPr>
          <w:rFonts w:ascii="Courier" w:hAnsi="Courier" w:cs="Courier"/>
          <w:sz w:val="20"/>
          <w:szCs w:val="20"/>
        </w:rPr>
      </w:pPr>
      <w:r w:rsidRPr="0041472A">
        <w:rPr>
          <w:rFonts w:ascii="Courier New" w:hAnsi="Courier New" w:cs="Courier New"/>
          <w:sz w:val="20"/>
          <w:szCs w:val="20"/>
        </w:rPr>
        <w:t>private EntityManager entityManager;</w:t>
      </w:r>
    </w:p>
    <w:p w:rsidR="00F67191" w:rsidRDefault="00F67191" w:rsidP="00F67191">
      <w:pPr>
        <w:rPr>
          <w:lang w:val="it-IT"/>
        </w:rPr>
      </w:pPr>
      <w:r>
        <w:rPr>
          <w:lang w:val="it-IT"/>
        </w:rPr>
        <w:t>Putem efectua urmatoarele operatii asupra unei tabele folosind instante entitate, intr-un domeniu transaction:</w:t>
      </w:r>
    </w:p>
    <w:p w:rsidR="00F67191" w:rsidRDefault="00F67191" w:rsidP="00F67191">
      <w:pPr>
        <w:numPr>
          <w:ilvl w:val="0"/>
          <w:numId w:val="15"/>
        </w:numPr>
        <w:rPr>
          <w:lang w:val="it-IT"/>
        </w:rPr>
      </w:pPr>
      <w:r>
        <w:rPr>
          <w:lang w:val="it-IT"/>
        </w:rPr>
        <w:lastRenderedPageBreak/>
        <w:t>crea o noua intrare. Pentru aceasta trebuie sa urmam pasii:</w:t>
      </w:r>
    </w:p>
    <w:p w:rsidR="00F67191" w:rsidRDefault="00F67191" w:rsidP="00F67191">
      <w:pPr>
        <w:numPr>
          <w:ilvl w:val="1"/>
          <w:numId w:val="15"/>
        </w:numPr>
        <w:rPr>
          <w:lang w:val="it-IT"/>
        </w:rPr>
      </w:pPr>
      <w:r>
        <w:rPr>
          <w:lang w:val="it-IT"/>
        </w:rPr>
        <w:t>sa cream o noua instanta a clasei entitate ce corespunde tabelei</w:t>
      </w:r>
    </w:p>
    <w:p w:rsidR="00F67191" w:rsidRDefault="00F67191" w:rsidP="00F67191">
      <w:pPr>
        <w:numPr>
          <w:ilvl w:val="1"/>
          <w:numId w:val="15"/>
        </w:numPr>
        <w:rPr>
          <w:lang w:val="it-IT"/>
        </w:rPr>
      </w:pPr>
      <w:r>
        <w:rPr>
          <w:lang w:val="it-IT"/>
        </w:rPr>
        <w:t xml:space="preserve">sa folosim metoda </w:t>
      </w:r>
      <w:r w:rsidRPr="00B540F4">
        <w:rPr>
          <w:rFonts w:ascii="Courier New" w:hAnsi="Courier New" w:cs="Courier New"/>
          <w:sz w:val="20"/>
          <w:szCs w:val="20"/>
          <w:lang w:val="it-IT"/>
        </w:rPr>
        <w:t>persist()</w:t>
      </w:r>
      <w:r>
        <w:rPr>
          <w:lang w:val="it-IT"/>
        </w:rPr>
        <w:t xml:space="preserve"> a obiectului entity manager pentru a crea o intrare in tabel</w:t>
      </w:r>
    </w:p>
    <w:p w:rsidR="00F67191" w:rsidRDefault="00F67191" w:rsidP="00F67191">
      <w:pPr>
        <w:numPr>
          <w:ilvl w:val="0"/>
          <w:numId w:val="15"/>
        </w:numPr>
        <w:rPr>
          <w:lang w:val="it-IT"/>
        </w:rPr>
      </w:pPr>
      <w:r>
        <w:rPr>
          <w:lang w:val="it-IT"/>
        </w:rPr>
        <w:t xml:space="preserve">sterge o intrare. Pentru aceasta trebuie sa apelam metoda </w:t>
      </w:r>
      <w:r w:rsidRPr="00143B2C">
        <w:rPr>
          <w:rFonts w:ascii="Courier New" w:hAnsi="Courier New" w:cs="Courier New"/>
          <w:sz w:val="20"/>
          <w:szCs w:val="20"/>
          <w:lang w:val="it-IT"/>
        </w:rPr>
        <w:t>remove()</w:t>
      </w:r>
      <w:r>
        <w:rPr>
          <w:lang w:val="it-IT"/>
        </w:rPr>
        <w:t xml:space="preserve"> a entity managerului, ce are ca argument o instanta managed</w:t>
      </w:r>
    </w:p>
    <w:p w:rsidR="00F67191" w:rsidRDefault="00F67191" w:rsidP="00F67191">
      <w:pPr>
        <w:numPr>
          <w:ilvl w:val="0"/>
          <w:numId w:val="15"/>
        </w:numPr>
        <w:rPr>
          <w:lang w:val="it-IT"/>
        </w:rPr>
      </w:pPr>
      <w:r>
        <w:rPr>
          <w:lang w:val="it-IT"/>
        </w:rPr>
        <w:t xml:space="preserve">cauta o intrare. Pentru aceasta utilizam metoda </w:t>
      </w:r>
      <w:r w:rsidRPr="00B540F4">
        <w:rPr>
          <w:rFonts w:ascii="Courier New" w:hAnsi="Courier New" w:cs="Courier New"/>
          <w:sz w:val="20"/>
          <w:szCs w:val="20"/>
          <w:lang w:val="it-IT"/>
        </w:rPr>
        <w:t>find()</w:t>
      </w:r>
      <w:r>
        <w:rPr>
          <w:lang w:val="it-IT"/>
        </w:rPr>
        <w:t xml:space="preserve"> a entity managerului. Metoda returneaza o instanta managed</w:t>
      </w:r>
    </w:p>
    <w:p w:rsidR="00F67191" w:rsidRDefault="00F67191" w:rsidP="00F67191">
      <w:pPr>
        <w:numPr>
          <w:ilvl w:val="0"/>
          <w:numId w:val="15"/>
        </w:numPr>
        <w:rPr>
          <w:lang w:val="it-IT"/>
        </w:rPr>
      </w:pPr>
      <w:r>
        <w:rPr>
          <w:lang w:val="it-IT"/>
        </w:rPr>
        <w:t>modifica o intrare. Pentru aceasta trebuie sa urmam pasii:</w:t>
      </w:r>
    </w:p>
    <w:p w:rsidR="00F67191" w:rsidRDefault="00F67191" w:rsidP="00F67191">
      <w:pPr>
        <w:numPr>
          <w:ilvl w:val="1"/>
          <w:numId w:val="15"/>
        </w:numPr>
        <w:rPr>
          <w:lang w:val="it-IT"/>
        </w:rPr>
      </w:pPr>
      <w:r>
        <w:rPr>
          <w:lang w:val="it-IT"/>
        </w:rPr>
        <w:t>trebuie sa folosim un setter pentru a modifica valoarea unui camp sau proprietati a instantei entitate</w:t>
      </w:r>
    </w:p>
    <w:p w:rsidR="00F67191" w:rsidRDefault="00F67191" w:rsidP="00F67191">
      <w:pPr>
        <w:numPr>
          <w:ilvl w:val="1"/>
          <w:numId w:val="15"/>
        </w:numPr>
        <w:rPr>
          <w:lang w:val="it-IT"/>
        </w:rPr>
      </w:pPr>
      <w:r>
        <w:rPr>
          <w:lang w:val="it-IT"/>
        </w:rPr>
        <w:t xml:space="preserve">daca instanta entitate este in starea managed atunci acest pas nu mai este necesar, altfel va trebui sa apelam </w:t>
      </w:r>
      <w:r w:rsidRPr="00DD1F77">
        <w:rPr>
          <w:rFonts w:ascii="Courier New" w:hAnsi="Courier New" w:cs="Courier New"/>
          <w:sz w:val="20"/>
          <w:szCs w:val="20"/>
          <w:lang w:val="it-IT"/>
        </w:rPr>
        <w:t>merge()</w:t>
      </w:r>
      <w:r>
        <w:rPr>
          <w:lang w:val="it-IT"/>
        </w:rPr>
        <w:t xml:space="preserve"> din entity manager avand ca atribut instanta detached. Ex:</w:t>
      </w:r>
    </w:p>
    <w:p w:rsidR="00F67191" w:rsidRPr="00DD1F77" w:rsidRDefault="00F67191" w:rsidP="00F67191">
      <w:pPr>
        <w:autoSpaceDE w:val="0"/>
        <w:autoSpaceDN w:val="0"/>
        <w:adjustRightInd w:val="0"/>
        <w:ind w:left="708"/>
        <w:rPr>
          <w:rFonts w:ascii="Courier" w:hAnsi="Courier" w:cs="Courier"/>
          <w:sz w:val="20"/>
          <w:szCs w:val="20"/>
        </w:rPr>
      </w:pPr>
      <w:r w:rsidRPr="00DD1F77">
        <w:rPr>
          <w:rFonts w:ascii="Courier" w:hAnsi="Courier" w:cs="Courier"/>
          <w:sz w:val="20"/>
          <w:szCs w:val="20"/>
        </w:rPr>
        <w:t xml:space="preserve">// item </w:t>
      </w:r>
      <w:r>
        <w:rPr>
          <w:rFonts w:ascii="Courier" w:hAnsi="Courier" w:cs="Courier"/>
          <w:sz w:val="20"/>
          <w:szCs w:val="20"/>
        </w:rPr>
        <w:t>este o instanta detached; item1 este o instanta</w:t>
      </w:r>
      <w:r w:rsidRPr="00DD1F77">
        <w:rPr>
          <w:rFonts w:ascii="Courier" w:hAnsi="Courier" w:cs="Courier"/>
          <w:sz w:val="20"/>
          <w:szCs w:val="20"/>
        </w:rPr>
        <w:t xml:space="preserve"> managed</w:t>
      </w:r>
    </w:p>
    <w:p w:rsidR="00F67191" w:rsidRPr="00DD1F77" w:rsidRDefault="00F67191" w:rsidP="00F67191">
      <w:pPr>
        <w:autoSpaceDE w:val="0"/>
        <w:autoSpaceDN w:val="0"/>
        <w:adjustRightInd w:val="0"/>
        <w:ind w:left="708"/>
        <w:rPr>
          <w:rFonts w:ascii="Courier" w:hAnsi="Courier" w:cs="Courier"/>
          <w:sz w:val="20"/>
          <w:szCs w:val="20"/>
        </w:rPr>
      </w:pPr>
      <w:r w:rsidRPr="00DD1F77">
        <w:rPr>
          <w:rFonts w:ascii="Courier" w:hAnsi="Courier" w:cs="Courier"/>
          <w:sz w:val="20"/>
          <w:szCs w:val="20"/>
        </w:rPr>
        <w:t>Item item1 = entityManager.merge(item);</w:t>
      </w:r>
    </w:p>
    <w:p w:rsidR="00F67191" w:rsidRPr="00DD1F77" w:rsidRDefault="00F67191" w:rsidP="00F67191">
      <w:pPr>
        <w:autoSpaceDE w:val="0"/>
        <w:autoSpaceDN w:val="0"/>
        <w:adjustRightInd w:val="0"/>
        <w:ind w:left="708"/>
        <w:rPr>
          <w:rFonts w:ascii="Courier" w:hAnsi="Courier" w:cs="Courier"/>
          <w:sz w:val="20"/>
          <w:szCs w:val="20"/>
        </w:rPr>
      </w:pPr>
      <w:r w:rsidRPr="00DD1F77">
        <w:rPr>
          <w:rFonts w:ascii="Courier" w:hAnsi="Courier" w:cs="Courier"/>
          <w:sz w:val="20"/>
          <w:szCs w:val="20"/>
        </w:rPr>
        <w:t>item1.set</w:t>
      </w:r>
      <w:r>
        <w:rPr>
          <w:rFonts w:ascii="Courier" w:hAnsi="Courier" w:cs="Courier"/>
          <w:sz w:val="20"/>
          <w:szCs w:val="20"/>
        </w:rPr>
        <w:t>Prop</w:t>
      </w:r>
      <w:r w:rsidRPr="00DD1F77">
        <w:rPr>
          <w:rFonts w:ascii="Courier" w:hAnsi="Courier" w:cs="Courier"/>
          <w:sz w:val="20"/>
          <w:szCs w:val="20"/>
        </w:rPr>
        <w:t>(new</w:t>
      </w:r>
      <w:r>
        <w:rPr>
          <w:rFonts w:ascii="Courier" w:hAnsi="Courier" w:cs="Courier"/>
          <w:sz w:val="20"/>
          <w:szCs w:val="20"/>
        </w:rPr>
        <w:t>Prop</w:t>
      </w:r>
      <w:r w:rsidRPr="00DD1F77">
        <w:rPr>
          <w:rFonts w:ascii="Courier" w:hAnsi="Courier" w:cs="Courier"/>
          <w:sz w:val="20"/>
          <w:szCs w:val="20"/>
        </w:rPr>
        <w:t>);</w:t>
      </w:r>
    </w:p>
    <w:p w:rsidR="00F67191" w:rsidRDefault="00F67191" w:rsidP="00F67191">
      <w:pPr>
        <w:ind w:firstLine="708"/>
      </w:pPr>
      <w:r>
        <w:t>sau</w:t>
      </w:r>
    </w:p>
    <w:p w:rsidR="00F67191" w:rsidRPr="00DD1F77" w:rsidRDefault="00F67191" w:rsidP="00F67191">
      <w:pPr>
        <w:autoSpaceDE w:val="0"/>
        <w:autoSpaceDN w:val="0"/>
        <w:adjustRightInd w:val="0"/>
        <w:ind w:left="708"/>
        <w:rPr>
          <w:rFonts w:ascii="Courier" w:hAnsi="Courier" w:cs="Courier"/>
          <w:sz w:val="20"/>
          <w:szCs w:val="20"/>
        </w:rPr>
      </w:pPr>
      <w:r w:rsidRPr="00DD1F77">
        <w:rPr>
          <w:rFonts w:ascii="Courier" w:hAnsi="Courier" w:cs="Courier"/>
          <w:sz w:val="20"/>
          <w:szCs w:val="20"/>
        </w:rPr>
        <w:t>item.set</w:t>
      </w:r>
      <w:r>
        <w:rPr>
          <w:rFonts w:ascii="Courier" w:hAnsi="Courier" w:cs="Courier"/>
          <w:sz w:val="20"/>
          <w:szCs w:val="20"/>
        </w:rPr>
        <w:t>Prop</w:t>
      </w:r>
      <w:r w:rsidRPr="00DD1F77">
        <w:rPr>
          <w:rFonts w:ascii="Courier" w:hAnsi="Courier" w:cs="Courier"/>
          <w:sz w:val="20"/>
          <w:szCs w:val="20"/>
        </w:rPr>
        <w:t>(new</w:t>
      </w:r>
      <w:r>
        <w:rPr>
          <w:rFonts w:ascii="Courier" w:hAnsi="Courier" w:cs="Courier"/>
          <w:sz w:val="20"/>
          <w:szCs w:val="20"/>
        </w:rPr>
        <w:t>prop</w:t>
      </w:r>
      <w:r w:rsidRPr="00DD1F77">
        <w:rPr>
          <w:rFonts w:ascii="Courier" w:hAnsi="Courier" w:cs="Courier"/>
          <w:sz w:val="20"/>
          <w:szCs w:val="20"/>
        </w:rPr>
        <w:t xml:space="preserve">); // item </w:t>
      </w:r>
      <w:r>
        <w:rPr>
          <w:rFonts w:ascii="Courier" w:hAnsi="Courier" w:cs="Courier"/>
          <w:sz w:val="20"/>
          <w:szCs w:val="20"/>
        </w:rPr>
        <w:t>este instanta deta</w:t>
      </w:r>
      <w:r w:rsidRPr="00DD1F77">
        <w:rPr>
          <w:rFonts w:ascii="Courier" w:hAnsi="Courier" w:cs="Courier"/>
          <w:sz w:val="20"/>
          <w:szCs w:val="20"/>
        </w:rPr>
        <w:t>ched</w:t>
      </w:r>
    </w:p>
    <w:p w:rsidR="00F67191" w:rsidRPr="00143B2C" w:rsidRDefault="00F67191" w:rsidP="00F67191">
      <w:pPr>
        <w:autoSpaceDE w:val="0"/>
        <w:autoSpaceDN w:val="0"/>
        <w:adjustRightInd w:val="0"/>
        <w:ind w:left="708"/>
        <w:rPr>
          <w:rFonts w:ascii="Courier" w:hAnsi="Courier" w:cs="Courier"/>
          <w:sz w:val="20"/>
          <w:szCs w:val="20"/>
        </w:rPr>
      </w:pPr>
      <w:r w:rsidRPr="00DD1F77">
        <w:rPr>
          <w:rFonts w:ascii="Courier" w:hAnsi="Courier" w:cs="Courier"/>
          <w:sz w:val="20"/>
          <w:szCs w:val="20"/>
        </w:rPr>
        <w:t xml:space="preserve">Item item1 = entityManager.merge(item); // item1 </w:t>
      </w:r>
      <w:r>
        <w:rPr>
          <w:rFonts w:ascii="Courier" w:hAnsi="Courier" w:cs="Courier"/>
          <w:sz w:val="20"/>
          <w:szCs w:val="20"/>
        </w:rPr>
        <w:t>este</w:t>
      </w:r>
      <w:r w:rsidRPr="00DD1F77">
        <w:rPr>
          <w:rFonts w:ascii="Courier" w:hAnsi="Courier" w:cs="Courier"/>
          <w:sz w:val="20"/>
          <w:szCs w:val="20"/>
        </w:rPr>
        <w:t xml:space="preserve"> managed</w:t>
      </w:r>
    </w:p>
    <w:p w:rsidR="00F67191" w:rsidRDefault="00F67191" w:rsidP="00F67191">
      <w:pPr>
        <w:rPr>
          <w:lang w:val="it-IT"/>
        </w:rPr>
      </w:pPr>
      <w:r>
        <w:rPr>
          <w:lang w:val="it-IT"/>
        </w:rPr>
        <w:t>In continuare descriem aceleasi operatii intr-un context extended. Principalele diferente intre un entity manager cu domeniul transaction si unul cu domeniul extended sunt:</w:t>
      </w:r>
    </w:p>
    <w:p w:rsidR="00F67191" w:rsidRDefault="00F67191" w:rsidP="00F67191">
      <w:pPr>
        <w:numPr>
          <w:ilvl w:val="0"/>
          <w:numId w:val="16"/>
        </w:numPr>
        <w:rPr>
          <w:lang w:val="fr-FR"/>
        </w:rPr>
      </w:pPr>
      <w:r w:rsidRPr="0090346E">
        <w:rPr>
          <w:lang w:val="fr-FR"/>
        </w:rPr>
        <w:t xml:space="preserve">in entity manager de domeniu transaction </w:t>
      </w:r>
      <w:r>
        <w:rPr>
          <w:lang w:val="fr-FR"/>
        </w:rPr>
        <w:t>toate instantele managed devin detached dupa ce tranzactia se incheie</w:t>
      </w:r>
    </w:p>
    <w:p w:rsidR="00F67191" w:rsidRDefault="00F67191" w:rsidP="00F67191">
      <w:pPr>
        <w:numPr>
          <w:ilvl w:val="0"/>
          <w:numId w:val="16"/>
        </w:numPr>
        <w:rPr>
          <w:lang w:val="fr-FR"/>
        </w:rPr>
      </w:pPr>
      <w:r>
        <w:rPr>
          <w:lang w:val="fr-FR"/>
        </w:rPr>
        <w:t>in entity manager de domeniu extended toate instantele managed raman managed pe tot timpul de existenta al entity managerului</w:t>
      </w:r>
    </w:p>
    <w:p w:rsidR="00F67191" w:rsidRDefault="00F67191" w:rsidP="00F67191">
      <w:pPr>
        <w:rPr>
          <w:lang w:val="it-IT"/>
        </w:rPr>
      </w:pPr>
      <w:r w:rsidRPr="00225BAD">
        <w:rPr>
          <w:lang w:val="it-IT"/>
        </w:rPr>
        <w:t>Pentru a desfasura clasele entitate trebuie sa cream o unitate de persistenta</w:t>
      </w:r>
      <w:r>
        <w:rPr>
          <w:lang w:val="it-IT"/>
        </w:rPr>
        <w:t>. O unitate de persistenta este o grupare logica a tuturor elementelor necesare containerului pentru a gestiona persistenta unei aplicatii. Printre aceste elemente avem:</w:t>
      </w:r>
    </w:p>
    <w:p w:rsidR="00F67191" w:rsidRDefault="00F67191" w:rsidP="00F67191">
      <w:pPr>
        <w:numPr>
          <w:ilvl w:val="0"/>
          <w:numId w:val="17"/>
        </w:numPr>
        <w:rPr>
          <w:lang w:val="it-IT"/>
        </w:rPr>
      </w:pPr>
      <w:r>
        <w:rPr>
          <w:lang w:val="it-IT"/>
        </w:rPr>
        <w:t>toate clasele entitate managed, ce definesc ce urmeaza a fi persistat</w:t>
      </w:r>
    </w:p>
    <w:p w:rsidR="00F67191" w:rsidRDefault="00F67191" w:rsidP="00F67191">
      <w:pPr>
        <w:numPr>
          <w:ilvl w:val="0"/>
          <w:numId w:val="17"/>
        </w:numPr>
        <w:rPr>
          <w:lang w:val="it-IT"/>
        </w:rPr>
      </w:pPr>
      <w:r>
        <w:rPr>
          <w:lang w:val="it-IT"/>
        </w:rPr>
        <w:t>maparea, ce defineste legatura intre clasele managed si tabelele bazei de date</w:t>
      </w:r>
    </w:p>
    <w:p w:rsidR="00F67191" w:rsidRPr="00225BAD" w:rsidRDefault="00F67191" w:rsidP="00F67191">
      <w:pPr>
        <w:numPr>
          <w:ilvl w:val="0"/>
          <w:numId w:val="17"/>
        </w:numPr>
        <w:rPr>
          <w:lang w:val="en-GB"/>
        </w:rPr>
      </w:pPr>
      <w:r w:rsidRPr="00225BAD">
        <w:rPr>
          <w:lang w:val="en-GB"/>
        </w:rPr>
        <w:t>entity manager factory si entity managers</w:t>
      </w:r>
    </w:p>
    <w:p w:rsidR="00F67191" w:rsidRDefault="00F67191" w:rsidP="00F67191">
      <w:pPr>
        <w:numPr>
          <w:ilvl w:val="0"/>
          <w:numId w:val="17"/>
        </w:numPr>
        <w:rPr>
          <w:lang w:val="en-GB"/>
        </w:rPr>
      </w:pPr>
      <w:r>
        <w:rPr>
          <w:lang w:val="en-GB"/>
        </w:rPr>
        <w:t>informatii de configurare pentru entity manager factory si entity managers</w:t>
      </w:r>
    </w:p>
    <w:p w:rsidR="00F67191" w:rsidRDefault="00F67191" w:rsidP="00F67191">
      <w:pPr>
        <w:numPr>
          <w:ilvl w:val="0"/>
          <w:numId w:val="17"/>
        </w:numPr>
        <w:rPr>
          <w:lang w:val="en-GB"/>
        </w:rPr>
      </w:pPr>
      <w:r>
        <w:rPr>
          <w:lang w:val="en-GB"/>
        </w:rPr>
        <w:t xml:space="preserve">un fisier </w:t>
      </w:r>
      <w:r w:rsidRPr="009D0738">
        <w:rPr>
          <w:rFonts w:ascii="Courier New" w:hAnsi="Courier New" w:cs="Courier New"/>
          <w:sz w:val="20"/>
          <w:szCs w:val="20"/>
          <w:lang w:val="en-GB"/>
        </w:rPr>
        <w:t>persistence.xml</w:t>
      </w:r>
    </w:p>
    <w:p w:rsidR="00F67191" w:rsidRDefault="00F67191" w:rsidP="00F67191">
      <w:pPr>
        <w:rPr>
          <w:lang w:val="en-GB"/>
        </w:rPr>
      </w:pPr>
      <w:r>
        <w:rPr>
          <w:lang w:val="en-GB"/>
        </w:rPr>
        <w:t>O unitate de persistenta nu este o unitate de desfasurare de sine statatoare.</w:t>
      </w:r>
    </w:p>
    <w:p w:rsidR="00F67191" w:rsidRDefault="00F67191" w:rsidP="00F67191">
      <w:pPr>
        <w:rPr>
          <w:lang w:val="en-GB"/>
        </w:rPr>
      </w:pPr>
      <w:r w:rsidRPr="000A11F9">
        <w:rPr>
          <w:lang w:val="en-GB"/>
        </w:rPr>
        <w:t xml:space="preserve">Pentru desfasurarea pe un server componentele unitatii de persistenta trebuie sa fie plasate intr-un EAR, EJB-JAR, WAR sau intr-un JAR </w:t>
      </w:r>
      <w:r>
        <w:rPr>
          <w:lang w:val="en-GB"/>
        </w:rPr>
        <w:t xml:space="preserve">al aplicatiei </w:t>
      </w:r>
      <w:r w:rsidRPr="000A11F9">
        <w:rPr>
          <w:lang w:val="en-GB"/>
        </w:rPr>
        <w:t>client</w:t>
      </w:r>
      <w:r>
        <w:rPr>
          <w:lang w:val="en-GB"/>
        </w:rPr>
        <w:t>.</w:t>
      </w:r>
    </w:p>
    <w:p w:rsidR="00F67191" w:rsidRPr="00CB0D2E" w:rsidRDefault="00F67191" w:rsidP="00F67191">
      <w:pPr>
        <w:rPr>
          <w:lang w:val="it-IT"/>
        </w:rPr>
      </w:pPr>
      <w:r w:rsidRPr="00CB0D2E">
        <w:rPr>
          <w:lang w:val="it-IT"/>
        </w:rPr>
        <w:t>Ca locatie</w:t>
      </w:r>
      <w:r>
        <w:rPr>
          <w:lang w:val="it-IT"/>
        </w:rPr>
        <w:t>,</w:t>
      </w:r>
      <w:r w:rsidRPr="00CB0D2E">
        <w:rPr>
          <w:lang w:val="it-IT"/>
        </w:rPr>
        <w:t xml:space="preserve"> componetele unitatii persistente sunt localizate astfel:</w:t>
      </w:r>
    </w:p>
    <w:p w:rsidR="00F67191" w:rsidRDefault="00F67191" w:rsidP="00F67191">
      <w:pPr>
        <w:numPr>
          <w:ilvl w:val="0"/>
          <w:numId w:val="18"/>
        </w:numPr>
        <w:rPr>
          <w:lang w:val="it-IT"/>
        </w:rPr>
      </w:pPr>
      <w:r>
        <w:rPr>
          <w:lang w:val="it-IT"/>
        </w:rPr>
        <w:t xml:space="preserve">toate clasele entitate in directoare ce mapeaza structura claselor managed. In cazul nostru in directorul </w:t>
      </w:r>
      <w:r w:rsidRPr="009D0738">
        <w:rPr>
          <w:rFonts w:ascii="Courier New" w:hAnsi="Courier New" w:cs="Courier New"/>
          <w:sz w:val="20"/>
          <w:szCs w:val="20"/>
          <w:lang w:val="it-IT"/>
        </w:rPr>
        <w:t>ejbModule</w:t>
      </w:r>
    </w:p>
    <w:p w:rsidR="00F67191" w:rsidRDefault="00F67191" w:rsidP="00F67191">
      <w:pPr>
        <w:numPr>
          <w:ilvl w:val="0"/>
          <w:numId w:val="18"/>
        </w:numPr>
        <w:rPr>
          <w:lang w:val="it-IT"/>
        </w:rPr>
      </w:pPr>
      <w:r>
        <w:rPr>
          <w:lang w:val="it-IT"/>
        </w:rPr>
        <w:t>maparea, este data de anotatii in clasele entitate. Ca alternativa putem folosi descriptori XML</w:t>
      </w:r>
    </w:p>
    <w:p w:rsidR="00F67191" w:rsidRPr="00CB0D2E" w:rsidRDefault="00F67191" w:rsidP="00F67191">
      <w:pPr>
        <w:numPr>
          <w:ilvl w:val="0"/>
          <w:numId w:val="18"/>
        </w:numPr>
        <w:rPr>
          <w:lang w:val="it-IT"/>
        </w:rPr>
      </w:pPr>
      <w:r w:rsidRPr="000F5385">
        <w:rPr>
          <w:rFonts w:ascii="Courier New" w:hAnsi="Courier New" w:cs="Courier New"/>
          <w:sz w:val="20"/>
          <w:szCs w:val="20"/>
          <w:lang w:val="it-IT"/>
        </w:rPr>
        <w:t>persistence.xml</w:t>
      </w:r>
      <w:r>
        <w:rPr>
          <w:lang w:val="it-IT"/>
        </w:rPr>
        <w:t xml:space="preserve">, in directorul </w:t>
      </w:r>
      <w:r w:rsidRPr="000F5385">
        <w:rPr>
          <w:rFonts w:ascii="Courier New" w:hAnsi="Courier New" w:cs="Courier New"/>
          <w:sz w:val="20"/>
          <w:szCs w:val="20"/>
          <w:lang w:val="it-IT"/>
        </w:rPr>
        <w:t>META-INF</w:t>
      </w:r>
      <w:r>
        <w:rPr>
          <w:lang w:val="it-IT"/>
        </w:rPr>
        <w:t xml:space="preserve">  </w:t>
      </w:r>
    </w:p>
    <w:p w:rsidR="00F67191" w:rsidRPr="00613D97" w:rsidRDefault="00F67191" w:rsidP="00F67191">
      <w:pPr>
        <w:rPr>
          <w:lang w:val="it-IT"/>
        </w:rPr>
      </w:pPr>
      <w:r w:rsidRPr="00613D97">
        <w:rPr>
          <w:lang w:val="it-IT"/>
        </w:rPr>
        <w:t>Entitatile pot folosi campuri persistente, proprietati persistente sau o combinatie a celor doua. Daca anotatiile de mapare sunt aplicate variabilelor de instanta ale entitatii, atunci entitatea utilizeaza campuri persistente. Daca anotatiile sunt aplicate getterilor, atunci entitatea foloseste proprietati persistente.</w:t>
      </w:r>
    </w:p>
    <w:p w:rsidR="00F67191" w:rsidRPr="00613D97" w:rsidRDefault="00F67191" w:rsidP="00F67191">
      <w:pPr>
        <w:rPr>
          <w:lang w:val="it-IT"/>
        </w:rPr>
      </w:pPr>
      <w:r w:rsidRPr="00613D97">
        <w:rPr>
          <w:lang w:val="it-IT"/>
        </w:rPr>
        <w:t xml:space="preserve">Toate campurile neanotate cu </w:t>
      </w:r>
      <w:r w:rsidRPr="00613D97">
        <w:rPr>
          <w:rFonts w:ascii="Courier New" w:hAnsi="Courier New" w:cs="Courier New"/>
          <w:sz w:val="20"/>
          <w:szCs w:val="20"/>
          <w:lang w:val="it-IT"/>
        </w:rPr>
        <w:t>javax.persistence.Transient</w:t>
      </w:r>
      <w:r w:rsidRPr="00613D97">
        <w:rPr>
          <w:lang w:val="it-IT"/>
        </w:rPr>
        <w:t xml:space="preserve"> sau nemarcate ca tranzitorii vor fi persistente in baza de date. Anotarea de mapare trebuie sa insoteasca variabilele instanta.</w:t>
      </w:r>
    </w:p>
    <w:p w:rsidR="00F67191" w:rsidRPr="00613D97" w:rsidRDefault="00F67191" w:rsidP="00F67191">
      <w:pPr>
        <w:rPr>
          <w:lang w:val="it-IT"/>
        </w:rPr>
      </w:pPr>
      <w:r w:rsidRPr="00613D97">
        <w:rPr>
          <w:lang w:val="it-IT"/>
        </w:rPr>
        <w:t>Da</w:t>
      </w:r>
      <w:r>
        <w:rPr>
          <w:lang w:val="it-IT"/>
        </w:rPr>
        <w:t>ca en</w:t>
      </w:r>
      <w:r w:rsidRPr="00613D97">
        <w:rPr>
          <w:lang w:val="it-IT"/>
        </w:rPr>
        <w:t xml:space="preserve">titatea foloseste proprietati persistente, atunci entitatea trebuie sa urmareasca conventia componentelor JavaBean. Intr-un JavaBean proprietatile folosesc getteri si setteri ce au numele format cu numele atributelor clasei. Pentru proprietatea </w:t>
      </w:r>
      <w:r w:rsidRPr="00613D97">
        <w:rPr>
          <w:rFonts w:ascii="Courier New" w:hAnsi="Courier New" w:cs="Courier New"/>
          <w:sz w:val="20"/>
          <w:szCs w:val="20"/>
          <w:lang w:val="it-IT"/>
        </w:rPr>
        <w:t>proprietate</w:t>
      </w:r>
      <w:r w:rsidRPr="00613D97">
        <w:rPr>
          <w:lang w:val="it-IT"/>
        </w:rPr>
        <w:t xml:space="preserve">, vom avea metodele </w:t>
      </w:r>
      <w:r w:rsidRPr="00613D97">
        <w:rPr>
          <w:rFonts w:ascii="Courier New" w:hAnsi="Courier New" w:cs="Courier New"/>
          <w:sz w:val="20"/>
          <w:szCs w:val="20"/>
          <w:lang w:val="it-IT"/>
        </w:rPr>
        <w:lastRenderedPageBreak/>
        <w:t>getProprietate()</w:t>
      </w:r>
      <w:r w:rsidRPr="00613D97">
        <w:rPr>
          <w:lang w:val="it-IT"/>
        </w:rPr>
        <w:t xml:space="preserve"> si </w:t>
      </w:r>
      <w:r w:rsidRPr="00613D97">
        <w:rPr>
          <w:rFonts w:ascii="Courier New" w:hAnsi="Courier New" w:cs="Courier New"/>
          <w:sz w:val="20"/>
          <w:szCs w:val="20"/>
          <w:lang w:val="it-IT"/>
        </w:rPr>
        <w:t>setProprietate()</w:t>
      </w:r>
      <w:r w:rsidRPr="00613D97">
        <w:rPr>
          <w:lang w:val="it-IT"/>
        </w:rPr>
        <w:t xml:space="preserve">, cu o singura exceptie daca proprietatea este </w:t>
      </w:r>
      <w:r w:rsidRPr="00613D97">
        <w:rPr>
          <w:rFonts w:ascii="Courier New" w:hAnsi="Courier New" w:cs="Courier New"/>
          <w:sz w:val="20"/>
          <w:szCs w:val="20"/>
          <w:lang w:val="it-IT"/>
        </w:rPr>
        <w:t>boolean</w:t>
      </w:r>
      <w:r w:rsidRPr="00613D97">
        <w:rPr>
          <w:lang w:val="it-IT"/>
        </w:rPr>
        <w:t xml:space="preserve"> atunci getterul va fi </w:t>
      </w:r>
      <w:r w:rsidRPr="00613D97">
        <w:rPr>
          <w:rFonts w:ascii="Courier New" w:hAnsi="Courier New" w:cs="Courier New"/>
          <w:sz w:val="20"/>
          <w:szCs w:val="20"/>
          <w:lang w:val="it-IT"/>
        </w:rPr>
        <w:t>isProprietate()</w:t>
      </w:r>
      <w:r w:rsidRPr="00613D97">
        <w:rPr>
          <w:lang w:val="it-IT"/>
        </w:rPr>
        <w:t>.</w:t>
      </w:r>
    </w:p>
    <w:p w:rsidR="00F67191" w:rsidRPr="00613D97" w:rsidRDefault="00F67191" w:rsidP="00F67191">
      <w:pPr>
        <w:rPr>
          <w:lang w:val="it-IT"/>
        </w:rPr>
      </w:pPr>
      <w:r w:rsidRPr="00613D97">
        <w:rPr>
          <w:lang w:val="it-IT"/>
        </w:rPr>
        <w:t xml:space="preserve">Anotatiile de mapare pentru proprietatile persistente vor fi aplicate getterilor. Acestea nu pot fi aplicate campurilor sau proprietatilor anotate </w:t>
      </w:r>
      <w:r w:rsidRPr="00613D97">
        <w:rPr>
          <w:rFonts w:ascii="Courier New" w:hAnsi="Courier New" w:cs="Courier New"/>
          <w:sz w:val="20"/>
          <w:szCs w:val="20"/>
          <w:lang w:val="it-IT"/>
        </w:rPr>
        <w:t>@Transient</w:t>
      </w:r>
      <w:r w:rsidRPr="00613D97">
        <w:rPr>
          <w:lang w:val="it-IT"/>
        </w:rPr>
        <w:t xml:space="preserve"> sau marcate tranzitoriu.</w:t>
      </w:r>
    </w:p>
    <w:p w:rsidR="00F67191" w:rsidRPr="00613D97" w:rsidRDefault="00F67191" w:rsidP="00F67191">
      <w:pPr>
        <w:rPr>
          <w:lang w:val="it-IT"/>
        </w:rPr>
      </w:pPr>
      <w:r w:rsidRPr="00613D97">
        <w:rPr>
          <w:lang w:val="it-IT"/>
        </w:rPr>
        <w:t>Daca campurile sau proprietatile persistente sunt colectii, atunci acestea trebuie sa fie de unul dintre urmatoarele tipuri colectie Java:</w:t>
      </w:r>
    </w:p>
    <w:p w:rsidR="00F67191" w:rsidRPr="00631B2B" w:rsidRDefault="00F67191" w:rsidP="00F67191">
      <w:pPr>
        <w:numPr>
          <w:ilvl w:val="0"/>
          <w:numId w:val="6"/>
        </w:numPr>
        <w:rPr>
          <w:rFonts w:ascii="Courier New" w:hAnsi="Courier New" w:cs="Courier New"/>
          <w:sz w:val="20"/>
          <w:szCs w:val="20"/>
          <w:lang w:val="en-US"/>
        </w:rPr>
      </w:pPr>
      <w:r w:rsidRPr="00631B2B">
        <w:rPr>
          <w:rFonts w:ascii="Courier New" w:hAnsi="Courier New" w:cs="Courier New"/>
          <w:sz w:val="20"/>
          <w:szCs w:val="20"/>
          <w:lang w:val="en-US"/>
        </w:rPr>
        <w:t>java.util.Collection</w:t>
      </w:r>
    </w:p>
    <w:p w:rsidR="00F67191" w:rsidRPr="00631B2B" w:rsidRDefault="00F67191" w:rsidP="00F67191">
      <w:pPr>
        <w:numPr>
          <w:ilvl w:val="0"/>
          <w:numId w:val="6"/>
        </w:numPr>
        <w:rPr>
          <w:rFonts w:ascii="Courier New" w:hAnsi="Courier New" w:cs="Courier New"/>
          <w:sz w:val="20"/>
          <w:szCs w:val="20"/>
          <w:lang w:val="en-US"/>
        </w:rPr>
      </w:pPr>
      <w:r w:rsidRPr="00631B2B">
        <w:rPr>
          <w:rFonts w:ascii="Courier New" w:hAnsi="Courier New" w:cs="Courier New"/>
          <w:sz w:val="20"/>
          <w:szCs w:val="20"/>
          <w:lang w:val="en-US"/>
        </w:rPr>
        <w:t>java.util.</w:t>
      </w:r>
      <w:r>
        <w:rPr>
          <w:rFonts w:ascii="Courier New" w:hAnsi="Courier New" w:cs="Courier New"/>
          <w:sz w:val="20"/>
          <w:szCs w:val="20"/>
          <w:lang w:val="en-US"/>
        </w:rPr>
        <w:t>Set</w:t>
      </w:r>
    </w:p>
    <w:p w:rsidR="00F67191" w:rsidRPr="00631B2B" w:rsidRDefault="00F67191" w:rsidP="00F67191">
      <w:pPr>
        <w:numPr>
          <w:ilvl w:val="0"/>
          <w:numId w:val="6"/>
        </w:numPr>
        <w:rPr>
          <w:rFonts w:ascii="Courier New" w:hAnsi="Courier New" w:cs="Courier New"/>
          <w:sz w:val="20"/>
          <w:szCs w:val="20"/>
          <w:lang w:val="en-US"/>
        </w:rPr>
      </w:pPr>
      <w:r w:rsidRPr="00631B2B">
        <w:rPr>
          <w:rFonts w:ascii="Courier New" w:hAnsi="Courier New" w:cs="Courier New"/>
          <w:sz w:val="20"/>
          <w:szCs w:val="20"/>
          <w:lang w:val="en-US"/>
        </w:rPr>
        <w:t>java.util.</w:t>
      </w:r>
      <w:r>
        <w:rPr>
          <w:rFonts w:ascii="Courier New" w:hAnsi="Courier New" w:cs="Courier New"/>
          <w:sz w:val="20"/>
          <w:szCs w:val="20"/>
          <w:lang w:val="en-US"/>
        </w:rPr>
        <w:t>List</w:t>
      </w:r>
    </w:p>
    <w:p w:rsidR="00F67191" w:rsidRPr="00631B2B" w:rsidRDefault="00F67191" w:rsidP="00F67191">
      <w:pPr>
        <w:numPr>
          <w:ilvl w:val="0"/>
          <w:numId w:val="6"/>
        </w:numPr>
        <w:rPr>
          <w:rFonts w:ascii="Courier New" w:hAnsi="Courier New" w:cs="Courier New"/>
          <w:sz w:val="20"/>
          <w:szCs w:val="20"/>
          <w:lang w:val="en-US"/>
        </w:rPr>
      </w:pPr>
      <w:r w:rsidRPr="00631B2B">
        <w:rPr>
          <w:rFonts w:ascii="Courier New" w:hAnsi="Courier New" w:cs="Courier New"/>
          <w:sz w:val="20"/>
          <w:szCs w:val="20"/>
          <w:lang w:val="en-US"/>
        </w:rPr>
        <w:t>java.util.</w:t>
      </w:r>
      <w:r>
        <w:rPr>
          <w:rFonts w:ascii="Courier New" w:hAnsi="Courier New" w:cs="Courier New"/>
          <w:sz w:val="20"/>
          <w:szCs w:val="20"/>
          <w:lang w:val="en-US"/>
        </w:rPr>
        <w:t>Map</w:t>
      </w:r>
    </w:p>
    <w:p w:rsidR="00F67191" w:rsidRPr="00613D97" w:rsidRDefault="00F67191" w:rsidP="00F67191">
      <w:pPr>
        <w:rPr>
          <w:lang w:val="it-IT"/>
        </w:rPr>
      </w:pPr>
      <w:r w:rsidRPr="00613D97">
        <w:rPr>
          <w:lang w:val="it-IT"/>
        </w:rPr>
        <w:t>In general, toate aceste interfete sunt generice.</w:t>
      </w:r>
    </w:p>
    <w:p w:rsidR="00F67191" w:rsidRPr="00613D97" w:rsidRDefault="00F67191" w:rsidP="00F67191">
      <w:pPr>
        <w:rPr>
          <w:lang w:val="it-IT"/>
        </w:rPr>
      </w:pPr>
      <w:r w:rsidRPr="00613D97">
        <w:rPr>
          <w:lang w:val="it-IT"/>
        </w:rPr>
        <w:t xml:space="preserve">Daca un camp sau proprietate a unei entitati consta dintr-o colectie va fi anotata cu </w:t>
      </w:r>
      <w:r w:rsidRPr="00613D97">
        <w:rPr>
          <w:rFonts w:ascii="Courier New" w:hAnsi="Courier New" w:cs="Courier New"/>
          <w:sz w:val="20"/>
          <w:szCs w:val="20"/>
          <w:lang w:val="it-IT"/>
        </w:rPr>
        <w:t>javax.persistence.ElementCollection</w:t>
      </w:r>
      <w:r w:rsidRPr="00613D97">
        <w:rPr>
          <w:lang w:val="it-IT"/>
        </w:rPr>
        <w:t xml:space="preserve">. Aceasta anotatie are doua elemente </w:t>
      </w:r>
      <w:r w:rsidRPr="00613D97">
        <w:rPr>
          <w:rFonts w:ascii="Courier New" w:hAnsi="Courier New" w:cs="Courier New"/>
          <w:sz w:val="20"/>
          <w:szCs w:val="20"/>
          <w:lang w:val="it-IT"/>
        </w:rPr>
        <w:t>targetClass</w:t>
      </w:r>
      <w:r w:rsidRPr="00613D97">
        <w:rPr>
          <w:lang w:val="it-IT"/>
        </w:rPr>
        <w:t xml:space="preserve"> si </w:t>
      </w:r>
      <w:r w:rsidRPr="00613D97">
        <w:rPr>
          <w:rFonts w:ascii="Courier New" w:hAnsi="Courier New" w:cs="Courier New"/>
          <w:sz w:val="20"/>
          <w:szCs w:val="20"/>
          <w:lang w:val="it-IT"/>
        </w:rPr>
        <w:t>fetch</w:t>
      </w:r>
      <w:r w:rsidRPr="00613D97">
        <w:rPr>
          <w:lang w:val="it-IT"/>
        </w:rPr>
        <w:t xml:space="preserve">. Primul specifica numele clasei si este utilizat optional daca campul sau proprietatea este definita folosind tipurile generice. Al doilea este la randul sau optional si este folosit pentru a specifica daca colectia este returnata lazily sau eagerly. Specificarea celor doua valori se face folosind constantele </w:t>
      </w:r>
      <w:r w:rsidRPr="00613D97">
        <w:rPr>
          <w:rFonts w:ascii="Courier New" w:hAnsi="Courier New" w:cs="Courier New"/>
          <w:sz w:val="20"/>
          <w:szCs w:val="20"/>
          <w:lang w:val="it-IT"/>
        </w:rPr>
        <w:t>javax.persistence.FetchType.LAZY</w:t>
      </w:r>
      <w:r w:rsidRPr="00613D97">
        <w:rPr>
          <w:lang w:val="it-IT"/>
        </w:rPr>
        <w:t xml:space="preserve"> sau </w:t>
      </w:r>
      <w:r w:rsidRPr="00613D97">
        <w:rPr>
          <w:rFonts w:ascii="Courier New" w:hAnsi="Courier New" w:cs="Courier New"/>
          <w:sz w:val="20"/>
          <w:szCs w:val="20"/>
          <w:lang w:val="it-IT"/>
        </w:rPr>
        <w:t>EAGER</w:t>
      </w:r>
      <w:r w:rsidRPr="00613D97">
        <w:rPr>
          <w:lang w:val="it-IT"/>
        </w:rPr>
        <w:t>. Predefinit este lazily.</w:t>
      </w:r>
    </w:p>
    <w:p w:rsidR="00F67191" w:rsidRPr="00613D97" w:rsidRDefault="00F67191" w:rsidP="00F67191">
      <w:pPr>
        <w:rPr>
          <w:lang w:val="it-IT"/>
        </w:rPr>
      </w:pPr>
      <w:r w:rsidRPr="00613D97">
        <w:rPr>
          <w:lang w:val="it-IT"/>
        </w:rPr>
        <w:t>Fie urmatorul exemplu:</w:t>
      </w:r>
    </w:p>
    <w:p w:rsidR="00F67191" w:rsidRPr="00046F60" w:rsidRDefault="00F67191" w:rsidP="00F67191">
      <w:pPr>
        <w:autoSpaceDE w:val="0"/>
        <w:autoSpaceDN w:val="0"/>
        <w:adjustRightInd w:val="0"/>
        <w:rPr>
          <w:rFonts w:ascii="Courier New" w:hAnsi="Courier New" w:cs="Courier New"/>
          <w:sz w:val="20"/>
          <w:szCs w:val="20"/>
        </w:rPr>
      </w:pPr>
      <w:r w:rsidRPr="00046F60">
        <w:rPr>
          <w:rFonts w:ascii="Courier New" w:hAnsi="Courier New" w:cs="Courier New"/>
          <w:sz w:val="20"/>
          <w:szCs w:val="20"/>
        </w:rPr>
        <w:t>@Entity</w:t>
      </w:r>
    </w:p>
    <w:p w:rsidR="00F67191" w:rsidRPr="00046F60" w:rsidRDefault="00F67191" w:rsidP="00F67191">
      <w:pPr>
        <w:autoSpaceDE w:val="0"/>
        <w:autoSpaceDN w:val="0"/>
        <w:adjustRightInd w:val="0"/>
        <w:rPr>
          <w:rFonts w:ascii="Courier New" w:hAnsi="Courier New" w:cs="Courier New"/>
          <w:sz w:val="20"/>
          <w:szCs w:val="20"/>
        </w:rPr>
      </w:pPr>
      <w:r w:rsidRPr="00046F60">
        <w:rPr>
          <w:rFonts w:ascii="Courier New" w:hAnsi="Courier New" w:cs="Courier New"/>
          <w:sz w:val="20"/>
          <w:szCs w:val="20"/>
        </w:rPr>
        <w:t>public class Perso</w:t>
      </w:r>
      <w:r>
        <w:rPr>
          <w:rFonts w:ascii="Courier New" w:hAnsi="Courier New" w:cs="Courier New"/>
          <w:sz w:val="20"/>
          <w:szCs w:val="20"/>
        </w:rPr>
        <w:t>a</w:t>
      </w:r>
      <w:r w:rsidRPr="00046F60">
        <w:rPr>
          <w:rFonts w:ascii="Courier New" w:hAnsi="Courier New" w:cs="Courier New"/>
          <w:sz w:val="20"/>
          <w:szCs w:val="20"/>
        </w:rPr>
        <w:t>n</w:t>
      </w:r>
      <w:r>
        <w:rPr>
          <w:rFonts w:ascii="Courier New" w:hAnsi="Courier New" w:cs="Courier New"/>
          <w:sz w:val="20"/>
          <w:szCs w:val="20"/>
        </w:rPr>
        <w:t>a</w:t>
      </w:r>
      <w:r w:rsidRPr="00046F60">
        <w:rPr>
          <w:rFonts w:ascii="Courier New" w:hAnsi="Courier New" w:cs="Courier New"/>
          <w:sz w:val="20"/>
          <w:szCs w:val="20"/>
        </w:rPr>
        <w:t xml:space="preserve"> {</w:t>
      </w:r>
    </w:p>
    <w:p w:rsidR="00F67191" w:rsidRPr="00046F60" w:rsidRDefault="00F67191" w:rsidP="00F67191">
      <w:pPr>
        <w:autoSpaceDE w:val="0"/>
        <w:autoSpaceDN w:val="0"/>
        <w:adjustRightInd w:val="0"/>
        <w:ind w:left="708"/>
        <w:rPr>
          <w:rFonts w:ascii="Courier New" w:hAnsi="Courier New" w:cs="Courier New"/>
          <w:sz w:val="20"/>
          <w:szCs w:val="20"/>
        </w:rPr>
      </w:pPr>
      <w:r w:rsidRPr="00046F60">
        <w:rPr>
          <w:rFonts w:ascii="Courier New" w:hAnsi="Courier New" w:cs="Courier New"/>
          <w:sz w:val="20"/>
          <w:szCs w:val="20"/>
        </w:rPr>
        <w:t>...</w:t>
      </w:r>
    </w:p>
    <w:p w:rsidR="00F67191" w:rsidRPr="00046F60" w:rsidRDefault="00F67191" w:rsidP="00F67191">
      <w:pPr>
        <w:autoSpaceDE w:val="0"/>
        <w:autoSpaceDN w:val="0"/>
        <w:adjustRightInd w:val="0"/>
        <w:ind w:left="708"/>
        <w:rPr>
          <w:rFonts w:ascii="Courier New" w:hAnsi="Courier New" w:cs="Courier New"/>
          <w:sz w:val="20"/>
          <w:szCs w:val="20"/>
        </w:rPr>
      </w:pPr>
      <w:r w:rsidRPr="00046F60">
        <w:rPr>
          <w:rFonts w:ascii="Courier New" w:hAnsi="Courier New" w:cs="Courier New"/>
          <w:sz w:val="20"/>
          <w:szCs w:val="20"/>
        </w:rPr>
        <w:t>@ElementCollection(fetch=EAGER)</w:t>
      </w:r>
    </w:p>
    <w:p w:rsidR="00F67191" w:rsidRPr="00046F60" w:rsidRDefault="00F67191" w:rsidP="00F67191">
      <w:pPr>
        <w:autoSpaceDE w:val="0"/>
        <w:autoSpaceDN w:val="0"/>
        <w:adjustRightInd w:val="0"/>
        <w:ind w:left="708"/>
        <w:rPr>
          <w:rFonts w:ascii="Courier New" w:hAnsi="Courier New" w:cs="Courier New"/>
          <w:sz w:val="20"/>
          <w:szCs w:val="20"/>
        </w:rPr>
      </w:pPr>
      <w:r w:rsidRPr="00046F60">
        <w:rPr>
          <w:rFonts w:ascii="Courier New" w:hAnsi="Courier New" w:cs="Courier New"/>
          <w:sz w:val="20"/>
          <w:szCs w:val="20"/>
        </w:rPr>
        <w:t xml:space="preserve">protected Set&lt;String&gt; </w:t>
      </w:r>
      <w:r>
        <w:rPr>
          <w:rFonts w:ascii="Courier New" w:hAnsi="Courier New" w:cs="Courier New"/>
          <w:sz w:val="20"/>
          <w:szCs w:val="20"/>
        </w:rPr>
        <w:t>nume</w:t>
      </w:r>
      <w:r w:rsidRPr="00046F60">
        <w:rPr>
          <w:rFonts w:ascii="Courier New" w:hAnsi="Courier New" w:cs="Courier New"/>
          <w:sz w:val="20"/>
          <w:szCs w:val="20"/>
        </w:rPr>
        <w:t xml:space="preserve"> = new HashSet();</w:t>
      </w:r>
    </w:p>
    <w:p w:rsidR="00F67191" w:rsidRPr="00046F60" w:rsidRDefault="00F67191" w:rsidP="00F67191">
      <w:pPr>
        <w:autoSpaceDE w:val="0"/>
        <w:autoSpaceDN w:val="0"/>
        <w:adjustRightInd w:val="0"/>
        <w:ind w:left="708"/>
        <w:rPr>
          <w:rFonts w:ascii="Courier New" w:hAnsi="Courier New" w:cs="Courier New"/>
          <w:sz w:val="20"/>
          <w:szCs w:val="20"/>
        </w:rPr>
      </w:pPr>
      <w:r w:rsidRPr="00046F60">
        <w:rPr>
          <w:rFonts w:ascii="Courier New" w:hAnsi="Courier New" w:cs="Courier New"/>
          <w:sz w:val="20"/>
          <w:szCs w:val="20"/>
        </w:rPr>
        <w:t>...</w:t>
      </w:r>
    </w:p>
    <w:p w:rsidR="00F67191" w:rsidRPr="00046F60" w:rsidRDefault="00F67191" w:rsidP="00F67191">
      <w:pPr>
        <w:autoSpaceDE w:val="0"/>
        <w:autoSpaceDN w:val="0"/>
        <w:adjustRightInd w:val="0"/>
        <w:rPr>
          <w:rFonts w:ascii="Courier New" w:hAnsi="Courier New" w:cs="Courier New"/>
          <w:sz w:val="20"/>
          <w:szCs w:val="20"/>
        </w:rPr>
      </w:pPr>
      <w:r w:rsidRPr="00046F60">
        <w:rPr>
          <w:rFonts w:ascii="Courier New" w:hAnsi="Courier New" w:cs="Courier New"/>
          <w:sz w:val="20"/>
          <w:szCs w:val="20"/>
        </w:rPr>
        <w:t>}</w:t>
      </w:r>
    </w:p>
    <w:p w:rsidR="00F67191" w:rsidRPr="00613D97" w:rsidRDefault="00F67191" w:rsidP="00F67191">
      <w:r w:rsidRPr="00613D97">
        <w:t xml:space="preserve">Am definit o entitate ce are un camp persistent, </w:t>
      </w:r>
      <w:r w:rsidRPr="00613D97">
        <w:rPr>
          <w:rFonts w:ascii="Courier New" w:hAnsi="Courier New" w:cs="Courier New"/>
          <w:sz w:val="20"/>
          <w:szCs w:val="20"/>
        </w:rPr>
        <w:t>nume</w:t>
      </w:r>
      <w:r w:rsidRPr="00613D97">
        <w:t xml:space="preserve">, ce reprezinta o colectie de </w:t>
      </w:r>
      <w:r w:rsidRPr="00613D97">
        <w:rPr>
          <w:rFonts w:ascii="Courier New" w:hAnsi="Courier New" w:cs="Courier New"/>
          <w:sz w:val="20"/>
          <w:szCs w:val="20"/>
        </w:rPr>
        <w:t>String</w:t>
      </w:r>
      <w:r w:rsidRPr="00613D97">
        <w:t xml:space="preserve">-uri ce vor fi aduse eagerly. Elementul </w:t>
      </w:r>
      <w:r w:rsidRPr="00613D97">
        <w:rPr>
          <w:rFonts w:ascii="Courier New" w:hAnsi="Courier New" w:cs="Courier New"/>
          <w:sz w:val="20"/>
          <w:szCs w:val="20"/>
        </w:rPr>
        <w:t>targetClass</w:t>
      </w:r>
      <w:r w:rsidRPr="00613D97">
        <w:t xml:space="preserve"> al anotatiei nu este necesar pentru ca folosim tipul generic. </w:t>
      </w:r>
    </w:p>
    <w:p w:rsidR="00F67191" w:rsidRDefault="00F67191" w:rsidP="00F67191">
      <w:pPr>
        <w:rPr>
          <w:lang w:val="en-US"/>
        </w:rPr>
      </w:pPr>
      <w:r w:rsidRPr="00613D97">
        <w:t xml:space="preserve">Una dintre colectiile frecvent folosite este </w:t>
      </w:r>
      <w:r w:rsidRPr="00613D97">
        <w:rPr>
          <w:rFonts w:ascii="Courier New" w:hAnsi="Courier New" w:cs="Courier New"/>
          <w:sz w:val="20"/>
          <w:szCs w:val="20"/>
        </w:rPr>
        <w:t>java.util.Map</w:t>
      </w:r>
      <w:r w:rsidRPr="00613D97">
        <w:t xml:space="preserve">. Un </w:t>
      </w:r>
      <w:r w:rsidRPr="00613D97">
        <w:rPr>
          <w:rFonts w:ascii="Courier New" w:hAnsi="Courier New" w:cs="Courier New"/>
          <w:sz w:val="20"/>
          <w:szCs w:val="20"/>
        </w:rPr>
        <w:t>Map</w:t>
      </w:r>
      <w:r w:rsidRPr="00613D97">
        <w:t xml:space="preserve"> consta dintr-o cheie si o valoare. </w:t>
      </w:r>
      <w:r>
        <w:rPr>
          <w:lang w:val="en-US"/>
        </w:rPr>
        <w:t xml:space="preserve">Cand folosim </w:t>
      </w:r>
      <w:r w:rsidRPr="00046F60">
        <w:rPr>
          <w:rFonts w:ascii="Courier New" w:hAnsi="Courier New" w:cs="Courier New"/>
          <w:sz w:val="20"/>
          <w:szCs w:val="20"/>
          <w:lang w:val="en-US"/>
        </w:rPr>
        <w:t>Map</w:t>
      </w:r>
      <w:r>
        <w:rPr>
          <w:lang w:val="en-US"/>
        </w:rPr>
        <w:t xml:space="preserve"> trebuie sa tinem cont de urmatoarele reguli:</w:t>
      </w:r>
    </w:p>
    <w:p w:rsidR="00F67191" w:rsidRDefault="00F67191" w:rsidP="00F67191">
      <w:pPr>
        <w:numPr>
          <w:ilvl w:val="0"/>
          <w:numId w:val="7"/>
        </w:numPr>
        <w:rPr>
          <w:lang w:val="en-US"/>
        </w:rPr>
      </w:pPr>
      <w:r>
        <w:rPr>
          <w:lang w:val="en-US"/>
        </w:rPr>
        <w:t>cheia sau valoarea pot fi de un tip de baza Java, o clasa incorporata sau o entitate</w:t>
      </w:r>
    </w:p>
    <w:p w:rsidR="00F67191" w:rsidRDefault="00F67191" w:rsidP="00F67191">
      <w:pPr>
        <w:numPr>
          <w:ilvl w:val="0"/>
          <w:numId w:val="7"/>
        </w:numPr>
        <w:rPr>
          <w:lang w:val="en-US"/>
        </w:rPr>
      </w:pPr>
      <w:r>
        <w:rPr>
          <w:lang w:val="en-US"/>
        </w:rPr>
        <w:t xml:space="preserve">cand valoarea este o clasa incorporata sau un tip de baza folosim anotatia </w:t>
      </w:r>
      <w:r w:rsidRPr="00046F60">
        <w:rPr>
          <w:rFonts w:ascii="Courier New" w:hAnsi="Courier New" w:cs="Courier New"/>
          <w:sz w:val="20"/>
          <w:szCs w:val="20"/>
          <w:lang w:val="en-US"/>
        </w:rPr>
        <w:t>@ElementCollection</w:t>
      </w:r>
    </w:p>
    <w:p w:rsidR="00F67191" w:rsidRPr="00613D97" w:rsidRDefault="00F67191" w:rsidP="00F67191">
      <w:pPr>
        <w:numPr>
          <w:ilvl w:val="0"/>
          <w:numId w:val="7"/>
        </w:numPr>
        <w:rPr>
          <w:lang w:val="it-IT"/>
        </w:rPr>
      </w:pPr>
      <w:r w:rsidRPr="00613D97">
        <w:rPr>
          <w:lang w:val="it-IT"/>
        </w:rPr>
        <w:t xml:space="preserve">daca valoarea este o entitate folosim anotatia </w:t>
      </w:r>
      <w:r w:rsidRPr="00613D97">
        <w:rPr>
          <w:rFonts w:ascii="Courier New" w:hAnsi="Courier New" w:cs="Courier New"/>
          <w:sz w:val="20"/>
          <w:szCs w:val="20"/>
          <w:lang w:val="it-IT"/>
        </w:rPr>
        <w:t>@OneToMany</w:t>
      </w:r>
      <w:r w:rsidRPr="00613D97">
        <w:rPr>
          <w:lang w:val="it-IT"/>
        </w:rPr>
        <w:t xml:space="preserve"> sau </w:t>
      </w:r>
      <w:r w:rsidRPr="00613D97">
        <w:rPr>
          <w:rFonts w:ascii="Courier New" w:hAnsi="Courier New" w:cs="Courier New"/>
          <w:sz w:val="20"/>
          <w:szCs w:val="20"/>
          <w:lang w:val="it-IT"/>
        </w:rPr>
        <w:t>@ManyToMany</w:t>
      </w:r>
    </w:p>
    <w:p w:rsidR="00F67191" w:rsidRDefault="00F67191" w:rsidP="00F67191">
      <w:pPr>
        <w:numPr>
          <w:ilvl w:val="0"/>
          <w:numId w:val="7"/>
        </w:numPr>
        <w:rPr>
          <w:lang w:val="en-US"/>
        </w:rPr>
      </w:pPr>
      <w:r>
        <w:rPr>
          <w:lang w:val="en-US"/>
        </w:rPr>
        <w:t xml:space="preserve">tipul </w:t>
      </w:r>
      <w:r w:rsidRPr="00046F60">
        <w:rPr>
          <w:rFonts w:ascii="Courier New" w:hAnsi="Courier New" w:cs="Courier New"/>
          <w:sz w:val="20"/>
          <w:szCs w:val="20"/>
          <w:lang w:val="en-US"/>
        </w:rPr>
        <w:t>Map</w:t>
      </w:r>
      <w:r>
        <w:rPr>
          <w:lang w:val="en-US"/>
        </w:rPr>
        <w:t xml:space="preserve"> se foloseste doar intr-una dintre partile relationarii bidirectionale</w:t>
      </w:r>
    </w:p>
    <w:p w:rsidR="00F67191" w:rsidRDefault="00F67191" w:rsidP="00F67191">
      <w:pPr>
        <w:rPr>
          <w:lang w:val="en-US"/>
        </w:rPr>
      </w:pPr>
      <w:r>
        <w:rPr>
          <w:lang w:val="en-US"/>
        </w:rPr>
        <w:t xml:space="preserve">Cand tipul cheii unui </w:t>
      </w:r>
      <w:r w:rsidRPr="00D12038">
        <w:rPr>
          <w:rFonts w:ascii="Courier New" w:hAnsi="Courier New" w:cs="Courier New"/>
          <w:sz w:val="20"/>
          <w:szCs w:val="20"/>
          <w:lang w:val="en-US"/>
        </w:rPr>
        <w:t>Map</w:t>
      </w:r>
      <w:r>
        <w:rPr>
          <w:lang w:val="en-US"/>
        </w:rPr>
        <w:t xml:space="preserve"> este un tip de baza Java vom folosi anotatia </w:t>
      </w:r>
      <w:r w:rsidRPr="00D12038">
        <w:rPr>
          <w:rFonts w:ascii="Courier New" w:hAnsi="Courier New" w:cs="Courier New"/>
          <w:sz w:val="20"/>
          <w:szCs w:val="20"/>
          <w:lang w:val="en-US"/>
        </w:rPr>
        <w:t>javax.persistence.MapKeyColumn</w:t>
      </w:r>
      <w:r>
        <w:rPr>
          <w:lang w:val="en-US"/>
        </w:rPr>
        <w:t xml:space="preserve"> pentru a seta maparea cheii. Predefinit, atributul </w:t>
      </w:r>
      <w:r w:rsidRPr="00D12038">
        <w:rPr>
          <w:rFonts w:ascii="Courier New" w:hAnsi="Courier New" w:cs="Courier New"/>
          <w:sz w:val="20"/>
          <w:szCs w:val="20"/>
          <w:lang w:val="en-US"/>
        </w:rPr>
        <w:t>name</w:t>
      </w:r>
      <w:r>
        <w:rPr>
          <w:lang w:val="en-US"/>
        </w:rPr>
        <w:t xml:space="preserve"> al acestei anotatii este </w:t>
      </w:r>
      <w:r w:rsidRPr="00D12038">
        <w:rPr>
          <w:rFonts w:ascii="Courier New" w:hAnsi="Courier New" w:cs="Courier New"/>
          <w:sz w:val="20"/>
          <w:szCs w:val="20"/>
          <w:lang w:val="en-US"/>
        </w:rPr>
        <w:t>PROPERTY-NAME_KEY</w:t>
      </w:r>
      <w:r>
        <w:rPr>
          <w:lang w:val="en-US"/>
        </w:rPr>
        <w:t xml:space="preserve">. Spre exemplu, daca campul relationat referit este </w:t>
      </w:r>
      <w:r w:rsidRPr="00D12038">
        <w:rPr>
          <w:rFonts w:ascii="Courier New" w:hAnsi="Courier New" w:cs="Courier New"/>
          <w:sz w:val="20"/>
          <w:szCs w:val="20"/>
          <w:lang w:val="en-US"/>
        </w:rPr>
        <w:t>image</w:t>
      </w:r>
      <w:r>
        <w:rPr>
          <w:lang w:val="en-US"/>
        </w:rPr>
        <w:t xml:space="preserve">, atributul name predefinit este </w:t>
      </w:r>
      <w:r w:rsidRPr="00D12038">
        <w:rPr>
          <w:rFonts w:ascii="Courier New" w:hAnsi="Courier New" w:cs="Courier New"/>
          <w:sz w:val="20"/>
          <w:szCs w:val="20"/>
          <w:lang w:val="en-US"/>
        </w:rPr>
        <w:t>IMAGE_KEY</w:t>
      </w:r>
      <w:r>
        <w:rPr>
          <w:lang w:val="en-US"/>
        </w:rPr>
        <w:t xml:space="preserve">. </w:t>
      </w:r>
    </w:p>
    <w:p w:rsidR="00F67191" w:rsidRDefault="00F67191" w:rsidP="00F67191">
      <w:pPr>
        <w:rPr>
          <w:lang w:val="en-US"/>
        </w:rPr>
      </w:pPr>
      <w:r>
        <w:rPr>
          <w:lang w:val="en-US"/>
        </w:rPr>
        <w:t xml:space="preserve">Daca tipul cheii unui </w:t>
      </w:r>
      <w:r w:rsidRPr="00100E02">
        <w:rPr>
          <w:rFonts w:ascii="Courier New" w:hAnsi="Courier New" w:cs="Courier New"/>
          <w:sz w:val="20"/>
          <w:szCs w:val="20"/>
          <w:lang w:val="en-US"/>
        </w:rPr>
        <w:t>Map</w:t>
      </w:r>
      <w:r>
        <w:rPr>
          <w:lang w:val="en-US"/>
        </w:rPr>
        <w:t xml:space="preserve"> este entitate, utilizam anotatia </w:t>
      </w:r>
      <w:r w:rsidRPr="00100E02">
        <w:rPr>
          <w:rFonts w:ascii="Courier New" w:hAnsi="Courier New" w:cs="Courier New"/>
          <w:sz w:val="20"/>
          <w:szCs w:val="20"/>
          <w:lang w:val="en-US"/>
        </w:rPr>
        <w:t>javax.persistence.MapKeyJoinColumn</w:t>
      </w:r>
      <w:r>
        <w:rPr>
          <w:lang w:val="en-US"/>
        </w:rPr>
        <w:t xml:space="preserve">. Daca avem nevoie de mai multe coloane pentru a seta maparea vom folosi anotatia </w:t>
      </w:r>
      <w:r w:rsidRPr="00100E02">
        <w:rPr>
          <w:rFonts w:ascii="Courier New" w:hAnsi="Courier New" w:cs="Courier New"/>
          <w:sz w:val="20"/>
          <w:szCs w:val="20"/>
          <w:lang w:val="en-US"/>
        </w:rPr>
        <w:t>javax.persistence.MapKeyJoinColumn</w:t>
      </w:r>
      <w:r>
        <w:rPr>
          <w:rFonts w:ascii="Courier New" w:hAnsi="Courier New" w:cs="Courier New"/>
          <w:sz w:val="20"/>
          <w:szCs w:val="20"/>
          <w:lang w:val="en-US"/>
        </w:rPr>
        <w:t>s</w:t>
      </w:r>
      <w:r>
        <w:rPr>
          <w:lang w:val="en-US"/>
        </w:rPr>
        <w:t xml:space="preserve"> pentru a include multiple anotatii </w:t>
      </w:r>
      <w:r w:rsidRPr="00100E02">
        <w:rPr>
          <w:rFonts w:ascii="Courier New" w:hAnsi="Courier New" w:cs="Courier New"/>
          <w:sz w:val="20"/>
          <w:szCs w:val="20"/>
          <w:lang w:val="en-US"/>
        </w:rPr>
        <w:t>javax.persistence.MapKeyJoinColumn</w:t>
      </w:r>
      <w:r>
        <w:rPr>
          <w:lang w:val="en-US"/>
        </w:rPr>
        <w:t xml:space="preserve">. Daca anotatia </w:t>
      </w:r>
      <w:r w:rsidRPr="00100E02">
        <w:rPr>
          <w:rFonts w:ascii="Courier New" w:hAnsi="Courier New" w:cs="Courier New"/>
          <w:sz w:val="20"/>
          <w:szCs w:val="20"/>
          <w:lang w:val="en-US"/>
        </w:rPr>
        <w:t>javax.persistence.MapKeyJoinColumn</w:t>
      </w:r>
      <w:r>
        <w:rPr>
          <w:lang w:val="en-US"/>
        </w:rPr>
        <w:t xml:space="preserve"> este prezenta atunci numele coloanei mapate este in mod predefinit </w:t>
      </w:r>
      <w:r w:rsidRPr="00D12038">
        <w:rPr>
          <w:rFonts w:ascii="Courier New" w:hAnsi="Courier New" w:cs="Courier New"/>
          <w:sz w:val="20"/>
          <w:szCs w:val="20"/>
          <w:lang w:val="en-US"/>
        </w:rPr>
        <w:t>PROPERTY-NAME_KEY</w:t>
      </w:r>
      <w:r>
        <w:rPr>
          <w:lang w:val="en-US"/>
        </w:rPr>
        <w:t xml:space="preserve">. Spre exemplu, daca campul relationat referit este </w:t>
      </w:r>
      <w:r>
        <w:rPr>
          <w:rFonts w:ascii="Courier New" w:hAnsi="Courier New" w:cs="Courier New"/>
          <w:sz w:val="20"/>
          <w:szCs w:val="20"/>
          <w:lang w:val="en-US"/>
        </w:rPr>
        <w:t>angajat</w:t>
      </w:r>
      <w:r>
        <w:rPr>
          <w:lang w:val="en-US"/>
        </w:rPr>
        <w:t xml:space="preserve">, atributul name predefinit este </w:t>
      </w:r>
      <w:r>
        <w:rPr>
          <w:rFonts w:ascii="Courier New" w:hAnsi="Courier New" w:cs="Courier New"/>
          <w:sz w:val="20"/>
          <w:szCs w:val="20"/>
          <w:lang w:val="en-US"/>
        </w:rPr>
        <w:t>ANGAJAT</w:t>
      </w:r>
      <w:r w:rsidRPr="00D12038">
        <w:rPr>
          <w:rFonts w:ascii="Courier New" w:hAnsi="Courier New" w:cs="Courier New"/>
          <w:sz w:val="20"/>
          <w:szCs w:val="20"/>
          <w:lang w:val="en-US"/>
        </w:rPr>
        <w:t>_KEY</w:t>
      </w:r>
      <w:r>
        <w:rPr>
          <w:lang w:val="en-US"/>
        </w:rPr>
        <w:t>.</w:t>
      </w:r>
    </w:p>
    <w:p w:rsidR="00F67191" w:rsidRDefault="00F67191" w:rsidP="00F67191">
      <w:pPr>
        <w:rPr>
          <w:lang w:val="en-US"/>
        </w:rPr>
      </w:pPr>
      <w:r>
        <w:rPr>
          <w:lang w:val="en-US"/>
        </w:rPr>
        <w:t xml:space="preserve">Daca nu folosim tipurile generice Java in campul relationat, atunci va trebui ca clasa cheie sa fie setata explicit prin anotatia </w:t>
      </w:r>
      <w:r w:rsidRPr="00662D73">
        <w:rPr>
          <w:rFonts w:ascii="Courier New" w:hAnsi="Courier New" w:cs="Courier New"/>
          <w:sz w:val="20"/>
          <w:szCs w:val="20"/>
          <w:lang w:val="en-US"/>
        </w:rPr>
        <w:t>javax.persistence.MapKeyClass</w:t>
      </w:r>
      <w:r>
        <w:rPr>
          <w:lang w:val="en-US"/>
        </w:rPr>
        <w:t>.</w:t>
      </w:r>
    </w:p>
    <w:p w:rsidR="00F67191" w:rsidRDefault="00F67191" w:rsidP="00F67191">
      <w:pPr>
        <w:rPr>
          <w:lang w:val="en-US"/>
        </w:rPr>
      </w:pPr>
      <w:r>
        <w:rPr>
          <w:lang w:val="en-US"/>
        </w:rPr>
        <w:t xml:space="preserve">Daca cheia unui </w:t>
      </w:r>
      <w:r w:rsidRPr="00375AF4">
        <w:rPr>
          <w:rFonts w:ascii="Courier New" w:hAnsi="Courier New" w:cs="Courier New"/>
          <w:sz w:val="20"/>
          <w:szCs w:val="20"/>
          <w:lang w:val="en-US"/>
        </w:rPr>
        <w:t>Map</w:t>
      </w:r>
      <w:r>
        <w:rPr>
          <w:lang w:val="en-US"/>
        </w:rPr>
        <w:t xml:space="preserve"> este cheie primara sau in cazul valorii unui camp persistent/proprietate al unui </w:t>
      </w:r>
      <w:r w:rsidRPr="00375AF4">
        <w:rPr>
          <w:rFonts w:ascii="Courier New" w:hAnsi="Courier New" w:cs="Courier New"/>
          <w:sz w:val="20"/>
          <w:szCs w:val="20"/>
          <w:lang w:val="en-US"/>
        </w:rPr>
        <w:t>Map</w:t>
      </w:r>
      <w:r>
        <w:rPr>
          <w:lang w:val="en-US"/>
        </w:rPr>
        <w:t xml:space="preserve"> atunci folosim anotatia </w:t>
      </w:r>
      <w:r w:rsidRPr="00375AF4">
        <w:rPr>
          <w:rFonts w:ascii="Courier New" w:hAnsi="Courier New" w:cs="Courier New"/>
          <w:sz w:val="20"/>
          <w:szCs w:val="20"/>
          <w:lang w:val="en-US"/>
        </w:rPr>
        <w:t>javax.persistence.MapKey</w:t>
      </w:r>
      <w:r>
        <w:rPr>
          <w:lang w:val="en-US"/>
        </w:rPr>
        <w:t xml:space="preserve">. Cele doua anotatii </w:t>
      </w:r>
      <w:r w:rsidRPr="00375AF4">
        <w:rPr>
          <w:rFonts w:ascii="Courier New" w:hAnsi="Courier New" w:cs="Courier New"/>
          <w:sz w:val="20"/>
          <w:szCs w:val="20"/>
          <w:lang w:val="en-US"/>
        </w:rPr>
        <w:t>javax.persistence.MapKey</w:t>
      </w:r>
      <w:r>
        <w:rPr>
          <w:lang w:val="en-US"/>
        </w:rPr>
        <w:t xml:space="preserve"> si </w:t>
      </w:r>
      <w:r w:rsidRPr="00375AF4">
        <w:rPr>
          <w:rFonts w:ascii="Courier New" w:hAnsi="Courier New" w:cs="Courier New"/>
          <w:sz w:val="20"/>
          <w:szCs w:val="20"/>
          <w:lang w:val="en-US"/>
        </w:rPr>
        <w:t>javax.persistence.MapKey</w:t>
      </w:r>
      <w:r>
        <w:rPr>
          <w:rFonts w:ascii="Courier New" w:hAnsi="Courier New" w:cs="Courier New"/>
          <w:sz w:val="20"/>
          <w:szCs w:val="20"/>
          <w:lang w:val="en-US"/>
        </w:rPr>
        <w:t>Class</w:t>
      </w:r>
      <w:r>
        <w:rPr>
          <w:lang w:val="en-US"/>
        </w:rPr>
        <w:t xml:space="preserve"> nu pot fi folosite simultan.</w:t>
      </w:r>
    </w:p>
    <w:p w:rsidR="00F67191" w:rsidRPr="00613D97" w:rsidRDefault="00F67191" w:rsidP="00F67191">
      <w:pPr>
        <w:rPr>
          <w:lang w:val="it-IT"/>
        </w:rPr>
      </w:pPr>
      <w:r>
        <w:rPr>
          <w:lang w:val="en-US"/>
        </w:rPr>
        <w:lastRenderedPageBreak/>
        <w:t xml:space="preserve">Daca valoarea unui </w:t>
      </w:r>
      <w:r w:rsidRPr="00375AF4">
        <w:rPr>
          <w:rFonts w:ascii="Courier New" w:hAnsi="Courier New" w:cs="Courier New"/>
          <w:sz w:val="20"/>
          <w:szCs w:val="20"/>
          <w:lang w:val="en-US"/>
        </w:rPr>
        <w:t>Map</w:t>
      </w:r>
      <w:r>
        <w:rPr>
          <w:lang w:val="en-US"/>
        </w:rPr>
        <w:t xml:space="preserve"> este un tip de baza Java sau o clasa incorporata, va fi mapata ca o colectie. </w:t>
      </w:r>
      <w:r w:rsidRPr="00613D97">
        <w:rPr>
          <w:lang w:val="it-IT"/>
        </w:rPr>
        <w:t xml:space="preserve">Daca nu folosim tipul generic, elementul </w:t>
      </w:r>
      <w:r w:rsidRPr="00613D97">
        <w:rPr>
          <w:rFonts w:ascii="Courier New" w:hAnsi="Courier New" w:cs="Courier New"/>
          <w:sz w:val="20"/>
          <w:szCs w:val="20"/>
          <w:lang w:val="it-IT"/>
        </w:rPr>
        <w:t>targetClass</w:t>
      </w:r>
      <w:r w:rsidRPr="00613D97">
        <w:rPr>
          <w:lang w:val="it-IT"/>
        </w:rPr>
        <w:t xml:space="preserve"> al anotatiei </w:t>
      </w:r>
      <w:r w:rsidRPr="00613D97">
        <w:rPr>
          <w:rFonts w:ascii="Courier New" w:hAnsi="Courier New" w:cs="Courier New"/>
          <w:sz w:val="20"/>
          <w:szCs w:val="20"/>
          <w:lang w:val="it-IT"/>
        </w:rPr>
        <w:t>@ElementCollection</w:t>
      </w:r>
      <w:r w:rsidRPr="00613D97">
        <w:rPr>
          <w:lang w:val="it-IT"/>
        </w:rPr>
        <w:t xml:space="preserve"> trebuie sa fie setat la tipul valorii.</w:t>
      </w:r>
    </w:p>
    <w:p w:rsidR="00F67191" w:rsidRPr="00613D97" w:rsidRDefault="00F67191" w:rsidP="00F67191">
      <w:pPr>
        <w:rPr>
          <w:lang w:val="it-IT"/>
        </w:rPr>
      </w:pPr>
      <w:r w:rsidRPr="00613D97">
        <w:rPr>
          <w:lang w:val="it-IT"/>
        </w:rPr>
        <w:t xml:space="preserve">Daca valoarea lui </w:t>
      </w:r>
      <w:r w:rsidRPr="0093328F">
        <w:rPr>
          <w:rFonts w:ascii="Courier New" w:hAnsi="Courier New" w:cs="Courier New"/>
          <w:sz w:val="20"/>
          <w:szCs w:val="20"/>
          <w:lang w:val="it-IT"/>
        </w:rPr>
        <w:t>Map</w:t>
      </w:r>
      <w:r w:rsidRPr="00613D97">
        <w:rPr>
          <w:lang w:val="it-IT"/>
        </w:rPr>
        <w:t xml:space="preserve"> este o entitate si parte a unei relationari M:N sau 1:N unidirectionale, atunci va fi mapata unui tabel jonctionat. O relationare unidirectionala 1:N ce utilizeaza </w:t>
      </w:r>
      <w:r w:rsidRPr="00613D97">
        <w:rPr>
          <w:rFonts w:ascii="Courier New" w:hAnsi="Courier New" w:cs="Courier New"/>
          <w:sz w:val="20"/>
          <w:szCs w:val="20"/>
          <w:lang w:val="it-IT"/>
        </w:rPr>
        <w:t>Map</w:t>
      </w:r>
      <w:r w:rsidRPr="00613D97">
        <w:rPr>
          <w:lang w:val="it-IT"/>
        </w:rPr>
        <w:t xml:space="preserve"> trebuie sa fie mapata folosind anotatia </w:t>
      </w:r>
      <w:r w:rsidRPr="00613D97">
        <w:rPr>
          <w:rFonts w:ascii="Courier New" w:hAnsi="Courier New" w:cs="Courier New"/>
          <w:sz w:val="20"/>
          <w:szCs w:val="20"/>
          <w:lang w:val="it-IT"/>
        </w:rPr>
        <w:t>@JoinColumn</w:t>
      </w:r>
      <w:r w:rsidRPr="00613D97">
        <w:rPr>
          <w:lang w:val="it-IT"/>
        </w:rPr>
        <w:t xml:space="preserve">. </w:t>
      </w:r>
    </w:p>
    <w:p w:rsidR="00F67191" w:rsidRPr="00613D97" w:rsidRDefault="00F67191" w:rsidP="00F67191">
      <w:pPr>
        <w:rPr>
          <w:lang w:val="it-IT"/>
        </w:rPr>
      </w:pPr>
      <w:r w:rsidRPr="00613D97">
        <w:rPr>
          <w:lang w:val="it-IT"/>
        </w:rPr>
        <w:t xml:space="preserve">Daca entitatea este parte a unei relationari bidirectionale 1:N/M:N, ea va fi mapata in tabelul entitatii ce reprezinta valoarea </w:t>
      </w:r>
      <w:r w:rsidRPr="00613D97">
        <w:rPr>
          <w:rFonts w:ascii="Courier New" w:hAnsi="Courier New" w:cs="Courier New"/>
          <w:sz w:val="20"/>
          <w:szCs w:val="20"/>
          <w:lang w:val="it-IT"/>
        </w:rPr>
        <w:t>Map</w:t>
      </w:r>
      <w:r w:rsidRPr="00613D97">
        <w:rPr>
          <w:lang w:val="it-IT"/>
        </w:rPr>
        <w:t xml:space="preserve">-ului. Daca nu folosim tipuri generice atunci atributul </w:t>
      </w:r>
      <w:r w:rsidRPr="00613D97">
        <w:rPr>
          <w:rFonts w:ascii="Courier New" w:hAnsi="Courier New" w:cs="Courier New"/>
          <w:sz w:val="20"/>
          <w:szCs w:val="20"/>
          <w:lang w:val="it-IT"/>
        </w:rPr>
        <w:t>targetEntity</w:t>
      </w:r>
      <w:r w:rsidRPr="00613D97">
        <w:rPr>
          <w:lang w:val="it-IT"/>
        </w:rPr>
        <w:t xml:space="preserve"> al anotatiilor </w:t>
      </w:r>
      <w:r w:rsidRPr="00613D97">
        <w:rPr>
          <w:rFonts w:ascii="Courier New" w:hAnsi="Courier New" w:cs="Courier New"/>
          <w:sz w:val="20"/>
          <w:szCs w:val="20"/>
          <w:lang w:val="it-IT"/>
        </w:rPr>
        <w:t>@OneToMany</w:t>
      </w:r>
      <w:r w:rsidRPr="00613D97">
        <w:rPr>
          <w:lang w:val="it-IT"/>
        </w:rPr>
        <w:t xml:space="preserve"> si </w:t>
      </w:r>
      <w:r w:rsidRPr="00613D97">
        <w:rPr>
          <w:rFonts w:ascii="Courier New" w:hAnsi="Courier New" w:cs="Courier New"/>
          <w:sz w:val="20"/>
          <w:szCs w:val="20"/>
          <w:lang w:val="it-IT"/>
        </w:rPr>
        <w:t>@ManyToMany</w:t>
      </w:r>
      <w:r w:rsidRPr="00613D97">
        <w:rPr>
          <w:lang w:val="it-IT"/>
        </w:rPr>
        <w:t xml:space="preserve"> va trebui setat la tipul valorii.</w:t>
      </w:r>
    </w:p>
    <w:p w:rsidR="00F67191" w:rsidRPr="00613D97" w:rsidRDefault="00F67191" w:rsidP="00F67191">
      <w:pPr>
        <w:rPr>
          <w:lang w:val="it-IT"/>
        </w:rPr>
      </w:pPr>
      <w:r w:rsidRPr="00613D97">
        <w:rPr>
          <w:lang w:val="it-IT"/>
        </w:rPr>
        <w:t xml:space="preserve">Java furnizeaza un mecanism pentru validarea datelor aplicatiei. </w:t>
      </w:r>
    </w:p>
    <w:p w:rsidR="00F67191" w:rsidRPr="00613D97" w:rsidRDefault="00F67191" w:rsidP="00F67191">
      <w:pPr>
        <w:rPr>
          <w:lang w:val="it-IT"/>
        </w:rPr>
      </w:pPr>
      <w:r w:rsidRPr="00613D97">
        <w:rPr>
          <w:lang w:val="it-IT"/>
        </w:rPr>
        <w:t>Bean Validation este integrat in containerele EE. Mecanismul de validare poate fi aplicat claselor entitate persistente, claselor incorporate si superclaselor mapate. Java face validari automate entitatilor cu campuri persistente sau proprietati anotate pentru validare</w:t>
      </w:r>
      <w:r>
        <w:rPr>
          <w:lang w:val="it-IT"/>
        </w:rPr>
        <w:t>,</w:t>
      </w:r>
      <w:r w:rsidRPr="00613D97">
        <w:rPr>
          <w:lang w:val="it-IT"/>
        </w:rPr>
        <w:t xml:space="preserve"> imediat dupa evenimentele ciclului de viata si anume PrePersistent, PreUpdate si PreRemove. </w:t>
      </w:r>
    </w:p>
    <w:p w:rsidR="00F67191" w:rsidRDefault="00F67191" w:rsidP="00F67191">
      <w:pPr>
        <w:rPr>
          <w:lang w:val="en-US"/>
        </w:rPr>
      </w:pPr>
      <w:r w:rsidRPr="00613D97">
        <w:rPr>
          <w:lang w:val="it-IT"/>
        </w:rPr>
        <w:t xml:space="preserve">Java furnizeaza anotatii predefinite pentru validare dar da posibilitatea si utilizatorului sa-si creeze propriile avalidari. Fiecare constrangere folosita pentru validare este asociata cu cel putin o clasa validator ce valideaza valoarea campului sau proprietatuu supuse constrangerii. </w:t>
      </w:r>
      <w:r>
        <w:rPr>
          <w:lang w:val="en-US"/>
        </w:rPr>
        <w:t>Constrangerile de validare se aplica prin anotatii campurilor sau getterilor proprietatilor.</w:t>
      </w:r>
    </w:p>
    <w:p w:rsidR="00F67191" w:rsidRDefault="00F67191" w:rsidP="00F67191">
      <w:pPr>
        <w:rPr>
          <w:lang w:val="en-US"/>
        </w:rPr>
      </w:pPr>
      <w:r>
        <w:rPr>
          <w:rFonts w:ascii="MyriadPro-SemiboldSemiCn" w:hAnsi="MyriadPro-SemiboldSemiCn" w:cs="MyriadPro-SemiboldSemiCn"/>
          <w:noProof/>
          <w:sz w:val="14"/>
          <w:szCs w:val="14"/>
          <w:lang w:eastAsia="ro-RO"/>
        </w:rPr>
        <w:drawing>
          <wp:inline distT="0" distB="0" distL="0" distR="0">
            <wp:extent cx="5755640" cy="2602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2602865"/>
                    </a:xfrm>
                    <a:prstGeom prst="rect">
                      <a:avLst/>
                    </a:prstGeom>
                    <a:noFill/>
                    <a:ln>
                      <a:noFill/>
                    </a:ln>
                  </pic:spPr>
                </pic:pic>
              </a:graphicData>
            </a:graphic>
          </wp:inline>
        </w:drawing>
      </w:r>
    </w:p>
    <w:p w:rsidR="00F67191" w:rsidRDefault="00F67191" w:rsidP="00F67191">
      <w:pPr>
        <w:rPr>
          <w:lang w:val="en-US"/>
        </w:rPr>
      </w:pPr>
      <w:r>
        <w:rPr>
          <w:noProof/>
          <w:lang w:eastAsia="ro-RO"/>
        </w:rPr>
        <w:lastRenderedPageBreak/>
        <w:drawing>
          <wp:inline distT="0" distB="0" distL="0" distR="0">
            <wp:extent cx="5755640" cy="5508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640" cy="5508625"/>
                    </a:xfrm>
                    <a:prstGeom prst="rect">
                      <a:avLst/>
                    </a:prstGeom>
                    <a:noFill/>
                    <a:ln>
                      <a:noFill/>
                    </a:ln>
                  </pic:spPr>
                </pic:pic>
              </a:graphicData>
            </a:graphic>
          </wp:inline>
        </w:drawing>
      </w:r>
    </w:p>
    <w:p w:rsidR="00F67191" w:rsidRDefault="00F67191" w:rsidP="00F67191">
      <w:pPr>
        <w:rPr>
          <w:lang w:val="en-US"/>
        </w:rPr>
      </w:pPr>
      <w:r>
        <w:rPr>
          <w:noProof/>
          <w:lang w:eastAsia="ro-RO"/>
        </w:rPr>
        <w:drawing>
          <wp:inline distT="0" distB="0" distL="0" distR="0">
            <wp:extent cx="4627880" cy="2563495"/>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7880" cy="2563495"/>
                    </a:xfrm>
                    <a:prstGeom prst="rect">
                      <a:avLst/>
                    </a:prstGeom>
                    <a:noFill/>
                    <a:ln>
                      <a:noFill/>
                    </a:ln>
                  </pic:spPr>
                </pic:pic>
              </a:graphicData>
            </a:graphic>
          </wp:inline>
        </w:drawing>
      </w:r>
    </w:p>
    <w:p w:rsidR="00F67191" w:rsidRPr="00613D97" w:rsidRDefault="00F67191" w:rsidP="00F67191">
      <w:pPr>
        <w:rPr>
          <w:lang w:val="it-IT"/>
        </w:rPr>
      </w:pPr>
      <w:r w:rsidRPr="00613D97">
        <w:rPr>
          <w:lang w:val="it-IT"/>
        </w:rPr>
        <w:t>Toate constrangerile predefinite, definite in tabelul anterior, au in corespondenta anotatia: NumeConstrangere.List pentru gruparea mai multor constrangeri de acelasi tip asociate aceluiasi camp sau proprietate. Spre exemplu:</w:t>
      </w:r>
    </w:p>
    <w:p w:rsidR="00F67191" w:rsidRPr="00876709" w:rsidRDefault="00F67191" w:rsidP="00F67191">
      <w:pPr>
        <w:autoSpaceDE w:val="0"/>
        <w:autoSpaceDN w:val="0"/>
        <w:adjustRightInd w:val="0"/>
        <w:ind w:left="708"/>
        <w:rPr>
          <w:rFonts w:ascii="Courier New" w:hAnsi="Courier New" w:cs="Courier New"/>
          <w:sz w:val="20"/>
          <w:szCs w:val="20"/>
        </w:rPr>
      </w:pPr>
      <w:r w:rsidRPr="00876709">
        <w:rPr>
          <w:rFonts w:ascii="Courier New" w:hAnsi="Courier New" w:cs="Courier New"/>
          <w:sz w:val="20"/>
          <w:szCs w:val="20"/>
        </w:rPr>
        <w:t>@Pattern.List({</w:t>
      </w:r>
    </w:p>
    <w:p w:rsidR="00F67191" w:rsidRPr="00876709" w:rsidRDefault="00F67191" w:rsidP="00F67191">
      <w:pPr>
        <w:autoSpaceDE w:val="0"/>
        <w:autoSpaceDN w:val="0"/>
        <w:adjustRightInd w:val="0"/>
        <w:ind w:left="708" w:firstLine="708"/>
        <w:rPr>
          <w:rFonts w:ascii="Courier New" w:hAnsi="Courier New" w:cs="Courier New"/>
          <w:sz w:val="20"/>
          <w:szCs w:val="20"/>
        </w:rPr>
      </w:pPr>
      <w:r w:rsidRPr="00876709">
        <w:rPr>
          <w:rFonts w:ascii="Courier New" w:hAnsi="Courier New" w:cs="Courier New"/>
          <w:sz w:val="20"/>
          <w:szCs w:val="20"/>
        </w:rPr>
        <w:t>@Pattern(regexp="..."),</w:t>
      </w:r>
    </w:p>
    <w:p w:rsidR="00F67191" w:rsidRPr="00876709" w:rsidRDefault="00F67191" w:rsidP="00F67191">
      <w:pPr>
        <w:autoSpaceDE w:val="0"/>
        <w:autoSpaceDN w:val="0"/>
        <w:adjustRightInd w:val="0"/>
        <w:ind w:left="708" w:firstLine="708"/>
        <w:rPr>
          <w:rFonts w:ascii="Courier New" w:hAnsi="Courier New" w:cs="Courier New"/>
          <w:sz w:val="20"/>
          <w:szCs w:val="20"/>
        </w:rPr>
      </w:pPr>
      <w:r w:rsidRPr="00876709">
        <w:rPr>
          <w:rFonts w:ascii="Courier New" w:hAnsi="Courier New" w:cs="Courier New"/>
          <w:sz w:val="20"/>
          <w:szCs w:val="20"/>
        </w:rPr>
        <w:lastRenderedPageBreak/>
        <w:t>@Pattern(regexp="...")</w:t>
      </w:r>
    </w:p>
    <w:p w:rsidR="00F67191" w:rsidRPr="00876709" w:rsidRDefault="00F67191" w:rsidP="00F67191">
      <w:pPr>
        <w:autoSpaceDE w:val="0"/>
        <w:autoSpaceDN w:val="0"/>
        <w:adjustRightInd w:val="0"/>
        <w:ind w:left="708"/>
        <w:rPr>
          <w:rFonts w:ascii="Courier New" w:hAnsi="Courier New" w:cs="Courier New"/>
          <w:sz w:val="20"/>
          <w:szCs w:val="20"/>
        </w:rPr>
      </w:pPr>
      <w:r w:rsidRPr="00876709">
        <w:rPr>
          <w:rFonts w:ascii="Courier New" w:hAnsi="Courier New" w:cs="Courier New"/>
          <w:sz w:val="20"/>
          <w:szCs w:val="20"/>
        </w:rPr>
        <w:t>})</w:t>
      </w:r>
    </w:p>
    <w:p w:rsidR="00F67191" w:rsidRPr="00613D97" w:rsidRDefault="00F67191" w:rsidP="00F67191">
      <w:pPr>
        <w:rPr>
          <w:lang w:val="it-IT"/>
        </w:rPr>
      </w:pPr>
    </w:p>
    <w:p w:rsidR="00F67191" w:rsidRPr="00613D97" w:rsidRDefault="00F67191" w:rsidP="00F67191">
      <w:pPr>
        <w:rPr>
          <w:b/>
          <w:lang w:val="it-IT"/>
        </w:rPr>
      </w:pPr>
      <w:r w:rsidRPr="00613D97">
        <w:rPr>
          <w:b/>
          <w:lang w:val="it-IT"/>
        </w:rPr>
        <w:t>Cheile primare in entitati</w:t>
      </w:r>
    </w:p>
    <w:p w:rsidR="00F67191" w:rsidRPr="00613D97" w:rsidRDefault="00F67191" w:rsidP="00F67191">
      <w:pPr>
        <w:rPr>
          <w:lang w:val="it-IT"/>
        </w:rPr>
      </w:pPr>
      <w:r>
        <w:rPr>
          <w:lang w:val="en-US"/>
        </w:rPr>
        <w:t xml:space="preserve">Fiecare entitate are un obiect unic pe post de identificator, cunoscut sub numele de cheie primara. Cheia primara poate fi simpla sau compusa. </w:t>
      </w:r>
      <w:r w:rsidRPr="00613D97">
        <w:rPr>
          <w:lang w:val="it-IT"/>
        </w:rPr>
        <w:t xml:space="preserve">Cheile primare simple utilizeaza anotatia </w:t>
      </w:r>
      <w:r w:rsidRPr="00613D97">
        <w:rPr>
          <w:rFonts w:ascii="Courier New" w:hAnsi="Courier New" w:cs="Courier New"/>
          <w:sz w:val="20"/>
          <w:szCs w:val="20"/>
          <w:lang w:val="it-IT"/>
        </w:rPr>
        <w:t>javax.persistence.Id</w:t>
      </w:r>
      <w:r w:rsidRPr="00613D97">
        <w:rPr>
          <w:lang w:val="it-IT"/>
        </w:rPr>
        <w:t xml:space="preserve"> pentru a marca campul cheie primara. Cheile primare compuse, adica formate din mai multe atribute, trebuie definite intr-o clasa cheie primara. Cheile primare compuse sunt notate folosin</w:t>
      </w:r>
      <w:r>
        <w:rPr>
          <w:lang w:val="it-IT"/>
        </w:rPr>
        <w:t>d</w:t>
      </w:r>
      <w:r w:rsidRPr="00613D97">
        <w:rPr>
          <w:lang w:val="it-IT"/>
        </w:rPr>
        <w:t xml:space="preserve"> anotatiile </w:t>
      </w:r>
      <w:r w:rsidRPr="00613D97">
        <w:rPr>
          <w:rFonts w:ascii="Courier New" w:hAnsi="Courier New" w:cs="Courier New"/>
          <w:sz w:val="20"/>
          <w:szCs w:val="20"/>
          <w:lang w:val="it-IT"/>
        </w:rPr>
        <w:t>javax.persistence.EmbeddedId</w:t>
      </w:r>
      <w:r w:rsidRPr="00613D97">
        <w:rPr>
          <w:lang w:val="it-IT"/>
        </w:rPr>
        <w:t xml:space="preserve"> si </w:t>
      </w:r>
      <w:r w:rsidRPr="00613D97">
        <w:rPr>
          <w:rFonts w:ascii="Courier New" w:hAnsi="Courier New" w:cs="Courier New"/>
          <w:sz w:val="20"/>
          <w:szCs w:val="20"/>
          <w:lang w:val="it-IT"/>
        </w:rPr>
        <w:t>javax.persistence.IdClass</w:t>
      </w:r>
      <w:r w:rsidRPr="00613D97">
        <w:rPr>
          <w:lang w:val="it-IT"/>
        </w:rPr>
        <w:t>.</w:t>
      </w:r>
    </w:p>
    <w:p w:rsidR="00F67191" w:rsidRPr="00613D97" w:rsidRDefault="00F67191" w:rsidP="00F67191">
      <w:pPr>
        <w:rPr>
          <w:lang w:val="it-IT"/>
        </w:rPr>
      </w:pPr>
      <w:r w:rsidRPr="00613D97">
        <w:rPr>
          <w:lang w:val="it-IT"/>
        </w:rPr>
        <w:t xml:space="preserve">Cheia primara sau proprietatea sau campul unei chei primare compuse trebuie </w:t>
      </w:r>
      <w:r>
        <w:rPr>
          <w:lang w:val="it-IT"/>
        </w:rPr>
        <w:t xml:space="preserve">sa fie </w:t>
      </w:r>
      <w:r w:rsidRPr="00613D97">
        <w:rPr>
          <w:lang w:val="it-IT"/>
        </w:rPr>
        <w:t>de unul dintre urmatoarele tipuri Java:</w:t>
      </w:r>
    </w:p>
    <w:p w:rsidR="00F67191" w:rsidRDefault="00F67191" w:rsidP="00F67191">
      <w:pPr>
        <w:numPr>
          <w:ilvl w:val="0"/>
          <w:numId w:val="8"/>
        </w:numPr>
        <w:rPr>
          <w:lang w:val="en-US"/>
        </w:rPr>
      </w:pPr>
      <w:r>
        <w:rPr>
          <w:lang w:val="en-US"/>
        </w:rPr>
        <w:t>tip primitiv</w:t>
      </w:r>
    </w:p>
    <w:p w:rsidR="00F67191" w:rsidRDefault="00F67191" w:rsidP="00F67191">
      <w:pPr>
        <w:numPr>
          <w:ilvl w:val="0"/>
          <w:numId w:val="8"/>
        </w:numPr>
        <w:rPr>
          <w:lang w:val="en-US"/>
        </w:rPr>
      </w:pPr>
      <w:r>
        <w:rPr>
          <w:lang w:val="en-US"/>
        </w:rPr>
        <w:t>tip wrapper al tipului primitiv</w:t>
      </w:r>
    </w:p>
    <w:p w:rsidR="00F67191" w:rsidRPr="00AF49DB" w:rsidRDefault="00F67191" w:rsidP="00F67191">
      <w:pPr>
        <w:numPr>
          <w:ilvl w:val="0"/>
          <w:numId w:val="8"/>
        </w:numPr>
        <w:rPr>
          <w:rFonts w:ascii="Courier New" w:hAnsi="Courier New" w:cs="Courier New"/>
          <w:sz w:val="20"/>
          <w:szCs w:val="20"/>
          <w:lang w:val="en-US"/>
        </w:rPr>
      </w:pPr>
      <w:r w:rsidRPr="00AF49DB">
        <w:rPr>
          <w:rFonts w:ascii="Courier New" w:hAnsi="Courier New" w:cs="Courier New"/>
          <w:sz w:val="20"/>
          <w:szCs w:val="20"/>
          <w:lang w:val="en-US"/>
        </w:rPr>
        <w:t>java.lang.String</w:t>
      </w:r>
    </w:p>
    <w:p w:rsidR="00F67191" w:rsidRPr="00AF49DB" w:rsidRDefault="00F67191" w:rsidP="00F67191">
      <w:pPr>
        <w:numPr>
          <w:ilvl w:val="0"/>
          <w:numId w:val="8"/>
        </w:numPr>
        <w:rPr>
          <w:rFonts w:ascii="Courier New" w:hAnsi="Courier New" w:cs="Courier New"/>
          <w:sz w:val="20"/>
          <w:szCs w:val="20"/>
          <w:lang w:val="en-US"/>
        </w:rPr>
      </w:pPr>
      <w:r w:rsidRPr="00AF49DB">
        <w:rPr>
          <w:rFonts w:ascii="Courier New" w:hAnsi="Courier New" w:cs="Courier New"/>
          <w:sz w:val="20"/>
          <w:szCs w:val="20"/>
          <w:lang w:val="en-US"/>
        </w:rPr>
        <w:t>java.util.Date</w:t>
      </w:r>
    </w:p>
    <w:p w:rsidR="00F67191" w:rsidRPr="00AF49DB" w:rsidRDefault="00F67191" w:rsidP="00F67191">
      <w:pPr>
        <w:numPr>
          <w:ilvl w:val="0"/>
          <w:numId w:val="8"/>
        </w:numPr>
        <w:rPr>
          <w:rFonts w:ascii="Courier New" w:hAnsi="Courier New" w:cs="Courier New"/>
          <w:sz w:val="20"/>
          <w:szCs w:val="20"/>
          <w:lang w:val="en-US"/>
        </w:rPr>
      </w:pPr>
      <w:r w:rsidRPr="00AF49DB">
        <w:rPr>
          <w:rFonts w:ascii="Courier New" w:hAnsi="Courier New" w:cs="Courier New"/>
          <w:sz w:val="20"/>
          <w:szCs w:val="20"/>
          <w:lang w:val="en-US"/>
        </w:rPr>
        <w:t>java.sql.Date</w:t>
      </w:r>
    </w:p>
    <w:p w:rsidR="00F67191" w:rsidRPr="00AF49DB" w:rsidRDefault="00F67191" w:rsidP="00F67191">
      <w:pPr>
        <w:numPr>
          <w:ilvl w:val="0"/>
          <w:numId w:val="8"/>
        </w:numPr>
        <w:rPr>
          <w:rFonts w:ascii="Courier New" w:hAnsi="Courier New" w:cs="Courier New"/>
          <w:sz w:val="20"/>
          <w:szCs w:val="20"/>
          <w:lang w:val="en-US"/>
        </w:rPr>
      </w:pPr>
      <w:r w:rsidRPr="00AF49DB">
        <w:rPr>
          <w:rFonts w:ascii="Courier New" w:hAnsi="Courier New" w:cs="Courier New"/>
          <w:sz w:val="20"/>
          <w:szCs w:val="20"/>
          <w:lang w:val="en-US"/>
        </w:rPr>
        <w:t>java.math.BigDecimal</w:t>
      </w:r>
    </w:p>
    <w:p w:rsidR="00F67191" w:rsidRPr="00AF49DB" w:rsidRDefault="00F67191" w:rsidP="00F67191">
      <w:pPr>
        <w:numPr>
          <w:ilvl w:val="0"/>
          <w:numId w:val="8"/>
        </w:numPr>
        <w:rPr>
          <w:rFonts w:ascii="Courier New" w:hAnsi="Courier New" w:cs="Courier New"/>
          <w:sz w:val="20"/>
          <w:szCs w:val="20"/>
          <w:lang w:val="en-US"/>
        </w:rPr>
      </w:pPr>
      <w:r w:rsidRPr="00AF49DB">
        <w:rPr>
          <w:rFonts w:ascii="Courier New" w:hAnsi="Courier New" w:cs="Courier New"/>
          <w:sz w:val="20"/>
          <w:szCs w:val="20"/>
          <w:lang w:val="en-US"/>
        </w:rPr>
        <w:t>java.math.BigInteger</w:t>
      </w:r>
    </w:p>
    <w:p w:rsidR="00F67191" w:rsidRDefault="00F67191" w:rsidP="00F67191">
      <w:pPr>
        <w:rPr>
          <w:lang w:val="it-IT"/>
        </w:rPr>
      </w:pPr>
      <w:r w:rsidRPr="00613D97">
        <w:rPr>
          <w:lang w:val="it-IT"/>
        </w:rPr>
        <w:t>Tipurile reale nu trebuie a fi folosite ca tipuri pentru cheile primare. Daca folosim chei primare generate atunci singurele tipuri folosite sunt cele intregi.</w:t>
      </w:r>
    </w:p>
    <w:p w:rsidR="00724D01" w:rsidRDefault="00724D01" w:rsidP="00F67191">
      <w:pPr>
        <w:rPr>
          <w:lang w:val="it-IT"/>
        </w:rPr>
      </w:pPr>
      <w:r>
        <w:rPr>
          <w:lang w:val="it-IT"/>
        </w:rPr>
        <w:t>Furnizorul de persistenta este responsabil de modul de generare a cheilor:</w:t>
      </w:r>
    </w:p>
    <w:p w:rsidR="00724D01" w:rsidRDefault="00724D01" w:rsidP="00724D01">
      <w:pPr>
        <w:pStyle w:val="ListParagraph"/>
        <w:numPr>
          <w:ilvl w:val="0"/>
          <w:numId w:val="1"/>
        </w:numPr>
        <w:rPr>
          <w:lang w:val="it-IT"/>
        </w:rPr>
      </w:pPr>
      <w:r>
        <w:rPr>
          <w:lang w:val="it-IT"/>
        </w:rPr>
        <w:t>AUTO, se alege strategia cea mai buna pentru generarea cheii</w:t>
      </w:r>
    </w:p>
    <w:p w:rsidR="00724D01" w:rsidRDefault="00724D01" w:rsidP="00724D01">
      <w:pPr>
        <w:pStyle w:val="ListParagraph"/>
        <w:numPr>
          <w:ilvl w:val="0"/>
          <w:numId w:val="1"/>
        </w:numPr>
        <w:rPr>
          <w:lang w:val="it-IT"/>
        </w:rPr>
      </w:pPr>
      <w:r>
        <w:rPr>
          <w:lang w:val="it-IT"/>
        </w:rPr>
        <w:t>TABLE, se foloseste tabela bazei de date pentru generarea cheii</w:t>
      </w:r>
    </w:p>
    <w:p w:rsidR="00724D01" w:rsidRPr="00724D01" w:rsidRDefault="00724D01" w:rsidP="00724D01">
      <w:pPr>
        <w:pStyle w:val="ListParagraph"/>
        <w:numPr>
          <w:ilvl w:val="0"/>
          <w:numId w:val="1"/>
        </w:numPr>
        <w:rPr>
          <w:lang w:val="it-IT"/>
        </w:rPr>
      </w:pPr>
      <w:r>
        <w:rPr>
          <w:lang w:val="it-IT"/>
        </w:rPr>
        <w:t>SEQUENCE, IDENTITY, se foloseste o secventa sau coloana identitate</w:t>
      </w:r>
    </w:p>
    <w:p w:rsidR="00F67191" w:rsidRPr="00613D97" w:rsidRDefault="00F67191" w:rsidP="00F67191">
      <w:pPr>
        <w:rPr>
          <w:lang w:val="it-IT"/>
        </w:rPr>
      </w:pPr>
      <w:r w:rsidRPr="00613D97">
        <w:rPr>
          <w:lang w:val="it-IT"/>
        </w:rPr>
        <w:t>O clasa primary key trebuie sa indeplineasca urmatoarele cerinte:</w:t>
      </w:r>
    </w:p>
    <w:p w:rsidR="00F67191" w:rsidRDefault="00F67191" w:rsidP="00F67191">
      <w:pPr>
        <w:numPr>
          <w:ilvl w:val="0"/>
          <w:numId w:val="9"/>
        </w:numPr>
        <w:rPr>
          <w:lang w:val="en-US"/>
        </w:rPr>
      </w:pPr>
      <w:r>
        <w:rPr>
          <w:lang w:val="en-US"/>
        </w:rPr>
        <w:t xml:space="preserve">modificatorul de acces al clasei trebuie sa fie </w:t>
      </w:r>
      <w:r w:rsidRPr="002827E3">
        <w:rPr>
          <w:rFonts w:ascii="Courier New" w:hAnsi="Courier New" w:cs="Courier New"/>
          <w:sz w:val="20"/>
          <w:szCs w:val="20"/>
          <w:lang w:val="en-US"/>
        </w:rPr>
        <w:t>public</w:t>
      </w:r>
    </w:p>
    <w:p w:rsidR="00F67191" w:rsidRDefault="00F67191" w:rsidP="00F67191">
      <w:pPr>
        <w:numPr>
          <w:ilvl w:val="0"/>
          <w:numId w:val="9"/>
        </w:numPr>
        <w:rPr>
          <w:lang w:val="en-US"/>
        </w:rPr>
      </w:pPr>
      <w:r>
        <w:rPr>
          <w:lang w:val="en-US"/>
        </w:rPr>
        <w:t xml:space="preserve">proprietatile trebuie sa </w:t>
      </w:r>
      <w:r w:rsidRPr="00FD0DA9">
        <w:rPr>
          <w:rFonts w:ascii="Courier New" w:hAnsi="Courier New" w:cs="Courier New"/>
          <w:sz w:val="20"/>
          <w:szCs w:val="20"/>
          <w:lang w:val="en-US"/>
        </w:rPr>
        <w:t>public</w:t>
      </w:r>
    </w:p>
    <w:p w:rsidR="00F67191" w:rsidRDefault="00F67191" w:rsidP="00F67191">
      <w:pPr>
        <w:numPr>
          <w:ilvl w:val="0"/>
          <w:numId w:val="9"/>
        </w:numPr>
        <w:rPr>
          <w:lang w:val="en-US"/>
        </w:rPr>
      </w:pPr>
      <w:r>
        <w:rPr>
          <w:lang w:val="en-US"/>
        </w:rPr>
        <w:t>clasa trebuie sa aiba un constructor public predefinit</w:t>
      </w:r>
    </w:p>
    <w:p w:rsidR="00F67191" w:rsidRPr="00613D97" w:rsidRDefault="00F67191" w:rsidP="00F67191">
      <w:pPr>
        <w:numPr>
          <w:ilvl w:val="0"/>
          <w:numId w:val="9"/>
        </w:numPr>
        <w:rPr>
          <w:lang w:val="it-IT"/>
        </w:rPr>
      </w:pPr>
      <w:r w:rsidRPr="00613D97">
        <w:rPr>
          <w:lang w:val="it-IT"/>
        </w:rPr>
        <w:t xml:space="preserve">clasa trebuie sa implementeze metodele </w:t>
      </w:r>
      <w:r w:rsidRPr="00613D97">
        <w:rPr>
          <w:rFonts w:ascii="Courier New" w:hAnsi="Courier New" w:cs="Courier New"/>
          <w:sz w:val="20"/>
          <w:szCs w:val="20"/>
          <w:lang w:val="it-IT"/>
        </w:rPr>
        <w:t>hashCode()</w:t>
      </w:r>
      <w:r w:rsidRPr="00613D97">
        <w:rPr>
          <w:lang w:val="it-IT"/>
        </w:rPr>
        <w:t xml:space="preserve"> si </w:t>
      </w:r>
      <w:r w:rsidRPr="00613D97">
        <w:rPr>
          <w:rFonts w:ascii="Courier New" w:hAnsi="Courier New" w:cs="Courier New"/>
          <w:sz w:val="20"/>
          <w:szCs w:val="20"/>
          <w:lang w:val="it-IT"/>
        </w:rPr>
        <w:t>equals()</w:t>
      </w:r>
    </w:p>
    <w:p w:rsidR="00F67191" w:rsidRDefault="00F67191" w:rsidP="00F67191">
      <w:pPr>
        <w:numPr>
          <w:ilvl w:val="0"/>
          <w:numId w:val="9"/>
        </w:numPr>
        <w:rPr>
          <w:lang w:val="en-US"/>
        </w:rPr>
      </w:pPr>
      <w:r>
        <w:rPr>
          <w:lang w:val="en-US"/>
        </w:rPr>
        <w:t>clasa trebuie sa fie serializabila</w:t>
      </w:r>
    </w:p>
    <w:p w:rsidR="00F67191" w:rsidRPr="00613D97" w:rsidRDefault="00F67191" w:rsidP="00F67191">
      <w:pPr>
        <w:numPr>
          <w:ilvl w:val="0"/>
          <w:numId w:val="9"/>
        </w:numPr>
        <w:rPr>
          <w:lang w:val="it-IT"/>
        </w:rPr>
      </w:pPr>
      <w:r w:rsidRPr="00613D97">
        <w:rPr>
          <w:lang w:val="it-IT"/>
        </w:rPr>
        <w:t>cheia primara compusa trebuie sa fie reprezentata si mapata mai multor campuri sau proprietati ale clasei entitate sau trebuie sa fie reprezentata si mapata ca o clasa incorporata</w:t>
      </w:r>
    </w:p>
    <w:p w:rsidR="00F67191" w:rsidRPr="00613D97" w:rsidRDefault="00F67191" w:rsidP="00F67191">
      <w:pPr>
        <w:numPr>
          <w:ilvl w:val="0"/>
          <w:numId w:val="9"/>
        </w:numPr>
        <w:rPr>
          <w:lang w:val="it-IT"/>
        </w:rPr>
      </w:pPr>
      <w:r w:rsidRPr="00613D97">
        <w:rPr>
          <w:lang w:val="it-IT"/>
        </w:rPr>
        <w:t>daca clasa este mapata mai multor campuri sau proprietati, numele si tipul campurilor cheie primara sau al proprietatilor cheii primare din clasa cheie primara trebuie sa corespunda celor din clasa entitate</w:t>
      </w:r>
    </w:p>
    <w:p w:rsidR="00F67191" w:rsidRPr="00613D97" w:rsidRDefault="00F67191" w:rsidP="00F67191">
      <w:pPr>
        <w:rPr>
          <w:lang w:val="it-IT"/>
        </w:rPr>
      </w:pPr>
    </w:p>
    <w:p w:rsidR="00F67191" w:rsidRPr="00613D97" w:rsidRDefault="00F67191" w:rsidP="00F67191">
      <w:pPr>
        <w:rPr>
          <w:b/>
          <w:lang w:val="it-IT"/>
        </w:rPr>
      </w:pPr>
      <w:r w:rsidRPr="00613D97">
        <w:rPr>
          <w:b/>
          <w:lang w:val="it-IT"/>
        </w:rPr>
        <w:t>Relationarea entitatilor</w:t>
      </w:r>
    </w:p>
    <w:p w:rsidR="00F67191" w:rsidRDefault="00F67191" w:rsidP="00F67191">
      <w:pPr>
        <w:rPr>
          <w:lang w:val="it-IT"/>
        </w:rPr>
      </w:pPr>
      <w:r>
        <w:rPr>
          <w:lang w:val="it-IT"/>
        </w:rPr>
        <w:t>Primul pas in modelarea asocierii la nivelul datelor este definirea relationarii ca o multime de proprietati. Aceste proprietati pot fi apoi utilizate pentru a implementa relationarea obiectelor prin clasele entitate.</w:t>
      </w:r>
    </w:p>
    <w:p w:rsidR="00F67191" w:rsidRDefault="00F67191" w:rsidP="00F67191">
      <w:pPr>
        <w:rPr>
          <w:lang w:val="it-IT"/>
        </w:rPr>
      </w:pPr>
      <w:r>
        <w:rPr>
          <w:lang w:val="it-IT"/>
        </w:rPr>
        <w:t>Urmatoarele patru proprietati sunt folosite pentru a descrie asocierea intre obiecte:</w:t>
      </w:r>
    </w:p>
    <w:p w:rsidR="00F67191" w:rsidRPr="00613D97" w:rsidRDefault="00F67191" w:rsidP="00F67191">
      <w:pPr>
        <w:numPr>
          <w:ilvl w:val="0"/>
          <w:numId w:val="19"/>
        </w:numPr>
        <w:rPr>
          <w:lang w:val="it-IT"/>
        </w:rPr>
      </w:pPr>
      <w:r w:rsidRPr="00613D97">
        <w:rPr>
          <w:lang w:val="it-IT"/>
        </w:rPr>
        <w:t>Cardinalitatea unei relatii</w:t>
      </w:r>
      <w:r>
        <w:rPr>
          <w:lang w:val="it-IT"/>
        </w:rPr>
        <w:t>, care specifica numarul de relationari intre doua entitati relationate,</w:t>
      </w:r>
      <w:r w:rsidRPr="00613D97">
        <w:rPr>
          <w:lang w:val="it-IT"/>
        </w:rPr>
        <w:t xml:space="preserve"> poate fi de urmatoarele tipuri: unu-unu, unu-multi, multi-unu, multi-multi.</w:t>
      </w:r>
    </w:p>
    <w:p w:rsidR="00F67191" w:rsidRPr="000D5ECF" w:rsidRDefault="00F67191" w:rsidP="00F67191">
      <w:pPr>
        <w:numPr>
          <w:ilvl w:val="0"/>
          <w:numId w:val="19"/>
        </w:numPr>
        <w:rPr>
          <w:lang w:val="en-US"/>
        </w:rPr>
      </w:pPr>
      <w:r w:rsidRPr="000D5ECF">
        <w:rPr>
          <w:lang w:val="it-IT"/>
        </w:rPr>
        <w:t>Directia unei relatii, care determina navigabilitatea si vizibilitatea, poate fi</w:t>
      </w:r>
      <w:r>
        <w:rPr>
          <w:lang w:val="it-IT"/>
        </w:rPr>
        <w:t>:</w:t>
      </w:r>
      <w:r w:rsidRPr="000D5ECF">
        <w:rPr>
          <w:lang w:val="it-IT"/>
        </w:rPr>
        <w:t xml:space="preserve"> </w:t>
      </w:r>
    </w:p>
    <w:p w:rsidR="00F67191" w:rsidRPr="00D10148" w:rsidRDefault="00F67191" w:rsidP="00F67191">
      <w:pPr>
        <w:numPr>
          <w:ilvl w:val="1"/>
          <w:numId w:val="19"/>
        </w:numPr>
        <w:rPr>
          <w:lang w:val="it-IT"/>
        </w:rPr>
      </w:pPr>
      <w:r w:rsidRPr="000D5ECF">
        <w:rPr>
          <w:lang w:val="it-IT"/>
        </w:rPr>
        <w:t>Bidirectionala</w:t>
      </w:r>
      <w:r>
        <w:rPr>
          <w:lang w:val="it-IT"/>
        </w:rPr>
        <w:t>, fiecare entitate poate vedea cealalta entitate din relatie. Putem astfel include cod in oricare dintre entitati pentru a naviga catre cealalta entitate in vederea obtinerii de informatii si servicii de la aceasta. In JPA natura bidirectionala a unei relatii este specificata prin utilizarea unei anotatii de cardinalitate in ambele clase entitate situate de cele doua parti ale relatiei</w:t>
      </w:r>
    </w:p>
    <w:p w:rsidR="00F67191" w:rsidRDefault="00F67191" w:rsidP="00F67191">
      <w:pPr>
        <w:numPr>
          <w:ilvl w:val="1"/>
          <w:numId w:val="19"/>
        </w:numPr>
        <w:rPr>
          <w:lang w:val="it-IT"/>
        </w:rPr>
      </w:pPr>
      <w:r w:rsidRPr="006C4DB6">
        <w:rPr>
          <w:lang w:val="it-IT"/>
        </w:rPr>
        <w:lastRenderedPageBreak/>
        <w:t>Unidirectionala, doar o singura entitate dintre cele doua implicate in relatie poate vedea cealalta entitate</w:t>
      </w:r>
      <w:r>
        <w:rPr>
          <w:lang w:val="it-IT"/>
        </w:rPr>
        <w:t>. Natura unidirectionala a relatiei este specificata prin folosirea uneia dintre anotatiile de cardinalitate intr-una dintre entitati.</w:t>
      </w:r>
    </w:p>
    <w:p w:rsidR="00F67191" w:rsidRDefault="00F67191" w:rsidP="00F67191">
      <w:pPr>
        <w:numPr>
          <w:ilvl w:val="0"/>
          <w:numId w:val="19"/>
        </w:numPr>
        <w:rPr>
          <w:lang w:val="it-IT"/>
        </w:rPr>
      </w:pPr>
      <w:r>
        <w:rPr>
          <w:lang w:val="it-IT"/>
        </w:rPr>
        <w:t>Proprietarul relatiei, specifica partea de owning a relationarii, care la randul sau contine maparea fizica. Cealalta parte a relatiei se numeste inverse side.</w:t>
      </w:r>
    </w:p>
    <w:p w:rsidR="00F67191" w:rsidRPr="006C4DB6" w:rsidRDefault="00F67191" w:rsidP="00F67191">
      <w:pPr>
        <w:numPr>
          <w:ilvl w:val="0"/>
          <w:numId w:val="19"/>
        </w:numPr>
        <w:rPr>
          <w:lang w:val="it-IT"/>
        </w:rPr>
      </w:pPr>
      <w:r>
        <w:rPr>
          <w:lang w:val="it-IT"/>
        </w:rPr>
        <w:t>Tipul de propagare a operatiei (cascading type), se refera la propagarea efectului unei operatii entitatilor asociate. Se exprima prin termenii: All, Persist, Merge, Remove, Refresh, None</w:t>
      </w:r>
    </w:p>
    <w:p w:rsidR="00F67191" w:rsidRPr="006C4DB6" w:rsidRDefault="00F67191" w:rsidP="00F67191">
      <w:pPr>
        <w:rPr>
          <w:lang w:val="it-IT"/>
        </w:rPr>
      </w:pPr>
      <w:r w:rsidRPr="00613D97">
        <w:rPr>
          <w:lang w:val="it-IT"/>
        </w:rPr>
        <w:t xml:space="preserve">Intr-o relatie bidirectionala fiecare entitate are un camp sau o proprietate ce refera la cealalta entitate din relatie. </w:t>
      </w:r>
      <w:r w:rsidRPr="006C4DB6">
        <w:rPr>
          <w:lang w:val="it-IT"/>
        </w:rPr>
        <w:t>Prin acest camp codul entitatii poate accesa obiectul relationat.</w:t>
      </w:r>
    </w:p>
    <w:p w:rsidR="00F67191" w:rsidRPr="006C4DB6" w:rsidRDefault="00F67191" w:rsidP="00F67191">
      <w:pPr>
        <w:rPr>
          <w:lang w:val="it-IT"/>
        </w:rPr>
      </w:pPr>
      <w:r w:rsidRPr="006C4DB6">
        <w:rPr>
          <w:lang w:val="it-IT"/>
        </w:rPr>
        <w:t>Relatiile bidirectionale trebuie sa urmareasca regulile:</w:t>
      </w:r>
    </w:p>
    <w:p w:rsidR="00F67191" w:rsidRDefault="00F67191" w:rsidP="00F67191">
      <w:pPr>
        <w:numPr>
          <w:ilvl w:val="0"/>
          <w:numId w:val="10"/>
        </w:numPr>
        <w:rPr>
          <w:lang w:val="en-US"/>
        </w:rPr>
      </w:pPr>
      <w:r>
        <w:rPr>
          <w:lang w:val="en-US"/>
        </w:rPr>
        <w:t xml:space="preserve">inverse side trebuie sa refere catre owning side utilizand elementul </w:t>
      </w:r>
      <w:r w:rsidRPr="00BC63BC">
        <w:rPr>
          <w:rFonts w:ascii="Courier New" w:hAnsi="Courier New" w:cs="Courier New"/>
          <w:sz w:val="20"/>
          <w:szCs w:val="20"/>
          <w:lang w:val="en-US"/>
        </w:rPr>
        <w:t>mappedBy</w:t>
      </w:r>
      <w:r>
        <w:rPr>
          <w:lang w:val="en-US"/>
        </w:rPr>
        <w:t xml:space="preserve"> al uneia dintre anotatiile: </w:t>
      </w:r>
      <w:r w:rsidRPr="00BC63BC">
        <w:rPr>
          <w:rFonts w:ascii="Courier New" w:hAnsi="Courier New" w:cs="Courier New"/>
          <w:sz w:val="20"/>
          <w:szCs w:val="20"/>
          <w:lang w:val="en-US"/>
        </w:rPr>
        <w:t>@OneToOne</w:t>
      </w:r>
      <w:r>
        <w:rPr>
          <w:lang w:val="en-US"/>
        </w:rPr>
        <w:t xml:space="preserve">, </w:t>
      </w:r>
      <w:r w:rsidRPr="00BC63BC">
        <w:rPr>
          <w:rFonts w:ascii="Courier New" w:hAnsi="Courier New" w:cs="Courier New"/>
          <w:sz w:val="20"/>
          <w:szCs w:val="20"/>
          <w:lang w:val="en-US"/>
        </w:rPr>
        <w:t>@OneToMany</w:t>
      </w:r>
      <w:r>
        <w:rPr>
          <w:lang w:val="en-US"/>
        </w:rPr>
        <w:t xml:space="preserve"> sau </w:t>
      </w:r>
      <w:r w:rsidRPr="00BC63BC">
        <w:rPr>
          <w:rFonts w:ascii="Courier New" w:hAnsi="Courier New" w:cs="Courier New"/>
          <w:sz w:val="20"/>
          <w:szCs w:val="20"/>
          <w:lang w:val="en-US"/>
        </w:rPr>
        <w:t>@ManyToMany</w:t>
      </w:r>
      <w:r>
        <w:rPr>
          <w:lang w:val="en-US"/>
        </w:rPr>
        <w:t>. Valoarea acestui element este campul sau proprietatea din entitatea ce joaca rol de owner al relatiei</w:t>
      </w:r>
    </w:p>
    <w:p w:rsidR="00F67191" w:rsidRDefault="00F67191" w:rsidP="00F67191">
      <w:pPr>
        <w:numPr>
          <w:ilvl w:val="0"/>
          <w:numId w:val="10"/>
        </w:numPr>
        <w:rPr>
          <w:lang w:val="en-US"/>
        </w:rPr>
      </w:pPr>
      <w:r w:rsidRPr="00613D97">
        <w:rPr>
          <w:lang w:val="it-IT"/>
        </w:rPr>
        <w:t xml:space="preserve">partea “multi” a unei relatii multi-unu, intr-o relationare bidirectionala, nu trebuie sa defineasca elementul </w:t>
      </w:r>
      <w:r w:rsidRPr="00613D97">
        <w:rPr>
          <w:rFonts w:ascii="Courier New" w:hAnsi="Courier New" w:cs="Courier New"/>
          <w:sz w:val="20"/>
          <w:szCs w:val="20"/>
          <w:lang w:val="it-IT"/>
        </w:rPr>
        <w:t>mappedBy</w:t>
      </w:r>
      <w:r w:rsidRPr="00613D97">
        <w:rPr>
          <w:lang w:val="it-IT"/>
        </w:rPr>
        <w:t xml:space="preserve">. </w:t>
      </w:r>
      <w:r>
        <w:rPr>
          <w:lang w:val="en-US"/>
        </w:rPr>
        <w:t>Aceasta parte este considerata intotdeauna owner</w:t>
      </w:r>
    </w:p>
    <w:p w:rsidR="00F67191" w:rsidRDefault="00F67191" w:rsidP="00F67191">
      <w:pPr>
        <w:numPr>
          <w:ilvl w:val="0"/>
          <w:numId w:val="10"/>
        </w:numPr>
        <w:rPr>
          <w:lang w:val="en-US"/>
        </w:rPr>
      </w:pPr>
      <w:r>
        <w:rPr>
          <w:lang w:val="en-US"/>
        </w:rPr>
        <w:t>intr-o relatie unu-unu bidirectioanala owning side corespunde partii ce contine cheia straina corespunzatoare</w:t>
      </w:r>
    </w:p>
    <w:p w:rsidR="00F67191" w:rsidRPr="00613D97" w:rsidRDefault="00F67191" w:rsidP="00F67191">
      <w:pPr>
        <w:numPr>
          <w:ilvl w:val="0"/>
          <w:numId w:val="10"/>
        </w:numPr>
        <w:rPr>
          <w:lang w:val="it-IT"/>
        </w:rPr>
      </w:pPr>
      <w:r w:rsidRPr="00613D97">
        <w:rPr>
          <w:lang w:val="it-IT"/>
        </w:rPr>
        <w:t>intr-o relatie multi-multi ambele parti pot fi owning side</w:t>
      </w:r>
    </w:p>
    <w:p w:rsidR="00F67191" w:rsidRPr="00613D97" w:rsidRDefault="00F67191" w:rsidP="00F67191">
      <w:pPr>
        <w:rPr>
          <w:lang w:val="it-IT"/>
        </w:rPr>
      </w:pPr>
      <w:r w:rsidRPr="00613D97">
        <w:rPr>
          <w:lang w:val="it-IT"/>
        </w:rPr>
        <w:t>Intr-o relatie unidirectionala doar o singura entitate are un camp sau o proprietate ce refera la cealalta entitate.</w:t>
      </w:r>
    </w:p>
    <w:p w:rsidR="00F67191" w:rsidRPr="00613D97" w:rsidRDefault="00F67191" w:rsidP="00F67191">
      <w:pPr>
        <w:rPr>
          <w:lang w:val="it-IT"/>
        </w:rPr>
      </w:pPr>
      <w:r w:rsidRPr="00613D97">
        <w:rPr>
          <w:lang w:val="it-IT"/>
        </w:rPr>
        <w:t>Directionalitatea este necesara pentru a putea naviga intre relatii.</w:t>
      </w:r>
    </w:p>
    <w:p w:rsidR="00F67191" w:rsidRDefault="00F67191" w:rsidP="00F67191">
      <w:pPr>
        <w:rPr>
          <w:lang w:val="en-US"/>
        </w:rPr>
      </w:pPr>
      <w:r w:rsidRPr="00613D97">
        <w:rPr>
          <w:lang w:val="it-IT"/>
        </w:rPr>
        <w:t xml:space="preserve">Entitatile ce utilizeaza relatiile au deseori dependente relativ la existenta celeilalte entitati din relatie. Tipul enumerare </w:t>
      </w:r>
      <w:r w:rsidRPr="00613D97">
        <w:rPr>
          <w:rFonts w:ascii="Courier New" w:hAnsi="Courier New" w:cs="Courier New"/>
          <w:sz w:val="20"/>
          <w:szCs w:val="20"/>
          <w:lang w:val="it-IT"/>
        </w:rPr>
        <w:t>javax.persistence.CascadeType</w:t>
      </w:r>
      <w:r w:rsidRPr="00613D97">
        <w:rPr>
          <w:lang w:val="it-IT"/>
        </w:rPr>
        <w:t xml:space="preserve"> defineste operatiile in cascada, ca valoare a elementului </w:t>
      </w:r>
      <w:r w:rsidRPr="00613D97">
        <w:rPr>
          <w:rFonts w:ascii="Courier New" w:hAnsi="Courier New" w:cs="Courier New"/>
          <w:sz w:val="20"/>
          <w:szCs w:val="20"/>
          <w:lang w:val="it-IT"/>
        </w:rPr>
        <w:t>cascade</w:t>
      </w:r>
      <w:r w:rsidRPr="00613D97">
        <w:rPr>
          <w:lang w:val="it-IT"/>
        </w:rPr>
        <w:t xml:space="preserve"> al anotatiilor de relationare. </w:t>
      </w:r>
      <w:r>
        <w:rPr>
          <w:lang w:val="en-US"/>
        </w:rPr>
        <w:t>Valorile acestei enumerari sunt date in tabelul urmator:</w:t>
      </w:r>
    </w:p>
    <w:p w:rsidR="00F67191" w:rsidRDefault="00F67191" w:rsidP="00F67191">
      <w:pPr>
        <w:rPr>
          <w:lang w:val="en-US"/>
        </w:rPr>
      </w:pPr>
      <w:r>
        <w:rPr>
          <w:noProof/>
          <w:lang w:eastAsia="ro-RO"/>
        </w:rPr>
        <w:drawing>
          <wp:inline distT="0" distB="0" distL="0" distR="0">
            <wp:extent cx="5761355" cy="3023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355" cy="3023870"/>
                    </a:xfrm>
                    <a:prstGeom prst="rect">
                      <a:avLst/>
                    </a:prstGeom>
                    <a:noFill/>
                    <a:ln>
                      <a:noFill/>
                    </a:ln>
                  </pic:spPr>
                </pic:pic>
              </a:graphicData>
            </a:graphic>
          </wp:inline>
        </w:drawing>
      </w:r>
    </w:p>
    <w:p w:rsidR="00F67191" w:rsidRPr="00613D97" w:rsidRDefault="00F67191" w:rsidP="00F67191">
      <w:pPr>
        <w:rPr>
          <w:lang w:val="it-IT"/>
        </w:rPr>
      </w:pPr>
      <w:r w:rsidRPr="00613D97">
        <w:rPr>
          <w:lang w:val="it-IT"/>
        </w:rPr>
        <w:t xml:space="preserve">Cand entitatea destinatie dintr-o relatie unu-unu sau unu-multi este stearsa din relatie, este deseori recomandabil sa stergem si entitatea. Asemenea entitati se numesc orfane si atributul </w:t>
      </w:r>
      <w:r w:rsidRPr="00613D97">
        <w:rPr>
          <w:rFonts w:ascii="Courier New" w:hAnsi="Courier New" w:cs="Courier New"/>
          <w:sz w:val="20"/>
          <w:szCs w:val="20"/>
          <w:lang w:val="it-IT"/>
        </w:rPr>
        <w:t>orphanRemoval</w:t>
      </w:r>
      <w:r w:rsidRPr="00613D97">
        <w:rPr>
          <w:lang w:val="it-IT"/>
        </w:rPr>
        <w:t xml:space="preserve"> poate fi folosit pentru a specifica entitatile orfane ce ar trebui sterse. Acest atribut se foloseste in a</w:t>
      </w:r>
      <w:r>
        <w:rPr>
          <w:lang w:val="it-IT"/>
        </w:rPr>
        <w:t>n</w:t>
      </w:r>
      <w:r w:rsidRPr="00613D97">
        <w:rPr>
          <w:lang w:val="it-IT"/>
        </w:rPr>
        <w:t xml:space="preserve">otatiile </w:t>
      </w:r>
      <w:r w:rsidRPr="00613D97">
        <w:rPr>
          <w:rFonts w:ascii="Courier New" w:hAnsi="Courier New" w:cs="Courier New"/>
          <w:sz w:val="20"/>
          <w:szCs w:val="20"/>
          <w:lang w:val="it-IT"/>
        </w:rPr>
        <w:t>@OneToOne</w:t>
      </w:r>
      <w:r w:rsidRPr="00613D97">
        <w:rPr>
          <w:lang w:val="it-IT"/>
        </w:rPr>
        <w:t xml:space="preserve"> si </w:t>
      </w:r>
      <w:r w:rsidRPr="00613D97">
        <w:rPr>
          <w:rFonts w:ascii="Courier New" w:hAnsi="Courier New" w:cs="Courier New"/>
          <w:sz w:val="20"/>
          <w:szCs w:val="20"/>
          <w:lang w:val="it-IT"/>
        </w:rPr>
        <w:t>@OneToMany</w:t>
      </w:r>
      <w:r w:rsidRPr="00613D97">
        <w:rPr>
          <w:lang w:val="it-IT"/>
        </w:rPr>
        <w:t xml:space="preserve"> si are o valoare booleana, implicit </w:t>
      </w:r>
      <w:r w:rsidRPr="00613D97">
        <w:rPr>
          <w:rFonts w:ascii="Courier New" w:hAnsi="Courier New" w:cs="Courier New"/>
          <w:sz w:val="20"/>
          <w:szCs w:val="20"/>
          <w:lang w:val="it-IT"/>
        </w:rPr>
        <w:t>false</w:t>
      </w:r>
      <w:r w:rsidRPr="00613D97">
        <w:rPr>
          <w:lang w:val="it-IT"/>
        </w:rPr>
        <w:t>.</w:t>
      </w:r>
    </w:p>
    <w:p w:rsidR="00F67191" w:rsidRDefault="00F67191" w:rsidP="00511822"/>
    <w:p w:rsidR="0066737A" w:rsidRPr="006A2F89" w:rsidRDefault="0066737A" w:rsidP="0066737A">
      <w:pPr>
        <w:rPr>
          <w:b/>
        </w:rPr>
      </w:pPr>
      <w:r w:rsidRPr="006A2F89">
        <w:rPr>
          <w:b/>
        </w:rPr>
        <w:t>Implementarea asocierii unidirectionale unu-unu</w:t>
      </w:r>
    </w:p>
    <w:p w:rsidR="0066737A" w:rsidRDefault="0066737A" w:rsidP="0066737A">
      <w:r>
        <w:t>O astfel de asociere poate fi cea din schema de mai jos:</w:t>
      </w:r>
    </w:p>
    <w:p w:rsidR="0066737A" w:rsidRDefault="0066737A" w:rsidP="0066737A">
      <w:r>
        <w:rPr>
          <w:noProof/>
          <w:lang w:eastAsia="ro-RO"/>
        </w:rPr>
        <w:lastRenderedPageBreak/>
        <w:drawing>
          <wp:inline distT="0" distB="0" distL="0" distR="0">
            <wp:extent cx="5761355" cy="18065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355" cy="1806575"/>
                    </a:xfrm>
                    <a:prstGeom prst="rect">
                      <a:avLst/>
                    </a:prstGeom>
                    <a:noFill/>
                    <a:ln>
                      <a:noFill/>
                    </a:ln>
                  </pic:spPr>
                </pic:pic>
              </a:graphicData>
            </a:graphic>
          </wp:inline>
        </w:drawing>
      </w:r>
    </w:p>
    <w:p w:rsidR="0066737A" w:rsidRDefault="0066737A" w:rsidP="0066737A">
      <w:r>
        <w:t>Procesul de realizare a acestei asocieri intre doua clase entitate urmeaza pasii:</w:t>
      </w:r>
    </w:p>
    <w:p w:rsidR="0066737A" w:rsidRDefault="0066737A" w:rsidP="0066737A">
      <w:pPr>
        <w:numPr>
          <w:ilvl w:val="0"/>
          <w:numId w:val="20"/>
        </w:numPr>
      </w:pPr>
      <w:r>
        <w:t>definirea celor doua clase entitate</w:t>
      </w:r>
    </w:p>
    <w:p w:rsidR="0066737A" w:rsidRDefault="0066737A" w:rsidP="0066737A">
      <w:pPr>
        <w:numPr>
          <w:ilvl w:val="0"/>
          <w:numId w:val="20"/>
        </w:numPr>
      </w:pPr>
      <w:r>
        <w:t>identificarea clasei owner</w:t>
      </w:r>
    </w:p>
    <w:p w:rsidR="0066737A" w:rsidRPr="006A2F89" w:rsidRDefault="0066737A" w:rsidP="0066737A">
      <w:pPr>
        <w:numPr>
          <w:ilvl w:val="0"/>
          <w:numId w:val="20"/>
        </w:numPr>
        <w:rPr>
          <w:lang w:val="it-IT"/>
        </w:rPr>
      </w:pPr>
      <w:r w:rsidRPr="006A2F89">
        <w:rPr>
          <w:lang w:val="it-IT"/>
        </w:rPr>
        <w:t>in acea entitate cream un camp sau o proprietate pentru a reprezenta relationarea entitati</w:t>
      </w:r>
      <w:r>
        <w:rPr>
          <w:lang w:val="it-IT"/>
        </w:rPr>
        <w:t>i cu entitatea tinta (target)</w:t>
      </w:r>
    </w:p>
    <w:p w:rsidR="0066737A" w:rsidRPr="009E1182" w:rsidRDefault="0066737A" w:rsidP="0066737A">
      <w:pPr>
        <w:numPr>
          <w:ilvl w:val="0"/>
          <w:numId w:val="20"/>
        </w:numPr>
        <w:rPr>
          <w:lang w:val="it-IT"/>
        </w:rPr>
      </w:pPr>
      <w:r>
        <w:rPr>
          <w:lang w:val="it-IT"/>
        </w:rPr>
        <w:t xml:space="preserve">anotarea acestuia prin </w:t>
      </w:r>
      <w:r w:rsidRPr="009E1182">
        <w:rPr>
          <w:rFonts w:ascii="Courier New" w:hAnsi="Courier New" w:cs="Courier New"/>
          <w:sz w:val="20"/>
          <w:szCs w:val="20"/>
          <w:lang w:val="it-IT"/>
        </w:rPr>
        <w:t>@One</w:t>
      </w:r>
      <w:r>
        <w:rPr>
          <w:rFonts w:ascii="Courier New" w:hAnsi="Courier New" w:cs="Courier New"/>
          <w:sz w:val="20"/>
          <w:szCs w:val="20"/>
          <w:lang w:val="it-IT"/>
        </w:rPr>
        <w:t>T</w:t>
      </w:r>
      <w:r w:rsidRPr="009E1182">
        <w:rPr>
          <w:rFonts w:ascii="Courier New" w:hAnsi="Courier New" w:cs="Courier New"/>
          <w:sz w:val="20"/>
          <w:szCs w:val="20"/>
          <w:lang w:val="it-IT"/>
        </w:rPr>
        <w:t>oOne</w:t>
      </w:r>
    </w:p>
    <w:p w:rsidR="0066737A" w:rsidRDefault="0066737A" w:rsidP="0066737A">
      <w:pPr>
        <w:numPr>
          <w:ilvl w:val="0"/>
          <w:numId w:val="20"/>
        </w:numPr>
        <w:rPr>
          <w:lang w:val="it-IT"/>
        </w:rPr>
      </w:pPr>
      <w:r>
        <w:rPr>
          <w:lang w:val="it-IT"/>
        </w:rPr>
        <w:t>pentru ca este o asociere unidirectionala nu este necesara o alta modificare in entitatea tinta</w:t>
      </w:r>
    </w:p>
    <w:p w:rsidR="0066737A" w:rsidRDefault="0066737A" w:rsidP="0066737A">
      <w:pPr>
        <w:rPr>
          <w:lang w:val="it-IT"/>
        </w:rPr>
      </w:pPr>
      <w:r>
        <w:rPr>
          <w:lang w:val="it-IT"/>
        </w:rPr>
        <w:t>Portiunea de cod implicata in aceasta relationare este data mai jos:</w:t>
      </w:r>
    </w:p>
    <w:p w:rsidR="0066737A" w:rsidRPr="009E1182" w:rsidRDefault="0066737A" w:rsidP="0066737A">
      <w:pPr>
        <w:autoSpaceDE w:val="0"/>
        <w:autoSpaceDN w:val="0"/>
        <w:adjustRightInd w:val="0"/>
        <w:rPr>
          <w:rFonts w:ascii="Courier" w:hAnsi="Courier" w:cs="Courier"/>
          <w:sz w:val="20"/>
          <w:szCs w:val="20"/>
        </w:rPr>
      </w:pPr>
      <w:r w:rsidRPr="009E1182">
        <w:rPr>
          <w:rFonts w:ascii="Courier" w:hAnsi="Courier" w:cs="Courier"/>
          <w:sz w:val="20"/>
          <w:szCs w:val="20"/>
        </w:rPr>
        <w:t>@Entity</w:t>
      </w:r>
    </w:p>
    <w:p w:rsidR="0066737A" w:rsidRPr="009E1182" w:rsidRDefault="0066737A" w:rsidP="0066737A">
      <w:pPr>
        <w:autoSpaceDE w:val="0"/>
        <w:autoSpaceDN w:val="0"/>
        <w:adjustRightInd w:val="0"/>
        <w:rPr>
          <w:rFonts w:ascii="Courier" w:hAnsi="Courier" w:cs="Courier"/>
          <w:sz w:val="20"/>
          <w:szCs w:val="20"/>
        </w:rPr>
      </w:pPr>
      <w:r w:rsidRPr="009E1182">
        <w:rPr>
          <w:rFonts w:ascii="Courier" w:hAnsi="Courier" w:cs="Courier"/>
          <w:sz w:val="20"/>
          <w:szCs w:val="20"/>
        </w:rPr>
        <w:t>public class Customer {</w:t>
      </w:r>
    </w:p>
    <w:p w:rsidR="0066737A" w:rsidRPr="009E1182" w:rsidRDefault="0066737A" w:rsidP="0066737A">
      <w:pPr>
        <w:autoSpaceDE w:val="0"/>
        <w:autoSpaceDN w:val="0"/>
        <w:adjustRightInd w:val="0"/>
        <w:ind w:left="708"/>
        <w:rPr>
          <w:rFonts w:ascii="Courier" w:hAnsi="Courier" w:cs="Courier"/>
          <w:sz w:val="20"/>
          <w:szCs w:val="20"/>
        </w:rPr>
      </w:pPr>
      <w:r w:rsidRPr="009E1182">
        <w:rPr>
          <w:rFonts w:ascii="Courier" w:hAnsi="Courier" w:cs="Courier"/>
          <w:sz w:val="20"/>
          <w:szCs w:val="20"/>
        </w:rPr>
        <w:t>@Id</w:t>
      </w:r>
    </w:p>
    <w:p w:rsidR="0066737A" w:rsidRPr="009E1182" w:rsidRDefault="0066737A" w:rsidP="0066737A">
      <w:pPr>
        <w:autoSpaceDE w:val="0"/>
        <w:autoSpaceDN w:val="0"/>
        <w:adjustRightInd w:val="0"/>
        <w:ind w:left="708"/>
        <w:rPr>
          <w:rFonts w:ascii="Courier" w:hAnsi="Courier" w:cs="Courier"/>
          <w:sz w:val="20"/>
          <w:szCs w:val="20"/>
        </w:rPr>
      </w:pPr>
      <w:r w:rsidRPr="009E1182">
        <w:rPr>
          <w:rFonts w:ascii="Courier" w:hAnsi="Courier" w:cs="Courier"/>
          <w:sz w:val="20"/>
          <w:szCs w:val="20"/>
        </w:rPr>
        <w:t>private int id;</w:t>
      </w:r>
    </w:p>
    <w:p w:rsidR="0066737A" w:rsidRPr="009E1182" w:rsidRDefault="0066737A" w:rsidP="0066737A">
      <w:pPr>
        <w:autoSpaceDE w:val="0"/>
        <w:autoSpaceDN w:val="0"/>
        <w:adjustRightInd w:val="0"/>
        <w:ind w:left="708"/>
        <w:rPr>
          <w:rFonts w:ascii="Courier" w:hAnsi="Courier" w:cs="Courier"/>
          <w:sz w:val="20"/>
          <w:szCs w:val="20"/>
        </w:rPr>
      </w:pPr>
      <w:r w:rsidRPr="009E1182">
        <w:rPr>
          <w:rFonts w:ascii="Courier" w:hAnsi="Courier" w:cs="Courier"/>
          <w:sz w:val="20"/>
          <w:szCs w:val="20"/>
        </w:rPr>
        <w:t>@OneToOne</w:t>
      </w:r>
    </w:p>
    <w:p w:rsidR="0066737A" w:rsidRPr="009E1182" w:rsidRDefault="0066737A" w:rsidP="0066737A">
      <w:pPr>
        <w:autoSpaceDE w:val="0"/>
        <w:autoSpaceDN w:val="0"/>
        <w:adjustRightInd w:val="0"/>
        <w:ind w:left="708"/>
        <w:rPr>
          <w:rFonts w:ascii="Courier" w:hAnsi="Courier" w:cs="Courier"/>
          <w:sz w:val="20"/>
          <w:szCs w:val="20"/>
        </w:rPr>
      </w:pPr>
      <w:r w:rsidRPr="009E1182">
        <w:rPr>
          <w:rFonts w:ascii="Courier" w:hAnsi="Courier" w:cs="Courier"/>
          <w:sz w:val="20"/>
          <w:szCs w:val="20"/>
        </w:rPr>
        <w:t>private Record custRecord;</w:t>
      </w:r>
    </w:p>
    <w:p w:rsidR="0066737A" w:rsidRPr="009E1182" w:rsidRDefault="0066737A" w:rsidP="0066737A">
      <w:pPr>
        <w:autoSpaceDE w:val="0"/>
        <w:autoSpaceDN w:val="0"/>
        <w:adjustRightInd w:val="0"/>
        <w:ind w:left="708"/>
        <w:rPr>
          <w:rFonts w:ascii="Courier" w:hAnsi="Courier" w:cs="Courier"/>
          <w:sz w:val="20"/>
          <w:szCs w:val="20"/>
        </w:rPr>
      </w:pPr>
      <w:r w:rsidRPr="009E1182">
        <w:rPr>
          <w:rFonts w:ascii="Courier" w:hAnsi="Courier" w:cs="Courier"/>
          <w:sz w:val="20"/>
          <w:szCs w:val="20"/>
        </w:rPr>
        <w:t>..//</w:t>
      </w:r>
    </w:p>
    <w:p w:rsidR="0066737A" w:rsidRPr="009E1182" w:rsidRDefault="0066737A" w:rsidP="0066737A">
      <w:pPr>
        <w:autoSpaceDE w:val="0"/>
        <w:autoSpaceDN w:val="0"/>
        <w:adjustRightInd w:val="0"/>
        <w:rPr>
          <w:rFonts w:ascii="Courier" w:hAnsi="Courier" w:cs="Courier"/>
          <w:sz w:val="20"/>
          <w:szCs w:val="20"/>
        </w:rPr>
      </w:pPr>
      <w:r w:rsidRPr="009E1182">
        <w:rPr>
          <w:rFonts w:ascii="Courier" w:hAnsi="Courier" w:cs="Courier"/>
          <w:sz w:val="20"/>
          <w:szCs w:val="20"/>
        </w:rPr>
        <w:t>}</w:t>
      </w:r>
    </w:p>
    <w:p w:rsidR="0066737A" w:rsidRPr="009E1182" w:rsidRDefault="0066737A" w:rsidP="0066737A">
      <w:pPr>
        <w:rPr>
          <w:lang w:val="en-GB"/>
        </w:rPr>
      </w:pPr>
      <w:r w:rsidRPr="009E1182">
        <w:rPr>
          <w:lang w:val="en-GB"/>
        </w:rPr>
        <w:t>Respectiv, clasa target:</w:t>
      </w:r>
    </w:p>
    <w:p w:rsidR="0066737A" w:rsidRPr="009E1182" w:rsidRDefault="0066737A" w:rsidP="0066737A">
      <w:pPr>
        <w:autoSpaceDE w:val="0"/>
        <w:autoSpaceDN w:val="0"/>
        <w:adjustRightInd w:val="0"/>
        <w:rPr>
          <w:rFonts w:ascii="Courier" w:hAnsi="Courier" w:cs="Courier"/>
          <w:sz w:val="20"/>
          <w:szCs w:val="20"/>
        </w:rPr>
      </w:pPr>
      <w:r w:rsidRPr="009E1182">
        <w:rPr>
          <w:rFonts w:ascii="Courier" w:hAnsi="Courier" w:cs="Courier"/>
          <w:sz w:val="20"/>
          <w:szCs w:val="20"/>
        </w:rPr>
        <w:t>@Entity</w:t>
      </w:r>
    </w:p>
    <w:p w:rsidR="0066737A" w:rsidRPr="009E1182" w:rsidRDefault="0066737A" w:rsidP="0066737A">
      <w:pPr>
        <w:autoSpaceDE w:val="0"/>
        <w:autoSpaceDN w:val="0"/>
        <w:adjustRightInd w:val="0"/>
        <w:rPr>
          <w:rFonts w:ascii="Courier" w:hAnsi="Courier" w:cs="Courier"/>
          <w:sz w:val="20"/>
          <w:szCs w:val="20"/>
        </w:rPr>
      </w:pPr>
      <w:r w:rsidRPr="009E1182">
        <w:rPr>
          <w:rFonts w:ascii="Courier" w:hAnsi="Courier" w:cs="Courier"/>
          <w:sz w:val="20"/>
          <w:szCs w:val="20"/>
        </w:rPr>
        <w:t>public class Record {</w:t>
      </w:r>
    </w:p>
    <w:p w:rsidR="0066737A" w:rsidRPr="009E1182" w:rsidRDefault="0066737A" w:rsidP="0066737A">
      <w:pPr>
        <w:autoSpaceDE w:val="0"/>
        <w:autoSpaceDN w:val="0"/>
        <w:adjustRightInd w:val="0"/>
        <w:ind w:left="708"/>
        <w:rPr>
          <w:rFonts w:ascii="Courier" w:hAnsi="Courier" w:cs="Courier"/>
          <w:sz w:val="20"/>
          <w:szCs w:val="20"/>
        </w:rPr>
      </w:pPr>
      <w:r w:rsidRPr="009E1182">
        <w:rPr>
          <w:rFonts w:ascii="Courier" w:hAnsi="Courier" w:cs="Courier"/>
          <w:sz w:val="20"/>
          <w:szCs w:val="20"/>
        </w:rPr>
        <w:t>@Id</w:t>
      </w:r>
    </w:p>
    <w:p w:rsidR="0066737A" w:rsidRPr="009E1182" w:rsidRDefault="0066737A" w:rsidP="0066737A">
      <w:pPr>
        <w:autoSpaceDE w:val="0"/>
        <w:autoSpaceDN w:val="0"/>
        <w:adjustRightInd w:val="0"/>
        <w:ind w:left="708"/>
        <w:rPr>
          <w:rFonts w:ascii="Courier" w:hAnsi="Courier" w:cs="Courier"/>
          <w:sz w:val="20"/>
          <w:szCs w:val="20"/>
        </w:rPr>
      </w:pPr>
      <w:r w:rsidRPr="009E1182">
        <w:rPr>
          <w:rFonts w:ascii="Courier" w:hAnsi="Courier" w:cs="Courier"/>
          <w:sz w:val="20"/>
          <w:szCs w:val="20"/>
        </w:rPr>
        <w:t>private int recId;</w:t>
      </w:r>
    </w:p>
    <w:p w:rsidR="0066737A" w:rsidRPr="009E1182" w:rsidRDefault="0066737A" w:rsidP="0066737A">
      <w:pPr>
        <w:autoSpaceDE w:val="0"/>
        <w:autoSpaceDN w:val="0"/>
        <w:adjustRightInd w:val="0"/>
        <w:ind w:left="708"/>
        <w:rPr>
          <w:rFonts w:ascii="Courier" w:hAnsi="Courier" w:cs="Courier"/>
          <w:sz w:val="20"/>
          <w:szCs w:val="20"/>
        </w:rPr>
      </w:pPr>
      <w:r w:rsidRPr="009E1182">
        <w:rPr>
          <w:rFonts w:ascii="Courier" w:hAnsi="Courier" w:cs="Courier"/>
          <w:sz w:val="20"/>
          <w:szCs w:val="20"/>
        </w:rPr>
        <w:t>..//</w:t>
      </w:r>
    </w:p>
    <w:p w:rsidR="0066737A" w:rsidRDefault="0066737A" w:rsidP="0066737A">
      <w:pPr>
        <w:autoSpaceDE w:val="0"/>
        <w:autoSpaceDN w:val="0"/>
        <w:adjustRightInd w:val="0"/>
        <w:rPr>
          <w:rFonts w:ascii="Courier" w:hAnsi="Courier" w:cs="Courier"/>
          <w:sz w:val="20"/>
          <w:szCs w:val="20"/>
        </w:rPr>
      </w:pPr>
      <w:r w:rsidRPr="009E1182">
        <w:rPr>
          <w:rFonts w:ascii="Courier" w:hAnsi="Courier" w:cs="Courier"/>
          <w:sz w:val="20"/>
          <w:szCs w:val="20"/>
        </w:rPr>
        <w:t>}</w:t>
      </w:r>
    </w:p>
    <w:p w:rsidR="0066737A" w:rsidRDefault="0066737A" w:rsidP="0066737A">
      <w:pPr>
        <w:rPr>
          <w:lang w:val="en-GB"/>
        </w:rPr>
      </w:pPr>
      <w:r>
        <w:rPr>
          <w:lang w:val="en-GB"/>
        </w:rPr>
        <w:t>Strategia ilustrata anterior este cea generica. Ea poate fi modificata astfel:</w:t>
      </w:r>
    </w:p>
    <w:p w:rsidR="0066737A" w:rsidRDefault="0066737A" w:rsidP="0066737A">
      <w:pPr>
        <w:numPr>
          <w:ilvl w:val="0"/>
          <w:numId w:val="21"/>
        </w:numPr>
        <w:rPr>
          <w:lang w:val="it-IT"/>
        </w:rPr>
      </w:pPr>
      <w:r w:rsidRPr="004D6861">
        <w:rPr>
          <w:lang w:val="it-IT"/>
        </w:rPr>
        <w:t>putem suprascrie numele predefinit al coloanei de jonctiune prin ad</w:t>
      </w:r>
      <w:r>
        <w:rPr>
          <w:lang w:val="it-IT"/>
        </w:rPr>
        <w:t>au</w:t>
      </w:r>
      <w:r w:rsidRPr="004D6861">
        <w:rPr>
          <w:lang w:val="it-IT"/>
        </w:rPr>
        <w:t>garea</w:t>
      </w:r>
      <w:r>
        <w:rPr>
          <w:lang w:val="it-IT"/>
        </w:rPr>
        <w:t xml:space="preserve"> anotatiei </w:t>
      </w:r>
      <w:r w:rsidRPr="004D6861">
        <w:rPr>
          <w:rFonts w:ascii="Courier New" w:hAnsi="Courier New" w:cs="Courier New"/>
          <w:sz w:val="20"/>
          <w:szCs w:val="20"/>
          <w:lang w:val="it-IT"/>
        </w:rPr>
        <w:t>@JoinColumn</w:t>
      </w:r>
      <w:r>
        <w:rPr>
          <w:lang w:val="it-IT"/>
        </w:rPr>
        <w:t xml:space="preserve"> anotatiei </w:t>
      </w:r>
      <w:r w:rsidRPr="004D6861">
        <w:rPr>
          <w:rFonts w:ascii="Courier New" w:hAnsi="Courier New" w:cs="Courier New"/>
          <w:sz w:val="20"/>
          <w:szCs w:val="20"/>
          <w:lang w:val="it-IT"/>
        </w:rPr>
        <w:t>@OneToOne</w:t>
      </w:r>
    </w:p>
    <w:p w:rsidR="0066737A" w:rsidRDefault="0066737A" w:rsidP="0066737A">
      <w:pPr>
        <w:numPr>
          <w:ilvl w:val="0"/>
          <w:numId w:val="21"/>
        </w:numPr>
        <w:rPr>
          <w:lang w:val="it-IT"/>
        </w:rPr>
      </w:pPr>
      <w:r>
        <w:rPr>
          <w:lang w:val="it-IT"/>
        </w:rPr>
        <w:t xml:space="preserve">daca cele doua tabele impart aceleasi valori ale cheii primare putem folosi anotatia </w:t>
      </w:r>
      <w:r w:rsidRPr="004D6861">
        <w:rPr>
          <w:rFonts w:ascii="Courier New" w:hAnsi="Courier New" w:cs="Courier New"/>
          <w:sz w:val="20"/>
          <w:szCs w:val="20"/>
          <w:lang w:val="it-IT"/>
        </w:rPr>
        <w:t>@PrimaryKeyJoinColumn</w:t>
      </w:r>
      <w:r>
        <w:rPr>
          <w:lang w:val="it-IT"/>
        </w:rPr>
        <w:t xml:space="preserve"> in loc de </w:t>
      </w:r>
      <w:r w:rsidRPr="004D6861">
        <w:rPr>
          <w:rFonts w:ascii="Courier New" w:hAnsi="Courier New" w:cs="Courier New"/>
          <w:sz w:val="20"/>
          <w:szCs w:val="20"/>
          <w:lang w:val="it-IT"/>
        </w:rPr>
        <w:t>@JoinColumn</w:t>
      </w:r>
    </w:p>
    <w:p w:rsidR="0066737A" w:rsidRPr="004D6861" w:rsidRDefault="0066737A" w:rsidP="0066737A">
      <w:pPr>
        <w:numPr>
          <w:ilvl w:val="0"/>
          <w:numId w:val="21"/>
        </w:numPr>
        <w:rPr>
          <w:lang w:val="it-IT"/>
        </w:rPr>
      </w:pPr>
      <w:r>
        <w:rPr>
          <w:lang w:val="it-IT"/>
        </w:rPr>
        <w:t xml:space="preserve">daca cele doua tabele sunt jonctionate utilizand multiple coloane vom folosi anotatia </w:t>
      </w:r>
      <w:r w:rsidRPr="004D6861">
        <w:rPr>
          <w:rFonts w:ascii="Courier New" w:hAnsi="Courier New" w:cs="Courier New"/>
          <w:sz w:val="20"/>
          <w:szCs w:val="20"/>
          <w:lang w:val="it-IT"/>
        </w:rPr>
        <w:t>@JoinColumns</w:t>
      </w:r>
      <w:r>
        <w:rPr>
          <w:lang w:val="it-IT"/>
        </w:rPr>
        <w:t xml:space="preserve"> in loc de </w:t>
      </w:r>
      <w:r w:rsidRPr="004D6861">
        <w:rPr>
          <w:rFonts w:ascii="Courier New" w:hAnsi="Courier New" w:cs="Courier New"/>
          <w:sz w:val="20"/>
          <w:szCs w:val="20"/>
          <w:lang w:val="it-IT"/>
        </w:rPr>
        <w:t>@JoinColumn</w:t>
      </w:r>
    </w:p>
    <w:p w:rsidR="0066737A" w:rsidRDefault="0066737A" w:rsidP="0066737A">
      <w:pPr>
        <w:rPr>
          <w:lang w:val="it-IT"/>
        </w:rPr>
      </w:pPr>
    </w:p>
    <w:p w:rsidR="0066737A" w:rsidRPr="004D6861" w:rsidRDefault="0066737A" w:rsidP="0066737A">
      <w:pPr>
        <w:rPr>
          <w:b/>
          <w:lang w:val="it-IT"/>
        </w:rPr>
      </w:pPr>
      <w:r w:rsidRPr="004D6861">
        <w:rPr>
          <w:b/>
          <w:lang w:val="it-IT"/>
        </w:rPr>
        <w:t>Implementarea asocierii bidirectionale unu-unu</w:t>
      </w:r>
    </w:p>
    <w:p w:rsidR="0066737A" w:rsidRDefault="0066737A" w:rsidP="0066737A">
      <w:pPr>
        <w:rPr>
          <w:lang w:val="it-IT"/>
        </w:rPr>
      </w:pPr>
      <w:r>
        <w:rPr>
          <w:lang w:val="it-IT"/>
        </w:rPr>
        <w:t>Pe baza exemplului anterior com crea o proprietate si in target prin care putem vedea entitatea proprietar. Pentru aceasta pina la pasul 4, inclusiv, procedam ca mai inainte. Vom modifica pasul 5 si adauga pasul 6:</w:t>
      </w:r>
    </w:p>
    <w:p w:rsidR="0066737A" w:rsidRDefault="0066737A" w:rsidP="0066737A">
      <w:pPr>
        <w:numPr>
          <w:ilvl w:val="0"/>
          <w:numId w:val="22"/>
        </w:numPr>
        <w:rPr>
          <w:lang w:val="it-IT"/>
        </w:rPr>
      </w:pPr>
      <w:r>
        <w:rPr>
          <w:lang w:val="it-IT"/>
        </w:rPr>
        <w:t>in entitatea inversa cream un camp sau o proprietate ce reprezinta relationarea cu entitatea owning</w:t>
      </w:r>
    </w:p>
    <w:p w:rsidR="0066737A" w:rsidRDefault="0066737A" w:rsidP="0066737A">
      <w:pPr>
        <w:numPr>
          <w:ilvl w:val="0"/>
          <w:numId w:val="22"/>
        </w:numPr>
        <w:rPr>
          <w:lang w:val="it-IT"/>
        </w:rPr>
      </w:pPr>
      <w:r>
        <w:rPr>
          <w:lang w:val="it-IT"/>
        </w:rPr>
        <w:t xml:space="preserve">anotam aceasta proprietate prin </w:t>
      </w:r>
      <w:r w:rsidRPr="005F0705">
        <w:rPr>
          <w:rFonts w:ascii="Courier New" w:hAnsi="Courier New" w:cs="Courier New"/>
          <w:sz w:val="20"/>
          <w:szCs w:val="20"/>
          <w:lang w:val="it-IT"/>
        </w:rPr>
        <w:t>@OneToOne</w:t>
      </w:r>
      <w:r>
        <w:rPr>
          <w:lang w:val="it-IT"/>
        </w:rPr>
        <w:t xml:space="preserve"> si setam valoarea atributul </w:t>
      </w:r>
      <w:r w:rsidRPr="005F0705">
        <w:rPr>
          <w:rFonts w:ascii="Courier New" w:hAnsi="Courier New" w:cs="Courier New"/>
          <w:sz w:val="20"/>
          <w:szCs w:val="20"/>
          <w:lang w:val="it-IT"/>
        </w:rPr>
        <w:t>mappedBy</w:t>
      </w:r>
      <w:r>
        <w:rPr>
          <w:lang w:val="it-IT"/>
        </w:rPr>
        <w:t xml:space="preserve"> la valoarea campului sau proprietatii din entitatea owning</w:t>
      </w:r>
    </w:p>
    <w:p w:rsidR="0066737A" w:rsidRDefault="0066737A" w:rsidP="0066737A">
      <w:pPr>
        <w:rPr>
          <w:lang w:val="es-ES"/>
        </w:rPr>
      </w:pPr>
      <w:r w:rsidRPr="005F0705">
        <w:rPr>
          <w:lang w:val="es-ES"/>
        </w:rPr>
        <w:t xml:space="preserve">rezultatul </w:t>
      </w:r>
      <w:r>
        <w:rPr>
          <w:lang w:val="es-ES"/>
        </w:rPr>
        <w:t>este descris de codul urmator:</w:t>
      </w:r>
    </w:p>
    <w:p w:rsidR="0066737A" w:rsidRPr="005F0705" w:rsidRDefault="0066737A" w:rsidP="0066737A">
      <w:pPr>
        <w:autoSpaceDE w:val="0"/>
        <w:autoSpaceDN w:val="0"/>
        <w:adjustRightInd w:val="0"/>
        <w:rPr>
          <w:rFonts w:ascii="Courier" w:hAnsi="Courier" w:cs="Courier"/>
          <w:sz w:val="20"/>
          <w:szCs w:val="20"/>
        </w:rPr>
      </w:pPr>
      <w:r w:rsidRPr="005F0705">
        <w:rPr>
          <w:rFonts w:ascii="Courier" w:hAnsi="Courier" w:cs="Courier"/>
          <w:sz w:val="20"/>
          <w:szCs w:val="20"/>
        </w:rPr>
        <w:t>@Entity</w:t>
      </w:r>
    </w:p>
    <w:p w:rsidR="0066737A" w:rsidRPr="005F0705" w:rsidRDefault="0066737A" w:rsidP="0066737A">
      <w:pPr>
        <w:autoSpaceDE w:val="0"/>
        <w:autoSpaceDN w:val="0"/>
        <w:adjustRightInd w:val="0"/>
        <w:rPr>
          <w:rFonts w:ascii="Courier" w:hAnsi="Courier" w:cs="Courier"/>
          <w:sz w:val="20"/>
          <w:szCs w:val="20"/>
        </w:rPr>
      </w:pPr>
      <w:r w:rsidRPr="005F0705">
        <w:rPr>
          <w:rFonts w:ascii="Courier" w:hAnsi="Courier" w:cs="Courier"/>
          <w:sz w:val="20"/>
          <w:szCs w:val="20"/>
        </w:rPr>
        <w:t>public class Record {</w:t>
      </w:r>
    </w:p>
    <w:p w:rsidR="0066737A" w:rsidRPr="005F0705" w:rsidRDefault="0066737A" w:rsidP="0066737A">
      <w:pPr>
        <w:autoSpaceDE w:val="0"/>
        <w:autoSpaceDN w:val="0"/>
        <w:adjustRightInd w:val="0"/>
        <w:ind w:left="708"/>
        <w:rPr>
          <w:rFonts w:ascii="Courier" w:hAnsi="Courier" w:cs="Courier"/>
          <w:sz w:val="20"/>
          <w:szCs w:val="20"/>
        </w:rPr>
      </w:pPr>
      <w:r w:rsidRPr="005F0705">
        <w:rPr>
          <w:rFonts w:ascii="Courier" w:hAnsi="Courier" w:cs="Courier"/>
          <w:sz w:val="20"/>
          <w:szCs w:val="20"/>
        </w:rPr>
        <w:t>@Id</w:t>
      </w:r>
    </w:p>
    <w:p w:rsidR="0066737A" w:rsidRPr="005F0705" w:rsidRDefault="0066737A" w:rsidP="0066737A">
      <w:pPr>
        <w:autoSpaceDE w:val="0"/>
        <w:autoSpaceDN w:val="0"/>
        <w:adjustRightInd w:val="0"/>
        <w:ind w:left="708"/>
        <w:rPr>
          <w:rFonts w:ascii="Courier" w:hAnsi="Courier" w:cs="Courier"/>
          <w:sz w:val="20"/>
          <w:szCs w:val="20"/>
        </w:rPr>
      </w:pPr>
      <w:r w:rsidRPr="005F0705">
        <w:rPr>
          <w:rFonts w:ascii="Courier" w:hAnsi="Courier" w:cs="Courier"/>
          <w:sz w:val="20"/>
          <w:szCs w:val="20"/>
        </w:rPr>
        <w:t>private int recId;</w:t>
      </w:r>
    </w:p>
    <w:p w:rsidR="0066737A" w:rsidRPr="005F0705" w:rsidRDefault="0066737A" w:rsidP="0066737A">
      <w:pPr>
        <w:autoSpaceDE w:val="0"/>
        <w:autoSpaceDN w:val="0"/>
        <w:adjustRightInd w:val="0"/>
        <w:ind w:left="708"/>
        <w:rPr>
          <w:rFonts w:ascii="Courier" w:hAnsi="Courier" w:cs="Courier"/>
          <w:sz w:val="20"/>
          <w:szCs w:val="20"/>
        </w:rPr>
      </w:pPr>
      <w:r w:rsidRPr="005F0705">
        <w:rPr>
          <w:rFonts w:ascii="Courier" w:hAnsi="Courier" w:cs="Courier"/>
          <w:sz w:val="20"/>
          <w:szCs w:val="20"/>
        </w:rPr>
        <w:lastRenderedPageBreak/>
        <w:t>@OneToOne(mappedBy="custRecord")</w:t>
      </w:r>
    </w:p>
    <w:p w:rsidR="0066737A" w:rsidRPr="005F0705" w:rsidRDefault="0066737A" w:rsidP="0066737A">
      <w:pPr>
        <w:autoSpaceDE w:val="0"/>
        <w:autoSpaceDN w:val="0"/>
        <w:adjustRightInd w:val="0"/>
        <w:ind w:left="708"/>
        <w:rPr>
          <w:rFonts w:ascii="Courier" w:hAnsi="Courier" w:cs="Courier"/>
          <w:sz w:val="20"/>
          <w:szCs w:val="20"/>
        </w:rPr>
      </w:pPr>
      <w:r w:rsidRPr="005F0705">
        <w:rPr>
          <w:rFonts w:ascii="Courier" w:hAnsi="Courier" w:cs="Courier"/>
          <w:sz w:val="20"/>
          <w:szCs w:val="20"/>
        </w:rPr>
        <w:t>private Customer customer;</w:t>
      </w:r>
    </w:p>
    <w:p w:rsidR="0066737A" w:rsidRPr="005F0705" w:rsidRDefault="0066737A" w:rsidP="0066737A">
      <w:pPr>
        <w:autoSpaceDE w:val="0"/>
        <w:autoSpaceDN w:val="0"/>
        <w:adjustRightInd w:val="0"/>
        <w:ind w:left="708"/>
        <w:rPr>
          <w:rFonts w:ascii="Courier" w:hAnsi="Courier" w:cs="Courier"/>
          <w:sz w:val="20"/>
          <w:szCs w:val="20"/>
        </w:rPr>
      </w:pPr>
      <w:r w:rsidRPr="005F0705">
        <w:rPr>
          <w:rFonts w:ascii="Courier" w:hAnsi="Courier" w:cs="Courier"/>
          <w:sz w:val="20"/>
          <w:szCs w:val="20"/>
        </w:rPr>
        <w:t>..//</w:t>
      </w:r>
    </w:p>
    <w:p w:rsidR="0066737A" w:rsidRPr="005F0705" w:rsidRDefault="0066737A" w:rsidP="0066737A">
      <w:pPr>
        <w:autoSpaceDE w:val="0"/>
        <w:autoSpaceDN w:val="0"/>
        <w:adjustRightInd w:val="0"/>
        <w:rPr>
          <w:rFonts w:ascii="Courier" w:hAnsi="Courier" w:cs="Courier"/>
          <w:sz w:val="20"/>
          <w:szCs w:val="20"/>
        </w:rPr>
      </w:pPr>
      <w:r w:rsidRPr="005F0705">
        <w:rPr>
          <w:rFonts w:ascii="Courier" w:hAnsi="Courier" w:cs="Courier"/>
          <w:sz w:val="20"/>
          <w:szCs w:val="20"/>
        </w:rPr>
        <w:t>}</w:t>
      </w:r>
    </w:p>
    <w:p w:rsidR="0066737A" w:rsidRPr="005F0705" w:rsidRDefault="0066737A" w:rsidP="0066737A">
      <w:pPr>
        <w:rPr>
          <w:lang w:val="it-IT"/>
        </w:rPr>
      </w:pPr>
      <w:r w:rsidRPr="005F0705">
        <w:rPr>
          <w:lang w:val="it-IT"/>
        </w:rPr>
        <w:t>Si in acest caz comportamentul predefinit poate fi m</w:t>
      </w:r>
      <w:r>
        <w:rPr>
          <w:lang w:val="it-IT"/>
        </w:rPr>
        <w:t>odificat prin folosirea anotati</w:t>
      </w:r>
      <w:r w:rsidRPr="005F0705">
        <w:rPr>
          <w:lang w:val="it-IT"/>
        </w:rPr>
        <w:t>i</w:t>
      </w:r>
      <w:r>
        <w:rPr>
          <w:lang w:val="it-IT"/>
        </w:rPr>
        <w:t xml:space="preserve">lor </w:t>
      </w:r>
      <w:r w:rsidRPr="005F0705">
        <w:rPr>
          <w:rFonts w:ascii="Courier New" w:hAnsi="Courier New" w:cs="Courier New"/>
          <w:sz w:val="20"/>
          <w:szCs w:val="20"/>
          <w:lang w:val="it-IT"/>
        </w:rPr>
        <w:t>@JoinColumns</w:t>
      </w:r>
      <w:r>
        <w:rPr>
          <w:lang w:val="it-IT"/>
        </w:rPr>
        <w:t xml:space="preserve">, </w:t>
      </w:r>
      <w:r w:rsidRPr="005F0705">
        <w:rPr>
          <w:rFonts w:ascii="Courier New" w:hAnsi="Courier New" w:cs="Courier New"/>
          <w:sz w:val="20"/>
          <w:szCs w:val="20"/>
          <w:lang w:val="it-IT"/>
        </w:rPr>
        <w:t>@JoinColumn</w:t>
      </w:r>
      <w:r>
        <w:rPr>
          <w:lang w:val="it-IT"/>
        </w:rPr>
        <w:t xml:space="preserve"> sau </w:t>
      </w:r>
      <w:r w:rsidRPr="005F0705">
        <w:rPr>
          <w:rFonts w:ascii="Courier New" w:hAnsi="Courier New" w:cs="Courier New"/>
          <w:sz w:val="20"/>
          <w:szCs w:val="20"/>
          <w:lang w:val="it-IT"/>
        </w:rPr>
        <w:t>@PrimaryKeyJoinColumn</w:t>
      </w:r>
      <w:r>
        <w:rPr>
          <w:lang w:val="it-IT"/>
        </w:rPr>
        <w:t>.</w:t>
      </w:r>
    </w:p>
    <w:p w:rsidR="0066737A" w:rsidRDefault="0066737A" w:rsidP="0066737A">
      <w:pPr>
        <w:rPr>
          <w:lang w:val="it-IT"/>
        </w:rPr>
      </w:pPr>
    </w:p>
    <w:p w:rsidR="0066737A" w:rsidRDefault="0066737A" w:rsidP="0066737A">
      <w:pPr>
        <w:rPr>
          <w:b/>
          <w:lang w:val="it-IT"/>
        </w:rPr>
      </w:pPr>
      <w:r w:rsidRPr="004D6861">
        <w:rPr>
          <w:b/>
          <w:lang w:val="it-IT"/>
        </w:rPr>
        <w:t>Implementarea asocierii bidirectionale unu-</w:t>
      </w:r>
      <w:r>
        <w:rPr>
          <w:b/>
          <w:lang w:val="it-IT"/>
        </w:rPr>
        <w:t>la-multi/multi-la-unu</w:t>
      </w:r>
    </w:p>
    <w:p w:rsidR="0066737A" w:rsidRDefault="0066737A" w:rsidP="0066737A">
      <w:pPr>
        <w:rPr>
          <w:lang w:val="it-IT"/>
        </w:rPr>
      </w:pPr>
      <w:r>
        <w:rPr>
          <w:lang w:val="it-IT"/>
        </w:rPr>
        <w:t>Putem exemplifica aceasta asociere prin:</w:t>
      </w:r>
    </w:p>
    <w:p w:rsidR="0066737A" w:rsidRDefault="0066737A" w:rsidP="0066737A">
      <w:pPr>
        <w:rPr>
          <w:lang w:val="it-IT"/>
        </w:rPr>
      </w:pPr>
      <w:r>
        <w:rPr>
          <w:noProof/>
          <w:lang w:eastAsia="ro-RO"/>
        </w:rPr>
        <w:drawing>
          <wp:inline distT="0" distB="0" distL="0" distR="0">
            <wp:extent cx="5755640" cy="1470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640" cy="1470025"/>
                    </a:xfrm>
                    <a:prstGeom prst="rect">
                      <a:avLst/>
                    </a:prstGeom>
                    <a:noFill/>
                    <a:ln>
                      <a:noFill/>
                    </a:ln>
                  </pic:spPr>
                </pic:pic>
              </a:graphicData>
            </a:graphic>
          </wp:inline>
        </w:drawing>
      </w:r>
    </w:p>
    <w:p w:rsidR="0066737A" w:rsidRDefault="0066737A" w:rsidP="0066737A">
      <w:pPr>
        <w:rPr>
          <w:lang w:val="it-IT"/>
        </w:rPr>
      </w:pPr>
      <w:r>
        <w:rPr>
          <w:lang w:val="it-IT"/>
        </w:rPr>
        <w:t>Observatie: in acest tip de asociere entitatea owning este intotdeauna entitatea din partea multi a relatiei.</w:t>
      </w:r>
    </w:p>
    <w:p w:rsidR="0066737A" w:rsidRDefault="0066737A" w:rsidP="0066737A">
      <w:pPr>
        <w:rPr>
          <w:lang w:val="it-IT"/>
        </w:rPr>
      </w:pPr>
      <w:r>
        <w:rPr>
          <w:lang w:val="it-IT"/>
        </w:rPr>
        <w:t>Urmatorii pasi descriu procesul de definire a acestui tip de asocieriere intre doua clase entitate:</w:t>
      </w:r>
    </w:p>
    <w:p w:rsidR="0066737A" w:rsidRDefault="0066737A" w:rsidP="0066737A">
      <w:pPr>
        <w:numPr>
          <w:ilvl w:val="0"/>
          <w:numId w:val="23"/>
        </w:numPr>
      </w:pPr>
      <w:r>
        <w:t>definirea celor doua clase entitate</w:t>
      </w:r>
    </w:p>
    <w:p w:rsidR="0066737A" w:rsidRDefault="0066737A" w:rsidP="0066737A">
      <w:pPr>
        <w:numPr>
          <w:ilvl w:val="0"/>
          <w:numId w:val="23"/>
        </w:numPr>
      </w:pPr>
      <w:r>
        <w:t>identificarea clasei owner (cea de pe partea “multi”)</w:t>
      </w:r>
    </w:p>
    <w:p w:rsidR="0066737A" w:rsidRPr="006A2F89" w:rsidRDefault="0066737A" w:rsidP="0066737A">
      <w:pPr>
        <w:numPr>
          <w:ilvl w:val="0"/>
          <w:numId w:val="23"/>
        </w:numPr>
        <w:rPr>
          <w:lang w:val="it-IT"/>
        </w:rPr>
      </w:pPr>
      <w:r w:rsidRPr="006A2F89">
        <w:rPr>
          <w:lang w:val="it-IT"/>
        </w:rPr>
        <w:t xml:space="preserve">in acea entitate cream un camp sau o proprietate pentru a reprezenta relationarea acestei entitati cu o </w:t>
      </w:r>
      <w:r>
        <w:rPr>
          <w:lang w:val="it-IT"/>
        </w:rPr>
        <w:t>entitatea tinta</w:t>
      </w:r>
    </w:p>
    <w:p w:rsidR="0066737A" w:rsidRPr="009E1182" w:rsidRDefault="0066737A" w:rsidP="0066737A">
      <w:pPr>
        <w:numPr>
          <w:ilvl w:val="0"/>
          <w:numId w:val="23"/>
        </w:numPr>
        <w:rPr>
          <w:lang w:val="it-IT"/>
        </w:rPr>
      </w:pPr>
      <w:r>
        <w:rPr>
          <w:lang w:val="it-IT"/>
        </w:rPr>
        <w:t xml:space="preserve">anotarea acestuia prin </w:t>
      </w:r>
      <w:r>
        <w:rPr>
          <w:rFonts w:ascii="Courier New" w:hAnsi="Courier New" w:cs="Courier New"/>
          <w:sz w:val="20"/>
          <w:szCs w:val="20"/>
          <w:lang w:val="it-IT"/>
        </w:rPr>
        <w:t>@ManyT</w:t>
      </w:r>
      <w:r w:rsidRPr="009E1182">
        <w:rPr>
          <w:rFonts w:ascii="Courier New" w:hAnsi="Courier New" w:cs="Courier New"/>
          <w:sz w:val="20"/>
          <w:szCs w:val="20"/>
          <w:lang w:val="it-IT"/>
        </w:rPr>
        <w:t>oOne</w:t>
      </w:r>
    </w:p>
    <w:p w:rsidR="0066737A" w:rsidRDefault="0066737A" w:rsidP="0066737A">
      <w:pPr>
        <w:numPr>
          <w:ilvl w:val="0"/>
          <w:numId w:val="23"/>
        </w:numPr>
        <w:rPr>
          <w:lang w:val="it-IT"/>
        </w:rPr>
      </w:pPr>
      <w:r>
        <w:rPr>
          <w:lang w:val="it-IT"/>
        </w:rPr>
        <w:t>in cealalata entitate a asocierii cream o proprietate sau un camp ce reprezinta relationarea</w:t>
      </w:r>
    </w:p>
    <w:p w:rsidR="0066737A" w:rsidRPr="009E1182" w:rsidRDefault="0066737A" w:rsidP="0066737A">
      <w:pPr>
        <w:numPr>
          <w:ilvl w:val="0"/>
          <w:numId w:val="23"/>
        </w:numPr>
        <w:rPr>
          <w:lang w:val="it-IT"/>
        </w:rPr>
      </w:pPr>
      <w:r>
        <w:rPr>
          <w:lang w:val="it-IT"/>
        </w:rPr>
        <w:t xml:space="preserve">anotarea acestuia prin </w:t>
      </w:r>
      <w:r>
        <w:rPr>
          <w:rFonts w:ascii="Courier New" w:hAnsi="Courier New" w:cs="Courier New"/>
          <w:sz w:val="20"/>
          <w:szCs w:val="20"/>
          <w:lang w:val="it-IT"/>
        </w:rPr>
        <w:t>@OneT</w:t>
      </w:r>
      <w:r w:rsidRPr="009E1182">
        <w:rPr>
          <w:rFonts w:ascii="Courier New" w:hAnsi="Courier New" w:cs="Courier New"/>
          <w:sz w:val="20"/>
          <w:szCs w:val="20"/>
          <w:lang w:val="it-IT"/>
        </w:rPr>
        <w:t>o</w:t>
      </w:r>
      <w:r>
        <w:rPr>
          <w:rFonts w:ascii="Courier New" w:hAnsi="Courier New" w:cs="Courier New"/>
          <w:sz w:val="20"/>
          <w:szCs w:val="20"/>
          <w:lang w:val="it-IT"/>
        </w:rPr>
        <w:t>Many</w:t>
      </w:r>
    </w:p>
    <w:p w:rsidR="0066737A" w:rsidRDefault="0066737A" w:rsidP="0066737A">
      <w:pPr>
        <w:numPr>
          <w:ilvl w:val="0"/>
          <w:numId w:val="23"/>
        </w:numPr>
        <w:rPr>
          <w:lang w:val="it-IT"/>
        </w:rPr>
      </w:pPr>
      <w:r>
        <w:rPr>
          <w:lang w:val="it-IT"/>
        </w:rPr>
        <w:t xml:space="preserve">Setam valoarea atributului </w:t>
      </w:r>
      <w:r w:rsidRPr="00D55075">
        <w:rPr>
          <w:rFonts w:ascii="Courier New" w:hAnsi="Courier New" w:cs="Courier New"/>
          <w:sz w:val="20"/>
          <w:szCs w:val="20"/>
          <w:lang w:val="it-IT"/>
        </w:rPr>
        <w:t>mappedBy</w:t>
      </w:r>
      <w:r>
        <w:rPr>
          <w:lang w:val="it-IT"/>
        </w:rPr>
        <w:t xml:space="preserve"> la valoarea proprietatii sau campului din entitatea owning</w:t>
      </w:r>
    </w:p>
    <w:p w:rsidR="0066737A" w:rsidRPr="00D55075" w:rsidRDefault="0066737A" w:rsidP="0066737A">
      <w:pPr>
        <w:rPr>
          <w:lang w:val="fr-FR"/>
        </w:rPr>
      </w:pPr>
      <w:r w:rsidRPr="00D55075">
        <w:rPr>
          <w:lang w:val="fr-FR"/>
        </w:rPr>
        <w:t>Un exemplu de codare este dat in cele ce urmeaza:</w:t>
      </w:r>
    </w:p>
    <w:p w:rsidR="0066737A" w:rsidRPr="00D55075" w:rsidRDefault="0066737A" w:rsidP="0066737A">
      <w:pPr>
        <w:autoSpaceDE w:val="0"/>
        <w:autoSpaceDN w:val="0"/>
        <w:adjustRightInd w:val="0"/>
        <w:rPr>
          <w:rFonts w:ascii="Courier New" w:hAnsi="Courier New" w:cs="Courier New"/>
          <w:sz w:val="20"/>
          <w:szCs w:val="20"/>
        </w:rPr>
      </w:pPr>
      <w:r w:rsidRPr="00D55075">
        <w:rPr>
          <w:rFonts w:ascii="Courier New" w:hAnsi="Courier New" w:cs="Courier New"/>
          <w:sz w:val="20"/>
          <w:szCs w:val="20"/>
        </w:rPr>
        <w:t>@Entity</w:t>
      </w:r>
    </w:p>
    <w:p w:rsidR="0066737A" w:rsidRPr="00D55075" w:rsidRDefault="0066737A" w:rsidP="0066737A">
      <w:pPr>
        <w:autoSpaceDE w:val="0"/>
        <w:autoSpaceDN w:val="0"/>
        <w:adjustRightInd w:val="0"/>
        <w:rPr>
          <w:rFonts w:ascii="Courier New" w:hAnsi="Courier New" w:cs="Courier New"/>
          <w:sz w:val="20"/>
          <w:szCs w:val="20"/>
        </w:rPr>
      </w:pPr>
      <w:r w:rsidRPr="00D55075">
        <w:rPr>
          <w:rFonts w:ascii="Courier New" w:hAnsi="Courier New" w:cs="Courier New"/>
          <w:sz w:val="20"/>
          <w:szCs w:val="20"/>
        </w:rPr>
        <w:t>public class Customer {</w:t>
      </w:r>
    </w:p>
    <w:p w:rsidR="0066737A" w:rsidRPr="00D55075" w:rsidRDefault="0066737A" w:rsidP="0066737A">
      <w:pPr>
        <w:autoSpaceDE w:val="0"/>
        <w:autoSpaceDN w:val="0"/>
        <w:adjustRightInd w:val="0"/>
        <w:ind w:left="708"/>
        <w:rPr>
          <w:rFonts w:ascii="Courier New" w:hAnsi="Courier New" w:cs="Courier New"/>
          <w:sz w:val="20"/>
          <w:szCs w:val="20"/>
        </w:rPr>
      </w:pPr>
      <w:r w:rsidRPr="00D55075">
        <w:rPr>
          <w:rFonts w:ascii="Courier New" w:hAnsi="Courier New" w:cs="Courier New"/>
          <w:sz w:val="20"/>
          <w:szCs w:val="20"/>
        </w:rPr>
        <w:t>@Id</w:t>
      </w:r>
    </w:p>
    <w:p w:rsidR="0066737A" w:rsidRPr="00D55075" w:rsidRDefault="0066737A" w:rsidP="0066737A">
      <w:pPr>
        <w:autoSpaceDE w:val="0"/>
        <w:autoSpaceDN w:val="0"/>
        <w:adjustRightInd w:val="0"/>
        <w:ind w:left="708"/>
        <w:rPr>
          <w:rFonts w:ascii="Courier New" w:hAnsi="Courier New" w:cs="Courier New"/>
          <w:sz w:val="20"/>
          <w:szCs w:val="20"/>
        </w:rPr>
      </w:pPr>
      <w:r w:rsidRPr="00D55075">
        <w:rPr>
          <w:rFonts w:ascii="Courier New" w:hAnsi="Courier New" w:cs="Courier New"/>
          <w:sz w:val="20"/>
          <w:szCs w:val="20"/>
        </w:rPr>
        <w:t>private int id;</w:t>
      </w:r>
    </w:p>
    <w:p w:rsidR="0066737A" w:rsidRPr="00D55075" w:rsidRDefault="0066737A" w:rsidP="0066737A">
      <w:pPr>
        <w:autoSpaceDE w:val="0"/>
        <w:autoSpaceDN w:val="0"/>
        <w:adjustRightInd w:val="0"/>
        <w:ind w:left="708"/>
        <w:rPr>
          <w:rFonts w:ascii="Courier New" w:hAnsi="Courier New" w:cs="Courier New"/>
          <w:iCs/>
          <w:sz w:val="20"/>
          <w:szCs w:val="20"/>
        </w:rPr>
      </w:pPr>
      <w:r w:rsidRPr="00D55075">
        <w:rPr>
          <w:rFonts w:ascii="Courier New" w:hAnsi="Courier New" w:cs="Courier New"/>
          <w:iCs/>
          <w:sz w:val="20"/>
          <w:szCs w:val="20"/>
        </w:rPr>
        <w:t>@OneToMany(mappedBy=”customer”)</w:t>
      </w:r>
    </w:p>
    <w:p w:rsidR="0066737A" w:rsidRPr="00D55075" w:rsidRDefault="0066737A" w:rsidP="0066737A">
      <w:pPr>
        <w:autoSpaceDE w:val="0"/>
        <w:autoSpaceDN w:val="0"/>
        <w:adjustRightInd w:val="0"/>
        <w:ind w:left="708"/>
        <w:rPr>
          <w:rFonts w:ascii="Courier New" w:hAnsi="Courier New" w:cs="Courier New"/>
          <w:sz w:val="20"/>
          <w:szCs w:val="20"/>
        </w:rPr>
      </w:pPr>
      <w:r w:rsidRPr="00D55075">
        <w:rPr>
          <w:rFonts w:ascii="Courier New" w:hAnsi="Courier New" w:cs="Courier New"/>
          <w:sz w:val="20"/>
          <w:szCs w:val="20"/>
        </w:rPr>
        <w:t>private Collection &lt;Order&gt; orders;</w:t>
      </w:r>
    </w:p>
    <w:p w:rsidR="0066737A" w:rsidRPr="00D55075" w:rsidRDefault="0066737A" w:rsidP="0066737A">
      <w:pPr>
        <w:autoSpaceDE w:val="0"/>
        <w:autoSpaceDN w:val="0"/>
        <w:adjustRightInd w:val="0"/>
        <w:ind w:left="708"/>
        <w:rPr>
          <w:rFonts w:ascii="Courier New" w:hAnsi="Courier New" w:cs="Courier New"/>
          <w:sz w:val="20"/>
          <w:szCs w:val="20"/>
        </w:rPr>
      </w:pPr>
      <w:r w:rsidRPr="00D55075">
        <w:rPr>
          <w:rFonts w:ascii="Courier New" w:hAnsi="Courier New" w:cs="Courier New"/>
          <w:sz w:val="20"/>
          <w:szCs w:val="20"/>
        </w:rPr>
        <w:t>..//</w:t>
      </w:r>
    </w:p>
    <w:p w:rsidR="0066737A" w:rsidRPr="00D55075" w:rsidRDefault="0066737A" w:rsidP="0066737A">
      <w:pPr>
        <w:autoSpaceDE w:val="0"/>
        <w:autoSpaceDN w:val="0"/>
        <w:adjustRightInd w:val="0"/>
        <w:rPr>
          <w:rFonts w:ascii="Courier New" w:hAnsi="Courier New" w:cs="Courier New"/>
          <w:sz w:val="20"/>
          <w:szCs w:val="20"/>
        </w:rPr>
      </w:pPr>
      <w:r w:rsidRPr="00D55075">
        <w:rPr>
          <w:rFonts w:ascii="Courier New" w:hAnsi="Courier New" w:cs="Courier New"/>
          <w:sz w:val="20"/>
          <w:szCs w:val="20"/>
        </w:rPr>
        <w:t>}</w:t>
      </w:r>
    </w:p>
    <w:p w:rsidR="0066737A" w:rsidRDefault="0066737A" w:rsidP="0066737A">
      <w:pPr>
        <w:autoSpaceDE w:val="0"/>
        <w:autoSpaceDN w:val="0"/>
        <w:adjustRightInd w:val="0"/>
        <w:rPr>
          <w:rFonts w:ascii="Courier New" w:hAnsi="Courier New" w:cs="Courier New"/>
          <w:sz w:val="20"/>
          <w:szCs w:val="20"/>
        </w:rPr>
      </w:pPr>
    </w:p>
    <w:p w:rsidR="0066737A" w:rsidRPr="00D55075" w:rsidRDefault="0066737A" w:rsidP="0066737A">
      <w:pPr>
        <w:autoSpaceDE w:val="0"/>
        <w:autoSpaceDN w:val="0"/>
        <w:adjustRightInd w:val="0"/>
        <w:rPr>
          <w:rFonts w:ascii="Courier New" w:hAnsi="Courier New" w:cs="Courier New"/>
          <w:sz w:val="20"/>
          <w:szCs w:val="20"/>
        </w:rPr>
      </w:pPr>
      <w:r w:rsidRPr="00D55075">
        <w:rPr>
          <w:rFonts w:ascii="Courier New" w:hAnsi="Courier New" w:cs="Courier New"/>
          <w:sz w:val="20"/>
          <w:szCs w:val="20"/>
        </w:rPr>
        <w:t>@Entity</w:t>
      </w:r>
    </w:p>
    <w:p w:rsidR="0066737A" w:rsidRPr="00D55075" w:rsidRDefault="0066737A" w:rsidP="0066737A">
      <w:pPr>
        <w:autoSpaceDE w:val="0"/>
        <w:autoSpaceDN w:val="0"/>
        <w:adjustRightInd w:val="0"/>
        <w:rPr>
          <w:rFonts w:ascii="Courier New" w:hAnsi="Courier New" w:cs="Courier New"/>
          <w:sz w:val="20"/>
          <w:szCs w:val="20"/>
        </w:rPr>
      </w:pPr>
      <w:r w:rsidRPr="00D55075">
        <w:rPr>
          <w:rFonts w:ascii="Courier New" w:hAnsi="Courier New" w:cs="Courier New"/>
          <w:sz w:val="20"/>
          <w:szCs w:val="20"/>
        </w:rPr>
        <w:t>public class Order {</w:t>
      </w:r>
    </w:p>
    <w:p w:rsidR="0066737A" w:rsidRPr="00D55075" w:rsidRDefault="0066737A" w:rsidP="0066737A">
      <w:pPr>
        <w:autoSpaceDE w:val="0"/>
        <w:autoSpaceDN w:val="0"/>
        <w:adjustRightInd w:val="0"/>
        <w:ind w:left="708"/>
        <w:rPr>
          <w:rFonts w:ascii="Courier New" w:hAnsi="Courier New" w:cs="Courier New"/>
          <w:sz w:val="20"/>
          <w:szCs w:val="20"/>
        </w:rPr>
      </w:pPr>
      <w:r w:rsidRPr="00D55075">
        <w:rPr>
          <w:rFonts w:ascii="Courier New" w:hAnsi="Courier New" w:cs="Courier New"/>
          <w:sz w:val="20"/>
          <w:szCs w:val="20"/>
        </w:rPr>
        <w:t>@Id</w:t>
      </w:r>
    </w:p>
    <w:p w:rsidR="0066737A" w:rsidRPr="00D55075" w:rsidRDefault="0066737A" w:rsidP="0066737A">
      <w:pPr>
        <w:autoSpaceDE w:val="0"/>
        <w:autoSpaceDN w:val="0"/>
        <w:adjustRightInd w:val="0"/>
        <w:ind w:left="708"/>
        <w:rPr>
          <w:rFonts w:ascii="Courier New" w:hAnsi="Courier New" w:cs="Courier New"/>
          <w:sz w:val="20"/>
          <w:szCs w:val="20"/>
        </w:rPr>
      </w:pPr>
      <w:r w:rsidRPr="00D55075">
        <w:rPr>
          <w:rFonts w:ascii="Courier New" w:hAnsi="Courier New" w:cs="Courier New"/>
          <w:sz w:val="20"/>
          <w:szCs w:val="20"/>
        </w:rPr>
        <w:t>private int orderId;</w:t>
      </w:r>
    </w:p>
    <w:p w:rsidR="0066737A" w:rsidRPr="00D55075" w:rsidRDefault="0066737A" w:rsidP="0066737A">
      <w:pPr>
        <w:autoSpaceDE w:val="0"/>
        <w:autoSpaceDN w:val="0"/>
        <w:adjustRightInd w:val="0"/>
        <w:ind w:left="708"/>
        <w:rPr>
          <w:rFonts w:ascii="Courier New" w:hAnsi="Courier New" w:cs="Courier New"/>
          <w:iCs/>
          <w:sz w:val="20"/>
          <w:szCs w:val="20"/>
        </w:rPr>
      </w:pPr>
      <w:r w:rsidRPr="00D55075">
        <w:rPr>
          <w:rFonts w:ascii="Courier New" w:hAnsi="Courier New" w:cs="Courier New"/>
          <w:iCs/>
          <w:sz w:val="20"/>
          <w:szCs w:val="20"/>
        </w:rPr>
        <w:t>@ManyToOne</w:t>
      </w:r>
    </w:p>
    <w:p w:rsidR="0066737A" w:rsidRPr="00D55075" w:rsidRDefault="0066737A" w:rsidP="0066737A">
      <w:pPr>
        <w:autoSpaceDE w:val="0"/>
        <w:autoSpaceDN w:val="0"/>
        <w:adjustRightInd w:val="0"/>
        <w:ind w:left="708"/>
        <w:rPr>
          <w:rFonts w:ascii="Courier New" w:hAnsi="Courier New" w:cs="Courier New"/>
          <w:sz w:val="20"/>
          <w:szCs w:val="20"/>
        </w:rPr>
      </w:pPr>
      <w:r w:rsidRPr="00D55075">
        <w:rPr>
          <w:rFonts w:ascii="Courier New" w:hAnsi="Courier New" w:cs="Courier New"/>
          <w:sz w:val="20"/>
          <w:szCs w:val="20"/>
        </w:rPr>
        <w:t>private Customer customer;</w:t>
      </w:r>
    </w:p>
    <w:p w:rsidR="0066737A" w:rsidRPr="00D55075" w:rsidRDefault="0066737A" w:rsidP="0066737A">
      <w:pPr>
        <w:autoSpaceDE w:val="0"/>
        <w:autoSpaceDN w:val="0"/>
        <w:adjustRightInd w:val="0"/>
        <w:ind w:left="708"/>
        <w:rPr>
          <w:rFonts w:ascii="Courier New" w:hAnsi="Courier New" w:cs="Courier New"/>
          <w:sz w:val="20"/>
          <w:szCs w:val="20"/>
        </w:rPr>
      </w:pPr>
      <w:r w:rsidRPr="00D55075">
        <w:rPr>
          <w:rFonts w:ascii="Courier New" w:hAnsi="Courier New" w:cs="Courier New"/>
          <w:sz w:val="20"/>
          <w:szCs w:val="20"/>
        </w:rPr>
        <w:t>..//</w:t>
      </w:r>
    </w:p>
    <w:p w:rsidR="0066737A" w:rsidRDefault="0066737A" w:rsidP="0066737A">
      <w:pPr>
        <w:autoSpaceDE w:val="0"/>
        <w:autoSpaceDN w:val="0"/>
        <w:adjustRightInd w:val="0"/>
      </w:pPr>
      <w:r w:rsidRPr="00D55075">
        <w:rPr>
          <w:rFonts w:ascii="Courier New" w:hAnsi="Courier New" w:cs="Courier New"/>
          <w:sz w:val="20"/>
          <w:szCs w:val="20"/>
        </w:rPr>
        <w:t>}</w:t>
      </w:r>
    </w:p>
    <w:p w:rsidR="0066737A" w:rsidRDefault="0066737A" w:rsidP="0066737A">
      <w:pPr>
        <w:autoSpaceDE w:val="0"/>
        <w:autoSpaceDN w:val="0"/>
        <w:adjustRightInd w:val="0"/>
      </w:pPr>
    </w:p>
    <w:p w:rsidR="0066737A" w:rsidRPr="005671BF" w:rsidRDefault="0066737A" w:rsidP="0066737A">
      <w:pPr>
        <w:rPr>
          <w:b/>
        </w:rPr>
      </w:pPr>
      <w:r w:rsidRPr="005671BF">
        <w:rPr>
          <w:b/>
        </w:rPr>
        <w:t>Implementarea asocierii bidirectionale multi-</w:t>
      </w:r>
      <w:r>
        <w:rPr>
          <w:b/>
        </w:rPr>
        <w:t>la-</w:t>
      </w:r>
      <w:r w:rsidRPr="005671BF">
        <w:rPr>
          <w:b/>
        </w:rPr>
        <w:t>multi</w:t>
      </w:r>
    </w:p>
    <w:p w:rsidR="0066737A" w:rsidRPr="005671BF" w:rsidRDefault="0066737A" w:rsidP="0066737A">
      <w:r w:rsidRPr="005671BF">
        <w:t>Putem exemplifica aceasta asociere prin:</w:t>
      </w:r>
    </w:p>
    <w:p w:rsidR="0066737A" w:rsidRDefault="0066737A" w:rsidP="0066737A">
      <w:pPr>
        <w:autoSpaceDE w:val="0"/>
        <w:autoSpaceDN w:val="0"/>
        <w:adjustRightInd w:val="0"/>
      </w:pPr>
      <w:r>
        <w:rPr>
          <w:noProof/>
          <w:lang w:eastAsia="ro-RO"/>
        </w:rPr>
        <w:lastRenderedPageBreak/>
        <w:drawing>
          <wp:inline distT="0" distB="0" distL="0" distR="0">
            <wp:extent cx="5755640" cy="1475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1475105"/>
                    </a:xfrm>
                    <a:prstGeom prst="rect">
                      <a:avLst/>
                    </a:prstGeom>
                    <a:noFill/>
                    <a:ln>
                      <a:noFill/>
                    </a:ln>
                  </pic:spPr>
                </pic:pic>
              </a:graphicData>
            </a:graphic>
          </wp:inline>
        </w:drawing>
      </w:r>
    </w:p>
    <w:p w:rsidR="0066737A" w:rsidRDefault="0066737A" w:rsidP="0066737A">
      <w:pPr>
        <w:rPr>
          <w:lang w:val="it-IT"/>
        </w:rPr>
      </w:pPr>
      <w:r>
        <w:rPr>
          <w:lang w:val="it-IT"/>
        </w:rPr>
        <w:t>Urmatorii pasi descriu procesul de definire a acestui tip de asocieriere intre doua clase entitate:</w:t>
      </w:r>
    </w:p>
    <w:p w:rsidR="0066737A" w:rsidRDefault="0066737A" w:rsidP="0066737A">
      <w:pPr>
        <w:numPr>
          <w:ilvl w:val="0"/>
          <w:numId w:val="24"/>
        </w:numPr>
      </w:pPr>
      <w:r>
        <w:t>definirea celor doua clase entitate</w:t>
      </w:r>
    </w:p>
    <w:p w:rsidR="0066737A" w:rsidRDefault="0066737A" w:rsidP="0066737A">
      <w:pPr>
        <w:numPr>
          <w:ilvl w:val="0"/>
          <w:numId w:val="24"/>
        </w:numPr>
      </w:pPr>
      <w:r>
        <w:t xml:space="preserve">identificarea clasei owner </w:t>
      </w:r>
    </w:p>
    <w:p w:rsidR="0066737A" w:rsidRPr="006A2F89" w:rsidRDefault="0066737A" w:rsidP="0066737A">
      <w:pPr>
        <w:numPr>
          <w:ilvl w:val="0"/>
          <w:numId w:val="24"/>
        </w:numPr>
        <w:rPr>
          <w:lang w:val="it-IT"/>
        </w:rPr>
      </w:pPr>
      <w:r w:rsidRPr="006A2F89">
        <w:rPr>
          <w:lang w:val="it-IT"/>
        </w:rPr>
        <w:t xml:space="preserve">in acea entitate cream un camp sau o proprietate pentru a reprezenta relationarea acestei entitati cu o </w:t>
      </w:r>
      <w:r>
        <w:rPr>
          <w:lang w:val="it-IT"/>
        </w:rPr>
        <w:t>entitatea tinta</w:t>
      </w:r>
    </w:p>
    <w:p w:rsidR="0066737A" w:rsidRPr="009E1182" w:rsidRDefault="0066737A" w:rsidP="0066737A">
      <w:pPr>
        <w:numPr>
          <w:ilvl w:val="0"/>
          <w:numId w:val="24"/>
        </w:numPr>
        <w:rPr>
          <w:lang w:val="it-IT"/>
        </w:rPr>
      </w:pPr>
      <w:r>
        <w:rPr>
          <w:lang w:val="it-IT"/>
        </w:rPr>
        <w:t xml:space="preserve">anotarea acestuia prin </w:t>
      </w:r>
      <w:r>
        <w:rPr>
          <w:rFonts w:ascii="Courier New" w:hAnsi="Courier New" w:cs="Courier New"/>
          <w:sz w:val="20"/>
          <w:szCs w:val="20"/>
          <w:lang w:val="it-IT"/>
        </w:rPr>
        <w:t>@ManyT</w:t>
      </w:r>
      <w:r w:rsidRPr="009E1182">
        <w:rPr>
          <w:rFonts w:ascii="Courier New" w:hAnsi="Courier New" w:cs="Courier New"/>
          <w:sz w:val="20"/>
          <w:szCs w:val="20"/>
          <w:lang w:val="it-IT"/>
        </w:rPr>
        <w:t>o</w:t>
      </w:r>
      <w:r>
        <w:rPr>
          <w:rFonts w:ascii="Courier New" w:hAnsi="Courier New" w:cs="Courier New"/>
          <w:sz w:val="20"/>
          <w:szCs w:val="20"/>
          <w:lang w:val="it-IT"/>
        </w:rPr>
        <w:t>Many</w:t>
      </w:r>
    </w:p>
    <w:p w:rsidR="0066737A" w:rsidRDefault="0066737A" w:rsidP="0066737A">
      <w:pPr>
        <w:numPr>
          <w:ilvl w:val="0"/>
          <w:numId w:val="24"/>
        </w:numPr>
        <w:rPr>
          <w:lang w:val="it-IT"/>
        </w:rPr>
      </w:pPr>
      <w:r>
        <w:rPr>
          <w:lang w:val="it-IT"/>
        </w:rPr>
        <w:t>in cealalata entitate a asocierii cream o proprietate sau un camp ce reprezinta relationarea</w:t>
      </w:r>
    </w:p>
    <w:p w:rsidR="0066737A" w:rsidRPr="009E1182" w:rsidRDefault="0066737A" w:rsidP="0066737A">
      <w:pPr>
        <w:numPr>
          <w:ilvl w:val="0"/>
          <w:numId w:val="24"/>
        </w:numPr>
        <w:rPr>
          <w:lang w:val="it-IT"/>
        </w:rPr>
      </w:pPr>
      <w:r>
        <w:rPr>
          <w:lang w:val="it-IT"/>
        </w:rPr>
        <w:t xml:space="preserve">anotarea acestuia prin </w:t>
      </w:r>
      <w:r>
        <w:rPr>
          <w:rFonts w:ascii="Courier New" w:hAnsi="Courier New" w:cs="Courier New"/>
          <w:sz w:val="20"/>
          <w:szCs w:val="20"/>
          <w:lang w:val="it-IT"/>
        </w:rPr>
        <w:t>@ManyT</w:t>
      </w:r>
      <w:r w:rsidRPr="009E1182">
        <w:rPr>
          <w:rFonts w:ascii="Courier New" w:hAnsi="Courier New" w:cs="Courier New"/>
          <w:sz w:val="20"/>
          <w:szCs w:val="20"/>
          <w:lang w:val="it-IT"/>
        </w:rPr>
        <w:t>o</w:t>
      </w:r>
      <w:r>
        <w:rPr>
          <w:rFonts w:ascii="Courier New" w:hAnsi="Courier New" w:cs="Courier New"/>
          <w:sz w:val="20"/>
          <w:szCs w:val="20"/>
          <w:lang w:val="it-IT"/>
        </w:rPr>
        <w:t>Many</w:t>
      </w:r>
    </w:p>
    <w:p w:rsidR="0066737A" w:rsidRDefault="0066737A" w:rsidP="0066737A">
      <w:pPr>
        <w:numPr>
          <w:ilvl w:val="0"/>
          <w:numId w:val="24"/>
        </w:numPr>
        <w:rPr>
          <w:lang w:val="it-IT"/>
        </w:rPr>
      </w:pPr>
      <w:r>
        <w:rPr>
          <w:lang w:val="it-IT"/>
        </w:rPr>
        <w:t xml:space="preserve">Setam valoarea atributului </w:t>
      </w:r>
      <w:r w:rsidRPr="00D55075">
        <w:rPr>
          <w:rFonts w:ascii="Courier New" w:hAnsi="Courier New" w:cs="Courier New"/>
          <w:sz w:val="20"/>
          <w:szCs w:val="20"/>
          <w:lang w:val="it-IT"/>
        </w:rPr>
        <w:t>mappedBy</w:t>
      </w:r>
      <w:r>
        <w:rPr>
          <w:lang w:val="it-IT"/>
        </w:rPr>
        <w:t xml:space="preserve"> la valoarea proprietatii sau campului din entitatea owning</w:t>
      </w:r>
    </w:p>
    <w:p w:rsidR="0066737A" w:rsidRPr="00D55075" w:rsidRDefault="0066737A" w:rsidP="0066737A">
      <w:pPr>
        <w:rPr>
          <w:lang w:val="fr-FR"/>
        </w:rPr>
      </w:pPr>
      <w:r w:rsidRPr="00D55075">
        <w:rPr>
          <w:lang w:val="fr-FR"/>
        </w:rPr>
        <w:t>Un exemplu de codare este dat in cele ce urmeaza:</w:t>
      </w:r>
    </w:p>
    <w:p w:rsidR="0066737A" w:rsidRPr="005671BF" w:rsidRDefault="0066737A" w:rsidP="0066737A">
      <w:pPr>
        <w:autoSpaceDE w:val="0"/>
        <w:autoSpaceDN w:val="0"/>
        <w:adjustRightInd w:val="0"/>
        <w:rPr>
          <w:rFonts w:ascii="Courier New" w:hAnsi="Courier New" w:cs="Courier New"/>
          <w:sz w:val="20"/>
          <w:szCs w:val="20"/>
        </w:rPr>
      </w:pPr>
      <w:r w:rsidRPr="005671BF">
        <w:rPr>
          <w:rFonts w:ascii="Courier New" w:hAnsi="Courier New" w:cs="Courier New"/>
          <w:sz w:val="20"/>
          <w:szCs w:val="20"/>
        </w:rPr>
        <w:t>@Entity</w:t>
      </w:r>
    </w:p>
    <w:p w:rsidR="0066737A" w:rsidRPr="005671BF" w:rsidRDefault="0066737A" w:rsidP="0066737A">
      <w:pPr>
        <w:autoSpaceDE w:val="0"/>
        <w:autoSpaceDN w:val="0"/>
        <w:adjustRightInd w:val="0"/>
        <w:rPr>
          <w:rFonts w:ascii="Courier New" w:hAnsi="Courier New" w:cs="Courier New"/>
          <w:sz w:val="20"/>
          <w:szCs w:val="20"/>
        </w:rPr>
      </w:pPr>
      <w:r w:rsidRPr="005671BF">
        <w:rPr>
          <w:rFonts w:ascii="Courier New" w:hAnsi="Courier New" w:cs="Courier New"/>
          <w:sz w:val="20"/>
          <w:szCs w:val="20"/>
        </w:rPr>
        <w:t>public class Worker {</w:t>
      </w:r>
    </w:p>
    <w:p w:rsidR="0066737A" w:rsidRPr="005671BF" w:rsidRDefault="0066737A" w:rsidP="0066737A">
      <w:pPr>
        <w:autoSpaceDE w:val="0"/>
        <w:autoSpaceDN w:val="0"/>
        <w:adjustRightInd w:val="0"/>
        <w:ind w:left="708"/>
        <w:rPr>
          <w:rFonts w:ascii="Courier New" w:hAnsi="Courier New" w:cs="Courier New"/>
          <w:sz w:val="20"/>
          <w:szCs w:val="20"/>
        </w:rPr>
      </w:pPr>
      <w:r w:rsidRPr="005671BF">
        <w:rPr>
          <w:rFonts w:ascii="Courier New" w:hAnsi="Courier New" w:cs="Courier New"/>
          <w:sz w:val="20"/>
          <w:szCs w:val="20"/>
        </w:rPr>
        <w:t>@Id</w:t>
      </w:r>
    </w:p>
    <w:p w:rsidR="0066737A" w:rsidRPr="005671BF" w:rsidRDefault="0066737A" w:rsidP="0066737A">
      <w:pPr>
        <w:autoSpaceDE w:val="0"/>
        <w:autoSpaceDN w:val="0"/>
        <w:adjustRightInd w:val="0"/>
        <w:ind w:left="708"/>
        <w:rPr>
          <w:rFonts w:ascii="Courier New" w:hAnsi="Courier New" w:cs="Courier New"/>
          <w:sz w:val="20"/>
          <w:szCs w:val="20"/>
        </w:rPr>
      </w:pPr>
      <w:r w:rsidRPr="005671BF">
        <w:rPr>
          <w:rFonts w:ascii="Courier New" w:hAnsi="Courier New" w:cs="Courier New"/>
          <w:sz w:val="20"/>
          <w:szCs w:val="20"/>
        </w:rPr>
        <w:t>private int id;</w:t>
      </w:r>
    </w:p>
    <w:p w:rsidR="0066737A" w:rsidRPr="005671BF" w:rsidRDefault="0066737A" w:rsidP="0066737A">
      <w:pPr>
        <w:autoSpaceDE w:val="0"/>
        <w:autoSpaceDN w:val="0"/>
        <w:adjustRightInd w:val="0"/>
        <w:ind w:left="708"/>
        <w:rPr>
          <w:rFonts w:ascii="Courier New" w:hAnsi="Courier New" w:cs="Courier New"/>
          <w:iCs/>
          <w:sz w:val="20"/>
          <w:szCs w:val="20"/>
        </w:rPr>
      </w:pPr>
      <w:r w:rsidRPr="005671BF">
        <w:rPr>
          <w:rFonts w:ascii="Courier New" w:hAnsi="Courier New" w:cs="Courier New"/>
          <w:iCs/>
          <w:sz w:val="20"/>
          <w:szCs w:val="20"/>
        </w:rPr>
        <w:t>@ManyToMany</w:t>
      </w:r>
    </w:p>
    <w:p w:rsidR="0066737A" w:rsidRPr="005671BF" w:rsidRDefault="0066737A" w:rsidP="0066737A">
      <w:pPr>
        <w:autoSpaceDE w:val="0"/>
        <w:autoSpaceDN w:val="0"/>
        <w:adjustRightInd w:val="0"/>
        <w:ind w:left="708"/>
        <w:rPr>
          <w:rFonts w:ascii="Courier New" w:hAnsi="Courier New" w:cs="Courier New"/>
          <w:sz w:val="20"/>
          <w:szCs w:val="20"/>
        </w:rPr>
      </w:pPr>
      <w:r w:rsidRPr="005671BF">
        <w:rPr>
          <w:rFonts w:ascii="Courier New" w:hAnsi="Courier New" w:cs="Courier New"/>
          <w:sz w:val="20"/>
          <w:szCs w:val="20"/>
        </w:rPr>
        <w:t>private Set &lt;Project&gt; projects;</w:t>
      </w:r>
    </w:p>
    <w:p w:rsidR="0066737A" w:rsidRPr="005671BF" w:rsidRDefault="0066737A" w:rsidP="0066737A">
      <w:pPr>
        <w:autoSpaceDE w:val="0"/>
        <w:autoSpaceDN w:val="0"/>
        <w:adjustRightInd w:val="0"/>
        <w:ind w:left="708"/>
        <w:rPr>
          <w:rFonts w:ascii="Courier New" w:hAnsi="Courier New" w:cs="Courier New"/>
          <w:sz w:val="20"/>
          <w:szCs w:val="20"/>
        </w:rPr>
      </w:pPr>
      <w:r w:rsidRPr="005671BF">
        <w:rPr>
          <w:rFonts w:ascii="Courier New" w:hAnsi="Courier New" w:cs="Courier New"/>
          <w:sz w:val="20"/>
          <w:szCs w:val="20"/>
        </w:rPr>
        <w:t>..//</w:t>
      </w:r>
    </w:p>
    <w:p w:rsidR="0066737A" w:rsidRPr="005671BF" w:rsidRDefault="0066737A" w:rsidP="0066737A">
      <w:pPr>
        <w:autoSpaceDE w:val="0"/>
        <w:autoSpaceDN w:val="0"/>
        <w:adjustRightInd w:val="0"/>
        <w:rPr>
          <w:rFonts w:ascii="Courier New" w:hAnsi="Courier New" w:cs="Courier New"/>
          <w:sz w:val="20"/>
          <w:szCs w:val="20"/>
        </w:rPr>
      </w:pPr>
      <w:r w:rsidRPr="005671BF">
        <w:rPr>
          <w:rFonts w:ascii="Courier New" w:hAnsi="Courier New" w:cs="Courier New"/>
          <w:sz w:val="20"/>
          <w:szCs w:val="20"/>
        </w:rPr>
        <w:t>}</w:t>
      </w:r>
    </w:p>
    <w:p w:rsidR="0066737A" w:rsidRDefault="0066737A" w:rsidP="0066737A">
      <w:pPr>
        <w:autoSpaceDE w:val="0"/>
        <w:autoSpaceDN w:val="0"/>
        <w:adjustRightInd w:val="0"/>
        <w:rPr>
          <w:rFonts w:ascii="Courier New" w:hAnsi="Courier New" w:cs="Courier New"/>
          <w:sz w:val="20"/>
          <w:szCs w:val="20"/>
        </w:rPr>
      </w:pPr>
    </w:p>
    <w:p w:rsidR="0066737A" w:rsidRPr="005671BF" w:rsidRDefault="0066737A" w:rsidP="0066737A">
      <w:pPr>
        <w:autoSpaceDE w:val="0"/>
        <w:autoSpaceDN w:val="0"/>
        <w:adjustRightInd w:val="0"/>
        <w:rPr>
          <w:rFonts w:ascii="Courier New" w:hAnsi="Courier New" w:cs="Courier New"/>
          <w:sz w:val="20"/>
          <w:szCs w:val="20"/>
        </w:rPr>
      </w:pPr>
      <w:r w:rsidRPr="005671BF">
        <w:rPr>
          <w:rFonts w:ascii="Courier New" w:hAnsi="Courier New" w:cs="Courier New"/>
          <w:sz w:val="20"/>
          <w:szCs w:val="20"/>
        </w:rPr>
        <w:t>@Entity</w:t>
      </w:r>
    </w:p>
    <w:p w:rsidR="0066737A" w:rsidRPr="005671BF" w:rsidRDefault="0066737A" w:rsidP="0066737A">
      <w:pPr>
        <w:autoSpaceDE w:val="0"/>
        <w:autoSpaceDN w:val="0"/>
        <w:adjustRightInd w:val="0"/>
        <w:rPr>
          <w:rFonts w:ascii="Courier New" w:hAnsi="Courier New" w:cs="Courier New"/>
          <w:sz w:val="20"/>
          <w:szCs w:val="20"/>
        </w:rPr>
      </w:pPr>
      <w:r w:rsidRPr="005671BF">
        <w:rPr>
          <w:rFonts w:ascii="Courier New" w:hAnsi="Courier New" w:cs="Courier New"/>
          <w:sz w:val="20"/>
          <w:szCs w:val="20"/>
        </w:rPr>
        <w:t>public class Project {</w:t>
      </w:r>
    </w:p>
    <w:p w:rsidR="0066737A" w:rsidRPr="005671BF" w:rsidRDefault="0066737A" w:rsidP="0066737A">
      <w:pPr>
        <w:autoSpaceDE w:val="0"/>
        <w:autoSpaceDN w:val="0"/>
        <w:adjustRightInd w:val="0"/>
        <w:ind w:left="708"/>
        <w:rPr>
          <w:rFonts w:ascii="Courier New" w:hAnsi="Courier New" w:cs="Courier New"/>
          <w:sz w:val="20"/>
          <w:szCs w:val="20"/>
        </w:rPr>
      </w:pPr>
      <w:r w:rsidRPr="005671BF">
        <w:rPr>
          <w:rFonts w:ascii="Courier New" w:hAnsi="Courier New" w:cs="Courier New"/>
          <w:sz w:val="20"/>
          <w:szCs w:val="20"/>
        </w:rPr>
        <w:t>@Id</w:t>
      </w:r>
    </w:p>
    <w:p w:rsidR="0066737A" w:rsidRPr="005671BF" w:rsidRDefault="0066737A" w:rsidP="0066737A">
      <w:pPr>
        <w:autoSpaceDE w:val="0"/>
        <w:autoSpaceDN w:val="0"/>
        <w:adjustRightInd w:val="0"/>
        <w:ind w:left="708"/>
        <w:rPr>
          <w:rFonts w:ascii="Courier New" w:hAnsi="Courier New" w:cs="Courier New"/>
          <w:sz w:val="20"/>
          <w:szCs w:val="20"/>
        </w:rPr>
      </w:pPr>
      <w:r w:rsidRPr="005671BF">
        <w:rPr>
          <w:rFonts w:ascii="Courier New" w:hAnsi="Courier New" w:cs="Courier New"/>
          <w:sz w:val="20"/>
          <w:szCs w:val="20"/>
        </w:rPr>
        <w:t>private int pId</w:t>
      </w:r>
    </w:p>
    <w:p w:rsidR="0066737A" w:rsidRPr="005671BF" w:rsidRDefault="0066737A" w:rsidP="0066737A">
      <w:pPr>
        <w:autoSpaceDE w:val="0"/>
        <w:autoSpaceDN w:val="0"/>
        <w:adjustRightInd w:val="0"/>
        <w:ind w:left="708"/>
        <w:rPr>
          <w:rFonts w:ascii="Courier New" w:hAnsi="Courier New" w:cs="Courier New"/>
          <w:iCs/>
          <w:sz w:val="20"/>
          <w:szCs w:val="20"/>
        </w:rPr>
      </w:pPr>
      <w:r w:rsidRPr="005671BF">
        <w:rPr>
          <w:rFonts w:ascii="Courier New" w:hAnsi="Courier New" w:cs="Courier New"/>
          <w:iCs/>
          <w:sz w:val="20"/>
          <w:szCs w:val="20"/>
        </w:rPr>
        <w:t>@ManyToMany(mappedBy=”projects”)</w:t>
      </w:r>
    </w:p>
    <w:p w:rsidR="0066737A" w:rsidRPr="005671BF" w:rsidRDefault="0066737A" w:rsidP="0066737A">
      <w:pPr>
        <w:autoSpaceDE w:val="0"/>
        <w:autoSpaceDN w:val="0"/>
        <w:adjustRightInd w:val="0"/>
        <w:ind w:left="708"/>
        <w:rPr>
          <w:rFonts w:ascii="Courier New" w:hAnsi="Courier New" w:cs="Courier New"/>
          <w:sz w:val="20"/>
          <w:szCs w:val="20"/>
        </w:rPr>
      </w:pPr>
      <w:r w:rsidRPr="005671BF">
        <w:rPr>
          <w:rFonts w:ascii="Courier New" w:hAnsi="Courier New" w:cs="Courier New"/>
          <w:sz w:val="20"/>
          <w:szCs w:val="20"/>
        </w:rPr>
        <w:t>private Set &lt;Worker&gt; workers;</w:t>
      </w:r>
    </w:p>
    <w:p w:rsidR="0066737A" w:rsidRPr="005671BF" w:rsidRDefault="0066737A" w:rsidP="0066737A">
      <w:pPr>
        <w:autoSpaceDE w:val="0"/>
        <w:autoSpaceDN w:val="0"/>
        <w:adjustRightInd w:val="0"/>
        <w:ind w:left="708"/>
        <w:rPr>
          <w:rFonts w:ascii="Courier New" w:hAnsi="Courier New" w:cs="Courier New"/>
          <w:sz w:val="20"/>
          <w:szCs w:val="20"/>
        </w:rPr>
      </w:pPr>
      <w:r w:rsidRPr="005671BF">
        <w:rPr>
          <w:rFonts w:ascii="Courier New" w:hAnsi="Courier New" w:cs="Courier New"/>
          <w:sz w:val="20"/>
          <w:szCs w:val="20"/>
        </w:rPr>
        <w:t>..//</w:t>
      </w:r>
    </w:p>
    <w:p w:rsidR="0066737A" w:rsidRPr="005671BF" w:rsidRDefault="0066737A" w:rsidP="0066737A">
      <w:pPr>
        <w:autoSpaceDE w:val="0"/>
        <w:autoSpaceDN w:val="0"/>
        <w:adjustRightInd w:val="0"/>
        <w:rPr>
          <w:rFonts w:ascii="Courier New" w:hAnsi="Courier New" w:cs="Courier New"/>
          <w:sz w:val="20"/>
          <w:szCs w:val="20"/>
        </w:rPr>
      </w:pPr>
      <w:r w:rsidRPr="005671BF">
        <w:rPr>
          <w:rFonts w:ascii="Courier New" w:hAnsi="Courier New" w:cs="Courier New"/>
          <w:sz w:val="20"/>
          <w:szCs w:val="20"/>
        </w:rPr>
        <w:t>}</w:t>
      </w:r>
    </w:p>
    <w:p w:rsidR="0066737A" w:rsidRDefault="0066737A" w:rsidP="0066737A">
      <w:pPr>
        <w:autoSpaceDE w:val="0"/>
        <w:autoSpaceDN w:val="0"/>
        <w:adjustRightInd w:val="0"/>
        <w:rPr>
          <w:lang w:val="fr-FR"/>
        </w:rPr>
      </w:pPr>
      <w:r>
        <w:rPr>
          <w:lang w:val="fr-FR"/>
        </w:rPr>
        <w:t>Anotatiile pentru maparea asocierii au anumite atribute optionale. Printre acestea:</w:t>
      </w:r>
    </w:p>
    <w:p w:rsidR="0066737A" w:rsidRDefault="0066737A" w:rsidP="0066737A">
      <w:pPr>
        <w:numPr>
          <w:ilvl w:val="0"/>
          <w:numId w:val="25"/>
        </w:numPr>
        <w:autoSpaceDE w:val="0"/>
        <w:autoSpaceDN w:val="0"/>
        <w:adjustRightInd w:val="0"/>
        <w:rPr>
          <w:lang w:val="it-IT"/>
        </w:rPr>
      </w:pPr>
      <w:r w:rsidRPr="00256B51">
        <w:rPr>
          <w:rFonts w:ascii="Courier New" w:hAnsi="Courier New" w:cs="Courier New"/>
          <w:sz w:val="20"/>
          <w:szCs w:val="20"/>
          <w:lang w:val="it-IT"/>
        </w:rPr>
        <w:t>fetch</w:t>
      </w:r>
      <w:r w:rsidRPr="00256B51">
        <w:rPr>
          <w:lang w:val="it-IT"/>
        </w:rPr>
        <w:t>, care seteaza instructiuni catre furnizorul de persistenta</w:t>
      </w:r>
      <w:r>
        <w:rPr>
          <w:lang w:val="it-IT"/>
        </w:rPr>
        <w:t xml:space="preserve"> referitoare la momentul incarcarii in memorie a elementelor de asociere</w:t>
      </w:r>
      <w:r w:rsidRPr="00256B51">
        <w:rPr>
          <w:lang w:val="it-IT"/>
        </w:rPr>
        <w:t xml:space="preserve">. Valorile posibile sunt </w:t>
      </w:r>
    </w:p>
    <w:p w:rsidR="0066737A" w:rsidRDefault="0066737A" w:rsidP="0066737A">
      <w:pPr>
        <w:numPr>
          <w:ilvl w:val="1"/>
          <w:numId w:val="25"/>
        </w:numPr>
        <w:autoSpaceDE w:val="0"/>
        <w:autoSpaceDN w:val="0"/>
        <w:adjustRightInd w:val="0"/>
        <w:rPr>
          <w:lang w:val="it-IT"/>
        </w:rPr>
      </w:pPr>
      <w:r w:rsidRPr="00256B51">
        <w:rPr>
          <w:rFonts w:ascii="Courier New" w:hAnsi="Courier New" w:cs="Courier New"/>
          <w:sz w:val="20"/>
          <w:szCs w:val="20"/>
          <w:lang w:val="it-IT"/>
        </w:rPr>
        <w:t>EAGER</w:t>
      </w:r>
      <w:r>
        <w:rPr>
          <w:lang w:val="it-IT"/>
        </w:rPr>
        <w:t>, indica furnizorului de persistenta sa incarce tinta asocierii in momentul in care entitatea este incarcata din baza de date</w:t>
      </w:r>
      <w:r w:rsidRPr="00256B51">
        <w:rPr>
          <w:lang w:val="it-IT"/>
        </w:rPr>
        <w:t xml:space="preserve"> </w:t>
      </w:r>
    </w:p>
    <w:p w:rsidR="0066737A" w:rsidRDefault="0066737A" w:rsidP="0066737A">
      <w:pPr>
        <w:numPr>
          <w:ilvl w:val="1"/>
          <w:numId w:val="25"/>
        </w:numPr>
        <w:autoSpaceDE w:val="0"/>
        <w:autoSpaceDN w:val="0"/>
        <w:adjustRightInd w:val="0"/>
        <w:rPr>
          <w:lang w:val="it-IT"/>
        </w:rPr>
      </w:pPr>
      <w:r w:rsidRPr="00256B51">
        <w:rPr>
          <w:rFonts w:ascii="Courier New" w:hAnsi="Courier New" w:cs="Courier New"/>
          <w:sz w:val="20"/>
          <w:szCs w:val="20"/>
          <w:lang w:val="it-IT"/>
        </w:rPr>
        <w:t>LAZY</w:t>
      </w:r>
      <w:r>
        <w:rPr>
          <w:lang w:val="it-IT"/>
        </w:rPr>
        <w:t>, indica furnizorului de persistenta faptul ca incarcarea tintei asocierii sa se faca in momentul accesului</w:t>
      </w:r>
    </w:p>
    <w:p w:rsidR="0066737A" w:rsidRDefault="0066737A" w:rsidP="0066737A">
      <w:pPr>
        <w:numPr>
          <w:ilvl w:val="0"/>
          <w:numId w:val="25"/>
        </w:numPr>
        <w:autoSpaceDE w:val="0"/>
        <w:autoSpaceDN w:val="0"/>
        <w:adjustRightInd w:val="0"/>
        <w:rPr>
          <w:lang w:val="it-IT"/>
        </w:rPr>
      </w:pPr>
      <w:r>
        <w:rPr>
          <w:rFonts w:ascii="Courier New" w:hAnsi="Courier New" w:cs="Courier New"/>
          <w:sz w:val="20"/>
          <w:szCs w:val="20"/>
          <w:lang w:val="it-IT"/>
        </w:rPr>
        <w:t>cascade</w:t>
      </w:r>
      <w:r w:rsidRPr="00256B51">
        <w:rPr>
          <w:lang w:val="it-IT"/>
        </w:rPr>
        <w:t xml:space="preserve">, </w:t>
      </w:r>
      <w:r>
        <w:rPr>
          <w:lang w:val="it-IT"/>
        </w:rPr>
        <w:t xml:space="preserve">specifica momentul din ciclul de viata al unei entitati in care au loc modificari asupra relationarilor. In mod predefinit nu apar modificari. Alte valori posibile sunt indicate in urmatorul tabel </w:t>
      </w:r>
    </w:p>
    <w:p w:rsidR="0066737A" w:rsidRPr="00256B51" w:rsidRDefault="0066737A" w:rsidP="0066737A">
      <w:pPr>
        <w:autoSpaceDE w:val="0"/>
        <w:autoSpaceDN w:val="0"/>
        <w:adjustRightInd w:val="0"/>
        <w:rPr>
          <w:lang w:val="it-IT"/>
        </w:rPr>
      </w:pPr>
      <w:r>
        <w:rPr>
          <w:noProof/>
          <w:lang w:eastAsia="ro-RO"/>
        </w:rPr>
        <w:lastRenderedPageBreak/>
        <w:drawing>
          <wp:inline distT="0" distB="0" distL="0" distR="0">
            <wp:extent cx="5761355" cy="4016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355" cy="4016375"/>
                    </a:xfrm>
                    <a:prstGeom prst="rect">
                      <a:avLst/>
                    </a:prstGeom>
                    <a:noFill/>
                    <a:ln>
                      <a:noFill/>
                    </a:ln>
                  </pic:spPr>
                </pic:pic>
              </a:graphicData>
            </a:graphic>
          </wp:inline>
        </w:drawing>
      </w:r>
    </w:p>
    <w:p w:rsidR="0066737A" w:rsidRPr="00256B51" w:rsidRDefault="0066737A" w:rsidP="0066737A">
      <w:pPr>
        <w:autoSpaceDE w:val="0"/>
        <w:autoSpaceDN w:val="0"/>
        <w:adjustRightInd w:val="0"/>
        <w:rPr>
          <w:lang w:val="it-IT"/>
        </w:rPr>
      </w:pPr>
    </w:p>
    <w:p w:rsidR="0066737A" w:rsidRPr="002C20A7" w:rsidRDefault="0066737A" w:rsidP="0066737A">
      <w:pPr>
        <w:rPr>
          <w:b/>
          <w:lang w:val="en-US"/>
        </w:rPr>
      </w:pPr>
      <w:r w:rsidRPr="002C20A7">
        <w:rPr>
          <w:b/>
          <w:lang w:val="en-US"/>
        </w:rPr>
        <w:t>Clase incorporate in entitati</w:t>
      </w:r>
    </w:p>
    <w:p w:rsidR="0066737A" w:rsidRDefault="0066737A" w:rsidP="0066737A">
      <w:pPr>
        <w:autoSpaceDE w:val="0"/>
        <w:autoSpaceDN w:val="0"/>
        <w:adjustRightInd w:val="0"/>
        <w:rPr>
          <w:lang w:val="en-US"/>
        </w:rPr>
      </w:pPr>
      <w:r>
        <w:rPr>
          <w:lang w:val="en-US"/>
        </w:rPr>
        <w:t xml:space="preserve">Clasele incorporate sunt utilizate pentru a reprezenta starea unei entitati, dar nu sunt persistente. Instantele claselor incorporate folosesc identitatea entitatii careia ii apartin. Intr-o entitate putem avea clase incorporate singulare sau colectii ale acestora. </w:t>
      </w:r>
    </w:p>
    <w:p w:rsidR="0066737A" w:rsidRPr="002C20A7" w:rsidRDefault="0066737A" w:rsidP="0066737A">
      <w:pPr>
        <w:autoSpaceDE w:val="0"/>
        <w:autoSpaceDN w:val="0"/>
        <w:adjustRightInd w:val="0"/>
        <w:rPr>
          <w:rFonts w:ascii="SolBookMono-Roman" w:hAnsi="SolBookMono-Roman" w:cs="SolBookMono-Roman"/>
          <w:sz w:val="20"/>
          <w:szCs w:val="20"/>
        </w:rPr>
      </w:pPr>
      <w:r>
        <w:rPr>
          <w:lang w:val="en-US"/>
        </w:rPr>
        <w:t xml:space="preserve">Clasele incorporate folosesc aceleasi reguli ca si clasele entitate, dar sunt anotate cu </w:t>
      </w:r>
      <w:r w:rsidRPr="002C20A7">
        <w:rPr>
          <w:rFonts w:ascii="Courier New" w:hAnsi="Courier New" w:cs="Courier New"/>
          <w:sz w:val="20"/>
          <w:szCs w:val="20"/>
          <w:lang w:val="en-US"/>
        </w:rPr>
        <w:t>javax.persistence.Embeddable</w:t>
      </w:r>
      <w:r>
        <w:rPr>
          <w:lang w:val="en-US"/>
        </w:rPr>
        <w:t xml:space="preserve"> in loc de </w:t>
      </w:r>
      <w:r w:rsidRPr="002C20A7">
        <w:rPr>
          <w:rFonts w:ascii="Courier New" w:hAnsi="Courier New" w:cs="Courier New"/>
          <w:sz w:val="20"/>
          <w:szCs w:val="20"/>
        </w:rPr>
        <w:t>@Entity</w:t>
      </w:r>
      <w:r>
        <w:rPr>
          <w:lang w:val="en-US"/>
        </w:rPr>
        <w:t>.</w:t>
      </w:r>
    </w:p>
    <w:p w:rsidR="0066737A" w:rsidRDefault="0066737A" w:rsidP="0066737A">
      <w:pPr>
        <w:rPr>
          <w:lang w:val="en-US"/>
        </w:rPr>
      </w:pPr>
      <w:r>
        <w:rPr>
          <w:lang w:val="en-US"/>
        </w:rPr>
        <w:t xml:space="preserve">Entitatile ce folosesc clasele incorporate ca parte a starii de persistenta anoteaza, optional, campurile sau proprietatile incorporate cu </w:t>
      </w:r>
      <w:r w:rsidRPr="002C20A7">
        <w:rPr>
          <w:rFonts w:ascii="Courier New" w:hAnsi="Courier New" w:cs="Courier New"/>
          <w:sz w:val="20"/>
          <w:szCs w:val="20"/>
          <w:lang w:val="en-US"/>
        </w:rPr>
        <w:t>javax.persistence.Embedd</w:t>
      </w:r>
      <w:r>
        <w:rPr>
          <w:rFonts w:ascii="Courier New" w:hAnsi="Courier New" w:cs="Courier New"/>
          <w:sz w:val="20"/>
          <w:szCs w:val="20"/>
          <w:lang w:val="en-US"/>
        </w:rPr>
        <w:t>ed</w:t>
      </w:r>
      <w:r>
        <w:rPr>
          <w:lang w:val="en-US"/>
        </w:rPr>
        <w:t>.</w:t>
      </w:r>
    </w:p>
    <w:p w:rsidR="0066737A" w:rsidRDefault="0066737A" w:rsidP="0066737A">
      <w:pPr>
        <w:rPr>
          <w:lang w:val="en-US"/>
        </w:rPr>
      </w:pPr>
      <w:r>
        <w:rPr>
          <w:lang w:val="en-US"/>
        </w:rPr>
        <w:t>La randul lor clasele incorporate pot folosi alte clase incorporate pentru a-si defini starea. Clasele incorporate pot contine relationari catre alte entitati sau colectii de entitati.</w:t>
      </w:r>
    </w:p>
    <w:p w:rsidR="0066737A" w:rsidRDefault="0066737A" w:rsidP="0066737A">
      <w:pPr>
        <w:rPr>
          <w:lang w:val="en-US"/>
        </w:rPr>
      </w:pPr>
      <w:r>
        <w:rPr>
          <w:lang w:val="en-US"/>
        </w:rPr>
        <w:t>Exemplu:</w:t>
      </w:r>
    </w:p>
    <w:p w:rsidR="0066737A" w:rsidRPr="002C20A7" w:rsidRDefault="0066737A" w:rsidP="0066737A">
      <w:pPr>
        <w:autoSpaceDE w:val="0"/>
        <w:autoSpaceDN w:val="0"/>
        <w:adjustRightInd w:val="0"/>
        <w:rPr>
          <w:rFonts w:ascii="Courier New" w:hAnsi="Courier New" w:cs="Courier New"/>
          <w:sz w:val="20"/>
          <w:szCs w:val="20"/>
        </w:rPr>
      </w:pPr>
      <w:r w:rsidRPr="002C20A7">
        <w:rPr>
          <w:rFonts w:ascii="Courier New" w:hAnsi="Courier New" w:cs="Courier New"/>
          <w:sz w:val="20"/>
          <w:szCs w:val="20"/>
        </w:rPr>
        <w:t>@Embeddable</w:t>
      </w:r>
    </w:p>
    <w:p w:rsidR="0066737A" w:rsidRPr="002C20A7" w:rsidRDefault="0066737A" w:rsidP="0066737A">
      <w:pPr>
        <w:autoSpaceDE w:val="0"/>
        <w:autoSpaceDN w:val="0"/>
        <w:adjustRightInd w:val="0"/>
        <w:rPr>
          <w:rFonts w:ascii="Courier New" w:hAnsi="Courier New" w:cs="Courier New"/>
          <w:sz w:val="20"/>
          <w:szCs w:val="20"/>
        </w:rPr>
      </w:pPr>
      <w:r w:rsidRPr="002C20A7">
        <w:rPr>
          <w:rFonts w:ascii="Courier New" w:hAnsi="Courier New" w:cs="Courier New"/>
          <w:sz w:val="20"/>
          <w:szCs w:val="20"/>
        </w:rPr>
        <w:t xml:space="preserve">public class </w:t>
      </w:r>
      <w:r>
        <w:rPr>
          <w:rFonts w:ascii="Courier New" w:hAnsi="Courier New" w:cs="Courier New"/>
          <w:sz w:val="20"/>
          <w:szCs w:val="20"/>
        </w:rPr>
        <w:t>DataNasterii</w:t>
      </w:r>
      <w:r w:rsidRPr="002C20A7">
        <w:rPr>
          <w:rFonts w:ascii="Courier New" w:hAnsi="Courier New" w:cs="Courier New"/>
          <w:sz w:val="20"/>
          <w:szCs w:val="20"/>
        </w:rPr>
        <w:t xml:space="preserve"> {</w:t>
      </w:r>
    </w:p>
    <w:p w:rsidR="0066737A" w:rsidRPr="002C20A7" w:rsidRDefault="0066737A" w:rsidP="0066737A">
      <w:pPr>
        <w:autoSpaceDE w:val="0"/>
        <w:autoSpaceDN w:val="0"/>
        <w:adjustRightInd w:val="0"/>
        <w:ind w:left="708"/>
        <w:rPr>
          <w:rFonts w:ascii="Courier New" w:hAnsi="Courier New" w:cs="Courier New"/>
          <w:sz w:val="20"/>
          <w:szCs w:val="20"/>
        </w:rPr>
      </w:pPr>
      <w:r>
        <w:rPr>
          <w:rFonts w:ascii="Courier New" w:hAnsi="Courier New" w:cs="Courier New"/>
          <w:sz w:val="20"/>
          <w:szCs w:val="20"/>
        </w:rPr>
        <w:t>int zi</w:t>
      </w:r>
      <w:r w:rsidRPr="002C20A7">
        <w:rPr>
          <w:rFonts w:ascii="Courier New" w:hAnsi="Courier New" w:cs="Courier New"/>
          <w:sz w:val="20"/>
          <w:szCs w:val="20"/>
        </w:rPr>
        <w:t>;</w:t>
      </w:r>
    </w:p>
    <w:p w:rsidR="0066737A" w:rsidRPr="002C20A7" w:rsidRDefault="0066737A" w:rsidP="0066737A">
      <w:pPr>
        <w:autoSpaceDE w:val="0"/>
        <w:autoSpaceDN w:val="0"/>
        <w:adjustRightInd w:val="0"/>
        <w:ind w:left="708"/>
        <w:rPr>
          <w:rFonts w:ascii="Courier New" w:hAnsi="Courier New" w:cs="Courier New"/>
          <w:sz w:val="20"/>
          <w:szCs w:val="20"/>
        </w:rPr>
      </w:pPr>
      <w:r w:rsidRPr="002C20A7">
        <w:rPr>
          <w:rFonts w:ascii="Courier New" w:hAnsi="Courier New" w:cs="Courier New"/>
          <w:sz w:val="20"/>
          <w:szCs w:val="20"/>
        </w:rPr>
        <w:t xml:space="preserve">String </w:t>
      </w:r>
      <w:r>
        <w:rPr>
          <w:rFonts w:ascii="Courier New" w:hAnsi="Courier New" w:cs="Courier New"/>
          <w:sz w:val="20"/>
          <w:szCs w:val="20"/>
        </w:rPr>
        <w:t>luna</w:t>
      </w:r>
      <w:r w:rsidRPr="002C20A7">
        <w:rPr>
          <w:rFonts w:ascii="Courier New" w:hAnsi="Courier New" w:cs="Courier New"/>
          <w:sz w:val="20"/>
          <w:szCs w:val="20"/>
        </w:rPr>
        <w:t>;</w:t>
      </w:r>
    </w:p>
    <w:p w:rsidR="0066737A" w:rsidRPr="002C20A7" w:rsidRDefault="0066737A" w:rsidP="0066737A">
      <w:pPr>
        <w:autoSpaceDE w:val="0"/>
        <w:autoSpaceDN w:val="0"/>
        <w:adjustRightInd w:val="0"/>
        <w:ind w:left="708"/>
        <w:rPr>
          <w:rFonts w:ascii="Courier New" w:hAnsi="Courier New" w:cs="Courier New"/>
          <w:sz w:val="20"/>
          <w:szCs w:val="20"/>
        </w:rPr>
      </w:pPr>
      <w:r>
        <w:rPr>
          <w:rFonts w:ascii="Courier New" w:hAnsi="Courier New" w:cs="Courier New"/>
          <w:sz w:val="20"/>
          <w:szCs w:val="20"/>
        </w:rPr>
        <w:t>int an;</w:t>
      </w:r>
    </w:p>
    <w:p w:rsidR="0066737A" w:rsidRPr="002C20A7" w:rsidRDefault="0066737A" w:rsidP="0066737A">
      <w:pPr>
        <w:autoSpaceDE w:val="0"/>
        <w:autoSpaceDN w:val="0"/>
        <w:adjustRightInd w:val="0"/>
        <w:rPr>
          <w:rFonts w:ascii="Courier New" w:hAnsi="Courier New" w:cs="Courier New"/>
          <w:sz w:val="20"/>
          <w:szCs w:val="20"/>
        </w:rPr>
      </w:pPr>
      <w:r w:rsidRPr="002C20A7">
        <w:rPr>
          <w:rFonts w:ascii="Courier New" w:hAnsi="Courier New" w:cs="Courier New"/>
          <w:sz w:val="20"/>
          <w:szCs w:val="20"/>
        </w:rPr>
        <w:t>}</w:t>
      </w:r>
    </w:p>
    <w:p w:rsidR="0066737A" w:rsidRDefault="0066737A" w:rsidP="0066737A">
      <w:pPr>
        <w:rPr>
          <w:lang w:val="en-US"/>
        </w:rPr>
      </w:pPr>
      <w:r>
        <w:rPr>
          <w:lang w:val="en-US"/>
        </w:rPr>
        <w:t>Si clasa ce o contine:</w:t>
      </w:r>
    </w:p>
    <w:p w:rsidR="0066737A" w:rsidRPr="000D5F6C" w:rsidRDefault="0066737A" w:rsidP="0066737A">
      <w:pPr>
        <w:autoSpaceDE w:val="0"/>
        <w:autoSpaceDN w:val="0"/>
        <w:adjustRightInd w:val="0"/>
        <w:rPr>
          <w:rFonts w:ascii="Courier New" w:hAnsi="Courier New" w:cs="Courier New"/>
          <w:sz w:val="20"/>
          <w:szCs w:val="20"/>
        </w:rPr>
      </w:pPr>
      <w:r w:rsidRPr="000D5F6C">
        <w:rPr>
          <w:rFonts w:ascii="Courier New" w:hAnsi="Courier New" w:cs="Courier New"/>
          <w:sz w:val="20"/>
          <w:szCs w:val="20"/>
        </w:rPr>
        <w:t>@Entity</w:t>
      </w:r>
    </w:p>
    <w:p w:rsidR="0066737A" w:rsidRPr="000D5F6C" w:rsidRDefault="0066737A" w:rsidP="0066737A">
      <w:pPr>
        <w:autoSpaceDE w:val="0"/>
        <w:autoSpaceDN w:val="0"/>
        <w:adjustRightInd w:val="0"/>
        <w:rPr>
          <w:rFonts w:ascii="Courier New" w:hAnsi="Courier New" w:cs="Courier New"/>
          <w:sz w:val="20"/>
          <w:szCs w:val="20"/>
        </w:rPr>
      </w:pPr>
      <w:r w:rsidRPr="000D5F6C">
        <w:rPr>
          <w:rFonts w:ascii="Courier New" w:hAnsi="Courier New" w:cs="Courier New"/>
          <w:sz w:val="20"/>
          <w:szCs w:val="20"/>
        </w:rPr>
        <w:t xml:space="preserve">public class </w:t>
      </w:r>
      <w:r>
        <w:rPr>
          <w:rFonts w:ascii="Courier New" w:hAnsi="Courier New" w:cs="Courier New"/>
          <w:sz w:val="20"/>
          <w:szCs w:val="20"/>
        </w:rPr>
        <w:t>Persoana</w:t>
      </w:r>
      <w:r w:rsidRPr="000D5F6C">
        <w:rPr>
          <w:rFonts w:ascii="Courier New" w:hAnsi="Courier New" w:cs="Courier New"/>
          <w:sz w:val="20"/>
          <w:szCs w:val="20"/>
        </w:rPr>
        <w:t xml:space="preserve"> {</w:t>
      </w:r>
    </w:p>
    <w:p w:rsidR="0066737A" w:rsidRPr="000D5F6C" w:rsidRDefault="0066737A" w:rsidP="0066737A">
      <w:pPr>
        <w:autoSpaceDE w:val="0"/>
        <w:autoSpaceDN w:val="0"/>
        <w:adjustRightInd w:val="0"/>
        <w:ind w:left="708"/>
        <w:rPr>
          <w:rFonts w:ascii="Courier New" w:hAnsi="Courier New" w:cs="Courier New"/>
          <w:sz w:val="20"/>
          <w:szCs w:val="20"/>
        </w:rPr>
      </w:pPr>
      <w:r w:rsidRPr="000D5F6C">
        <w:rPr>
          <w:rFonts w:ascii="Courier New" w:hAnsi="Courier New" w:cs="Courier New"/>
          <w:sz w:val="20"/>
          <w:szCs w:val="20"/>
        </w:rPr>
        <w:t>@Id</w:t>
      </w:r>
    </w:p>
    <w:p w:rsidR="0066737A" w:rsidRPr="000D5F6C" w:rsidRDefault="0066737A" w:rsidP="0066737A">
      <w:pPr>
        <w:autoSpaceDE w:val="0"/>
        <w:autoSpaceDN w:val="0"/>
        <w:adjustRightInd w:val="0"/>
        <w:ind w:left="708"/>
        <w:rPr>
          <w:rFonts w:ascii="Courier New" w:hAnsi="Courier New" w:cs="Courier New"/>
          <w:sz w:val="20"/>
          <w:szCs w:val="20"/>
        </w:rPr>
      </w:pPr>
      <w:r w:rsidRPr="000D5F6C">
        <w:rPr>
          <w:rFonts w:ascii="Courier New" w:hAnsi="Courier New" w:cs="Courier New"/>
          <w:sz w:val="20"/>
          <w:szCs w:val="20"/>
        </w:rPr>
        <w:t>protected long id</w:t>
      </w:r>
    </w:p>
    <w:p w:rsidR="0066737A" w:rsidRPr="000D5F6C" w:rsidRDefault="0066737A" w:rsidP="0066737A">
      <w:pPr>
        <w:autoSpaceDE w:val="0"/>
        <w:autoSpaceDN w:val="0"/>
        <w:adjustRightInd w:val="0"/>
        <w:ind w:left="708"/>
        <w:rPr>
          <w:rFonts w:ascii="Courier New" w:hAnsi="Courier New" w:cs="Courier New"/>
          <w:sz w:val="20"/>
          <w:szCs w:val="20"/>
        </w:rPr>
      </w:pPr>
      <w:r w:rsidRPr="000D5F6C">
        <w:rPr>
          <w:rFonts w:ascii="Courier New" w:hAnsi="Courier New" w:cs="Courier New"/>
          <w:sz w:val="20"/>
          <w:szCs w:val="20"/>
        </w:rPr>
        <w:t xml:space="preserve">String </w:t>
      </w:r>
      <w:r>
        <w:rPr>
          <w:rFonts w:ascii="Courier New" w:hAnsi="Courier New" w:cs="Courier New"/>
          <w:sz w:val="20"/>
          <w:szCs w:val="20"/>
        </w:rPr>
        <w:t>nume</w:t>
      </w:r>
      <w:r w:rsidRPr="000D5F6C">
        <w:rPr>
          <w:rFonts w:ascii="Courier New" w:hAnsi="Courier New" w:cs="Courier New"/>
          <w:sz w:val="20"/>
          <w:szCs w:val="20"/>
        </w:rPr>
        <w:t>;</w:t>
      </w:r>
    </w:p>
    <w:p w:rsidR="0066737A" w:rsidRPr="000D5F6C" w:rsidRDefault="0066737A" w:rsidP="0066737A">
      <w:pPr>
        <w:autoSpaceDE w:val="0"/>
        <w:autoSpaceDN w:val="0"/>
        <w:adjustRightInd w:val="0"/>
        <w:ind w:left="708"/>
        <w:rPr>
          <w:rFonts w:ascii="Courier New" w:hAnsi="Courier New" w:cs="Courier New"/>
          <w:sz w:val="20"/>
          <w:szCs w:val="20"/>
        </w:rPr>
      </w:pPr>
      <w:r w:rsidRPr="000D5F6C">
        <w:rPr>
          <w:rFonts w:ascii="Courier New" w:hAnsi="Courier New" w:cs="Courier New"/>
          <w:sz w:val="20"/>
          <w:szCs w:val="20"/>
        </w:rPr>
        <w:t>@Embedded</w:t>
      </w:r>
    </w:p>
    <w:p w:rsidR="0066737A" w:rsidRPr="000D5F6C" w:rsidRDefault="0066737A" w:rsidP="0066737A">
      <w:pPr>
        <w:autoSpaceDE w:val="0"/>
        <w:autoSpaceDN w:val="0"/>
        <w:adjustRightInd w:val="0"/>
        <w:ind w:left="708"/>
        <w:rPr>
          <w:rFonts w:ascii="Courier New" w:hAnsi="Courier New" w:cs="Courier New"/>
          <w:sz w:val="20"/>
          <w:szCs w:val="20"/>
        </w:rPr>
      </w:pPr>
      <w:r>
        <w:rPr>
          <w:rFonts w:ascii="Courier New" w:hAnsi="Courier New" w:cs="Courier New"/>
          <w:sz w:val="20"/>
          <w:szCs w:val="20"/>
        </w:rPr>
        <w:t>DataNasterii</w:t>
      </w:r>
      <w:r w:rsidRPr="000D5F6C">
        <w:rPr>
          <w:rFonts w:ascii="Courier New" w:hAnsi="Courier New" w:cs="Courier New"/>
          <w:sz w:val="20"/>
          <w:szCs w:val="20"/>
        </w:rPr>
        <w:t xml:space="preserve"> </w:t>
      </w:r>
      <w:r>
        <w:rPr>
          <w:rFonts w:ascii="Courier New" w:hAnsi="Courier New" w:cs="Courier New"/>
          <w:sz w:val="20"/>
          <w:szCs w:val="20"/>
        </w:rPr>
        <w:t>dataNasterii</w:t>
      </w:r>
      <w:r w:rsidRPr="000D5F6C">
        <w:rPr>
          <w:rFonts w:ascii="Courier New" w:hAnsi="Courier New" w:cs="Courier New"/>
          <w:sz w:val="20"/>
          <w:szCs w:val="20"/>
        </w:rPr>
        <w:t>;</w:t>
      </w:r>
    </w:p>
    <w:p w:rsidR="0066737A" w:rsidRPr="000D5F6C" w:rsidRDefault="0066737A" w:rsidP="0066737A">
      <w:pPr>
        <w:autoSpaceDE w:val="0"/>
        <w:autoSpaceDN w:val="0"/>
        <w:adjustRightInd w:val="0"/>
        <w:ind w:left="708"/>
        <w:rPr>
          <w:rFonts w:ascii="Courier New" w:hAnsi="Courier New" w:cs="Courier New"/>
          <w:sz w:val="20"/>
          <w:szCs w:val="20"/>
        </w:rPr>
      </w:pPr>
      <w:r w:rsidRPr="000D5F6C">
        <w:rPr>
          <w:rFonts w:ascii="Courier New" w:hAnsi="Courier New" w:cs="Courier New"/>
          <w:sz w:val="20"/>
          <w:szCs w:val="20"/>
        </w:rPr>
        <w:t>...</w:t>
      </w:r>
    </w:p>
    <w:p w:rsidR="0066737A" w:rsidRPr="000D5F6C" w:rsidRDefault="0066737A" w:rsidP="0066737A">
      <w:pPr>
        <w:autoSpaceDE w:val="0"/>
        <w:autoSpaceDN w:val="0"/>
        <w:adjustRightInd w:val="0"/>
        <w:rPr>
          <w:rFonts w:ascii="Courier New" w:hAnsi="Courier New" w:cs="Courier New"/>
          <w:sz w:val="20"/>
          <w:szCs w:val="20"/>
        </w:rPr>
      </w:pPr>
      <w:r w:rsidRPr="000D5F6C">
        <w:rPr>
          <w:rFonts w:ascii="Courier New" w:hAnsi="Courier New" w:cs="Courier New"/>
          <w:sz w:val="20"/>
          <w:szCs w:val="20"/>
        </w:rPr>
        <w:t>}</w:t>
      </w:r>
    </w:p>
    <w:p w:rsidR="0066737A" w:rsidRDefault="0066737A" w:rsidP="0066737A">
      <w:pPr>
        <w:rPr>
          <w:lang w:val="en-US"/>
        </w:rPr>
      </w:pPr>
    </w:p>
    <w:p w:rsidR="0066737A" w:rsidRPr="00963802" w:rsidRDefault="0066737A" w:rsidP="0066737A">
      <w:pPr>
        <w:rPr>
          <w:b/>
          <w:lang w:val="en-US"/>
        </w:rPr>
      </w:pPr>
      <w:r w:rsidRPr="00963802">
        <w:rPr>
          <w:b/>
          <w:lang w:val="en-US"/>
        </w:rPr>
        <w:t>Mostenirea entitatilor</w:t>
      </w:r>
    </w:p>
    <w:p w:rsidR="0066737A" w:rsidRDefault="0066737A" w:rsidP="0066737A">
      <w:pPr>
        <w:rPr>
          <w:lang w:val="en-US"/>
        </w:rPr>
      </w:pPr>
      <w:r>
        <w:rPr>
          <w:lang w:val="en-US"/>
        </w:rPr>
        <w:lastRenderedPageBreak/>
        <w:t>Entitatile suporta mostenirea, asocierea polimorfica si interogarile polimorfice. Clasele entitate pot extinde clase non-entiate, iar clasele non-entitate pot extinde clasele entitate. Clasele entitate pot fi abstracte.</w:t>
      </w:r>
    </w:p>
    <w:p w:rsidR="0066737A" w:rsidRDefault="0066737A" w:rsidP="0066737A">
      <w:pPr>
        <w:rPr>
          <w:lang w:val="en-US"/>
        </w:rPr>
      </w:pPr>
      <w:r>
        <w:rPr>
          <w:lang w:val="en-US"/>
        </w:rPr>
        <w:t xml:space="preserve">O clasa abstracta poate fi declarata entitate prin anotarea cu </w:t>
      </w:r>
      <w:r w:rsidRPr="000D5F6C">
        <w:rPr>
          <w:rFonts w:ascii="Courier New" w:hAnsi="Courier New" w:cs="Courier New"/>
          <w:sz w:val="20"/>
          <w:szCs w:val="20"/>
        </w:rPr>
        <w:t>@Entity</w:t>
      </w:r>
      <w:r>
        <w:rPr>
          <w:lang w:val="en-US"/>
        </w:rPr>
        <w:t xml:space="preserve">. Entitatile abstracte sunt ca entitatile obisnuite, dar nu pot fi instantiate. </w:t>
      </w:r>
    </w:p>
    <w:p w:rsidR="0066737A" w:rsidRDefault="0066737A" w:rsidP="0066737A">
      <w:pPr>
        <w:rPr>
          <w:lang w:val="en-US"/>
        </w:rPr>
      </w:pPr>
      <w:r>
        <w:rPr>
          <w:lang w:val="en-US"/>
        </w:rPr>
        <w:t>Entitatile abstracte pot fi interogate ca niste entitati obisnuite. Daca intr-o interogare apare o clasa abstracta, atunci interogarea opereaza pe toate subclasele ce extind entitatea abstracta.</w:t>
      </w:r>
    </w:p>
    <w:p w:rsidR="0066737A" w:rsidRPr="00171534" w:rsidRDefault="0066737A" w:rsidP="0066737A">
      <w:pPr>
        <w:autoSpaceDE w:val="0"/>
        <w:autoSpaceDN w:val="0"/>
        <w:adjustRightInd w:val="0"/>
        <w:rPr>
          <w:rFonts w:ascii="SolBookMono-Roman" w:hAnsi="SolBookMono-Roman" w:cs="SolBookMono-Roman"/>
          <w:sz w:val="20"/>
          <w:szCs w:val="20"/>
        </w:rPr>
      </w:pPr>
      <w:r>
        <w:rPr>
          <w:lang w:val="en-US"/>
        </w:rPr>
        <w:t xml:space="preserve">Entitatile pot mosteni superclase ce contin o stare persistenta si informatii mapate, dar nu sunt entitati. In acest caz superclasele nu sunt decorate cu anotatia </w:t>
      </w:r>
      <w:r w:rsidRPr="000D5F6C">
        <w:rPr>
          <w:rFonts w:ascii="Courier New" w:hAnsi="Courier New" w:cs="Courier New"/>
          <w:sz w:val="20"/>
          <w:szCs w:val="20"/>
        </w:rPr>
        <w:t>@Entity</w:t>
      </w:r>
      <w:r>
        <w:rPr>
          <w:lang w:val="en-US"/>
        </w:rPr>
        <w:t xml:space="preserve"> si nu sunt mapate, ca o entitate, de catre Java persistence provider. Aceste superclase se folosesc de obicei atunci cand avem stari sau informatii mapate in comun de catre mai multe entitati. Ele se numesc superclase mapate (mapped superclasses) si sunt anotate cu </w:t>
      </w:r>
      <w:r w:rsidRPr="00171534">
        <w:rPr>
          <w:rFonts w:ascii="Courier New" w:hAnsi="Courier New" w:cs="Courier New"/>
          <w:sz w:val="20"/>
          <w:szCs w:val="20"/>
        </w:rPr>
        <w:t>javax.persistence.MappedSuperclass</w:t>
      </w:r>
      <w:r>
        <w:rPr>
          <w:lang w:val="en-US"/>
        </w:rPr>
        <w:t>.</w:t>
      </w:r>
    </w:p>
    <w:p w:rsidR="0066737A" w:rsidRDefault="0066737A" w:rsidP="0066737A">
      <w:pPr>
        <w:rPr>
          <w:lang w:val="en-US"/>
        </w:rPr>
      </w:pPr>
      <w:r>
        <w:rPr>
          <w:lang w:val="en-US"/>
        </w:rPr>
        <w:t xml:space="preserve">Superclasele mapate nu pot fi interogate si nu pot fi folosite in operatiile din </w:t>
      </w:r>
      <w:r w:rsidRPr="00171534">
        <w:rPr>
          <w:rFonts w:ascii="Courier New" w:hAnsi="Courier New" w:cs="Courier New"/>
          <w:sz w:val="20"/>
          <w:szCs w:val="20"/>
          <w:lang w:val="en-US"/>
        </w:rPr>
        <w:t>EntityQuery</w:t>
      </w:r>
      <w:r>
        <w:rPr>
          <w:lang w:val="en-US"/>
        </w:rPr>
        <w:t xml:space="preserve"> sau </w:t>
      </w:r>
      <w:r w:rsidRPr="00171534">
        <w:rPr>
          <w:rFonts w:ascii="Courier New" w:hAnsi="Courier New" w:cs="Courier New"/>
          <w:sz w:val="20"/>
          <w:szCs w:val="20"/>
          <w:lang w:val="en-US"/>
        </w:rPr>
        <w:t>Query</w:t>
      </w:r>
      <w:r>
        <w:rPr>
          <w:lang w:val="en-US"/>
        </w:rPr>
        <w:t>. Nu pot fi, de asemenea, relationate, dar pot fi abstracte. Ele nu au niciun tabel in corespondenta in baza de date.</w:t>
      </w:r>
    </w:p>
    <w:p w:rsidR="0066737A" w:rsidRDefault="0066737A" w:rsidP="0066737A">
      <w:pPr>
        <w:rPr>
          <w:lang w:val="en-US"/>
        </w:rPr>
      </w:pPr>
      <w:r>
        <w:rPr>
          <w:lang w:val="en-US"/>
        </w:rPr>
        <w:t xml:space="preserve">Pe linga entitati si superclase mapate, enitatile pot avea si clase non-entitate pe post de superclase. Si acestea pot fi abstracte. Starea unei superclase non-entitate nu este persistenta si orice stare mostenita, dintr-o superclasa non-entitate, de catre o entitate nu este persistenta. Aceste superclase nu pot fi utilizate in operatii ale </w:t>
      </w:r>
      <w:r w:rsidRPr="00171534">
        <w:rPr>
          <w:rFonts w:ascii="Courier New" w:hAnsi="Courier New" w:cs="Courier New"/>
          <w:sz w:val="20"/>
          <w:szCs w:val="20"/>
          <w:lang w:val="en-US"/>
        </w:rPr>
        <w:t>EntityQuery</w:t>
      </w:r>
      <w:r>
        <w:rPr>
          <w:lang w:val="en-US"/>
        </w:rPr>
        <w:t xml:space="preserve"> sau </w:t>
      </w:r>
      <w:r w:rsidRPr="00171534">
        <w:rPr>
          <w:rFonts w:ascii="Courier New" w:hAnsi="Courier New" w:cs="Courier New"/>
          <w:sz w:val="20"/>
          <w:szCs w:val="20"/>
          <w:lang w:val="en-US"/>
        </w:rPr>
        <w:t>Query</w:t>
      </w:r>
      <w:r>
        <w:rPr>
          <w:lang w:val="en-US"/>
        </w:rPr>
        <w:t>. De asemenea, nu pot fi relationate.</w:t>
      </w:r>
    </w:p>
    <w:p w:rsidR="0066737A" w:rsidRDefault="0066737A" w:rsidP="0066737A">
      <w:pPr>
        <w:autoSpaceDE w:val="0"/>
        <w:autoSpaceDN w:val="0"/>
        <w:adjustRightInd w:val="0"/>
        <w:rPr>
          <w:lang w:val="en-US"/>
        </w:rPr>
      </w:pPr>
      <w:r>
        <w:rPr>
          <w:lang w:val="en-US"/>
        </w:rPr>
        <w:t xml:space="preserve">Putem configura modul in care JPA mapeaza entitatile mostenite cu baza de date prin decorarea clasei radacina a ierarhiei cu </w:t>
      </w:r>
      <w:r w:rsidRPr="00383579">
        <w:rPr>
          <w:rFonts w:ascii="Courier New" w:hAnsi="Courier New" w:cs="Courier New"/>
          <w:sz w:val="20"/>
          <w:szCs w:val="20"/>
        </w:rPr>
        <w:t>javax.persistence.Inheritance</w:t>
      </w:r>
      <w:r>
        <w:rPr>
          <w:lang w:val="en-US"/>
        </w:rPr>
        <w:t>. avem posibilitatea sa alegem dintre:</w:t>
      </w:r>
    </w:p>
    <w:p w:rsidR="0066737A" w:rsidRDefault="0066737A" w:rsidP="0066737A">
      <w:pPr>
        <w:numPr>
          <w:ilvl w:val="0"/>
          <w:numId w:val="26"/>
        </w:numPr>
        <w:autoSpaceDE w:val="0"/>
        <w:autoSpaceDN w:val="0"/>
        <w:adjustRightInd w:val="0"/>
      </w:pPr>
      <w:r w:rsidRPr="00383579">
        <w:t>O s</w:t>
      </w:r>
      <w:r>
        <w:t>ingura tabela pe intreaga ierarhie de clase</w:t>
      </w:r>
    </w:p>
    <w:p w:rsidR="0066737A" w:rsidRDefault="0066737A" w:rsidP="0066737A">
      <w:pPr>
        <w:numPr>
          <w:ilvl w:val="0"/>
          <w:numId w:val="26"/>
        </w:numPr>
        <w:autoSpaceDE w:val="0"/>
        <w:autoSpaceDN w:val="0"/>
        <w:adjustRightInd w:val="0"/>
      </w:pPr>
      <w:r>
        <w:t>O tabela pe fiecare entitate concreta</w:t>
      </w:r>
    </w:p>
    <w:p w:rsidR="0066737A" w:rsidRDefault="0066737A" w:rsidP="0066737A">
      <w:pPr>
        <w:numPr>
          <w:ilvl w:val="0"/>
          <w:numId w:val="26"/>
        </w:numPr>
        <w:autoSpaceDE w:val="0"/>
        <w:autoSpaceDN w:val="0"/>
        <w:adjustRightInd w:val="0"/>
      </w:pPr>
      <w:r>
        <w:t>Strategia „join”, in care campurile sau proprietatile unei subclase sunt mapate unei tabele diferite dacat cea a clasei parinte</w:t>
      </w:r>
    </w:p>
    <w:p w:rsidR="0066737A" w:rsidRDefault="0066737A" w:rsidP="0066737A">
      <w:pPr>
        <w:autoSpaceDE w:val="0"/>
        <w:autoSpaceDN w:val="0"/>
        <w:adjustRightInd w:val="0"/>
      </w:pPr>
      <w:r>
        <w:t xml:space="preserve">Strategiile pot fi configurate prin setarea valoarii elementului </w:t>
      </w:r>
      <w:r w:rsidRPr="004C56CD">
        <w:rPr>
          <w:rFonts w:ascii="Courier New" w:hAnsi="Courier New" w:cs="Courier New"/>
          <w:sz w:val="20"/>
          <w:szCs w:val="20"/>
        </w:rPr>
        <w:t>strategy</w:t>
      </w:r>
      <w:r>
        <w:t xml:space="preserve"> din anotatia </w:t>
      </w:r>
      <w:r w:rsidRPr="004C56CD">
        <w:rPr>
          <w:rFonts w:ascii="Courier New" w:hAnsi="Courier New" w:cs="Courier New"/>
          <w:sz w:val="20"/>
          <w:szCs w:val="20"/>
        </w:rPr>
        <w:t>@Inheritance</w:t>
      </w:r>
      <w:r>
        <w:t xml:space="preserve"> cu o valoare din enumerarea: </w:t>
      </w:r>
    </w:p>
    <w:p w:rsidR="0066737A" w:rsidRPr="004C56CD" w:rsidRDefault="0066737A" w:rsidP="0066737A">
      <w:pPr>
        <w:autoSpaceDE w:val="0"/>
        <w:autoSpaceDN w:val="0"/>
        <w:adjustRightInd w:val="0"/>
        <w:ind w:left="708"/>
        <w:rPr>
          <w:rFonts w:ascii="Courier New" w:hAnsi="Courier New" w:cs="Courier New"/>
          <w:sz w:val="20"/>
          <w:szCs w:val="20"/>
        </w:rPr>
      </w:pPr>
      <w:r w:rsidRPr="004C56CD">
        <w:rPr>
          <w:rFonts w:ascii="Courier New" w:hAnsi="Courier New" w:cs="Courier New"/>
          <w:sz w:val="20"/>
          <w:szCs w:val="20"/>
        </w:rPr>
        <w:t>public enum InheritanceType {</w:t>
      </w:r>
    </w:p>
    <w:p w:rsidR="0066737A" w:rsidRPr="004C56CD" w:rsidRDefault="0066737A" w:rsidP="0066737A">
      <w:pPr>
        <w:autoSpaceDE w:val="0"/>
        <w:autoSpaceDN w:val="0"/>
        <w:adjustRightInd w:val="0"/>
        <w:ind w:left="1416"/>
        <w:rPr>
          <w:rFonts w:ascii="Courier New" w:hAnsi="Courier New" w:cs="Courier New"/>
          <w:sz w:val="20"/>
          <w:szCs w:val="20"/>
        </w:rPr>
      </w:pPr>
      <w:r w:rsidRPr="004C56CD">
        <w:rPr>
          <w:rFonts w:ascii="Courier New" w:hAnsi="Courier New" w:cs="Courier New"/>
          <w:sz w:val="20"/>
          <w:szCs w:val="20"/>
        </w:rPr>
        <w:t>SINGLE_TABLE,</w:t>
      </w:r>
    </w:p>
    <w:p w:rsidR="0066737A" w:rsidRPr="004C56CD" w:rsidRDefault="0066737A" w:rsidP="0066737A">
      <w:pPr>
        <w:autoSpaceDE w:val="0"/>
        <w:autoSpaceDN w:val="0"/>
        <w:adjustRightInd w:val="0"/>
        <w:ind w:left="1416"/>
        <w:rPr>
          <w:rFonts w:ascii="Courier New" w:hAnsi="Courier New" w:cs="Courier New"/>
          <w:sz w:val="20"/>
          <w:szCs w:val="20"/>
        </w:rPr>
      </w:pPr>
      <w:r w:rsidRPr="004C56CD">
        <w:rPr>
          <w:rFonts w:ascii="Courier New" w:hAnsi="Courier New" w:cs="Courier New"/>
          <w:sz w:val="20"/>
          <w:szCs w:val="20"/>
        </w:rPr>
        <w:t>JOINED,</w:t>
      </w:r>
    </w:p>
    <w:p w:rsidR="0066737A" w:rsidRPr="004C56CD" w:rsidRDefault="0066737A" w:rsidP="0066737A">
      <w:pPr>
        <w:autoSpaceDE w:val="0"/>
        <w:autoSpaceDN w:val="0"/>
        <w:adjustRightInd w:val="0"/>
        <w:ind w:left="1416"/>
        <w:rPr>
          <w:rFonts w:ascii="Courier New" w:hAnsi="Courier New" w:cs="Courier New"/>
          <w:sz w:val="20"/>
          <w:szCs w:val="20"/>
        </w:rPr>
      </w:pPr>
      <w:r w:rsidRPr="004C56CD">
        <w:rPr>
          <w:rFonts w:ascii="Courier New" w:hAnsi="Courier New" w:cs="Courier New"/>
          <w:sz w:val="20"/>
          <w:szCs w:val="20"/>
        </w:rPr>
        <w:t>TABLE_PER_CLASS</w:t>
      </w:r>
    </w:p>
    <w:p w:rsidR="0066737A" w:rsidRPr="004C56CD" w:rsidRDefault="0066737A" w:rsidP="0066737A">
      <w:pPr>
        <w:autoSpaceDE w:val="0"/>
        <w:autoSpaceDN w:val="0"/>
        <w:adjustRightInd w:val="0"/>
        <w:ind w:left="708"/>
        <w:rPr>
          <w:rFonts w:ascii="Courier New" w:hAnsi="Courier New" w:cs="Courier New"/>
          <w:sz w:val="20"/>
          <w:szCs w:val="20"/>
        </w:rPr>
      </w:pPr>
      <w:r w:rsidRPr="004C56CD">
        <w:rPr>
          <w:rFonts w:ascii="Courier New" w:hAnsi="Courier New" w:cs="Courier New"/>
          <w:sz w:val="20"/>
          <w:szCs w:val="20"/>
        </w:rPr>
        <w:t>};</w:t>
      </w:r>
    </w:p>
    <w:p w:rsidR="0066737A" w:rsidRDefault="0066737A" w:rsidP="0066737A">
      <w:pPr>
        <w:autoSpaceDE w:val="0"/>
        <w:autoSpaceDN w:val="0"/>
        <w:adjustRightInd w:val="0"/>
      </w:pPr>
      <w:r>
        <w:t xml:space="preserve">Valoarea implicita este </w:t>
      </w:r>
      <w:r w:rsidRPr="004C56CD">
        <w:rPr>
          <w:rFonts w:ascii="Courier New" w:hAnsi="Courier New" w:cs="Courier New"/>
          <w:sz w:val="20"/>
          <w:szCs w:val="20"/>
        </w:rPr>
        <w:t>SINGLE_TABLE</w:t>
      </w:r>
      <w:r>
        <w:t>.</w:t>
      </w:r>
    </w:p>
    <w:p w:rsidR="0066737A" w:rsidRDefault="0066737A" w:rsidP="0066737A">
      <w:pPr>
        <w:autoSpaceDE w:val="0"/>
        <w:autoSpaceDN w:val="0"/>
        <w:adjustRightInd w:val="0"/>
      </w:pPr>
      <w:r>
        <w:t>Discutam pe rand fiecare dintre strategii:</w:t>
      </w:r>
    </w:p>
    <w:p w:rsidR="0066737A" w:rsidRPr="00A7011A" w:rsidRDefault="0066737A" w:rsidP="0066737A">
      <w:pPr>
        <w:numPr>
          <w:ilvl w:val="0"/>
          <w:numId w:val="27"/>
        </w:numPr>
        <w:autoSpaceDE w:val="0"/>
        <w:autoSpaceDN w:val="0"/>
        <w:adjustRightInd w:val="0"/>
        <w:rPr>
          <w:rFonts w:ascii="SolBookMono-Roman" w:hAnsi="SolBookMono-Roman" w:cs="SolBookMono-Roman"/>
          <w:sz w:val="20"/>
          <w:szCs w:val="20"/>
        </w:rPr>
      </w:pPr>
      <w:r>
        <w:t xml:space="preserve">Un singur tabel, adica toate clasele din ierarhie sunt mapate unui singur tabel din baza de date. Acest tabel are o coloana discriminator ce contine o valoare ce identifica subclasa caruia ii corespunde instanta liniei curente. Coloana discriminator poate fi specificata prin utilizarea anotatiei </w:t>
      </w:r>
      <w:r w:rsidRPr="002D2F93">
        <w:rPr>
          <w:rFonts w:ascii="Courier New" w:hAnsi="Courier New" w:cs="Courier New"/>
          <w:sz w:val="20"/>
          <w:szCs w:val="20"/>
        </w:rPr>
        <w:t>javax.persistence.DiscriminatorColumn</w:t>
      </w:r>
      <w:r>
        <w:rPr>
          <w:rFonts w:ascii="SolBookMono-Roman" w:hAnsi="SolBookMono-Roman" w:cs="SolBookMono-Roman"/>
          <w:sz w:val="20"/>
          <w:szCs w:val="20"/>
        </w:rPr>
        <w:t xml:space="preserve"> </w:t>
      </w:r>
      <w:r>
        <w:t>in radacina ierarhiei de clase entitate. Elementele acestei anotatii sunt ilustrate in tabelul urmator</w:t>
      </w:r>
    </w:p>
    <w:p w:rsidR="0066737A" w:rsidRPr="002D2F93" w:rsidRDefault="0066737A" w:rsidP="0066737A">
      <w:pPr>
        <w:autoSpaceDE w:val="0"/>
        <w:autoSpaceDN w:val="0"/>
        <w:adjustRightInd w:val="0"/>
        <w:rPr>
          <w:rFonts w:ascii="SolBookMono-Roman" w:hAnsi="SolBookMono-Roman" w:cs="SolBookMono-Roman"/>
          <w:sz w:val="20"/>
          <w:szCs w:val="20"/>
        </w:rPr>
      </w:pPr>
      <w:r>
        <w:rPr>
          <w:rFonts w:ascii="SolBookMono-Roman" w:hAnsi="SolBookMono-Roman" w:cs="SolBookMono-Roman"/>
          <w:noProof/>
          <w:sz w:val="20"/>
          <w:szCs w:val="20"/>
          <w:lang w:eastAsia="ro-RO"/>
        </w:rPr>
        <w:lastRenderedPageBreak/>
        <w:drawing>
          <wp:inline distT="0" distB="0" distL="0" distR="0">
            <wp:extent cx="5761355" cy="26250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1355" cy="2625090"/>
                    </a:xfrm>
                    <a:prstGeom prst="rect">
                      <a:avLst/>
                    </a:prstGeom>
                    <a:noFill/>
                    <a:ln>
                      <a:noFill/>
                    </a:ln>
                  </pic:spPr>
                </pic:pic>
              </a:graphicData>
            </a:graphic>
          </wp:inline>
        </w:drawing>
      </w:r>
    </w:p>
    <w:p w:rsidR="0066737A" w:rsidRPr="00383579" w:rsidRDefault="0066737A" w:rsidP="0066737A">
      <w:pPr>
        <w:autoSpaceDE w:val="0"/>
        <w:autoSpaceDN w:val="0"/>
        <w:adjustRightInd w:val="0"/>
        <w:ind w:left="708"/>
      </w:pPr>
      <w:r>
        <w:t xml:space="preserve">Tipul enumerare </w:t>
      </w:r>
      <w:r w:rsidRPr="002D2F93">
        <w:rPr>
          <w:rFonts w:ascii="Courier New" w:hAnsi="Courier New" w:cs="Courier New"/>
          <w:sz w:val="20"/>
          <w:szCs w:val="20"/>
        </w:rPr>
        <w:t>javax.persistence.Discriminator</w:t>
      </w:r>
      <w:r>
        <w:rPr>
          <w:rFonts w:ascii="Courier New" w:hAnsi="Courier New" w:cs="Courier New"/>
          <w:sz w:val="20"/>
          <w:szCs w:val="20"/>
        </w:rPr>
        <w:t>Type</w:t>
      </w:r>
      <w:r>
        <w:t xml:space="preserve"> este folosit pentru a seta tipul coloanei discriminator in baza de date. Valorea elementului </w:t>
      </w:r>
      <w:r w:rsidRPr="00A7011A">
        <w:rPr>
          <w:rFonts w:ascii="Courier New" w:hAnsi="Courier New" w:cs="Courier New"/>
          <w:sz w:val="20"/>
          <w:szCs w:val="20"/>
        </w:rPr>
        <w:t>discriminatorType</w:t>
      </w:r>
      <w:r>
        <w:t xml:space="preserve">, a anotatiei  </w:t>
      </w:r>
      <w:r w:rsidRPr="00A7011A">
        <w:rPr>
          <w:rFonts w:ascii="Courier New" w:hAnsi="Courier New" w:cs="Courier New"/>
          <w:sz w:val="20"/>
          <w:szCs w:val="20"/>
        </w:rPr>
        <w:t>@</w:t>
      </w:r>
      <w:r w:rsidRPr="002D2F93">
        <w:rPr>
          <w:rFonts w:ascii="Courier New" w:hAnsi="Courier New" w:cs="Courier New"/>
          <w:sz w:val="20"/>
          <w:szCs w:val="20"/>
        </w:rPr>
        <w:t>DiscriminatorColumn</w:t>
      </w:r>
      <w:r>
        <w:t xml:space="preserve"> poate fi, asadar:</w:t>
      </w:r>
    </w:p>
    <w:p w:rsidR="0066737A" w:rsidRPr="00A7011A" w:rsidRDefault="0066737A" w:rsidP="0066737A">
      <w:pPr>
        <w:autoSpaceDE w:val="0"/>
        <w:autoSpaceDN w:val="0"/>
        <w:adjustRightInd w:val="0"/>
        <w:ind w:left="1416"/>
        <w:rPr>
          <w:rFonts w:ascii="Courier New" w:hAnsi="Courier New" w:cs="Courier New"/>
          <w:sz w:val="20"/>
          <w:szCs w:val="20"/>
        </w:rPr>
      </w:pPr>
      <w:r w:rsidRPr="00A7011A">
        <w:rPr>
          <w:rFonts w:ascii="Courier New" w:hAnsi="Courier New" w:cs="Courier New"/>
          <w:sz w:val="20"/>
          <w:szCs w:val="20"/>
        </w:rPr>
        <w:t>public enum DiscriminatorType {</w:t>
      </w:r>
    </w:p>
    <w:p w:rsidR="0066737A" w:rsidRPr="00A7011A" w:rsidRDefault="0066737A" w:rsidP="0066737A">
      <w:pPr>
        <w:autoSpaceDE w:val="0"/>
        <w:autoSpaceDN w:val="0"/>
        <w:adjustRightInd w:val="0"/>
        <w:ind w:left="2124"/>
        <w:rPr>
          <w:rFonts w:ascii="Courier New" w:hAnsi="Courier New" w:cs="Courier New"/>
          <w:sz w:val="20"/>
          <w:szCs w:val="20"/>
        </w:rPr>
      </w:pPr>
      <w:r w:rsidRPr="00A7011A">
        <w:rPr>
          <w:rFonts w:ascii="Courier New" w:hAnsi="Courier New" w:cs="Courier New"/>
          <w:sz w:val="20"/>
          <w:szCs w:val="20"/>
        </w:rPr>
        <w:t>STRING,</w:t>
      </w:r>
    </w:p>
    <w:p w:rsidR="0066737A" w:rsidRPr="00A7011A" w:rsidRDefault="0066737A" w:rsidP="0066737A">
      <w:pPr>
        <w:autoSpaceDE w:val="0"/>
        <w:autoSpaceDN w:val="0"/>
        <w:adjustRightInd w:val="0"/>
        <w:ind w:left="2124"/>
        <w:rPr>
          <w:rFonts w:ascii="Courier New" w:hAnsi="Courier New" w:cs="Courier New"/>
          <w:sz w:val="20"/>
          <w:szCs w:val="20"/>
        </w:rPr>
      </w:pPr>
      <w:r w:rsidRPr="00A7011A">
        <w:rPr>
          <w:rFonts w:ascii="Courier New" w:hAnsi="Courier New" w:cs="Courier New"/>
          <w:sz w:val="20"/>
          <w:szCs w:val="20"/>
        </w:rPr>
        <w:t>CHAR,</w:t>
      </w:r>
    </w:p>
    <w:p w:rsidR="0066737A" w:rsidRPr="00A7011A" w:rsidRDefault="0066737A" w:rsidP="0066737A">
      <w:pPr>
        <w:autoSpaceDE w:val="0"/>
        <w:autoSpaceDN w:val="0"/>
        <w:adjustRightInd w:val="0"/>
        <w:ind w:left="2124"/>
        <w:rPr>
          <w:rFonts w:ascii="Courier New" w:hAnsi="Courier New" w:cs="Courier New"/>
          <w:sz w:val="20"/>
          <w:szCs w:val="20"/>
        </w:rPr>
      </w:pPr>
      <w:r w:rsidRPr="00A7011A">
        <w:rPr>
          <w:rFonts w:ascii="Courier New" w:hAnsi="Courier New" w:cs="Courier New"/>
          <w:sz w:val="20"/>
          <w:szCs w:val="20"/>
        </w:rPr>
        <w:t>INTEGER</w:t>
      </w:r>
    </w:p>
    <w:p w:rsidR="0066737A" w:rsidRDefault="0066737A" w:rsidP="0066737A">
      <w:pPr>
        <w:autoSpaceDE w:val="0"/>
        <w:autoSpaceDN w:val="0"/>
        <w:adjustRightInd w:val="0"/>
        <w:ind w:left="1416"/>
        <w:rPr>
          <w:rFonts w:ascii="SolBookMono-Roman" w:hAnsi="SolBookMono-Roman" w:cs="SolBookMono-Roman"/>
          <w:sz w:val="20"/>
          <w:szCs w:val="20"/>
        </w:rPr>
      </w:pPr>
      <w:r w:rsidRPr="00A7011A">
        <w:rPr>
          <w:rFonts w:ascii="Courier New" w:hAnsi="Courier New" w:cs="Courier New"/>
          <w:sz w:val="20"/>
          <w:szCs w:val="20"/>
        </w:rPr>
        <w:t>};</w:t>
      </w:r>
    </w:p>
    <w:p w:rsidR="0066737A" w:rsidRDefault="0066737A" w:rsidP="0066737A">
      <w:pPr>
        <w:ind w:left="705"/>
        <w:rPr>
          <w:lang w:val="en-US"/>
        </w:rPr>
      </w:pPr>
      <w:r>
        <w:rPr>
          <w:lang w:val="en-US"/>
        </w:rPr>
        <w:t xml:space="preserve">Daca anotatia </w:t>
      </w:r>
      <w:r w:rsidRPr="00A7011A">
        <w:rPr>
          <w:rFonts w:ascii="Courier New" w:hAnsi="Courier New" w:cs="Courier New"/>
          <w:sz w:val="20"/>
          <w:szCs w:val="20"/>
        </w:rPr>
        <w:t>@</w:t>
      </w:r>
      <w:r w:rsidRPr="002D2F93">
        <w:rPr>
          <w:rFonts w:ascii="Courier New" w:hAnsi="Courier New" w:cs="Courier New"/>
          <w:sz w:val="20"/>
          <w:szCs w:val="20"/>
        </w:rPr>
        <w:t>DiscriminatorColumn</w:t>
      </w:r>
      <w:r>
        <w:rPr>
          <w:lang w:val="en-US"/>
        </w:rPr>
        <w:t xml:space="preserve"> nu este explicit specificata in entitatea radacina atunci valoarea predefinita este </w:t>
      </w:r>
      <w:r w:rsidRPr="00A7011A">
        <w:rPr>
          <w:rFonts w:ascii="Courier New" w:hAnsi="Courier New" w:cs="Courier New"/>
          <w:sz w:val="20"/>
          <w:szCs w:val="20"/>
          <w:lang w:val="en-US"/>
        </w:rPr>
        <w:t>String</w:t>
      </w:r>
      <w:r>
        <w:rPr>
          <w:lang w:val="en-US"/>
        </w:rPr>
        <w:t xml:space="preserve">, iar numele predefinit al coloanei este </w:t>
      </w:r>
      <w:r w:rsidRPr="00A7011A">
        <w:rPr>
          <w:rFonts w:ascii="Courier New" w:hAnsi="Courier New" w:cs="Courier New"/>
          <w:sz w:val="20"/>
          <w:szCs w:val="20"/>
          <w:lang w:val="en-US"/>
        </w:rPr>
        <w:t>DTYPE</w:t>
      </w:r>
      <w:r>
        <w:rPr>
          <w:lang w:val="en-US"/>
        </w:rPr>
        <w:t>.</w:t>
      </w:r>
    </w:p>
    <w:p w:rsidR="0066737A" w:rsidRDefault="0066737A" w:rsidP="0066737A">
      <w:pPr>
        <w:ind w:left="705"/>
      </w:pPr>
      <w:r>
        <w:rPr>
          <w:lang w:val="en-US"/>
        </w:rPr>
        <w:t xml:space="preserve">Anotatia </w:t>
      </w:r>
      <w:r w:rsidRPr="002D2F93">
        <w:rPr>
          <w:rFonts w:ascii="Courier New" w:hAnsi="Courier New" w:cs="Courier New"/>
          <w:sz w:val="20"/>
          <w:szCs w:val="20"/>
        </w:rPr>
        <w:t>javax.persistence.Discriminator</w:t>
      </w:r>
      <w:r>
        <w:rPr>
          <w:rFonts w:ascii="Courier New" w:hAnsi="Courier New" w:cs="Courier New"/>
          <w:sz w:val="20"/>
          <w:szCs w:val="20"/>
        </w:rPr>
        <w:t>Value</w:t>
      </w:r>
      <w:r>
        <w:rPr>
          <w:lang w:val="en-US"/>
        </w:rPr>
        <w:t xml:space="preserve"> poate fi folosita pentru a seta valoarea introdusa in coloana discriminator, pentru fiecare entitate din ierarhia de clase. Doar clasele din ierarhie pot fi decorate cu aceasta anotatie. Daca anotatia nu este specificata intr-o entitate, JPA va furniza o valoare, dependenta de implementare, predefinita. Daca valoarea elementului </w:t>
      </w:r>
      <w:r w:rsidRPr="00A7011A">
        <w:rPr>
          <w:rFonts w:ascii="Courier New" w:hAnsi="Courier New" w:cs="Courier New"/>
          <w:sz w:val="20"/>
          <w:szCs w:val="20"/>
        </w:rPr>
        <w:t>discriminatorType</w:t>
      </w:r>
      <w:r>
        <w:t xml:space="preserve"> al anotatiei  </w:t>
      </w:r>
      <w:r w:rsidRPr="00A7011A">
        <w:rPr>
          <w:rFonts w:ascii="Courier New" w:hAnsi="Courier New" w:cs="Courier New"/>
          <w:sz w:val="20"/>
          <w:szCs w:val="20"/>
        </w:rPr>
        <w:t>@</w:t>
      </w:r>
      <w:r w:rsidRPr="002D2F93">
        <w:rPr>
          <w:rFonts w:ascii="Courier New" w:hAnsi="Courier New" w:cs="Courier New"/>
          <w:sz w:val="20"/>
          <w:szCs w:val="20"/>
        </w:rPr>
        <w:t>DiscriminatorColumn</w:t>
      </w:r>
      <w:r>
        <w:t xml:space="preserve"> este </w:t>
      </w:r>
      <w:r w:rsidRPr="00A668A3">
        <w:rPr>
          <w:rFonts w:ascii="Courier New" w:hAnsi="Courier New" w:cs="Courier New"/>
          <w:sz w:val="20"/>
          <w:szCs w:val="20"/>
        </w:rPr>
        <w:t>String</w:t>
      </w:r>
      <w:r>
        <w:t>, atunci valoarea din tabela este numele entitatii. Aceasta strategie suporta polimorfismul atat la nivelul relatiilor cat si al interogarilor.</w:t>
      </w:r>
    </w:p>
    <w:p w:rsidR="0066737A" w:rsidRDefault="0066737A" w:rsidP="0066737A">
      <w:pPr>
        <w:numPr>
          <w:ilvl w:val="0"/>
          <w:numId w:val="27"/>
        </w:numPr>
        <w:rPr>
          <w:lang w:val="en-US"/>
        </w:rPr>
      </w:pPr>
      <w:r>
        <w:rPr>
          <w:lang w:val="en-US"/>
        </w:rPr>
        <w:t xml:space="preserve">Un tabel pentru fiecare clasa, adica fiecare clasa este mapata unei tabele separate din baza de date. Toate campurile sau proprietatile din clasa, inclusiv campurile sau proprietatile mostenite sunt mapate ca coloane in tabelul clasei, in baza de date. In general, aceasta strategie nu suporta polimorfismul la nivelul relationarilor iar interogarile polimorfice au la baza clauza </w:t>
      </w:r>
      <w:smartTag w:uri="urn:schemas-microsoft-com:office:smarttags" w:element="place">
        <w:r>
          <w:rPr>
            <w:lang w:val="en-US"/>
          </w:rPr>
          <w:t>UNION</w:t>
        </w:r>
      </w:smartTag>
      <w:r>
        <w:rPr>
          <w:lang w:val="en-US"/>
        </w:rPr>
        <w:t>. In mod predefinit GlassFish-ul nu suporta aceasta strategie</w:t>
      </w:r>
    </w:p>
    <w:p w:rsidR="0066737A" w:rsidRDefault="0066737A" w:rsidP="0066737A">
      <w:pPr>
        <w:numPr>
          <w:ilvl w:val="0"/>
          <w:numId w:val="27"/>
        </w:numPr>
        <w:rPr>
          <w:lang w:val="en-US"/>
        </w:rPr>
      </w:pPr>
      <w:r>
        <w:rPr>
          <w:lang w:val="en-US"/>
        </w:rPr>
        <w:t xml:space="preserve">Subclasa jonctionata, adica clasa radacina este mapata unui tabel din baza de date iar fiecare subclasa are mapat un tabel separat, care contine doar acele campuri specifice subclasei. Asadar, tabelul subclasei nu contine coloane pentru campurile sau proprietatile mostenite. In plus, tabelul subclasei are o coloana sau mai multe coloane ce reprezinta cheia primara, ce este cheie straina pentru cheia primare a tabelei superclasa. Aceasta strategie furnizeaza suport pentru relatii polimorfice, dar sunt necesare una sau mai multe jonctiuni atunci cand instantiem subclasele entitate. Acelasi situatie se intalneste si in cazul interogarilor. Unii dintre furnizorii de JPA, incluzand serverul GlassFish, impun o coloana discriminator ce corespunde entitatii radacina. Daca nu folosim crearea automata a tabelei trebuie sa ne asiguram ca tabela este setata corect pentru coloana discriminator predefinita sau folosim anotatia </w:t>
      </w:r>
      <w:r w:rsidRPr="000D6F00">
        <w:rPr>
          <w:rFonts w:ascii="Courier New" w:hAnsi="Courier New" w:cs="Courier New"/>
          <w:sz w:val="20"/>
          <w:szCs w:val="20"/>
          <w:lang w:val="en-US"/>
        </w:rPr>
        <w:t>@DiscriminatorColumn</w:t>
      </w:r>
      <w:r>
        <w:rPr>
          <w:lang w:val="en-US"/>
        </w:rPr>
        <w:t xml:space="preserve"> pentru a defini o astfel de coloana.</w:t>
      </w:r>
    </w:p>
    <w:p w:rsidR="0066737A" w:rsidRDefault="0066737A" w:rsidP="0066737A">
      <w:pPr>
        <w:rPr>
          <w:lang w:val="en-US"/>
        </w:rPr>
      </w:pPr>
    </w:p>
    <w:p w:rsidR="0066737A" w:rsidRPr="00DB6829" w:rsidRDefault="0066737A" w:rsidP="0066737A">
      <w:pPr>
        <w:rPr>
          <w:b/>
          <w:lang w:val="en-US"/>
        </w:rPr>
      </w:pPr>
      <w:r w:rsidRPr="00DB6829">
        <w:rPr>
          <w:b/>
          <w:lang w:val="en-US"/>
        </w:rPr>
        <w:t xml:space="preserve">Gestiunea </w:t>
      </w:r>
      <w:r>
        <w:rPr>
          <w:b/>
          <w:lang w:val="en-US"/>
        </w:rPr>
        <w:t>e</w:t>
      </w:r>
      <w:r w:rsidRPr="00DB6829">
        <w:rPr>
          <w:b/>
          <w:lang w:val="en-US"/>
        </w:rPr>
        <w:t>ntitatilor</w:t>
      </w:r>
    </w:p>
    <w:p w:rsidR="0066737A" w:rsidRDefault="0066737A" w:rsidP="0066737A">
      <w:pPr>
        <w:autoSpaceDE w:val="0"/>
        <w:autoSpaceDN w:val="0"/>
        <w:adjustRightInd w:val="0"/>
        <w:rPr>
          <w:lang w:val="en-US"/>
        </w:rPr>
      </w:pPr>
      <w:r>
        <w:rPr>
          <w:lang w:val="en-US"/>
        </w:rPr>
        <w:t xml:space="preserve">Entitatile sunt gestionate printr-un entity manager reprezentat de o instanta a interfetei </w:t>
      </w:r>
      <w:r w:rsidRPr="00DB6829">
        <w:rPr>
          <w:rFonts w:ascii="Courier New" w:hAnsi="Courier New" w:cs="Courier New"/>
          <w:sz w:val="20"/>
          <w:szCs w:val="20"/>
        </w:rPr>
        <w:t>javax.persistence.EntityManager</w:t>
      </w:r>
      <w:r>
        <w:rPr>
          <w:lang w:val="en-US"/>
        </w:rPr>
        <w:t xml:space="preserve">. Fiecare entity manager este asociat unui context </w:t>
      </w:r>
      <w:r>
        <w:rPr>
          <w:lang w:val="en-US"/>
        </w:rPr>
        <w:lastRenderedPageBreak/>
        <w:t xml:space="preserve">persistent, adica instante ale unora dintre entitatilor ce exista mapate dintr-o baza de date. Contextul persistent defineste domeniul sub care instantele entitatilor sunt create, salvate sau sterse. </w:t>
      </w:r>
      <w:r w:rsidRPr="00DB6829">
        <w:rPr>
          <w:rFonts w:ascii="Courier New" w:hAnsi="Courier New" w:cs="Courier New"/>
          <w:sz w:val="20"/>
          <w:szCs w:val="20"/>
        </w:rPr>
        <w:t>EntityManager</w:t>
      </w:r>
      <w:r>
        <w:rPr>
          <w:lang w:val="en-US"/>
        </w:rPr>
        <w:t xml:space="preserve"> defineste metodele utilizate pentru a interactiona cu contextul persistent.</w:t>
      </w:r>
    </w:p>
    <w:p w:rsidR="0066737A" w:rsidRDefault="0066737A" w:rsidP="0066737A">
      <w:pPr>
        <w:autoSpaceDE w:val="0"/>
        <w:autoSpaceDN w:val="0"/>
        <w:adjustRightInd w:val="0"/>
        <w:rPr>
          <w:lang w:val="en-US"/>
        </w:rPr>
      </w:pPr>
      <w:r>
        <w:rPr>
          <w:lang w:val="en-US"/>
        </w:rPr>
        <w:t xml:space="preserve">In cazul unui entity manager gestionat de container, o instanta a </w:t>
      </w:r>
      <w:r w:rsidRPr="00DB6829">
        <w:rPr>
          <w:rFonts w:ascii="Courier New" w:hAnsi="Courier New" w:cs="Courier New"/>
          <w:sz w:val="20"/>
          <w:szCs w:val="20"/>
        </w:rPr>
        <w:t>EntityManager</w:t>
      </w:r>
      <w:r>
        <w:rPr>
          <w:lang w:val="en-US"/>
        </w:rPr>
        <w:t xml:space="preserve"> este automat propagata de catre container catre toate componentele aplicatiei ce utilizeaza instanta in cadrul unei tranzactii JTA.</w:t>
      </w:r>
    </w:p>
    <w:p w:rsidR="0066737A" w:rsidRDefault="0066737A" w:rsidP="0066737A">
      <w:pPr>
        <w:autoSpaceDE w:val="0"/>
        <w:autoSpaceDN w:val="0"/>
        <w:adjustRightInd w:val="0"/>
        <w:rPr>
          <w:lang w:val="en-US"/>
        </w:rPr>
      </w:pPr>
      <w:r>
        <w:rPr>
          <w:lang w:val="en-US"/>
        </w:rPr>
        <w:t xml:space="preserve">Tranzactiile JTA implica deseori apeluri peste mai multe componente. Pentru a executa o tranzactie JTA aceste componente au nevoie de acces catre un singur context persistent. Aceasta apare atunci cand </w:t>
      </w:r>
      <w:r w:rsidRPr="00DB6829">
        <w:rPr>
          <w:rFonts w:ascii="Courier New" w:hAnsi="Courier New" w:cs="Courier New"/>
          <w:sz w:val="20"/>
          <w:szCs w:val="20"/>
        </w:rPr>
        <w:t>EntityManager</w:t>
      </w:r>
      <w:r>
        <w:rPr>
          <w:lang w:val="en-US"/>
        </w:rPr>
        <w:t xml:space="preserve"> este injectat in componentele aplicatiei, prin anotatia </w:t>
      </w:r>
      <w:r w:rsidRPr="00DB6829">
        <w:rPr>
          <w:rFonts w:ascii="Courier New" w:hAnsi="Courier New" w:cs="Courier New"/>
          <w:sz w:val="20"/>
          <w:szCs w:val="20"/>
        </w:rPr>
        <w:t>javax.persistence.</w:t>
      </w:r>
      <w:r>
        <w:rPr>
          <w:rFonts w:ascii="Courier New" w:hAnsi="Courier New" w:cs="Courier New"/>
          <w:sz w:val="20"/>
          <w:szCs w:val="20"/>
        </w:rPr>
        <w:t>PersistenceContext.</w:t>
      </w:r>
      <w:r>
        <w:rPr>
          <w:lang w:val="en-US"/>
        </w:rPr>
        <w:t xml:space="preserve"> Acest context persistent este propagat automat impreuna cu tanzactia curenta JTA, iar referintele lui </w:t>
      </w:r>
      <w:r w:rsidRPr="00DB6829">
        <w:rPr>
          <w:rFonts w:ascii="Courier New" w:hAnsi="Courier New" w:cs="Courier New"/>
          <w:sz w:val="20"/>
          <w:szCs w:val="20"/>
        </w:rPr>
        <w:t>EntityManager</w:t>
      </w:r>
      <w:r>
        <w:rPr>
          <w:lang w:val="en-US"/>
        </w:rPr>
        <w:t xml:space="preserve"> sunt mapate aceluiasi context persistent ca si tranzactia. Prin propagarea automata a contextului persistent componenetele aplicatiei nu au nevoie sa-si trimita referintele catre instantele </w:t>
      </w:r>
      <w:r w:rsidRPr="00DB6829">
        <w:rPr>
          <w:rFonts w:ascii="Courier New" w:hAnsi="Courier New" w:cs="Courier New"/>
          <w:sz w:val="20"/>
          <w:szCs w:val="20"/>
        </w:rPr>
        <w:t>EntityManager</w:t>
      </w:r>
      <w:r>
        <w:rPr>
          <w:lang w:val="en-US"/>
        </w:rPr>
        <w:t xml:space="preserve"> in cadrul unei tranzactii. Containerul Java EE gestioneaza ciclul de viata entity managerilor gestionati de container.</w:t>
      </w:r>
    </w:p>
    <w:p w:rsidR="0066737A" w:rsidRDefault="0066737A" w:rsidP="0066737A">
      <w:pPr>
        <w:autoSpaceDE w:val="0"/>
        <w:autoSpaceDN w:val="0"/>
        <w:adjustRightInd w:val="0"/>
        <w:rPr>
          <w:lang w:val="en-US"/>
        </w:rPr>
      </w:pPr>
      <w:r>
        <w:rPr>
          <w:lang w:val="en-US"/>
        </w:rPr>
        <w:t>Obtinerea unei instante se face prin constructia sintactica:</w:t>
      </w:r>
    </w:p>
    <w:p w:rsidR="0066737A" w:rsidRPr="007F0E23" w:rsidRDefault="0066737A" w:rsidP="0066737A">
      <w:pPr>
        <w:autoSpaceDE w:val="0"/>
        <w:autoSpaceDN w:val="0"/>
        <w:adjustRightInd w:val="0"/>
        <w:ind w:left="708"/>
        <w:rPr>
          <w:rFonts w:ascii="Courier New" w:hAnsi="Courier New" w:cs="Courier New"/>
          <w:sz w:val="20"/>
          <w:szCs w:val="20"/>
        </w:rPr>
      </w:pPr>
      <w:r w:rsidRPr="007F0E23">
        <w:rPr>
          <w:rFonts w:ascii="Courier New" w:hAnsi="Courier New" w:cs="Courier New"/>
          <w:sz w:val="20"/>
          <w:szCs w:val="20"/>
        </w:rPr>
        <w:t>@PersistenceContext</w:t>
      </w:r>
    </w:p>
    <w:p w:rsidR="0066737A" w:rsidRDefault="0066737A" w:rsidP="0066737A">
      <w:pPr>
        <w:autoSpaceDE w:val="0"/>
        <w:autoSpaceDN w:val="0"/>
        <w:adjustRightInd w:val="0"/>
        <w:ind w:left="708"/>
        <w:rPr>
          <w:rFonts w:ascii="SolBookMono-Roman" w:hAnsi="SolBookMono-Roman" w:cs="SolBookMono-Roman"/>
          <w:sz w:val="20"/>
          <w:szCs w:val="20"/>
        </w:rPr>
      </w:pPr>
      <w:r w:rsidRPr="007F0E23">
        <w:rPr>
          <w:rFonts w:ascii="Courier New" w:hAnsi="Courier New" w:cs="Courier New"/>
          <w:sz w:val="20"/>
          <w:szCs w:val="20"/>
        </w:rPr>
        <w:t>EntityManager em;</w:t>
      </w:r>
    </w:p>
    <w:p w:rsidR="0066737A" w:rsidRPr="007F0E23" w:rsidRDefault="0066737A" w:rsidP="0066737A">
      <w:pPr>
        <w:autoSpaceDE w:val="0"/>
        <w:autoSpaceDN w:val="0"/>
        <w:adjustRightInd w:val="0"/>
        <w:rPr>
          <w:rFonts w:ascii="SolBookMono-Roman" w:hAnsi="SolBookMono-Roman" w:cs="SolBookMono-Roman"/>
          <w:sz w:val="20"/>
          <w:szCs w:val="20"/>
        </w:rPr>
      </w:pPr>
      <w:r>
        <w:rPr>
          <w:lang w:val="en-US"/>
        </w:rPr>
        <w:t xml:space="preserve">In cazul unui entity manager gestionat de aplicatie, contextul persistent nu este propagat catre componentele aplicatiei, iar ciclul de viata al instantelor </w:t>
      </w:r>
      <w:r w:rsidRPr="007F0E23">
        <w:rPr>
          <w:rFonts w:ascii="Courier New" w:hAnsi="Courier New" w:cs="Courier New"/>
          <w:sz w:val="20"/>
          <w:szCs w:val="20"/>
        </w:rPr>
        <w:t>EntityManager</w:t>
      </w:r>
      <w:r>
        <w:rPr>
          <w:lang w:val="en-US"/>
        </w:rPr>
        <w:t xml:space="preserve"> este gestionat de aplicatie. Acest gen de management al entitatilor este utilizat atunci cand aplicatiile au nevoie sa acceseze un context ce nu este propagat cu tranzactia JTA de-a lungul instantelor </w:t>
      </w:r>
      <w:r w:rsidRPr="007F0E23">
        <w:rPr>
          <w:rFonts w:ascii="Courier New" w:hAnsi="Courier New" w:cs="Courier New"/>
          <w:sz w:val="20"/>
          <w:szCs w:val="20"/>
        </w:rPr>
        <w:t>EntityManager</w:t>
      </w:r>
      <w:r>
        <w:rPr>
          <w:lang w:val="en-US"/>
        </w:rPr>
        <w:t xml:space="preserve">. In acest caz </w:t>
      </w:r>
      <w:r w:rsidRPr="007F0E23">
        <w:rPr>
          <w:rFonts w:ascii="Courier New" w:hAnsi="Courier New" w:cs="Courier New"/>
          <w:sz w:val="20"/>
          <w:szCs w:val="20"/>
        </w:rPr>
        <w:t>EntityManager</w:t>
      </w:r>
      <w:r>
        <w:rPr>
          <w:lang w:val="en-US"/>
        </w:rPr>
        <w:t xml:space="preserve"> creaza un nou context persistent, izolat. O alta utilizare a acestui tip de gestiune este atunci cand nu putem injecta direct instante ale </w:t>
      </w:r>
      <w:r w:rsidRPr="007F0E23">
        <w:rPr>
          <w:rFonts w:ascii="Courier New" w:hAnsi="Courier New" w:cs="Courier New"/>
          <w:sz w:val="20"/>
          <w:szCs w:val="20"/>
        </w:rPr>
        <w:t>EntityManager</w:t>
      </w:r>
      <w:r>
        <w:rPr>
          <w:lang w:val="en-US"/>
        </w:rPr>
        <w:t xml:space="preserve"> pentru ca acestea nu sunt thread-safe. In schimb </w:t>
      </w:r>
      <w:r w:rsidRPr="007F0E23">
        <w:rPr>
          <w:rFonts w:ascii="Courier New" w:hAnsi="Courier New" w:cs="Courier New"/>
          <w:sz w:val="20"/>
          <w:szCs w:val="20"/>
        </w:rPr>
        <w:t>EntityManager</w:t>
      </w:r>
      <w:r>
        <w:rPr>
          <w:rFonts w:ascii="Courier New" w:hAnsi="Courier New" w:cs="Courier New"/>
          <w:sz w:val="20"/>
          <w:szCs w:val="20"/>
        </w:rPr>
        <w:t>Factory</w:t>
      </w:r>
      <w:r>
        <w:rPr>
          <w:lang w:val="en-US"/>
        </w:rPr>
        <w:t xml:space="preserve"> este.</w:t>
      </w:r>
    </w:p>
    <w:p w:rsidR="0066737A" w:rsidRDefault="0066737A" w:rsidP="0066737A">
      <w:pPr>
        <w:autoSpaceDE w:val="0"/>
        <w:autoSpaceDN w:val="0"/>
        <w:adjustRightInd w:val="0"/>
        <w:rPr>
          <w:lang w:val="en-US"/>
        </w:rPr>
      </w:pPr>
      <w:r>
        <w:rPr>
          <w:lang w:val="en-US"/>
        </w:rPr>
        <w:t xml:space="preserve">Aplicatiile creaza instante ale </w:t>
      </w:r>
      <w:r w:rsidRPr="007F0E23">
        <w:rPr>
          <w:rFonts w:ascii="Courier New" w:hAnsi="Courier New" w:cs="Courier New"/>
          <w:sz w:val="20"/>
          <w:szCs w:val="20"/>
        </w:rPr>
        <w:t>EntityManager</w:t>
      </w:r>
      <w:r>
        <w:rPr>
          <w:lang w:val="en-US"/>
        </w:rPr>
        <w:t xml:space="preserve"> folosind metoda </w:t>
      </w:r>
      <w:r w:rsidRPr="00874396">
        <w:rPr>
          <w:rFonts w:ascii="Courier New" w:hAnsi="Courier New" w:cs="Courier New"/>
          <w:sz w:val="20"/>
          <w:szCs w:val="20"/>
          <w:lang w:val="en-US"/>
        </w:rPr>
        <w:t>createEntityManager()</w:t>
      </w:r>
      <w:r>
        <w:rPr>
          <w:lang w:val="en-US"/>
        </w:rPr>
        <w:t xml:space="preserve"> din </w:t>
      </w:r>
      <w:r w:rsidRPr="00874396">
        <w:rPr>
          <w:rFonts w:ascii="Courier New" w:hAnsi="Courier New" w:cs="Courier New"/>
          <w:sz w:val="20"/>
          <w:szCs w:val="20"/>
          <w:lang w:val="en-US"/>
        </w:rPr>
        <w:t>javax.persistence.EntityManagerFactory</w:t>
      </w:r>
      <w:r>
        <w:rPr>
          <w:lang w:val="en-US"/>
        </w:rPr>
        <w:t xml:space="preserve">. Obtinerea unei instante a </w:t>
      </w:r>
      <w:r w:rsidRPr="00874396">
        <w:rPr>
          <w:rFonts w:ascii="Courier New" w:hAnsi="Courier New" w:cs="Courier New"/>
          <w:sz w:val="20"/>
          <w:szCs w:val="20"/>
          <w:lang w:val="en-US"/>
        </w:rPr>
        <w:t>EntityManagerFactory</w:t>
      </w:r>
      <w:r>
        <w:rPr>
          <w:lang w:val="en-US"/>
        </w:rPr>
        <w:t xml:space="preserve"> se face prin injectarea sa in componenta aplicatiei utilizand anotatia </w:t>
      </w:r>
      <w:r w:rsidRPr="00874396">
        <w:rPr>
          <w:rFonts w:ascii="Courier New" w:hAnsi="Courier New" w:cs="Courier New"/>
          <w:sz w:val="20"/>
          <w:szCs w:val="20"/>
          <w:lang w:val="en-US"/>
        </w:rPr>
        <w:t>javax.persistence.</w:t>
      </w:r>
      <w:r>
        <w:rPr>
          <w:rFonts w:ascii="Courier New" w:hAnsi="Courier New" w:cs="Courier New"/>
          <w:sz w:val="20"/>
          <w:szCs w:val="20"/>
          <w:lang w:val="en-US"/>
        </w:rPr>
        <w:t>PersistenceUnit</w:t>
      </w:r>
      <w:r>
        <w:rPr>
          <w:lang w:val="en-US"/>
        </w:rPr>
        <w:t>.</w:t>
      </w:r>
    </w:p>
    <w:p w:rsidR="0066737A" w:rsidRPr="00F85ED5" w:rsidRDefault="0066737A" w:rsidP="0066737A">
      <w:pPr>
        <w:autoSpaceDE w:val="0"/>
        <w:autoSpaceDN w:val="0"/>
        <w:adjustRightInd w:val="0"/>
        <w:ind w:left="708"/>
        <w:rPr>
          <w:rFonts w:ascii="Courier New" w:hAnsi="Courier New" w:cs="Courier New"/>
          <w:sz w:val="20"/>
          <w:szCs w:val="20"/>
        </w:rPr>
      </w:pPr>
      <w:r w:rsidRPr="00F85ED5">
        <w:rPr>
          <w:rFonts w:ascii="Courier New" w:hAnsi="Courier New" w:cs="Courier New"/>
          <w:sz w:val="20"/>
          <w:szCs w:val="20"/>
        </w:rPr>
        <w:t>@PersistenceUnit</w:t>
      </w:r>
    </w:p>
    <w:p w:rsidR="0066737A" w:rsidRPr="00F85ED5" w:rsidRDefault="0066737A" w:rsidP="0066737A">
      <w:pPr>
        <w:autoSpaceDE w:val="0"/>
        <w:autoSpaceDN w:val="0"/>
        <w:adjustRightInd w:val="0"/>
        <w:ind w:left="708"/>
        <w:rPr>
          <w:rFonts w:ascii="Courier New" w:hAnsi="Courier New" w:cs="Courier New"/>
          <w:sz w:val="20"/>
          <w:szCs w:val="20"/>
        </w:rPr>
      </w:pPr>
      <w:r w:rsidRPr="00F85ED5">
        <w:rPr>
          <w:rFonts w:ascii="Courier New" w:hAnsi="Courier New" w:cs="Courier New"/>
          <w:sz w:val="20"/>
          <w:szCs w:val="20"/>
        </w:rPr>
        <w:t>EntityManagerFactory emf;</w:t>
      </w:r>
    </w:p>
    <w:p w:rsidR="0066737A" w:rsidRPr="00F85ED5" w:rsidRDefault="0066737A" w:rsidP="0066737A">
      <w:pPr>
        <w:autoSpaceDE w:val="0"/>
        <w:autoSpaceDN w:val="0"/>
        <w:adjustRightInd w:val="0"/>
        <w:ind w:left="708"/>
        <w:rPr>
          <w:rFonts w:ascii="Courier New" w:hAnsi="Courier New" w:cs="Courier New"/>
          <w:sz w:val="20"/>
          <w:szCs w:val="20"/>
        </w:rPr>
      </w:pPr>
    </w:p>
    <w:p w:rsidR="0066737A" w:rsidRPr="00F85ED5" w:rsidRDefault="0066737A" w:rsidP="0066737A">
      <w:pPr>
        <w:autoSpaceDE w:val="0"/>
        <w:autoSpaceDN w:val="0"/>
        <w:adjustRightInd w:val="0"/>
        <w:ind w:left="708"/>
        <w:rPr>
          <w:rFonts w:ascii="Courier New" w:hAnsi="Courier New" w:cs="Courier New"/>
          <w:sz w:val="20"/>
          <w:szCs w:val="20"/>
        </w:rPr>
      </w:pPr>
      <w:r w:rsidRPr="00F85ED5">
        <w:rPr>
          <w:rFonts w:ascii="Courier New" w:hAnsi="Courier New" w:cs="Courier New"/>
          <w:sz w:val="20"/>
          <w:szCs w:val="20"/>
        </w:rPr>
        <w:t>EntityManager em = emf.createEntityManager();</w:t>
      </w:r>
    </w:p>
    <w:p w:rsidR="0066737A" w:rsidRDefault="0066737A" w:rsidP="0066737A">
      <w:pPr>
        <w:autoSpaceDE w:val="0"/>
        <w:autoSpaceDN w:val="0"/>
        <w:adjustRightInd w:val="0"/>
        <w:rPr>
          <w:lang w:val="en-US"/>
        </w:rPr>
      </w:pPr>
      <w:r>
        <w:rPr>
          <w:lang w:val="en-US"/>
        </w:rPr>
        <w:t xml:space="preserve">Gestiunea entitatilor de catre aplicatie nu propaga automat contextul tranzactiei. Aplicatiile trebuie sa ceara accesul de la managerul de tranzactie si sa adauge informatiile de demarcatie ale tranzactiei atunci cand executa operatiile entitatii. Interfata </w:t>
      </w:r>
      <w:r w:rsidRPr="00C61605">
        <w:rPr>
          <w:rFonts w:ascii="Courier New" w:hAnsi="Courier New" w:cs="Courier New"/>
          <w:sz w:val="20"/>
          <w:szCs w:val="20"/>
          <w:lang w:val="en-US"/>
        </w:rPr>
        <w:t>javax.transaction.UserTransaction</w:t>
      </w:r>
      <w:r>
        <w:rPr>
          <w:lang w:val="en-US"/>
        </w:rPr>
        <w:t xml:space="preserve"> defineste metodele pentru inceputul, commit-ul sau roll back-ul unei tranzactii. Injectam o instanta a interfetei </w:t>
      </w:r>
      <w:r w:rsidRPr="00C61605">
        <w:rPr>
          <w:rFonts w:ascii="Courier New" w:hAnsi="Courier New" w:cs="Courier New"/>
          <w:sz w:val="20"/>
          <w:szCs w:val="20"/>
          <w:lang w:val="en-US"/>
        </w:rPr>
        <w:t>UserTransaction</w:t>
      </w:r>
      <w:r>
        <w:rPr>
          <w:lang w:val="en-US"/>
        </w:rPr>
        <w:t xml:space="preserve"> prin crearea unei variabile de instanta anotate cu </w:t>
      </w:r>
      <w:r w:rsidRPr="00C61605">
        <w:rPr>
          <w:rFonts w:ascii="Courier New" w:hAnsi="Courier New" w:cs="Courier New"/>
          <w:sz w:val="20"/>
          <w:szCs w:val="20"/>
          <w:lang w:val="en-US"/>
        </w:rPr>
        <w:t>@Resource</w:t>
      </w:r>
      <w:r>
        <w:rPr>
          <w:lang w:val="en-US"/>
        </w:rPr>
        <w:t>.</w:t>
      </w:r>
    </w:p>
    <w:p w:rsidR="0066737A" w:rsidRPr="00C61605" w:rsidRDefault="0066737A" w:rsidP="0066737A">
      <w:pPr>
        <w:autoSpaceDE w:val="0"/>
        <w:autoSpaceDN w:val="0"/>
        <w:adjustRightInd w:val="0"/>
        <w:ind w:left="708"/>
        <w:rPr>
          <w:rFonts w:ascii="Courier New" w:hAnsi="Courier New" w:cs="Courier New"/>
          <w:sz w:val="20"/>
          <w:szCs w:val="20"/>
        </w:rPr>
      </w:pPr>
      <w:r w:rsidRPr="00C61605">
        <w:rPr>
          <w:rFonts w:ascii="Courier New" w:hAnsi="Courier New" w:cs="Courier New"/>
          <w:sz w:val="20"/>
          <w:szCs w:val="20"/>
        </w:rPr>
        <w:t>@Resource</w:t>
      </w:r>
    </w:p>
    <w:p w:rsidR="0066737A" w:rsidRPr="00C61605" w:rsidRDefault="0066737A" w:rsidP="0066737A">
      <w:pPr>
        <w:autoSpaceDE w:val="0"/>
        <w:autoSpaceDN w:val="0"/>
        <w:adjustRightInd w:val="0"/>
        <w:ind w:left="708"/>
        <w:rPr>
          <w:rFonts w:ascii="Courier New" w:hAnsi="Courier New" w:cs="Courier New"/>
          <w:sz w:val="20"/>
          <w:szCs w:val="20"/>
        </w:rPr>
      </w:pPr>
      <w:r w:rsidRPr="00C61605">
        <w:rPr>
          <w:rFonts w:ascii="Courier New" w:hAnsi="Courier New" w:cs="Courier New"/>
          <w:sz w:val="20"/>
          <w:szCs w:val="20"/>
        </w:rPr>
        <w:t>UserTransaction utx;</w:t>
      </w:r>
    </w:p>
    <w:p w:rsidR="0066737A" w:rsidRDefault="0066737A" w:rsidP="0066737A">
      <w:pPr>
        <w:autoSpaceDE w:val="0"/>
        <w:autoSpaceDN w:val="0"/>
        <w:adjustRightInd w:val="0"/>
        <w:rPr>
          <w:lang w:val="en-US"/>
        </w:rPr>
      </w:pPr>
      <w:r>
        <w:rPr>
          <w:lang w:val="en-US"/>
        </w:rPr>
        <w:t xml:space="preserve">Pentru a incepe o tranzactie apelam metoda </w:t>
      </w:r>
      <w:r w:rsidRPr="00C61605">
        <w:rPr>
          <w:rFonts w:ascii="Courier New" w:hAnsi="Courier New" w:cs="Courier New"/>
          <w:sz w:val="20"/>
          <w:szCs w:val="20"/>
          <w:lang w:val="en-US"/>
        </w:rPr>
        <w:t>begin()</w:t>
      </w:r>
      <w:r>
        <w:rPr>
          <w:lang w:val="en-US"/>
        </w:rPr>
        <w:t xml:space="preserve"> din </w:t>
      </w:r>
      <w:r w:rsidRPr="00C61605">
        <w:rPr>
          <w:rFonts w:ascii="Courier New" w:hAnsi="Courier New" w:cs="Courier New"/>
          <w:sz w:val="20"/>
          <w:szCs w:val="20"/>
          <w:lang w:val="en-US"/>
        </w:rPr>
        <w:t>UserTransaction</w:t>
      </w:r>
      <w:r>
        <w:rPr>
          <w:lang w:val="en-US"/>
        </w:rPr>
        <w:t xml:space="preserve">. Cand toate operatiile pe entitati sunt incheiate apelam </w:t>
      </w:r>
      <w:r w:rsidRPr="008562EA">
        <w:rPr>
          <w:rFonts w:ascii="Courier New" w:hAnsi="Courier New" w:cs="Courier New"/>
          <w:sz w:val="20"/>
          <w:szCs w:val="20"/>
          <w:lang w:val="en-US"/>
        </w:rPr>
        <w:t>commit()</w:t>
      </w:r>
      <w:r>
        <w:rPr>
          <w:lang w:val="en-US"/>
        </w:rPr>
        <w:t xml:space="preserve"> din aceeasi interfata. Metoda </w:t>
      </w:r>
      <w:r w:rsidRPr="008562EA">
        <w:rPr>
          <w:rFonts w:ascii="Courier New" w:hAnsi="Courier New" w:cs="Courier New"/>
          <w:sz w:val="20"/>
          <w:szCs w:val="20"/>
          <w:lang w:val="en-US"/>
        </w:rPr>
        <w:t>rollback()</w:t>
      </w:r>
      <w:r>
        <w:rPr>
          <w:lang w:val="en-US"/>
        </w:rPr>
        <w:t xml:space="preserve">, din aceeasi interfata, ne permite revenirea la starea de dinaintea inceperii tranzactiei. </w:t>
      </w:r>
    </w:p>
    <w:p w:rsidR="0066737A" w:rsidRDefault="0066737A" w:rsidP="0066737A">
      <w:pPr>
        <w:autoSpaceDE w:val="0"/>
        <w:autoSpaceDN w:val="0"/>
        <w:adjustRightInd w:val="0"/>
        <w:rPr>
          <w:lang w:val="en-US"/>
        </w:rPr>
      </w:pPr>
      <w:r>
        <w:rPr>
          <w:lang w:val="en-US"/>
        </w:rPr>
        <w:t>Iata un cadru clasic de folosire a gestiunii de catre aplicatie a entity managerului:</w:t>
      </w:r>
    </w:p>
    <w:p w:rsidR="0066737A" w:rsidRPr="008562EA" w:rsidRDefault="0066737A" w:rsidP="0066737A">
      <w:pPr>
        <w:autoSpaceDE w:val="0"/>
        <w:autoSpaceDN w:val="0"/>
        <w:adjustRightInd w:val="0"/>
        <w:ind w:left="708"/>
        <w:rPr>
          <w:rFonts w:ascii="Courier New" w:hAnsi="Courier New" w:cs="Courier New"/>
          <w:sz w:val="20"/>
          <w:szCs w:val="20"/>
          <w:lang w:val="en-US"/>
        </w:rPr>
      </w:pPr>
      <w:r w:rsidRPr="008562EA">
        <w:rPr>
          <w:rFonts w:ascii="Courier New" w:hAnsi="Courier New" w:cs="Courier New"/>
          <w:sz w:val="20"/>
          <w:szCs w:val="20"/>
          <w:lang w:val="en-US"/>
        </w:rPr>
        <w:t>@PersistenceContext</w:t>
      </w:r>
    </w:p>
    <w:p w:rsidR="0066737A" w:rsidRPr="008562EA" w:rsidRDefault="0066737A" w:rsidP="0066737A">
      <w:pPr>
        <w:autoSpaceDE w:val="0"/>
        <w:autoSpaceDN w:val="0"/>
        <w:adjustRightInd w:val="0"/>
        <w:ind w:left="708"/>
        <w:rPr>
          <w:rFonts w:ascii="Courier New" w:hAnsi="Courier New" w:cs="Courier New"/>
          <w:sz w:val="20"/>
          <w:szCs w:val="20"/>
          <w:lang w:val="en-US"/>
        </w:rPr>
      </w:pPr>
      <w:r w:rsidRPr="008562EA">
        <w:rPr>
          <w:rFonts w:ascii="Courier New" w:hAnsi="Courier New" w:cs="Courier New"/>
          <w:sz w:val="20"/>
          <w:szCs w:val="20"/>
          <w:lang w:val="en-US"/>
        </w:rPr>
        <w:t>EntityManagerFactory emf;</w:t>
      </w:r>
    </w:p>
    <w:p w:rsidR="0066737A" w:rsidRPr="008562EA" w:rsidRDefault="0066737A" w:rsidP="0066737A">
      <w:pPr>
        <w:autoSpaceDE w:val="0"/>
        <w:autoSpaceDN w:val="0"/>
        <w:adjustRightInd w:val="0"/>
        <w:ind w:left="708"/>
        <w:rPr>
          <w:rFonts w:ascii="Courier New" w:hAnsi="Courier New" w:cs="Courier New"/>
          <w:sz w:val="20"/>
          <w:szCs w:val="20"/>
          <w:lang w:val="en-US"/>
        </w:rPr>
      </w:pPr>
      <w:r w:rsidRPr="008562EA">
        <w:rPr>
          <w:rFonts w:ascii="Courier New" w:hAnsi="Courier New" w:cs="Courier New"/>
          <w:sz w:val="20"/>
          <w:szCs w:val="20"/>
          <w:lang w:val="en-US"/>
        </w:rPr>
        <w:t>EntityManager em;</w:t>
      </w:r>
    </w:p>
    <w:p w:rsidR="0066737A" w:rsidRDefault="0066737A" w:rsidP="0066737A">
      <w:pPr>
        <w:autoSpaceDE w:val="0"/>
        <w:autoSpaceDN w:val="0"/>
        <w:adjustRightInd w:val="0"/>
        <w:ind w:left="708"/>
        <w:rPr>
          <w:rFonts w:ascii="Courier New" w:hAnsi="Courier New" w:cs="Courier New"/>
          <w:sz w:val="20"/>
          <w:szCs w:val="20"/>
        </w:rPr>
      </w:pPr>
    </w:p>
    <w:p w:rsidR="0066737A" w:rsidRPr="008562EA" w:rsidRDefault="0066737A" w:rsidP="0066737A">
      <w:pPr>
        <w:autoSpaceDE w:val="0"/>
        <w:autoSpaceDN w:val="0"/>
        <w:adjustRightInd w:val="0"/>
        <w:ind w:left="708"/>
        <w:rPr>
          <w:rFonts w:ascii="Courier New" w:hAnsi="Courier New" w:cs="Courier New"/>
          <w:sz w:val="20"/>
          <w:szCs w:val="20"/>
        </w:rPr>
      </w:pPr>
      <w:r w:rsidRPr="008562EA">
        <w:rPr>
          <w:rFonts w:ascii="Courier New" w:hAnsi="Courier New" w:cs="Courier New"/>
          <w:sz w:val="20"/>
          <w:szCs w:val="20"/>
        </w:rPr>
        <w:t>@Resource</w:t>
      </w:r>
    </w:p>
    <w:p w:rsidR="0066737A" w:rsidRPr="008562EA" w:rsidRDefault="0066737A" w:rsidP="0066737A">
      <w:pPr>
        <w:autoSpaceDE w:val="0"/>
        <w:autoSpaceDN w:val="0"/>
        <w:adjustRightInd w:val="0"/>
        <w:ind w:left="708"/>
        <w:rPr>
          <w:rFonts w:ascii="Courier New" w:hAnsi="Courier New" w:cs="Courier New"/>
          <w:sz w:val="20"/>
          <w:szCs w:val="20"/>
        </w:rPr>
      </w:pPr>
      <w:r w:rsidRPr="008562EA">
        <w:rPr>
          <w:rFonts w:ascii="Courier New" w:hAnsi="Courier New" w:cs="Courier New"/>
          <w:sz w:val="20"/>
          <w:szCs w:val="20"/>
        </w:rPr>
        <w:t>UserTransaction utx;</w:t>
      </w:r>
    </w:p>
    <w:p w:rsidR="0066737A" w:rsidRPr="008562EA" w:rsidRDefault="0066737A" w:rsidP="0066737A">
      <w:pPr>
        <w:autoSpaceDE w:val="0"/>
        <w:autoSpaceDN w:val="0"/>
        <w:adjustRightInd w:val="0"/>
        <w:ind w:left="708"/>
        <w:rPr>
          <w:rFonts w:ascii="Courier New" w:hAnsi="Courier New" w:cs="Courier New"/>
          <w:sz w:val="20"/>
          <w:szCs w:val="20"/>
        </w:rPr>
      </w:pPr>
      <w:r w:rsidRPr="008562EA">
        <w:rPr>
          <w:rFonts w:ascii="Courier New" w:hAnsi="Courier New" w:cs="Courier New"/>
          <w:sz w:val="20"/>
          <w:szCs w:val="20"/>
        </w:rPr>
        <w:t>...</w:t>
      </w:r>
    </w:p>
    <w:p w:rsidR="0066737A" w:rsidRPr="008562EA" w:rsidRDefault="0066737A" w:rsidP="0066737A">
      <w:pPr>
        <w:autoSpaceDE w:val="0"/>
        <w:autoSpaceDN w:val="0"/>
        <w:adjustRightInd w:val="0"/>
        <w:ind w:left="708"/>
        <w:rPr>
          <w:rFonts w:ascii="Courier New" w:hAnsi="Courier New" w:cs="Courier New"/>
          <w:sz w:val="20"/>
          <w:szCs w:val="20"/>
        </w:rPr>
      </w:pPr>
      <w:r w:rsidRPr="008562EA">
        <w:rPr>
          <w:rFonts w:ascii="Courier New" w:hAnsi="Courier New" w:cs="Courier New"/>
          <w:sz w:val="20"/>
          <w:szCs w:val="20"/>
        </w:rPr>
        <w:t>em = emf.createEntityManager();</w:t>
      </w:r>
    </w:p>
    <w:p w:rsidR="0066737A" w:rsidRPr="008562EA" w:rsidRDefault="0066737A" w:rsidP="0066737A">
      <w:pPr>
        <w:autoSpaceDE w:val="0"/>
        <w:autoSpaceDN w:val="0"/>
        <w:adjustRightInd w:val="0"/>
        <w:ind w:left="708"/>
        <w:rPr>
          <w:rFonts w:ascii="Courier New" w:hAnsi="Courier New" w:cs="Courier New"/>
          <w:sz w:val="20"/>
          <w:szCs w:val="20"/>
        </w:rPr>
      </w:pPr>
      <w:r w:rsidRPr="008562EA">
        <w:rPr>
          <w:rFonts w:ascii="Courier New" w:hAnsi="Courier New" w:cs="Courier New"/>
          <w:sz w:val="20"/>
          <w:szCs w:val="20"/>
        </w:rPr>
        <w:t>try {</w:t>
      </w:r>
    </w:p>
    <w:p w:rsidR="0066737A" w:rsidRPr="008562EA" w:rsidRDefault="0066737A" w:rsidP="0066737A">
      <w:pPr>
        <w:autoSpaceDE w:val="0"/>
        <w:autoSpaceDN w:val="0"/>
        <w:adjustRightInd w:val="0"/>
        <w:ind w:left="1416"/>
        <w:rPr>
          <w:rFonts w:ascii="Courier New" w:hAnsi="Courier New" w:cs="Courier New"/>
          <w:sz w:val="20"/>
          <w:szCs w:val="20"/>
        </w:rPr>
      </w:pPr>
      <w:r w:rsidRPr="008562EA">
        <w:rPr>
          <w:rFonts w:ascii="Courier New" w:hAnsi="Courier New" w:cs="Courier New"/>
          <w:sz w:val="20"/>
          <w:szCs w:val="20"/>
        </w:rPr>
        <w:t>utx.begin();</w:t>
      </w:r>
    </w:p>
    <w:p w:rsidR="0066737A" w:rsidRPr="008562EA" w:rsidRDefault="0066737A" w:rsidP="0066737A">
      <w:pPr>
        <w:autoSpaceDE w:val="0"/>
        <w:autoSpaceDN w:val="0"/>
        <w:adjustRightInd w:val="0"/>
        <w:ind w:left="1416"/>
        <w:rPr>
          <w:rFonts w:ascii="Courier New" w:hAnsi="Courier New" w:cs="Courier New"/>
          <w:sz w:val="20"/>
          <w:szCs w:val="20"/>
        </w:rPr>
      </w:pPr>
      <w:r w:rsidRPr="008562EA">
        <w:rPr>
          <w:rFonts w:ascii="Courier New" w:hAnsi="Courier New" w:cs="Courier New"/>
          <w:sz w:val="20"/>
          <w:szCs w:val="20"/>
        </w:rPr>
        <w:t>em.persist(</w:t>
      </w:r>
      <w:r>
        <w:rPr>
          <w:rFonts w:ascii="Courier New" w:hAnsi="Courier New" w:cs="Courier New"/>
          <w:sz w:val="20"/>
          <w:szCs w:val="20"/>
        </w:rPr>
        <w:t>Entitatea1</w:t>
      </w:r>
      <w:r w:rsidRPr="008562EA">
        <w:rPr>
          <w:rFonts w:ascii="Courier New" w:hAnsi="Courier New" w:cs="Courier New"/>
          <w:sz w:val="20"/>
          <w:szCs w:val="20"/>
        </w:rPr>
        <w:t>);</w:t>
      </w:r>
    </w:p>
    <w:p w:rsidR="0066737A" w:rsidRPr="008562EA" w:rsidRDefault="0066737A" w:rsidP="0066737A">
      <w:pPr>
        <w:autoSpaceDE w:val="0"/>
        <w:autoSpaceDN w:val="0"/>
        <w:adjustRightInd w:val="0"/>
        <w:ind w:left="1416"/>
        <w:rPr>
          <w:rFonts w:ascii="Courier New" w:hAnsi="Courier New" w:cs="Courier New"/>
          <w:sz w:val="20"/>
          <w:szCs w:val="20"/>
        </w:rPr>
      </w:pPr>
      <w:r w:rsidRPr="008562EA">
        <w:rPr>
          <w:rFonts w:ascii="Courier New" w:hAnsi="Courier New" w:cs="Courier New"/>
          <w:sz w:val="20"/>
          <w:szCs w:val="20"/>
        </w:rPr>
        <w:t>em.merge(</w:t>
      </w:r>
      <w:r>
        <w:rPr>
          <w:rFonts w:ascii="Courier New" w:hAnsi="Courier New" w:cs="Courier New"/>
          <w:sz w:val="20"/>
          <w:szCs w:val="20"/>
        </w:rPr>
        <w:t>Entitatea2</w:t>
      </w:r>
      <w:r w:rsidRPr="008562EA">
        <w:rPr>
          <w:rFonts w:ascii="Courier New" w:hAnsi="Courier New" w:cs="Courier New"/>
          <w:sz w:val="20"/>
          <w:szCs w:val="20"/>
        </w:rPr>
        <w:t>);</w:t>
      </w:r>
    </w:p>
    <w:p w:rsidR="0066737A" w:rsidRPr="008562EA" w:rsidRDefault="0066737A" w:rsidP="0066737A">
      <w:pPr>
        <w:autoSpaceDE w:val="0"/>
        <w:autoSpaceDN w:val="0"/>
        <w:adjustRightInd w:val="0"/>
        <w:ind w:left="1416"/>
        <w:rPr>
          <w:rFonts w:ascii="Courier New" w:hAnsi="Courier New" w:cs="Courier New"/>
          <w:sz w:val="20"/>
          <w:szCs w:val="20"/>
        </w:rPr>
      </w:pPr>
      <w:r w:rsidRPr="008562EA">
        <w:rPr>
          <w:rFonts w:ascii="Courier New" w:hAnsi="Courier New" w:cs="Courier New"/>
          <w:sz w:val="20"/>
          <w:szCs w:val="20"/>
        </w:rPr>
        <w:lastRenderedPageBreak/>
        <w:t>em.remove(</w:t>
      </w:r>
      <w:r>
        <w:rPr>
          <w:rFonts w:ascii="Courier New" w:hAnsi="Courier New" w:cs="Courier New"/>
          <w:sz w:val="20"/>
          <w:szCs w:val="20"/>
        </w:rPr>
        <w:t>Entitatea3</w:t>
      </w:r>
      <w:r w:rsidRPr="008562EA">
        <w:rPr>
          <w:rFonts w:ascii="Courier New" w:hAnsi="Courier New" w:cs="Courier New"/>
          <w:sz w:val="20"/>
          <w:szCs w:val="20"/>
        </w:rPr>
        <w:t>);</w:t>
      </w:r>
    </w:p>
    <w:p w:rsidR="0066737A" w:rsidRPr="008562EA" w:rsidRDefault="0066737A" w:rsidP="0066737A">
      <w:pPr>
        <w:autoSpaceDE w:val="0"/>
        <w:autoSpaceDN w:val="0"/>
        <w:adjustRightInd w:val="0"/>
        <w:ind w:left="1416"/>
        <w:rPr>
          <w:rFonts w:ascii="Courier New" w:hAnsi="Courier New" w:cs="Courier New"/>
          <w:sz w:val="20"/>
          <w:szCs w:val="20"/>
        </w:rPr>
      </w:pPr>
      <w:r w:rsidRPr="008562EA">
        <w:rPr>
          <w:rFonts w:ascii="Courier New" w:hAnsi="Courier New" w:cs="Courier New"/>
          <w:sz w:val="20"/>
          <w:szCs w:val="20"/>
        </w:rPr>
        <w:t>utx.commit();</w:t>
      </w:r>
    </w:p>
    <w:p w:rsidR="0066737A" w:rsidRPr="008562EA" w:rsidRDefault="0066737A" w:rsidP="0066737A">
      <w:pPr>
        <w:autoSpaceDE w:val="0"/>
        <w:autoSpaceDN w:val="0"/>
        <w:adjustRightInd w:val="0"/>
        <w:ind w:left="708"/>
        <w:rPr>
          <w:rFonts w:ascii="Courier New" w:hAnsi="Courier New" w:cs="Courier New"/>
          <w:sz w:val="20"/>
          <w:szCs w:val="20"/>
        </w:rPr>
      </w:pPr>
      <w:r w:rsidRPr="008562EA">
        <w:rPr>
          <w:rFonts w:ascii="Courier New" w:hAnsi="Courier New" w:cs="Courier New"/>
          <w:sz w:val="20"/>
          <w:szCs w:val="20"/>
        </w:rPr>
        <w:t>} catch (Exception e) {</w:t>
      </w:r>
    </w:p>
    <w:p w:rsidR="0066737A" w:rsidRPr="008562EA" w:rsidRDefault="0066737A" w:rsidP="0066737A">
      <w:pPr>
        <w:autoSpaceDE w:val="0"/>
        <w:autoSpaceDN w:val="0"/>
        <w:adjustRightInd w:val="0"/>
        <w:ind w:left="708" w:firstLine="708"/>
        <w:rPr>
          <w:rFonts w:ascii="Courier New" w:hAnsi="Courier New" w:cs="Courier New"/>
          <w:sz w:val="20"/>
          <w:szCs w:val="20"/>
        </w:rPr>
      </w:pPr>
      <w:r w:rsidRPr="008562EA">
        <w:rPr>
          <w:rFonts w:ascii="Courier New" w:hAnsi="Courier New" w:cs="Courier New"/>
          <w:sz w:val="20"/>
          <w:szCs w:val="20"/>
        </w:rPr>
        <w:t>utx.rollback();</w:t>
      </w:r>
    </w:p>
    <w:p w:rsidR="0066737A" w:rsidRPr="008562EA" w:rsidRDefault="0066737A" w:rsidP="0066737A">
      <w:pPr>
        <w:autoSpaceDE w:val="0"/>
        <w:autoSpaceDN w:val="0"/>
        <w:adjustRightInd w:val="0"/>
        <w:ind w:left="708"/>
        <w:rPr>
          <w:rFonts w:ascii="Courier New" w:hAnsi="Courier New" w:cs="Courier New"/>
          <w:sz w:val="20"/>
          <w:szCs w:val="20"/>
        </w:rPr>
      </w:pPr>
      <w:r w:rsidRPr="008562EA">
        <w:rPr>
          <w:rFonts w:ascii="Courier New" w:hAnsi="Courier New" w:cs="Courier New"/>
          <w:sz w:val="20"/>
          <w:szCs w:val="20"/>
        </w:rPr>
        <w:t>}</w:t>
      </w:r>
    </w:p>
    <w:p w:rsidR="0066737A" w:rsidRDefault="0066737A" w:rsidP="0066737A">
      <w:pPr>
        <w:autoSpaceDE w:val="0"/>
        <w:autoSpaceDN w:val="0"/>
        <w:adjustRightInd w:val="0"/>
        <w:rPr>
          <w:lang w:val="en-US"/>
        </w:rPr>
      </w:pPr>
    </w:p>
    <w:p w:rsidR="0066737A" w:rsidRPr="00AB7099" w:rsidRDefault="0066737A" w:rsidP="0066737A">
      <w:pPr>
        <w:autoSpaceDE w:val="0"/>
        <w:autoSpaceDN w:val="0"/>
        <w:adjustRightInd w:val="0"/>
        <w:rPr>
          <w:b/>
          <w:lang w:val="en-US"/>
        </w:rPr>
      </w:pPr>
      <w:r w:rsidRPr="00AB7099">
        <w:rPr>
          <w:b/>
          <w:lang w:val="en-US"/>
        </w:rPr>
        <w:t xml:space="preserve">Operatii uzuale folosind </w:t>
      </w:r>
      <w:r w:rsidRPr="00AB7099">
        <w:rPr>
          <w:rFonts w:ascii="Courier New" w:hAnsi="Courier New" w:cs="Courier New"/>
          <w:b/>
          <w:sz w:val="20"/>
          <w:szCs w:val="20"/>
          <w:lang w:val="en-US"/>
        </w:rPr>
        <w:t>EntityManager</w:t>
      </w:r>
      <w:r w:rsidRPr="00AB7099">
        <w:rPr>
          <w:b/>
          <w:lang w:val="en-US"/>
        </w:rPr>
        <w:t>-ul</w:t>
      </w:r>
    </w:p>
    <w:p w:rsidR="0066737A" w:rsidRDefault="0066737A" w:rsidP="0066737A">
      <w:pPr>
        <w:autoSpaceDE w:val="0"/>
        <w:autoSpaceDN w:val="0"/>
        <w:adjustRightInd w:val="0"/>
        <w:rPr>
          <w:lang w:val="en-US"/>
        </w:rPr>
      </w:pPr>
      <w:r>
        <w:rPr>
          <w:lang w:val="en-US"/>
        </w:rPr>
        <w:t xml:space="preserve">Gasirea entitatilor se face folosind metoda </w:t>
      </w:r>
      <w:r w:rsidRPr="00D10F4E">
        <w:rPr>
          <w:rFonts w:ascii="Courier New" w:hAnsi="Courier New" w:cs="Courier New"/>
          <w:sz w:val="20"/>
          <w:szCs w:val="20"/>
          <w:lang w:val="en-US"/>
        </w:rPr>
        <w:t>find()</w:t>
      </w:r>
      <w:r>
        <w:rPr>
          <w:lang w:val="en-US"/>
        </w:rPr>
        <w:t xml:space="preserve"> din </w:t>
      </w:r>
      <w:r w:rsidRPr="00D10F4E">
        <w:rPr>
          <w:rFonts w:ascii="Courier New" w:hAnsi="Courier New" w:cs="Courier New"/>
          <w:sz w:val="20"/>
          <w:szCs w:val="20"/>
          <w:lang w:val="en-US"/>
        </w:rPr>
        <w:t>EntityManager</w:t>
      </w:r>
      <w:r>
        <w:rPr>
          <w:lang w:val="en-US"/>
        </w:rPr>
        <w:t xml:space="preserve"> ce are doua atribute, entitatea in care se face cautarea si valoarea cautata.</w:t>
      </w:r>
    </w:p>
    <w:p w:rsidR="0066737A" w:rsidRDefault="0066737A" w:rsidP="0066737A">
      <w:pPr>
        <w:autoSpaceDE w:val="0"/>
        <w:autoSpaceDN w:val="0"/>
        <w:adjustRightInd w:val="0"/>
        <w:rPr>
          <w:lang w:val="en-US"/>
        </w:rPr>
      </w:pPr>
      <w:r>
        <w:rPr>
          <w:lang w:val="en-US"/>
        </w:rPr>
        <w:t>O instanta a unei entitati se poate afla in una dintre urmatoarele stari:</w:t>
      </w:r>
    </w:p>
    <w:p w:rsidR="0066737A" w:rsidRDefault="0066737A" w:rsidP="0066737A">
      <w:pPr>
        <w:numPr>
          <w:ilvl w:val="0"/>
          <w:numId w:val="28"/>
        </w:numPr>
        <w:autoSpaceDE w:val="0"/>
        <w:autoSpaceDN w:val="0"/>
        <w:adjustRightInd w:val="0"/>
        <w:rPr>
          <w:lang w:val="en-US"/>
        </w:rPr>
      </w:pPr>
      <w:r>
        <w:rPr>
          <w:lang w:val="en-US"/>
        </w:rPr>
        <w:t>New, in care instantele entitatii nu au inca o identitate persistenta si nu sunt asociate inca unui context persistent</w:t>
      </w:r>
    </w:p>
    <w:p w:rsidR="0066737A" w:rsidRDefault="0066737A" w:rsidP="0066737A">
      <w:pPr>
        <w:numPr>
          <w:ilvl w:val="0"/>
          <w:numId w:val="28"/>
        </w:numPr>
        <w:autoSpaceDE w:val="0"/>
        <w:autoSpaceDN w:val="0"/>
        <w:adjustRightInd w:val="0"/>
        <w:rPr>
          <w:lang w:val="en-US"/>
        </w:rPr>
      </w:pPr>
      <w:r>
        <w:rPr>
          <w:lang w:val="en-US"/>
        </w:rPr>
        <w:t>Managed, au o identitate persistenta si sunt asociate unui context persistent</w:t>
      </w:r>
    </w:p>
    <w:p w:rsidR="0066737A" w:rsidRDefault="0066737A" w:rsidP="0066737A">
      <w:pPr>
        <w:numPr>
          <w:ilvl w:val="0"/>
          <w:numId w:val="28"/>
        </w:numPr>
        <w:autoSpaceDE w:val="0"/>
        <w:autoSpaceDN w:val="0"/>
        <w:adjustRightInd w:val="0"/>
        <w:rPr>
          <w:lang w:val="en-US"/>
        </w:rPr>
      </w:pPr>
      <w:r>
        <w:rPr>
          <w:lang w:val="en-US"/>
        </w:rPr>
        <w:t>Detached, au o identitate persistenta dar nu au fost inca asociate unui context persistent</w:t>
      </w:r>
    </w:p>
    <w:p w:rsidR="0066737A" w:rsidRDefault="0066737A" w:rsidP="0066737A">
      <w:pPr>
        <w:numPr>
          <w:ilvl w:val="0"/>
          <w:numId w:val="28"/>
        </w:numPr>
        <w:autoSpaceDE w:val="0"/>
        <w:autoSpaceDN w:val="0"/>
        <w:adjustRightInd w:val="0"/>
        <w:rPr>
          <w:lang w:val="en-US"/>
        </w:rPr>
      </w:pPr>
      <w:r>
        <w:rPr>
          <w:lang w:val="en-US"/>
        </w:rPr>
        <w:t>Removed, au o identitate persistenta si sunt asociate unui context persistent, dar sunt programate pentru stergere din baza de date</w:t>
      </w:r>
    </w:p>
    <w:p w:rsidR="0066737A" w:rsidRDefault="0066737A" w:rsidP="0066737A">
      <w:pPr>
        <w:autoSpaceDE w:val="0"/>
        <w:autoSpaceDN w:val="0"/>
        <w:adjustRightInd w:val="0"/>
        <w:rPr>
          <w:lang w:val="en-US"/>
        </w:rPr>
      </w:pPr>
      <w:r>
        <w:rPr>
          <w:lang w:val="en-US"/>
        </w:rPr>
        <w:t xml:space="preserve">Noile instante entitate devin managed si deci persistente fie prin invocarea metodei </w:t>
      </w:r>
      <w:r w:rsidRPr="00CB6617">
        <w:rPr>
          <w:rFonts w:ascii="Courier New" w:hAnsi="Courier New" w:cs="Courier New"/>
          <w:sz w:val="20"/>
          <w:szCs w:val="20"/>
          <w:lang w:val="en-US"/>
        </w:rPr>
        <w:t>persist()</w:t>
      </w:r>
      <w:r>
        <w:rPr>
          <w:lang w:val="en-US"/>
        </w:rPr>
        <w:t xml:space="preserve"> sau printr-o operatie in cascada </w:t>
      </w:r>
      <w:r w:rsidRPr="00CB6617">
        <w:rPr>
          <w:rFonts w:ascii="Courier New" w:hAnsi="Courier New" w:cs="Courier New"/>
          <w:sz w:val="20"/>
          <w:szCs w:val="20"/>
          <w:lang w:val="en-US"/>
        </w:rPr>
        <w:t>persist</w:t>
      </w:r>
      <w:r>
        <w:rPr>
          <w:lang w:val="en-US"/>
        </w:rPr>
        <w:t xml:space="preserve">, invocata de entitatile relationate ale entitatii curente, care au elementul </w:t>
      </w:r>
      <w:r w:rsidRPr="00CB6617">
        <w:rPr>
          <w:rFonts w:ascii="Courier New" w:hAnsi="Courier New" w:cs="Courier New"/>
          <w:sz w:val="20"/>
          <w:szCs w:val="20"/>
          <w:lang w:val="en-US"/>
        </w:rPr>
        <w:t>cascade</w:t>
      </w:r>
      <w:r>
        <w:rPr>
          <w:lang w:val="en-US"/>
        </w:rPr>
        <w:t xml:space="preserve"> setat la valoarea </w:t>
      </w:r>
      <w:r w:rsidRPr="00CB6617">
        <w:rPr>
          <w:rFonts w:ascii="Courier New" w:hAnsi="Courier New" w:cs="Courier New"/>
          <w:sz w:val="20"/>
          <w:szCs w:val="20"/>
          <w:lang w:val="en-US"/>
        </w:rPr>
        <w:t>PERSIST</w:t>
      </w:r>
      <w:r>
        <w:rPr>
          <w:lang w:val="en-US"/>
        </w:rPr>
        <w:t xml:space="preserve"> sau </w:t>
      </w:r>
      <w:r w:rsidRPr="00CB6617">
        <w:rPr>
          <w:rFonts w:ascii="Courier New" w:hAnsi="Courier New" w:cs="Courier New"/>
          <w:sz w:val="20"/>
          <w:szCs w:val="20"/>
          <w:lang w:val="en-US"/>
        </w:rPr>
        <w:t>ALL</w:t>
      </w:r>
      <w:r>
        <w:rPr>
          <w:lang w:val="en-US"/>
        </w:rPr>
        <w:t xml:space="preserve"> in anotatia relationarii. Aceasta inseamna ca datele entitatii sunt stocate in baza de date cand tranzactia asociata cu operatia persist este incheiata. Daca entitatea este deja managed atunci operatia persist este ignorata. Daca operatia persist este apelata unei instante removed, entitatea devine managed. Daca entitatea este detached atunci operatia va arunca un </w:t>
      </w:r>
      <w:r w:rsidRPr="00CB6617">
        <w:rPr>
          <w:rFonts w:ascii="Courier New" w:hAnsi="Courier New" w:cs="Courier New"/>
          <w:sz w:val="20"/>
          <w:szCs w:val="20"/>
          <w:lang w:val="en-US"/>
        </w:rPr>
        <w:t>IllegalArgumentException</w:t>
      </w:r>
      <w:r>
        <w:rPr>
          <w:lang w:val="en-US"/>
        </w:rPr>
        <w:t xml:space="preserve"> si tranzactia va esua. Operatia de persistenta va fi propagata tuturor entitatilor relationate daca acestea au elementul </w:t>
      </w:r>
      <w:r w:rsidRPr="00D86A65">
        <w:rPr>
          <w:rFonts w:ascii="Courier New" w:hAnsi="Courier New" w:cs="Courier New"/>
          <w:sz w:val="20"/>
          <w:szCs w:val="20"/>
          <w:lang w:val="en-US"/>
        </w:rPr>
        <w:t>cascade</w:t>
      </w:r>
      <w:r>
        <w:rPr>
          <w:lang w:val="en-US"/>
        </w:rPr>
        <w:t xml:space="preserve"> setat corespunzator.</w:t>
      </w:r>
    </w:p>
    <w:p w:rsidR="0066737A" w:rsidRDefault="0066737A" w:rsidP="0066737A">
      <w:pPr>
        <w:autoSpaceDE w:val="0"/>
        <w:autoSpaceDN w:val="0"/>
        <w:adjustRightInd w:val="0"/>
        <w:rPr>
          <w:lang w:val="en-US"/>
        </w:rPr>
      </w:pPr>
      <w:r>
        <w:rPr>
          <w:lang w:val="en-US"/>
        </w:rPr>
        <w:t xml:space="preserve">Stergerea entitatilor se face prin apelul metodei </w:t>
      </w:r>
      <w:r w:rsidRPr="009160F9">
        <w:rPr>
          <w:rFonts w:ascii="Courier New" w:hAnsi="Courier New" w:cs="Courier New"/>
          <w:sz w:val="20"/>
          <w:szCs w:val="20"/>
          <w:lang w:val="en-US"/>
        </w:rPr>
        <w:t>remove()</w:t>
      </w:r>
      <w:r>
        <w:rPr>
          <w:lang w:val="en-US"/>
        </w:rPr>
        <w:t xml:space="preserve"> sau printr-o operatie de stergere in cascada, invocata din entitatile relationate ce au elementul </w:t>
      </w:r>
      <w:r w:rsidRPr="009160F9">
        <w:rPr>
          <w:rFonts w:ascii="Courier New" w:hAnsi="Courier New" w:cs="Courier New"/>
          <w:sz w:val="20"/>
          <w:szCs w:val="20"/>
          <w:lang w:val="en-US"/>
        </w:rPr>
        <w:t>cascade</w:t>
      </w:r>
      <w:r>
        <w:rPr>
          <w:lang w:val="en-US"/>
        </w:rPr>
        <w:t xml:space="preserve"> setat la valoarea </w:t>
      </w:r>
      <w:r w:rsidRPr="009160F9">
        <w:rPr>
          <w:rFonts w:ascii="Courier New" w:hAnsi="Courier New" w:cs="Courier New"/>
          <w:sz w:val="20"/>
          <w:szCs w:val="20"/>
          <w:lang w:val="en-US"/>
        </w:rPr>
        <w:t>REMOVE</w:t>
      </w:r>
      <w:r>
        <w:rPr>
          <w:lang w:val="en-US"/>
        </w:rPr>
        <w:t xml:space="preserve"> sau </w:t>
      </w:r>
      <w:r w:rsidRPr="009160F9">
        <w:rPr>
          <w:rFonts w:ascii="Courier New" w:hAnsi="Courier New" w:cs="Courier New"/>
          <w:sz w:val="20"/>
          <w:szCs w:val="20"/>
          <w:lang w:val="en-US"/>
        </w:rPr>
        <w:t>ALL</w:t>
      </w:r>
      <w:r>
        <w:rPr>
          <w:lang w:val="en-US"/>
        </w:rPr>
        <w:t xml:space="preserve">. Daca metoda </w:t>
      </w:r>
      <w:r w:rsidRPr="009160F9">
        <w:rPr>
          <w:rFonts w:ascii="Courier New" w:hAnsi="Courier New" w:cs="Courier New"/>
          <w:sz w:val="20"/>
          <w:szCs w:val="20"/>
          <w:lang w:val="en-US"/>
        </w:rPr>
        <w:t>remove()</w:t>
      </w:r>
      <w:r>
        <w:rPr>
          <w:lang w:val="en-US"/>
        </w:rPr>
        <w:t xml:space="preserve"> este invocata pe o entiate aflata in starea new, operatia este ignorata. Daca este invocata pe o entitate avand starea detached se va arunca un </w:t>
      </w:r>
      <w:r w:rsidRPr="009160F9">
        <w:rPr>
          <w:rFonts w:ascii="Courier New" w:hAnsi="Courier New" w:cs="Courier New"/>
          <w:sz w:val="20"/>
          <w:szCs w:val="20"/>
          <w:lang w:val="en-US"/>
        </w:rPr>
        <w:t>IllegalArgumentException</w:t>
      </w:r>
      <w:r>
        <w:rPr>
          <w:lang w:val="en-US"/>
        </w:rPr>
        <w:t xml:space="preserve"> si tranzactia va esua. Daca va fi invocata pe o entitate removed, operatia va fi ignorata.</w:t>
      </w:r>
    </w:p>
    <w:p w:rsidR="0066737A" w:rsidRDefault="0066737A" w:rsidP="0066737A">
      <w:pPr>
        <w:autoSpaceDE w:val="0"/>
        <w:autoSpaceDN w:val="0"/>
        <w:adjustRightInd w:val="0"/>
        <w:rPr>
          <w:lang w:val="en-US"/>
        </w:rPr>
      </w:pPr>
      <w:r>
        <w:rPr>
          <w:lang w:val="en-US"/>
        </w:rPr>
        <w:t xml:space="preserve">Starea entitatilor persistente este sincronizata cu baza de date atunci cand tranzactia in care se afla aceste entitati este comisa. Daca gestionam o relatie bidirectionala atunci datele vor fi persistente bazandu-ne pe partea owning a relatiei. Pentru a forta sincronizarea entitatilor cu baza de date invocam metoda </w:t>
      </w:r>
      <w:r w:rsidRPr="00A3424A">
        <w:rPr>
          <w:rFonts w:ascii="Courier New" w:hAnsi="Courier New" w:cs="Courier New"/>
          <w:sz w:val="20"/>
          <w:szCs w:val="20"/>
          <w:lang w:val="en-US"/>
        </w:rPr>
        <w:t>flush()</w:t>
      </w:r>
      <w:r>
        <w:rPr>
          <w:lang w:val="en-US"/>
        </w:rPr>
        <w:t xml:space="preserve"> in instanta </w:t>
      </w:r>
      <w:r w:rsidRPr="00A3424A">
        <w:rPr>
          <w:rFonts w:ascii="Courier New" w:hAnsi="Courier New" w:cs="Courier New"/>
          <w:sz w:val="20"/>
          <w:szCs w:val="20"/>
          <w:lang w:val="en-US"/>
        </w:rPr>
        <w:t>EntityManager</w:t>
      </w:r>
      <w:r>
        <w:rPr>
          <w:lang w:val="en-US"/>
        </w:rPr>
        <w:t>.</w:t>
      </w:r>
    </w:p>
    <w:p w:rsidR="0066737A" w:rsidRPr="00A3424A" w:rsidRDefault="0066737A" w:rsidP="0066737A">
      <w:pPr>
        <w:autoSpaceDE w:val="0"/>
        <w:autoSpaceDN w:val="0"/>
        <w:adjustRightInd w:val="0"/>
      </w:pPr>
    </w:p>
    <w:p w:rsidR="0066737A" w:rsidRPr="00A3424A" w:rsidRDefault="0066737A" w:rsidP="0066737A">
      <w:pPr>
        <w:autoSpaceDE w:val="0"/>
        <w:autoSpaceDN w:val="0"/>
        <w:adjustRightInd w:val="0"/>
        <w:rPr>
          <w:b/>
        </w:rPr>
      </w:pPr>
      <w:r w:rsidRPr="00A3424A">
        <w:rPr>
          <w:b/>
        </w:rPr>
        <w:t>Unitati de persistenta</w:t>
      </w:r>
    </w:p>
    <w:p w:rsidR="0066737A" w:rsidRDefault="0066737A" w:rsidP="0066737A">
      <w:pPr>
        <w:autoSpaceDE w:val="0"/>
        <w:autoSpaceDN w:val="0"/>
        <w:adjustRightInd w:val="0"/>
      </w:pPr>
      <w:r>
        <w:t xml:space="preserve">O unitate de persistenta (persistence unit) defineste multimea tuturor claselor entitate gestionate de instantele </w:t>
      </w:r>
      <w:r w:rsidRPr="00A3424A">
        <w:rPr>
          <w:rFonts w:ascii="Courier New" w:hAnsi="Courier New" w:cs="Courier New"/>
          <w:sz w:val="20"/>
          <w:szCs w:val="20"/>
        </w:rPr>
        <w:t>EntityManager</w:t>
      </w:r>
      <w:r>
        <w:t xml:space="preserve"> intr-o aplicatie. Unitatile de persistenta sunt definite de fisierul de configurare </w:t>
      </w:r>
      <w:r w:rsidRPr="00A3424A">
        <w:rPr>
          <w:rFonts w:ascii="Courier New" w:hAnsi="Courier New" w:cs="Courier New"/>
          <w:sz w:val="20"/>
          <w:szCs w:val="20"/>
        </w:rPr>
        <w:t>persistence.xml</w:t>
      </w:r>
      <w:r>
        <w:t>. Un exemplu de astfel de fisier este cel creat in aplicatia din cursul anterior:</w:t>
      </w:r>
    </w:p>
    <w:p w:rsidR="0066737A" w:rsidRDefault="0066737A" w:rsidP="0066737A">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66737A" w:rsidRDefault="0066737A" w:rsidP="0066737A">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persistence</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"http://java.sun.com/xml/ns/persistence"</w:t>
      </w:r>
      <w:r>
        <w:rPr>
          <w:rFonts w:ascii="Courier New" w:hAnsi="Courier New" w:cs="Courier New"/>
          <w:sz w:val="20"/>
          <w:szCs w:val="20"/>
        </w:rPr>
        <w:t xml:space="preserve"> </w:t>
      </w:r>
      <w:r>
        <w:rPr>
          <w:rFonts w:ascii="Courier New" w:hAnsi="Courier New" w:cs="Courier New"/>
          <w:color w:val="7F007F"/>
          <w:sz w:val="20"/>
          <w:szCs w:val="20"/>
        </w:rPr>
        <w:t>xmlns:xsi</w:t>
      </w:r>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r>
        <w:rPr>
          <w:rFonts w:ascii="Courier New" w:hAnsi="Courier New" w:cs="Courier New"/>
          <w:sz w:val="20"/>
          <w:szCs w:val="20"/>
        </w:rPr>
        <w:t xml:space="preserve"> </w:t>
      </w:r>
      <w:r>
        <w:rPr>
          <w:rFonts w:ascii="Courier New" w:hAnsi="Courier New" w:cs="Courier New"/>
          <w:color w:val="7F007F"/>
          <w:sz w:val="20"/>
          <w:szCs w:val="20"/>
        </w:rPr>
        <w:t>xsi:schemaLocation</w:t>
      </w:r>
      <w:r>
        <w:rPr>
          <w:rFonts w:ascii="Courier New" w:hAnsi="Courier New" w:cs="Courier New"/>
          <w:color w:val="000000"/>
          <w:sz w:val="20"/>
          <w:szCs w:val="20"/>
        </w:rPr>
        <w:t>=</w:t>
      </w:r>
      <w:r>
        <w:rPr>
          <w:rFonts w:ascii="Courier New" w:hAnsi="Courier New" w:cs="Courier New"/>
          <w:i/>
          <w:iCs/>
          <w:color w:val="2A00FF"/>
          <w:sz w:val="20"/>
          <w:szCs w:val="20"/>
        </w:rPr>
        <w:t>"http://java.sun.com/xml/ns/persistence http://java.sun.com/xml/ns/persistence/persistence_1_0.xsd"</w:t>
      </w:r>
      <w:r>
        <w:rPr>
          <w:rFonts w:ascii="Courier New" w:hAnsi="Courier New" w:cs="Courier New"/>
          <w:color w:val="008080"/>
          <w:sz w:val="20"/>
          <w:szCs w:val="20"/>
        </w:rPr>
        <w:t>&gt;</w:t>
      </w:r>
    </w:p>
    <w:p w:rsidR="0066737A" w:rsidRDefault="0066737A" w:rsidP="006673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persistence-unit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"PrimulEJB"</w:t>
      </w:r>
      <w:r>
        <w:rPr>
          <w:rFonts w:ascii="Courier New" w:hAnsi="Courier New" w:cs="Courier New"/>
          <w:color w:val="008080"/>
          <w:sz w:val="20"/>
          <w:szCs w:val="20"/>
        </w:rPr>
        <w:t>&gt;</w:t>
      </w:r>
    </w:p>
    <w:p w:rsidR="0066737A" w:rsidRDefault="0066737A" w:rsidP="006673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jta-data-source</w:t>
      </w:r>
      <w:r>
        <w:rPr>
          <w:rFonts w:ascii="Courier New" w:hAnsi="Courier New" w:cs="Courier New"/>
          <w:color w:val="008080"/>
          <w:sz w:val="20"/>
          <w:szCs w:val="20"/>
        </w:rPr>
        <w:t>&gt;</w:t>
      </w:r>
      <w:r>
        <w:rPr>
          <w:rFonts w:ascii="Courier New" w:hAnsi="Courier New" w:cs="Courier New"/>
          <w:color w:val="000000"/>
          <w:sz w:val="20"/>
          <w:szCs w:val="20"/>
        </w:rPr>
        <w:t>jdbc/account</w:t>
      </w:r>
      <w:r>
        <w:rPr>
          <w:rFonts w:ascii="Courier New" w:hAnsi="Courier New" w:cs="Courier New"/>
          <w:color w:val="008080"/>
          <w:sz w:val="20"/>
          <w:szCs w:val="20"/>
        </w:rPr>
        <w:t>&lt;/</w:t>
      </w:r>
      <w:r>
        <w:rPr>
          <w:rFonts w:ascii="Courier New" w:hAnsi="Courier New" w:cs="Courier New"/>
          <w:color w:val="3F7F7F"/>
          <w:sz w:val="20"/>
          <w:szCs w:val="20"/>
        </w:rPr>
        <w:t>jta-data-source</w:t>
      </w:r>
      <w:r>
        <w:rPr>
          <w:rFonts w:ascii="Courier New" w:hAnsi="Courier New" w:cs="Courier New"/>
          <w:color w:val="008080"/>
          <w:sz w:val="20"/>
          <w:szCs w:val="20"/>
        </w:rPr>
        <w:t>&gt;</w:t>
      </w:r>
    </w:p>
    <w:p w:rsidR="0066737A" w:rsidRDefault="0066737A" w:rsidP="006673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class</w:t>
      </w:r>
      <w:r>
        <w:rPr>
          <w:rFonts w:ascii="Courier New" w:hAnsi="Courier New" w:cs="Courier New"/>
          <w:color w:val="008080"/>
          <w:sz w:val="20"/>
          <w:szCs w:val="20"/>
        </w:rPr>
        <w:t>&gt;</w:t>
      </w:r>
      <w:r>
        <w:rPr>
          <w:rFonts w:ascii="Courier New" w:hAnsi="Courier New" w:cs="Courier New"/>
          <w:color w:val="000000"/>
          <w:sz w:val="20"/>
          <w:szCs w:val="20"/>
        </w:rPr>
        <w:t>entitati.Customer</w:t>
      </w:r>
      <w:r>
        <w:rPr>
          <w:rFonts w:ascii="Courier New" w:hAnsi="Courier New" w:cs="Courier New"/>
          <w:color w:val="008080"/>
          <w:sz w:val="20"/>
          <w:szCs w:val="20"/>
        </w:rPr>
        <w:t>&lt;/</w:t>
      </w:r>
      <w:r>
        <w:rPr>
          <w:rFonts w:ascii="Courier New" w:hAnsi="Courier New" w:cs="Courier New"/>
          <w:color w:val="3F7F7F"/>
          <w:sz w:val="20"/>
          <w:szCs w:val="20"/>
        </w:rPr>
        <w:t>class</w:t>
      </w:r>
      <w:r>
        <w:rPr>
          <w:rFonts w:ascii="Courier New" w:hAnsi="Courier New" w:cs="Courier New"/>
          <w:color w:val="008080"/>
          <w:sz w:val="20"/>
          <w:szCs w:val="20"/>
        </w:rPr>
        <w:t>&gt;</w:t>
      </w:r>
    </w:p>
    <w:p w:rsidR="0066737A" w:rsidRDefault="0066737A" w:rsidP="006673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class</w:t>
      </w:r>
      <w:r>
        <w:rPr>
          <w:rFonts w:ascii="Courier New" w:hAnsi="Courier New" w:cs="Courier New"/>
          <w:color w:val="008080"/>
          <w:sz w:val="20"/>
          <w:szCs w:val="20"/>
        </w:rPr>
        <w:t>&gt;</w:t>
      </w:r>
      <w:r>
        <w:rPr>
          <w:rFonts w:ascii="Courier New" w:hAnsi="Courier New" w:cs="Courier New"/>
          <w:color w:val="000000"/>
          <w:sz w:val="20"/>
          <w:szCs w:val="20"/>
        </w:rPr>
        <w:t>entitati.SavingsAccount</w:t>
      </w:r>
      <w:r>
        <w:rPr>
          <w:rFonts w:ascii="Courier New" w:hAnsi="Courier New" w:cs="Courier New"/>
          <w:color w:val="008080"/>
          <w:sz w:val="20"/>
          <w:szCs w:val="20"/>
        </w:rPr>
        <w:t>&lt;/</w:t>
      </w:r>
      <w:r>
        <w:rPr>
          <w:rFonts w:ascii="Courier New" w:hAnsi="Courier New" w:cs="Courier New"/>
          <w:color w:val="3F7F7F"/>
          <w:sz w:val="20"/>
          <w:szCs w:val="20"/>
        </w:rPr>
        <w:t>class</w:t>
      </w:r>
      <w:r>
        <w:rPr>
          <w:rFonts w:ascii="Courier New" w:hAnsi="Courier New" w:cs="Courier New"/>
          <w:color w:val="008080"/>
          <w:sz w:val="20"/>
          <w:szCs w:val="20"/>
        </w:rPr>
        <w:t>&gt;</w:t>
      </w:r>
    </w:p>
    <w:p w:rsidR="0066737A" w:rsidRDefault="0066737A" w:rsidP="006673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persistence-unit</w:t>
      </w:r>
      <w:r>
        <w:rPr>
          <w:rFonts w:ascii="Courier New" w:hAnsi="Courier New" w:cs="Courier New"/>
          <w:color w:val="008080"/>
          <w:sz w:val="20"/>
          <w:szCs w:val="20"/>
        </w:rPr>
        <w:t>&gt;</w:t>
      </w:r>
    </w:p>
    <w:p w:rsidR="0066737A" w:rsidRDefault="0066737A" w:rsidP="0066737A">
      <w:pPr>
        <w:autoSpaceDE w:val="0"/>
        <w:autoSpaceDN w:val="0"/>
        <w:adjustRightInd w:val="0"/>
      </w:pPr>
      <w:r>
        <w:rPr>
          <w:rFonts w:ascii="Courier New" w:hAnsi="Courier New" w:cs="Courier New"/>
          <w:color w:val="008080"/>
          <w:sz w:val="20"/>
          <w:szCs w:val="20"/>
        </w:rPr>
        <w:t>&lt;/</w:t>
      </w:r>
      <w:r>
        <w:rPr>
          <w:rFonts w:ascii="Courier New" w:hAnsi="Courier New" w:cs="Courier New"/>
          <w:color w:val="3F7F7F"/>
          <w:sz w:val="20"/>
          <w:szCs w:val="20"/>
        </w:rPr>
        <w:t>persistence</w:t>
      </w:r>
      <w:r>
        <w:rPr>
          <w:rFonts w:ascii="Courier New" w:hAnsi="Courier New" w:cs="Courier New"/>
          <w:color w:val="008080"/>
          <w:sz w:val="20"/>
          <w:szCs w:val="20"/>
        </w:rPr>
        <w:t>&gt;</w:t>
      </w:r>
    </w:p>
    <w:p w:rsidR="0066737A" w:rsidRDefault="0066737A" w:rsidP="0066737A">
      <w:pPr>
        <w:autoSpaceDE w:val="0"/>
        <w:autoSpaceDN w:val="0"/>
        <w:adjustRightInd w:val="0"/>
      </w:pPr>
      <w:r>
        <w:lastRenderedPageBreak/>
        <w:t xml:space="preserve">Fisierul descrie o unitate persistenta numita </w:t>
      </w:r>
      <w:r w:rsidRPr="002978BA">
        <w:rPr>
          <w:rFonts w:ascii="Courier New" w:hAnsi="Courier New" w:cs="Courier New"/>
          <w:sz w:val="20"/>
          <w:szCs w:val="20"/>
        </w:rPr>
        <w:t>PrimulEJB</w:t>
      </w:r>
      <w:r>
        <w:t xml:space="preserve"> ce foloseste o sursa de date JTA </w:t>
      </w:r>
      <w:r w:rsidRPr="002978BA">
        <w:rPr>
          <w:rFonts w:ascii="Courier New" w:hAnsi="Courier New" w:cs="Courier New"/>
          <w:sz w:val="20"/>
          <w:szCs w:val="20"/>
        </w:rPr>
        <w:t>jdbc/account</w:t>
      </w:r>
      <w:r>
        <w:t xml:space="preserve">. Elementele </w:t>
      </w:r>
      <w:r w:rsidRPr="002978BA">
        <w:rPr>
          <w:rFonts w:ascii="Courier New" w:hAnsi="Courier New" w:cs="Courier New"/>
          <w:sz w:val="20"/>
          <w:szCs w:val="20"/>
        </w:rPr>
        <w:t>class</w:t>
      </w:r>
      <w:r>
        <w:t xml:space="preserve"> specifica clasele persitente si anume: clase entitate, clase incorporate si superclase mapate.</w:t>
      </w:r>
    </w:p>
    <w:p w:rsidR="0066737A" w:rsidRDefault="0066737A" w:rsidP="0066737A">
      <w:pPr>
        <w:autoSpaceDE w:val="0"/>
        <w:autoSpaceDN w:val="0"/>
        <w:adjustRightInd w:val="0"/>
      </w:pPr>
      <w:r>
        <w:t>Unitatile persistente pot fi impachetate intr-un fisier WAR sau EJB JAR, sau pot constitui un JAR ce este inclus intr-un WAR sau EAR.</w:t>
      </w:r>
    </w:p>
    <w:p w:rsidR="0066737A" w:rsidRDefault="0066737A" w:rsidP="0066737A">
      <w:pPr>
        <w:autoSpaceDE w:val="0"/>
        <w:autoSpaceDN w:val="0"/>
        <w:adjustRightInd w:val="0"/>
      </w:pPr>
    </w:p>
    <w:p w:rsidR="0066737A" w:rsidRPr="0066737A" w:rsidRDefault="0066737A" w:rsidP="0066737A">
      <w:pPr>
        <w:autoSpaceDE w:val="0"/>
        <w:autoSpaceDN w:val="0"/>
        <w:adjustRightInd w:val="0"/>
        <w:rPr>
          <w:b/>
        </w:rPr>
      </w:pPr>
      <w:r w:rsidRPr="0066737A">
        <w:rPr>
          <w:b/>
        </w:rPr>
        <w:t>Folosirea JPA intr-o aplicatie Java SE</w:t>
      </w:r>
    </w:p>
    <w:p w:rsidR="0066737A" w:rsidRDefault="0066737A" w:rsidP="0066737A">
      <w:pPr>
        <w:pStyle w:val="ListParagraph"/>
        <w:numPr>
          <w:ilvl w:val="0"/>
          <w:numId w:val="29"/>
        </w:numPr>
        <w:autoSpaceDE w:val="0"/>
        <w:autoSpaceDN w:val="0"/>
        <w:adjustRightInd w:val="0"/>
      </w:pPr>
      <w:r>
        <w:t>Cream baza de date pe serverul de baze de date</w:t>
      </w:r>
    </w:p>
    <w:p w:rsidR="0066737A" w:rsidRDefault="0066737A" w:rsidP="0066737A">
      <w:pPr>
        <w:pStyle w:val="ListParagraph"/>
        <w:numPr>
          <w:ilvl w:val="0"/>
          <w:numId w:val="29"/>
        </w:numPr>
        <w:autoSpaceDE w:val="0"/>
        <w:autoSpaceDN w:val="0"/>
        <w:adjustRightInd w:val="0"/>
      </w:pPr>
      <w:r>
        <w:t>Adaugam bibliotecile EclipseLink si conectorul la BD</w:t>
      </w:r>
    </w:p>
    <w:p w:rsidR="0066737A" w:rsidRDefault="0066737A" w:rsidP="0066737A">
      <w:pPr>
        <w:pStyle w:val="ListParagraph"/>
        <w:numPr>
          <w:ilvl w:val="0"/>
          <w:numId w:val="29"/>
        </w:numPr>
        <w:autoSpaceDE w:val="0"/>
        <w:autoSpaceDN w:val="0"/>
        <w:adjustRightInd w:val="0"/>
      </w:pPr>
      <w:r>
        <w:t>Definim entitatile in aplicatie</w:t>
      </w:r>
    </w:p>
    <w:p w:rsidR="0066737A" w:rsidRDefault="0066737A" w:rsidP="0066737A">
      <w:pPr>
        <w:pStyle w:val="ListParagraph"/>
        <w:numPr>
          <w:ilvl w:val="0"/>
          <w:numId w:val="29"/>
        </w:numPr>
        <w:autoSpaceDE w:val="0"/>
        <w:autoSpaceDN w:val="0"/>
        <w:adjustRightInd w:val="0"/>
      </w:pPr>
      <w:r>
        <w:t xml:space="preserve">Cream </w:t>
      </w:r>
      <w:r w:rsidR="00EC3BF4">
        <w:t>persistence.xml si-l configuram: definim o unitate de persistenta si un tip de tranzactie, furnizam nume claselor entitate, definim proprietatile conexiunii JDBC</w:t>
      </w:r>
    </w:p>
    <w:p w:rsidR="00EC3BF4" w:rsidRDefault="00EC3BF4" w:rsidP="0066737A">
      <w:pPr>
        <w:pStyle w:val="ListParagraph"/>
        <w:numPr>
          <w:ilvl w:val="0"/>
          <w:numId w:val="29"/>
        </w:numPr>
        <w:autoSpaceDE w:val="0"/>
        <w:autoSpaceDN w:val="0"/>
        <w:adjustRightInd w:val="0"/>
      </w:pPr>
      <w:r>
        <w:t xml:space="preserve">Cream instante ale </w:t>
      </w:r>
      <w:r w:rsidRPr="00EC3BF4">
        <w:rPr>
          <w:rFonts w:ascii="Courier New" w:hAnsi="Courier New" w:cs="Courier New"/>
          <w:sz w:val="20"/>
          <w:szCs w:val="20"/>
        </w:rPr>
        <w:t>EntityManagerFactory</w:t>
      </w:r>
      <w:r>
        <w:t xml:space="preserve"> si </w:t>
      </w:r>
      <w:r w:rsidRPr="00EC3BF4">
        <w:rPr>
          <w:rFonts w:ascii="Courier New" w:hAnsi="Courier New" w:cs="Courier New"/>
          <w:sz w:val="20"/>
          <w:szCs w:val="20"/>
        </w:rPr>
        <w:t>EntityManager</w:t>
      </w:r>
    </w:p>
    <w:p w:rsidR="00EC3BF4" w:rsidRPr="005671BF" w:rsidRDefault="00EC3BF4" w:rsidP="0066737A">
      <w:pPr>
        <w:pStyle w:val="ListParagraph"/>
        <w:numPr>
          <w:ilvl w:val="0"/>
          <w:numId w:val="29"/>
        </w:numPr>
        <w:autoSpaceDE w:val="0"/>
        <w:autoSpaceDN w:val="0"/>
        <w:adjustRightInd w:val="0"/>
      </w:pPr>
      <w:r>
        <w:t>Scriem cod pentru a efectua persistenta entitatilor folosind instanta entity manager</w:t>
      </w:r>
    </w:p>
    <w:p w:rsidR="0066737A" w:rsidRPr="00256B51" w:rsidRDefault="0066737A" w:rsidP="0066737A">
      <w:pPr>
        <w:rPr>
          <w:lang w:val="it-IT"/>
        </w:rPr>
      </w:pPr>
    </w:p>
    <w:p w:rsidR="0066737A" w:rsidRPr="00746328" w:rsidRDefault="0066737A" w:rsidP="00511822">
      <w:bookmarkStart w:id="0" w:name="_GoBack"/>
      <w:bookmarkEnd w:id="0"/>
    </w:p>
    <w:sectPr w:rsidR="0066737A" w:rsidRPr="007463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SolBookMono-Roman">
    <w:panose1 w:val="00000000000000000000"/>
    <w:charset w:val="EE"/>
    <w:family w:val="auto"/>
    <w:notTrueType/>
    <w:pitch w:val="default"/>
    <w:sig w:usb0="00000005" w:usb1="00000000" w:usb2="00000000" w:usb3="00000000" w:csb0="00000002" w:csb1="00000000"/>
  </w:font>
  <w:font w:name="Courier">
    <w:panose1 w:val="02070409020205020404"/>
    <w:charset w:val="00"/>
    <w:family w:val="modern"/>
    <w:notTrueType/>
    <w:pitch w:val="fixed"/>
    <w:sig w:usb0="00000003" w:usb1="00000000" w:usb2="00000000" w:usb3="00000000" w:csb0="00000001" w:csb1="00000000"/>
  </w:font>
  <w:font w:name="MyriadPro-SemiboldSemiCn">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9044A"/>
    <w:multiLevelType w:val="hybridMultilevel"/>
    <w:tmpl w:val="8F1A5F58"/>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
    <w:nsid w:val="0E837473"/>
    <w:multiLevelType w:val="hybridMultilevel"/>
    <w:tmpl w:val="60A65C0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11D0190D"/>
    <w:multiLevelType w:val="hybridMultilevel"/>
    <w:tmpl w:val="65D03506"/>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3">
    <w:nsid w:val="14A646F3"/>
    <w:multiLevelType w:val="hybridMultilevel"/>
    <w:tmpl w:val="C6CC2986"/>
    <w:lvl w:ilvl="0" w:tplc="C9EC1906">
      <w:start w:val="1"/>
      <w:numFmt w:val="bullet"/>
      <w:lvlText w:val=""/>
      <w:lvlJc w:val="left"/>
      <w:pPr>
        <w:tabs>
          <w:tab w:val="num" w:pos="720"/>
        </w:tabs>
        <w:ind w:left="720" w:hanging="360"/>
      </w:pPr>
      <w:rPr>
        <w:rFonts w:ascii="Symbol" w:hAnsi="Symbol" w:hint="default"/>
      </w:rPr>
    </w:lvl>
    <w:lvl w:ilvl="1" w:tplc="04180003">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4">
    <w:nsid w:val="15C424B4"/>
    <w:multiLevelType w:val="hybridMultilevel"/>
    <w:tmpl w:val="9B5A4EE4"/>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5">
    <w:nsid w:val="16155041"/>
    <w:multiLevelType w:val="hybridMultilevel"/>
    <w:tmpl w:val="20B4F1F4"/>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6">
    <w:nsid w:val="161C5352"/>
    <w:multiLevelType w:val="hybridMultilevel"/>
    <w:tmpl w:val="5DE6BD3A"/>
    <w:lvl w:ilvl="0" w:tplc="C9EC1906">
      <w:start w:val="1"/>
      <w:numFmt w:val="bullet"/>
      <w:lvlText w:val=""/>
      <w:lvlJc w:val="left"/>
      <w:pPr>
        <w:tabs>
          <w:tab w:val="num" w:pos="720"/>
        </w:tabs>
        <w:ind w:left="720" w:hanging="360"/>
      </w:pPr>
      <w:rPr>
        <w:rFonts w:ascii="Symbol" w:hAnsi="Symbol" w:hint="default"/>
      </w:rPr>
    </w:lvl>
    <w:lvl w:ilvl="1" w:tplc="04180003">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7">
    <w:nsid w:val="177A6AFD"/>
    <w:multiLevelType w:val="hybridMultilevel"/>
    <w:tmpl w:val="701095AE"/>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8">
    <w:nsid w:val="19D251AD"/>
    <w:multiLevelType w:val="hybridMultilevel"/>
    <w:tmpl w:val="E4808444"/>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9">
    <w:nsid w:val="1C412A4E"/>
    <w:multiLevelType w:val="hybridMultilevel"/>
    <w:tmpl w:val="A12CC012"/>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0">
    <w:nsid w:val="25585978"/>
    <w:multiLevelType w:val="hybridMultilevel"/>
    <w:tmpl w:val="24DEA8C0"/>
    <w:lvl w:ilvl="0" w:tplc="0418000F">
      <w:start w:val="1"/>
      <w:numFmt w:val="decimal"/>
      <w:lvlText w:val="%1."/>
      <w:lvlJc w:val="left"/>
      <w:pPr>
        <w:tabs>
          <w:tab w:val="num" w:pos="720"/>
        </w:tabs>
        <w:ind w:left="720" w:hanging="360"/>
      </w:p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11">
    <w:nsid w:val="26316961"/>
    <w:multiLevelType w:val="hybridMultilevel"/>
    <w:tmpl w:val="A09048BA"/>
    <w:lvl w:ilvl="0" w:tplc="A0B4A9B8">
      <w:numFmt w:val="bullet"/>
      <w:lvlText w:val="-"/>
      <w:lvlJc w:val="left"/>
      <w:pPr>
        <w:ind w:left="720" w:hanging="360"/>
      </w:pPr>
      <w:rPr>
        <w:rFonts w:ascii="Calibri" w:eastAsiaTheme="minorHAnsi" w:hAnsi="Calibri"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275A5D37"/>
    <w:multiLevelType w:val="hybridMultilevel"/>
    <w:tmpl w:val="83A00792"/>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3">
    <w:nsid w:val="3046196D"/>
    <w:multiLevelType w:val="hybridMultilevel"/>
    <w:tmpl w:val="1EB44058"/>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4">
    <w:nsid w:val="44F06495"/>
    <w:multiLevelType w:val="hybridMultilevel"/>
    <w:tmpl w:val="063A54D4"/>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5">
    <w:nsid w:val="4DC67C5C"/>
    <w:multiLevelType w:val="hybridMultilevel"/>
    <w:tmpl w:val="75CEFA02"/>
    <w:lvl w:ilvl="0" w:tplc="C9EC1906">
      <w:start w:val="1"/>
      <w:numFmt w:val="bullet"/>
      <w:lvlText w:val=""/>
      <w:lvlJc w:val="left"/>
      <w:pPr>
        <w:tabs>
          <w:tab w:val="num" w:pos="720"/>
        </w:tabs>
        <w:ind w:left="720" w:hanging="360"/>
      </w:pPr>
      <w:rPr>
        <w:rFonts w:ascii="Symbol" w:hAnsi="Symbol" w:hint="default"/>
      </w:rPr>
    </w:lvl>
    <w:lvl w:ilvl="1" w:tplc="04180003">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6">
    <w:nsid w:val="564D7EDD"/>
    <w:multiLevelType w:val="hybridMultilevel"/>
    <w:tmpl w:val="5F3ACBC2"/>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7">
    <w:nsid w:val="56BC3704"/>
    <w:multiLevelType w:val="hybridMultilevel"/>
    <w:tmpl w:val="B490A3FE"/>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8">
    <w:nsid w:val="5B773E62"/>
    <w:multiLevelType w:val="hybridMultilevel"/>
    <w:tmpl w:val="0CD2115C"/>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9">
    <w:nsid w:val="5CEF747C"/>
    <w:multiLevelType w:val="hybridMultilevel"/>
    <w:tmpl w:val="2196E2B4"/>
    <w:lvl w:ilvl="0" w:tplc="7DB62A40">
      <w:start w:val="5"/>
      <w:numFmt w:val="decimal"/>
      <w:lvlText w:val="%1."/>
      <w:lvlJc w:val="left"/>
      <w:pPr>
        <w:tabs>
          <w:tab w:val="num" w:pos="720"/>
        </w:tabs>
        <w:ind w:left="720" w:hanging="360"/>
      </w:pPr>
      <w:rPr>
        <w:rFonts w:hint="default"/>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20">
    <w:nsid w:val="61096E84"/>
    <w:multiLevelType w:val="hybridMultilevel"/>
    <w:tmpl w:val="26586818"/>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1">
    <w:nsid w:val="63B14589"/>
    <w:multiLevelType w:val="hybridMultilevel"/>
    <w:tmpl w:val="BA829C60"/>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2">
    <w:nsid w:val="74815184"/>
    <w:multiLevelType w:val="hybridMultilevel"/>
    <w:tmpl w:val="DC1E190A"/>
    <w:lvl w:ilvl="0" w:tplc="C3F87C46">
      <w:start w:val="1"/>
      <w:numFmt w:val="decimal"/>
      <w:lvlText w:val="%1."/>
      <w:lvlJc w:val="left"/>
      <w:pPr>
        <w:tabs>
          <w:tab w:val="num" w:pos="720"/>
        </w:tabs>
        <w:ind w:left="720" w:hanging="360"/>
      </w:pPr>
      <w:rPr>
        <w:rFonts w:hint="default"/>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23">
    <w:nsid w:val="74AF1F1D"/>
    <w:multiLevelType w:val="hybridMultilevel"/>
    <w:tmpl w:val="BDA29E7C"/>
    <w:lvl w:ilvl="0" w:tplc="C9EC1906">
      <w:start w:val="1"/>
      <w:numFmt w:val="bullet"/>
      <w:lvlText w:val=""/>
      <w:lvlJc w:val="left"/>
      <w:pPr>
        <w:tabs>
          <w:tab w:val="num" w:pos="720"/>
        </w:tabs>
        <w:ind w:left="720" w:hanging="360"/>
      </w:pPr>
      <w:rPr>
        <w:rFonts w:ascii="Symbol" w:hAnsi="Symbol" w:hint="default"/>
      </w:rPr>
    </w:lvl>
    <w:lvl w:ilvl="1" w:tplc="04180003">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4">
    <w:nsid w:val="764D415D"/>
    <w:multiLevelType w:val="hybridMultilevel"/>
    <w:tmpl w:val="A04274DE"/>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5">
    <w:nsid w:val="76F90D53"/>
    <w:multiLevelType w:val="hybridMultilevel"/>
    <w:tmpl w:val="DC2E94AA"/>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6">
    <w:nsid w:val="7952013A"/>
    <w:multiLevelType w:val="hybridMultilevel"/>
    <w:tmpl w:val="8E90A6FE"/>
    <w:lvl w:ilvl="0" w:tplc="C9EC1906">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7">
    <w:nsid w:val="7A555E8A"/>
    <w:multiLevelType w:val="hybridMultilevel"/>
    <w:tmpl w:val="44F28C10"/>
    <w:lvl w:ilvl="0" w:tplc="C9EC1906">
      <w:start w:val="1"/>
      <w:numFmt w:val="bullet"/>
      <w:lvlText w:val=""/>
      <w:lvlJc w:val="left"/>
      <w:pPr>
        <w:tabs>
          <w:tab w:val="num" w:pos="780"/>
        </w:tabs>
        <w:ind w:left="780" w:hanging="360"/>
      </w:pPr>
      <w:rPr>
        <w:rFonts w:ascii="Symbol" w:hAnsi="Symbol" w:hint="default"/>
      </w:rPr>
    </w:lvl>
    <w:lvl w:ilvl="1" w:tplc="04180003" w:tentative="1">
      <w:start w:val="1"/>
      <w:numFmt w:val="bullet"/>
      <w:lvlText w:val="o"/>
      <w:lvlJc w:val="left"/>
      <w:pPr>
        <w:tabs>
          <w:tab w:val="num" w:pos="1500"/>
        </w:tabs>
        <w:ind w:left="1500" w:hanging="360"/>
      </w:pPr>
      <w:rPr>
        <w:rFonts w:ascii="Courier New" w:hAnsi="Courier New" w:cs="Courier New" w:hint="default"/>
      </w:rPr>
    </w:lvl>
    <w:lvl w:ilvl="2" w:tplc="04180005" w:tentative="1">
      <w:start w:val="1"/>
      <w:numFmt w:val="bullet"/>
      <w:lvlText w:val=""/>
      <w:lvlJc w:val="left"/>
      <w:pPr>
        <w:tabs>
          <w:tab w:val="num" w:pos="2220"/>
        </w:tabs>
        <w:ind w:left="2220" w:hanging="360"/>
      </w:pPr>
      <w:rPr>
        <w:rFonts w:ascii="Wingdings" w:hAnsi="Wingdings" w:hint="default"/>
      </w:rPr>
    </w:lvl>
    <w:lvl w:ilvl="3" w:tplc="04180001" w:tentative="1">
      <w:start w:val="1"/>
      <w:numFmt w:val="bullet"/>
      <w:lvlText w:val=""/>
      <w:lvlJc w:val="left"/>
      <w:pPr>
        <w:tabs>
          <w:tab w:val="num" w:pos="2940"/>
        </w:tabs>
        <w:ind w:left="2940" w:hanging="360"/>
      </w:pPr>
      <w:rPr>
        <w:rFonts w:ascii="Symbol" w:hAnsi="Symbol" w:hint="default"/>
      </w:rPr>
    </w:lvl>
    <w:lvl w:ilvl="4" w:tplc="04180003" w:tentative="1">
      <w:start w:val="1"/>
      <w:numFmt w:val="bullet"/>
      <w:lvlText w:val="o"/>
      <w:lvlJc w:val="left"/>
      <w:pPr>
        <w:tabs>
          <w:tab w:val="num" w:pos="3660"/>
        </w:tabs>
        <w:ind w:left="3660" w:hanging="360"/>
      </w:pPr>
      <w:rPr>
        <w:rFonts w:ascii="Courier New" w:hAnsi="Courier New" w:cs="Courier New" w:hint="default"/>
      </w:rPr>
    </w:lvl>
    <w:lvl w:ilvl="5" w:tplc="04180005" w:tentative="1">
      <w:start w:val="1"/>
      <w:numFmt w:val="bullet"/>
      <w:lvlText w:val=""/>
      <w:lvlJc w:val="left"/>
      <w:pPr>
        <w:tabs>
          <w:tab w:val="num" w:pos="4380"/>
        </w:tabs>
        <w:ind w:left="4380" w:hanging="360"/>
      </w:pPr>
      <w:rPr>
        <w:rFonts w:ascii="Wingdings" w:hAnsi="Wingdings" w:hint="default"/>
      </w:rPr>
    </w:lvl>
    <w:lvl w:ilvl="6" w:tplc="04180001" w:tentative="1">
      <w:start w:val="1"/>
      <w:numFmt w:val="bullet"/>
      <w:lvlText w:val=""/>
      <w:lvlJc w:val="left"/>
      <w:pPr>
        <w:tabs>
          <w:tab w:val="num" w:pos="5100"/>
        </w:tabs>
        <w:ind w:left="5100" w:hanging="360"/>
      </w:pPr>
      <w:rPr>
        <w:rFonts w:ascii="Symbol" w:hAnsi="Symbol" w:hint="default"/>
      </w:rPr>
    </w:lvl>
    <w:lvl w:ilvl="7" w:tplc="04180003" w:tentative="1">
      <w:start w:val="1"/>
      <w:numFmt w:val="bullet"/>
      <w:lvlText w:val="o"/>
      <w:lvlJc w:val="left"/>
      <w:pPr>
        <w:tabs>
          <w:tab w:val="num" w:pos="5820"/>
        </w:tabs>
        <w:ind w:left="5820" w:hanging="360"/>
      </w:pPr>
      <w:rPr>
        <w:rFonts w:ascii="Courier New" w:hAnsi="Courier New" w:cs="Courier New" w:hint="default"/>
      </w:rPr>
    </w:lvl>
    <w:lvl w:ilvl="8" w:tplc="04180005" w:tentative="1">
      <w:start w:val="1"/>
      <w:numFmt w:val="bullet"/>
      <w:lvlText w:val=""/>
      <w:lvlJc w:val="left"/>
      <w:pPr>
        <w:tabs>
          <w:tab w:val="num" w:pos="6540"/>
        </w:tabs>
        <w:ind w:left="6540" w:hanging="360"/>
      </w:pPr>
      <w:rPr>
        <w:rFonts w:ascii="Wingdings" w:hAnsi="Wingdings" w:hint="default"/>
      </w:rPr>
    </w:lvl>
  </w:abstractNum>
  <w:abstractNum w:abstractNumId="28">
    <w:nsid w:val="7BC03FDF"/>
    <w:multiLevelType w:val="hybridMultilevel"/>
    <w:tmpl w:val="FE8E1194"/>
    <w:lvl w:ilvl="0" w:tplc="C3F87C46">
      <w:start w:val="1"/>
      <w:numFmt w:val="decimal"/>
      <w:lvlText w:val="%1."/>
      <w:lvlJc w:val="left"/>
      <w:pPr>
        <w:tabs>
          <w:tab w:val="num" w:pos="720"/>
        </w:tabs>
        <w:ind w:left="720" w:hanging="360"/>
      </w:pPr>
      <w:rPr>
        <w:rFonts w:hint="default"/>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num w:numId="1">
    <w:abstractNumId w:val="11"/>
  </w:num>
  <w:num w:numId="2">
    <w:abstractNumId w:val="18"/>
  </w:num>
  <w:num w:numId="3">
    <w:abstractNumId w:val="7"/>
  </w:num>
  <w:num w:numId="4">
    <w:abstractNumId w:val="12"/>
  </w:num>
  <w:num w:numId="5">
    <w:abstractNumId w:val="23"/>
  </w:num>
  <w:num w:numId="6">
    <w:abstractNumId w:val="26"/>
  </w:num>
  <w:num w:numId="7">
    <w:abstractNumId w:val="2"/>
  </w:num>
  <w:num w:numId="8">
    <w:abstractNumId w:val="0"/>
  </w:num>
  <w:num w:numId="9">
    <w:abstractNumId w:val="27"/>
  </w:num>
  <w:num w:numId="10">
    <w:abstractNumId w:val="20"/>
  </w:num>
  <w:num w:numId="11">
    <w:abstractNumId w:val="9"/>
  </w:num>
  <w:num w:numId="12">
    <w:abstractNumId w:val="5"/>
  </w:num>
  <w:num w:numId="13">
    <w:abstractNumId w:val="25"/>
  </w:num>
  <w:num w:numId="14">
    <w:abstractNumId w:val="24"/>
  </w:num>
  <w:num w:numId="15">
    <w:abstractNumId w:val="6"/>
  </w:num>
  <w:num w:numId="16">
    <w:abstractNumId w:val="4"/>
  </w:num>
  <w:num w:numId="17">
    <w:abstractNumId w:val="14"/>
  </w:num>
  <w:num w:numId="18">
    <w:abstractNumId w:val="16"/>
  </w:num>
  <w:num w:numId="19">
    <w:abstractNumId w:val="3"/>
  </w:num>
  <w:num w:numId="20">
    <w:abstractNumId w:val="10"/>
  </w:num>
  <w:num w:numId="21">
    <w:abstractNumId w:val="13"/>
  </w:num>
  <w:num w:numId="22">
    <w:abstractNumId w:val="19"/>
  </w:num>
  <w:num w:numId="23">
    <w:abstractNumId w:val="28"/>
  </w:num>
  <w:num w:numId="24">
    <w:abstractNumId w:val="22"/>
  </w:num>
  <w:num w:numId="25">
    <w:abstractNumId w:val="15"/>
  </w:num>
  <w:num w:numId="26">
    <w:abstractNumId w:val="21"/>
  </w:num>
  <w:num w:numId="27">
    <w:abstractNumId w:val="8"/>
  </w:num>
  <w:num w:numId="28">
    <w:abstractNumId w:val="1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328"/>
    <w:rsid w:val="0021480E"/>
    <w:rsid w:val="002E49B8"/>
    <w:rsid w:val="00453A01"/>
    <w:rsid w:val="00511822"/>
    <w:rsid w:val="005D5496"/>
    <w:rsid w:val="0063092D"/>
    <w:rsid w:val="00642655"/>
    <w:rsid w:val="0066737A"/>
    <w:rsid w:val="0069223A"/>
    <w:rsid w:val="00724D01"/>
    <w:rsid w:val="00746328"/>
    <w:rsid w:val="0083063C"/>
    <w:rsid w:val="00EC3BF4"/>
    <w:rsid w:val="00F22858"/>
    <w:rsid w:val="00F6719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858"/>
    <w:pPr>
      <w:ind w:left="720"/>
      <w:contextualSpacing/>
    </w:pPr>
  </w:style>
  <w:style w:type="paragraph" w:styleId="BalloonText">
    <w:name w:val="Balloon Text"/>
    <w:basedOn w:val="Normal"/>
    <w:link w:val="BalloonTextChar"/>
    <w:uiPriority w:val="99"/>
    <w:semiHidden/>
    <w:unhideWhenUsed/>
    <w:rsid w:val="00F22858"/>
    <w:rPr>
      <w:rFonts w:ascii="Tahoma" w:hAnsi="Tahoma" w:cs="Tahoma"/>
      <w:sz w:val="16"/>
      <w:szCs w:val="16"/>
    </w:rPr>
  </w:style>
  <w:style w:type="character" w:customStyle="1" w:styleId="BalloonTextChar">
    <w:name w:val="Balloon Text Char"/>
    <w:basedOn w:val="DefaultParagraphFont"/>
    <w:link w:val="BalloonText"/>
    <w:uiPriority w:val="99"/>
    <w:semiHidden/>
    <w:rsid w:val="00F228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858"/>
    <w:pPr>
      <w:ind w:left="720"/>
      <w:contextualSpacing/>
    </w:pPr>
  </w:style>
  <w:style w:type="paragraph" w:styleId="BalloonText">
    <w:name w:val="Balloon Text"/>
    <w:basedOn w:val="Normal"/>
    <w:link w:val="BalloonTextChar"/>
    <w:uiPriority w:val="99"/>
    <w:semiHidden/>
    <w:unhideWhenUsed/>
    <w:rsid w:val="00F22858"/>
    <w:rPr>
      <w:rFonts w:ascii="Tahoma" w:hAnsi="Tahoma" w:cs="Tahoma"/>
      <w:sz w:val="16"/>
      <w:szCs w:val="16"/>
    </w:rPr>
  </w:style>
  <w:style w:type="character" w:customStyle="1" w:styleId="BalloonTextChar">
    <w:name w:val="Balloon Text Char"/>
    <w:basedOn w:val="DefaultParagraphFont"/>
    <w:link w:val="BalloonText"/>
    <w:uiPriority w:val="99"/>
    <w:semiHidden/>
    <w:rsid w:val="00F228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6157</Words>
  <Characters>35717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Silviu</dc:creator>
  <cp:lastModifiedBy>Silviu</cp:lastModifiedBy>
  <cp:revision>2</cp:revision>
  <dcterms:created xsi:type="dcterms:W3CDTF">2013-05-27T07:52:00Z</dcterms:created>
  <dcterms:modified xsi:type="dcterms:W3CDTF">2013-05-27T07:52:00Z</dcterms:modified>
</cp:coreProperties>
</file>