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23221" w:type="dxa"/>
        <w:tblInd w:w="73" w:type="dxa"/>
        <w:tblLook w:val="04A0" w:firstRow="1" w:lastRow="0" w:firstColumn="1" w:lastColumn="0" w:noHBand="0" w:noVBand="1"/>
      </w:tblPr>
      <w:tblGrid>
        <w:gridCol w:w="1699"/>
        <w:gridCol w:w="37"/>
        <w:gridCol w:w="2662"/>
        <w:gridCol w:w="100"/>
        <w:gridCol w:w="2602"/>
        <w:gridCol w:w="86"/>
        <w:gridCol w:w="60"/>
        <w:gridCol w:w="2557"/>
        <w:gridCol w:w="71"/>
        <w:gridCol w:w="50"/>
        <w:gridCol w:w="2581"/>
        <w:gridCol w:w="57"/>
        <w:gridCol w:w="40"/>
        <w:gridCol w:w="2605"/>
        <w:gridCol w:w="46"/>
        <w:gridCol w:w="27"/>
        <w:gridCol w:w="2636"/>
        <w:gridCol w:w="29"/>
        <w:gridCol w:w="13"/>
        <w:gridCol w:w="2660"/>
        <w:gridCol w:w="18"/>
        <w:gridCol w:w="2550"/>
        <w:gridCol w:w="35"/>
      </w:tblGrid>
      <w:tr w:rsidR="007D7A43" w:rsidRPr="00FA11A8" w14:paraId="34619765" w14:textId="77777777" w:rsidTr="005B7C7B">
        <w:trPr>
          <w:gridAfter w:val="1"/>
          <w:wAfter w:w="35" w:type="dxa"/>
          <w:trHeight w:val="630"/>
        </w:trPr>
        <w:tc>
          <w:tcPr>
            <w:tcW w:w="1699" w:type="dxa"/>
          </w:tcPr>
          <w:p w14:paraId="16ED8189" w14:textId="77777777" w:rsidR="00C451D6" w:rsidRPr="00FA11A8" w:rsidRDefault="00C451D6" w:rsidP="00FA11A8">
            <w:pPr>
              <w:bidi/>
              <w:ind w:left="84"/>
              <w:rPr>
                <w:rFonts w:cstheme="majorBidi"/>
                <w:rtl/>
              </w:rPr>
            </w:pPr>
            <w:r w:rsidRPr="00FA11A8">
              <w:rPr>
                <w:rFonts w:cstheme="majorBidi"/>
                <w:rtl/>
              </w:rPr>
              <w:t>التاريخ:</w:t>
            </w:r>
          </w:p>
          <w:p w14:paraId="4B28458D" w14:textId="77777777" w:rsidR="00C451D6" w:rsidRDefault="00C451D6" w:rsidP="00FA11A8">
            <w:pPr>
              <w:bidi/>
              <w:ind w:left="84"/>
              <w:rPr>
                <w:rFonts w:cstheme="majorBidi"/>
              </w:rPr>
            </w:pPr>
            <w:r w:rsidRPr="00FA11A8">
              <w:rPr>
                <w:rFonts w:cstheme="majorBidi"/>
                <w:rtl/>
              </w:rPr>
              <w:t>طاولة رقم:</w:t>
            </w:r>
          </w:p>
          <w:p w14:paraId="698E33BE" w14:textId="074D0146" w:rsidR="00E569A1" w:rsidRPr="00E569A1" w:rsidRDefault="004A60CC" w:rsidP="00E569A1">
            <w:pPr>
              <w:bidi/>
              <w:ind w:left="84"/>
              <w:rPr>
                <w:rFonts w:cstheme="majorBidi"/>
                <w:b/>
                <w:bCs/>
                <w:rtl/>
                <w:lang w:bidi="ar-QA"/>
              </w:rPr>
            </w:pPr>
            <w:r>
              <w:rPr>
                <w:rFonts w:cstheme="majorBidi" w:hint="cs"/>
                <w:bCs/>
                <w:color w:val="C00000"/>
                <w:rtl/>
                <w:lang w:bidi="ar-QA"/>
              </w:rPr>
              <w:t>الجزء</w:t>
            </w:r>
            <w:r w:rsidR="000B5093" w:rsidRPr="00686FCC">
              <w:rPr>
                <w:rFonts w:cstheme="majorBidi" w:hint="cs"/>
                <w:bCs/>
                <w:color w:val="C00000"/>
                <w:rtl/>
                <w:lang w:bidi="ar-QA"/>
              </w:rPr>
              <w:t xml:space="preserve"> </w:t>
            </w:r>
            <w:r w:rsidR="00E569A1" w:rsidRPr="00686FCC">
              <w:rPr>
                <w:rFonts w:cstheme="majorBidi" w:hint="cs"/>
                <w:bCs/>
                <w:color w:val="C00000"/>
                <w:rtl/>
                <w:lang w:bidi="ar-QA"/>
              </w:rPr>
              <w:t>الأول</w:t>
            </w:r>
          </w:p>
        </w:tc>
        <w:tc>
          <w:tcPr>
            <w:tcW w:w="2699" w:type="dxa"/>
            <w:gridSpan w:val="2"/>
          </w:tcPr>
          <w:p w14:paraId="41AF2109" w14:textId="77777777" w:rsidR="00AB6586" w:rsidRDefault="00AF15FA" w:rsidP="00C451D6">
            <w:pPr>
              <w:bidi/>
              <w:jc w:val="center"/>
              <w:rPr>
                <w:rFonts w:cstheme="majorBidi"/>
                <w:b/>
                <w:bCs/>
                <w:color w:val="0B769F" w:themeColor="accent4" w:themeShade="BF"/>
                <w:sz w:val="32"/>
                <w:szCs w:val="32"/>
                <w:rtl/>
              </w:rPr>
            </w:pPr>
            <w:r w:rsidRPr="00AF15FA">
              <w:rPr>
                <w:rFonts w:cstheme="majorBidi" w:hint="cs"/>
                <w:b/>
                <w:bCs/>
                <w:color w:val="0B769F" w:themeColor="accent4" w:themeShade="BF"/>
                <w:sz w:val="32"/>
                <w:szCs w:val="32"/>
                <w:rtl/>
              </w:rPr>
              <w:t>طبيب اسرة</w:t>
            </w:r>
          </w:p>
          <w:p w14:paraId="0F63E0FC" w14:textId="651A6C06" w:rsidR="00C451D6" w:rsidRPr="00FA11A8" w:rsidRDefault="00AF15FA" w:rsidP="00AB6586">
            <w:pPr>
              <w:bidi/>
              <w:jc w:val="center"/>
              <w:rPr>
                <w:rFonts w:cstheme="majorBidi"/>
                <w:sz w:val="32"/>
                <w:szCs w:val="32"/>
                <w:rtl/>
              </w:rPr>
            </w:pPr>
            <w:r w:rsidRPr="00AF15FA">
              <w:rPr>
                <w:rFonts w:cstheme="majorBidi" w:hint="cs"/>
                <w:color w:val="0B769F" w:themeColor="accent4" w:themeShade="BF"/>
                <w:sz w:val="32"/>
                <w:szCs w:val="32"/>
                <w:rtl/>
              </w:rPr>
              <w:t xml:space="preserve"> </w:t>
            </w:r>
            <w:r w:rsidR="00C451D6" w:rsidRPr="00FA11A8">
              <w:rPr>
                <w:rFonts w:cstheme="majorBidi"/>
                <w:sz w:val="32"/>
                <w:szCs w:val="32"/>
                <w:rtl/>
              </w:rPr>
              <w:t>م1</w:t>
            </w:r>
          </w:p>
        </w:tc>
        <w:tc>
          <w:tcPr>
            <w:tcW w:w="2702" w:type="dxa"/>
            <w:gridSpan w:val="2"/>
          </w:tcPr>
          <w:p w14:paraId="05BAD8AD" w14:textId="6245FC37" w:rsidR="00C451D6" w:rsidRPr="00FA11A8" w:rsidRDefault="003E4618" w:rsidP="00C451D6">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00C451D6" w:rsidRPr="00FA11A8">
              <w:rPr>
                <w:rFonts w:cstheme="majorBidi"/>
                <w:sz w:val="32"/>
                <w:szCs w:val="32"/>
                <w:rtl/>
              </w:rPr>
              <w:t>م2</w:t>
            </w:r>
          </w:p>
        </w:tc>
        <w:tc>
          <w:tcPr>
            <w:tcW w:w="2703" w:type="dxa"/>
            <w:gridSpan w:val="3"/>
          </w:tcPr>
          <w:p w14:paraId="6C171001" w14:textId="7F1F0BF3" w:rsidR="00C451D6" w:rsidRPr="00FA11A8" w:rsidRDefault="00AB6586" w:rsidP="00C451D6">
            <w:pPr>
              <w:bidi/>
              <w:jc w:val="center"/>
              <w:rPr>
                <w:rFonts w:cstheme="majorBidi"/>
                <w:sz w:val="32"/>
                <w:szCs w:val="32"/>
                <w:rtl/>
              </w:rPr>
            </w:pPr>
            <w:r w:rsidRPr="00AB6586">
              <w:rPr>
                <w:rFonts w:cstheme="majorBidi" w:hint="cs"/>
                <w:b/>
                <w:bCs/>
                <w:color w:val="0B769F" w:themeColor="accent4" w:themeShade="BF"/>
                <w:sz w:val="32"/>
                <w:szCs w:val="32"/>
                <w:rtl/>
              </w:rPr>
              <w:t>إداري في مؤسسة حمد الطبية</w:t>
            </w:r>
            <w:r>
              <w:rPr>
                <w:rFonts w:cstheme="majorBidi" w:hint="cs"/>
                <w:sz w:val="32"/>
                <w:szCs w:val="32"/>
                <w:rtl/>
              </w:rPr>
              <w:t xml:space="preserve"> </w:t>
            </w:r>
            <w:r w:rsidR="00C451D6" w:rsidRPr="00FA11A8">
              <w:rPr>
                <w:rFonts w:cstheme="majorBidi"/>
                <w:sz w:val="32"/>
                <w:szCs w:val="32"/>
                <w:rtl/>
              </w:rPr>
              <w:t>م3</w:t>
            </w:r>
          </w:p>
        </w:tc>
        <w:tc>
          <w:tcPr>
            <w:tcW w:w="2702" w:type="dxa"/>
            <w:gridSpan w:val="3"/>
          </w:tcPr>
          <w:p w14:paraId="41955A31" w14:textId="0E2A6054" w:rsidR="00C451D6" w:rsidRPr="00FA11A8" w:rsidRDefault="001D76AE" w:rsidP="00C451D6">
            <w:pPr>
              <w:bidi/>
              <w:jc w:val="center"/>
              <w:rPr>
                <w:rFonts w:cstheme="majorBidi"/>
                <w:sz w:val="32"/>
                <w:szCs w:val="32"/>
                <w:rtl/>
              </w:rPr>
            </w:pPr>
            <w:r w:rsidRPr="001D76AE">
              <w:rPr>
                <w:rFonts w:cstheme="majorBidi" w:hint="cs"/>
                <w:b/>
                <w:bCs/>
                <w:color w:val="0B769F" w:themeColor="accent4" w:themeShade="BF"/>
                <w:sz w:val="32"/>
                <w:szCs w:val="32"/>
                <w:rtl/>
              </w:rPr>
              <w:t>طبيب علم نفس سريري</w:t>
            </w:r>
            <w:r>
              <w:rPr>
                <w:rFonts w:cstheme="majorBidi" w:hint="cs"/>
                <w:sz w:val="32"/>
                <w:szCs w:val="32"/>
                <w:rtl/>
              </w:rPr>
              <w:t xml:space="preserve"> </w:t>
            </w:r>
            <w:r w:rsidR="00C451D6" w:rsidRPr="00FA11A8">
              <w:rPr>
                <w:rFonts w:cstheme="majorBidi"/>
                <w:sz w:val="32"/>
                <w:szCs w:val="32"/>
                <w:rtl/>
              </w:rPr>
              <w:t>م4</w:t>
            </w:r>
          </w:p>
        </w:tc>
        <w:tc>
          <w:tcPr>
            <w:tcW w:w="2702" w:type="dxa"/>
            <w:gridSpan w:val="3"/>
          </w:tcPr>
          <w:p w14:paraId="3461F674" w14:textId="77777777" w:rsidR="008311BE" w:rsidRPr="008311BE" w:rsidRDefault="008311BE" w:rsidP="00C451D6">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 تغذية </w:t>
            </w:r>
          </w:p>
          <w:p w14:paraId="4BCDE82E" w14:textId="672292AD" w:rsidR="00C451D6" w:rsidRPr="00FA11A8" w:rsidRDefault="00C451D6" w:rsidP="008311BE">
            <w:pPr>
              <w:bidi/>
              <w:jc w:val="center"/>
              <w:rPr>
                <w:rFonts w:cstheme="majorBidi"/>
                <w:sz w:val="32"/>
                <w:szCs w:val="32"/>
                <w:rtl/>
              </w:rPr>
            </w:pPr>
            <w:r w:rsidRPr="00FA11A8">
              <w:rPr>
                <w:rFonts w:cstheme="majorBidi"/>
                <w:sz w:val="32"/>
                <w:szCs w:val="32"/>
                <w:rtl/>
              </w:rPr>
              <w:t>م5</w:t>
            </w:r>
          </w:p>
        </w:tc>
        <w:tc>
          <w:tcPr>
            <w:tcW w:w="2709" w:type="dxa"/>
            <w:gridSpan w:val="3"/>
          </w:tcPr>
          <w:p w14:paraId="2D2BD4F4" w14:textId="706D8506" w:rsidR="00C451D6" w:rsidRPr="00FA11A8" w:rsidRDefault="003E4618" w:rsidP="00C451D6">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00C451D6" w:rsidRPr="00FA11A8">
              <w:rPr>
                <w:rFonts w:cstheme="majorBidi"/>
                <w:sz w:val="32"/>
                <w:szCs w:val="32"/>
                <w:rtl/>
              </w:rPr>
              <w:t>م6</w:t>
            </w:r>
          </w:p>
        </w:tc>
        <w:tc>
          <w:tcPr>
            <w:tcW w:w="2702" w:type="dxa"/>
            <w:gridSpan w:val="3"/>
          </w:tcPr>
          <w:p w14:paraId="7B649ABD" w14:textId="77777777" w:rsidR="008311BE" w:rsidRPr="008311BE" w:rsidRDefault="008311BE" w:rsidP="00C451D6">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اخصائية اجتماعية </w:t>
            </w:r>
          </w:p>
          <w:p w14:paraId="35510341" w14:textId="7AB135A9" w:rsidR="00C451D6" w:rsidRPr="00FA11A8" w:rsidRDefault="00C451D6" w:rsidP="008311BE">
            <w:pPr>
              <w:bidi/>
              <w:jc w:val="center"/>
              <w:rPr>
                <w:rFonts w:cstheme="majorBidi"/>
                <w:sz w:val="32"/>
                <w:szCs w:val="32"/>
                <w:rtl/>
              </w:rPr>
            </w:pPr>
            <w:r w:rsidRPr="00FA11A8">
              <w:rPr>
                <w:rFonts w:cstheme="majorBidi"/>
                <w:sz w:val="32"/>
                <w:szCs w:val="32"/>
                <w:rtl/>
              </w:rPr>
              <w:t>م7</w:t>
            </w:r>
          </w:p>
        </w:tc>
        <w:tc>
          <w:tcPr>
            <w:tcW w:w="2568" w:type="dxa"/>
            <w:gridSpan w:val="2"/>
          </w:tcPr>
          <w:p w14:paraId="7FF6A695" w14:textId="349517B0" w:rsidR="00C451D6" w:rsidRPr="00FA11A8" w:rsidRDefault="003E4618" w:rsidP="00C451D6">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00C451D6" w:rsidRPr="00FA11A8">
              <w:rPr>
                <w:rFonts w:cstheme="majorBidi"/>
                <w:sz w:val="32"/>
                <w:szCs w:val="32"/>
                <w:rtl/>
              </w:rPr>
              <w:t>م8</w:t>
            </w:r>
          </w:p>
        </w:tc>
      </w:tr>
      <w:tr w:rsidR="009057D3" w:rsidRPr="00FA11A8" w14:paraId="6AF859E4" w14:textId="77777777" w:rsidTr="005B7C7B">
        <w:trPr>
          <w:gridAfter w:val="1"/>
          <w:wAfter w:w="35" w:type="dxa"/>
          <w:trHeight w:val="12874"/>
        </w:trPr>
        <w:tc>
          <w:tcPr>
            <w:tcW w:w="1699" w:type="dxa"/>
          </w:tcPr>
          <w:p w14:paraId="0AFDDBF6" w14:textId="77777777" w:rsidR="00517634" w:rsidRDefault="009057D3" w:rsidP="00686FCC">
            <w:pPr>
              <w:bidi/>
              <w:ind w:left="84"/>
              <w:jc w:val="both"/>
              <w:rPr>
                <w:rFonts w:cstheme="majorBidi"/>
                <w:b/>
                <w:bCs/>
                <w:color w:val="0070C0"/>
                <w:rtl/>
              </w:rPr>
            </w:pPr>
            <w:r w:rsidRPr="00795D4D">
              <w:rPr>
                <w:rFonts w:cstheme="majorBidi" w:hint="cs"/>
                <w:bCs/>
                <w:color w:val="0070C0"/>
                <w:rtl/>
              </w:rPr>
              <w:t xml:space="preserve">1- </w:t>
            </w:r>
            <w:r w:rsidRPr="00795D4D">
              <w:rPr>
                <w:rFonts w:cstheme="majorBidi"/>
                <w:bCs/>
                <w:color w:val="0070C0"/>
                <w:rtl/>
              </w:rPr>
              <w:t xml:space="preserve">ما معنى </w:t>
            </w:r>
            <w:r w:rsidRPr="00795D4D">
              <w:rPr>
                <w:rFonts w:cstheme="majorBidi"/>
                <w:bCs/>
                <w:color w:val="0070C0"/>
                <w:rtl/>
                <w:lang w:bidi="ar-QA"/>
              </w:rPr>
              <w:t>الحياة الطيبة</w:t>
            </w:r>
            <w:r w:rsidRPr="00795D4D">
              <w:rPr>
                <w:rFonts w:cstheme="majorBidi"/>
                <w:bCs/>
                <w:color w:val="0070C0"/>
                <w:rtl/>
              </w:rPr>
              <w:t xml:space="preserve"> بالنسبة لك؟</w:t>
            </w:r>
          </w:p>
          <w:p w14:paraId="055D1F6A" w14:textId="27A89F8E" w:rsidR="00686FCC" w:rsidRDefault="009057D3" w:rsidP="00517634">
            <w:pPr>
              <w:bidi/>
              <w:ind w:left="84"/>
              <w:jc w:val="both"/>
              <w:rPr>
                <w:rFonts w:cstheme="majorBidi"/>
                <w:b/>
                <w:bCs/>
                <w:color w:val="0070C0"/>
                <w:rtl/>
              </w:rPr>
            </w:pPr>
            <w:r w:rsidRPr="00795D4D">
              <w:rPr>
                <w:rFonts w:cstheme="majorBidi"/>
                <w:bCs/>
                <w:color w:val="0070C0"/>
                <w:rtl/>
              </w:rPr>
              <w:t xml:space="preserve"> </w:t>
            </w:r>
          </w:p>
          <w:p w14:paraId="612C9F5F" w14:textId="4E11364E" w:rsidR="00441627" w:rsidRDefault="000A43D3" w:rsidP="00686FCC">
            <w:pPr>
              <w:bidi/>
              <w:ind w:left="84"/>
              <w:jc w:val="both"/>
              <w:rPr>
                <w:rFonts w:cstheme="majorBidi"/>
                <w:b/>
                <w:bCs/>
                <w:color w:val="C00000"/>
                <w:rtl/>
              </w:rPr>
            </w:pPr>
            <w:r w:rsidRPr="000A43D3">
              <w:rPr>
                <w:rFonts w:cstheme="majorBidi" w:hint="cs"/>
                <w:bCs/>
                <w:color w:val="C00000"/>
                <w:rtl/>
              </w:rPr>
              <w:t>(</w:t>
            </w:r>
            <w:r>
              <w:rPr>
                <w:rFonts w:cstheme="majorBidi" w:hint="cs"/>
                <w:bCs/>
                <w:color w:val="C00000"/>
                <w:rtl/>
              </w:rPr>
              <w:t xml:space="preserve">تلخيص محايد + اقتباس حرفي + </w:t>
            </w:r>
            <w:r w:rsidR="002A66DD">
              <w:rPr>
                <w:rFonts w:cstheme="majorBidi" w:hint="cs"/>
                <w:bCs/>
                <w:color w:val="C00000"/>
                <w:rtl/>
              </w:rPr>
              <w:t>سياق غير لفظي)</w:t>
            </w:r>
          </w:p>
          <w:p w14:paraId="1EF9BB82" w14:textId="79203E91" w:rsidR="002A66DD" w:rsidRPr="00FA11A8" w:rsidRDefault="0056045A" w:rsidP="002A66DD">
            <w:pPr>
              <w:bidi/>
              <w:ind w:left="84"/>
              <w:jc w:val="both"/>
              <w:rPr>
                <w:rFonts w:cstheme="majorBidi"/>
                <w:b/>
                <w:bCs/>
                <w:color w:val="0B769F" w:themeColor="accent4" w:themeShade="BF"/>
                <w:rtl/>
              </w:rPr>
            </w:pPr>
            <w:r>
              <w:rPr>
                <w:rFonts w:cstheme="majorBidi" w:hint="cs"/>
                <w:bCs/>
                <w:color w:val="0B769F" w:themeColor="accent4" w:themeShade="BF"/>
                <w:rtl/>
              </w:rPr>
              <w:t xml:space="preserve">ت = </w:t>
            </w:r>
            <w:r w:rsidR="002A66DD">
              <w:rPr>
                <w:rFonts w:cstheme="majorBidi" w:hint="cs"/>
                <w:bCs/>
                <w:color w:val="0B769F" w:themeColor="accent4" w:themeShade="BF"/>
                <w:rtl/>
              </w:rPr>
              <w:t xml:space="preserve">تفسير </w:t>
            </w:r>
          </w:p>
        </w:tc>
        <w:tc>
          <w:tcPr>
            <w:tcW w:w="2699" w:type="dxa"/>
            <w:gridSpan w:val="2"/>
          </w:tcPr>
          <w:p w14:paraId="3E441542" w14:textId="17EA1494" w:rsidR="009057D3" w:rsidRPr="005E2369" w:rsidRDefault="005E2369" w:rsidP="005E2369">
            <w:pPr>
              <w:pStyle w:val="ListParagraph"/>
              <w:numPr>
                <w:ilvl w:val="0"/>
                <w:numId w:val="47"/>
              </w:numPr>
              <w:bidi/>
              <w:rPr>
                <w:rFonts w:cstheme="majorBidi"/>
                <w:color w:val="3A7C22" w:themeColor="accent6" w:themeShade="BF"/>
                <w:rtl/>
              </w:rPr>
            </w:pPr>
            <w:r w:rsidRPr="005E2369">
              <w:rPr>
                <w:rFonts w:ascii="Calibri" w:hAnsi="Calibri" w:cs="Calibri"/>
                <w:color w:val="0B769F" w:themeColor="accent4" w:themeShade="BF"/>
                <w:sz w:val="28"/>
                <w:szCs w:val="28"/>
                <w:rtl/>
              </w:rPr>
              <w:t xml:space="preserve">الحياة الطيبة ليست الخلو من الأمراض الجسدية أو النفسية أو المشاكل العائلية وإلى آخره. لكن كيف يصل الشخص لحالة رفاهية أو </w:t>
            </w:r>
            <w:r w:rsidR="00F100A7" w:rsidRPr="005E2369">
              <w:rPr>
                <w:rFonts w:ascii="Calibri" w:hAnsi="Calibri" w:cs="Calibri" w:hint="cs"/>
                <w:color w:val="0B769F" w:themeColor="accent4" w:themeShade="BF"/>
                <w:sz w:val="28"/>
                <w:szCs w:val="28"/>
                <w:rtl/>
              </w:rPr>
              <w:t xml:space="preserve">توازن </w:t>
            </w:r>
            <w:r w:rsidR="00F100A7">
              <w:rPr>
                <w:rFonts w:ascii="Calibri" w:hAnsi="Calibri" w:cs="Calibri" w:hint="cs"/>
                <w:color w:val="0B769F" w:themeColor="accent4" w:themeShade="BF"/>
                <w:sz w:val="28"/>
                <w:szCs w:val="28"/>
                <w:rtl/>
              </w:rPr>
              <w:t>حتى</w:t>
            </w:r>
            <w:r>
              <w:rPr>
                <w:rFonts w:ascii="Calibri" w:hAnsi="Calibri" w:cs="Calibri" w:hint="cs"/>
                <w:color w:val="0B769F" w:themeColor="accent4" w:themeShade="BF"/>
                <w:sz w:val="28"/>
                <w:szCs w:val="28"/>
                <w:rtl/>
              </w:rPr>
              <w:t xml:space="preserve"> مع </w:t>
            </w:r>
            <w:r w:rsidR="00895F85">
              <w:rPr>
                <w:rFonts w:ascii="Calibri" w:hAnsi="Calibri" w:cs="Calibri" w:hint="cs"/>
                <w:color w:val="0B769F" w:themeColor="accent4" w:themeShade="BF"/>
                <w:sz w:val="28"/>
                <w:szCs w:val="28"/>
                <w:rtl/>
              </w:rPr>
              <w:t xml:space="preserve">وجود </w:t>
            </w:r>
            <w:r w:rsidR="00895F85" w:rsidRPr="005E2369">
              <w:rPr>
                <w:rFonts w:ascii="Calibri" w:hAnsi="Calibri" w:cs="Calibri" w:hint="cs"/>
                <w:color w:val="0B769F" w:themeColor="accent4" w:themeShade="BF"/>
                <w:sz w:val="28"/>
                <w:szCs w:val="28"/>
                <w:rtl/>
              </w:rPr>
              <w:t>هذه</w:t>
            </w:r>
            <w:r w:rsidRPr="005E2369">
              <w:rPr>
                <w:rFonts w:ascii="Calibri" w:hAnsi="Calibri" w:cs="Calibri"/>
                <w:color w:val="0B769F" w:themeColor="accent4" w:themeShade="BF"/>
                <w:sz w:val="28"/>
                <w:szCs w:val="28"/>
                <w:rtl/>
              </w:rPr>
              <w:t xml:space="preserve"> المشاكل التي تواجهه في حياته</w:t>
            </w:r>
            <w:r w:rsidR="00895F85">
              <w:rPr>
                <w:rFonts w:ascii="Calibri" w:hAnsi="Calibri" w:cs="Calibri" w:hint="cs"/>
                <w:color w:val="0B769F" w:themeColor="accent4" w:themeShade="BF"/>
                <w:sz w:val="28"/>
                <w:szCs w:val="28"/>
                <w:rtl/>
              </w:rPr>
              <w:t>.</w:t>
            </w:r>
            <w:r w:rsidRPr="005E2369">
              <w:rPr>
                <w:rFonts w:ascii="Calibri" w:hAnsi="Calibri" w:cs="Calibri"/>
                <w:color w:val="0B769F" w:themeColor="accent4" w:themeShade="BF"/>
                <w:sz w:val="28"/>
                <w:szCs w:val="28"/>
                <w:rtl/>
              </w:rPr>
              <w:t xml:space="preserve"> </w:t>
            </w:r>
          </w:p>
        </w:tc>
        <w:tc>
          <w:tcPr>
            <w:tcW w:w="2702" w:type="dxa"/>
            <w:gridSpan w:val="2"/>
          </w:tcPr>
          <w:p w14:paraId="6F6E7355" w14:textId="115E2C43" w:rsidR="00D7472F" w:rsidRPr="00EE5251" w:rsidRDefault="00EA2FBA" w:rsidP="00D7472F">
            <w:pPr>
              <w:numPr>
                <w:ilvl w:val="0"/>
                <w:numId w:val="3"/>
              </w:numPr>
              <w:shd w:val="clear" w:color="auto" w:fill="FFFFFF"/>
              <w:bidi/>
              <w:spacing w:after="180"/>
              <w:rPr>
                <w:rFonts w:cstheme="majorBidi"/>
                <w:color w:val="000000"/>
                <w:rtl/>
              </w:rPr>
            </w:pPr>
            <w:r>
              <w:rPr>
                <w:rFonts w:cstheme="majorBidi" w:hint="cs"/>
                <w:color w:val="000000"/>
                <w:rtl/>
              </w:rPr>
              <w:t>....................</w:t>
            </w:r>
          </w:p>
          <w:p w14:paraId="621E484C" w14:textId="77777777" w:rsidR="009057D3" w:rsidRDefault="009057D3" w:rsidP="008B1245">
            <w:pPr>
              <w:bidi/>
              <w:rPr>
                <w:rFonts w:cstheme="majorBidi"/>
                <w:color w:val="3A7C22" w:themeColor="accent6" w:themeShade="BF"/>
                <w:rtl/>
              </w:rPr>
            </w:pPr>
          </w:p>
        </w:tc>
        <w:tc>
          <w:tcPr>
            <w:tcW w:w="2703" w:type="dxa"/>
            <w:gridSpan w:val="3"/>
          </w:tcPr>
          <w:p w14:paraId="03E33BB2" w14:textId="01C7448C" w:rsidR="009057D3" w:rsidRPr="00F42E3B" w:rsidRDefault="00F42E3B" w:rsidP="00F42E3B">
            <w:pPr>
              <w:pStyle w:val="ListParagraph"/>
              <w:numPr>
                <w:ilvl w:val="0"/>
                <w:numId w:val="47"/>
              </w:numPr>
              <w:bidi/>
              <w:rPr>
                <w:rFonts w:cstheme="majorBidi"/>
                <w:bCs/>
                <w:color w:val="0B769F" w:themeColor="accent4" w:themeShade="BF"/>
                <w:rtl/>
              </w:rPr>
            </w:pPr>
            <w:r w:rsidRPr="00F42E3B">
              <w:rPr>
                <w:rFonts w:ascii="Calibri" w:hAnsi="Calibri" w:cs="Calibri"/>
                <w:color w:val="0B769F" w:themeColor="accent4" w:themeShade="BF"/>
                <w:sz w:val="28"/>
                <w:szCs w:val="28"/>
                <w:rtl/>
              </w:rPr>
              <w:t>أتوقع أن الإنسان يكون سعيد وراضي ومرتاح. بمعنى أكيد ممكن تكون تعتمد على كل اللي تكلمنا عنها الأمور الصحية الأمور العاطفية الأمور الاجتماعية لكن أنا أعتقد أن الأساس الذي يجعل الإنسان يحيا حياة طيبة هل عنده رضى وسعادة أم لا؟ بمعنى يمكن أن تصادف ناس عندهم إعاقات جسدية وغيرها لكن يعيشون حياة سعيدة جدا. بمعنى يكونوا راضيين وسعيدين</w:t>
            </w:r>
            <w:r>
              <w:rPr>
                <w:rFonts w:ascii="Calibri" w:hAnsi="Calibri" w:cs="Calibri" w:hint="cs"/>
                <w:color w:val="0B769F" w:themeColor="accent4" w:themeShade="BF"/>
                <w:sz w:val="28"/>
                <w:szCs w:val="28"/>
                <w:rtl/>
              </w:rPr>
              <w:t xml:space="preserve"> بما عندهم بالرغم انه </w:t>
            </w:r>
            <w:r w:rsidRPr="00F42E3B">
              <w:rPr>
                <w:rFonts w:ascii="Calibri" w:hAnsi="Calibri" w:cs="Calibri"/>
                <w:color w:val="0B769F" w:themeColor="accent4" w:themeShade="BF"/>
                <w:sz w:val="28"/>
                <w:szCs w:val="28"/>
                <w:rtl/>
              </w:rPr>
              <w:t>قد يكون لديهم نقص في جانب آخر لكن في نفس الوقت عندهم رضى</w:t>
            </w:r>
            <w:r w:rsidR="004B2516">
              <w:rPr>
                <w:rFonts w:ascii="Calibri" w:hAnsi="Calibri" w:cs="Calibri" w:hint="cs"/>
                <w:color w:val="0B769F" w:themeColor="accent4" w:themeShade="BF"/>
                <w:sz w:val="28"/>
                <w:szCs w:val="28"/>
                <w:rtl/>
              </w:rPr>
              <w:t xml:space="preserve"> وقناعة</w:t>
            </w:r>
            <w:r w:rsidRPr="00F42E3B">
              <w:rPr>
                <w:rFonts w:cstheme="majorBidi"/>
                <w:color w:val="000000"/>
              </w:rPr>
              <w:t>.</w:t>
            </w:r>
          </w:p>
        </w:tc>
        <w:tc>
          <w:tcPr>
            <w:tcW w:w="2702" w:type="dxa"/>
            <w:gridSpan w:val="3"/>
          </w:tcPr>
          <w:p w14:paraId="4F2A24F0" w14:textId="74876D43" w:rsidR="00A7165C" w:rsidRPr="00776E9D" w:rsidRDefault="00A7165C" w:rsidP="00A7165C">
            <w:pPr>
              <w:pStyle w:val="ListParagraph"/>
              <w:numPr>
                <w:ilvl w:val="0"/>
                <w:numId w:val="46"/>
              </w:numPr>
              <w:bidi/>
              <w:rPr>
                <w:rFonts w:ascii="Calibri" w:hAnsi="Calibri" w:cs="Calibri"/>
                <w:color w:val="0B769F" w:themeColor="accent4" w:themeShade="BF"/>
                <w:sz w:val="28"/>
                <w:szCs w:val="28"/>
              </w:rPr>
            </w:pPr>
            <w:r w:rsidRPr="00A7165C">
              <w:rPr>
                <w:rFonts w:ascii="Calibri" w:hAnsi="Calibri" w:cs="Calibri"/>
                <w:color w:val="0B769F" w:themeColor="accent4" w:themeShade="BF"/>
                <w:sz w:val="28"/>
                <w:szCs w:val="28"/>
                <w:rtl/>
              </w:rPr>
              <w:t xml:space="preserve">هي </w:t>
            </w:r>
            <w:r w:rsidRPr="00A7165C">
              <w:rPr>
                <w:rFonts w:ascii="Calibri" w:hAnsi="Calibri" w:cs="Calibri" w:hint="cs"/>
                <w:color w:val="0B769F" w:themeColor="accent4" w:themeShade="BF"/>
                <w:sz w:val="28"/>
                <w:szCs w:val="28"/>
                <w:rtl/>
              </w:rPr>
              <w:t>مرحلة،</w:t>
            </w:r>
            <w:r w:rsidRPr="00A7165C">
              <w:rPr>
                <w:rFonts w:ascii="Calibri" w:hAnsi="Calibri" w:cs="Calibri"/>
                <w:color w:val="0B769F" w:themeColor="accent4" w:themeShade="BF"/>
                <w:sz w:val="28"/>
                <w:szCs w:val="28"/>
                <w:rtl/>
              </w:rPr>
              <w:t xml:space="preserve"> وعي وسلام ومحبة</w:t>
            </w:r>
            <w:r>
              <w:rPr>
                <w:rFonts w:ascii="Calibri" w:hAnsi="Calibri" w:cs="Calibri" w:hint="cs"/>
                <w:color w:val="0B769F" w:themeColor="accent4" w:themeShade="BF"/>
                <w:sz w:val="28"/>
                <w:szCs w:val="28"/>
                <w:rtl/>
              </w:rPr>
              <w:t>.</w:t>
            </w:r>
          </w:p>
          <w:p w14:paraId="26F2C979" w14:textId="77777777" w:rsidR="00A7165C" w:rsidRPr="00776E9D" w:rsidRDefault="00A7165C" w:rsidP="00A7165C">
            <w:pPr>
              <w:pStyle w:val="ListParagraph"/>
              <w:numPr>
                <w:ilvl w:val="0"/>
                <w:numId w:val="46"/>
              </w:numPr>
              <w:bidi/>
              <w:rPr>
                <w:rFonts w:ascii="Calibri" w:hAnsi="Calibri" w:cs="Calibri"/>
                <w:color w:val="0B769F" w:themeColor="accent4" w:themeShade="BF"/>
                <w:sz w:val="28"/>
                <w:szCs w:val="28"/>
              </w:rPr>
            </w:pPr>
            <w:r w:rsidRPr="00A7165C">
              <w:rPr>
                <w:rFonts w:ascii="Calibri" w:hAnsi="Calibri" w:cs="Calibri"/>
                <w:color w:val="0B769F" w:themeColor="accent4" w:themeShade="BF"/>
                <w:sz w:val="28"/>
                <w:szCs w:val="28"/>
                <w:rtl/>
              </w:rPr>
              <w:t xml:space="preserve"> هي القدرة على الاستمتاع بالحياة. أحيانا يكون لدينا كل شيء وليس لدينا قدرة على الاستمتاع.</w:t>
            </w:r>
          </w:p>
          <w:p w14:paraId="3F75DC8D" w14:textId="0A7789EC" w:rsidR="009057D3" w:rsidRPr="00776E9D" w:rsidRDefault="00A7165C" w:rsidP="00A7165C">
            <w:pPr>
              <w:pStyle w:val="ListParagraph"/>
              <w:numPr>
                <w:ilvl w:val="0"/>
                <w:numId w:val="46"/>
              </w:numPr>
              <w:bidi/>
              <w:rPr>
                <w:rFonts w:ascii="Calibri" w:hAnsi="Calibri" w:cs="Calibri"/>
                <w:color w:val="0B769F" w:themeColor="accent4" w:themeShade="BF"/>
                <w:sz w:val="28"/>
                <w:szCs w:val="28"/>
                <w:rtl/>
              </w:rPr>
            </w:pPr>
            <w:r w:rsidRPr="00A7165C">
              <w:rPr>
                <w:rFonts w:ascii="Calibri" w:hAnsi="Calibri" w:cs="Calibri"/>
                <w:color w:val="0B769F" w:themeColor="accent4" w:themeShade="BF"/>
                <w:sz w:val="28"/>
                <w:szCs w:val="28"/>
                <w:rtl/>
              </w:rPr>
              <w:t xml:space="preserve"> القدرة على الاستمتاع هي مرحلة من مراحل الوعي. يكون فيها الإنسان متصالح مع ذاته لا يعاني من التأنيب</w:t>
            </w:r>
            <w:r w:rsidRPr="00A7165C">
              <w:rPr>
                <w:rFonts w:ascii="Calibri" w:hAnsi="Calibri" w:cs="Calibri"/>
                <w:color w:val="0B769F" w:themeColor="accent4" w:themeShade="BF"/>
                <w:sz w:val="28"/>
                <w:szCs w:val="28"/>
              </w:rPr>
              <w:t>.</w:t>
            </w:r>
            <w:r w:rsidR="001A3F7B" w:rsidRPr="00A7165C">
              <w:rPr>
                <w:rFonts w:ascii="Calibri" w:hAnsi="Calibri" w:cs="Calibri" w:hint="cs"/>
                <w:color w:val="0B769F" w:themeColor="accent4" w:themeShade="BF"/>
                <w:sz w:val="28"/>
                <w:szCs w:val="28"/>
                <w:rtl/>
              </w:rPr>
              <w:t>.</w:t>
            </w:r>
          </w:p>
        </w:tc>
        <w:tc>
          <w:tcPr>
            <w:tcW w:w="2702" w:type="dxa"/>
            <w:gridSpan w:val="3"/>
          </w:tcPr>
          <w:p w14:paraId="63F06A13" w14:textId="77777777" w:rsidR="00776E9D" w:rsidRDefault="00776E9D" w:rsidP="00776E9D">
            <w:pPr>
              <w:pStyle w:val="ListParagraph"/>
              <w:numPr>
                <w:ilvl w:val="0"/>
                <w:numId w:val="46"/>
              </w:numPr>
              <w:bidi/>
              <w:rPr>
                <w:rFonts w:ascii="Calibri" w:hAnsi="Calibri" w:cs="Calibri"/>
                <w:color w:val="0B769F" w:themeColor="accent4" w:themeShade="BF"/>
                <w:sz w:val="28"/>
                <w:szCs w:val="28"/>
              </w:rPr>
            </w:pPr>
            <w:r w:rsidRPr="00776E9D">
              <w:rPr>
                <w:rFonts w:ascii="Calibri" w:hAnsi="Calibri" w:cs="Calibri"/>
                <w:color w:val="0B769F" w:themeColor="accent4" w:themeShade="BF"/>
                <w:sz w:val="28"/>
                <w:szCs w:val="28"/>
                <w:rtl/>
              </w:rPr>
              <w:t>الحياة الطيبة توازي الحياة الصحية. لا توجد حياة بدون مشاكل.</w:t>
            </w:r>
          </w:p>
          <w:p w14:paraId="39CBAE8F" w14:textId="77777777" w:rsidR="00776E9D" w:rsidRDefault="00776E9D" w:rsidP="00776E9D">
            <w:pPr>
              <w:pStyle w:val="ListParagraph"/>
              <w:numPr>
                <w:ilvl w:val="0"/>
                <w:numId w:val="46"/>
              </w:numPr>
              <w:bidi/>
              <w:rPr>
                <w:rFonts w:ascii="Calibri" w:hAnsi="Calibri" w:cs="Calibri"/>
                <w:color w:val="0B769F" w:themeColor="accent4" w:themeShade="BF"/>
                <w:sz w:val="28"/>
                <w:szCs w:val="28"/>
              </w:rPr>
            </w:pPr>
            <w:r w:rsidRPr="00776E9D">
              <w:rPr>
                <w:rFonts w:ascii="Calibri" w:hAnsi="Calibri" w:cs="Calibri"/>
                <w:color w:val="0B769F" w:themeColor="accent4" w:themeShade="BF"/>
                <w:sz w:val="28"/>
                <w:szCs w:val="28"/>
                <w:rtl/>
              </w:rPr>
              <w:t xml:space="preserve"> لا يمكن أن تكون الحياة طيبة طوال الوقت.</w:t>
            </w:r>
          </w:p>
          <w:p w14:paraId="279AF29A" w14:textId="2F22B66D" w:rsidR="009057D3" w:rsidRPr="00776E9D" w:rsidRDefault="00776E9D" w:rsidP="00776E9D">
            <w:pPr>
              <w:pStyle w:val="ListParagraph"/>
              <w:numPr>
                <w:ilvl w:val="0"/>
                <w:numId w:val="46"/>
              </w:numPr>
              <w:bidi/>
              <w:rPr>
                <w:rFonts w:ascii="Calibri" w:hAnsi="Calibri" w:cs="Calibri"/>
                <w:color w:val="0B769F" w:themeColor="accent4" w:themeShade="BF"/>
                <w:sz w:val="28"/>
                <w:szCs w:val="28"/>
                <w:rtl/>
              </w:rPr>
            </w:pPr>
            <w:r w:rsidRPr="00776E9D">
              <w:rPr>
                <w:rFonts w:ascii="Calibri" w:hAnsi="Calibri" w:cs="Calibri"/>
                <w:color w:val="0B769F" w:themeColor="accent4" w:themeShade="BF"/>
                <w:sz w:val="28"/>
                <w:szCs w:val="28"/>
                <w:rtl/>
              </w:rPr>
              <w:t xml:space="preserve"> الحياة الطيبة أن تخرج من الموقف الذي تعرضت له وأنت سليم. أعتقد أن</w:t>
            </w:r>
            <w:r>
              <w:rPr>
                <w:rFonts w:ascii="Calibri" w:hAnsi="Calibri" w:cs="Calibri" w:hint="cs"/>
                <w:color w:val="0B769F" w:themeColor="accent4" w:themeShade="BF"/>
                <w:sz w:val="28"/>
                <w:szCs w:val="28"/>
                <w:rtl/>
              </w:rPr>
              <w:t xml:space="preserve"> يخرج الشخص</w:t>
            </w:r>
            <w:r w:rsidRPr="00776E9D">
              <w:rPr>
                <w:rFonts w:ascii="Calibri" w:hAnsi="Calibri" w:cs="Calibri"/>
                <w:color w:val="0B769F" w:themeColor="accent4" w:themeShade="BF"/>
                <w:sz w:val="28"/>
                <w:szCs w:val="28"/>
                <w:rtl/>
              </w:rPr>
              <w:t xml:space="preserve"> من المحنة بصورة طيبة</w:t>
            </w:r>
            <w:r w:rsidRPr="00776E9D">
              <w:rPr>
                <w:rFonts w:ascii="Calibri" w:hAnsi="Calibri" w:cs="Calibri"/>
                <w:color w:val="0B769F" w:themeColor="accent4" w:themeShade="BF"/>
                <w:sz w:val="28"/>
                <w:szCs w:val="28"/>
              </w:rPr>
              <w:t>.</w:t>
            </w:r>
          </w:p>
        </w:tc>
        <w:tc>
          <w:tcPr>
            <w:tcW w:w="2709" w:type="dxa"/>
            <w:gridSpan w:val="3"/>
          </w:tcPr>
          <w:p w14:paraId="7E59CE91" w14:textId="6C7ABF65" w:rsidR="009057D3" w:rsidRPr="00D7472F" w:rsidRDefault="00EA2FBA" w:rsidP="00D7472F">
            <w:pPr>
              <w:pStyle w:val="ListParagraph"/>
              <w:numPr>
                <w:ilvl w:val="0"/>
                <w:numId w:val="10"/>
              </w:numPr>
              <w:bidi/>
              <w:rPr>
                <w:rFonts w:cstheme="majorBidi"/>
                <w:bCs/>
                <w:color w:val="0B769F" w:themeColor="accent4" w:themeShade="BF"/>
                <w:rtl/>
              </w:rPr>
            </w:pPr>
            <w:r>
              <w:rPr>
                <w:rFonts w:cstheme="majorBidi" w:hint="cs"/>
                <w:color w:val="000000"/>
                <w:rtl/>
              </w:rPr>
              <w:t>...............</w:t>
            </w:r>
          </w:p>
        </w:tc>
        <w:tc>
          <w:tcPr>
            <w:tcW w:w="2702" w:type="dxa"/>
            <w:gridSpan w:val="3"/>
          </w:tcPr>
          <w:p w14:paraId="3DFC68CE" w14:textId="77777777" w:rsidR="000E632B" w:rsidRPr="000E632B" w:rsidRDefault="000E632B" w:rsidP="000E632B">
            <w:pPr>
              <w:pStyle w:val="ListParagraph"/>
              <w:numPr>
                <w:ilvl w:val="0"/>
                <w:numId w:val="46"/>
              </w:numPr>
              <w:bidi/>
              <w:rPr>
                <w:rFonts w:cstheme="majorBidi"/>
                <w:bCs/>
                <w:color w:val="0B769F" w:themeColor="accent4" w:themeShade="BF"/>
              </w:rPr>
            </w:pPr>
            <w:r w:rsidRPr="000E632B">
              <w:rPr>
                <w:rFonts w:ascii="Calibri" w:hAnsi="Calibri" w:cs="Calibri"/>
                <w:color w:val="0B769F" w:themeColor="accent4" w:themeShade="BF"/>
                <w:sz w:val="28"/>
                <w:szCs w:val="28"/>
                <w:rtl/>
              </w:rPr>
              <w:t xml:space="preserve">الحياة الطيبة أن الواحد يكون راضي عن نقص في </w:t>
            </w:r>
            <w:r>
              <w:rPr>
                <w:rFonts w:ascii="Calibri" w:hAnsi="Calibri" w:cs="Calibri" w:hint="cs"/>
                <w:color w:val="0B769F" w:themeColor="accent4" w:themeShade="BF"/>
                <w:sz w:val="28"/>
                <w:szCs w:val="28"/>
                <w:rtl/>
              </w:rPr>
              <w:t>بعض الأشياء.</w:t>
            </w:r>
          </w:p>
          <w:p w14:paraId="0996B574" w14:textId="77777777" w:rsidR="000E632B" w:rsidRPr="000E632B" w:rsidRDefault="000E632B" w:rsidP="000E632B">
            <w:pPr>
              <w:pStyle w:val="ListParagraph"/>
              <w:numPr>
                <w:ilvl w:val="0"/>
                <w:numId w:val="46"/>
              </w:numPr>
              <w:bidi/>
              <w:rPr>
                <w:rFonts w:cstheme="majorBidi"/>
                <w:bCs/>
                <w:color w:val="0B769F" w:themeColor="accent4" w:themeShade="BF"/>
              </w:rPr>
            </w:pPr>
            <w:r>
              <w:rPr>
                <w:rFonts w:ascii="Calibri" w:hAnsi="Calibri" w:cs="Calibri" w:hint="cs"/>
                <w:color w:val="0B769F" w:themeColor="accent4" w:themeShade="BF"/>
                <w:sz w:val="28"/>
                <w:szCs w:val="28"/>
                <w:rtl/>
              </w:rPr>
              <w:t>الرضى ب</w:t>
            </w:r>
            <w:r w:rsidRPr="000E632B">
              <w:rPr>
                <w:rFonts w:ascii="Calibri" w:hAnsi="Calibri" w:cs="Calibri"/>
                <w:color w:val="0B769F" w:themeColor="accent4" w:themeShade="BF"/>
                <w:sz w:val="28"/>
                <w:szCs w:val="28"/>
                <w:rtl/>
              </w:rPr>
              <w:t>القضاء والقدر.</w:t>
            </w:r>
          </w:p>
          <w:p w14:paraId="56567B99" w14:textId="433C1087" w:rsidR="009057D3" w:rsidRPr="00FA11A8" w:rsidRDefault="000E632B" w:rsidP="000E632B">
            <w:pPr>
              <w:pStyle w:val="ListParagraph"/>
              <w:numPr>
                <w:ilvl w:val="0"/>
                <w:numId w:val="46"/>
              </w:numPr>
              <w:bidi/>
              <w:rPr>
                <w:rFonts w:cstheme="majorBidi"/>
                <w:bCs/>
                <w:color w:val="0B769F" w:themeColor="accent4" w:themeShade="BF"/>
                <w:rtl/>
              </w:rPr>
            </w:pPr>
            <w:r w:rsidRPr="000E632B">
              <w:rPr>
                <w:rFonts w:ascii="Calibri" w:hAnsi="Calibri" w:cs="Calibri"/>
                <w:color w:val="0B769F" w:themeColor="accent4" w:themeShade="BF"/>
                <w:sz w:val="28"/>
                <w:szCs w:val="28"/>
                <w:rtl/>
              </w:rPr>
              <w:t xml:space="preserve">معنى الحياة الطيبة أن يصل لمرحلة الرضا عن الذات ربط الحياة الطيبة بالرضا الداخلي </w:t>
            </w:r>
            <w:r>
              <w:rPr>
                <w:rFonts w:ascii="Calibri" w:hAnsi="Calibri" w:cs="Calibri" w:hint="cs"/>
                <w:color w:val="0B769F" w:themeColor="accent4" w:themeShade="BF"/>
                <w:sz w:val="28"/>
                <w:szCs w:val="28"/>
                <w:rtl/>
              </w:rPr>
              <w:t>و</w:t>
            </w:r>
            <w:r w:rsidRPr="000E632B">
              <w:rPr>
                <w:rFonts w:ascii="Calibri" w:hAnsi="Calibri" w:cs="Calibri"/>
                <w:color w:val="0B769F" w:themeColor="accent4" w:themeShade="BF"/>
                <w:sz w:val="28"/>
                <w:szCs w:val="28"/>
                <w:rtl/>
              </w:rPr>
              <w:t>الرضا بالقضاء والقدر</w:t>
            </w:r>
            <w:r w:rsidRPr="000E632B">
              <w:rPr>
                <w:rFonts w:ascii="Calibri" w:hAnsi="Calibri" w:cs="Calibri"/>
                <w:color w:val="0B769F" w:themeColor="accent4" w:themeShade="BF"/>
                <w:sz w:val="28"/>
                <w:szCs w:val="28"/>
              </w:rPr>
              <w:t>.</w:t>
            </w:r>
          </w:p>
        </w:tc>
        <w:tc>
          <w:tcPr>
            <w:tcW w:w="2568" w:type="dxa"/>
            <w:gridSpan w:val="2"/>
          </w:tcPr>
          <w:p w14:paraId="2C4194DB" w14:textId="1BD0F5A7" w:rsidR="009057D3" w:rsidRPr="00FA11A8" w:rsidRDefault="00EA2FBA" w:rsidP="00C451D6">
            <w:pPr>
              <w:bidi/>
              <w:rPr>
                <w:rFonts w:cstheme="majorBidi"/>
                <w:b/>
                <w:bCs/>
                <w:color w:val="0B769F" w:themeColor="accent4" w:themeShade="BF"/>
                <w:rtl/>
              </w:rPr>
            </w:pPr>
            <w:r>
              <w:rPr>
                <w:rFonts w:cstheme="majorBidi" w:hint="cs"/>
                <w:b/>
                <w:bCs/>
                <w:color w:val="0B769F" w:themeColor="accent4" w:themeShade="BF"/>
                <w:rtl/>
              </w:rPr>
              <w:t>...................</w:t>
            </w:r>
          </w:p>
        </w:tc>
      </w:tr>
      <w:tr w:rsidR="007E1084" w:rsidRPr="00FA11A8" w14:paraId="66D945DE" w14:textId="77777777" w:rsidTr="00C5057D">
        <w:trPr>
          <w:gridAfter w:val="1"/>
          <w:wAfter w:w="35" w:type="dxa"/>
          <w:trHeight w:val="2510"/>
        </w:trPr>
        <w:tc>
          <w:tcPr>
            <w:tcW w:w="1699" w:type="dxa"/>
          </w:tcPr>
          <w:p w14:paraId="63BC9346" w14:textId="0D637B46" w:rsidR="007E1084" w:rsidRPr="00FA11A8" w:rsidRDefault="007E1084" w:rsidP="00FA11A8">
            <w:pPr>
              <w:pStyle w:val="ListParagraph"/>
              <w:bidi/>
              <w:ind w:left="84"/>
              <w:jc w:val="both"/>
              <w:rPr>
                <w:rFonts w:cstheme="majorBidi"/>
                <w:bCs/>
                <w:color w:val="000000" w:themeColor="text1"/>
                <w:rtl/>
              </w:rPr>
            </w:pPr>
            <w:r>
              <w:rPr>
                <w:rFonts w:cstheme="majorBidi" w:hint="cs"/>
                <w:bCs/>
                <w:color w:val="000000" w:themeColor="text1"/>
                <w:rtl/>
              </w:rPr>
              <w:t>الملخص</w:t>
            </w:r>
          </w:p>
        </w:tc>
        <w:tc>
          <w:tcPr>
            <w:tcW w:w="16217" w:type="dxa"/>
            <w:gridSpan w:val="16"/>
          </w:tcPr>
          <w:p w14:paraId="6A73C908" w14:textId="2FEC09EB" w:rsidR="007E1084" w:rsidRPr="007E1084" w:rsidRDefault="007E1084" w:rsidP="00C451D6">
            <w:pPr>
              <w:bidi/>
              <w:rPr>
                <w:rFonts w:ascii="Calibri" w:hAnsi="Calibri" w:cs="Calibri"/>
                <w:color w:val="0B769F" w:themeColor="accent4" w:themeShade="BF"/>
                <w:rtl/>
              </w:rPr>
            </w:pPr>
            <w:r w:rsidRPr="007E1084">
              <w:rPr>
                <w:rFonts w:ascii="Calibri" w:hAnsi="Calibri" w:cs="Calibri"/>
                <w:color w:val="0B769F" w:themeColor="accent4" w:themeShade="BF"/>
                <w:rtl/>
              </w:rPr>
              <w:t>الحياة الطيبة هي الرضا عن الذات الرضا بالقضاء والقدر مرحلة من الوعي وهذا الوعي يجعل الإنسان متصالح مع نفسه لا يعاني من تأنيب الضمير ولديه ركائز ولا تعني أن الإنسان خالي من الأمراض والمشاكل ولكن تعني الرضا بما قسم الله لنا</w:t>
            </w:r>
            <w:r w:rsidRPr="007E1084">
              <w:rPr>
                <w:rFonts w:ascii="Calibri" w:hAnsi="Calibri" w:cs="Calibri"/>
                <w:color w:val="0B769F" w:themeColor="accent4" w:themeShade="BF"/>
              </w:rPr>
              <w:t>.</w:t>
            </w:r>
          </w:p>
        </w:tc>
        <w:tc>
          <w:tcPr>
            <w:tcW w:w="2702" w:type="dxa"/>
            <w:gridSpan w:val="3"/>
          </w:tcPr>
          <w:p w14:paraId="76F4194F" w14:textId="77777777" w:rsidR="007E1084" w:rsidRPr="00FA11A8" w:rsidRDefault="007E1084" w:rsidP="00C451D6">
            <w:pPr>
              <w:bidi/>
              <w:rPr>
                <w:rFonts w:cstheme="majorBidi"/>
                <w:rtl/>
              </w:rPr>
            </w:pPr>
          </w:p>
        </w:tc>
        <w:tc>
          <w:tcPr>
            <w:tcW w:w="2568" w:type="dxa"/>
            <w:gridSpan w:val="2"/>
          </w:tcPr>
          <w:p w14:paraId="0D7BF100" w14:textId="77777777" w:rsidR="007E1084" w:rsidRPr="00FA11A8" w:rsidRDefault="007E1084" w:rsidP="00C451D6">
            <w:pPr>
              <w:bidi/>
              <w:rPr>
                <w:rFonts w:cstheme="majorBidi"/>
                <w:rtl/>
              </w:rPr>
            </w:pPr>
          </w:p>
        </w:tc>
      </w:tr>
      <w:tr w:rsidR="00E569A1" w:rsidRPr="00FA11A8" w14:paraId="0FCE0516" w14:textId="77777777" w:rsidTr="005B7C7B">
        <w:trPr>
          <w:gridAfter w:val="1"/>
          <w:wAfter w:w="35" w:type="dxa"/>
          <w:trHeight w:val="630"/>
        </w:trPr>
        <w:tc>
          <w:tcPr>
            <w:tcW w:w="1699" w:type="dxa"/>
          </w:tcPr>
          <w:p w14:paraId="406EE615" w14:textId="77777777" w:rsidR="00132668" w:rsidRDefault="00132668" w:rsidP="00D3315D">
            <w:pPr>
              <w:bidi/>
              <w:ind w:left="84"/>
              <w:rPr>
                <w:rFonts w:cstheme="majorBidi"/>
                <w:b/>
                <w:bCs/>
                <w:color w:val="C00000"/>
                <w:lang w:bidi="ar-QA"/>
              </w:rPr>
            </w:pPr>
          </w:p>
          <w:p w14:paraId="5AC25832" w14:textId="26A897F9" w:rsidR="00E569A1" w:rsidRPr="00E569A1" w:rsidRDefault="004A60CC" w:rsidP="00132668">
            <w:pPr>
              <w:bidi/>
              <w:ind w:left="84"/>
              <w:rPr>
                <w:rFonts w:cstheme="majorBidi"/>
                <w:b/>
                <w:bCs/>
                <w:rtl/>
                <w:lang w:bidi="ar-QA"/>
              </w:rPr>
            </w:pPr>
            <w:r>
              <w:rPr>
                <w:rFonts w:cstheme="majorBidi" w:hint="cs"/>
                <w:bCs/>
                <w:color w:val="C00000"/>
                <w:rtl/>
                <w:lang w:bidi="ar-QA"/>
              </w:rPr>
              <w:t>الجزء</w:t>
            </w:r>
            <w:r w:rsidR="0000394F" w:rsidRPr="00686FCC">
              <w:rPr>
                <w:rFonts w:cstheme="majorBidi" w:hint="cs"/>
                <w:bCs/>
                <w:color w:val="C00000"/>
                <w:rtl/>
                <w:lang w:bidi="ar-QA"/>
              </w:rPr>
              <w:t xml:space="preserve"> الأول</w:t>
            </w:r>
          </w:p>
        </w:tc>
        <w:tc>
          <w:tcPr>
            <w:tcW w:w="2699" w:type="dxa"/>
            <w:gridSpan w:val="2"/>
          </w:tcPr>
          <w:p w14:paraId="0B680EB8" w14:textId="77777777" w:rsidR="00B7117B" w:rsidRDefault="00B7117B" w:rsidP="00B7117B">
            <w:pPr>
              <w:bidi/>
              <w:jc w:val="center"/>
              <w:rPr>
                <w:rFonts w:cstheme="majorBidi"/>
                <w:b/>
                <w:bCs/>
                <w:color w:val="0B769F" w:themeColor="accent4" w:themeShade="BF"/>
                <w:sz w:val="32"/>
                <w:szCs w:val="32"/>
                <w:rtl/>
              </w:rPr>
            </w:pPr>
            <w:r w:rsidRPr="00AF15FA">
              <w:rPr>
                <w:rFonts w:cstheme="majorBidi" w:hint="cs"/>
                <w:b/>
                <w:bCs/>
                <w:color w:val="0B769F" w:themeColor="accent4" w:themeShade="BF"/>
                <w:sz w:val="32"/>
                <w:szCs w:val="32"/>
                <w:rtl/>
              </w:rPr>
              <w:t>طبيب اسرة</w:t>
            </w:r>
          </w:p>
          <w:p w14:paraId="6CBE54DF" w14:textId="77777777" w:rsidR="00E569A1" w:rsidRPr="00FA11A8" w:rsidRDefault="00E569A1" w:rsidP="00D3315D">
            <w:pPr>
              <w:bidi/>
              <w:jc w:val="center"/>
              <w:rPr>
                <w:rFonts w:cstheme="majorBidi"/>
                <w:sz w:val="32"/>
                <w:szCs w:val="32"/>
                <w:rtl/>
              </w:rPr>
            </w:pPr>
            <w:r w:rsidRPr="00FA11A8">
              <w:rPr>
                <w:rFonts w:cstheme="majorBidi"/>
                <w:sz w:val="32"/>
                <w:szCs w:val="32"/>
                <w:rtl/>
              </w:rPr>
              <w:t>م1</w:t>
            </w:r>
          </w:p>
        </w:tc>
        <w:tc>
          <w:tcPr>
            <w:tcW w:w="2702" w:type="dxa"/>
            <w:gridSpan w:val="2"/>
          </w:tcPr>
          <w:p w14:paraId="5CCADFA1" w14:textId="77777777" w:rsidR="00E569A1" w:rsidRPr="00FA11A8" w:rsidRDefault="00E569A1" w:rsidP="00D3315D">
            <w:pPr>
              <w:bidi/>
              <w:jc w:val="center"/>
              <w:rPr>
                <w:rFonts w:cstheme="majorBidi"/>
                <w:sz w:val="32"/>
                <w:szCs w:val="32"/>
                <w:rtl/>
              </w:rPr>
            </w:pPr>
            <w:r w:rsidRPr="00FA11A8">
              <w:rPr>
                <w:rFonts w:cstheme="majorBidi"/>
                <w:sz w:val="32"/>
                <w:szCs w:val="32"/>
                <w:rtl/>
              </w:rPr>
              <w:t>م2</w:t>
            </w:r>
          </w:p>
        </w:tc>
        <w:tc>
          <w:tcPr>
            <w:tcW w:w="2703" w:type="dxa"/>
            <w:gridSpan w:val="3"/>
          </w:tcPr>
          <w:p w14:paraId="6DF1FDA0" w14:textId="02A13156" w:rsidR="00E569A1" w:rsidRPr="00FA11A8" w:rsidRDefault="009A4D59" w:rsidP="00D3315D">
            <w:pPr>
              <w:bidi/>
              <w:jc w:val="center"/>
              <w:rPr>
                <w:rFonts w:cstheme="majorBidi"/>
                <w:sz w:val="32"/>
                <w:szCs w:val="32"/>
                <w:rtl/>
              </w:rPr>
            </w:pPr>
            <w:r w:rsidRPr="00AB6586">
              <w:rPr>
                <w:rFonts w:cstheme="majorBidi" w:hint="cs"/>
                <w:b/>
                <w:bCs/>
                <w:color w:val="0B769F" w:themeColor="accent4" w:themeShade="BF"/>
                <w:sz w:val="32"/>
                <w:szCs w:val="32"/>
                <w:rtl/>
              </w:rPr>
              <w:t>إداري في مؤسسة حمد الطبية</w:t>
            </w:r>
            <w:r>
              <w:rPr>
                <w:rFonts w:cstheme="majorBidi" w:hint="cs"/>
                <w:sz w:val="32"/>
                <w:szCs w:val="32"/>
                <w:rtl/>
              </w:rPr>
              <w:t xml:space="preserve"> </w:t>
            </w:r>
            <w:r w:rsidR="00E569A1" w:rsidRPr="00FA11A8">
              <w:rPr>
                <w:rFonts w:cstheme="majorBidi"/>
                <w:sz w:val="32"/>
                <w:szCs w:val="32"/>
                <w:rtl/>
              </w:rPr>
              <w:t>م3</w:t>
            </w:r>
          </w:p>
        </w:tc>
        <w:tc>
          <w:tcPr>
            <w:tcW w:w="2702" w:type="dxa"/>
            <w:gridSpan w:val="3"/>
          </w:tcPr>
          <w:p w14:paraId="779BD0AB" w14:textId="460865EB" w:rsidR="00E569A1" w:rsidRPr="00FA11A8" w:rsidRDefault="00F24E2A" w:rsidP="00D3315D">
            <w:pPr>
              <w:bidi/>
              <w:jc w:val="center"/>
              <w:rPr>
                <w:rFonts w:cstheme="majorBidi"/>
                <w:sz w:val="32"/>
                <w:szCs w:val="32"/>
                <w:rtl/>
              </w:rPr>
            </w:pPr>
            <w:r w:rsidRPr="001D76AE">
              <w:rPr>
                <w:rFonts w:cstheme="majorBidi" w:hint="cs"/>
                <w:b/>
                <w:bCs/>
                <w:color w:val="0B769F" w:themeColor="accent4" w:themeShade="BF"/>
                <w:sz w:val="32"/>
                <w:szCs w:val="32"/>
                <w:rtl/>
              </w:rPr>
              <w:t>طبيب علم نفس سريري</w:t>
            </w:r>
            <w:r>
              <w:rPr>
                <w:rFonts w:cstheme="majorBidi" w:hint="cs"/>
                <w:sz w:val="32"/>
                <w:szCs w:val="32"/>
                <w:rtl/>
              </w:rPr>
              <w:t xml:space="preserve"> </w:t>
            </w:r>
            <w:r w:rsidR="00E569A1" w:rsidRPr="00FA11A8">
              <w:rPr>
                <w:rFonts w:cstheme="majorBidi"/>
                <w:sz w:val="32"/>
                <w:szCs w:val="32"/>
                <w:rtl/>
              </w:rPr>
              <w:t>م4</w:t>
            </w:r>
          </w:p>
        </w:tc>
        <w:tc>
          <w:tcPr>
            <w:tcW w:w="2702" w:type="dxa"/>
            <w:gridSpan w:val="3"/>
          </w:tcPr>
          <w:p w14:paraId="25D98C13" w14:textId="77777777" w:rsidR="00A1513F" w:rsidRPr="008311BE" w:rsidRDefault="00A1513F" w:rsidP="00A1513F">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 تغذية </w:t>
            </w:r>
          </w:p>
          <w:p w14:paraId="2FA11F8A" w14:textId="77777777" w:rsidR="00E569A1" w:rsidRPr="00FA11A8" w:rsidRDefault="00E569A1" w:rsidP="00D3315D">
            <w:pPr>
              <w:bidi/>
              <w:jc w:val="center"/>
              <w:rPr>
                <w:rFonts w:cstheme="majorBidi"/>
                <w:sz w:val="32"/>
                <w:szCs w:val="32"/>
                <w:rtl/>
              </w:rPr>
            </w:pPr>
            <w:r w:rsidRPr="00FA11A8">
              <w:rPr>
                <w:rFonts w:cstheme="majorBidi"/>
                <w:sz w:val="32"/>
                <w:szCs w:val="32"/>
                <w:rtl/>
              </w:rPr>
              <w:t>م5</w:t>
            </w:r>
          </w:p>
        </w:tc>
        <w:tc>
          <w:tcPr>
            <w:tcW w:w="2709" w:type="dxa"/>
            <w:gridSpan w:val="3"/>
          </w:tcPr>
          <w:p w14:paraId="5343CEDE" w14:textId="77777777" w:rsidR="00E569A1" w:rsidRPr="00FA11A8" w:rsidRDefault="00E569A1" w:rsidP="00D3315D">
            <w:pPr>
              <w:bidi/>
              <w:jc w:val="center"/>
              <w:rPr>
                <w:rFonts w:cstheme="majorBidi"/>
                <w:sz w:val="32"/>
                <w:szCs w:val="32"/>
                <w:rtl/>
              </w:rPr>
            </w:pPr>
            <w:r w:rsidRPr="00FA11A8">
              <w:rPr>
                <w:rFonts w:cstheme="majorBidi"/>
                <w:sz w:val="32"/>
                <w:szCs w:val="32"/>
                <w:rtl/>
              </w:rPr>
              <w:t>م6</w:t>
            </w:r>
          </w:p>
        </w:tc>
        <w:tc>
          <w:tcPr>
            <w:tcW w:w="2702" w:type="dxa"/>
            <w:gridSpan w:val="3"/>
          </w:tcPr>
          <w:p w14:paraId="402CB266" w14:textId="77777777" w:rsidR="00A40B96" w:rsidRPr="008311BE" w:rsidRDefault="00A40B96" w:rsidP="00A40B96">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اخصائية اجتماعية </w:t>
            </w:r>
          </w:p>
          <w:p w14:paraId="6B63FD67" w14:textId="77777777" w:rsidR="00E569A1" w:rsidRPr="00FA11A8" w:rsidRDefault="00E569A1" w:rsidP="00D3315D">
            <w:pPr>
              <w:bidi/>
              <w:jc w:val="center"/>
              <w:rPr>
                <w:rFonts w:cstheme="majorBidi"/>
                <w:sz w:val="32"/>
                <w:szCs w:val="32"/>
                <w:rtl/>
              </w:rPr>
            </w:pPr>
            <w:r w:rsidRPr="00FA11A8">
              <w:rPr>
                <w:rFonts w:cstheme="majorBidi"/>
                <w:sz w:val="32"/>
                <w:szCs w:val="32"/>
                <w:rtl/>
              </w:rPr>
              <w:t>م7</w:t>
            </w:r>
          </w:p>
        </w:tc>
        <w:tc>
          <w:tcPr>
            <w:tcW w:w="2568" w:type="dxa"/>
            <w:gridSpan w:val="2"/>
          </w:tcPr>
          <w:p w14:paraId="75FD41B0" w14:textId="77777777" w:rsidR="00E569A1" w:rsidRPr="00FA11A8" w:rsidRDefault="00E569A1" w:rsidP="00D3315D">
            <w:pPr>
              <w:bidi/>
              <w:jc w:val="center"/>
              <w:rPr>
                <w:rFonts w:cstheme="majorBidi"/>
                <w:sz w:val="32"/>
                <w:szCs w:val="32"/>
                <w:rtl/>
              </w:rPr>
            </w:pPr>
            <w:r w:rsidRPr="00FA11A8">
              <w:rPr>
                <w:rFonts w:cstheme="majorBidi"/>
                <w:sz w:val="32"/>
                <w:szCs w:val="32"/>
                <w:rtl/>
              </w:rPr>
              <w:t>م8</w:t>
            </w:r>
          </w:p>
        </w:tc>
      </w:tr>
      <w:tr w:rsidR="00E569A1" w:rsidRPr="00FA11A8" w14:paraId="47E7F1CE" w14:textId="77777777" w:rsidTr="005B7C7B">
        <w:trPr>
          <w:gridAfter w:val="1"/>
          <w:wAfter w:w="35" w:type="dxa"/>
          <w:trHeight w:val="12884"/>
        </w:trPr>
        <w:tc>
          <w:tcPr>
            <w:tcW w:w="1699" w:type="dxa"/>
          </w:tcPr>
          <w:p w14:paraId="41454679" w14:textId="5D54E12F" w:rsidR="00E569A1" w:rsidRDefault="00E569A1" w:rsidP="00E569A1">
            <w:pPr>
              <w:bidi/>
              <w:ind w:left="84"/>
              <w:jc w:val="both"/>
              <w:rPr>
                <w:b/>
                <w:bCs/>
                <w:color w:val="3A7C22" w:themeColor="accent6" w:themeShade="BF"/>
                <w:rtl/>
              </w:rPr>
            </w:pPr>
            <w:r>
              <w:rPr>
                <w:rFonts w:cstheme="majorBidi" w:hint="cs"/>
                <w:bCs/>
                <w:color w:val="3A7C22" w:themeColor="accent6" w:themeShade="BF"/>
                <w:rtl/>
              </w:rPr>
              <w:t xml:space="preserve">2- </w:t>
            </w:r>
            <w:r w:rsidR="001823AF" w:rsidRPr="001823AF">
              <w:rPr>
                <w:bCs/>
                <w:color w:val="3A7C22" w:themeColor="accent6" w:themeShade="BF"/>
                <w:rtl/>
              </w:rPr>
              <w:t>كيف تعر</w:t>
            </w:r>
            <w:r w:rsidR="008439AA">
              <w:rPr>
                <w:rFonts w:hint="cs"/>
                <w:bCs/>
                <w:color w:val="3A7C22" w:themeColor="accent6" w:themeShade="BF"/>
                <w:rtl/>
              </w:rPr>
              <w:t>ّ</w:t>
            </w:r>
            <w:r w:rsidR="001823AF" w:rsidRPr="001823AF">
              <w:rPr>
                <w:bCs/>
                <w:color w:val="3A7C22" w:themeColor="accent6" w:themeShade="BF"/>
                <w:rtl/>
              </w:rPr>
              <w:t>ف العافية من منظورك الشخصي؟ عندما نقول هذا الشخص "بعافية" ماذا نقصد؟ (جوانب صحية؟ جوانب اجتماعية؟</w:t>
            </w:r>
          </w:p>
          <w:p w14:paraId="18F26F68" w14:textId="77777777" w:rsidR="00517634" w:rsidRDefault="00517634" w:rsidP="00517634">
            <w:pPr>
              <w:bidi/>
              <w:ind w:left="84"/>
              <w:jc w:val="both"/>
              <w:rPr>
                <w:rFonts w:cstheme="majorBidi"/>
                <w:b/>
                <w:bCs/>
                <w:color w:val="3A7C22" w:themeColor="accent6" w:themeShade="BF"/>
                <w:rtl/>
              </w:rPr>
            </w:pPr>
          </w:p>
          <w:p w14:paraId="59ED071B" w14:textId="77777777" w:rsidR="0056045A" w:rsidRDefault="0056045A" w:rsidP="0056045A">
            <w:pPr>
              <w:bidi/>
              <w:ind w:left="84"/>
              <w:jc w:val="both"/>
              <w:rPr>
                <w:rFonts w:cstheme="majorBidi"/>
                <w:b/>
                <w:bCs/>
                <w:color w:val="C00000"/>
                <w:rtl/>
              </w:rPr>
            </w:pPr>
            <w:r w:rsidRPr="000A43D3">
              <w:rPr>
                <w:rFonts w:cstheme="majorBidi" w:hint="cs"/>
                <w:bCs/>
                <w:color w:val="C00000"/>
                <w:rtl/>
              </w:rPr>
              <w:t>(</w:t>
            </w:r>
            <w:r>
              <w:rPr>
                <w:rFonts w:cstheme="majorBidi" w:hint="cs"/>
                <w:bCs/>
                <w:color w:val="C00000"/>
                <w:rtl/>
              </w:rPr>
              <w:t>تلخيص محايد + اقتباس حرفي + سياق غير لفظي)</w:t>
            </w:r>
          </w:p>
          <w:p w14:paraId="6D5B12CC" w14:textId="75367F55" w:rsidR="0056045A" w:rsidRPr="00FA11A8" w:rsidRDefault="0056045A" w:rsidP="0056045A">
            <w:pPr>
              <w:bidi/>
              <w:ind w:left="84"/>
              <w:jc w:val="both"/>
              <w:rPr>
                <w:rFonts w:cstheme="majorBidi"/>
                <w:b/>
                <w:bCs/>
                <w:color w:val="0B769F" w:themeColor="accent4" w:themeShade="BF"/>
                <w:rtl/>
              </w:rPr>
            </w:pPr>
            <w:r>
              <w:rPr>
                <w:rFonts w:cstheme="majorBidi" w:hint="cs"/>
                <w:bCs/>
                <w:color w:val="0B769F" w:themeColor="accent4" w:themeShade="BF"/>
                <w:rtl/>
              </w:rPr>
              <w:t xml:space="preserve">ت = تفسير </w:t>
            </w:r>
          </w:p>
          <w:p w14:paraId="19AD5FE8" w14:textId="77777777" w:rsidR="00E569A1" w:rsidRDefault="00E569A1" w:rsidP="00E569A1">
            <w:pPr>
              <w:bidi/>
              <w:ind w:left="84"/>
              <w:jc w:val="both"/>
              <w:rPr>
                <w:rFonts w:cstheme="majorBidi"/>
                <w:b/>
                <w:bCs/>
                <w:color w:val="000000" w:themeColor="text1"/>
                <w:rtl/>
              </w:rPr>
            </w:pPr>
          </w:p>
          <w:p w14:paraId="6DA5D21D" w14:textId="6ED66EB2" w:rsidR="00E569A1" w:rsidRPr="00FA11A8" w:rsidRDefault="00E569A1" w:rsidP="00E569A1">
            <w:pPr>
              <w:bidi/>
              <w:ind w:left="84"/>
              <w:jc w:val="both"/>
              <w:rPr>
                <w:rFonts w:cstheme="majorBidi"/>
                <w:b/>
                <w:bCs/>
                <w:color w:val="0B769F" w:themeColor="accent4" w:themeShade="BF"/>
                <w:rtl/>
              </w:rPr>
            </w:pPr>
          </w:p>
        </w:tc>
        <w:tc>
          <w:tcPr>
            <w:tcW w:w="2699" w:type="dxa"/>
            <w:gridSpan w:val="2"/>
          </w:tcPr>
          <w:p w14:paraId="3767547F" w14:textId="77777777" w:rsidR="00284C5A" w:rsidRPr="00284C5A" w:rsidRDefault="00284C5A" w:rsidP="00284C5A">
            <w:pPr>
              <w:pStyle w:val="ListParagraph"/>
              <w:numPr>
                <w:ilvl w:val="0"/>
                <w:numId w:val="51"/>
              </w:numPr>
              <w:bidi/>
              <w:rPr>
                <w:rFonts w:cstheme="majorBidi"/>
                <w:color w:val="3A7C22" w:themeColor="accent6" w:themeShade="BF"/>
              </w:rPr>
            </w:pPr>
            <w:r w:rsidRPr="00284C5A">
              <w:rPr>
                <w:rFonts w:ascii="Calibri" w:hAnsi="Calibri" w:cs="Calibri"/>
                <w:color w:val="0B769F" w:themeColor="accent4" w:themeShade="BF"/>
                <w:rtl/>
              </w:rPr>
              <w:t>العافية هي عافية صحية بطريقة شاملة جسدية نفسية وعائلية</w:t>
            </w:r>
            <w:r>
              <w:rPr>
                <w:rFonts w:ascii="Calibri" w:hAnsi="Calibri" w:cs="Calibri" w:hint="cs"/>
                <w:color w:val="0B769F" w:themeColor="accent4" w:themeShade="BF"/>
                <w:rtl/>
              </w:rPr>
              <w:t>،</w:t>
            </w:r>
          </w:p>
          <w:p w14:paraId="00675F3B" w14:textId="77777777" w:rsidR="0043186D" w:rsidRPr="0043186D" w:rsidRDefault="00284C5A" w:rsidP="00284C5A">
            <w:pPr>
              <w:pStyle w:val="ListParagraph"/>
              <w:numPr>
                <w:ilvl w:val="0"/>
                <w:numId w:val="51"/>
              </w:numPr>
              <w:bidi/>
              <w:rPr>
                <w:rFonts w:cstheme="majorBidi"/>
                <w:color w:val="3A7C22" w:themeColor="accent6" w:themeShade="BF"/>
              </w:rPr>
            </w:pPr>
            <w:r w:rsidRPr="00284C5A">
              <w:rPr>
                <w:rFonts w:ascii="Calibri" w:hAnsi="Calibri" w:cs="Calibri"/>
                <w:color w:val="0B769F" w:themeColor="accent4" w:themeShade="BF"/>
                <w:rtl/>
              </w:rPr>
              <w:t xml:space="preserve">يمكن الأمراض الجسدية تعمل مشاكل نفسية. والعكس صحيح وأيضا الشخص </w:t>
            </w:r>
            <w:r>
              <w:rPr>
                <w:rFonts w:ascii="Calibri" w:hAnsi="Calibri" w:cs="Calibri" w:hint="cs"/>
                <w:color w:val="0B769F" w:themeColor="accent4" w:themeShade="BF"/>
                <w:rtl/>
              </w:rPr>
              <w:t xml:space="preserve">الذي </w:t>
            </w:r>
            <w:r w:rsidRPr="00284C5A">
              <w:rPr>
                <w:rFonts w:ascii="Calibri" w:hAnsi="Calibri" w:cs="Calibri"/>
                <w:color w:val="0B769F" w:themeColor="accent4" w:themeShade="BF"/>
                <w:rtl/>
              </w:rPr>
              <w:t xml:space="preserve">لديه مشاكل عقلية يمكن تأخر عقلي أو هذا شيء يؤثر </w:t>
            </w:r>
            <w:r>
              <w:rPr>
                <w:rFonts w:ascii="Calibri" w:hAnsi="Calibri" w:cs="Calibri" w:hint="cs"/>
                <w:color w:val="0B769F" w:themeColor="accent4" w:themeShade="BF"/>
                <w:rtl/>
              </w:rPr>
              <w:t>على</w:t>
            </w:r>
            <w:r w:rsidRPr="00284C5A">
              <w:rPr>
                <w:rFonts w:ascii="Calibri" w:hAnsi="Calibri" w:cs="Calibri"/>
                <w:color w:val="0B769F" w:themeColor="accent4" w:themeShade="BF"/>
                <w:rtl/>
              </w:rPr>
              <w:t xml:space="preserve"> حياته الاجتماعية أيضا. </w:t>
            </w:r>
          </w:p>
          <w:p w14:paraId="4CFB9C5D" w14:textId="18BD0BAA" w:rsidR="00E569A1" w:rsidRPr="00284C5A" w:rsidRDefault="00284C5A" w:rsidP="0043186D">
            <w:pPr>
              <w:pStyle w:val="ListParagraph"/>
              <w:numPr>
                <w:ilvl w:val="0"/>
                <w:numId w:val="51"/>
              </w:numPr>
              <w:bidi/>
              <w:rPr>
                <w:rFonts w:cstheme="majorBidi"/>
                <w:color w:val="3A7C22" w:themeColor="accent6" w:themeShade="BF"/>
                <w:rtl/>
              </w:rPr>
            </w:pPr>
            <w:r w:rsidRPr="00284C5A">
              <w:rPr>
                <w:rFonts w:ascii="Calibri" w:hAnsi="Calibri" w:cs="Calibri"/>
                <w:color w:val="0B769F" w:themeColor="accent4" w:themeShade="BF"/>
                <w:rtl/>
              </w:rPr>
              <w:t>الصحة النفسية في مجتمعنا صعبة المريض يتحدث عنها. وحتى إذا شخصناه صعب أن يتقبل الموضوع ويتقبل أن يذهب للعلاج</w:t>
            </w:r>
            <w:r w:rsidRPr="00284C5A">
              <w:rPr>
                <w:rFonts w:ascii="Calibri" w:hAnsi="Calibri" w:cs="Calibri"/>
                <w:color w:val="0B769F" w:themeColor="accent4" w:themeShade="BF"/>
              </w:rPr>
              <w:t>.</w:t>
            </w:r>
          </w:p>
        </w:tc>
        <w:tc>
          <w:tcPr>
            <w:tcW w:w="2702" w:type="dxa"/>
            <w:gridSpan w:val="2"/>
          </w:tcPr>
          <w:p w14:paraId="565F5FE6" w14:textId="77777777" w:rsidR="00D7472F" w:rsidRPr="00EE5251" w:rsidRDefault="00D7472F" w:rsidP="00D7472F">
            <w:pPr>
              <w:shd w:val="clear" w:color="auto" w:fill="FFFFFF"/>
              <w:bidi/>
              <w:rPr>
                <w:rFonts w:cstheme="majorBidi"/>
                <w:color w:val="242424"/>
              </w:rPr>
            </w:pPr>
          </w:p>
          <w:p w14:paraId="3484E327" w14:textId="4514A586" w:rsidR="00E569A1" w:rsidRDefault="00BF1754" w:rsidP="00BF1754">
            <w:pPr>
              <w:shd w:val="clear" w:color="auto" w:fill="FFFFFF"/>
              <w:bidi/>
              <w:spacing w:after="180"/>
              <w:ind w:left="720"/>
              <w:rPr>
                <w:rFonts w:cstheme="majorBidi"/>
                <w:color w:val="3A7C22" w:themeColor="accent6" w:themeShade="BF"/>
                <w:rtl/>
              </w:rPr>
            </w:pPr>
            <w:r>
              <w:rPr>
                <w:rFonts w:cstheme="majorBidi" w:hint="cs"/>
                <w:color w:val="3A7C22" w:themeColor="accent6" w:themeShade="BF"/>
                <w:rtl/>
              </w:rPr>
              <w:t>...................</w:t>
            </w:r>
          </w:p>
        </w:tc>
        <w:tc>
          <w:tcPr>
            <w:tcW w:w="2703" w:type="dxa"/>
            <w:gridSpan w:val="3"/>
          </w:tcPr>
          <w:p w14:paraId="2B54B141" w14:textId="08986EB4" w:rsidR="00113079" w:rsidRDefault="00113079" w:rsidP="00113079">
            <w:pPr>
              <w:pStyle w:val="ListParagraph"/>
              <w:numPr>
                <w:ilvl w:val="0"/>
                <w:numId w:val="53"/>
              </w:numPr>
              <w:bidi/>
              <w:rPr>
                <w:rFonts w:ascii="Calibri" w:hAnsi="Calibri" w:cs="Calibri"/>
                <w:color w:val="0B769F" w:themeColor="accent4" w:themeShade="BF"/>
              </w:rPr>
            </w:pPr>
            <w:r w:rsidRPr="00113079">
              <w:rPr>
                <w:rFonts w:ascii="Calibri" w:hAnsi="Calibri" w:cs="Calibri"/>
                <w:color w:val="0B769F" w:themeColor="accent4" w:themeShade="BF"/>
                <w:rtl/>
              </w:rPr>
              <w:t xml:space="preserve">العافية مرتبطة بالجانب الصحي. مثلا نقول </w:t>
            </w:r>
            <w:r w:rsidRPr="00113079">
              <w:rPr>
                <w:rFonts w:ascii="Calibri" w:hAnsi="Calibri" w:cs="Calibri" w:hint="cs"/>
                <w:color w:val="0B769F" w:themeColor="accent4" w:themeShade="BF"/>
                <w:rtl/>
              </w:rPr>
              <w:t>إن</w:t>
            </w:r>
            <w:r w:rsidRPr="00113079">
              <w:rPr>
                <w:rFonts w:ascii="Calibri" w:hAnsi="Calibri" w:cs="Calibri"/>
                <w:color w:val="0B769F" w:themeColor="accent4" w:themeShade="BF"/>
                <w:rtl/>
              </w:rPr>
              <w:t xml:space="preserve"> الإنسان متعافي أي ليس لديه مشاكل صحية. </w:t>
            </w:r>
          </w:p>
          <w:p w14:paraId="342B9E9D" w14:textId="77777777" w:rsidR="00113079" w:rsidRDefault="00113079" w:rsidP="00113079">
            <w:pPr>
              <w:pStyle w:val="ListParagraph"/>
              <w:numPr>
                <w:ilvl w:val="0"/>
                <w:numId w:val="53"/>
              </w:numPr>
              <w:bidi/>
              <w:rPr>
                <w:rFonts w:ascii="Calibri" w:hAnsi="Calibri" w:cs="Calibri"/>
                <w:color w:val="0B769F" w:themeColor="accent4" w:themeShade="BF"/>
              </w:rPr>
            </w:pPr>
            <w:r w:rsidRPr="00113079">
              <w:rPr>
                <w:rFonts w:ascii="Calibri" w:hAnsi="Calibri" w:cs="Calibri"/>
                <w:color w:val="0B769F" w:themeColor="accent4" w:themeShade="BF"/>
                <w:rtl/>
              </w:rPr>
              <w:t>كما أن هنالك أمور حياتية ومشاكل تؤثر على الوظائف</w:t>
            </w:r>
            <w:r>
              <w:rPr>
                <w:rFonts w:ascii="Calibri" w:hAnsi="Calibri" w:cs="Calibri" w:hint="cs"/>
                <w:color w:val="0B769F" w:themeColor="accent4" w:themeShade="BF"/>
                <w:rtl/>
                <w:lang w:bidi="ar-QA"/>
              </w:rPr>
              <w:t xml:space="preserve"> الحيوية واليومية.</w:t>
            </w:r>
          </w:p>
          <w:p w14:paraId="128F9652" w14:textId="77777777" w:rsidR="00113079" w:rsidRDefault="00113079" w:rsidP="00113079">
            <w:pPr>
              <w:pStyle w:val="ListParagraph"/>
              <w:numPr>
                <w:ilvl w:val="0"/>
                <w:numId w:val="53"/>
              </w:numPr>
              <w:bidi/>
              <w:rPr>
                <w:rFonts w:ascii="Calibri" w:hAnsi="Calibri" w:cs="Calibri"/>
                <w:color w:val="0B769F" w:themeColor="accent4" w:themeShade="BF"/>
              </w:rPr>
            </w:pPr>
            <w:r w:rsidRPr="00113079">
              <w:rPr>
                <w:rFonts w:ascii="Calibri" w:hAnsi="Calibri" w:cs="Calibri"/>
                <w:color w:val="0B769F" w:themeColor="accent4" w:themeShade="BF"/>
                <w:rtl/>
              </w:rPr>
              <w:t xml:space="preserve"> المشاكل</w:t>
            </w:r>
            <w:r>
              <w:rPr>
                <w:rFonts w:ascii="Calibri" w:hAnsi="Calibri" w:cs="Calibri" w:hint="cs"/>
                <w:color w:val="0B769F" w:themeColor="accent4" w:themeShade="BF"/>
                <w:rtl/>
              </w:rPr>
              <w:t xml:space="preserve"> التي</w:t>
            </w:r>
            <w:r w:rsidRPr="00113079">
              <w:rPr>
                <w:rFonts w:ascii="Calibri" w:hAnsi="Calibri" w:cs="Calibri"/>
                <w:color w:val="0B769F" w:themeColor="accent4" w:themeShade="BF"/>
                <w:rtl/>
              </w:rPr>
              <w:t xml:space="preserve"> تصيب الإنسان إما أنها جسدية أو نفسية أو عقلية. </w:t>
            </w:r>
            <w:r>
              <w:rPr>
                <w:rFonts w:ascii="Calibri" w:hAnsi="Calibri" w:cs="Calibri" w:hint="cs"/>
                <w:color w:val="0B769F" w:themeColor="accent4" w:themeShade="BF"/>
                <w:rtl/>
              </w:rPr>
              <w:t>مما</w:t>
            </w:r>
            <w:r w:rsidRPr="00113079">
              <w:rPr>
                <w:rFonts w:ascii="Calibri" w:hAnsi="Calibri" w:cs="Calibri"/>
                <w:color w:val="0B769F" w:themeColor="accent4" w:themeShade="BF"/>
                <w:rtl/>
              </w:rPr>
              <w:t xml:space="preserve"> </w:t>
            </w:r>
            <w:r>
              <w:rPr>
                <w:rFonts w:ascii="Calibri" w:hAnsi="Calibri" w:cs="Calibri" w:hint="cs"/>
                <w:color w:val="0B769F" w:themeColor="accent4" w:themeShade="BF"/>
                <w:rtl/>
              </w:rPr>
              <w:t>ي</w:t>
            </w:r>
            <w:r w:rsidRPr="00113079">
              <w:rPr>
                <w:rFonts w:ascii="Calibri" w:hAnsi="Calibri" w:cs="Calibri"/>
                <w:color w:val="0B769F" w:themeColor="accent4" w:themeShade="BF"/>
                <w:rtl/>
              </w:rPr>
              <w:t xml:space="preserve">ؤثر على الوظائف اليومية أي تؤثر على الحياة. </w:t>
            </w:r>
          </w:p>
          <w:p w14:paraId="535BC9B3" w14:textId="77777777" w:rsidR="00113079" w:rsidRDefault="00113079" w:rsidP="00113079">
            <w:pPr>
              <w:pStyle w:val="ListParagraph"/>
              <w:numPr>
                <w:ilvl w:val="0"/>
                <w:numId w:val="53"/>
              </w:numPr>
              <w:bidi/>
              <w:rPr>
                <w:rFonts w:ascii="Calibri" w:hAnsi="Calibri" w:cs="Calibri"/>
                <w:color w:val="0B769F" w:themeColor="accent4" w:themeShade="BF"/>
              </w:rPr>
            </w:pPr>
            <w:r w:rsidRPr="00113079">
              <w:rPr>
                <w:rFonts w:ascii="Calibri" w:hAnsi="Calibri" w:cs="Calibri"/>
                <w:color w:val="0B769F" w:themeColor="accent4" w:themeShade="BF"/>
                <w:rtl/>
              </w:rPr>
              <w:t xml:space="preserve"> مرحلة التعافي أو عندما يكون لدينا مريض في مرحلة التعافي هي المرحلة التي يرجع فيها المريض للوظائف العادية بدون مشاكل جسدية بدون مشاكل نفسية عقلية تؤثر على جودة حياته. </w:t>
            </w:r>
          </w:p>
          <w:p w14:paraId="4224B470" w14:textId="0F693D27" w:rsidR="00E569A1" w:rsidRPr="00113079" w:rsidRDefault="00113079" w:rsidP="00113079">
            <w:pPr>
              <w:pStyle w:val="ListParagraph"/>
              <w:numPr>
                <w:ilvl w:val="0"/>
                <w:numId w:val="53"/>
              </w:numPr>
              <w:bidi/>
              <w:rPr>
                <w:rFonts w:ascii="Calibri" w:hAnsi="Calibri" w:cs="Calibri"/>
                <w:color w:val="0B769F" w:themeColor="accent4" w:themeShade="BF"/>
                <w:rtl/>
              </w:rPr>
            </w:pPr>
            <w:r w:rsidRPr="00113079">
              <w:rPr>
                <w:rFonts w:ascii="Calibri" w:hAnsi="Calibri" w:cs="Calibri"/>
                <w:color w:val="0B769F" w:themeColor="accent4" w:themeShade="BF"/>
                <w:rtl/>
              </w:rPr>
              <w:t>يصل إلى مرحلة من التوازن نوعا ما</w:t>
            </w:r>
            <w:r w:rsidRPr="00113079">
              <w:rPr>
                <w:rFonts w:ascii="Calibri" w:hAnsi="Calibri" w:cs="Calibri"/>
                <w:color w:val="0B769F" w:themeColor="accent4" w:themeShade="BF"/>
              </w:rPr>
              <w:t>.</w:t>
            </w:r>
          </w:p>
        </w:tc>
        <w:tc>
          <w:tcPr>
            <w:tcW w:w="2702" w:type="dxa"/>
            <w:gridSpan w:val="3"/>
          </w:tcPr>
          <w:p w14:paraId="484CBFB9" w14:textId="77777777" w:rsidR="005B2D5A" w:rsidRPr="005B2D5A" w:rsidRDefault="0099600F" w:rsidP="0099600F">
            <w:pPr>
              <w:pStyle w:val="ListParagraph"/>
              <w:numPr>
                <w:ilvl w:val="0"/>
                <w:numId w:val="52"/>
              </w:numPr>
              <w:bidi/>
              <w:rPr>
                <w:rFonts w:ascii="Roboto" w:hAnsi="Roboto"/>
                <w:color w:val="000000"/>
              </w:rPr>
            </w:pPr>
            <w:r w:rsidRPr="0099600F">
              <w:rPr>
                <w:rFonts w:ascii="Calibri" w:hAnsi="Calibri" w:cs="Calibri"/>
                <w:color w:val="0B769F" w:themeColor="accent4" w:themeShade="BF"/>
                <w:rtl/>
              </w:rPr>
              <w:t>العافية قائمة على أسس صحية ونفسية</w:t>
            </w:r>
            <w:r w:rsidR="005B2D5A">
              <w:rPr>
                <w:rFonts w:ascii="Calibri" w:hAnsi="Calibri" w:cs="Calibri" w:hint="cs"/>
                <w:color w:val="0B769F" w:themeColor="accent4" w:themeShade="BF"/>
                <w:rtl/>
              </w:rPr>
              <w:t>:</w:t>
            </w:r>
          </w:p>
          <w:p w14:paraId="368827D3" w14:textId="206C891E" w:rsidR="005B2D5A" w:rsidRPr="005B2D5A" w:rsidRDefault="005B2D5A" w:rsidP="005B2D5A">
            <w:pPr>
              <w:pStyle w:val="ListParagraph"/>
              <w:numPr>
                <w:ilvl w:val="0"/>
                <w:numId w:val="52"/>
              </w:numPr>
              <w:bidi/>
              <w:rPr>
                <w:rFonts w:ascii="Roboto" w:hAnsi="Roboto"/>
                <w:color w:val="000000"/>
              </w:rPr>
            </w:pPr>
            <w:r>
              <w:rPr>
                <w:rFonts w:ascii="Calibri" w:hAnsi="Calibri" w:cs="Calibri" w:hint="cs"/>
                <w:color w:val="0B769F" w:themeColor="accent4" w:themeShade="BF"/>
                <w:rtl/>
              </w:rPr>
              <w:t>العافية</w:t>
            </w:r>
            <w:r w:rsidR="0099600F" w:rsidRPr="0099600F">
              <w:rPr>
                <w:rFonts w:ascii="Calibri" w:hAnsi="Calibri" w:cs="Calibri"/>
                <w:color w:val="0B769F" w:themeColor="accent4" w:themeShade="BF"/>
                <w:rtl/>
              </w:rPr>
              <w:t xml:space="preserve"> النفسية تعتمد على جودة المشاعر</w:t>
            </w:r>
            <w:r>
              <w:rPr>
                <w:rFonts w:ascii="Calibri" w:hAnsi="Calibri" w:cs="Calibri" w:hint="cs"/>
                <w:color w:val="0B769F" w:themeColor="accent4" w:themeShade="BF"/>
                <w:rtl/>
              </w:rPr>
              <w:t>.</w:t>
            </w:r>
          </w:p>
          <w:p w14:paraId="7607B0D4" w14:textId="7ED517F7" w:rsidR="0099600F" w:rsidRPr="0099600F" w:rsidRDefault="0099600F" w:rsidP="005B2D5A">
            <w:pPr>
              <w:pStyle w:val="ListParagraph"/>
              <w:numPr>
                <w:ilvl w:val="0"/>
                <w:numId w:val="52"/>
              </w:numPr>
              <w:bidi/>
              <w:rPr>
                <w:rFonts w:ascii="Roboto" w:hAnsi="Roboto"/>
                <w:color w:val="000000"/>
              </w:rPr>
            </w:pPr>
            <w:r w:rsidRPr="0099600F">
              <w:rPr>
                <w:rFonts w:ascii="Calibri" w:hAnsi="Calibri" w:cs="Calibri"/>
                <w:color w:val="0B769F" w:themeColor="accent4" w:themeShade="BF"/>
                <w:rtl/>
              </w:rPr>
              <w:t>. نفسية الإنسان بعافية عندما تكون لديه جودة من المشاعر يعني هناك مشاعر منخفضة ومشاعر عالية. المشاعر المنخفضة هي الغضب والخوف والتأنيب والمشاعر العالية ذات الجودة. العالية نقصد السلام نقصد المحبة نقصد البهجة يعني الإنسان بعافية معناه جودة مشاعر عالية. يجب أن تكون مشاعره عالية. تكون ضمن السلام ضمن المحبة ضمن البهجة</w:t>
            </w:r>
            <w:r w:rsidRPr="0099600F">
              <w:rPr>
                <w:rFonts w:ascii="Roboto" w:hAnsi="Roboto"/>
                <w:color w:val="000000"/>
              </w:rPr>
              <w:t>.</w:t>
            </w:r>
          </w:p>
          <w:p w14:paraId="152B0A47" w14:textId="2DA1C79E" w:rsidR="00E569A1" w:rsidRPr="005B2D5A" w:rsidRDefault="005B2D5A" w:rsidP="005B2D5A">
            <w:pPr>
              <w:pStyle w:val="ListParagraph"/>
              <w:numPr>
                <w:ilvl w:val="0"/>
                <w:numId w:val="52"/>
              </w:numPr>
              <w:bidi/>
              <w:rPr>
                <w:rFonts w:cstheme="majorBidi"/>
                <w:bCs/>
                <w:color w:val="0B769F" w:themeColor="accent4" w:themeShade="BF"/>
                <w:rtl/>
              </w:rPr>
            </w:pPr>
            <w:r w:rsidRPr="005B2D5A">
              <w:rPr>
                <w:rFonts w:ascii="Calibri" w:hAnsi="Calibri" w:cs="Calibri"/>
                <w:color w:val="0B769F" w:themeColor="accent4" w:themeShade="BF"/>
                <w:rtl/>
              </w:rPr>
              <w:t>من الناحية الصحية فهو المتعارف عليه الخلو من الأمراض والقوة والحيوية</w:t>
            </w:r>
            <w:r w:rsidRPr="005B2D5A">
              <w:rPr>
                <w:rFonts w:cstheme="majorBidi"/>
                <w:bCs/>
                <w:color w:val="0B769F" w:themeColor="accent4" w:themeShade="BF"/>
              </w:rPr>
              <w:t>.</w:t>
            </w:r>
          </w:p>
        </w:tc>
        <w:tc>
          <w:tcPr>
            <w:tcW w:w="2702" w:type="dxa"/>
            <w:gridSpan w:val="3"/>
          </w:tcPr>
          <w:p w14:paraId="43CB6B16" w14:textId="03DB44A1" w:rsidR="00DC4E8A" w:rsidRPr="00DC4E8A" w:rsidRDefault="000E2A87" w:rsidP="00DC4E8A">
            <w:pPr>
              <w:pStyle w:val="ListParagraph"/>
              <w:numPr>
                <w:ilvl w:val="0"/>
                <w:numId w:val="48"/>
              </w:numPr>
              <w:bidi/>
              <w:rPr>
                <w:rFonts w:ascii="Calibri" w:hAnsi="Calibri" w:cs="Calibri"/>
                <w:color w:val="0B769F" w:themeColor="accent4" w:themeShade="BF"/>
              </w:rPr>
            </w:pPr>
            <w:r w:rsidRPr="00DC4E8A">
              <w:rPr>
                <w:rFonts w:ascii="Calibri" w:hAnsi="Calibri" w:cs="Calibri"/>
                <w:color w:val="0B769F" w:themeColor="accent4" w:themeShade="BF"/>
                <w:rtl/>
              </w:rPr>
              <w:t xml:space="preserve">العافية تأتي تحت العافية الصحية والعافية النفسية. </w:t>
            </w:r>
          </w:p>
          <w:p w14:paraId="6EC3016A" w14:textId="059A2894" w:rsidR="00E569A1" w:rsidRPr="00A57620" w:rsidRDefault="000E2A87" w:rsidP="00DC4E8A">
            <w:pPr>
              <w:pStyle w:val="ListParagraph"/>
              <w:numPr>
                <w:ilvl w:val="0"/>
                <w:numId w:val="48"/>
              </w:numPr>
              <w:bidi/>
              <w:rPr>
                <w:rFonts w:ascii="Calibri" w:hAnsi="Calibri" w:cs="Calibri"/>
                <w:color w:val="0B769F" w:themeColor="accent4" w:themeShade="BF"/>
                <w:rtl/>
              </w:rPr>
            </w:pPr>
            <w:r w:rsidRPr="00DC4E8A">
              <w:rPr>
                <w:rFonts w:ascii="Calibri" w:hAnsi="Calibri" w:cs="Calibri"/>
                <w:color w:val="0B769F" w:themeColor="accent4" w:themeShade="BF"/>
                <w:rtl/>
              </w:rPr>
              <w:t>العافية الصحية هي العافية الجسدية أن الشخص يحافظ على نفسه من الأمراض</w:t>
            </w:r>
            <w:r w:rsidR="00DC4E8A">
              <w:rPr>
                <w:rFonts w:ascii="Calibri" w:hAnsi="Calibri" w:cs="Calibri" w:hint="cs"/>
                <w:color w:val="0B769F" w:themeColor="accent4" w:themeShade="BF"/>
                <w:rtl/>
              </w:rPr>
              <w:t xml:space="preserve">، </w:t>
            </w:r>
            <w:r w:rsidRPr="00DC4E8A">
              <w:rPr>
                <w:rFonts w:ascii="Calibri" w:hAnsi="Calibri" w:cs="Calibri"/>
                <w:color w:val="0B769F" w:themeColor="accent4" w:themeShade="BF"/>
                <w:rtl/>
              </w:rPr>
              <w:t xml:space="preserve">اتباع الإرشادات الصحية السليمة. الأمصال واللقاحات التي توفرها الدولة. التشييك الدوري لو </w:t>
            </w:r>
            <w:r w:rsidRPr="00A57620">
              <w:rPr>
                <w:rFonts w:ascii="Calibri" w:hAnsi="Calibri" w:cs="Calibri"/>
                <w:color w:val="0B769F" w:themeColor="accent4" w:themeShade="BF"/>
                <w:rtl/>
              </w:rPr>
              <w:t>كان لديه أمراض وراثية في الأسرة</w:t>
            </w:r>
            <w:r w:rsidR="00DC4E8A" w:rsidRPr="00A57620">
              <w:rPr>
                <w:rFonts w:ascii="Calibri" w:hAnsi="Calibri" w:cs="Calibri"/>
                <w:color w:val="0B769F" w:themeColor="accent4" w:themeShade="BF"/>
                <w:rtl/>
              </w:rPr>
              <w:t>.</w:t>
            </w:r>
          </w:p>
          <w:p w14:paraId="47F22935" w14:textId="22159448" w:rsidR="00EB712B" w:rsidRPr="00A57620" w:rsidRDefault="000E2A87" w:rsidP="00A57620">
            <w:pPr>
              <w:pStyle w:val="ListParagraph"/>
              <w:numPr>
                <w:ilvl w:val="0"/>
                <w:numId w:val="48"/>
              </w:numPr>
              <w:bidi/>
              <w:rPr>
                <w:rFonts w:ascii="Calibri" w:hAnsi="Calibri" w:cs="Calibri"/>
                <w:color w:val="0B769F" w:themeColor="accent4" w:themeShade="BF"/>
                <w:rtl/>
              </w:rPr>
            </w:pPr>
            <w:r w:rsidRPr="00A57620">
              <w:rPr>
                <w:rFonts w:ascii="Calibri" w:hAnsi="Calibri" w:cs="Calibri"/>
                <w:color w:val="0B769F" w:themeColor="accent4" w:themeShade="BF"/>
                <w:rtl/>
              </w:rPr>
              <w:t>العافية النفسية</w:t>
            </w:r>
            <w:r w:rsidR="00DC4E8A" w:rsidRPr="00A57620">
              <w:rPr>
                <w:rFonts w:ascii="Calibri" w:hAnsi="Calibri" w:cs="Calibri"/>
                <w:color w:val="0B769F" w:themeColor="accent4" w:themeShade="BF"/>
                <w:rtl/>
              </w:rPr>
              <w:t xml:space="preserve">: </w:t>
            </w:r>
            <w:r w:rsidRPr="00A57620">
              <w:rPr>
                <w:rFonts w:ascii="Calibri" w:hAnsi="Calibri" w:cs="Calibri"/>
                <w:color w:val="0B769F" w:themeColor="accent4" w:themeShade="BF"/>
                <w:rtl/>
              </w:rPr>
              <w:t>أن الع</w:t>
            </w:r>
            <w:r w:rsidR="00A57620">
              <w:rPr>
                <w:rFonts w:ascii="Calibri" w:hAnsi="Calibri" w:cs="Calibri" w:hint="cs"/>
                <w:color w:val="0B769F" w:themeColor="accent4" w:themeShade="BF"/>
                <w:rtl/>
              </w:rPr>
              <w:t>ا</w:t>
            </w:r>
            <w:r w:rsidRPr="00A57620">
              <w:rPr>
                <w:rFonts w:ascii="Calibri" w:hAnsi="Calibri" w:cs="Calibri"/>
                <w:color w:val="0B769F" w:themeColor="accent4" w:themeShade="BF"/>
                <w:rtl/>
              </w:rPr>
              <w:t xml:space="preserve">مل النفسي ينعكس على الحياة عموما يعني ممكن أن بعض الأمراض </w:t>
            </w:r>
            <w:r w:rsidR="00DC4E8A" w:rsidRPr="00A57620">
              <w:rPr>
                <w:rFonts w:ascii="Calibri" w:hAnsi="Calibri" w:cs="Calibri"/>
                <w:color w:val="0B769F" w:themeColor="accent4" w:themeShade="BF"/>
                <w:rtl/>
              </w:rPr>
              <w:t>سببها</w:t>
            </w:r>
            <w:r w:rsidRPr="00A57620">
              <w:rPr>
                <w:rFonts w:ascii="Calibri" w:hAnsi="Calibri" w:cs="Calibri"/>
                <w:color w:val="0B769F" w:themeColor="accent4" w:themeShade="BF"/>
                <w:rtl/>
              </w:rPr>
              <w:t xml:space="preserve"> عادات غير صحية أو </w:t>
            </w:r>
            <w:r w:rsidR="00A57620" w:rsidRPr="00A57620">
              <w:rPr>
                <w:rFonts w:ascii="Calibri" w:hAnsi="Calibri" w:cs="Calibri"/>
                <w:color w:val="0B769F" w:themeColor="accent4" w:themeShade="BF"/>
                <w:rtl/>
              </w:rPr>
              <w:t>نفسية</w:t>
            </w:r>
            <w:r w:rsidR="00A57620">
              <w:rPr>
                <w:rFonts w:ascii="Calibri" w:hAnsi="Calibri" w:cs="Calibri" w:hint="cs"/>
                <w:color w:val="0B769F" w:themeColor="accent4" w:themeShade="BF"/>
                <w:rtl/>
              </w:rPr>
              <w:t xml:space="preserve">، </w:t>
            </w:r>
            <w:r w:rsidR="00FE535B" w:rsidRPr="00A57620">
              <w:rPr>
                <w:rFonts w:ascii="Calibri" w:hAnsi="Calibri" w:cs="Calibri" w:hint="cs"/>
                <w:color w:val="0B769F" w:themeColor="accent4" w:themeShade="BF"/>
                <w:rtl/>
              </w:rPr>
              <w:t>(</w:t>
            </w:r>
            <w:r w:rsidRPr="00A57620">
              <w:rPr>
                <w:rFonts w:ascii="Calibri" w:hAnsi="Calibri" w:cs="Calibri"/>
                <w:color w:val="0B769F" w:themeColor="accent4" w:themeShade="BF"/>
                <w:rtl/>
              </w:rPr>
              <w:t>مثلا شخص يقول أزعل أكل شوكولاتة</w:t>
            </w:r>
            <w:r w:rsidR="00FE535B" w:rsidRPr="00A57620">
              <w:rPr>
                <w:rFonts w:ascii="Calibri" w:hAnsi="Calibri" w:cs="Calibri" w:hint="cs"/>
                <w:color w:val="0B769F" w:themeColor="accent4" w:themeShade="BF"/>
                <w:rtl/>
              </w:rPr>
              <w:t>)</w:t>
            </w:r>
            <w:r w:rsidRPr="00A57620">
              <w:rPr>
                <w:rFonts w:ascii="Calibri" w:hAnsi="Calibri" w:cs="Calibri"/>
                <w:color w:val="0B769F" w:themeColor="accent4" w:themeShade="BF"/>
                <w:rtl/>
              </w:rPr>
              <w:t xml:space="preserve"> خمسة وعشرين بالمئة أو ثلاثين في المئة من الأمراض رابطين السعادة بالشوكولاتة فدخلوا في مرحلة إدمان الشوكولاتة</w:t>
            </w:r>
            <w:r w:rsidR="00A57620" w:rsidRPr="00A57620">
              <w:rPr>
                <w:rFonts w:ascii="Calibri" w:hAnsi="Calibri" w:cs="Calibri" w:hint="cs"/>
                <w:color w:val="0B769F" w:themeColor="accent4" w:themeShade="BF"/>
                <w:rtl/>
              </w:rPr>
              <w:t xml:space="preserve">، </w:t>
            </w:r>
            <w:r w:rsidR="00A57620" w:rsidRPr="00A57620">
              <w:rPr>
                <w:rFonts w:ascii="Calibri" w:hAnsi="Calibri" w:cs="Calibri"/>
                <w:color w:val="0B769F" w:themeColor="accent4" w:themeShade="BF"/>
                <w:rtl/>
              </w:rPr>
              <w:t xml:space="preserve">فالبعض عمل عملية تغيير مسار </w:t>
            </w:r>
            <w:r w:rsidR="00A57620" w:rsidRPr="00A57620">
              <w:rPr>
                <w:rFonts w:ascii="Calibri" w:hAnsi="Calibri" w:cs="Calibri" w:hint="cs"/>
                <w:color w:val="0B769F" w:themeColor="accent4" w:themeShade="BF"/>
                <w:rtl/>
              </w:rPr>
              <w:t xml:space="preserve">معدة، </w:t>
            </w:r>
            <w:r w:rsidR="00A57620" w:rsidRPr="00A57620">
              <w:rPr>
                <w:rFonts w:ascii="Calibri" w:hAnsi="Calibri" w:cs="Calibri"/>
                <w:color w:val="0B769F" w:themeColor="accent4" w:themeShade="BF"/>
                <w:rtl/>
              </w:rPr>
              <w:t xml:space="preserve">هو يرى السعادة في الأكل. </w:t>
            </w:r>
          </w:p>
          <w:p w14:paraId="0B6F31F9" w14:textId="2626CD3D" w:rsidR="00BD33A4" w:rsidRPr="00A57620" w:rsidRDefault="000E2A87" w:rsidP="00BD33A4">
            <w:pPr>
              <w:pStyle w:val="ListParagraph"/>
              <w:numPr>
                <w:ilvl w:val="0"/>
                <w:numId w:val="49"/>
              </w:numPr>
              <w:bidi/>
              <w:rPr>
                <w:rFonts w:ascii="Calibri" w:hAnsi="Calibri" w:cs="Calibri"/>
                <w:color w:val="0B769F" w:themeColor="accent4" w:themeShade="BF"/>
              </w:rPr>
            </w:pPr>
            <w:r w:rsidRPr="00A57620">
              <w:rPr>
                <w:rFonts w:ascii="Calibri" w:hAnsi="Calibri" w:cs="Calibri"/>
                <w:color w:val="0B769F" w:themeColor="accent4" w:themeShade="BF"/>
                <w:rtl/>
              </w:rPr>
              <w:t>العافية النفسية أهم من الجسدية لأن يمكن الإنسان عنده مشاكل نفسية ولا يعرف</w:t>
            </w:r>
            <w:r w:rsidR="00BD33A4" w:rsidRPr="00A57620">
              <w:rPr>
                <w:rFonts w:ascii="Calibri" w:hAnsi="Calibri" w:cs="Calibri" w:hint="cs"/>
                <w:color w:val="0B769F" w:themeColor="accent4" w:themeShade="BF"/>
                <w:rtl/>
              </w:rPr>
              <w:t xml:space="preserve"> </w:t>
            </w:r>
            <w:r w:rsidR="00BD33A4" w:rsidRPr="00A57620">
              <w:rPr>
                <w:rFonts w:ascii="Calibri" w:hAnsi="Calibri" w:cs="Calibri"/>
                <w:color w:val="0B769F" w:themeColor="accent4" w:themeShade="BF"/>
                <w:rtl/>
              </w:rPr>
              <w:t>فتنعكس عليه كثيرا وهو لا يعرف الخلل</w:t>
            </w:r>
            <w:r w:rsidR="00BD33A4" w:rsidRPr="00A57620">
              <w:rPr>
                <w:rFonts w:ascii="Calibri" w:hAnsi="Calibri" w:cs="Calibri"/>
                <w:color w:val="0B769F" w:themeColor="accent4" w:themeShade="BF"/>
              </w:rPr>
              <w:t>.</w:t>
            </w:r>
          </w:p>
          <w:p w14:paraId="5805B8CA" w14:textId="665671CE" w:rsidR="00EB712B" w:rsidRPr="00A57620" w:rsidRDefault="000E2A87" w:rsidP="00FE535B">
            <w:pPr>
              <w:pStyle w:val="ListParagraph"/>
              <w:numPr>
                <w:ilvl w:val="0"/>
                <w:numId w:val="49"/>
              </w:numPr>
              <w:bidi/>
              <w:rPr>
                <w:rFonts w:ascii="Calibri" w:hAnsi="Calibri" w:cs="Calibri"/>
                <w:color w:val="0B769F" w:themeColor="accent4" w:themeShade="BF"/>
              </w:rPr>
            </w:pPr>
            <w:r w:rsidRPr="00A57620">
              <w:rPr>
                <w:rFonts w:ascii="Calibri" w:hAnsi="Calibri" w:cs="Calibri"/>
                <w:color w:val="0B769F" w:themeColor="accent4" w:themeShade="BF"/>
                <w:rtl/>
              </w:rPr>
              <w:t>كثير في واقعنا العربي يعتبر الذهاب إلى الطبيب النفسي عيب</w:t>
            </w:r>
            <w:r w:rsidR="00FE535B" w:rsidRPr="00A57620">
              <w:rPr>
                <w:rFonts w:ascii="Calibri" w:hAnsi="Calibri" w:cs="Calibri"/>
                <w:color w:val="0B769F" w:themeColor="accent4" w:themeShade="BF"/>
                <w:rtl/>
              </w:rPr>
              <w:t>، لكنها مهمة في نفس الوقت</w:t>
            </w:r>
          </w:p>
          <w:p w14:paraId="2F35F440" w14:textId="38AB61B3" w:rsidR="000E2A87" w:rsidRPr="00EB712B" w:rsidRDefault="000E2A87" w:rsidP="00EB712B">
            <w:pPr>
              <w:pStyle w:val="ListParagraph"/>
              <w:numPr>
                <w:ilvl w:val="0"/>
                <w:numId w:val="49"/>
              </w:numPr>
              <w:bidi/>
              <w:rPr>
                <w:rFonts w:cstheme="majorBidi"/>
                <w:bCs/>
                <w:color w:val="0B769F" w:themeColor="accent4" w:themeShade="BF"/>
                <w:rtl/>
              </w:rPr>
            </w:pPr>
            <w:r w:rsidRPr="00A57620">
              <w:rPr>
                <w:rFonts w:ascii="Calibri" w:hAnsi="Calibri" w:cs="Calibri"/>
                <w:color w:val="0B769F" w:themeColor="accent4" w:themeShade="BF"/>
                <w:rtl/>
              </w:rPr>
              <w:t>العافية النفسية والصحية مرتبطين مع بعض متكاملين لا يمكن أن نفصلهما بعضهم عن بعض</w:t>
            </w:r>
            <w:r w:rsidR="00EB712B" w:rsidRPr="00A57620">
              <w:rPr>
                <w:rFonts w:ascii="Calibri" w:hAnsi="Calibri" w:cs="Calibri" w:hint="cs"/>
                <w:color w:val="0B769F" w:themeColor="accent4" w:themeShade="BF"/>
                <w:rtl/>
              </w:rPr>
              <w:t>.</w:t>
            </w:r>
          </w:p>
        </w:tc>
        <w:tc>
          <w:tcPr>
            <w:tcW w:w="2709" w:type="dxa"/>
            <w:gridSpan w:val="3"/>
          </w:tcPr>
          <w:p w14:paraId="43E80667" w14:textId="08B171E4" w:rsidR="00E569A1" w:rsidRPr="00FA11A8" w:rsidRDefault="00BF1754" w:rsidP="00BF1754">
            <w:pPr>
              <w:shd w:val="clear" w:color="auto" w:fill="FFFFFF"/>
              <w:bidi/>
              <w:spacing w:after="180"/>
              <w:ind w:left="720"/>
              <w:rPr>
                <w:rFonts w:cstheme="majorBidi"/>
                <w:b/>
                <w:bCs/>
                <w:color w:val="0B769F" w:themeColor="accent4" w:themeShade="BF"/>
                <w:rtl/>
              </w:rPr>
            </w:pPr>
            <w:r>
              <w:rPr>
                <w:rFonts w:cstheme="majorBidi" w:hint="cs"/>
                <w:b/>
                <w:bCs/>
                <w:color w:val="0B769F" w:themeColor="accent4" w:themeShade="BF"/>
                <w:rtl/>
              </w:rPr>
              <w:t>.................</w:t>
            </w:r>
          </w:p>
        </w:tc>
        <w:tc>
          <w:tcPr>
            <w:tcW w:w="2702" w:type="dxa"/>
            <w:gridSpan w:val="3"/>
          </w:tcPr>
          <w:p w14:paraId="374A7E60" w14:textId="04E681CB" w:rsidR="00E569A1" w:rsidRPr="00CA5416" w:rsidRDefault="00BF1754" w:rsidP="00CA5416">
            <w:pPr>
              <w:pStyle w:val="ListParagraph"/>
              <w:numPr>
                <w:ilvl w:val="0"/>
                <w:numId w:val="54"/>
              </w:numPr>
              <w:bidi/>
              <w:rPr>
                <w:rFonts w:cstheme="majorBidi"/>
                <w:bCs/>
                <w:color w:val="0B769F" w:themeColor="accent4" w:themeShade="BF"/>
                <w:rtl/>
              </w:rPr>
            </w:pPr>
            <w:r w:rsidRPr="00CA5416">
              <w:rPr>
                <w:rFonts w:ascii="Calibri" w:hAnsi="Calibri" w:cs="Calibri"/>
                <w:color w:val="0B769F" w:themeColor="accent4" w:themeShade="BF"/>
                <w:rtl/>
              </w:rPr>
              <w:t>العافية ترتبط نفسيا وجسديا وطبيا</w:t>
            </w:r>
            <w:r w:rsidR="00CA5416">
              <w:rPr>
                <w:rFonts w:ascii="Calibri" w:hAnsi="Calibri" w:cs="Calibri" w:hint="cs"/>
                <w:color w:val="0B769F" w:themeColor="accent4" w:themeShade="BF"/>
                <w:rtl/>
              </w:rPr>
              <w:t xml:space="preserve">، </w:t>
            </w:r>
            <w:r w:rsidRPr="00CA5416">
              <w:rPr>
                <w:rFonts w:ascii="Calibri" w:hAnsi="Calibri" w:cs="Calibri"/>
                <w:color w:val="0B769F" w:themeColor="accent4" w:themeShade="BF"/>
                <w:rtl/>
              </w:rPr>
              <w:t>وتؤثر في الحياة الاجتماعية أي أن نقص في ال</w:t>
            </w:r>
            <w:r w:rsidR="00CA5416">
              <w:rPr>
                <w:rFonts w:ascii="Calibri" w:hAnsi="Calibri" w:cs="Calibri" w:hint="cs"/>
                <w:color w:val="0B769F" w:themeColor="accent4" w:themeShade="BF"/>
                <w:rtl/>
              </w:rPr>
              <w:t>جوانب</w:t>
            </w:r>
            <w:r w:rsidRPr="00CA5416">
              <w:rPr>
                <w:rFonts w:ascii="Calibri" w:hAnsi="Calibri" w:cs="Calibri"/>
                <w:color w:val="0B769F" w:themeColor="accent4" w:themeShade="BF"/>
                <w:rtl/>
              </w:rPr>
              <w:t xml:space="preserve"> الجسدية مثلا فيتامين دال يؤثر على المزاج والتعامل ويؤثر على الأسرة. مثل قص المعدة تؤثر على المزاج وتؤثر على الحياة الاجتماعية. إذا كان هنالك عافية جسدية ونفسية ستؤثر على الحياة الاجتماعية</w:t>
            </w:r>
            <w:r w:rsidRPr="00CA5416">
              <w:rPr>
                <w:rFonts w:ascii="Calibri" w:hAnsi="Calibri" w:cs="Calibri"/>
                <w:color w:val="0B769F" w:themeColor="accent4" w:themeShade="BF"/>
              </w:rPr>
              <w:t>.</w:t>
            </w:r>
            <w:r w:rsidRPr="00CA5416">
              <w:rPr>
                <w:rFonts w:cstheme="majorBidi"/>
                <w:bCs/>
                <w:color w:val="000000"/>
                <w:rtl/>
              </w:rPr>
              <w:t xml:space="preserve"> </w:t>
            </w:r>
          </w:p>
        </w:tc>
        <w:tc>
          <w:tcPr>
            <w:tcW w:w="2568" w:type="dxa"/>
            <w:gridSpan w:val="2"/>
          </w:tcPr>
          <w:p w14:paraId="64EBDF71" w14:textId="61A55B98" w:rsidR="00E569A1" w:rsidRPr="00FA11A8" w:rsidRDefault="00BF1754" w:rsidP="00E569A1">
            <w:pPr>
              <w:bidi/>
              <w:rPr>
                <w:rFonts w:cstheme="majorBidi"/>
                <w:b/>
                <w:bCs/>
                <w:color w:val="0B769F" w:themeColor="accent4" w:themeShade="BF"/>
                <w:rtl/>
              </w:rPr>
            </w:pPr>
            <w:r>
              <w:rPr>
                <w:rFonts w:cstheme="majorBidi" w:hint="cs"/>
                <w:b/>
                <w:bCs/>
                <w:color w:val="0B769F" w:themeColor="accent4" w:themeShade="BF"/>
                <w:rtl/>
              </w:rPr>
              <w:t>..............</w:t>
            </w:r>
          </w:p>
        </w:tc>
      </w:tr>
      <w:tr w:rsidR="002F31C9" w:rsidRPr="00FA11A8" w14:paraId="7BA688D6" w14:textId="77777777" w:rsidTr="00BB315B">
        <w:trPr>
          <w:gridAfter w:val="1"/>
          <w:wAfter w:w="35" w:type="dxa"/>
          <w:trHeight w:val="2510"/>
        </w:trPr>
        <w:tc>
          <w:tcPr>
            <w:tcW w:w="1699" w:type="dxa"/>
          </w:tcPr>
          <w:p w14:paraId="43F57C2E" w14:textId="4DF6D003" w:rsidR="002F31C9" w:rsidRPr="00FA11A8" w:rsidRDefault="002F31C9" w:rsidP="00E569A1">
            <w:pPr>
              <w:pStyle w:val="ListParagraph"/>
              <w:bidi/>
              <w:ind w:left="84"/>
              <w:jc w:val="both"/>
              <w:rPr>
                <w:rFonts w:cstheme="majorBidi"/>
                <w:bCs/>
                <w:color w:val="000000" w:themeColor="text1"/>
                <w:rtl/>
              </w:rPr>
            </w:pPr>
            <w:r>
              <w:rPr>
                <w:rFonts w:cstheme="majorBidi" w:hint="cs"/>
                <w:bCs/>
                <w:color w:val="000000" w:themeColor="text1"/>
                <w:rtl/>
              </w:rPr>
              <w:t xml:space="preserve">الملخص </w:t>
            </w:r>
          </w:p>
        </w:tc>
        <w:tc>
          <w:tcPr>
            <w:tcW w:w="18919" w:type="dxa"/>
            <w:gridSpan w:val="19"/>
          </w:tcPr>
          <w:p w14:paraId="7156BD31" w14:textId="1D750702" w:rsidR="002F31C9" w:rsidRPr="002F31C9" w:rsidRDefault="002F31C9" w:rsidP="00E569A1">
            <w:pPr>
              <w:bidi/>
              <w:rPr>
                <w:rFonts w:ascii="Calibri" w:hAnsi="Calibri" w:cs="Calibri"/>
                <w:color w:val="0B769F" w:themeColor="accent4" w:themeShade="BF"/>
                <w:rtl/>
              </w:rPr>
            </w:pPr>
            <w:r w:rsidRPr="002F31C9">
              <w:rPr>
                <w:rFonts w:ascii="Calibri" w:hAnsi="Calibri" w:cs="Calibri"/>
                <w:color w:val="0B769F" w:themeColor="accent4" w:themeShade="BF"/>
                <w:rtl/>
              </w:rPr>
              <w:t xml:space="preserve">العافية هي </w:t>
            </w:r>
            <w:r>
              <w:rPr>
                <w:rFonts w:ascii="Calibri" w:hAnsi="Calibri" w:cs="Calibri" w:hint="cs"/>
                <w:color w:val="0B769F" w:themeColor="accent4" w:themeShade="BF"/>
                <w:rtl/>
              </w:rPr>
              <w:t xml:space="preserve">تشمل عدة </w:t>
            </w:r>
            <w:r w:rsidRPr="002F31C9">
              <w:rPr>
                <w:rFonts w:ascii="Calibri" w:hAnsi="Calibri" w:cs="Calibri"/>
                <w:color w:val="0B769F" w:themeColor="accent4" w:themeShade="BF"/>
                <w:rtl/>
              </w:rPr>
              <w:t>جوانب يجب أن تكون في حالة جيدة جسدية وصحية ونفسية واجتماعية ويجب أن يكون لديه جودة في المشاعر العالية. هذه المشاعر تؤدي إلى التوازن وبالتالي علاقته الاجتماعية</w:t>
            </w:r>
            <w:r w:rsidRPr="002F31C9">
              <w:rPr>
                <w:rFonts w:ascii="Calibri" w:hAnsi="Calibri" w:cs="Calibri"/>
                <w:color w:val="0B769F" w:themeColor="accent4" w:themeShade="BF"/>
              </w:rPr>
              <w:t>.</w:t>
            </w:r>
          </w:p>
        </w:tc>
        <w:tc>
          <w:tcPr>
            <w:tcW w:w="2568" w:type="dxa"/>
            <w:gridSpan w:val="2"/>
          </w:tcPr>
          <w:p w14:paraId="27A4E309" w14:textId="77777777" w:rsidR="002F31C9" w:rsidRPr="00FA11A8" w:rsidRDefault="002F31C9" w:rsidP="00E569A1">
            <w:pPr>
              <w:bidi/>
              <w:rPr>
                <w:rFonts w:cstheme="majorBidi"/>
                <w:rtl/>
              </w:rPr>
            </w:pPr>
          </w:p>
        </w:tc>
      </w:tr>
      <w:tr w:rsidR="00817A71" w:rsidRPr="00FA11A8" w14:paraId="3FEE4316" w14:textId="77777777" w:rsidTr="005B7C7B">
        <w:trPr>
          <w:gridAfter w:val="1"/>
          <w:wAfter w:w="35" w:type="dxa"/>
          <w:trHeight w:val="630"/>
        </w:trPr>
        <w:tc>
          <w:tcPr>
            <w:tcW w:w="1699" w:type="dxa"/>
          </w:tcPr>
          <w:p w14:paraId="7AEEC1F4" w14:textId="77777777" w:rsidR="00817A71" w:rsidRDefault="00817A71" w:rsidP="00817A71">
            <w:pPr>
              <w:bidi/>
              <w:ind w:left="84"/>
              <w:rPr>
                <w:rFonts w:cstheme="majorBidi"/>
              </w:rPr>
            </w:pPr>
          </w:p>
          <w:p w14:paraId="421313DC" w14:textId="11C76714" w:rsidR="00817A71" w:rsidRPr="00E569A1" w:rsidRDefault="00817A71" w:rsidP="00817A71">
            <w:pPr>
              <w:bidi/>
              <w:ind w:left="84"/>
              <w:rPr>
                <w:rFonts w:cstheme="majorBidi"/>
                <w:b/>
                <w:bCs/>
                <w:rtl/>
                <w:lang w:bidi="ar-QA"/>
              </w:rPr>
            </w:pPr>
            <w:r>
              <w:rPr>
                <w:rFonts w:cstheme="majorBidi" w:hint="cs"/>
                <w:bCs/>
                <w:color w:val="C00000"/>
                <w:rtl/>
                <w:lang w:bidi="ar-QA"/>
              </w:rPr>
              <w:t>الجزء</w:t>
            </w:r>
            <w:r w:rsidRPr="00686FCC">
              <w:rPr>
                <w:rFonts w:cstheme="majorBidi" w:hint="cs"/>
                <w:bCs/>
                <w:color w:val="C00000"/>
                <w:rtl/>
                <w:lang w:bidi="ar-QA"/>
              </w:rPr>
              <w:t xml:space="preserve"> الأول</w:t>
            </w:r>
          </w:p>
        </w:tc>
        <w:tc>
          <w:tcPr>
            <w:tcW w:w="2699" w:type="dxa"/>
            <w:gridSpan w:val="2"/>
          </w:tcPr>
          <w:p w14:paraId="3A3F096D" w14:textId="77777777" w:rsidR="00817A71" w:rsidRDefault="00817A71" w:rsidP="00817A71">
            <w:pPr>
              <w:bidi/>
              <w:jc w:val="center"/>
              <w:rPr>
                <w:rFonts w:cstheme="majorBidi"/>
                <w:b/>
                <w:bCs/>
                <w:color w:val="0B769F" w:themeColor="accent4" w:themeShade="BF"/>
                <w:sz w:val="32"/>
                <w:szCs w:val="32"/>
                <w:rtl/>
              </w:rPr>
            </w:pPr>
            <w:r w:rsidRPr="00AF15FA">
              <w:rPr>
                <w:rFonts w:cstheme="majorBidi" w:hint="cs"/>
                <w:b/>
                <w:bCs/>
                <w:color w:val="0B769F" w:themeColor="accent4" w:themeShade="BF"/>
                <w:sz w:val="32"/>
                <w:szCs w:val="32"/>
                <w:rtl/>
              </w:rPr>
              <w:t>طبيب اسرة</w:t>
            </w:r>
          </w:p>
          <w:p w14:paraId="70EDBF80" w14:textId="1F595F02" w:rsidR="00817A71" w:rsidRPr="00FA11A8" w:rsidRDefault="00817A71" w:rsidP="00817A71">
            <w:pPr>
              <w:bidi/>
              <w:jc w:val="center"/>
              <w:rPr>
                <w:rFonts w:cstheme="majorBidi"/>
                <w:sz w:val="32"/>
                <w:szCs w:val="32"/>
                <w:rtl/>
              </w:rPr>
            </w:pPr>
            <w:r w:rsidRPr="00AF15FA">
              <w:rPr>
                <w:rFonts w:cstheme="majorBidi" w:hint="cs"/>
                <w:color w:val="0B769F" w:themeColor="accent4" w:themeShade="BF"/>
                <w:sz w:val="32"/>
                <w:szCs w:val="32"/>
                <w:rtl/>
              </w:rPr>
              <w:t xml:space="preserve"> </w:t>
            </w:r>
            <w:r w:rsidRPr="00FA11A8">
              <w:rPr>
                <w:rFonts w:cstheme="majorBidi"/>
                <w:sz w:val="32"/>
                <w:szCs w:val="32"/>
                <w:rtl/>
              </w:rPr>
              <w:t>م1</w:t>
            </w:r>
          </w:p>
        </w:tc>
        <w:tc>
          <w:tcPr>
            <w:tcW w:w="2702" w:type="dxa"/>
            <w:gridSpan w:val="2"/>
          </w:tcPr>
          <w:p w14:paraId="6BD896DF" w14:textId="5AED5C15" w:rsidR="00817A71" w:rsidRPr="00FA11A8" w:rsidRDefault="00817A71" w:rsidP="00817A71">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م2</w:t>
            </w:r>
          </w:p>
        </w:tc>
        <w:tc>
          <w:tcPr>
            <w:tcW w:w="2703" w:type="dxa"/>
            <w:gridSpan w:val="3"/>
          </w:tcPr>
          <w:p w14:paraId="6F20CF23" w14:textId="1484D29B" w:rsidR="00817A71" w:rsidRPr="00FA11A8" w:rsidRDefault="00817A71" w:rsidP="00817A71">
            <w:pPr>
              <w:bidi/>
              <w:jc w:val="center"/>
              <w:rPr>
                <w:rFonts w:cstheme="majorBidi"/>
                <w:sz w:val="32"/>
                <w:szCs w:val="32"/>
                <w:rtl/>
              </w:rPr>
            </w:pPr>
            <w:r w:rsidRPr="00AB6586">
              <w:rPr>
                <w:rFonts w:cstheme="majorBidi" w:hint="cs"/>
                <w:b/>
                <w:bCs/>
                <w:color w:val="0B769F" w:themeColor="accent4" w:themeShade="BF"/>
                <w:sz w:val="32"/>
                <w:szCs w:val="32"/>
                <w:rtl/>
              </w:rPr>
              <w:t>إداري في مؤسسة حمد الطبية</w:t>
            </w:r>
            <w:r>
              <w:rPr>
                <w:rFonts w:cstheme="majorBidi" w:hint="cs"/>
                <w:sz w:val="32"/>
                <w:szCs w:val="32"/>
                <w:rtl/>
              </w:rPr>
              <w:t xml:space="preserve"> </w:t>
            </w:r>
            <w:r w:rsidRPr="00FA11A8">
              <w:rPr>
                <w:rFonts w:cstheme="majorBidi"/>
                <w:sz w:val="32"/>
                <w:szCs w:val="32"/>
                <w:rtl/>
              </w:rPr>
              <w:t>م3</w:t>
            </w:r>
          </w:p>
        </w:tc>
        <w:tc>
          <w:tcPr>
            <w:tcW w:w="2702" w:type="dxa"/>
            <w:gridSpan w:val="3"/>
          </w:tcPr>
          <w:p w14:paraId="58B761BB" w14:textId="272BBB03" w:rsidR="00817A71" w:rsidRPr="00FA11A8" w:rsidRDefault="00817A71" w:rsidP="00817A71">
            <w:pPr>
              <w:bidi/>
              <w:jc w:val="center"/>
              <w:rPr>
                <w:rFonts w:cstheme="majorBidi"/>
                <w:sz w:val="32"/>
                <w:szCs w:val="32"/>
                <w:rtl/>
              </w:rPr>
            </w:pPr>
            <w:r w:rsidRPr="001D76AE">
              <w:rPr>
                <w:rFonts w:cstheme="majorBidi" w:hint="cs"/>
                <w:b/>
                <w:bCs/>
                <w:color w:val="0B769F" w:themeColor="accent4" w:themeShade="BF"/>
                <w:sz w:val="32"/>
                <w:szCs w:val="32"/>
                <w:rtl/>
              </w:rPr>
              <w:t>طبيب علم نفس سريري</w:t>
            </w:r>
            <w:r>
              <w:rPr>
                <w:rFonts w:cstheme="majorBidi" w:hint="cs"/>
                <w:sz w:val="32"/>
                <w:szCs w:val="32"/>
                <w:rtl/>
              </w:rPr>
              <w:t xml:space="preserve"> </w:t>
            </w:r>
            <w:r w:rsidRPr="00FA11A8">
              <w:rPr>
                <w:rFonts w:cstheme="majorBidi"/>
                <w:sz w:val="32"/>
                <w:szCs w:val="32"/>
                <w:rtl/>
              </w:rPr>
              <w:t>م4</w:t>
            </w:r>
          </w:p>
        </w:tc>
        <w:tc>
          <w:tcPr>
            <w:tcW w:w="2702" w:type="dxa"/>
            <w:gridSpan w:val="3"/>
          </w:tcPr>
          <w:p w14:paraId="72B2C4AE" w14:textId="77777777" w:rsidR="00817A71" w:rsidRPr="008311BE" w:rsidRDefault="00817A71" w:rsidP="00817A71">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 تغذية </w:t>
            </w:r>
          </w:p>
          <w:p w14:paraId="0E2D320E" w14:textId="4F303F65" w:rsidR="00817A71" w:rsidRPr="00FA11A8" w:rsidRDefault="00817A71" w:rsidP="00817A71">
            <w:pPr>
              <w:bidi/>
              <w:jc w:val="center"/>
              <w:rPr>
                <w:rFonts w:cstheme="majorBidi"/>
                <w:sz w:val="32"/>
                <w:szCs w:val="32"/>
                <w:rtl/>
              </w:rPr>
            </w:pPr>
            <w:r w:rsidRPr="00FA11A8">
              <w:rPr>
                <w:rFonts w:cstheme="majorBidi"/>
                <w:sz w:val="32"/>
                <w:szCs w:val="32"/>
                <w:rtl/>
              </w:rPr>
              <w:t>م5</w:t>
            </w:r>
          </w:p>
        </w:tc>
        <w:tc>
          <w:tcPr>
            <w:tcW w:w="2709" w:type="dxa"/>
            <w:gridSpan w:val="3"/>
          </w:tcPr>
          <w:p w14:paraId="76E604DF" w14:textId="6A1D9ECC" w:rsidR="00817A71" w:rsidRPr="00FA11A8" w:rsidRDefault="00817A71" w:rsidP="00817A71">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م6</w:t>
            </w:r>
          </w:p>
        </w:tc>
        <w:tc>
          <w:tcPr>
            <w:tcW w:w="2702" w:type="dxa"/>
            <w:gridSpan w:val="3"/>
          </w:tcPr>
          <w:p w14:paraId="00803DC2" w14:textId="77777777" w:rsidR="00817A71" w:rsidRPr="008311BE" w:rsidRDefault="00817A71" w:rsidP="00817A71">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اخصائية اجتماعية </w:t>
            </w:r>
          </w:p>
          <w:p w14:paraId="7155CB48" w14:textId="52CDF326" w:rsidR="00817A71" w:rsidRPr="00FA11A8" w:rsidRDefault="00817A71" w:rsidP="00817A71">
            <w:pPr>
              <w:bidi/>
              <w:jc w:val="center"/>
              <w:rPr>
                <w:rFonts w:cstheme="majorBidi"/>
                <w:sz w:val="32"/>
                <w:szCs w:val="32"/>
                <w:rtl/>
              </w:rPr>
            </w:pPr>
            <w:r w:rsidRPr="00FA11A8">
              <w:rPr>
                <w:rFonts w:cstheme="majorBidi"/>
                <w:sz w:val="32"/>
                <w:szCs w:val="32"/>
                <w:rtl/>
              </w:rPr>
              <w:t>م7</w:t>
            </w:r>
          </w:p>
        </w:tc>
        <w:tc>
          <w:tcPr>
            <w:tcW w:w="2568" w:type="dxa"/>
            <w:gridSpan w:val="2"/>
          </w:tcPr>
          <w:p w14:paraId="03647522" w14:textId="0E6283CC" w:rsidR="00817A71" w:rsidRPr="00FA11A8" w:rsidRDefault="00817A71" w:rsidP="00817A71">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م8</w:t>
            </w:r>
          </w:p>
        </w:tc>
      </w:tr>
      <w:tr w:rsidR="00E569A1" w:rsidRPr="00FA11A8" w14:paraId="0044574E" w14:textId="77777777" w:rsidTr="005B7C7B">
        <w:trPr>
          <w:gridAfter w:val="1"/>
          <w:wAfter w:w="35" w:type="dxa"/>
          <w:trHeight w:val="12884"/>
        </w:trPr>
        <w:tc>
          <w:tcPr>
            <w:tcW w:w="1699" w:type="dxa"/>
          </w:tcPr>
          <w:p w14:paraId="208AC854" w14:textId="1FA72264" w:rsidR="00E569A1" w:rsidRDefault="00E569A1" w:rsidP="00E569A1">
            <w:pPr>
              <w:bidi/>
              <w:ind w:left="84"/>
              <w:jc w:val="both"/>
              <w:rPr>
                <w:rFonts w:asciiTheme="minorBidi" w:hAnsiTheme="minorBidi"/>
                <w:color w:val="000000" w:themeColor="text1"/>
                <w:rtl/>
              </w:rPr>
            </w:pPr>
            <w:r>
              <w:rPr>
                <w:rFonts w:cstheme="majorBidi" w:hint="cs"/>
                <w:bCs/>
                <w:color w:val="000000" w:themeColor="text1"/>
                <w:rtl/>
              </w:rPr>
              <w:t>3-</w:t>
            </w:r>
            <w:r w:rsidR="00D71965">
              <w:rPr>
                <w:rFonts w:cstheme="majorBidi"/>
                <w:bCs/>
                <w:color w:val="000000" w:themeColor="text1"/>
              </w:rPr>
              <w:t xml:space="preserve"> </w:t>
            </w:r>
            <w:r w:rsidR="00D71965" w:rsidRPr="00D71965">
              <w:rPr>
                <w:rFonts w:asciiTheme="minorBidi" w:hAnsiTheme="minorBidi"/>
                <w:bCs/>
                <w:color w:val="000000" w:themeColor="text1"/>
                <w:rtl/>
              </w:rPr>
              <w:t>بناء على منظور الحياة الطيبة وركائزها الخمسة (الروحية، العاطفية، الفكرية، البدنية، والاجتماعية)، كيف يمكن لهذه الركائز أن تسهم في تحسين عافيتك؟</w:t>
            </w:r>
            <w:r w:rsidR="00D71965" w:rsidRPr="00C35B92">
              <w:rPr>
                <w:rFonts w:asciiTheme="minorBidi" w:hAnsiTheme="minorBidi"/>
                <w:color w:val="000000" w:themeColor="text1"/>
                <w:rtl/>
              </w:rPr>
              <w:t xml:space="preserve"> </w:t>
            </w:r>
          </w:p>
          <w:p w14:paraId="2E0D7CB8" w14:textId="77777777" w:rsidR="00517634" w:rsidRDefault="00517634" w:rsidP="00517634">
            <w:pPr>
              <w:bidi/>
              <w:ind w:left="84"/>
              <w:jc w:val="both"/>
              <w:rPr>
                <w:rFonts w:cstheme="majorBidi"/>
                <w:b/>
                <w:bCs/>
                <w:color w:val="000000" w:themeColor="text1"/>
                <w:rtl/>
              </w:rPr>
            </w:pPr>
          </w:p>
          <w:p w14:paraId="073400C2" w14:textId="77777777" w:rsidR="0056045A" w:rsidRDefault="0056045A" w:rsidP="0056045A">
            <w:pPr>
              <w:bidi/>
              <w:ind w:left="84"/>
              <w:jc w:val="both"/>
              <w:rPr>
                <w:rFonts w:cstheme="majorBidi"/>
                <w:b/>
                <w:bCs/>
                <w:color w:val="C00000"/>
                <w:rtl/>
              </w:rPr>
            </w:pPr>
            <w:r w:rsidRPr="000A43D3">
              <w:rPr>
                <w:rFonts w:cstheme="majorBidi" w:hint="cs"/>
                <w:bCs/>
                <w:color w:val="C00000"/>
                <w:rtl/>
              </w:rPr>
              <w:t>(</w:t>
            </w:r>
            <w:r>
              <w:rPr>
                <w:rFonts w:cstheme="majorBidi" w:hint="cs"/>
                <w:bCs/>
                <w:color w:val="C00000"/>
                <w:rtl/>
              </w:rPr>
              <w:t>تلخيص محايد + اقتباس حرفي + سياق غير لفظي)</w:t>
            </w:r>
          </w:p>
          <w:p w14:paraId="32908380" w14:textId="710DB577" w:rsidR="0056045A" w:rsidRPr="00FA11A8" w:rsidRDefault="0056045A" w:rsidP="0056045A">
            <w:pPr>
              <w:bidi/>
              <w:ind w:left="84"/>
              <w:jc w:val="both"/>
              <w:rPr>
                <w:rFonts w:cstheme="majorBidi"/>
                <w:b/>
                <w:bCs/>
                <w:color w:val="0B769F" w:themeColor="accent4" w:themeShade="BF"/>
                <w:rtl/>
              </w:rPr>
            </w:pPr>
            <w:r>
              <w:rPr>
                <w:rFonts w:cstheme="majorBidi" w:hint="cs"/>
                <w:bCs/>
                <w:color w:val="0B769F" w:themeColor="accent4" w:themeShade="BF"/>
                <w:rtl/>
              </w:rPr>
              <w:t xml:space="preserve">ت = تفسير </w:t>
            </w:r>
          </w:p>
        </w:tc>
        <w:tc>
          <w:tcPr>
            <w:tcW w:w="2699" w:type="dxa"/>
            <w:gridSpan w:val="2"/>
          </w:tcPr>
          <w:p w14:paraId="602CF273" w14:textId="77777777" w:rsidR="008D557C" w:rsidRDefault="008D557C" w:rsidP="008D557C">
            <w:pPr>
              <w:pStyle w:val="ListParagraph"/>
              <w:numPr>
                <w:ilvl w:val="0"/>
                <w:numId w:val="57"/>
              </w:numPr>
              <w:bidi/>
              <w:rPr>
                <w:rFonts w:ascii="Calibri" w:hAnsi="Calibri" w:cs="Calibri"/>
                <w:color w:val="0B769F" w:themeColor="accent4" w:themeShade="BF"/>
              </w:rPr>
            </w:pPr>
            <w:r w:rsidRPr="008D557C">
              <w:rPr>
                <w:rFonts w:ascii="Calibri" w:hAnsi="Calibri" w:cs="Calibri"/>
                <w:color w:val="0B769F" w:themeColor="accent4" w:themeShade="BF"/>
                <w:rtl/>
              </w:rPr>
              <w:t>وجود الركائز الخمسة أساسي لوجود العافية</w:t>
            </w:r>
            <w:r>
              <w:rPr>
                <w:rFonts w:ascii="Calibri" w:hAnsi="Calibri" w:cs="Calibri" w:hint="cs"/>
                <w:color w:val="0B769F" w:themeColor="accent4" w:themeShade="BF"/>
                <w:rtl/>
              </w:rPr>
              <w:t>.</w:t>
            </w:r>
          </w:p>
          <w:p w14:paraId="2471FE38" w14:textId="375E0EAE" w:rsidR="00175BFC" w:rsidRDefault="008D557C" w:rsidP="008D557C">
            <w:pPr>
              <w:pStyle w:val="ListParagraph"/>
              <w:numPr>
                <w:ilvl w:val="0"/>
                <w:numId w:val="57"/>
              </w:numPr>
              <w:bidi/>
              <w:rPr>
                <w:rFonts w:ascii="Calibri" w:hAnsi="Calibri" w:cs="Calibri"/>
                <w:color w:val="0B769F" w:themeColor="accent4" w:themeShade="BF"/>
              </w:rPr>
            </w:pPr>
            <w:r w:rsidRPr="008D557C">
              <w:rPr>
                <w:rFonts w:ascii="Calibri" w:hAnsi="Calibri" w:cs="Calibri"/>
                <w:color w:val="0B769F" w:themeColor="accent4" w:themeShade="BF"/>
                <w:rtl/>
              </w:rPr>
              <w:t xml:space="preserve"> وجودها بشكل أكثر أو أكبر يؤثر على العافية بشكل أفضل</w:t>
            </w:r>
            <w:r w:rsidRPr="008D557C">
              <w:rPr>
                <w:rFonts w:ascii="Calibri" w:hAnsi="Calibri" w:cs="Calibri"/>
                <w:color w:val="0B769F" w:themeColor="accent4" w:themeShade="BF"/>
              </w:rPr>
              <w:t>.</w:t>
            </w:r>
            <w:r w:rsidR="00175BFC" w:rsidRPr="00175BFC">
              <w:rPr>
                <w:rFonts w:ascii="Calibri" w:hAnsi="Calibri" w:cs="Calibri"/>
                <w:color w:val="0B769F" w:themeColor="accent4" w:themeShade="BF"/>
                <w:rtl/>
              </w:rPr>
              <w:t xml:space="preserve"> </w:t>
            </w:r>
          </w:p>
          <w:p w14:paraId="4F214D40" w14:textId="77777777" w:rsidR="00E569A1" w:rsidRPr="00175BFC" w:rsidRDefault="00E569A1" w:rsidP="00175BFC">
            <w:pPr>
              <w:bidi/>
              <w:rPr>
                <w:rFonts w:ascii="Calibri" w:hAnsi="Calibri" w:cs="Calibri"/>
                <w:color w:val="0B769F" w:themeColor="accent4" w:themeShade="BF"/>
                <w:rtl/>
              </w:rPr>
            </w:pPr>
          </w:p>
        </w:tc>
        <w:tc>
          <w:tcPr>
            <w:tcW w:w="2702" w:type="dxa"/>
            <w:gridSpan w:val="2"/>
          </w:tcPr>
          <w:p w14:paraId="29DFE4EC" w14:textId="2AF7CF77" w:rsidR="00E569A1" w:rsidRDefault="003E4618" w:rsidP="003E4618">
            <w:pPr>
              <w:numPr>
                <w:ilvl w:val="0"/>
                <w:numId w:val="19"/>
              </w:numPr>
              <w:shd w:val="clear" w:color="auto" w:fill="FFFFFF"/>
              <w:bidi/>
              <w:spacing w:after="180"/>
              <w:rPr>
                <w:rFonts w:cstheme="majorBidi"/>
                <w:color w:val="3A7C22" w:themeColor="accent6" w:themeShade="BF"/>
                <w:rtl/>
              </w:rPr>
            </w:pPr>
            <w:r>
              <w:rPr>
                <w:rFonts w:cstheme="majorBidi" w:hint="cs"/>
                <w:color w:val="000000"/>
                <w:rtl/>
              </w:rPr>
              <w:t>....................</w:t>
            </w:r>
          </w:p>
        </w:tc>
        <w:tc>
          <w:tcPr>
            <w:tcW w:w="2703" w:type="dxa"/>
            <w:gridSpan w:val="3"/>
          </w:tcPr>
          <w:p w14:paraId="56AF06BF" w14:textId="77777777" w:rsidR="008D557C" w:rsidRDefault="008D557C" w:rsidP="008D557C">
            <w:pPr>
              <w:pStyle w:val="ListParagraph"/>
              <w:numPr>
                <w:ilvl w:val="0"/>
                <w:numId w:val="19"/>
              </w:numPr>
              <w:bidi/>
              <w:rPr>
                <w:rFonts w:ascii="Calibri" w:hAnsi="Calibri" w:cs="Calibri"/>
                <w:color w:val="0B769F" w:themeColor="accent4" w:themeShade="BF"/>
              </w:rPr>
            </w:pPr>
            <w:r w:rsidRPr="00175BFC">
              <w:rPr>
                <w:rFonts w:ascii="Calibri" w:hAnsi="Calibri" w:cs="Calibri"/>
                <w:color w:val="0B769F" w:themeColor="accent4" w:themeShade="BF"/>
                <w:rtl/>
              </w:rPr>
              <w:t xml:space="preserve">التكامل مهم بين الركائز الخمسة. التكامل بينهم يمكن أن يسهم في تحقيق العافية. </w:t>
            </w:r>
          </w:p>
          <w:p w14:paraId="13A2ACA0" w14:textId="77777777" w:rsidR="008D557C" w:rsidRDefault="008D557C" w:rsidP="008D557C">
            <w:pPr>
              <w:pStyle w:val="ListParagraph"/>
              <w:numPr>
                <w:ilvl w:val="0"/>
                <w:numId w:val="19"/>
              </w:numPr>
              <w:bidi/>
              <w:rPr>
                <w:rFonts w:ascii="Calibri" w:hAnsi="Calibri" w:cs="Calibri"/>
                <w:color w:val="0B769F" w:themeColor="accent4" w:themeShade="BF"/>
              </w:rPr>
            </w:pPr>
            <w:r w:rsidRPr="00175BFC">
              <w:rPr>
                <w:rFonts w:ascii="Calibri" w:hAnsi="Calibri" w:cs="Calibri"/>
                <w:color w:val="0B769F" w:themeColor="accent4" w:themeShade="BF"/>
                <w:rtl/>
              </w:rPr>
              <w:t>ممكن أن يكون هنالك</w:t>
            </w:r>
            <w:r>
              <w:rPr>
                <w:rFonts w:ascii="Calibri" w:hAnsi="Calibri" w:cs="Calibri" w:hint="cs"/>
                <w:color w:val="0B769F" w:themeColor="accent4" w:themeShade="BF"/>
                <w:rtl/>
              </w:rPr>
              <w:t xml:space="preserve"> ركيزة أو</w:t>
            </w:r>
            <w:r w:rsidRPr="00175BFC">
              <w:rPr>
                <w:rFonts w:ascii="Calibri" w:hAnsi="Calibri" w:cs="Calibri"/>
                <w:color w:val="0B769F" w:themeColor="accent4" w:themeShade="BF"/>
                <w:rtl/>
              </w:rPr>
              <w:t xml:space="preserve"> جانب مرتفع ويغطي على نقص في جوانب أخرى. </w:t>
            </w:r>
          </w:p>
          <w:p w14:paraId="62C5246E" w14:textId="77777777" w:rsidR="008D557C" w:rsidRDefault="008D557C" w:rsidP="008D557C">
            <w:pPr>
              <w:pStyle w:val="ListParagraph"/>
              <w:numPr>
                <w:ilvl w:val="0"/>
                <w:numId w:val="19"/>
              </w:numPr>
              <w:bidi/>
              <w:rPr>
                <w:rFonts w:ascii="Calibri" w:hAnsi="Calibri" w:cs="Calibri"/>
                <w:color w:val="0B769F" w:themeColor="accent4" w:themeShade="BF"/>
              </w:rPr>
            </w:pPr>
            <w:r w:rsidRPr="00175BFC">
              <w:rPr>
                <w:rFonts w:ascii="Calibri" w:hAnsi="Calibri" w:cs="Calibri"/>
                <w:color w:val="0B769F" w:themeColor="accent4" w:themeShade="BF"/>
                <w:rtl/>
              </w:rPr>
              <w:t>التكامل بين</w:t>
            </w:r>
            <w:r>
              <w:rPr>
                <w:rFonts w:ascii="Calibri" w:hAnsi="Calibri" w:cs="Calibri" w:hint="cs"/>
                <w:color w:val="0B769F" w:themeColor="accent4" w:themeShade="BF"/>
                <w:rtl/>
              </w:rPr>
              <w:t xml:space="preserve"> الركائز</w:t>
            </w:r>
            <w:r w:rsidRPr="00175BFC">
              <w:rPr>
                <w:rFonts w:ascii="Calibri" w:hAnsi="Calibri" w:cs="Calibri"/>
                <w:color w:val="0B769F" w:themeColor="accent4" w:themeShade="BF"/>
                <w:rtl/>
              </w:rPr>
              <w:t xml:space="preserve"> هو الذي يوصل</w:t>
            </w:r>
            <w:r>
              <w:rPr>
                <w:rFonts w:ascii="Calibri" w:hAnsi="Calibri" w:cs="Calibri" w:hint="cs"/>
                <w:color w:val="0B769F" w:themeColor="accent4" w:themeShade="BF"/>
                <w:rtl/>
              </w:rPr>
              <w:t>نا إلى</w:t>
            </w:r>
            <w:r w:rsidRPr="00175BFC">
              <w:rPr>
                <w:rFonts w:ascii="Calibri" w:hAnsi="Calibri" w:cs="Calibri"/>
                <w:color w:val="0B769F" w:themeColor="accent4" w:themeShade="BF"/>
                <w:rtl/>
              </w:rPr>
              <w:t xml:space="preserve"> العافية. </w:t>
            </w:r>
          </w:p>
          <w:p w14:paraId="3A40B705" w14:textId="4013738A" w:rsidR="00D7472F" w:rsidRPr="00EE5251" w:rsidRDefault="008D557C" w:rsidP="008D557C">
            <w:pPr>
              <w:numPr>
                <w:ilvl w:val="0"/>
                <w:numId w:val="19"/>
              </w:numPr>
              <w:shd w:val="clear" w:color="auto" w:fill="FFFFFF"/>
              <w:bidi/>
              <w:spacing w:after="180"/>
              <w:rPr>
                <w:rFonts w:cstheme="majorBidi"/>
                <w:color w:val="000000"/>
              </w:rPr>
            </w:pPr>
            <w:r w:rsidRPr="00175BFC">
              <w:rPr>
                <w:rFonts w:ascii="Calibri" w:hAnsi="Calibri" w:cs="Calibri"/>
                <w:color w:val="0B769F" w:themeColor="accent4" w:themeShade="BF"/>
                <w:rtl/>
              </w:rPr>
              <w:t xml:space="preserve">الركائز متكاملة ممكن أن تؤدي </w:t>
            </w:r>
            <w:r>
              <w:rPr>
                <w:rFonts w:ascii="Calibri" w:hAnsi="Calibri" w:cs="Calibri" w:hint="cs"/>
                <w:color w:val="0B769F" w:themeColor="accent4" w:themeShade="BF"/>
                <w:rtl/>
              </w:rPr>
              <w:t xml:space="preserve">إلى العافية </w:t>
            </w:r>
            <w:r w:rsidRPr="00175BFC">
              <w:rPr>
                <w:rFonts w:ascii="Calibri" w:hAnsi="Calibri" w:cs="Calibri"/>
                <w:color w:val="0B769F" w:themeColor="accent4" w:themeShade="BF"/>
                <w:rtl/>
              </w:rPr>
              <w:t>لكن ل</w:t>
            </w:r>
            <w:r>
              <w:rPr>
                <w:rFonts w:ascii="Calibri" w:hAnsi="Calibri" w:cs="Calibri" w:hint="cs"/>
                <w:color w:val="0B769F" w:themeColor="accent4" w:themeShade="BF"/>
                <w:rtl/>
              </w:rPr>
              <w:t>يست بالضرورة أن</w:t>
            </w:r>
            <w:r w:rsidRPr="00175BFC">
              <w:rPr>
                <w:rFonts w:ascii="Calibri" w:hAnsi="Calibri" w:cs="Calibri"/>
                <w:color w:val="0B769F" w:themeColor="accent4" w:themeShade="BF"/>
                <w:rtl/>
              </w:rPr>
              <w:t xml:space="preserve"> تكون بنفس الصورة ونفس الطريقة للكل. </w:t>
            </w:r>
            <w:r>
              <w:rPr>
                <w:rFonts w:ascii="Calibri" w:hAnsi="Calibri" w:cs="Calibri" w:hint="cs"/>
                <w:color w:val="0B769F" w:themeColor="accent4" w:themeShade="BF"/>
                <w:rtl/>
              </w:rPr>
              <w:t>قد يكون هناك</w:t>
            </w:r>
            <w:r w:rsidRPr="00175BFC">
              <w:rPr>
                <w:rFonts w:ascii="Calibri" w:hAnsi="Calibri" w:cs="Calibri"/>
                <w:color w:val="0B769F" w:themeColor="accent4" w:themeShade="BF"/>
                <w:rtl/>
              </w:rPr>
              <w:t xml:space="preserve"> اختلاف في درجتها. ممكن أن يكون </w:t>
            </w:r>
            <w:r>
              <w:rPr>
                <w:rFonts w:ascii="Calibri" w:hAnsi="Calibri" w:cs="Calibri" w:hint="cs"/>
                <w:color w:val="0B769F" w:themeColor="accent4" w:themeShade="BF"/>
                <w:rtl/>
              </w:rPr>
              <w:t xml:space="preserve">هناك نقص في </w:t>
            </w:r>
            <w:r w:rsidRPr="00175BFC">
              <w:rPr>
                <w:rFonts w:ascii="Calibri" w:hAnsi="Calibri" w:cs="Calibri"/>
                <w:color w:val="0B769F" w:themeColor="accent4" w:themeShade="BF"/>
                <w:rtl/>
              </w:rPr>
              <w:t>الجانب البدني لكن ممكن الجانب الروحي أو الجانب الديني يكون عند الشخص مرتفع. وممكن العكس وممكن الإنسان لا يكون عنده مثلا الجانب الروحي مرتفع لكن عنده الجانب الأسري أو الجانب الاجتماعي مرتفع جدا.</w:t>
            </w:r>
            <w:r w:rsidR="00D7472F" w:rsidRPr="00EE5251">
              <w:rPr>
                <w:rFonts w:cstheme="majorBidi"/>
                <w:color w:val="000000"/>
                <w:bdr w:val="none" w:sz="0" w:space="0" w:color="auto" w:frame="1"/>
              </w:rPr>
              <w:br/>
            </w:r>
          </w:p>
          <w:p w14:paraId="5CF93497" w14:textId="77777777" w:rsidR="00E569A1" w:rsidRPr="00FA11A8" w:rsidRDefault="00E569A1" w:rsidP="00E569A1">
            <w:pPr>
              <w:bidi/>
              <w:rPr>
                <w:rFonts w:cstheme="majorBidi"/>
                <w:b/>
                <w:bCs/>
                <w:color w:val="0B769F" w:themeColor="accent4" w:themeShade="BF"/>
                <w:rtl/>
              </w:rPr>
            </w:pPr>
          </w:p>
        </w:tc>
        <w:tc>
          <w:tcPr>
            <w:tcW w:w="2702" w:type="dxa"/>
            <w:gridSpan w:val="3"/>
          </w:tcPr>
          <w:p w14:paraId="2481B5B0" w14:textId="77777777" w:rsidR="001C5934" w:rsidRPr="001C5934" w:rsidRDefault="001C5934" w:rsidP="001C5934">
            <w:pPr>
              <w:pStyle w:val="ListParagraph"/>
              <w:numPr>
                <w:ilvl w:val="0"/>
                <w:numId w:val="19"/>
              </w:numPr>
              <w:bidi/>
              <w:rPr>
                <w:rFonts w:ascii="Calibri" w:hAnsi="Calibri" w:cs="Calibri"/>
                <w:color w:val="0B769F" w:themeColor="accent4" w:themeShade="BF"/>
                <w:sz w:val="24"/>
                <w:szCs w:val="24"/>
              </w:rPr>
            </w:pPr>
            <w:r w:rsidRPr="001C5934">
              <w:rPr>
                <w:rFonts w:ascii="Calibri" w:hAnsi="Calibri" w:cs="Calibri"/>
                <w:color w:val="0B769F" w:themeColor="accent4" w:themeShade="BF"/>
                <w:sz w:val="24"/>
                <w:szCs w:val="24"/>
                <w:rtl/>
              </w:rPr>
              <w:t xml:space="preserve">بقدر توفر الركائز الخمسة بقدر حصولنا على درجة عالية من العافية. </w:t>
            </w:r>
          </w:p>
          <w:p w14:paraId="5F637E50" w14:textId="3DEE2EF7" w:rsidR="00E569A1" w:rsidRPr="001C5934" w:rsidRDefault="001C5934" w:rsidP="001C5934">
            <w:pPr>
              <w:pStyle w:val="ListParagraph"/>
              <w:numPr>
                <w:ilvl w:val="0"/>
                <w:numId w:val="19"/>
              </w:numPr>
              <w:bidi/>
              <w:rPr>
                <w:rFonts w:cstheme="majorBidi"/>
                <w:bCs/>
                <w:color w:val="0B769F" w:themeColor="accent4" w:themeShade="BF"/>
                <w:rtl/>
              </w:rPr>
            </w:pPr>
            <w:r w:rsidRPr="001C5934">
              <w:rPr>
                <w:rFonts w:ascii="Calibri" w:hAnsi="Calibri" w:cs="Calibri" w:hint="cs"/>
                <w:color w:val="0B769F" w:themeColor="accent4" w:themeShade="BF"/>
                <w:sz w:val="24"/>
                <w:szCs w:val="24"/>
                <w:rtl/>
              </w:rPr>
              <w:t xml:space="preserve">تسهم الركائز بطريقة مباشرة في </w:t>
            </w:r>
            <w:r w:rsidR="008D557C" w:rsidRPr="001C5934">
              <w:rPr>
                <w:rFonts w:ascii="Calibri" w:hAnsi="Calibri" w:cs="Calibri" w:hint="cs"/>
                <w:color w:val="0B769F" w:themeColor="accent4" w:themeShade="BF"/>
                <w:sz w:val="24"/>
                <w:szCs w:val="24"/>
                <w:rtl/>
              </w:rPr>
              <w:t>العافية</w:t>
            </w:r>
            <w:r w:rsidR="008D557C" w:rsidRPr="001C5934">
              <w:rPr>
                <w:rFonts w:cstheme="majorBidi" w:hint="cs"/>
                <w:color w:val="000000"/>
                <w:bdr w:val="none" w:sz="0" w:space="0" w:color="auto" w:frame="1"/>
                <w:rtl/>
              </w:rPr>
              <w:t>.</w:t>
            </w:r>
          </w:p>
        </w:tc>
        <w:tc>
          <w:tcPr>
            <w:tcW w:w="2702" w:type="dxa"/>
            <w:gridSpan w:val="3"/>
          </w:tcPr>
          <w:p w14:paraId="06F1ADC4" w14:textId="0B9A6D21" w:rsidR="00E569A1" w:rsidRPr="00FA11A8" w:rsidRDefault="002831C4" w:rsidP="002831C4">
            <w:pPr>
              <w:numPr>
                <w:ilvl w:val="0"/>
                <w:numId w:val="22"/>
              </w:numPr>
              <w:shd w:val="clear" w:color="auto" w:fill="FFFFFF"/>
              <w:bidi/>
              <w:spacing w:after="180"/>
              <w:rPr>
                <w:rFonts w:cstheme="majorBidi"/>
                <w:b/>
                <w:bCs/>
                <w:color w:val="0B769F" w:themeColor="accent4" w:themeShade="BF"/>
                <w:rtl/>
              </w:rPr>
            </w:pPr>
            <w:r>
              <w:rPr>
                <w:rFonts w:cstheme="majorBidi" w:hint="cs"/>
                <w:color w:val="000000"/>
                <w:rtl/>
              </w:rPr>
              <w:t>....................</w:t>
            </w:r>
          </w:p>
        </w:tc>
        <w:tc>
          <w:tcPr>
            <w:tcW w:w="2709" w:type="dxa"/>
            <w:gridSpan w:val="3"/>
          </w:tcPr>
          <w:p w14:paraId="00A3DE7F" w14:textId="77777777" w:rsidR="00E569A1" w:rsidRPr="00FA11A8" w:rsidRDefault="00E569A1" w:rsidP="003D52A8">
            <w:pPr>
              <w:numPr>
                <w:ilvl w:val="0"/>
                <w:numId w:val="23"/>
              </w:numPr>
              <w:shd w:val="clear" w:color="auto" w:fill="FFFFFF"/>
              <w:bidi/>
              <w:spacing w:after="180"/>
              <w:rPr>
                <w:rFonts w:cstheme="majorBidi"/>
                <w:b/>
                <w:bCs/>
                <w:color w:val="0B769F" w:themeColor="accent4" w:themeShade="BF"/>
                <w:rtl/>
              </w:rPr>
            </w:pPr>
          </w:p>
        </w:tc>
        <w:tc>
          <w:tcPr>
            <w:tcW w:w="2702" w:type="dxa"/>
            <w:gridSpan w:val="3"/>
          </w:tcPr>
          <w:p w14:paraId="6BFB7B4B" w14:textId="00CB7FE6" w:rsidR="000B0128" w:rsidRPr="000B0128" w:rsidRDefault="000B0128" w:rsidP="000B0128">
            <w:pPr>
              <w:pStyle w:val="ListParagraph"/>
              <w:numPr>
                <w:ilvl w:val="0"/>
                <w:numId w:val="23"/>
              </w:numPr>
              <w:bidi/>
              <w:rPr>
                <w:rFonts w:ascii="Calibri" w:hAnsi="Calibri" w:cs="Calibri"/>
                <w:b w:val="0"/>
                <w:color w:val="0B769F" w:themeColor="accent4" w:themeShade="BF"/>
                <w:sz w:val="24"/>
                <w:szCs w:val="24"/>
              </w:rPr>
            </w:pPr>
            <w:r w:rsidRPr="000B0128">
              <w:rPr>
                <w:rFonts w:ascii="Calibri" w:hAnsi="Calibri" w:cs="Calibri"/>
                <w:b w:val="0"/>
                <w:color w:val="0B769F" w:themeColor="accent4" w:themeShade="BF"/>
                <w:sz w:val="24"/>
                <w:szCs w:val="24"/>
                <w:rtl/>
              </w:rPr>
              <w:t>طبعا هذه الركائز لو توفرت بتكون البيئة صحية.</w:t>
            </w:r>
          </w:p>
          <w:p w14:paraId="545C6564" w14:textId="6307DA30" w:rsidR="000B0128" w:rsidRPr="000B0128" w:rsidRDefault="000B0128" w:rsidP="000B0128">
            <w:pPr>
              <w:pStyle w:val="ListParagraph"/>
              <w:numPr>
                <w:ilvl w:val="0"/>
                <w:numId w:val="23"/>
              </w:numPr>
              <w:bidi/>
              <w:rPr>
                <w:rFonts w:ascii="Calibri" w:hAnsi="Calibri" w:cs="Calibri"/>
                <w:b w:val="0"/>
                <w:color w:val="0B769F" w:themeColor="accent4" w:themeShade="BF"/>
                <w:sz w:val="24"/>
                <w:szCs w:val="24"/>
              </w:rPr>
            </w:pPr>
            <w:r w:rsidRPr="000B0128">
              <w:rPr>
                <w:rFonts w:ascii="Calibri" w:hAnsi="Calibri" w:cs="Calibri"/>
                <w:b w:val="0"/>
                <w:color w:val="0B769F" w:themeColor="accent4" w:themeShade="BF"/>
                <w:sz w:val="24"/>
                <w:szCs w:val="24"/>
                <w:rtl/>
              </w:rPr>
              <w:t>الكل يحلم أن تتحقق هذه الركائز.</w:t>
            </w:r>
          </w:p>
          <w:p w14:paraId="6766BBE1" w14:textId="5851FA02" w:rsidR="000B0128" w:rsidRDefault="000B0128" w:rsidP="000B0128">
            <w:pPr>
              <w:pStyle w:val="ListParagraph"/>
              <w:numPr>
                <w:ilvl w:val="0"/>
                <w:numId w:val="23"/>
              </w:numPr>
              <w:bidi/>
              <w:rPr>
                <w:rFonts w:ascii="Calibri" w:hAnsi="Calibri" w:cs="Calibri"/>
                <w:b w:val="0"/>
                <w:color w:val="0B769F" w:themeColor="accent4" w:themeShade="BF"/>
                <w:sz w:val="24"/>
                <w:szCs w:val="24"/>
              </w:rPr>
            </w:pPr>
            <w:r>
              <w:rPr>
                <w:rFonts w:ascii="Calibri" w:hAnsi="Calibri" w:cs="Calibri" w:hint="cs"/>
                <w:b w:val="0"/>
                <w:color w:val="0B769F" w:themeColor="accent4" w:themeShade="BF"/>
                <w:sz w:val="24"/>
                <w:szCs w:val="24"/>
                <w:rtl/>
              </w:rPr>
              <w:t xml:space="preserve">الرضا بما هو متوفر وعلى الانسان ان يسعى الى التوازن، </w:t>
            </w:r>
            <w:r w:rsidRPr="000B0128">
              <w:rPr>
                <w:rFonts w:ascii="Calibri" w:hAnsi="Calibri" w:cs="Calibri" w:hint="cs"/>
                <w:b w:val="0"/>
                <w:color w:val="0B769F" w:themeColor="accent4" w:themeShade="BF"/>
                <w:sz w:val="24"/>
                <w:szCs w:val="24"/>
                <w:rtl/>
              </w:rPr>
              <w:t>لا</w:t>
            </w:r>
            <w:r>
              <w:rPr>
                <w:rFonts w:ascii="Calibri" w:hAnsi="Calibri" w:cs="Calibri" w:hint="cs"/>
                <w:b w:val="0"/>
                <w:color w:val="0B769F" w:themeColor="accent4" w:themeShade="BF"/>
                <w:sz w:val="24"/>
                <w:szCs w:val="24"/>
                <w:rtl/>
              </w:rPr>
              <w:t xml:space="preserve"> </w:t>
            </w:r>
            <w:r w:rsidRPr="000B0128">
              <w:rPr>
                <w:rFonts w:ascii="Calibri" w:hAnsi="Calibri" w:cs="Calibri" w:hint="cs"/>
                <w:b w:val="0"/>
                <w:color w:val="0B769F" w:themeColor="accent4" w:themeShade="BF"/>
                <w:sz w:val="24"/>
                <w:szCs w:val="24"/>
                <w:rtl/>
              </w:rPr>
              <w:t>أن</w:t>
            </w:r>
            <w:r w:rsidRPr="000B0128">
              <w:rPr>
                <w:rFonts w:ascii="Calibri" w:hAnsi="Calibri" w:cs="Calibri"/>
                <w:b w:val="0"/>
                <w:color w:val="0B769F" w:themeColor="accent4" w:themeShade="BF"/>
                <w:sz w:val="24"/>
                <w:szCs w:val="24"/>
                <w:rtl/>
              </w:rPr>
              <w:t xml:space="preserve"> يكون كاملا يجب أن يضع في الاعتبار أن هنالك جوانب يكون فيها قصور فيجب ألا يأخذ على نفسي عاتق</w:t>
            </w:r>
            <w:r>
              <w:rPr>
                <w:rFonts w:ascii="Calibri" w:hAnsi="Calibri" w:cs="Calibri" w:hint="cs"/>
                <w:b w:val="0"/>
                <w:color w:val="0B769F" w:themeColor="accent4" w:themeShade="BF"/>
                <w:sz w:val="24"/>
                <w:szCs w:val="24"/>
                <w:rtl/>
              </w:rPr>
              <w:t>ه</w:t>
            </w:r>
            <w:r w:rsidRPr="000B0128">
              <w:rPr>
                <w:rFonts w:ascii="Calibri" w:hAnsi="Calibri" w:cs="Calibri"/>
                <w:b w:val="0"/>
                <w:color w:val="0B769F" w:themeColor="accent4" w:themeShade="BF"/>
                <w:sz w:val="24"/>
                <w:szCs w:val="24"/>
                <w:rtl/>
              </w:rPr>
              <w:t xml:space="preserve"> أنني يجب أن أوصل للكمال. </w:t>
            </w:r>
          </w:p>
          <w:p w14:paraId="74ABE720" w14:textId="1CE15096" w:rsidR="00E569A1" w:rsidRPr="000B0128" w:rsidRDefault="000B0128" w:rsidP="000B0128">
            <w:pPr>
              <w:pStyle w:val="ListParagraph"/>
              <w:numPr>
                <w:ilvl w:val="0"/>
                <w:numId w:val="23"/>
              </w:numPr>
              <w:bidi/>
              <w:rPr>
                <w:rFonts w:ascii="Calibri" w:hAnsi="Calibri" w:cs="Calibri"/>
                <w:b w:val="0"/>
                <w:color w:val="0B769F" w:themeColor="accent4" w:themeShade="BF"/>
                <w:sz w:val="24"/>
                <w:szCs w:val="24"/>
                <w:rtl/>
              </w:rPr>
            </w:pPr>
            <w:r>
              <w:rPr>
                <w:rFonts w:ascii="Calibri" w:hAnsi="Calibri" w:cs="Calibri" w:hint="cs"/>
                <w:b w:val="0"/>
                <w:color w:val="0B769F" w:themeColor="accent4" w:themeShade="BF"/>
                <w:sz w:val="24"/>
                <w:szCs w:val="24"/>
                <w:rtl/>
              </w:rPr>
              <w:t>لو توفرت هذه الركائز</w:t>
            </w:r>
            <w:r w:rsidRPr="000B0128">
              <w:rPr>
                <w:rFonts w:ascii="Calibri" w:hAnsi="Calibri" w:cs="Calibri"/>
                <w:b w:val="0"/>
                <w:color w:val="0B769F" w:themeColor="accent4" w:themeShade="BF"/>
                <w:sz w:val="24"/>
                <w:szCs w:val="24"/>
                <w:rtl/>
              </w:rPr>
              <w:t xml:space="preserve"> نحن نقول عنها الجنة. فأكيد ستكون مئة بالمئة حياة طيبة</w:t>
            </w:r>
            <w:r w:rsidRPr="000B0128">
              <w:rPr>
                <w:rFonts w:ascii="Calibri" w:hAnsi="Calibri" w:cs="Calibri"/>
                <w:b w:val="0"/>
                <w:color w:val="0B769F" w:themeColor="accent4" w:themeShade="BF"/>
                <w:sz w:val="24"/>
                <w:szCs w:val="24"/>
              </w:rPr>
              <w:t>.</w:t>
            </w:r>
          </w:p>
          <w:p w14:paraId="299B5AA5" w14:textId="0ADD3BA6" w:rsidR="000B0128" w:rsidRPr="00FA11A8" w:rsidRDefault="000B0128" w:rsidP="000B0128">
            <w:pPr>
              <w:bidi/>
              <w:rPr>
                <w:rFonts w:cstheme="majorBidi"/>
                <w:b/>
                <w:bCs/>
                <w:color w:val="0B769F" w:themeColor="accent4" w:themeShade="BF"/>
                <w:rtl/>
              </w:rPr>
            </w:pPr>
          </w:p>
        </w:tc>
        <w:tc>
          <w:tcPr>
            <w:tcW w:w="2568" w:type="dxa"/>
            <w:gridSpan w:val="2"/>
          </w:tcPr>
          <w:p w14:paraId="5E626833" w14:textId="711F6882" w:rsidR="00E569A1" w:rsidRPr="00FA11A8" w:rsidRDefault="00E569A1" w:rsidP="00E569A1">
            <w:pPr>
              <w:bidi/>
              <w:rPr>
                <w:rFonts w:cstheme="majorBidi"/>
                <w:b/>
                <w:bCs/>
                <w:color w:val="0B769F" w:themeColor="accent4" w:themeShade="BF"/>
                <w:rtl/>
              </w:rPr>
            </w:pPr>
          </w:p>
        </w:tc>
      </w:tr>
      <w:tr w:rsidR="00E35150" w:rsidRPr="00FA11A8" w14:paraId="3356DF92" w14:textId="77777777" w:rsidTr="00526EEF">
        <w:trPr>
          <w:gridAfter w:val="1"/>
          <w:wAfter w:w="35" w:type="dxa"/>
          <w:trHeight w:val="2510"/>
        </w:trPr>
        <w:tc>
          <w:tcPr>
            <w:tcW w:w="1699" w:type="dxa"/>
          </w:tcPr>
          <w:p w14:paraId="6EF92C00" w14:textId="21FBF41C" w:rsidR="00E35150" w:rsidRPr="00FA11A8" w:rsidRDefault="00E35150" w:rsidP="00E569A1">
            <w:pPr>
              <w:pStyle w:val="ListParagraph"/>
              <w:bidi/>
              <w:ind w:left="84"/>
              <w:jc w:val="both"/>
              <w:rPr>
                <w:rFonts w:cstheme="majorBidi"/>
                <w:bCs/>
                <w:color w:val="000000" w:themeColor="text1"/>
                <w:rtl/>
              </w:rPr>
            </w:pPr>
            <w:r>
              <w:rPr>
                <w:rFonts w:cstheme="majorBidi" w:hint="cs"/>
                <w:bCs/>
                <w:color w:val="000000" w:themeColor="text1"/>
                <w:rtl/>
              </w:rPr>
              <w:t xml:space="preserve">الملخص </w:t>
            </w:r>
          </w:p>
        </w:tc>
        <w:tc>
          <w:tcPr>
            <w:tcW w:w="13508" w:type="dxa"/>
            <w:gridSpan w:val="13"/>
          </w:tcPr>
          <w:p w14:paraId="4E159D7B" w14:textId="78C29FC3" w:rsidR="00E35150" w:rsidRPr="00E35150" w:rsidRDefault="00E35150" w:rsidP="00E569A1">
            <w:pPr>
              <w:bidi/>
              <w:rPr>
                <w:rFonts w:ascii="Calibri" w:hAnsi="Calibri" w:cs="Calibri"/>
                <w:color w:val="0B769F" w:themeColor="accent4" w:themeShade="BF"/>
                <w:rtl/>
              </w:rPr>
            </w:pPr>
            <w:r w:rsidRPr="00E35150">
              <w:rPr>
                <w:rFonts w:ascii="Calibri" w:hAnsi="Calibri" w:cs="Calibri"/>
                <w:color w:val="0B769F" w:themeColor="accent4" w:themeShade="BF"/>
                <w:rtl/>
              </w:rPr>
              <w:t>قد تكون هذه الركائز متفاوت</w:t>
            </w:r>
            <w:r w:rsidR="00DF6A04">
              <w:rPr>
                <w:rFonts w:ascii="Calibri" w:hAnsi="Calibri" w:cs="Calibri" w:hint="cs"/>
                <w:color w:val="0B769F" w:themeColor="accent4" w:themeShade="BF"/>
                <w:rtl/>
              </w:rPr>
              <w:t>ة</w:t>
            </w:r>
            <w:r w:rsidRPr="00E35150">
              <w:rPr>
                <w:rFonts w:ascii="Calibri" w:hAnsi="Calibri" w:cs="Calibri"/>
                <w:color w:val="0B769F" w:themeColor="accent4" w:themeShade="BF"/>
                <w:rtl/>
              </w:rPr>
              <w:t xml:space="preserve"> لدى الجميع ولكن </w:t>
            </w:r>
            <w:r>
              <w:rPr>
                <w:rFonts w:ascii="Calibri" w:hAnsi="Calibri" w:cs="Calibri" w:hint="cs"/>
                <w:color w:val="0B769F" w:themeColor="accent4" w:themeShade="BF"/>
                <w:rtl/>
              </w:rPr>
              <w:t xml:space="preserve">وجودها </w:t>
            </w:r>
            <w:r w:rsidRPr="00E35150">
              <w:rPr>
                <w:rFonts w:ascii="Calibri" w:hAnsi="Calibri" w:cs="Calibri"/>
                <w:color w:val="0B769F" w:themeColor="accent4" w:themeShade="BF"/>
                <w:rtl/>
              </w:rPr>
              <w:t>ي</w:t>
            </w:r>
            <w:r>
              <w:rPr>
                <w:rFonts w:ascii="Calibri" w:hAnsi="Calibri" w:cs="Calibri" w:hint="cs"/>
                <w:color w:val="0B769F" w:themeColor="accent4" w:themeShade="BF"/>
                <w:rtl/>
              </w:rPr>
              <w:t>ؤ</w:t>
            </w:r>
            <w:r w:rsidRPr="00E35150">
              <w:rPr>
                <w:rFonts w:ascii="Calibri" w:hAnsi="Calibri" w:cs="Calibri"/>
                <w:color w:val="0B769F" w:themeColor="accent4" w:themeShade="BF"/>
                <w:rtl/>
              </w:rPr>
              <w:t xml:space="preserve">دي الى </w:t>
            </w:r>
            <w:r>
              <w:rPr>
                <w:rFonts w:ascii="Calibri" w:hAnsi="Calibri" w:cs="Calibri" w:hint="cs"/>
                <w:color w:val="0B769F" w:themeColor="accent4" w:themeShade="BF"/>
                <w:rtl/>
              </w:rPr>
              <w:t>تحقيق العافية</w:t>
            </w:r>
          </w:p>
        </w:tc>
        <w:tc>
          <w:tcPr>
            <w:tcW w:w="2709" w:type="dxa"/>
            <w:gridSpan w:val="3"/>
          </w:tcPr>
          <w:p w14:paraId="2E47502D" w14:textId="77777777" w:rsidR="00E35150" w:rsidRPr="00FA11A8" w:rsidRDefault="00E35150" w:rsidP="00E569A1">
            <w:pPr>
              <w:bidi/>
              <w:rPr>
                <w:rFonts w:cstheme="majorBidi"/>
                <w:rtl/>
              </w:rPr>
            </w:pPr>
          </w:p>
        </w:tc>
        <w:tc>
          <w:tcPr>
            <w:tcW w:w="2702" w:type="dxa"/>
            <w:gridSpan w:val="3"/>
          </w:tcPr>
          <w:p w14:paraId="00DB95AF" w14:textId="77777777" w:rsidR="00E35150" w:rsidRPr="00FA11A8" w:rsidRDefault="00E35150" w:rsidP="00E569A1">
            <w:pPr>
              <w:bidi/>
              <w:rPr>
                <w:rFonts w:cstheme="majorBidi"/>
                <w:rtl/>
              </w:rPr>
            </w:pPr>
          </w:p>
        </w:tc>
        <w:tc>
          <w:tcPr>
            <w:tcW w:w="2568" w:type="dxa"/>
            <w:gridSpan w:val="2"/>
          </w:tcPr>
          <w:p w14:paraId="030A0B0F" w14:textId="77777777" w:rsidR="00E35150" w:rsidRPr="00FA11A8" w:rsidRDefault="00E35150" w:rsidP="00E569A1">
            <w:pPr>
              <w:bidi/>
              <w:rPr>
                <w:rFonts w:cstheme="majorBidi"/>
                <w:rtl/>
              </w:rPr>
            </w:pPr>
          </w:p>
        </w:tc>
      </w:tr>
      <w:tr w:rsidR="00FA0997" w:rsidRPr="00FA11A8" w14:paraId="750ED861" w14:textId="77777777" w:rsidTr="005B7C7B">
        <w:trPr>
          <w:trHeight w:val="630"/>
        </w:trPr>
        <w:tc>
          <w:tcPr>
            <w:tcW w:w="1736" w:type="dxa"/>
            <w:gridSpan w:val="2"/>
          </w:tcPr>
          <w:p w14:paraId="7DFA95E2" w14:textId="77777777" w:rsidR="00FA0997" w:rsidRDefault="00FA0997" w:rsidP="00FA0997">
            <w:pPr>
              <w:bidi/>
              <w:ind w:left="84"/>
              <w:rPr>
                <w:rFonts w:cstheme="majorBidi"/>
                <w:rtl/>
              </w:rPr>
            </w:pPr>
          </w:p>
          <w:p w14:paraId="578A5C0B" w14:textId="482FB324" w:rsidR="00FA0997" w:rsidRPr="00E569A1" w:rsidRDefault="00FA0997" w:rsidP="00FA0997">
            <w:pPr>
              <w:bidi/>
              <w:ind w:left="84"/>
              <w:rPr>
                <w:rFonts w:cstheme="majorBidi"/>
                <w:b/>
                <w:bCs/>
                <w:rtl/>
                <w:lang w:bidi="ar-QA"/>
              </w:rPr>
            </w:pPr>
            <w:r>
              <w:rPr>
                <w:rFonts w:cstheme="majorBidi" w:hint="cs"/>
                <w:bCs/>
                <w:color w:val="C00000"/>
                <w:rtl/>
                <w:lang w:bidi="ar-QA"/>
              </w:rPr>
              <w:t>الجزء</w:t>
            </w:r>
            <w:r w:rsidRPr="00686FCC">
              <w:rPr>
                <w:rFonts w:cstheme="majorBidi" w:hint="cs"/>
                <w:bCs/>
                <w:color w:val="C00000"/>
                <w:rtl/>
                <w:lang w:bidi="ar-QA"/>
              </w:rPr>
              <w:t xml:space="preserve"> الأول</w:t>
            </w:r>
          </w:p>
        </w:tc>
        <w:tc>
          <w:tcPr>
            <w:tcW w:w="2762" w:type="dxa"/>
            <w:gridSpan w:val="2"/>
          </w:tcPr>
          <w:p w14:paraId="26D4CAF9" w14:textId="77777777" w:rsidR="00FA0997" w:rsidRDefault="00FA0997" w:rsidP="00FA0997">
            <w:pPr>
              <w:bidi/>
              <w:jc w:val="center"/>
              <w:rPr>
                <w:rFonts w:cstheme="majorBidi"/>
                <w:b/>
                <w:bCs/>
                <w:color w:val="0B769F" w:themeColor="accent4" w:themeShade="BF"/>
                <w:sz w:val="32"/>
                <w:szCs w:val="32"/>
                <w:rtl/>
              </w:rPr>
            </w:pPr>
            <w:r w:rsidRPr="00AF15FA">
              <w:rPr>
                <w:rFonts w:cstheme="majorBidi" w:hint="cs"/>
                <w:b/>
                <w:bCs/>
                <w:color w:val="0B769F" w:themeColor="accent4" w:themeShade="BF"/>
                <w:sz w:val="32"/>
                <w:szCs w:val="32"/>
                <w:rtl/>
              </w:rPr>
              <w:t>طبيب اسرة</w:t>
            </w:r>
          </w:p>
          <w:p w14:paraId="71F9E46A" w14:textId="4C7B6914" w:rsidR="00FA0997" w:rsidRPr="00FA11A8" w:rsidRDefault="00FA0997" w:rsidP="00FA0997">
            <w:pPr>
              <w:bidi/>
              <w:jc w:val="center"/>
              <w:rPr>
                <w:rFonts w:cstheme="majorBidi"/>
                <w:sz w:val="32"/>
                <w:szCs w:val="32"/>
                <w:rtl/>
              </w:rPr>
            </w:pPr>
            <w:r w:rsidRPr="00AF15FA">
              <w:rPr>
                <w:rFonts w:cstheme="majorBidi" w:hint="cs"/>
                <w:color w:val="0B769F" w:themeColor="accent4" w:themeShade="BF"/>
                <w:sz w:val="32"/>
                <w:szCs w:val="32"/>
                <w:rtl/>
              </w:rPr>
              <w:t xml:space="preserve"> </w:t>
            </w:r>
            <w:r w:rsidRPr="00FA11A8">
              <w:rPr>
                <w:rFonts w:cstheme="majorBidi"/>
                <w:sz w:val="32"/>
                <w:szCs w:val="32"/>
                <w:rtl/>
              </w:rPr>
              <w:t>م1</w:t>
            </w:r>
          </w:p>
        </w:tc>
        <w:tc>
          <w:tcPr>
            <w:tcW w:w="2748" w:type="dxa"/>
            <w:gridSpan w:val="3"/>
          </w:tcPr>
          <w:p w14:paraId="1ABCAF38" w14:textId="4CD767EF" w:rsidR="00FA0997" w:rsidRPr="00FA11A8" w:rsidRDefault="00FA0997" w:rsidP="00FA0997">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م2</w:t>
            </w:r>
          </w:p>
        </w:tc>
        <w:tc>
          <w:tcPr>
            <w:tcW w:w="2678" w:type="dxa"/>
            <w:gridSpan w:val="3"/>
          </w:tcPr>
          <w:p w14:paraId="539AC2CC" w14:textId="6AD90550" w:rsidR="00FA0997" w:rsidRPr="00FA11A8" w:rsidRDefault="00FA0997" w:rsidP="00FA0997">
            <w:pPr>
              <w:bidi/>
              <w:jc w:val="center"/>
              <w:rPr>
                <w:rFonts w:cstheme="majorBidi"/>
                <w:sz w:val="32"/>
                <w:szCs w:val="32"/>
                <w:rtl/>
              </w:rPr>
            </w:pPr>
            <w:r w:rsidRPr="00AB6586">
              <w:rPr>
                <w:rFonts w:cstheme="majorBidi" w:hint="cs"/>
                <w:b/>
                <w:bCs/>
                <w:color w:val="0B769F" w:themeColor="accent4" w:themeShade="BF"/>
                <w:sz w:val="32"/>
                <w:szCs w:val="32"/>
                <w:rtl/>
              </w:rPr>
              <w:t>إداري في مؤسسة حمد الطبية</w:t>
            </w:r>
            <w:r>
              <w:rPr>
                <w:rFonts w:cstheme="majorBidi" w:hint="cs"/>
                <w:sz w:val="32"/>
                <w:szCs w:val="32"/>
                <w:rtl/>
              </w:rPr>
              <w:t xml:space="preserve"> </w:t>
            </w:r>
            <w:r w:rsidRPr="00FA11A8">
              <w:rPr>
                <w:rFonts w:cstheme="majorBidi"/>
                <w:sz w:val="32"/>
                <w:szCs w:val="32"/>
                <w:rtl/>
              </w:rPr>
              <w:t>م3</w:t>
            </w:r>
          </w:p>
        </w:tc>
        <w:tc>
          <w:tcPr>
            <w:tcW w:w="2678" w:type="dxa"/>
            <w:gridSpan w:val="3"/>
          </w:tcPr>
          <w:p w14:paraId="732FE293" w14:textId="01479306" w:rsidR="00FA0997" w:rsidRPr="00FA11A8" w:rsidRDefault="00FA0997" w:rsidP="00FA0997">
            <w:pPr>
              <w:bidi/>
              <w:jc w:val="center"/>
              <w:rPr>
                <w:rFonts w:cstheme="majorBidi"/>
                <w:sz w:val="32"/>
                <w:szCs w:val="32"/>
                <w:rtl/>
              </w:rPr>
            </w:pPr>
            <w:r w:rsidRPr="001D76AE">
              <w:rPr>
                <w:rFonts w:cstheme="majorBidi" w:hint="cs"/>
                <w:b/>
                <w:bCs/>
                <w:color w:val="0B769F" w:themeColor="accent4" w:themeShade="BF"/>
                <w:sz w:val="32"/>
                <w:szCs w:val="32"/>
                <w:rtl/>
              </w:rPr>
              <w:t>طبيب علم نفس سريري</w:t>
            </w:r>
            <w:r>
              <w:rPr>
                <w:rFonts w:cstheme="majorBidi" w:hint="cs"/>
                <w:sz w:val="32"/>
                <w:szCs w:val="32"/>
                <w:rtl/>
              </w:rPr>
              <w:t xml:space="preserve"> </w:t>
            </w:r>
            <w:r w:rsidRPr="00FA11A8">
              <w:rPr>
                <w:rFonts w:cstheme="majorBidi"/>
                <w:sz w:val="32"/>
                <w:szCs w:val="32"/>
                <w:rtl/>
              </w:rPr>
              <w:t>م4</w:t>
            </w:r>
          </w:p>
        </w:tc>
        <w:tc>
          <w:tcPr>
            <w:tcW w:w="2678" w:type="dxa"/>
            <w:gridSpan w:val="3"/>
          </w:tcPr>
          <w:p w14:paraId="778EF555" w14:textId="77777777" w:rsidR="00FA0997" w:rsidRPr="008311BE" w:rsidRDefault="00FA0997" w:rsidP="00FA0997">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 تغذية </w:t>
            </w:r>
          </w:p>
          <w:p w14:paraId="0F1412C6" w14:textId="4266C16A" w:rsidR="00FA0997" w:rsidRPr="00FA11A8" w:rsidRDefault="00FA0997" w:rsidP="00FA0997">
            <w:pPr>
              <w:bidi/>
              <w:jc w:val="center"/>
              <w:rPr>
                <w:rFonts w:cstheme="majorBidi"/>
                <w:sz w:val="32"/>
                <w:szCs w:val="32"/>
                <w:rtl/>
              </w:rPr>
            </w:pPr>
            <w:r w:rsidRPr="00FA11A8">
              <w:rPr>
                <w:rFonts w:cstheme="majorBidi"/>
                <w:sz w:val="32"/>
                <w:szCs w:val="32"/>
                <w:rtl/>
              </w:rPr>
              <w:t>م5</w:t>
            </w:r>
          </w:p>
        </w:tc>
        <w:tc>
          <w:tcPr>
            <w:tcW w:w="2678" w:type="dxa"/>
            <w:gridSpan w:val="3"/>
          </w:tcPr>
          <w:p w14:paraId="1020E2AA" w14:textId="38BF246F" w:rsidR="00FA0997" w:rsidRPr="00FA11A8" w:rsidRDefault="00FA0997" w:rsidP="00FA0997">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م6</w:t>
            </w:r>
          </w:p>
        </w:tc>
        <w:tc>
          <w:tcPr>
            <w:tcW w:w="2678" w:type="dxa"/>
            <w:gridSpan w:val="2"/>
          </w:tcPr>
          <w:p w14:paraId="5A6B88DD" w14:textId="77777777" w:rsidR="00FA0997" w:rsidRPr="008311BE" w:rsidRDefault="00FA0997" w:rsidP="00FA0997">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اخصائية اجتماعية </w:t>
            </w:r>
          </w:p>
          <w:p w14:paraId="58A45817" w14:textId="6A6E6777" w:rsidR="00FA0997" w:rsidRPr="00FA11A8" w:rsidRDefault="00FA0997" w:rsidP="00FA0997">
            <w:pPr>
              <w:bidi/>
              <w:jc w:val="center"/>
              <w:rPr>
                <w:rFonts w:cstheme="majorBidi"/>
                <w:sz w:val="32"/>
                <w:szCs w:val="32"/>
                <w:rtl/>
              </w:rPr>
            </w:pPr>
            <w:r w:rsidRPr="00FA11A8">
              <w:rPr>
                <w:rFonts w:cstheme="majorBidi"/>
                <w:sz w:val="32"/>
                <w:szCs w:val="32"/>
                <w:rtl/>
              </w:rPr>
              <w:t>م7</w:t>
            </w:r>
          </w:p>
        </w:tc>
        <w:tc>
          <w:tcPr>
            <w:tcW w:w="2585" w:type="dxa"/>
            <w:gridSpan w:val="2"/>
          </w:tcPr>
          <w:p w14:paraId="33D45D5F" w14:textId="724A2F48" w:rsidR="00FA0997" w:rsidRPr="00FA11A8" w:rsidRDefault="00FA0997" w:rsidP="00FA0997">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م8</w:t>
            </w:r>
          </w:p>
        </w:tc>
      </w:tr>
      <w:tr w:rsidR="00E9130D" w:rsidRPr="00FA11A8" w14:paraId="4BE4E4FA" w14:textId="77777777" w:rsidTr="007E1084">
        <w:trPr>
          <w:trHeight w:val="9620"/>
        </w:trPr>
        <w:tc>
          <w:tcPr>
            <w:tcW w:w="1736" w:type="dxa"/>
            <w:gridSpan w:val="2"/>
          </w:tcPr>
          <w:p w14:paraId="3A0BD5A7" w14:textId="5B1AB5F1" w:rsidR="00E9130D" w:rsidRDefault="00132668" w:rsidP="00D3315D">
            <w:pPr>
              <w:bidi/>
              <w:ind w:left="84"/>
              <w:jc w:val="both"/>
              <w:rPr>
                <w:b/>
                <w:bCs/>
                <w:color w:val="7030A0"/>
                <w:rtl/>
              </w:rPr>
            </w:pPr>
            <w:r w:rsidRPr="006958DF">
              <w:rPr>
                <w:rFonts w:cstheme="majorBidi"/>
                <w:color w:val="7030A0"/>
              </w:rPr>
              <w:t>4</w:t>
            </w:r>
            <w:r w:rsidR="00E9130D" w:rsidRPr="006958DF">
              <w:rPr>
                <w:rFonts w:cstheme="majorBidi" w:hint="cs"/>
                <w:color w:val="7030A0"/>
                <w:rtl/>
              </w:rPr>
              <w:t xml:space="preserve">- </w:t>
            </w:r>
            <w:r w:rsidR="00A6202F" w:rsidRPr="006958DF">
              <w:rPr>
                <w:bCs/>
                <w:color w:val="7030A0"/>
                <w:rtl/>
              </w:rPr>
              <w:t>من واقع تجربتك، هل تنعكس ركائز الحياة الطيبة في خدمات الرعاية الصحية المقدمة حاليا</w:t>
            </w:r>
            <w:r w:rsidR="0054025B" w:rsidRPr="006958DF">
              <w:rPr>
                <w:bCs/>
                <w:color w:val="7030A0"/>
                <w:rtl/>
              </w:rPr>
              <w:t>؟</w:t>
            </w:r>
          </w:p>
          <w:p w14:paraId="710021AB" w14:textId="77777777" w:rsidR="00517634" w:rsidRPr="006958DF" w:rsidRDefault="00517634" w:rsidP="00517634">
            <w:pPr>
              <w:bidi/>
              <w:ind w:left="84"/>
              <w:jc w:val="both"/>
              <w:rPr>
                <w:b/>
                <w:bCs/>
                <w:color w:val="7030A0"/>
                <w:rtl/>
              </w:rPr>
            </w:pPr>
          </w:p>
          <w:p w14:paraId="192FB0D0" w14:textId="77777777" w:rsidR="0056045A" w:rsidRDefault="0056045A" w:rsidP="0056045A">
            <w:pPr>
              <w:bidi/>
              <w:ind w:left="84"/>
              <w:jc w:val="both"/>
              <w:rPr>
                <w:rFonts w:cstheme="majorBidi"/>
                <w:b/>
                <w:bCs/>
                <w:color w:val="C00000"/>
                <w:rtl/>
              </w:rPr>
            </w:pPr>
            <w:r w:rsidRPr="000A43D3">
              <w:rPr>
                <w:rFonts w:cstheme="majorBidi" w:hint="cs"/>
                <w:bCs/>
                <w:color w:val="C00000"/>
                <w:rtl/>
              </w:rPr>
              <w:t>(</w:t>
            </w:r>
            <w:r>
              <w:rPr>
                <w:rFonts w:cstheme="majorBidi" w:hint="cs"/>
                <w:bCs/>
                <w:color w:val="C00000"/>
                <w:rtl/>
              </w:rPr>
              <w:t>تلخيص محايد + اقتباس حرفي + سياق غير لفظي)</w:t>
            </w:r>
          </w:p>
          <w:p w14:paraId="558FFD65" w14:textId="559EE85D" w:rsidR="0056045A" w:rsidRPr="00FA11A8" w:rsidRDefault="0056045A" w:rsidP="0056045A">
            <w:pPr>
              <w:bidi/>
              <w:ind w:left="84"/>
              <w:jc w:val="both"/>
              <w:rPr>
                <w:rFonts w:cstheme="majorBidi"/>
                <w:b/>
                <w:bCs/>
                <w:color w:val="0B769F" w:themeColor="accent4" w:themeShade="BF"/>
                <w:rtl/>
              </w:rPr>
            </w:pPr>
            <w:r>
              <w:rPr>
                <w:rFonts w:cstheme="majorBidi" w:hint="cs"/>
                <w:bCs/>
                <w:color w:val="0B769F" w:themeColor="accent4" w:themeShade="BF"/>
                <w:rtl/>
              </w:rPr>
              <w:t xml:space="preserve">ت = تفسير </w:t>
            </w:r>
          </w:p>
        </w:tc>
        <w:tc>
          <w:tcPr>
            <w:tcW w:w="2762" w:type="dxa"/>
            <w:gridSpan w:val="2"/>
          </w:tcPr>
          <w:p w14:paraId="6B3D3094" w14:textId="77777777" w:rsidR="00DE5A38" w:rsidRPr="00DE5A38" w:rsidRDefault="00DE5A38" w:rsidP="00DE5A38">
            <w:pPr>
              <w:pStyle w:val="ListParagraph"/>
              <w:numPr>
                <w:ilvl w:val="0"/>
                <w:numId w:val="49"/>
              </w:numPr>
              <w:bidi/>
              <w:rPr>
                <w:rFonts w:ascii="Calibri" w:hAnsi="Calibri" w:cs="Calibri"/>
                <w:color w:val="0B769F" w:themeColor="accent4" w:themeShade="BF"/>
                <w:rtl/>
              </w:rPr>
            </w:pPr>
            <w:r w:rsidRPr="00DE5A38">
              <w:rPr>
                <w:rFonts w:ascii="Calibri" w:hAnsi="Calibri" w:cs="Calibri"/>
                <w:color w:val="0B769F" w:themeColor="accent4" w:themeShade="BF"/>
                <w:rtl/>
              </w:rPr>
              <w:t xml:space="preserve">سبع مراكز فقط لديها طبيب </w:t>
            </w:r>
            <w:r w:rsidRPr="00DE5A38">
              <w:rPr>
                <w:rFonts w:ascii="Calibri" w:hAnsi="Calibri" w:cs="Calibri" w:hint="cs"/>
                <w:color w:val="0B769F" w:themeColor="accent4" w:themeShade="BF"/>
                <w:rtl/>
              </w:rPr>
              <w:t>خاص بالرياضة</w:t>
            </w:r>
            <w:r w:rsidRPr="00DE5A38">
              <w:rPr>
                <w:rFonts w:ascii="Calibri" w:hAnsi="Calibri" w:cs="Calibri"/>
                <w:color w:val="0B769F" w:themeColor="accent4" w:themeShade="BF"/>
                <w:rtl/>
              </w:rPr>
              <w:t xml:space="preserve"> وهو خاص للقطر</w:t>
            </w:r>
            <w:r w:rsidRPr="00DE5A38">
              <w:rPr>
                <w:rFonts w:ascii="Calibri" w:hAnsi="Calibri" w:cs="Calibri" w:hint="cs"/>
                <w:color w:val="0B769F" w:themeColor="accent4" w:themeShade="BF"/>
                <w:rtl/>
              </w:rPr>
              <w:t>يين</w:t>
            </w:r>
            <w:r w:rsidRPr="00DE5A38">
              <w:rPr>
                <w:rFonts w:ascii="Calibri" w:hAnsi="Calibri" w:cs="Calibri"/>
                <w:color w:val="0B769F" w:themeColor="accent4" w:themeShade="BF"/>
                <w:rtl/>
              </w:rPr>
              <w:t xml:space="preserve"> فقط. </w:t>
            </w:r>
          </w:p>
          <w:p w14:paraId="2900B12E" w14:textId="77777777" w:rsidR="00DE5A38" w:rsidRPr="00DE5A38" w:rsidRDefault="00DE5A38" w:rsidP="00DE5A38">
            <w:pPr>
              <w:pStyle w:val="ListParagraph"/>
              <w:numPr>
                <w:ilvl w:val="0"/>
                <w:numId w:val="49"/>
              </w:numPr>
              <w:bidi/>
              <w:rPr>
                <w:rFonts w:cstheme="majorBidi"/>
                <w:color w:val="3A7C22" w:themeColor="accent6" w:themeShade="BF"/>
              </w:rPr>
            </w:pPr>
            <w:r w:rsidRPr="00DE5A38">
              <w:rPr>
                <w:rFonts w:ascii="Calibri" w:hAnsi="Calibri" w:cs="Calibri"/>
                <w:color w:val="0B769F" w:themeColor="accent4" w:themeShade="BF"/>
                <w:rtl/>
              </w:rPr>
              <w:t xml:space="preserve">يوجد نواة لركائز الحياة الطيبة ووجودها يختلف من مركز لآخر. عندما لا يوجد في مركز معين نبحث عن مركز آخر وقد يكون بعيد. إذا الأم لديها كآبة ما بعد الولادة قد يأتي الموعد متأخرا وهي تحتاج إليه بسرعة. مشاكل اللغة أيضا كأطباء عائق اللغة وعائق الثقافة. </w:t>
            </w:r>
          </w:p>
          <w:p w14:paraId="0FF8E4C9" w14:textId="27698DA7" w:rsidR="00E9130D" w:rsidRPr="00DE5A38" w:rsidRDefault="00DE5A38" w:rsidP="00DE5A38">
            <w:pPr>
              <w:pStyle w:val="ListParagraph"/>
              <w:numPr>
                <w:ilvl w:val="0"/>
                <w:numId w:val="49"/>
              </w:numPr>
              <w:bidi/>
              <w:rPr>
                <w:rFonts w:cstheme="majorBidi"/>
                <w:color w:val="3A7C22" w:themeColor="accent6" w:themeShade="BF"/>
                <w:rtl/>
              </w:rPr>
            </w:pPr>
            <w:r w:rsidRPr="00DE5A38">
              <w:rPr>
                <w:rFonts w:ascii="Calibri" w:hAnsi="Calibri" w:cs="Calibri"/>
                <w:color w:val="0B769F" w:themeColor="accent4" w:themeShade="BF"/>
                <w:rtl/>
              </w:rPr>
              <w:t>أغلب الركائز موجودة يمكن الاجتماعية ليست موجودة بكثرة</w:t>
            </w:r>
            <w:r w:rsidR="002F325A">
              <w:rPr>
                <w:rFonts w:ascii="Calibri" w:hAnsi="Calibri" w:cs="Calibri"/>
                <w:color w:val="0B769F" w:themeColor="accent4" w:themeShade="BF"/>
              </w:rPr>
              <w:t xml:space="preserve"> </w:t>
            </w:r>
            <w:r w:rsidR="002F325A">
              <w:rPr>
                <w:rFonts w:ascii="Calibri" w:hAnsi="Calibri" w:cs="Calibri" w:hint="cs"/>
                <w:color w:val="0B769F" w:themeColor="accent4" w:themeShade="BF"/>
                <w:rtl/>
                <w:lang w:bidi="ar-QA"/>
              </w:rPr>
              <w:t xml:space="preserve">وكذلك العقلية </w:t>
            </w:r>
            <w:r w:rsidR="00B82513">
              <w:rPr>
                <w:rFonts w:ascii="Calibri" w:hAnsi="Calibri" w:cs="Calibri" w:hint="cs"/>
                <w:color w:val="0B769F" w:themeColor="accent4" w:themeShade="BF"/>
                <w:rtl/>
                <w:lang w:bidi="ar-QA"/>
              </w:rPr>
              <w:t>(الفكرية</w:t>
            </w:r>
            <w:r w:rsidR="002F325A">
              <w:rPr>
                <w:rFonts w:ascii="Calibri" w:hAnsi="Calibri" w:cs="Calibri" w:hint="cs"/>
                <w:color w:val="0B769F" w:themeColor="accent4" w:themeShade="BF"/>
                <w:rtl/>
                <w:lang w:bidi="ar-QA"/>
              </w:rPr>
              <w:t>)</w:t>
            </w:r>
            <w:r w:rsidRPr="00DE5A38">
              <w:rPr>
                <w:rFonts w:ascii="Calibri" w:hAnsi="Calibri" w:cs="Calibri"/>
                <w:color w:val="0B769F" w:themeColor="accent4" w:themeShade="BF"/>
                <w:rtl/>
              </w:rPr>
              <w:t xml:space="preserve">. </w:t>
            </w:r>
          </w:p>
        </w:tc>
        <w:tc>
          <w:tcPr>
            <w:tcW w:w="2748" w:type="dxa"/>
            <w:gridSpan w:val="3"/>
          </w:tcPr>
          <w:p w14:paraId="390D37E8" w14:textId="77777777" w:rsidR="00D7472F" w:rsidRPr="00EE5251" w:rsidRDefault="00D7472F" w:rsidP="00D7472F">
            <w:pPr>
              <w:shd w:val="clear" w:color="auto" w:fill="FFFFFF"/>
              <w:bidi/>
              <w:rPr>
                <w:rFonts w:cstheme="majorBidi"/>
                <w:color w:val="242424"/>
              </w:rPr>
            </w:pPr>
          </w:p>
          <w:p w14:paraId="1EDEF933" w14:textId="30256020" w:rsidR="00D7472F" w:rsidRPr="00EE5251" w:rsidRDefault="00430FD1" w:rsidP="00D7472F">
            <w:pPr>
              <w:numPr>
                <w:ilvl w:val="0"/>
                <w:numId w:val="25"/>
              </w:numPr>
              <w:shd w:val="clear" w:color="auto" w:fill="FFFFFF"/>
              <w:bidi/>
              <w:spacing w:after="180"/>
              <w:rPr>
                <w:rFonts w:cstheme="majorBidi"/>
                <w:color w:val="000000"/>
              </w:rPr>
            </w:pPr>
            <w:r>
              <w:rPr>
                <w:rFonts w:cstheme="majorBidi" w:hint="cs"/>
                <w:color w:val="000000"/>
                <w:rtl/>
              </w:rPr>
              <w:t>................</w:t>
            </w:r>
            <w:r w:rsidR="00D7472F" w:rsidRPr="00EE5251">
              <w:rPr>
                <w:rFonts w:cstheme="majorBidi"/>
                <w:color w:val="000000"/>
                <w:bdr w:val="none" w:sz="0" w:space="0" w:color="auto" w:frame="1"/>
              </w:rPr>
              <w:br/>
            </w:r>
          </w:p>
          <w:p w14:paraId="5A6DA55F" w14:textId="77777777" w:rsidR="00E9130D" w:rsidRDefault="00E9130D" w:rsidP="00D3315D">
            <w:pPr>
              <w:bidi/>
              <w:rPr>
                <w:rFonts w:cstheme="majorBidi"/>
                <w:color w:val="3A7C22" w:themeColor="accent6" w:themeShade="BF"/>
                <w:rtl/>
              </w:rPr>
            </w:pPr>
          </w:p>
        </w:tc>
        <w:tc>
          <w:tcPr>
            <w:tcW w:w="2678" w:type="dxa"/>
            <w:gridSpan w:val="3"/>
          </w:tcPr>
          <w:p w14:paraId="495514E5" w14:textId="77777777" w:rsidR="00974703" w:rsidRDefault="00974703" w:rsidP="00974703">
            <w:pPr>
              <w:pStyle w:val="ListParagraph"/>
              <w:numPr>
                <w:ilvl w:val="0"/>
                <w:numId w:val="49"/>
              </w:numPr>
              <w:bidi/>
              <w:rPr>
                <w:rFonts w:ascii="Calibri" w:hAnsi="Calibri" w:cs="Calibri"/>
                <w:color w:val="0B769F" w:themeColor="accent4" w:themeShade="BF"/>
              </w:rPr>
            </w:pPr>
            <w:r>
              <w:rPr>
                <w:rFonts w:ascii="Calibri" w:hAnsi="Calibri" w:cs="Calibri" w:hint="cs"/>
                <w:color w:val="0B769F" w:themeColor="accent4" w:themeShade="BF"/>
                <w:rtl/>
              </w:rPr>
              <w:t>الركائز</w:t>
            </w:r>
            <w:r w:rsidRPr="00457EEE">
              <w:rPr>
                <w:rFonts w:ascii="Calibri" w:hAnsi="Calibri" w:cs="Calibri"/>
                <w:color w:val="0B769F" w:themeColor="accent4" w:themeShade="BF"/>
                <w:rtl/>
              </w:rPr>
              <w:t xml:space="preserve"> موجودة </w:t>
            </w:r>
            <w:r>
              <w:rPr>
                <w:rFonts w:ascii="Calibri" w:hAnsi="Calibri" w:cs="Calibri" w:hint="cs"/>
                <w:color w:val="0B769F" w:themeColor="accent4" w:themeShade="BF"/>
                <w:rtl/>
              </w:rPr>
              <w:t xml:space="preserve">في المجال الصحي </w:t>
            </w:r>
            <w:r w:rsidRPr="00457EEE">
              <w:rPr>
                <w:rFonts w:ascii="Calibri" w:hAnsi="Calibri" w:cs="Calibri"/>
                <w:color w:val="0B769F" w:themeColor="accent4" w:themeShade="BF"/>
                <w:rtl/>
              </w:rPr>
              <w:t>في بعض الجوانب</w:t>
            </w:r>
            <w:r>
              <w:rPr>
                <w:rFonts w:ascii="Calibri" w:hAnsi="Calibri" w:cs="Calibri" w:hint="cs"/>
                <w:color w:val="0B769F" w:themeColor="accent4" w:themeShade="BF"/>
                <w:rtl/>
              </w:rPr>
              <w:t xml:space="preserve"> لكن</w:t>
            </w:r>
            <w:r w:rsidRPr="00457EEE">
              <w:rPr>
                <w:rFonts w:ascii="Calibri" w:hAnsi="Calibri" w:cs="Calibri"/>
                <w:color w:val="0B769F" w:themeColor="accent4" w:themeShade="BF"/>
                <w:rtl/>
              </w:rPr>
              <w:t xml:space="preserve"> لا أستطيع أن أقول </w:t>
            </w:r>
            <w:r w:rsidRPr="00457EEE">
              <w:rPr>
                <w:rFonts w:ascii="Calibri" w:hAnsi="Calibri" w:cs="Calibri" w:hint="cs"/>
                <w:color w:val="0B769F" w:themeColor="accent4" w:themeShade="BF"/>
                <w:rtl/>
              </w:rPr>
              <w:t>إنها</w:t>
            </w:r>
            <w:r w:rsidRPr="00457EEE">
              <w:rPr>
                <w:rFonts w:ascii="Calibri" w:hAnsi="Calibri" w:cs="Calibri"/>
                <w:color w:val="0B769F" w:themeColor="accent4" w:themeShade="BF"/>
                <w:rtl/>
              </w:rPr>
              <w:t xml:space="preserve"> مطبقة بشكل مثالي في كل مكان.</w:t>
            </w:r>
          </w:p>
          <w:p w14:paraId="600F7300" w14:textId="77777777" w:rsidR="00974703" w:rsidRDefault="00974703" w:rsidP="00974703">
            <w:pPr>
              <w:pStyle w:val="ListParagraph"/>
              <w:numPr>
                <w:ilvl w:val="0"/>
                <w:numId w:val="49"/>
              </w:numPr>
              <w:bidi/>
              <w:rPr>
                <w:rFonts w:ascii="Calibri" w:hAnsi="Calibri" w:cs="Calibri"/>
                <w:color w:val="0B769F" w:themeColor="accent4" w:themeShade="BF"/>
              </w:rPr>
            </w:pPr>
            <w:r w:rsidRPr="00457EEE">
              <w:rPr>
                <w:rFonts w:ascii="Calibri" w:hAnsi="Calibri" w:cs="Calibri"/>
                <w:color w:val="0B769F" w:themeColor="accent4" w:themeShade="BF"/>
                <w:rtl/>
              </w:rPr>
              <w:t xml:space="preserve"> في بعض الأماكن يكون هنالك تركيز على جانب أكثر من الجانب </w:t>
            </w:r>
            <w:r w:rsidRPr="00457EEE">
              <w:rPr>
                <w:rFonts w:ascii="Calibri" w:hAnsi="Calibri" w:cs="Calibri" w:hint="cs"/>
                <w:color w:val="0B769F" w:themeColor="accent4" w:themeShade="BF"/>
                <w:rtl/>
              </w:rPr>
              <w:t>الآخر.</w:t>
            </w:r>
            <w:r>
              <w:rPr>
                <w:rFonts w:ascii="Calibri" w:hAnsi="Calibri" w:cs="Calibri" w:hint="cs"/>
                <w:color w:val="0B769F" w:themeColor="accent4" w:themeShade="BF"/>
                <w:rtl/>
              </w:rPr>
              <w:t xml:space="preserve"> </w:t>
            </w:r>
            <w:r>
              <w:rPr>
                <w:rFonts w:ascii="Calibri" w:hAnsi="Calibri" w:cs="Calibri"/>
                <w:color w:val="0B769F" w:themeColor="accent4" w:themeShade="BF"/>
                <w:rtl/>
              </w:rPr>
              <w:t>(</w:t>
            </w:r>
            <w:r w:rsidRPr="00457EEE">
              <w:rPr>
                <w:rFonts w:ascii="Calibri" w:hAnsi="Calibri" w:cs="Calibri"/>
                <w:color w:val="0B769F" w:themeColor="accent4" w:themeShade="BF"/>
                <w:rtl/>
              </w:rPr>
              <w:t xml:space="preserve">مثلا </w:t>
            </w:r>
            <w:r>
              <w:rPr>
                <w:rFonts w:ascii="Calibri" w:hAnsi="Calibri" w:cs="Calibri" w:hint="cs"/>
                <w:color w:val="0B769F" w:themeColor="accent4" w:themeShade="BF"/>
                <w:rtl/>
              </w:rPr>
              <w:t>م</w:t>
            </w:r>
            <w:r w:rsidRPr="00457EEE">
              <w:rPr>
                <w:rFonts w:ascii="Calibri" w:hAnsi="Calibri" w:cs="Calibri"/>
                <w:color w:val="0B769F" w:themeColor="accent4" w:themeShade="BF"/>
                <w:rtl/>
              </w:rPr>
              <w:t>رحلة التعافي عند المريض يتم التركيز فيها على عدة جوانب منها الجانب الاجتماعي. أن يكون مثلا في أسرة مستقرة. المشاكل الاجتماعية تكون قليلة، لأن المشاكل الاجتماعية تؤدي إلى تدهور الأوضاع النفسية وتدهور الأوضاع الصحية.</w:t>
            </w:r>
            <w:r>
              <w:rPr>
                <w:rFonts w:ascii="Calibri" w:hAnsi="Calibri" w:cs="Calibri" w:hint="cs"/>
                <w:color w:val="0B769F" w:themeColor="accent4" w:themeShade="BF"/>
                <w:rtl/>
              </w:rPr>
              <w:t>)</w:t>
            </w:r>
            <w:r w:rsidRPr="00457EEE">
              <w:rPr>
                <w:rFonts w:ascii="Calibri" w:hAnsi="Calibri" w:cs="Calibri"/>
                <w:color w:val="0B769F" w:themeColor="accent4" w:themeShade="BF"/>
                <w:rtl/>
              </w:rPr>
              <w:t xml:space="preserve"> </w:t>
            </w:r>
          </w:p>
          <w:p w14:paraId="4BBBB0B9" w14:textId="77777777" w:rsidR="00974703" w:rsidRDefault="00974703" w:rsidP="00974703">
            <w:pPr>
              <w:pStyle w:val="ListParagraph"/>
              <w:numPr>
                <w:ilvl w:val="0"/>
                <w:numId w:val="49"/>
              </w:numPr>
              <w:bidi/>
              <w:rPr>
                <w:rFonts w:ascii="Calibri" w:hAnsi="Calibri" w:cs="Calibri"/>
                <w:color w:val="0B769F" w:themeColor="accent4" w:themeShade="BF"/>
              </w:rPr>
            </w:pPr>
            <w:r w:rsidRPr="00457EEE">
              <w:rPr>
                <w:rFonts w:ascii="Calibri" w:hAnsi="Calibri" w:cs="Calibri"/>
                <w:color w:val="0B769F" w:themeColor="accent4" w:themeShade="BF"/>
                <w:rtl/>
              </w:rPr>
              <w:t xml:space="preserve">قد يدخل المريض مثلا المستشفى بأمراض عضوية تكون أسبابها مثلا نفسية واجتماعية. عندها غالبا تكون هنالك خطة شاملة من فريق متعدد التخصصات. لمتابعة الجانب الاجتماعي والجانب النفسي وجانب التغذية الجانب العلاجي الوظائفي والجسدي. </w:t>
            </w:r>
          </w:p>
          <w:p w14:paraId="7A778E5B" w14:textId="77777777" w:rsidR="00974703" w:rsidRDefault="00974703" w:rsidP="00974703">
            <w:pPr>
              <w:pStyle w:val="ListParagraph"/>
              <w:numPr>
                <w:ilvl w:val="0"/>
                <w:numId w:val="49"/>
              </w:numPr>
              <w:bidi/>
              <w:rPr>
                <w:rFonts w:ascii="Calibri" w:hAnsi="Calibri" w:cs="Calibri"/>
                <w:color w:val="0B769F" w:themeColor="accent4" w:themeShade="BF"/>
              </w:rPr>
            </w:pPr>
            <w:r w:rsidRPr="00457EEE">
              <w:rPr>
                <w:rFonts w:ascii="Calibri" w:hAnsi="Calibri" w:cs="Calibri"/>
                <w:color w:val="0B769F" w:themeColor="accent4" w:themeShade="BF"/>
                <w:rtl/>
              </w:rPr>
              <w:t>إذا هو كمفهوم موجود، لكن لا يطبق على كل الحالات. يطبق فقط على الحالات التي تحتاج. مثلا عندما يكون المريض لديه نقص في جوانب معينة تكون هنالك شاملة تشمل هذه الجوانب. مثلا لدينا في الطب النفسي كل الجوانب يتم أخذها بعين الاعتبار، الجانب الاجتماعي مهم جدا، التغذية مهمة، يكون في استشاري مثلا يعطي نصائح معينة لخسارة الوزن، أشياء خاصة للرياضة، علاج وظائفي. على حسب حالة المريض.</w:t>
            </w:r>
          </w:p>
          <w:p w14:paraId="3B6E09C0" w14:textId="2DBC9E05" w:rsidR="00E9130D" w:rsidRPr="00974703" w:rsidRDefault="00974703" w:rsidP="00974703">
            <w:pPr>
              <w:pStyle w:val="ListParagraph"/>
              <w:numPr>
                <w:ilvl w:val="0"/>
                <w:numId w:val="49"/>
              </w:numPr>
              <w:bidi/>
              <w:rPr>
                <w:rFonts w:cstheme="majorBidi"/>
                <w:bCs/>
                <w:color w:val="0B769F" w:themeColor="accent4" w:themeShade="BF"/>
                <w:rtl/>
              </w:rPr>
            </w:pPr>
            <w:r w:rsidRPr="00974703">
              <w:rPr>
                <w:rFonts w:ascii="Calibri" w:hAnsi="Calibri" w:cs="Calibri"/>
                <w:color w:val="0B769F" w:themeColor="accent4" w:themeShade="BF"/>
                <w:rtl/>
              </w:rPr>
              <w:t xml:space="preserve">هنالك أناس يحتاجون إلى تدخل سيكولوجي بعد الخروج من المستشفى. وهذه الأمور </w:t>
            </w:r>
            <w:r w:rsidRPr="00974703">
              <w:rPr>
                <w:rFonts w:ascii="Calibri" w:hAnsi="Calibri" w:cs="Calibri" w:hint="cs"/>
                <w:color w:val="0B769F" w:themeColor="accent4" w:themeShade="BF"/>
                <w:rtl/>
              </w:rPr>
              <w:t>ي</w:t>
            </w:r>
            <w:r w:rsidRPr="00974703">
              <w:rPr>
                <w:rFonts w:ascii="Calibri" w:hAnsi="Calibri" w:cs="Calibri"/>
                <w:color w:val="0B769F" w:themeColor="accent4" w:themeShade="BF"/>
                <w:rtl/>
              </w:rPr>
              <w:t>كون هنالك متابعة لها، فهي موجودة لكنها لا</w:t>
            </w:r>
            <w:r w:rsidRPr="00974703">
              <w:rPr>
                <w:rFonts w:ascii="Calibri" w:hAnsi="Calibri" w:cs="Calibri" w:hint="cs"/>
                <w:color w:val="0B769F" w:themeColor="accent4" w:themeShade="BF"/>
                <w:rtl/>
              </w:rPr>
              <w:t xml:space="preserve"> تطبق</w:t>
            </w:r>
            <w:r w:rsidRPr="00974703">
              <w:rPr>
                <w:rFonts w:ascii="Calibri" w:hAnsi="Calibri" w:cs="Calibri"/>
                <w:color w:val="0B769F" w:themeColor="accent4" w:themeShade="BF"/>
                <w:rtl/>
              </w:rPr>
              <w:t xml:space="preserve"> بشكل كامل. تطبق بشكل مختلف </w:t>
            </w:r>
            <w:r w:rsidRPr="00974703">
              <w:rPr>
                <w:rFonts w:ascii="Calibri" w:hAnsi="Calibri" w:cs="Calibri"/>
                <w:color w:val="0B769F" w:themeColor="accent4" w:themeShade="BF"/>
                <w:rtl/>
              </w:rPr>
              <w:lastRenderedPageBreak/>
              <w:t>من شخص لآخر</w:t>
            </w:r>
            <w:r w:rsidRPr="00974703">
              <w:rPr>
                <w:rFonts w:ascii="Calibri" w:hAnsi="Calibri" w:cs="Calibri"/>
                <w:color w:val="0B769F" w:themeColor="accent4" w:themeShade="BF"/>
              </w:rPr>
              <w:t>.</w:t>
            </w:r>
            <w:r w:rsidRPr="00974703">
              <w:rPr>
                <w:rFonts w:ascii="Calibri" w:hAnsi="Calibri" w:cs="Calibri"/>
                <w:color w:val="0B769F" w:themeColor="accent4" w:themeShade="BF"/>
              </w:rPr>
              <w:br/>
            </w:r>
          </w:p>
        </w:tc>
        <w:tc>
          <w:tcPr>
            <w:tcW w:w="2678" w:type="dxa"/>
            <w:gridSpan w:val="3"/>
          </w:tcPr>
          <w:p w14:paraId="543D584E" w14:textId="2C363CC4" w:rsidR="00367E56" w:rsidRDefault="00367E56" w:rsidP="00367E56">
            <w:pPr>
              <w:numPr>
                <w:ilvl w:val="0"/>
                <w:numId w:val="27"/>
              </w:numPr>
              <w:shd w:val="clear" w:color="auto" w:fill="FFFFFF"/>
              <w:bidi/>
              <w:spacing w:after="180"/>
              <w:rPr>
                <w:rFonts w:ascii="Calibri" w:hAnsi="Calibri" w:cs="Calibri"/>
                <w:b/>
                <w:color w:val="0B769F" w:themeColor="accent4" w:themeShade="BF"/>
              </w:rPr>
            </w:pPr>
            <w:r w:rsidRPr="00367E56">
              <w:rPr>
                <w:rFonts w:ascii="Calibri" w:hAnsi="Calibri" w:cs="Calibri"/>
                <w:b/>
                <w:color w:val="0B769F" w:themeColor="accent4" w:themeShade="BF"/>
                <w:rtl/>
              </w:rPr>
              <w:lastRenderedPageBreak/>
              <w:t xml:space="preserve">كنية </w:t>
            </w:r>
            <w:r w:rsidRPr="00367E56">
              <w:rPr>
                <w:rFonts w:ascii="Calibri" w:hAnsi="Calibri" w:cs="Calibri" w:hint="cs"/>
                <w:b/>
                <w:color w:val="0B769F" w:themeColor="accent4" w:themeShade="BF"/>
                <w:rtl/>
              </w:rPr>
              <w:t>وكإطار</w:t>
            </w:r>
            <w:r w:rsidRPr="00367E56">
              <w:rPr>
                <w:rFonts w:ascii="Calibri" w:hAnsi="Calibri" w:cs="Calibri"/>
                <w:b/>
                <w:color w:val="0B769F" w:themeColor="accent4" w:themeShade="BF"/>
                <w:rtl/>
              </w:rPr>
              <w:t xml:space="preserve"> هو </w:t>
            </w:r>
            <w:r w:rsidR="00C3375B" w:rsidRPr="00367E56">
              <w:rPr>
                <w:rFonts w:ascii="Calibri" w:hAnsi="Calibri" w:cs="Calibri" w:hint="cs"/>
                <w:b/>
                <w:color w:val="0B769F" w:themeColor="accent4" w:themeShade="BF"/>
                <w:rtl/>
              </w:rPr>
              <w:t>موجود</w:t>
            </w:r>
            <w:r w:rsidR="00C3375B" w:rsidRPr="00367E56">
              <w:rPr>
                <w:rFonts w:ascii="Calibri" w:hAnsi="Calibri" w:cs="Calibri" w:hint="eastAsia"/>
                <w:b/>
                <w:color w:val="0B769F" w:themeColor="accent4" w:themeShade="BF"/>
                <w:rtl/>
              </w:rPr>
              <w:t>،</w:t>
            </w:r>
            <w:r w:rsidRPr="00367E56">
              <w:rPr>
                <w:rFonts w:ascii="Calibri" w:hAnsi="Calibri" w:cs="Calibri"/>
                <w:b/>
                <w:color w:val="0B769F" w:themeColor="accent4" w:themeShade="BF"/>
                <w:rtl/>
              </w:rPr>
              <w:t xml:space="preserve"> ولكن التطبيق المراكز الصحية والتي تعرف بأنها الصحة الجوارية </w:t>
            </w:r>
            <w:r>
              <w:rPr>
                <w:rFonts w:ascii="Calibri" w:hAnsi="Calibri" w:cs="Calibri" w:hint="cs"/>
                <w:b/>
                <w:color w:val="0B769F" w:themeColor="accent4" w:themeShade="BF"/>
                <w:rtl/>
              </w:rPr>
              <w:t>و</w:t>
            </w:r>
            <w:r w:rsidRPr="00367E56">
              <w:rPr>
                <w:rFonts w:ascii="Calibri" w:hAnsi="Calibri" w:cs="Calibri"/>
                <w:b/>
                <w:color w:val="0B769F" w:themeColor="accent4" w:themeShade="BF"/>
                <w:rtl/>
              </w:rPr>
              <w:t>هي الأقرب للمقيم وللمواطن أي أن أول احتكاك للمريض يكون</w:t>
            </w:r>
            <w:r>
              <w:rPr>
                <w:rFonts w:ascii="Calibri" w:hAnsi="Calibri" w:cs="Calibri" w:hint="cs"/>
                <w:b/>
                <w:color w:val="0B769F" w:themeColor="accent4" w:themeShade="BF"/>
                <w:rtl/>
              </w:rPr>
              <w:t xml:space="preserve"> في</w:t>
            </w:r>
            <w:r w:rsidRPr="00367E56">
              <w:rPr>
                <w:rFonts w:ascii="Calibri" w:hAnsi="Calibri" w:cs="Calibri"/>
                <w:b/>
                <w:color w:val="0B769F" w:themeColor="accent4" w:themeShade="BF"/>
                <w:rtl/>
              </w:rPr>
              <w:t xml:space="preserve"> المركز </w:t>
            </w:r>
            <w:r w:rsidRPr="00367E56">
              <w:rPr>
                <w:rFonts w:ascii="Calibri" w:hAnsi="Calibri" w:cs="Calibri" w:hint="cs"/>
                <w:b/>
                <w:color w:val="0B769F" w:themeColor="accent4" w:themeShade="BF"/>
                <w:rtl/>
              </w:rPr>
              <w:t>الصحي.</w:t>
            </w:r>
          </w:p>
          <w:p w14:paraId="0CBFFBFF" w14:textId="77777777" w:rsidR="00367E56" w:rsidRDefault="00367E56" w:rsidP="00367E56">
            <w:pPr>
              <w:numPr>
                <w:ilvl w:val="0"/>
                <w:numId w:val="27"/>
              </w:numPr>
              <w:shd w:val="clear" w:color="auto" w:fill="FFFFFF"/>
              <w:bidi/>
              <w:spacing w:after="180"/>
              <w:rPr>
                <w:rFonts w:ascii="Calibri" w:hAnsi="Calibri" w:cs="Calibri"/>
                <w:b/>
                <w:color w:val="0B769F" w:themeColor="accent4" w:themeShade="BF"/>
              </w:rPr>
            </w:pPr>
            <w:r w:rsidRPr="00367E56">
              <w:rPr>
                <w:rFonts w:ascii="Calibri" w:hAnsi="Calibri" w:cs="Calibri"/>
                <w:b/>
                <w:color w:val="0B769F" w:themeColor="accent4" w:themeShade="BF"/>
                <w:rtl/>
              </w:rPr>
              <w:t xml:space="preserve">جميع المراكز الصحية لديها طبيب </w:t>
            </w:r>
            <w:r w:rsidRPr="00367E56">
              <w:rPr>
                <w:rFonts w:ascii="Calibri" w:hAnsi="Calibri" w:cs="Calibri" w:hint="cs"/>
                <w:b/>
                <w:color w:val="0B769F" w:themeColor="accent4" w:themeShade="BF"/>
                <w:rtl/>
              </w:rPr>
              <w:t>عائلة</w:t>
            </w:r>
            <w:r w:rsidRPr="00367E56">
              <w:rPr>
                <w:rFonts w:ascii="Calibri" w:hAnsi="Calibri" w:cs="Calibri" w:hint="eastAsia"/>
                <w:b/>
                <w:color w:val="0B769F" w:themeColor="accent4" w:themeShade="BF"/>
                <w:rtl/>
              </w:rPr>
              <w:t>،</w:t>
            </w:r>
            <w:r w:rsidRPr="00367E56">
              <w:rPr>
                <w:rFonts w:ascii="Calibri" w:hAnsi="Calibri" w:cs="Calibri"/>
                <w:b/>
                <w:color w:val="0B769F" w:themeColor="accent4" w:themeShade="BF"/>
                <w:rtl/>
              </w:rPr>
              <w:t xml:space="preserve"> ولكن ليست جميعها لديها طبيب نفسي</w:t>
            </w:r>
            <w:r>
              <w:rPr>
                <w:rFonts w:ascii="Calibri" w:hAnsi="Calibri" w:cs="Calibri" w:hint="cs"/>
                <w:b/>
                <w:color w:val="0B769F" w:themeColor="accent4" w:themeShade="BF"/>
                <w:rtl/>
              </w:rPr>
              <w:t>.</w:t>
            </w:r>
          </w:p>
          <w:p w14:paraId="1D14AB4E" w14:textId="74FCA96C" w:rsidR="00367E56" w:rsidRDefault="00367E56" w:rsidP="00367E56">
            <w:pPr>
              <w:numPr>
                <w:ilvl w:val="0"/>
                <w:numId w:val="27"/>
              </w:numPr>
              <w:shd w:val="clear" w:color="auto" w:fill="FFFFFF"/>
              <w:bidi/>
              <w:spacing w:after="180"/>
              <w:rPr>
                <w:rFonts w:ascii="Calibri" w:hAnsi="Calibri" w:cs="Calibri"/>
                <w:b/>
                <w:color w:val="0B769F" w:themeColor="accent4" w:themeShade="BF"/>
              </w:rPr>
            </w:pPr>
            <w:r w:rsidRPr="00367E56">
              <w:rPr>
                <w:rFonts w:ascii="Calibri" w:hAnsi="Calibri" w:cs="Calibri"/>
                <w:b/>
                <w:color w:val="0B769F" w:themeColor="accent4" w:themeShade="BF"/>
                <w:rtl/>
              </w:rPr>
              <w:t xml:space="preserve"> يوجد طبيب نفسي في بعض </w:t>
            </w:r>
            <w:r w:rsidRPr="00367E56">
              <w:rPr>
                <w:rFonts w:ascii="Calibri" w:hAnsi="Calibri" w:cs="Calibri" w:hint="cs"/>
                <w:b/>
                <w:color w:val="0B769F" w:themeColor="accent4" w:themeShade="BF"/>
                <w:rtl/>
              </w:rPr>
              <w:t>المراكز</w:t>
            </w:r>
            <w:r w:rsidRPr="00367E56">
              <w:rPr>
                <w:rFonts w:ascii="Calibri" w:hAnsi="Calibri" w:cs="Calibri" w:hint="eastAsia"/>
                <w:b/>
                <w:color w:val="0B769F" w:themeColor="accent4" w:themeShade="BF"/>
                <w:rtl/>
              </w:rPr>
              <w:t>،</w:t>
            </w:r>
            <w:r w:rsidRPr="00367E56">
              <w:rPr>
                <w:rFonts w:ascii="Calibri" w:hAnsi="Calibri" w:cs="Calibri"/>
                <w:b/>
                <w:color w:val="0B769F" w:themeColor="accent4" w:themeShade="BF"/>
                <w:rtl/>
              </w:rPr>
              <w:t xml:space="preserve"> ولكن لم تطبق في جميع المراكز الصحية</w:t>
            </w:r>
            <w:r>
              <w:rPr>
                <w:rFonts w:ascii="Calibri" w:hAnsi="Calibri" w:cs="Calibri" w:hint="cs"/>
                <w:b/>
                <w:color w:val="0B769F" w:themeColor="accent4" w:themeShade="BF"/>
                <w:rtl/>
              </w:rPr>
              <w:t>.</w:t>
            </w:r>
          </w:p>
          <w:p w14:paraId="6FAF3554" w14:textId="734D39F6" w:rsidR="00367E56" w:rsidRPr="00367E56" w:rsidRDefault="00367E56" w:rsidP="00367E56">
            <w:pPr>
              <w:numPr>
                <w:ilvl w:val="0"/>
                <w:numId w:val="27"/>
              </w:numPr>
              <w:shd w:val="clear" w:color="auto" w:fill="FFFFFF"/>
              <w:bidi/>
              <w:spacing w:after="180"/>
              <w:rPr>
                <w:rFonts w:ascii="Calibri" w:hAnsi="Calibri" w:cs="Calibri"/>
                <w:b/>
                <w:color w:val="0B769F" w:themeColor="accent4" w:themeShade="BF"/>
              </w:rPr>
            </w:pPr>
            <w:r w:rsidRPr="00367E56">
              <w:rPr>
                <w:rFonts w:ascii="Calibri" w:hAnsi="Calibri" w:cs="Calibri"/>
                <w:b/>
                <w:color w:val="0B769F" w:themeColor="accent4" w:themeShade="BF"/>
                <w:rtl/>
              </w:rPr>
              <w:t xml:space="preserve"> يوجد فقط </w:t>
            </w:r>
            <w:r>
              <w:rPr>
                <w:rFonts w:ascii="Calibri" w:hAnsi="Calibri" w:cs="Calibri" w:hint="cs"/>
                <w:b/>
                <w:color w:val="0B769F" w:themeColor="accent4" w:themeShade="BF"/>
                <w:rtl/>
              </w:rPr>
              <w:t>13</w:t>
            </w:r>
            <w:r w:rsidRPr="00367E56">
              <w:rPr>
                <w:rFonts w:ascii="Calibri" w:hAnsi="Calibri" w:cs="Calibri"/>
                <w:b/>
                <w:color w:val="0B769F" w:themeColor="accent4" w:themeShade="BF"/>
                <w:rtl/>
              </w:rPr>
              <w:t xml:space="preserve"> طبيب نفسي في مية وخمسين مركز صحي إذا تحدثنا عن الطبيب النفسي لدينا فقط ستة مراكز لديها </w:t>
            </w:r>
            <w:r>
              <w:rPr>
                <w:rFonts w:ascii="Calibri" w:hAnsi="Calibri" w:cs="Calibri" w:hint="cs"/>
                <w:b/>
                <w:color w:val="0B769F" w:themeColor="accent4" w:themeShade="BF"/>
                <w:rtl/>
              </w:rPr>
              <w:t>أطباء نفسيين.</w:t>
            </w:r>
          </w:p>
          <w:p w14:paraId="0778D53C" w14:textId="77777777" w:rsidR="00E9130D" w:rsidRPr="00367E56" w:rsidRDefault="00E9130D" w:rsidP="00D3315D">
            <w:pPr>
              <w:bidi/>
              <w:rPr>
                <w:rFonts w:cstheme="majorBidi"/>
                <w:b/>
                <w:bCs/>
                <w:color w:val="0B769F" w:themeColor="accent4" w:themeShade="BF"/>
                <w:rtl/>
              </w:rPr>
            </w:pPr>
          </w:p>
        </w:tc>
        <w:tc>
          <w:tcPr>
            <w:tcW w:w="2678" w:type="dxa"/>
            <w:gridSpan w:val="3"/>
          </w:tcPr>
          <w:p w14:paraId="3AF9A0AD" w14:textId="3138D133" w:rsidR="009C456A" w:rsidRPr="009C456A" w:rsidRDefault="009C456A" w:rsidP="009C456A">
            <w:pPr>
              <w:pStyle w:val="ListParagraph"/>
              <w:numPr>
                <w:ilvl w:val="0"/>
                <w:numId w:val="55"/>
              </w:numPr>
              <w:bidi/>
              <w:rPr>
                <w:rFonts w:cstheme="majorBidi"/>
                <w:bCs/>
                <w:color w:val="0B769F" w:themeColor="accent4" w:themeShade="BF"/>
              </w:rPr>
            </w:pPr>
            <w:r w:rsidRPr="009C456A">
              <w:rPr>
                <w:rFonts w:ascii="Calibri" w:hAnsi="Calibri" w:cs="Calibri"/>
                <w:color w:val="0B769F" w:themeColor="accent4" w:themeShade="BF"/>
                <w:rtl/>
              </w:rPr>
              <w:t xml:space="preserve">جميع المراكز الصحية لديها أخصائي </w:t>
            </w:r>
            <w:r w:rsidRPr="009C456A">
              <w:rPr>
                <w:rFonts w:ascii="Calibri" w:hAnsi="Calibri" w:cs="Calibri" w:hint="cs"/>
                <w:color w:val="0B769F" w:themeColor="accent4" w:themeShade="BF"/>
                <w:rtl/>
              </w:rPr>
              <w:t>تغذية.</w:t>
            </w:r>
          </w:p>
          <w:p w14:paraId="4199010A" w14:textId="3765A3CB" w:rsidR="00E9130D" w:rsidRPr="009C456A" w:rsidRDefault="009C456A" w:rsidP="009C456A">
            <w:pPr>
              <w:pStyle w:val="ListParagraph"/>
              <w:numPr>
                <w:ilvl w:val="0"/>
                <w:numId w:val="55"/>
              </w:numPr>
              <w:bidi/>
              <w:rPr>
                <w:rFonts w:cstheme="majorBidi"/>
                <w:bCs/>
                <w:color w:val="0B769F" w:themeColor="accent4" w:themeShade="BF"/>
                <w:rtl/>
              </w:rPr>
            </w:pPr>
            <w:r w:rsidRPr="009C456A">
              <w:rPr>
                <w:rFonts w:ascii="Calibri" w:hAnsi="Calibri" w:cs="Calibri"/>
                <w:color w:val="0B769F" w:themeColor="accent4" w:themeShade="BF"/>
                <w:rtl/>
              </w:rPr>
              <w:t xml:space="preserve">من المؤكد أن الإدارة </w:t>
            </w:r>
            <w:r>
              <w:rPr>
                <w:rFonts w:ascii="Calibri" w:hAnsi="Calibri" w:cs="Calibri" w:hint="cs"/>
                <w:color w:val="0B769F" w:themeColor="accent4" w:themeShade="BF"/>
                <w:rtl/>
              </w:rPr>
              <w:t xml:space="preserve">لديها </w:t>
            </w:r>
            <w:r w:rsidRPr="009C456A">
              <w:rPr>
                <w:rFonts w:ascii="Calibri" w:hAnsi="Calibri" w:cs="Calibri"/>
                <w:color w:val="0B769F" w:themeColor="accent4" w:themeShade="BF"/>
                <w:rtl/>
              </w:rPr>
              <w:t>لديهم خطة لإضافة الأخصائيين النفسيين وغيرهم</w:t>
            </w:r>
            <w:r w:rsidRPr="009C456A">
              <w:rPr>
                <w:rFonts w:cstheme="majorBidi"/>
                <w:color w:val="000000"/>
              </w:rPr>
              <w:t>.</w:t>
            </w:r>
          </w:p>
        </w:tc>
        <w:tc>
          <w:tcPr>
            <w:tcW w:w="2678" w:type="dxa"/>
            <w:gridSpan w:val="3"/>
          </w:tcPr>
          <w:p w14:paraId="25C9B6D9" w14:textId="31EDA238" w:rsidR="00E9130D" w:rsidRPr="00627C35" w:rsidRDefault="00430FD1" w:rsidP="00D3315D">
            <w:pPr>
              <w:bidi/>
              <w:rPr>
                <w:rFonts w:ascii="Calibri" w:hAnsi="Calibri" w:cs="Calibri"/>
                <w:b/>
                <w:color w:val="0B769F" w:themeColor="accent4" w:themeShade="BF"/>
                <w:rtl/>
              </w:rPr>
            </w:pPr>
            <w:r w:rsidRPr="00627C35">
              <w:rPr>
                <w:rFonts w:ascii="Calibri" w:hAnsi="Calibri" w:cs="Calibri" w:hint="cs"/>
                <w:b/>
                <w:color w:val="0B769F" w:themeColor="accent4" w:themeShade="BF"/>
                <w:rtl/>
              </w:rPr>
              <w:t>.......................</w:t>
            </w:r>
          </w:p>
        </w:tc>
        <w:tc>
          <w:tcPr>
            <w:tcW w:w="2678" w:type="dxa"/>
            <w:gridSpan w:val="2"/>
          </w:tcPr>
          <w:p w14:paraId="058EC44F" w14:textId="77777777" w:rsidR="00627C35" w:rsidRDefault="00627C35" w:rsidP="00627C35">
            <w:pPr>
              <w:pStyle w:val="ListParagraph"/>
              <w:numPr>
                <w:ilvl w:val="0"/>
                <w:numId w:val="56"/>
              </w:numPr>
              <w:bidi/>
              <w:rPr>
                <w:rFonts w:ascii="Calibri" w:hAnsi="Calibri" w:cs="Calibri"/>
                <w:color w:val="0B769F" w:themeColor="accent4" w:themeShade="BF"/>
              </w:rPr>
            </w:pPr>
            <w:r w:rsidRPr="00627C35">
              <w:rPr>
                <w:rFonts w:ascii="Calibri" w:hAnsi="Calibri" w:cs="Calibri"/>
                <w:color w:val="0B769F" w:themeColor="accent4" w:themeShade="BF"/>
                <w:rtl/>
              </w:rPr>
              <w:t xml:space="preserve">مركز أمان هو مركز متخصص لحماية الأطفال والنساء من العنف. المركز موجود لحماية الأطفال من الصفر حتى </w:t>
            </w:r>
            <w:r>
              <w:rPr>
                <w:rFonts w:ascii="Calibri" w:hAnsi="Calibri" w:cs="Calibri" w:hint="cs"/>
                <w:color w:val="0B769F" w:themeColor="accent4" w:themeShade="BF"/>
                <w:rtl/>
              </w:rPr>
              <w:t>17</w:t>
            </w:r>
            <w:r w:rsidRPr="00627C35">
              <w:rPr>
                <w:rFonts w:ascii="Calibri" w:hAnsi="Calibri" w:cs="Calibri"/>
                <w:color w:val="0B769F" w:themeColor="accent4" w:themeShade="BF"/>
                <w:rtl/>
              </w:rPr>
              <w:t xml:space="preserve"> سنة والنساء مدى الحياة.</w:t>
            </w:r>
          </w:p>
          <w:p w14:paraId="4847F9AB" w14:textId="77777777" w:rsidR="00627C35" w:rsidRDefault="00627C35" w:rsidP="00627C35">
            <w:pPr>
              <w:pStyle w:val="ListParagraph"/>
              <w:numPr>
                <w:ilvl w:val="0"/>
                <w:numId w:val="56"/>
              </w:numPr>
              <w:bidi/>
              <w:rPr>
                <w:rFonts w:ascii="Calibri" w:hAnsi="Calibri" w:cs="Calibri"/>
                <w:color w:val="0B769F" w:themeColor="accent4" w:themeShade="BF"/>
              </w:rPr>
            </w:pPr>
            <w:r>
              <w:rPr>
                <w:rFonts w:ascii="Calibri" w:hAnsi="Calibri" w:cs="Calibri" w:hint="cs"/>
                <w:color w:val="0B769F" w:themeColor="accent4" w:themeShade="BF"/>
                <w:rtl/>
              </w:rPr>
              <w:t>لدينا اربع تخصصات و</w:t>
            </w:r>
            <w:r w:rsidRPr="00627C35">
              <w:rPr>
                <w:rFonts w:ascii="Calibri" w:hAnsi="Calibri" w:cs="Calibri"/>
                <w:color w:val="0B769F" w:themeColor="accent4" w:themeShade="BF"/>
                <w:rtl/>
              </w:rPr>
              <w:t xml:space="preserve"> يتم التقييم عن طريق فريق كامل قانوني اجتماعي ونفسي وأحيانا طبيب مقيم. </w:t>
            </w:r>
          </w:p>
          <w:p w14:paraId="467870FB" w14:textId="63EB0ABC" w:rsidR="00E9130D" w:rsidRPr="00627C35" w:rsidRDefault="00627C35" w:rsidP="00627C35">
            <w:pPr>
              <w:pStyle w:val="ListParagraph"/>
              <w:numPr>
                <w:ilvl w:val="0"/>
                <w:numId w:val="56"/>
              </w:numPr>
              <w:bidi/>
              <w:rPr>
                <w:rFonts w:ascii="Calibri" w:hAnsi="Calibri" w:cs="Calibri"/>
                <w:color w:val="0B769F" w:themeColor="accent4" w:themeShade="BF"/>
                <w:rtl/>
              </w:rPr>
            </w:pPr>
            <w:r w:rsidRPr="00627C35">
              <w:rPr>
                <w:rFonts w:ascii="Calibri" w:hAnsi="Calibri" w:cs="Calibri"/>
                <w:color w:val="0B769F" w:themeColor="accent4" w:themeShade="BF"/>
                <w:rtl/>
              </w:rPr>
              <w:t xml:space="preserve">ويتم توعية الأفراد </w:t>
            </w:r>
            <w:r>
              <w:rPr>
                <w:rFonts w:ascii="Calibri" w:hAnsi="Calibri" w:cs="Calibri" w:hint="cs"/>
                <w:color w:val="0B769F" w:themeColor="accent4" w:themeShade="BF"/>
                <w:rtl/>
              </w:rPr>
              <w:t>ب</w:t>
            </w:r>
            <w:r w:rsidRPr="00627C35">
              <w:rPr>
                <w:rFonts w:ascii="Calibri" w:hAnsi="Calibri" w:cs="Calibri"/>
                <w:color w:val="0B769F" w:themeColor="accent4" w:themeShade="BF"/>
                <w:rtl/>
              </w:rPr>
              <w:t>آثار العنف على الفرد وعلى الأسرة. ثم ينتقل لمعرفة مشكلة الأسرة هل تم تقديم الإرشادات للوصول لركائز الحياة الطيبة</w:t>
            </w:r>
            <w:r>
              <w:rPr>
                <w:rFonts w:ascii="Calibri" w:hAnsi="Calibri" w:cs="Calibri" w:hint="cs"/>
                <w:color w:val="0B769F" w:themeColor="accent4" w:themeShade="BF"/>
                <w:rtl/>
              </w:rPr>
              <w:t>،</w:t>
            </w:r>
            <w:r w:rsidRPr="00627C35">
              <w:rPr>
                <w:rFonts w:ascii="Calibri" w:hAnsi="Calibri" w:cs="Calibri"/>
                <w:color w:val="0B769F" w:themeColor="accent4" w:themeShade="BF"/>
                <w:rtl/>
              </w:rPr>
              <w:t xml:space="preserve"> ثم نوعي الأسرة عن العلاقة الأسرية حتى على الأقل نتخلص من العنف عن طريق الجلسات النفسية بقياسات معينة ويكون هنالك تواصل بين </w:t>
            </w:r>
            <w:r w:rsidR="000212D5">
              <w:rPr>
                <w:rFonts w:ascii="Calibri" w:hAnsi="Calibri" w:cs="Calibri" w:hint="cs"/>
                <w:color w:val="0B769F" w:themeColor="accent4" w:themeShade="BF"/>
                <w:rtl/>
              </w:rPr>
              <w:t xml:space="preserve">الطبيب </w:t>
            </w:r>
            <w:r w:rsidRPr="00627C35">
              <w:rPr>
                <w:rFonts w:ascii="Calibri" w:hAnsi="Calibri" w:cs="Calibri"/>
                <w:color w:val="0B769F" w:themeColor="accent4" w:themeShade="BF"/>
                <w:rtl/>
              </w:rPr>
              <w:t>النفسي و</w:t>
            </w:r>
            <w:r w:rsidR="000212D5">
              <w:rPr>
                <w:rFonts w:ascii="Calibri" w:hAnsi="Calibri" w:cs="Calibri" w:hint="cs"/>
                <w:color w:val="0B769F" w:themeColor="accent4" w:themeShade="BF"/>
                <w:rtl/>
              </w:rPr>
              <w:t xml:space="preserve">الاخصائي </w:t>
            </w:r>
            <w:r w:rsidRPr="00627C35">
              <w:rPr>
                <w:rFonts w:ascii="Calibri" w:hAnsi="Calibri" w:cs="Calibri"/>
                <w:color w:val="0B769F" w:themeColor="accent4" w:themeShade="BF"/>
                <w:rtl/>
              </w:rPr>
              <w:t>الاجتماعي</w:t>
            </w:r>
            <w:r w:rsidRPr="00627C35">
              <w:rPr>
                <w:rFonts w:ascii="Calibri" w:hAnsi="Calibri" w:cs="Calibri"/>
                <w:color w:val="0B769F" w:themeColor="accent4" w:themeShade="BF"/>
              </w:rPr>
              <w:t>.</w:t>
            </w:r>
          </w:p>
        </w:tc>
        <w:tc>
          <w:tcPr>
            <w:tcW w:w="2585" w:type="dxa"/>
            <w:gridSpan w:val="2"/>
          </w:tcPr>
          <w:p w14:paraId="15933855" w14:textId="37932B8B" w:rsidR="00E9130D" w:rsidRPr="00FA11A8" w:rsidRDefault="002971D6" w:rsidP="00D3315D">
            <w:pPr>
              <w:bidi/>
              <w:rPr>
                <w:rFonts w:cstheme="majorBidi"/>
                <w:b/>
                <w:bCs/>
                <w:color w:val="0B769F" w:themeColor="accent4" w:themeShade="BF"/>
                <w:rtl/>
              </w:rPr>
            </w:pPr>
            <w:r>
              <w:rPr>
                <w:rFonts w:cstheme="majorBidi" w:hint="cs"/>
                <w:b/>
                <w:bCs/>
                <w:color w:val="0B769F" w:themeColor="accent4" w:themeShade="BF"/>
                <w:rtl/>
              </w:rPr>
              <w:t>.........................</w:t>
            </w:r>
          </w:p>
        </w:tc>
      </w:tr>
      <w:tr w:rsidR="000E016A" w:rsidRPr="00FA11A8" w14:paraId="2CA0B974" w14:textId="77777777" w:rsidTr="008110BD">
        <w:trPr>
          <w:trHeight w:val="2510"/>
        </w:trPr>
        <w:tc>
          <w:tcPr>
            <w:tcW w:w="1736" w:type="dxa"/>
            <w:gridSpan w:val="2"/>
          </w:tcPr>
          <w:p w14:paraId="27312B54" w14:textId="439A1174" w:rsidR="000E016A" w:rsidRPr="00FA11A8" w:rsidRDefault="000E016A" w:rsidP="00D3315D">
            <w:pPr>
              <w:pStyle w:val="ListParagraph"/>
              <w:bidi/>
              <w:ind w:left="84"/>
              <w:jc w:val="both"/>
              <w:rPr>
                <w:rFonts w:cstheme="majorBidi"/>
                <w:bCs/>
                <w:color w:val="000000" w:themeColor="text1"/>
                <w:rtl/>
              </w:rPr>
            </w:pPr>
            <w:r>
              <w:rPr>
                <w:rFonts w:cstheme="majorBidi" w:hint="cs"/>
                <w:bCs/>
                <w:color w:val="000000" w:themeColor="text1"/>
                <w:rtl/>
              </w:rPr>
              <w:t xml:space="preserve">الملخص </w:t>
            </w:r>
          </w:p>
        </w:tc>
        <w:tc>
          <w:tcPr>
            <w:tcW w:w="16222" w:type="dxa"/>
            <w:gridSpan w:val="17"/>
          </w:tcPr>
          <w:p w14:paraId="6F6CBA92" w14:textId="60A7C67C" w:rsidR="000E016A" w:rsidRPr="000E016A" w:rsidRDefault="000E016A" w:rsidP="00D3315D">
            <w:pPr>
              <w:bidi/>
              <w:rPr>
                <w:rFonts w:ascii="Calibri" w:hAnsi="Calibri" w:cs="Calibri"/>
                <w:color w:val="0B769F" w:themeColor="accent4" w:themeShade="BF"/>
                <w:rtl/>
              </w:rPr>
            </w:pPr>
            <w:r w:rsidRPr="000E016A">
              <w:rPr>
                <w:rFonts w:ascii="Calibri" w:hAnsi="Calibri" w:cs="Calibri"/>
                <w:color w:val="0B769F" w:themeColor="accent4" w:themeShade="BF"/>
                <w:rtl/>
              </w:rPr>
              <w:t xml:space="preserve">الركائز </w:t>
            </w:r>
            <w:r w:rsidRPr="000E016A">
              <w:rPr>
                <w:rFonts w:ascii="Calibri" w:hAnsi="Calibri" w:cs="Calibri" w:hint="cs"/>
                <w:color w:val="0B769F" w:themeColor="accent4" w:themeShade="BF"/>
                <w:rtl/>
              </w:rPr>
              <w:t>متواجدة</w:t>
            </w:r>
            <w:r w:rsidRPr="000E016A">
              <w:rPr>
                <w:rFonts w:ascii="Calibri" w:hAnsi="Calibri" w:cs="Calibri" w:hint="eastAsia"/>
                <w:color w:val="0B769F" w:themeColor="accent4" w:themeShade="BF"/>
                <w:rtl/>
              </w:rPr>
              <w:t>،</w:t>
            </w:r>
            <w:r w:rsidRPr="000E016A">
              <w:rPr>
                <w:rFonts w:ascii="Calibri" w:hAnsi="Calibri" w:cs="Calibri"/>
                <w:color w:val="0B769F" w:themeColor="accent4" w:themeShade="BF"/>
                <w:rtl/>
              </w:rPr>
              <w:t xml:space="preserve"> ولكن ليس هنالك إطار شامل وتحتاج إلى بعض التنسيق لأنها </w:t>
            </w:r>
            <w:r w:rsidR="007E1084" w:rsidRPr="000E016A">
              <w:rPr>
                <w:rFonts w:ascii="Calibri" w:hAnsi="Calibri" w:cs="Calibri" w:hint="cs"/>
                <w:color w:val="0B769F" w:themeColor="accent4" w:themeShade="BF"/>
                <w:rtl/>
              </w:rPr>
              <w:t>موجودة</w:t>
            </w:r>
            <w:r w:rsidR="007E1084" w:rsidRPr="000E016A">
              <w:rPr>
                <w:rFonts w:ascii="Calibri" w:hAnsi="Calibri" w:cs="Calibri" w:hint="eastAsia"/>
                <w:color w:val="0B769F" w:themeColor="accent4" w:themeShade="BF"/>
                <w:rtl/>
              </w:rPr>
              <w:t>،</w:t>
            </w:r>
            <w:r w:rsidRPr="000E016A">
              <w:rPr>
                <w:rFonts w:ascii="Calibri" w:hAnsi="Calibri" w:cs="Calibri"/>
                <w:color w:val="0B769F" w:themeColor="accent4" w:themeShade="BF"/>
                <w:rtl/>
              </w:rPr>
              <w:t xml:space="preserve"> ولكن بشكل متفاوت</w:t>
            </w:r>
            <w:r w:rsidRPr="000E016A">
              <w:rPr>
                <w:rFonts w:ascii="Calibri" w:hAnsi="Calibri" w:cs="Calibri"/>
                <w:color w:val="0B769F" w:themeColor="accent4" w:themeShade="BF"/>
              </w:rPr>
              <w:t>.</w:t>
            </w:r>
          </w:p>
        </w:tc>
        <w:tc>
          <w:tcPr>
            <w:tcW w:w="2678" w:type="dxa"/>
            <w:gridSpan w:val="2"/>
          </w:tcPr>
          <w:p w14:paraId="393E544C" w14:textId="77777777" w:rsidR="000E016A" w:rsidRPr="00FA11A8" w:rsidRDefault="000E016A" w:rsidP="00D3315D">
            <w:pPr>
              <w:bidi/>
              <w:rPr>
                <w:rFonts w:cstheme="majorBidi"/>
                <w:rtl/>
              </w:rPr>
            </w:pPr>
          </w:p>
        </w:tc>
        <w:tc>
          <w:tcPr>
            <w:tcW w:w="2585" w:type="dxa"/>
            <w:gridSpan w:val="2"/>
          </w:tcPr>
          <w:p w14:paraId="2734B8C2" w14:textId="77777777" w:rsidR="000E016A" w:rsidRPr="00FA11A8" w:rsidRDefault="000E016A" w:rsidP="00D3315D">
            <w:pPr>
              <w:bidi/>
              <w:rPr>
                <w:rFonts w:cstheme="majorBidi"/>
                <w:rtl/>
              </w:rPr>
            </w:pPr>
          </w:p>
        </w:tc>
      </w:tr>
      <w:tr w:rsidR="0004058C" w:rsidRPr="00FA11A8" w14:paraId="30A5DC87" w14:textId="77777777" w:rsidTr="005B7C7B">
        <w:trPr>
          <w:trHeight w:val="630"/>
        </w:trPr>
        <w:tc>
          <w:tcPr>
            <w:tcW w:w="1736" w:type="dxa"/>
            <w:gridSpan w:val="2"/>
          </w:tcPr>
          <w:p w14:paraId="0E3CDCA6" w14:textId="77777777" w:rsidR="0004058C" w:rsidRPr="00517634" w:rsidRDefault="0004058C" w:rsidP="0004058C">
            <w:pPr>
              <w:bidi/>
              <w:ind w:left="84"/>
              <w:rPr>
                <w:rFonts w:cstheme="majorBidi"/>
                <w:color w:val="00B050"/>
                <w:rtl/>
              </w:rPr>
            </w:pPr>
          </w:p>
          <w:p w14:paraId="0B39EBC9" w14:textId="29C03E1A" w:rsidR="0004058C" w:rsidRPr="00517634" w:rsidRDefault="0004058C" w:rsidP="0004058C">
            <w:pPr>
              <w:bidi/>
              <w:ind w:left="84"/>
              <w:rPr>
                <w:rFonts w:cstheme="majorBidi"/>
                <w:b/>
                <w:bCs/>
                <w:color w:val="00B050"/>
                <w:rtl/>
                <w:lang w:bidi="ar-QA"/>
              </w:rPr>
            </w:pPr>
            <w:r w:rsidRPr="00517634">
              <w:rPr>
                <w:rFonts w:cstheme="majorBidi" w:hint="cs"/>
                <w:bCs/>
                <w:color w:val="00B050"/>
                <w:rtl/>
                <w:lang w:bidi="ar-QA"/>
              </w:rPr>
              <w:t>الجزء الثاني</w:t>
            </w:r>
          </w:p>
        </w:tc>
        <w:tc>
          <w:tcPr>
            <w:tcW w:w="2762" w:type="dxa"/>
            <w:gridSpan w:val="2"/>
          </w:tcPr>
          <w:p w14:paraId="1D09246F" w14:textId="77777777" w:rsidR="0004058C" w:rsidRDefault="0004058C" w:rsidP="0004058C">
            <w:pPr>
              <w:bidi/>
              <w:jc w:val="center"/>
              <w:rPr>
                <w:rFonts w:cstheme="majorBidi"/>
                <w:b/>
                <w:bCs/>
                <w:color w:val="0B769F" w:themeColor="accent4" w:themeShade="BF"/>
                <w:sz w:val="32"/>
                <w:szCs w:val="32"/>
                <w:rtl/>
              </w:rPr>
            </w:pPr>
            <w:r w:rsidRPr="00AF15FA">
              <w:rPr>
                <w:rFonts w:cstheme="majorBidi" w:hint="cs"/>
                <w:b/>
                <w:bCs/>
                <w:color w:val="0B769F" w:themeColor="accent4" w:themeShade="BF"/>
                <w:sz w:val="32"/>
                <w:szCs w:val="32"/>
                <w:rtl/>
              </w:rPr>
              <w:t>طبيب اسرة</w:t>
            </w:r>
          </w:p>
          <w:p w14:paraId="48172F52" w14:textId="02C7787D" w:rsidR="0004058C" w:rsidRPr="00FA11A8" w:rsidRDefault="0004058C" w:rsidP="0004058C">
            <w:pPr>
              <w:bidi/>
              <w:jc w:val="center"/>
              <w:rPr>
                <w:rFonts w:cstheme="majorBidi"/>
                <w:sz w:val="32"/>
                <w:szCs w:val="32"/>
                <w:rtl/>
              </w:rPr>
            </w:pPr>
            <w:r w:rsidRPr="00AF15FA">
              <w:rPr>
                <w:rFonts w:cstheme="majorBidi" w:hint="cs"/>
                <w:color w:val="0B769F" w:themeColor="accent4" w:themeShade="BF"/>
                <w:sz w:val="32"/>
                <w:szCs w:val="32"/>
                <w:rtl/>
              </w:rPr>
              <w:t xml:space="preserve"> </w:t>
            </w:r>
            <w:r w:rsidRPr="00FA11A8">
              <w:rPr>
                <w:rFonts w:cstheme="majorBidi"/>
                <w:sz w:val="32"/>
                <w:szCs w:val="32"/>
                <w:rtl/>
              </w:rPr>
              <w:t>م1</w:t>
            </w:r>
          </w:p>
        </w:tc>
        <w:tc>
          <w:tcPr>
            <w:tcW w:w="2748" w:type="dxa"/>
            <w:gridSpan w:val="3"/>
          </w:tcPr>
          <w:p w14:paraId="3C7F4A8F" w14:textId="1C5F0A68" w:rsidR="0004058C" w:rsidRPr="00FA11A8" w:rsidRDefault="0004058C" w:rsidP="0004058C">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م2</w:t>
            </w:r>
          </w:p>
        </w:tc>
        <w:tc>
          <w:tcPr>
            <w:tcW w:w="2678" w:type="dxa"/>
            <w:gridSpan w:val="3"/>
          </w:tcPr>
          <w:p w14:paraId="7A5C2DC2" w14:textId="0F6A86AF" w:rsidR="0004058C" w:rsidRPr="00FA11A8" w:rsidRDefault="0004058C" w:rsidP="0004058C">
            <w:pPr>
              <w:bidi/>
              <w:jc w:val="center"/>
              <w:rPr>
                <w:rFonts w:cstheme="majorBidi"/>
                <w:sz w:val="32"/>
                <w:szCs w:val="32"/>
                <w:rtl/>
              </w:rPr>
            </w:pPr>
            <w:r w:rsidRPr="00AB6586">
              <w:rPr>
                <w:rFonts w:cstheme="majorBidi" w:hint="cs"/>
                <w:b/>
                <w:bCs/>
                <w:color w:val="0B769F" w:themeColor="accent4" w:themeShade="BF"/>
                <w:sz w:val="32"/>
                <w:szCs w:val="32"/>
                <w:rtl/>
              </w:rPr>
              <w:t>إداري في مؤسسة حمد الطبية</w:t>
            </w:r>
            <w:r>
              <w:rPr>
                <w:rFonts w:cstheme="majorBidi" w:hint="cs"/>
                <w:sz w:val="32"/>
                <w:szCs w:val="32"/>
                <w:rtl/>
              </w:rPr>
              <w:t xml:space="preserve"> </w:t>
            </w:r>
            <w:r w:rsidRPr="00FA11A8">
              <w:rPr>
                <w:rFonts w:cstheme="majorBidi"/>
                <w:sz w:val="32"/>
                <w:szCs w:val="32"/>
                <w:rtl/>
              </w:rPr>
              <w:t>م3</w:t>
            </w:r>
          </w:p>
        </w:tc>
        <w:tc>
          <w:tcPr>
            <w:tcW w:w="2678" w:type="dxa"/>
            <w:gridSpan w:val="3"/>
          </w:tcPr>
          <w:p w14:paraId="3D545533" w14:textId="7B2B39C9" w:rsidR="0004058C" w:rsidRPr="00FA11A8" w:rsidRDefault="0004058C" w:rsidP="0004058C">
            <w:pPr>
              <w:bidi/>
              <w:jc w:val="center"/>
              <w:rPr>
                <w:rFonts w:cstheme="majorBidi"/>
                <w:sz w:val="32"/>
                <w:szCs w:val="32"/>
                <w:rtl/>
              </w:rPr>
            </w:pPr>
            <w:r w:rsidRPr="001D76AE">
              <w:rPr>
                <w:rFonts w:cstheme="majorBidi" w:hint="cs"/>
                <w:b/>
                <w:bCs/>
                <w:color w:val="0B769F" w:themeColor="accent4" w:themeShade="BF"/>
                <w:sz w:val="32"/>
                <w:szCs w:val="32"/>
                <w:rtl/>
              </w:rPr>
              <w:t>طبيب علم نفس سريري</w:t>
            </w:r>
            <w:r>
              <w:rPr>
                <w:rFonts w:cstheme="majorBidi" w:hint="cs"/>
                <w:sz w:val="32"/>
                <w:szCs w:val="32"/>
                <w:rtl/>
              </w:rPr>
              <w:t xml:space="preserve"> </w:t>
            </w:r>
            <w:r w:rsidRPr="00FA11A8">
              <w:rPr>
                <w:rFonts w:cstheme="majorBidi"/>
                <w:sz w:val="32"/>
                <w:szCs w:val="32"/>
                <w:rtl/>
              </w:rPr>
              <w:t>م4</w:t>
            </w:r>
          </w:p>
        </w:tc>
        <w:tc>
          <w:tcPr>
            <w:tcW w:w="2678" w:type="dxa"/>
            <w:gridSpan w:val="3"/>
          </w:tcPr>
          <w:p w14:paraId="03C07315" w14:textId="77777777" w:rsidR="0004058C" w:rsidRPr="008311BE" w:rsidRDefault="0004058C" w:rsidP="0004058C">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 تغذية </w:t>
            </w:r>
          </w:p>
          <w:p w14:paraId="67556AC1" w14:textId="090B923F" w:rsidR="0004058C" w:rsidRPr="00FA11A8" w:rsidRDefault="0004058C" w:rsidP="0004058C">
            <w:pPr>
              <w:bidi/>
              <w:jc w:val="center"/>
              <w:rPr>
                <w:rFonts w:cstheme="majorBidi"/>
                <w:sz w:val="32"/>
                <w:szCs w:val="32"/>
                <w:rtl/>
              </w:rPr>
            </w:pPr>
            <w:r w:rsidRPr="00FA11A8">
              <w:rPr>
                <w:rFonts w:cstheme="majorBidi"/>
                <w:sz w:val="32"/>
                <w:szCs w:val="32"/>
                <w:rtl/>
              </w:rPr>
              <w:t>م5</w:t>
            </w:r>
          </w:p>
        </w:tc>
        <w:tc>
          <w:tcPr>
            <w:tcW w:w="2678" w:type="dxa"/>
            <w:gridSpan w:val="3"/>
          </w:tcPr>
          <w:p w14:paraId="52ED5729" w14:textId="4F6BAB4D" w:rsidR="0004058C" w:rsidRPr="00FA11A8" w:rsidRDefault="0004058C" w:rsidP="0004058C">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م6</w:t>
            </w:r>
          </w:p>
        </w:tc>
        <w:tc>
          <w:tcPr>
            <w:tcW w:w="2678" w:type="dxa"/>
            <w:gridSpan w:val="2"/>
          </w:tcPr>
          <w:p w14:paraId="7EE13E79" w14:textId="77777777" w:rsidR="0004058C" w:rsidRPr="008311BE" w:rsidRDefault="0004058C" w:rsidP="0004058C">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اخصائية اجتماعية </w:t>
            </w:r>
          </w:p>
          <w:p w14:paraId="7635B30E" w14:textId="2226A876" w:rsidR="0004058C" w:rsidRPr="00FA11A8" w:rsidRDefault="0004058C" w:rsidP="0004058C">
            <w:pPr>
              <w:bidi/>
              <w:jc w:val="center"/>
              <w:rPr>
                <w:rFonts w:cstheme="majorBidi"/>
                <w:sz w:val="32"/>
                <w:szCs w:val="32"/>
                <w:rtl/>
              </w:rPr>
            </w:pPr>
            <w:r w:rsidRPr="00FA11A8">
              <w:rPr>
                <w:rFonts w:cstheme="majorBidi"/>
                <w:sz w:val="32"/>
                <w:szCs w:val="32"/>
                <w:rtl/>
              </w:rPr>
              <w:t>م7</w:t>
            </w:r>
          </w:p>
        </w:tc>
        <w:tc>
          <w:tcPr>
            <w:tcW w:w="2585" w:type="dxa"/>
            <w:gridSpan w:val="2"/>
          </w:tcPr>
          <w:p w14:paraId="05232743" w14:textId="2D086180" w:rsidR="0004058C" w:rsidRPr="00FA11A8" w:rsidRDefault="0004058C" w:rsidP="0004058C">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م8</w:t>
            </w:r>
          </w:p>
        </w:tc>
      </w:tr>
      <w:tr w:rsidR="00E9130D" w:rsidRPr="00FA11A8" w14:paraId="6F5A75C6" w14:textId="77777777" w:rsidTr="005B7C7B">
        <w:trPr>
          <w:trHeight w:val="12884"/>
        </w:trPr>
        <w:tc>
          <w:tcPr>
            <w:tcW w:w="1736" w:type="dxa"/>
            <w:gridSpan w:val="2"/>
          </w:tcPr>
          <w:p w14:paraId="1D554FE4" w14:textId="15ABFA06" w:rsidR="00D23458" w:rsidRPr="00D23458" w:rsidRDefault="00795D4D" w:rsidP="00D23458">
            <w:pPr>
              <w:ind w:left="84"/>
              <w:jc w:val="both"/>
              <w:rPr>
                <w:b/>
                <w:bCs/>
                <w:color w:val="3A7C22" w:themeColor="accent6" w:themeShade="BF"/>
                <w:rtl/>
              </w:rPr>
            </w:pPr>
            <w:r w:rsidRPr="00795D4D">
              <w:rPr>
                <w:rFonts w:cstheme="majorBidi" w:hint="cs"/>
                <w:bCs/>
                <w:color w:val="0070C0"/>
                <w:rtl/>
              </w:rPr>
              <w:lastRenderedPageBreak/>
              <w:t>1</w:t>
            </w:r>
            <w:r w:rsidR="00E9130D" w:rsidRPr="00795D4D">
              <w:rPr>
                <w:rFonts w:cstheme="majorBidi" w:hint="cs"/>
                <w:bCs/>
                <w:color w:val="0070C0"/>
                <w:rtl/>
              </w:rPr>
              <w:t xml:space="preserve">- </w:t>
            </w:r>
            <w:r w:rsidR="00D23458" w:rsidRPr="00795D4D">
              <w:rPr>
                <w:bCs/>
                <w:color w:val="0070C0"/>
                <w:rtl/>
              </w:rPr>
              <w:t>ما التحديات الرئيسية التي تواجه دمج ركائز الحياة الطيبة ضمن خدمات الرعاية الصحية؟ (مثلا: الثقافة المجتمعية، الثقافة المؤسسية...)</w:t>
            </w:r>
            <w:r w:rsidR="00D23458" w:rsidRPr="00D23458">
              <w:rPr>
                <w:bCs/>
                <w:color w:val="3A7C22" w:themeColor="accent6" w:themeShade="BF"/>
              </w:rPr>
              <w:t xml:space="preserve">.  </w:t>
            </w:r>
          </w:p>
          <w:p w14:paraId="28CDCFE8" w14:textId="1CF8A0AE" w:rsidR="00E9130D" w:rsidRDefault="00D23458" w:rsidP="00D23458">
            <w:pPr>
              <w:bidi/>
              <w:ind w:left="84"/>
              <w:jc w:val="both"/>
              <w:rPr>
                <w:b/>
                <w:bCs/>
                <w:color w:val="3A7C22" w:themeColor="accent6" w:themeShade="BF"/>
                <w:rtl/>
              </w:rPr>
            </w:pPr>
            <w:r w:rsidRPr="00D23458">
              <w:rPr>
                <w:bCs/>
                <w:color w:val="3A7C22" w:themeColor="accent6" w:themeShade="BF"/>
              </w:rPr>
              <w:t>a</w:t>
            </w:r>
            <w:r w:rsidRPr="00D23458">
              <w:rPr>
                <w:bCs/>
                <w:color w:val="3A7C22" w:themeColor="accent6" w:themeShade="BF"/>
                <w:rtl/>
              </w:rPr>
              <w:t>)</w:t>
            </w:r>
            <w:r w:rsidRPr="00D23458">
              <w:rPr>
                <w:bCs/>
                <w:color w:val="3A7C22" w:themeColor="accent6" w:themeShade="BF"/>
                <w:rtl/>
              </w:rPr>
              <w:tab/>
              <w:t>من واقع تجربتك، ما الذي يجعل دمج ركائز الحياة الطيبة في نظام الرعاية الصحية ممكنا أو غير ممكن؟</w:t>
            </w:r>
          </w:p>
          <w:p w14:paraId="204D7975" w14:textId="77777777" w:rsidR="00517634" w:rsidRDefault="00517634" w:rsidP="00517634">
            <w:pPr>
              <w:bidi/>
              <w:ind w:left="84"/>
              <w:jc w:val="both"/>
              <w:rPr>
                <w:b/>
                <w:bCs/>
                <w:color w:val="3A7C22" w:themeColor="accent6" w:themeShade="BF"/>
                <w:rtl/>
              </w:rPr>
            </w:pPr>
          </w:p>
          <w:p w14:paraId="7C9336E7" w14:textId="77777777" w:rsidR="0056045A" w:rsidRDefault="0056045A" w:rsidP="0056045A">
            <w:pPr>
              <w:bidi/>
              <w:ind w:left="84"/>
              <w:jc w:val="both"/>
              <w:rPr>
                <w:rFonts w:cstheme="majorBidi"/>
                <w:b/>
                <w:bCs/>
                <w:color w:val="C00000"/>
                <w:rtl/>
              </w:rPr>
            </w:pPr>
            <w:r w:rsidRPr="000A43D3">
              <w:rPr>
                <w:rFonts w:cstheme="majorBidi" w:hint="cs"/>
                <w:bCs/>
                <w:color w:val="C00000"/>
                <w:rtl/>
              </w:rPr>
              <w:t>(</w:t>
            </w:r>
            <w:r>
              <w:rPr>
                <w:rFonts w:cstheme="majorBidi" w:hint="cs"/>
                <w:bCs/>
                <w:color w:val="C00000"/>
                <w:rtl/>
              </w:rPr>
              <w:t>تلخيص محايد + اقتباس حرفي + سياق غير لفظي)</w:t>
            </w:r>
          </w:p>
          <w:p w14:paraId="650B4642" w14:textId="36AE2F75" w:rsidR="0056045A" w:rsidRDefault="0056045A" w:rsidP="0056045A">
            <w:pPr>
              <w:bidi/>
              <w:ind w:left="84"/>
              <w:jc w:val="both"/>
              <w:rPr>
                <w:rFonts w:cstheme="majorBidi"/>
                <w:b/>
                <w:bCs/>
                <w:color w:val="000000" w:themeColor="text1"/>
                <w:rtl/>
              </w:rPr>
            </w:pPr>
            <w:r>
              <w:rPr>
                <w:rFonts w:cstheme="majorBidi" w:hint="cs"/>
                <w:bCs/>
                <w:color w:val="0B769F" w:themeColor="accent4" w:themeShade="BF"/>
                <w:rtl/>
              </w:rPr>
              <w:t xml:space="preserve">ت = تفسير </w:t>
            </w:r>
          </w:p>
          <w:p w14:paraId="7AADAE6D" w14:textId="77777777" w:rsidR="00E9130D" w:rsidRPr="00FA11A8" w:rsidRDefault="00E9130D" w:rsidP="00D3315D">
            <w:pPr>
              <w:bidi/>
              <w:ind w:left="84"/>
              <w:jc w:val="both"/>
              <w:rPr>
                <w:rFonts w:cstheme="majorBidi"/>
                <w:b/>
                <w:bCs/>
                <w:color w:val="0B769F" w:themeColor="accent4" w:themeShade="BF"/>
                <w:rtl/>
              </w:rPr>
            </w:pPr>
          </w:p>
        </w:tc>
        <w:tc>
          <w:tcPr>
            <w:tcW w:w="2762" w:type="dxa"/>
            <w:gridSpan w:val="2"/>
          </w:tcPr>
          <w:p w14:paraId="1AAF1F6A" w14:textId="77777777" w:rsidR="00290827" w:rsidRPr="00290827" w:rsidRDefault="00290827" w:rsidP="00290827">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290827">
              <w:rPr>
                <w:rFonts w:ascii="Calibri" w:hAnsi="Calibri" w:cs="Calibri"/>
                <w:color w:val="0B769F" w:themeColor="accent4" w:themeShade="BF"/>
                <w:sz w:val="24"/>
                <w:szCs w:val="24"/>
                <w:rtl/>
              </w:rPr>
              <w:t>فكرة الحياة الطيبة غير معروفة لدى</w:t>
            </w:r>
            <w:r w:rsidRPr="00290827">
              <w:rPr>
                <w:rFonts w:ascii="Calibri" w:hAnsi="Calibri" w:cs="Calibri"/>
                <w:color w:val="0B769F" w:themeColor="accent4" w:themeShade="BF"/>
                <w:sz w:val="24"/>
                <w:szCs w:val="24"/>
                <w:rtl/>
              </w:rPr>
              <w:t xml:space="preserve"> مقدمي الرعاية الصحية الأولية. </w:t>
            </w:r>
          </w:p>
          <w:p w14:paraId="1020B837" w14:textId="77777777" w:rsidR="00290827" w:rsidRPr="00290827" w:rsidRDefault="00290827" w:rsidP="00290827">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290827">
              <w:rPr>
                <w:rFonts w:ascii="Calibri" w:hAnsi="Calibri" w:cs="Calibri"/>
                <w:color w:val="0B769F" w:themeColor="accent4" w:themeShade="BF"/>
                <w:sz w:val="24"/>
                <w:szCs w:val="24"/>
                <w:rtl/>
              </w:rPr>
              <w:t xml:space="preserve">يتم تقديم الرعاية الصحية لعدة ثقافات ولغات تعتبر صعبة. </w:t>
            </w:r>
          </w:p>
          <w:p w14:paraId="0A298367" w14:textId="5951814C" w:rsidR="00290827" w:rsidRPr="00290827" w:rsidRDefault="00290827" w:rsidP="00290827">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290827">
              <w:rPr>
                <w:rFonts w:ascii="Calibri" w:hAnsi="Calibri" w:cs="Calibri"/>
                <w:color w:val="0B769F" w:themeColor="accent4" w:themeShade="BF"/>
                <w:sz w:val="24"/>
                <w:szCs w:val="24"/>
                <w:rtl/>
              </w:rPr>
              <w:t xml:space="preserve">صعب </w:t>
            </w:r>
            <w:r w:rsidRPr="00290827">
              <w:rPr>
                <w:rFonts w:ascii="Calibri" w:hAnsi="Calibri" w:cs="Calibri"/>
                <w:color w:val="0B769F" w:themeColor="accent4" w:themeShade="BF"/>
                <w:sz w:val="24"/>
                <w:szCs w:val="24"/>
                <w:rtl/>
              </w:rPr>
              <w:t>أن يفهم</w:t>
            </w:r>
            <w:r w:rsidRPr="00290827">
              <w:rPr>
                <w:rFonts w:ascii="Calibri" w:hAnsi="Calibri" w:cs="Calibri"/>
                <w:color w:val="0B769F" w:themeColor="accent4" w:themeShade="BF"/>
                <w:sz w:val="24"/>
                <w:szCs w:val="24"/>
                <w:rtl/>
              </w:rPr>
              <w:t xml:space="preserve"> الأهل أن الحالة تحتاج معالج نفسي للطفل.</w:t>
            </w:r>
          </w:p>
          <w:p w14:paraId="74097FCF" w14:textId="173E4A93" w:rsidR="00D7472F" w:rsidRPr="00290827" w:rsidRDefault="00290827" w:rsidP="00290827">
            <w:pPr>
              <w:pStyle w:val="ListParagraph"/>
              <w:numPr>
                <w:ilvl w:val="0"/>
                <w:numId w:val="67"/>
              </w:numPr>
              <w:shd w:val="clear" w:color="auto" w:fill="FFFFFF"/>
              <w:bidi/>
              <w:spacing w:after="180"/>
              <w:rPr>
                <w:rFonts w:cstheme="majorBidi"/>
                <w:color w:val="0B769F" w:themeColor="accent4" w:themeShade="BF"/>
                <w:rtl/>
              </w:rPr>
            </w:pPr>
            <w:r w:rsidRPr="00290827">
              <w:rPr>
                <w:rFonts w:ascii="Calibri" w:hAnsi="Calibri" w:cs="Calibri"/>
                <w:color w:val="0B769F" w:themeColor="accent4" w:themeShade="BF"/>
                <w:sz w:val="24"/>
                <w:szCs w:val="24"/>
                <w:rtl/>
              </w:rPr>
              <w:t xml:space="preserve"> أحيانا عند التواصل مع مستشفى حمد وتحويل الطفل يتم الرد بأن المستشفى لا يقبل إلا</w:t>
            </w:r>
            <w:r w:rsidRPr="00290827">
              <w:rPr>
                <w:rFonts w:ascii="Calibri" w:hAnsi="Calibri" w:cs="Calibri"/>
                <w:color w:val="0B769F" w:themeColor="accent4" w:themeShade="BF"/>
                <w:sz w:val="24"/>
                <w:szCs w:val="24"/>
                <w:rtl/>
              </w:rPr>
              <w:t xml:space="preserve"> </w:t>
            </w:r>
            <w:r w:rsidRPr="00290827">
              <w:rPr>
                <w:rFonts w:ascii="Calibri" w:hAnsi="Calibri" w:cs="Calibri"/>
                <w:color w:val="0B769F" w:themeColor="accent4" w:themeShade="BF"/>
                <w:sz w:val="24"/>
                <w:szCs w:val="24"/>
                <w:rtl/>
              </w:rPr>
              <w:t>الحالات الشديدة جدا</w:t>
            </w:r>
            <w:r w:rsidRPr="00290827">
              <w:rPr>
                <w:rFonts w:ascii="Calibri" w:hAnsi="Calibri" w:cs="Calibri"/>
                <w:color w:val="0B769F" w:themeColor="accent4" w:themeShade="BF"/>
                <w:sz w:val="24"/>
                <w:szCs w:val="24"/>
              </w:rPr>
              <w:t>.</w:t>
            </w:r>
          </w:p>
        </w:tc>
        <w:tc>
          <w:tcPr>
            <w:tcW w:w="2748" w:type="dxa"/>
            <w:gridSpan w:val="3"/>
          </w:tcPr>
          <w:p w14:paraId="2B791DEA" w14:textId="77777777" w:rsidR="00D7472F" w:rsidRDefault="00D7472F" w:rsidP="007B5CA0">
            <w:pPr>
              <w:shd w:val="clear" w:color="auto" w:fill="FFFFFF"/>
              <w:bidi/>
              <w:spacing w:after="180"/>
              <w:ind w:left="720"/>
              <w:rPr>
                <w:rFonts w:cstheme="majorBidi"/>
                <w:color w:val="3A7C22" w:themeColor="accent6" w:themeShade="BF"/>
                <w:rtl/>
              </w:rPr>
            </w:pPr>
          </w:p>
        </w:tc>
        <w:tc>
          <w:tcPr>
            <w:tcW w:w="2678" w:type="dxa"/>
            <w:gridSpan w:val="3"/>
          </w:tcPr>
          <w:p w14:paraId="6A25978C" w14:textId="77777777" w:rsidR="005A5086" w:rsidRPr="00370DBE" w:rsidRDefault="002E611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370DBE">
              <w:rPr>
                <w:rFonts w:ascii="Calibri" w:hAnsi="Calibri" w:cs="Calibri"/>
                <w:color w:val="0B769F" w:themeColor="accent4" w:themeShade="BF"/>
                <w:sz w:val="24"/>
                <w:szCs w:val="24"/>
                <w:rtl/>
              </w:rPr>
              <w:t xml:space="preserve"> من الجانب الشخصي للإنسان قد لا يكون لديه وعي كفاية بتأثير كل جانب من الجوانب الأخرى. مثلا علاقة الرياضة بالنفسية</w:t>
            </w:r>
            <w:r w:rsidRPr="00370DBE">
              <w:rPr>
                <w:rFonts w:ascii="Calibri" w:hAnsi="Calibri" w:cs="Calibri" w:hint="cs"/>
                <w:color w:val="0B769F" w:themeColor="accent4" w:themeShade="BF"/>
                <w:sz w:val="24"/>
                <w:szCs w:val="24"/>
                <w:rtl/>
              </w:rPr>
              <w:t>. عدم وعي الشخص بتكامل جميع الركائز.</w:t>
            </w:r>
            <w:r w:rsidRPr="00370DBE">
              <w:rPr>
                <w:rFonts w:ascii="Calibri" w:hAnsi="Calibri" w:cs="Calibri"/>
                <w:color w:val="0B769F" w:themeColor="accent4" w:themeShade="BF"/>
                <w:sz w:val="24"/>
                <w:szCs w:val="24"/>
                <w:rtl/>
              </w:rPr>
              <w:t xml:space="preserve"> </w:t>
            </w:r>
          </w:p>
          <w:p w14:paraId="22710CF8" w14:textId="77777777" w:rsidR="00DD19E2" w:rsidRPr="00370DBE" w:rsidRDefault="002E611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370DBE">
              <w:rPr>
                <w:rFonts w:ascii="Calibri" w:hAnsi="Calibri" w:cs="Calibri"/>
                <w:color w:val="0B769F" w:themeColor="accent4" w:themeShade="BF"/>
                <w:sz w:val="24"/>
                <w:szCs w:val="24"/>
                <w:rtl/>
              </w:rPr>
              <w:t xml:space="preserve"> من الناحية المؤسسية أحد التحديات هي عدم وجود آلية معتمدة أو مشتركة لمشاركة المعلومات. يمكن أن يذهب الشخص إلى أكثر من جهة قد يكون هنالك اتفاق أو تضارب بين الجهات. </w:t>
            </w:r>
          </w:p>
          <w:p w14:paraId="607D5B45" w14:textId="16935AED" w:rsidR="00D7472F" w:rsidRPr="00370DBE" w:rsidRDefault="002E611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tl/>
              </w:rPr>
            </w:pPr>
            <w:r w:rsidRPr="00370DBE">
              <w:rPr>
                <w:rFonts w:ascii="Calibri" w:hAnsi="Calibri" w:cs="Calibri"/>
                <w:color w:val="0B769F" w:themeColor="accent4" w:themeShade="BF"/>
                <w:sz w:val="24"/>
                <w:szCs w:val="24"/>
                <w:rtl/>
              </w:rPr>
              <w:t xml:space="preserve">لا يوجد أي آلية آمنة وسرية لمقدمي الخدمة </w:t>
            </w:r>
            <w:r w:rsidR="00DD19E2" w:rsidRPr="00370DBE">
              <w:rPr>
                <w:rFonts w:ascii="Calibri" w:hAnsi="Calibri" w:cs="Calibri" w:hint="cs"/>
                <w:color w:val="0B769F" w:themeColor="accent4" w:themeShade="BF"/>
                <w:sz w:val="24"/>
                <w:szCs w:val="24"/>
                <w:rtl/>
              </w:rPr>
              <w:t>يمكن الرجوع لها</w:t>
            </w:r>
            <w:r w:rsidRPr="00370DBE">
              <w:rPr>
                <w:rFonts w:ascii="Calibri" w:hAnsi="Calibri" w:cs="Calibri"/>
                <w:color w:val="0B769F" w:themeColor="accent4" w:themeShade="BF"/>
                <w:sz w:val="24"/>
                <w:szCs w:val="24"/>
                <w:rtl/>
              </w:rPr>
              <w:t xml:space="preserve"> للتعرف على حالة الشخص. خصوصا في الجوانب الخاصة </w:t>
            </w:r>
            <w:r w:rsidR="00DD19E2" w:rsidRPr="00370DBE">
              <w:rPr>
                <w:rFonts w:ascii="Calibri" w:hAnsi="Calibri" w:cs="Calibri" w:hint="cs"/>
                <w:color w:val="0B769F" w:themeColor="accent4" w:themeShade="BF"/>
                <w:sz w:val="24"/>
                <w:szCs w:val="24"/>
                <w:rtl/>
              </w:rPr>
              <w:t>ب</w:t>
            </w:r>
            <w:r w:rsidRPr="00370DBE">
              <w:rPr>
                <w:rFonts w:ascii="Calibri" w:hAnsi="Calibri" w:cs="Calibri"/>
                <w:color w:val="0B769F" w:themeColor="accent4" w:themeShade="BF"/>
                <w:sz w:val="24"/>
                <w:szCs w:val="24"/>
                <w:rtl/>
              </w:rPr>
              <w:t>المشاكل النفسية</w:t>
            </w:r>
            <w:r w:rsidRPr="00370DBE">
              <w:rPr>
                <w:rFonts w:ascii="Calibri" w:hAnsi="Calibri" w:cs="Calibri"/>
                <w:color w:val="0B769F" w:themeColor="accent4" w:themeShade="BF"/>
                <w:sz w:val="24"/>
                <w:szCs w:val="24"/>
              </w:rPr>
              <w:t>.</w:t>
            </w:r>
          </w:p>
        </w:tc>
        <w:tc>
          <w:tcPr>
            <w:tcW w:w="2678" w:type="dxa"/>
            <w:gridSpan w:val="3"/>
          </w:tcPr>
          <w:p w14:paraId="339F6454" w14:textId="77777777" w:rsidR="00EA31FA" w:rsidRPr="00370DBE" w:rsidRDefault="00EA31F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370DBE">
              <w:rPr>
                <w:rFonts w:ascii="Calibri" w:hAnsi="Calibri" w:cs="Calibri"/>
                <w:color w:val="0B769F" w:themeColor="accent4" w:themeShade="BF"/>
                <w:sz w:val="24"/>
                <w:szCs w:val="24"/>
                <w:rtl/>
              </w:rPr>
              <w:t xml:space="preserve">التحديات تنقسم إلى </w:t>
            </w:r>
            <w:r w:rsidRPr="00370DBE">
              <w:rPr>
                <w:rFonts w:ascii="Calibri" w:hAnsi="Calibri" w:cs="Calibri" w:hint="cs"/>
                <w:color w:val="0B769F" w:themeColor="accent4" w:themeShade="BF"/>
                <w:sz w:val="24"/>
                <w:szCs w:val="24"/>
                <w:rtl/>
              </w:rPr>
              <w:t>قسمين:</w:t>
            </w:r>
            <w:r w:rsidRPr="00370DBE">
              <w:rPr>
                <w:rFonts w:ascii="Calibri" w:hAnsi="Calibri" w:cs="Calibri"/>
                <w:color w:val="0B769F" w:themeColor="accent4" w:themeShade="BF"/>
                <w:sz w:val="24"/>
                <w:szCs w:val="24"/>
                <w:rtl/>
              </w:rPr>
              <w:t xml:space="preserve"> </w:t>
            </w:r>
            <w:r w:rsidRPr="00370DBE">
              <w:rPr>
                <w:rFonts w:ascii="Calibri" w:hAnsi="Calibri" w:cs="Calibri" w:hint="cs"/>
                <w:color w:val="0B769F" w:themeColor="accent4" w:themeShade="BF"/>
                <w:sz w:val="24"/>
                <w:szCs w:val="24"/>
                <w:rtl/>
              </w:rPr>
              <w:t>القسم الأول:</w:t>
            </w:r>
            <w:r w:rsidRPr="00370DBE">
              <w:rPr>
                <w:rFonts w:ascii="Calibri" w:hAnsi="Calibri" w:cs="Calibri"/>
                <w:color w:val="0B769F" w:themeColor="accent4" w:themeShade="BF"/>
                <w:sz w:val="24"/>
                <w:szCs w:val="24"/>
                <w:rtl/>
              </w:rPr>
              <w:t xml:space="preserve"> التنسيق بين الهيئات التي من مهامها تحقيق العافية.</w:t>
            </w:r>
          </w:p>
          <w:p w14:paraId="7F93A946" w14:textId="77777777" w:rsidR="00EA31FA" w:rsidRPr="00370DBE" w:rsidRDefault="00EA31F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370DBE">
              <w:rPr>
                <w:rFonts w:ascii="Calibri" w:hAnsi="Calibri" w:cs="Calibri" w:hint="cs"/>
                <w:color w:val="0B769F" w:themeColor="accent4" w:themeShade="BF"/>
                <w:sz w:val="24"/>
                <w:szCs w:val="24"/>
                <w:rtl/>
              </w:rPr>
              <w:t>القسم الثاني:</w:t>
            </w:r>
            <w:r w:rsidRPr="00370DBE">
              <w:rPr>
                <w:rFonts w:ascii="Calibri" w:hAnsi="Calibri" w:cs="Calibri"/>
                <w:color w:val="0B769F" w:themeColor="accent4" w:themeShade="BF"/>
                <w:sz w:val="24"/>
                <w:szCs w:val="24"/>
                <w:rtl/>
              </w:rPr>
              <w:t xml:space="preserve"> نقص الكادر المقدم للخدمات وتدريبه.</w:t>
            </w:r>
          </w:p>
          <w:p w14:paraId="36D8DC9D" w14:textId="77777777" w:rsidR="00EA31FA" w:rsidRPr="00370DBE" w:rsidRDefault="00EA31F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370DBE">
              <w:rPr>
                <w:rFonts w:ascii="Calibri" w:hAnsi="Calibri" w:cs="Calibri"/>
                <w:color w:val="0B769F" w:themeColor="accent4" w:themeShade="BF"/>
                <w:sz w:val="24"/>
                <w:szCs w:val="24"/>
                <w:rtl/>
              </w:rPr>
              <w:t xml:space="preserve">هنالك نقص واضح بالتكفل النفسي للأطفال في قطر. الخدمة النفسية متوفرة للأطفال في مركز مسيمير فقط. </w:t>
            </w:r>
          </w:p>
          <w:p w14:paraId="50CDA73B" w14:textId="77777777" w:rsidR="00EA31FA" w:rsidRPr="00370DBE" w:rsidRDefault="00EA31F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Pr>
            </w:pPr>
            <w:r w:rsidRPr="00370DBE">
              <w:rPr>
                <w:rFonts w:ascii="Calibri" w:hAnsi="Calibri" w:cs="Calibri"/>
                <w:color w:val="0B769F" w:themeColor="accent4" w:themeShade="BF"/>
                <w:sz w:val="24"/>
                <w:szCs w:val="24"/>
                <w:rtl/>
              </w:rPr>
              <w:t xml:space="preserve">الخدمة متوفرة في </w:t>
            </w:r>
            <w:r w:rsidRPr="00370DBE">
              <w:rPr>
                <w:rFonts w:ascii="Calibri" w:hAnsi="Calibri" w:cs="Calibri" w:hint="cs"/>
                <w:color w:val="0B769F" w:themeColor="accent4" w:themeShade="BF"/>
                <w:sz w:val="24"/>
                <w:szCs w:val="24"/>
                <w:rtl/>
              </w:rPr>
              <w:t>حمد،</w:t>
            </w:r>
            <w:r w:rsidRPr="00370DBE">
              <w:rPr>
                <w:rFonts w:ascii="Calibri" w:hAnsi="Calibri" w:cs="Calibri"/>
                <w:color w:val="0B769F" w:themeColor="accent4" w:themeShade="BF"/>
                <w:sz w:val="24"/>
                <w:szCs w:val="24"/>
                <w:rtl/>
              </w:rPr>
              <w:t xml:space="preserve"> ولكن تحتاج إلى دعم. </w:t>
            </w:r>
          </w:p>
          <w:p w14:paraId="2627562B" w14:textId="0EBF0273" w:rsidR="007B5CA0" w:rsidRPr="00370DBE" w:rsidRDefault="00EA31FA" w:rsidP="00370DBE">
            <w:pPr>
              <w:pStyle w:val="ListParagraph"/>
              <w:numPr>
                <w:ilvl w:val="0"/>
                <w:numId w:val="67"/>
              </w:numPr>
              <w:shd w:val="clear" w:color="auto" w:fill="FFFFFF"/>
              <w:bidi/>
              <w:spacing w:after="180"/>
              <w:rPr>
                <w:rFonts w:ascii="Calibri" w:hAnsi="Calibri" w:cs="Calibri"/>
                <w:color w:val="0B769F" w:themeColor="accent4" w:themeShade="BF"/>
                <w:sz w:val="24"/>
                <w:szCs w:val="24"/>
                <w:rtl/>
              </w:rPr>
            </w:pPr>
            <w:r w:rsidRPr="00370DBE">
              <w:rPr>
                <w:rFonts w:ascii="Calibri" w:hAnsi="Calibri" w:cs="Calibri"/>
                <w:color w:val="0B769F" w:themeColor="accent4" w:themeShade="BF"/>
                <w:sz w:val="24"/>
                <w:szCs w:val="24"/>
                <w:rtl/>
              </w:rPr>
              <w:t>نؤكد على دور الأسرة لحماية وأمن الطفل وتوفير الحياة الطيبة</w:t>
            </w:r>
            <w:r w:rsidRPr="00370DBE">
              <w:rPr>
                <w:rFonts w:ascii="Calibri" w:hAnsi="Calibri" w:cs="Calibri"/>
                <w:color w:val="0B769F" w:themeColor="accent4" w:themeShade="BF"/>
                <w:sz w:val="24"/>
                <w:szCs w:val="24"/>
              </w:rPr>
              <w:t>.</w:t>
            </w:r>
          </w:p>
          <w:p w14:paraId="442347EC" w14:textId="77777777" w:rsidR="00D7472F" w:rsidRPr="00370DBE" w:rsidRDefault="00D7472F" w:rsidP="00370DBE">
            <w:pPr>
              <w:numPr>
                <w:ilvl w:val="0"/>
                <w:numId w:val="67"/>
              </w:numPr>
              <w:bidi/>
              <w:rPr>
                <w:rFonts w:ascii="Calibri" w:eastAsiaTheme="minorHAnsi" w:hAnsi="Calibri" w:cs="Calibri"/>
                <w:b/>
                <w:color w:val="0B769F" w:themeColor="accent4" w:themeShade="BF"/>
                <w:rtl/>
              </w:rPr>
            </w:pPr>
          </w:p>
        </w:tc>
        <w:tc>
          <w:tcPr>
            <w:tcW w:w="2678" w:type="dxa"/>
            <w:gridSpan w:val="3"/>
          </w:tcPr>
          <w:p w14:paraId="188B0B1E" w14:textId="7BAFE0C3" w:rsidR="00E9130D" w:rsidRPr="00370DBE" w:rsidRDefault="00035284" w:rsidP="00370DBE">
            <w:pPr>
              <w:pStyle w:val="ListParagraph"/>
              <w:numPr>
                <w:ilvl w:val="0"/>
                <w:numId w:val="67"/>
              </w:numPr>
              <w:bidi/>
              <w:rPr>
                <w:rFonts w:ascii="Calibri" w:hAnsi="Calibri" w:cs="Calibri"/>
                <w:color w:val="0B769F" w:themeColor="accent4" w:themeShade="BF"/>
                <w:sz w:val="24"/>
                <w:szCs w:val="24"/>
                <w:rtl/>
              </w:rPr>
            </w:pPr>
            <w:r w:rsidRPr="00370DBE">
              <w:rPr>
                <w:rFonts w:ascii="Calibri" w:hAnsi="Calibri" w:cs="Calibri"/>
                <w:color w:val="0B769F" w:themeColor="accent4" w:themeShade="BF"/>
                <w:sz w:val="24"/>
                <w:szCs w:val="24"/>
                <w:rtl/>
              </w:rPr>
              <w:t>التحديات كلها تتوقف على دور الأسرة. دور الأسرة مهما جدا</w:t>
            </w:r>
            <w:r w:rsidRPr="00370DBE">
              <w:rPr>
                <w:rFonts w:ascii="Calibri" w:hAnsi="Calibri" w:cs="Calibri" w:hint="cs"/>
                <w:color w:val="0B769F" w:themeColor="accent4" w:themeShade="BF"/>
                <w:sz w:val="24"/>
                <w:szCs w:val="24"/>
                <w:rtl/>
              </w:rPr>
              <w:t xml:space="preserve">، </w:t>
            </w:r>
            <w:r w:rsidRPr="00370DBE">
              <w:rPr>
                <w:rFonts w:ascii="Calibri" w:hAnsi="Calibri" w:cs="Calibri"/>
                <w:color w:val="0B769F" w:themeColor="accent4" w:themeShade="BF"/>
                <w:sz w:val="24"/>
                <w:szCs w:val="24"/>
                <w:rtl/>
              </w:rPr>
              <w:t>أي خطة خاصة بعلاج الطفل احتاج لشرحها لولي الأمر. إذا كانت الأسرة غير مهتمة يفشل الطفل في إنقاص وزنه. إذا كان هنالك تجمع أسري ولا توجد مشاكل أسرية تنعكس على الطفل. وبالتالي معالجة الطفل والتخلص من الوزن. أحيانا ولي الأمر يطلب البرنامج باللغة الإنجليزية من أجل أن تقوم العاملة في المنزل بالمتابعة. صعب إقناع ولي</w:t>
            </w:r>
            <w:r w:rsidRPr="00370DBE">
              <w:rPr>
                <w:rFonts w:ascii="Calibri" w:hAnsi="Calibri" w:cs="Calibri" w:hint="cs"/>
                <w:color w:val="0B769F" w:themeColor="accent4" w:themeShade="BF"/>
                <w:sz w:val="24"/>
                <w:szCs w:val="24"/>
                <w:rtl/>
              </w:rPr>
              <w:t xml:space="preserve"> </w:t>
            </w:r>
            <w:r w:rsidRPr="00370DBE">
              <w:rPr>
                <w:rFonts w:ascii="Calibri" w:hAnsi="Calibri" w:cs="Calibri"/>
                <w:color w:val="0B769F" w:themeColor="accent4" w:themeShade="BF"/>
                <w:sz w:val="24"/>
                <w:szCs w:val="24"/>
                <w:rtl/>
              </w:rPr>
              <w:t>الأمر أن هذا واجبه</w:t>
            </w:r>
            <w:r w:rsidRPr="00370DBE">
              <w:rPr>
                <w:rFonts w:ascii="Calibri" w:hAnsi="Calibri" w:cs="Calibri"/>
                <w:color w:val="0B769F" w:themeColor="accent4" w:themeShade="BF"/>
                <w:sz w:val="24"/>
                <w:szCs w:val="24"/>
              </w:rPr>
              <w:t>.</w:t>
            </w:r>
          </w:p>
        </w:tc>
        <w:tc>
          <w:tcPr>
            <w:tcW w:w="2678" w:type="dxa"/>
            <w:gridSpan w:val="3"/>
          </w:tcPr>
          <w:p w14:paraId="29364455" w14:textId="77777777" w:rsidR="00E9130D" w:rsidRPr="00FA11A8" w:rsidRDefault="00E9130D" w:rsidP="00D3315D">
            <w:pPr>
              <w:bidi/>
              <w:rPr>
                <w:rFonts w:cstheme="majorBidi"/>
                <w:b/>
                <w:bCs/>
                <w:color w:val="0B769F" w:themeColor="accent4" w:themeShade="BF"/>
                <w:rtl/>
              </w:rPr>
            </w:pPr>
          </w:p>
        </w:tc>
        <w:tc>
          <w:tcPr>
            <w:tcW w:w="2678" w:type="dxa"/>
            <w:gridSpan w:val="2"/>
          </w:tcPr>
          <w:p w14:paraId="7640EE71" w14:textId="77777777" w:rsidR="007E1084"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عدم وعي الضحايا بالخدمات لدينا</w:t>
            </w:r>
          </w:p>
          <w:p w14:paraId="053BB0EB" w14:textId="77777777" w:rsidR="007E1084"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 xml:space="preserve"> قلة الوازع الديني يؤدي إلى </w:t>
            </w:r>
            <w:r w:rsidR="007E1084" w:rsidRPr="007E1084">
              <w:rPr>
                <w:rFonts w:ascii="Calibri" w:hAnsi="Calibri" w:cs="Calibri"/>
                <w:b w:val="0"/>
                <w:bCs/>
                <w:color w:val="0B769F" w:themeColor="accent4" w:themeShade="BF"/>
              </w:rPr>
              <w:t>Gap</w:t>
            </w:r>
            <w:r w:rsidRPr="007E1084">
              <w:rPr>
                <w:rFonts w:ascii="Calibri" w:hAnsi="Calibri" w:cs="Calibri"/>
                <w:color w:val="0B769F" w:themeColor="accent4" w:themeShade="BF"/>
                <w:rtl/>
              </w:rPr>
              <w:t>في التربية</w:t>
            </w:r>
            <w:r w:rsidR="007E1084">
              <w:rPr>
                <w:rFonts w:ascii="Calibri" w:hAnsi="Calibri" w:cs="Calibri" w:hint="cs"/>
                <w:color w:val="0B769F" w:themeColor="accent4" w:themeShade="BF"/>
                <w:rtl/>
                <w:lang w:bidi="ar-QA"/>
              </w:rPr>
              <w:t>.</w:t>
            </w:r>
          </w:p>
          <w:p w14:paraId="54DE083B" w14:textId="309A82AE" w:rsidR="007E1084"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 xml:space="preserve"> أغلب الحالات فاقدة لهذه </w:t>
            </w:r>
            <w:r w:rsidR="007E1084" w:rsidRPr="007E1084">
              <w:rPr>
                <w:rFonts w:ascii="Calibri" w:hAnsi="Calibri" w:cs="Calibri" w:hint="cs"/>
                <w:color w:val="0B769F" w:themeColor="accent4" w:themeShade="BF"/>
                <w:rtl/>
              </w:rPr>
              <w:t>الركائز.</w:t>
            </w:r>
          </w:p>
          <w:p w14:paraId="2B73DBE8" w14:textId="77777777" w:rsidR="007E1084"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الانحياز العاطفي مثل تفضيل بنت على الولد أو العكس</w:t>
            </w:r>
            <w:r w:rsidR="007E1084">
              <w:rPr>
                <w:rFonts w:ascii="Calibri" w:hAnsi="Calibri" w:cs="Calibri" w:hint="cs"/>
                <w:color w:val="0B769F" w:themeColor="accent4" w:themeShade="BF"/>
                <w:rtl/>
              </w:rPr>
              <w:t>.</w:t>
            </w:r>
          </w:p>
          <w:p w14:paraId="4D56532F" w14:textId="77777777" w:rsidR="007E1084"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 xml:space="preserve"> عدم التعاون</w:t>
            </w:r>
            <w:r w:rsidR="007E1084">
              <w:rPr>
                <w:rFonts w:ascii="Calibri" w:hAnsi="Calibri" w:cs="Calibri" w:hint="cs"/>
                <w:color w:val="0B769F" w:themeColor="accent4" w:themeShade="BF"/>
                <w:rtl/>
              </w:rPr>
              <w:t xml:space="preserve"> من طرف الاهل،</w:t>
            </w:r>
            <w:r w:rsidRPr="007E1084">
              <w:rPr>
                <w:rFonts w:ascii="Calibri" w:hAnsi="Calibri" w:cs="Calibri"/>
                <w:color w:val="0B769F" w:themeColor="accent4" w:themeShade="BF"/>
                <w:rtl/>
              </w:rPr>
              <w:t xml:space="preserve"> مثلا الاكتئاب لدى البنت في ثقافة الأهل ينظرون إليها أن لديها سحر</w:t>
            </w:r>
            <w:r w:rsidR="007E1084">
              <w:rPr>
                <w:rFonts w:ascii="Calibri" w:hAnsi="Calibri" w:cs="Calibri" w:hint="cs"/>
                <w:color w:val="0B769F" w:themeColor="accent4" w:themeShade="BF"/>
                <w:rtl/>
              </w:rPr>
              <w:t>.</w:t>
            </w:r>
          </w:p>
          <w:p w14:paraId="197C6055" w14:textId="77777777" w:rsidR="007E1084"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 xml:space="preserve"> الوصمة المجتمعية وبالتالي عدم المسؤولية أو عدم الوعي </w:t>
            </w:r>
            <w:r w:rsidR="007E1084">
              <w:rPr>
                <w:rFonts w:ascii="Calibri" w:hAnsi="Calibri" w:cs="Calibri" w:hint="cs"/>
                <w:color w:val="0B769F" w:themeColor="accent4" w:themeShade="BF"/>
                <w:rtl/>
              </w:rPr>
              <w:t>و</w:t>
            </w:r>
            <w:r w:rsidRPr="007E1084">
              <w:rPr>
                <w:rFonts w:ascii="Calibri" w:hAnsi="Calibri" w:cs="Calibri"/>
                <w:color w:val="0B769F" w:themeColor="accent4" w:themeShade="BF"/>
                <w:rtl/>
              </w:rPr>
              <w:t xml:space="preserve">التخلي عن المسؤولية لدى هذا الجيل </w:t>
            </w:r>
          </w:p>
          <w:p w14:paraId="16AED7F4" w14:textId="77777777" w:rsidR="007E1084"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استخدام السلطة غير المشروطة ولدي محدودية تدخل قانوني واجتماعي لا أستطيع أن أجبر ولي الأمر على التعاون</w:t>
            </w:r>
            <w:r w:rsidR="007E1084">
              <w:rPr>
                <w:rFonts w:ascii="Calibri" w:hAnsi="Calibri" w:cs="Calibri" w:hint="cs"/>
                <w:color w:val="0B769F" w:themeColor="accent4" w:themeShade="BF"/>
                <w:rtl/>
              </w:rPr>
              <w:t>.</w:t>
            </w:r>
          </w:p>
          <w:p w14:paraId="03C919F4" w14:textId="77777777" w:rsidR="004F5B21" w:rsidRPr="007E1084" w:rsidRDefault="00E860CD"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 xml:space="preserve"> صعوبة اللغة وهنالك ثقافات مختلفة أو تحدي الثقافات</w:t>
            </w:r>
            <w:r w:rsidR="007E1084">
              <w:rPr>
                <w:rFonts w:ascii="Calibri" w:hAnsi="Calibri" w:cs="Calibri" w:hint="cs"/>
                <w:color w:val="0B769F" w:themeColor="accent4" w:themeShade="BF"/>
                <w:rtl/>
              </w:rPr>
              <w:t>.</w:t>
            </w:r>
          </w:p>
          <w:p w14:paraId="2C6164E0" w14:textId="77777777" w:rsidR="007E1084" w:rsidRPr="007E1084" w:rsidRDefault="007E1084" w:rsidP="007E1084">
            <w:pPr>
              <w:pStyle w:val="ListParagraph"/>
              <w:numPr>
                <w:ilvl w:val="0"/>
                <w:numId w:val="69"/>
              </w:numPr>
              <w:shd w:val="clear" w:color="auto" w:fill="FFFFFF"/>
              <w:bidi/>
              <w:spacing w:after="180"/>
              <w:rPr>
                <w:rFonts w:cstheme="majorBidi"/>
                <w:bCs/>
                <w:color w:val="0B769F" w:themeColor="accent4" w:themeShade="BF"/>
              </w:rPr>
            </w:pPr>
            <w:r>
              <w:rPr>
                <w:rFonts w:ascii="Calibri" w:hAnsi="Calibri" w:cs="Calibri" w:hint="cs"/>
                <w:color w:val="0B769F" w:themeColor="accent4" w:themeShade="BF"/>
                <w:rtl/>
              </w:rPr>
              <w:t xml:space="preserve">عدم قدرة </w:t>
            </w:r>
            <w:r w:rsidRPr="007E1084">
              <w:rPr>
                <w:rFonts w:ascii="Calibri" w:hAnsi="Calibri" w:cs="Calibri"/>
                <w:color w:val="0B769F" w:themeColor="accent4" w:themeShade="BF"/>
                <w:rtl/>
              </w:rPr>
              <w:t xml:space="preserve">الطفل </w:t>
            </w:r>
            <w:r>
              <w:rPr>
                <w:rFonts w:ascii="Calibri" w:hAnsi="Calibri" w:cs="Calibri" w:hint="cs"/>
                <w:color w:val="0B769F" w:themeColor="accent4" w:themeShade="BF"/>
                <w:rtl/>
              </w:rPr>
              <w:t>على</w:t>
            </w:r>
            <w:r w:rsidRPr="007E1084">
              <w:rPr>
                <w:rFonts w:ascii="Calibri" w:hAnsi="Calibri" w:cs="Calibri"/>
                <w:color w:val="0B769F" w:themeColor="accent4" w:themeShade="BF"/>
                <w:rtl/>
              </w:rPr>
              <w:t xml:space="preserve"> التعبير. مثلا في السنة الأولى والثانية من العمر. </w:t>
            </w:r>
          </w:p>
          <w:p w14:paraId="70BC1CE7" w14:textId="77777777" w:rsidR="007E1084" w:rsidRPr="007E1084" w:rsidRDefault="007E1084"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بالنسبة للطفولة المبكرة نبدأ استخدام الرسم. الطبيب النفسي هو الوحيد الذي يمكن أن يشخص</w:t>
            </w:r>
            <w:r>
              <w:rPr>
                <w:rFonts w:ascii="Calibri" w:hAnsi="Calibri" w:cs="Calibri" w:hint="cs"/>
                <w:color w:val="0B769F" w:themeColor="accent4" w:themeShade="BF"/>
                <w:rtl/>
              </w:rPr>
              <w:t xml:space="preserve"> الحالة.</w:t>
            </w:r>
          </w:p>
          <w:p w14:paraId="5591949C" w14:textId="77777777" w:rsidR="007E1084" w:rsidRPr="007E1084" w:rsidRDefault="007E1084"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 xml:space="preserve">صعوبة أخذ المعلومات من الطفل. </w:t>
            </w:r>
          </w:p>
          <w:p w14:paraId="707356DC" w14:textId="77777777" w:rsidR="007E1084" w:rsidRPr="007E1084" w:rsidRDefault="007E1084" w:rsidP="007E1084">
            <w:pPr>
              <w:pStyle w:val="ListParagraph"/>
              <w:numPr>
                <w:ilvl w:val="0"/>
                <w:numId w:val="69"/>
              </w:numPr>
              <w:shd w:val="clear" w:color="auto" w:fill="FFFFFF"/>
              <w:bidi/>
              <w:spacing w:after="180"/>
              <w:rPr>
                <w:rFonts w:cstheme="majorBidi"/>
                <w:bCs/>
                <w:color w:val="0B769F" w:themeColor="accent4" w:themeShade="BF"/>
              </w:rPr>
            </w:pPr>
            <w:r w:rsidRPr="007E1084">
              <w:rPr>
                <w:rFonts w:ascii="Calibri" w:hAnsi="Calibri" w:cs="Calibri"/>
                <w:color w:val="0B769F" w:themeColor="accent4" w:themeShade="BF"/>
                <w:rtl/>
              </w:rPr>
              <w:t xml:space="preserve">صعب معرفة مشاعر الطفل. قد يحصل على هدية من ولي الأمر لتغيير أقواله. </w:t>
            </w:r>
          </w:p>
          <w:p w14:paraId="21E840D4" w14:textId="68169941" w:rsidR="007E1084" w:rsidRPr="007E1084" w:rsidRDefault="007E1084" w:rsidP="007E1084">
            <w:pPr>
              <w:pStyle w:val="ListParagraph"/>
              <w:numPr>
                <w:ilvl w:val="0"/>
                <w:numId w:val="69"/>
              </w:numPr>
              <w:shd w:val="clear" w:color="auto" w:fill="FFFFFF"/>
              <w:bidi/>
              <w:spacing w:after="180"/>
              <w:rPr>
                <w:rFonts w:cstheme="majorBidi"/>
                <w:bCs/>
                <w:color w:val="0B769F" w:themeColor="accent4" w:themeShade="BF"/>
                <w:rtl/>
              </w:rPr>
            </w:pPr>
            <w:r w:rsidRPr="007E1084">
              <w:rPr>
                <w:rFonts w:ascii="Calibri" w:hAnsi="Calibri" w:cs="Calibri"/>
                <w:color w:val="0B769F" w:themeColor="accent4" w:themeShade="BF"/>
                <w:rtl/>
              </w:rPr>
              <w:t>التنسيق يوجد داخليا لدينا وأيضا التنسيق مع مركز وفاق والدعم السلوكي و</w:t>
            </w:r>
            <w:r>
              <w:rPr>
                <w:rFonts w:ascii="Calibri" w:hAnsi="Calibri" w:cs="Calibri" w:hint="cs"/>
                <w:color w:val="0B769F" w:themeColor="accent4" w:themeShade="BF"/>
                <w:rtl/>
              </w:rPr>
              <w:t xml:space="preserve">مستشفى </w:t>
            </w:r>
            <w:r w:rsidRPr="007E1084">
              <w:rPr>
                <w:rFonts w:ascii="Calibri" w:hAnsi="Calibri" w:cs="Calibri"/>
                <w:color w:val="0B769F" w:themeColor="accent4" w:themeShade="BF"/>
                <w:rtl/>
              </w:rPr>
              <w:t xml:space="preserve">حمد الصحي. </w:t>
            </w:r>
          </w:p>
        </w:tc>
        <w:tc>
          <w:tcPr>
            <w:tcW w:w="2585" w:type="dxa"/>
            <w:gridSpan w:val="2"/>
          </w:tcPr>
          <w:p w14:paraId="660BD796" w14:textId="77777777" w:rsidR="00E9130D" w:rsidRPr="00FA11A8" w:rsidRDefault="00E9130D" w:rsidP="00D3315D">
            <w:pPr>
              <w:bidi/>
              <w:rPr>
                <w:rFonts w:cstheme="majorBidi"/>
                <w:b/>
                <w:bCs/>
                <w:color w:val="0B769F" w:themeColor="accent4" w:themeShade="BF"/>
                <w:rtl/>
              </w:rPr>
            </w:pPr>
          </w:p>
        </w:tc>
      </w:tr>
      <w:tr w:rsidR="00A13015" w:rsidRPr="00FA11A8" w14:paraId="2276A10B" w14:textId="77777777" w:rsidTr="000E4FCA">
        <w:trPr>
          <w:trHeight w:val="2510"/>
        </w:trPr>
        <w:tc>
          <w:tcPr>
            <w:tcW w:w="1736" w:type="dxa"/>
            <w:gridSpan w:val="2"/>
          </w:tcPr>
          <w:p w14:paraId="7C65166D" w14:textId="6028CE0E" w:rsidR="00A13015" w:rsidRPr="00FA11A8" w:rsidRDefault="00A13015" w:rsidP="00D3315D">
            <w:pPr>
              <w:pStyle w:val="ListParagraph"/>
              <w:bidi/>
              <w:ind w:left="84"/>
              <w:jc w:val="both"/>
              <w:rPr>
                <w:rFonts w:cstheme="majorBidi"/>
                <w:bCs/>
                <w:color w:val="000000" w:themeColor="text1"/>
                <w:rtl/>
              </w:rPr>
            </w:pPr>
            <w:r>
              <w:rPr>
                <w:rFonts w:cstheme="majorBidi" w:hint="cs"/>
                <w:bCs/>
                <w:color w:val="000000" w:themeColor="text1"/>
                <w:rtl/>
              </w:rPr>
              <w:t xml:space="preserve">الملخص </w:t>
            </w:r>
          </w:p>
        </w:tc>
        <w:tc>
          <w:tcPr>
            <w:tcW w:w="18900" w:type="dxa"/>
            <w:gridSpan w:val="19"/>
          </w:tcPr>
          <w:p w14:paraId="5C4D3FE0" w14:textId="77777777" w:rsidR="00A13015" w:rsidRPr="00A13015" w:rsidRDefault="00A13015" w:rsidP="00A13015">
            <w:pPr>
              <w:pStyle w:val="ListParagraph"/>
              <w:numPr>
                <w:ilvl w:val="0"/>
                <w:numId w:val="66"/>
              </w:numPr>
              <w:bidi/>
              <w:rPr>
                <w:rFonts w:ascii="Calibri" w:hAnsi="Calibri" w:cs="Calibri"/>
                <w:color w:val="0B769F" w:themeColor="accent4" w:themeShade="BF"/>
                <w:rtl/>
              </w:rPr>
            </w:pPr>
            <w:r w:rsidRPr="00A13015">
              <w:rPr>
                <w:rFonts w:ascii="Calibri" w:hAnsi="Calibri" w:cs="Calibri"/>
                <w:color w:val="0B769F" w:themeColor="accent4" w:themeShade="BF"/>
                <w:rtl/>
              </w:rPr>
              <w:t>بشكل أساسي التركيز على دور الأهل والأسرة أن يكون لديهم وعي وتوعية حتى تستطيع تحقيق هذه الركائز</w:t>
            </w:r>
            <w:r w:rsidRPr="00A13015">
              <w:rPr>
                <w:rFonts w:ascii="Calibri" w:hAnsi="Calibri" w:cs="Calibri"/>
                <w:color w:val="0B769F" w:themeColor="accent4" w:themeShade="BF"/>
                <w:rtl/>
              </w:rPr>
              <w:t>.</w:t>
            </w:r>
          </w:p>
          <w:p w14:paraId="61BAF19B" w14:textId="4D63032B" w:rsidR="00A13015" w:rsidRPr="00A13015" w:rsidRDefault="00A13015" w:rsidP="00A13015">
            <w:pPr>
              <w:pStyle w:val="ListParagraph"/>
              <w:numPr>
                <w:ilvl w:val="0"/>
                <w:numId w:val="66"/>
              </w:numPr>
              <w:bidi/>
              <w:rPr>
                <w:rFonts w:ascii="Calibri" w:hAnsi="Calibri" w:cs="Calibri"/>
                <w:color w:val="0B769F" w:themeColor="accent4" w:themeShade="BF"/>
                <w:rtl/>
              </w:rPr>
            </w:pPr>
            <w:r w:rsidRPr="00A13015">
              <w:rPr>
                <w:rFonts w:ascii="Calibri" w:hAnsi="Calibri" w:cs="Calibri"/>
                <w:color w:val="0B769F" w:themeColor="accent4" w:themeShade="BF"/>
                <w:rtl/>
              </w:rPr>
              <w:t>على المستوى المؤسسي لدينا نقص في الكوادر المدربة.</w:t>
            </w:r>
          </w:p>
          <w:p w14:paraId="5B9D2D7C" w14:textId="373B7DF7" w:rsidR="00A13015" w:rsidRPr="00A13015" w:rsidRDefault="00A13015" w:rsidP="00A13015">
            <w:pPr>
              <w:pStyle w:val="ListParagraph"/>
              <w:numPr>
                <w:ilvl w:val="0"/>
                <w:numId w:val="66"/>
              </w:numPr>
              <w:bidi/>
              <w:rPr>
                <w:rFonts w:ascii="Calibri" w:hAnsi="Calibri" w:cs="Calibri"/>
                <w:color w:val="0B769F" w:themeColor="accent4" w:themeShade="BF"/>
                <w:rtl/>
              </w:rPr>
            </w:pPr>
            <w:r w:rsidRPr="00A13015">
              <w:rPr>
                <w:rFonts w:ascii="Calibri" w:hAnsi="Calibri" w:cs="Calibri"/>
                <w:color w:val="0B769F" w:themeColor="accent4" w:themeShade="BF"/>
                <w:rtl/>
              </w:rPr>
              <w:t>لا يوجد</w:t>
            </w:r>
            <w:r w:rsidRPr="00A13015">
              <w:rPr>
                <w:rFonts w:ascii="Calibri" w:hAnsi="Calibri" w:cs="Calibri"/>
                <w:color w:val="0B769F" w:themeColor="accent4" w:themeShade="BF"/>
                <w:rtl/>
              </w:rPr>
              <w:t xml:space="preserve"> تنسيق بين الجهات والهيئات</w:t>
            </w:r>
          </w:p>
          <w:p w14:paraId="3AE2E316" w14:textId="4F02444D" w:rsidR="00A13015" w:rsidRPr="00A13015" w:rsidRDefault="00A13015" w:rsidP="00A13015">
            <w:pPr>
              <w:pStyle w:val="ListParagraph"/>
              <w:numPr>
                <w:ilvl w:val="0"/>
                <w:numId w:val="66"/>
              </w:numPr>
              <w:bidi/>
              <w:rPr>
                <w:rFonts w:ascii="Calibri" w:hAnsi="Calibri" w:cs="Calibri"/>
                <w:color w:val="0B769F" w:themeColor="accent4" w:themeShade="BF"/>
                <w:rtl/>
              </w:rPr>
            </w:pPr>
            <w:r w:rsidRPr="00A13015">
              <w:rPr>
                <w:rFonts w:ascii="Calibri" w:hAnsi="Calibri" w:cs="Calibri"/>
                <w:color w:val="0B769F" w:themeColor="accent4" w:themeShade="BF"/>
                <w:rtl/>
              </w:rPr>
              <w:t xml:space="preserve">الانحياز العاطفي </w:t>
            </w:r>
          </w:p>
          <w:p w14:paraId="09DC0A47" w14:textId="77777777" w:rsidR="00A13015" w:rsidRPr="00A13015" w:rsidRDefault="00A13015" w:rsidP="00A13015">
            <w:pPr>
              <w:pStyle w:val="ListParagraph"/>
              <w:numPr>
                <w:ilvl w:val="0"/>
                <w:numId w:val="66"/>
              </w:numPr>
              <w:bidi/>
              <w:rPr>
                <w:rFonts w:ascii="Calibri" w:hAnsi="Calibri" w:cs="Calibri"/>
                <w:color w:val="0B769F" w:themeColor="accent4" w:themeShade="BF"/>
                <w:rtl/>
              </w:rPr>
            </w:pPr>
            <w:r w:rsidRPr="00A13015">
              <w:rPr>
                <w:rFonts w:ascii="Calibri" w:hAnsi="Calibri" w:cs="Calibri"/>
                <w:color w:val="0B769F" w:themeColor="accent4" w:themeShade="BF"/>
                <w:rtl/>
              </w:rPr>
              <w:t xml:space="preserve">عامل </w:t>
            </w:r>
            <w:r w:rsidRPr="00A13015">
              <w:rPr>
                <w:rFonts w:ascii="Calibri" w:hAnsi="Calibri" w:cs="Calibri"/>
                <w:color w:val="0B769F" w:themeColor="accent4" w:themeShade="BF"/>
                <w:rtl/>
              </w:rPr>
              <w:t xml:space="preserve">اللغة. </w:t>
            </w:r>
          </w:p>
          <w:p w14:paraId="3B02F67A" w14:textId="5982FFF0" w:rsidR="00A13015" w:rsidRPr="00A13015" w:rsidRDefault="00A13015" w:rsidP="00A13015">
            <w:pPr>
              <w:pStyle w:val="ListParagraph"/>
              <w:numPr>
                <w:ilvl w:val="0"/>
                <w:numId w:val="66"/>
              </w:numPr>
              <w:bidi/>
              <w:rPr>
                <w:rFonts w:cstheme="majorBidi"/>
                <w:color w:val="0B769F" w:themeColor="accent4" w:themeShade="BF"/>
                <w:rtl/>
              </w:rPr>
            </w:pPr>
            <w:r w:rsidRPr="00A13015">
              <w:rPr>
                <w:rFonts w:ascii="Calibri" w:hAnsi="Calibri" w:cs="Calibri"/>
                <w:color w:val="0B769F" w:themeColor="accent4" w:themeShade="BF"/>
                <w:rtl/>
              </w:rPr>
              <w:t>اختلاف الثقافات</w:t>
            </w:r>
            <w:r w:rsidRPr="00A13015">
              <w:rPr>
                <w:rFonts w:ascii="Calibri" w:hAnsi="Calibri" w:cs="Calibri"/>
                <w:color w:val="0B769F" w:themeColor="accent4" w:themeShade="BF"/>
              </w:rPr>
              <w:t>.</w:t>
            </w:r>
          </w:p>
        </w:tc>
        <w:tc>
          <w:tcPr>
            <w:tcW w:w="2585" w:type="dxa"/>
            <w:gridSpan w:val="2"/>
          </w:tcPr>
          <w:p w14:paraId="7BB67A16" w14:textId="77777777" w:rsidR="00A13015" w:rsidRPr="00FA11A8" w:rsidRDefault="00A13015" w:rsidP="00D3315D">
            <w:pPr>
              <w:bidi/>
              <w:rPr>
                <w:rFonts w:cstheme="majorBidi"/>
                <w:rtl/>
              </w:rPr>
            </w:pPr>
          </w:p>
        </w:tc>
      </w:tr>
      <w:tr w:rsidR="007E13BB" w:rsidRPr="00FA11A8" w14:paraId="1ABF1AD6" w14:textId="77777777" w:rsidTr="005B7C7B">
        <w:trPr>
          <w:trHeight w:val="630"/>
        </w:trPr>
        <w:tc>
          <w:tcPr>
            <w:tcW w:w="1736" w:type="dxa"/>
            <w:gridSpan w:val="2"/>
          </w:tcPr>
          <w:p w14:paraId="3B5F76C9" w14:textId="77777777" w:rsidR="007E13BB" w:rsidRPr="00517634" w:rsidRDefault="007E13BB" w:rsidP="007E13BB">
            <w:pPr>
              <w:bidi/>
              <w:ind w:left="84"/>
              <w:rPr>
                <w:rFonts w:cstheme="majorBidi"/>
                <w:color w:val="00B050"/>
                <w:rtl/>
              </w:rPr>
            </w:pPr>
          </w:p>
          <w:p w14:paraId="505643F3" w14:textId="379A9ECD" w:rsidR="007E13BB" w:rsidRPr="00517634" w:rsidRDefault="007E13BB" w:rsidP="007E13BB">
            <w:pPr>
              <w:bidi/>
              <w:ind w:left="84"/>
              <w:rPr>
                <w:rFonts w:cstheme="majorBidi"/>
                <w:b/>
                <w:bCs/>
                <w:color w:val="00B050"/>
                <w:rtl/>
              </w:rPr>
            </w:pPr>
            <w:r w:rsidRPr="00517634">
              <w:rPr>
                <w:rFonts w:cstheme="majorBidi" w:hint="cs"/>
                <w:bCs/>
                <w:color w:val="00B050"/>
                <w:rtl/>
                <w:lang w:bidi="ar-QA"/>
              </w:rPr>
              <w:t>الجزء الثاني</w:t>
            </w:r>
          </w:p>
        </w:tc>
        <w:tc>
          <w:tcPr>
            <w:tcW w:w="2762" w:type="dxa"/>
            <w:gridSpan w:val="2"/>
          </w:tcPr>
          <w:p w14:paraId="6422EE15" w14:textId="77777777" w:rsidR="007E13BB" w:rsidRDefault="007E13BB" w:rsidP="007E13BB">
            <w:pPr>
              <w:bidi/>
              <w:jc w:val="center"/>
              <w:rPr>
                <w:rFonts w:cstheme="majorBidi"/>
                <w:b/>
                <w:bCs/>
                <w:color w:val="0B769F" w:themeColor="accent4" w:themeShade="BF"/>
                <w:sz w:val="32"/>
                <w:szCs w:val="32"/>
                <w:rtl/>
              </w:rPr>
            </w:pPr>
            <w:r w:rsidRPr="00AF15FA">
              <w:rPr>
                <w:rFonts w:cstheme="majorBidi" w:hint="cs"/>
                <w:b/>
                <w:bCs/>
                <w:color w:val="0B769F" w:themeColor="accent4" w:themeShade="BF"/>
                <w:sz w:val="32"/>
                <w:szCs w:val="32"/>
                <w:rtl/>
              </w:rPr>
              <w:t>طبيب اسرة</w:t>
            </w:r>
          </w:p>
          <w:p w14:paraId="1879A1DD" w14:textId="2B1489DA" w:rsidR="007E13BB" w:rsidRPr="00FA11A8" w:rsidRDefault="007E13BB" w:rsidP="007E13BB">
            <w:pPr>
              <w:bidi/>
              <w:jc w:val="center"/>
              <w:rPr>
                <w:rFonts w:cstheme="majorBidi"/>
                <w:sz w:val="32"/>
                <w:szCs w:val="32"/>
                <w:rtl/>
              </w:rPr>
            </w:pPr>
            <w:r w:rsidRPr="00AF15FA">
              <w:rPr>
                <w:rFonts w:cstheme="majorBidi" w:hint="cs"/>
                <w:color w:val="0B769F" w:themeColor="accent4" w:themeShade="BF"/>
                <w:sz w:val="32"/>
                <w:szCs w:val="32"/>
                <w:rtl/>
              </w:rPr>
              <w:t xml:space="preserve"> </w:t>
            </w:r>
            <w:r w:rsidRPr="00FA11A8">
              <w:rPr>
                <w:rFonts w:cstheme="majorBidi"/>
                <w:sz w:val="32"/>
                <w:szCs w:val="32"/>
                <w:rtl/>
              </w:rPr>
              <w:t>م1</w:t>
            </w:r>
          </w:p>
        </w:tc>
        <w:tc>
          <w:tcPr>
            <w:tcW w:w="2688" w:type="dxa"/>
            <w:gridSpan w:val="2"/>
          </w:tcPr>
          <w:p w14:paraId="0D4353EF" w14:textId="6AF6E25A" w:rsidR="007E13BB" w:rsidRPr="00FA11A8" w:rsidRDefault="007E13BB" w:rsidP="007E13BB">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م2</w:t>
            </w:r>
          </w:p>
        </w:tc>
        <w:tc>
          <w:tcPr>
            <w:tcW w:w="2688" w:type="dxa"/>
            <w:gridSpan w:val="3"/>
          </w:tcPr>
          <w:p w14:paraId="6AF7B796" w14:textId="3D305209" w:rsidR="007E13BB" w:rsidRPr="00FA11A8" w:rsidRDefault="007E13BB" w:rsidP="007E13BB">
            <w:pPr>
              <w:bidi/>
              <w:jc w:val="center"/>
              <w:rPr>
                <w:rFonts w:cstheme="majorBidi"/>
                <w:sz w:val="32"/>
                <w:szCs w:val="32"/>
                <w:rtl/>
              </w:rPr>
            </w:pPr>
            <w:r w:rsidRPr="00AB6586">
              <w:rPr>
                <w:rFonts w:cstheme="majorBidi" w:hint="cs"/>
                <w:b/>
                <w:bCs/>
                <w:color w:val="0B769F" w:themeColor="accent4" w:themeShade="BF"/>
                <w:sz w:val="32"/>
                <w:szCs w:val="32"/>
                <w:rtl/>
              </w:rPr>
              <w:t>إداري في مؤسسة حمد الطبية</w:t>
            </w:r>
            <w:r>
              <w:rPr>
                <w:rFonts w:cstheme="majorBidi" w:hint="cs"/>
                <w:sz w:val="32"/>
                <w:szCs w:val="32"/>
                <w:rtl/>
              </w:rPr>
              <w:t xml:space="preserve"> </w:t>
            </w:r>
            <w:r w:rsidRPr="00FA11A8">
              <w:rPr>
                <w:rFonts w:cstheme="majorBidi"/>
                <w:sz w:val="32"/>
                <w:szCs w:val="32"/>
                <w:rtl/>
              </w:rPr>
              <w:t>م3</w:t>
            </w:r>
          </w:p>
        </w:tc>
        <w:tc>
          <w:tcPr>
            <w:tcW w:w="2688" w:type="dxa"/>
            <w:gridSpan w:val="3"/>
          </w:tcPr>
          <w:p w14:paraId="3C4AE570" w14:textId="6DA82AF9" w:rsidR="007E13BB" w:rsidRPr="00FA11A8" w:rsidRDefault="007E13BB" w:rsidP="007E13BB">
            <w:pPr>
              <w:bidi/>
              <w:jc w:val="center"/>
              <w:rPr>
                <w:rFonts w:cstheme="majorBidi"/>
                <w:sz w:val="32"/>
                <w:szCs w:val="32"/>
                <w:rtl/>
              </w:rPr>
            </w:pPr>
            <w:r w:rsidRPr="001D76AE">
              <w:rPr>
                <w:rFonts w:cstheme="majorBidi" w:hint="cs"/>
                <w:b/>
                <w:bCs/>
                <w:color w:val="0B769F" w:themeColor="accent4" w:themeShade="BF"/>
                <w:sz w:val="32"/>
                <w:szCs w:val="32"/>
                <w:rtl/>
              </w:rPr>
              <w:t>طبيب علم نفس سريري</w:t>
            </w:r>
            <w:r>
              <w:rPr>
                <w:rFonts w:cstheme="majorBidi" w:hint="cs"/>
                <w:sz w:val="32"/>
                <w:szCs w:val="32"/>
                <w:rtl/>
              </w:rPr>
              <w:t xml:space="preserve"> </w:t>
            </w:r>
            <w:r w:rsidRPr="00FA11A8">
              <w:rPr>
                <w:rFonts w:cstheme="majorBidi"/>
                <w:sz w:val="32"/>
                <w:szCs w:val="32"/>
                <w:rtl/>
              </w:rPr>
              <w:t>م4</w:t>
            </w:r>
          </w:p>
        </w:tc>
        <w:tc>
          <w:tcPr>
            <w:tcW w:w="2691" w:type="dxa"/>
            <w:gridSpan w:val="3"/>
          </w:tcPr>
          <w:p w14:paraId="0A7224FC" w14:textId="77777777" w:rsidR="007E13BB" w:rsidRPr="008311BE" w:rsidRDefault="007E13BB" w:rsidP="007E13BB">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 تغذية </w:t>
            </w:r>
          </w:p>
          <w:p w14:paraId="2050BB8D" w14:textId="580189BF" w:rsidR="007E13BB" w:rsidRPr="00FA11A8" w:rsidRDefault="007E13BB" w:rsidP="007E13BB">
            <w:pPr>
              <w:bidi/>
              <w:jc w:val="center"/>
              <w:rPr>
                <w:rFonts w:cstheme="majorBidi"/>
                <w:sz w:val="32"/>
                <w:szCs w:val="32"/>
                <w:rtl/>
              </w:rPr>
            </w:pPr>
            <w:r w:rsidRPr="00FA11A8">
              <w:rPr>
                <w:rFonts w:cstheme="majorBidi"/>
                <w:sz w:val="32"/>
                <w:szCs w:val="32"/>
                <w:rtl/>
              </w:rPr>
              <w:t>م5</w:t>
            </w:r>
          </w:p>
        </w:tc>
        <w:tc>
          <w:tcPr>
            <w:tcW w:w="2692" w:type="dxa"/>
            <w:gridSpan w:val="3"/>
          </w:tcPr>
          <w:p w14:paraId="5437DD19" w14:textId="177B1A72" w:rsidR="007E13BB" w:rsidRPr="00FA11A8" w:rsidRDefault="007E13BB" w:rsidP="007E13BB">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م6</w:t>
            </w:r>
          </w:p>
        </w:tc>
        <w:tc>
          <w:tcPr>
            <w:tcW w:w="2691" w:type="dxa"/>
            <w:gridSpan w:val="3"/>
          </w:tcPr>
          <w:p w14:paraId="1B97EB53" w14:textId="77777777" w:rsidR="007E13BB" w:rsidRPr="008311BE" w:rsidRDefault="007E13BB" w:rsidP="007E13BB">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اخصائية اجتماعية </w:t>
            </w:r>
          </w:p>
          <w:p w14:paraId="7E29EFDB" w14:textId="2E2BA027" w:rsidR="007E13BB" w:rsidRPr="00FA11A8" w:rsidRDefault="007E13BB" w:rsidP="007E13BB">
            <w:pPr>
              <w:bidi/>
              <w:jc w:val="center"/>
              <w:rPr>
                <w:rFonts w:cstheme="majorBidi"/>
                <w:sz w:val="32"/>
                <w:szCs w:val="32"/>
                <w:rtl/>
              </w:rPr>
            </w:pPr>
            <w:r w:rsidRPr="00FA11A8">
              <w:rPr>
                <w:rFonts w:cstheme="majorBidi"/>
                <w:sz w:val="32"/>
                <w:szCs w:val="32"/>
                <w:rtl/>
              </w:rPr>
              <w:t>م7</w:t>
            </w:r>
          </w:p>
        </w:tc>
        <w:tc>
          <w:tcPr>
            <w:tcW w:w="2585" w:type="dxa"/>
            <w:gridSpan w:val="2"/>
          </w:tcPr>
          <w:p w14:paraId="29E3945A" w14:textId="08ECF335" w:rsidR="007E13BB" w:rsidRPr="00FA11A8" w:rsidRDefault="007E13BB" w:rsidP="007E13BB">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م8</w:t>
            </w:r>
          </w:p>
        </w:tc>
      </w:tr>
      <w:tr w:rsidR="0054025B" w:rsidRPr="00FA11A8" w14:paraId="735A5DCD" w14:textId="77777777" w:rsidTr="005B7C7B">
        <w:trPr>
          <w:trHeight w:val="12968"/>
        </w:trPr>
        <w:tc>
          <w:tcPr>
            <w:tcW w:w="1736" w:type="dxa"/>
            <w:gridSpan w:val="2"/>
          </w:tcPr>
          <w:p w14:paraId="4182002C" w14:textId="41699C4E" w:rsidR="0054025B" w:rsidRDefault="0054025B" w:rsidP="00D3315D">
            <w:pPr>
              <w:bidi/>
              <w:ind w:left="84"/>
              <w:jc w:val="both"/>
              <w:rPr>
                <w:b/>
                <w:bCs/>
                <w:color w:val="3A7C22" w:themeColor="accent6" w:themeShade="BF"/>
                <w:rtl/>
              </w:rPr>
            </w:pPr>
            <w:r>
              <w:rPr>
                <w:rFonts w:cstheme="majorBidi" w:hint="cs"/>
                <w:bCs/>
                <w:color w:val="3A7C22" w:themeColor="accent6" w:themeShade="BF"/>
                <w:rtl/>
              </w:rPr>
              <w:t xml:space="preserve">2- </w:t>
            </w:r>
            <w:r w:rsidR="005B7C7B" w:rsidRPr="005B7C7B">
              <w:rPr>
                <w:bCs/>
                <w:color w:val="3A7C22" w:themeColor="accent6" w:themeShade="BF"/>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5B7C7B" w:rsidRDefault="005B7C7B" w:rsidP="005B7C7B">
            <w:pPr>
              <w:bidi/>
              <w:ind w:left="84"/>
              <w:jc w:val="both"/>
              <w:rPr>
                <w:b/>
                <w:bCs/>
                <w:color w:val="3A7C22" w:themeColor="accent6" w:themeShade="BF"/>
                <w:rtl/>
              </w:rPr>
            </w:pPr>
          </w:p>
          <w:p w14:paraId="334D6D54" w14:textId="77777777" w:rsidR="0056045A" w:rsidRDefault="0056045A" w:rsidP="0056045A">
            <w:pPr>
              <w:bidi/>
              <w:ind w:left="84"/>
              <w:jc w:val="both"/>
              <w:rPr>
                <w:rFonts w:cstheme="majorBidi"/>
                <w:b/>
                <w:bCs/>
                <w:color w:val="C00000"/>
                <w:rtl/>
              </w:rPr>
            </w:pPr>
            <w:r w:rsidRPr="000A43D3">
              <w:rPr>
                <w:rFonts w:cstheme="majorBidi" w:hint="cs"/>
                <w:bCs/>
                <w:color w:val="C00000"/>
                <w:rtl/>
              </w:rPr>
              <w:t>(</w:t>
            </w:r>
            <w:r>
              <w:rPr>
                <w:rFonts w:cstheme="majorBidi" w:hint="cs"/>
                <w:bCs/>
                <w:color w:val="C00000"/>
                <w:rtl/>
              </w:rPr>
              <w:t>تلخيص محايد + اقتباس حرفي + سياق غير لفظي)</w:t>
            </w:r>
          </w:p>
          <w:p w14:paraId="30754AED" w14:textId="3C680516" w:rsidR="0056045A" w:rsidRPr="00FA11A8" w:rsidRDefault="0056045A" w:rsidP="0056045A">
            <w:pPr>
              <w:bidi/>
              <w:ind w:left="84"/>
              <w:jc w:val="both"/>
              <w:rPr>
                <w:rFonts w:cstheme="majorBidi"/>
                <w:b/>
                <w:bCs/>
                <w:color w:val="0B769F" w:themeColor="accent4" w:themeShade="BF"/>
                <w:rtl/>
              </w:rPr>
            </w:pPr>
            <w:r>
              <w:rPr>
                <w:rFonts w:cstheme="majorBidi" w:hint="cs"/>
                <w:bCs/>
                <w:color w:val="0B769F" w:themeColor="accent4" w:themeShade="BF"/>
                <w:rtl/>
              </w:rPr>
              <w:t xml:space="preserve">ت = تفسير </w:t>
            </w:r>
          </w:p>
        </w:tc>
        <w:tc>
          <w:tcPr>
            <w:tcW w:w="2762" w:type="dxa"/>
            <w:gridSpan w:val="2"/>
          </w:tcPr>
          <w:p w14:paraId="03C18C06" w14:textId="640CFAE8" w:rsidR="00F837FC" w:rsidRDefault="007249E5" w:rsidP="007249E5">
            <w:pPr>
              <w:numPr>
                <w:ilvl w:val="0"/>
                <w:numId w:val="38"/>
              </w:numPr>
              <w:shd w:val="clear" w:color="auto" w:fill="FFFFFF"/>
              <w:bidi/>
              <w:spacing w:after="180"/>
              <w:rPr>
                <w:rFonts w:cstheme="majorBidi"/>
                <w:color w:val="0B769F" w:themeColor="accent4" w:themeShade="BF"/>
              </w:rPr>
            </w:pPr>
            <w:r w:rsidRPr="007249E5">
              <w:rPr>
                <w:rFonts w:ascii="Calibri" w:hAnsi="Calibri" w:cs="Calibri"/>
                <w:color w:val="0B769F" w:themeColor="accent4" w:themeShade="BF"/>
                <w:rtl/>
              </w:rPr>
              <w:t xml:space="preserve">كمؤسسة رعاية صحية أولوية لدينا العديد من الفرص لدينا العديد من التخصصات للحصول على العافية والحياة الطيبة لأننا نتابع المريض من </w:t>
            </w:r>
            <w:r w:rsidRPr="007249E5">
              <w:rPr>
                <w:rFonts w:ascii="Calibri" w:hAnsi="Calibri" w:cs="Calibri" w:hint="cs"/>
                <w:color w:val="0B769F" w:themeColor="accent4" w:themeShade="BF"/>
                <w:rtl/>
              </w:rPr>
              <w:t>الطفولة</w:t>
            </w:r>
            <w:r w:rsidRPr="007249E5">
              <w:rPr>
                <w:rFonts w:ascii="Calibri" w:hAnsi="Calibri" w:cs="Calibri" w:hint="eastAsia"/>
                <w:color w:val="0B769F" w:themeColor="accent4" w:themeShade="BF"/>
                <w:rtl/>
              </w:rPr>
              <w:t>،</w:t>
            </w:r>
            <w:r w:rsidRPr="007249E5">
              <w:rPr>
                <w:rFonts w:ascii="Calibri" w:hAnsi="Calibri" w:cs="Calibri"/>
                <w:color w:val="0B769F" w:themeColor="accent4" w:themeShade="BF"/>
                <w:rtl/>
              </w:rPr>
              <w:t xml:space="preserve"> ولكن بحاجة إلى دعم ووقت وتدريب</w:t>
            </w:r>
            <w:r w:rsidRPr="007249E5">
              <w:rPr>
                <w:rFonts w:cstheme="majorBidi"/>
                <w:color w:val="000000"/>
              </w:rPr>
              <w:t>.</w:t>
            </w:r>
          </w:p>
          <w:p w14:paraId="6D26DC02" w14:textId="77777777" w:rsidR="004E49F3" w:rsidRPr="00F837FC" w:rsidRDefault="004E49F3" w:rsidP="004E49F3">
            <w:pPr>
              <w:shd w:val="clear" w:color="auto" w:fill="FFFFFF"/>
              <w:bidi/>
              <w:spacing w:after="180"/>
              <w:ind w:left="720"/>
              <w:rPr>
                <w:rFonts w:cstheme="majorBidi"/>
                <w:color w:val="0B769F" w:themeColor="accent4" w:themeShade="BF"/>
              </w:rPr>
            </w:pPr>
          </w:p>
          <w:p w14:paraId="2C18D849" w14:textId="77777777" w:rsidR="0054025B" w:rsidRPr="00FA11A8" w:rsidRDefault="0054025B" w:rsidP="00D3315D">
            <w:pPr>
              <w:bidi/>
              <w:rPr>
                <w:rFonts w:cstheme="majorBidi"/>
                <w:b/>
                <w:bCs/>
                <w:color w:val="0B769F" w:themeColor="accent4" w:themeShade="BF"/>
                <w:rtl/>
              </w:rPr>
            </w:pPr>
          </w:p>
        </w:tc>
        <w:tc>
          <w:tcPr>
            <w:tcW w:w="2688" w:type="dxa"/>
            <w:gridSpan w:val="2"/>
          </w:tcPr>
          <w:p w14:paraId="502E2EF4" w14:textId="3EFBAC17" w:rsidR="0054025B" w:rsidRPr="00FA11A8" w:rsidRDefault="00F837FC" w:rsidP="00F837FC">
            <w:pPr>
              <w:numPr>
                <w:ilvl w:val="0"/>
                <w:numId w:val="39"/>
              </w:numPr>
              <w:shd w:val="clear" w:color="auto" w:fill="FFFFFF"/>
              <w:bidi/>
              <w:spacing w:after="180"/>
              <w:rPr>
                <w:rFonts w:cstheme="majorBidi"/>
                <w:b/>
                <w:bCs/>
                <w:color w:val="0B769F" w:themeColor="accent4" w:themeShade="BF"/>
                <w:rtl/>
              </w:rPr>
            </w:pPr>
            <w:r>
              <w:rPr>
                <w:rFonts w:cstheme="majorBidi" w:hint="cs"/>
                <w:color w:val="000000"/>
                <w:rtl/>
              </w:rPr>
              <w:t>................</w:t>
            </w:r>
          </w:p>
        </w:tc>
        <w:tc>
          <w:tcPr>
            <w:tcW w:w="2688" w:type="dxa"/>
            <w:gridSpan w:val="3"/>
          </w:tcPr>
          <w:p w14:paraId="16CC1698" w14:textId="25FBA829" w:rsidR="0054025B" w:rsidRPr="00FA11A8" w:rsidRDefault="00F837FC" w:rsidP="00F837FC">
            <w:pPr>
              <w:numPr>
                <w:ilvl w:val="0"/>
                <w:numId w:val="40"/>
              </w:numPr>
              <w:shd w:val="clear" w:color="auto" w:fill="FFFFFF"/>
              <w:bidi/>
              <w:spacing w:after="180"/>
              <w:rPr>
                <w:rFonts w:cstheme="majorBidi"/>
                <w:b/>
                <w:bCs/>
                <w:color w:val="0B769F" w:themeColor="accent4" w:themeShade="BF"/>
                <w:rtl/>
              </w:rPr>
            </w:pPr>
            <w:r>
              <w:rPr>
                <w:rFonts w:cstheme="majorBidi" w:hint="cs"/>
                <w:color w:val="000000"/>
                <w:rtl/>
              </w:rPr>
              <w:t>..............</w:t>
            </w:r>
          </w:p>
        </w:tc>
        <w:tc>
          <w:tcPr>
            <w:tcW w:w="2688" w:type="dxa"/>
            <w:gridSpan w:val="3"/>
          </w:tcPr>
          <w:p w14:paraId="2327D02F" w14:textId="77777777" w:rsidR="00F837FC" w:rsidRPr="00F837FC" w:rsidRDefault="00F837FC" w:rsidP="00F837FC">
            <w:pPr>
              <w:numPr>
                <w:ilvl w:val="0"/>
                <w:numId w:val="41"/>
              </w:numPr>
              <w:shd w:val="clear" w:color="auto" w:fill="FFFFFF"/>
              <w:bidi/>
              <w:spacing w:after="180"/>
              <w:rPr>
                <w:rFonts w:ascii="Calibri" w:hAnsi="Calibri" w:cs="Calibri"/>
                <w:color w:val="0B769F" w:themeColor="accent4" w:themeShade="BF"/>
              </w:rPr>
            </w:pPr>
            <w:r w:rsidRPr="00F837FC">
              <w:rPr>
                <w:rFonts w:ascii="Calibri" w:hAnsi="Calibri" w:cs="Calibri"/>
                <w:color w:val="0B769F" w:themeColor="accent4" w:themeShade="BF"/>
                <w:rtl/>
              </w:rPr>
              <w:t>إذا توفر الوعي بالمشكلة</w:t>
            </w:r>
            <w:r w:rsidRPr="00F837FC">
              <w:rPr>
                <w:rFonts w:ascii="Calibri" w:hAnsi="Calibri" w:cs="Calibri"/>
                <w:color w:val="0B769F" w:themeColor="accent4" w:themeShade="BF"/>
              </w:rPr>
              <w:br/>
            </w:r>
            <w:r w:rsidRPr="00F837FC">
              <w:rPr>
                <w:rFonts w:ascii="Calibri" w:hAnsi="Calibri" w:cs="Calibri"/>
                <w:color w:val="0B769F" w:themeColor="accent4" w:themeShade="BF"/>
                <w:rtl/>
              </w:rPr>
              <w:t>قد تتوفر الوسائل</w:t>
            </w:r>
          </w:p>
          <w:p w14:paraId="496A55AB" w14:textId="77777777" w:rsidR="00F837FC" w:rsidRPr="00F837FC" w:rsidRDefault="00F837FC" w:rsidP="00F837FC">
            <w:pPr>
              <w:numPr>
                <w:ilvl w:val="0"/>
                <w:numId w:val="41"/>
              </w:numPr>
              <w:shd w:val="clear" w:color="auto" w:fill="FFFFFF"/>
              <w:bidi/>
              <w:spacing w:after="180"/>
              <w:rPr>
                <w:rFonts w:ascii="Calibri" w:hAnsi="Calibri" w:cs="Calibri"/>
                <w:color w:val="0B769F" w:themeColor="accent4" w:themeShade="BF"/>
              </w:rPr>
            </w:pPr>
            <w:r w:rsidRPr="00F837FC">
              <w:rPr>
                <w:rFonts w:ascii="Calibri" w:hAnsi="Calibri" w:cs="Calibri"/>
                <w:color w:val="0B769F" w:themeColor="accent4" w:themeShade="BF"/>
                <w:rtl/>
              </w:rPr>
              <w:t>لدينا إمكانيات جيدة</w:t>
            </w:r>
          </w:p>
          <w:p w14:paraId="0F655C9D" w14:textId="398D988B" w:rsidR="00F837FC" w:rsidRPr="00F837FC" w:rsidRDefault="00F837FC" w:rsidP="00F837FC">
            <w:pPr>
              <w:numPr>
                <w:ilvl w:val="0"/>
                <w:numId w:val="41"/>
              </w:numPr>
              <w:shd w:val="clear" w:color="auto" w:fill="FFFFFF"/>
              <w:bidi/>
              <w:spacing w:after="180"/>
              <w:rPr>
                <w:rFonts w:ascii="Calibri" w:hAnsi="Calibri" w:cs="Calibri"/>
                <w:color w:val="0B769F" w:themeColor="accent4" w:themeShade="BF"/>
              </w:rPr>
            </w:pPr>
            <w:r w:rsidRPr="00F837FC">
              <w:rPr>
                <w:rFonts w:ascii="Calibri" w:hAnsi="Calibri" w:cs="Calibri"/>
                <w:color w:val="0B769F" w:themeColor="accent4" w:themeShade="BF"/>
                <w:rtl/>
              </w:rPr>
              <w:t>لدينا مركز الأسرة الدولي</w:t>
            </w:r>
            <w:r w:rsidRPr="00F837FC">
              <w:rPr>
                <w:rFonts w:ascii="Calibri" w:hAnsi="Calibri" w:cs="Calibri"/>
                <w:color w:val="0B769F" w:themeColor="accent4" w:themeShade="BF"/>
              </w:rPr>
              <w:br/>
            </w:r>
            <w:r w:rsidRPr="00F837FC">
              <w:rPr>
                <w:rFonts w:ascii="Calibri" w:hAnsi="Calibri" w:cs="Calibri"/>
                <w:color w:val="0B769F" w:themeColor="accent4" w:themeShade="BF"/>
                <w:rtl/>
              </w:rPr>
              <w:t>مركز الدولي للأسرة العربية</w:t>
            </w:r>
            <w:r w:rsidRPr="00F837FC">
              <w:rPr>
                <w:rFonts w:ascii="Calibri" w:hAnsi="Calibri" w:cs="Calibri"/>
                <w:color w:val="0B769F" w:themeColor="accent4" w:themeShade="BF"/>
              </w:rPr>
              <w:br/>
            </w:r>
            <w:r w:rsidRPr="00F837FC">
              <w:rPr>
                <w:rFonts w:ascii="Calibri" w:hAnsi="Calibri" w:cs="Calibri"/>
                <w:color w:val="0B769F" w:themeColor="accent4" w:themeShade="BF"/>
                <w:rtl/>
              </w:rPr>
              <w:t>موجود لدعم صحة</w:t>
            </w:r>
            <w:r w:rsidRPr="00F837FC">
              <w:rPr>
                <w:rFonts w:ascii="Calibri" w:hAnsi="Calibri" w:cs="Calibri"/>
                <w:color w:val="0B769F" w:themeColor="accent4" w:themeShade="BF"/>
              </w:rPr>
              <w:br/>
            </w:r>
            <w:r w:rsidRPr="00F837FC">
              <w:rPr>
                <w:rFonts w:ascii="Calibri" w:hAnsi="Calibri" w:cs="Calibri"/>
                <w:color w:val="0B769F" w:themeColor="accent4" w:themeShade="BF"/>
                <w:rtl/>
              </w:rPr>
              <w:t xml:space="preserve">وتوعية الأسرة </w:t>
            </w:r>
            <w:r w:rsidR="00AB4547">
              <w:rPr>
                <w:rFonts w:ascii="Calibri" w:hAnsi="Calibri" w:cs="Calibri" w:hint="cs"/>
                <w:color w:val="0B769F" w:themeColor="accent4" w:themeShade="BF"/>
                <w:rtl/>
              </w:rPr>
              <w:t>ب</w:t>
            </w:r>
            <w:r w:rsidRPr="00F837FC">
              <w:rPr>
                <w:rFonts w:ascii="Calibri" w:hAnsi="Calibri" w:cs="Calibri"/>
                <w:color w:val="0B769F" w:themeColor="accent4" w:themeShade="BF"/>
                <w:rtl/>
              </w:rPr>
              <w:t>دورها</w:t>
            </w:r>
            <w:r w:rsidRPr="00F837FC">
              <w:rPr>
                <w:rFonts w:ascii="Calibri" w:hAnsi="Calibri" w:cs="Calibri"/>
                <w:color w:val="0B769F" w:themeColor="accent4" w:themeShade="BF"/>
              </w:rPr>
              <w:br/>
            </w:r>
            <w:r w:rsidRPr="00F837FC">
              <w:rPr>
                <w:rFonts w:ascii="Calibri" w:hAnsi="Calibri" w:cs="Calibri"/>
                <w:color w:val="0B769F" w:themeColor="accent4" w:themeShade="BF"/>
                <w:rtl/>
              </w:rPr>
              <w:t>الفعال</w:t>
            </w:r>
          </w:p>
          <w:p w14:paraId="3E9E9E32" w14:textId="77777777" w:rsidR="00F837FC" w:rsidRPr="00F837FC" w:rsidRDefault="00F837FC" w:rsidP="00F837FC">
            <w:pPr>
              <w:numPr>
                <w:ilvl w:val="0"/>
                <w:numId w:val="41"/>
              </w:numPr>
              <w:shd w:val="clear" w:color="auto" w:fill="FFFFFF"/>
              <w:tabs>
                <w:tab w:val="num" w:pos="720"/>
              </w:tabs>
              <w:bidi/>
              <w:spacing w:after="180"/>
              <w:rPr>
                <w:rFonts w:ascii="Calibri" w:hAnsi="Calibri" w:cs="Calibri"/>
                <w:color w:val="0B769F" w:themeColor="accent4" w:themeShade="BF"/>
              </w:rPr>
            </w:pPr>
            <w:r w:rsidRPr="00F837FC">
              <w:rPr>
                <w:rFonts w:ascii="Calibri" w:hAnsi="Calibri" w:cs="Calibri"/>
                <w:color w:val="0B769F" w:themeColor="accent4" w:themeShade="BF"/>
                <w:rtl/>
              </w:rPr>
              <w:t>تفعيل التعاون</w:t>
            </w:r>
            <w:r w:rsidRPr="00F837FC">
              <w:rPr>
                <w:rFonts w:ascii="Calibri" w:hAnsi="Calibri" w:cs="Calibri"/>
                <w:color w:val="0B769F" w:themeColor="accent4" w:themeShade="BF"/>
              </w:rPr>
              <w:br/>
            </w:r>
            <w:r w:rsidRPr="00F837FC">
              <w:rPr>
                <w:rFonts w:ascii="Calibri" w:hAnsi="Calibri" w:cs="Calibri"/>
                <w:color w:val="0B769F" w:themeColor="accent4" w:themeShade="BF"/>
                <w:rtl/>
              </w:rPr>
              <w:t>بين المراكز والوزارة</w:t>
            </w:r>
          </w:p>
          <w:p w14:paraId="1B8916DE" w14:textId="455C57AA" w:rsidR="00F837FC" w:rsidRPr="00F837FC" w:rsidRDefault="00F837FC" w:rsidP="00F837FC">
            <w:pPr>
              <w:numPr>
                <w:ilvl w:val="0"/>
                <w:numId w:val="41"/>
              </w:numPr>
              <w:shd w:val="clear" w:color="auto" w:fill="FFFFFF"/>
              <w:tabs>
                <w:tab w:val="num" w:pos="720"/>
              </w:tabs>
              <w:bidi/>
              <w:spacing w:after="180"/>
              <w:rPr>
                <w:rFonts w:ascii="Calibri" w:hAnsi="Calibri" w:cs="Calibri"/>
                <w:color w:val="0B769F" w:themeColor="accent4" w:themeShade="BF"/>
              </w:rPr>
            </w:pPr>
            <w:r w:rsidRPr="00F837FC">
              <w:rPr>
                <w:rFonts w:ascii="Calibri" w:hAnsi="Calibri" w:cs="Calibri"/>
                <w:color w:val="0B769F" w:themeColor="accent4" w:themeShade="BF"/>
                <w:rtl/>
              </w:rPr>
              <w:t>تدريب</w:t>
            </w:r>
            <w:r w:rsidR="00AB4547">
              <w:rPr>
                <w:rFonts w:ascii="Calibri" w:hAnsi="Calibri" w:cs="Calibri" w:hint="cs"/>
                <w:color w:val="0B769F" w:themeColor="accent4" w:themeShade="BF"/>
                <w:rtl/>
              </w:rPr>
              <w:t xml:space="preserve"> الكوادر</w:t>
            </w:r>
            <w:r w:rsidRPr="00F837FC">
              <w:rPr>
                <w:rFonts w:ascii="Calibri" w:hAnsi="Calibri" w:cs="Calibri"/>
                <w:color w:val="0B769F" w:themeColor="accent4" w:themeShade="BF"/>
                <w:rtl/>
              </w:rPr>
              <w:t xml:space="preserve"> أصبح</w:t>
            </w:r>
            <w:r w:rsidRPr="00F837FC">
              <w:rPr>
                <w:rFonts w:ascii="Calibri" w:hAnsi="Calibri" w:cs="Calibri"/>
                <w:color w:val="0B769F" w:themeColor="accent4" w:themeShade="BF"/>
              </w:rPr>
              <w:br/>
            </w:r>
            <w:r w:rsidRPr="00F837FC">
              <w:rPr>
                <w:rFonts w:ascii="Calibri" w:hAnsi="Calibri" w:cs="Calibri"/>
                <w:color w:val="0B769F" w:themeColor="accent4" w:themeShade="BF"/>
                <w:rtl/>
              </w:rPr>
              <w:t>عالمي ويمكن جلب</w:t>
            </w:r>
            <w:r w:rsidRPr="00F837FC">
              <w:rPr>
                <w:rFonts w:ascii="Calibri" w:hAnsi="Calibri" w:cs="Calibri"/>
                <w:color w:val="0B769F" w:themeColor="accent4" w:themeShade="BF"/>
              </w:rPr>
              <w:br/>
            </w:r>
            <w:r w:rsidRPr="00F837FC">
              <w:rPr>
                <w:rFonts w:ascii="Calibri" w:hAnsi="Calibri" w:cs="Calibri"/>
                <w:color w:val="0B769F" w:themeColor="accent4" w:themeShade="BF"/>
                <w:rtl/>
              </w:rPr>
              <w:t>المدربين من الخارج</w:t>
            </w:r>
          </w:p>
          <w:p w14:paraId="64374DAA" w14:textId="75DDD7FB" w:rsidR="00F837FC" w:rsidRPr="00F837FC" w:rsidRDefault="00F837FC" w:rsidP="00F837FC">
            <w:pPr>
              <w:numPr>
                <w:ilvl w:val="0"/>
                <w:numId w:val="41"/>
              </w:numPr>
              <w:shd w:val="clear" w:color="auto" w:fill="FFFFFF"/>
              <w:bidi/>
              <w:spacing w:after="180"/>
              <w:rPr>
                <w:rFonts w:ascii="Calibri" w:hAnsi="Calibri" w:cs="Calibri"/>
                <w:color w:val="0B769F" w:themeColor="accent4" w:themeShade="BF"/>
              </w:rPr>
            </w:pPr>
            <w:r w:rsidRPr="00F837FC">
              <w:rPr>
                <w:rFonts w:ascii="Calibri" w:hAnsi="Calibri" w:cs="Calibri"/>
                <w:color w:val="0B769F" w:themeColor="accent4" w:themeShade="BF"/>
                <w:rtl/>
              </w:rPr>
              <w:t>تعزيز التوعية</w:t>
            </w:r>
            <w:r w:rsidRPr="00F837FC">
              <w:rPr>
                <w:rFonts w:ascii="Calibri" w:hAnsi="Calibri" w:cs="Calibri"/>
                <w:color w:val="0B769F" w:themeColor="accent4" w:themeShade="BF"/>
              </w:rPr>
              <w:br/>
            </w:r>
            <w:r w:rsidRPr="00F837FC">
              <w:rPr>
                <w:rFonts w:ascii="Calibri" w:hAnsi="Calibri" w:cs="Calibri"/>
                <w:color w:val="0B769F" w:themeColor="accent4" w:themeShade="BF"/>
                <w:rtl/>
              </w:rPr>
              <w:t>عبر وسائل</w:t>
            </w:r>
            <w:r w:rsidRPr="00F837FC">
              <w:rPr>
                <w:rFonts w:ascii="Calibri" w:hAnsi="Calibri" w:cs="Calibri"/>
                <w:color w:val="0B769F" w:themeColor="accent4" w:themeShade="BF"/>
              </w:rPr>
              <w:br/>
            </w:r>
            <w:r w:rsidRPr="00F837FC">
              <w:rPr>
                <w:rFonts w:ascii="Calibri" w:hAnsi="Calibri" w:cs="Calibri"/>
                <w:color w:val="0B769F" w:themeColor="accent4" w:themeShade="BF"/>
                <w:rtl/>
              </w:rPr>
              <w:t>التواصل ووسائل الإعلام</w:t>
            </w:r>
          </w:p>
          <w:p w14:paraId="38AB69E5" w14:textId="77777777" w:rsidR="00F837FC" w:rsidRPr="00F837FC" w:rsidRDefault="00F837FC" w:rsidP="00F837FC">
            <w:pPr>
              <w:numPr>
                <w:ilvl w:val="0"/>
                <w:numId w:val="41"/>
              </w:numPr>
              <w:shd w:val="clear" w:color="auto" w:fill="FFFFFF"/>
              <w:bidi/>
              <w:spacing w:after="180"/>
              <w:rPr>
                <w:rFonts w:ascii="Calibri" w:hAnsi="Calibri" w:cs="Calibri"/>
                <w:color w:val="0B769F" w:themeColor="accent4" w:themeShade="BF"/>
              </w:rPr>
            </w:pPr>
            <w:r w:rsidRPr="00F837FC">
              <w:rPr>
                <w:rFonts w:ascii="Calibri" w:hAnsi="Calibri" w:cs="Calibri"/>
                <w:color w:val="0B769F" w:themeColor="accent4" w:themeShade="BF"/>
                <w:rtl/>
              </w:rPr>
              <w:t>التوعية – الإعلام لدينا</w:t>
            </w:r>
            <w:r w:rsidRPr="00F837FC">
              <w:rPr>
                <w:rFonts w:ascii="Calibri" w:hAnsi="Calibri" w:cs="Calibri"/>
                <w:color w:val="0B769F" w:themeColor="accent4" w:themeShade="BF"/>
              </w:rPr>
              <w:br/>
            </w:r>
            <w:r w:rsidRPr="00F837FC">
              <w:rPr>
                <w:rFonts w:ascii="Calibri" w:hAnsi="Calibri" w:cs="Calibri"/>
                <w:color w:val="0B769F" w:themeColor="accent4" w:themeShade="BF"/>
                <w:rtl/>
              </w:rPr>
              <w:t>عدة اختصاصات</w:t>
            </w:r>
          </w:p>
          <w:p w14:paraId="34A4F709" w14:textId="77777777" w:rsidR="00F837FC" w:rsidRPr="00AB4547" w:rsidRDefault="00F837FC" w:rsidP="00AB4547">
            <w:pPr>
              <w:shd w:val="clear" w:color="auto" w:fill="FFFFFF"/>
              <w:bidi/>
              <w:spacing w:after="180"/>
              <w:ind w:left="360"/>
              <w:rPr>
                <w:rFonts w:ascii="Calibri" w:hAnsi="Calibri" w:cs="Calibri"/>
                <w:color w:val="0B769F" w:themeColor="accent4" w:themeShade="BF"/>
              </w:rPr>
            </w:pPr>
          </w:p>
          <w:p w14:paraId="2E8B716E" w14:textId="77777777" w:rsidR="0054025B" w:rsidRPr="00FA11A8" w:rsidRDefault="0054025B" w:rsidP="00D3315D">
            <w:pPr>
              <w:bidi/>
              <w:rPr>
                <w:rFonts w:cstheme="majorBidi"/>
                <w:b/>
                <w:bCs/>
                <w:color w:val="0B769F" w:themeColor="accent4" w:themeShade="BF"/>
                <w:rtl/>
              </w:rPr>
            </w:pPr>
          </w:p>
        </w:tc>
        <w:tc>
          <w:tcPr>
            <w:tcW w:w="2691" w:type="dxa"/>
            <w:gridSpan w:val="3"/>
          </w:tcPr>
          <w:p w14:paraId="368B42E2" w14:textId="376C1022" w:rsidR="0054025B" w:rsidRPr="00FA11A8" w:rsidRDefault="008B7D5F" w:rsidP="008B7D5F">
            <w:pPr>
              <w:numPr>
                <w:ilvl w:val="0"/>
                <w:numId w:val="42"/>
              </w:numPr>
              <w:shd w:val="clear" w:color="auto" w:fill="FFFFFF"/>
              <w:bidi/>
              <w:spacing w:after="180"/>
              <w:rPr>
                <w:rFonts w:cstheme="majorBidi"/>
                <w:b/>
                <w:bCs/>
                <w:color w:val="0B769F" w:themeColor="accent4" w:themeShade="BF"/>
                <w:rtl/>
              </w:rPr>
            </w:pPr>
            <w:r>
              <w:rPr>
                <w:rFonts w:cstheme="majorBidi" w:hint="cs"/>
                <w:color w:val="000000"/>
                <w:rtl/>
              </w:rPr>
              <w:t>...............</w:t>
            </w:r>
          </w:p>
        </w:tc>
        <w:tc>
          <w:tcPr>
            <w:tcW w:w="2692" w:type="dxa"/>
            <w:gridSpan w:val="3"/>
          </w:tcPr>
          <w:p w14:paraId="00E05071" w14:textId="0B4D7917" w:rsidR="00D7472F" w:rsidRPr="00EE5251" w:rsidRDefault="008B7D5F" w:rsidP="00D7472F">
            <w:pPr>
              <w:numPr>
                <w:ilvl w:val="0"/>
                <w:numId w:val="43"/>
              </w:numPr>
              <w:shd w:val="clear" w:color="auto" w:fill="FFFFFF"/>
              <w:bidi/>
              <w:spacing w:after="180"/>
              <w:rPr>
                <w:rFonts w:cstheme="majorBidi"/>
                <w:color w:val="000000"/>
              </w:rPr>
            </w:pPr>
            <w:r>
              <w:rPr>
                <w:rFonts w:cstheme="majorBidi" w:hint="cs"/>
                <w:color w:val="000000"/>
                <w:rtl/>
              </w:rPr>
              <w:t>..............</w:t>
            </w:r>
          </w:p>
          <w:p w14:paraId="17919B3D" w14:textId="77777777" w:rsidR="0054025B" w:rsidRPr="00FA11A8" w:rsidRDefault="0054025B" w:rsidP="00D3315D">
            <w:pPr>
              <w:bidi/>
              <w:rPr>
                <w:rFonts w:cstheme="majorBidi"/>
                <w:b/>
                <w:bCs/>
                <w:color w:val="0B769F" w:themeColor="accent4" w:themeShade="BF"/>
                <w:rtl/>
              </w:rPr>
            </w:pPr>
          </w:p>
        </w:tc>
        <w:tc>
          <w:tcPr>
            <w:tcW w:w="2691" w:type="dxa"/>
            <w:gridSpan w:val="3"/>
          </w:tcPr>
          <w:p w14:paraId="1E88D9DB" w14:textId="576FFB4B" w:rsidR="00D7472F" w:rsidRPr="005C57CE" w:rsidRDefault="005C57CE" w:rsidP="00D7472F">
            <w:pPr>
              <w:numPr>
                <w:ilvl w:val="0"/>
                <w:numId w:val="44"/>
              </w:numPr>
              <w:shd w:val="clear" w:color="auto" w:fill="FFFFFF"/>
              <w:bidi/>
              <w:spacing w:after="180"/>
              <w:rPr>
                <w:rFonts w:ascii="Calibri" w:hAnsi="Calibri" w:cs="Calibri"/>
                <w:color w:val="0B769F" w:themeColor="accent4" w:themeShade="BF"/>
              </w:rPr>
            </w:pPr>
            <w:r w:rsidRPr="005C57CE">
              <w:rPr>
                <w:rFonts w:ascii="Calibri" w:hAnsi="Calibri" w:cs="Calibri"/>
                <w:color w:val="0B769F" w:themeColor="accent4" w:themeShade="BF"/>
                <w:rtl/>
              </w:rPr>
              <w:t>يمكن نشر الوعي عن طريق الجامعات والطلاب.</w:t>
            </w:r>
          </w:p>
          <w:p w14:paraId="21584A6E" w14:textId="36AC7896" w:rsidR="005C57CE" w:rsidRDefault="005C57CE" w:rsidP="005C57CE">
            <w:pPr>
              <w:numPr>
                <w:ilvl w:val="0"/>
                <w:numId w:val="44"/>
              </w:numPr>
              <w:shd w:val="clear" w:color="auto" w:fill="FFFFFF"/>
              <w:bidi/>
              <w:spacing w:after="180"/>
              <w:rPr>
                <w:rFonts w:ascii="Calibri" w:hAnsi="Calibri" w:cs="Calibri"/>
                <w:color w:val="0B769F" w:themeColor="accent4" w:themeShade="BF"/>
              </w:rPr>
            </w:pPr>
            <w:r w:rsidRPr="005C57CE">
              <w:rPr>
                <w:rFonts w:ascii="Calibri" w:hAnsi="Calibri" w:cs="Calibri"/>
                <w:color w:val="0B769F" w:themeColor="accent4" w:themeShade="BF"/>
                <w:rtl/>
              </w:rPr>
              <w:t>وجود مركز امان فرصة لتحقيق الحياة الطيبة.</w:t>
            </w:r>
          </w:p>
          <w:p w14:paraId="09F2E904" w14:textId="5D36A025" w:rsidR="00633D48" w:rsidRPr="005C57CE" w:rsidRDefault="00633D48" w:rsidP="00633D48">
            <w:pPr>
              <w:numPr>
                <w:ilvl w:val="0"/>
                <w:numId w:val="44"/>
              </w:numPr>
              <w:shd w:val="clear" w:color="auto" w:fill="FFFFFF"/>
              <w:bidi/>
              <w:spacing w:after="180"/>
              <w:rPr>
                <w:rFonts w:ascii="Calibri" w:hAnsi="Calibri" w:cs="Calibri"/>
                <w:color w:val="0B769F" w:themeColor="accent4" w:themeShade="BF"/>
              </w:rPr>
            </w:pPr>
            <w:r>
              <w:rPr>
                <w:rFonts w:ascii="Calibri" w:hAnsi="Calibri" w:cs="Calibri" w:hint="cs"/>
                <w:color w:val="0B769F" w:themeColor="accent4" w:themeShade="BF"/>
                <w:rtl/>
              </w:rPr>
              <w:t>توفر جميع التخصصات في مركز امان فرصة لتعزيز ركائز الحياة الطيبة.</w:t>
            </w:r>
          </w:p>
          <w:p w14:paraId="47FD4368" w14:textId="77777777" w:rsidR="0054025B" w:rsidRPr="00FA11A8" w:rsidRDefault="0054025B" w:rsidP="00D3315D">
            <w:pPr>
              <w:bidi/>
              <w:rPr>
                <w:rFonts w:cstheme="majorBidi"/>
                <w:b/>
                <w:bCs/>
                <w:color w:val="0B769F" w:themeColor="accent4" w:themeShade="BF"/>
                <w:rtl/>
              </w:rPr>
            </w:pPr>
          </w:p>
        </w:tc>
        <w:tc>
          <w:tcPr>
            <w:tcW w:w="2585" w:type="dxa"/>
            <w:gridSpan w:val="2"/>
          </w:tcPr>
          <w:p w14:paraId="256D7626" w14:textId="339F0497" w:rsidR="0054025B" w:rsidRPr="00FA11A8" w:rsidRDefault="00E41AD2" w:rsidP="00E41AD2">
            <w:pPr>
              <w:numPr>
                <w:ilvl w:val="0"/>
                <w:numId w:val="45"/>
              </w:numPr>
              <w:shd w:val="clear" w:color="auto" w:fill="FFFFFF"/>
              <w:bidi/>
              <w:spacing w:after="180"/>
              <w:rPr>
                <w:rFonts w:cstheme="majorBidi"/>
                <w:b/>
                <w:bCs/>
                <w:color w:val="0B769F" w:themeColor="accent4" w:themeShade="BF"/>
                <w:rtl/>
              </w:rPr>
            </w:pPr>
            <w:r>
              <w:rPr>
                <w:rFonts w:cstheme="majorBidi" w:hint="cs"/>
                <w:color w:val="000000"/>
                <w:rtl/>
              </w:rPr>
              <w:t>................</w:t>
            </w:r>
          </w:p>
        </w:tc>
      </w:tr>
      <w:tr w:rsidR="004E49F3" w:rsidRPr="00FA11A8" w14:paraId="79F48883" w14:textId="77777777" w:rsidTr="005D4023">
        <w:trPr>
          <w:trHeight w:val="1925"/>
        </w:trPr>
        <w:tc>
          <w:tcPr>
            <w:tcW w:w="1736" w:type="dxa"/>
            <w:gridSpan w:val="2"/>
          </w:tcPr>
          <w:p w14:paraId="139BD531" w14:textId="2132565C" w:rsidR="004E49F3" w:rsidRPr="00FA11A8" w:rsidRDefault="004E49F3" w:rsidP="00D3315D">
            <w:pPr>
              <w:pStyle w:val="ListParagraph"/>
              <w:bidi/>
              <w:ind w:left="84"/>
              <w:jc w:val="both"/>
              <w:rPr>
                <w:rFonts w:cstheme="majorBidi"/>
                <w:bCs/>
                <w:color w:val="000000" w:themeColor="text1"/>
                <w:rtl/>
              </w:rPr>
            </w:pPr>
            <w:r>
              <w:rPr>
                <w:rFonts w:cstheme="majorBidi" w:hint="cs"/>
                <w:bCs/>
                <w:color w:val="000000" w:themeColor="text1"/>
                <w:rtl/>
              </w:rPr>
              <w:t xml:space="preserve">الملخص </w:t>
            </w:r>
          </w:p>
        </w:tc>
        <w:tc>
          <w:tcPr>
            <w:tcW w:w="16209" w:type="dxa"/>
            <w:gridSpan w:val="16"/>
          </w:tcPr>
          <w:p w14:paraId="23B2CEC6" w14:textId="286E6130" w:rsidR="004E49F3" w:rsidRPr="004E49F3" w:rsidRDefault="004E49F3" w:rsidP="004E49F3">
            <w:pPr>
              <w:pStyle w:val="ListParagraph"/>
              <w:numPr>
                <w:ilvl w:val="0"/>
                <w:numId w:val="65"/>
              </w:numPr>
              <w:bidi/>
              <w:rPr>
                <w:rFonts w:ascii="Calibri" w:hAnsi="Calibri" w:cs="Calibri"/>
                <w:color w:val="0B769F" w:themeColor="accent4" w:themeShade="BF"/>
                <w:rtl/>
              </w:rPr>
            </w:pPr>
            <w:r w:rsidRPr="004E49F3">
              <w:rPr>
                <w:rFonts w:ascii="Calibri" w:hAnsi="Calibri" w:cs="Calibri"/>
                <w:color w:val="0B769F" w:themeColor="accent4" w:themeShade="BF"/>
                <w:rtl/>
              </w:rPr>
              <w:t>الإمكانيات موجودة لتحقيق هذه الركائز في القطاع الصحي</w:t>
            </w:r>
            <w:r w:rsidRPr="004E49F3">
              <w:rPr>
                <w:rFonts w:ascii="Calibri" w:hAnsi="Calibri" w:cs="Calibri" w:hint="cs"/>
                <w:color w:val="0B769F" w:themeColor="accent4" w:themeShade="BF"/>
                <w:rtl/>
              </w:rPr>
              <w:t>.</w:t>
            </w:r>
          </w:p>
          <w:p w14:paraId="196999A1" w14:textId="48097099" w:rsidR="004E49F3" w:rsidRPr="004E49F3" w:rsidRDefault="004E49F3" w:rsidP="004E49F3">
            <w:pPr>
              <w:pStyle w:val="ListParagraph"/>
              <w:numPr>
                <w:ilvl w:val="0"/>
                <w:numId w:val="65"/>
              </w:numPr>
              <w:bidi/>
              <w:rPr>
                <w:rFonts w:ascii="Calibri" w:hAnsi="Calibri" w:cs="Calibri"/>
                <w:color w:val="0B769F" w:themeColor="accent4" w:themeShade="BF"/>
                <w:rtl/>
              </w:rPr>
            </w:pPr>
            <w:r w:rsidRPr="004E49F3">
              <w:rPr>
                <w:rFonts w:ascii="Calibri" w:hAnsi="Calibri" w:cs="Calibri"/>
                <w:color w:val="0B769F" w:themeColor="accent4" w:themeShade="BF"/>
                <w:rtl/>
              </w:rPr>
              <w:t xml:space="preserve">الكوادر </w:t>
            </w:r>
            <w:r w:rsidRPr="004E49F3">
              <w:rPr>
                <w:rFonts w:ascii="Calibri" w:hAnsi="Calibri" w:cs="Calibri" w:hint="cs"/>
                <w:color w:val="0B769F" w:themeColor="accent4" w:themeShade="BF"/>
                <w:rtl/>
              </w:rPr>
              <w:t>موجودة</w:t>
            </w:r>
            <w:r w:rsidRPr="004E49F3">
              <w:rPr>
                <w:rFonts w:ascii="Calibri" w:hAnsi="Calibri" w:cs="Calibri" w:hint="eastAsia"/>
                <w:color w:val="0B769F" w:themeColor="accent4" w:themeShade="BF"/>
                <w:rtl/>
              </w:rPr>
              <w:t>،</w:t>
            </w:r>
            <w:r w:rsidRPr="004E49F3">
              <w:rPr>
                <w:rFonts w:ascii="Calibri" w:hAnsi="Calibri" w:cs="Calibri"/>
                <w:color w:val="0B769F" w:themeColor="accent4" w:themeShade="BF"/>
                <w:rtl/>
              </w:rPr>
              <w:t xml:space="preserve"> ولكن الحاجة إلى تدريب</w:t>
            </w:r>
            <w:r w:rsidRPr="004E49F3">
              <w:rPr>
                <w:rFonts w:ascii="Calibri" w:hAnsi="Calibri" w:cs="Calibri" w:hint="cs"/>
                <w:color w:val="0B769F" w:themeColor="accent4" w:themeShade="BF"/>
                <w:rtl/>
              </w:rPr>
              <w:t>.</w:t>
            </w:r>
          </w:p>
          <w:p w14:paraId="01100E68" w14:textId="2878CE84" w:rsidR="004E49F3" w:rsidRPr="004E49F3" w:rsidRDefault="004E49F3" w:rsidP="004E49F3">
            <w:pPr>
              <w:pStyle w:val="ListParagraph"/>
              <w:numPr>
                <w:ilvl w:val="0"/>
                <w:numId w:val="65"/>
              </w:numPr>
              <w:bidi/>
              <w:rPr>
                <w:rFonts w:ascii="Calibri" w:hAnsi="Calibri" w:cs="Calibri"/>
                <w:color w:val="0B769F" w:themeColor="accent4" w:themeShade="BF"/>
                <w:rtl/>
              </w:rPr>
            </w:pPr>
            <w:r w:rsidRPr="004E49F3">
              <w:rPr>
                <w:rFonts w:ascii="Calibri" w:hAnsi="Calibri" w:cs="Calibri"/>
                <w:color w:val="0B769F" w:themeColor="accent4" w:themeShade="BF"/>
                <w:rtl/>
              </w:rPr>
              <w:t xml:space="preserve">لدينا عدة </w:t>
            </w:r>
            <w:r w:rsidRPr="004E49F3">
              <w:rPr>
                <w:rFonts w:ascii="Calibri" w:hAnsi="Calibri" w:cs="Calibri" w:hint="cs"/>
                <w:color w:val="0B769F" w:themeColor="accent4" w:themeShade="BF"/>
                <w:rtl/>
              </w:rPr>
              <w:t>اختصاصات</w:t>
            </w:r>
            <w:r w:rsidRPr="004E49F3">
              <w:rPr>
                <w:rFonts w:ascii="Calibri" w:hAnsi="Calibri" w:cs="Calibri" w:hint="eastAsia"/>
                <w:color w:val="0B769F" w:themeColor="accent4" w:themeShade="BF"/>
                <w:rtl/>
              </w:rPr>
              <w:t>،</w:t>
            </w:r>
            <w:r w:rsidRPr="004E49F3">
              <w:rPr>
                <w:rFonts w:ascii="Calibri" w:hAnsi="Calibri" w:cs="Calibri"/>
                <w:color w:val="0B769F" w:themeColor="accent4" w:themeShade="BF"/>
                <w:rtl/>
              </w:rPr>
              <w:t xml:space="preserve"> ولكن نحتاج إلى التنسيق </w:t>
            </w:r>
          </w:p>
          <w:p w14:paraId="4C6DEC82" w14:textId="77777777" w:rsidR="004E49F3" w:rsidRPr="004E49F3" w:rsidRDefault="004E49F3" w:rsidP="004E49F3">
            <w:pPr>
              <w:pStyle w:val="ListParagraph"/>
              <w:numPr>
                <w:ilvl w:val="0"/>
                <w:numId w:val="65"/>
              </w:numPr>
              <w:bidi/>
              <w:rPr>
                <w:rFonts w:ascii="Calibri" w:hAnsi="Calibri" w:cs="Calibri"/>
                <w:color w:val="0B769F" w:themeColor="accent4" w:themeShade="BF"/>
                <w:rtl/>
              </w:rPr>
            </w:pPr>
            <w:r w:rsidRPr="004E49F3">
              <w:rPr>
                <w:rFonts w:ascii="Calibri" w:hAnsi="Calibri" w:cs="Calibri"/>
                <w:color w:val="0B769F" w:themeColor="accent4" w:themeShade="BF"/>
                <w:rtl/>
              </w:rPr>
              <w:t>متابعة شاملة للمريض</w:t>
            </w:r>
          </w:p>
          <w:p w14:paraId="20F0AFF6" w14:textId="24B258C6" w:rsidR="004E49F3" w:rsidRPr="004E49F3" w:rsidRDefault="004E49F3" w:rsidP="004E49F3">
            <w:pPr>
              <w:pStyle w:val="ListParagraph"/>
              <w:numPr>
                <w:ilvl w:val="0"/>
                <w:numId w:val="65"/>
              </w:numPr>
              <w:bidi/>
              <w:rPr>
                <w:rFonts w:ascii="Calibri" w:hAnsi="Calibri" w:cs="Calibri"/>
                <w:rtl/>
              </w:rPr>
            </w:pPr>
            <w:r w:rsidRPr="004E49F3">
              <w:rPr>
                <w:rFonts w:ascii="Calibri" w:hAnsi="Calibri" w:cs="Calibri"/>
                <w:color w:val="0B769F" w:themeColor="accent4" w:themeShade="BF"/>
                <w:rtl/>
              </w:rPr>
              <w:t>في مركز أمان يتم تحقيق العديد من</w:t>
            </w:r>
            <w:r w:rsidRPr="004E49F3">
              <w:rPr>
                <w:rFonts w:ascii="Calibri" w:hAnsi="Calibri" w:cs="Calibri" w:hint="cs"/>
                <w:color w:val="0B769F" w:themeColor="accent4" w:themeShade="BF"/>
                <w:rtl/>
              </w:rPr>
              <w:t xml:space="preserve"> هذه الركائز.</w:t>
            </w:r>
          </w:p>
        </w:tc>
        <w:tc>
          <w:tcPr>
            <w:tcW w:w="2691" w:type="dxa"/>
            <w:gridSpan w:val="3"/>
          </w:tcPr>
          <w:p w14:paraId="4C9B42F0" w14:textId="77777777" w:rsidR="004E49F3" w:rsidRPr="00FA11A8" w:rsidRDefault="004E49F3" w:rsidP="00D3315D">
            <w:pPr>
              <w:bidi/>
              <w:rPr>
                <w:rFonts w:cstheme="majorBidi"/>
                <w:rtl/>
              </w:rPr>
            </w:pPr>
          </w:p>
        </w:tc>
        <w:tc>
          <w:tcPr>
            <w:tcW w:w="2585" w:type="dxa"/>
            <w:gridSpan w:val="2"/>
          </w:tcPr>
          <w:p w14:paraId="7B63D178" w14:textId="77777777" w:rsidR="004E49F3" w:rsidRDefault="004E49F3" w:rsidP="00D3315D">
            <w:pPr>
              <w:bidi/>
              <w:rPr>
                <w:rFonts w:cstheme="majorBidi"/>
                <w:rtl/>
              </w:rPr>
            </w:pPr>
          </w:p>
          <w:p w14:paraId="3F67D218" w14:textId="77777777" w:rsidR="004E49F3" w:rsidRDefault="004E49F3" w:rsidP="00D3315D">
            <w:pPr>
              <w:bidi/>
              <w:rPr>
                <w:rFonts w:cstheme="majorBidi"/>
                <w:rtl/>
              </w:rPr>
            </w:pPr>
          </w:p>
          <w:p w14:paraId="0CF3B2F8" w14:textId="77777777" w:rsidR="004E49F3" w:rsidRDefault="004E49F3" w:rsidP="00D3315D">
            <w:pPr>
              <w:bidi/>
              <w:rPr>
                <w:rFonts w:cstheme="majorBidi"/>
                <w:rtl/>
              </w:rPr>
            </w:pPr>
          </w:p>
          <w:p w14:paraId="7C259C2C" w14:textId="77777777" w:rsidR="004E49F3" w:rsidRDefault="004E49F3" w:rsidP="00D3315D">
            <w:pPr>
              <w:bidi/>
              <w:rPr>
                <w:rFonts w:cstheme="majorBidi"/>
                <w:rtl/>
              </w:rPr>
            </w:pPr>
          </w:p>
          <w:p w14:paraId="49E53A25" w14:textId="77777777" w:rsidR="004E49F3" w:rsidRPr="00FA11A8" w:rsidRDefault="004E49F3" w:rsidP="00D3315D">
            <w:pPr>
              <w:bidi/>
              <w:rPr>
                <w:rFonts w:cstheme="majorBidi"/>
                <w:rtl/>
              </w:rPr>
            </w:pPr>
          </w:p>
        </w:tc>
      </w:tr>
      <w:tr w:rsidR="000C0613" w:rsidRPr="00FA11A8" w14:paraId="0C5677BB" w14:textId="77777777" w:rsidTr="005B7C7B">
        <w:trPr>
          <w:trHeight w:val="630"/>
        </w:trPr>
        <w:tc>
          <w:tcPr>
            <w:tcW w:w="1736" w:type="dxa"/>
            <w:gridSpan w:val="2"/>
          </w:tcPr>
          <w:p w14:paraId="3525F916" w14:textId="77777777" w:rsidR="000C0613" w:rsidRPr="00517634" w:rsidRDefault="000C0613" w:rsidP="000C0613">
            <w:pPr>
              <w:bidi/>
              <w:ind w:left="84"/>
              <w:rPr>
                <w:rFonts w:cstheme="majorBidi"/>
                <w:b/>
                <w:bCs/>
                <w:color w:val="00B050"/>
                <w:rtl/>
              </w:rPr>
            </w:pPr>
          </w:p>
          <w:p w14:paraId="0CD17F43" w14:textId="43BD3F99" w:rsidR="000C0613" w:rsidRPr="00517634" w:rsidRDefault="000C0613" w:rsidP="000C0613">
            <w:pPr>
              <w:bidi/>
              <w:ind w:left="84"/>
              <w:rPr>
                <w:rFonts w:cstheme="majorBidi"/>
                <w:b/>
                <w:bCs/>
                <w:color w:val="00B050"/>
                <w:rtl/>
              </w:rPr>
            </w:pPr>
            <w:r w:rsidRPr="00517634">
              <w:rPr>
                <w:rFonts w:cstheme="majorBidi" w:hint="cs"/>
                <w:bCs/>
                <w:color w:val="00B050"/>
                <w:rtl/>
              </w:rPr>
              <w:t>الجزء الثاني</w:t>
            </w:r>
          </w:p>
        </w:tc>
        <w:tc>
          <w:tcPr>
            <w:tcW w:w="2762" w:type="dxa"/>
            <w:gridSpan w:val="2"/>
          </w:tcPr>
          <w:p w14:paraId="29650740" w14:textId="77777777" w:rsidR="000C0613" w:rsidRDefault="000C0613" w:rsidP="000C0613">
            <w:pPr>
              <w:bidi/>
              <w:jc w:val="center"/>
              <w:rPr>
                <w:rFonts w:cstheme="majorBidi"/>
                <w:b/>
                <w:bCs/>
                <w:color w:val="0B769F" w:themeColor="accent4" w:themeShade="BF"/>
                <w:sz w:val="32"/>
                <w:szCs w:val="32"/>
                <w:rtl/>
              </w:rPr>
            </w:pPr>
            <w:r w:rsidRPr="00AF15FA">
              <w:rPr>
                <w:rFonts w:cstheme="majorBidi" w:hint="cs"/>
                <w:b/>
                <w:bCs/>
                <w:color w:val="0B769F" w:themeColor="accent4" w:themeShade="BF"/>
                <w:sz w:val="32"/>
                <w:szCs w:val="32"/>
                <w:rtl/>
              </w:rPr>
              <w:t>طبيب اسرة</w:t>
            </w:r>
          </w:p>
          <w:p w14:paraId="5C0BDEA4" w14:textId="23D3F4AC" w:rsidR="000C0613" w:rsidRPr="00FA11A8" w:rsidRDefault="000C0613" w:rsidP="000C0613">
            <w:pPr>
              <w:bidi/>
              <w:jc w:val="center"/>
              <w:rPr>
                <w:rFonts w:cstheme="majorBidi"/>
                <w:sz w:val="32"/>
                <w:szCs w:val="32"/>
                <w:rtl/>
              </w:rPr>
            </w:pPr>
            <w:r w:rsidRPr="00AF15FA">
              <w:rPr>
                <w:rFonts w:cstheme="majorBidi" w:hint="cs"/>
                <w:color w:val="0B769F" w:themeColor="accent4" w:themeShade="BF"/>
                <w:sz w:val="32"/>
                <w:szCs w:val="32"/>
                <w:rtl/>
              </w:rPr>
              <w:t xml:space="preserve"> </w:t>
            </w:r>
            <w:r w:rsidRPr="00FA11A8">
              <w:rPr>
                <w:rFonts w:cstheme="majorBidi"/>
                <w:sz w:val="32"/>
                <w:szCs w:val="32"/>
                <w:rtl/>
              </w:rPr>
              <w:t>م1</w:t>
            </w:r>
          </w:p>
        </w:tc>
        <w:tc>
          <w:tcPr>
            <w:tcW w:w="2688" w:type="dxa"/>
            <w:gridSpan w:val="2"/>
          </w:tcPr>
          <w:p w14:paraId="4E692759" w14:textId="5B5082C1" w:rsidR="000C0613" w:rsidRPr="00FA11A8" w:rsidRDefault="000C0613" w:rsidP="000C0613">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م2</w:t>
            </w:r>
          </w:p>
        </w:tc>
        <w:tc>
          <w:tcPr>
            <w:tcW w:w="2688" w:type="dxa"/>
            <w:gridSpan w:val="3"/>
          </w:tcPr>
          <w:p w14:paraId="33175F25" w14:textId="50FF14F2" w:rsidR="000C0613" w:rsidRPr="00FA11A8" w:rsidRDefault="000C0613" w:rsidP="000C0613">
            <w:pPr>
              <w:bidi/>
              <w:jc w:val="center"/>
              <w:rPr>
                <w:rFonts w:cstheme="majorBidi"/>
                <w:sz w:val="32"/>
                <w:szCs w:val="32"/>
                <w:rtl/>
              </w:rPr>
            </w:pPr>
            <w:r w:rsidRPr="00AB6586">
              <w:rPr>
                <w:rFonts w:cstheme="majorBidi" w:hint="cs"/>
                <w:b/>
                <w:bCs/>
                <w:color w:val="0B769F" w:themeColor="accent4" w:themeShade="BF"/>
                <w:sz w:val="32"/>
                <w:szCs w:val="32"/>
                <w:rtl/>
              </w:rPr>
              <w:t>إداري في مؤسسة حمد الطبية</w:t>
            </w:r>
            <w:r>
              <w:rPr>
                <w:rFonts w:cstheme="majorBidi" w:hint="cs"/>
                <w:sz w:val="32"/>
                <w:szCs w:val="32"/>
                <w:rtl/>
              </w:rPr>
              <w:t xml:space="preserve"> </w:t>
            </w:r>
            <w:r w:rsidRPr="00FA11A8">
              <w:rPr>
                <w:rFonts w:cstheme="majorBidi"/>
                <w:sz w:val="32"/>
                <w:szCs w:val="32"/>
                <w:rtl/>
              </w:rPr>
              <w:t>م3</w:t>
            </w:r>
          </w:p>
        </w:tc>
        <w:tc>
          <w:tcPr>
            <w:tcW w:w="2688" w:type="dxa"/>
            <w:gridSpan w:val="3"/>
          </w:tcPr>
          <w:p w14:paraId="22A9D1CE" w14:textId="1B460734" w:rsidR="000C0613" w:rsidRPr="00FA11A8" w:rsidRDefault="000C0613" w:rsidP="000C0613">
            <w:pPr>
              <w:bidi/>
              <w:jc w:val="center"/>
              <w:rPr>
                <w:rFonts w:cstheme="majorBidi"/>
                <w:sz w:val="32"/>
                <w:szCs w:val="32"/>
                <w:rtl/>
              </w:rPr>
            </w:pPr>
            <w:r w:rsidRPr="001D76AE">
              <w:rPr>
                <w:rFonts w:cstheme="majorBidi" w:hint="cs"/>
                <w:b/>
                <w:bCs/>
                <w:color w:val="0B769F" w:themeColor="accent4" w:themeShade="BF"/>
                <w:sz w:val="32"/>
                <w:szCs w:val="32"/>
                <w:rtl/>
              </w:rPr>
              <w:t>طبيب علم نفس سريري</w:t>
            </w:r>
            <w:r>
              <w:rPr>
                <w:rFonts w:cstheme="majorBidi" w:hint="cs"/>
                <w:sz w:val="32"/>
                <w:szCs w:val="32"/>
                <w:rtl/>
              </w:rPr>
              <w:t xml:space="preserve"> </w:t>
            </w:r>
            <w:r w:rsidRPr="00FA11A8">
              <w:rPr>
                <w:rFonts w:cstheme="majorBidi"/>
                <w:sz w:val="32"/>
                <w:szCs w:val="32"/>
                <w:rtl/>
              </w:rPr>
              <w:t>م4</w:t>
            </w:r>
          </w:p>
        </w:tc>
        <w:tc>
          <w:tcPr>
            <w:tcW w:w="2691" w:type="dxa"/>
            <w:gridSpan w:val="3"/>
          </w:tcPr>
          <w:p w14:paraId="5421D8E7" w14:textId="77777777" w:rsidR="000C0613" w:rsidRPr="008311BE" w:rsidRDefault="000C0613" w:rsidP="000C0613">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 تغذية </w:t>
            </w:r>
          </w:p>
          <w:p w14:paraId="67E28AA0" w14:textId="318B00D8" w:rsidR="000C0613" w:rsidRPr="00FA11A8" w:rsidRDefault="000C0613" w:rsidP="000C0613">
            <w:pPr>
              <w:bidi/>
              <w:jc w:val="center"/>
              <w:rPr>
                <w:rFonts w:cstheme="majorBidi"/>
                <w:sz w:val="32"/>
                <w:szCs w:val="32"/>
                <w:rtl/>
              </w:rPr>
            </w:pPr>
            <w:r w:rsidRPr="00FA11A8">
              <w:rPr>
                <w:rFonts w:cstheme="majorBidi"/>
                <w:sz w:val="32"/>
                <w:szCs w:val="32"/>
                <w:rtl/>
              </w:rPr>
              <w:t>م5</w:t>
            </w:r>
          </w:p>
        </w:tc>
        <w:tc>
          <w:tcPr>
            <w:tcW w:w="2692" w:type="dxa"/>
            <w:gridSpan w:val="3"/>
          </w:tcPr>
          <w:p w14:paraId="78ECFE34" w14:textId="31615544" w:rsidR="000C0613" w:rsidRPr="00FA11A8" w:rsidRDefault="000C0613" w:rsidP="000C0613">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م6</w:t>
            </w:r>
          </w:p>
        </w:tc>
        <w:tc>
          <w:tcPr>
            <w:tcW w:w="2691" w:type="dxa"/>
            <w:gridSpan w:val="3"/>
          </w:tcPr>
          <w:p w14:paraId="69B8EA36" w14:textId="77777777" w:rsidR="000C0613" w:rsidRPr="008311BE" w:rsidRDefault="000C0613" w:rsidP="000C0613">
            <w:pPr>
              <w:bidi/>
              <w:jc w:val="center"/>
              <w:rPr>
                <w:rFonts w:cstheme="majorBidi"/>
                <w:b/>
                <w:bCs/>
                <w:color w:val="0B769F" w:themeColor="accent4" w:themeShade="BF"/>
                <w:sz w:val="32"/>
                <w:szCs w:val="32"/>
                <w:rtl/>
              </w:rPr>
            </w:pPr>
            <w:r w:rsidRPr="008311BE">
              <w:rPr>
                <w:rFonts w:cstheme="majorBidi" w:hint="cs"/>
                <w:b/>
                <w:bCs/>
                <w:color w:val="0B769F" w:themeColor="accent4" w:themeShade="BF"/>
                <w:sz w:val="32"/>
                <w:szCs w:val="32"/>
                <w:rtl/>
              </w:rPr>
              <w:t xml:space="preserve">اخصائية اجتماعية </w:t>
            </w:r>
          </w:p>
          <w:p w14:paraId="36E1082D" w14:textId="75FDFA59" w:rsidR="000C0613" w:rsidRPr="00FA11A8" w:rsidRDefault="000C0613" w:rsidP="000C0613">
            <w:pPr>
              <w:bidi/>
              <w:jc w:val="center"/>
              <w:rPr>
                <w:rFonts w:cstheme="majorBidi"/>
                <w:sz w:val="32"/>
                <w:szCs w:val="32"/>
                <w:rtl/>
              </w:rPr>
            </w:pPr>
            <w:r w:rsidRPr="00FA11A8">
              <w:rPr>
                <w:rFonts w:cstheme="majorBidi"/>
                <w:sz w:val="32"/>
                <w:szCs w:val="32"/>
                <w:rtl/>
              </w:rPr>
              <w:t>م7</w:t>
            </w:r>
          </w:p>
        </w:tc>
        <w:tc>
          <w:tcPr>
            <w:tcW w:w="2585" w:type="dxa"/>
            <w:gridSpan w:val="2"/>
          </w:tcPr>
          <w:p w14:paraId="720386C7" w14:textId="058F22D5" w:rsidR="000C0613" w:rsidRPr="00FA11A8" w:rsidRDefault="000C0613" w:rsidP="000C0613">
            <w:pPr>
              <w:bidi/>
              <w:jc w:val="center"/>
              <w:rPr>
                <w:rFonts w:cstheme="majorBidi"/>
                <w:sz w:val="32"/>
                <w:szCs w:val="32"/>
                <w:rtl/>
              </w:rPr>
            </w:pPr>
            <w:r w:rsidRPr="003E4618">
              <w:rPr>
                <w:rFonts w:cstheme="majorBidi" w:hint="cs"/>
                <w:color w:val="FF0000"/>
                <w:sz w:val="32"/>
                <w:szCs w:val="32"/>
                <w:rtl/>
              </w:rPr>
              <w:t xml:space="preserve">لا يوجد شخص على هذا الكرسي </w:t>
            </w:r>
            <w:r w:rsidRPr="00FA11A8">
              <w:rPr>
                <w:rFonts w:cstheme="majorBidi"/>
                <w:sz w:val="32"/>
                <w:szCs w:val="32"/>
                <w:rtl/>
              </w:rPr>
              <w:t>م8</w:t>
            </w:r>
          </w:p>
        </w:tc>
      </w:tr>
      <w:tr w:rsidR="0054025B" w:rsidRPr="00FA11A8" w14:paraId="7E243AE4" w14:textId="77777777" w:rsidTr="005B7C7B">
        <w:trPr>
          <w:trHeight w:val="12968"/>
        </w:trPr>
        <w:tc>
          <w:tcPr>
            <w:tcW w:w="1736" w:type="dxa"/>
            <w:gridSpan w:val="2"/>
          </w:tcPr>
          <w:p w14:paraId="400A0189" w14:textId="6856BB6E" w:rsidR="0054025B" w:rsidRDefault="0054025B" w:rsidP="00D3315D">
            <w:pPr>
              <w:bidi/>
              <w:ind w:left="84"/>
              <w:jc w:val="both"/>
              <w:rPr>
                <w:b/>
                <w:bCs/>
                <w:color w:val="000000" w:themeColor="text1"/>
                <w:rtl/>
              </w:rPr>
            </w:pPr>
            <w:r>
              <w:rPr>
                <w:rFonts w:cstheme="majorBidi" w:hint="cs"/>
                <w:bCs/>
                <w:color w:val="000000" w:themeColor="text1"/>
                <w:rtl/>
              </w:rPr>
              <w:t xml:space="preserve">3- </w:t>
            </w:r>
            <w:r w:rsidR="00E97C38" w:rsidRPr="00E97C38">
              <w:rPr>
                <w:bCs/>
                <w:color w:val="000000" w:themeColor="text1"/>
                <w:rtl/>
              </w:rPr>
              <w:t>ما هي اقتراحاتكم العملية لطرق دمج ركائز الحياة الطيبة لتحسين خدمات الرعاية الصحية</w:t>
            </w:r>
            <w:r w:rsidRPr="004E5E85">
              <w:rPr>
                <w:bCs/>
                <w:color w:val="000000" w:themeColor="text1"/>
                <w:rtl/>
              </w:rPr>
              <w:t>؟</w:t>
            </w:r>
          </w:p>
          <w:p w14:paraId="5C6A5BCE" w14:textId="77777777" w:rsidR="00517634" w:rsidRDefault="00517634" w:rsidP="00517634">
            <w:pPr>
              <w:bidi/>
              <w:ind w:left="84"/>
              <w:jc w:val="both"/>
              <w:rPr>
                <w:b/>
                <w:bCs/>
                <w:color w:val="000000" w:themeColor="text1"/>
                <w:rtl/>
              </w:rPr>
            </w:pPr>
          </w:p>
          <w:p w14:paraId="5AE9AEB9" w14:textId="77777777" w:rsidR="0056045A" w:rsidRDefault="0056045A" w:rsidP="0056045A">
            <w:pPr>
              <w:bidi/>
              <w:ind w:left="84"/>
              <w:jc w:val="both"/>
              <w:rPr>
                <w:rFonts w:cstheme="majorBidi"/>
                <w:b/>
                <w:bCs/>
                <w:color w:val="C00000"/>
                <w:rtl/>
              </w:rPr>
            </w:pPr>
            <w:r w:rsidRPr="000A43D3">
              <w:rPr>
                <w:rFonts w:cstheme="majorBidi" w:hint="cs"/>
                <w:bCs/>
                <w:color w:val="C00000"/>
                <w:rtl/>
              </w:rPr>
              <w:t>(</w:t>
            </w:r>
            <w:r>
              <w:rPr>
                <w:rFonts w:cstheme="majorBidi" w:hint="cs"/>
                <w:bCs/>
                <w:color w:val="C00000"/>
                <w:rtl/>
              </w:rPr>
              <w:t>تلخيص محايد + اقتباس حرفي + سياق غير لفظي)</w:t>
            </w:r>
          </w:p>
          <w:p w14:paraId="6C3C0916" w14:textId="51E0D3C3" w:rsidR="0056045A" w:rsidRPr="00FA11A8" w:rsidRDefault="0056045A" w:rsidP="0056045A">
            <w:pPr>
              <w:bidi/>
              <w:ind w:left="84"/>
              <w:jc w:val="both"/>
              <w:rPr>
                <w:rFonts w:cstheme="majorBidi"/>
                <w:b/>
                <w:bCs/>
                <w:color w:val="0B769F" w:themeColor="accent4" w:themeShade="BF"/>
                <w:rtl/>
              </w:rPr>
            </w:pPr>
            <w:r>
              <w:rPr>
                <w:rFonts w:cstheme="majorBidi" w:hint="cs"/>
                <w:bCs/>
                <w:color w:val="0B769F" w:themeColor="accent4" w:themeShade="BF"/>
                <w:rtl/>
              </w:rPr>
              <w:t xml:space="preserve">ت = تفسير </w:t>
            </w:r>
          </w:p>
        </w:tc>
        <w:tc>
          <w:tcPr>
            <w:tcW w:w="2762" w:type="dxa"/>
            <w:gridSpan w:val="2"/>
          </w:tcPr>
          <w:p w14:paraId="6725EA27" w14:textId="279D0C07" w:rsidR="0054025B" w:rsidRPr="005C1520" w:rsidRDefault="00CE7AA4" w:rsidP="005C1520">
            <w:pPr>
              <w:pStyle w:val="ListParagraph"/>
              <w:numPr>
                <w:ilvl w:val="0"/>
                <w:numId w:val="64"/>
              </w:numPr>
              <w:bidi/>
              <w:rPr>
                <w:rFonts w:cstheme="majorBidi"/>
                <w:bCs/>
                <w:color w:val="0B769F" w:themeColor="accent4" w:themeShade="BF"/>
                <w:rtl/>
              </w:rPr>
            </w:pPr>
            <w:r w:rsidRPr="005C1520">
              <w:rPr>
                <w:rFonts w:ascii="Calibri" w:hAnsi="Calibri" w:cs="Calibri"/>
                <w:color w:val="0B769F" w:themeColor="accent4" w:themeShade="BF"/>
                <w:rtl/>
              </w:rPr>
              <w:t>إنشاء مركز الحياة الطيبة لعمل حملات توعية على الإعلام لزيادة وعي الأشخاص بالركائز وتوعية المجتمع</w:t>
            </w:r>
            <w:r w:rsidRPr="005C1520">
              <w:rPr>
                <w:rFonts w:cstheme="majorBidi"/>
                <w:bCs/>
                <w:color w:val="0B769F" w:themeColor="accent4" w:themeShade="BF"/>
                <w:rtl/>
              </w:rPr>
              <w:t xml:space="preserve">. </w:t>
            </w:r>
          </w:p>
        </w:tc>
        <w:tc>
          <w:tcPr>
            <w:tcW w:w="2688" w:type="dxa"/>
            <w:gridSpan w:val="2"/>
          </w:tcPr>
          <w:p w14:paraId="3494C0BF" w14:textId="77777777" w:rsidR="0054025B" w:rsidRPr="00FA11A8" w:rsidRDefault="0054025B" w:rsidP="00D3315D">
            <w:pPr>
              <w:bidi/>
              <w:rPr>
                <w:rFonts w:cstheme="majorBidi"/>
                <w:b/>
                <w:bCs/>
                <w:color w:val="0B769F" w:themeColor="accent4" w:themeShade="BF"/>
                <w:rtl/>
              </w:rPr>
            </w:pPr>
          </w:p>
        </w:tc>
        <w:tc>
          <w:tcPr>
            <w:tcW w:w="2688" w:type="dxa"/>
            <w:gridSpan w:val="3"/>
          </w:tcPr>
          <w:p w14:paraId="5420F5CB" w14:textId="77777777" w:rsidR="007F1EF2" w:rsidRPr="007F1EF2" w:rsidRDefault="007F1EF2" w:rsidP="007F1EF2">
            <w:pPr>
              <w:pStyle w:val="ListParagraph"/>
              <w:numPr>
                <w:ilvl w:val="0"/>
                <w:numId w:val="63"/>
              </w:numPr>
              <w:bidi/>
              <w:rPr>
                <w:rFonts w:cstheme="majorBidi"/>
                <w:bCs/>
                <w:color w:val="0B769F" w:themeColor="accent4" w:themeShade="BF"/>
              </w:rPr>
            </w:pPr>
            <w:r w:rsidRPr="007F1EF2">
              <w:rPr>
                <w:rFonts w:ascii="Calibri" w:hAnsi="Calibri" w:cs="Calibri"/>
                <w:color w:val="0B769F" w:themeColor="accent4" w:themeShade="BF"/>
                <w:rtl/>
              </w:rPr>
              <w:t xml:space="preserve">التركيز يكون في الخدمات </w:t>
            </w:r>
            <w:r>
              <w:rPr>
                <w:rFonts w:ascii="Calibri" w:hAnsi="Calibri" w:cs="Calibri" w:hint="cs"/>
                <w:color w:val="0B769F" w:themeColor="accent4" w:themeShade="BF"/>
                <w:rtl/>
              </w:rPr>
              <w:t>للأطفال اقل من 14 سنة.</w:t>
            </w:r>
          </w:p>
          <w:p w14:paraId="337E3B4E" w14:textId="3B58930C" w:rsidR="007F1EF2" w:rsidRPr="007F1EF2" w:rsidRDefault="007F1EF2" w:rsidP="007F1EF2">
            <w:pPr>
              <w:pStyle w:val="ListParagraph"/>
              <w:numPr>
                <w:ilvl w:val="0"/>
                <w:numId w:val="63"/>
              </w:numPr>
              <w:bidi/>
              <w:rPr>
                <w:rFonts w:cstheme="majorBidi"/>
                <w:bCs/>
                <w:color w:val="0B769F" w:themeColor="accent4" w:themeShade="BF"/>
              </w:rPr>
            </w:pPr>
            <w:r w:rsidRPr="007F1EF2">
              <w:rPr>
                <w:rFonts w:ascii="Calibri" w:hAnsi="Calibri" w:cs="Calibri"/>
                <w:color w:val="0B769F" w:themeColor="accent4" w:themeShade="BF"/>
                <w:rtl/>
              </w:rPr>
              <w:t xml:space="preserve">بعض الخدمات </w:t>
            </w:r>
            <w:r>
              <w:rPr>
                <w:rFonts w:ascii="Calibri" w:hAnsi="Calibri" w:cs="Calibri" w:hint="cs"/>
                <w:color w:val="0B769F" w:themeColor="accent4" w:themeShade="BF"/>
                <w:rtl/>
              </w:rPr>
              <w:t>لا تقدم لفئة الأطفال بين 14</w:t>
            </w:r>
            <w:r w:rsidRPr="007F1EF2">
              <w:rPr>
                <w:rFonts w:ascii="Calibri" w:hAnsi="Calibri" w:cs="Calibri"/>
                <w:color w:val="0B769F" w:themeColor="accent4" w:themeShade="BF"/>
                <w:rtl/>
              </w:rPr>
              <w:t xml:space="preserve"> إلى </w:t>
            </w:r>
            <w:r>
              <w:rPr>
                <w:rFonts w:ascii="Calibri" w:hAnsi="Calibri" w:cs="Calibri" w:hint="cs"/>
                <w:color w:val="0B769F" w:themeColor="accent4" w:themeShade="BF"/>
                <w:rtl/>
              </w:rPr>
              <w:t>18</w:t>
            </w:r>
            <w:r w:rsidRPr="007F1EF2">
              <w:rPr>
                <w:rFonts w:ascii="Calibri" w:hAnsi="Calibri" w:cs="Calibri"/>
                <w:color w:val="0B769F" w:themeColor="accent4" w:themeShade="BF"/>
                <w:rtl/>
              </w:rPr>
              <w:t>سنة. هذه الفئة أحيانا لا تعد من الأطفال وليست ضمن الكبار.</w:t>
            </w:r>
          </w:p>
          <w:p w14:paraId="7389ECFA" w14:textId="77777777" w:rsidR="007F1EF2" w:rsidRPr="007F1EF2" w:rsidRDefault="007F1EF2" w:rsidP="007F1EF2">
            <w:pPr>
              <w:pStyle w:val="ListParagraph"/>
              <w:numPr>
                <w:ilvl w:val="0"/>
                <w:numId w:val="63"/>
              </w:numPr>
              <w:bidi/>
              <w:rPr>
                <w:rFonts w:cstheme="majorBidi"/>
                <w:bCs/>
                <w:color w:val="0B769F" w:themeColor="accent4" w:themeShade="BF"/>
              </w:rPr>
            </w:pPr>
            <w:r w:rsidRPr="007F1EF2">
              <w:rPr>
                <w:rFonts w:ascii="Calibri" w:hAnsi="Calibri" w:cs="Calibri"/>
                <w:color w:val="0B769F" w:themeColor="accent4" w:themeShade="BF"/>
                <w:rtl/>
              </w:rPr>
              <w:t xml:space="preserve"> </w:t>
            </w:r>
            <w:r>
              <w:rPr>
                <w:rFonts w:ascii="Calibri" w:hAnsi="Calibri" w:cs="Calibri" w:hint="cs"/>
                <w:color w:val="0B769F" w:themeColor="accent4" w:themeShade="BF"/>
                <w:rtl/>
              </w:rPr>
              <w:t>نقترح ان تكون هناك</w:t>
            </w:r>
            <w:r w:rsidRPr="007F1EF2">
              <w:rPr>
                <w:rFonts w:ascii="Calibri" w:hAnsi="Calibri" w:cs="Calibri"/>
                <w:color w:val="0B769F" w:themeColor="accent4" w:themeShade="BF"/>
                <w:rtl/>
              </w:rPr>
              <w:t xml:space="preserve"> جهة مختصة في التشريعات للتركيز على هذه الفئة </w:t>
            </w:r>
            <w:r>
              <w:rPr>
                <w:rFonts w:ascii="Calibri" w:hAnsi="Calibri" w:cs="Calibri" w:hint="cs"/>
                <w:color w:val="0B769F" w:themeColor="accent4" w:themeShade="BF"/>
                <w:rtl/>
              </w:rPr>
              <w:t>من 14 إلى 18</w:t>
            </w:r>
            <w:r w:rsidRPr="007F1EF2">
              <w:rPr>
                <w:rFonts w:ascii="Calibri" w:hAnsi="Calibri" w:cs="Calibri"/>
                <w:color w:val="0B769F" w:themeColor="accent4" w:themeShade="BF"/>
                <w:rtl/>
              </w:rPr>
              <w:t>.</w:t>
            </w:r>
          </w:p>
          <w:p w14:paraId="3BEC020F" w14:textId="36978D60" w:rsidR="007F1EF2" w:rsidRPr="007F1EF2" w:rsidRDefault="007F1EF2" w:rsidP="007F1EF2">
            <w:pPr>
              <w:pStyle w:val="ListParagraph"/>
              <w:numPr>
                <w:ilvl w:val="0"/>
                <w:numId w:val="63"/>
              </w:numPr>
              <w:bidi/>
              <w:rPr>
                <w:rFonts w:cstheme="majorBidi"/>
                <w:bCs/>
                <w:color w:val="0B769F" w:themeColor="accent4" w:themeShade="BF"/>
              </w:rPr>
            </w:pPr>
            <w:r>
              <w:rPr>
                <w:rFonts w:ascii="Calibri" w:hAnsi="Calibri" w:cs="Calibri" w:hint="cs"/>
                <w:color w:val="0B769F" w:themeColor="accent4" w:themeShade="BF"/>
                <w:rtl/>
              </w:rPr>
              <w:t>يتم تقديم خدمات للأطفال الذين ليهم مشكلات شديدة و</w:t>
            </w:r>
            <w:r w:rsidRPr="007F1EF2">
              <w:rPr>
                <w:rFonts w:ascii="Calibri" w:hAnsi="Calibri" w:cs="Calibri" w:hint="cs"/>
                <w:color w:val="0B769F" w:themeColor="accent4" w:themeShade="BF"/>
                <w:rtl/>
              </w:rPr>
              <w:t>نحتاج</w:t>
            </w:r>
            <w:r w:rsidRPr="007F1EF2">
              <w:rPr>
                <w:rFonts w:ascii="Calibri" w:hAnsi="Calibri" w:cs="Calibri"/>
                <w:color w:val="0B769F" w:themeColor="accent4" w:themeShade="BF"/>
                <w:rtl/>
              </w:rPr>
              <w:t xml:space="preserve"> لخدمات خاصة بالأطفال الذين لديهم مشاكل أيضا ولكن ليست مشاكل قوية</w:t>
            </w:r>
            <w:r>
              <w:rPr>
                <w:rFonts w:ascii="Calibri" w:hAnsi="Calibri" w:cs="Calibri" w:hint="cs"/>
                <w:color w:val="0B769F" w:themeColor="accent4" w:themeShade="BF"/>
                <w:rtl/>
              </w:rPr>
              <w:t xml:space="preserve"> حتى لا تتحول الى مشاكل معقدة.</w:t>
            </w:r>
          </w:p>
          <w:p w14:paraId="49B32C6A" w14:textId="6817DF93" w:rsidR="0054025B" w:rsidRPr="007F1EF2" w:rsidRDefault="007F1EF2" w:rsidP="007F1EF2">
            <w:pPr>
              <w:pStyle w:val="ListParagraph"/>
              <w:numPr>
                <w:ilvl w:val="0"/>
                <w:numId w:val="63"/>
              </w:numPr>
              <w:bidi/>
              <w:rPr>
                <w:rFonts w:cstheme="majorBidi"/>
                <w:bCs/>
                <w:color w:val="0B769F" w:themeColor="accent4" w:themeShade="BF"/>
                <w:rtl/>
              </w:rPr>
            </w:pPr>
            <w:r w:rsidRPr="007F1EF2">
              <w:rPr>
                <w:rFonts w:ascii="Calibri" w:hAnsi="Calibri" w:cs="Calibri"/>
                <w:color w:val="0B769F" w:themeColor="accent4" w:themeShade="BF"/>
                <w:rtl/>
              </w:rPr>
              <w:t xml:space="preserve"> نحتاج إلى نصائح للتوعية.</w:t>
            </w:r>
          </w:p>
        </w:tc>
        <w:tc>
          <w:tcPr>
            <w:tcW w:w="2688" w:type="dxa"/>
            <w:gridSpan w:val="3"/>
          </w:tcPr>
          <w:p w14:paraId="756165DA" w14:textId="064B40A7" w:rsidR="00B40137" w:rsidRPr="00B40137" w:rsidRDefault="00CE7AA4" w:rsidP="00B40137">
            <w:pPr>
              <w:pStyle w:val="ListParagraph"/>
              <w:numPr>
                <w:ilvl w:val="0"/>
                <w:numId w:val="63"/>
              </w:numPr>
              <w:bidi/>
              <w:rPr>
                <w:rFonts w:ascii="Calibri" w:hAnsi="Calibri" w:cs="Calibri"/>
                <w:color w:val="0B769F" w:themeColor="accent4" w:themeShade="BF"/>
                <w:rtl/>
              </w:rPr>
            </w:pPr>
            <w:r w:rsidRPr="00B40137">
              <w:rPr>
                <w:rFonts w:ascii="Calibri" w:hAnsi="Calibri" w:cs="Calibri"/>
                <w:color w:val="0B769F" w:themeColor="accent4" w:themeShade="BF"/>
                <w:rtl/>
              </w:rPr>
              <w:t xml:space="preserve">استحداث </w:t>
            </w:r>
            <w:r w:rsidR="00B40137" w:rsidRPr="00B40137">
              <w:rPr>
                <w:rFonts w:ascii="Calibri" w:hAnsi="Calibri" w:cs="Calibri" w:hint="cs"/>
                <w:color w:val="0B769F" w:themeColor="accent4" w:themeShade="BF"/>
                <w:rtl/>
              </w:rPr>
              <w:t xml:space="preserve">وزارة أو هيئة </w:t>
            </w:r>
            <w:r w:rsidRPr="00B40137">
              <w:rPr>
                <w:rFonts w:ascii="Calibri" w:hAnsi="Calibri" w:cs="Calibri"/>
                <w:color w:val="0B769F" w:themeColor="accent4" w:themeShade="BF"/>
                <w:rtl/>
              </w:rPr>
              <w:t>مختصة بالطفولة</w:t>
            </w:r>
            <w:r w:rsidR="00B40137" w:rsidRPr="00B40137">
              <w:rPr>
                <w:rFonts w:ascii="Calibri" w:hAnsi="Calibri" w:cs="Calibri" w:hint="cs"/>
                <w:color w:val="0B769F" w:themeColor="accent4" w:themeShade="BF"/>
                <w:rtl/>
              </w:rPr>
              <w:t xml:space="preserve">، </w:t>
            </w:r>
            <w:r w:rsidRPr="00B40137">
              <w:rPr>
                <w:rFonts w:ascii="Calibri" w:hAnsi="Calibri" w:cs="Calibri"/>
                <w:color w:val="0B769F" w:themeColor="accent4" w:themeShade="BF"/>
                <w:rtl/>
              </w:rPr>
              <w:t xml:space="preserve">هذه الوزارة ستقوم </w:t>
            </w:r>
            <w:r w:rsidR="00B40137" w:rsidRPr="00B40137">
              <w:rPr>
                <w:rFonts w:ascii="Calibri" w:hAnsi="Calibri" w:cs="Calibri" w:hint="cs"/>
                <w:color w:val="0B769F" w:themeColor="accent4" w:themeShade="BF"/>
                <w:rtl/>
              </w:rPr>
              <w:t xml:space="preserve">بسن </w:t>
            </w:r>
            <w:r w:rsidRPr="00B40137">
              <w:rPr>
                <w:rFonts w:ascii="Calibri" w:hAnsi="Calibri" w:cs="Calibri"/>
                <w:color w:val="0B769F" w:themeColor="accent4" w:themeShade="BF"/>
                <w:rtl/>
              </w:rPr>
              <w:t xml:space="preserve">السياسات </w:t>
            </w:r>
            <w:r w:rsidR="00B40137" w:rsidRPr="00B40137">
              <w:rPr>
                <w:rFonts w:ascii="Calibri" w:hAnsi="Calibri" w:cs="Calibri" w:hint="cs"/>
                <w:color w:val="0B769F" w:themeColor="accent4" w:themeShade="BF"/>
                <w:rtl/>
              </w:rPr>
              <w:t xml:space="preserve">والتشريعات، </w:t>
            </w:r>
            <w:r w:rsidRPr="00B40137">
              <w:rPr>
                <w:rFonts w:ascii="Calibri" w:hAnsi="Calibri" w:cs="Calibri"/>
                <w:color w:val="0B769F" w:themeColor="accent4" w:themeShade="BF"/>
                <w:rtl/>
              </w:rPr>
              <w:t xml:space="preserve">وبعدها هيئة تنفيذية </w:t>
            </w:r>
            <w:r w:rsidR="00B40137" w:rsidRPr="00B40137">
              <w:rPr>
                <w:rFonts w:ascii="Calibri" w:hAnsi="Calibri" w:cs="Calibri" w:hint="cs"/>
                <w:color w:val="0B769F" w:themeColor="accent4" w:themeShade="BF"/>
                <w:rtl/>
              </w:rPr>
              <w:t>تهتم بتنفيذ هذه القوانين.</w:t>
            </w:r>
          </w:p>
          <w:p w14:paraId="79BBADDB" w14:textId="0A686433" w:rsidR="0054025B" w:rsidRPr="00B40137" w:rsidRDefault="00CE7AA4" w:rsidP="00B40137">
            <w:pPr>
              <w:pStyle w:val="ListParagraph"/>
              <w:numPr>
                <w:ilvl w:val="0"/>
                <w:numId w:val="63"/>
              </w:numPr>
              <w:bidi/>
              <w:rPr>
                <w:rFonts w:cstheme="majorBidi"/>
                <w:bCs/>
                <w:color w:val="0B769F" w:themeColor="accent4" w:themeShade="BF"/>
                <w:rtl/>
              </w:rPr>
            </w:pPr>
            <w:r w:rsidRPr="00B40137">
              <w:rPr>
                <w:rFonts w:ascii="Calibri" w:hAnsi="Calibri" w:cs="Calibri"/>
                <w:color w:val="0B769F" w:themeColor="accent4" w:themeShade="BF"/>
                <w:rtl/>
              </w:rPr>
              <w:t xml:space="preserve"> التنسيق بين جميع الفئات أو الهيئات</w:t>
            </w:r>
            <w:r w:rsidRPr="00B40137">
              <w:rPr>
                <w:rFonts w:cstheme="majorBidi"/>
                <w:bCs/>
                <w:color w:val="0B769F" w:themeColor="accent4" w:themeShade="BF"/>
                <w:rtl/>
              </w:rPr>
              <w:t xml:space="preserve">. </w:t>
            </w:r>
          </w:p>
        </w:tc>
        <w:tc>
          <w:tcPr>
            <w:tcW w:w="2691" w:type="dxa"/>
            <w:gridSpan w:val="3"/>
          </w:tcPr>
          <w:p w14:paraId="4B2476AE" w14:textId="77777777" w:rsidR="00F00BE5" w:rsidRPr="00F00BE5" w:rsidRDefault="00251FEF" w:rsidP="00F00BE5">
            <w:pPr>
              <w:pStyle w:val="ListParagraph"/>
              <w:numPr>
                <w:ilvl w:val="0"/>
                <w:numId w:val="62"/>
              </w:numPr>
              <w:bidi/>
              <w:rPr>
                <w:rFonts w:cstheme="majorBidi"/>
                <w:bCs/>
                <w:color w:val="0B769F" w:themeColor="accent4" w:themeShade="BF"/>
              </w:rPr>
            </w:pPr>
            <w:r w:rsidRPr="00F00BE5">
              <w:rPr>
                <w:rFonts w:ascii="Calibri" w:hAnsi="Calibri" w:cs="Calibri"/>
                <w:b w:val="0"/>
                <w:color w:val="0B769F" w:themeColor="accent4" w:themeShade="BF"/>
                <w:sz w:val="24"/>
                <w:szCs w:val="24"/>
                <w:rtl/>
              </w:rPr>
              <w:t xml:space="preserve">استغلال الإجازة الصيفية مثل فكرة المدارس الداخلية </w:t>
            </w:r>
            <w:r w:rsidR="00F00BE5" w:rsidRPr="00F00BE5">
              <w:rPr>
                <w:rFonts w:ascii="Calibri" w:hAnsi="Calibri" w:cs="Calibri" w:hint="cs"/>
                <w:b w:val="0"/>
                <w:color w:val="0B769F" w:themeColor="accent4" w:themeShade="BF"/>
                <w:sz w:val="24"/>
                <w:szCs w:val="24"/>
                <w:rtl/>
              </w:rPr>
              <w:t>للأطفال</w:t>
            </w:r>
            <w:r w:rsidR="00F00BE5">
              <w:rPr>
                <w:rFonts w:ascii="Calibri" w:hAnsi="Calibri" w:cs="Calibri" w:hint="cs"/>
                <w:b w:val="0"/>
                <w:color w:val="0B769F" w:themeColor="accent4" w:themeShade="BF"/>
                <w:sz w:val="24"/>
                <w:szCs w:val="24"/>
                <w:rtl/>
              </w:rPr>
              <w:t xml:space="preserve"> (</w:t>
            </w:r>
            <w:r w:rsidRPr="00F00BE5">
              <w:rPr>
                <w:rFonts w:ascii="Calibri" w:hAnsi="Calibri" w:cs="Calibri"/>
                <w:color w:val="0B769F" w:themeColor="accent4" w:themeShade="BF"/>
                <w:rtl/>
              </w:rPr>
              <w:t xml:space="preserve">التعليم في الصغر </w:t>
            </w:r>
            <w:r w:rsidR="00F00BE5">
              <w:rPr>
                <w:rFonts w:ascii="Calibri" w:hAnsi="Calibri" w:cs="Calibri" w:hint="cs"/>
                <w:color w:val="0B769F" w:themeColor="accent4" w:themeShade="BF"/>
                <w:rtl/>
              </w:rPr>
              <w:t>كالنقش</w:t>
            </w:r>
            <w:r w:rsidRPr="00F00BE5">
              <w:rPr>
                <w:rFonts w:ascii="Calibri" w:hAnsi="Calibri" w:cs="Calibri"/>
                <w:color w:val="0B769F" w:themeColor="accent4" w:themeShade="BF"/>
                <w:rtl/>
              </w:rPr>
              <w:t xml:space="preserve"> على الحجر</w:t>
            </w:r>
            <w:r w:rsidR="00F00BE5">
              <w:rPr>
                <w:rFonts w:ascii="Calibri" w:hAnsi="Calibri" w:cs="Calibri" w:hint="cs"/>
                <w:color w:val="0B769F" w:themeColor="accent4" w:themeShade="BF"/>
                <w:rtl/>
              </w:rPr>
              <w:t>)</w:t>
            </w:r>
          </w:p>
          <w:p w14:paraId="3FCE9B32" w14:textId="77777777" w:rsidR="00F00BE5" w:rsidRPr="00F00BE5" w:rsidRDefault="00251FEF" w:rsidP="00F00BE5">
            <w:pPr>
              <w:pStyle w:val="ListParagraph"/>
              <w:numPr>
                <w:ilvl w:val="0"/>
                <w:numId w:val="62"/>
              </w:numPr>
              <w:bidi/>
              <w:rPr>
                <w:rFonts w:cstheme="majorBidi"/>
                <w:bCs/>
                <w:color w:val="0B769F" w:themeColor="accent4" w:themeShade="BF"/>
              </w:rPr>
            </w:pPr>
            <w:r w:rsidRPr="00F00BE5">
              <w:rPr>
                <w:rFonts w:ascii="Calibri" w:hAnsi="Calibri" w:cs="Calibri"/>
                <w:color w:val="0B769F" w:themeColor="accent4" w:themeShade="BF"/>
                <w:rtl/>
              </w:rPr>
              <w:t xml:space="preserve"> تعليم الأطفال الابتعاد عن المنصات الاجتماعية. </w:t>
            </w:r>
          </w:p>
          <w:p w14:paraId="3009921C" w14:textId="599AD8FB" w:rsidR="0054025B" w:rsidRPr="00F00BE5" w:rsidRDefault="00251FEF" w:rsidP="00F00BE5">
            <w:pPr>
              <w:pStyle w:val="ListParagraph"/>
              <w:numPr>
                <w:ilvl w:val="0"/>
                <w:numId w:val="62"/>
              </w:numPr>
              <w:bidi/>
              <w:rPr>
                <w:rFonts w:cstheme="majorBidi"/>
                <w:bCs/>
                <w:color w:val="0B769F" w:themeColor="accent4" w:themeShade="BF"/>
                <w:rtl/>
              </w:rPr>
            </w:pPr>
            <w:r w:rsidRPr="00F00BE5">
              <w:rPr>
                <w:rFonts w:ascii="Calibri" w:hAnsi="Calibri" w:cs="Calibri"/>
                <w:color w:val="0B769F" w:themeColor="accent4" w:themeShade="BF"/>
                <w:rtl/>
              </w:rPr>
              <w:t xml:space="preserve">إنشاء مسارات </w:t>
            </w:r>
            <w:r w:rsidR="00F00BE5">
              <w:rPr>
                <w:rFonts w:ascii="Calibri" w:hAnsi="Calibri" w:cs="Calibri" w:hint="cs"/>
                <w:color w:val="0B769F" w:themeColor="accent4" w:themeShade="BF"/>
                <w:rtl/>
              </w:rPr>
              <w:t>أو</w:t>
            </w:r>
            <w:r w:rsidRPr="00F00BE5">
              <w:rPr>
                <w:rFonts w:ascii="Calibri" w:hAnsi="Calibri" w:cs="Calibri"/>
                <w:color w:val="0B769F" w:themeColor="accent4" w:themeShade="BF"/>
                <w:rtl/>
              </w:rPr>
              <w:t xml:space="preserve"> عمل تجمعات داخلية لمدة </w:t>
            </w:r>
            <w:r w:rsidR="00F00BE5">
              <w:rPr>
                <w:rFonts w:ascii="Calibri" w:hAnsi="Calibri" w:cs="Calibri" w:hint="cs"/>
                <w:color w:val="0B769F" w:themeColor="accent4" w:themeShade="BF"/>
                <w:rtl/>
              </w:rPr>
              <w:t>3</w:t>
            </w:r>
            <w:r w:rsidRPr="00F00BE5">
              <w:rPr>
                <w:rFonts w:ascii="Calibri" w:hAnsi="Calibri" w:cs="Calibri"/>
                <w:color w:val="0B769F" w:themeColor="accent4" w:themeShade="BF"/>
                <w:rtl/>
              </w:rPr>
              <w:t xml:space="preserve">شهور على الأقل فيها توعية </w:t>
            </w:r>
            <w:r w:rsidR="00F00BE5">
              <w:rPr>
                <w:rFonts w:ascii="Calibri" w:hAnsi="Calibri" w:cs="Calibri" w:hint="cs"/>
                <w:color w:val="0B769F" w:themeColor="accent4" w:themeShade="BF"/>
                <w:rtl/>
              </w:rPr>
              <w:t>وإ</w:t>
            </w:r>
            <w:r w:rsidRPr="00F00BE5">
              <w:rPr>
                <w:rFonts w:ascii="Calibri" w:hAnsi="Calibri" w:cs="Calibri"/>
                <w:color w:val="0B769F" w:themeColor="accent4" w:themeShade="BF"/>
                <w:rtl/>
              </w:rPr>
              <w:t>عداد الطفل للمستقبل هذا النموذج مطبق في بعض الدول</w:t>
            </w:r>
            <w:r w:rsidRPr="00F00BE5">
              <w:rPr>
                <w:rFonts w:cstheme="majorBidi"/>
                <w:bCs/>
                <w:color w:val="0B769F" w:themeColor="accent4" w:themeShade="BF"/>
                <w:rtl/>
              </w:rPr>
              <w:t>.</w:t>
            </w:r>
          </w:p>
        </w:tc>
        <w:tc>
          <w:tcPr>
            <w:tcW w:w="2692" w:type="dxa"/>
            <w:gridSpan w:val="3"/>
          </w:tcPr>
          <w:p w14:paraId="7A371735" w14:textId="77777777" w:rsidR="0054025B" w:rsidRPr="00FA11A8" w:rsidRDefault="0054025B" w:rsidP="00D3315D">
            <w:pPr>
              <w:bidi/>
              <w:rPr>
                <w:rFonts w:cstheme="majorBidi"/>
                <w:b/>
                <w:bCs/>
                <w:color w:val="0B769F" w:themeColor="accent4" w:themeShade="BF"/>
                <w:rtl/>
              </w:rPr>
            </w:pPr>
          </w:p>
        </w:tc>
        <w:tc>
          <w:tcPr>
            <w:tcW w:w="2691" w:type="dxa"/>
            <w:gridSpan w:val="3"/>
          </w:tcPr>
          <w:p w14:paraId="3516C204" w14:textId="77777777" w:rsidR="00423246" w:rsidRPr="00423246" w:rsidRDefault="00CE7AA4" w:rsidP="00423246">
            <w:pPr>
              <w:pStyle w:val="ListParagraph"/>
              <w:numPr>
                <w:ilvl w:val="0"/>
                <w:numId w:val="61"/>
              </w:numPr>
              <w:bidi/>
              <w:rPr>
                <w:rFonts w:ascii="Calibri" w:hAnsi="Calibri" w:cs="Calibri"/>
                <w:b w:val="0"/>
                <w:color w:val="0B769F" w:themeColor="accent4" w:themeShade="BF"/>
                <w:sz w:val="24"/>
                <w:szCs w:val="24"/>
              </w:rPr>
            </w:pPr>
            <w:r w:rsidRPr="00423246">
              <w:rPr>
                <w:rFonts w:cstheme="majorBidi"/>
                <w:bCs/>
                <w:color w:val="0B769F" w:themeColor="accent4" w:themeShade="BF"/>
                <w:rtl/>
              </w:rPr>
              <w:t xml:space="preserve"> </w:t>
            </w:r>
            <w:r w:rsidRPr="00423246">
              <w:rPr>
                <w:rFonts w:ascii="Calibri" w:hAnsi="Calibri" w:cs="Calibri"/>
                <w:b w:val="0"/>
                <w:color w:val="0B769F" w:themeColor="accent4" w:themeShade="BF"/>
                <w:sz w:val="24"/>
                <w:szCs w:val="24"/>
                <w:rtl/>
              </w:rPr>
              <w:t xml:space="preserve">نبدأ التوعية في المدارس </w:t>
            </w:r>
            <w:r w:rsidR="00423246" w:rsidRPr="00423246">
              <w:rPr>
                <w:rFonts w:ascii="Calibri" w:hAnsi="Calibri" w:cs="Calibri"/>
                <w:b w:val="0"/>
                <w:color w:val="0B769F" w:themeColor="accent4" w:themeShade="BF"/>
                <w:sz w:val="24"/>
                <w:szCs w:val="24"/>
                <w:rtl/>
                <w:lang w:bidi="ar-QA"/>
              </w:rPr>
              <w:t>ل</w:t>
            </w:r>
            <w:r w:rsidRPr="00423246">
              <w:rPr>
                <w:rFonts w:ascii="Calibri" w:hAnsi="Calibri" w:cs="Calibri"/>
                <w:b w:val="0"/>
                <w:color w:val="0B769F" w:themeColor="accent4" w:themeShade="BF"/>
                <w:sz w:val="24"/>
                <w:szCs w:val="24"/>
                <w:rtl/>
              </w:rPr>
              <w:t>يفهم الطفل الخدمات الموجودة</w:t>
            </w:r>
            <w:r w:rsidR="00423246" w:rsidRPr="00423246">
              <w:rPr>
                <w:rFonts w:ascii="Calibri" w:hAnsi="Calibri" w:cs="Calibri"/>
                <w:b w:val="0"/>
                <w:color w:val="0B769F" w:themeColor="accent4" w:themeShade="BF"/>
                <w:sz w:val="24"/>
                <w:szCs w:val="24"/>
                <w:rtl/>
              </w:rPr>
              <w:t>.</w:t>
            </w:r>
          </w:p>
          <w:p w14:paraId="13888525" w14:textId="00CAC308" w:rsidR="00423246" w:rsidRPr="00423246" w:rsidRDefault="00CE7AA4" w:rsidP="00423246">
            <w:pPr>
              <w:pStyle w:val="ListParagraph"/>
              <w:numPr>
                <w:ilvl w:val="0"/>
                <w:numId w:val="61"/>
              </w:numPr>
              <w:bidi/>
              <w:rPr>
                <w:rFonts w:ascii="Calibri" w:hAnsi="Calibri" w:cs="Calibri"/>
                <w:b w:val="0"/>
                <w:color w:val="0B769F" w:themeColor="accent4" w:themeShade="BF"/>
                <w:sz w:val="24"/>
                <w:szCs w:val="24"/>
              </w:rPr>
            </w:pPr>
            <w:r w:rsidRPr="00423246">
              <w:rPr>
                <w:rFonts w:ascii="Calibri" w:hAnsi="Calibri" w:cs="Calibri"/>
                <w:b w:val="0"/>
                <w:color w:val="0B769F" w:themeColor="accent4" w:themeShade="BF"/>
                <w:sz w:val="24"/>
                <w:szCs w:val="24"/>
                <w:rtl/>
              </w:rPr>
              <w:t xml:space="preserve">التوعية في المدارس أكثر </w:t>
            </w:r>
            <w:r w:rsidR="00423246" w:rsidRPr="00423246">
              <w:rPr>
                <w:rFonts w:ascii="Calibri" w:hAnsi="Calibri" w:cs="Calibri"/>
                <w:b w:val="0"/>
                <w:color w:val="0B769F" w:themeColor="accent4" w:themeShade="BF"/>
                <w:sz w:val="24"/>
                <w:szCs w:val="24"/>
                <w:rtl/>
              </w:rPr>
              <w:t>أهمية.</w:t>
            </w:r>
          </w:p>
          <w:p w14:paraId="6F66AA3B" w14:textId="77777777" w:rsidR="00423246" w:rsidRPr="00423246" w:rsidRDefault="00CE7AA4" w:rsidP="00423246">
            <w:pPr>
              <w:pStyle w:val="ListParagraph"/>
              <w:numPr>
                <w:ilvl w:val="0"/>
                <w:numId w:val="61"/>
              </w:numPr>
              <w:bidi/>
              <w:rPr>
                <w:rFonts w:ascii="Calibri" w:hAnsi="Calibri" w:cs="Calibri"/>
                <w:b w:val="0"/>
                <w:color w:val="0B769F" w:themeColor="accent4" w:themeShade="BF"/>
                <w:sz w:val="24"/>
                <w:szCs w:val="24"/>
              </w:rPr>
            </w:pPr>
            <w:r w:rsidRPr="00423246">
              <w:rPr>
                <w:rFonts w:ascii="Calibri" w:hAnsi="Calibri" w:cs="Calibri"/>
                <w:b w:val="0"/>
                <w:color w:val="0B769F" w:themeColor="accent4" w:themeShade="BF"/>
                <w:sz w:val="24"/>
                <w:szCs w:val="24"/>
                <w:rtl/>
              </w:rPr>
              <w:t xml:space="preserve">تدريب الطاقم وخصوصا </w:t>
            </w:r>
            <w:r w:rsidR="00423246" w:rsidRPr="00423246">
              <w:rPr>
                <w:rFonts w:ascii="Calibri" w:hAnsi="Calibri" w:cs="Calibri"/>
                <w:b w:val="0"/>
                <w:color w:val="0B769F" w:themeColor="accent4" w:themeShade="BF"/>
                <w:sz w:val="24"/>
                <w:szCs w:val="24"/>
                <w:rtl/>
              </w:rPr>
              <w:t>أخصائيين</w:t>
            </w:r>
            <w:r w:rsidRPr="00423246">
              <w:rPr>
                <w:rFonts w:ascii="Calibri" w:hAnsi="Calibri" w:cs="Calibri"/>
                <w:b w:val="0"/>
                <w:color w:val="0B769F" w:themeColor="accent4" w:themeShade="BF"/>
                <w:sz w:val="24"/>
                <w:szCs w:val="24"/>
                <w:rtl/>
              </w:rPr>
              <w:t xml:space="preserve"> الخدمة المجتمعية</w:t>
            </w:r>
            <w:r w:rsidR="00423246" w:rsidRPr="00423246">
              <w:rPr>
                <w:rFonts w:ascii="Calibri" w:hAnsi="Calibri" w:cs="Calibri"/>
                <w:b w:val="0"/>
                <w:color w:val="0B769F" w:themeColor="accent4" w:themeShade="BF"/>
                <w:sz w:val="24"/>
                <w:szCs w:val="24"/>
                <w:rtl/>
              </w:rPr>
              <w:t>.</w:t>
            </w:r>
          </w:p>
          <w:p w14:paraId="2E8240B2" w14:textId="171A84D5" w:rsidR="0054025B" w:rsidRPr="00423246" w:rsidRDefault="00CE7AA4" w:rsidP="00423246">
            <w:pPr>
              <w:pStyle w:val="ListParagraph"/>
              <w:numPr>
                <w:ilvl w:val="0"/>
                <w:numId w:val="61"/>
              </w:numPr>
              <w:bidi/>
              <w:rPr>
                <w:rFonts w:cstheme="majorBidi"/>
                <w:bCs/>
                <w:color w:val="0B769F" w:themeColor="accent4" w:themeShade="BF"/>
                <w:rtl/>
              </w:rPr>
            </w:pPr>
            <w:r w:rsidRPr="00423246">
              <w:rPr>
                <w:rFonts w:ascii="Calibri" w:hAnsi="Calibri" w:cs="Calibri"/>
                <w:b w:val="0"/>
                <w:color w:val="0B769F" w:themeColor="accent4" w:themeShade="BF"/>
                <w:sz w:val="24"/>
                <w:szCs w:val="24"/>
                <w:rtl/>
              </w:rPr>
              <w:t>يفضل استخدام الذكاء الاصطناعي للتوعية</w:t>
            </w:r>
            <w:r w:rsidRPr="00423246">
              <w:rPr>
                <w:rFonts w:ascii="Calibri" w:hAnsi="Calibri" w:cs="Calibri"/>
                <w:b w:val="0"/>
                <w:color w:val="0B769F" w:themeColor="accent4" w:themeShade="BF"/>
                <w:sz w:val="24"/>
                <w:szCs w:val="24"/>
              </w:rPr>
              <w:t>.</w:t>
            </w:r>
          </w:p>
        </w:tc>
        <w:tc>
          <w:tcPr>
            <w:tcW w:w="2585" w:type="dxa"/>
            <w:gridSpan w:val="2"/>
          </w:tcPr>
          <w:p w14:paraId="7FCD32D6" w14:textId="10174104" w:rsidR="0054025B" w:rsidRPr="00FA11A8" w:rsidRDefault="0054025B" w:rsidP="00D3315D">
            <w:pPr>
              <w:bidi/>
              <w:rPr>
                <w:rFonts w:cstheme="majorBidi"/>
                <w:b/>
                <w:bCs/>
                <w:color w:val="0B769F" w:themeColor="accent4" w:themeShade="BF"/>
                <w:rtl/>
              </w:rPr>
            </w:pPr>
          </w:p>
        </w:tc>
      </w:tr>
      <w:tr w:rsidR="0054025B" w:rsidRPr="00FA11A8" w14:paraId="3F62BC25" w14:textId="77777777" w:rsidTr="005B7C7B">
        <w:trPr>
          <w:trHeight w:val="1925"/>
        </w:trPr>
        <w:tc>
          <w:tcPr>
            <w:tcW w:w="1736" w:type="dxa"/>
            <w:gridSpan w:val="2"/>
          </w:tcPr>
          <w:p w14:paraId="5C698F53" w14:textId="77777777" w:rsidR="0054025B" w:rsidRPr="00FA11A8" w:rsidRDefault="0054025B" w:rsidP="00D3315D">
            <w:pPr>
              <w:pStyle w:val="ListParagraph"/>
              <w:bidi/>
              <w:ind w:left="84"/>
              <w:jc w:val="both"/>
              <w:rPr>
                <w:rFonts w:cstheme="majorBidi"/>
                <w:bCs/>
                <w:color w:val="000000" w:themeColor="text1"/>
                <w:rtl/>
              </w:rPr>
            </w:pPr>
          </w:p>
        </w:tc>
        <w:tc>
          <w:tcPr>
            <w:tcW w:w="2762" w:type="dxa"/>
            <w:gridSpan w:val="2"/>
          </w:tcPr>
          <w:p w14:paraId="58AC4695" w14:textId="77777777" w:rsidR="0054025B" w:rsidRPr="00FA11A8" w:rsidRDefault="0054025B" w:rsidP="00D3315D">
            <w:pPr>
              <w:bidi/>
              <w:rPr>
                <w:rFonts w:cstheme="majorBidi"/>
                <w:rtl/>
              </w:rPr>
            </w:pPr>
          </w:p>
        </w:tc>
        <w:tc>
          <w:tcPr>
            <w:tcW w:w="2688" w:type="dxa"/>
            <w:gridSpan w:val="2"/>
          </w:tcPr>
          <w:p w14:paraId="641C9D64" w14:textId="77777777" w:rsidR="0054025B" w:rsidRPr="00FA11A8" w:rsidRDefault="0054025B" w:rsidP="00D3315D">
            <w:pPr>
              <w:bidi/>
              <w:rPr>
                <w:rFonts w:cstheme="majorBidi"/>
                <w:rtl/>
              </w:rPr>
            </w:pPr>
          </w:p>
        </w:tc>
        <w:tc>
          <w:tcPr>
            <w:tcW w:w="2688" w:type="dxa"/>
            <w:gridSpan w:val="3"/>
          </w:tcPr>
          <w:p w14:paraId="38CEE84F" w14:textId="77777777" w:rsidR="0054025B" w:rsidRPr="00FA11A8" w:rsidRDefault="0054025B" w:rsidP="00D3315D">
            <w:pPr>
              <w:bidi/>
              <w:rPr>
                <w:rFonts w:cstheme="majorBidi"/>
                <w:rtl/>
              </w:rPr>
            </w:pPr>
          </w:p>
        </w:tc>
        <w:tc>
          <w:tcPr>
            <w:tcW w:w="2688" w:type="dxa"/>
            <w:gridSpan w:val="3"/>
          </w:tcPr>
          <w:p w14:paraId="74B2F683" w14:textId="77777777" w:rsidR="0054025B" w:rsidRPr="00FA11A8" w:rsidRDefault="0054025B" w:rsidP="00D3315D">
            <w:pPr>
              <w:bidi/>
              <w:rPr>
                <w:rFonts w:cstheme="majorBidi"/>
                <w:rtl/>
              </w:rPr>
            </w:pPr>
          </w:p>
        </w:tc>
        <w:tc>
          <w:tcPr>
            <w:tcW w:w="2691" w:type="dxa"/>
            <w:gridSpan w:val="3"/>
          </w:tcPr>
          <w:p w14:paraId="10A7FB4D" w14:textId="77777777" w:rsidR="0054025B" w:rsidRPr="00FA11A8" w:rsidRDefault="0054025B" w:rsidP="00D3315D">
            <w:pPr>
              <w:bidi/>
              <w:rPr>
                <w:rFonts w:cstheme="majorBidi"/>
                <w:rtl/>
              </w:rPr>
            </w:pPr>
          </w:p>
        </w:tc>
        <w:tc>
          <w:tcPr>
            <w:tcW w:w="2692" w:type="dxa"/>
            <w:gridSpan w:val="3"/>
          </w:tcPr>
          <w:p w14:paraId="17606841" w14:textId="77777777" w:rsidR="0054025B" w:rsidRPr="00FA11A8" w:rsidRDefault="0054025B" w:rsidP="00D3315D">
            <w:pPr>
              <w:bidi/>
              <w:rPr>
                <w:rFonts w:cstheme="majorBidi"/>
                <w:rtl/>
              </w:rPr>
            </w:pPr>
          </w:p>
        </w:tc>
        <w:tc>
          <w:tcPr>
            <w:tcW w:w="2691" w:type="dxa"/>
            <w:gridSpan w:val="3"/>
          </w:tcPr>
          <w:p w14:paraId="688C50B0" w14:textId="77777777" w:rsidR="0054025B" w:rsidRPr="00FA11A8" w:rsidRDefault="0054025B" w:rsidP="00D3315D">
            <w:pPr>
              <w:bidi/>
              <w:rPr>
                <w:rFonts w:cstheme="majorBidi"/>
                <w:rtl/>
              </w:rPr>
            </w:pPr>
          </w:p>
        </w:tc>
        <w:tc>
          <w:tcPr>
            <w:tcW w:w="2585" w:type="dxa"/>
            <w:gridSpan w:val="2"/>
          </w:tcPr>
          <w:p w14:paraId="6A00704A" w14:textId="77777777" w:rsidR="0054025B" w:rsidRDefault="0054025B" w:rsidP="00D3315D">
            <w:pPr>
              <w:bidi/>
              <w:rPr>
                <w:rFonts w:cstheme="majorBidi"/>
                <w:rtl/>
              </w:rPr>
            </w:pPr>
          </w:p>
          <w:p w14:paraId="2DE0A67E" w14:textId="77777777" w:rsidR="0054025B" w:rsidRDefault="0054025B" w:rsidP="00D3315D">
            <w:pPr>
              <w:bidi/>
              <w:rPr>
                <w:rFonts w:cstheme="majorBidi"/>
                <w:rtl/>
              </w:rPr>
            </w:pPr>
          </w:p>
          <w:p w14:paraId="1E6000EC" w14:textId="77777777" w:rsidR="0054025B" w:rsidRDefault="0054025B" w:rsidP="00D3315D">
            <w:pPr>
              <w:bidi/>
              <w:rPr>
                <w:rFonts w:cstheme="majorBidi"/>
                <w:rtl/>
              </w:rPr>
            </w:pPr>
          </w:p>
          <w:p w14:paraId="64102CB5" w14:textId="77777777" w:rsidR="0054025B" w:rsidRDefault="0054025B" w:rsidP="00D3315D">
            <w:pPr>
              <w:bidi/>
              <w:rPr>
                <w:rFonts w:cstheme="majorBidi"/>
                <w:rtl/>
              </w:rPr>
            </w:pPr>
          </w:p>
          <w:p w14:paraId="5B9006D3" w14:textId="77777777" w:rsidR="0054025B" w:rsidRPr="00FA11A8" w:rsidRDefault="0054025B" w:rsidP="00D3315D">
            <w:pPr>
              <w:bidi/>
              <w:rPr>
                <w:rFonts w:cstheme="majorBidi"/>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993"/>
    <w:multiLevelType w:val="multilevel"/>
    <w:tmpl w:val="113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04D5A"/>
    <w:multiLevelType w:val="multilevel"/>
    <w:tmpl w:val="7DAA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8583D"/>
    <w:multiLevelType w:val="multilevel"/>
    <w:tmpl w:val="A64C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F1349"/>
    <w:multiLevelType w:val="multilevel"/>
    <w:tmpl w:val="08E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F14BC"/>
    <w:multiLevelType w:val="multilevel"/>
    <w:tmpl w:val="654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031A70"/>
    <w:multiLevelType w:val="multilevel"/>
    <w:tmpl w:val="EC8682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B03237B"/>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0BE7435E"/>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0CC176B1"/>
    <w:multiLevelType w:val="multilevel"/>
    <w:tmpl w:val="D39CB0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0F667053"/>
    <w:multiLevelType w:val="multilevel"/>
    <w:tmpl w:val="D39CB0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2A1843"/>
    <w:multiLevelType w:val="multilevel"/>
    <w:tmpl w:val="CB9E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605763"/>
    <w:multiLevelType w:val="multilevel"/>
    <w:tmpl w:val="944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CA71BE"/>
    <w:multiLevelType w:val="hybridMultilevel"/>
    <w:tmpl w:val="C2024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CE7F47"/>
    <w:multiLevelType w:val="hybridMultilevel"/>
    <w:tmpl w:val="24262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251A94"/>
    <w:multiLevelType w:val="multilevel"/>
    <w:tmpl w:val="B98E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AE1F79"/>
    <w:multiLevelType w:val="multilevel"/>
    <w:tmpl w:val="4D9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E77115"/>
    <w:multiLevelType w:val="multilevel"/>
    <w:tmpl w:val="0E1C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2C0220"/>
    <w:multiLevelType w:val="multilevel"/>
    <w:tmpl w:val="4E1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5F3CFF"/>
    <w:multiLevelType w:val="multilevel"/>
    <w:tmpl w:val="674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6A1DAC"/>
    <w:multiLevelType w:val="multilevel"/>
    <w:tmpl w:val="15DE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B47CAC"/>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235D5DE9"/>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26E9684D"/>
    <w:multiLevelType w:val="multilevel"/>
    <w:tmpl w:val="4368524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23" w15:restartNumberingAfterBreak="0">
    <w:nsid w:val="2EF64FAB"/>
    <w:multiLevelType w:val="multilevel"/>
    <w:tmpl w:val="283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7968BB"/>
    <w:multiLevelType w:val="multilevel"/>
    <w:tmpl w:val="4E1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3D5794"/>
    <w:multiLevelType w:val="multilevel"/>
    <w:tmpl w:val="0F2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2C864EE"/>
    <w:multiLevelType w:val="multilevel"/>
    <w:tmpl w:val="7CF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3B6B06"/>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024A21"/>
    <w:multiLevelType w:val="hybridMultilevel"/>
    <w:tmpl w:val="16647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5BF15FA"/>
    <w:multiLevelType w:val="multilevel"/>
    <w:tmpl w:val="9D1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101FB6"/>
    <w:multiLevelType w:val="multilevel"/>
    <w:tmpl w:val="8BD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C70140"/>
    <w:multiLevelType w:val="multilevel"/>
    <w:tmpl w:val="303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226B01"/>
    <w:multiLevelType w:val="multilevel"/>
    <w:tmpl w:val="926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2B4CCA"/>
    <w:multiLevelType w:val="multilevel"/>
    <w:tmpl w:val="31D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F8492A"/>
    <w:multiLevelType w:val="multilevel"/>
    <w:tmpl w:val="2B6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FE7A7E"/>
    <w:multiLevelType w:val="multilevel"/>
    <w:tmpl w:val="3508C8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412729B3"/>
    <w:multiLevelType w:val="multilevel"/>
    <w:tmpl w:val="CCFC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D66F87"/>
    <w:multiLevelType w:val="hybridMultilevel"/>
    <w:tmpl w:val="A81C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334D7E"/>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48967460"/>
    <w:multiLevelType w:val="multilevel"/>
    <w:tmpl w:val="9D2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D82B35"/>
    <w:multiLevelType w:val="multilevel"/>
    <w:tmpl w:val="A6D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63C91"/>
    <w:multiLevelType w:val="multilevel"/>
    <w:tmpl w:val="8814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BA36B24"/>
    <w:multiLevelType w:val="multilevel"/>
    <w:tmpl w:val="3508C8B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86012C"/>
    <w:multiLevelType w:val="multilevel"/>
    <w:tmpl w:val="436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DC5737"/>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76183A"/>
    <w:multiLevelType w:val="multilevel"/>
    <w:tmpl w:val="4AC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2E7143"/>
    <w:multiLevelType w:val="multilevel"/>
    <w:tmpl w:val="C17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BF383F"/>
    <w:multiLevelType w:val="multilevel"/>
    <w:tmpl w:val="24226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9" w15:restartNumberingAfterBreak="0">
    <w:nsid w:val="55A7390D"/>
    <w:multiLevelType w:val="multilevel"/>
    <w:tmpl w:val="C20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D572905"/>
    <w:multiLevelType w:val="multilevel"/>
    <w:tmpl w:val="3508C8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AA7BB0"/>
    <w:multiLevelType w:val="multilevel"/>
    <w:tmpl w:val="3D8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0C4600"/>
    <w:multiLevelType w:val="multilevel"/>
    <w:tmpl w:val="533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7B51A5"/>
    <w:multiLevelType w:val="multilevel"/>
    <w:tmpl w:val="F1B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4B255D"/>
    <w:multiLevelType w:val="multilevel"/>
    <w:tmpl w:val="54C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8067DA"/>
    <w:multiLevelType w:val="multilevel"/>
    <w:tmpl w:val="A90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071701"/>
    <w:multiLevelType w:val="hybridMultilevel"/>
    <w:tmpl w:val="CEECB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9E533C5"/>
    <w:multiLevelType w:val="hybridMultilevel"/>
    <w:tmpl w:val="80FE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051E5A"/>
    <w:multiLevelType w:val="hybridMultilevel"/>
    <w:tmpl w:val="1BDAF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020E86"/>
    <w:multiLevelType w:val="multilevel"/>
    <w:tmpl w:val="31D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EE1177"/>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384705B"/>
    <w:multiLevelType w:val="hybridMultilevel"/>
    <w:tmpl w:val="375AF1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80643A3"/>
    <w:multiLevelType w:val="multilevel"/>
    <w:tmpl w:val="ECF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ACB0BB9"/>
    <w:multiLevelType w:val="multilevel"/>
    <w:tmpl w:val="B36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D2F3837"/>
    <w:multiLevelType w:val="multilevel"/>
    <w:tmpl w:val="C9D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6E2E77"/>
    <w:multiLevelType w:val="multilevel"/>
    <w:tmpl w:val="70B8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E8177D5"/>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15:restartNumberingAfterBreak="0">
    <w:nsid w:val="7FB354FD"/>
    <w:multiLevelType w:val="multilevel"/>
    <w:tmpl w:val="7F96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FBC1432"/>
    <w:multiLevelType w:val="multilevel"/>
    <w:tmpl w:val="436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8495792">
    <w:abstractNumId w:val="26"/>
  </w:num>
  <w:num w:numId="2" w16cid:durableId="425928547">
    <w:abstractNumId w:val="51"/>
  </w:num>
  <w:num w:numId="3" w16cid:durableId="1847207253">
    <w:abstractNumId w:val="40"/>
  </w:num>
  <w:num w:numId="4" w16cid:durableId="1004674210">
    <w:abstractNumId w:val="62"/>
  </w:num>
  <w:num w:numId="5" w16cid:durableId="1607687344">
    <w:abstractNumId w:val="16"/>
  </w:num>
  <w:num w:numId="6" w16cid:durableId="1526671529">
    <w:abstractNumId w:val="22"/>
  </w:num>
  <w:num w:numId="7" w16cid:durableId="1366172775">
    <w:abstractNumId w:val="15"/>
  </w:num>
  <w:num w:numId="8" w16cid:durableId="807936613">
    <w:abstractNumId w:val="24"/>
  </w:num>
  <w:num w:numId="9" w16cid:durableId="1276523464">
    <w:abstractNumId w:val="38"/>
  </w:num>
  <w:num w:numId="10" w16cid:durableId="577055713">
    <w:abstractNumId w:val="17"/>
  </w:num>
  <w:num w:numId="11" w16cid:durableId="183830325">
    <w:abstractNumId w:val="32"/>
  </w:num>
  <w:num w:numId="12" w16cid:durableId="1822847015">
    <w:abstractNumId w:val="19"/>
  </w:num>
  <w:num w:numId="13" w16cid:durableId="996035675">
    <w:abstractNumId w:val="42"/>
  </w:num>
  <w:num w:numId="14" w16cid:durableId="1041782495">
    <w:abstractNumId w:val="67"/>
  </w:num>
  <w:num w:numId="15" w16cid:durableId="45880895">
    <w:abstractNumId w:val="53"/>
  </w:num>
  <w:num w:numId="16" w16cid:durableId="1265843992">
    <w:abstractNumId w:val="30"/>
  </w:num>
  <w:num w:numId="17" w16cid:durableId="170222982">
    <w:abstractNumId w:val="25"/>
  </w:num>
  <w:num w:numId="18" w16cid:durableId="882450568">
    <w:abstractNumId w:val="10"/>
  </w:num>
  <w:num w:numId="19" w16cid:durableId="863782825">
    <w:abstractNumId w:val="34"/>
  </w:num>
  <w:num w:numId="20" w16cid:durableId="646976756">
    <w:abstractNumId w:val="47"/>
  </w:num>
  <w:num w:numId="21" w16cid:durableId="361902628">
    <w:abstractNumId w:val="63"/>
  </w:num>
  <w:num w:numId="22" w16cid:durableId="1978561253">
    <w:abstractNumId w:val="46"/>
  </w:num>
  <w:num w:numId="23" w16cid:durableId="1089428293">
    <w:abstractNumId w:val="9"/>
  </w:num>
  <w:num w:numId="24" w16cid:durableId="1399474785">
    <w:abstractNumId w:val="31"/>
  </w:num>
  <w:num w:numId="25" w16cid:durableId="854463060">
    <w:abstractNumId w:val="18"/>
  </w:num>
  <w:num w:numId="26" w16cid:durableId="2001880846">
    <w:abstractNumId w:val="54"/>
  </w:num>
  <w:num w:numId="27" w16cid:durableId="170220525">
    <w:abstractNumId w:val="27"/>
  </w:num>
  <w:num w:numId="28" w16cid:durableId="1323049522">
    <w:abstractNumId w:val="41"/>
  </w:num>
  <w:num w:numId="29" w16cid:durableId="484050564">
    <w:abstractNumId w:val="4"/>
  </w:num>
  <w:num w:numId="30" w16cid:durableId="184565598">
    <w:abstractNumId w:val="14"/>
  </w:num>
  <w:num w:numId="31" w16cid:durableId="1319306271">
    <w:abstractNumId w:val="43"/>
  </w:num>
  <w:num w:numId="32" w16cid:durableId="694501623">
    <w:abstractNumId w:val="33"/>
  </w:num>
  <w:num w:numId="33" w16cid:durableId="1149059066">
    <w:abstractNumId w:val="1"/>
  </w:num>
  <w:num w:numId="34" w16cid:durableId="526799680">
    <w:abstractNumId w:val="11"/>
  </w:num>
  <w:num w:numId="35" w16cid:durableId="2083986771">
    <w:abstractNumId w:val="3"/>
  </w:num>
  <w:num w:numId="36" w16cid:durableId="1582367436">
    <w:abstractNumId w:val="35"/>
  </w:num>
  <w:num w:numId="37" w16cid:durableId="2132437792">
    <w:abstractNumId w:val="64"/>
  </w:num>
  <w:num w:numId="38" w16cid:durableId="416025279">
    <w:abstractNumId w:val="5"/>
  </w:num>
  <w:num w:numId="39" w16cid:durableId="801462370">
    <w:abstractNumId w:val="0"/>
  </w:num>
  <w:num w:numId="40" w16cid:durableId="1865055989">
    <w:abstractNumId w:val="65"/>
  </w:num>
  <w:num w:numId="41" w16cid:durableId="1921984665">
    <w:abstractNumId w:val="48"/>
  </w:num>
  <w:num w:numId="42" w16cid:durableId="1888834656">
    <w:abstractNumId w:val="23"/>
  </w:num>
  <w:num w:numId="43" w16cid:durableId="1949043094">
    <w:abstractNumId w:val="37"/>
  </w:num>
  <w:num w:numId="44" w16cid:durableId="358092852">
    <w:abstractNumId w:val="52"/>
  </w:num>
  <w:num w:numId="45" w16cid:durableId="1076584463">
    <w:abstractNumId w:val="49"/>
  </w:num>
  <w:num w:numId="46" w16cid:durableId="1223979080">
    <w:abstractNumId w:val="45"/>
  </w:num>
  <w:num w:numId="47" w16cid:durableId="1649624596">
    <w:abstractNumId w:val="28"/>
  </w:num>
  <w:num w:numId="48" w16cid:durableId="164713690">
    <w:abstractNumId w:val="60"/>
  </w:num>
  <w:num w:numId="49" w16cid:durableId="3361306">
    <w:abstractNumId w:val="68"/>
  </w:num>
  <w:num w:numId="50" w16cid:durableId="665982368">
    <w:abstractNumId w:val="39"/>
  </w:num>
  <w:num w:numId="51" w16cid:durableId="995691819">
    <w:abstractNumId w:val="44"/>
  </w:num>
  <w:num w:numId="52" w16cid:durableId="1203982054">
    <w:abstractNumId w:val="6"/>
  </w:num>
  <w:num w:numId="53" w16cid:durableId="511798285">
    <w:abstractNumId w:val="7"/>
  </w:num>
  <w:num w:numId="54" w16cid:durableId="1658150397">
    <w:abstractNumId w:val="66"/>
  </w:num>
  <w:num w:numId="55" w16cid:durableId="1316715475">
    <w:abstractNumId w:val="20"/>
  </w:num>
  <w:num w:numId="56" w16cid:durableId="1593125714">
    <w:abstractNumId w:val="21"/>
  </w:num>
  <w:num w:numId="57" w16cid:durableId="1583101138">
    <w:abstractNumId w:val="8"/>
  </w:num>
  <w:num w:numId="58" w16cid:durableId="2011563137">
    <w:abstractNumId w:val="59"/>
  </w:num>
  <w:num w:numId="59" w16cid:durableId="124005294">
    <w:abstractNumId w:val="2"/>
  </w:num>
  <w:num w:numId="60" w16cid:durableId="1704592568">
    <w:abstractNumId w:val="55"/>
  </w:num>
  <w:num w:numId="61" w16cid:durableId="2006744088">
    <w:abstractNumId w:val="61"/>
  </w:num>
  <w:num w:numId="62" w16cid:durableId="1404452261">
    <w:abstractNumId w:val="12"/>
  </w:num>
  <w:num w:numId="63" w16cid:durableId="1876692231">
    <w:abstractNumId w:val="56"/>
  </w:num>
  <w:num w:numId="64" w16cid:durableId="1594581196">
    <w:abstractNumId w:val="29"/>
  </w:num>
  <w:num w:numId="65" w16cid:durableId="712198018">
    <w:abstractNumId w:val="13"/>
  </w:num>
  <w:num w:numId="66" w16cid:durableId="956638506">
    <w:abstractNumId w:val="57"/>
  </w:num>
  <w:num w:numId="67" w16cid:durableId="1377664127">
    <w:abstractNumId w:val="58"/>
  </w:num>
  <w:num w:numId="68" w16cid:durableId="1688561669">
    <w:abstractNumId w:val="50"/>
  </w:num>
  <w:num w:numId="69" w16cid:durableId="10791330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D6"/>
    <w:rsid w:val="0000394F"/>
    <w:rsid w:val="000076E0"/>
    <w:rsid w:val="000212D5"/>
    <w:rsid w:val="00035284"/>
    <w:rsid w:val="0004058C"/>
    <w:rsid w:val="00067F2A"/>
    <w:rsid w:val="000A43D3"/>
    <w:rsid w:val="000B0128"/>
    <w:rsid w:val="000B5093"/>
    <w:rsid w:val="000C0613"/>
    <w:rsid w:val="000E016A"/>
    <w:rsid w:val="000E2A87"/>
    <w:rsid w:val="000E632B"/>
    <w:rsid w:val="00113079"/>
    <w:rsid w:val="00132668"/>
    <w:rsid w:val="00175243"/>
    <w:rsid w:val="00175BFC"/>
    <w:rsid w:val="001823AF"/>
    <w:rsid w:val="001A3F7B"/>
    <w:rsid w:val="001C5934"/>
    <w:rsid w:val="001D680D"/>
    <w:rsid w:val="001D76AE"/>
    <w:rsid w:val="002010C8"/>
    <w:rsid w:val="00234F4C"/>
    <w:rsid w:val="0025138F"/>
    <w:rsid w:val="00251FEF"/>
    <w:rsid w:val="00261E5D"/>
    <w:rsid w:val="00281525"/>
    <w:rsid w:val="0028230D"/>
    <w:rsid w:val="002831C4"/>
    <w:rsid w:val="00284C5A"/>
    <w:rsid w:val="00290827"/>
    <w:rsid w:val="002971D6"/>
    <w:rsid w:val="002A66DD"/>
    <w:rsid w:val="002D6CA4"/>
    <w:rsid w:val="002E611A"/>
    <w:rsid w:val="002F31C9"/>
    <w:rsid w:val="002F325A"/>
    <w:rsid w:val="0035579C"/>
    <w:rsid w:val="00367E56"/>
    <w:rsid w:val="00370DBE"/>
    <w:rsid w:val="003B2B7A"/>
    <w:rsid w:val="003D3430"/>
    <w:rsid w:val="003D52A8"/>
    <w:rsid w:val="003E064C"/>
    <w:rsid w:val="003E4618"/>
    <w:rsid w:val="00405D04"/>
    <w:rsid w:val="00422C53"/>
    <w:rsid w:val="00423246"/>
    <w:rsid w:val="00430FD1"/>
    <w:rsid w:val="0043186D"/>
    <w:rsid w:val="00441627"/>
    <w:rsid w:val="00457EEE"/>
    <w:rsid w:val="004A474A"/>
    <w:rsid w:val="004A60CC"/>
    <w:rsid w:val="004A6ACB"/>
    <w:rsid w:val="004B2516"/>
    <w:rsid w:val="004C78BA"/>
    <w:rsid w:val="004D427F"/>
    <w:rsid w:val="004E49F3"/>
    <w:rsid w:val="004E5E85"/>
    <w:rsid w:val="004F5B21"/>
    <w:rsid w:val="00517634"/>
    <w:rsid w:val="00532F48"/>
    <w:rsid w:val="0054025B"/>
    <w:rsid w:val="0056045A"/>
    <w:rsid w:val="00577847"/>
    <w:rsid w:val="005822AB"/>
    <w:rsid w:val="00592B13"/>
    <w:rsid w:val="00593F37"/>
    <w:rsid w:val="005A5086"/>
    <w:rsid w:val="005A5F99"/>
    <w:rsid w:val="005B2D5A"/>
    <w:rsid w:val="005B7C7B"/>
    <w:rsid w:val="005C1520"/>
    <w:rsid w:val="005C57CE"/>
    <w:rsid w:val="005D47B2"/>
    <w:rsid w:val="005E2369"/>
    <w:rsid w:val="0061576C"/>
    <w:rsid w:val="00627C35"/>
    <w:rsid w:val="00633D48"/>
    <w:rsid w:val="00661086"/>
    <w:rsid w:val="00663E40"/>
    <w:rsid w:val="006676F0"/>
    <w:rsid w:val="00686FCC"/>
    <w:rsid w:val="00693611"/>
    <w:rsid w:val="006958DF"/>
    <w:rsid w:val="007249E5"/>
    <w:rsid w:val="0073275D"/>
    <w:rsid w:val="007740E0"/>
    <w:rsid w:val="00776E9D"/>
    <w:rsid w:val="00795D4D"/>
    <w:rsid w:val="007B5CA0"/>
    <w:rsid w:val="007B6869"/>
    <w:rsid w:val="007D7406"/>
    <w:rsid w:val="007D7A43"/>
    <w:rsid w:val="007E1084"/>
    <w:rsid w:val="007E13BB"/>
    <w:rsid w:val="007F1EF2"/>
    <w:rsid w:val="00817A71"/>
    <w:rsid w:val="00821BBE"/>
    <w:rsid w:val="008311BE"/>
    <w:rsid w:val="008439AA"/>
    <w:rsid w:val="008832BB"/>
    <w:rsid w:val="00895F85"/>
    <w:rsid w:val="008B1245"/>
    <w:rsid w:val="008B7D5F"/>
    <w:rsid w:val="008D557C"/>
    <w:rsid w:val="008E6FD9"/>
    <w:rsid w:val="008F2690"/>
    <w:rsid w:val="009057D3"/>
    <w:rsid w:val="00920708"/>
    <w:rsid w:val="00920911"/>
    <w:rsid w:val="0094337D"/>
    <w:rsid w:val="00974703"/>
    <w:rsid w:val="0099600F"/>
    <w:rsid w:val="009A278F"/>
    <w:rsid w:val="009A4D59"/>
    <w:rsid w:val="009A7713"/>
    <w:rsid w:val="009C456A"/>
    <w:rsid w:val="009C60B2"/>
    <w:rsid w:val="009D3E33"/>
    <w:rsid w:val="00A061A1"/>
    <w:rsid w:val="00A13015"/>
    <w:rsid w:val="00A1513F"/>
    <w:rsid w:val="00A40B96"/>
    <w:rsid w:val="00A569EE"/>
    <w:rsid w:val="00A57620"/>
    <w:rsid w:val="00A6202F"/>
    <w:rsid w:val="00A64D1D"/>
    <w:rsid w:val="00A65BF1"/>
    <w:rsid w:val="00A7165C"/>
    <w:rsid w:val="00AB4547"/>
    <w:rsid w:val="00AB6586"/>
    <w:rsid w:val="00AF15FA"/>
    <w:rsid w:val="00B40137"/>
    <w:rsid w:val="00B5480A"/>
    <w:rsid w:val="00B7117B"/>
    <w:rsid w:val="00B724D4"/>
    <w:rsid w:val="00B82513"/>
    <w:rsid w:val="00BD33A4"/>
    <w:rsid w:val="00BF1754"/>
    <w:rsid w:val="00C3375B"/>
    <w:rsid w:val="00C451D6"/>
    <w:rsid w:val="00C761C2"/>
    <w:rsid w:val="00CA5416"/>
    <w:rsid w:val="00CE7AA4"/>
    <w:rsid w:val="00CF3037"/>
    <w:rsid w:val="00D23458"/>
    <w:rsid w:val="00D43C72"/>
    <w:rsid w:val="00D71965"/>
    <w:rsid w:val="00D7472F"/>
    <w:rsid w:val="00D80F5F"/>
    <w:rsid w:val="00DC4E8A"/>
    <w:rsid w:val="00DD19E2"/>
    <w:rsid w:val="00DE5A38"/>
    <w:rsid w:val="00DF339B"/>
    <w:rsid w:val="00DF6A04"/>
    <w:rsid w:val="00E35150"/>
    <w:rsid w:val="00E41AD2"/>
    <w:rsid w:val="00E45451"/>
    <w:rsid w:val="00E569A1"/>
    <w:rsid w:val="00E63F4E"/>
    <w:rsid w:val="00E860CD"/>
    <w:rsid w:val="00E9130D"/>
    <w:rsid w:val="00E97C38"/>
    <w:rsid w:val="00EA2FBA"/>
    <w:rsid w:val="00EA31FA"/>
    <w:rsid w:val="00EB70EC"/>
    <w:rsid w:val="00EB712B"/>
    <w:rsid w:val="00EF288D"/>
    <w:rsid w:val="00F00BE5"/>
    <w:rsid w:val="00F100A7"/>
    <w:rsid w:val="00F24E2A"/>
    <w:rsid w:val="00F42E3B"/>
    <w:rsid w:val="00F837FC"/>
    <w:rsid w:val="00FA0997"/>
    <w:rsid w:val="00FA11A8"/>
    <w:rsid w:val="00FE5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00F"/>
    <w:pPr>
      <w:bidi w:val="0"/>
      <w:spacing w:before="0" w:line="240" w:lineRule="auto"/>
      <w:jc w:val="left"/>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451D6"/>
    <w:pPr>
      <w:keepNext/>
      <w:keepLines/>
      <w:spacing w:before="360" w:after="80" w:line="276" w:lineRule="auto"/>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line="276" w:lineRule="auto"/>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line="276" w:lineRule="auto"/>
      <w:outlineLvl w:val="2"/>
    </w:pPr>
    <w:rPr>
      <w:rFonts w:asciiTheme="minorHAnsi" w:eastAsiaTheme="majorEastAsia" w:hAnsiTheme="minorHAnsi"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line="276" w:lineRule="auto"/>
      <w:outlineLvl w:val="3"/>
    </w:pPr>
    <w:rPr>
      <w:rFonts w:asciiTheme="minorHAnsi" w:eastAsiaTheme="majorEastAsia" w:hAnsiTheme="minorHAnsi" w:cstheme="majorBidi"/>
      <w:b/>
      <w:i/>
      <w:iCs/>
      <w:color w:val="0F4761" w:themeColor="accent1" w:themeShade="BF"/>
      <w:sz w:val="36"/>
      <w:szCs w:val="22"/>
    </w:rPr>
  </w:style>
  <w:style w:type="paragraph" w:styleId="Heading5">
    <w:name w:val="heading 5"/>
    <w:basedOn w:val="Normal"/>
    <w:next w:val="Normal"/>
    <w:link w:val="Heading5Char"/>
    <w:uiPriority w:val="9"/>
    <w:semiHidden/>
    <w:unhideWhenUsed/>
    <w:qFormat/>
    <w:rsid w:val="00C451D6"/>
    <w:pPr>
      <w:keepNext/>
      <w:keepLines/>
      <w:spacing w:before="80" w:after="40" w:line="276" w:lineRule="auto"/>
      <w:outlineLvl w:val="4"/>
    </w:pPr>
    <w:rPr>
      <w:rFonts w:asciiTheme="minorHAnsi" w:eastAsiaTheme="majorEastAsia" w:hAnsiTheme="minorHAnsi" w:cstheme="majorBidi"/>
      <w:b/>
      <w:color w:val="0F4761" w:themeColor="accent1" w:themeShade="BF"/>
      <w:sz w:val="36"/>
      <w:szCs w:val="22"/>
    </w:rPr>
  </w:style>
  <w:style w:type="paragraph" w:styleId="Heading6">
    <w:name w:val="heading 6"/>
    <w:basedOn w:val="Normal"/>
    <w:next w:val="Normal"/>
    <w:link w:val="Heading6Char"/>
    <w:uiPriority w:val="9"/>
    <w:semiHidden/>
    <w:unhideWhenUsed/>
    <w:qFormat/>
    <w:rsid w:val="00C451D6"/>
    <w:pPr>
      <w:keepNext/>
      <w:keepLines/>
      <w:spacing w:before="40" w:line="276" w:lineRule="auto"/>
      <w:outlineLvl w:val="5"/>
    </w:pPr>
    <w:rPr>
      <w:rFonts w:asciiTheme="minorHAnsi" w:eastAsiaTheme="majorEastAsia" w:hAnsiTheme="minorHAnsi" w:cstheme="majorBidi"/>
      <w:b/>
      <w:i/>
      <w:iCs/>
      <w:color w:val="595959" w:themeColor="text1" w:themeTint="A6"/>
      <w:sz w:val="36"/>
      <w:szCs w:val="22"/>
    </w:rPr>
  </w:style>
  <w:style w:type="paragraph" w:styleId="Heading7">
    <w:name w:val="heading 7"/>
    <w:basedOn w:val="Normal"/>
    <w:next w:val="Normal"/>
    <w:link w:val="Heading7Char"/>
    <w:uiPriority w:val="9"/>
    <w:semiHidden/>
    <w:unhideWhenUsed/>
    <w:qFormat/>
    <w:rsid w:val="00C451D6"/>
    <w:pPr>
      <w:keepNext/>
      <w:keepLines/>
      <w:spacing w:before="40" w:line="276" w:lineRule="auto"/>
      <w:outlineLvl w:val="6"/>
    </w:pPr>
    <w:rPr>
      <w:rFonts w:asciiTheme="minorHAnsi" w:eastAsiaTheme="majorEastAsia" w:hAnsiTheme="minorHAnsi" w:cstheme="majorBidi"/>
      <w:b/>
      <w:color w:val="595959" w:themeColor="text1" w:themeTint="A6"/>
      <w:sz w:val="36"/>
      <w:szCs w:val="22"/>
    </w:rPr>
  </w:style>
  <w:style w:type="paragraph" w:styleId="Heading8">
    <w:name w:val="heading 8"/>
    <w:basedOn w:val="Normal"/>
    <w:next w:val="Normal"/>
    <w:link w:val="Heading8Char"/>
    <w:uiPriority w:val="9"/>
    <w:semiHidden/>
    <w:unhideWhenUsed/>
    <w:qFormat/>
    <w:rsid w:val="00C451D6"/>
    <w:pPr>
      <w:keepNext/>
      <w:keepLines/>
      <w:spacing w:line="276" w:lineRule="auto"/>
      <w:outlineLvl w:val="7"/>
    </w:pPr>
    <w:rPr>
      <w:rFonts w:asciiTheme="minorHAnsi" w:eastAsiaTheme="majorEastAsia" w:hAnsiTheme="minorHAnsi" w:cstheme="majorBidi"/>
      <w:b/>
      <w:i/>
      <w:iCs/>
      <w:color w:val="272727" w:themeColor="text1" w:themeTint="D8"/>
      <w:sz w:val="36"/>
      <w:szCs w:val="22"/>
    </w:rPr>
  </w:style>
  <w:style w:type="paragraph" w:styleId="Heading9">
    <w:name w:val="heading 9"/>
    <w:basedOn w:val="Normal"/>
    <w:next w:val="Normal"/>
    <w:link w:val="Heading9Char"/>
    <w:uiPriority w:val="9"/>
    <w:semiHidden/>
    <w:unhideWhenUsed/>
    <w:qFormat/>
    <w:rsid w:val="00C451D6"/>
    <w:pPr>
      <w:keepNext/>
      <w:keepLines/>
      <w:spacing w:line="276" w:lineRule="auto"/>
      <w:outlineLvl w:val="8"/>
    </w:pPr>
    <w:rPr>
      <w:rFonts w:asciiTheme="minorHAnsi" w:eastAsiaTheme="majorEastAsia" w:hAnsiTheme="minorHAnsi" w:cstheme="majorBidi"/>
      <w:b/>
      <w:color w:val="272727" w:themeColor="text1" w:themeTint="D8"/>
      <w:sz w:val="3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line="276" w:lineRule="auto"/>
    </w:pPr>
    <w:rPr>
      <w:rFonts w:asciiTheme="minorHAnsi" w:eastAsiaTheme="majorEastAsia" w:hAnsiTheme="minorHAnsi" w:cstheme="majorBidi"/>
      <w:b/>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line="276" w:lineRule="auto"/>
      <w:jc w:val="center"/>
    </w:pPr>
    <w:rPr>
      <w:rFonts w:asciiTheme="majorBidi" w:eastAsiaTheme="minorHAnsi" w:hAnsiTheme="majorBidi" w:cstheme="minorBidi"/>
      <w:b/>
      <w:i/>
      <w:iCs/>
      <w:color w:val="404040" w:themeColor="text1" w:themeTint="BF"/>
      <w:sz w:val="36"/>
      <w:szCs w:val="22"/>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spacing w:after="200" w:line="276" w:lineRule="auto"/>
      <w:ind w:left="720"/>
      <w:contextualSpacing/>
    </w:pPr>
    <w:rPr>
      <w:rFonts w:asciiTheme="majorBidi" w:eastAsiaTheme="minorHAnsi" w:hAnsiTheme="majorBidi" w:cstheme="minorBidi"/>
      <w:b/>
      <w:sz w:val="36"/>
      <w:szCs w:val="22"/>
    </w:r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asciiTheme="majorBidi" w:eastAsiaTheme="minorHAnsi" w:hAnsiTheme="majorBidi" w:cstheme="minorBidi"/>
      <w:b/>
      <w:i/>
      <w:iCs/>
      <w:color w:val="0F4761" w:themeColor="accent1" w:themeShade="BF"/>
      <w:sz w:val="36"/>
      <w:szCs w:val="22"/>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425-3E8F-4C75-AFF4-018E03B86663}">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235</TotalTime>
  <Pages>8</Pages>
  <Words>2613</Words>
  <Characters>12647</Characters>
  <Application>Microsoft Office Word</Application>
  <DocSecurity>0</DocSecurity>
  <Lines>1149</Lines>
  <Paragraphs>372</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Hana Abdulmajid Abulqawi Al Ashwal</cp:lastModifiedBy>
  <cp:revision>134</cp:revision>
  <cp:lastPrinted>2026-01-24T04:43:00Z</cp:lastPrinted>
  <dcterms:created xsi:type="dcterms:W3CDTF">2026-03-01T12:30:00Z</dcterms:created>
  <dcterms:modified xsi:type="dcterms:W3CDTF">2026-03-11T11:45:00Z</dcterms:modified>
</cp:coreProperties>
</file>