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bidiVisual/>
        <w:tblW w:w="23221" w:type="dxa"/>
        <w:tblInd w:w="73" w:type="dxa"/>
        <w:tblLook w:val="04A0" w:firstRow="1" w:lastRow="0" w:firstColumn="1" w:lastColumn="0" w:noHBand="0" w:noVBand="1"/>
      </w:tblPr>
      <w:tblGrid>
        <w:gridCol w:w="1699"/>
        <w:gridCol w:w="37"/>
        <w:gridCol w:w="2662"/>
        <w:gridCol w:w="100"/>
        <w:gridCol w:w="2602"/>
        <w:gridCol w:w="86"/>
        <w:gridCol w:w="60"/>
        <w:gridCol w:w="2557"/>
        <w:gridCol w:w="71"/>
        <w:gridCol w:w="50"/>
        <w:gridCol w:w="2581"/>
        <w:gridCol w:w="57"/>
        <w:gridCol w:w="40"/>
        <w:gridCol w:w="2605"/>
        <w:gridCol w:w="46"/>
        <w:gridCol w:w="27"/>
        <w:gridCol w:w="2636"/>
        <w:gridCol w:w="29"/>
        <w:gridCol w:w="13"/>
        <w:gridCol w:w="2660"/>
        <w:gridCol w:w="18"/>
        <w:gridCol w:w="2550"/>
        <w:gridCol w:w="35"/>
      </w:tblGrid>
      <w:tr w:rsidR="00CE62B7" w:rsidRPr="00FA11A8" w14:paraId="34619765" w14:textId="77777777" w:rsidTr="00AA3B36">
        <w:trPr>
          <w:gridAfter w:val="1"/>
          <w:wAfter w:w="35" w:type="dxa"/>
          <w:trHeight w:val="630"/>
        </w:trPr>
        <w:tc>
          <w:tcPr>
            <w:tcW w:w="1699" w:type="dxa"/>
          </w:tcPr>
          <w:p w14:paraId="16ED8189" w14:textId="77777777" w:rsidR="00CE62B7" w:rsidRPr="00FA11A8" w:rsidRDefault="00CE62B7" w:rsidP="00FA11A8">
            <w:pPr>
              <w:bidi/>
              <w:spacing w:after="0" w:line="240" w:lineRule="auto"/>
              <w:ind w:left="84"/>
              <w:rPr>
                <w:rFonts w:cstheme="majorBidi"/>
                <w:sz w:val="24"/>
                <w:szCs w:val="24"/>
                <w:rtl/>
              </w:rPr>
            </w:pPr>
            <w:r w:rsidRPr="00FA11A8">
              <w:rPr>
                <w:rFonts w:cstheme="majorBidi"/>
                <w:sz w:val="24"/>
                <w:szCs w:val="24"/>
                <w:rtl/>
              </w:rPr>
              <w:t>التاريخ:</w:t>
            </w:r>
          </w:p>
          <w:p w14:paraId="4B28458D" w14:textId="77777777" w:rsidR="00CE62B7" w:rsidRDefault="00CE62B7" w:rsidP="00FA11A8">
            <w:pPr>
              <w:bidi/>
              <w:spacing w:after="0" w:line="240" w:lineRule="auto"/>
              <w:ind w:left="84"/>
              <w:rPr>
                <w:rFonts w:cstheme="majorBidi"/>
                <w:sz w:val="24"/>
                <w:szCs w:val="24"/>
              </w:rPr>
            </w:pPr>
            <w:r w:rsidRPr="00FA11A8">
              <w:rPr>
                <w:rFonts w:cstheme="majorBidi"/>
                <w:sz w:val="24"/>
                <w:szCs w:val="24"/>
                <w:rtl/>
              </w:rPr>
              <w:t>طاولة رقم:</w:t>
            </w:r>
          </w:p>
          <w:p w14:paraId="698E33BE" w14:textId="074D0146" w:rsidR="00CE62B7" w:rsidRPr="00E569A1" w:rsidRDefault="00CE62B7" w:rsidP="00E569A1">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699" w:type="dxa"/>
            <w:gridSpan w:val="2"/>
          </w:tcPr>
          <w:p w14:paraId="0F63E0FC" w14:textId="452E1C0A" w:rsidR="00CE62B7" w:rsidRPr="00FA11A8" w:rsidRDefault="00CE62B7" w:rsidP="00C451D6">
            <w:pPr>
              <w:bidi/>
              <w:spacing w:after="0"/>
              <w:jc w:val="center"/>
              <w:rPr>
                <w:rFonts w:cstheme="majorBidi"/>
                <w:sz w:val="32"/>
                <w:szCs w:val="32"/>
                <w:rtl/>
              </w:rPr>
            </w:pPr>
            <w:r w:rsidRPr="00FA11A8">
              <w:rPr>
                <w:rFonts w:cstheme="majorBidi"/>
                <w:sz w:val="32"/>
                <w:szCs w:val="32"/>
                <w:rtl/>
              </w:rPr>
              <w:t>م1</w:t>
            </w:r>
          </w:p>
        </w:tc>
        <w:tc>
          <w:tcPr>
            <w:tcW w:w="2702" w:type="dxa"/>
            <w:gridSpan w:val="2"/>
          </w:tcPr>
          <w:p w14:paraId="05BAD8AD" w14:textId="4DA54492" w:rsidR="00CE62B7" w:rsidRPr="00FA11A8" w:rsidRDefault="00CE62B7" w:rsidP="00C451D6">
            <w:pPr>
              <w:bidi/>
              <w:spacing w:after="0"/>
              <w:jc w:val="center"/>
              <w:rPr>
                <w:rFonts w:cstheme="majorBidi"/>
                <w:sz w:val="32"/>
                <w:szCs w:val="32"/>
                <w:rtl/>
              </w:rPr>
            </w:pPr>
            <w:r w:rsidRPr="00FA11A8">
              <w:rPr>
                <w:rFonts w:cstheme="majorBidi"/>
                <w:sz w:val="32"/>
                <w:szCs w:val="32"/>
                <w:rtl/>
              </w:rPr>
              <w:t>م2</w:t>
            </w:r>
          </w:p>
        </w:tc>
        <w:tc>
          <w:tcPr>
            <w:tcW w:w="2703" w:type="dxa"/>
            <w:gridSpan w:val="3"/>
          </w:tcPr>
          <w:p w14:paraId="6C171001" w14:textId="575DFCE1" w:rsidR="00CE62B7" w:rsidRPr="00FA11A8" w:rsidRDefault="00CE62B7" w:rsidP="00C451D6">
            <w:pPr>
              <w:bidi/>
              <w:spacing w:after="0"/>
              <w:jc w:val="center"/>
              <w:rPr>
                <w:rFonts w:cstheme="majorBidi"/>
                <w:sz w:val="32"/>
                <w:szCs w:val="32"/>
                <w:rtl/>
              </w:rPr>
            </w:pPr>
            <w:r w:rsidRPr="00FA11A8">
              <w:rPr>
                <w:rFonts w:cstheme="majorBidi"/>
                <w:sz w:val="32"/>
                <w:szCs w:val="32"/>
                <w:rtl/>
              </w:rPr>
              <w:t>م3</w:t>
            </w:r>
          </w:p>
        </w:tc>
        <w:tc>
          <w:tcPr>
            <w:tcW w:w="2702" w:type="dxa"/>
            <w:gridSpan w:val="3"/>
          </w:tcPr>
          <w:p w14:paraId="41955A31" w14:textId="662DD422" w:rsidR="00CE62B7" w:rsidRPr="00FA11A8" w:rsidRDefault="00CE62B7" w:rsidP="00C451D6">
            <w:pPr>
              <w:bidi/>
              <w:spacing w:after="0"/>
              <w:jc w:val="center"/>
              <w:rPr>
                <w:rFonts w:cstheme="majorBidi"/>
                <w:sz w:val="32"/>
                <w:szCs w:val="32"/>
                <w:rtl/>
              </w:rPr>
            </w:pPr>
            <w:r w:rsidRPr="00FA11A8">
              <w:rPr>
                <w:rFonts w:cstheme="majorBidi"/>
                <w:sz w:val="32"/>
                <w:szCs w:val="32"/>
                <w:rtl/>
              </w:rPr>
              <w:t>م4</w:t>
            </w:r>
          </w:p>
        </w:tc>
        <w:tc>
          <w:tcPr>
            <w:tcW w:w="2702" w:type="dxa"/>
            <w:gridSpan w:val="3"/>
          </w:tcPr>
          <w:p w14:paraId="4BCDE82E" w14:textId="56B99F53" w:rsidR="00CE62B7" w:rsidRPr="00FA11A8" w:rsidRDefault="00CE62B7" w:rsidP="00C451D6">
            <w:pPr>
              <w:bidi/>
              <w:spacing w:after="0"/>
              <w:jc w:val="center"/>
              <w:rPr>
                <w:rFonts w:cstheme="majorBidi"/>
                <w:sz w:val="32"/>
                <w:szCs w:val="32"/>
                <w:rtl/>
              </w:rPr>
            </w:pPr>
            <w:r w:rsidRPr="00FA11A8">
              <w:rPr>
                <w:rFonts w:cstheme="majorBidi"/>
                <w:sz w:val="32"/>
                <w:szCs w:val="32"/>
                <w:rtl/>
              </w:rPr>
              <w:t>م5</w:t>
            </w:r>
          </w:p>
        </w:tc>
        <w:tc>
          <w:tcPr>
            <w:tcW w:w="2709" w:type="dxa"/>
            <w:gridSpan w:val="3"/>
          </w:tcPr>
          <w:p w14:paraId="2D2BD4F4" w14:textId="789E0F54" w:rsidR="00CE62B7" w:rsidRPr="00FA11A8" w:rsidRDefault="00CE62B7" w:rsidP="00C451D6">
            <w:pPr>
              <w:bidi/>
              <w:spacing w:after="0"/>
              <w:jc w:val="center"/>
              <w:rPr>
                <w:rFonts w:cstheme="majorBidi"/>
                <w:sz w:val="32"/>
                <w:szCs w:val="32"/>
                <w:rtl/>
              </w:rPr>
            </w:pPr>
            <w:r w:rsidRPr="00FA11A8">
              <w:rPr>
                <w:rFonts w:cstheme="majorBidi"/>
                <w:sz w:val="32"/>
                <w:szCs w:val="32"/>
                <w:rtl/>
              </w:rPr>
              <w:t>م6</w:t>
            </w:r>
          </w:p>
        </w:tc>
        <w:tc>
          <w:tcPr>
            <w:tcW w:w="5270" w:type="dxa"/>
            <w:gridSpan w:val="5"/>
            <w:vMerge w:val="restart"/>
          </w:tcPr>
          <w:p w14:paraId="31385FC9" w14:textId="6436E24B" w:rsidR="00CE62B7" w:rsidRDefault="00CE62B7" w:rsidP="000B0D8E">
            <w:pPr>
              <w:bidi/>
              <w:spacing w:after="0"/>
              <w:rPr>
                <w:rFonts w:cstheme="majorBidi"/>
                <w:color w:val="0070C0"/>
                <w:sz w:val="28"/>
                <w:szCs w:val="28"/>
                <w:rtl/>
              </w:rPr>
            </w:pPr>
          </w:p>
          <w:p w14:paraId="289446BE" w14:textId="5B6AA54A" w:rsidR="000B0D8E" w:rsidRDefault="000B0D8E" w:rsidP="000B0D8E">
            <w:pPr>
              <w:bidi/>
              <w:spacing w:after="0"/>
              <w:rPr>
                <w:rFonts w:cstheme="majorBidi"/>
                <w:color w:val="0070C0"/>
                <w:sz w:val="28"/>
                <w:szCs w:val="28"/>
                <w:rtl/>
              </w:rPr>
            </w:pPr>
          </w:p>
          <w:p w14:paraId="2553DF8D" w14:textId="78E399E6" w:rsidR="000B0D8E" w:rsidRPr="000B0D8E" w:rsidRDefault="000B0D8E" w:rsidP="000B0D8E">
            <w:pPr>
              <w:bidi/>
              <w:spacing w:after="0"/>
              <w:rPr>
                <w:rFonts w:cstheme="majorBidi" w:hint="cs"/>
                <w:b w:val="0"/>
                <w:bCs/>
                <w:color w:val="0070C0"/>
                <w:sz w:val="28"/>
                <w:szCs w:val="28"/>
                <w:rtl/>
                <w:lang w:bidi="ar-QA"/>
              </w:rPr>
            </w:pPr>
            <w:r w:rsidRPr="000B0D8E">
              <w:rPr>
                <w:rFonts w:cstheme="majorBidi" w:hint="cs"/>
                <w:b w:val="0"/>
                <w:bCs/>
                <w:color w:val="0070C0"/>
                <w:sz w:val="28"/>
                <w:szCs w:val="28"/>
                <w:rtl/>
                <w:lang w:bidi="ar-QA"/>
              </w:rPr>
              <w:t>ملخص:</w:t>
            </w:r>
          </w:p>
          <w:p w14:paraId="6E96459D" w14:textId="331714AF" w:rsidR="000B0D8E" w:rsidRPr="000B0D8E" w:rsidRDefault="000B0D8E" w:rsidP="000B0D8E">
            <w:pPr>
              <w:pStyle w:val="NormalWeb"/>
              <w:numPr>
                <w:ilvl w:val="0"/>
                <w:numId w:val="2"/>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 xml:space="preserve">الحياة الطيبة تعني </w:t>
            </w:r>
            <w:r w:rsidRPr="000B0D8E">
              <w:rPr>
                <w:rStyle w:val="Strong"/>
                <w:rFonts w:asciiTheme="minorBidi" w:eastAsiaTheme="majorEastAsia" w:hAnsiTheme="minorBidi" w:cstheme="minorBidi"/>
                <w:color w:val="0070C0"/>
                <w:sz w:val="28"/>
                <w:szCs w:val="28"/>
                <w:rtl/>
              </w:rPr>
              <w:t>القدرة على عيش الحياة باستقلالية</w:t>
            </w:r>
            <w:r w:rsidRPr="000B0D8E">
              <w:rPr>
                <w:rFonts w:asciiTheme="minorBidi" w:hAnsiTheme="minorBidi" w:cstheme="minorBidi"/>
                <w:color w:val="0070C0"/>
                <w:sz w:val="28"/>
                <w:szCs w:val="28"/>
                <w:rtl/>
              </w:rPr>
              <w:t xml:space="preserve"> والقيام بالأساسيات دون الاعتماد على الآخرين</w:t>
            </w:r>
            <w:r w:rsidRPr="000B0D8E">
              <w:rPr>
                <w:rFonts w:asciiTheme="minorBidi" w:hAnsiTheme="minorBidi" w:cstheme="minorBidi"/>
                <w:color w:val="0070C0"/>
                <w:sz w:val="28"/>
                <w:szCs w:val="28"/>
              </w:rPr>
              <w:t>.</w:t>
            </w:r>
          </w:p>
          <w:p w14:paraId="15F98ACA" w14:textId="4B169607" w:rsidR="000B0D8E" w:rsidRPr="000B0D8E" w:rsidRDefault="000B0D8E" w:rsidP="000B0D8E">
            <w:pPr>
              <w:pStyle w:val="NormalWeb"/>
              <w:numPr>
                <w:ilvl w:val="0"/>
                <w:numId w:val="2"/>
              </w:numPr>
              <w:bidi/>
              <w:rPr>
                <w:rFonts w:asciiTheme="minorBidi" w:hAnsiTheme="minorBidi" w:cstheme="minorBidi"/>
                <w:color w:val="0070C0"/>
                <w:sz w:val="28"/>
                <w:szCs w:val="28"/>
              </w:rPr>
            </w:pPr>
            <w:r w:rsidRPr="000B0D8E">
              <w:rPr>
                <w:rFonts w:asciiTheme="minorBidi" w:hAnsiTheme="minorBidi" w:cstheme="minorBidi"/>
                <w:color w:val="0070C0"/>
                <w:sz w:val="28"/>
                <w:szCs w:val="28"/>
              </w:rPr>
              <w:t xml:space="preserve">  </w:t>
            </w:r>
            <w:r w:rsidRPr="000B0D8E">
              <w:rPr>
                <w:rFonts w:asciiTheme="minorBidi" w:hAnsiTheme="minorBidi" w:cstheme="minorBidi"/>
                <w:color w:val="0070C0"/>
                <w:sz w:val="28"/>
                <w:szCs w:val="28"/>
                <w:rtl/>
              </w:rPr>
              <w:t xml:space="preserve">ترتبط الحياة الطيبة بـ </w:t>
            </w:r>
            <w:r w:rsidRPr="000B0D8E">
              <w:rPr>
                <w:rStyle w:val="Strong"/>
                <w:rFonts w:asciiTheme="minorBidi" w:eastAsiaTheme="majorEastAsia" w:hAnsiTheme="minorBidi" w:cstheme="minorBidi"/>
                <w:color w:val="0070C0"/>
                <w:sz w:val="28"/>
                <w:szCs w:val="28"/>
                <w:rtl/>
              </w:rPr>
              <w:t>الأمان والصحة والعافية</w:t>
            </w:r>
            <w:r w:rsidRPr="000B0D8E">
              <w:rPr>
                <w:rFonts w:asciiTheme="minorBidi" w:hAnsiTheme="minorBidi" w:cstheme="minorBidi"/>
                <w:color w:val="0070C0"/>
                <w:sz w:val="28"/>
                <w:szCs w:val="28"/>
              </w:rPr>
              <w:t>.</w:t>
            </w:r>
          </w:p>
          <w:p w14:paraId="214E3516" w14:textId="1E82C597" w:rsidR="000B0D8E" w:rsidRPr="000B0D8E" w:rsidRDefault="000B0D8E" w:rsidP="000B0D8E">
            <w:pPr>
              <w:pStyle w:val="NormalWeb"/>
              <w:numPr>
                <w:ilvl w:val="0"/>
                <w:numId w:val="2"/>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 xml:space="preserve">جوهر الحياة الطيبة هو </w:t>
            </w:r>
            <w:r w:rsidRPr="000B0D8E">
              <w:rPr>
                <w:rStyle w:val="Strong"/>
                <w:rFonts w:asciiTheme="minorBidi" w:eastAsiaTheme="majorEastAsia" w:hAnsiTheme="minorBidi" w:cstheme="minorBidi"/>
                <w:color w:val="0070C0"/>
                <w:sz w:val="28"/>
                <w:szCs w:val="28"/>
                <w:rtl/>
              </w:rPr>
              <w:t>التوازن</w:t>
            </w:r>
            <w:r w:rsidRPr="000B0D8E">
              <w:rPr>
                <w:rFonts w:asciiTheme="minorBidi" w:hAnsiTheme="minorBidi" w:cstheme="minorBidi"/>
                <w:color w:val="0070C0"/>
                <w:sz w:val="28"/>
                <w:szCs w:val="28"/>
                <w:rtl/>
              </w:rPr>
              <w:t xml:space="preserve"> بين الجوانب الجسدية، النفسية، العقلية، الروحية، والاجتماعية</w:t>
            </w:r>
            <w:r w:rsidRPr="000B0D8E">
              <w:rPr>
                <w:rFonts w:asciiTheme="minorBidi" w:hAnsiTheme="minorBidi" w:cstheme="minorBidi"/>
                <w:color w:val="0070C0"/>
                <w:sz w:val="28"/>
                <w:szCs w:val="28"/>
              </w:rPr>
              <w:t>.</w:t>
            </w:r>
          </w:p>
          <w:p w14:paraId="50574E54" w14:textId="54B5B4DD" w:rsidR="000B0D8E" w:rsidRPr="000B0D8E" w:rsidRDefault="00FA629E" w:rsidP="00FA629E">
            <w:pPr>
              <w:pStyle w:val="NormalWeb"/>
              <w:numPr>
                <w:ilvl w:val="0"/>
                <w:numId w:val="2"/>
              </w:numPr>
              <w:bidi/>
              <w:rPr>
                <w:rFonts w:asciiTheme="minorBidi" w:hAnsiTheme="minorBidi" w:cstheme="minorBidi"/>
                <w:color w:val="0070C0"/>
                <w:sz w:val="28"/>
                <w:szCs w:val="28"/>
              </w:rPr>
            </w:pPr>
            <w:r>
              <w:rPr>
                <w:rFonts w:asciiTheme="minorBidi" w:hAnsiTheme="minorBidi" w:cstheme="minorBidi"/>
                <w:color w:val="0070C0"/>
                <w:sz w:val="28"/>
                <w:szCs w:val="28"/>
                <w:rtl/>
              </w:rPr>
              <w:t>ال</w:t>
            </w:r>
            <w:r>
              <w:rPr>
                <w:rFonts w:asciiTheme="minorBidi" w:hAnsiTheme="minorBidi" w:cstheme="minorBidi" w:hint="cs"/>
                <w:color w:val="0070C0"/>
                <w:sz w:val="28"/>
                <w:szCs w:val="28"/>
                <w:rtl/>
              </w:rPr>
              <w:t xml:space="preserve">حياة الطيبة </w:t>
            </w:r>
            <w:r w:rsidR="000B0D8E" w:rsidRPr="000B0D8E">
              <w:rPr>
                <w:rFonts w:asciiTheme="minorBidi" w:hAnsiTheme="minorBidi" w:cstheme="minorBidi"/>
                <w:color w:val="0070C0"/>
                <w:sz w:val="28"/>
                <w:szCs w:val="28"/>
                <w:rtl/>
              </w:rPr>
              <w:t xml:space="preserve">لا </w:t>
            </w:r>
            <w:r>
              <w:rPr>
                <w:rFonts w:asciiTheme="minorBidi" w:hAnsiTheme="minorBidi" w:cstheme="minorBidi" w:hint="cs"/>
                <w:color w:val="0070C0"/>
                <w:sz w:val="28"/>
                <w:szCs w:val="28"/>
                <w:rtl/>
              </w:rPr>
              <w:t>تقتصر</w:t>
            </w:r>
            <w:r w:rsidR="000B0D8E" w:rsidRPr="000B0D8E">
              <w:rPr>
                <w:rFonts w:asciiTheme="minorBidi" w:hAnsiTheme="minorBidi" w:cstheme="minorBidi"/>
                <w:color w:val="0070C0"/>
                <w:sz w:val="28"/>
                <w:szCs w:val="28"/>
                <w:rtl/>
              </w:rPr>
              <w:t xml:space="preserve"> على الصحة الجسدية؛ فـ </w:t>
            </w:r>
            <w:r w:rsidR="000B0D8E" w:rsidRPr="000B0D8E">
              <w:rPr>
                <w:rStyle w:val="Strong"/>
                <w:rFonts w:asciiTheme="minorBidi" w:eastAsiaTheme="majorEastAsia" w:hAnsiTheme="minorBidi" w:cstheme="minorBidi"/>
                <w:color w:val="0070C0"/>
                <w:sz w:val="28"/>
                <w:szCs w:val="28"/>
                <w:rtl/>
              </w:rPr>
              <w:t>الصحة النفسية والروحية تؤثر مباشرة على الجسد</w:t>
            </w:r>
            <w:r w:rsidR="000B0D8E" w:rsidRPr="000B0D8E">
              <w:rPr>
                <w:rFonts w:asciiTheme="minorBidi" w:hAnsiTheme="minorBidi" w:cstheme="minorBidi"/>
                <w:color w:val="0070C0"/>
                <w:sz w:val="28"/>
                <w:szCs w:val="28"/>
              </w:rPr>
              <w:t>.</w:t>
            </w:r>
          </w:p>
          <w:p w14:paraId="591C0EEF" w14:textId="77777777" w:rsidR="000B0D8E" w:rsidRPr="000B0D8E" w:rsidRDefault="000B0D8E" w:rsidP="000B0D8E">
            <w:pPr>
              <w:pStyle w:val="NormalWeb"/>
              <w:numPr>
                <w:ilvl w:val="0"/>
                <w:numId w:val="2"/>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كثير من المشكلات الصحية تبدأ نفسيًا ثم تظهر جسديًا لاحقًا</w:t>
            </w:r>
            <w:r w:rsidRPr="000B0D8E">
              <w:rPr>
                <w:rFonts w:asciiTheme="minorBidi" w:hAnsiTheme="minorBidi" w:cstheme="minorBidi"/>
                <w:color w:val="0070C0"/>
                <w:sz w:val="28"/>
                <w:szCs w:val="28"/>
              </w:rPr>
              <w:t>.</w:t>
            </w:r>
          </w:p>
          <w:p w14:paraId="03AECE8E" w14:textId="77777777" w:rsidR="000B0D8E" w:rsidRPr="000B0D8E" w:rsidRDefault="000B0D8E" w:rsidP="000B0D8E">
            <w:pPr>
              <w:pStyle w:val="NormalWeb"/>
              <w:numPr>
                <w:ilvl w:val="0"/>
                <w:numId w:val="2"/>
              </w:numPr>
              <w:bidi/>
              <w:rPr>
                <w:rFonts w:asciiTheme="minorBidi" w:hAnsiTheme="minorBidi" w:cstheme="minorBidi"/>
                <w:color w:val="0070C0"/>
                <w:sz w:val="28"/>
                <w:szCs w:val="28"/>
              </w:rPr>
            </w:pPr>
            <w:r w:rsidRPr="000B0D8E">
              <w:rPr>
                <w:rStyle w:val="Strong"/>
                <w:rFonts w:asciiTheme="minorBidi" w:eastAsiaTheme="majorEastAsia" w:hAnsiTheme="minorBidi" w:cstheme="minorBidi"/>
                <w:color w:val="0070C0"/>
                <w:sz w:val="28"/>
                <w:szCs w:val="28"/>
                <w:rtl/>
              </w:rPr>
              <w:t>الرضا والقناعة</w:t>
            </w:r>
            <w:r w:rsidRPr="000B0D8E">
              <w:rPr>
                <w:rFonts w:asciiTheme="minorBidi" w:hAnsiTheme="minorBidi" w:cstheme="minorBidi"/>
                <w:color w:val="0070C0"/>
                <w:sz w:val="28"/>
                <w:szCs w:val="28"/>
                <w:rtl/>
              </w:rPr>
              <w:t xml:space="preserve"> عنصران أساسيان للحياة الطيبة، حتى في ظل التحديات أو فقدان أحد الأبعاد</w:t>
            </w:r>
            <w:r w:rsidRPr="000B0D8E">
              <w:rPr>
                <w:rFonts w:asciiTheme="minorBidi" w:hAnsiTheme="minorBidi" w:cstheme="minorBidi"/>
                <w:color w:val="0070C0"/>
                <w:sz w:val="28"/>
                <w:szCs w:val="28"/>
              </w:rPr>
              <w:t>.</w:t>
            </w:r>
          </w:p>
          <w:p w14:paraId="374D3375" w14:textId="76966BB4" w:rsidR="000B0D8E" w:rsidRPr="000B0D8E" w:rsidRDefault="000B0D8E" w:rsidP="000B0D8E">
            <w:pPr>
              <w:pStyle w:val="NormalWeb"/>
              <w:numPr>
                <w:ilvl w:val="0"/>
                <w:numId w:val="2"/>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تقبّل الحياة والظروف المحيطة، والنظرة الإيجابية، يساهمان في الشعور بالسعادة والاكتمال</w:t>
            </w:r>
            <w:r w:rsidRPr="000B0D8E">
              <w:rPr>
                <w:rFonts w:asciiTheme="minorBidi" w:hAnsiTheme="minorBidi" w:cstheme="minorBidi"/>
                <w:color w:val="0070C0"/>
                <w:sz w:val="28"/>
                <w:szCs w:val="28"/>
              </w:rPr>
              <w:t>.</w:t>
            </w:r>
          </w:p>
          <w:p w14:paraId="7FF6A695" w14:textId="6D996804" w:rsidR="000B0D8E" w:rsidRPr="000B0D8E" w:rsidRDefault="000B0D8E" w:rsidP="000B0D8E">
            <w:pPr>
              <w:bidi/>
              <w:spacing w:after="0"/>
              <w:jc w:val="center"/>
              <w:rPr>
                <w:rFonts w:cstheme="majorBidi"/>
                <w:color w:val="0070C0"/>
                <w:sz w:val="32"/>
                <w:szCs w:val="32"/>
                <w:rtl/>
              </w:rPr>
            </w:pPr>
          </w:p>
        </w:tc>
      </w:tr>
      <w:tr w:rsidR="00CE62B7" w:rsidRPr="00FA11A8" w14:paraId="6AF859E4" w14:textId="77777777" w:rsidTr="00AA3B36">
        <w:trPr>
          <w:gridAfter w:val="1"/>
          <w:wAfter w:w="35" w:type="dxa"/>
          <w:trHeight w:val="12874"/>
        </w:trPr>
        <w:tc>
          <w:tcPr>
            <w:tcW w:w="1699" w:type="dxa"/>
          </w:tcPr>
          <w:p w14:paraId="0AFDDBF6" w14:textId="77777777" w:rsidR="00CE62B7" w:rsidRDefault="00CE62B7" w:rsidP="00686FCC">
            <w:pPr>
              <w:bidi/>
              <w:ind w:left="84"/>
              <w:jc w:val="both"/>
              <w:rPr>
                <w:rFonts w:cstheme="majorBidi"/>
                <w:b w:val="0"/>
                <w:bCs/>
                <w:color w:val="0070C0"/>
                <w:sz w:val="24"/>
                <w:szCs w:val="24"/>
                <w:rtl/>
              </w:rPr>
            </w:pPr>
            <w:r w:rsidRPr="00795D4D">
              <w:rPr>
                <w:rFonts w:cstheme="majorBidi" w:hint="cs"/>
                <w:b w:val="0"/>
                <w:bCs/>
                <w:color w:val="0070C0"/>
                <w:sz w:val="24"/>
                <w:szCs w:val="24"/>
                <w:rtl/>
              </w:rPr>
              <w:t xml:space="preserve">1- </w:t>
            </w:r>
            <w:r w:rsidRPr="00795D4D">
              <w:rPr>
                <w:rFonts w:cstheme="majorBidi"/>
                <w:b w:val="0"/>
                <w:bCs/>
                <w:color w:val="0070C0"/>
                <w:sz w:val="24"/>
                <w:szCs w:val="24"/>
                <w:rtl/>
              </w:rPr>
              <w:t xml:space="preserve">ما معنى </w:t>
            </w:r>
            <w:r w:rsidRPr="00795D4D">
              <w:rPr>
                <w:rFonts w:cstheme="majorBidi"/>
                <w:b w:val="0"/>
                <w:bCs/>
                <w:color w:val="0070C0"/>
                <w:sz w:val="24"/>
                <w:szCs w:val="24"/>
                <w:rtl/>
                <w:lang w:bidi="ar-QA"/>
              </w:rPr>
              <w:t>الحياة الطيبة</w:t>
            </w:r>
            <w:r w:rsidRPr="00795D4D">
              <w:rPr>
                <w:rFonts w:cstheme="majorBidi"/>
                <w:b w:val="0"/>
                <w:bCs/>
                <w:color w:val="0070C0"/>
                <w:sz w:val="24"/>
                <w:szCs w:val="24"/>
                <w:rtl/>
              </w:rPr>
              <w:t xml:space="preserve"> بالنسبة لك؟</w:t>
            </w:r>
          </w:p>
          <w:p w14:paraId="055D1F6A" w14:textId="27A89F8E" w:rsidR="00CE62B7" w:rsidRDefault="00CE62B7" w:rsidP="00517634">
            <w:pPr>
              <w:bidi/>
              <w:ind w:left="84"/>
              <w:jc w:val="both"/>
              <w:rPr>
                <w:rFonts w:cstheme="majorBidi"/>
                <w:b w:val="0"/>
                <w:bCs/>
                <w:color w:val="0070C0"/>
                <w:sz w:val="24"/>
                <w:szCs w:val="24"/>
                <w:rtl/>
              </w:rPr>
            </w:pPr>
            <w:r w:rsidRPr="00795D4D">
              <w:rPr>
                <w:rFonts w:cstheme="majorBidi"/>
                <w:b w:val="0"/>
                <w:bCs/>
                <w:color w:val="0070C0"/>
                <w:sz w:val="24"/>
                <w:szCs w:val="24"/>
                <w:rtl/>
              </w:rPr>
              <w:t xml:space="preserve"> </w:t>
            </w:r>
          </w:p>
          <w:p w14:paraId="612C9F5F" w14:textId="4E11364E" w:rsidR="00CE62B7" w:rsidRDefault="00CE62B7" w:rsidP="00686FCC">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1EF9BB82" w14:textId="79203E91" w:rsidR="00CE62B7" w:rsidRPr="00FA11A8" w:rsidRDefault="00CE62B7" w:rsidP="002A66DD">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699" w:type="dxa"/>
            <w:gridSpan w:val="2"/>
          </w:tcPr>
          <w:p w14:paraId="3E441542" w14:textId="2E83BAB9" w:rsidR="00CE62B7" w:rsidRPr="00AA3B36" w:rsidRDefault="00CE62B7" w:rsidP="00AA3B36">
            <w:pPr>
              <w:pStyle w:val="paragraph"/>
              <w:bidi/>
              <w:spacing w:before="0" w:beforeAutospacing="0" w:after="0" w:afterAutospacing="0"/>
              <w:textAlignment w:val="baseline"/>
              <w:rPr>
                <w:rFonts w:asciiTheme="minorBidi" w:hAnsiTheme="minorBidi" w:cstheme="minorBidi"/>
                <w:b/>
                <w:bCs/>
                <w:color w:val="0070C0"/>
                <w:sz w:val="18"/>
                <w:szCs w:val="18"/>
                <w:rtl/>
              </w:rPr>
            </w:pPr>
            <w:r w:rsidRPr="00AA3B36">
              <w:rPr>
                <w:rStyle w:val="normaltextrun"/>
                <w:rFonts w:asciiTheme="minorBidi" w:eastAsiaTheme="majorEastAsia" w:hAnsiTheme="minorBidi" w:cstheme="minorBidi"/>
                <w:b/>
                <w:bCs/>
                <w:color w:val="0070C0"/>
              </w:rPr>
              <w:t>.</w:t>
            </w:r>
            <w:r w:rsidRPr="00AA3B36">
              <w:rPr>
                <w:rStyle w:val="eop"/>
                <w:rFonts w:asciiTheme="minorBidi" w:eastAsiaTheme="majorEastAsia" w:hAnsiTheme="minorBidi" w:cstheme="minorBidi"/>
                <w:b/>
                <w:bCs/>
                <w:color w:val="0070C0"/>
              </w:rPr>
              <w:t> </w:t>
            </w:r>
            <w:r w:rsidR="003C0237" w:rsidRPr="00AA3B36">
              <w:rPr>
                <w:rFonts w:asciiTheme="minorBidi" w:hAnsiTheme="minorBidi" w:cstheme="minorBidi"/>
                <w:b/>
                <w:bCs/>
                <w:color w:val="0070C0"/>
                <w:rtl/>
              </w:rPr>
              <w:t>اتفق مع المشاركين واضيف على ذلك ان الانسان الذي يعيش حياته اليومية وبإمكانه القيام بأساسيات الحياة بدون الحاجة الى الاعتماد على أي حد فهو ينعم بحياة طيبة</w:t>
            </w:r>
          </w:p>
        </w:tc>
        <w:tc>
          <w:tcPr>
            <w:tcW w:w="2702" w:type="dxa"/>
            <w:gridSpan w:val="2"/>
          </w:tcPr>
          <w:p w14:paraId="621E484C" w14:textId="097DAEEB" w:rsidR="006631EE" w:rsidRPr="00AA3B36" w:rsidRDefault="006631EE" w:rsidP="006631EE">
            <w:pPr>
              <w:bidi/>
              <w:rPr>
                <w:rFonts w:asciiTheme="minorBidi" w:hAnsiTheme="minorBidi"/>
                <w:bCs/>
                <w:color w:val="0070C0"/>
                <w:sz w:val="24"/>
                <w:szCs w:val="24"/>
                <w:rtl/>
                <w:lang w:bidi="ar-QA"/>
              </w:rPr>
            </w:pPr>
            <w:r w:rsidRPr="00AA3B36">
              <w:rPr>
                <w:rFonts w:asciiTheme="minorBidi" w:hAnsiTheme="minorBidi"/>
                <w:bCs/>
                <w:color w:val="0070C0"/>
                <w:sz w:val="24"/>
                <w:szCs w:val="24"/>
                <w:rtl/>
                <w:lang w:bidi="ar-QA"/>
              </w:rPr>
              <w:t xml:space="preserve"> </w:t>
            </w:r>
            <w:r w:rsidR="003C0237" w:rsidRPr="00AA3B36">
              <w:rPr>
                <w:rFonts w:asciiTheme="minorBidi" w:hAnsiTheme="minorBidi"/>
                <w:bCs/>
                <w:color w:val="0070C0"/>
                <w:sz w:val="24"/>
                <w:szCs w:val="24"/>
                <w:rtl/>
                <w:lang w:bidi="ar-QA"/>
              </w:rPr>
              <w:t>العيش في امان بصحة وعافية</w:t>
            </w:r>
          </w:p>
        </w:tc>
        <w:tc>
          <w:tcPr>
            <w:tcW w:w="2703" w:type="dxa"/>
            <w:gridSpan w:val="3"/>
          </w:tcPr>
          <w:p w14:paraId="635A10AE" w14:textId="77777777" w:rsidR="006631EE" w:rsidRPr="00AA3B36" w:rsidRDefault="006631EE" w:rsidP="006631EE">
            <w:pPr>
              <w:rPr>
                <w:rFonts w:asciiTheme="minorBidi" w:hAnsiTheme="minorBidi"/>
                <w:bCs/>
                <w:color w:val="0070C0"/>
                <w:sz w:val="24"/>
                <w:szCs w:val="24"/>
                <w:lang w:bidi="ar-QA"/>
              </w:rPr>
            </w:pPr>
            <w:r w:rsidRPr="00AA3B36">
              <w:rPr>
                <w:rFonts w:asciiTheme="minorBidi" w:hAnsiTheme="minorBidi"/>
                <w:bCs/>
                <w:color w:val="0070C0"/>
                <w:sz w:val="24"/>
                <w:szCs w:val="24"/>
                <w:lang w:bidi="ar-QA"/>
              </w:rPr>
              <w:t>Briefly, well-being is that </w:t>
            </w:r>
            <w:proofErr w:type="gramStart"/>
            <w:r w:rsidRPr="00AA3B36">
              <w:rPr>
                <w:rFonts w:asciiTheme="minorBidi" w:hAnsiTheme="minorBidi"/>
                <w:bCs/>
                <w:color w:val="0070C0"/>
                <w:sz w:val="24"/>
                <w:szCs w:val="24"/>
                <w:lang w:bidi="ar-QA"/>
              </w:rPr>
              <w:t>there's</w:t>
            </w:r>
            <w:proofErr w:type="gramEnd"/>
            <w:r w:rsidRPr="00AA3B36">
              <w:rPr>
                <w:rFonts w:asciiTheme="minorBidi" w:hAnsiTheme="minorBidi"/>
                <w:bCs/>
                <w:color w:val="0070C0"/>
                <w:sz w:val="24"/>
                <w:szCs w:val="24"/>
                <w:lang w:bidi="ar-QA"/>
              </w:rPr>
              <w:t xml:space="preserve"> a balance between all the different aspects: biological, emotional, cognitive, spiritual, and environmental. </w:t>
            </w:r>
            <w:proofErr w:type="gramStart"/>
            <w:r w:rsidRPr="00AA3B36">
              <w:rPr>
                <w:rFonts w:asciiTheme="minorBidi" w:hAnsiTheme="minorBidi"/>
                <w:bCs/>
                <w:color w:val="0070C0"/>
                <w:sz w:val="24"/>
                <w:szCs w:val="24"/>
                <w:lang w:bidi="ar-QA"/>
              </w:rPr>
              <w:t>And</w:t>
            </w:r>
            <w:proofErr w:type="gramEnd"/>
            <w:r w:rsidRPr="00AA3B36">
              <w:rPr>
                <w:rFonts w:asciiTheme="minorBidi" w:hAnsiTheme="minorBidi"/>
                <w:bCs/>
                <w:color w:val="0070C0"/>
                <w:sz w:val="24"/>
                <w:szCs w:val="24"/>
                <w:lang w:bidi="ar-QA"/>
              </w:rPr>
              <w:t xml:space="preserve"> these are, we need the well-being balanced in all of these. </w:t>
            </w:r>
          </w:p>
          <w:p w14:paraId="03E33BB2" w14:textId="10C9918B" w:rsidR="00CE62B7" w:rsidRPr="00AA3B36" w:rsidRDefault="006631EE" w:rsidP="006631EE">
            <w:pPr>
              <w:rPr>
                <w:rFonts w:asciiTheme="minorBidi" w:hAnsiTheme="minorBidi"/>
                <w:bCs/>
                <w:color w:val="0070C0"/>
                <w:sz w:val="24"/>
                <w:szCs w:val="24"/>
                <w:rtl/>
                <w:lang w:bidi="ar-QA"/>
              </w:rPr>
            </w:pPr>
            <w:r w:rsidRPr="00AA3B36">
              <w:rPr>
                <w:rFonts w:asciiTheme="minorBidi" w:hAnsiTheme="minorBidi"/>
                <w:bCs/>
                <w:color w:val="0070C0"/>
                <w:sz w:val="24"/>
                <w:szCs w:val="24"/>
                <w:lang w:bidi="ar-QA"/>
              </w:rPr>
              <w:t>By biological I mean Physical health</w:t>
            </w:r>
          </w:p>
        </w:tc>
        <w:tc>
          <w:tcPr>
            <w:tcW w:w="2702" w:type="dxa"/>
            <w:gridSpan w:val="3"/>
          </w:tcPr>
          <w:p w14:paraId="3F75DC8D" w14:textId="6B458C56" w:rsidR="00CE62B7" w:rsidRPr="00AA3B36" w:rsidRDefault="006631EE" w:rsidP="001C4363">
            <w:pPr>
              <w:rPr>
                <w:rFonts w:asciiTheme="minorBidi" w:hAnsiTheme="minorBidi"/>
                <w:bCs/>
                <w:color w:val="0070C0"/>
                <w:sz w:val="24"/>
                <w:szCs w:val="24"/>
                <w:rtl/>
                <w:lang w:bidi="ar-QA"/>
              </w:rPr>
            </w:pPr>
            <w:r w:rsidRPr="00AA3B36">
              <w:rPr>
                <w:rFonts w:asciiTheme="minorBidi" w:hAnsiTheme="minorBidi"/>
                <w:bCs/>
                <w:color w:val="0070C0"/>
                <w:sz w:val="24"/>
                <w:szCs w:val="24"/>
                <w:lang w:bidi="ar-QA"/>
              </w:rPr>
              <w:t xml:space="preserve">Well-being is not just about physical health. When we ask whether a person is well, the answer does not depend solely on the body. Mental and spiritual health are equally important. If the mind or the spirit is unwell, physical health </w:t>
            </w:r>
            <w:proofErr w:type="gramStart"/>
            <w:r w:rsidRPr="00AA3B36">
              <w:rPr>
                <w:rFonts w:asciiTheme="minorBidi" w:hAnsiTheme="minorBidi"/>
                <w:bCs/>
                <w:color w:val="0070C0"/>
                <w:sz w:val="24"/>
                <w:szCs w:val="24"/>
                <w:lang w:bidi="ar-QA"/>
              </w:rPr>
              <w:t>will eventually be affected</w:t>
            </w:r>
            <w:proofErr w:type="gramEnd"/>
            <w:r w:rsidRPr="00AA3B36">
              <w:rPr>
                <w:rFonts w:asciiTheme="minorBidi" w:hAnsiTheme="minorBidi"/>
                <w:bCs/>
                <w:color w:val="0070C0"/>
                <w:sz w:val="24"/>
                <w:szCs w:val="24"/>
                <w:lang w:bidi="ar-QA"/>
              </w:rPr>
              <w:t xml:space="preserve">. Many diseases begin psychologically rather than physically, and psychological distress can later manifest as physical illness. Therefore, well-being is a balance between different interconnected aspects, as </w:t>
            </w:r>
            <w:r w:rsidR="001C4363" w:rsidRPr="00AA3B36">
              <w:rPr>
                <w:rFonts w:asciiTheme="minorBidi" w:hAnsiTheme="minorBidi"/>
                <w:bCs/>
                <w:color w:val="0070C0"/>
                <w:sz w:val="24"/>
                <w:szCs w:val="24"/>
                <w:lang w:bidi="ar-QA"/>
              </w:rPr>
              <w:t>participant 3</w:t>
            </w:r>
            <w:r w:rsidRPr="00AA3B36">
              <w:rPr>
                <w:rFonts w:asciiTheme="minorBidi" w:hAnsiTheme="minorBidi"/>
                <w:bCs/>
                <w:color w:val="0070C0"/>
                <w:sz w:val="24"/>
                <w:szCs w:val="24"/>
                <w:lang w:bidi="ar-QA"/>
              </w:rPr>
              <w:t xml:space="preserve"> highlighted.</w:t>
            </w:r>
          </w:p>
        </w:tc>
        <w:tc>
          <w:tcPr>
            <w:tcW w:w="2702" w:type="dxa"/>
            <w:gridSpan w:val="3"/>
          </w:tcPr>
          <w:p w14:paraId="7308389E" w14:textId="77777777" w:rsidR="006631EE" w:rsidRPr="00AA3B36" w:rsidRDefault="006631EE" w:rsidP="006631EE">
            <w:pPr>
              <w:rPr>
                <w:rFonts w:asciiTheme="minorBidi" w:hAnsiTheme="minorBidi"/>
                <w:bCs/>
                <w:color w:val="0070C0"/>
                <w:sz w:val="24"/>
                <w:szCs w:val="24"/>
              </w:rPr>
            </w:pPr>
            <w:r w:rsidRPr="00AA3B36">
              <w:rPr>
                <w:rFonts w:asciiTheme="minorBidi" w:hAnsiTheme="minorBidi"/>
                <w:bCs/>
                <w:color w:val="0070C0"/>
                <w:sz w:val="24"/>
                <w:szCs w:val="24"/>
              </w:rPr>
              <w:t xml:space="preserve">Well-being </w:t>
            </w:r>
            <w:proofErr w:type="gramStart"/>
            <w:r w:rsidRPr="00AA3B36">
              <w:rPr>
                <w:rFonts w:asciiTheme="minorBidi" w:hAnsiTheme="minorBidi"/>
                <w:bCs/>
                <w:color w:val="0070C0"/>
                <w:sz w:val="24"/>
                <w:szCs w:val="24"/>
              </w:rPr>
              <w:t>is often described</w:t>
            </w:r>
            <w:proofErr w:type="gramEnd"/>
            <w:r w:rsidRPr="00AA3B36">
              <w:rPr>
                <w:rFonts w:asciiTheme="minorBidi" w:hAnsiTheme="minorBidi"/>
                <w:bCs/>
                <w:color w:val="0070C0"/>
                <w:sz w:val="24"/>
                <w:szCs w:val="24"/>
              </w:rPr>
              <w:t xml:space="preserve"> as a balance between the physical, biological, cognitive, emotional, spiritual, and social dimensions. </w:t>
            </w:r>
            <w:proofErr w:type="gramStart"/>
            <w:r w:rsidRPr="00AA3B36">
              <w:rPr>
                <w:rFonts w:asciiTheme="minorBidi" w:hAnsiTheme="minorBidi"/>
                <w:bCs/>
                <w:color w:val="0070C0"/>
                <w:sz w:val="24"/>
                <w:szCs w:val="24"/>
              </w:rPr>
              <w:t>But</w:t>
            </w:r>
            <w:proofErr w:type="gramEnd"/>
            <w:r w:rsidRPr="00AA3B36">
              <w:rPr>
                <w:rFonts w:asciiTheme="minorBidi" w:hAnsiTheme="minorBidi"/>
                <w:bCs/>
                <w:color w:val="0070C0"/>
                <w:sz w:val="24"/>
                <w:szCs w:val="24"/>
              </w:rPr>
              <w:t xml:space="preserve"> what if someone is missing one of these dimensions—for example, due to a physical or mental disability? Can that person still experience contentment and fulfillment</w:t>
            </w:r>
            <w:r w:rsidRPr="00AA3B36">
              <w:rPr>
                <w:rFonts w:asciiTheme="minorBidi" w:hAnsiTheme="minorBidi"/>
                <w:bCs/>
                <w:color w:val="0070C0"/>
                <w:sz w:val="24"/>
                <w:szCs w:val="24"/>
                <w:rtl/>
              </w:rPr>
              <w:t>?</w:t>
            </w:r>
          </w:p>
          <w:p w14:paraId="1D71065A" w14:textId="77777777" w:rsidR="006631EE" w:rsidRPr="00AA3B36" w:rsidRDefault="006631EE" w:rsidP="006631EE">
            <w:pPr>
              <w:bidi/>
              <w:rPr>
                <w:rFonts w:asciiTheme="minorBidi" w:hAnsiTheme="minorBidi"/>
                <w:bCs/>
                <w:color w:val="0070C0"/>
                <w:sz w:val="24"/>
                <w:szCs w:val="24"/>
                <w:rtl/>
                <w:lang w:bidi="ar-QA"/>
              </w:rPr>
            </w:pPr>
            <w:r w:rsidRPr="00AA3B36">
              <w:rPr>
                <w:rFonts w:asciiTheme="minorBidi" w:hAnsiTheme="minorBidi"/>
                <w:bCs/>
                <w:color w:val="0070C0"/>
                <w:sz w:val="24"/>
                <w:szCs w:val="24"/>
                <w:rtl/>
                <w:lang w:bidi="ar-QA"/>
              </w:rPr>
              <w:t>إذاً الشعور بالرضا هو الحياة الطيبة</w:t>
            </w:r>
          </w:p>
          <w:p w14:paraId="279AF29A" w14:textId="140D7567" w:rsidR="00CE62B7" w:rsidRPr="00AA3B36" w:rsidRDefault="006631EE" w:rsidP="006631EE">
            <w:pPr>
              <w:bidi/>
              <w:rPr>
                <w:rFonts w:asciiTheme="minorBidi" w:hAnsiTheme="minorBidi"/>
                <w:bCs/>
                <w:color w:val="0070C0"/>
                <w:sz w:val="24"/>
                <w:szCs w:val="24"/>
                <w:rtl/>
              </w:rPr>
            </w:pPr>
            <w:r w:rsidRPr="00AA3B36">
              <w:rPr>
                <w:rFonts w:asciiTheme="minorBidi" w:hAnsiTheme="minorBidi"/>
                <w:bCs/>
                <w:color w:val="0070C0"/>
                <w:sz w:val="24"/>
                <w:szCs w:val="24"/>
                <w:rtl/>
                <w:lang w:bidi="ar-QA"/>
              </w:rPr>
              <w:t>مثال: فرغم الصعوبات التي يعاني منها بعض الشعوب الا انهم م زالوا مبتسمين وراضين، فكل شيء يبدأ من الشخص نفسه</w:t>
            </w:r>
          </w:p>
        </w:tc>
        <w:tc>
          <w:tcPr>
            <w:tcW w:w="2709" w:type="dxa"/>
            <w:gridSpan w:val="3"/>
          </w:tcPr>
          <w:p w14:paraId="7E59CE91" w14:textId="2397AACC" w:rsidR="00CE62B7" w:rsidRPr="00AA3B36" w:rsidRDefault="006631EE" w:rsidP="00C451D6">
            <w:pPr>
              <w:bidi/>
              <w:rPr>
                <w:rFonts w:asciiTheme="minorBidi" w:hAnsiTheme="minorBidi"/>
                <w:bCs/>
                <w:color w:val="0070C0"/>
                <w:sz w:val="24"/>
                <w:szCs w:val="24"/>
                <w:rtl/>
              </w:rPr>
            </w:pPr>
            <w:r w:rsidRPr="00AA3B36">
              <w:rPr>
                <w:rFonts w:asciiTheme="minorBidi" w:hAnsiTheme="minorBidi"/>
                <w:bCs/>
                <w:color w:val="0070C0"/>
                <w:sz w:val="24"/>
                <w:szCs w:val="24"/>
                <w:rtl/>
              </w:rPr>
              <w:t xml:space="preserve">أؤيد ما قاله م 3 الحياة الطيبة هي تقبل الحياة وما يحدث من حولك </w:t>
            </w:r>
          </w:p>
        </w:tc>
        <w:tc>
          <w:tcPr>
            <w:tcW w:w="5270" w:type="dxa"/>
            <w:gridSpan w:val="5"/>
            <w:vMerge/>
          </w:tcPr>
          <w:p w14:paraId="2C4194DB" w14:textId="256DE47C" w:rsidR="00CE62B7" w:rsidRPr="00FA11A8" w:rsidRDefault="00CE62B7" w:rsidP="00C451D6">
            <w:pPr>
              <w:bidi/>
              <w:rPr>
                <w:rFonts w:cstheme="majorBidi"/>
                <w:b w:val="0"/>
                <w:bCs/>
                <w:color w:val="0B769F" w:themeColor="accent4" w:themeShade="BF"/>
                <w:sz w:val="24"/>
                <w:szCs w:val="24"/>
                <w:rtl/>
              </w:rPr>
            </w:pPr>
          </w:p>
        </w:tc>
      </w:tr>
      <w:tr w:rsidR="00FA11A8" w:rsidRPr="00FA11A8" w14:paraId="66D945DE" w14:textId="77777777" w:rsidTr="005B7C7B">
        <w:trPr>
          <w:gridAfter w:val="1"/>
          <w:wAfter w:w="35" w:type="dxa"/>
          <w:trHeight w:val="2510"/>
        </w:trPr>
        <w:tc>
          <w:tcPr>
            <w:tcW w:w="1699" w:type="dxa"/>
          </w:tcPr>
          <w:p w14:paraId="63BC9346" w14:textId="77777777" w:rsidR="00FA11A8" w:rsidRPr="00FA11A8" w:rsidRDefault="00FA11A8" w:rsidP="00FA11A8">
            <w:pPr>
              <w:pStyle w:val="ListParagraph"/>
              <w:bidi/>
              <w:ind w:left="84"/>
              <w:jc w:val="both"/>
              <w:rPr>
                <w:rFonts w:cstheme="majorBidi"/>
                <w:b w:val="0"/>
                <w:bCs/>
                <w:color w:val="000000" w:themeColor="text1"/>
                <w:sz w:val="24"/>
                <w:szCs w:val="24"/>
                <w:rtl/>
              </w:rPr>
            </w:pPr>
          </w:p>
        </w:tc>
        <w:tc>
          <w:tcPr>
            <w:tcW w:w="2699" w:type="dxa"/>
            <w:gridSpan w:val="2"/>
          </w:tcPr>
          <w:p w14:paraId="546AD3C6" w14:textId="77777777" w:rsidR="00FA11A8" w:rsidRPr="00FA11A8" w:rsidRDefault="00FA11A8" w:rsidP="00C451D6">
            <w:pPr>
              <w:bidi/>
              <w:rPr>
                <w:rFonts w:cstheme="majorBidi"/>
                <w:sz w:val="24"/>
                <w:szCs w:val="24"/>
                <w:rtl/>
              </w:rPr>
            </w:pPr>
          </w:p>
        </w:tc>
        <w:tc>
          <w:tcPr>
            <w:tcW w:w="2702" w:type="dxa"/>
            <w:gridSpan w:val="2"/>
          </w:tcPr>
          <w:p w14:paraId="214B29A0" w14:textId="77777777" w:rsidR="00FA11A8" w:rsidRPr="00FA11A8" w:rsidRDefault="00FA11A8" w:rsidP="00C451D6">
            <w:pPr>
              <w:bidi/>
              <w:rPr>
                <w:rFonts w:cstheme="majorBidi"/>
                <w:sz w:val="24"/>
                <w:szCs w:val="24"/>
                <w:rtl/>
              </w:rPr>
            </w:pPr>
          </w:p>
        </w:tc>
        <w:tc>
          <w:tcPr>
            <w:tcW w:w="2703" w:type="dxa"/>
            <w:gridSpan w:val="3"/>
          </w:tcPr>
          <w:p w14:paraId="5B8898AB" w14:textId="77777777" w:rsidR="00FA11A8" w:rsidRPr="00FA11A8" w:rsidRDefault="00FA11A8" w:rsidP="00C451D6">
            <w:pPr>
              <w:bidi/>
              <w:rPr>
                <w:rFonts w:cstheme="majorBidi"/>
                <w:sz w:val="24"/>
                <w:szCs w:val="24"/>
                <w:rtl/>
              </w:rPr>
            </w:pPr>
          </w:p>
        </w:tc>
        <w:tc>
          <w:tcPr>
            <w:tcW w:w="2702" w:type="dxa"/>
            <w:gridSpan w:val="3"/>
          </w:tcPr>
          <w:p w14:paraId="2255C525" w14:textId="77777777" w:rsidR="00FA11A8" w:rsidRPr="00FA11A8" w:rsidRDefault="00FA11A8" w:rsidP="00C451D6">
            <w:pPr>
              <w:bidi/>
              <w:rPr>
                <w:rFonts w:cstheme="majorBidi"/>
                <w:sz w:val="24"/>
                <w:szCs w:val="24"/>
                <w:rtl/>
              </w:rPr>
            </w:pPr>
          </w:p>
        </w:tc>
        <w:tc>
          <w:tcPr>
            <w:tcW w:w="2702" w:type="dxa"/>
            <w:gridSpan w:val="3"/>
          </w:tcPr>
          <w:p w14:paraId="4F78DAEE" w14:textId="77777777" w:rsidR="00FA11A8" w:rsidRPr="00FA11A8" w:rsidRDefault="00FA11A8" w:rsidP="00C451D6">
            <w:pPr>
              <w:bidi/>
              <w:rPr>
                <w:rFonts w:cstheme="majorBidi"/>
                <w:sz w:val="24"/>
                <w:szCs w:val="24"/>
                <w:rtl/>
              </w:rPr>
            </w:pPr>
          </w:p>
        </w:tc>
        <w:tc>
          <w:tcPr>
            <w:tcW w:w="2709" w:type="dxa"/>
            <w:gridSpan w:val="3"/>
          </w:tcPr>
          <w:p w14:paraId="6A73C908" w14:textId="77777777" w:rsidR="00FA11A8" w:rsidRPr="00FA11A8" w:rsidRDefault="00FA11A8" w:rsidP="00C451D6">
            <w:pPr>
              <w:bidi/>
              <w:rPr>
                <w:rFonts w:cstheme="majorBidi"/>
                <w:sz w:val="24"/>
                <w:szCs w:val="24"/>
                <w:rtl/>
              </w:rPr>
            </w:pPr>
          </w:p>
        </w:tc>
        <w:tc>
          <w:tcPr>
            <w:tcW w:w="2702" w:type="dxa"/>
            <w:gridSpan w:val="3"/>
          </w:tcPr>
          <w:p w14:paraId="76F4194F" w14:textId="77777777" w:rsidR="00FA11A8" w:rsidRPr="00FA11A8" w:rsidRDefault="00FA11A8" w:rsidP="00C451D6">
            <w:pPr>
              <w:bidi/>
              <w:rPr>
                <w:rFonts w:cstheme="majorBidi"/>
                <w:sz w:val="24"/>
                <w:szCs w:val="24"/>
                <w:rtl/>
              </w:rPr>
            </w:pPr>
          </w:p>
        </w:tc>
        <w:tc>
          <w:tcPr>
            <w:tcW w:w="2568" w:type="dxa"/>
            <w:gridSpan w:val="2"/>
          </w:tcPr>
          <w:p w14:paraId="0D7BF100" w14:textId="77777777" w:rsidR="00FA11A8" w:rsidRPr="00FA11A8" w:rsidRDefault="00FA11A8" w:rsidP="00C451D6">
            <w:pPr>
              <w:bidi/>
              <w:rPr>
                <w:rFonts w:cstheme="majorBidi"/>
                <w:sz w:val="24"/>
                <w:szCs w:val="24"/>
                <w:rtl/>
              </w:rPr>
            </w:pPr>
          </w:p>
        </w:tc>
      </w:tr>
      <w:tr w:rsidR="00CE62B7" w:rsidRPr="00FA11A8" w14:paraId="0FCE0516" w14:textId="77777777" w:rsidTr="00AA3B36">
        <w:trPr>
          <w:gridAfter w:val="1"/>
          <w:wAfter w:w="35" w:type="dxa"/>
          <w:trHeight w:val="630"/>
        </w:trPr>
        <w:tc>
          <w:tcPr>
            <w:tcW w:w="1699" w:type="dxa"/>
          </w:tcPr>
          <w:p w14:paraId="406EE615" w14:textId="77777777" w:rsidR="00CE62B7" w:rsidRDefault="00CE62B7" w:rsidP="00AA3B36">
            <w:pPr>
              <w:bidi/>
              <w:spacing w:after="0" w:line="240" w:lineRule="auto"/>
              <w:ind w:left="84"/>
              <w:rPr>
                <w:rFonts w:cstheme="majorBidi"/>
                <w:b w:val="0"/>
                <w:bCs/>
                <w:color w:val="C00000"/>
                <w:sz w:val="24"/>
                <w:szCs w:val="24"/>
                <w:lang w:bidi="ar-QA"/>
              </w:rPr>
            </w:pPr>
          </w:p>
          <w:p w14:paraId="5AC25832" w14:textId="26A897F9" w:rsidR="00CE62B7" w:rsidRPr="00E569A1" w:rsidRDefault="00CE62B7" w:rsidP="00132668">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699" w:type="dxa"/>
            <w:gridSpan w:val="2"/>
          </w:tcPr>
          <w:p w14:paraId="6CBE54DF" w14:textId="77777777" w:rsidR="00CE62B7" w:rsidRPr="00FA11A8" w:rsidRDefault="00CE62B7" w:rsidP="00AA3B36">
            <w:pPr>
              <w:bidi/>
              <w:spacing w:after="0"/>
              <w:jc w:val="center"/>
              <w:rPr>
                <w:rFonts w:cstheme="majorBidi"/>
                <w:sz w:val="32"/>
                <w:szCs w:val="32"/>
                <w:rtl/>
              </w:rPr>
            </w:pPr>
            <w:r w:rsidRPr="00FA11A8">
              <w:rPr>
                <w:rFonts w:cstheme="majorBidi"/>
                <w:sz w:val="32"/>
                <w:szCs w:val="32"/>
                <w:rtl/>
              </w:rPr>
              <w:t>م1</w:t>
            </w:r>
          </w:p>
        </w:tc>
        <w:tc>
          <w:tcPr>
            <w:tcW w:w="2702" w:type="dxa"/>
            <w:gridSpan w:val="2"/>
          </w:tcPr>
          <w:p w14:paraId="5CCADFA1" w14:textId="77777777" w:rsidR="00CE62B7" w:rsidRPr="00FA11A8" w:rsidRDefault="00CE62B7" w:rsidP="00AA3B36">
            <w:pPr>
              <w:bidi/>
              <w:spacing w:after="0"/>
              <w:jc w:val="center"/>
              <w:rPr>
                <w:rFonts w:cstheme="majorBidi"/>
                <w:sz w:val="32"/>
                <w:szCs w:val="32"/>
                <w:rtl/>
              </w:rPr>
            </w:pPr>
            <w:r w:rsidRPr="00FA11A8">
              <w:rPr>
                <w:rFonts w:cstheme="majorBidi"/>
                <w:sz w:val="32"/>
                <w:szCs w:val="32"/>
                <w:rtl/>
              </w:rPr>
              <w:t>م2</w:t>
            </w:r>
          </w:p>
        </w:tc>
        <w:tc>
          <w:tcPr>
            <w:tcW w:w="2703" w:type="dxa"/>
            <w:gridSpan w:val="3"/>
          </w:tcPr>
          <w:p w14:paraId="6DF1FDA0" w14:textId="77777777" w:rsidR="00CE62B7" w:rsidRPr="00FA11A8" w:rsidRDefault="00CE62B7" w:rsidP="00AA3B36">
            <w:pPr>
              <w:bidi/>
              <w:spacing w:after="0"/>
              <w:jc w:val="center"/>
              <w:rPr>
                <w:rFonts w:cstheme="majorBidi"/>
                <w:sz w:val="32"/>
                <w:szCs w:val="32"/>
                <w:rtl/>
              </w:rPr>
            </w:pPr>
            <w:r w:rsidRPr="00FA11A8">
              <w:rPr>
                <w:rFonts w:cstheme="majorBidi"/>
                <w:sz w:val="32"/>
                <w:szCs w:val="32"/>
                <w:rtl/>
              </w:rPr>
              <w:t>م3</w:t>
            </w:r>
          </w:p>
        </w:tc>
        <w:tc>
          <w:tcPr>
            <w:tcW w:w="2702" w:type="dxa"/>
            <w:gridSpan w:val="3"/>
          </w:tcPr>
          <w:p w14:paraId="779BD0AB" w14:textId="77777777" w:rsidR="00CE62B7" w:rsidRPr="00FA11A8" w:rsidRDefault="00CE62B7" w:rsidP="00AA3B36">
            <w:pPr>
              <w:bidi/>
              <w:spacing w:after="0"/>
              <w:jc w:val="center"/>
              <w:rPr>
                <w:rFonts w:cstheme="majorBidi"/>
                <w:sz w:val="32"/>
                <w:szCs w:val="32"/>
                <w:rtl/>
              </w:rPr>
            </w:pPr>
            <w:r w:rsidRPr="00FA11A8">
              <w:rPr>
                <w:rFonts w:cstheme="majorBidi"/>
                <w:sz w:val="32"/>
                <w:szCs w:val="32"/>
                <w:rtl/>
              </w:rPr>
              <w:t>م4</w:t>
            </w:r>
          </w:p>
        </w:tc>
        <w:tc>
          <w:tcPr>
            <w:tcW w:w="2702" w:type="dxa"/>
            <w:gridSpan w:val="3"/>
          </w:tcPr>
          <w:p w14:paraId="2FA11F8A" w14:textId="77777777" w:rsidR="00CE62B7" w:rsidRPr="00FA11A8" w:rsidRDefault="00CE62B7" w:rsidP="00AA3B36">
            <w:pPr>
              <w:bidi/>
              <w:spacing w:after="0"/>
              <w:jc w:val="center"/>
              <w:rPr>
                <w:rFonts w:cstheme="majorBidi"/>
                <w:sz w:val="32"/>
                <w:szCs w:val="32"/>
                <w:rtl/>
              </w:rPr>
            </w:pPr>
            <w:r w:rsidRPr="00FA11A8">
              <w:rPr>
                <w:rFonts w:cstheme="majorBidi"/>
                <w:sz w:val="32"/>
                <w:szCs w:val="32"/>
                <w:rtl/>
              </w:rPr>
              <w:t>م5</w:t>
            </w:r>
          </w:p>
        </w:tc>
        <w:tc>
          <w:tcPr>
            <w:tcW w:w="2709" w:type="dxa"/>
            <w:gridSpan w:val="3"/>
          </w:tcPr>
          <w:p w14:paraId="5343CEDE" w14:textId="77777777" w:rsidR="00CE62B7" w:rsidRPr="00FA11A8" w:rsidRDefault="00CE62B7" w:rsidP="00AA3B36">
            <w:pPr>
              <w:bidi/>
              <w:spacing w:after="0"/>
              <w:jc w:val="center"/>
              <w:rPr>
                <w:rFonts w:cstheme="majorBidi"/>
                <w:sz w:val="32"/>
                <w:szCs w:val="32"/>
                <w:rtl/>
              </w:rPr>
            </w:pPr>
            <w:r w:rsidRPr="00FA11A8">
              <w:rPr>
                <w:rFonts w:cstheme="majorBidi"/>
                <w:sz w:val="32"/>
                <w:szCs w:val="32"/>
                <w:rtl/>
              </w:rPr>
              <w:t>م6</w:t>
            </w:r>
          </w:p>
        </w:tc>
        <w:tc>
          <w:tcPr>
            <w:tcW w:w="5270" w:type="dxa"/>
            <w:gridSpan w:val="5"/>
            <w:vMerge w:val="restart"/>
          </w:tcPr>
          <w:p w14:paraId="1FE90DAE" w14:textId="77777777" w:rsidR="000B0D8E" w:rsidRDefault="000B0D8E" w:rsidP="000B0D8E">
            <w:pPr>
              <w:bidi/>
              <w:spacing w:after="0"/>
              <w:rPr>
                <w:rFonts w:cstheme="majorBidi"/>
                <w:b w:val="0"/>
                <w:bCs/>
                <w:color w:val="0070C0"/>
                <w:sz w:val="28"/>
                <w:szCs w:val="28"/>
                <w:rtl/>
              </w:rPr>
            </w:pPr>
          </w:p>
          <w:p w14:paraId="0E3A3ACE" w14:textId="77777777" w:rsidR="000B0D8E" w:rsidRDefault="000B0D8E" w:rsidP="000B0D8E">
            <w:pPr>
              <w:bidi/>
              <w:spacing w:after="0"/>
              <w:rPr>
                <w:rFonts w:cstheme="majorBidi"/>
                <w:b w:val="0"/>
                <w:bCs/>
                <w:color w:val="0070C0"/>
                <w:sz w:val="28"/>
                <w:szCs w:val="28"/>
                <w:rtl/>
              </w:rPr>
            </w:pPr>
          </w:p>
          <w:p w14:paraId="5DEE8243" w14:textId="4ABEA12E" w:rsidR="00CE62B7" w:rsidRPr="000B0D8E" w:rsidRDefault="000B0D8E" w:rsidP="000B0D8E">
            <w:pPr>
              <w:bidi/>
              <w:spacing w:after="0"/>
              <w:rPr>
                <w:rFonts w:cstheme="majorBidi"/>
                <w:b w:val="0"/>
                <w:bCs/>
                <w:color w:val="0070C0"/>
                <w:sz w:val="28"/>
                <w:szCs w:val="28"/>
                <w:rtl/>
              </w:rPr>
            </w:pPr>
            <w:r w:rsidRPr="000B0D8E">
              <w:rPr>
                <w:rFonts w:cstheme="majorBidi" w:hint="cs"/>
                <w:b w:val="0"/>
                <w:bCs/>
                <w:color w:val="0070C0"/>
                <w:sz w:val="28"/>
                <w:szCs w:val="28"/>
                <w:rtl/>
              </w:rPr>
              <w:t>ملخص:</w:t>
            </w:r>
          </w:p>
          <w:p w14:paraId="10E2C0FE" w14:textId="77777777" w:rsidR="000B0D8E" w:rsidRPr="000B0D8E" w:rsidRDefault="000B0D8E" w:rsidP="000B0D8E">
            <w:pPr>
              <w:numPr>
                <w:ilvl w:val="0"/>
                <w:numId w:val="4"/>
              </w:numPr>
              <w:bidi/>
              <w:spacing w:before="100" w:beforeAutospacing="1" w:after="100" w:afterAutospacing="1" w:line="240" w:lineRule="auto"/>
              <w:rPr>
                <w:rFonts w:ascii="Times New Roman" w:eastAsia="Times New Roman" w:hAnsi="Times New Roman" w:cs="Times New Roman"/>
                <w:b w:val="0"/>
                <w:color w:val="0070C0"/>
                <w:sz w:val="28"/>
                <w:szCs w:val="28"/>
              </w:rPr>
            </w:pPr>
            <w:r w:rsidRPr="000B0D8E">
              <w:rPr>
                <w:rFonts w:ascii="Times New Roman" w:eastAsia="Times New Roman" w:hAnsi="Times New Roman" w:cs="Times New Roman"/>
                <w:b w:val="0"/>
                <w:color w:val="0070C0"/>
                <w:sz w:val="28"/>
                <w:szCs w:val="28"/>
                <w:rtl/>
              </w:rPr>
              <w:t xml:space="preserve">العافية مفهوم </w:t>
            </w:r>
            <w:r w:rsidRPr="000B0D8E">
              <w:rPr>
                <w:rFonts w:ascii="Times New Roman" w:eastAsia="Times New Roman" w:hAnsi="Times New Roman" w:cs="Times New Roman"/>
                <w:bCs/>
                <w:color w:val="0070C0"/>
                <w:sz w:val="28"/>
                <w:szCs w:val="28"/>
                <w:rtl/>
              </w:rPr>
              <w:t>شامل</w:t>
            </w:r>
            <w:r w:rsidRPr="000B0D8E">
              <w:rPr>
                <w:rFonts w:ascii="Times New Roman" w:eastAsia="Times New Roman" w:hAnsi="Times New Roman" w:cs="Times New Roman"/>
                <w:b w:val="0"/>
                <w:color w:val="0070C0"/>
                <w:sz w:val="28"/>
                <w:szCs w:val="28"/>
                <w:rtl/>
              </w:rPr>
              <w:t xml:space="preserve"> لا يقتصر على الصحة الجسدية فقط</w:t>
            </w:r>
            <w:r w:rsidRPr="000B0D8E">
              <w:rPr>
                <w:rFonts w:ascii="Times New Roman" w:eastAsia="Times New Roman" w:hAnsi="Times New Roman" w:cs="Times New Roman"/>
                <w:b w:val="0"/>
                <w:color w:val="0070C0"/>
                <w:sz w:val="28"/>
                <w:szCs w:val="28"/>
              </w:rPr>
              <w:t>.</w:t>
            </w:r>
          </w:p>
          <w:p w14:paraId="66128FA9" w14:textId="77777777" w:rsidR="000B0D8E" w:rsidRPr="000B0D8E" w:rsidRDefault="000B0D8E" w:rsidP="000B0D8E">
            <w:pPr>
              <w:numPr>
                <w:ilvl w:val="0"/>
                <w:numId w:val="4"/>
              </w:numPr>
              <w:bidi/>
              <w:spacing w:before="100" w:beforeAutospacing="1" w:after="100" w:afterAutospacing="1" w:line="240" w:lineRule="auto"/>
              <w:rPr>
                <w:rFonts w:ascii="Times New Roman" w:eastAsia="Times New Roman" w:hAnsi="Times New Roman" w:cs="Times New Roman"/>
                <w:b w:val="0"/>
                <w:color w:val="0070C0"/>
                <w:sz w:val="28"/>
                <w:szCs w:val="28"/>
              </w:rPr>
            </w:pPr>
            <w:r w:rsidRPr="000B0D8E">
              <w:rPr>
                <w:rFonts w:ascii="Times New Roman" w:eastAsia="Times New Roman" w:hAnsi="Times New Roman" w:cs="Times New Roman"/>
                <w:b w:val="0"/>
                <w:color w:val="0070C0"/>
                <w:sz w:val="28"/>
                <w:szCs w:val="28"/>
                <w:rtl/>
              </w:rPr>
              <w:t xml:space="preserve">تشمل العافية الجوانب </w:t>
            </w:r>
            <w:r w:rsidRPr="000B0D8E">
              <w:rPr>
                <w:rFonts w:ascii="Times New Roman" w:eastAsia="Times New Roman" w:hAnsi="Times New Roman" w:cs="Times New Roman"/>
                <w:bCs/>
                <w:color w:val="0070C0"/>
                <w:sz w:val="28"/>
                <w:szCs w:val="28"/>
                <w:rtl/>
              </w:rPr>
              <w:t>النفسية، العاطفية، العقلية، والروحية</w:t>
            </w:r>
            <w:r w:rsidRPr="000B0D8E">
              <w:rPr>
                <w:rFonts w:ascii="Times New Roman" w:eastAsia="Times New Roman" w:hAnsi="Times New Roman" w:cs="Times New Roman"/>
                <w:b w:val="0"/>
                <w:color w:val="0070C0"/>
                <w:sz w:val="28"/>
                <w:szCs w:val="28"/>
              </w:rPr>
              <w:t>.</w:t>
            </w:r>
          </w:p>
          <w:p w14:paraId="711E39DB" w14:textId="77777777" w:rsidR="000B0D8E" w:rsidRPr="000B0D8E" w:rsidRDefault="000B0D8E" w:rsidP="000B0D8E">
            <w:pPr>
              <w:numPr>
                <w:ilvl w:val="0"/>
                <w:numId w:val="4"/>
              </w:numPr>
              <w:bidi/>
              <w:spacing w:before="100" w:beforeAutospacing="1" w:after="100" w:afterAutospacing="1" w:line="240" w:lineRule="auto"/>
              <w:rPr>
                <w:rFonts w:ascii="Times New Roman" w:eastAsia="Times New Roman" w:hAnsi="Times New Roman" w:cs="Times New Roman"/>
                <w:b w:val="0"/>
                <w:color w:val="0070C0"/>
                <w:sz w:val="28"/>
                <w:szCs w:val="28"/>
              </w:rPr>
            </w:pPr>
            <w:r w:rsidRPr="000B0D8E">
              <w:rPr>
                <w:rFonts w:ascii="Times New Roman" w:eastAsia="Times New Roman" w:hAnsi="Times New Roman" w:cs="Times New Roman"/>
                <w:b w:val="0"/>
                <w:color w:val="0070C0"/>
                <w:sz w:val="28"/>
                <w:szCs w:val="28"/>
                <w:rtl/>
              </w:rPr>
              <w:t xml:space="preserve">العافية تعني </w:t>
            </w:r>
            <w:r w:rsidRPr="000B0D8E">
              <w:rPr>
                <w:rFonts w:ascii="Times New Roman" w:eastAsia="Times New Roman" w:hAnsi="Times New Roman" w:cs="Times New Roman"/>
                <w:bCs/>
                <w:color w:val="0070C0"/>
                <w:sz w:val="28"/>
                <w:szCs w:val="28"/>
                <w:rtl/>
              </w:rPr>
              <w:t>التعايش مع المرض والواقع مع الأمل</w:t>
            </w:r>
            <w:r w:rsidRPr="000B0D8E">
              <w:rPr>
                <w:rFonts w:ascii="Times New Roman" w:eastAsia="Times New Roman" w:hAnsi="Times New Roman" w:cs="Times New Roman"/>
                <w:b w:val="0"/>
                <w:color w:val="0070C0"/>
                <w:sz w:val="28"/>
                <w:szCs w:val="28"/>
                <w:rtl/>
              </w:rPr>
              <w:t xml:space="preserve"> وليس غياب المرض تمامًا</w:t>
            </w:r>
            <w:r w:rsidRPr="000B0D8E">
              <w:rPr>
                <w:rFonts w:ascii="Times New Roman" w:eastAsia="Times New Roman" w:hAnsi="Times New Roman" w:cs="Times New Roman"/>
                <w:b w:val="0"/>
                <w:color w:val="0070C0"/>
                <w:sz w:val="28"/>
                <w:szCs w:val="28"/>
              </w:rPr>
              <w:t>.</w:t>
            </w:r>
          </w:p>
          <w:p w14:paraId="2F9E833E" w14:textId="77777777" w:rsidR="000B0D8E" w:rsidRPr="000B0D8E" w:rsidRDefault="000B0D8E" w:rsidP="000B0D8E">
            <w:pPr>
              <w:numPr>
                <w:ilvl w:val="0"/>
                <w:numId w:val="4"/>
              </w:numPr>
              <w:bidi/>
              <w:spacing w:before="100" w:beforeAutospacing="1" w:after="100" w:afterAutospacing="1" w:line="240" w:lineRule="auto"/>
              <w:rPr>
                <w:rFonts w:ascii="Times New Roman" w:eastAsia="Times New Roman" w:hAnsi="Times New Roman" w:cs="Times New Roman"/>
                <w:b w:val="0"/>
                <w:color w:val="0070C0"/>
                <w:sz w:val="28"/>
                <w:szCs w:val="28"/>
              </w:rPr>
            </w:pPr>
            <w:r w:rsidRPr="000B0D8E">
              <w:rPr>
                <w:rFonts w:ascii="Times New Roman" w:eastAsia="Times New Roman" w:hAnsi="Times New Roman" w:cs="Times New Roman"/>
                <w:b w:val="0"/>
                <w:color w:val="0070C0"/>
                <w:sz w:val="28"/>
                <w:szCs w:val="28"/>
                <w:rtl/>
              </w:rPr>
              <w:t>الوعي بالحالة الصحية وشرحها بصدق يساعد على تحقيق العافية</w:t>
            </w:r>
            <w:r w:rsidRPr="000B0D8E">
              <w:rPr>
                <w:rFonts w:ascii="Times New Roman" w:eastAsia="Times New Roman" w:hAnsi="Times New Roman" w:cs="Times New Roman"/>
                <w:b w:val="0"/>
                <w:color w:val="0070C0"/>
                <w:sz w:val="28"/>
                <w:szCs w:val="28"/>
              </w:rPr>
              <w:t>.</w:t>
            </w:r>
          </w:p>
          <w:p w14:paraId="6F1D9E96" w14:textId="77777777" w:rsidR="000B0D8E" w:rsidRPr="000B0D8E" w:rsidRDefault="000B0D8E" w:rsidP="000B0D8E">
            <w:pPr>
              <w:numPr>
                <w:ilvl w:val="0"/>
                <w:numId w:val="4"/>
              </w:numPr>
              <w:bidi/>
              <w:spacing w:before="100" w:beforeAutospacing="1" w:after="100" w:afterAutospacing="1" w:line="240" w:lineRule="auto"/>
              <w:rPr>
                <w:rFonts w:ascii="Times New Roman" w:eastAsia="Times New Roman" w:hAnsi="Times New Roman" w:cs="Times New Roman"/>
                <w:b w:val="0"/>
                <w:color w:val="0070C0"/>
                <w:sz w:val="28"/>
                <w:szCs w:val="28"/>
              </w:rPr>
            </w:pPr>
            <w:r w:rsidRPr="000B0D8E">
              <w:rPr>
                <w:rFonts w:ascii="Times New Roman" w:eastAsia="Times New Roman" w:hAnsi="Times New Roman" w:cs="Times New Roman"/>
                <w:bCs/>
                <w:color w:val="0070C0"/>
                <w:sz w:val="28"/>
                <w:szCs w:val="28"/>
                <w:rtl/>
              </w:rPr>
              <w:t>الثقافة والدين والبيئة</w:t>
            </w:r>
            <w:r w:rsidRPr="000B0D8E">
              <w:rPr>
                <w:rFonts w:ascii="Times New Roman" w:eastAsia="Times New Roman" w:hAnsi="Times New Roman" w:cs="Times New Roman"/>
                <w:b w:val="0"/>
                <w:color w:val="0070C0"/>
                <w:sz w:val="28"/>
                <w:szCs w:val="28"/>
                <w:rtl/>
              </w:rPr>
              <w:t xml:space="preserve"> تؤثر في فهم العافية وتجربتها</w:t>
            </w:r>
            <w:r w:rsidRPr="000B0D8E">
              <w:rPr>
                <w:rFonts w:ascii="Times New Roman" w:eastAsia="Times New Roman" w:hAnsi="Times New Roman" w:cs="Times New Roman"/>
                <w:b w:val="0"/>
                <w:color w:val="0070C0"/>
                <w:sz w:val="28"/>
                <w:szCs w:val="28"/>
              </w:rPr>
              <w:t>.</w:t>
            </w:r>
          </w:p>
          <w:p w14:paraId="5E59E21E" w14:textId="77777777" w:rsidR="000B0D8E" w:rsidRPr="000B0D8E" w:rsidRDefault="000B0D8E" w:rsidP="000B0D8E">
            <w:pPr>
              <w:numPr>
                <w:ilvl w:val="0"/>
                <w:numId w:val="4"/>
              </w:numPr>
              <w:bidi/>
              <w:spacing w:before="100" w:beforeAutospacing="1" w:after="100" w:afterAutospacing="1" w:line="240" w:lineRule="auto"/>
              <w:rPr>
                <w:rFonts w:ascii="Times New Roman" w:eastAsia="Times New Roman" w:hAnsi="Times New Roman" w:cs="Times New Roman"/>
                <w:b w:val="0"/>
                <w:color w:val="0070C0"/>
                <w:sz w:val="28"/>
                <w:szCs w:val="28"/>
              </w:rPr>
            </w:pPr>
            <w:r w:rsidRPr="000B0D8E">
              <w:rPr>
                <w:rFonts w:ascii="Times New Roman" w:eastAsia="Times New Roman" w:hAnsi="Times New Roman" w:cs="Times New Roman"/>
                <w:b w:val="0"/>
                <w:color w:val="0070C0"/>
                <w:sz w:val="28"/>
                <w:szCs w:val="28"/>
                <w:rtl/>
              </w:rPr>
              <w:t xml:space="preserve">الممارسات الروحية (الدعاء، القرآن) مصدر </w:t>
            </w:r>
            <w:r w:rsidRPr="000B0D8E">
              <w:rPr>
                <w:rFonts w:ascii="Times New Roman" w:eastAsia="Times New Roman" w:hAnsi="Times New Roman" w:cs="Times New Roman"/>
                <w:bCs/>
                <w:color w:val="0070C0"/>
                <w:sz w:val="28"/>
                <w:szCs w:val="28"/>
                <w:rtl/>
              </w:rPr>
              <w:t>طمأنينة وقوة نفسية</w:t>
            </w:r>
            <w:r w:rsidRPr="000B0D8E">
              <w:rPr>
                <w:rFonts w:ascii="Times New Roman" w:eastAsia="Times New Roman" w:hAnsi="Times New Roman" w:cs="Times New Roman"/>
                <w:b w:val="0"/>
                <w:color w:val="0070C0"/>
                <w:sz w:val="28"/>
                <w:szCs w:val="28"/>
              </w:rPr>
              <w:t>.</w:t>
            </w:r>
          </w:p>
          <w:p w14:paraId="39447C08" w14:textId="77777777" w:rsidR="000B0D8E" w:rsidRPr="000B0D8E" w:rsidRDefault="000B0D8E" w:rsidP="000B0D8E">
            <w:pPr>
              <w:numPr>
                <w:ilvl w:val="0"/>
                <w:numId w:val="4"/>
              </w:numPr>
              <w:bidi/>
              <w:spacing w:before="100" w:beforeAutospacing="1" w:after="100" w:afterAutospacing="1" w:line="240" w:lineRule="auto"/>
              <w:rPr>
                <w:rFonts w:ascii="Times New Roman" w:eastAsia="Times New Roman" w:hAnsi="Times New Roman" w:cs="Times New Roman"/>
                <w:b w:val="0"/>
                <w:color w:val="0070C0"/>
                <w:sz w:val="28"/>
                <w:szCs w:val="28"/>
              </w:rPr>
            </w:pPr>
            <w:r w:rsidRPr="000B0D8E">
              <w:rPr>
                <w:rFonts w:ascii="Times New Roman" w:eastAsia="Times New Roman" w:hAnsi="Times New Roman" w:cs="Times New Roman"/>
                <w:b w:val="0"/>
                <w:color w:val="0070C0"/>
                <w:sz w:val="28"/>
                <w:szCs w:val="28"/>
                <w:rtl/>
              </w:rPr>
              <w:t xml:space="preserve">العافية ترتبط بالرضا والصبر والدعم الأسري، خاصة </w:t>
            </w:r>
            <w:r w:rsidRPr="000B0D8E">
              <w:rPr>
                <w:rFonts w:ascii="Times New Roman" w:eastAsia="Times New Roman" w:hAnsi="Times New Roman" w:cs="Times New Roman"/>
                <w:bCs/>
                <w:color w:val="0070C0"/>
                <w:sz w:val="28"/>
                <w:szCs w:val="28"/>
                <w:rtl/>
              </w:rPr>
              <w:t>دعاء الوالدين</w:t>
            </w:r>
            <w:r w:rsidRPr="000B0D8E">
              <w:rPr>
                <w:rFonts w:ascii="Times New Roman" w:eastAsia="Times New Roman" w:hAnsi="Times New Roman" w:cs="Times New Roman"/>
                <w:b w:val="0"/>
                <w:color w:val="0070C0"/>
                <w:sz w:val="28"/>
                <w:szCs w:val="28"/>
              </w:rPr>
              <w:t>.</w:t>
            </w:r>
          </w:p>
          <w:p w14:paraId="75FD41B0" w14:textId="5477A0DF" w:rsidR="000B0D8E" w:rsidRPr="000B0D8E" w:rsidRDefault="000B0D8E" w:rsidP="000B0D8E">
            <w:pPr>
              <w:bidi/>
              <w:spacing w:after="0"/>
              <w:jc w:val="center"/>
              <w:rPr>
                <w:rFonts w:cstheme="majorBidi"/>
                <w:sz w:val="32"/>
                <w:szCs w:val="32"/>
                <w:rtl/>
              </w:rPr>
            </w:pPr>
          </w:p>
        </w:tc>
      </w:tr>
      <w:tr w:rsidR="00CE62B7" w:rsidRPr="00FA11A8" w14:paraId="47E7F1CE" w14:textId="77777777" w:rsidTr="00AA3B36">
        <w:trPr>
          <w:gridAfter w:val="1"/>
          <w:wAfter w:w="35" w:type="dxa"/>
          <w:trHeight w:val="12884"/>
        </w:trPr>
        <w:tc>
          <w:tcPr>
            <w:tcW w:w="1699" w:type="dxa"/>
          </w:tcPr>
          <w:p w14:paraId="41454679" w14:textId="5D54E12F" w:rsidR="00CE62B7" w:rsidRDefault="00CE62B7" w:rsidP="00E569A1">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t xml:space="preserve">2- </w:t>
            </w:r>
            <w:r w:rsidRPr="001823AF">
              <w:rPr>
                <w:rFonts w:cs="Times New Roman"/>
                <w:b w:val="0"/>
                <w:bCs/>
                <w:color w:val="3A7C22" w:themeColor="accent6" w:themeShade="BF"/>
                <w:sz w:val="24"/>
                <w:szCs w:val="24"/>
                <w:rtl/>
              </w:rPr>
              <w:t>كيف تعر</w:t>
            </w:r>
            <w:r>
              <w:rPr>
                <w:rFonts w:cs="Times New Roman" w:hint="cs"/>
                <w:b w:val="0"/>
                <w:bCs/>
                <w:color w:val="3A7C22" w:themeColor="accent6" w:themeShade="BF"/>
                <w:sz w:val="24"/>
                <w:szCs w:val="24"/>
                <w:rtl/>
              </w:rPr>
              <w:t>ّ</w:t>
            </w:r>
            <w:r w:rsidRPr="001823AF">
              <w:rPr>
                <w:rFonts w:cs="Times New Roman"/>
                <w:b w:val="0"/>
                <w:bCs/>
                <w:color w:val="3A7C22" w:themeColor="accent6" w:themeShade="BF"/>
                <w:sz w:val="24"/>
                <w:szCs w:val="24"/>
                <w:rtl/>
              </w:rPr>
              <w:t>ف العافية من منظورك الشخصي؟ عندما نقول هذا الشخص "بعافية" ماذا نقصد؟ (جوانب صحية؟ جوانب اجتماعية؟</w:t>
            </w:r>
          </w:p>
          <w:p w14:paraId="18F26F68" w14:textId="77777777" w:rsidR="00CE62B7" w:rsidRDefault="00CE62B7" w:rsidP="00517634">
            <w:pPr>
              <w:bidi/>
              <w:ind w:left="84"/>
              <w:jc w:val="both"/>
              <w:rPr>
                <w:rFonts w:cstheme="majorBidi"/>
                <w:b w:val="0"/>
                <w:bCs/>
                <w:color w:val="3A7C22" w:themeColor="accent6" w:themeShade="BF"/>
                <w:sz w:val="24"/>
                <w:szCs w:val="24"/>
                <w:rtl/>
              </w:rPr>
            </w:pPr>
          </w:p>
          <w:p w14:paraId="59ED071B" w14:textId="77777777" w:rsidR="00CE62B7" w:rsidRDefault="00CE62B7"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D5B12CC" w14:textId="75367F55" w:rsidR="00CE62B7" w:rsidRPr="00FA11A8" w:rsidRDefault="00CE62B7"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p w14:paraId="19AD5FE8" w14:textId="77777777" w:rsidR="00CE62B7" w:rsidRDefault="00CE62B7" w:rsidP="00E569A1">
            <w:pPr>
              <w:bidi/>
              <w:ind w:left="84"/>
              <w:jc w:val="both"/>
              <w:rPr>
                <w:rFonts w:cstheme="majorBidi"/>
                <w:b w:val="0"/>
                <w:bCs/>
                <w:color w:val="000000" w:themeColor="text1"/>
                <w:sz w:val="24"/>
                <w:szCs w:val="24"/>
                <w:rtl/>
              </w:rPr>
            </w:pPr>
          </w:p>
          <w:p w14:paraId="6DA5D21D" w14:textId="6ED66EB2" w:rsidR="00CE62B7" w:rsidRPr="00FA11A8" w:rsidRDefault="00CE62B7" w:rsidP="00E569A1">
            <w:pPr>
              <w:bidi/>
              <w:ind w:left="84"/>
              <w:jc w:val="both"/>
              <w:rPr>
                <w:rFonts w:cstheme="majorBidi"/>
                <w:b w:val="0"/>
                <w:bCs/>
                <w:color w:val="0B769F" w:themeColor="accent4" w:themeShade="BF"/>
                <w:sz w:val="24"/>
                <w:szCs w:val="24"/>
                <w:rtl/>
              </w:rPr>
            </w:pPr>
          </w:p>
        </w:tc>
        <w:tc>
          <w:tcPr>
            <w:tcW w:w="2699" w:type="dxa"/>
            <w:gridSpan w:val="2"/>
          </w:tcPr>
          <w:p w14:paraId="4CFB9C5D" w14:textId="7C22B389" w:rsidR="00DB5A8D" w:rsidRPr="00AA3B36" w:rsidRDefault="00DB5A8D" w:rsidP="00DB5A8D">
            <w:pPr>
              <w:bidi/>
              <w:rPr>
                <w:rFonts w:asciiTheme="minorBidi" w:hAnsiTheme="minorBidi"/>
                <w:b w:val="0"/>
                <w:bCs/>
                <w:color w:val="0070C0"/>
                <w:sz w:val="24"/>
                <w:szCs w:val="24"/>
                <w:rtl/>
              </w:rPr>
            </w:pPr>
            <w:r w:rsidRPr="00AA3B36">
              <w:rPr>
                <w:rFonts w:asciiTheme="minorBidi" w:hAnsiTheme="minorBidi"/>
                <w:b w:val="0"/>
                <w:bCs/>
                <w:color w:val="0070C0"/>
                <w:sz w:val="24"/>
                <w:szCs w:val="24"/>
                <w:rtl/>
              </w:rPr>
              <w:t>التعايش مع الواقع، فعلى سبيل المثال يمر زوجي بحالة صحية ولكن ما زال على امل ان تعود له صحته كما السابق. هنا انوه على شيء مهم وهو شرح مرض الحالة بدون ما يأمله في حلها .</w:t>
            </w:r>
          </w:p>
        </w:tc>
        <w:tc>
          <w:tcPr>
            <w:tcW w:w="2702" w:type="dxa"/>
            <w:gridSpan w:val="2"/>
          </w:tcPr>
          <w:p w14:paraId="3484E327" w14:textId="3CA3E73C" w:rsidR="00CE62B7" w:rsidRPr="00AA3B36" w:rsidRDefault="00DB5A8D" w:rsidP="00E569A1">
            <w:pPr>
              <w:bidi/>
              <w:rPr>
                <w:rFonts w:asciiTheme="minorBidi" w:hAnsiTheme="minorBidi"/>
                <w:b w:val="0"/>
                <w:bCs/>
                <w:color w:val="0070C0"/>
                <w:sz w:val="24"/>
                <w:szCs w:val="24"/>
                <w:rtl/>
              </w:rPr>
            </w:pPr>
            <w:r w:rsidRPr="00AA3B36">
              <w:rPr>
                <w:rFonts w:asciiTheme="minorBidi" w:hAnsiTheme="minorBidi"/>
                <w:b w:val="0"/>
                <w:bCs/>
                <w:color w:val="0070C0"/>
                <w:sz w:val="24"/>
                <w:szCs w:val="24"/>
                <w:rtl/>
              </w:rPr>
              <w:t>ترتبط في باللي بالصحة</w:t>
            </w:r>
          </w:p>
        </w:tc>
        <w:tc>
          <w:tcPr>
            <w:tcW w:w="2703" w:type="dxa"/>
            <w:gridSpan w:val="3"/>
          </w:tcPr>
          <w:p w14:paraId="4224B470" w14:textId="72CAEB74" w:rsidR="00CE62B7" w:rsidRPr="00AA3B36" w:rsidRDefault="001C657E" w:rsidP="001C657E">
            <w:pPr>
              <w:rPr>
                <w:rFonts w:asciiTheme="minorBidi" w:hAnsiTheme="minorBidi"/>
                <w:color w:val="0070C0"/>
                <w:sz w:val="24"/>
                <w:szCs w:val="24"/>
                <w:rtl/>
              </w:rPr>
            </w:pPr>
            <w:r w:rsidRPr="00AA3B36">
              <w:rPr>
                <w:rFonts w:asciiTheme="minorBidi" w:hAnsiTheme="minorBidi"/>
                <w:color w:val="0070C0"/>
                <w:sz w:val="24"/>
                <w:szCs w:val="24"/>
              </w:rPr>
              <w:t>It does not mean only physical health; it means everything about you—mentally, emotionally, and spiritually.</w:t>
            </w:r>
          </w:p>
        </w:tc>
        <w:tc>
          <w:tcPr>
            <w:tcW w:w="2702" w:type="dxa"/>
            <w:gridSpan w:val="3"/>
          </w:tcPr>
          <w:p w14:paraId="7D675667" w14:textId="2DB2C179" w:rsidR="001C4363" w:rsidRPr="00AA3B36" w:rsidRDefault="001C4363" w:rsidP="001C657E">
            <w:pPr>
              <w:bidi/>
              <w:jc w:val="right"/>
              <w:rPr>
                <w:rFonts w:asciiTheme="minorBidi" w:hAnsiTheme="minorBidi"/>
                <w:color w:val="0070C0"/>
                <w:sz w:val="24"/>
                <w:szCs w:val="24"/>
              </w:rPr>
            </w:pPr>
            <w:r w:rsidRPr="00AA3B36">
              <w:rPr>
                <w:rFonts w:asciiTheme="minorBidi" w:hAnsiTheme="minorBidi"/>
                <w:color w:val="0070C0"/>
                <w:sz w:val="24"/>
                <w:szCs w:val="24"/>
              </w:rPr>
              <w:t>I fully align with participant 3 view that well-being is a complete and integrated concept</w:t>
            </w:r>
            <w:r w:rsidRPr="00AA3B36">
              <w:rPr>
                <w:rFonts w:asciiTheme="minorBidi" w:hAnsiTheme="minorBidi"/>
                <w:color w:val="0070C0"/>
                <w:sz w:val="24"/>
                <w:szCs w:val="24"/>
                <w:rtl/>
              </w:rPr>
              <w:t>.</w:t>
            </w:r>
          </w:p>
          <w:p w14:paraId="1242DE9E" w14:textId="77777777" w:rsidR="00CE62B7" w:rsidRPr="00AA3B36" w:rsidRDefault="001C4363" w:rsidP="001C657E">
            <w:pPr>
              <w:bidi/>
              <w:jc w:val="right"/>
              <w:rPr>
                <w:rFonts w:asciiTheme="minorBidi" w:hAnsiTheme="minorBidi"/>
                <w:color w:val="0070C0"/>
                <w:sz w:val="24"/>
                <w:szCs w:val="24"/>
                <w:rtl/>
              </w:rPr>
            </w:pPr>
            <w:r w:rsidRPr="00AA3B36">
              <w:rPr>
                <w:rFonts w:asciiTheme="minorBidi" w:hAnsiTheme="minorBidi"/>
                <w:color w:val="0070C0"/>
                <w:sz w:val="24"/>
                <w:szCs w:val="24"/>
              </w:rPr>
              <w:t>Differences related to culture, ethnicity, and environment further shape health outcomes. Therefore, wellness is multifactorial rather than determined by a single component</w:t>
            </w:r>
            <w:r w:rsidRPr="00AA3B36">
              <w:rPr>
                <w:rFonts w:asciiTheme="minorBidi" w:hAnsiTheme="minorBidi"/>
                <w:color w:val="0070C0"/>
                <w:sz w:val="24"/>
                <w:szCs w:val="24"/>
                <w:rtl/>
              </w:rPr>
              <w:t>.</w:t>
            </w:r>
          </w:p>
          <w:p w14:paraId="3795084F" w14:textId="77777777" w:rsidR="00DB5A8D" w:rsidRPr="00AA3B36" w:rsidRDefault="00DB5A8D" w:rsidP="001C657E">
            <w:pPr>
              <w:bidi/>
              <w:jc w:val="right"/>
              <w:rPr>
                <w:rFonts w:asciiTheme="minorBidi" w:hAnsiTheme="minorBidi"/>
                <w:color w:val="0070C0"/>
                <w:sz w:val="24"/>
                <w:szCs w:val="24"/>
                <w:rtl/>
              </w:rPr>
            </w:pPr>
          </w:p>
          <w:p w14:paraId="152B0A47" w14:textId="649A6B52" w:rsidR="00DB5A8D" w:rsidRPr="00AA3B36" w:rsidRDefault="001C657E" w:rsidP="001C657E">
            <w:pPr>
              <w:bidi/>
              <w:jc w:val="right"/>
              <w:rPr>
                <w:rFonts w:asciiTheme="minorBidi" w:hAnsiTheme="minorBidi"/>
                <w:color w:val="0070C0"/>
                <w:sz w:val="24"/>
                <w:szCs w:val="24"/>
              </w:rPr>
            </w:pPr>
            <w:r w:rsidRPr="00AA3B36">
              <w:rPr>
                <w:rFonts w:asciiTheme="minorBidi" w:hAnsiTheme="minorBidi"/>
                <w:color w:val="0070C0"/>
                <w:sz w:val="24"/>
                <w:szCs w:val="24"/>
              </w:rPr>
              <w:t>The participant gave an example of turning to God by opening Surah Al-</w:t>
            </w:r>
            <w:proofErr w:type="spellStart"/>
            <w:r w:rsidRPr="00AA3B36">
              <w:rPr>
                <w:rFonts w:asciiTheme="minorBidi" w:hAnsiTheme="minorBidi"/>
                <w:color w:val="0070C0"/>
                <w:sz w:val="24"/>
                <w:szCs w:val="24"/>
              </w:rPr>
              <w:t>Baqarah</w:t>
            </w:r>
            <w:proofErr w:type="spellEnd"/>
            <w:r w:rsidRPr="00AA3B36">
              <w:rPr>
                <w:rFonts w:asciiTheme="minorBidi" w:hAnsiTheme="minorBidi"/>
                <w:color w:val="0070C0"/>
                <w:sz w:val="24"/>
                <w:szCs w:val="24"/>
              </w:rPr>
              <w:t xml:space="preserve"> when her friend’s son was unwell, illustrating the role of spiritual practices in providing comfort, hope, and emotional strength during times of illness</w:t>
            </w:r>
            <w:r w:rsidRPr="00AA3B36">
              <w:rPr>
                <w:rFonts w:asciiTheme="minorBidi" w:hAnsiTheme="minorBidi"/>
                <w:color w:val="0070C0"/>
                <w:sz w:val="24"/>
                <w:szCs w:val="24"/>
                <w:rtl/>
              </w:rPr>
              <w:t>.</w:t>
            </w:r>
          </w:p>
        </w:tc>
        <w:tc>
          <w:tcPr>
            <w:tcW w:w="2702" w:type="dxa"/>
            <w:gridSpan w:val="3"/>
          </w:tcPr>
          <w:p w14:paraId="1E773B59" w14:textId="77777777" w:rsidR="00DB5A8D" w:rsidRPr="00AA3B36" w:rsidRDefault="00363C4E" w:rsidP="00DB5A8D">
            <w:pPr>
              <w:bidi/>
              <w:rPr>
                <w:rFonts w:asciiTheme="minorBidi" w:hAnsiTheme="minorBidi"/>
                <w:b w:val="0"/>
                <w:bCs/>
                <w:color w:val="0070C0"/>
                <w:sz w:val="24"/>
                <w:szCs w:val="24"/>
                <w:rtl/>
                <w:lang w:bidi="ar-QA"/>
              </w:rPr>
            </w:pPr>
            <w:r w:rsidRPr="00AA3B36">
              <w:rPr>
                <w:rFonts w:asciiTheme="minorBidi" w:hAnsiTheme="minorBidi"/>
                <w:b w:val="0"/>
                <w:bCs/>
                <w:color w:val="0070C0"/>
                <w:sz w:val="24"/>
                <w:szCs w:val="24"/>
                <w:rtl/>
                <w:lang w:bidi="ar-QA"/>
              </w:rPr>
              <w:t>للعافية دائما ما اذكر حديث للرسول</w:t>
            </w:r>
            <w:r w:rsidR="00DB5A8D" w:rsidRPr="00AA3B36">
              <w:rPr>
                <w:rFonts w:asciiTheme="minorBidi" w:hAnsiTheme="minorBidi"/>
                <w:b w:val="0"/>
                <w:bCs/>
                <w:color w:val="0070C0"/>
                <w:sz w:val="24"/>
                <w:szCs w:val="24"/>
                <w:rtl/>
                <w:lang w:bidi="ar-QA"/>
              </w:rPr>
              <w:t xml:space="preserve"> صلى الله عليه وسلم صباحا ومساء. هنا يجب علينا تذكر ان الله لطيف في كل شيء مهما اصابنا من ابتلاء (مثال سيدنا يوسف)</w:t>
            </w:r>
          </w:p>
          <w:p w14:paraId="2F35F440" w14:textId="709D1272" w:rsidR="00DB5A8D" w:rsidRPr="00AA3B36" w:rsidRDefault="001C657E" w:rsidP="00DB5A8D">
            <w:pPr>
              <w:bidi/>
              <w:rPr>
                <w:rFonts w:asciiTheme="minorBidi" w:hAnsiTheme="minorBidi"/>
                <w:b w:val="0"/>
                <w:bCs/>
                <w:color w:val="0070C0"/>
                <w:sz w:val="24"/>
                <w:szCs w:val="24"/>
                <w:rtl/>
                <w:lang w:bidi="ar-QA"/>
              </w:rPr>
            </w:pPr>
            <w:r w:rsidRPr="00AA3B36">
              <w:rPr>
                <w:rFonts w:asciiTheme="minorBidi" w:hAnsiTheme="minorBidi"/>
                <w:b w:val="0"/>
                <w:bCs/>
                <w:color w:val="0070C0"/>
                <w:sz w:val="24"/>
                <w:szCs w:val="24"/>
                <w:rtl/>
                <w:lang w:bidi="ar-QA"/>
              </w:rPr>
              <w:t>تعقيبا على م4 "القران كله بركه وذكر انه شفاء للناس"</w:t>
            </w:r>
          </w:p>
        </w:tc>
        <w:tc>
          <w:tcPr>
            <w:tcW w:w="2709" w:type="dxa"/>
            <w:gridSpan w:val="3"/>
          </w:tcPr>
          <w:p w14:paraId="54F02EED" w14:textId="7825494C" w:rsidR="00CE62B7" w:rsidRPr="00AA3B36" w:rsidRDefault="00DB5A8D" w:rsidP="00E569A1">
            <w:pPr>
              <w:bidi/>
              <w:rPr>
                <w:rFonts w:asciiTheme="minorBidi" w:hAnsiTheme="minorBidi"/>
                <w:b w:val="0"/>
                <w:bCs/>
                <w:color w:val="0070C0"/>
                <w:sz w:val="24"/>
                <w:szCs w:val="24"/>
                <w:rtl/>
              </w:rPr>
            </w:pPr>
            <w:r w:rsidRPr="00AA3B36">
              <w:rPr>
                <w:rFonts w:asciiTheme="minorBidi" w:hAnsiTheme="minorBidi"/>
                <w:b w:val="0"/>
                <w:bCs/>
                <w:color w:val="0070C0"/>
                <w:sz w:val="24"/>
                <w:szCs w:val="24"/>
                <w:rtl/>
              </w:rPr>
              <w:t>العافية بالنسبة لي هي دعاء الوالدة</w:t>
            </w:r>
          </w:p>
          <w:p w14:paraId="012B6C8F" w14:textId="77777777" w:rsidR="00DB5A8D" w:rsidRPr="00AA3B36" w:rsidRDefault="00DB5A8D" w:rsidP="00DB5A8D">
            <w:pPr>
              <w:bidi/>
              <w:rPr>
                <w:rFonts w:asciiTheme="minorBidi" w:hAnsiTheme="minorBidi"/>
                <w:b w:val="0"/>
                <w:bCs/>
                <w:color w:val="0070C0"/>
                <w:sz w:val="24"/>
                <w:szCs w:val="24"/>
                <w:rtl/>
              </w:rPr>
            </w:pPr>
          </w:p>
          <w:p w14:paraId="43E80667" w14:textId="7541679E" w:rsidR="00DB5A8D" w:rsidRPr="00AA3B36" w:rsidRDefault="00DB5A8D" w:rsidP="00DB5A8D">
            <w:pPr>
              <w:bidi/>
              <w:rPr>
                <w:rFonts w:asciiTheme="minorBidi" w:hAnsiTheme="minorBidi"/>
                <w:b w:val="0"/>
                <w:bCs/>
                <w:color w:val="0070C0"/>
                <w:sz w:val="24"/>
                <w:szCs w:val="24"/>
                <w:rtl/>
              </w:rPr>
            </w:pPr>
            <w:r w:rsidRPr="00AA3B36">
              <w:rPr>
                <w:rFonts w:asciiTheme="minorBidi" w:hAnsiTheme="minorBidi"/>
                <w:b w:val="0"/>
                <w:bCs/>
                <w:color w:val="0070C0"/>
                <w:sz w:val="24"/>
                <w:szCs w:val="24"/>
                <w:rtl/>
              </w:rPr>
              <w:t xml:space="preserve">التمام في الصحة البدنية والعقلية وكل شيء فأرى ان معناها شامل </w:t>
            </w:r>
          </w:p>
        </w:tc>
        <w:tc>
          <w:tcPr>
            <w:tcW w:w="5270" w:type="dxa"/>
            <w:gridSpan w:val="5"/>
            <w:vMerge/>
          </w:tcPr>
          <w:p w14:paraId="64EBDF71" w14:textId="140FEDDB" w:rsidR="00CE62B7" w:rsidRPr="00FA11A8" w:rsidRDefault="00CE62B7" w:rsidP="00E569A1">
            <w:pPr>
              <w:bidi/>
              <w:rPr>
                <w:rFonts w:cstheme="majorBidi"/>
                <w:b w:val="0"/>
                <w:bCs/>
                <w:color w:val="0B769F" w:themeColor="accent4" w:themeShade="BF"/>
                <w:sz w:val="24"/>
                <w:szCs w:val="24"/>
                <w:rtl/>
              </w:rPr>
            </w:pPr>
          </w:p>
        </w:tc>
      </w:tr>
      <w:tr w:rsidR="00E569A1" w:rsidRPr="00FA11A8" w14:paraId="7BA688D6" w14:textId="77777777" w:rsidTr="005B7C7B">
        <w:trPr>
          <w:gridAfter w:val="1"/>
          <w:wAfter w:w="35" w:type="dxa"/>
          <w:trHeight w:val="2510"/>
        </w:trPr>
        <w:tc>
          <w:tcPr>
            <w:tcW w:w="1699" w:type="dxa"/>
          </w:tcPr>
          <w:p w14:paraId="43F57C2E" w14:textId="77777777" w:rsidR="00E569A1" w:rsidRPr="00FA11A8" w:rsidRDefault="00E569A1" w:rsidP="00E569A1">
            <w:pPr>
              <w:pStyle w:val="ListParagraph"/>
              <w:bidi/>
              <w:ind w:left="84"/>
              <w:jc w:val="both"/>
              <w:rPr>
                <w:rFonts w:cstheme="majorBidi"/>
                <w:b w:val="0"/>
                <w:bCs/>
                <w:color w:val="000000" w:themeColor="text1"/>
                <w:sz w:val="24"/>
                <w:szCs w:val="24"/>
                <w:rtl/>
              </w:rPr>
            </w:pPr>
          </w:p>
        </w:tc>
        <w:tc>
          <w:tcPr>
            <w:tcW w:w="2699" w:type="dxa"/>
            <w:gridSpan w:val="2"/>
          </w:tcPr>
          <w:p w14:paraId="3BA9D0D8" w14:textId="77777777" w:rsidR="00E569A1" w:rsidRPr="00FA11A8" w:rsidRDefault="00E569A1" w:rsidP="00E569A1">
            <w:pPr>
              <w:bidi/>
              <w:rPr>
                <w:rFonts w:cstheme="majorBidi"/>
                <w:sz w:val="24"/>
                <w:szCs w:val="24"/>
                <w:rtl/>
              </w:rPr>
            </w:pPr>
          </w:p>
        </w:tc>
        <w:tc>
          <w:tcPr>
            <w:tcW w:w="2702" w:type="dxa"/>
            <w:gridSpan w:val="2"/>
          </w:tcPr>
          <w:p w14:paraId="7CBDCA07" w14:textId="77777777" w:rsidR="00E569A1" w:rsidRPr="00FA11A8" w:rsidRDefault="00E569A1" w:rsidP="00E569A1">
            <w:pPr>
              <w:bidi/>
              <w:rPr>
                <w:rFonts w:cstheme="majorBidi"/>
                <w:sz w:val="24"/>
                <w:szCs w:val="24"/>
                <w:rtl/>
              </w:rPr>
            </w:pPr>
          </w:p>
        </w:tc>
        <w:tc>
          <w:tcPr>
            <w:tcW w:w="2703" w:type="dxa"/>
            <w:gridSpan w:val="3"/>
          </w:tcPr>
          <w:p w14:paraId="17FC6D66" w14:textId="77777777" w:rsidR="00E569A1" w:rsidRPr="00FA11A8" w:rsidRDefault="00E569A1" w:rsidP="00E569A1">
            <w:pPr>
              <w:bidi/>
              <w:rPr>
                <w:rFonts w:cstheme="majorBidi"/>
                <w:sz w:val="24"/>
                <w:szCs w:val="24"/>
                <w:rtl/>
              </w:rPr>
            </w:pPr>
          </w:p>
        </w:tc>
        <w:tc>
          <w:tcPr>
            <w:tcW w:w="2702" w:type="dxa"/>
            <w:gridSpan w:val="3"/>
          </w:tcPr>
          <w:p w14:paraId="49FDA976" w14:textId="77777777" w:rsidR="00E569A1" w:rsidRPr="00FA11A8" w:rsidRDefault="00E569A1" w:rsidP="00E569A1">
            <w:pPr>
              <w:bidi/>
              <w:rPr>
                <w:rFonts w:cstheme="majorBidi"/>
                <w:sz w:val="24"/>
                <w:szCs w:val="24"/>
                <w:rtl/>
              </w:rPr>
            </w:pPr>
          </w:p>
        </w:tc>
        <w:tc>
          <w:tcPr>
            <w:tcW w:w="2702" w:type="dxa"/>
            <w:gridSpan w:val="3"/>
          </w:tcPr>
          <w:p w14:paraId="235AF1AE" w14:textId="77777777" w:rsidR="00E569A1" w:rsidRPr="00FA11A8" w:rsidRDefault="00E569A1" w:rsidP="00E569A1">
            <w:pPr>
              <w:bidi/>
              <w:rPr>
                <w:rFonts w:cstheme="majorBidi"/>
                <w:sz w:val="24"/>
                <w:szCs w:val="24"/>
                <w:rtl/>
              </w:rPr>
            </w:pPr>
          </w:p>
        </w:tc>
        <w:tc>
          <w:tcPr>
            <w:tcW w:w="2709" w:type="dxa"/>
            <w:gridSpan w:val="3"/>
          </w:tcPr>
          <w:p w14:paraId="72F66392" w14:textId="77777777" w:rsidR="00E569A1" w:rsidRPr="00FA11A8" w:rsidRDefault="00E569A1" w:rsidP="00E569A1">
            <w:pPr>
              <w:bidi/>
              <w:rPr>
                <w:rFonts w:cstheme="majorBidi"/>
                <w:sz w:val="24"/>
                <w:szCs w:val="24"/>
                <w:rtl/>
              </w:rPr>
            </w:pPr>
          </w:p>
        </w:tc>
        <w:tc>
          <w:tcPr>
            <w:tcW w:w="2702" w:type="dxa"/>
            <w:gridSpan w:val="3"/>
          </w:tcPr>
          <w:p w14:paraId="7156BD31" w14:textId="77777777" w:rsidR="00E569A1" w:rsidRPr="00FA11A8" w:rsidRDefault="00E569A1" w:rsidP="00E569A1">
            <w:pPr>
              <w:bidi/>
              <w:rPr>
                <w:rFonts w:cstheme="majorBidi"/>
                <w:sz w:val="24"/>
                <w:szCs w:val="24"/>
                <w:rtl/>
              </w:rPr>
            </w:pPr>
          </w:p>
        </w:tc>
        <w:tc>
          <w:tcPr>
            <w:tcW w:w="2568" w:type="dxa"/>
            <w:gridSpan w:val="2"/>
          </w:tcPr>
          <w:p w14:paraId="27A4E309" w14:textId="77777777" w:rsidR="00E569A1" w:rsidRPr="00FA11A8" w:rsidRDefault="00E569A1" w:rsidP="00E569A1">
            <w:pPr>
              <w:bidi/>
              <w:rPr>
                <w:rFonts w:cstheme="majorBidi"/>
                <w:sz w:val="24"/>
                <w:szCs w:val="24"/>
                <w:rtl/>
              </w:rPr>
            </w:pPr>
          </w:p>
        </w:tc>
      </w:tr>
      <w:tr w:rsidR="00CE62B7" w:rsidRPr="00FA11A8" w14:paraId="3FEE4316" w14:textId="77777777" w:rsidTr="00AA3B36">
        <w:trPr>
          <w:gridAfter w:val="1"/>
          <w:wAfter w:w="35" w:type="dxa"/>
          <w:trHeight w:val="630"/>
        </w:trPr>
        <w:tc>
          <w:tcPr>
            <w:tcW w:w="1699" w:type="dxa"/>
          </w:tcPr>
          <w:p w14:paraId="7AEEC1F4" w14:textId="77777777" w:rsidR="00CE62B7" w:rsidRDefault="00CE62B7" w:rsidP="00E569A1">
            <w:pPr>
              <w:bidi/>
              <w:spacing w:after="0" w:line="240" w:lineRule="auto"/>
              <w:ind w:left="84"/>
              <w:rPr>
                <w:rFonts w:cstheme="majorBidi"/>
                <w:sz w:val="24"/>
                <w:szCs w:val="24"/>
              </w:rPr>
            </w:pPr>
          </w:p>
          <w:p w14:paraId="421313DC" w14:textId="11C76714" w:rsidR="00CE62B7" w:rsidRPr="00E569A1" w:rsidRDefault="00CE62B7" w:rsidP="00132668">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699" w:type="dxa"/>
            <w:gridSpan w:val="2"/>
          </w:tcPr>
          <w:p w14:paraId="70EDBF80" w14:textId="77777777" w:rsidR="00CE62B7" w:rsidRPr="00FA11A8" w:rsidRDefault="00CE62B7" w:rsidP="00E569A1">
            <w:pPr>
              <w:bidi/>
              <w:spacing w:after="0"/>
              <w:jc w:val="center"/>
              <w:rPr>
                <w:rFonts w:cstheme="majorBidi"/>
                <w:sz w:val="32"/>
                <w:szCs w:val="32"/>
                <w:rtl/>
              </w:rPr>
            </w:pPr>
            <w:r w:rsidRPr="00FA11A8">
              <w:rPr>
                <w:rFonts w:cstheme="majorBidi"/>
                <w:sz w:val="32"/>
                <w:szCs w:val="32"/>
                <w:rtl/>
              </w:rPr>
              <w:t>م1</w:t>
            </w:r>
          </w:p>
        </w:tc>
        <w:tc>
          <w:tcPr>
            <w:tcW w:w="2702" w:type="dxa"/>
            <w:gridSpan w:val="2"/>
          </w:tcPr>
          <w:p w14:paraId="6BD896DF" w14:textId="77777777" w:rsidR="00CE62B7" w:rsidRPr="00FA11A8" w:rsidRDefault="00CE62B7" w:rsidP="00E569A1">
            <w:pPr>
              <w:bidi/>
              <w:spacing w:after="0"/>
              <w:jc w:val="center"/>
              <w:rPr>
                <w:rFonts w:cstheme="majorBidi"/>
                <w:sz w:val="32"/>
                <w:szCs w:val="32"/>
                <w:rtl/>
              </w:rPr>
            </w:pPr>
            <w:r w:rsidRPr="00FA11A8">
              <w:rPr>
                <w:rFonts w:cstheme="majorBidi"/>
                <w:sz w:val="32"/>
                <w:szCs w:val="32"/>
                <w:rtl/>
              </w:rPr>
              <w:t>م2</w:t>
            </w:r>
          </w:p>
        </w:tc>
        <w:tc>
          <w:tcPr>
            <w:tcW w:w="2703" w:type="dxa"/>
            <w:gridSpan w:val="3"/>
          </w:tcPr>
          <w:p w14:paraId="6F20CF23" w14:textId="77777777" w:rsidR="00CE62B7" w:rsidRPr="00FA11A8" w:rsidRDefault="00CE62B7" w:rsidP="00E569A1">
            <w:pPr>
              <w:bidi/>
              <w:spacing w:after="0"/>
              <w:jc w:val="center"/>
              <w:rPr>
                <w:rFonts w:cstheme="majorBidi"/>
                <w:sz w:val="32"/>
                <w:szCs w:val="32"/>
                <w:rtl/>
              </w:rPr>
            </w:pPr>
            <w:r w:rsidRPr="00FA11A8">
              <w:rPr>
                <w:rFonts w:cstheme="majorBidi"/>
                <w:sz w:val="32"/>
                <w:szCs w:val="32"/>
                <w:rtl/>
              </w:rPr>
              <w:t>م3</w:t>
            </w:r>
          </w:p>
        </w:tc>
        <w:tc>
          <w:tcPr>
            <w:tcW w:w="2702" w:type="dxa"/>
            <w:gridSpan w:val="3"/>
          </w:tcPr>
          <w:p w14:paraId="58B761BB" w14:textId="77777777" w:rsidR="00CE62B7" w:rsidRPr="00FA11A8" w:rsidRDefault="00CE62B7" w:rsidP="00E569A1">
            <w:pPr>
              <w:bidi/>
              <w:spacing w:after="0"/>
              <w:jc w:val="center"/>
              <w:rPr>
                <w:rFonts w:cstheme="majorBidi"/>
                <w:sz w:val="32"/>
                <w:szCs w:val="32"/>
                <w:rtl/>
              </w:rPr>
            </w:pPr>
            <w:r w:rsidRPr="00FA11A8">
              <w:rPr>
                <w:rFonts w:cstheme="majorBidi"/>
                <w:sz w:val="32"/>
                <w:szCs w:val="32"/>
                <w:rtl/>
              </w:rPr>
              <w:t>م4</w:t>
            </w:r>
          </w:p>
        </w:tc>
        <w:tc>
          <w:tcPr>
            <w:tcW w:w="2702" w:type="dxa"/>
            <w:gridSpan w:val="3"/>
          </w:tcPr>
          <w:p w14:paraId="0E2D320E" w14:textId="77777777" w:rsidR="00CE62B7" w:rsidRPr="00FA11A8" w:rsidRDefault="00CE62B7" w:rsidP="00E569A1">
            <w:pPr>
              <w:bidi/>
              <w:spacing w:after="0"/>
              <w:jc w:val="center"/>
              <w:rPr>
                <w:rFonts w:cstheme="majorBidi"/>
                <w:sz w:val="32"/>
                <w:szCs w:val="32"/>
                <w:rtl/>
              </w:rPr>
            </w:pPr>
            <w:r w:rsidRPr="00FA11A8">
              <w:rPr>
                <w:rFonts w:cstheme="majorBidi"/>
                <w:sz w:val="32"/>
                <w:szCs w:val="32"/>
                <w:rtl/>
              </w:rPr>
              <w:t>م5</w:t>
            </w:r>
          </w:p>
        </w:tc>
        <w:tc>
          <w:tcPr>
            <w:tcW w:w="2709" w:type="dxa"/>
            <w:gridSpan w:val="3"/>
          </w:tcPr>
          <w:p w14:paraId="76E604DF" w14:textId="77777777" w:rsidR="00CE62B7" w:rsidRPr="00FA11A8" w:rsidRDefault="00CE62B7" w:rsidP="00E569A1">
            <w:pPr>
              <w:bidi/>
              <w:spacing w:after="0"/>
              <w:jc w:val="center"/>
              <w:rPr>
                <w:rFonts w:cstheme="majorBidi"/>
                <w:sz w:val="32"/>
                <w:szCs w:val="32"/>
                <w:rtl/>
              </w:rPr>
            </w:pPr>
            <w:r w:rsidRPr="00FA11A8">
              <w:rPr>
                <w:rFonts w:cstheme="majorBidi"/>
                <w:sz w:val="32"/>
                <w:szCs w:val="32"/>
                <w:rtl/>
              </w:rPr>
              <w:t>م6</w:t>
            </w:r>
          </w:p>
        </w:tc>
        <w:tc>
          <w:tcPr>
            <w:tcW w:w="5270" w:type="dxa"/>
            <w:gridSpan w:val="5"/>
            <w:vMerge w:val="restart"/>
          </w:tcPr>
          <w:p w14:paraId="65CEDFF7" w14:textId="77777777" w:rsidR="000B0D8E" w:rsidRDefault="000B0D8E" w:rsidP="000B0D8E">
            <w:pPr>
              <w:pStyle w:val="NormalWeb"/>
              <w:bidi/>
              <w:rPr>
                <w:rFonts w:asciiTheme="minorBidi" w:hAnsiTheme="minorBidi" w:cstheme="minorBidi"/>
                <w:b/>
                <w:bCs/>
                <w:color w:val="0070C0"/>
                <w:sz w:val="28"/>
                <w:szCs w:val="28"/>
                <w:rtl/>
                <w:lang w:bidi="ar-QA"/>
              </w:rPr>
            </w:pPr>
          </w:p>
          <w:p w14:paraId="70C19451" w14:textId="77777777" w:rsidR="000B0D8E" w:rsidRDefault="000B0D8E" w:rsidP="000B0D8E">
            <w:pPr>
              <w:pStyle w:val="NormalWeb"/>
              <w:bidi/>
              <w:rPr>
                <w:rFonts w:asciiTheme="minorBidi" w:hAnsiTheme="minorBidi" w:cstheme="minorBidi"/>
                <w:b/>
                <w:bCs/>
                <w:color w:val="0070C0"/>
                <w:sz w:val="28"/>
                <w:szCs w:val="28"/>
                <w:rtl/>
                <w:lang w:bidi="ar-QA"/>
              </w:rPr>
            </w:pPr>
          </w:p>
          <w:p w14:paraId="497CB495" w14:textId="4C72F22D" w:rsidR="000B0D8E" w:rsidRPr="000B0D8E" w:rsidRDefault="000B0D8E" w:rsidP="000B0D8E">
            <w:pPr>
              <w:pStyle w:val="NormalWeb"/>
              <w:bidi/>
              <w:rPr>
                <w:rFonts w:asciiTheme="minorBidi" w:hAnsiTheme="minorBidi" w:cstheme="minorBidi" w:hint="cs"/>
                <w:b/>
                <w:bCs/>
                <w:color w:val="0070C0"/>
                <w:sz w:val="28"/>
                <w:szCs w:val="28"/>
                <w:rtl/>
                <w:lang w:bidi="ar-QA"/>
              </w:rPr>
            </w:pPr>
            <w:r w:rsidRPr="000B0D8E">
              <w:rPr>
                <w:rFonts w:asciiTheme="minorBidi" w:hAnsiTheme="minorBidi" w:cstheme="minorBidi" w:hint="cs"/>
                <w:b/>
                <w:bCs/>
                <w:color w:val="0070C0"/>
                <w:sz w:val="28"/>
                <w:szCs w:val="28"/>
                <w:rtl/>
                <w:lang w:bidi="ar-QA"/>
              </w:rPr>
              <w:t>ملخص:</w:t>
            </w:r>
          </w:p>
          <w:p w14:paraId="226C1909" w14:textId="58E44D77" w:rsidR="000B0D8E" w:rsidRPr="000B0D8E" w:rsidRDefault="000B0D8E" w:rsidP="000B0D8E">
            <w:pPr>
              <w:pStyle w:val="NormalWeb"/>
              <w:numPr>
                <w:ilvl w:val="0"/>
                <w:numId w:val="5"/>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 xml:space="preserve">تسهم الركائز الخمس في تحسين العافية من خلال </w:t>
            </w:r>
            <w:r w:rsidRPr="000B0D8E">
              <w:rPr>
                <w:rStyle w:val="Strong"/>
                <w:rFonts w:asciiTheme="minorBidi" w:eastAsiaTheme="majorEastAsia" w:hAnsiTheme="minorBidi" w:cstheme="minorBidi"/>
                <w:color w:val="0070C0"/>
                <w:sz w:val="28"/>
                <w:szCs w:val="28"/>
                <w:rtl/>
              </w:rPr>
              <w:t>تحقيق التوازن والطمأنينة والرضا</w:t>
            </w:r>
            <w:r w:rsidRPr="000B0D8E">
              <w:rPr>
                <w:rFonts w:asciiTheme="minorBidi" w:hAnsiTheme="minorBidi" w:cstheme="minorBidi"/>
                <w:color w:val="0070C0"/>
                <w:sz w:val="28"/>
                <w:szCs w:val="28"/>
              </w:rPr>
              <w:t>.</w:t>
            </w:r>
          </w:p>
          <w:p w14:paraId="28092019" w14:textId="4D63DDD0" w:rsidR="000B0D8E" w:rsidRPr="000B0D8E" w:rsidRDefault="000B0D8E" w:rsidP="000B0D8E">
            <w:pPr>
              <w:pStyle w:val="NormalWeb"/>
              <w:numPr>
                <w:ilvl w:val="0"/>
                <w:numId w:val="5"/>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 xml:space="preserve">الركيزة الروحية تساعد على </w:t>
            </w:r>
            <w:r w:rsidRPr="000B0D8E">
              <w:rPr>
                <w:rStyle w:val="Strong"/>
                <w:rFonts w:asciiTheme="minorBidi" w:eastAsiaTheme="majorEastAsia" w:hAnsiTheme="minorBidi" w:cstheme="minorBidi"/>
                <w:color w:val="0070C0"/>
                <w:sz w:val="28"/>
                <w:szCs w:val="28"/>
                <w:rtl/>
              </w:rPr>
              <w:t>التقبّل والتعايش مع الابتلاءات</w:t>
            </w:r>
            <w:r w:rsidRPr="000B0D8E">
              <w:rPr>
                <w:rFonts w:asciiTheme="minorBidi" w:hAnsiTheme="minorBidi" w:cstheme="minorBidi"/>
                <w:color w:val="0070C0"/>
                <w:sz w:val="28"/>
                <w:szCs w:val="28"/>
                <w:rtl/>
              </w:rPr>
              <w:t xml:space="preserve"> وتمنح السلام الداخلي</w:t>
            </w:r>
            <w:r w:rsidRPr="000B0D8E">
              <w:rPr>
                <w:rFonts w:asciiTheme="minorBidi" w:hAnsiTheme="minorBidi" w:cstheme="minorBidi"/>
                <w:color w:val="0070C0"/>
                <w:sz w:val="28"/>
                <w:szCs w:val="28"/>
              </w:rPr>
              <w:t>.</w:t>
            </w:r>
          </w:p>
          <w:p w14:paraId="012130E8" w14:textId="016EDFEB" w:rsidR="000B0D8E" w:rsidRPr="000B0D8E" w:rsidRDefault="000B0D8E" w:rsidP="000B0D8E">
            <w:pPr>
              <w:pStyle w:val="NormalWeb"/>
              <w:numPr>
                <w:ilvl w:val="0"/>
                <w:numId w:val="5"/>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 xml:space="preserve">كثير من المشكلات الجسدية يكون </w:t>
            </w:r>
            <w:r w:rsidRPr="000B0D8E">
              <w:rPr>
                <w:rStyle w:val="Strong"/>
                <w:rFonts w:asciiTheme="minorBidi" w:eastAsiaTheme="majorEastAsia" w:hAnsiTheme="minorBidi" w:cstheme="minorBidi"/>
                <w:color w:val="0070C0"/>
                <w:sz w:val="28"/>
                <w:szCs w:val="28"/>
                <w:rtl/>
              </w:rPr>
              <w:t>أصلها نفسيًا</w:t>
            </w:r>
            <w:r w:rsidRPr="000B0D8E">
              <w:rPr>
                <w:rFonts w:asciiTheme="minorBidi" w:hAnsiTheme="minorBidi" w:cstheme="minorBidi"/>
                <w:color w:val="0070C0"/>
                <w:sz w:val="28"/>
                <w:szCs w:val="28"/>
                <w:rtl/>
              </w:rPr>
              <w:t>، ما يؤكد ترابط الركائز</w:t>
            </w:r>
            <w:r w:rsidRPr="000B0D8E">
              <w:rPr>
                <w:rFonts w:asciiTheme="minorBidi" w:hAnsiTheme="minorBidi" w:cstheme="minorBidi"/>
                <w:color w:val="0070C0"/>
                <w:sz w:val="28"/>
                <w:szCs w:val="28"/>
              </w:rPr>
              <w:t>.</w:t>
            </w:r>
          </w:p>
          <w:p w14:paraId="715DF53E" w14:textId="1590FD23" w:rsidR="000B0D8E" w:rsidRPr="000B0D8E" w:rsidRDefault="000B0D8E" w:rsidP="000B0D8E">
            <w:pPr>
              <w:pStyle w:val="NormalWeb"/>
              <w:numPr>
                <w:ilvl w:val="0"/>
                <w:numId w:val="5"/>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الرضا لا ينبغي ربطه بمعايير أو توقعات محددة؛ فالتقبّل يتناسب مع قدرة الإنسان وظروفه</w:t>
            </w:r>
            <w:r w:rsidRPr="000B0D8E">
              <w:rPr>
                <w:rFonts w:asciiTheme="minorBidi" w:hAnsiTheme="minorBidi" w:cstheme="minorBidi"/>
                <w:color w:val="0070C0"/>
                <w:sz w:val="28"/>
                <w:szCs w:val="28"/>
              </w:rPr>
              <w:t>.</w:t>
            </w:r>
          </w:p>
          <w:p w14:paraId="3C9637DF" w14:textId="764BD51F" w:rsidR="000B0D8E" w:rsidRPr="000B0D8E" w:rsidRDefault="000B0D8E" w:rsidP="000B0D8E">
            <w:pPr>
              <w:pStyle w:val="NormalWeb"/>
              <w:numPr>
                <w:ilvl w:val="0"/>
                <w:numId w:val="5"/>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 xml:space="preserve">التقييم النفسي مهم للعاملين، خاصة في ظل </w:t>
            </w:r>
            <w:r w:rsidRPr="000B0D8E">
              <w:rPr>
                <w:rStyle w:val="Strong"/>
                <w:rFonts w:asciiTheme="minorBidi" w:eastAsiaTheme="majorEastAsia" w:hAnsiTheme="minorBidi" w:cstheme="minorBidi"/>
                <w:color w:val="0070C0"/>
                <w:sz w:val="28"/>
                <w:szCs w:val="28"/>
                <w:rtl/>
              </w:rPr>
              <w:t>تحديات الغربة والبعد عن الأسرة</w:t>
            </w:r>
            <w:r w:rsidRPr="000B0D8E">
              <w:rPr>
                <w:rFonts w:asciiTheme="minorBidi" w:hAnsiTheme="minorBidi" w:cstheme="minorBidi"/>
                <w:color w:val="0070C0"/>
                <w:sz w:val="28"/>
                <w:szCs w:val="28"/>
              </w:rPr>
              <w:t>.</w:t>
            </w:r>
          </w:p>
          <w:p w14:paraId="69EA3E0D" w14:textId="563BEE73" w:rsidR="000B0D8E" w:rsidRPr="000B0D8E" w:rsidRDefault="000B0D8E" w:rsidP="000B0D8E">
            <w:pPr>
              <w:pStyle w:val="NormalWeb"/>
              <w:numPr>
                <w:ilvl w:val="0"/>
                <w:numId w:val="5"/>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الدعم الاجتماعي (الأصدقاء والعائلة) يعزز التوازن ويؤثر إيجابيًا على باقي الركائز</w:t>
            </w:r>
            <w:r w:rsidRPr="000B0D8E">
              <w:rPr>
                <w:rFonts w:asciiTheme="minorBidi" w:hAnsiTheme="minorBidi" w:cstheme="minorBidi"/>
                <w:color w:val="0070C0"/>
                <w:sz w:val="28"/>
                <w:szCs w:val="28"/>
              </w:rPr>
              <w:t>.</w:t>
            </w:r>
          </w:p>
          <w:p w14:paraId="5A5B62F8" w14:textId="54378E76" w:rsidR="000B0D8E" w:rsidRPr="000B0D8E" w:rsidRDefault="000B0D8E" w:rsidP="000B0D8E">
            <w:pPr>
              <w:pStyle w:val="NormalWeb"/>
              <w:numPr>
                <w:ilvl w:val="0"/>
                <w:numId w:val="5"/>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أي خلل في إحدى الركائز ينعكس سلبًا على الركائز الأخرى</w:t>
            </w:r>
            <w:r w:rsidRPr="000B0D8E">
              <w:rPr>
                <w:rFonts w:asciiTheme="minorBidi" w:hAnsiTheme="minorBidi" w:cstheme="minorBidi"/>
                <w:color w:val="0070C0"/>
                <w:sz w:val="28"/>
                <w:szCs w:val="28"/>
              </w:rPr>
              <w:t>.</w:t>
            </w:r>
          </w:p>
          <w:p w14:paraId="03647522" w14:textId="74448196" w:rsidR="00CE62B7" w:rsidRPr="000B0D8E" w:rsidRDefault="00CE62B7" w:rsidP="00E569A1">
            <w:pPr>
              <w:bidi/>
              <w:spacing w:after="0"/>
              <w:jc w:val="center"/>
              <w:rPr>
                <w:rFonts w:cstheme="majorBidi"/>
                <w:sz w:val="32"/>
                <w:szCs w:val="32"/>
                <w:rtl/>
              </w:rPr>
            </w:pPr>
          </w:p>
        </w:tc>
      </w:tr>
      <w:tr w:rsidR="00CE62B7" w:rsidRPr="00FA11A8" w14:paraId="0044574E" w14:textId="77777777" w:rsidTr="00AA3B36">
        <w:trPr>
          <w:gridAfter w:val="1"/>
          <w:wAfter w:w="35" w:type="dxa"/>
          <w:trHeight w:val="12884"/>
        </w:trPr>
        <w:tc>
          <w:tcPr>
            <w:tcW w:w="1699" w:type="dxa"/>
          </w:tcPr>
          <w:p w14:paraId="208AC854" w14:textId="1FA72264" w:rsidR="00CE62B7" w:rsidRDefault="00CE62B7" w:rsidP="00E569A1">
            <w:pPr>
              <w:bidi/>
              <w:ind w:left="84"/>
              <w:jc w:val="both"/>
              <w:rPr>
                <w:rFonts w:asciiTheme="minorBidi" w:hAnsiTheme="minorBidi"/>
                <w:color w:val="000000" w:themeColor="text1"/>
                <w:sz w:val="24"/>
                <w:szCs w:val="24"/>
                <w:rtl/>
              </w:rPr>
            </w:pPr>
            <w:r>
              <w:rPr>
                <w:rFonts w:cstheme="majorBidi" w:hint="cs"/>
                <w:b w:val="0"/>
                <w:bCs/>
                <w:color w:val="000000" w:themeColor="text1"/>
                <w:sz w:val="24"/>
                <w:szCs w:val="24"/>
                <w:rtl/>
              </w:rPr>
              <w:t>3-</w:t>
            </w:r>
            <w:r>
              <w:rPr>
                <w:rFonts w:cstheme="majorBidi"/>
                <w:b w:val="0"/>
                <w:bCs/>
                <w:color w:val="000000" w:themeColor="text1"/>
                <w:sz w:val="24"/>
                <w:szCs w:val="24"/>
              </w:rPr>
              <w:t xml:space="preserve"> </w:t>
            </w:r>
            <w:r w:rsidRPr="00D71965">
              <w:rPr>
                <w:rFonts w:asciiTheme="minorBidi" w:hAnsiTheme="minorBidi"/>
                <w:b w:val="0"/>
                <w:bCs/>
                <w:color w:val="000000" w:themeColor="text1"/>
                <w:sz w:val="24"/>
                <w:szCs w:val="24"/>
                <w:rtl/>
              </w:rPr>
              <w:t>بناء على منظور الحياة الطيبة وركائزها الخمسة (الروحية، العاطفية، الفكرية، البدنية، والاجتماعية)، كيف يمكن لهذه الركائز أن تسهم في تحسين عافيتك؟</w:t>
            </w:r>
            <w:r w:rsidRPr="00C35B92">
              <w:rPr>
                <w:rFonts w:asciiTheme="minorBidi" w:hAnsiTheme="minorBidi"/>
                <w:color w:val="000000" w:themeColor="text1"/>
                <w:sz w:val="24"/>
                <w:szCs w:val="24"/>
                <w:rtl/>
              </w:rPr>
              <w:t xml:space="preserve"> </w:t>
            </w:r>
          </w:p>
          <w:p w14:paraId="2E0D7CB8" w14:textId="77777777" w:rsidR="00CE62B7" w:rsidRDefault="00CE62B7" w:rsidP="00517634">
            <w:pPr>
              <w:bidi/>
              <w:ind w:left="84"/>
              <w:jc w:val="both"/>
              <w:rPr>
                <w:rFonts w:cstheme="majorBidi"/>
                <w:b w:val="0"/>
                <w:bCs/>
                <w:color w:val="000000" w:themeColor="text1"/>
                <w:sz w:val="24"/>
                <w:szCs w:val="24"/>
                <w:rtl/>
              </w:rPr>
            </w:pPr>
          </w:p>
          <w:p w14:paraId="073400C2" w14:textId="77777777" w:rsidR="00CE62B7" w:rsidRDefault="00CE62B7"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2908380" w14:textId="710DB577" w:rsidR="00CE62B7" w:rsidRPr="00FA11A8" w:rsidRDefault="00CE62B7"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699" w:type="dxa"/>
            <w:gridSpan w:val="2"/>
          </w:tcPr>
          <w:p w14:paraId="4F214D40" w14:textId="258242C1" w:rsidR="00CE62B7" w:rsidRPr="00384766" w:rsidRDefault="00DC329A" w:rsidP="00E569A1">
            <w:pPr>
              <w:bidi/>
              <w:rPr>
                <w:rFonts w:asciiTheme="minorBidi" w:hAnsiTheme="minorBidi"/>
                <w:b w:val="0"/>
                <w:bCs/>
                <w:color w:val="0070C0"/>
                <w:sz w:val="24"/>
                <w:szCs w:val="24"/>
                <w:rtl/>
              </w:rPr>
            </w:pPr>
            <w:r w:rsidRPr="00384766">
              <w:rPr>
                <w:rFonts w:asciiTheme="minorBidi" w:hAnsiTheme="minorBidi"/>
                <w:b w:val="0"/>
                <w:bCs/>
                <w:color w:val="0070C0"/>
                <w:sz w:val="24"/>
                <w:szCs w:val="24"/>
                <w:rtl/>
              </w:rPr>
              <w:t>بالرضا والأمور الروحانية التي تجلب الطمأنينة على سبيل المثال اقتناعي ورضاي بفقداني للسمع والتعايش معه.</w:t>
            </w:r>
          </w:p>
        </w:tc>
        <w:tc>
          <w:tcPr>
            <w:tcW w:w="2702" w:type="dxa"/>
            <w:gridSpan w:val="2"/>
          </w:tcPr>
          <w:p w14:paraId="29DFE4EC" w14:textId="088674AA" w:rsidR="00CE62B7" w:rsidRPr="00384766" w:rsidRDefault="00DC329A" w:rsidP="00E569A1">
            <w:pPr>
              <w:bidi/>
              <w:rPr>
                <w:rFonts w:asciiTheme="minorBidi" w:hAnsiTheme="minorBidi"/>
                <w:b w:val="0"/>
                <w:bCs/>
                <w:color w:val="0070C0"/>
                <w:sz w:val="24"/>
                <w:szCs w:val="24"/>
                <w:rtl/>
              </w:rPr>
            </w:pPr>
            <w:r w:rsidRPr="00384766">
              <w:rPr>
                <w:rFonts w:asciiTheme="minorBidi" w:hAnsiTheme="minorBidi"/>
                <w:b w:val="0"/>
                <w:bCs/>
                <w:color w:val="0070C0"/>
                <w:sz w:val="24"/>
                <w:szCs w:val="24"/>
                <w:rtl/>
              </w:rPr>
              <w:t xml:space="preserve">على سبيل المثال الكثير من المرضى يشتكون من مشاكل جسدية وحين التحدث معهم نجد ان أساس المشكلة نفسي وليس جسدي </w:t>
            </w:r>
          </w:p>
        </w:tc>
        <w:tc>
          <w:tcPr>
            <w:tcW w:w="2703" w:type="dxa"/>
            <w:gridSpan w:val="3"/>
          </w:tcPr>
          <w:p w14:paraId="2AFB40CC" w14:textId="77777777" w:rsidR="00CE62B7" w:rsidRPr="00384766" w:rsidRDefault="00DC329A" w:rsidP="00384766">
            <w:pPr>
              <w:rPr>
                <w:rFonts w:asciiTheme="minorBidi" w:hAnsiTheme="minorBidi"/>
                <w:color w:val="0070C0"/>
                <w:sz w:val="24"/>
                <w:szCs w:val="24"/>
                <w:rtl/>
              </w:rPr>
            </w:pPr>
            <w:r w:rsidRPr="00384766">
              <w:rPr>
                <w:rFonts w:asciiTheme="minorBidi" w:hAnsiTheme="minorBidi"/>
                <w:color w:val="0070C0"/>
                <w:sz w:val="24"/>
                <w:szCs w:val="24"/>
              </w:rPr>
              <w:t>The integration of the five pillars</w:t>
            </w:r>
          </w:p>
          <w:p w14:paraId="686A05F1" w14:textId="77777777" w:rsidR="005D1FD6" w:rsidRPr="00384766" w:rsidRDefault="005D1FD6" w:rsidP="005D1FD6">
            <w:pPr>
              <w:bidi/>
              <w:rPr>
                <w:rFonts w:asciiTheme="minorBidi" w:hAnsiTheme="minorBidi"/>
                <w:color w:val="0070C0"/>
                <w:sz w:val="24"/>
                <w:szCs w:val="24"/>
                <w:rtl/>
              </w:rPr>
            </w:pPr>
          </w:p>
          <w:p w14:paraId="3D2DCE1D" w14:textId="77777777" w:rsidR="005D1FD6" w:rsidRPr="00384766" w:rsidRDefault="005D1FD6" w:rsidP="005D1FD6">
            <w:pPr>
              <w:bidi/>
              <w:rPr>
                <w:rFonts w:asciiTheme="minorBidi" w:hAnsiTheme="minorBidi"/>
                <w:color w:val="0070C0"/>
                <w:sz w:val="24"/>
                <w:szCs w:val="24"/>
                <w:rtl/>
              </w:rPr>
            </w:pPr>
          </w:p>
          <w:p w14:paraId="5CF93497" w14:textId="3C4DA4F4" w:rsidR="005D1FD6" w:rsidRPr="00384766" w:rsidRDefault="005D1FD6" w:rsidP="005D1FD6">
            <w:pPr>
              <w:rPr>
                <w:rFonts w:asciiTheme="minorBidi" w:hAnsiTheme="minorBidi"/>
                <w:color w:val="0070C0"/>
                <w:sz w:val="24"/>
                <w:szCs w:val="24"/>
                <w:rtl/>
                <w:lang w:bidi="ar-QA"/>
              </w:rPr>
            </w:pPr>
            <w:r w:rsidRPr="00384766">
              <w:rPr>
                <w:rFonts w:asciiTheme="minorBidi" w:hAnsiTheme="minorBidi"/>
                <w:color w:val="0070C0"/>
                <w:sz w:val="24"/>
                <w:szCs w:val="24"/>
              </w:rPr>
              <w:t>Participant 5 mean General health questionnaires</w:t>
            </w:r>
            <w:r w:rsidRPr="00384766">
              <w:rPr>
                <w:rFonts w:asciiTheme="minorBidi" w:hAnsiTheme="minorBidi"/>
                <w:color w:val="0070C0"/>
                <w:sz w:val="24"/>
                <w:szCs w:val="24"/>
                <w:rtl/>
              </w:rPr>
              <w:t xml:space="preserve"> </w:t>
            </w:r>
            <w:r w:rsidRPr="00384766">
              <w:rPr>
                <w:rFonts w:asciiTheme="minorBidi" w:hAnsiTheme="minorBidi"/>
                <w:color w:val="0070C0"/>
                <w:sz w:val="24"/>
                <w:szCs w:val="24"/>
              </w:rPr>
              <w:t>as Psychological examination</w:t>
            </w:r>
          </w:p>
        </w:tc>
        <w:tc>
          <w:tcPr>
            <w:tcW w:w="2702" w:type="dxa"/>
            <w:gridSpan w:val="3"/>
          </w:tcPr>
          <w:p w14:paraId="0453055B" w14:textId="77777777" w:rsidR="00CE62B7" w:rsidRPr="00384766" w:rsidRDefault="00DC329A" w:rsidP="00E569A1">
            <w:pPr>
              <w:bidi/>
              <w:rPr>
                <w:rFonts w:asciiTheme="minorBidi" w:hAnsiTheme="minorBidi"/>
                <w:b w:val="0"/>
                <w:bCs/>
                <w:color w:val="0070C0"/>
                <w:sz w:val="24"/>
                <w:szCs w:val="24"/>
                <w:rtl/>
                <w:lang w:bidi="ar-QA"/>
              </w:rPr>
            </w:pPr>
            <w:r w:rsidRPr="00384766">
              <w:rPr>
                <w:rFonts w:asciiTheme="minorBidi" w:hAnsiTheme="minorBidi"/>
                <w:b w:val="0"/>
                <w:bCs/>
                <w:color w:val="0070C0"/>
                <w:sz w:val="24"/>
                <w:szCs w:val="24"/>
                <w:rtl/>
                <w:lang w:bidi="ar-QA"/>
              </w:rPr>
              <w:t>اراء ان الناس رابطة الرضا بمقاييس معينه فان لم تتحقق يصبح غير راضي رغم انها قد تكون أمور بسيطة ويمكن تجاوزها.</w:t>
            </w:r>
          </w:p>
          <w:p w14:paraId="086E466C" w14:textId="77777777" w:rsidR="005D1FD6" w:rsidRPr="00384766" w:rsidRDefault="005D1FD6" w:rsidP="005D1FD6">
            <w:pPr>
              <w:bidi/>
              <w:rPr>
                <w:rFonts w:asciiTheme="minorBidi" w:hAnsiTheme="minorBidi"/>
                <w:b w:val="0"/>
                <w:bCs/>
                <w:color w:val="0070C0"/>
                <w:sz w:val="24"/>
                <w:szCs w:val="24"/>
                <w:rtl/>
                <w:lang w:bidi="ar-QA"/>
              </w:rPr>
            </w:pPr>
            <w:r w:rsidRPr="00384766">
              <w:rPr>
                <w:rFonts w:asciiTheme="minorBidi" w:hAnsiTheme="minorBidi"/>
                <w:b w:val="0"/>
                <w:bCs/>
                <w:color w:val="0070C0"/>
                <w:sz w:val="24"/>
                <w:szCs w:val="24"/>
                <w:rtl/>
                <w:lang w:bidi="ar-QA"/>
              </w:rPr>
              <w:t xml:space="preserve">يجب عدم ربط الرضا بمعايير معينه لان الله لا يكلف نفسا الا وسعها فلا يكلف الله الانسان الا ما هو على قدر استطاعته </w:t>
            </w:r>
          </w:p>
          <w:p w14:paraId="7F7DF2E8" w14:textId="77777777" w:rsidR="005D1FD6" w:rsidRPr="00384766" w:rsidRDefault="005D1FD6" w:rsidP="005D1FD6">
            <w:pPr>
              <w:bidi/>
              <w:rPr>
                <w:rFonts w:asciiTheme="minorBidi" w:hAnsiTheme="minorBidi"/>
                <w:b w:val="0"/>
                <w:bCs/>
                <w:color w:val="0070C0"/>
                <w:sz w:val="24"/>
                <w:szCs w:val="24"/>
                <w:rtl/>
                <w:lang w:bidi="ar-QA"/>
              </w:rPr>
            </w:pPr>
          </w:p>
          <w:p w14:paraId="5F637E50" w14:textId="578A0876" w:rsidR="005D1FD6" w:rsidRPr="00384766" w:rsidRDefault="005D1FD6" w:rsidP="005D1FD6">
            <w:pPr>
              <w:bidi/>
              <w:rPr>
                <w:rFonts w:asciiTheme="minorBidi" w:hAnsiTheme="minorBidi"/>
                <w:b w:val="0"/>
                <w:bCs/>
                <w:color w:val="0070C0"/>
                <w:sz w:val="24"/>
                <w:szCs w:val="24"/>
                <w:rtl/>
                <w:lang w:bidi="ar-QA"/>
              </w:rPr>
            </w:pPr>
            <w:r w:rsidRPr="00384766">
              <w:rPr>
                <w:rFonts w:asciiTheme="minorBidi" w:hAnsiTheme="minorBidi"/>
                <w:b w:val="0"/>
                <w:bCs/>
                <w:color w:val="0070C0"/>
                <w:sz w:val="24"/>
                <w:szCs w:val="24"/>
                <w:rtl/>
                <w:lang w:bidi="ar-QA"/>
              </w:rPr>
              <w:t>اراء انه من الضروري ان يخضع العامل الى فحوصات نفسيه كما يخضع الى فحص للأمراض الانتقالية قبل الموافقة على قدموهم بحكم ان الغربة عن الاهل لها صعوبتها.</w:t>
            </w:r>
          </w:p>
        </w:tc>
        <w:tc>
          <w:tcPr>
            <w:tcW w:w="2702" w:type="dxa"/>
            <w:gridSpan w:val="3"/>
          </w:tcPr>
          <w:p w14:paraId="06F1ADC4" w14:textId="1D69D517" w:rsidR="00CE62B7" w:rsidRPr="00384766" w:rsidRDefault="006559FF" w:rsidP="00E569A1">
            <w:pPr>
              <w:bidi/>
              <w:rPr>
                <w:rFonts w:asciiTheme="minorBidi" w:hAnsiTheme="minorBidi"/>
                <w:b w:val="0"/>
                <w:bCs/>
                <w:color w:val="0070C0"/>
                <w:sz w:val="24"/>
                <w:szCs w:val="24"/>
                <w:rtl/>
              </w:rPr>
            </w:pPr>
            <w:r w:rsidRPr="00384766">
              <w:rPr>
                <w:rFonts w:asciiTheme="minorBidi" w:hAnsiTheme="minorBidi"/>
                <w:b w:val="0"/>
                <w:bCs/>
                <w:color w:val="0070C0"/>
                <w:sz w:val="24"/>
                <w:szCs w:val="24"/>
                <w:rtl/>
              </w:rPr>
              <w:t xml:space="preserve">التوازن بين الركائز سيكون معين ومرشد في الحصول على الطمأنينة والعافية والرضا والحياة الطيبة في العموم </w:t>
            </w:r>
          </w:p>
        </w:tc>
        <w:tc>
          <w:tcPr>
            <w:tcW w:w="2709" w:type="dxa"/>
            <w:gridSpan w:val="3"/>
          </w:tcPr>
          <w:p w14:paraId="4E59BE2D" w14:textId="77777777" w:rsidR="00CE62B7" w:rsidRPr="00384766" w:rsidRDefault="006559FF" w:rsidP="00E569A1">
            <w:pPr>
              <w:bidi/>
              <w:rPr>
                <w:rFonts w:asciiTheme="minorBidi" w:hAnsiTheme="minorBidi"/>
                <w:b w:val="0"/>
                <w:bCs/>
                <w:color w:val="0070C0"/>
                <w:sz w:val="24"/>
                <w:szCs w:val="24"/>
                <w:rtl/>
              </w:rPr>
            </w:pPr>
            <w:r w:rsidRPr="00384766">
              <w:rPr>
                <w:rFonts w:asciiTheme="minorBidi" w:hAnsiTheme="minorBidi"/>
                <w:b w:val="0"/>
                <w:bCs/>
                <w:color w:val="0070C0"/>
                <w:sz w:val="24"/>
                <w:szCs w:val="24"/>
                <w:rtl/>
              </w:rPr>
              <w:t xml:space="preserve">كلهم مرتبطين في بعض فأي خلل في </w:t>
            </w:r>
            <w:proofErr w:type="gramStart"/>
            <w:r w:rsidRPr="00384766">
              <w:rPr>
                <w:rFonts w:asciiTheme="minorBidi" w:hAnsiTheme="minorBidi"/>
                <w:b w:val="0"/>
                <w:bCs/>
                <w:color w:val="0070C0"/>
                <w:sz w:val="24"/>
                <w:szCs w:val="24"/>
                <w:rtl/>
              </w:rPr>
              <w:t>احدهم</w:t>
            </w:r>
            <w:proofErr w:type="gramEnd"/>
            <w:r w:rsidRPr="00384766">
              <w:rPr>
                <w:rFonts w:asciiTheme="minorBidi" w:hAnsiTheme="minorBidi"/>
                <w:b w:val="0"/>
                <w:bCs/>
                <w:color w:val="0070C0"/>
                <w:sz w:val="24"/>
                <w:szCs w:val="24"/>
                <w:rtl/>
              </w:rPr>
              <w:t xml:space="preserve"> سيسبب على باقي افعالي، فعلى سبيل المثال وجود الأصدقاء والعائلة يشكل توازن على المستوى الاجتماعي مما يؤثر على بقية الركائز</w:t>
            </w:r>
          </w:p>
          <w:p w14:paraId="00A3DE7F" w14:textId="19A7F792" w:rsidR="005D1FD6" w:rsidRPr="00384766" w:rsidRDefault="005D1FD6" w:rsidP="005D1FD6">
            <w:pPr>
              <w:bidi/>
              <w:rPr>
                <w:rFonts w:asciiTheme="minorBidi" w:hAnsiTheme="minorBidi"/>
                <w:b w:val="0"/>
                <w:bCs/>
                <w:color w:val="0070C0"/>
                <w:sz w:val="24"/>
                <w:szCs w:val="24"/>
                <w:rtl/>
              </w:rPr>
            </w:pPr>
            <w:r w:rsidRPr="00384766">
              <w:rPr>
                <w:rFonts w:asciiTheme="minorBidi" w:hAnsiTheme="minorBidi"/>
                <w:b w:val="0"/>
                <w:bCs/>
                <w:color w:val="0070C0"/>
                <w:sz w:val="24"/>
                <w:szCs w:val="24"/>
                <w:rtl/>
              </w:rPr>
              <w:t>(ذكر مثال على مرضى سبب معاناتهم الأساسي الغربة اثناء العلاج)</w:t>
            </w:r>
          </w:p>
        </w:tc>
        <w:tc>
          <w:tcPr>
            <w:tcW w:w="5270" w:type="dxa"/>
            <w:gridSpan w:val="5"/>
            <w:vMerge/>
          </w:tcPr>
          <w:p w14:paraId="5E626833" w14:textId="711F6882" w:rsidR="00CE62B7" w:rsidRPr="00FA11A8" w:rsidRDefault="00CE62B7" w:rsidP="00E569A1">
            <w:pPr>
              <w:bidi/>
              <w:rPr>
                <w:rFonts w:cstheme="majorBidi"/>
                <w:b w:val="0"/>
                <w:bCs/>
                <w:color w:val="0B769F" w:themeColor="accent4" w:themeShade="BF"/>
                <w:sz w:val="24"/>
                <w:szCs w:val="24"/>
                <w:rtl/>
              </w:rPr>
            </w:pPr>
          </w:p>
        </w:tc>
      </w:tr>
      <w:tr w:rsidR="00E569A1" w:rsidRPr="00FA11A8" w14:paraId="3356DF92" w14:textId="77777777" w:rsidTr="005B7C7B">
        <w:trPr>
          <w:gridAfter w:val="1"/>
          <w:wAfter w:w="35" w:type="dxa"/>
          <w:trHeight w:val="2510"/>
        </w:trPr>
        <w:tc>
          <w:tcPr>
            <w:tcW w:w="1699" w:type="dxa"/>
          </w:tcPr>
          <w:p w14:paraId="6EF92C00" w14:textId="77777777" w:rsidR="00E569A1" w:rsidRPr="00FA11A8" w:rsidRDefault="00E569A1" w:rsidP="00E569A1">
            <w:pPr>
              <w:pStyle w:val="ListParagraph"/>
              <w:bidi/>
              <w:ind w:left="84"/>
              <w:jc w:val="both"/>
              <w:rPr>
                <w:rFonts w:cstheme="majorBidi"/>
                <w:b w:val="0"/>
                <w:bCs/>
                <w:color w:val="000000" w:themeColor="text1"/>
                <w:sz w:val="24"/>
                <w:szCs w:val="24"/>
                <w:rtl/>
              </w:rPr>
            </w:pPr>
          </w:p>
        </w:tc>
        <w:tc>
          <w:tcPr>
            <w:tcW w:w="2699" w:type="dxa"/>
            <w:gridSpan w:val="2"/>
          </w:tcPr>
          <w:p w14:paraId="6819F143" w14:textId="77777777" w:rsidR="00E569A1" w:rsidRPr="00FA11A8" w:rsidRDefault="00E569A1" w:rsidP="00E569A1">
            <w:pPr>
              <w:bidi/>
              <w:rPr>
                <w:rFonts w:cstheme="majorBidi"/>
                <w:sz w:val="24"/>
                <w:szCs w:val="24"/>
                <w:rtl/>
              </w:rPr>
            </w:pPr>
          </w:p>
        </w:tc>
        <w:tc>
          <w:tcPr>
            <w:tcW w:w="2702" w:type="dxa"/>
            <w:gridSpan w:val="2"/>
          </w:tcPr>
          <w:p w14:paraId="46497B85" w14:textId="77777777" w:rsidR="00E569A1" w:rsidRPr="00FA11A8" w:rsidRDefault="00E569A1" w:rsidP="00E569A1">
            <w:pPr>
              <w:bidi/>
              <w:rPr>
                <w:rFonts w:cstheme="majorBidi"/>
                <w:sz w:val="24"/>
                <w:szCs w:val="24"/>
                <w:rtl/>
              </w:rPr>
            </w:pPr>
          </w:p>
        </w:tc>
        <w:tc>
          <w:tcPr>
            <w:tcW w:w="2703" w:type="dxa"/>
            <w:gridSpan w:val="3"/>
          </w:tcPr>
          <w:p w14:paraId="0C14718A" w14:textId="77777777" w:rsidR="00E569A1" w:rsidRPr="00FA11A8" w:rsidRDefault="00E569A1" w:rsidP="00E569A1">
            <w:pPr>
              <w:bidi/>
              <w:rPr>
                <w:rFonts w:cstheme="majorBidi"/>
                <w:sz w:val="24"/>
                <w:szCs w:val="24"/>
                <w:rtl/>
              </w:rPr>
            </w:pPr>
          </w:p>
        </w:tc>
        <w:tc>
          <w:tcPr>
            <w:tcW w:w="2702" w:type="dxa"/>
            <w:gridSpan w:val="3"/>
          </w:tcPr>
          <w:p w14:paraId="075474E8" w14:textId="77777777" w:rsidR="00E569A1" w:rsidRPr="00FA11A8" w:rsidRDefault="00E569A1" w:rsidP="00E569A1">
            <w:pPr>
              <w:bidi/>
              <w:rPr>
                <w:rFonts w:cstheme="majorBidi"/>
                <w:sz w:val="24"/>
                <w:szCs w:val="24"/>
                <w:rtl/>
              </w:rPr>
            </w:pPr>
          </w:p>
        </w:tc>
        <w:tc>
          <w:tcPr>
            <w:tcW w:w="2702" w:type="dxa"/>
            <w:gridSpan w:val="3"/>
          </w:tcPr>
          <w:p w14:paraId="4E159D7B" w14:textId="77777777" w:rsidR="00E569A1" w:rsidRPr="00FA11A8" w:rsidRDefault="00E569A1" w:rsidP="00E569A1">
            <w:pPr>
              <w:bidi/>
              <w:rPr>
                <w:rFonts w:cstheme="majorBidi"/>
                <w:sz w:val="24"/>
                <w:szCs w:val="24"/>
                <w:rtl/>
              </w:rPr>
            </w:pPr>
          </w:p>
        </w:tc>
        <w:tc>
          <w:tcPr>
            <w:tcW w:w="2709" w:type="dxa"/>
            <w:gridSpan w:val="3"/>
          </w:tcPr>
          <w:p w14:paraId="2E47502D" w14:textId="77777777" w:rsidR="00E569A1" w:rsidRPr="00FA11A8" w:rsidRDefault="00E569A1" w:rsidP="00E569A1">
            <w:pPr>
              <w:bidi/>
              <w:rPr>
                <w:rFonts w:cstheme="majorBidi"/>
                <w:sz w:val="24"/>
                <w:szCs w:val="24"/>
                <w:rtl/>
              </w:rPr>
            </w:pPr>
          </w:p>
        </w:tc>
        <w:tc>
          <w:tcPr>
            <w:tcW w:w="2702" w:type="dxa"/>
            <w:gridSpan w:val="3"/>
          </w:tcPr>
          <w:p w14:paraId="00DB95AF" w14:textId="77777777" w:rsidR="00E569A1" w:rsidRPr="00FA11A8" w:rsidRDefault="00E569A1" w:rsidP="00E569A1">
            <w:pPr>
              <w:bidi/>
              <w:rPr>
                <w:rFonts w:cstheme="majorBidi"/>
                <w:sz w:val="24"/>
                <w:szCs w:val="24"/>
                <w:rtl/>
              </w:rPr>
            </w:pPr>
          </w:p>
        </w:tc>
        <w:tc>
          <w:tcPr>
            <w:tcW w:w="2568" w:type="dxa"/>
            <w:gridSpan w:val="2"/>
          </w:tcPr>
          <w:p w14:paraId="030A0B0F" w14:textId="77777777" w:rsidR="00E569A1" w:rsidRPr="00FA11A8" w:rsidRDefault="00E569A1" w:rsidP="00E569A1">
            <w:pPr>
              <w:bidi/>
              <w:rPr>
                <w:rFonts w:cstheme="majorBidi"/>
                <w:sz w:val="24"/>
                <w:szCs w:val="24"/>
                <w:rtl/>
              </w:rPr>
            </w:pPr>
          </w:p>
        </w:tc>
      </w:tr>
      <w:tr w:rsidR="00CE62B7" w:rsidRPr="00FA11A8" w14:paraId="750ED861" w14:textId="77777777" w:rsidTr="00AA3B36">
        <w:trPr>
          <w:trHeight w:val="630"/>
        </w:trPr>
        <w:tc>
          <w:tcPr>
            <w:tcW w:w="1736" w:type="dxa"/>
            <w:gridSpan w:val="2"/>
          </w:tcPr>
          <w:p w14:paraId="7DFA95E2" w14:textId="77777777" w:rsidR="00CE62B7" w:rsidRDefault="00CE62B7" w:rsidP="00AA3B36">
            <w:pPr>
              <w:bidi/>
              <w:spacing w:after="0" w:line="240" w:lineRule="auto"/>
              <w:ind w:left="84"/>
              <w:rPr>
                <w:rFonts w:cstheme="majorBidi"/>
                <w:sz w:val="24"/>
                <w:szCs w:val="24"/>
                <w:rtl/>
              </w:rPr>
            </w:pPr>
          </w:p>
          <w:p w14:paraId="578A5C0B" w14:textId="482FB324" w:rsidR="00CE62B7" w:rsidRPr="00E569A1" w:rsidRDefault="00CE62B7" w:rsidP="0054025B">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762" w:type="dxa"/>
            <w:gridSpan w:val="2"/>
          </w:tcPr>
          <w:p w14:paraId="71F9E46A" w14:textId="77777777" w:rsidR="00CE62B7" w:rsidRPr="00FA11A8" w:rsidRDefault="00CE62B7" w:rsidP="00AA3B36">
            <w:pPr>
              <w:bidi/>
              <w:spacing w:after="0"/>
              <w:jc w:val="center"/>
              <w:rPr>
                <w:rFonts w:cstheme="majorBidi"/>
                <w:sz w:val="32"/>
                <w:szCs w:val="32"/>
                <w:rtl/>
              </w:rPr>
            </w:pPr>
            <w:r w:rsidRPr="00FA11A8">
              <w:rPr>
                <w:rFonts w:cstheme="majorBidi"/>
                <w:sz w:val="32"/>
                <w:szCs w:val="32"/>
                <w:rtl/>
              </w:rPr>
              <w:t>م1</w:t>
            </w:r>
          </w:p>
        </w:tc>
        <w:tc>
          <w:tcPr>
            <w:tcW w:w="2748" w:type="dxa"/>
            <w:gridSpan w:val="3"/>
          </w:tcPr>
          <w:p w14:paraId="1ABCAF38" w14:textId="77777777" w:rsidR="00CE62B7" w:rsidRPr="00FA11A8" w:rsidRDefault="00CE62B7" w:rsidP="00AA3B36">
            <w:pPr>
              <w:bidi/>
              <w:spacing w:after="0"/>
              <w:jc w:val="center"/>
              <w:rPr>
                <w:rFonts w:cstheme="majorBidi"/>
                <w:sz w:val="32"/>
                <w:szCs w:val="32"/>
                <w:rtl/>
              </w:rPr>
            </w:pPr>
            <w:r w:rsidRPr="00FA11A8">
              <w:rPr>
                <w:rFonts w:cstheme="majorBidi"/>
                <w:sz w:val="32"/>
                <w:szCs w:val="32"/>
                <w:rtl/>
              </w:rPr>
              <w:t>م2</w:t>
            </w:r>
          </w:p>
        </w:tc>
        <w:tc>
          <w:tcPr>
            <w:tcW w:w="2678" w:type="dxa"/>
            <w:gridSpan w:val="3"/>
          </w:tcPr>
          <w:p w14:paraId="539AC2CC" w14:textId="77777777" w:rsidR="00CE62B7" w:rsidRPr="00FA11A8" w:rsidRDefault="00CE62B7" w:rsidP="00AA3B36">
            <w:pPr>
              <w:bidi/>
              <w:spacing w:after="0"/>
              <w:jc w:val="center"/>
              <w:rPr>
                <w:rFonts w:cstheme="majorBidi"/>
                <w:sz w:val="32"/>
                <w:szCs w:val="32"/>
                <w:rtl/>
              </w:rPr>
            </w:pPr>
            <w:r w:rsidRPr="00FA11A8">
              <w:rPr>
                <w:rFonts w:cstheme="majorBidi"/>
                <w:sz w:val="32"/>
                <w:szCs w:val="32"/>
                <w:rtl/>
              </w:rPr>
              <w:t>م3</w:t>
            </w:r>
          </w:p>
        </w:tc>
        <w:tc>
          <w:tcPr>
            <w:tcW w:w="2678" w:type="dxa"/>
            <w:gridSpan w:val="3"/>
          </w:tcPr>
          <w:p w14:paraId="732FE293" w14:textId="77777777" w:rsidR="00CE62B7" w:rsidRPr="00FA11A8" w:rsidRDefault="00CE62B7" w:rsidP="00AA3B36">
            <w:pPr>
              <w:bidi/>
              <w:spacing w:after="0"/>
              <w:jc w:val="center"/>
              <w:rPr>
                <w:rFonts w:cstheme="majorBidi"/>
                <w:sz w:val="32"/>
                <w:szCs w:val="32"/>
                <w:rtl/>
              </w:rPr>
            </w:pPr>
            <w:r w:rsidRPr="00FA11A8">
              <w:rPr>
                <w:rFonts w:cstheme="majorBidi"/>
                <w:sz w:val="32"/>
                <w:szCs w:val="32"/>
                <w:rtl/>
              </w:rPr>
              <w:t>م4</w:t>
            </w:r>
          </w:p>
        </w:tc>
        <w:tc>
          <w:tcPr>
            <w:tcW w:w="2678" w:type="dxa"/>
            <w:gridSpan w:val="3"/>
          </w:tcPr>
          <w:p w14:paraId="0F1412C6" w14:textId="77777777" w:rsidR="00CE62B7" w:rsidRPr="00FA11A8" w:rsidRDefault="00CE62B7" w:rsidP="00AA3B36">
            <w:pPr>
              <w:bidi/>
              <w:spacing w:after="0"/>
              <w:jc w:val="center"/>
              <w:rPr>
                <w:rFonts w:cstheme="majorBidi"/>
                <w:sz w:val="32"/>
                <w:szCs w:val="32"/>
                <w:rtl/>
              </w:rPr>
            </w:pPr>
            <w:r w:rsidRPr="00FA11A8">
              <w:rPr>
                <w:rFonts w:cstheme="majorBidi"/>
                <w:sz w:val="32"/>
                <w:szCs w:val="32"/>
                <w:rtl/>
              </w:rPr>
              <w:t>م5</w:t>
            </w:r>
          </w:p>
        </w:tc>
        <w:tc>
          <w:tcPr>
            <w:tcW w:w="2678" w:type="dxa"/>
            <w:gridSpan w:val="3"/>
          </w:tcPr>
          <w:p w14:paraId="1020E2AA" w14:textId="77777777" w:rsidR="00CE62B7" w:rsidRPr="00FA11A8" w:rsidRDefault="00CE62B7" w:rsidP="00AA3B36">
            <w:pPr>
              <w:bidi/>
              <w:spacing w:after="0"/>
              <w:jc w:val="center"/>
              <w:rPr>
                <w:rFonts w:cstheme="majorBidi"/>
                <w:sz w:val="32"/>
                <w:szCs w:val="32"/>
                <w:rtl/>
              </w:rPr>
            </w:pPr>
            <w:r w:rsidRPr="00FA11A8">
              <w:rPr>
                <w:rFonts w:cstheme="majorBidi"/>
                <w:sz w:val="32"/>
                <w:szCs w:val="32"/>
                <w:rtl/>
              </w:rPr>
              <w:t>م6</w:t>
            </w:r>
          </w:p>
        </w:tc>
        <w:tc>
          <w:tcPr>
            <w:tcW w:w="5263" w:type="dxa"/>
            <w:gridSpan w:val="4"/>
            <w:vMerge w:val="restart"/>
          </w:tcPr>
          <w:p w14:paraId="7C2F1AA4" w14:textId="77777777" w:rsidR="000B0D8E" w:rsidRDefault="000B0D8E" w:rsidP="000B0D8E">
            <w:pPr>
              <w:pStyle w:val="NormalWeb"/>
              <w:bidi/>
              <w:rPr>
                <w:rFonts w:asciiTheme="minorBidi" w:hAnsiTheme="minorBidi" w:cstheme="minorBidi"/>
                <w:b/>
                <w:bCs/>
                <w:color w:val="0070C0"/>
                <w:sz w:val="28"/>
                <w:szCs w:val="28"/>
                <w:rtl/>
                <w:lang w:bidi="ar-QA"/>
              </w:rPr>
            </w:pPr>
          </w:p>
          <w:p w14:paraId="386EDFCD" w14:textId="77777777" w:rsidR="000B0D8E" w:rsidRDefault="000B0D8E" w:rsidP="000B0D8E">
            <w:pPr>
              <w:pStyle w:val="NormalWeb"/>
              <w:bidi/>
              <w:rPr>
                <w:rFonts w:asciiTheme="minorBidi" w:hAnsiTheme="minorBidi" w:cstheme="minorBidi"/>
                <w:b/>
                <w:bCs/>
                <w:color w:val="0070C0"/>
                <w:sz w:val="28"/>
                <w:szCs w:val="28"/>
                <w:rtl/>
                <w:lang w:bidi="ar-QA"/>
              </w:rPr>
            </w:pPr>
          </w:p>
          <w:p w14:paraId="07C14EE6" w14:textId="361E033C" w:rsidR="000B0D8E" w:rsidRPr="000B0D8E" w:rsidRDefault="000B0D8E" w:rsidP="000B0D8E">
            <w:pPr>
              <w:pStyle w:val="NormalWeb"/>
              <w:bidi/>
              <w:rPr>
                <w:rFonts w:asciiTheme="minorBidi" w:hAnsiTheme="minorBidi" w:cstheme="minorBidi" w:hint="cs"/>
                <w:b/>
                <w:bCs/>
                <w:color w:val="0070C0"/>
                <w:sz w:val="28"/>
                <w:szCs w:val="28"/>
                <w:rtl/>
                <w:lang w:bidi="ar-QA"/>
              </w:rPr>
            </w:pPr>
            <w:r w:rsidRPr="000B0D8E">
              <w:rPr>
                <w:rFonts w:asciiTheme="minorBidi" w:hAnsiTheme="minorBidi" w:cstheme="minorBidi" w:hint="cs"/>
                <w:b/>
                <w:bCs/>
                <w:color w:val="0070C0"/>
                <w:sz w:val="28"/>
                <w:szCs w:val="28"/>
                <w:rtl/>
                <w:lang w:bidi="ar-QA"/>
              </w:rPr>
              <w:t>ملخص:</w:t>
            </w:r>
          </w:p>
          <w:p w14:paraId="107FA6E3" w14:textId="3DB5C021" w:rsidR="000B0D8E" w:rsidRPr="000B0D8E" w:rsidRDefault="000B0D8E" w:rsidP="000B0D8E">
            <w:pPr>
              <w:pStyle w:val="NormalWeb"/>
              <w:numPr>
                <w:ilvl w:val="0"/>
                <w:numId w:val="7"/>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 xml:space="preserve">ضرورة </w:t>
            </w:r>
            <w:r w:rsidRPr="000B0D8E">
              <w:rPr>
                <w:rStyle w:val="Strong"/>
                <w:rFonts w:asciiTheme="minorBidi" w:eastAsiaTheme="majorEastAsia" w:hAnsiTheme="minorBidi" w:cstheme="minorBidi"/>
                <w:color w:val="0070C0"/>
                <w:sz w:val="28"/>
                <w:szCs w:val="28"/>
                <w:rtl/>
              </w:rPr>
              <w:t>الاهتمام بمقدمي الرعاية أنفسهم</w:t>
            </w:r>
            <w:r w:rsidRPr="000B0D8E">
              <w:rPr>
                <w:rFonts w:asciiTheme="minorBidi" w:hAnsiTheme="minorBidi" w:cstheme="minorBidi"/>
                <w:color w:val="0070C0"/>
                <w:sz w:val="28"/>
                <w:szCs w:val="28"/>
                <w:rtl/>
              </w:rPr>
              <w:t xml:space="preserve"> قبل المرضى، من حيث الدعم والمكافآت والاستمرارية المهنية</w:t>
            </w:r>
            <w:r w:rsidRPr="000B0D8E">
              <w:rPr>
                <w:rFonts w:asciiTheme="minorBidi" w:hAnsiTheme="minorBidi" w:cstheme="minorBidi"/>
                <w:color w:val="0070C0"/>
                <w:sz w:val="28"/>
                <w:szCs w:val="28"/>
              </w:rPr>
              <w:t>.</w:t>
            </w:r>
          </w:p>
          <w:p w14:paraId="0C321767" w14:textId="00987FC5" w:rsidR="000B0D8E" w:rsidRPr="000B0D8E" w:rsidRDefault="000B0D8E" w:rsidP="000B0D8E">
            <w:pPr>
              <w:pStyle w:val="NormalWeb"/>
              <w:numPr>
                <w:ilvl w:val="0"/>
                <w:numId w:val="7"/>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 xml:space="preserve">أهمية إشراك الكادر الطبي في </w:t>
            </w:r>
            <w:r w:rsidRPr="000B0D8E">
              <w:rPr>
                <w:rStyle w:val="Strong"/>
                <w:rFonts w:asciiTheme="minorBidi" w:eastAsiaTheme="majorEastAsia" w:hAnsiTheme="minorBidi" w:cstheme="minorBidi"/>
                <w:color w:val="0070C0"/>
                <w:sz w:val="28"/>
                <w:szCs w:val="28"/>
                <w:rtl/>
              </w:rPr>
              <w:t>شرح خطة العلاج كاملة</w:t>
            </w:r>
            <w:r w:rsidRPr="000B0D8E">
              <w:rPr>
                <w:rFonts w:asciiTheme="minorBidi" w:hAnsiTheme="minorBidi" w:cstheme="minorBidi"/>
                <w:color w:val="0070C0"/>
                <w:sz w:val="28"/>
                <w:szCs w:val="28"/>
                <w:rtl/>
              </w:rPr>
              <w:t xml:space="preserve"> للمريض وأسرته</w:t>
            </w:r>
            <w:r w:rsidRPr="000B0D8E">
              <w:rPr>
                <w:rFonts w:asciiTheme="minorBidi" w:hAnsiTheme="minorBidi" w:cstheme="minorBidi"/>
                <w:color w:val="0070C0"/>
                <w:sz w:val="28"/>
                <w:szCs w:val="28"/>
              </w:rPr>
              <w:t>.</w:t>
            </w:r>
          </w:p>
          <w:p w14:paraId="78B88216" w14:textId="756A4A82" w:rsidR="000B0D8E" w:rsidRPr="000B0D8E" w:rsidRDefault="000B0D8E" w:rsidP="000B0D8E">
            <w:pPr>
              <w:pStyle w:val="NormalWeb"/>
              <w:numPr>
                <w:ilvl w:val="0"/>
                <w:numId w:val="7"/>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 xml:space="preserve">الحاجة إلى </w:t>
            </w:r>
            <w:r w:rsidRPr="000B0D8E">
              <w:rPr>
                <w:rStyle w:val="Strong"/>
                <w:rFonts w:asciiTheme="minorBidi" w:eastAsiaTheme="majorEastAsia" w:hAnsiTheme="minorBidi" w:cstheme="minorBidi"/>
                <w:color w:val="0070C0"/>
                <w:sz w:val="28"/>
                <w:szCs w:val="28"/>
                <w:rtl/>
              </w:rPr>
              <w:t>تسهيل الوصول لخدمات روحية متخصصة</w:t>
            </w:r>
            <w:r w:rsidRPr="000B0D8E">
              <w:rPr>
                <w:rFonts w:asciiTheme="minorBidi" w:hAnsiTheme="minorBidi" w:cstheme="minorBidi"/>
                <w:color w:val="0070C0"/>
                <w:sz w:val="28"/>
                <w:szCs w:val="28"/>
                <w:rtl/>
              </w:rPr>
              <w:t xml:space="preserve"> داخل المستشفيات</w:t>
            </w:r>
            <w:r w:rsidRPr="000B0D8E">
              <w:rPr>
                <w:rFonts w:asciiTheme="minorBidi" w:hAnsiTheme="minorBidi" w:cstheme="minorBidi"/>
                <w:color w:val="0070C0"/>
                <w:sz w:val="28"/>
                <w:szCs w:val="28"/>
              </w:rPr>
              <w:t>.</w:t>
            </w:r>
          </w:p>
          <w:p w14:paraId="5963849F" w14:textId="09B941EF" w:rsidR="000B0D8E" w:rsidRPr="000B0D8E" w:rsidRDefault="000B0D8E" w:rsidP="000B0D8E">
            <w:pPr>
              <w:pStyle w:val="NormalWeb"/>
              <w:numPr>
                <w:ilvl w:val="0"/>
                <w:numId w:val="7"/>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 xml:space="preserve">خدمات الدعم النفسي موجودة في بعض الجهات (مثل مستشفيات التأهيل)، لكن هناك </w:t>
            </w:r>
            <w:r w:rsidRPr="000B0D8E">
              <w:rPr>
                <w:rStyle w:val="Strong"/>
                <w:rFonts w:asciiTheme="minorBidi" w:eastAsiaTheme="majorEastAsia" w:hAnsiTheme="minorBidi" w:cstheme="minorBidi"/>
                <w:color w:val="0070C0"/>
                <w:sz w:val="28"/>
                <w:szCs w:val="28"/>
                <w:rtl/>
              </w:rPr>
              <w:t>نقص في عدد الأخصائيين النفسيين</w:t>
            </w:r>
            <w:r w:rsidRPr="000B0D8E">
              <w:rPr>
                <w:rFonts w:asciiTheme="minorBidi" w:hAnsiTheme="minorBidi" w:cstheme="minorBidi"/>
                <w:color w:val="0070C0"/>
                <w:sz w:val="28"/>
                <w:szCs w:val="28"/>
              </w:rPr>
              <w:t>.</w:t>
            </w:r>
          </w:p>
          <w:p w14:paraId="59E3A0B3" w14:textId="232331A3" w:rsidR="000B0D8E" w:rsidRPr="000B0D8E" w:rsidRDefault="000B0D8E" w:rsidP="000B0D8E">
            <w:pPr>
              <w:pStyle w:val="NormalWeb"/>
              <w:numPr>
                <w:ilvl w:val="0"/>
                <w:numId w:val="7"/>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إشراك الأسرة وشرح الحالة وطريقة التعامل معها عنصر أساسي في نجاح الرعاية</w:t>
            </w:r>
            <w:r w:rsidRPr="000B0D8E">
              <w:rPr>
                <w:rFonts w:asciiTheme="minorBidi" w:hAnsiTheme="minorBidi" w:cstheme="minorBidi"/>
                <w:color w:val="0070C0"/>
                <w:sz w:val="28"/>
                <w:szCs w:val="28"/>
              </w:rPr>
              <w:t>.</w:t>
            </w:r>
          </w:p>
          <w:p w14:paraId="0C98E42C" w14:textId="1833FC74" w:rsidR="000B0D8E" w:rsidRPr="000B0D8E" w:rsidRDefault="000B0D8E" w:rsidP="000B0D8E">
            <w:pPr>
              <w:pStyle w:val="NormalWeb"/>
              <w:numPr>
                <w:ilvl w:val="0"/>
                <w:numId w:val="7"/>
              </w:numPr>
              <w:bidi/>
              <w:rPr>
                <w:rFonts w:asciiTheme="minorBidi" w:hAnsiTheme="minorBidi" w:cstheme="minorBidi"/>
                <w:color w:val="0070C0"/>
                <w:sz w:val="28"/>
                <w:szCs w:val="28"/>
              </w:rPr>
            </w:pPr>
            <w:r w:rsidRPr="000B0D8E">
              <w:rPr>
                <w:rFonts w:asciiTheme="minorBidi" w:hAnsiTheme="minorBidi" w:cstheme="minorBidi"/>
                <w:color w:val="0070C0"/>
                <w:sz w:val="28"/>
                <w:szCs w:val="28"/>
                <w:rtl/>
              </w:rPr>
              <w:t>بعض الخدمات الروحية متوفرة (مثل مستشفى حمد) وتُقدَّم حسب ديانة المريض، لكنها تحتاج إلى تفعيل أوسع وتنظيم أفضل</w:t>
            </w:r>
            <w:r w:rsidRPr="000B0D8E">
              <w:rPr>
                <w:rFonts w:asciiTheme="minorBidi" w:hAnsiTheme="minorBidi" w:cstheme="minorBidi"/>
                <w:color w:val="0070C0"/>
                <w:sz w:val="28"/>
                <w:szCs w:val="28"/>
              </w:rPr>
              <w:t>.</w:t>
            </w:r>
          </w:p>
          <w:p w14:paraId="33D45D5F" w14:textId="032C559A" w:rsidR="00CE62B7" w:rsidRPr="00FA11A8" w:rsidRDefault="00CE62B7" w:rsidP="00AA3B36">
            <w:pPr>
              <w:bidi/>
              <w:spacing w:after="0"/>
              <w:jc w:val="center"/>
              <w:rPr>
                <w:rFonts w:cstheme="majorBidi"/>
                <w:sz w:val="32"/>
                <w:szCs w:val="32"/>
                <w:rtl/>
              </w:rPr>
            </w:pPr>
          </w:p>
        </w:tc>
      </w:tr>
      <w:tr w:rsidR="00B275D8" w:rsidRPr="00FA11A8" w14:paraId="4BE4E4FA" w14:textId="77777777" w:rsidTr="00AA3B36">
        <w:trPr>
          <w:trHeight w:val="12874"/>
        </w:trPr>
        <w:tc>
          <w:tcPr>
            <w:tcW w:w="1736" w:type="dxa"/>
            <w:gridSpan w:val="2"/>
          </w:tcPr>
          <w:p w14:paraId="3A0BD5A7" w14:textId="5B1AB5F1" w:rsidR="00B275D8" w:rsidRDefault="00B275D8" w:rsidP="00B275D8">
            <w:pPr>
              <w:bidi/>
              <w:ind w:left="84"/>
              <w:jc w:val="both"/>
              <w:rPr>
                <w:rFonts w:cs="Times New Roman"/>
                <w:b w:val="0"/>
                <w:bCs/>
                <w:color w:val="7030A0"/>
                <w:sz w:val="24"/>
                <w:szCs w:val="24"/>
                <w:rtl/>
              </w:rPr>
            </w:pPr>
            <w:r w:rsidRPr="006958DF">
              <w:rPr>
                <w:rFonts w:cstheme="majorBidi"/>
                <w:color w:val="7030A0"/>
                <w:sz w:val="24"/>
                <w:szCs w:val="24"/>
              </w:rPr>
              <w:t>4</w:t>
            </w:r>
            <w:r w:rsidRPr="006958DF">
              <w:rPr>
                <w:rFonts w:cstheme="majorBidi" w:hint="cs"/>
                <w:color w:val="7030A0"/>
                <w:sz w:val="24"/>
                <w:szCs w:val="24"/>
                <w:rtl/>
              </w:rPr>
              <w:t xml:space="preserve">- </w:t>
            </w:r>
            <w:r w:rsidRPr="006958DF">
              <w:rPr>
                <w:rFonts w:cs="Times New Roman"/>
                <w:b w:val="0"/>
                <w:bCs/>
                <w:color w:val="7030A0"/>
                <w:sz w:val="24"/>
                <w:szCs w:val="24"/>
                <w:rtl/>
              </w:rPr>
              <w:t>من واقع تجربتك، هل تنعكس ركائز الحياة الطيبة في خدمات الرعاية الصحية المقدمة حاليا؟</w:t>
            </w:r>
          </w:p>
          <w:p w14:paraId="710021AB" w14:textId="77777777" w:rsidR="00B275D8" w:rsidRPr="006958DF" w:rsidRDefault="00B275D8" w:rsidP="00B275D8">
            <w:pPr>
              <w:bidi/>
              <w:ind w:left="84"/>
              <w:jc w:val="both"/>
              <w:rPr>
                <w:rFonts w:cs="Times New Roman"/>
                <w:b w:val="0"/>
                <w:bCs/>
                <w:color w:val="7030A0"/>
                <w:sz w:val="24"/>
                <w:szCs w:val="24"/>
                <w:rtl/>
              </w:rPr>
            </w:pPr>
          </w:p>
          <w:p w14:paraId="192FB0D0" w14:textId="77777777" w:rsidR="00B275D8" w:rsidRDefault="00B275D8" w:rsidP="00B275D8">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558FFD65" w14:textId="559EE85D" w:rsidR="00B275D8" w:rsidRPr="00FA11A8" w:rsidRDefault="00B275D8" w:rsidP="00B275D8">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0FF8E4C9" w14:textId="7670852E" w:rsidR="00B275D8" w:rsidRPr="00384766" w:rsidRDefault="00B275D8" w:rsidP="00B275D8">
            <w:pPr>
              <w:bidi/>
              <w:rPr>
                <w:rFonts w:asciiTheme="minorBidi" w:hAnsiTheme="minorBidi"/>
                <w:b w:val="0"/>
                <w:bCs/>
                <w:color w:val="FF0000"/>
                <w:sz w:val="24"/>
                <w:szCs w:val="24"/>
                <w:rtl/>
              </w:rPr>
            </w:pPr>
            <w:r w:rsidRPr="00384766">
              <w:rPr>
                <w:rFonts w:asciiTheme="minorBidi" w:hAnsiTheme="minorBidi"/>
                <w:b w:val="0"/>
                <w:bCs/>
                <w:color w:val="FF0000"/>
                <w:sz w:val="24"/>
                <w:szCs w:val="24"/>
                <w:rtl/>
              </w:rPr>
              <w:t xml:space="preserve">توقفنا لانتهاء الوقت </w:t>
            </w:r>
          </w:p>
        </w:tc>
        <w:tc>
          <w:tcPr>
            <w:tcW w:w="2748" w:type="dxa"/>
            <w:gridSpan w:val="3"/>
          </w:tcPr>
          <w:p w14:paraId="5A6DA55F" w14:textId="1815A8C5" w:rsidR="00B275D8" w:rsidRPr="00384766" w:rsidRDefault="00B275D8" w:rsidP="00B275D8">
            <w:pPr>
              <w:bidi/>
              <w:rPr>
                <w:rFonts w:asciiTheme="minorBidi" w:hAnsiTheme="minorBidi"/>
                <w:b w:val="0"/>
                <w:bCs/>
                <w:color w:val="0070C0"/>
                <w:sz w:val="24"/>
                <w:szCs w:val="24"/>
                <w:rtl/>
              </w:rPr>
            </w:pPr>
            <w:r w:rsidRPr="00384766">
              <w:rPr>
                <w:rFonts w:asciiTheme="minorBidi" w:hAnsiTheme="minorBidi"/>
                <w:b w:val="0"/>
                <w:bCs/>
                <w:color w:val="0070C0"/>
                <w:sz w:val="24"/>
                <w:szCs w:val="24"/>
                <w:rtl/>
              </w:rPr>
              <w:t>المفروض قبل تقديم الرعاية الصحية للمرضى مراعاة المقدمين لهذه الرعاية حول شعورهم وهل هم يعيشون حياة طبية فعلى سبيل المثال أبسط الأمور وهي تقديم مكافآت أو دعم لمقدمي هذه الرعاية لإمكانية استمرارهم في العطاء.</w:t>
            </w:r>
          </w:p>
        </w:tc>
        <w:tc>
          <w:tcPr>
            <w:tcW w:w="2678" w:type="dxa"/>
            <w:gridSpan w:val="3"/>
          </w:tcPr>
          <w:p w14:paraId="649B892C" w14:textId="77777777" w:rsidR="00B275D8" w:rsidRPr="00384766" w:rsidRDefault="00B275D8" w:rsidP="00B275D8">
            <w:pPr>
              <w:pStyle w:val="p3"/>
              <w:spacing w:before="0" w:beforeAutospacing="0" w:after="0" w:afterAutospacing="0"/>
              <w:rPr>
                <w:rFonts w:asciiTheme="minorBidi" w:hAnsiTheme="minorBidi" w:cstheme="minorBidi"/>
                <w:b/>
                <w:color w:val="0070C0"/>
              </w:rPr>
            </w:pPr>
            <w:r w:rsidRPr="00384766">
              <w:rPr>
                <w:rFonts w:asciiTheme="minorBidi" w:hAnsiTheme="minorBidi" w:cstheme="minorBidi"/>
                <w:b/>
                <w:color w:val="0070C0"/>
              </w:rPr>
              <w:t>No spiritual it is very limited </w:t>
            </w:r>
          </w:p>
          <w:p w14:paraId="3B6E09C0" w14:textId="7541C4F8" w:rsidR="00B275D8" w:rsidRPr="00384766" w:rsidRDefault="00B275D8" w:rsidP="00B275D8">
            <w:pPr>
              <w:bidi/>
              <w:rPr>
                <w:rFonts w:asciiTheme="minorBidi" w:hAnsiTheme="minorBidi"/>
                <w:b w:val="0"/>
                <w:bCs/>
                <w:color w:val="0070C0"/>
                <w:sz w:val="24"/>
                <w:szCs w:val="24"/>
                <w:rtl/>
              </w:rPr>
            </w:pPr>
            <w:r w:rsidRPr="00384766">
              <w:rPr>
                <w:rFonts w:asciiTheme="minorBidi" w:hAnsiTheme="minorBidi"/>
                <w:b w:val="0"/>
                <w:bCs/>
                <w:color w:val="0070C0"/>
                <w:sz w:val="24"/>
                <w:szCs w:val="24"/>
                <w:rtl/>
              </w:rPr>
              <w:t>لازم تدخل الكادر الطبي بتوضيح خطة علاج كاملة لكل مريض في حال استدعى الأمر </w:t>
            </w:r>
          </w:p>
        </w:tc>
        <w:tc>
          <w:tcPr>
            <w:tcW w:w="2678" w:type="dxa"/>
            <w:gridSpan w:val="3"/>
          </w:tcPr>
          <w:p w14:paraId="0778D53C" w14:textId="6EEA5BF9" w:rsidR="00B275D8" w:rsidRPr="00384766" w:rsidRDefault="00B275D8" w:rsidP="00B275D8">
            <w:pPr>
              <w:bidi/>
              <w:rPr>
                <w:rFonts w:asciiTheme="minorBidi" w:hAnsiTheme="minorBidi"/>
                <w:b w:val="0"/>
                <w:bCs/>
                <w:color w:val="FF0000"/>
                <w:sz w:val="24"/>
                <w:szCs w:val="24"/>
                <w:rtl/>
              </w:rPr>
            </w:pPr>
            <w:r w:rsidRPr="00384766">
              <w:rPr>
                <w:rFonts w:asciiTheme="minorBidi" w:hAnsiTheme="minorBidi"/>
                <w:b w:val="0"/>
                <w:bCs/>
                <w:color w:val="FF0000"/>
                <w:sz w:val="24"/>
                <w:szCs w:val="24"/>
                <w:rtl/>
              </w:rPr>
              <w:t xml:space="preserve">توقفنا لانتهاء الوقت </w:t>
            </w:r>
          </w:p>
        </w:tc>
        <w:tc>
          <w:tcPr>
            <w:tcW w:w="2678" w:type="dxa"/>
            <w:gridSpan w:val="3"/>
          </w:tcPr>
          <w:p w14:paraId="4199010A" w14:textId="773A67F8" w:rsidR="00B275D8" w:rsidRPr="00384766" w:rsidRDefault="00B275D8" w:rsidP="00B275D8">
            <w:pPr>
              <w:bidi/>
              <w:rPr>
                <w:rFonts w:asciiTheme="minorBidi" w:hAnsiTheme="minorBidi"/>
                <w:b w:val="0"/>
                <w:bCs/>
                <w:color w:val="0070C0"/>
                <w:sz w:val="24"/>
                <w:szCs w:val="24"/>
                <w:rtl/>
              </w:rPr>
            </w:pPr>
            <w:r w:rsidRPr="00384766">
              <w:rPr>
                <w:rFonts w:asciiTheme="minorBidi" w:hAnsiTheme="minorBidi"/>
                <w:b w:val="0"/>
                <w:bCs/>
                <w:color w:val="0070C0"/>
                <w:sz w:val="24"/>
                <w:szCs w:val="24"/>
                <w:rtl/>
              </w:rPr>
              <w:t>بناء على تجربتي في كندا أقترح أن يكون هناك مكتب ثابت أو تسهيل الوصول للناس المختصين المخولين بتقديم خدمات روحية</w:t>
            </w:r>
          </w:p>
        </w:tc>
        <w:tc>
          <w:tcPr>
            <w:tcW w:w="2678" w:type="dxa"/>
            <w:gridSpan w:val="3"/>
          </w:tcPr>
          <w:p w14:paraId="321778DC" w14:textId="77777777" w:rsidR="00B275D8" w:rsidRPr="00384766" w:rsidRDefault="00B275D8" w:rsidP="00B275D8">
            <w:pPr>
              <w:bidi/>
              <w:rPr>
                <w:rFonts w:asciiTheme="minorBidi" w:hAnsiTheme="minorBidi"/>
                <w:b w:val="0"/>
                <w:bCs/>
                <w:color w:val="0070C0"/>
                <w:sz w:val="24"/>
                <w:szCs w:val="24"/>
                <w:rtl/>
              </w:rPr>
            </w:pPr>
            <w:r w:rsidRPr="00384766">
              <w:rPr>
                <w:rFonts w:asciiTheme="minorBidi" w:hAnsiTheme="minorBidi"/>
                <w:b w:val="0"/>
                <w:bCs/>
                <w:color w:val="0070C0"/>
                <w:sz w:val="24"/>
                <w:szCs w:val="24"/>
                <w:rtl/>
              </w:rPr>
              <w:t xml:space="preserve">مستشفى التأهيل يهتمون في تقديم خدمات نفسيه وأرى </w:t>
            </w:r>
            <w:proofErr w:type="gramStart"/>
            <w:r w:rsidRPr="00384766">
              <w:rPr>
                <w:rFonts w:asciiTheme="minorBidi" w:hAnsiTheme="minorBidi"/>
                <w:b w:val="0"/>
                <w:bCs/>
                <w:color w:val="0070C0"/>
                <w:sz w:val="24"/>
                <w:szCs w:val="24"/>
                <w:rtl/>
              </w:rPr>
              <w:t>انه  ضروري</w:t>
            </w:r>
            <w:proofErr w:type="gramEnd"/>
            <w:r w:rsidRPr="00384766">
              <w:rPr>
                <w:rFonts w:asciiTheme="minorBidi" w:hAnsiTheme="minorBidi"/>
                <w:b w:val="0"/>
                <w:bCs/>
                <w:color w:val="0070C0"/>
                <w:sz w:val="24"/>
                <w:szCs w:val="24"/>
                <w:rtl/>
              </w:rPr>
              <w:t xml:space="preserve"> زيادة أخصائي نفسي في مستشفيات التأهيل لأن الحالات تستدعي تدخل  المستشفى وخصوصا التحدث مع العائلة بحيث يتم شرح حالة المريض لهم وطريقة التعامل معه فبعض الحالات لا تستوجب تدخل عاطفي في حين أنا الشدة تكون مطلوبة لتقبل العلاج</w:t>
            </w:r>
          </w:p>
          <w:p w14:paraId="77FF8DD4" w14:textId="77777777" w:rsidR="00B275D8" w:rsidRPr="00384766" w:rsidRDefault="00B275D8" w:rsidP="00B275D8">
            <w:pPr>
              <w:bidi/>
              <w:rPr>
                <w:rFonts w:asciiTheme="minorBidi" w:hAnsiTheme="minorBidi"/>
                <w:b w:val="0"/>
                <w:bCs/>
                <w:color w:val="0070C0"/>
                <w:sz w:val="24"/>
                <w:szCs w:val="24"/>
                <w:rtl/>
              </w:rPr>
            </w:pPr>
          </w:p>
          <w:p w14:paraId="25C9B6D9" w14:textId="49D6A68C" w:rsidR="00B275D8" w:rsidRPr="00384766" w:rsidRDefault="00B275D8" w:rsidP="00B275D8">
            <w:pPr>
              <w:bidi/>
              <w:rPr>
                <w:rFonts w:asciiTheme="minorBidi" w:hAnsiTheme="minorBidi"/>
                <w:b w:val="0"/>
                <w:bCs/>
                <w:color w:val="0070C0"/>
                <w:sz w:val="24"/>
                <w:szCs w:val="24"/>
                <w:rtl/>
              </w:rPr>
            </w:pPr>
            <w:r w:rsidRPr="00384766">
              <w:rPr>
                <w:rFonts w:asciiTheme="minorBidi" w:hAnsiTheme="minorBidi"/>
                <w:b w:val="0"/>
                <w:bCs/>
                <w:color w:val="0070C0"/>
                <w:sz w:val="24"/>
                <w:szCs w:val="24"/>
                <w:rtl/>
              </w:rPr>
              <w:t>تعقيبا على م 5 هذه خدمة متوفرة في مستشفى حمد وعلى حسب ديانة المريض يتم تقديم الخدمة </w:t>
            </w:r>
          </w:p>
        </w:tc>
        <w:tc>
          <w:tcPr>
            <w:tcW w:w="5263" w:type="dxa"/>
            <w:gridSpan w:val="4"/>
            <w:vMerge/>
          </w:tcPr>
          <w:p w14:paraId="15933855" w14:textId="77777777" w:rsidR="00B275D8" w:rsidRPr="00FA11A8" w:rsidRDefault="00B275D8" w:rsidP="00B275D8">
            <w:pPr>
              <w:bidi/>
              <w:rPr>
                <w:rFonts w:cstheme="majorBidi"/>
                <w:b w:val="0"/>
                <w:bCs/>
                <w:color w:val="0B769F" w:themeColor="accent4" w:themeShade="BF"/>
                <w:sz w:val="24"/>
                <w:szCs w:val="24"/>
                <w:rtl/>
              </w:rPr>
            </w:pPr>
          </w:p>
        </w:tc>
      </w:tr>
      <w:tr w:rsidR="00B275D8" w:rsidRPr="00FA11A8" w14:paraId="2CA0B974" w14:textId="77777777" w:rsidTr="005B7C7B">
        <w:trPr>
          <w:trHeight w:val="2510"/>
        </w:trPr>
        <w:tc>
          <w:tcPr>
            <w:tcW w:w="1736" w:type="dxa"/>
            <w:gridSpan w:val="2"/>
          </w:tcPr>
          <w:p w14:paraId="27312B54" w14:textId="77777777" w:rsidR="00B275D8" w:rsidRPr="00FA11A8" w:rsidRDefault="00B275D8" w:rsidP="00B275D8">
            <w:pPr>
              <w:pStyle w:val="ListParagraph"/>
              <w:bidi/>
              <w:ind w:left="84"/>
              <w:jc w:val="both"/>
              <w:rPr>
                <w:rFonts w:cstheme="majorBidi"/>
                <w:b w:val="0"/>
                <w:bCs/>
                <w:color w:val="000000" w:themeColor="text1"/>
                <w:sz w:val="24"/>
                <w:szCs w:val="24"/>
                <w:rtl/>
              </w:rPr>
            </w:pPr>
          </w:p>
        </w:tc>
        <w:tc>
          <w:tcPr>
            <w:tcW w:w="2762" w:type="dxa"/>
            <w:gridSpan w:val="2"/>
          </w:tcPr>
          <w:p w14:paraId="24580D8F" w14:textId="77777777" w:rsidR="00B275D8" w:rsidRPr="00FA11A8" w:rsidRDefault="00B275D8" w:rsidP="00B275D8">
            <w:pPr>
              <w:bidi/>
              <w:rPr>
                <w:rFonts w:cstheme="majorBidi"/>
                <w:sz w:val="24"/>
                <w:szCs w:val="24"/>
                <w:rtl/>
              </w:rPr>
            </w:pPr>
          </w:p>
        </w:tc>
        <w:tc>
          <w:tcPr>
            <w:tcW w:w="2748" w:type="dxa"/>
            <w:gridSpan w:val="3"/>
          </w:tcPr>
          <w:p w14:paraId="610CEAD5" w14:textId="77777777" w:rsidR="00B275D8" w:rsidRPr="00FA11A8" w:rsidRDefault="00B275D8" w:rsidP="00B275D8">
            <w:pPr>
              <w:bidi/>
              <w:rPr>
                <w:rFonts w:cstheme="majorBidi"/>
                <w:sz w:val="24"/>
                <w:szCs w:val="24"/>
                <w:rtl/>
              </w:rPr>
            </w:pPr>
          </w:p>
        </w:tc>
        <w:tc>
          <w:tcPr>
            <w:tcW w:w="2678" w:type="dxa"/>
            <w:gridSpan w:val="3"/>
          </w:tcPr>
          <w:p w14:paraId="4799DCF2" w14:textId="77777777" w:rsidR="00B275D8" w:rsidRPr="00FA11A8" w:rsidRDefault="00B275D8" w:rsidP="00B275D8">
            <w:pPr>
              <w:bidi/>
              <w:rPr>
                <w:rFonts w:cstheme="majorBidi"/>
                <w:sz w:val="24"/>
                <w:szCs w:val="24"/>
                <w:rtl/>
              </w:rPr>
            </w:pPr>
          </w:p>
        </w:tc>
        <w:tc>
          <w:tcPr>
            <w:tcW w:w="2678" w:type="dxa"/>
            <w:gridSpan w:val="3"/>
          </w:tcPr>
          <w:p w14:paraId="74BE1B82" w14:textId="77777777" w:rsidR="00B275D8" w:rsidRPr="00FA11A8" w:rsidRDefault="00B275D8" w:rsidP="00B275D8">
            <w:pPr>
              <w:bidi/>
              <w:rPr>
                <w:rFonts w:cstheme="majorBidi"/>
                <w:sz w:val="24"/>
                <w:szCs w:val="24"/>
                <w:rtl/>
              </w:rPr>
            </w:pPr>
          </w:p>
        </w:tc>
        <w:tc>
          <w:tcPr>
            <w:tcW w:w="2678" w:type="dxa"/>
            <w:gridSpan w:val="3"/>
          </w:tcPr>
          <w:p w14:paraId="3C324423" w14:textId="77777777" w:rsidR="00B275D8" w:rsidRPr="00FA11A8" w:rsidRDefault="00B275D8" w:rsidP="00B275D8">
            <w:pPr>
              <w:bidi/>
              <w:rPr>
                <w:rFonts w:cstheme="majorBidi"/>
                <w:sz w:val="24"/>
                <w:szCs w:val="24"/>
                <w:rtl/>
              </w:rPr>
            </w:pPr>
          </w:p>
        </w:tc>
        <w:tc>
          <w:tcPr>
            <w:tcW w:w="2678" w:type="dxa"/>
            <w:gridSpan w:val="3"/>
          </w:tcPr>
          <w:p w14:paraId="6F6CBA92" w14:textId="77777777" w:rsidR="00B275D8" w:rsidRPr="00FA11A8" w:rsidRDefault="00B275D8" w:rsidP="00B275D8">
            <w:pPr>
              <w:bidi/>
              <w:rPr>
                <w:rFonts w:cstheme="majorBidi"/>
                <w:sz w:val="24"/>
                <w:szCs w:val="24"/>
                <w:rtl/>
              </w:rPr>
            </w:pPr>
          </w:p>
        </w:tc>
        <w:tc>
          <w:tcPr>
            <w:tcW w:w="2678" w:type="dxa"/>
            <w:gridSpan w:val="2"/>
          </w:tcPr>
          <w:p w14:paraId="393E544C" w14:textId="77777777" w:rsidR="00B275D8" w:rsidRPr="00FA11A8" w:rsidRDefault="00B275D8" w:rsidP="00B275D8">
            <w:pPr>
              <w:bidi/>
              <w:rPr>
                <w:rFonts w:cstheme="majorBidi"/>
                <w:sz w:val="24"/>
                <w:szCs w:val="24"/>
                <w:rtl/>
              </w:rPr>
            </w:pPr>
          </w:p>
        </w:tc>
        <w:tc>
          <w:tcPr>
            <w:tcW w:w="2585" w:type="dxa"/>
            <w:gridSpan w:val="2"/>
          </w:tcPr>
          <w:p w14:paraId="2734B8C2" w14:textId="77777777" w:rsidR="00B275D8" w:rsidRPr="00FA11A8" w:rsidRDefault="00B275D8" w:rsidP="00B275D8">
            <w:pPr>
              <w:bidi/>
              <w:rPr>
                <w:rFonts w:cstheme="majorBidi"/>
                <w:sz w:val="24"/>
                <w:szCs w:val="24"/>
                <w:rtl/>
              </w:rPr>
            </w:pPr>
          </w:p>
        </w:tc>
      </w:tr>
      <w:tr w:rsidR="00B275D8" w:rsidRPr="00FA11A8" w14:paraId="30A5DC87" w14:textId="77777777" w:rsidTr="00AA3B36">
        <w:trPr>
          <w:trHeight w:val="630"/>
        </w:trPr>
        <w:tc>
          <w:tcPr>
            <w:tcW w:w="1736" w:type="dxa"/>
            <w:gridSpan w:val="2"/>
          </w:tcPr>
          <w:p w14:paraId="0E3CDCA6" w14:textId="77777777" w:rsidR="00B275D8" w:rsidRPr="00517634" w:rsidRDefault="00B275D8" w:rsidP="00B275D8">
            <w:pPr>
              <w:bidi/>
              <w:spacing w:after="0" w:line="240" w:lineRule="auto"/>
              <w:ind w:left="84"/>
              <w:rPr>
                <w:rFonts w:cstheme="majorBidi"/>
                <w:color w:val="00B050"/>
                <w:sz w:val="24"/>
                <w:szCs w:val="24"/>
                <w:rtl/>
              </w:rPr>
            </w:pPr>
          </w:p>
          <w:p w14:paraId="0B39EBC9" w14:textId="29C03E1A" w:rsidR="00B275D8" w:rsidRPr="00517634" w:rsidRDefault="00B275D8" w:rsidP="00B275D8">
            <w:pPr>
              <w:bidi/>
              <w:spacing w:after="0" w:line="240" w:lineRule="auto"/>
              <w:ind w:left="84"/>
              <w:rPr>
                <w:rFonts w:cstheme="majorBidi"/>
                <w:b w:val="0"/>
                <w:bCs/>
                <w:color w:val="00B050"/>
                <w:sz w:val="24"/>
                <w:szCs w:val="24"/>
                <w:rtl/>
                <w:lang w:bidi="ar-QA"/>
              </w:rPr>
            </w:pPr>
            <w:r w:rsidRPr="00517634">
              <w:rPr>
                <w:rFonts w:cstheme="majorBidi" w:hint="cs"/>
                <w:b w:val="0"/>
                <w:bCs/>
                <w:color w:val="00B050"/>
                <w:sz w:val="24"/>
                <w:szCs w:val="24"/>
                <w:rtl/>
                <w:lang w:bidi="ar-QA"/>
              </w:rPr>
              <w:t>الجزء الثاني</w:t>
            </w:r>
          </w:p>
        </w:tc>
        <w:tc>
          <w:tcPr>
            <w:tcW w:w="2762" w:type="dxa"/>
            <w:gridSpan w:val="2"/>
          </w:tcPr>
          <w:p w14:paraId="48172F52"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م1</w:t>
            </w:r>
          </w:p>
        </w:tc>
        <w:tc>
          <w:tcPr>
            <w:tcW w:w="2748" w:type="dxa"/>
            <w:gridSpan w:val="3"/>
          </w:tcPr>
          <w:p w14:paraId="3C7F4A8F"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م2</w:t>
            </w:r>
          </w:p>
        </w:tc>
        <w:tc>
          <w:tcPr>
            <w:tcW w:w="2678" w:type="dxa"/>
            <w:gridSpan w:val="3"/>
          </w:tcPr>
          <w:p w14:paraId="7A5C2DC2"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م3</w:t>
            </w:r>
          </w:p>
        </w:tc>
        <w:tc>
          <w:tcPr>
            <w:tcW w:w="2678" w:type="dxa"/>
            <w:gridSpan w:val="3"/>
          </w:tcPr>
          <w:p w14:paraId="3D545533"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م4</w:t>
            </w:r>
          </w:p>
        </w:tc>
        <w:tc>
          <w:tcPr>
            <w:tcW w:w="2678" w:type="dxa"/>
            <w:gridSpan w:val="3"/>
          </w:tcPr>
          <w:p w14:paraId="67556AC1"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م5</w:t>
            </w:r>
          </w:p>
        </w:tc>
        <w:tc>
          <w:tcPr>
            <w:tcW w:w="2678" w:type="dxa"/>
            <w:gridSpan w:val="3"/>
          </w:tcPr>
          <w:p w14:paraId="52ED5729"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م6</w:t>
            </w:r>
          </w:p>
        </w:tc>
        <w:tc>
          <w:tcPr>
            <w:tcW w:w="5263" w:type="dxa"/>
            <w:gridSpan w:val="4"/>
            <w:vMerge w:val="restart"/>
          </w:tcPr>
          <w:p w14:paraId="20244AB6" w14:textId="77777777" w:rsidR="00192261" w:rsidRDefault="00192261" w:rsidP="00192261">
            <w:pPr>
              <w:bidi/>
              <w:spacing w:before="100" w:beforeAutospacing="1" w:after="100" w:afterAutospacing="1" w:line="240" w:lineRule="auto"/>
              <w:rPr>
                <w:rFonts w:asciiTheme="minorBidi" w:eastAsia="Times New Roman" w:hAnsiTheme="minorBidi"/>
                <w:bCs/>
                <w:color w:val="0070C0"/>
                <w:sz w:val="28"/>
                <w:szCs w:val="28"/>
                <w:rtl/>
                <w:lang w:bidi="ar-QA"/>
              </w:rPr>
            </w:pPr>
          </w:p>
          <w:p w14:paraId="28BB99FB" w14:textId="77777777" w:rsidR="00192261" w:rsidRDefault="00192261" w:rsidP="00192261">
            <w:pPr>
              <w:bidi/>
              <w:spacing w:before="100" w:beforeAutospacing="1" w:after="100" w:afterAutospacing="1" w:line="240" w:lineRule="auto"/>
              <w:rPr>
                <w:rFonts w:asciiTheme="minorBidi" w:eastAsia="Times New Roman" w:hAnsiTheme="minorBidi"/>
                <w:bCs/>
                <w:color w:val="0070C0"/>
                <w:sz w:val="28"/>
                <w:szCs w:val="28"/>
                <w:rtl/>
                <w:lang w:bidi="ar-QA"/>
              </w:rPr>
            </w:pPr>
          </w:p>
          <w:p w14:paraId="1B757D8E" w14:textId="77777777" w:rsidR="00192261" w:rsidRDefault="00192261" w:rsidP="00192261">
            <w:pPr>
              <w:bidi/>
              <w:spacing w:before="100" w:beforeAutospacing="1" w:after="100" w:afterAutospacing="1" w:line="240" w:lineRule="auto"/>
              <w:rPr>
                <w:rFonts w:asciiTheme="minorBidi" w:eastAsia="Times New Roman" w:hAnsiTheme="minorBidi"/>
                <w:bCs/>
                <w:color w:val="0070C0"/>
                <w:sz w:val="28"/>
                <w:szCs w:val="28"/>
                <w:rtl/>
                <w:lang w:bidi="ar-QA"/>
              </w:rPr>
            </w:pPr>
          </w:p>
          <w:p w14:paraId="38016D8E" w14:textId="400F0667" w:rsidR="00192261" w:rsidRPr="00192261" w:rsidRDefault="00192261" w:rsidP="00192261">
            <w:pPr>
              <w:bidi/>
              <w:spacing w:before="100" w:beforeAutospacing="1" w:after="100" w:afterAutospacing="1" w:line="240" w:lineRule="auto"/>
              <w:rPr>
                <w:rFonts w:asciiTheme="minorBidi" w:eastAsia="Times New Roman" w:hAnsiTheme="minorBidi" w:hint="cs"/>
                <w:bCs/>
                <w:color w:val="0070C0"/>
                <w:sz w:val="28"/>
                <w:szCs w:val="28"/>
                <w:rtl/>
                <w:lang w:bidi="ar-QA"/>
              </w:rPr>
            </w:pPr>
            <w:r w:rsidRPr="00192261">
              <w:rPr>
                <w:rFonts w:asciiTheme="minorBidi" w:eastAsia="Times New Roman" w:hAnsiTheme="minorBidi" w:hint="cs"/>
                <w:bCs/>
                <w:color w:val="0070C0"/>
                <w:sz w:val="28"/>
                <w:szCs w:val="28"/>
                <w:rtl/>
                <w:lang w:bidi="ar-QA"/>
              </w:rPr>
              <w:t>ملخص:</w:t>
            </w:r>
          </w:p>
          <w:p w14:paraId="3C0A05CD" w14:textId="6D8C3CB2" w:rsidR="00192261" w:rsidRPr="00192261" w:rsidRDefault="00192261" w:rsidP="00192261">
            <w:pPr>
              <w:numPr>
                <w:ilvl w:val="0"/>
                <w:numId w:val="10"/>
              </w:numPr>
              <w:bidi/>
              <w:spacing w:before="100" w:beforeAutospacing="1" w:after="100" w:afterAutospacing="1" w:line="240" w:lineRule="auto"/>
              <w:rPr>
                <w:rFonts w:asciiTheme="minorBidi" w:eastAsia="Times New Roman" w:hAnsiTheme="minorBidi"/>
                <w:b w:val="0"/>
                <w:color w:val="0070C0"/>
                <w:sz w:val="28"/>
                <w:szCs w:val="28"/>
              </w:rPr>
            </w:pPr>
            <w:r w:rsidRPr="00192261">
              <w:rPr>
                <w:rFonts w:asciiTheme="minorBidi" w:eastAsia="Times New Roman" w:hAnsiTheme="minorBidi"/>
                <w:b w:val="0"/>
                <w:color w:val="0070C0"/>
                <w:sz w:val="28"/>
                <w:szCs w:val="28"/>
                <w:rtl/>
              </w:rPr>
              <w:t xml:space="preserve">ضعف </w:t>
            </w:r>
            <w:r w:rsidRPr="00192261">
              <w:rPr>
                <w:rFonts w:asciiTheme="minorBidi" w:eastAsia="Times New Roman" w:hAnsiTheme="minorBidi"/>
                <w:bCs/>
                <w:color w:val="0070C0"/>
                <w:sz w:val="28"/>
                <w:szCs w:val="28"/>
                <w:rtl/>
              </w:rPr>
              <w:t>العدالة المالية</w:t>
            </w:r>
            <w:r w:rsidRPr="00192261">
              <w:rPr>
                <w:rFonts w:asciiTheme="minorBidi" w:eastAsia="Times New Roman" w:hAnsiTheme="minorBidi"/>
                <w:b w:val="0"/>
                <w:color w:val="0070C0"/>
                <w:sz w:val="28"/>
                <w:szCs w:val="28"/>
                <w:rtl/>
              </w:rPr>
              <w:t xml:space="preserve"> وتفاوت الرواتب مقارنة بقطاعات أخرى يؤثر على رضا مقدمي الرعاية وجودة الخدمة</w:t>
            </w:r>
            <w:r w:rsidRPr="00192261">
              <w:rPr>
                <w:rFonts w:asciiTheme="minorBidi" w:eastAsia="Times New Roman" w:hAnsiTheme="minorBidi"/>
                <w:b w:val="0"/>
                <w:color w:val="0070C0"/>
                <w:sz w:val="28"/>
                <w:szCs w:val="28"/>
              </w:rPr>
              <w:t>.</w:t>
            </w:r>
          </w:p>
          <w:p w14:paraId="678D67CE" w14:textId="77777777" w:rsidR="00192261" w:rsidRPr="00192261" w:rsidRDefault="00192261" w:rsidP="00192261">
            <w:pPr>
              <w:numPr>
                <w:ilvl w:val="0"/>
                <w:numId w:val="10"/>
              </w:numPr>
              <w:bidi/>
              <w:spacing w:before="100" w:beforeAutospacing="1" w:after="100" w:afterAutospacing="1" w:line="240" w:lineRule="auto"/>
              <w:rPr>
                <w:rFonts w:asciiTheme="minorBidi" w:eastAsia="Times New Roman" w:hAnsiTheme="minorBidi"/>
                <w:b w:val="0"/>
                <w:color w:val="0070C0"/>
                <w:sz w:val="28"/>
                <w:szCs w:val="28"/>
              </w:rPr>
            </w:pPr>
            <w:r w:rsidRPr="00192261">
              <w:rPr>
                <w:rFonts w:asciiTheme="minorBidi" w:eastAsia="Times New Roman" w:hAnsiTheme="minorBidi"/>
                <w:bCs/>
                <w:color w:val="0070C0"/>
                <w:sz w:val="28"/>
                <w:szCs w:val="28"/>
                <w:rtl/>
              </w:rPr>
              <w:t>غياب الوضوح القانوني</w:t>
            </w:r>
            <w:r w:rsidRPr="00192261">
              <w:rPr>
                <w:rFonts w:asciiTheme="minorBidi" w:eastAsia="Times New Roman" w:hAnsiTheme="minorBidi"/>
                <w:b w:val="0"/>
                <w:color w:val="0070C0"/>
                <w:sz w:val="28"/>
                <w:szCs w:val="28"/>
                <w:rtl/>
              </w:rPr>
              <w:t xml:space="preserve"> وعدم شمول بعض القوانين المنظمة لمقدمي الرعاية الصحية</w:t>
            </w:r>
            <w:r w:rsidRPr="00192261">
              <w:rPr>
                <w:rFonts w:asciiTheme="minorBidi" w:eastAsia="Times New Roman" w:hAnsiTheme="minorBidi"/>
                <w:b w:val="0"/>
                <w:color w:val="0070C0"/>
                <w:sz w:val="28"/>
                <w:szCs w:val="28"/>
              </w:rPr>
              <w:t>.</w:t>
            </w:r>
          </w:p>
          <w:p w14:paraId="36D43DFA" w14:textId="77777777" w:rsidR="00192261" w:rsidRPr="00192261" w:rsidRDefault="00192261" w:rsidP="00192261">
            <w:pPr>
              <w:numPr>
                <w:ilvl w:val="0"/>
                <w:numId w:val="10"/>
              </w:numPr>
              <w:bidi/>
              <w:spacing w:before="100" w:beforeAutospacing="1" w:after="100" w:afterAutospacing="1" w:line="240" w:lineRule="auto"/>
              <w:rPr>
                <w:rFonts w:asciiTheme="minorBidi" w:eastAsia="Times New Roman" w:hAnsiTheme="minorBidi"/>
                <w:b w:val="0"/>
                <w:color w:val="0070C0"/>
                <w:sz w:val="28"/>
                <w:szCs w:val="28"/>
              </w:rPr>
            </w:pPr>
            <w:r w:rsidRPr="00192261">
              <w:rPr>
                <w:rFonts w:asciiTheme="minorBidi" w:eastAsia="Times New Roman" w:hAnsiTheme="minorBidi"/>
                <w:b w:val="0"/>
                <w:color w:val="0070C0"/>
                <w:sz w:val="28"/>
                <w:szCs w:val="28"/>
                <w:rtl/>
              </w:rPr>
              <w:t xml:space="preserve">نقص </w:t>
            </w:r>
            <w:r w:rsidRPr="00192261">
              <w:rPr>
                <w:rFonts w:asciiTheme="minorBidi" w:eastAsia="Times New Roman" w:hAnsiTheme="minorBidi"/>
                <w:bCs/>
                <w:color w:val="0070C0"/>
                <w:sz w:val="28"/>
                <w:szCs w:val="28"/>
                <w:rtl/>
              </w:rPr>
              <w:t>التقدير المعنوي</w:t>
            </w:r>
            <w:r w:rsidRPr="00192261">
              <w:rPr>
                <w:rFonts w:asciiTheme="minorBidi" w:eastAsia="Times New Roman" w:hAnsiTheme="minorBidi"/>
                <w:b w:val="0"/>
                <w:color w:val="0070C0"/>
                <w:sz w:val="28"/>
                <w:szCs w:val="28"/>
                <w:rtl/>
              </w:rPr>
              <w:t xml:space="preserve"> وتدني الصورة المجتمعية لبعض المهن الصحية، خاصة التمريض</w:t>
            </w:r>
            <w:r w:rsidRPr="00192261">
              <w:rPr>
                <w:rFonts w:asciiTheme="minorBidi" w:eastAsia="Times New Roman" w:hAnsiTheme="minorBidi"/>
                <w:b w:val="0"/>
                <w:color w:val="0070C0"/>
                <w:sz w:val="28"/>
                <w:szCs w:val="28"/>
              </w:rPr>
              <w:t>.</w:t>
            </w:r>
          </w:p>
          <w:p w14:paraId="075A6821" w14:textId="77777777" w:rsidR="00192261" w:rsidRPr="00192261" w:rsidRDefault="00192261" w:rsidP="00192261">
            <w:pPr>
              <w:numPr>
                <w:ilvl w:val="0"/>
                <w:numId w:val="10"/>
              </w:numPr>
              <w:bidi/>
              <w:spacing w:before="100" w:beforeAutospacing="1" w:after="100" w:afterAutospacing="1" w:line="240" w:lineRule="auto"/>
              <w:rPr>
                <w:rFonts w:asciiTheme="minorBidi" w:eastAsia="Times New Roman" w:hAnsiTheme="minorBidi"/>
                <w:b w:val="0"/>
                <w:color w:val="0070C0"/>
                <w:sz w:val="28"/>
                <w:szCs w:val="28"/>
              </w:rPr>
            </w:pPr>
            <w:r w:rsidRPr="00192261">
              <w:rPr>
                <w:rFonts w:asciiTheme="minorBidi" w:eastAsia="Times New Roman" w:hAnsiTheme="minorBidi"/>
                <w:bCs/>
                <w:color w:val="0070C0"/>
                <w:sz w:val="28"/>
                <w:szCs w:val="28"/>
                <w:rtl/>
              </w:rPr>
              <w:t>تفضيل غير القطريين</w:t>
            </w:r>
            <w:r w:rsidRPr="00192261">
              <w:rPr>
                <w:rFonts w:asciiTheme="minorBidi" w:eastAsia="Times New Roman" w:hAnsiTheme="minorBidi"/>
                <w:b w:val="0"/>
                <w:color w:val="0070C0"/>
                <w:sz w:val="28"/>
                <w:szCs w:val="28"/>
                <w:rtl/>
              </w:rPr>
              <w:t xml:space="preserve"> في المناصب بسبب انخفاض الرواتب، مما أدى إلى تسرب الكوادر الوطنية</w:t>
            </w:r>
            <w:r w:rsidRPr="00192261">
              <w:rPr>
                <w:rFonts w:asciiTheme="minorBidi" w:eastAsia="Times New Roman" w:hAnsiTheme="minorBidi"/>
                <w:b w:val="0"/>
                <w:color w:val="0070C0"/>
                <w:sz w:val="28"/>
                <w:szCs w:val="28"/>
              </w:rPr>
              <w:t>.</w:t>
            </w:r>
          </w:p>
          <w:p w14:paraId="32597854" w14:textId="77777777" w:rsidR="00192261" w:rsidRPr="00192261" w:rsidRDefault="00192261" w:rsidP="00192261">
            <w:pPr>
              <w:numPr>
                <w:ilvl w:val="0"/>
                <w:numId w:val="10"/>
              </w:numPr>
              <w:bidi/>
              <w:spacing w:before="100" w:beforeAutospacing="1" w:after="100" w:afterAutospacing="1" w:line="240" w:lineRule="auto"/>
              <w:rPr>
                <w:rFonts w:asciiTheme="minorBidi" w:eastAsia="Times New Roman" w:hAnsiTheme="minorBidi"/>
                <w:b w:val="0"/>
                <w:color w:val="0070C0"/>
                <w:sz w:val="28"/>
                <w:szCs w:val="28"/>
              </w:rPr>
            </w:pPr>
            <w:r w:rsidRPr="00192261">
              <w:rPr>
                <w:rFonts w:asciiTheme="minorBidi" w:eastAsia="Times New Roman" w:hAnsiTheme="minorBidi"/>
                <w:b w:val="0"/>
                <w:color w:val="0070C0"/>
                <w:sz w:val="28"/>
                <w:szCs w:val="28"/>
                <w:rtl/>
              </w:rPr>
              <w:t xml:space="preserve">محدودية </w:t>
            </w:r>
            <w:r w:rsidRPr="00192261">
              <w:rPr>
                <w:rFonts w:asciiTheme="minorBidi" w:eastAsia="Times New Roman" w:hAnsiTheme="minorBidi"/>
                <w:bCs/>
                <w:color w:val="0070C0"/>
                <w:sz w:val="28"/>
                <w:szCs w:val="28"/>
                <w:rtl/>
              </w:rPr>
              <w:t>الترقيات والمسار المهني</w:t>
            </w:r>
            <w:r w:rsidRPr="00192261">
              <w:rPr>
                <w:rFonts w:asciiTheme="minorBidi" w:eastAsia="Times New Roman" w:hAnsiTheme="minorBidi"/>
                <w:b w:val="0"/>
                <w:color w:val="0070C0"/>
                <w:sz w:val="28"/>
                <w:szCs w:val="28"/>
                <w:rtl/>
              </w:rPr>
              <w:t xml:space="preserve"> وبقاء الموظفين لفترات طويلة دون تقدم وظيفي</w:t>
            </w:r>
            <w:r w:rsidRPr="00192261">
              <w:rPr>
                <w:rFonts w:asciiTheme="minorBidi" w:eastAsia="Times New Roman" w:hAnsiTheme="minorBidi"/>
                <w:b w:val="0"/>
                <w:color w:val="0070C0"/>
                <w:sz w:val="28"/>
                <w:szCs w:val="28"/>
              </w:rPr>
              <w:t>.</w:t>
            </w:r>
          </w:p>
          <w:p w14:paraId="2D6A0D27" w14:textId="77777777" w:rsidR="00192261" w:rsidRPr="00192261" w:rsidRDefault="00192261" w:rsidP="00192261">
            <w:pPr>
              <w:numPr>
                <w:ilvl w:val="0"/>
                <w:numId w:val="10"/>
              </w:numPr>
              <w:bidi/>
              <w:spacing w:before="100" w:beforeAutospacing="1" w:after="100" w:afterAutospacing="1" w:line="240" w:lineRule="auto"/>
              <w:rPr>
                <w:rFonts w:asciiTheme="minorBidi" w:eastAsia="Times New Roman" w:hAnsiTheme="minorBidi"/>
                <w:b w:val="0"/>
                <w:color w:val="0070C0"/>
                <w:sz w:val="28"/>
                <w:szCs w:val="28"/>
              </w:rPr>
            </w:pPr>
            <w:r w:rsidRPr="00192261">
              <w:rPr>
                <w:rFonts w:asciiTheme="minorBidi" w:eastAsia="Times New Roman" w:hAnsiTheme="minorBidi"/>
                <w:b w:val="0"/>
                <w:color w:val="0070C0"/>
                <w:sz w:val="28"/>
                <w:szCs w:val="28"/>
                <w:rtl/>
              </w:rPr>
              <w:t xml:space="preserve">الاعتماد على </w:t>
            </w:r>
            <w:r w:rsidRPr="00192261">
              <w:rPr>
                <w:rFonts w:asciiTheme="minorBidi" w:eastAsia="Times New Roman" w:hAnsiTheme="minorBidi"/>
                <w:bCs/>
                <w:color w:val="0070C0"/>
                <w:sz w:val="28"/>
                <w:szCs w:val="28"/>
                <w:rtl/>
              </w:rPr>
              <w:t>نماذج وأساليب أجنبية</w:t>
            </w:r>
            <w:r w:rsidRPr="00192261">
              <w:rPr>
                <w:rFonts w:asciiTheme="minorBidi" w:eastAsia="Times New Roman" w:hAnsiTheme="minorBidi"/>
                <w:b w:val="0"/>
                <w:color w:val="0070C0"/>
                <w:sz w:val="28"/>
                <w:szCs w:val="28"/>
                <w:rtl/>
              </w:rPr>
              <w:t xml:space="preserve"> لا تراعي السياق الثقافي المحلي</w:t>
            </w:r>
            <w:r w:rsidRPr="00192261">
              <w:rPr>
                <w:rFonts w:asciiTheme="minorBidi" w:eastAsia="Times New Roman" w:hAnsiTheme="minorBidi"/>
                <w:b w:val="0"/>
                <w:color w:val="0070C0"/>
                <w:sz w:val="28"/>
                <w:szCs w:val="28"/>
              </w:rPr>
              <w:t>.</w:t>
            </w:r>
          </w:p>
          <w:p w14:paraId="58875474" w14:textId="77777777" w:rsidR="00192261" w:rsidRPr="00192261" w:rsidRDefault="00192261" w:rsidP="00192261">
            <w:pPr>
              <w:numPr>
                <w:ilvl w:val="0"/>
                <w:numId w:val="10"/>
              </w:numPr>
              <w:bidi/>
              <w:spacing w:before="100" w:beforeAutospacing="1" w:after="100" w:afterAutospacing="1" w:line="240" w:lineRule="auto"/>
              <w:rPr>
                <w:rFonts w:asciiTheme="minorBidi" w:eastAsia="Times New Roman" w:hAnsiTheme="minorBidi"/>
                <w:b w:val="0"/>
                <w:color w:val="0070C0"/>
                <w:sz w:val="28"/>
                <w:szCs w:val="28"/>
              </w:rPr>
            </w:pPr>
            <w:r w:rsidRPr="00192261">
              <w:rPr>
                <w:rFonts w:asciiTheme="minorBidi" w:eastAsia="Times New Roman" w:hAnsiTheme="minorBidi"/>
                <w:b w:val="0"/>
                <w:color w:val="0070C0"/>
                <w:sz w:val="28"/>
                <w:szCs w:val="28"/>
                <w:rtl/>
              </w:rPr>
              <w:t>هيمنة النموذج الطبي الحيوي و</w:t>
            </w:r>
            <w:r w:rsidRPr="00192261">
              <w:rPr>
                <w:rFonts w:asciiTheme="minorBidi" w:eastAsia="Times New Roman" w:hAnsiTheme="minorBidi"/>
                <w:bCs/>
                <w:color w:val="0070C0"/>
                <w:sz w:val="28"/>
                <w:szCs w:val="28"/>
                <w:rtl/>
              </w:rPr>
              <w:t>ضعف الاعتراف بالبعد الروحي</w:t>
            </w:r>
            <w:r w:rsidRPr="00192261">
              <w:rPr>
                <w:rFonts w:asciiTheme="minorBidi" w:eastAsia="Times New Roman" w:hAnsiTheme="minorBidi"/>
                <w:b w:val="0"/>
                <w:color w:val="0070C0"/>
                <w:sz w:val="28"/>
                <w:szCs w:val="28"/>
                <w:rtl/>
              </w:rPr>
              <w:t xml:space="preserve"> كجزء من الرعاية المتكاملة</w:t>
            </w:r>
            <w:r w:rsidRPr="00192261">
              <w:rPr>
                <w:rFonts w:asciiTheme="minorBidi" w:eastAsia="Times New Roman" w:hAnsiTheme="minorBidi"/>
                <w:b w:val="0"/>
                <w:color w:val="0070C0"/>
                <w:sz w:val="28"/>
                <w:szCs w:val="28"/>
              </w:rPr>
              <w:t>.</w:t>
            </w:r>
          </w:p>
          <w:p w14:paraId="5ABFC453" w14:textId="77777777" w:rsidR="00192261" w:rsidRPr="00192261" w:rsidRDefault="00192261" w:rsidP="00192261">
            <w:pPr>
              <w:numPr>
                <w:ilvl w:val="0"/>
                <w:numId w:val="10"/>
              </w:numPr>
              <w:bidi/>
              <w:spacing w:before="100" w:beforeAutospacing="1" w:after="100" w:afterAutospacing="1" w:line="240" w:lineRule="auto"/>
              <w:rPr>
                <w:rFonts w:asciiTheme="minorBidi" w:eastAsia="Times New Roman" w:hAnsiTheme="minorBidi"/>
                <w:b w:val="0"/>
                <w:color w:val="0070C0"/>
                <w:sz w:val="28"/>
                <w:szCs w:val="28"/>
              </w:rPr>
            </w:pPr>
            <w:r w:rsidRPr="00192261">
              <w:rPr>
                <w:rFonts w:asciiTheme="minorBidi" w:eastAsia="Times New Roman" w:hAnsiTheme="minorBidi"/>
                <w:b w:val="0"/>
                <w:color w:val="0070C0"/>
                <w:sz w:val="28"/>
                <w:szCs w:val="28"/>
                <w:rtl/>
              </w:rPr>
              <w:t xml:space="preserve">الحاجة إلى </w:t>
            </w:r>
            <w:r w:rsidRPr="00192261">
              <w:rPr>
                <w:rFonts w:asciiTheme="minorBidi" w:eastAsia="Times New Roman" w:hAnsiTheme="minorBidi"/>
                <w:bCs/>
                <w:color w:val="0070C0"/>
                <w:sz w:val="28"/>
                <w:szCs w:val="28"/>
                <w:rtl/>
              </w:rPr>
              <w:t>قيادة إنسانية</w:t>
            </w:r>
            <w:r w:rsidRPr="00192261">
              <w:rPr>
                <w:rFonts w:asciiTheme="minorBidi" w:eastAsia="Times New Roman" w:hAnsiTheme="minorBidi"/>
                <w:b w:val="0"/>
                <w:color w:val="0070C0"/>
                <w:sz w:val="28"/>
                <w:szCs w:val="28"/>
                <w:rtl/>
              </w:rPr>
              <w:t xml:space="preserve"> لا إدارة تقليدية، تقود بالاحتواء والتحفيز</w:t>
            </w:r>
            <w:r w:rsidRPr="00192261">
              <w:rPr>
                <w:rFonts w:asciiTheme="minorBidi" w:eastAsia="Times New Roman" w:hAnsiTheme="minorBidi"/>
                <w:b w:val="0"/>
                <w:color w:val="0070C0"/>
                <w:sz w:val="28"/>
                <w:szCs w:val="28"/>
              </w:rPr>
              <w:t>.</w:t>
            </w:r>
          </w:p>
          <w:p w14:paraId="05232743" w14:textId="2378683A" w:rsidR="00B275D8" w:rsidRPr="00192261" w:rsidRDefault="00B275D8" w:rsidP="00B275D8">
            <w:pPr>
              <w:bidi/>
              <w:spacing w:after="0"/>
              <w:jc w:val="center"/>
              <w:rPr>
                <w:rFonts w:cstheme="majorBidi"/>
                <w:sz w:val="32"/>
                <w:szCs w:val="32"/>
                <w:rtl/>
              </w:rPr>
            </w:pPr>
          </w:p>
        </w:tc>
      </w:tr>
      <w:tr w:rsidR="00B275D8" w:rsidRPr="00FA11A8" w14:paraId="6F5A75C6" w14:textId="77777777" w:rsidTr="00AA3B36">
        <w:trPr>
          <w:trHeight w:val="12884"/>
        </w:trPr>
        <w:tc>
          <w:tcPr>
            <w:tcW w:w="1736" w:type="dxa"/>
            <w:gridSpan w:val="2"/>
          </w:tcPr>
          <w:p w14:paraId="1D554FE4" w14:textId="15ABFA06" w:rsidR="00B275D8" w:rsidRPr="00D23458" w:rsidRDefault="00B275D8" w:rsidP="00B275D8">
            <w:pPr>
              <w:ind w:left="84"/>
              <w:jc w:val="both"/>
              <w:rPr>
                <w:rFonts w:cs="Times New Roman"/>
                <w:b w:val="0"/>
                <w:bCs/>
                <w:color w:val="3A7C22" w:themeColor="accent6" w:themeShade="BF"/>
                <w:sz w:val="24"/>
                <w:szCs w:val="24"/>
                <w:rtl/>
              </w:rPr>
            </w:pPr>
            <w:r w:rsidRPr="00795D4D">
              <w:rPr>
                <w:rFonts w:cstheme="majorBidi" w:hint="cs"/>
                <w:b w:val="0"/>
                <w:bCs/>
                <w:color w:val="0070C0"/>
                <w:sz w:val="24"/>
                <w:szCs w:val="24"/>
                <w:rtl/>
              </w:rPr>
              <w:t xml:space="preserve">1- </w:t>
            </w:r>
            <w:r w:rsidRPr="00795D4D">
              <w:rPr>
                <w:rFonts w:cs="Times New Roman"/>
                <w:b w:val="0"/>
                <w:bCs/>
                <w:color w:val="0070C0"/>
                <w:sz w:val="24"/>
                <w:szCs w:val="24"/>
                <w:rtl/>
              </w:rPr>
              <w:t>ما التحديات الرئيسية التي تواجه دمج ركائز الحياة الطيبة ضمن خدمات الرعاية الصحية؟ (مثلا: الثقافة المجتمعية، الثقافة المؤسسية...)</w:t>
            </w:r>
            <w:r w:rsidRPr="00D23458">
              <w:rPr>
                <w:rFonts w:cs="Times New Roman"/>
                <w:b w:val="0"/>
                <w:bCs/>
                <w:color w:val="3A7C22" w:themeColor="accent6" w:themeShade="BF"/>
                <w:sz w:val="24"/>
                <w:szCs w:val="24"/>
              </w:rPr>
              <w:t xml:space="preserve">.  </w:t>
            </w:r>
          </w:p>
          <w:p w14:paraId="28CDCFE8" w14:textId="1CF8A0AE" w:rsidR="00B275D8" w:rsidRDefault="00B275D8" w:rsidP="00B275D8">
            <w:pPr>
              <w:bidi/>
              <w:ind w:left="84"/>
              <w:jc w:val="both"/>
              <w:rPr>
                <w:rFonts w:cs="Times New Roman"/>
                <w:b w:val="0"/>
                <w:bCs/>
                <w:color w:val="3A7C22" w:themeColor="accent6" w:themeShade="BF"/>
                <w:sz w:val="24"/>
                <w:szCs w:val="24"/>
                <w:rtl/>
              </w:rPr>
            </w:pPr>
            <w:r w:rsidRPr="00D23458">
              <w:rPr>
                <w:rFonts w:cs="Times New Roman"/>
                <w:b w:val="0"/>
                <w:bCs/>
                <w:color w:val="3A7C22" w:themeColor="accent6" w:themeShade="BF"/>
                <w:sz w:val="24"/>
                <w:szCs w:val="24"/>
              </w:rPr>
              <w:t>a</w:t>
            </w:r>
            <w:r w:rsidRPr="00D23458">
              <w:rPr>
                <w:rFonts w:cs="Times New Roman"/>
                <w:b w:val="0"/>
                <w:bCs/>
                <w:color w:val="3A7C22" w:themeColor="accent6" w:themeShade="BF"/>
                <w:sz w:val="24"/>
                <w:szCs w:val="24"/>
                <w:rtl/>
              </w:rPr>
              <w:t>)</w:t>
            </w:r>
            <w:r w:rsidRPr="00D23458">
              <w:rPr>
                <w:rFonts w:cs="Times New Roman"/>
                <w:b w:val="0"/>
                <w:bCs/>
                <w:color w:val="3A7C22" w:themeColor="accent6" w:themeShade="BF"/>
                <w:sz w:val="24"/>
                <w:szCs w:val="24"/>
                <w:rtl/>
              </w:rPr>
              <w:tab/>
              <w:t>من واقع تجربتك، ما الذي يجعل دمج ركائز الحياة الطيبة في نظام الرعاية الصحية ممكنا أو غير ممكن؟</w:t>
            </w:r>
          </w:p>
          <w:p w14:paraId="204D7975" w14:textId="77777777" w:rsidR="00B275D8" w:rsidRDefault="00B275D8" w:rsidP="00B275D8">
            <w:pPr>
              <w:bidi/>
              <w:ind w:left="84"/>
              <w:jc w:val="both"/>
              <w:rPr>
                <w:rFonts w:cs="Times New Roman"/>
                <w:b w:val="0"/>
                <w:bCs/>
                <w:color w:val="3A7C22" w:themeColor="accent6" w:themeShade="BF"/>
                <w:sz w:val="24"/>
                <w:szCs w:val="24"/>
                <w:rtl/>
              </w:rPr>
            </w:pPr>
          </w:p>
          <w:p w14:paraId="7C9336E7" w14:textId="77777777" w:rsidR="00B275D8" w:rsidRDefault="00B275D8" w:rsidP="00B275D8">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50B4642" w14:textId="36AE2F75" w:rsidR="00B275D8" w:rsidRDefault="00B275D8" w:rsidP="00B275D8">
            <w:pPr>
              <w:bidi/>
              <w:ind w:left="84"/>
              <w:jc w:val="both"/>
              <w:rPr>
                <w:rFonts w:cstheme="majorBidi"/>
                <w:b w:val="0"/>
                <w:bCs/>
                <w:color w:val="000000" w:themeColor="text1"/>
                <w:sz w:val="24"/>
                <w:szCs w:val="24"/>
                <w:rtl/>
              </w:rPr>
            </w:pPr>
            <w:r>
              <w:rPr>
                <w:rFonts w:cstheme="majorBidi" w:hint="cs"/>
                <w:b w:val="0"/>
                <w:bCs/>
                <w:color w:val="0B769F" w:themeColor="accent4" w:themeShade="BF"/>
                <w:sz w:val="24"/>
                <w:szCs w:val="24"/>
                <w:rtl/>
              </w:rPr>
              <w:t xml:space="preserve">ت = تفسير </w:t>
            </w:r>
          </w:p>
          <w:p w14:paraId="7AADAE6D" w14:textId="77777777" w:rsidR="00B275D8" w:rsidRPr="00FA11A8" w:rsidRDefault="00B275D8" w:rsidP="00B275D8">
            <w:pPr>
              <w:bidi/>
              <w:ind w:left="84"/>
              <w:jc w:val="both"/>
              <w:rPr>
                <w:rFonts w:cstheme="majorBidi"/>
                <w:b w:val="0"/>
                <w:bCs/>
                <w:color w:val="0B769F" w:themeColor="accent4" w:themeShade="BF"/>
                <w:sz w:val="24"/>
                <w:szCs w:val="24"/>
                <w:rtl/>
              </w:rPr>
            </w:pPr>
          </w:p>
        </w:tc>
        <w:tc>
          <w:tcPr>
            <w:tcW w:w="2762" w:type="dxa"/>
            <w:gridSpan w:val="2"/>
          </w:tcPr>
          <w:p w14:paraId="26E78D59" w14:textId="4EB43C86" w:rsidR="00743A7E" w:rsidRPr="00384766" w:rsidRDefault="00743A7E" w:rsidP="00743A7E">
            <w:pPr>
              <w:bidi/>
              <w:rPr>
                <w:rFonts w:eastAsia="Times New Roman"/>
                <w:b w:val="0"/>
                <w:bCs/>
                <w:color w:val="0070C0"/>
                <w:sz w:val="24"/>
                <w:szCs w:val="24"/>
                <w:rtl/>
              </w:rPr>
            </w:pPr>
            <w:r w:rsidRPr="00384766">
              <w:rPr>
                <w:rFonts w:eastAsia="Times New Roman" w:hint="cs"/>
                <w:b w:val="0"/>
                <w:bCs/>
                <w:color w:val="0070C0"/>
                <w:sz w:val="24"/>
                <w:szCs w:val="24"/>
                <w:rtl/>
                <w:lang w:bidi="ar-QA"/>
              </w:rPr>
              <w:t>انا</w:t>
            </w:r>
            <w:r w:rsidRPr="00384766">
              <w:rPr>
                <w:rFonts w:eastAsia="Times New Roman" w:hint="cs"/>
                <w:b w:val="0"/>
                <w:bCs/>
                <w:color w:val="0070C0"/>
                <w:sz w:val="24"/>
                <w:szCs w:val="24"/>
                <w:rtl/>
              </w:rPr>
              <w:t xml:space="preserve"> مقدم رعاية صحية كيف يمكنني ان اشعر بالرضا وانا </w:t>
            </w:r>
            <w:r w:rsidR="00384766" w:rsidRPr="00384766">
              <w:rPr>
                <w:rFonts w:eastAsia="Times New Roman" w:hint="cs"/>
                <w:b w:val="0"/>
                <w:bCs/>
                <w:color w:val="0070C0"/>
                <w:sz w:val="24"/>
                <w:szCs w:val="24"/>
                <w:rtl/>
              </w:rPr>
              <w:t>راتبي</w:t>
            </w:r>
            <w:r w:rsidRPr="00384766">
              <w:rPr>
                <w:rFonts w:eastAsia="Times New Roman" w:hint="cs"/>
                <w:b w:val="0"/>
                <w:bCs/>
                <w:color w:val="0070C0"/>
                <w:sz w:val="24"/>
                <w:szCs w:val="24"/>
                <w:rtl/>
              </w:rPr>
              <w:t xml:space="preserve"> أقل مقارنة بالكثير من القطاعات، رغم أن جميعنا على نفس المستوى بينما حين يتم تقييم بشكل صحيح وإعطاء حقوقي بالتساوي مع الغير سيكون تقديمة للخدمة أفضل</w:t>
            </w:r>
          </w:p>
          <w:p w14:paraId="4B07339B" w14:textId="77777777" w:rsidR="00743A7E" w:rsidRPr="00384766" w:rsidRDefault="00743A7E" w:rsidP="00743A7E">
            <w:pPr>
              <w:bidi/>
              <w:rPr>
                <w:rFonts w:eastAsia="Times New Roman"/>
                <w:b w:val="0"/>
                <w:bCs/>
                <w:color w:val="0070C0"/>
                <w:sz w:val="24"/>
                <w:szCs w:val="24"/>
                <w:rtl/>
              </w:rPr>
            </w:pPr>
            <w:r w:rsidRPr="00384766">
              <w:rPr>
                <w:rFonts w:eastAsia="Times New Roman" w:hint="cs"/>
                <w:b w:val="0"/>
                <w:bCs/>
                <w:color w:val="0070C0"/>
                <w:sz w:val="24"/>
                <w:szCs w:val="24"/>
                <w:rtl/>
              </w:rPr>
              <w:t xml:space="preserve"> كما أن القوانين غير واضحة وقوانين الدولة المتعارف عليها لا تشملنا </w:t>
            </w:r>
          </w:p>
          <w:p w14:paraId="30D98C78" w14:textId="648A4F2E" w:rsidR="00743A7E" w:rsidRPr="00384766" w:rsidRDefault="00743A7E" w:rsidP="00743A7E">
            <w:pPr>
              <w:bidi/>
              <w:rPr>
                <w:rFonts w:ascii="Times New Roman" w:eastAsia="Times New Roman" w:hAnsi="Times New Roman"/>
                <w:b w:val="0"/>
                <w:bCs/>
                <w:color w:val="0070C0"/>
                <w:sz w:val="24"/>
                <w:szCs w:val="24"/>
              </w:rPr>
            </w:pPr>
            <w:r w:rsidRPr="00384766">
              <w:rPr>
                <w:rFonts w:eastAsia="Times New Roman" w:hint="cs"/>
                <w:b w:val="0"/>
                <w:bCs/>
                <w:color w:val="0070C0"/>
                <w:sz w:val="24"/>
                <w:szCs w:val="24"/>
                <w:rtl/>
              </w:rPr>
              <w:t>الجانب المعنوي أيضا مهم لمقدمي الرعاية</w:t>
            </w:r>
          </w:p>
          <w:p w14:paraId="054A8F19" w14:textId="726DE1DF" w:rsidR="00B275D8" w:rsidRPr="00384766" w:rsidRDefault="00743A7E" w:rsidP="00743A7E">
            <w:pPr>
              <w:bidi/>
              <w:rPr>
                <w:rFonts w:eastAsia="Times New Roman"/>
                <w:b w:val="0"/>
                <w:bCs/>
                <w:color w:val="0070C0"/>
                <w:sz w:val="24"/>
                <w:szCs w:val="24"/>
              </w:rPr>
            </w:pPr>
            <w:r w:rsidRPr="00384766">
              <w:rPr>
                <w:rFonts w:eastAsia="Times New Roman"/>
                <w:b w:val="0"/>
                <w:bCs/>
                <w:color w:val="0070C0"/>
                <w:sz w:val="24"/>
                <w:szCs w:val="24"/>
                <w:rtl/>
              </w:rPr>
              <w:t xml:space="preserve">سابقا كان هناك تشجيع </w:t>
            </w:r>
            <w:r w:rsidRPr="00384766">
              <w:rPr>
                <w:rFonts w:eastAsia="Times New Roman" w:hint="cs"/>
                <w:b w:val="0"/>
                <w:bCs/>
                <w:color w:val="0070C0"/>
                <w:sz w:val="24"/>
                <w:szCs w:val="24"/>
                <w:rtl/>
              </w:rPr>
              <w:t>لمهنة</w:t>
            </w:r>
            <w:r w:rsidRPr="00384766">
              <w:rPr>
                <w:rFonts w:eastAsia="Times New Roman"/>
                <w:b w:val="0"/>
                <w:bCs/>
                <w:color w:val="0070C0"/>
                <w:sz w:val="24"/>
                <w:szCs w:val="24"/>
                <w:rtl/>
              </w:rPr>
              <w:t xml:space="preserve"> التمريض وحين </w:t>
            </w:r>
            <w:r w:rsidRPr="00384766">
              <w:rPr>
                <w:rFonts w:eastAsia="Times New Roman" w:hint="cs"/>
                <w:b w:val="0"/>
                <w:bCs/>
                <w:color w:val="0070C0"/>
                <w:sz w:val="24"/>
                <w:szCs w:val="24"/>
                <w:rtl/>
              </w:rPr>
              <w:t>خضت</w:t>
            </w:r>
            <w:r w:rsidRPr="00384766">
              <w:rPr>
                <w:rFonts w:eastAsia="Times New Roman"/>
                <w:b w:val="0"/>
                <w:bCs/>
                <w:color w:val="0070C0"/>
                <w:sz w:val="24"/>
                <w:szCs w:val="24"/>
                <w:rtl/>
              </w:rPr>
              <w:t xml:space="preserve"> هذه التجربة وجدت أن في الواقع </w:t>
            </w:r>
            <w:r w:rsidRPr="00384766">
              <w:rPr>
                <w:rFonts w:eastAsia="Times New Roman" w:hint="cs"/>
                <w:b w:val="0"/>
                <w:bCs/>
                <w:color w:val="0070C0"/>
                <w:sz w:val="24"/>
                <w:szCs w:val="24"/>
                <w:rtl/>
              </w:rPr>
              <w:t>اننا نعامل كخادمات</w:t>
            </w:r>
          </w:p>
          <w:p w14:paraId="42CC2BA6" w14:textId="77777777" w:rsidR="00743A7E" w:rsidRPr="00384766" w:rsidRDefault="00743A7E" w:rsidP="00743A7E">
            <w:pPr>
              <w:bidi/>
              <w:rPr>
                <w:rFonts w:eastAsia="Times New Roman"/>
                <w:b w:val="0"/>
                <w:bCs/>
                <w:color w:val="0070C0"/>
                <w:sz w:val="24"/>
                <w:szCs w:val="24"/>
              </w:rPr>
            </w:pPr>
          </w:p>
          <w:p w14:paraId="543AAF9C" w14:textId="10C4842D" w:rsidR="00743A7E" w:rsidRPr="00384766" w:rsidRDefault="00743A7E" w:rsidP="00743A7E">
            <w:pPr>
              <w:bidi/>
              <w:rPr>
                <w:rFonts w:ascii="Times New Roman" w:eastAsia="Times New Roman" w:hAnsi="Times New Roman"/>
                <w:b w:val="0"/>
                <w:bCs/>
                <w:color w:val="0070C0"/>
                <w:sz w:val="24"/>
                <w:szCs w:val="24"/>
              </w:rPr>
            </w:pPr>
            <w:r w:rsidRPr="00384766">
              <w:rPr>
                <w:rFonts w:eastAsia="Times New Roman" w:hint="cs"/>
                <w:b w:val="0"/>
                <w:bCs/>
                <w:color w:val="0070C0"/>
                <w:sz w:val="24"/>
                <w:szCs w:val="24"/>
                <w:rtl/>
              </w:rPr>
              <w:t xml:space="preserve">‏أنا من عائلة محافظة وكنت دائما ما أعاني من المجتمع </w:t>
            </w:r>
            <w:r w:rsidR="006B72E0" w:rsidRPr="00384766">
              <w:rPr>
                <w:rFonts w:eastAsia="Times New Roman" w:hint="cs"/>
                <w:b w:val="0"/>
                <w:bCs/>
                <w:color w:val="0070C0"/>
                <w:sz w:val="24"/>
                <w:szCs w:val="24"/>
                <w:rtl/>
              </w:rPr>
              <w:t>ونظرته “</w:t>
            </w:r>
            <w:r w:rsidRPr="00384766">
              <w:rPr>
                <w:rFonts w:eastAsia="Times New Roman" w:hint="cs"/>
                <w:b w:val="0"/>
                <w:bCs/>
                <w:color w:val="0070C0"/>
                <w:sz w:val="24"/>
                <w:szCs w:val="24"/>
                <w:rtl/>
              </w:rPr>
              <w:t>كيف ممرضة وقطرية"</w:t>
            </w:r>
          </w:p>
          <w:p w14:paraId="55E4B915" w14:textId="77777777" w:rsidR="00743A7E" w:rsidRPr="00384766" w:rsidRDefault="00743A7E" w:rsidP="00743A7E">
            <w:pPr>
              <w:bidi/>
              <w:rPr>
                <w:rFonts w:ascii="Times New Roman" w:eastAsia="Times New Roman" w:hAnsi="Times New Roman"/>
                <w:b w:val="0"/>
                <w:bCs/>
                <w:color w:val="0070C0"/>
                <w:sz w:val="24"/>
                <w:szCs w:val="24"/>
              </w:rPr>
            </w:pPr>
          </w:p>
          <w:p w14:paraId="429D2D33" w14:textId="56457CAA" w:rsidR="00743A7E" w:rsidRPr="00384766" w:rsidRDefault="00743A7E" w:rsidP="00743A7E">
            <w:pPr>
              <w:bidi/>
              <w:rPr>
                <w:rFonts w:eastAsia="Times New Roman"/>
                <w:b w:val="0"/>
                <w:bCs/>
                <w:color w:val="0070C0"/>
                <w:sz w:val="24"/>
                <w:szCs w:val="24"/>
              </w:rPr>
            </w:pPr>
            <w:r w:rsidRPr="00384766">
              <w:rPr>
                <w:rFonts w:eastAsia="Times New Roman" w:hint="cs"/>
                <w:b w:val="0"/>
                <w:bCs/>
                <w:color w:val="0070C0"/>
                <w:sz w:val="24"/>
                <w:szCs w:val="24"/>
                <w:rtl/>
              </w:rPr>
              <w:t>‏إعطاء فرص المناصب لغير القطرية أكثر من الكادر الوطني والسبب هو أن رواتبهم أقل مما سبب استقالة 15 قطري في نفس السنة</w:t>
            </w:r>
          </w:p>
          <w:p w14:paraId="74097FCF" w14:textId="186055E7" w:rsidR="00743A7E" w:rsidRPr="00384766" w:rsidRDefault="00743A7E" w:rsidP="00743A7E">
            <w:pPr>
              <w:bidi/>
              <w:rPr>
                <w:rFonts w:cstheme="majorBidi"/>
                <w:b w:val="0"/>
                <w:bCs/>
                <w:color w:val="0070C0"/>
                <w:sz w:val="24"/>
                <w:szCs w:val="24"/>
                <w:rtl/>
              </w:rPr>
            </w:pPr>
          </w:p>
        </w:tc>
        <w:tc>
          <w:tcPr>
            <w:tcW w:w="2748" w:type="dxa"/>
            <w:gridSpan w:val="3"/>
          </w:tcPr>
          <w:p w14:paraId="2B791DEA" w14:textId="5A71CA3A" w:rsidR="00B275D8" w:rsidRPr="00384766" w:rsidRDefault="00743A7E" w:rsidP="00FC5A87">
            <w:pPr>
              <w:bidi/>
              <w:rPr>
                <w:rFonts w:cstheme="majorBidi"/>
                <w:b w:val="0"/>
                <w:bCs/>
                <w:color w:val="0070C0"/>
                <w:sz w:val="24"/>
                <w:szCs w:val="24"/>
                <w:rtl/>
              </w:rPr>
            </w:pPr>
            <w:r w:rsidRPr="00384766">
              <w:rPr>
                <w:rFonts w:eastAsia="Times New Roman"/>
                <w:b w:val="0"/>
                <w:bCs/>
                <w:color w:val="0070C0"/>
                <w:sz w:val="24"/>
                <w:szCs w:val="24"/>
                <w:rtl/>
              </w:rPr>
              <w:t xml:space="preserve">تعقيبا على </w:t>
            </w:r>
            <w:r w:rsidR="00FC5A87" w:rsidRPr="00384766">
              <w:rPr>
                <w:rFonts w:eastAsia="Times New Roman" w:hint="cs"/>
                <w:b w:val="0"/>
                <w:bCs/>
                <w:color w:val="0070C0"/>
                <w:sz w:val="24"/>
                <w:szCs w:val="24"/>
                <w:rtl/>
              </w:rPr>
              <w:t xml:space="preserve">م1 </w:t>
            </w:r>
            <w:r w:rsidRPr="00384766">
              <w:rPr>
                <w:rFonts w:eastAsia="Times New Roman"/>
                <w:b w:val="0"/>
                <w:bCs/>
                <w:color w:val="0070C0"/>
                <w:sz w:val="24"/>
                <w:szCs w:val="24"/>
                <w:rtl/>
              </w:rPr>
              <w:t xml:space="preserve"> نعم في أبسط شيء </w:t>
            </w:r>
            <w:r w:rsidR="00FC5A87" w:rsidRPr="00384766">
              <w:rPr>
                <w:rFonts w:eastAsia="Times New Roman" w:hint="cs"/>
                <w:b w:val="0"/>
                <w:bCs/>
                <w:color w:val="0070C0"/>
                <w:sz w:val="24"/>
                <w:szCs w:val="24"/>
                <w:rtl/>
              </w:rPr>
              <w:t>نعامل كالخادمات حتى على مستوى الزي</w:t>
            </w:r>
            <w:r w:rsidRPr="00384766">
              <w:rPr>
                <w:rFonts w:eastAsia="Times New Roman"/>
                <w:b w:val="0"/>
                <w:bCs/>
                <w:color w:val="0070C0"/>
                <w:sz w:val="24"/>
                <w:szCs w:val="24"/>
                <w:rtl/>
              </w:rPr>
              <w:t xml:space="preserve"> </w:t>
            </w:r>
          </w:p>
        </w:tc>
        <w:tc>
          <w:tcPr>
            <w:tcW w:w="2678" w:type="dxa"/>
            <w:gridSpan w:val="3"/>
          </w:tcPr>
          <w:p w14:paraId="6AA57681" w14:textId="77777777" w:rsidR="00156FF6" w:rsidRPr="00384766" w:rsidRDefault="00156FF6" w:rsidP="00B0482F">
            <w:pPr>
              <w:rPr>
                <w:rFonts w:cstheme="majorBidi"/>
                <w:color w:val="0070C0"/>
                <w:sz w:val="24"/>
                <w:szCs w:val="24"/>
              </w:rPr>
            </w:pPr>
            <w:proofErr w:type="gramStart"/>
            <w:r w:rsidRPr="00384766">
              <w:rPr>
                <w:rFonts w:cstheme="majorBidi"/>
                <w:color w:val="0070C0"/>
                <w:sz w:val="24"/>
                <w:szCs w:val="24"/>
              </w:rPr>
              <w:t>major</w:t>
            </w:r>
            <w:proofErr w:type="gramEnd"/>
            <w:r w:rsidRPr="00384766">
              <w:rPr>
                <w:rFonts w:cstheme="majorBidi"/>
                <w:color w:val="0070C0"/>
                <w:sz w:val="24"/>
                <w:szCs w:val="24"/>
              </w:rPr>
              <w:t xml:space="preserve"> challenge in integrating the five pillars within healthcare—particularly in Western contexts—is the lack of recognition of all pillars, especially the spiritual dimension. In highly biomedical institutions, only elements that can be empirically measured, visualized, and reproduced (e.g., through imaging or laboratory evidence) are considered valid. While cognitive and behavioral aspects </w:t>
            </w:r>
            <w:proofErr w:type="gramStart"/>
            <w:r w:rsidRPr="00384766">
              <w:rPr>
                <w:rFonts w:cstheme="majorBidi"/>
                <w:color w:val="0070C0"/>
                <w:sz w:val="24"/>
                <w:szCs w:val="24"/>
              </w:rPr>
              <w:t>are readily accepted</w:t>
            </w:r>
            <w:proofErr w:type="gramEnd"/>
            <w:r w:rsidRPr="00384766">
              <w:rPr>
                <w:rFonts w:cstheme="majorBidi"/>
                <w:color w:val="0070C0"/>
                <w:sz w:val="24"/>
                <w:szCs w:val="24"/>
              </w:rPr>
              <w:t xml:space="preserve"> in psychiatry, spirituality and related concepts are often excluded because they are perceived as difficult to scientifically prove. This lack of acknowledgment creates a fundamental barrier to developing integrated programs and services</w:t>
            </w:r>
            <w:r w:rsidRPr="00384766">
              <w:rPr>
                <w:rFonts w:cs="Times New Roman"/>
                <w:color w:val="0070C0"/>
                <w:sz w:val="24"/>
                <w:szCs w:val="24"/>
                <w:rtl/>
              </w:rPr>
              <w:t>.</w:t>
            </w:r>
          </w:p>
          <w:p w14:paraId="68C02DF8" w14:textId="77777777" w:rsidR="00156FF6" w:rsidRPr="00384766" w:rsidRDefault="00156FF6" w:rsidP="00B0482F">
            <w:pPr>
              <w:rPr>
                <w:rFonts w:cstheme="majorBidi"/>
                <w:color w:val="0070C0"/>
                <w:sz w:val="24"/>
                <w:szCs w:val="24"/>
              </w:rPr>
            </w:pPr>
          </w:p>
          <w:p w14:paraId="607D5B45" w14:textId="2FB06DA5" w:rsidR="00B275D8" w:rsidRPr="00384766" w:rsidRDefault="00156FF6" w:rsidP="00384766">
            <w:pPr>
              <w:rPr>
                <w:rFonts w:cstheme="majorBidi"/>
                <w:color w:val="0070C0"/>
                <w:sz w:val="24"/>
                <w:szCs w:val="24"/>
                <w:rtl/>
              </w:rPr>
            </w:pPr>
            <w:r w:rsidRPr="00384766">
              <w:rPr>
                <w:rFonts w:cstheme="majorBidi"/>
                <w:color w:val="0070C0"/>
                <w:sz w:val="24"/>
                <w:szCs w:val="24"/>
              </w:rPr>
              <w:t>I hope that healthcare in Qatar acknowledges all pillars rather than copying Western models</w:t>
            </w:r>
            <w:r w:rsidRPr="00384766">
              <w:rPr>
                <w:rFonts w:cs="Times New Roman"/>
                <w:color w:val="0070C0"/>
                <w:sz w:val="24"/>
                <w:szCs w:val="24"/>
                <w:rtl/>
              </w:rPr>
              <w:t>.</w:t>
            </w:r>
          </w:p>
        </w:tc>
        <w:tc>
          <w:tcPr>
            <w:tcW w:w="2678" w:type="dxa"/>
            <w:gridSpan w:val="3"/>
          </w:tcPr>
          <w:p w14:paraId="606C237F" w14:textId="77777777" w:rsidR="00384766" w:rsidRPr="00384766" w:rsidRDefault="00743A7E" w:rsidP="006B72E0">
            <w:pPr>
              <w:bidi/>
              <w:rPr>
                <w:rFonts w:eastAsia="Times New Roman"/>
                <w:b w:val="0"/>
                <w:bCs/>
                <w:color w:val="0070C0"/>
                <w:sz w:val="24"/>
                <w:szCs w:val="24"/>
              </w:rPr>
            </w:pPr>
            <w:r w:rsidRPr="00384766">
              <w:rPr>
                <w:rFonts w:eastAsia="Times New Roman" w:hint="cs"/>
                <w:b w:val="0"/>
                <w:bCs/>
                <w:color w:val="0070C0"/>
                <w:sz w:val="24"/>
                <w:szCs w:val="24"/>
                <w:rtl/>
              </w:rPr>
              <w:t xml:space="preserve">تعقيب على </w:t>
            </w:r>
            <w:r w:rsidR="006B72E0" w:rsidRPr="00384766">
              <w:rPr>
                <w:rFonts w:eastAsia="Times New Roman" w:hint="cs"/>
                <w:b w:val="0"/>
                <w:bCs/>
                <w:color w:val="0070C0"/>
                <w:sz w:val="24"/>
                <w:szCs w:val="24"/>
                <w:rtl/>
              </w:rPr>
              <w:t>م1</w:t>
            </w:r>
            <w:r w:rsidRPr="00384766">
              <w:rPr>
                <w:rFonts w:eastAsia="Times New Roman" w:hint="cs"/>
                <w:b w:val="0"/>
                <w:bCs/>
                <w:color w:val="0070C0"/>
                <w:sz w:val="24"/>
                <w:szCs w:val="24"/>
                <w:rtl/>
              </w:rPr>
              <w:t xml:space="preserve"> فعلا حين كنت أعمل في حمد </w:t>
            </w:r>
            <w:r w:rsidR="006B72E0" w:rsidRPr="00384766">
              <w:rPr>
                <w:rFonts w:eastAsia="Times New Roman" w:hint="cs"/>
                <w:b w:val="0"/>
                <w:bCs/>
                <w:color w:val="0070C0"/>
                <w:sz w:val="24"/>
                <w:szCs w:val="24"/>
                <w:rtl/>
              </w:rPr>
              <w:t>كنا</w:t>
            </w:r>
            <w:r w:rsidRPr="00384766">
              <w:rPr>
                <w:rFonts w:eastAsia="Times New Roman" w:hint="cs"/>
                <w:b w:val="0"/>
                <w:bCs/>
                <w:color w:val="0070C0"/>
                <w:sz w:val="24"/>
                <w:szCs w:val="24"/>
                <w:rtl/>
              </w:rPr>
              <w:t xml:space="preserve"> دائما نواجه مشكلة الراتب </w:t>
            </w:r>
            <w:r w:rsidR="006B72E0" w:rsidRPr="00384766">
              <w:rPr>
                <w:rFonts w:eastAsia="Times New Roman" w:hint="cs"/>
                <w:b w:val="0"/>
                <w:bCs/>
                <w:color w:val="0070C0"/>
                <w:sz w:val="24"/>
                <w:szCs w:val="24"/>
                <w:rtl/>
              </w:rPr>
              <w:t>لاستبقاء</w:t>
            </w:r>
            <w:r w:rsidRPr="00384766">
              <w:rPr>
                <w:rFonts w:eastAsia="Times New Roman" w:hint="cs"/>
                <w:b w:val="0"/>
                <w:bCs/>
                <w:color w:val="0070C0"/>
                <w:sz w:val="24"/>
                <w:szCs w:val="24"/>
                <w:rtl/>
              </w:rPr>
              <w:t xml:space="preserve"> الموظفين</w:t>
            </w:r>
            <w:r w:rsidR="006B72E0" w:rsidRPr="00384766">
              <w:rPr>
                <w:rFonts w:eastAsia="Times New Roman" w:hint="cs"/>
                <w:b w:val="0"/>
                <w:bCs/>
                <w:color w:val="0070C0"/>
                <w:sz w:val="24"/>
                <w:szCs w:val="24"/>
                <w:rtl/>
              </w:rPr>
              <w:t xml:space="preserve"> ولكن تم العمل على ذلك بوقتها.</w:t>
            </w:r>
            <w:r w:rsidRPr="00384766">
              <w:rPr>
                <w:rFonts w:eastAsia="Times New Roman" w:hint="cs"/>
                <w:b w:val="0"/>
                <w:bCs/>
                <w:color w:val="0070C0"/>
                <w:sz w:val="24"/>
                <w:szCs w:val="24"/>
                <w:rtl/>
              </w:rPr>
              <w:t xml:space="preserve"> كما </w:t>
            </w:r>
            <w:r w:rsidR="006B72E0" w:rsidRPr="00384766">
              <w:rPr>
                <w:rFonts w:eastAsia="Times New Roman" w:hint="cs"/>
                <w:b w:val="0"/>
                <w:bCs/>
                <w:color w:val="0070C0"/>
                <w:sz w:val="24"/>
                <w:szCs w:val="24"/>
                <w:rtl/>
              </w:rPr>
              <w:t>انني أرى</w:t>
            </w:r>
            <w:r w:rsidRPr="00384766">
              <w:rPr>
                <w:rFonts w:eastAsia="Times New Roman" w:hint="cs"/>
                <w:b w:val="0"/>
                <w:bCs/>
                <w:color w:val="0070C0"/>
                <w:sz w:val="24"/>
                <w:szCs w:val="24"/>
                <w:rtl/>
              </w:rPr>
              <w:t xml:space="preserve"> رغم أن الراتب قليل</w:t>
            </w:r>
            <w:r w:rsidRPr="00384766">
              <w:rPr>
                <w:rFonts w:eastAsia="Times New Roman"/>
                <w:b w:val="0"/>
                <w:bCs/>
                <w:color w:val="0070C0"/>
                <w:sz w:val="24"/>
                <w:szCs w:val="24"/>
                <w:rtl/>
              </w:rPr>
              <w:t xml:space="preserve"> </w:t>
            </w:r>
          </w:p>
          <w:p w14:paraId="3FFB3E76" w14:textId="1A419133" w:rsidR="006B72E0" w:rsidRPr="00384766" w:rsidRDefault="00743A7E" w:rsidP="00384766">
            <w:pPr>
              <w:rPr>
                <w:rFonts w:eastAsia="Times New Roman"/>
                <w:b w:val="0"/>
                <w:bCs/>
                <w:color w:val="0070C0"/>
                <w:sz w:val="24"/>
                <w:szCs w:val="24"/>
                <w:rtl/>
              </w:rPr>
            </w:pPr>
            <w:r w:rsidRPr="00384766">
              <w:rPr>
                <w:rFonts w:eastAsia="Times New Roman"/>
                <w:b w:val="0"/>
                <w:bCs/>
                <w:color w:val="0070C0"/>
                <w:sz w:val="24"/>
                <w:szCs w:val="24"/>
              </w:rPr>
              <w:t xml:space="preserve">happiness is decision </w:t>
            </w:r>
          </w:p>
          <w:p w14:paraId="48F1C4CF" w14:textId="0CE14064" w:rsidR="00743A7E" w:rsidRPr="00384766" w:rsidRDefault="00743A7E" w:rsidP="006B72E0">
            <w:pPr>
              <w:bidi/>
              <w:rPr>
                <w:rFonts w:ascii="Times New Roman" w:eastAsia="Times New Roman" w:hAnsi="Times New Roman"/>
                <w:b w:val="0"/>
                <w:bCs/>
                <w:color w:val="0070C0"/>
                <w:sz w:val="24"/>
                <w:szCs w:val="24"/>
              </w:rPr>
            </w:pPr>
            <w:r w:rsidRPr="00384766">
              <w:rPr>
                <w:rFonts w:eastAsia="Times New Roman" w:hint="cs"/>
                <w:b w:val="0"/>
                <w:bCs/>
                <w:color w:val="0070C0"/>
                <w:sz w:val="24"/>
                <w:szCs w:val="24"/>
                <w:rtl/>
              </w:rPr>
              <w:t xml:space="preserve">فأنا كشخص لا أرى أن المادة مهمة بقدر البركة فممكن أن استلم 10,000 فيهم بركة وأربعين </w:t>
            </w:r>
            <w:r w:rsidR="006B72E0" w:rsidRPr="00384766">
              <w:rPr>
                <w:rFonts w:eastAsia="Times New Roman" w:hint="cs"/>
                <w:b w:val="0"/>
                <w:bCs/>
                <w:color w:val="0070C0"/>
                <w:sz w:val="24"/>
                <w:szCs w:val="24"/>
                <w:rtl/>
              </w:rPr>
              <w:t>40,000</w:t>
            </w:r>
            <w:r w:rsidRPr="00384766">
              <w:rPr>
                <w:rFonts w:eastAsia="Times New Roman" w:hint="cs"/>
                <w:b w:val="0"/>
                <w:bCs/>
                <w:color w:val="0070C0"/>
                <w:sz w:val="24"/>
                <w:szCs w:val="24"/>
                <w:rtl/>
              </w:rPr>
              <w:t xml:space="preserve"> لكن دائما في مشاكل</w:t>
            </w:r>
          </w:p>
          <w:p w14:paraId="7E182791" w14:textId="6A6FE449" w:rsidR="00743A7E" w:rsidRPr="00384766" w:rsidRDefault="00743A7E" w:rsidP="006B72E0">
            <w:pPr>
              <w:bidi/>
              <w:rPr>
                <w:rFonts w:eastAsia="Times New Roman"/>
                <w:b w:val="0"/>
                <w:bCs/>
                <w:color w:val="0070C0"/>
                <w:sz w:val="24"/>
                <w:szCs w:val="24"/>
              </w:rPr>
            </w:pPr>
          </w:p>
          <w:p w14:paraId="74A4CED9" w14:textId="77777777" w:rsidR="00743A7E" w:rsidRPr="00384766" w:rsidRDefault="00743A7E" w:rsidP="006B72E0">
            <w:pPr>
              <w:rPr>
                <w:rFonts w:ascii="Times New Roman" w:eastAsia="Times New Roman" w:hAnsi="Times New Roman"/>
                <w:b w:val="0"/>
                <w:bCs/>
                <w:color w:val="0070C0"/>
                <w:sz w:val="24"/>
                <w:szCs w:val="24"/>
              </w:rPr>
            </w:pPr>
            <w:r w:rsidRPr="00384766">
              <w:rPr>
                <w:rFonts w:eastAsia="Times New Roman"/>
                <w:b w:val="0"/>
                <w:bCs/>
                <w:color w:val="0070C0"/>
                <w:sz w:val="24"/>
                <w:szCs w:val="24"/>
              </w:rPr>
              <w:t xml:space="preserve">Category and health sector don’t align with </w:t>
            </w:r>
            <w:r w:rsidRPr="00384766">
              <w:rPr>
                <w:rFonts w:eastAsia="Times New Roman" w:hint="cs"/>
                <w:b w:val="0"/>
                <w:bCs/>
                <w:color w:val="0070C0"/>
                <w:sz w:val="24"/>
                <w:szCs w:val="24"/>
                <w:rtl/>
              </w:rPr>
              <w:t>الخدمات</w:t>
            </w:r>
          </w:p>
          <w:p w14:paraId="6195C4F2" w14:textId="77777777" w:rsidR="00743A7E" w:rsidRPr="00384766" w:rsidRDefault="00743A7E" w:rsidP="006B72E0">
            <w:pPr>
              <w:bidi/>
              <w:rPr>
                <w:rFonts w:eastAsia="Times New Roman"/>
                <w:b w:val="0"/>
                <w:bCs/>
                <w:color w:val="0070C0"/>
                <w:sz w:val="24"/>
                <w:szCs w:val="24"/>
              </w:rPr>
            </w:pPr>
          </w:p>
          <w:p w14:paraId="2749D8FC" w14:textId="77777777" w:rsidR="00743A7E" w:rsidRPr="00384766" w:rsidRDefault="00743A7E" w:rsidP="006B72E0">
            <w:pPr>
              <w:bidi/>
              <w:rPr>
                <w:rFonts w:ascii="Times New Roman" w:eastAsia="Times New Roman" w:hAnsi="Times New Roman"/>
                <w:b w:val="0"/>
                <w:bCs/>
                <w:color w:val="0070C0"/>
                <w:sz w:val="24"/>
                <w:szCs w:val="24"/>
              </w:rPr>
            </w:pPr>
            <w:r w:rsidRPr="00384766">
              <w:rPr>
                <w:rFonts w:eastAsia="Times New Roman" w:hint="cs"/>
                <w:b w:val="0"/>
                <w:bCs/>
                <w:color w:val="0070C0"/>
                <w:sz w:val="24"/>
                <w:szCs w:val="24"/>
                <w:rtl/>
              </w:rPr>
              <w:t>‏بالنسبة لي لم يكن سبب تركي لحمد هو الراتب ولكن انتقلت إلى جامعة قطر للحرية</w:t>
            </w:r>
          </w:p>
          <w:p w14:paraId="060457AC" w14:textId="7C6E179D" w:rsidR="00743A7E" w:rsidRPr="00384766" w:rsidRDefault="00743A7E" w:rsidP="004327CF">
            <w:pPr>
              <w:bidi/>
              <w:rPr>
                <w:rFonts w:ascii="Times New Roman" w:eastAsia="Times New Roman" w:hAnsi="Times New Roman"/>
                <w:b w:val="0"/>
                <w:bCs/>
                <w:color w:val="0070C0"/>
                <w:sz w:val="24"/>
                <w:szCs w:val="24"/>
              </w:rPr>
            </w:pPr>
            <w:r w:rsidRPr="00384766">
              <w:rPr>
                <w:rFonts w:eastAsia="Times New Roman" w:hint="cs"/>
                <w:b w:val="0"/>
                <w:bCs/>
                <w:color w:val="0070C0"/>
                <w:sz w:val="24"/>
                <w:szCs w:val="24"/>
                <w:rtl/>
              </w:rPr>
              <w:t xml:space="preserve">‏من التحديات أيضا التي </w:t>
            </w:r>
            <w:proofErr w:type="spellStart"/>
            <w:r w:rsidRPr="00384766">
              <w:rPr>
                <w:rFonts w:eastAsia="Times New Roman" w:hint="cs"/>
                <w:b w:val="0"/>
                <w:bCs/>
                <w:color w:val="0070C0"/>
                <w:sz w:val="24"/>
                <w:szCs w:val="24"/>
                <w:rtl/>
              </w:rPr>
              <w:t>نواجهها</w:t>
            </w:r>
            <w:proofErr w:type="spellEnd"/>
            <w:r w:rsidRPr="00384766">
              <w:rPr>
                <w:rFonts w:eastAsia="Times New Roman" w:hint="cs"/>
                <w:b w:val="0"/>
                <w:bCs/>
                <w:color w:val="0070C0"/>
                <w:sz w:val="24"/>
                <w:szCs w:val="24"/>
                <w:rtl/>
              </w:rPr>
              <w:t xml:space="preserve"> هو التشجيع الدائم للأجانب </w:t>
            </w:r>
            <w:r w:rsidR="004327CF" w:rsidRPr="00384766">
              <w:rPr>
                <w:rFonts w:eastAsia="Times New Roman" w:hint="cs"/>
                <w:b w:val="0"/>
                <w:bCs/>
                <w:color w:val="0070C0"/>
                <w:sz w:val="24"/>
                <w:szCs w:val="24"/>
                <w:rtl/>
              </w:rPr>
              <w:t>على</w:t>
            </w:r>
            <w:r w:rsidRPr="00384766">
              <w:rPr>
                <w:rFonts w:eastAsia="Times New Roman" w:hint="cs"/>
                <w:b w:val="0"/>
                <w:bCs/>
                <w:color w:val="0070C0"/>
                <w:sz w:val="24"/>
                <w:szCs w:val="24"/>
                <w:rtl/>
              </w:rPr>
              <w:t xml:space="preserve"> العرب والأخذ ب آرائهم</w:t>
            </w:r>
          </w:p>
          <w:p w14:paraId="7E4E5DD9" w14:textId="1F7337DC" w:rsidR="00B275D8" w:rsidRPr="00384766" w:rsidRDefault="00B275D8" w:rsidP="00B275D8">
            <w:pPr>
              <w:bidi/>
              <w:rPr>
                <w:rFonts w:cstheme="majorBidi"/>
                <w:b w:val="0"/>
                <w:bCs/>
                <w:color w:val="0070C0"/>
                <w:sz w:val="24"/>
                <w:szCs w:val="24"/>
              </w:rPr>
            </w:pPr>
          </w:p>
          <w:p w14:paraId="442347EC" w14:textId="5A365498" w:rsidR="008B0EC9" w:rsidRPr="00384766" w:rsidRDefault="008B0EC9" w:rsidP="008B0EC9">
            <w:pPr>
              <w:bidi/>
              <w:rPr>
                <w:rFonts w:cstheme="majorBidi"/>
                <w:b w:val="0"/>
                <w:bCs/>
                <w:color w:val="0070C0"/>
                <w:sz w:val="24"/>
                <w:szCs w:val="24"/>
              </w:rPr>
            </w:pPr>
            <w:r w:rsidRPr="00384766">
              <w:rPr>
                <w:rFonts w:cstheme="majorBidi" w:hint="cs"/>
                <w:b w:val="0"/>
                <w:bCs/>
                <w:color w:val="0070C0"/>
                <w:sz w:val="24"/>
                <w:szCs w:val="24"/>
                <w:rtl/>
              </w:rPr>
              <w:t>بقاء الموظف بدون ترقيات لفترة طويلة</w:t>
            </w:r>
          </w:p>
        </w:tc>
        <w:tc>
          <w:tcPr>
            <w:tcW w:w="2678" w:type="dxa"/>
            <w:gridSpan w:val="3"/>
          </w:tcPr>
          <w:p w14:paraId="25DD7F7A" w14:textId="77777777" w:rsidR="008B0EC9" w:rsidRPr="00384766" w:rsidRDefault="008B0EC9" w:rsidP="008B0EC9">
            <w:pPr>
              <w:bidi/>
              <w:rPr>
                <w:rFonts w:cstheme="majorBidi" w:hint="cs"/>
                <w:b w:val="0"/>
                <w:bCs/>
                <w:color w:val="0070C0"/>
                <w:sz w:val="24"/>
                <w:szCs w:val="24"/>
                <w:rtl/>
                <w:lang w:bidi="ar-QA"/>
              </w:rPr>
            </w:pPr>
            <w:r w:rsidRPr="00384766">
              <w:rPr>
                <w:rFonts w:cstheme="majorBidi" w:hint="cs"/>
                <w:b w:val="0"/>
                <w:bCs/>
                <w:color w:val="0070C0"/>
                <w:sz w:val="24"/>
                <w:szCs w:val="24"/>
                <w:rtl/>
                <w:lang w:bidi="ar-QA"/>
              </w:rPr>
              <w:t xml:space="preserve">استخدام أساليب اجنبية </w:t>
            </w:r>
          </w:p>
          <w:p w14:paraId="3D703773" w14:textId="77777777" w:rsidR="008B0EC9" w:rsidRPr="00384766" w:rsidRDefault="008B0EC9" w:rsidP="008B0EC9">
            <w:pPr>
              <w:bidi/>
              <w:rPr>
                <w:rFonts w:cstheme="majorBidi"/>
                <w:b w:val="0"/>
                <w:bCs/>
                <w:color w:val="0070C0"/>
                <w:sz w:val="24"/>
                <w:szCs w:val="24"/>
                <w:rtl/>
                <w:lang w:bidi="ar-QA"/>
              </w:rPr>
            </w:pPr>
          </w:p>
          <w:p w14:paraId="150BFF3C" w14:textId="77777777" w:rsidR="008B0EC9" w:rsidRPr="00384766" w:rsidRDefault="008B0EC9" w:rsidP="008B0EC9">
            <w:pPr>
              <w:bidi/>
              <w:rPr>
                <w:rFonts w:cstheme="majorBidi"/>
                <w:b w:val="0"/>
                <w:bCs/>
                <w:color w:val="0070C0"/>
                <w:sz w:val="24"/>
                <w:szCs w:val="24"/>
                <w:rtl/>
                <w:lang w:bidi="ar-QA"/>
              </w:rPr>
            </w:pPr>
            <w:r w:rsidRPr="00384766">
              <w:rPr>
                <w:rFonts w:cstheme="majorBidi" w:hint="cs"/>
                <w:b w:val="0"/>
                <w:bCs/>
                <w:color w:val="0070C0"/>
                <w:sz w:val="24"/>
                <w:szCs w:val="24"/>
                <w:rtl/>
                <w:lang w:bidi="ar-QA"/>
              </w:rPr>
              <w:t xml:space="preserve">إعادة النظر في موضوع ان كل القطاع الصحي يحتاج لشهادات ماجستير ودكتوراه؟ </w:t>
            </w:r>
          </w:p>
          <w:p w14:paraId="084B6D14" w14:textId="77777777" w:rsidR="008B0EC9" w:rsidRPr="00384766" w:rsidRDefault="008B0EC9" w:rsidP="008B0EC9">
            <w:pPr>
              <w:bidi/>
              <w:rPr>
                <w:rFonts w:cstheme="majorBidi" w:hint="cs"/>
                <w:b w:val="0"/>
                <w:bCs/>
                <w:color w:val="0070C0"/>
                <w:sz w:val="24"/>
                <w:szCs w:val="24"/>
                <w:rtl/>
                <w:lang w:bidi="ar-QA"/>
              </w:rPr>
            </w:pPr>
            <w:r w:rsidRPr="00384766">
              <w:rPr>
                <w:rFonts w:cstheme="majorBidi" w:hint="cs"/>
                <w:b w:val="0"/>
                <w:bCs/>
                <w:color w:val="0070C0"/>
                <w:sz w:val="24"/>
                <w:szCs w:val="24"/>
                <w:rtl/>
                <w:lang w:bidi="ar-QA"/>
              </w:rPr>
              <w:t xml:space="preserve">نحتاج قائد وليس مدير </w:t>
            </w:r>
            <w:proofErr w:type="spellStart"/>
            <w:r w:rsidRPr="00384766">
              <w:rPr>
                <w:rFonts w:cstheme="majorBidi" w:hint="cs"/>
                <w:b w:val="0"/>
                <w:bCs/>
                <w:color w:val="0070C0"/>
                <w:sz w:val="24"/>
                <w:szCs w:val="24"/>
                <w:rtl/>
                <w:lang w:bidi="ar-QA"/>
              </w:rPr>
              <w:t>لانه</w:t>
            </w:r>
            <w:proofErr w:type="spellEnd"/>
            <w:r w:rsidRPr="00384766">
              <w:rPr>
                <w:rFonts w:cstheme="majorBidi" w:hint="cs"/>
                <w:b w:val="0"/>
                <w:bCs/>
                <w:color w:val="0070C0"/>
                <w:sz w:val="24"/>
                <w:szCs w:val="24"/>
                <w:rtl/>
                <w:lang w:bidi="ar-QA"/>
              </w:rPr>
              <w:t xml:space="preserve"> هو القادر على اسعاد الموظف واستمراريته</w:t>
            </w:r>
          </w:p>
          <w:p w14:paraId="188B0B1E" w14:textId="77777777" w:rsidR="00B275D8" w:rsidRPr="00384766" w:rsidRDefault="00B275D8" w:rsidP="00B275D8">
            <w:pPr>
              <w:bidi/>
              <w:rPr>
                <w:rFonts w:cstheme="majorBidi"/>
                <w:b w:val="0"/>
                <w:bCs/>
                <w:color w:val="0070C0"/>
                <w:sz w:val="24"/>
                <w:szCs w:val="24"/>
                <w:rtl/>
                <w:lang w:bidi="ar-QA"/>
              </w:rPr>
            </w:pPr>
          </w:p>
        </w:tc>
        <w:tc>
          <w:tcPr>
            <w:tcW w:w="2678" w:type="dxa"/>
            <w:gridSpan w:val="3"/>
          </w:tcPr>
          <w:p w14:paraId="29364455" w14:textId="6A7D9BFD" w:rsidR="00B275D8" w:rsidRPr="00384766" w:rsidRDefault="003C3361" w:rsidP="00B275D8">
            <w:pPr>
              <w:bidi/>
              <w:rPr>
                <w:rFonts w:cstheme="majorBidi"/>
                <w:b w:val="0"/>
                <w:bCs/>
                <w:color w:val="0070C0"/>
                <w:sz w:val="24"/>
                <w:szCs w:val="24"/>
                <w:rtl/>
              </w:rPr>
            </w:pPr>
            <w:r w:rsidRPr="00384766">
              <w:rPr>
                <w:rFonts w:cs="Times New Roman"/>
                <w:b w:val="0"/>
                <w:bCs/>
                <w:color w:val="0070C0"/>
                <w:sz w:val="24"/>
                <w:szCs w:val="24"/>
                <w:rtl/>
              </w:rPr>
              <w:t>قيادة إنسانية عادلة ومسار مهني واضح هو ما يجعل الدمج ممكنًا ويحسّن جودة الخدمة.</w:t>
            </w:r>
          </w:p>
        </w:tc>
        <w:tc>
          <w:tcPr>
            <w:tcW w:w="5263" w:type="dxa"/>
            <w:gridSpan w:val="4"/>
            <w:vMerge/>
          </w:tcPr>
          <w:p w14:paraId="660BD796" w14:textId="77777777" w:rsidR="00B275D8" w:rsidRPr="00FA11A8" w:rsidRDefault="00B275D8" w:rsidP="00B275D8">
            <w:pPr>
              <w:bidi/>
              <w:rPr>
                <w:rFonts w:cstheme="majorBidi"/>
                <w:b w:val="0"/>
                <w:bCs/>
                <w:color w:val="0B769F" w:themeColor="accent4" w:themeShade="BF"/>
                <w:sz w:val="24"/>
                <w:szCs w:val="24"/>
                <w:rtl/>
              </w:rPr>
            </w:pPr>
          </w:p>
        </w:tc>
      </w:tr>
      <w:tr w:rsidR="00B275D8" w:rsidRPr="00FA11A8" w14:paraId="2276A10B" w14:textId="77777777" w:rsidTr="005B7C7B">
        <w:trPr>
          <w:trHeight w:val="2510"/>
        </w:trPr>
        <w:tc>
          <w:tcPr>
            <w:tcW w:w="1736" w:type="dxa"/>
            <w:gridSpan w:val="2"/>
          </w:tcPr>
          <w:p w14:paraId="7C65166D" w14:textId="77777777" w:rsidR="00B275D8" w:rsidRPr="00FA11A8" w:rsidRDefault="00B275D8" w:rsidP="00B275D8">
            <w:pPr>
              <w:pStyle w:val="ListParagraph"/>
              <w:bidi/>
              <w:ind w:left="84"/>
              <w:jc w:val="both"/>
              <w:rPr>
                <w:rFonts w:cstheme="majorBidi"/>
                <w:b w:val="0"/>
                <w:bCs/>
                <w:color w:val="000000" w:themeColor="text1"/>
                <w:sz w:val="24"/>
                <w:szCs w:val="24"/>
                <w:rtl/>
              </w:rPr>
            </w:pPr>
          </w:p>
        </w:tc>
        <w:tc>
          <w:tcPr>
            <w:tcW w:w="2762" w:type="dxa"/>
            <w:gridSpan w:val="2"/>
          </w:tcPr>
          <w:p w14:paraId="4D1A4A35" w14:textId="77777777" w:rsidR="00B275D8" w:rsidRPr="00FA11A8" w:rsidRDefault="00B275D8" w:rsidP="00B275D8">
            <w:pPr>
              <w:bidi/>
              <w:rPr>
                <w:rFonts w:cstheme="majorBidi"/>
                <w:sz w:val="24"/>
                <w:szCs w:val="24"/>
                <w:rtl/>
              </w:rPr>
            </w:pPr>
          </w:p>
        </w:tc>
        <w:tc>
          <w:tcPr>
            <w:tcW w:w="2748" w:type="dxa"/>
            <w:gridSpan w:val="3"/>
          </w:tcPr>
          <w:p w14:paraId="049DC1C7" w14:textId="77777777" w:rsidR="00B275D8" w:rsidRPr="00FA11A8" w:rsidRDefault="00B275D8" w:rsidP="00B275D8">
            <w:pPr>
              <w:bidi/>
              <w:rPr>
                <w:rFonts w:cstheme="majorBidi"/>
                <w:sz w:val="24"/>
                <w:szCs w:val="24"/>
                <w:rtl/>
              </w:rPr>
            </w:pPr>
          </w:p>
        </w:tc>
        <w:tc>
          <w:tcPr>
            <w:tcW w:w="2678" w:type="dxa"/>
            <w:gridSpan w:val="3"/>
          </w:tcPr>
          <w:p w14:paraId="331F9FB3" w14:textId="77777777" w:rsidR="00B275D8" w:rsidRPr="00FA11A8" w:rsidRDefault="00B275D8" w:rsidP="00B275D8">
            <w:pPr>
              <w:bidi/>
              <w:rPr>
                <w:rFonts w:cstheme="majorBidi"/>
                <w:sz w:val="24"/>
                <w:szCs w:val="24"/>
                <w:rtl/>
              </w:rPr>
            </w:pPr>
          </w:p>
        </w:tc>
        <w:tc>
          <w:tcPr>
            <w:tcW w:w="2678" w:type="dxa"/>
            <w:gridSpan w:val="3"/>
          </w:tcPr>
          <w:p w14:paraId="5F3E568A" w14:textId="77777777" w:rsidR="00B275D8" w:rsidRPr="00FA11A8" w:rsidRDefault="00B275D8" w:rsidP="00B275D8">
            <w:pPr>
              <w:bidi/>
              <w:rPr>
                <w:rFonts w:cstheme="majorBidi"/>
                <w:sz w:val="24"/>
                <w:szCs w:val="24"/>
                <w:rtl/>
              </w:rPr>
            </w:pPr>
          </w:p>
        </w:tc>
        <w:tc>
          <w:tcPr>
            <w:tcW w:w="2678" w:type="dxa"/>
            <w:gridSpan w:val="3"/>
          </w:tcPr>
          <w:p w14:paraId="758AD508" w14:textId="77777777" w:rsidR="00B275D8" w:rsidRPr="00FA11A8" w:rsidRDefault="00B275D8" w:rsidP="00B275D8">
            <w:pPr>
              <w:bidi/>
              <w:rPr>
                <w:rFonts w:cstheme="majorBidi"/>
                <w:sz w:val="24"/>
                <w:szCs w:val="24"/>
                <w:rtl/>
              </w:rPr>
            </w:pPr>
          </w:p>
        </w:tc>
        <w:tc>
          <w:tcPr>
            <w:tcW w:w="2678" w:type="dxa"/>
            <w:gridSpan w:val="3"/>
          </w:tcPr>
          <w:p w14:paraId="6A1B7922" w14:textId="77777777" w:rsidR="00B275D8" w:rsidRPr="00FA11A8" w:rsidRDefault="00B275D8" w:rsidP="00B275D8">
            <w:pPr>
              <w:bidi/>
              <w:rPr>
                <w:rFonts w:cstheme="majorBidi"/>
                <w:sz w:val="24"/>
                <w:szCs w:val="24"/>
                <w:rtl/>
              </w:rPr>
            </w:pPr>
          </w:p>
        </w:tc>
        <w:tc>
          <w:tcPr>
            <w:tcW w:w="2678" w:type="dxa"/>
            <w:gridSpan w:val="2"/>
          </w:tcPr>
          <w:p w14:paraId="3B02F67A" w14:textId="77777777" w:rsidR="00B275D8" w:rsidRPr="00FA11A8" w:rsidRDefault="00B275D8" w:rsidP="00B275D8">
            <w:pPr>
              <w:bidi/>
              <w:rPr>
                <w:rFonts w:cstheme="majorBidi"/>
                <w:sz w:val="24"/>
                <w:szCs w:val="24"/>
                <w:rtl/>
              </w:rPr>
            </w:pPr>
          </w:p>
        </w:tc>
        <w:tc>
          <w:tcPr>
            <w:tcW w:w="2585" w:type="dxa"/>
            <w:gridSpan w:val="2"/>
          </w:tcPr>
          <w:p w14:paraId="7BB67A16" w14:textId="77777777" w:rsidR="00B275D8" w:rsidRPr="00FA11A8" w:rsidRDefault="00B275D8" w:rsidP="00B275D8">
            <w:pPr>
              <w:bidi/>
              <w:rPr>
                <w:rFonts w:cstheme="majorBidi"/>
                <w:sz w:val="24"/>
                <w:szCs w:val="24"/>
                <w:rtl/>
              </w:rPr>
            </w:pPr>
          </w:p>
        </w:tc>
      </w:tr>
      <w:tr w:rsidR="00B275D8" w:rsidRPr="00FA11A8" w14:paraId="1ABF1AD6" w14:textId="77777777" w:rsidTr="00AA3B36">
        <w:trPr>
          <w:trHeight w:val="630"/>
        </w:trPr>
        <w:tc>
          <w:tcPr>
            <w:tcW w:w="1736" w:type="dxa"/>
            <w:gridSpan w:val="2"/>
          </w:tcPr>
          <w:p w14:paraId="3B5F76C9" w14:textId="77777777" w:rsidR="00B275D8" w:rsidRPr="00517634" w:rsidRDefault="00B275D8" w:rsidP="00B275D8">
            <w:pPr>
              <w:bidi/>
              <w:spacing w:after="0" w:line="240" w:lineRule="auto"/>
              <w:ind w:left="84"/>
              <w:rPr>
                <w:rFonts w:cstheme="majorBidi"/>
                <w:color w:val="00B050"/>
                <w:sz w:val="24"/>
                <w:szCs w:val="24"/>
                <w:rtl/>
              </w:rPr>
            </w:pPr>
          </w:p>
          <w:p w14:paraId="505643F3" w14:textId="379A9ECD" w:rsidR="00B275D8" w:rsidRPr="00517634" w:rsidRDefault="00B275D8" w:rsidP="00B275D8">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lang w:bidi="ar-QA"/>
              </w:rPr>
              <w:t>الجزء الثاني</w:t>
            </w:r>
          </w:p>
        </w:tc>
        <w:tc>
          <w:tcPr>
            <w:tcW w:w="2762" w:type="dxa"/>
            <w:gridSpan w:val="2"/>
          </w:tcPr>
          <w:p w14:paraId="1879A1DD"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م1</w:t>
            </w:r>
          </w:p>
        </w:tc>
        <w:tc>
          <w:tcPr>
            <w:tcW w:w="2688" w:type="dxa"/>
            <w:gridSpan w:val="2"/>
          </w:tcPr>
          <w:p w14:paraId="0D4353EF"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م2</w:t>
            </w:r>
          </w:p>
        </w:tc>
        <w:tc>
          <w:tcPr>
            <w:tcW w:w="2688" w:type="dxa"/>
            <w:gridSpan w:val="3"/>
          </w:tcPr>
          <w:p w14:paraId="6AF7B796"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م3</w:t>
            </w:r>
          </w:p>
        </w:tc>
        <w:tc>
          <w:tcPr>
            <w:tcW w:w="2688" w:type="dxa"/>
            <w:gridSpan w:val="3"/>
          </w:tcPr>
          <w:p w14:paraId="3C4AE570"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م4</w:t>
            </w:r>
          </w:p>
        </w:tc>
        <w:tc>
          <w:tcPr>
            <w:tcW w:w="2691" w:type="dxa"/>
            <w:gridSpan w:val="3"/>
          </w:tcPr>
          <w:p w14:paraId="2050BB8D"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م5</w:t>
            </w:r>
          </w:p>
        </w:tc>
        <w:tc>
          <w:tcPr>
            <w:tcW w:w="2692" w:type="dxa"/>
            <w:gridSpan w:val="3"/>
          </w:tcPr>
          <w:p w14:paraId="5437DD19"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م6</w:t>
            </w:r>
          </w:p>
        </w:tc>
        <w:tc>
          <w:tcPr>
            <w:tcW w:w="5276" w:type="dxa"/>
            <w:gridSpan w:val="5"/>
            <w:vMerge w:val="restart"/>
          </w:tcPr>
          <w:p w14:paraId="7CBC219A" w14:textId="77777777" w:rsidR="0014343C" w:rsidRDefault="0014343C" w:rsidP="0014343C">
            <w:pPr>
              <w:bidi/>
              <w:spacing w:before="100" w:beforeAutospacing="1" w:after="100" w:afterAutospacing="1" w:line="240" w:lineRule="auto"/>
              <w:rPr>
                <w:rFonts w:asciiTheme="minorBidi" w:eastAsia="Times New Roman" w:hAnsiTheme="minorBidi"/>
                <w:bCs/>
                <w:color w:val="0070C0"/>
                <w:sz w:val="28"/>
                <w:szCs w:val="28"/>
                <w:rtl/>
                <w:lang w:bidi="ar-QA"/>
              </w:rPr>
            </w:pPr>
          </w:p>
          <w:p w14:paraId="434A46CC" w14:textId="77777777" w:rsidR="0014343C" w:rsidRDefault="0014343C" w:rsidP="0014343C">
            <w:pPr>
              <w:bidi/>
              <w:spacing w:before="100" w:beforeAutospacing="1" w:after="100" w:afterAutospacing="1" w:line="240" w:lineRule="auto"/>
              <w:rPr>
                <w:rFonts w:asciiTheme="minorBidi" w:eastAsia="Times New Roman" w:hAnsiTheme="minorBidi"/>
                <w:bCs/>
                <w:color w:val="0070C0"/>
                <w:sz w:val="28"/>
                <w:szCs w:val="28"/>
                <w:rtl/>
                <w:lang w:bidi="ar-QA"/>
              </w:rPr>
            </w:pPr>
          </w:p>
          <w:p w14:paraId="4ECFC85B" w14:textId="77777777" w:rsidR="0014343C" w:rsidRDefault="0014343C" w:rsidP="0014343C">
            <w:pPr>
              <w:bidi/>
              <w:spacing w:before="100" w:beforeAutospacing="1" w:after="100" w:afterAutospacing="1" w:line="240" w:lineRule="auto"/>
              <w:rPr>
                <w:rFonts w:asciiTheme="minorBidi" w:eastAsia="Times New Roman" w:hAnsiTheme="minorBidi"/>
                <w:bCs/>
                <w:color w:val="0070C0"/>
                <w:sz w:val="28"/>
                <w:szCs w:val="28"/>
                <w:rtl/>
                <w:lang w:bidi="ar-QA"/>
              </w:rPr>
            </w:pPr>
          </w:p>
          <w:p w14:paraId="10005F15" w14:textId="138ACC64" w:rsidR="0014343C" w:rsidRPr="0014343C" w:rsidRDefault="0014343C" w:rsidP="0014343C">
            <w:pPr>
              <w:bidi/>
              <w:spacing w:before="100" w:beforeAutospacing="1" w:after="100" w:afterAutospacing="1" w:line="240" w:lineRule="auto"/>
              <w:rPr>
                <w:rFonts w:asciiTheme="minorBidi" w:eastAsia="Times New Roman" w:hAnsiTheme="minorBidi" w:hint="cs"/>
                <w:bCs/>
                <w:color w:val="0070C0"/>
                <w:sz w:val="28"/>
                <w:szCs w:val="28"/>
                <w:rtl/>
                <w:lang w:bidi="ar-QA"/>
              </w:rPr>
            </w:pPr>
            <w:r w:rsidRPr="0014343C">
              <w:rPr>
                <w:rFonts w:asciiTheme="minorBidi" w:eastAsia="Times New Roman" w:hAnsiTheme="minorBidi" w:hint="cs"/>
                <w:bCs/>
                <w:color w:val="0070C0"/>
                <w:sz w:val="28"/>
                <w:szCs w:val="28"/>
                <w:rtl/>
                <w:lang w:bidi="ar-QA"/>
              </w:rPr>
              <w:t>ملخص:</w:t>
            </w:r>
          </w:p>
          <w:p w14:paraId="453A1580" w14:textId="548867BB" w:rsidR="0014343C" w:rsidRPr="0014343C" w:rsidRDefault="0014343C" w:rsidP="0014343C">
            <w:pPr>
              <w:numPr>
                <w:ilvl w:val="0"/>
                <w:numId w:val="12"/>
              </w:numPr>
              <w:bidi/>
              <w:spacing w:before="100" w:beforeAutospacing="1" w:after="100" w:afterAutospacing="1" w:line="240" w:lineRule="auto"/>
              <w:rPr>
                <w:rFonts w:asciiTheme="minorBidi" w:eastAsia="Times New Roman" w:hAnsiTheme="minorBidi"/>
                <w:b w:val="0"/>
                <w:color w:val="0070C0"/>
                <w:sz w:val="28"/>
                <w:szCs w:val="28"/>
              </w:rPr>
            </w:pPr>
            <w:r w:rsidRPr="0014343C">
              <w:rPr>
                <w:rFonts w:asciiTheme="minorBidi" w:eastAsia="Times New Roman" w:hAnsiTheme="minorBidi"/>
                <w:b w:val="0"/>
                <w:color w:val="0070C0"/>
                <w:sz w:val="28"/>
                <w:szCs w:val="28"/>
                <w:rtl/>
              </w:rPr>
              <w:t xml:space="preserve">وجد </w:t>
            </w:r>
            <w:r w:rsidRPr="0014343C">
              <w:rPr>
                <w:rFonts w:asciiTheme="minorBidi" w:eastAsia="Times New Roman" w:hAnsiTheme="minorBidi"/>
                <w:bCs/>
                <w:color w:val="0070C0"/>
                <w:sz w:val="28"/>
                <w:szCs w:val="28"/>
                <w:rtl/>
              </w:rPr>
              <w:t>فرص متعددة</w:t>
            </w:r>
            <w:r w:rsidRPr="0014343C">
              <w:rPr>
                <w:rFonts w:asciiTheme="minorBidi" w:eastAsia="Times New Roman" w:hAnsiTheme="minorBidi"/>
                <w:b w:val="0"/>
                <w:color w:val="0070C0"/>
                <w:sz w:val="28"/>
                <w:szCs w:val="28"/>
                <w:rtl/>
              </w:rPr>
              <w:t xml:space="preserve"> لتعزيز دمج ركائز الحياة الطيبة، إلا أنها تحتاج إلى </w:t>
            </w:r>
            <w:r w:rsidRPr="0014343C">
              <w:rPr>
                <w:rFonts w:asciiTheme="minorBidi" w:eastAsia="Times New Roman" w:hAnsiTheme="minorBidi"/>
                <w:bCs/>
                <w:color w:val="0070C0"/>
                <w:sz w:val="28"/>
                <w:szCs w:val="28"/>
                <w:rtl/>
              </w:rPr>
              <w:t>تفعيل مؤسسي</w:t>
            </w:r>
            <w:r w:rsidRPr="0014343C">
              <w:rPr>
                <w:rFonts w:asciiTheme="minorBidi" w:eastAsia="Times New Roman" w:hAnsiTheme="minorBidi"/>
                <w:b w:val="0"/>
                <w:color w:val="0070C0"/>
                <w:sz w:val="28"/>
                <w:szCs w:val="28"/>
                <w:rtl/>
              </w:rPr>
              <w:t xml:space="preserve"> منظم</w:t>
            </w:r>
            <w:r w:rsidRPr="0014343C">
              <w:rPr>
                <w:rFonts w:asciiTheme="minorBidi" w:eastAsia="Times New Roman" w:hAnsiTheme="minorBidi"/>
                <w:b w:val="0"/>
                <w:color w:val="0070C0"/>
                <w:sz w:val="28"/>
                <w:szCs w:val="28"/>
              </w:rPr>
              <w:t>.</w:t>
            </w:r>
          </w:p>
          <w:p w14:paraId="6057B89F" w14:textId="1DA4493C" w:rsidR="0014343C" w:rsidRPr="0014343C" w:rsidRDefault="0014343C" w:rsidP="0014343C">
            <w:pPr>
              <w:numPr>
                <w:ilvl w:val="0"/>
                <w:numId w:val="12"/>
              </w:numPr>
              <w:bidi/>
              <w:spacing w:before="100" w:beforeAutospacing="1" w:after="100" w:afterAutospacing="1" w:line="240" w:lineRule="auto"/>
              <w:rPr>
                <w:rFonts w:asciiTheme="minorBidi" w:eastAsia="Times New Roman" w:hAnsiTheme="minorBidi"/>
                <w:b w:val="0"/>
                <w:color w:val="0070C0"/>
                <w:sz w:val="28"/>
                <w:szCs w:val="28"/>
              </w:rPr>
            </w:pPr>
            <w:r w:rsidRPr="0014343C">
              <w:rPr>
                <w:rFonts w:asciiTheme="minorBidi" w:eastAsia="Times New Roman" w:hAnsiTheme="minorBidi"/>
                <w:b w:val="0"/>
                <w:color w:val="0070C0"/>
                <w:sz w:val="28"/>
                <w:szCs w:val="28"/>
                <w:rtl/>
              </w:rPr>
              <w:t xml:space="preserve">اعتماد </w:t>
            </w:r>
            <w:r w:rsidRPr="0014343C">
              <w:rPr>
                <w:rFonts w:asciiTheme="minorBidi" w:eastAsia="Times New Roman" w:hAnsiTheme="minorBidi"/>
                <w:bCs/>
                <w:color w:val="0070C0"/>
                <w:sz w:val="28"/>
                <w:szCs w:val="28"/>
                <w:rtl/>
              </w:rPr>
              <w:t>أنظمة حوافز لمقدمي الرعاية</w:t>
            </w:r>
            <w:r w:rsidRPr="0014343C">
              <w:rPr>
                <w:rFonts w:asciiTheme="minorBidi" w:eastAsia="Times New Roman" w:hAnsiTheme="minorBidi"/>
                <w:b w:val="0"/>
                <w:color w:val="0070C0"/>
                <w:sz w:val="28"/>
                <w:szCs w:val="28"/>
                <w:rtl/>
              </w:rPr>
              <w:t xml:space="preserve"> (مالية، مهنية، وصحية) يعزز </w:t>
            </w:r>
            <w:r>
              <w:rPr>
                <w:rFonts w:asciiTheme="minorBidi" w:eastAsia="Times New Roman" w:hAnsiTheme="minorBidi" w:hint="cs"/>
                <w:b w:val="0"/>
                <w:color w:val="0070C0"/>
                <w:sz w:val="28"/>
                <w:szCs w:val="28"/>
                <w:rtl/>
              </w:rPr>
              <w:t>حياتهم الطيبة</w:t>
            </w:r>
            <w:r w:rsidRPr="0014343C">
              <w:rPr>
                <w:rFonts w:asciiTheme="minorBidi" w:eastAsia="Times New Roman" w:hAnsiTheme="minorBidi"/>
                <w:b w:val="0"/>
                <w:color w:val="0070C0"/>
                <w:sz w:val="28"/>
                <w:szCs w:val="28"/>
                <w:rtl/>
              </w:rPr>
              <w:t xml:space="preserve"> وقدرتهم على تقديم رعاية أفضل للمرضى</w:t>
            </w:r>
            <w:r w:rsidRPr="0014343C">
              <w:rPr>
                <w:rFonts w:asciiTheme="minorBidi" w:eastAsia="Times New Roman" w:hAnsiTheme="minorBidi"/>
                <w:b w:val="0"/>
                <w:color w:val="0070C0"/>
                <w:sz w:val="28"/>
                <w:szCs w:val="28"/>
              </w:rPr>
              <w:t>.</w:t>
            </w:r>
          </w:p>
          <w:p w14:paraId="2052A5E6" w14:textId="77777777" w:rsidR="0014343C" w:rsidRPr="0014343C" w:rsidRDefault="0014343C" w:rsidP="0014343C">
            <w:pPr>
              <w:numPr>
                <w:ilvl w:val="0"/>
                <w:numId w:val="12"/>
              </w:numPr>
              <w:bidi/>
              <w:spacing w:before="100" w:beforeAutospacing="1" w:after="100" w:afterAutospacing="1" w:line="240" w:lineRule="auto"/>
              <w:rPr>
                <w:rFonts w:asciiTheme="minorBidi" w:eastAsia="Times New Roman" w:hAnsiTheme="minorBidi"/>
                <w:b w:val="0"/>
                <w:color w:val="0070C0"/>
                <w:sz w:val="28"/>
                <w:szCs w:val="28"/>
              </w:rPr>
            </w:pPr>
            <w:r w:rsidRPr="0014343C">
              <w:rPr>
                <w:rFonts w:asciiTheme="minorBidi" w:eastAsia="Times New Roman" w:hAnsiTheme="minorBidi"/>
                <w:b w:val="0"/>
                <w:color w:val="0070C0"/>
                <w:sz w:val="28"/>
                <w:szCs w:val="28"/>
                <w:rtl/>
              </w:rPr>
              <w:t xml:space="preserve">الحاجة إلى </w:t>
            </w:r>
            <w:r w:rsidRPr="0014343C">
              <w:rPr>
                <w:rFonts w:asciiTheme="minorBidi" w:eastAsia="Times New Roman" w:hAnsiTheme="minorBidi"/>
                <w:bCs/>
                <w:color w:val="0070C0"/>
                <w:sz w:val="28"/>
                <w:szCs w:val="28"/>
                <w:rtl/>
              </w:rPr>
              <w:t>تطوير البنية التحتية وبناء أنظمة جديدة</w:t>
            </w:r>
            <w:r w:rsidRPr="0014343C">
              <w:rPr>
                <w:rFonts w:asciiTheme="minorBidi" w:eastAsia="Times New Roman" w:hAnsiTheme="minorBidi"/>
                <w:b w:val="0"/>
                <w:color w:val="0070C0"/>
                <w:sz w:val="28"/>
                <w:szCs w:val="28"/>
                <w:rtl/>
              </w:rPr>
              <w:t xml:space="preserve"> تدمج الركائز الخمس بشكل عملي</w:t>
            </w:r>
            <w:r w:rsidRPr="0014343C">
              <w:rPr>
                <w:rFonts w:asciiTheme="minorBidi" w:eastAsia="Times New Roman" w:hAnsiTheme="minorBidi"/>
                <w:b w:val="0"/>
                <w:color w:val="0070C0"/>
                <w:sz w:val="28"/>
                <w:szCs w:val="28"/>
              </w:rPr>
              <w:t>.</w:t>
            </w:r>
          </w:p>
          <w:p w14:paraId="1DB31EE1" w14:textId="05763D66" w:rsidR="0014343C" w:rsidRPr="0014343C" w:rsidRDefault="0014343C" w:rsidP="0014343C">
            <w:pPr>
              <w:numPr>
                <w:ilvl w:val="0"/>
                <w:numId w:val="12"/>
              </w:numPr>
              <w:bidi/>
              <w:spacing w:before="100" w:beforeAutospacing="1" w:after="100" w:afterAutospacing="1" w:line="240" w:lineRule="auto"/>
              <w:rPr>
                <w:rFonts w:asciiTheme="minorBidi" w:eastAsia="Times New Roman" w:hAnsiTheme="minorBidi"/>
                <w:b w:val="0"/>
                <w:color w:val="0070C0"/>
                <w:sz w:val="28"/>
                <w:szCs w:val="28"/>
              </w:rPr>
            </w:pPr>
            <w:r w:rsidRPr="0014343C">
              <w:rPr>
                <w:rFonts w:asciiTheme="minorBidi" w:eastAsia="Times New Roman" w:hAnsiTheme="minorBidi"/>
                <w:b w:val="0"/>
                <w:color w:val="0070C0"/>
                <w:sz w:val="28"/>
                <w:szCs w:val="28"/>
                <w:rtl/>
              </w:rPr>
              <w:t xml:space="preserve">تعزيز </w:t>
            </w:r>
            <w:r w:rsidR="00FA629E">
              <w:rPr>
                <w:rFonts w:asciiTheme="minorBidi" w:eastAsia="Times New Roman" w:hAnsiTheme="minorBidi"/>
                <w:bCs/>
                <w:color w:val="0070C0"/>
                <w:sz w:val="28"/>
                <w:szCs w:val="28"/>
                <w:rtl/>
              </w:rPr>
              <w:t>الثقافة المؤسسية الداعمة لل</w:t>
            </w:r>
            <w:r w:rsidR="00FA629E">
              <w:rPr>
                <w:rFonts w:asciiTheme="minorBidi" w:eastAsia="Times New Roman" w:hAnsiTheme="minorBidi" w:hint="cs"/>
                <w:bCs/>
                <w:color w:val="0070C0"/>
                <w:sz w:val="28"/>
                <w:szCs w:val="28"/>
                <w:rtl/>
              </w:rPr>
              <w:t xml:space="preserve">حياة الطيبة </w:t>
            </w:r>
            <w:r w:rsidRPr="0014343C">
              <w:rPr>
                <w:rFonts w:asciiTheme="minorBidi" w:eastAsia="Times New Roman" w:hAnsiTheme="minorBidi"/>
                <w:b w:val="0"/>
                <w:color w:val="0070C0"/>
                <w:sz w:val="28"/>
                <w:szCs w:val="28"/>
                <w:rtl/>
              </w:rPr>
              <w:t>يعد عاملًا أساسيًا لنجاح الدمج</w:t>
            </w:r>
            <w:r w:rsidRPr="0014343C">
              <w:rPr>
                <w:rFonts w:asciiTheme="minorBidi" w:eastAsia="Times New Roman" w:hAnsiTheme="minorBidi"/>
                <w:b w:val="0"/>
                <w:color w:val="0070C0"/>
                <w:sz w:val="28"/>
                <w:szCs w:val="28"/>
              </w:rPr>
              <w:t>.</w:t>
            </w:r>
          </w:p>
          <w:p w14:paraId="7BB46BA9" w14:textId="77777777" w:rsidR="0014343C" w:rsidRPr="0014343C" w:rsidRDefault="0014343C" w:rsidP="0014343C">
            <w:pPr>
              <w:numPr>
                <w:ilvl w:val="0"/>
                <w:numId w:val="12"/>
              </w:numPr>
              <w:bidi/>
              <w:spacing w:before="100" w:beforeAutospacing="1" w:after="100" w:afterAutospacing="1" w:line="240" w:lineRule="auto"/>
              <w:rPr>
                <w:rFonts w:asciiTheme="minorBidi" w:eastAsia="Times New Roman" w:hAnsiTheme="minorBidi"/>
                <w:b w:val="0"/>
                <w:color w:val="0070C0"/>
                <w:sz w:val="28"/>
                <w:szCs w:val="28"/>
              </w:rPr>
            </w:pPr>
            <w:r w:rsidRPr="0014343C">
              <w:rPr>
                <w:rFonts w:asciiTheme="minorBidi" w:eastAsia="Times New Roman" w:hAnsiTheme="minorBidi"/>
                <w:b w:val="0"/>
                <w:color w:val="0070C0"/>
                <w:sz w:val="28"/>
                <w:szCs w:val="28"/>
                <w:rtl/>
              </w:rPr>
              <w:t xml:space="preserve">تنظيم الفعاليات الحوارية وورش العمل يسهم في </w:t>
            </w:r>
            <w:r w:rsidRPr="0014343C">
              <w:rPr>
                <w:rFonts w:asciiTheme="minorBidi" w:eastAsia="Times New Roman" w:hAnsiTheme="minorBidi"/>
                <w:bCs/>
                <w:color w:val="0070C0"/>
                <w:sz w:val="28"/>
                <w:szCs w:val="28"/>
                <w:rtl/>
              </w:rPr>
              <w:t>رفع الوعي وتحفيز التغيير</w:t>
            </w:r>
            <w:r w:rsidRPr="0014343C">
              <w:rPr>
                <w:rFonts w:asciiTheme="minorBidi" w:eastAsia="Times New Roman" w:hAnsiTheme="minorBidi"/>
                <w:b w:val="0"/>
                <w:color w:val="0070C0"/>
                <w:sz w:val="28"/>
                <w:szCs w:val="28"/>
              </w:rPr>
              <w:t>.</w:t>
            </w:r>
          </w:p>
          <w:p w14:paraId="53932F00" w14:textId="77777777" w:rsidR="0014343C" w:rsidRPr="0014343C" w:rsidRDefault="0014343C" w:rsidP="0014343C">
            <w:pPr>
              <w:numPr>
                <w:ilvl w:val="0"/>
                <w:numId w:val="12"/>
              </w:numPr>
              <w:bidi/>
              <w:spacing w:before="100" w:beforeAutospacing="1" w:after="100" w:afterAutospacing="1" w:line="240" w:lineRule="auto"/>
              <w:rPr>
                <w:rFonts w:asciiTheme="minorBidi" w:eastAsia="Times New Roman" w:hAnsiTheme="minorBidi"/>
                <w:b w:val="0"/>
                <w:color w:val="0070C0"/>
                <w:sz w:val="28"/>
                <w:szCs w:val="28"/>
              </w:rPr>
            </w:pPr>
            <w:r w:rsidRPr="0014343C">
              <w:rPr>
                <w:rFonts w:asciiTheme="minorBidi" w:eastAsia="Times New Roman" w:hAnsiTheme="minorBidi"/>
                <w:b w:val="0"/>
                <w:color w:val="0070C0"/>
                <w:sz w:val="28"/>
                <w:szCs w:val="28"/>
                <w:rtl/>
              </w:rPr>
              <w:t>دعم القيادات العليا وصنّاع القرار، خاصة على مستوى وزارة الصحة، يفتح المجال لتطبيق الدمج</w:t>
            </w:r>
            <w:r w:rsidRPr="0014343C">
              <w:rPr>
                <w:rFonts w:asciiTheme="minorBidi" w:eastAsia="Times New Roman" w:hAnsiTheme="minorBidi"/>
                <w:b w:val="0"/>
                <w:color w:val="0070C0"/>
                <w:sz w:val="28"/>
                <w:szCs w:val="28"/>
              </w:rPr>
              <w:t>.</w:t>
            </w:r>
          </w:p>
          <w:p w14:paraId="507EEF89" w14:textId="77777777" w:rsidR="0014343C" w:rsidRPr="0014343C" w:rsidRDefault="0014343C" w:rsidP="0014343C">
            <w:pPr>
              <w:numPr>
                <w:ilvl w:val="0"/>
                <w:numId w:val="12"/>
              </w:numPr>
              <w:bidi/>
              <w:spacing w:before="100" w:beforeAutospacing="1" w:after="100" w:afterAutospacing="1" w:line="240" w:lineRule="auto"/>
              <w:rPr>
                <w:rFonts w:asciiTheme="minorBidi" w:eastAsia="Times New Roman" w:hAnsiTheme="minorBidi"/>
                <w:b w:val="0"/>
                <w:color w:val="0070C0"/>
                <w:sz w:val="28"/>
                <w:szCs w:val="28"/>
              </w:rPr>
            </w:pPr>
            <w:r w:rsidRPr="0014343C">
              <w:rPr>
                <w:rFonts w:asciiTheme="minorBidi" w:eastAsia="Times New Roman" w:hAnsiTheme="minorBidi"/>
                <w:b w:val="0"/>
                <w:color w:val="0070C0"/>
                <w:sz w:val="28"/>
                <w:szCs w:val="28"/>
                <w:rtl/>
              </w:rPr>
              <w:t xml:space="preserve">استخدام الاستبيانات الدورية مع ضمان الحياد والخصوصية يساعد في </w:t>
            </w:r>
            <w:r w:rsidRPr="0014343C">
              <w:rPr>
                <w:rFonts w:asciiTheme="minorBidi" w:eastAsia="Times New Roman" w:hAnsiTheme="minorBidi"/>
                <w:bCs/>
                <w:color w:val="0070C0"/>
                <w:sz w:val="28"/>
                <w:szCs w:val="28"/>
                <w:rtl/>
              </w:rPr>
              <w:t>تشخيص الواقع ووضع حلول مستدامة</w:t>
            </w:r>
            <w:r w:rsidRPr="0014343C">
              <w:rPr>
                <w:rFonts w:asciiTheme="minorBidi" w:eastAsia="Times New Roman" w:hAnsiTheme="minorBidi"/>
                <w:b w:val="0"/>
                <w:color w:val="0070C0"/>
                <w:sz w:val="28"/>
                <w:szCs w:val="28"/>
              </w:rPr>
              <w:t>.</w:t>
            </w:r>
          </w:p>
          <w:p w14:paraId="30B8411F" w14:textId="02197002" w:rsidR="0014343C" w:rsidRPr="0014343C" w:rsidRDefault="0014343C" w:rsidP="0014343C">
            <w:pPr>
              <w:numPr>
                <w:ilvl w:val="0"/>
                <w:numId w:val="12"/>
              </w:numPr>
              <w:bidi/>
              <w:spacing w:before="100" w:beforeAutospacing="1" w:after="100" w:afterAutospacing="1" w:line="240" w:lineRule="auto"/>
              <w:rPr>
                <w:rFonts w:asciiTheme="minorBidi" w:eastAsia="Times New Roman" w:hAnsiTheme="minorBidi"/>
                <w:b w:val="0"/>
                <w:color w:val="0070C0"/>
                <w:sz w:val="28"/>
                <w:szCs w:val="28"/>
              </w:rPr>
            </w:pPr>
            <w:r w:rsidRPr="0014343C">
              <w:rPr>
                <w:rFonts w:asciiTheme="minorBidi" w:eastAsia="Times New Roman" w:hAnsiTheme="minorBidi"/>
                <w:b w:val="0"/>
                <w:color w:val="0070C0"/>
                <w:sz w:val="28"/>
                <w:szCs w:val="28"/>
                <w:rtl/>
              </w:rPr>
              <w:t xml:space="preserve">اقتراح إنشاء </w:t>
            </w:r>
            <w:r w:rsidR="00FA629E">
              <w:rPr>
                <w:rFonts w:asciiTheme="minorBidi" w:eastAsia="Times New Roman" w:hAnsiTheme="minorBidi"/>
                <w:bCs/>
                <w:color w:val="0070C0"/>
                <w:sz w:val="28"/>
                <w:szCs w:val="28"/>
                <w:rtl/>
              </w:rPr>
              <w:t xml:space="preserve">فريق متخصص </w:t>
            </w:r>
            <w:r w:rsidR="00FA629E">
              <w:rPr>
                <w:rFonts w:asciiTheme="minorBidi" w:eastAsia="Times New Roman" w:hAnsiTheme="minorBidi" w:hint="cs"/>
                <w:bCs/>
                <w:color w:val="0070C0"/>
                <w:sz w:val="28"/>
                <w:szCs w:val="28"/>
                <w:rtl/>
              </w:rPr>
              <w:t>للحياة الطيبة</w:t>
            </w:r>
            <w:bookmarkStart w:id="0" w:name="_GoBack"/>
            <w:bookmarkEnd w:id="0"/>
            <w:r w:rsidRPr="0014343C">
              <w:rPr>
                <w:rFonts w:asciiTheme="minorBidi" w:eastAsia="Times New Roman" w:hAnsiTheme="minorBidi"/>
                <w:bCs/>
                <w:color w:val="0070C0"/>
                <w:sz w:val="28"/>
                <w:szCs w:val="28"/>
              </w:rPr>
              <w:t xml:space="preserve"> (Wellbeing </w:t>
            </w:r>
            <w:proofErr w:type="gramStart"/>
            <w:r w:rsidRPr="0014343C">
              <w:rPr>
                <w:rFonts w:asciiTheme="minorBidi" w:eastAsia="Times New Roman" w:hAnsiTheme="minorBidi"/>
                <w:bCs/>
                <w:color w:val="0070C0"/>
                <w:sz w:val="28"/>
                <w:szCs w:val="28"/>
              </w:rPr>
              <w:t>Team)</w:t>
            </w:r>
            <w:r w:rsidRPr="0014343C">
              <w:rPr>
                <w:rFonts w:asciiTheme="minorBidi" w:eastAsia="Times New Roman" w:hAnsiTheme="minorBidi"/>
                <w:b w:val="0"/>
                <w:color w:val="0070C0"/>
                <w:sz w:val="28"/>
                <w:szCs w:val="28"/>
              </w:rPr>
              <w:t xml:space="preserve"> </w:t>
            </w:r>
            <w:r w:rsidR="00FA629E">
              <w:rPr>
                <w:rFonts w:asciiTheme="minorBidi" w:eastAsia="Times New Roman" w:hAnsiTheme="minorBidi" w:hint="cs"/>
                <w:b w:val="0"/>
                <w:color w:val="0070C0"/>
                <w:sz w:val="28"/>
                <w:szCs w:val="28"/>
                <w:rtl/>
              </w:rPr>
              <w:t xml:space="preserve"> </w:t>
            </w:r>
            <w:r w:rsidRPr="0014343C">
              <w:rPr>
                <w:rFonts w:asciiTheme="minorBidi" w:eastAsia="Times New Roman" w:hAnsiTheme="minorBidi"/>
                <w:b w:val="0"/>
                <w:color w:val="0070C0"/>
                <w:sz w:val="28"/>
                <w:szCs w:val="28"/>
                <w:rtl/>
              </w:rPr>
              <w:t>مسؤول</w:t>
            </w:r>
            <w:proofErr w:type="gramEnd"/>
            <w:r w:rsidRPr="0014343C">
              <w:rPr>
                <w:rFonts w:asciiTheme="minorBidi" w:eastAsia="Times New Roman" w:hAnsiTheme="minorBidi"/>
                <w:b w:val="0"/>
                <w:color w:val="0070C0"/>
                <w:sz w:val="28"/>
                <w:szCs w:val="28"/>
                <w:rtl/>
              </w:rPr>
              <w:t xml:space="preserve"> عن دعم الموظفين ومتابعة تطبيق الركائز</w:t>
            </w:r>
            <w:r w:rsidRPr="0014343C">
              <w:rPr>
                <w:rFonts w:asciiTheme="minorBidi" w:eastAsia="Times New Roman" w:hAnsiTheme="minorBidi"/>
                <w:b w:val="0"/>
                <w:color w:val="0070C0"/>
                <w:sz w:val="28"/>
                <w:szCs w:val="28"/>
              </w:rPr>
              <w:t>.</w:t>
            </w:r>
          </w:p>
          <w:p w14:paraId="29E3945A" w14:textId="5D4345CC" w:rsidR="00B275D8" w:rsidRPr="0014343C" w:rsidRDefault="00B275D8" w:rsidP="00B275D8">
            <w:pPr>
              <w:bidi/>
              <w:spacing w:after="0"/>
              <w:jc w:val="center"/>
              <w:rPr>
                <w:rFonts w:cstheme="majorBidi"/>
                <w:sz w:val="32"/>
                <w:szCs w:val="32"/>
                <w:rtl/>
              </w:rPr>
            </w:pPr>
          </w:p>
        </w:tc>
      </w:tr>
      <w:tr w:rsidR="00B275D8" w:rsidRPr="00FA11A8" w14:paraId="735A5DCD" w14:textId="77777777" w:rsidTr="00AA3B36">
        <w:trPr>
          <w:trHeight w:val="12968"/>
        </w:trPr>
        <w:tc>
          <w:tcPr>
            <w:tcW w:w="1736" w:type="dxa"/>
            <w:gridSpan w:val="2"/>
          </w:tcPr>
          <w:p w14:paraId="4182002C" w14:textId="41699C4E" w:rsidR="00B275D8" w:rsidRDefault="00B275D8" w:rsidP="00B275D8">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t xml:space="preserve">2- </w:t>
            </w:r>
            <w:r w:rsidRPr="005B7C7B">
              <w:rPr>
                <w:rFonts w:cs="Times New Roman"/>
                <w:b w:val="0"/>
                <w:bCs/>
                <w:color w:val="3A7C22" w:themeColor="accent6" w:themeShade="BF"/>
                <w:sz w:val="24"/>
                <w:szCs w:val="24"/>
                <w:rtl/>
              </w:rPr>
              <w:t>ما الفرص المتاحة حاليا لتعزيز دمج ركائز الحياة الطيبة في ممارسات الرعاية الصحية؟ (فرص على مستوى التعامل المرضى، فرص على مستوى التعاون بين التخصصات...)</w:t>
            </w:r>
          </w:p>
          <w:p w14:paraId="6324C33A" w14:textId="77777777" w:rsidR="00B275D8" w:rsidRDefault="00B275D8" w:rsidP="00B275D8">
            <w:pPr>
              <w:bidi/>
              <w:ind w:left="84"/>
              <w:jc w:val="both"/>
              <w:rPr>
                <w:rFonts w:cs="Times New Roman"/>
                <w:b w:val="0"/>
                <w:bCs/>
                <w:color w:val="3A7C22" w:themeColor="accent6" w:themeShade="BF"/>
                <w:sz w:val="24"/>
                <w:szCs w:val="24"/>
                <w:rtl/>
              </w:rPr>
            </w:pPr>
          </w:p>
          <w:p w14:paraId="334D6D54" w14:textId="77777777" w:rsidR="00B275D8" w:rsidRDefault="00B275D8" w:rsidP="00B275D8">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0754AED" w14:textId="3C680516" w:rsidR="00B275D8" w:rsidRPr="00FA11A8" w:rsidRDefault="00B275D8" w:rsidP="00B275D8">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615E0686" w14:textId="77777777" w:rsidR="00B275D8" w:rsidRPr="00D92598" w:rsidRDefault="00D83627" w:rsidP="00B275D8">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lang w:bidi="ar-QA"/>
              </w:rPr>
              <w:t xml:space="preserve">هناك فرص عديده متاحه ولكن يجب تفعيلها </w:t>
            </w:r>
          </w:p>
          <w:p w14:paraId="2C18D849" w14:textId="660B7A41" w:rsidR="00D83627" w:rsidRPr="00D92598" w:rsidRDefault="00D83627" w:rsidP="00D83627">
            <w:pPr>
              <w:bidi/>
              <w:rPr>
                <w:rFonts w:asciiTheme="minorBidi" w:hAnsiTheme="minorBidi"/>
                <w:b w:val="0"/>
                <w:bCs/>
                <w:color w:val="0B769F" w:themeColor="accent4" w:themeShade="BF"/>
                <w:sz w:val="24"/>
                <w:szCs w:val="24"/>
                <w:rtl/>
                <w:lang w:bidi="ar-QA"/>
              </w:rPr>
            </w:pPr>
          </w:p>
        </w:tc>
        <w:tc>
          <w:tcPr>
            <w:tcW w:w="2688" w:type="dxa"/>
            <w:gridSpan w:val="2"/>
          </w:tcPr>
          <w:p w14:paraId="502E2EF4" w14:textId="31593F58" w:rsidR="00B275D8" w:rsidRPr="00D92598" w:rsidRDefault="00693CD1" w:rsidP="00693CD1">
            <w:pPr>
              <w:bidi/>
              <w:jc w:val="center"/>
              <w:rPr>
                <w:rFonts w:asciiTheme="minorBidi" w:hAnsiTheme="minorBidi"/>
                <w:b w:val="0"/>
                <w:bCs/>
                <w:color w:val="0B769F" w:themeColor="accent4" w:themeShade="BF"/>
                <w:sz w:val="24"/>
                <w:szCs w:val="24"/>
                <w:rtl/>
              </w:rPr>
            </w:pPr>
            <w:r w:rsidRPr="00D92598">
              <w:rPr>
                <w:rFonts w:asciiTheme="minorBidi" w:hAnsiTheme="minorBidi"/>
                <w:b w:val="0"/>
                <w:bCs/>
                <w:color w:val="0B769F" w:themeColor="accent4" w:themeShade="BF"/>
                <w:sz w:val="24"/>
                <w:szCs w:val="24"/>
              </w:rPr>
              <w:t>-</w:t>
            </w:r>
          </w:p>
        </w:tc>
        <w:tc>
          <w:tcPr>
            <w:tcW w:w="2688" w:type="dxa"/>
            <w:gridSpan w:val="3"/>
          </w:tcPr>
          <w:p w14:paraId="16CC1698" w14:textId="45AE90A8" w:rsidR="00693CD1" w:rsidRPr="00D92598" w:rsidRDefault="003979E6" w:rsidP="00693CD1">
            <w:pPr>
              <w:rPr>
                <w:rFonts w:asciiTheme="minorBidi" w:hAnsiTheme="minorBidi"/>
                <w:color w:val="0B769F" w:themeColor="accent4" w:themeShade="BF"/>
                <w:sz w:val="24"/>
                <w:szCs w:val="24"/>
                <w:rtl/>
              </w:rPr>
            </w:pPr>
            <w:r w:rsidRPr="00D92598">
              <w:rPr>
                <w:rFonts w:asciiTheme="minorBidi" w:hAnsiTheme="minorBidi"/>
                <w:color w:val="0B769F" w:themeColor="accent4" w:themeShade="BF"/>
                <w:sz w:val="24"/>
                <w:szCs w:val="24"/>
              </w:rPr>
              <w:t xml:space="preserve">Something we mentioned earlier is incentives—especially for staff well-being. How can someone provide care for others if they themselves are not well? At Stanford, there are several incentive systems in place. There are financial incentives, where staff receive bonuses for attending support groups, participating in exercise programs, or joining well-being sessions. There are also promotional incentives, as participation contributes to professional development and promotion by fostering a sense of community engagement. In addition, some initiatives focus on cost reduction. Overall, staff </w:t>
            </w:r>
            <w:proofErr w:type="gramStart"/>
            <w:r w:rsidRPr="00D92598">
              <w:rPr>
                <w:rFonts w:asciiTheme="minorBidi" w:hAnsiTheme="minorBidi"/>
                <w:color w:val="0B769F" w:themeColor="accent4" w:themeShade="BF"/>
                <w:sz w:val="24"/>
                <w:szCs w:val="24"/>
              </w:rPr>
              <w:t>are actively incentivized</w:t>
            </w:r>
            <w:proofErr w:type="gramEnd"/>
            <w:r w:rsidRPr="00D92598">
              <w:rPr>
                <w:rFonts w:asciiTheme="minorBidi" w:hAnsiTheme="minorBidi"/>
                <w:color w:val="0B769F" w:themeColor="accent4" w:themeShade="BF"/>
                <w:sz w:val="24"/>
                <w:szCs w:val="24"/>
              </w:rPr>
              <w:t xml:space="preserve"> to prioritize their well-being.</w:t>
            </w:r>
          </w:p>
        </w:tc>
        <w:tc>
          <w:tcPr>
            <w:tcW w:w="2688" w:type="dxa"/>
            <w:gridSpan w:val="3"/>
          </w:tcPr>
          <w:p w14:paraId="6DC92F97" w14:textId="1C54C0A4" w:rsidR="00EB6C43" w:rsidRPr="00D92598" w:rsidRDefault="00570197" w:rsidP="00B275D8">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lang w:bidi="ar-QA"/>
              </w:rPr>
              <w:t xml:space="preserve">البنية التحتية </w:t>
            </w:r>
            <w:r w:rsidR="00DB2B2C" w:rsidRPr="00D92598">
              <w:rPr>
                <w:rFonts w:asciiTheme="minorBidi" w:hAnsiTheme="minorBidi"/>
                <w:b w:val="0"/>
                <w:bCs/>
                <w:color w:val="0B769F" w:themeColor="accent4" w:themeShade="BF"/>
                <w:sz w:val="24"/>
                <w:szCs w:val="24"/>
                <w:rtl/>
                <w:lang w:bidi="ar-QA"/>
              </w:rPr>
              <w:t>ضعيفة</w:t>
            </w:r>
            <w:r w:rsidRPr="00D92598">
              <w:rPr>
                <w:rFonts w:asciiTheme="minorBidi" w:hAnsiTheme="minorBidi"/>
                <w:b w:val="0"/>
                <w:bCs/>
                <w:color w:val="0B769F" w:themeColor="accent4" w:themeShade="BF"/>
                <w:sz w:val="24"/>
                <w:szCs w:val="24"/>
                <w:rtl/>
                <w:lang w:bidi="ar-QA"/>
              </w:rPr>
              <w:t xml:space="preserve"> يجب بناء أنظمة جديده لدمج هذه الركائز</w:t>
            </w:r>
          </w:p>
          <w:p w14:paraId="0B2B053C" w14:textId="77777777" w:rsidR="00EB6C43" w:rsidRPr="00D92598" w:rsidRDefault="00EB6C43" w:rsidP="00EB6C43">
            <w:pPr>
              <w:bidi/>
              <w:rPr>
                <w:rFonts w:asciiTheme="minorBidi" w:hAnsiTheme="minorBidi"/>
                <w:b w:val="0"/>
                <w:bCs/>
                <w:color w:val="0B769F" w:themeColor="accent4" w:themeShade="BF"/>
                <w:sz w:val="24"/>
                <w:szCs w:val="24"/>
                <w:rtl/>
                <w:lang w:bidi="ar-QA"/>
              </w:rPr>
            </w:pPr>
          </w:p>
          <w:p w14:paraId="2E8B716E" w14:textId="2AAB9608" w:rsidR="00B275D8" w:rsidRPr="00D92598" w:rsidRDefault="00EB6C43" w:rsidP="00EB6C43">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lang w:bidi="ar-QA"/>
              </w:rPr>
              <w:t xml:space="preserve">تعقيبا على م6 بسبب اطلاع الجهات على الاستبيان أرى انه من الصعب ابدا الرأي </w:t>
            </w:r>
            <w:r w:rsidR="00DB2B2C" w:rsidRPr="00D92598">
              <w:rPr>
                <w:rFonts w:asciiTheme="minorBidi" w:hAnsiTheme="minorBidi"/>
                <w:b w:val="0"/>
                <w:bCs/>
                <w:color w:val="0B769F" w:themeColor="accent4" w:themeShade="BF"/>
                <w:sz w:val="24"/>
                <w:szCs w:val="24"/>
                <w:rtl/>
                <w:lang w:bidi="ar-QA"/>
              </w:rPr>
              <w:t>الحقيقي</w:t>
            </w:r>
            <w:r w:rsidRPr="00D92598">
              <w:rPr>
                <w:rFonts w:asciiTheme="minorBidi" w:hAnsiTheme="minorBidi"/>
                <w:b w:val="0"/>
                <w:bCs/>
                <w:color w:val="0B769F" w:themeColor="accent4" w:themeShade="BF"/>
                <w:sz w:val="24"/>
                <w:szCs w:val="24"/>
                <w:rtl/>
                <w:lang w:bidi="ar-QA"/>
              </w:rPr>
              <w:t xml:space="preserve">، فاقترح ان من يطبق هذا </w:t>
            </w:r>
            <w:r w:rsidR="00DB2B2C" w:rsidRPr="00D92598">
              <w:rPr>
                <w:rFonts w:asciiTheme="minorBidi" w:hAnsiTheme="minorBidi"/>
                <w:b w:val="0"/>
                <w:bCs/>
                <w:color w:val="0B769F" w:themeColor="accent4" w:themeShade="BF"/>
                <w:sz w:val="24"/>
                <w:szCs w:val="24"/>
                <w:rtl/>
                <w:lang w:bidi="ar-QA"/>
              </w:rPr>
              <w:t>لاستبيان</w:t>
            </w:r>
            <w:r w:rsidRPr="00D92598">
              <w:rPr>
                <w:rFonts w:asciiTheme="minorBidi" w:hAnsiTheme="minorBidi"/>
                <w:b w:val="0"/>
                <w:bCs/>
                <w:color w:val="0B769F" w:themeColor="accent4" w:themeShade="BF"/>
                <w:sz w:val="24"/>
                <w:szCs w:val="24"/>
                <w:rtl/>
                <w:lang w:bidi="ar-QA"/>
              </w:rPr>
              <w:t xml:space="preserve"> يكون ممن ضمن فريق ال </w:t>
            </w:r>
            <w:r w:rsidRPr="00D92598">
              <w:rPr>
                <w:rFonts w:asciiTheme="minorBidi" w:hAnsiTheme="minorBidi"/>
                <w:b w:val="0"/>
                <w:bCs/>
                <w:color w:val="0B769F" w:themeColor="accent4" w:themeShade="BF"/>
                <w:sz w:val="24"/>
                <w:szCs w:val="24"/>
                <w:lang w:bidi="ar-QA"/>
              </w:rPr>
              <w:t xml:space="preserve">wellbeing </w:t>
            </w:r>
            <w:r w:rsidR="00570197" w:rsidRPr="00D92598">
              <w:rPr>
                <w:rFonts w:asciiTheme="minorBidi" w:hAnsiTheme="minorBidi"/>
                <w:b w:val="0"/>
                <w:bCs/>
                <w:color w:val="0B769F" w:themeColor="accent4" w:themeShade="BF"/>
                <w:sz w:val="24"/>
                <w:szCs w:val="24"/>
                <w:rtl/>
                <w:lang w:bidi="ar-QA"/>
              </w:rPr>
              <w:t xml:space="preserve"> </w:t>
            </w:r>
          </w:p>
        </w:tc>
        <w:tc>
          <w:tcPr>
            <w:tcW w:w="2691" w:type="dxa"/>
            <w:gridSpan w:val="3"/>
          </w:tcPr>
          <w:p w14:paraId="42EAC0F9" w14:textId="7C5717F5" w:rsidR="00B275D8" w:rsidRPr="00D92598" w:rsidRDefault="00DB2B2C" w:rsidP="00B275D8">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lang w:bidi="ar-QA"/>
              </w:rPr>
              <w:t>الثقافة</w:t>
            </w:r>
            <w:r w:rsidR="00570197" w:rsidRPr="00D92598">
              <w:rPr>
                <w:rFonts w:asciiTheme="minorBidi" w:hAnsiTheme="minorBidi"/>
                <w:b w:val="0"/>
                <w:bCs/>
                <w:color w:val="0B769F" w:themeColor="accent4" w:themeShade="BF"/>
                <w:sz w:val="24"/>
                <w:szCs w:val="24"/>
                <w:rtl/>
                <w:lang w:bidi="ar-QA"/>
              </w:rPr>
              <w:t xml:space="preserve"> هي التي تجعل هذه الركائز ممكنه </w:t>
            </w:r>
          </w:p>
          <w:p w14:paraId="08FD1304" w14:textId="77777777" w:rsidR="00570197" w:rsidRPr="00D92598" w:rsidRDefault="00570197" w:rsidP="00570197">
            <w:pPr>
              <w:bidi/>
              <w:rPr>
                <w:rFonts w:asciiTheme="minorBidi" w:hAnsiTheme="minorBidi"/>
                <w:b w:val="0"/>
                <w:bCs/>
                <w:color w:val="0B769F" w:themeColor="accent4" w:themeShade="BF"/>
                <w:sz w:val="24"/>
                <w:szCs w:val="24"/>
                <w:rtl/>
                <w:lang w:bidi="ar-QA"/>
              </w:rPr>
            </w:pPr>
          </w:p>
          <w:p w14:paraId="3E69017F" w14:textId="722AE079" w:rsidR="00570197" w:rsidRPr="00D92598" w:rsidRDefault="00570197" w:rsidP="00570197">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lang w:bidi="ar-QA"/>
              </w:rPr>
              <w:t xml:space="preserve">وجودنا هنا وتنظيم مثل هذه </w:t>
            </w:r>
            <w:r w:rsidR="00DB2B2C" w:rsidRPr="00D92598">
              <w:rPr>
                <w:rFonts w:asciiTheme="minorBidi" w:hAnsiTheme="minorBidi"/>
                <w:b w:val="0"/>
                <w:bCs/>
                <w:color w:val="0B769F" w:themeColor="accent4" w:themeShade="BF"/>
                <w:sz w:val="24"/>
                <w:szCs w:val="24"/>
                <w:rtl/>
                <w:lang w:bidi="ar-QA"/>
              </w:rPr>
              <w:t>الفعالية</w:t>
            </w:r>
            <w:r w:rsidRPr="00D92598">
              <w:rPr>
                <w:rFonts w:asciiTheme="minorBidi" w:hAnsiTheme="minorBidi"/>
                <w:b w:val="0"/>
                <w:bCs/>
                <w:color w:val="0B769F" w:themeColor="accent4" w:themeShade="BF"/>
                <w:sz w:val="24"/>
                <w:szCs w:val="24"/>
                <w:rtl/>
                <w:lang w:bidi="ar-QA"/>
              </w:rPr>
              <w:t xml:space="preserve"> أيضا يجعلها ممكنه </w:t>
            </w:r>
          </w:p>
          <w:p w14:paraId="76CBE972" w14:textId="77777777" w:rsidR="00570197" w:rsidRPr="00D92598" w:rsidRDefault="00570197" w:rsidP="00570197">
            <w:pPr>
              <w:bidi/>
              <w:rPr>
                <w:rFonts w:asciiTheme="minorBidi" w:hAnsiTheme="minorBidi"/>
                <w:b w:val="0"/>
                <w:bCs/>
                <w:color w:val="0B769F" w:themeColor="accent4" w:themeShade="BF"/>
                <w:sz w:val="24"/>
                <w:szCs w:val="24"/>
                <w:rtl/>
                <w:lang w:bidi="ar-QA"/>
              </w:rPr>
            </w:pPr>
          </w:p>
          <w:p w14:paraId="368B42E2" w14:textId="3715C116" w:rsidR="00570197" w:rsidRPr="00D92598" w:rsidRDefault="00570197" w:rsidP="00570197">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lang w:bidi="ar-QA"/>
              </w:rPr>
              <w:t xml:space="preserve">سعي المسؤول الأول في وزارة الصحة للحل يجعلنا قادرين على هذا الدمج </w:t>
            </w:r>
          </w:p>
        </w:tc>
        <w:tc>
          <w:tcPr>
            <w:tcW w:w="2692" w:type="dxa"/>
            <w:gridSpan w:val="3"/>
          </w:tcPr>
          <w:p w14:paraId="66B013A9" w14:textId="77777777" w:rsidR="00B275D8" w:rsidRPr="00D92598" w:rsidRDefault="00570197" w:rsidP="00B275D8">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lang w:bidi="ar-QA"/>
              </w:rPr>
              <w:t xml:space="preserve">الاستبيان اخر كله سنه وإيجاد حلول يجعلنا قادرين على هذا الدمج للوصول للحياة الطيبة </w:t>
            </w:r>
          </w:p>
          <w:p w14:paraId="6EE7E7F5" w14:textId="77777777" w:rsidR="00570197" w:rsidRPr="00D92598" w:rsidRDefault="00570197" w:rsidP="00570197">
            <w:pPr>
              <w:bidi/>
              <w:rPr>
                <w:rFonts w:asciiTheme="minorBidi" w:hAnsiTheme="minorBidi"/>
                <w:b w:val="0"/>
                <w:bCs/>
                <w:color w:val="0B769F" w:themeColor="accent4" w:themeShade="BF"/>
                <w:sz w:val="24"/>
                <w:szCs w:val="24"/>
                <w:rtl/>
                <w:lang w:bidi="ar-QA"/>
              </w:rPr>
            </w:pPr>
          </w:p>
          <w:p w14:paraId="17919B3D" w14:textId="5B60AA49" w:rsidR="00570197" w:rsidRPr="00D92598" w:rsidRDefault="00570197" w:rsidP="00570197">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lang w:bidi="ar-QA"/>
              </w:rPr>
              <w:t xml:space="preserve">انشاء </w:t>
            </w:r>
            <w:r w:rsidRPr="00D92598">
              <w:rPr>
                <w:rFonts w:asciiTheme="minorBidi" w:hAnsiTheme="minorBidi"/>
                <w:b w:val="0"/>
                <w:bCs/>
                <w:color w:val="0B769F" w:themeColor="accent4" w:themeShade="BF"/>
                <w:sz w:val="24"/>
                <w:szCs w:val="24"/>
                <w:lang w:bidi="ar-QA"/>
              </w:rPr>
              <w:t>wellbeing</w:t>
            </w:r>
            <w:r w:rsidR="00EB6C43" w:rsidRPr="00D92598">
              <w:rPr>
                <w:rFonts w:asciiTheme="minorBidi" w:hAnsiTheme="minorBidi"/>
                <w:b w:val="0"/>
                <w:bCs/>
                <w:color w:val="0B769F" w:themeColor="accent4" w:themeShade="BF"/>
                <w:sz w:val="24"/>
                <w:szCs w:val="24"/>
                <w:lang w:bidi="ar-QA"/>
              </w:rPr>
              <w:t xml:space="preserve"> team</w:t>
            </w:r>
            <w:r w:rsidR="00EB6C43" w:rsidRPr="00D92598">
              <w:rPr>
                <w:rFonts w:asciiTheme="minorBidi" w:hAnsiTheme="minorBidi"/>
                <w:b w:val="0"/>
                <w:bCs/>
                <w:color w:val="0B769F" w:themeColor="accent4" w:themeShade="BF"/>
                <w:sz w:val="24"/>
                <w:szCs w:val="24"/>
                <w:rtl/>
                <w:lang w:bidi="ar-QA"/>
              </w:rPr>
              <w:t xml:space="preserve"> مسؤول عن كل الموظفين في حمد</w:t>
            </w:r>
          </w:p>
        </w:tc>
        <w:tc>
          <w:tcPr>
            <w:tcW w:w="5276" w:type="dxa"/>
            <w:gridSpan w:val="5"/>
            <w:vMerge/>
          </w:tcPr>
          <w:p w14:paraId="256D7626" w14:textId="28C1C114" w:rsidR="00B275D8" w:rsidRPr="00FA11A8" w:rsidRDefault="00B275D8" w:rsidP="00B275D8">
            <w:pPr>
              <w:bidi/>
              <w:rPr>
                <w:rFonts w:cstheme="majorBidi"/>
                <w:b w:val="0"/>
                <w:bCs/>
                <w:color w:val="0B769F" w:themeColor="accent4" w:themeShade="BF"/>
                <w:sz w:val="24"/>
                <w:szCs w:val="24"/>
                <w:rtl/>
              </w:rPr>
            </w:pPr>
          </w:p>
        </w:tc>
      </w:tr>
      <w:tr w:rsidR="00B275D8" w:rsidRPr="00FA11A8" w14:paraId="79F48883" w14:textId="77777777" w:rsidTr="005B7C7B">
        <w:trPr>
          <w:trHeight w:val="1925"/>
        </w:trPr>
        <w:tc>
          <w:tcPr>
            <w:tcW w:w="1736" w:type="dxa"/>
            <w:gridSpan w:val="2"/>
          </w:tcPr>
          <w:p w14:paraId="139BD531" w14:textId="77777777" w:rsidR="00B275D8" w:rsidRPr="00FA11A8" w:rsidRDefault="00B275D8" w:rsidP="00B275D8">
            <w:pPr>
              <w:pStyle w:val="ListParagraph"/>
              <w:bidi/>
              <w:ind w:left="84"/>
              <w:jc w:val="both"/>
              <w:rPr>
                <w:rFonts w:cstheme="majorBidi"/>
                <w:b w:val="0"/>
                <w:bCs/>
                <w:color w:val="000000" w:themeColor="text1"/>
                <w:sz w:val="24"/>
                <w:szCs w:val="24"/>
                <w:rtl/>
              </w:rPr>
            </w:pPr>
          </w:p>
        </w:tc>
        <w:tc>
          <w:tcPr>
            <w:tcW w:w="2762" w:type="dxa"/>
            <w:gridSpan w:val="2"/>
          </w:tcPr>
          <w:p w14:paraId="5C4E8753" w14:textId="77777777" w:rsidR="00B275D8" w:rsidRPr="00FA11A8" w:rsidRDefault="00B275D8" w:rsidP="00B275D8">
            <w:pPr>
              <w:bidi/>
              <w:rPr>
                <w:rFonts w:cstheme="majorBidi"/>
                <w:sz w:val="24"/>
                <w:szCs w:val="24"/>
                <w:rtl/>
              </w:rPr>
            </w:pPr>
          </w:p>
        </w:tc>
        <w:tc>
          <w:tcPr>
            <w:tcW w:w="2688" w:type="dxa"/>
            <w:gridSpan w:val="2"/>
          </w:tcPr>
          <w:p w14:paraId="4BAA62C7" w14:textId="77777777" w:rsidR="00B275D8" w:rsidRPr="00FA11A8" w:rsidRDefault="00B275D8" w:rsidP="00B275D8">
            <w:pPr>
              <w:bidi/>
              <w:rPr>
                <w:rFonts w:cstheme="majorBidi"/>
                <w:sz w:val="24"/>
                <w:szCs w:val="24"/>
                <w:rtl/>
              </w:rPr>
            </w:pPr>
          </w:p>
        </w:tc>
        <w:tc>
          <w:tcPr>
            <w:tcW w:w="2688" w:type="dxa"/>
            <w:gridSpan w:val="3"/>
          </w:tcPr>
          <w:p w14:paraId="629C4E26" w14:textId="77777777" w:rsidR="00B275D8" w:rsidRPr="00FA11A8" w:rsidRDefault="00B275D8" w:rsidP="00B275D8">
            <w:pPr>
              <w:bidi/>
              <w:rPr>
                <w:rFonts w:cstheme="majorBidi"/>
                <w:sz w:val="24"/>
                <w:szCs w:val="24"/>
                <w:rtl/>
              </w:rPr>
            </w:pPr>
          </w:p>
        </w:tc>
        <w:tc>
          <w:tcPr>
            <w:tcW w:w="2688" w:type="dxa"/>
            <w:gridSpan w:val="3"/>
          </w:tcPr>
          <w:p w14:paraId="216EEA30" w14:textId="77777777" w:rsidR="00B275D8" w:rsidRPr="00FA11A8" w:rsidRDefault="00B275D8" w:rsidP="00B275D8">
            <w:pPr>
              <w:bidi/>
              <w:rPr>
                <w:rFonts w:cstheme="majorBidi"/>
                <w:sz w:val="24"/>
                <w:szCs w:val="24"/>
                <w:rtl/>
              </w:rPr>
            </w:pPr>
          </w:p>
        </w:tc>
        <w:tc>
          <w:tcPr>
            <w:tcW w:w="2691" w:type="dxa"/>
            <w:gridSpan w:val="3"/>
          </w:tcPr>
          <w:p w14:paraId="371AF9DF" w14:textId="77777777" w:rsidR="00B275D8" w:rsidRPr="00FA11A8" w:rsidRDefault="00B275D8" w:rsidP="00B275D8">
            <w:pPr>
              <w:bidi/>
              <w:rPr>
                <w:rFonts w:cstheme="majorBidi"/>
                <w:sz w:val="24"/>
                <w:szCs w:val="24"/>
                <w:rtl/>
              </w:rPr>
            </w:pPr>
          </w:p>
        </w:tc>
        <w:tc>
          <w:tcPr>
            <w:tcW w:w="2692" w:type="dxa"/>
            <w:gridSpan w:val="3"/>
          </w:tcPr>
          <w:p w14:paraId="20F0AFF6" w14:textId="77777777" w:rsidR="00B275D8" w:rsidRPr="00FA11A8" w:rsidRDefault="00B275D8" w:rsidP="00B275D8">
            <w:pPr>
              <w:bidi/>
              <w:rPr>
                <w:rFonts w:cstheme="majorBidi"/>
                <w:sz w:val="24"/>
                <w:szCs w:val="24"/>
                <w:rtl/>
              </w:rPr>
            </w:pPr>
          </w:p>
        </w:tc>
        <w:tc>
          <w:tcPr>
            <w:tcW w:w="2691" w:type="dxa"/>
            <w:gridSpan w:val="3"/>
          </w:tcPr>
          <w:p w14:paraId="4C9B42F0" w14:textId="77777777" w:rsidR="00B275D8" w:rsidRPr="00FA11A8" w:rsidRDefault="00B275D8" w:rsidP="00B275D8">
            <w:pPr>
              <w:bidi/>
              <w:rPr>
                <w:rFonts w:cstheme="majorBidi"/>
                <w:sz w:val="24"/>
                <w:szCs w:val="24"/>
                <w:rtl/>
              </w:rPr>
            </w:pPr>
          </w:p>
        </w:tc>
        <w:tc>
          <w:tcPr>
            <w:tcW w:w="2585" w:type="dxa"/>
            <w:gridSpan w:val="2"/>
          </w:tcPr>
          <w:p w14:paraId="7B63D178" w14:textId="77777777" w:rsidR="00B275D8" w:rsidRDefault="00B275D8" w:rsidP="00B275D8">
            <w:pPr>
              <w:bidi/>
              <w:rPr>
                <w:rFonts w:cstheme="majorBidi"/>
                <w:sz w:val="24"/>
                <w:szCs w:val="24"/>
                <w:rtl/>
              </w:rPr>
            </w:pPr>
          </w:p>
          <w:p w14:paraId="3F67D218" w14:textId="77777777" w:rsidR="00B275D8" w:rsidRDefault="00B275D8" w:rsidP="00B275D8">
            <w:pPr>
              <w:bidi/>
              <w:rPr>
                <w:rFonts w:cstheme="majorBidi"/>
                <w:sz w:val="24"/>
                <w:szCs w:val="24"/>
                <w:rtl/>
              </w:rPr>
            </w:pPr>
          </w:p>
          <w:p w14:paraId="0CF3B2F8" w14:textId="77777777" w:rsidR="00B275D8" w:rsidRDefault="00B275D8" w:rsidP="00B275D8">
            <w:pPr>
              <w:bidi/>
              <w:rPr>
                <w:rFonts w:cstheme="majorBidi"/>
                <w:sz w:val="24"/>
                <w:szCs w:val="24"/>
                <w:rtl/>
              </w:rPr>
            </w:pPr>
          </w:p>
          <w:p w14:paraId="7C259C2C" w14:textId="77777777" w:rsidR="00B275D8" w:rsidRDefault="00B275D8" w:rsidP="00B275D8">
            <w:pPr>
              <w:bidi/>
              <w:rPr>
                <w:rFonts w:cstheme="majorBidi"/>
                <w:sz w:val="24"/>
                <w:szCs w:val="24"/>
                <w:rtl/>
              </w:rPr>
            </w:pPr>
          </w:p>
          <w:p w14:paraId="49E53A25" w14:textId="77777777" w:rsidR="00B275D8" w:rsidRPr="00FA11A8" w:rsidRDefault="00B275D8" w:rsidP="00B275D8">
            <w:pPr>
              <w:bidi/>
              <w:rPr>
                <w:rFonts w:cstheme="majorBidi"/>
                <w:sz w:val="24"/>
                <w:szCs w:val="24"/>
                <w:rtl/>
              </w:rPr>
            </w:pPr>
          </w:p>
        </w:tc>
      </w:tr>
      <w:tr w:rsidR="00B275D8" w:rsidRPr="00FA11A8" w14:paraId="0C5677BB" w14:textId="77777777" w:rsidTr="00AA3B36">
        <w:trPr>
          <w:trHeight w:val="630"/>
        </w:trPr>
        <w:tc>
          <w:tcPr>
            <w:tcW w:w="1736" w:type="dxa"/>
            <w:gridSpan w:val="2"/>
          </w:tcPr>
          <w:p w14:paraId="3525F916" w14:textId="77777777" w:rsidR="00B275D8" w:rsidRPr="00517634" w:rsidRDefault="00B275D8" w:rsidP="00B275D8">
            <w:pPr>
              <w:bidi/>
              <w:spacing w:after="0" w:line="240" w:lineRule="auto"/>
              <w:ind w:left="84"/>
              <w:rPr>
                <w:rFonts w:cstheme="majorBidi"/>
                <w:b w:val="0"/>
                <w:bCs/>
                <w:color w:val="00B050"/>
                <w:sz w:val="24"/>
                <w:szCs w:val="24"/>
                <w:rtl/>
              </w:rPr>
            </w:pPr>
          </w:p>
          <w:p w14:paraId="0CD17F43" w14:textId="43BD3F99" w:rsidR="00B275D8" w:rsidRPr="00517634" w:rsidRDefault="00B275D8" w:rsidP="00B275D8">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rPr>
              <w:t>الجزء الثاني</w:t>
            </w:r>
          </w:p>
        </w:tc>
        <w:tc>
          <w:tcPr>
            <w:tcW w:w="2762" w:type="dxa"/>
            <w:gridSpan w:val="2"/>
          </w:tcPr>
          <w:p w14:paraId="5C0BDEA4"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م1</w:t>
            </w:r>
          </w:p>
        </w:tc>
        <w:tc>
          <w:tcPr>
            <w:tcW w:w="2688" w:type="dxa"/>
            <w:gridSpan w:val="2"/>
          </w:tcPr>
          <w:p w14:paraId="4E692759"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م2</w:t>
            </w:r>
          </w:p>
        </w:tc>
        <w:tc>
          <w:tcPr>
            <w:tcW w:w="2688" w:type="dxa"/>
            <w:gridSpan w:val="3"/>
          </w:tcPr>
          <w:p w14:paraId="33175F25"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م3</w:t>
            </w:r>
          </w:p>
        </w:tc>
        <w:tc>
          <w:tcPr>
            <w:tcW w:w="2688" w:type="dxa"/>
            <w:gridSpan w:val="3"/>
          </w:tcPr>
          <w:p w14:paraId="22A9D1CE"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م4</w:t>
            </w:r>
          </w:p>
        </w:tc>
        <w:tc>
          <w:tcPr>
            <w:tcW w:w="2691" w:type="dxa"/>
            <w:gridSpan w:val="3"/>
          </w:tcPr>
          <w:p w14:paraId="67E28AA0"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م5</w:t>
            </w:r>
          </w:p>
        </w:tc>
        <w:tc>
          <w:tcPr>
            <w:tcW w:w="2692" w:type="dxa"/>
            <w:gridSpan w:val="3"/>
          </w:tcPr>
          <w:p w14:paraId="78ECFE34" w14:textId="77777777" w:rsidR="00B275D8" w:rsidRPr="00FA11A8" w:rsidRDefault="00B275D8" w:rsidP="00B275D8">
            <w:pPr>
              <w:bidi/>
              <w:spacing w:after="0"/>
              <w:jc w:val="center"/>
              <w:rPr>
                <w:rFonts w:cstheme="majorBidi"/>
                <w:sz w:val="32"/>
                <w:szCs w:val="32"/>
                <w:rtl/>
              </w:rPr>
            </w:pPr>
            <w:r w:rsidRPr="00FA11A8">
              <w:rPr>
                <w:rFonts w:cstheme="majorBidi"/>
                <w:sz w:val="32"/>
                <w:szCs w:val="32"/>
                <w:rtl/>
              </w:rPr>
              <w:t>م6</w:t>
            </w:r>
          </w:p>
        </w:tc>
        <w:tc>
          <w:tcPr>
            <w:tcW w:w="5276" w:type="dxa"/>
            <w:gridSpan w:val="5"/>
            <w:vMerge w:val="restart"/>
          </w:tcPr>
          <w:p w14:paraId="3B99152F" w14:textId="77777777" w:rsidR="00FA629E" w:rsidRDefault="00FA629E" w:rsidP="00FA629E">
            <w:pPr>
              <w:pStyle w:val="NormalWeb"/>
              <w:bidi/>
              <w:rPr>
                <w:rFonts w:asciiTheme="minorBidi" w:hAnsiTheme="minorBidi" w:cstheme="minorBidi"/>
                <w:b/>
                <w:bCs/>
                <w:color w:val="0070C0"/>
                <w:sz w:val="28"/>
                <w:szCs w:val="28"/>
                <w:rtl/>
                <w:lang w:bidi="ar-QA"/>
              </w:rPr>
            </w:pPr>
          </w:p>
          <w:p w14:paraId="61E57D4E" w14:textId="77777777" w:rsidR="00FA629E" w:rsidRDefault="00FA629E" w:rsidP="00FA629E">
            <w:pPr>
              <w:pStyle w:val="NormalWeb"/>
              <w:bidi/>
              <w:rPr>
                <w:rFonts w:asciiTheme="minorBidi" w:hAnsiTheme="minorBidi" w:cstheme="minorBidi"/>
                <w:b/>
                <w:bCs/>
                <w:color w:val="0070C0"/>
                <w:sz w:val="28"/>
                <w:szCs w:val="28"/>
                <w:rtl/>
                <w:lang w:bidi="ar-QA"/>
              </w:rPr>
            </w:pPr>
          </w:p>
          <w:p w14:paraId="2747BC1F" w14:textId="77777777" w:rsidR="00FA629E" w:rsidRDefault="00FA629E" w:rsidP="00FA629E">
            <w:pPr>
              <w:pStyle w:val="NormalWeb"/>
              <w:bidi/>
              <w:rPr>
                <w:rFonts w:asciiTheme="minorBidi" w:hAnsiTheme="minorBidi" w:cstheme="minorBidi"/>
                <w:b/>
                <w:bCs/>
                <w:color w:val="0070C0"/>
                <w:sz w:val="28"/>
                <w:szCs w:val="28"/>
                <w:rtl/>
                <w:lang w:bidi="ar-QA"/>
              </w:rPr>
            </w:pPr>
          </w:p>
          <w:p w14:paraId="73624AAB" w14:textId="3C0502C3" w:rsidR="00FA629E" w:rsidRPr="00FA629E" w:rsidRDefault="00FA629E" w:rsidP="00FA629E">
            <w:pPr>
              <w:pStyle w:val="NormalWeb"/>
              <w:bidi/>
              <w:rPr>
                <w:rFonts w:asciiTheme="minorBidi" w:hAnsiTheme="minorBidi" w:cstheme="minorBidi" w:hint="cs"/>
                <w:b/>
                <w:bCs/>
                <w:color w:val="0070C0"/>
                <w:sz w:val="28"/>
                <w:szCs w:val="28"/>
                <w:rtl/>
                <w:lang w:bidi="ar-QA"/>
              </w:rPr>
            </w:pPr>
            <w:r w:rsidRPr="00FA629E">
              <w:rPr>
                <w:rFonts w:asciiTheme="minorBidi" w:hAnsiTheme="minorBidi" w:cstheme="minorBidi" w:hint="cs"/>
                <w:b/>
                <w:bCs/>
                <w:color w:val="0070C0"/>
                <w:sz w:val="28"/>
                <w:szCs w:val="28"/>
                <w:rtl/>
                <w:lang w:bidi="ar-QA"/>
              </w:rPr>
              <w:t>ملخص:</w:t>
            </w:r>
          </w:p>
          <w:p w14:paraId="62006031" w14:textId="7436BFA0" w:rsidR="00FA629E" w:rsidRPr="00FA629E" w:rsidRDefault="00FA629E" w:rsidP="00FA629E">
            <w:pPr>
              <w:pStyle w:val="NormalWeb"/>
              <w:numPr>
                <w:ilvl w:val="0"/>
                <w:numId w:val="13"/>
              </w:numPr>
              <w:bidi/>
              <w:rPr>
                <w:rFonts w:asciiTheme="minorBidi" w:hAnsiTheme="minorBidi" w:cstheme="minorBidi"/>
                <w:color w:val="0070C0"/>
                <w:sz w:val="28"/>
                <w:szCs w:val="28"/>
              </w:rPr>
            </w:pPr>
            <w:r w:rsidRPr="00FA629E">
              <w:rPr>
                <w:rFonts w:asciiTheme="minorBidi" w:hAnsiTheme="minorBidi" w:cstheme="minorBidi"/>
                <w:color w:val="0070C0"/>
                <w:sz w:val="28"/>
                <w:szCs w:val="28"/>
                <w:rtl/>
              </w:rPr>
              <w:t xml:space="preserve">البدء مبكرًا من </w:t>
            </w:r>
            <w:r w:rsidRPr="00FA629E">
              <w:rPr>
                <w:rStyle w:val="Strong"/>
                <w:rFonts w:asciiTheme="minorBidi" w:eastAsiaTheme="majorEastAsia" w:hAnsiTheme="minorBidi" w:cstheme="minorBidi"/>
                <w:color w:val="0070C0"/>
                <w:sz w:val="28"/>
                <w:szCs w:val="28"/>
                <w:rtl/>
              </w:rPr>
              <w:t>المدارس</w:t>
            </w:r>
            <w:r w:rsidRPr="00FA629E">
              <w:rPr>
                <w:rFonts w:asciiTheme="minorBidi" w:hAnsiTheme="minorBidi" w:cstheme="minorBidi"/>
                <w:color w:val="0070C0"/>
                <w:sz w:val="28"/>
                <w:szCs w:val="28"/>
                <w:rtl/>
              </w:rPr>
              <w:t xml:space="preserve"> عبر مناهج تعزز الحياة الطيبة وبناء جيل قادر على اتخاذ القرار</w:t>
            </w:r>
            <w:r w:rsidRPr="00FA629E">
              <w:rPr>
                <w:rFonts w:asciiTheme="minorBidi" w:hAnsiTheme="minorBidi" w:cstheme="minorBidi"/>
                <w:color w:val="0070C0"/>
                <w:sz w:val="28"/>
                <w:szCs w:val="28"/>
              </w:rPr>
              <w:t>.</w:t>
            </w:r>
          </w:p>
          <w:p w14:paraId="43771E74" w14:textId="7D001EF8" w:rsidR="00FA629E" w:rsidRPr="00FA629E" w:rsidRDefault="00FA629E" w:rsidP="00FA629E">
            <w:pPr>
              <w:pStyle w:val="NormalWeb"/>
              <w:numPr>
                <w:ilvl w:val="0"/>
                <w:numId w:val="13"/>
              </w:numPr>
              <w:bidi/>
              <w:rPr>
                <w:rFonts w:asciiTheme="minorBidi" w:hAnsiTheme="minorBidi" w:cstheme="minorBidi"/>
                <w:color w:val="0070C0"/>
                <w:sz w:val="28"/>
                <w:szCs w:val="28"/>
              </w:rPr>
            </w:pPr>
            <w:r w:rsidRPr="00FA629E">
              <w:rPr>
                <w:rStyle w:val="Strong"/>
                <w:rFonts w:asciiTheme="minorBidi" w:eastAsiaTheme="majorEastAsia" w:hAnsiTheme="minorBidi" w:cstheme="minorBidi"/>
                <w:color w:val="0070C0"/>
                <w:sz w:val="28"/>
                <w:szCs w:val="28"/>
                <w:rtl/>
              </w:rPr>
              <w:t xml:space="preserve">الاهتمام </w:t>
            </w:r>
            <w:r>
              <w:rPr>
                <w:rStyle w:val="Strong"/>
                <w:rFonts w:asciiTheme="minorBidi" w:eastAsiaTheme="majorEastAsia" w:hAnsiTheme="minorBidi" w:cstheme="minorBidi" w:hint="cs"/>
                <w:color w:val="0070C0"/>
                <w:sz w:val="28"/>
                <w:szCs w:val="28"/>
                <w:rtl/>
              </w:rPr>
              <w:t>بالحياة الطيبة ل</w:t>
            </w:r>
            <w:r w:rsidRPr="00FA629E">
              <w:rPr>
                <w:rStyle w:val="Strong"/>
                <w:rFonts w:asciiTheme="minorBidi" w:eastAsiaTheme="majorEastAsia" w:hAnsiTheme="minorBidi" w:cstheme="minorBidi"/>
                <w:color w:val="0070C0"/>
                <w:sz w:val="28"/>
                <w:szCs w:val="28"/>
                <w:rtl/>
              </w:rPr>
              <w:t>لموظفين</w:t>
            </w:r>
            <w:r w:rsidRPr="00FA629E">
              <w:rPr>
                <w:rFonts w:asciiTheme="minorBidi" w:hAnsiTheme="minorBidi" w:cstheme="minorBidi"/>
                <w:color w:val="0070C0"/>
                <w:sz w:val="28"/>
                <w:szCs w:val="28"/>
                <w:rtl/>
              </w:rPr>
              <w:t xml:space="preserve"> كأولوية، لأن فاقد الشيء لا يعطيه</w:t>
            </w:r>
            <w:r w:rsidRPr="00FA629E">
              <w:rPr>
                <w:rFonts w:asciiTheme="minorBidi" w:hAnsiTheme="minorBidi" w:cstheme="minorBidi"/>
                <w:color w:val="0070C0"/>
                <w:sz w:val="28"/>
                <w:szCs w:val="28"/>
              </w:rPr>
              <w:t>.</w:t>
            </w:r>
          </w:p>
          <w:p w14:paraId="4BD81C23" w14:textId="5B76442B" w:rsidR="00FA629E" w:rsidRPr="00FA629E" w:rsidRDefault="00FA629E" w:rsidP="00FA629E">
            <w:pPr>
              <w:pStyle w:val="NormalWeb"/>
              <w:numPr>
                <w:ilvl w:val="0"/>
                <w:numId w:val="13"/>
              </w:numPr>
              <w:bidi/>
              <w:rPr>
                <w:rFonts w:asciiTheme="minorBidi" w:hAnsiTheme="minorBidi" w:cstheme="minorBidi"/>
                <w:color w:val="0070C0"/>
                <w:sz w:val="28"/>
                <w:szCs w:val="28"/>
              </w:rPr>
            </w:pPr>
            <w:r w:rsidRPr="00FA629E">
              <w:rPr>
                <w:rFonts w:asciiTheme="minorBidi" w:hAnsiTheme="minorBidi" w:cstheme="minorBidi"/>
                <w:color w:val="0070C0"/>
                <w:sz w:val="28"/>
                <w:szCs w:val="28"/>
                <w:rtl/>
              </w:rPr>
              <w:t xml:space="preserve">إعادة النظر في </w:t>
            </w:r>
            <w:r w:rsidRPr="00FA629E">
              <w:rPr>
                <w:rStyle w:val="Strong"/>
                <w:rFonts w:asciiTheme="minorBidi" w:eastAsiaTheme="majorEastAsia" w:hAnsiTheme="minorBidi" w:cstheme="minorBidi"/>
                <w:color w:val="0070C0"/>
                <w:sz w:val="28"/>
                <w:szCs w:val="28"/>
                <w:rtl/>
              </w:rPr>
              <w:t>نظام الترقيات</w:t>
            </w:r>
            <w:r w:rsidRPr="00FA629E">
              <w:rPr>
                <w:rFonts w:asciiTheme="minorBidi" w:hAnsiTheme="minorBidi" w:cstheme="minorBidi"/>
                <w:color w:val="0070C0"/>
                <w:sz w:val="28"/>
                <w:szCs w:val="28"/>
                <w:rtl/>
              </w:rPr>
              <w:t xml:space="preserve"> لضمان العدالة والتحفيز</w:t>
            </w:r>
            <w:r w:rsidRPr="00FA629E">
              <w:rPr>
                <w:rFonts w:asciiTheme="minorBidi" w:hAnsiTheme="minorBidi" w:cstheme="minorBidi"/>
                <w:color w:val="0070C0"/>
                <w:sz w:val="28"/>
                <w:szCs w:val="28"/>
              </w:rPr>
              <w:t>.</w:t>
            </w:r>
          </w:p>
          <w:p w14:paraId="3CBC35F2" w14:textId="63220D8B" w:rsidR="00FA629E" w:rsidRPr="00FA629E" w:rsidRDefault="00FA629E" w:rsidP="00FA629E">
            <w:pPr>
              <w:pStyle w:val="NormalWeb"/>
              <w:numPr>
                <w:ilvl w:val="0"/>
                <w:numId w:val="13"/>
              </w:numPr>
              <w:bidi/>
              <w:rPr>
                <w:rFonts w:asciiTheme="minorBidi" w:hAnsiTheme="minorBidi" w:cstheme="minorBidi"/>
                <w:color w:val="0070C0"/>
                <w:sz w:val="28"/>
                <w:szCs w:val="28"/>
              </w:rPr>
            </w:pPr>
            <w:r w:rsidRPr="00FA629E">
              <w:rPr>
                <w:rFonts w:asciiTheme="minorBidi" w:hAnsiTheme="minorBidi" w:cstheme="minorBidi"/>
                <w:color w:val="0070C0"/>
                <w:sz w:val="28"/>
                <w:szCs w:val="28"/>
                <w:rtl/>
              </w:rPr>
              <w:t xml:space="preserve">تقديم </w:t>
            </w:r>
            <w:r w:rsidRPr="00FA629E">
              <w:rPr>
                <w:rStyle w:val="Strong"/>
                <w:rFonts w:asciiTheme="minorBidi" w:eastAsiaTheme="majorEastAsia" w:hAnsiTheme="minorBidi" w:cstheme="minorBidi"/>
                <w:color w:val="0070C0"/>
                <w:sz w:val="28"/>
                <w:szCs w:val="28"/>
                <w:rtl/>
              </w:rPr>
              <w:t>حوافز ملموسة</w:t>
            </w:r>
            <w:r w:rsidRPr="00FA629E">
              <w:rPr>
                <w:rFonts w:asciiTheme="minorBidi" w:hAnsiTheme="minorBidi" w:cstheme="minorBidi"/>
                <w:color w:val="0070C0"/>
                <w:sz w:val="28"/>
                <w:szCs w:val="28"/>
                <w:rtl/>
              </w:rPr>
              <w:t xml:space="preserve"> لمقدمي الرعاية الصحية</w:t>
            </w:r>
            <w:r w:rsidRPr="00FA629E">
              <w:rPr>
                <w:rFonts w:asciiTheme="minorBidi" w:hAnsiTheme="minorBidi" w:cstheme="minorBidi"/>
                <w:color w:val="0070C0"/>
                <w:sz w:val="28"/>
                <w:szCs w:val="28"/>
              </w:rPr>
              <w:t xml:space="preserve"> (</w:t>
            </w:r>
            <w:r w:rsidRPr="00FA629E">
              <w:rPr>
                <w:rFonts w:asciiTheme="minorBidi" w:hAnsiTheme="minorBidi" w:cstheme="minorBidi"/>
                <w:color w:val="0070C0"/>
                <w:sz w:val="28"/>
                <w:szCs w:val="28"/>
                <w:rtl/>
              </w:rPr>
              <w:t>مثل</w:t>
            </w:r>
            <w:r w:rsidRPr="00FA629E">
              <w:rPr>
                <w:rFonts w:asciiTheme="minorBidi" w:hAnsiTheme="minorBidi" w:cstheme="minorBidi"/>
                <w:color w:val="0070C0"/>
                <w:sz w:val="28"/>
                <w:szCs w:val="28"/>
              </w:rPr>
              <w:t xml:space="preserve"> vouchers) </w:t>
            </w:r>
            <w:r w:rsidRPr="00FA629E">
              <w:rPr>
                <w:rFonts w:asciiTheme="minorBidi" w:hAnsiTheme="minorBidi" w:cstheme="minorBidi"/>
                <w:color w:val="0070C0"/>
                <w:sz w:val="28"/>
                <w:szCs w:val="28"/>
                <w:rtl/>
              </w:rPr>
              <w:t>كتشجيع ودعم معنوي</w:t>
            </w:r>
            <w:r w:rsidRPr="00FA629E">
              <w:rPr>
                <w:rFonts w:asciiTheme="minorBidi" w:hAnsiTheme="minorBidi" w:cstheme="minorBidi"/>
                <w:color w:val="0070C0"/>
                <w:sz w:val="28"/>
                <w:szCs w:val="28"/>
              </w:rPr>
              <w:t>.</w:t>
            </w:r>
          </w:p>
          <w:p w14:paraId="1B6E467B" w14:textId="2C6E8B3A" w:rsidR="00FA629E" w:rsidRPr="00FA629E" w:rsidRDefault="00FA629E" w:rsidP="00FA629E">
            <w:pPr>
              <w:pStyle w:val="NormalWeb"/>
              <w:numPr>
                <w:ilvl w:val="0"/>
                <w:numId w:val="13"/>
              </w:numPr>
              <w:bidi/>
              <w:rPr>
                <w:rFonts w:asciiTheme="minorBidi" w:hAnsiTheme="minorBidi" w:cstheme="minorBidi"/>
                <w:color w:val="0070C0"/>
                <w:sz w:val="28"/>
                <w:szCs w:val="28"/>
              </w:rPr>
            </w:pPr>
            <w:r w:rsidRPr="00FA629E">
              <w:rPr>
                <w:rFonts w:asciiTheme="minorBidi" w:hAnsiTheme="minorBidi" w:cstheme="minorBidi"/>
                <w:color w:val="0070C0"/>
                <w:sz w:val="28"/>
                <w:szCs w:val="28"/>
                <w:rtl/>
              </w:rPr>
              <w:t xml:space="preserve">إنشاء </w:t>
            </w:r>
            <w:r w:rsidRPr="00FA629E">
              <w:rPr>
                <w:rStyle w:val="Strong"/>
                <w:rFonts w:asciiTheme="minorBidi" w:eastAsiaTheme="majorEastAsia" w:hAnsiTheme="minorBidi" w:cstheme="minorBidi"/>
                <w:color w:val="0070C0"/>
                <w:sz w:val="28"/>
                <w:szCs w:val="28"/>
                <w:rtl/>
              </w:rPr>
              <w:t>مراكز</w:t>
            </w:r>
            <w:r w:rsidRPr="00FA629E">
              <w:rPr>
                <w:rStyle w:val="Strong"/>
                <w:rFonts w:asciiTheme="minorBidi" w:eastAsiaTheme="majorEastAsia" w:hAnsiTheme="minorBidi" w:cstheme="minorBidi"/>
                <w:color w:val="0070C0"/>
                <w:sz w:val="28"/>
                <w:szCs w:val="28"/>
              </w:rPr>
              <w:t xml:space="preserve"> Wellbeing</w:t>
            </w:r>
            <w:r w:rsidRPr="00FA629E">
              <w:rPr>
                <w:rFonts w:asciiTheme="minorBidi" w:hAnsiTheme="minorBidi" w:cstheme="minorBidi"/>
                <w:color w:val="0070C0"/>
                <w:sz w:val="28"/>
                <w:szCs w:val="28"/>
              </w:rPr>
              <w:t xml:space="preserve"> </w:t>
            </w:r>
            <w:r w:rsidRPr="00FA629E">
              <w:rPr>
                <w:rFonts w:asciiTheme="minorBidi" w:hAnsiTheme="minorBidi" w:cstheme="minorBidi"/>
                <w:color w:val="0070C0"/>
                <w:sz w:val="28"/>
                <w:szCs w:val="28"/>
                <w:rtl/>
              </w:rPr>
              <w:t>في مختلف المؤسسات (المستشفيات، الجامعات، المدارس)</w:t>
            </w:r>
            <w:r w:rsidRPr="00FA629E">
              <w:rPr>
                <w:rFonts w:asciiTheme="minorBidi" w:hAnsiTheme="minorBidi" w:cstheme="minorBidi"/>
                <w:color w:val="0070C0"/>
                <w:sz w:val="28"/>
                <w:szCs w:val="28"/>
              </w:rPr>
              <w:t>.</w:t>
            </w:r>
          </w:p>
          <w:p w14:paraId="70928DAF" w14:textId="27E001F8" w:rsidR="00FA629E" w:rsidRPr="00FA629E" w:rsidRDefault="00FA629E" w:rsidP="00FA629E">
            <w:pPr>
              <w:pStyle w:val="NormalWeb"/>
              <w:numPr>
                <w:ilvl w:val="0"/>
                <w:numId w:val="13"/>
              </w:numPr>
              <w:bidi/>
              <w:rPr>
                <w:rFonts w:asciiTheme="minorBidi" w:hAnsiTheme="minorBidi" w:cstheme="minorBidi"/>
                <w:color w:val="0070C0"/>
                <w:sz w:val="28"/>
                <w:szCs w:val="28"/>
              </w:rPr>
            </w:pPr>
            <w:r w:rsidRPr="00FA629E">
              <w:rPr>
                <w:rFonts w:asciiTheme="minorBidi" w:hAnsiTheme="minorBidi" w:cstheme="minorBidi"/>
                <w:color w:val="0070C0"/>
                <w:sz w:val="28"/>
                <w:szCs w:val="28"/>
                <w:rtl/>
              </w:rPr>
              <w:t xml:space="preserve">إخضاع الموظفين لـ </w:t>
            </w:r>
            <w:r w:rsidRPr="00FA629E">
              <w:rPr>
                <w:rStyle w:val="Strong"/>
                <w:rFonts w:asciiTheme="minorBidi" w:eastAsiaTheme="majorEastAsia" w:hAnsiTheme="minorBidi" w:cstheme="minorBidi"/>
                <w:color w:val="0070C0"/>
                <w:sz w:val="28"/>
                <w:szCs w:val="28"/>
                <w:rtl/>
              </w:rPr>
              <w:t>فحوصات نفسية دورية</w:t>
            </w:r>
            <w:r w:rsidRPr="00FA629E">
              <w:rPr>
                <w:rFonts w:asciiTheme="minorBidi" w:hAnsiTheme="minorBidi" w:cstheme="minorBidi"/>
                <w:color w:val="0070C0"/>
                <w:sz w:val="28"/>
                <w:szCs w:val="28"/>
                <w:rtl/>
              </w:rPr>
              <w:t xml:space="preserve"> أسوة بالفحوصات الطبية</w:t>
            </w:r>
            <w:r w:rsidRPr="00FA629E">
              <w:rPr>
                <w:rFonts w:asciiTheme="minorBidi" w:hAnsiTheme="minorBidi" w:cstheme="minorBidi"/>
                <w:color w:val="0070C0"/>
                <w:sz w:val="28"/>
                <w:szCs w:val="28"/>
              </w:rPr>
              <w:t>.</w:t>
            </w:r>
          </w:p>
          <w:p w14:paraId="41526AD6" w14:textId="171C50F2" w:rsidR="00FA629E" w:rsidRPr="00FA629E" w:rsidRDefault="00FA629E" w:rsidP="00FA629E">
            <w:pPr>
              <w:pStyle w:val="NormalWeb"/>
              <w:numPr>
                <w:ilvl w:val="0"/>
                <w:numId w:val="13"/>
              </w:numPr>
              <w:bidi/>
              <w:rPr>
                <w:rFonts w:asciiTheme="minorBidi" w:hAnsiTheme="minorBidi" w:cstheme="minorBidi"/>
                <w:color w:val="0070C0"/>
                <w:sz w:val="28"/>
                <w:szCs w:val="28"/>
              </w:rPr>
            </w:pPr>
            <w:r w:rsidRPr="00FA629E">
              <w:rPr>
                <w:rFonts w:asciiTheme="minorBidi" w:hAnsiTheme="minorBidi" w:cstheme="minorBidi"/>
                <w:color w:val="0070C0"/>
                <w:sz w:val="28"/>
                <w:szCs w:val="28"/>
                <w:rtl/>
              </w:rPr>
              <w:t xml:space="preserve">تطوير </w:t>
            </w:r>
            <w:r w:rsidRPr="00FA629E">
              <w:rPr>
                <w:rStyle w:val="Strong"/>
                <w:rFonts w:asciiTheme="minorBidi" w:eastAsiaTheme="majorEastAsia" w:hAnsiTheme="minorBidi" w:cstheme="minorBidi"/>
                <w:color w:val="0070C0"/>
                <w:sz w:val="28"/>
                <w:szCs w:val="28"/>
                <w:rtl/>
              </w:rPr>
              <w:t>تطبيق رقمي</w:t>
            </w:r>
            <w:r w:rsidRPr="00FA629E">
              <w:rPr>
                <w:rFonts w:asciiTheme="minorBidi" w:hAnsiTheme="minorBidi" w:cstheme="minorBidi"/>
                <w:color w:val="0070C0"/>
                <w:sz w:val="28"/>
                <w:szCs w:val="28"/>
                <w:rtl/>
              </w:rPr>
              <w:t xml:space="preserve"> لدعم </w:t>
            </w:r>
            <w:r>
              <w:rPr>
                <w:rFonts w:asciiTheme="minorBidi" w:hAnsiTheme="minorBidi" w:cstheme="minorBidi" w:hint="cs"/>
                <w:color w:val="0070C0"/>
                <w:sz w:val="28"/>
                <w:szCs w:val="28"/>
                <w:rtl/>
              </w:rPr>
              <w:t>الحياة الطيبة</w:t>
            </w:r>
            <w:r w:rsidRPr="00FA629E">
              <w:rPr>
                <w:rFonts w:asciiTheme="minorBidi" w:hAnsiTheme="minorBidi" w:cstheme="minorBidi"/>
                <w:color w:val="0070C0"/>
                <w:sz w:val="28"/>
                <w:szCs w:val="28"/>
                <w:rtl/>
              </w:rPr>
              <w:t xml:space="preserve"> مشابه </w:t>
            </w:r>
            <w:proofErr w:type="gramStart"/>
            <w:r w:rsidRPr="00FA629E">
              <w:rPr>
                <w:rFonts w:asciiTheme="minorBidi" w:hAnsiTheme="minorBidi" w:cstheme="minorBidi"/>
                <w:color w:val="0070C0"/>
                <w:sz w:val="28"/>
                <w:szCs w:val="28"/>
                <w:rtl/>
              </w:rPr>
              <w:t>لتجربة</w:t>
            </w:r>
            <w:r w:rsidRPr="00FA629E">
              <w:rPr>
                <w:rFonts w:asciiTheme="minorBidi" w:hAnsiTheme="minorBidi" w:cstheme="minorBidi"/>
                <w:color w:val="0070C0"/>
                <w:sz w:val="28"/>
                <w:szCs w:val="28"/>
              </w:rPr>
              <w:t xml:space="preserve"> </w:t>
            </w:r>
            <w:r>
              <w:rPr>
                <w:rFonts w:asciiTheme="minorBidi" w:hAnsiTheme="minorBidi" w:cstheme="minorBidi" w:hint="cs"/>
                <w:color w:val="0070C0"/>
                <w:sz w:val="28"/>
                <w:szCs w:val="28"/>
                <w:rtl/>
              </w:rPr>
              <w:t xml:space="preserve"> </w:t>
            </w:r>
            <w:proofErr w:type="spellStart"/>
            <w:r w:rsidRPr="00FA629E">
              <w:rPr>
                <w:rFonts w:asciiTheme="minorBidi" w:hAnsiTheme="minorBidi" w:cstheme="minorBidi"/>
                <w:color w:val="0070C0"/>
                <w:sz w:val="28"/>
                <w:szCs w:val="28"/>
              </w:rPr>
              <w:t>YouthNet</w:t>
            </w:r>
            <w:proofErr w:type="spellEnd"/>
            <w:proofErr w:type="gramEnd"/>
            <w:r w:rsidRPr="00FA629E">
              <w:rPr>
                <w:rFonts w:asciiTheme="minorBidi" w:hAnsiTheme="minorBidi" w:cstheme="minorBidi"/>
                <w:color w:val="0070C0"/>
                <w:sz w:val="28"/>
                <w:szCs w:val="28"/>
              </w:rPr>
              <w:t xml:space="preserve"> </w:t>
            </w:r>
            <w:r w:rsidRPr="00FA629E">
              <w:rPr>
                <w:rFonts w:asciiTheme="minorBidi" w:hAnsiTheme="minorBidi" w:cstheme="minorBidi"/>
                <w:color w:val="0070C0"/>
                <w:sz w:val="28"/>
                <w:szCs w:val="28"/>
                <w:rtl/>
              </w:rPr>
              <w:t>في كندا</w:t>
            </w:r>
            <w:r w:rsidRPr="00FA629E">
              <w:rPr>
                <w:rFonts w:asciiTheme="minorBidi" w:hAnsiTheme="minorBidi" w:cstheme="minorBidi"/>
                <w:color w:val="0070C0"/>
                <w:sz w:val="28"/>
                <w:szCs w:val="28"/>
              </w:rPr>
              <w:t>.</w:t>
            </w:r>
          </w:p>
          <w:p w14:paraId="11D95BC0" w14:textId="54BC8167" w:rsidR="00FA629E" w:rsidRPr="00FA629E" w:rsidRDefault="00FA629E" w:rsidP="00FA629E">
            <w:pPr>
              <w:pStyle w:val="NormalWeb"/>
              <w:numPr>
                <w:ilvl w:val="0"/>
                <w:numId w:val="13"/>
              </w:numPr>
              <w:bidi/>
              <w:rPr>
                <w:rFonts w:asciiTheme="minorBidi" w:hAnsiTheme="minorBidi" w:cstheme="minorBidi"/>
                <w:color w:val="0070C0"/>
                <w:sz w:val="28"/>
                <w:szCs w:val="28"/>
              </w:rPr>
            </w:pPr>
            <w:r w:rsidRPr="00FA629E">
              <w:rPr>
                <w:rFonts w:asciiTheme="minorBidi" w:hAnsiTheme="minorBidi" w:cstheme="minorBidi"/>
                <w:color w:val="0070C0"/>
                <w:sz w:val="28"/>
                <w:szCs w:val="28"/>
                <w:rtl/>
              </w:rPr>
              <w:t xml:space="preserve">تخصيص </w:t>
            </w:r>
            <w:r w:rsidRPr="00FA629E">
              <w:rPr>
                <w:rStyle w:val="Strong"/>
                <w:rFonts w:asciiTheme="minorBidi" w:eastAsiaTheme="majorEastAsia" w:hAnsiTheme="minorBidi" w:cstheme="minorBidi"/>
                <w:color w:val="0070C0"/>
                <w:sz w:val="28"/>
                <w:szCs w:val="28"/>
                <w:rtl/>
              </w:rPr>
              <w:t>يوم تواصل سنوي</w:t>
            </w:r>
            <w:r w:rsidRPr="00FA629E">
              <w:rPr>
                <w:rFonts w:asciiTheme="minorBidi" w:hAnsiTheme="minorBidi" w:cstheme="minorBidi"/>
                <w:color w:val="0070C0"/>
                <w:sz w:val="28"/>
                <w:szCs w:val="28"/>
                <w:rtl/>
              </w:rPr>
              <w:t xml:space="preserve"> لتعزيز الحوار بين الإدارة والموظفين</w:t>
            </w:r>
            <w:r w:rsidRPr="00FA629E">
              <w:rPr>
                <w:rFonts w:asciiTheme="minorBidi" w:hAnsiTheme="minorBidi" w:cstheme="minorBidi"/>
                <w:color w:val="0070C0"/>
                <w:sz w:val="28"/>
                <w:szCs w:val="28"/>
              </w:rPr>
              <w:t>.</w:t>
            </w:r>
          </w:p>
          <w:p w14:paraId="5AA19D94" w14:textId="5EBD3FA8" w:rsidR="00FA629E" w:rsidRPr="00FA629E" w:rsidRDefault="00FA629E" w:rsidP="00FA629E">
            <w:pPr>
              <w:pStyle w:val="NormalWeb"/>
              <w:numPr>
                <w:ilvl w:val="0"/>
                <w:numId w:val="13"/>
              </w:numPr>
              <w:bidi/>
              <w:rPr>
                <w:rFonts w:asciiTheme="minorBidi" w:hAnsiTheme="minorBidi" w:cstheme="minorBidi"/>
                <w:color w:val="0070C0"/>
                <w:sz w:val="28"/>
                <w:szCs w:val="28"/>
              </w:rPr>
            </w:pPr>
            <w:r w:rsidRPr="00FA629E">
              <w:rPr>
                <w:rFonts w:asciiTheme="minorBidi" w:hAnsiTheme="minorBidi" w:cstheme="minorBidi"/>
                <w:color w:val="0070C0"/>
                <w:sz w:val="28"/>
                <w:szCs w:val="28"/>
                <w:rtl/>
              </w:rPr>
              <w:t xml:space="preserve">إعلان نتائج </w:t>
            </w:r>
            <w:r w:rsidRPr="00FA629E">
              <w:rPr>
                <w:rStyle w:val="Strong"/>
                <w:rFonts w:asciiTheme="minorBidi" w:eastAsiaTheme="majorEastAsia" w:hAnsiTheme="minorBidi" w:cstheme="minorBidi"/>
                <w:color w:val="0070C0"/>
                <w:sz w:val="28"/>
                <w:szCs w:val="28"/>
                <w:rtl/>
              </w:rPr>
              <w:t>الاستبيانات السنوية</w:t>
            </w:r>
            <w:r w:rsidRPr="00FA629E">
              <w:rPr>
                <w:rFonts w:asciiTheme="minorBidi" w:hAnsiTheme="minorBidi" w:cstheme="minorBidi"/>
                <w:color w:val="0070C0"/>
                <w:sz w:val="28"/>
                <w:szCs w:val="28"/>
                <w:rtl/>
              </w:rPr>
              <w:t xml:space="preserve"> بشفافية على شكل تقارير لمقدمي الرعاية الصحية</w:t>
            </w:r>
            <w:r w:rsidRPr="00FA629E">
              <w:rPr>
                <w:rFonts w:asciiTheme="minorBidi" w:hAnsiTheme="minorBidi" w:cstheme="minorBidi"/>
                <w:color w:val="0070C0"/>
                <w:sz w:val="28"/>
                <w:szCs w:val="28"/>
              </w:rPr>
              <w:t>.</w:t>
            </w:r>
          </w:p>
          <w:p w14:paraId="052725E3" w14:textId="1D3FF7CF" w:rsidR="00FA629E" w:rsidRPr="00FA629E" w:rsidRDefault="00FA629E" w:rsidP="00FA629E">
            <w:pPr>
              <w:pStyle w:val="NormalWeb"/>
              <w:numPr>
                <w:ilvl w:val="0"/>
                <w:numId w:val="13"/>
              </w:numPr>
              <w:bidi/>
              <w:rPr>
                <w:rFonts w:asciiTheme="minorBidi" w:hAnsiTheme="minorBidi" w:cstheme="minorBidi"/>
                <w:color w:val="0070C0"/>
                <w:sz w:val="28"/>
                <w:szCs w:val="28"/>
              </w:rPr>
            </w:pPr>
            <w:r w:rsidRPr="00FA629E">
              <w:rPr>
                <w:rFonts w:asciiTheme="minorBidi" w:hAnsiTheme="minorBidi" w:cstheme="minorBidi"/>
                <w:color w:val="0070C0"/>
                <w:sz w:val="28"/>
                <w:szCs w:val="28"/>
                <w:rtl/>
              </w:rPr>
              <w:t xml:space="preserve">تسهيل </w:t>
            </w:r>
            <w:r w:rsidRPr="00FA629E">
              <w:rPr>
                <w:rStyle w:val="Strong"/>
                <w:rFonts w:asciiTheme="minorBidi" w:eastAsiaTheme="majorEastAsia" w:hAnsiTheme="minorBidi" w:cstheme="minorBidi"/>
                <w:color w:val="0070C0"/>
                <w:sz w:val="28"/>
                <w:szCs w:val="28"/>
                <w:rtl/>
              </w:rPr>
              <w:t>الوصول المباشر للقيادات</w:t>
            </w:r>
            <w:r w:rsidRPr="00FA629E">
              <w:rPr>
                <w:rFonts w:asciiTheme="minorBidi" w:hAnsiTheme="minorBidi" w:cstheme="minorBidi"/>
                <w:color w:val="0070C0"/>
                <w:sz w:val="28"/>
                <w:szCs w:val="28"/>
                <w:rtl/>
              </w:rPr>
              <w:t xml:space="preserve"> وصنّاع القرار</w:t>
            </w:r>
            <w:r w:rsidRPr="00FA629E">
              <w:rPr>
                <w:rFonts w:asciiTheme="minorBidi" w:hAnsiTheme="minorBidi" w:cstheme="minorBidi"/>
                <w:color w:val="0070C0"/>
                <w:sz w:val="28"/>
                <w:szCs w:val="28"/>
              </w:rPr>
              <w:t>.</w:t>
            </w:r>
          </w:p>
          <w:p w14:paraId="49E53740" w14:textId="3A1289A1" w:rsidR="00FA629E" w:rsidRPr="00FA629E" w:rsidRDefault="00FA629E" w:rsidP="00FA629E">
            <w:pPr>
              <w:pStyle w:val="NormalWeb"/>
              <w:numPr>
                <w:ilvl w:val="0"/>
                <w:numId w:val="13"/>
              </w:numPr>
              <w:bidi/>
              <w:rPr>
                <w:rFonts w:asciiTheme="minorBidi" w:hAnsiTheme="minorBidi" w:cstheme="minorBidi"/>
                <w:color w:val="0070C0"/>
                <w:sz w:val="28"/>
                <w:szCs w:val="28"/>
              </w:rPr>
            </w:pPr>
            <w:r w:rsidRPr="00FA629E">
              <w:rPr>
                <w:rFonts w:asciiTheme="minorBidi" w:hAnsiTheme="minorBidi" w:cstheme="minorBidi"/>
                <w:color w:val="0070C0"/>
                <w:sz w:val="28"/>
                <w:szCs w:val="28"/>
                <w:rtl/>
              </w:rPr>
              <w:t xml:space="preserve">إنشاء </w:t>
            </w:r>
            <w:r w:rsidRPr="00FA629E">
              <w:rPr>
                <w:rStyle w:val="Strong"/>
                <w:rFonts w:asciiTheme="minorBidi" w:eastAsiaTheme="majorEastAsia" w:hAnsiTheme="minorBidi" w:cstheme="minorBidi"/>
                <w:color w:val="0070C0"/>
                <w:sz w:val="28"/>
                <w:szCs w:val="28"/>
                <w:rtl/>
              </w:rPr>
              <w:t>نظام دعم خاص بالموظفين الجدد</w:t>
            </w:r>
            <w:r w:rsidRPr="00FA629E">
              <w:rPr>
                <w:rFonts w:asciiTheme="minorBidi" w:hAnsiTheme="minorBidi" w:cstheme="minorBidi"/>
                <w:color w:val="0070C0"/>
                <w:sz w:val="28"/>
                <w:szCs w:val="28"/>
                <w:rtl/>
              </w:rPr>
              <w:t xml:space="preserve"> على مستوى الأقسام وليس المؤسسة ككل</w:t>
            </w:r>
            <w:r w:rsidRPr="00FA629E">
              <w:rPr>
                <w:rFonts w:asciiTheme="minorBidi" w:hAnsiTheme="minorBidi" w:cstheme="minorBidi"/>
                <w:color w:val="0070C0"/>
                <w:sz w:val="28"/>
                <w:szCs w:val="28"/>
              </w:rPr>
              <w:t>.</w:t>
            </w:r>
          </w:p>
          <w:p w14:paraId="720386C7" w14:textId="79231493" w:rsidR="00B275D8" w:rsidRPr="00FA629E" w:rsidRDefault="00B275D8" w:rsidP="00B275D8">
            <w:pPr>
              <w:bidi/>
              <w:spacing w:after="0"/>
              <w:jc w:val="center"/>
              <w:rPr>
                <w:rFonts w:cstheme="majorBidi"/>
                <w:sz w:val="32"/>
                <w:szCs w:val="32"/>
                <w:rtl/>
              </w:rPr>
            </w:pPr>
          </w:p>
        </w:tc>
      </w:tr>
      <w:tr w:rsidR="00B275D8" w:rsidRPr="00FA11A8" w14:paraId="7E243AE4" w14:textId="77777777" w:rsidTr="00AA3B36">
        <w:trPr>
          <w:trHeight w:val="12968"/>
        </w:trPr>
        <w:tc>
          <w:tcPr>
            <w:tcW w:w="1736" w:type="dxa"/>
            <w:gridSpan w:val="2"/>
          </w:tcPr>
          <w:p w14:paraId="400A0189" w14:textId="6856BB6E" w:rsidR="00B275D8" w:rsidRDefault="00B275D8" w:rsidP="00B275D8">
            <w:pPr>
              <w:bidi/>
              <w:ind w:left="84"/>
              <w:jc w:val="both"/>
              <w:rPr>
                <w:rFonts w:cs="Times New Roman"/>
                <w:b w:val="0"/>
                <w:bCs/>
                <w:color w:val="000000" w:themeColor="text1"/>
                <w:sz w:val="24"/>
                <w:szCs w:val="24"/>
                <w:rtl/>
              </w:rPr>
            </w:pPr>
            <w:r>
              <w:rPr>
                <w:rFonts w:cstheme="majorBidi" w:hint="cs"/>
                <w:b w:val="0"/>
                <w:bCs/>
                <w:color w:val="000000" w:themeColor="text1"/>
                <w:sz w:val="24"/>
                <w:szCs w:val="24"/>
                <w:rtl/>
              </w:rPr>
              <w:t xml:space="preserve">3- </w:t>
            </w:r>
            <w:r w:rsidRPr="00E97C38">
              <w:rPr>
                <w:rFonts w:cs="Times New Roman"/>
                <w:b w:val="0"/>
                <w:bCs/>
                <w:color w:val="000000" w:themeColor="text1"/>
                <w:sz w:val="24"/>
                <w:szCs w:val="24"/>
                <w:rtl/>
              </w:rPr>
              <w:t>ما هي اقتراحاتكم العملية لطرق دمج ركائز الحياة الطيبة لتحسين خدمات الرعاية الصحية</w:t>
            </w:r>
            <w:r w:rsidRPr="004E5E85">
              <w:rPr>
                <w:rFonts w:cs="Times New Roman"/>
                <w:b w:val="0"/>
                <w:bCs/>
                <w:color w:val="000000" w:themeColor="text1"/>
                <w:sz w:val="24"/>
                <w:szCs w:val="24"/>
                <w:rtl/>
              </w:rPr>
              <w:t>؟</w:t>
            </w:r>
          </w:p>
          <w:p w14:paraId="5C6A5BCE" w14:textId="77777777" w:rsidR="00B275D8" w:rsidRDefault="00B275D8" w:rsidP="00B275D8">
            <w:pPr>
              <w:bidi/>
              <w:ind w:left="84"/>
              <w:jc w:val="both"/>
              <w:rPr>
                <w:rFonts w:cs="Times New Roman"/>
                <w:b w:val="0"/>
                <w:bCs/>
                <w:color w:val="000000" w:themeColor="text1"/>
                <w:sz w:val="24"/>
                <w:szCs w:val="24"/>
                <w:rtl/>
              </w:rPr>
            </w:pPr>
          </w:p>
          <w:p w14:paraId="5AE9AEB9" w14:textId="77777777" w:rsidR="00B275D8" w:rsidRDefault="00B275D8" w:rsidP="00B275D8">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C3C0916" w14:textId="51E0D3C3" w:rsidR="00B275D8" w:rsidRPr="00FA11A8" w:rsidRDefault="00B275D8" w:rsidP="00B275D8">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6725EA27" w14:textId="6AFCD69A" w:rsidR="00B275D8" w:rsidRPr="00D92598" w:rsidRDefault="007C266C" w:rsidP="00B275D8">
            <w:pPr>
              <w:bidi/>
              <w:rPr>
                <w:rFonts w:asciiTheme="minorBidi" w:hAnsiTheme="minorBidi"/>
                <w:b w:val="0"/>
                <w:bCs/>
                <w:color w:val="0B769F" w:themeColor="accent4" w:themeShade="BF"/>
                <w:sz w:val="24"/>
                <w:szCs w:val="24"/>
                <w:rtl/>
              </w:rPr>
            </w:pPr>
            <w:r w:rsidRPr="00D92598">
              <w:rPr>
                <w:rFonts w:asciiTheme="minorBidi" w:hAnsiTheme="minorBidi"/>
                <w:b w:val="0"/>
                <w:bCs/>
                <w:color w:val="0B769F" w:themeColor="accent4" w:themeShade="BF"/>
                <w:sz w:val="24"/>
                <w:szCs w:val="24"/>
                <w:rtl/>
              </w:rPr>
              <w:t xml:space="preserve">نبدأ بالمدارس بأنشاء </w:t>
            </w:r>
            <w:r w:rsidR="009A464F" w:rsidRPr="00D92598">
              <w:rPr>
                <w:rFonts w:asciiTheme="minorBidi" w:hAnsiTheme="minorBidi"/>
                <w:b w:val="0"/>
                <w:bCs/>
                <w:color w:val="0B769F" w:themeColor="accent4" w:themeShade="BF"/>
                <w:sz w:val="24"/>
                <w:szCs w:val="24"/>
                <w:rtl/>
              </w:rPr>
              <w:t xml:space="preserve">مناهج تدعم الطلبة </w:t>
            </w:r>
            <w:r w:rsidRPr="00D92598">
              <w:rPr>
                <w:rFonts w:asciiTheme="minorBidi" w:hAnsiTheme="minorBidi"/>
                <w:b w:val="0"/>
                <w:bCs/>
                <w:color w:val="0B769F" w:themeColor="accent4" w:themeShade="BF"/>
                <w:sz w:val="24"/>
                <w:szCs w:val="24"/>
                <w:rtl/>
              </w:rPr>
              <w:t xml:space="preserve">لإخراج جيل قادر على اتخاذ القرارات </w:t>
            </w:r>
          </w:p>
        </w:tc>
        <w:tc>
          <w:tcPr>
            <w:tcW w:w="2688" w:type="dxa"/>
            <w:gridSpan w:val="2"/>
          </w:tcPr>
          <w:p w14:paraId="3494C0BF" w14:textId="5F3C8F7B" w:rsidR="00B275D8" w:rsidRPr="00D92598" w:rsidRDefault="00693CD1" w:rsidP="00693CD1">
            <w:pPr>
              <w:bidi/>
              <w:jc w:val="center"/>
              <w:rPr>
                <w:rFonts w:asciiTheme="minorBidi" w:hAnsiTheme="minorBidi"/>
                <w:b w:val="0"/>
                <w:bCs/>
                <w:color w:val="0B769F" w:themeColor="accent4" w:themeShade="BF"/>
                <w:sz w:val="24"/>
                <w:szCs w:val="24"/>
                <w:rtl/>
              </w:rPr>
            </w:pPr>
            <w:r w:rsidRPr="00D92598">
              <w:rPr>
                <w:rFonts w:asciiTheme="minorBidi" w:hAnsiTheme="minorBidi"/>
                <w:b w:val="0"/>
                <w:bCs/>
                <w:color w:val="0B769F" w:themeColor="accent4" w:themeShade="BF"/>
                <w:sz w:val="24"/>
                <w:szCs w:val="24"/>
              </w:rPr>
              <w:t>-</w:t>
            </w:r>
          </w:p>
        </w:tc>
        <w:tc>
          <w:tcPr>
            <w:tcW w:w="2688" w:type="dxa"/>
            <w:gridSpan w:val="3"/>
          </w:tcPr>
          <w:p w14:paraId="5C195FF1" w14:textId="77777777" w:rsidR="00B275D8" w:rsidRPr="00D92598" w:rsidRDefault="009A464F" w:rsidP="00B275D8">
            <w:pPr>
              <w:bidi/>
              <w:rPr>
                <w:rFonts w:asciiTheme="minorBidi" w:hAnsiTheme="minorBidi"/>
                <w:b w:val="0"/>
                <w:bCs/>
                <w:color w:val="0B769F" w:themeColor="accent4" w:themeShade="BF"/>
                <w:sz w:val="24"/>
                <w:szCs w:val="24"/>
                <w:rtl/>
              </w:rPr>
            </w:pPr>
            <w:r w:rsidRPr="00D92598">
              <w:rPr>
                <w:rFonts w:asciiTheme="minorBidi" w:hAnsiTheme="minorBidi"/>
                <w:b w:val="0"/>
                <w:bCs/>
                <w:color w:val="0B769F" w:themeColor="accent4" w:themeShade="BF"/>
                <w:sz w:val="24"/>
                <w:szCs w:val="24"/>
                <w:rtl/>
              </w:rPr>
              <w:t xml:space="preserve">الاهتمام بالحياة الطيبة للموظفين لان فاقد الشيء لا يعطيه </w:t>
            </w:r>
          </w:p>
          <w:p w14:paraId="2FEB39FB" w14:textId="77777777" w:rsidR="009A464F" w:rsidRPr="00D92598" w:rsidRDefault="009A464F" w:rsidP="009A464F">
            <w:pPr>
              <w:bidi/>
              <w:rPr>
                <w:rFonts w:asciiTheme="minorBidi" w:hAnsiTheme="minorBidi"/>
                <w:b w:val="0"/>
                <w:bCs/>
                <w:color w:val="0B769F" w:themeColor="accent4" w:themeShade="BF"/>
                <w:sz w:val="24"/>
                <w:szCs w:val="24"/>
                <w:rtl/>
              </w:rPr>
            </w:pPr>
          </w:p>
          <w:p w14:paraId="02D901D7" w14:textId="48D37E18" w:rsidR="009A464F" w:rsidRPr="00D92598" w:rsidRDefault="003B25D5" w:rsidP="009A464F">
            <w:pPr>
              <w:bidi/>
              <w:rPr>
                <w:rFonts w:asciiTheme="minorBidi" w:hAnsiTheme="minorBidi"/>
                <w:b w:val="0"/>
                <w:bCs/>
                <w:color w:val="0B769F" w:themeColor="accent4" w:themeShade="BF"/>
                <w:sz w:val="24"/>
                <w:szCs w:val="24"/>
                <w:rtl/>
              </w:rPr>
            </w:pPr>
            <w:r w:rsidRPr="00D92598">
              <w:rPr>
                <w:rFonts w:asciiTheme="minorBidi" w:hAnsiTheme="minorBidi"/>
                <w:b w:val="0"/>
                <w:bCs/>
                <w:color w:val="0B769F" w:themeColor="accent4" w:themeShade="BF"/>
                <w:sz w:val="24"/>
                <w:szCs w:val="24"/>
                <w:rtl/>
              </w:rPr>
              <w:t>إعادة النظر في ال</w:t>
            </w:r>
            <w:r w:rsidR="009A464F" w:rsidRPr="00D92598">
              <w:rPr>
                <w:rFonts w:asciiTheme="minorBidi" w:hAnsiTheme="minorBidi"/>
                <w:b w:val="0"/>
                <w:bCs/>
                <w:color w:val="0B769F" w:themeColor="accent4" w:themeShade="BF"/>
                <w:sz w:val="24"/>
                <w:szCs w:val="24"/>
                <w:rtl/>
              </w:rPr>
              <w:t xml:space="preserve">ترقيات </w:t>
            </w:r>
          </w:p>
          <w:p w14:paraId="589D34F9" w14:textId="77777777" w:rsidR="009A464F" w:rsidRPr="00D92598" w:rsidRDefault="009A464F" w:rsidP="009A464F">
            <w:pPr>
              <w:bidi/>
              <w:rPr>
                <w:rFonts w:asciiTheme="minorBidi" w:hAnsiTheme="minorBidi"/>
                <w:b w:val="0"/>
                <w:bCs/>
                <w:color w:val="0B769F" w:themeColor="accent4" w:themeShade="BF"/>
                <w:sz w:val="24"/>
                <w:szCs w:val="24"/>
                <w:rtl/>
              </w:rPr>
            </w:pPr>
          </w:p>
          <w:p w14:paraId="49B32C6A" w14:textId="355BC948" w:rsidR="009A464F" w:rsidRPr="00D92598" w:rsidRDefault="009A464F" w:rsidP="009A464F">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lang w:bidi="ar-QA"/>
              </w:rPr>
              <w:t xml:space="preserve">تقديم </w:t>
            </w:r>
            <w:r w:rsidRPr="00D92598">
              <w:rPr>
                <w:rFonts w:asciiTheme="minorBidi" w:hAnsiTheme="minorBidi"/>
                <w:color w:val="0B769F" w:themeColor="accent4" w:themeShade="BF"/>
                <w:sz w:val="24"/>
                <w:szCs w:val="24"/>
                <w:lang w:bidi="ar-QA"/>
              </w:rPr>
              <w:t>voucher</w:t>
            </w:r>
            <w:r w:rsidRPr="00D92598">
              <w:rPr>
                <w:rFonts w:asciiTheme="minorBidi" w:hAnsiTheme="minorBidi"/>
                <w:b w:val="0"/>
                <w:bCs/>
                <w:color w:val="0B769F" w:themeColor="accent4" w:themeShade="BF"/>
                <w:sz w:val="24"/>
                <w:szCs w:val="24"/>
                <w:lang w:bidi="ar-QA"/>
              </w:rPr>
              <w:t xml:space="preserve"> </w:t>
            </w:r>
            <w:r w:rsidRPr="00D92598">
              <w:rPr>
                <w:rFonts w:asciiTheme="minorBidi" w:hAnsiTheme="minorBidi"/>
                <w:b w:val="0"/>
                <w:bCs/>
                <w:color w:val="0B769F" w:themeColor="accent4" w:themeShade="BF"/>
                <w:sz w:val="24"/>
                <w:szCs w:val="24"/>
                <w:rtl/>
                <w:lang w:bidi="ar-QA"/>
              </w:rPr>
              <w:t xml:space="preserve"> لموظفي الرعاية كتشجيع لهم </w:t>
            </w:r>
          </w:p>
        </w:tc>
        <w:tc>
          <w:tcPr>
            <w:tcW w:w="2688" w:type="dxa"/>
            <w:gridSpan w:val="3"/>
          </w:tcPr>
          <w:p w14:paraId="66AE3015" w14:textId="47DC1A61" w:rsidR="00E269F3" w:rsidRPr="00D92598" w:rsidRDefault="00E269F3" w:rsidP="00E269F3">
            <w:pPr>
              <w:bidi/>
              <w:rPr>
                <w:rFonts w:asciiTheme="minorBidi" w:hAnsiTheme="minorBidi"/>
                <w:color w:val="0B769F" w:themeColor="accent4" w:themeShade="BF"/>
                <w:sz w:val="24"/>
                <w:szCs w:val="24"/>
              </w:rPr>
            </w:pPr>
            <w:r w:rsidRPr="00D92598">
              <w:rPr>
                <w:rFonts w:asciiTheme="minorBidi" w:hAnsiTheme="minorBidi"/>
                <w:color w:val="0B769F" w:themeColor="accent4" w:themeShade="BF"/>
                <w:sz w:val="24"/>
                <w:szCs w:val="24"/>
              </w:rPr>
              <w:t>Wellbeing center everywhere (</w:t>
            </w:r>
            <w:r w:rsidR="003B25D5" w:rsidRPr="00D92598">
              <w:rPr>
                <w:rFonts w:asciiTheme="minorBidi" w:hAnsiTheme="minorBidi"/>
                <w:color w:val="0B769F" w:themeColor="accent4" w:themeShade="BF"/>
                <w:sz w:val="24"/>
                <w:szCs w:val="24"/>
              </w:rPr>
              <w:t>universities</w:t>
            </w:r>
            <w:r w:rsidRPr="00D92598">
              <w:rPr>
                <w:rFonts w:asciiTheme="minorBidi" w:hAnsiTheme="minorBidi"/>
                <w:color w:val="0B769F" w:themeColor="accent4" w:themeShade="BF"/>
                <w:sz w:val="24"/>
                <w:szCs w:val="24"/>
              </w:rPr>
              <w:t>, schools, hospitals</w:t>
            </w:r>
            <w:proofErr w:type="gramStart"/>
            <w:r w:rsidRPr="00D92598">
              <w:rPr>
                <w:rFonts w:asciiTheme="minorBidi" w:hAnsiTheme="minorBidi"/>
                <w:color w:val="0B769F" w:themeColor="accent4" w:themeShade="BF"/>
                <w:sz w:val="24"/>
                <w:szCs w:val="24"/>
              </w:rPr>
              <w:t>,…</w:t>
            </w:r>
            <w:proofErr w:type="gramEnd"/>
            <w:r w:rsidRPr="00D92598">
              <w:rPr>
                <w:rFonts w:asciiTheme="minorBidi" w:hAnsiTheme="minorBidi"/>
                <w:color w:val="0B769F" w:themeColor="accent4" w:themeShade="BF"/>
                <w:sz w:val="24"/>
                <w:szCs w:val="24"/>
              </w:rPr>
              <w:t>)</w:t>
            </w:r>
          </w:p>
          <w:p w14:paraId="5BED12DF" w14:textId="77777777" w:rsidR="00E269F3" w:rsidRPr="00D92598" w:rsidRDefault="00E269F3" w:rsidP="00E269F3">
            <w:pPr>
              <w:bidi/>
              <w:rPr>
                <w:rFonts w:asciiTheme="minorBidi" w:hAnsiTheme="minorBidi"/>
                <w:b w:val="0"/>
                <w:bCs/>
                <w:color w:val="0B769F" w:themeColor="accent4" w:themeShade="BF"/>
                <w:sz w:val="24"/>
                <w:szCs w:val="24"/>
                <w:rtl/>
                <w:lang w:bidi="ar-QA"/>
              </w:rPr>
            </w:pPr>
          </w:p>
          <w:p w14:paraId="1A7B9001" w14:textId="77777777" w:rsidR="00E269F3" w:rsidRPr="00D92598" w:rsidRDefault="00E269F3" w:rsidP="00E269F3">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lang w:bidi="ar-QA"/>
              </w:rPr>
              <w:t>يخضع الموظف الى فحص نفسي كما يخضع لفحص طبي</w:t>
            </w:r>
          </w:p>
          <w:p w14:paraId="4FE57ACA" w14:textId="77777777" w:rsidR="00E269F3" w:rsidRPr="00D92598" w:rsidRDefault="00E269F3" w:rsidP="00E269F3">
            <w:pPr>
              <w:bidi/>
              <w:rPr>
                <w:rFonts w:asciiTheme="minorBidi" w:hAnsiTheme="minorBidi"/>
                <w:b w:val="0"/>
                <w:bCs/>
                <w:color w:val="0B769F" w:themeColor="accent4" w:themeShade="BF"/>
                <w:sz w:val="24"/>
                <w:szCs w:val="24"/>
                <w:rtl/>
                <w:lang w:bidi="ar-QA"/>
              </w:rPr>
            </w:pPr>
          </w:p>
          <w:p w14:paraId="79BBADDB" w14:textId="115047F7" w:rsidR="00E269F3" w:rsidRPr="00D92598" w:rsidRDefault="00E269F3" w:rsidP="00E269F3">
            <w:pPr>
              <w:bidi/>
              <w:rPr>
                <w:rFonts w:asciiTheme="minorBidi" w:hAnsiTheme="minorBidi"/>
                <w:b w:val="0"/>
                <w:bCs/>
                <w:color w:val="0B769F" w:themeColor="accent4" w:themeShade="BF"/>
                <w:sz w:val="24"/>
                <w:szCs w:val="24"/>
                <w:rtl/>
                <w:lang w:bidi="ar-QA"/>
              </w:rPr>
            </w:pPr>
          </w:p>
        </w:tc>
        <w:tc>
          <w:tcPr>
            <w:tcW w:w="2691" w:type="dxa"/>
            <w:gridSpan w:val="3"/>
          </w:tcPr>
          <w:p w14:paraId="5D0EF719" w14:textId="77777777" w:rsidR="00B275D8" w:rsidRPr="00D92598" w:rsidRDefault="009A464F" w:rsidP="00B275D8">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rPr>
              <w:t xml:space="preserve">انشاء تطبيق مشابه ل </w:t>
            </w:r>
            <w:r w:rsidRPr="00D92598">
              <w:rPr>
                <w:rFonts w:asciiTheme="minorBidi" w:hAnsiTheme="minorBidi"/>
                <w:b w:val="0"/>
                <w:bCs/>
                <w:color w:val="0B769F" w:themeColor="accent4" w:themeShade="BF"/>
                <w:sz w:val="24"/>
                <w:szCs w:val="24"/>
              </w:rPr>
              <w:t>youth net</w:t>
            </w:r>
            <w:r w:rsidRPr="00D92598">
              <w:rPr>
                <w:rFonts w:asciiTheme="minorBidi" w:hAnsiTheme="minorBidi"/>
                <w:b w:val="0"/>
                <w:bCs/>
                <w:color w:val="0B769F" w:themeColor="accent4" w:themeShade="BF"/>
                <w:sz w:val="24"/>
                <w:szCs w:val="24"/>
                <w:rtl/>
                <w:lang w:bidi="ar-QA"/>
              </w:rPr>
              <w:t xml:space="preserve"> من كندا</w:t>
            </w:r>
          </w:p>
          <w:p w14:paraId="3009921C" w14:textId="2E17AB2F" w:rsidR="009A464F" w:rsidRPr="00D92598" w:rsidRDefault="009A464F" w:rsidP="009A464F">
            <w:pPr>
              <w:bidi/>
              <w:rPr>
                <w:rFonts w:asciiTheme="minorBidi" w:hAnsiTheme="minorBidi"/>
                <w:b w:val="0"/>
                <w:bCs/>
                <w:color w:val="0B769F" w:themeColor="accent4" w:themeShade="BF"/>
                <w:sz w:val="24"/>
                <w:szCs w:val="24"/>
                <w:rtl/>
                <w:lang w:bidi="ar-QA"/>
              </w:rPr>
            </w:pPr>
          </w:p>
        </w:tc>
        <w:tc>
          <w:tcPr>
            <w:tcW w:w="2692" w:type="dxa"/>
            <w:gridSpan w:val="3"/>
          </w:tcPr>
          <w:p w14:paraId="2EEDE403" w14:textId="77777777" w:rsidR="009A464F" w:rsidRPr="00D92598" w:rsidRDefault="00E269F3" w:rsidP="009A464F">
            <w:pPr>
              <w:bidi/>
              <w:rPr>
                <w:rFonts w:asciiTheme="minorBidi" w:hAnsiTheme="minorBidi"/>
                <w:color w:val="0B769F" w:themeColor="accent4" w:themeShade="BF"/>
                <w:sz w:val="24"/>
                <w:szCs w:val="24"/>
              </w:rPr>
            </w:pPr>
            <w:r w:rsidRPr="00D92598">
              <w:rPr>
                <w:rFonts w:asciiTheme="minorBidi" w:hAnsiTheme="minorBidi"/>
                <w:color w:val="0B769F" w:themeColor="accent4" w:themeShade="BF"/>
                <w:sz w:val="24"/>
                <w:szCs w:val="24"/>
              </w:rPr>
              <w:t xml:space="preserve">Communication day every year </w:t>
            </w:r>
          </w:p>
          <w:p w14:paraId="7A080E91" w14:textId="77777777" w:rsidR="009A464F" w:rsidRPr="00D92598" w:rsidRDefault="009A464F" w:rsidP="009A464F">
            <w:pPr>
              <w:bidi/>
              <w:rPr>
                <w:rFonts w:asciiTheme="minorBidi" w:hAnsiTheme="minorBidi"/>
                <w:b w:val="0"/>
                <w:bCs/>
                <w:color w:val="0B769F" w:themeColor="accent4" w:themeShade="BF"/>
                <w:sz w:val="24"/>
                <w:szCs w:val="24"/>
              </w:rPr>
            </w:pPr>
          </w:p>
          <w:p w14:paraId="6F81433B" w14:textId="77777777" w:rsidR="009A464F" w:rsidRPr="00D92598" w:rsidRDefault="009A464F" w:rsidP="009A464F">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lang w:bidi="ar-QA"/>
              </w:rPr>
              <w:t>اعلان نتائج الاستبانات السنوية على شكل تقرير لموظفي الرعاية الصحية</w:t>
            </w:r>
          </w:p>
          <w:p w14:paraId="2688C542" w14:textId="77777777" w:rsidR="009A464F" w:rsidRPr="00D92598" w:rsidRDefault="009A464F" w:rsidP="009A464F">
            <w:pPr>
              <w:bidi/>
              <w:rPr>
                <w:rFonts w:asciiTheme="minorBidi" w:hAnsiTheme="minorBidi"/>
                <w:b w:val="0"/>
                <w:bCs/>
                <w:color w:val="0B769F" w:themeColor="accent4" w:themeShade="BF"/>
                <w:sz w:val="24"/>
                <w:szCs w:val="24"/>
                <w:rtl/>
                <w:lang w:bidi="ar-QA"/>
              </w:rPr>
            </w:pPr>
          </w:p>
          <w:p w14:paraId="6D5F9C98" w14:textId="34655930" w:rsidR="009A464F" w:rsidRPr="00D92598" w:rsidRDefault="009A464F" w:rsidP="009A464F">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lang w:bidi="ar-QA"/>
              </w:rPr>
              <w:t xml:space="preserve">الوصل بشكل </w:t>
            </w:r>
            <w:r w:rsidR="003B25D5" w:rsidRPr="00D92598">
              <w:rPr>
                <w:rFonts w:asciiTheme="minorBidi" w:hAnsiTheme="minorBidi"/>
                <w:b w:val="0"/>
                <w:bCs/>
                <w:color w:val="0B769F" w:themeColor="accent4" w:themeShade="BF"/>
                <w:sz w:val="24"/>
                <w:szCs w:val="24"/>
                <w:rtl/>
                <w:lang w:bidi="ar-QA"/>
              </w:rPr>
              <w:t>أسهل</w:t>
            </w:r>
            <w:r w:rsidRPr="00D92598">
              <w:rPr>
                <w:rFonts w:asciiTheme="minorBidi" w:hAnsiTheme="minorBidi"/>
                <w:b w:val="0"/>
                <w:bCs/>
                <w:color w:val="0B769F" w:themeColor="accent4" w:themeShade="BF"/>
                <w:sz w:val="24"/>
                <w:szCs w:val="24"/>
                <w:rtl/>
                <w:lang w:bidi="ar-QA"/>
              </w:rPr>
              <w:t xml:space="preserve"> للقائد أو المسؤول </w:t>
            </w:r>
          </w:p>
          <w:p w14:paraId="2473283E" w14:textId="4469F8D9" w:rsidR="007C266C" w:rsidRPr="00D92598" w:rsidRDefault="007C266C" w:rsidP="007C266C">
            <w:pPr>
              <w:bidi/>
              <w:rPr>
                <w:rFonts w:asciiTheme="minorBidi" w:hAnsiTheme="minorBidi"/>
                <w:b w:val="0"/>
                <w:bCs/>
                <w:color w:val="0B769F" w:themeColor="accent4" w:themeShade="BF"/>
                <w:sz w:val="24"/>
                <w:szCs w:val="24"/>
                <w:rtl/>
                <w:lang w:bidi="ar-QA"/>
              </w:rPr>
            </w:pPr>
            <w:r w:rsidRPr="00D92598">
              <w:rPr>
                <w:rFonts w:asciiTheme="minorBidi" w:hAnsiTheme="minorBidi"/>
                <w:b w:val="0"/>
                <w:bCs/>
                <w:color w:val="0B769F" w:themeColor="accent4" w:themeShade="BF"/>
                <w:sz w:val="24"/>
                <w:szCs w:val="24"/>
                <w:rtl/>
                <w:lang w:bidi="ar-QA"/>
              </w:rPr>
              <w:t xml:space="preserve">نظام يدعم </w:t>
            </w:r>
            <w:r w:rsidR="003B25D5" w:rsidRPr="00D92598">
              <w:rPr>
                <w:rFonts w:asciiTheme="minorBidi" w:hAnsiTheme="minorBidi"/>
                <w:b w:val="0"/>
                <w:bCs/>
                <w:color w:val="0B769F" w:themeColor="accent4" w:themeShade="BF"/>
                <w:sz w:val="24"/>
                <w:szCs w:val="24"/>
                <w:rtl/>
                <w:lang w:bidi="ar-QA"/>
              </w:rPr>
              <w:t>الموظفين</w:t>
            </w:r>
            <w:r w:rsidRPr="00D92598">
              <w:rPr>
                <w:rFonts w:asciiTheme="minorBidi" w:hAnsiTheme="minorBidi"/>
                <w:b w:val="0"/>
                <w:bCs/>
                <w:color w:val="0B769F" w:themeColor="accent4" w:themeShade="BF"/>
                <w:sz w:val="24"/>
                <w:szCs w:val="24"/>
                <w:rtl/>
                <w:lang w:bidi="ar-QA"/>
              </w:rPr>
              <w:t xml:space="preserve"> الجدد في الرعاية الصحية يكون خاص بالقسم وليس على مستوى مؤسسة حمد </w:t>
            </w:r>
          </w:p>
          <w:p w14:paraId="7A371735" w14:textId="7F4C129E" w:rsidR="007C266C" w:rsidRPr="00D92598" w:rsidRDefault="007C266C" w:rsidP="007C266C">
            <w:pPr>
              <w:bidi/>
              <w:rPr>
                <w:rFonts w:asciiTheme="minorBidi" w:hAnsiTheme="minorBidi"/>
                <w:b w:val="0"/>
                <w:bCs/>
                <w:color w:val="0B769F" w:themeColor="accent4" w:themeShade="BF"/>
                <w:sz w:val="24"/>
                <w:szCs w:val="24"/>
                <w:rtl/>
                <w:lang w:bidi="ar-QA"/>
              </w:rPr>
            </w:pPr>
          </w:p>
        </w:tc>
        <w:tc>
          <w:tcPr>
            <w:tcW w:w="5276" w:type="dxa"/>
            <w:gridSpan w:val="5"/>
            <w:vMerge/>
          </w:tcPr>
          <w:p w14:paraId="7FCD32D6" w14:textId="10174104" w:rsidR="00B275D8" w:rsidRPr="00FA11A8" w:rsidRDefault="00B275D8" w:rsidP="00B275D8">
            <w:pPr>
              <w:bidi/>
              <w:rPr>
                <w:rFonts w:cstheme="majorBidi"/>
                <w:b w:val="0"/>
                <w:bCs/>
                <w:color w:val="0B769F" w:themeColor="accent4" w:themeShade="BF"/>
                <w:sz w:val="24"/>
                <w:szCs w:val="24"/>
                <w:rtl/>
              </w:rPr>
            </w:pPr>
          </w:p>
        </w:tc>
      </w:tr>
      <w:tr w:rsidR="00B275D8" w:rsidRPr="00FA11A8" w14:paraId="3F62BC25" w14:textId="77777777" w:rsidTr="005B7C7B">
        <w:trPr>
          <w:trHeight w:val="1925"/>
        </w:trPr>
        <w:tc>
          <w:tcPr>
            <w:tcW w:w="1736" w:type="dxa"/>
            <w:gridSpan w:val="2"/>
          </w:tcPr>
          <w:p w14:paraId="5C698F53" w14:textId="77777777" w:rsidR="00B275D8" w:rsidRPr="00FA11A8" w:rsidRDefault="00B275D8" w:rsidP="00B275D8">
            <w:pPr>
              <w:pStyle w:val="ListParagraph"/>
              <w:bidi/>
              <w:ind w:left="84"/>
              <w:jc w:val="both"/>
              <w:rPr>
                <w:rFonts w:cstheme="majorBidi"/>
                <w:b w:val="0"/>
                <w:bCs/>
                <w:color w:val="000000" w:themeColor="text1"/>
                <w:sz w:val="24"/>
                <w:szCs w:val="24"/>
                <w:rtl/>
              </w:rPr>
            </w:pPr>
          </w:p>
        </w:tc>
        <w:tc>
          <w:tcPr>
            <w:tcW w:w="2762" w:type="dxa"/>
            <w:gridSpan w:val="2"/>
          </w:tcPr>
          <w:p w14:paraId="58AC4695" w14:textId="77777777" w:rsidR="00B275D8" w:rsidRPr="00FA11A8" w:rsidRDefault="00B275D8" w:rsidP="00B275D8">
            <w:pPr>
              <w:bidi/>
              <w:rPr>
                <w:rFonts w:cstheme="majorBidi"/>
                <w:sz w:val="24"/>
                <w:szCs w:val="24"/>
                <w:rtl/>
              </w:rPr>
            </w:pPr>
          </w:p>
        </w:tc>
        <w:tc>
          <w:tcPr>
            <w:tcW w:w="2688" w:type="dxa"/>
            <w:gridSpan w:val="2"/>
          </w:tcPr>
          <w:p w14:paraId="641C9D64" w14:textId="77777777" w:rsidR="00B275D8" w:rsidRPr="00FA11A8" w:rsidRDefault="00B275D8" w:rsidP="00B275D8">
            <w:pPr>
              <w:bidi/>
              <w:rPr>
                <w:rFonts w:cstheme="majorBidi"/>
                <w:sz w:val="24"/>
                <w:szCs w:val="24"/>
                <w:rtl/>
              </w:rPr>
            </w:pPr>
          </w:p>
        </w:tc>
        <w:tc>
          <w:tcPr>
            <w:tcW w:w="2688" w:type="dxa"/>
            <w:gridSpan w:val="3"/>
          </w:tcPr>
          <w:p w14:paraId="38CEE84F" w14:textId="77777777" w:rsidR="00B275D8" w:rsidRPr="00FA11A8" w:rsidRDefault="00B275D8" w:rsidP="00B275D8">
            <w:pPr>
              <w:bidi/>
              <w:rPr>
                <w:rFonts w:cstheme="majorBidi"/>
                <w:sz w:val="24"/>
                <w:szCs w:val="24"/>
                <w:rtl/>
              </w:rPr>
            </w:pPr>
          </w:p>
        </w:tc>
        <w:tc>
          <w:tcPr>
            <w:tcW w:w="2688" w:type="dxa"/>
            <w:gridSpan w:val="3"/>
          </w:tcPr>
          <w:p w14:paraId="74B2F683" w14:textId="77777777" w:rsidR="00B275D8" w:rsidRPr="00FA11A8" w:rsidRDefault="00B275D8" w:rsidP="00B275D8">
            <w:pPr>
              <w:bidi/>
              <w:rPr>
                <w:rFonts w:cstheme="majorBidi"/>
                <w:sz w:val="24"/>
                <w:szCs w:val="24"/>
                <w:rtl/>
              </w:rPr>
            </w:pPr>
          </w:p>
        </w:tc>
        <w:tc>
          <w:tcPr>
            <w:tcW w:w="2691" w:type="dxa"/>
            <w:gridSpan w:val="3"/>
          </w:tcPr>
          <w:p w14:paraId="10A7FB4D" w14:textId="77777777" w:rsidR="00B275D8" w:rsidRPr="00FA11A8" w:rsidRDefault="00B275D8" w:rsidP="00B275D8">
            <w:pPr>
              <w:bidi/>
              <w:rPr>
                <w:rFonts w:cstheme="majorBidi"/>
                <w:sz w:val="24"/>
                <w:szCs w:val="24"/>
                <w:rtl/>
              </w:rPr>
            </w:pPr>
          </w:p>
        </w:tc>
        <w:tc>
          <w:tcPr>
            <w:tcW w:w="2692" w:type="dxa"/>
            <w:gridSpan w:val="3"/>
          </w:tcPr>
          <w:p w14:paraId="17606841" w14:textId="77777777" w:rsidR="00B275D8" w:rsidRPr="00FA11A8" w:rsidRDefault="00B275D8" w:rsidP="00B275D8">
            <w:pPr>
              <w:bidi/>
              <w:rPr>
                <w:rFonts w:cstheme="majorBidi"/>
                <w:sz w:val="24"/>
                <w:szCs w:val="24"/>
                <w:rtl/>
              </w:rPr>
            </w:pPr>
          </w:p>
        </w:tc>
        <w:tc>
          <w:tcPr>
            <w:tcW w:w="2691" w:type="dxa"/>
            <w:gridSpan w:val="3"/>
          </w:tcPr>
          <w:p w14:paraId="688C50B0" w14:textId="77777777" w:rsidR="00B275D8" w:rsidRPr="00FA11A8" w:rsidRDefault="00B275D8" w:rsidP="00B275D8">
            <w:pPr>
              <w:bidi/>
              <w:rPr>
                <w:rFonts w:cstheme="majorBidi"/>
                <w:sz w:val="24"/>
                <w:szCs w:val="24"/>
                <w:rtl/>
              </w:rPr>
            </w:pPr>
          </w:p>
        </w:tc>
        <w:tc>
          <w:tcPr>
            <w:tcW w:w="2585" w:type="dxa"/>
            <w:gridSpan w:val="2"/>
          </w:tcPr>
          <w:p w14:paraId="6A00704A" w14:textId="77777777" w:rsidR="00B275D8" w:rsidRDefault="00B275D8" w:rsidP="00B275D8">
            <w:pPr>
              <w:bidi/>
              <w:rPr>
                <w:rFonts w:cstheme="majorBidi"/>
                <w:sz w:val="24"/>
                <w:szCs w:val="24"/>
                <w:rtl/>
              </w:rPr>
            </w:pPr>
          </w:p>
          <w:p w14:paraId="2DE0A67E" w14:textId="77777777" w:rsidR="00B275D8" w:rsidRDefault="00B275D8" w:rsidP="00B275D8">
            <w:pPr>
              <w:bidi/>
              <w:rPr>
                <w:rFonts w:cstheme="majorBidi"/>
                <w:sz w:val="24"/>
                <w:szCs w:val="24"/>
                <w:rtl/>
              </w:rPr>
            </w:pPr>
          </w:p>
          <w:p w14:paraId="1E6000EC" w14:textId="77777777" w:rsidR="00B275D8" w:rsidRDefault="00B275D8" w:rsidP="00B275D8">
            <w:pPr>
              <w:bidi/>
              <w:rPr>
                <w:rFonts w:cstheme="majorBidi"/>
                <w:sz w:val="24"/>
                <w:szCs w:val="24"/>
                <w:rtl/>
              </w:rPr>
            </w:pPr>
          </w:p>
          <w:p w14:paraId="64102CB5" w14:textId="77777777" w:rsidR="00B275D8" w:rsidRDefault="00B275D8" w:rsidP="00B275D8">
            <w:pPr>
              <w:bidi/>
              <w:rPr>
                <w:rFonts w:cstheme="majorBidi"/>
                <w:sz w:val="24"/>
                <w:szCs w:val="24"/>
                <w:rtl/>
              </w:rPr>
            </w:pPr>
          </w:p>
          <w:p w14:paraId="5B9006D3" w14:textId="77777777" w:rsidR="00B275D8" w:rsidRPr="00FA11A8" w:rsidRDefault="00B275D8" w:rsidP="00B275D8">
            <w:pPr>
              <w:bidi/>
              <w:rPr>
                <w:rFonts w:cstheme="majorBidi"/>
                <w:sz w:val="24"/>
                <w:szCs w:val="24"/>
                <w:rtl/>
              </w:rPr>
            </w:pPr>
          </w:p>
        </w:tc>
      </w:tr>
    </w:tbl>
    <w:p w14:paraId="09F942EF" w14:textId="77777777" w:rsidR="005A5F99" w:rsidRPr="00EB70EC" w:rsidRDefault="005A5F99" w:rsidP="00EB70EC">
      <w:pPr>
        <w:bidi/>
        <w:rPr>
          <w:sz w:val="2"/>
          <w:szCs w:val="2"/>
        </w:rPr>
      </w:pPr>
    </w:p>
    <w:sectPr w:rsidR="005A5F99" w:rsidRPr="00EB70EC" w:rsidSect="00DF339B">
      <w:pgSz w:w="23811" w:h="16838" w:orient="landscape" w:code="8"/>
      <w:pgMar w:top="270" w:right="270" w:bottom="90" w:left="270" w:header="720" w:footer="720" w:gutter="0"/>
      <w:cols w:space="720"/>
      <w:docGrid w:linePitch="4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7DA6"/>
    <w:multiLevelType w:val="multilevel"/>
    <w:tmpl w:val="3D90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61375"/>
    <w:multiLevelType w:val="hybridMultilevel"/>
    <w:tmpl w:val="56AC6416"/>
    <w:lvl w:ilvl="0" w:tplc="705A93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A7424"/>
    <w:multiLevelType w:val="hybridMultilevel"/>
    <w:tmpl w:val="A6800D50"/>
    <w:lvl w:ilvl="0" w:tplc="705A93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10549"/>
    <w:multiLevelType w:val="hybridMultilevel"/>
    <w:tmpl w:val="6BCCEF60"/>
    <w:lvl w:ilvl="0" w:tplc="AE8EE89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815473"/>
    <w:multiLevelType w:val="hybridMultilevel"/>
    <w:tmpl w:val="0FB4DC38"/>
    <w:lvl w:ilvl="0" w:tplc="705A93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D240EF"/>
    <w:multiLevelType w:val="multilevel"/>
    <w:tmpl w:val="A376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672EC"/>
    <w:multiLevelType w:val="multilevel"/>
    <w:tmpl w:val="2D2E817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91023"/>
    <w:multiLevelType w:val="hybridMultilevel"/>
    <w:tmpl w:val="0F30F2AC"/>
    <w:lvl w:ilvl="0" w:tplc="4576562C">
      <w:start w:val="1"/>
      <w:numFmt w:val="decimal"/>
      <w:lvlText w:val="%1."/>
      <w:lvlJc w:val="left"/>
      <w:pPr>
        <w:ind w:left="1440" w:hanging="360"/>
      </w:pPr>
      <w:rPr>
        <w:color w:val="0B769F" w:themeColor="accent4" w:themeShade="B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3FF04FF"/>
    <w:multiLevelType w:val="hybridMultilevel"/>
    <w:tmpl w:val="B590D434"/>
    <w:lvl w:ilvl="0" w:tplc="705A93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C768E6"/>
    <w:multiLevelType w:val="hybridMultilevel"/>
    <w:tmpl w:val="00F8909E"/>
    <w:lvl w:ilvl="0" w:tplc="032615E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40BBD"/>
    <w:multiLevelType w:val="multilevel"/>
    <w:tmpl w:val="257EB31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D6372"/>
    <w:multiLevelType w:val="multilevel"/>
    <w:tmpl w:val="BF8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779EA"/>
    <w:multiLevelType w:val="multilevel"/>
    <w:tmpl w:val="99D2814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42175F"/>
    <w:multiLevelType w:val="hybridMultilevel"/>
    <w:tmpl w:val="649E923A"/>
    <w:lvl w:ilvl="0" w:tplc="074E8FE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1"/>
  </w:num>
  <w:num w:numId="4">
    <w:abstractNumId w:val="10"/>
  </w:num>
  <w:num w:numId="5">
    <w:abstractNumId w:val="8"/>
  </w:num>
  <w:num w:numId="6">
    <w:abstractNumId w:val="13"/>
  </w:num>
  <w:num w:numId="7">
    <w:abstractNumId w:val="2"/>
  </w:num>
  <w:num w:numId="8">
    <w:abstractNumId w:val="9"/>
  </w:num>
  <w:num w:numId="9">
    <w:abstractNumId w:val="0"/>
  </w:num>
  <w:num w:numId="10">
    <w:abstractNumId w:val="6"/>
  </w:num>
  <w:num w:numId="11">
    <w:abstractNumId w:val="5"/>
  </w:num>
  <w:num w:numId="12">
    <w:abstractNumId w:val="12"/>
  </w:num>
  <w:num w:numId="13">
    <w:abstractNumId w:val="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1D6"/>
    <w:rsid w:val="0000394F"/>
    <w:rsid w:val="00067F2A"/>
    <w:rsid w:val="000A43D3"/>
    <w:rsid w:val="000B0D8E"/>
    <w:rsid w:val="000B5093"/>
    <w:rsid w:val="00132668"/>
    <w:rsid w:val="0014343C"/>
    <w:rsid w:val="00156FF6"/>
    <w:rsid w:val="00175243"/>
    <w:rsid w:val="001823AF"/>
    <w:rsid w:val="00192261"/>
    <w:rsid w:val="001C4363"/>
    <w:rsid w:val="001C657E"/>
    <w:rsid w:val="001E0EE9"/>
    <w:rsid w:val="0025138F"/>
    <w:rsid w:val="00261E5D"/>
    <w:rsid w:val="0028230D"/>
    <w:rsid w:val="002A66DD"/>
    <w:rsid w:val="002D6CA4"/>
    <w:rsid w:val="0035579C"/>
    <w:rsid w:val="00363C4E"/>
    <w:rsid w:val="00384766"/>
    <w:rsid w:val="003979E6"/>
    <w:rsid w:val="003B25D5"/>
    <w:rsid w:val="003C0237"/>
    <w:rsid w:val="003C3361"/>
    <w:rsid w:val="003D3430"/>
    <w:rsid w:val="00405D04"/>
    <w:rsid w:val="004327CF"/>
    <w:rsid w:val="00441627"/>
    <w:rsid w:val="004868FB"/>
    <w:rsid w:val="004A60CC"/>
    <w:rsid w:val="004A6ACB"/>
    <w:rsid w:val="004B1547"/>
    <w:rsid w:val="004C78BA"/>
    <w:rsid w:val="004D427F"/>
    <w:rsid w:val="004E5E85"/>
    <w:rsid w:val="00517634"/>
    <w:rsid w:val="0054025B"/>
    <w:rsid w:val="0056045A"/>
    <w:rsid w:val="00570197"/>
    <w:rsid w:val="00577847"/>
    <w:rsid w:val="005822AB"/>
    <w:rsid w:val="00593F37"/>
    <w:rsid w:val="005A5F99"/>
    <w:rsid w:val="005B7C7B"/>
    <w:rsid w:val="005D1FD6"/>
    <w:rsid w:val="005D47B2"/>
    <w:rsid w:val="006559FF"/>
    <w:rsid w:val="00661086"/>
    <w:rsid w:val="006631EE"/>
    <w:rsid w:val="006676F0"/>
    <w:rsid w:val="00686FCC"/>
    <w:rsid w:val="00693611"/>
    <w:rsid w:val="00693CD1"/>
    <w:rsid w:val="006958DF"/>
    <w:rsid w:val="006B72E0"/>
    <w:rsid w:val="0073275D"/>
    <w:rsid w:val="00743A7E"/>
    <w:rsid w:val="007740E0"/>
    <w:rsid w:val="00795D4D"/>
    <w:rsid w:val="007C266C"/>
    <w:rsid w:val="007D7406"/>
    <w:rsid w:val="007D7A43"/>
    <w:rsid w:val="00821BBE"/>
    <w:rsid w:val="008439AA"/>
    <w:rsid w:val="008832BB"/>
    <w:rsid w:val="008B0EC9"/>
    <w:rsid w:val="008B1245"/>
    <w:rsid w:val="009057D3"/>
    <w:rsid w:val="00920911"/>
    <w:rsid w:val="009A464F"/>
    <w:rsid w:val="009C60B2"/>
    <w:rsid w:val="00A061A1"/>
    <w:rsid w:val="00A569EE"/>
    <w:rsid w:val="00A6202F"/>
    <w:rsid w:val="00A64D1D"/>
    <w:rsid w:val="00AA3B36"/>
    <w:rsid w:val="00B0482F"/>
    <w:rsid w:val="00B275D8"/>
    <w:rsid w:val="00B5480A"/>
    <w:rsid w:val="00B724D4"/>
    <w:rsid w:val="00C451D6"/>
    <w:rsid w:val="00C761C2"/>
    <w:rsid w:val="00CE62B7"/>
    <w:rsid w:val="00CF3037"/>
    <w:rsid w:val="00D23458"/>
    <w:rsid w:val="00D43C72"/>
    <w:rsid w:val="00D71965"/>
    <w:rsid w:val="00D80F5F"/>
    <w:rsid w:val="00D83627"/>
    <w:rsid w:val="00D92598"/>
    <w:rsid w:val="00DB2B2C"/>
    <w:rsid w:val="00DB5A8D"/>
    <w:rsid w:val="00DC329A"/>
    <w:rsid w:val="00DF339B"/>
    <w:rsid w:val="00E269F3"/>
    <w:rsid w:val="00E45451"/>
    <w:rsid w:val="00E569A1"/>
    <w:rsid w:val="00E63F4E"/>
    <w:rsid w:val="00E9130D"/>
    <w:rsid w:val="00E97C38"/>
    <w:rsid w:val="00EB6C43"/>
    <w:rsid w:val="00EB70EC"/>
    <w:rsid w:val="00EF288D"/>
    <w:rsid w:val="00FA11A8"/>
    <w:rsid w:val="00FA629E"/>
    <w:rsid w:val="00FC5A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DB25"/>
  <w15:chartTrackingRefBased/>
  <w15:docId w15:val="{A0E4AD48-B444-4135-B790-E92C636D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240"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76F0"/>
    <w:pPr>
      <w:bidi w:val="0"/>
      <w:spacing w:before="0" w:after="200" w:line="276" w:lineRule="auto"/>
      <w:jc w:val="left"/>
    </w:pPr>
    <w:rPr>
      <w:rFonts w:asciiTheme="majorBidi" w:hAnsiTheme="majorBidi"/>
      <w:b/>
      <w:kern w:val="0"/>
      <w:sz w:val="36"/>
      <w:szCs w:val="22"/>
      <w14:ligatures w14:val="none"/>
    </w:rPr>
  </w:style>
  <w:style w:type="paragraph" w:styleId="Heading1">
    <w:name w:val="heading 1"/>
    <w:basedOn w:val="Normal"/>
    <w:next w:val="Normal"/>
    <w:link w:val="Heading1Char"/>
    <w:uiPriority w:val="9"/>
    <w:qFormat/>
    <w:rsid w:val="00C45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1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1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51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51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51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51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51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D6"/>
    <w:rPr>
      <w:rFonts w:asciiTheme="majorHAnsi" w:eastAsiaTheme="majorEastAsia" w:hAnsiTheme="majorHAnsi" w:cstheme="majorBidi"/>
      <w:b/>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C451D6"/>
    <w:rPr>
      <w:rFonts w:asciiTheme="majorHAnsi" w:eastAsiaTheme="majorEastAsia" w:hAnsiTheme="majorHAnsi" w:cstheme="majorBidi"/>
      <w:b/>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C451D6"/>
    <w:rPr>
      <w:rFonts w:eastAsiaTheme="majorEastAsia" w:cstheme="majorBidi"/>
      <w:b/>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451D6"/>
    <w:rPr>
      <w:rFonts w:eastAsiaTheme="majorEastAsia" w:cstheme="majorBidi"/>
      <w:b/>
      <w:i/>
      <w:iCs/>
      <w:color w:val="0F4761" w:themeColor="accent1" w:themeShade="BF"/>
      <w:kern w:val="0"/>
      <w:sz w:val="36"/>
      <w:szCs w:val="22"/>
      <w14:ligatures w14:val="none"/>
    </w:rPr>
  </w:style>
  <w:style w:type="character" w:customStyle="1" w:styleId="Heading5Char">
    <w:name w:val="Heading 5 Char"/>
    <w:basedOn w:val="DefaultParagraphFont"/>
    <w:link w:val="Heading5"/>
    <w:uiPriority w:val="9"/>
    <w:semiHidden/>
    <w:rsid w:val="00C451D6"/>
    <w:rPr>
      <w:rFonts w:eastAsiaTheme="majorEastAsia" w:cstheme="majorBidi"/>
      <w:b/>
      <w:color w:val="0F4761" w:themeColor="accent1" w:themeShade="BF"/>
      <w:kern w:val="0"/>
      <w:sz w:val="36"/>
      <w:szCs w:val="22"/>
      <w14:ligatures w14:val="none"/>
    </w:rPr>
  </w:style>
  <w:style w:type="character" w:customStyle="1" w:styleId="Heading6Char">
    <w:name w:val="Heading 6 Char"/>
    <w:basedOn w:val="DefaultParagraphFont"/>
    <w:link w:val="Heading6"/>
    <w:uiPriority w:val="9"/>
    <w:semiHidden/>
    <w:rsid w:val="00C451D6"/>
    <w:rPr>
      <w:rFonts w:eastAsiaTheme="majorEastAsia" w:cstheme="majorBidi"/>
      <w:b/>
      <w:i/>
      <w:iCs/>
      <w:color w:val="595959" w:themeColor="text1" w:themeTint="A6"/>
      <w:kern w:val="0"/>
      <w:sz w:val="36"/>
      <w:szCs w:val="22"/>
      <w14:ligatures w14:val="none"/>
    </w:rPr>
  </w:style>
  <w:style w:type="character" w:customStyle="1" w:styleId="Heading7Char">
    <w:name w:val="Heading 7 Char"/>
    <w:basedOn w:val="DefaultParagraphFont"/>
    <w:link w:val="Heading7"/>
    <w:uiPriority w:val="9"/>
    <w:semiHidden/>
    <w:rsid w:val="00C451D6"/>
    <w:rPr>
      <w:rFonts w:eastAsiaTheme="majorEastAsia" w:cstheme="majorBidi"/>
      <w:b/>
      <w:color w:val="595959" w:themeColor="text1" w:themeTint="A6"/>
      <w:kern w:val="0"/>
      <w:sz w:val="36"/>
      <w:szCs w:val="22"/>
      <w14:ligatures w14:val="none"/>
    </w:rPr>
  </w:style>
  <w:style w:type="character" w:customStyle="1" w:styleId="Heading8Char">
    <w:name w:val="Heading 8 Char"/>
    <w:basedOn w:val="DefaultParagraphFont"/>
    <w:link w:val="Heading8"/>
    <w:uiPriority w:val="9"/>
    <w:semiHidden/>
    <w:rsid w:val="00C451D6"/>
    <w:rPr>
      <w:rFonts w:eastAsiaTheme="majorEastAsia" w:cstheme="majorBidi"/>
      <w:b/>
      <w:i/>
      <w:iCs/>
      <w:color w:val="272727" w:themeColor="text1" w:themeTint="D8"/>
      <w:kern w:val="0"/>
      <w:sz w:val="36"/>
      <w:szCs w:val="22"/>
      <w14:ligatures w14:val="none"/>
    </w:rPr>
  </w:style>
  <w:style w:type="character" w:customStyle="1" w:styleId="Heading9Char">
    <w:name w:val="Heading 9 Char"/>
    <w:basedOn w:val="DefaultParagraphFont"/>
    <w:link w:val="Heading9"/>
    <w:uiPriority w:val="9"/>
    <w:semiHidden/>
    <w:rsid w:val="00C451D6"/>
    <w:rPr>
      <w:rFonts w:eastAsiaTheme="majorEastAsia" w:cstheme="majorBidi"/>
      <w:b/>
      <w:color w:val="272727" w:themeColor="text1" w:themeTint="D8"/>
      <w:kern w:val="0"/>
      <w:sz w:val="36"/>
      <w:szCs w:val="22"/>
      <w14:ligatures w14:val="none"/>
    </w:rPr>
  </w:style>
  <w:style w:type="paragraph" w:styleId="Title">
    <w:name w:val="Title"/>
    <w:basedOn w:val="Normal"/>
    <w:next w:val="Normal"/>
    <w:link w:val="TitleChar"/>
    <w:uiPriority w:val="10"/>
    <w:qFormat/>
    <w:rsid w:val="00C45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1D6"/>
    <w:rPr>
      <w:rFonts w:asciiTheme="majorHAnsi" w:eastAsiaTheme="majorEastAsia" w:hAnsiTheme="majorHAnsi" w:cstheme="majorBidi"/>
      <w:b/>
      <w:spacing w:val="-10"/>
      <w:kern w:val="28"/>
      <w:sz w:val="56"/>
      <w:szCs w:val="56"/>
      <w14:ligatures w14:val="none"/>
    </w:rPr>
  </w:style>
  <w:style w:type="paragraph" w:styleId="Subtitle">
    <w:name w:val="Subtitle"/>
    <w:basedOn w:val="Normal"/>
    <w:next w:val="Normal"/>
    <w:link w:val="SubtitleChar"/>
    <w:uiPriority w:val="11"/>
    <w:qFormat/>
    <w:rsid w:val="00C451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1D6"/>
    <w:rPr>
      <w:rFonts w:eastAsiaTheme="majorEastAsia" w:cstheme="majorBidi"/>
      <w:b/>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451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51D6"/>
    <w:rPr>
      <w:rFonts w:asciiTheme="majorBidi" w:hAnsiTheme="majorBidi"/>
      <w:b/>
      <w:i/>
      <w:iCs/>
      <w:color w:val="404040" w:themeColor="text1" w:themeTint="BF"/>
      <w:kern w:val="0"/>
      <w:sz w:val="36"/>
      <w:szCs w:val="22"/>
      <w14:ligatures w14:val="none"/>
    </w:rPr>
  </w:style>
  <w:style w:type="paragraph" w:styleId="ListParagraph">
    <w:name w:val="List Paragraph"/>
    <w:basedOn w:val="Normal"/>
    <w:uiPriority w:val="34"/>
    <w:qFormat/>
    <w:rsid w:val="00C451D6"/>
    <w:pPr>
      <w:ind w:left="720"/>
      <w:contextualSpacing/>
    </w:pPr>
  </w:style>
  <w:style w:type="character" w:styleId="IntenseEmphasis">
    <w:name w:val="Intense Emphasis"/>
    <w:basedOn w:val="DefaultParagraphFont"/>
    <w:uiPriority w:val="21"/>
    <w:qFormat/>
    <w:rsid w:val="00C451D6"/>
    <w:rPr>
      <w:i/>
      <w:iCs/>
      <w:color w:val="0F4761" w:themeColor="accent1" w:themeShade="BF"/>
    </w:rPr>
  </w:style>
  <w:style w:type="paragraph" w:styleId="IntenseQuote">
    <w:name w:val="Intense Quote"/>
    <w:basedOn w:val="Normal"/>
    <w:next w:val="Normal"/>
    <w:link w:val="IntenseQuoteChar"/>
    <w:uiPriority w:val="30"/>
    <w:qFormat/>
    <w:rsid w:val="00C45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1D6"/>
    <w:rPr>
      <w:rFonts w:asciiTheme="majorBidi" w:hAnsiTheme="majorBidi"/>
      <w:b/>
      <w:i/>
      <w:iCs/>
      <w:color w:val="0F4761" w:themeColor="accent1" w:themeShade="BF"/>
      <w:kern w:val="0"/>
      <w:sz w:val="36"/>
      <w:szCs w:val="22"/>
      <w14:ligatures w14:val="none"/>
    </w:rPr>
  </w:style>
  <w:style w:type="character" w:styleId="IntenseReference">
    <w:name w:val="Intense Reference"/>
    <w:basedOn w:val="DefaultParagraphFont"/>
    <w:uiPriority w:val="32"/>
    <w:qFormat/>
    <w:rsid w:val="00C451D6"/>
    <w:rPr>
      <w:b/>
      <w:bCs/>
      <w:smallCaps/>
      <w:color w:val="0F4761" w:themeColor="accent1" w:themeShade="BF"/>
      <w:spacing w:val="5"/>
    </w:rPr>
  </w:style>
  <w:style w:type="table" w:styleId="TableGrid">
    <w:name w:val="Table Grid"/>
    <w:basedOn w:val="TableNormal"/>
    <w:uiPriority w:val="39"/>
    <w:rsid w:val="00C451D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E62B7"/>
    <w:pPr>
      <w:spacing w:before="100" w:beforeAutospacing="1" w:after="100" w:afterAutospacing="1" w:line="240" w:lineRule="auto"/>
    </w:pPr>
    <w:rPr>
      <w:rFonts w:ascii="Times New Roman" w:eastAsia="Times New Roman" w:hAnsi="Times New Roman" w:cs="Times New Roman"/>
      <w:b w:val="0"/>
      <w:sz w:val="24"/>
      <w:szCs w:val="24"/>
    </w:rPr>
  </w:style>
  <w:style w:type="character" w:customStyle="1" w:styleId="normaltextrun">
    <w:name w:val="normaltextrun"/>
    <w:basedOn w:val="DefaultParagraphFont"/>
    <w:rsid w:val="00CE62B7"/>
  </w:style>
  <w:style w:type="character" w:customStyle="1" w:styleId="eop">
    <w:name w:val="eop"/>
    <w:basedOn w:val="DefaultParagraphFont"/>
    <w:rsid w:val="00CE62B7"/>
  </w:style>
  <w:style w:type="paragraph" w:customStyle="1" w:styleId="p3">
    <w:name w:val="p3"/>
    <w:basedOn w:val="Normal"/>
    <w:rsid w:val="001E0EE9"/>
    <w:pPr>
      <w:spacing w:before="100" w:beforeAutospacing="1" w:after="100" w:afterAutospacing="1" w:line="240" w:lineRule="auto"/>
    </w:pPr>
    <w:rPr>
      <w:rFonts w:ascii="Times New Roman" w:hAnsi="Times New Roman" w:cs="Times New Roman"/>
      <w:b w:val="0"/>
      <w:sz w:val="24"/>
      <w:szCs w:val="24"/>
    </w:rPr>
  </w:style>
  <w:style w:type="paragraph" w:styleId="NormalWeb">
    <w:name w:val="Normal (Web)"/>
    <w:basedOn w:val="Normal"/>
    <w:uiPriority w:val="99"/>
    <w:semiHidden/>
    <w:unhideWhenUsed/>
    <w:rsid w:val="000B0D8E"/>
    <w:pPr>
      <w:spacing w:before="100" w:beforeAutospacing="1" w:after="100" w:afterAutospacing="1" w:line="240" w:lineRule="auto"/>
    </w:pPr>
    <w:rPr>
      <w:rFonts w:ascii="Times New Roman" w:eastAsia="Times New Roman" w:hAnsi="Times New Roman" w:cs="Times New Roman"/>
      <w:b w:val="0"/>
      <w:sz w:val="24"/>
      <w:szCs w:val="24"/>
    </w:rPr>
  </w:style>
  <w:style w:type="character" w:styleId="Strong">
    <w:name w:val="Strong"/>
    <w:basedOn w:val="DefaultParagraphFont"/>
    <w:uiPriority w:val="22"/>
    <w:qFormat/>
    <w:rsid w:val="000B0D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51335">
      <w:bodyDiv w:val="1"/>
      <w:marLeft w:val="0"/>
      <w:marRight w:val="0"/>
      <w:marTop w:val="0"/>
      <w:marBottom w:val="0"/>
      <w:divBdr>
        <w:top w:val="none" w:sz="0" w:space="0" w:color="auto"/>
        <w:left w:val="none" w:sz="0" w:space="0" w:color="auto"/>
        <w:bottom w:val="none" w:sz="0" w:space="0" w:color="auto"/>
        <w:right w:val="none" w:sz="0" w:space="0" w:color="auto"/>
      </w:divBdr>
      <w:divsChild>
        <w:div w:id="1326014601">
          <w:marLeft w:val="0"/>
          <w:marRight w:val="0"/>
          <w:marTop w:val="0"/>
          <w:marBottom w:val="0"/>
          <w:divBdr>
            <w:top w:val="none" w:sz="0" w:space="0" w:color="auto"/>
            <w:left w:val="none" w:sz="0" w:space="0" w:color="auto"/>
            <w:bottom w:val="none" w:sz="0" w:space="0" w:color="auto"/>
            <w:right w:val="none" w:sz="0" w:space="0" w:color="auto"/>
          </w:divBdr>
          <w:divsChild>
            <w:div w:id="1838884338">
              <w:marLeft w:val="0"/>
              <w:marRight w:val="0"/>
              <w:marTop w:val="0"/>
              <w:marBottom w:val="0"/>
              <w:divBdr>
                <w:top w:val="none" w:sz="0" w:space="0" w:color="auto"/>
                <w:left w:val="none" w:sz="0" w:space="0" w:color="auto"/>
                <w:bottom w:val="none" w:sz="0" w:space="0" w:color="auto"/>
                <w:right w:val="none" w:sz="0" w:space="0" w:color="auto"/>
              </w:divBdr>
              <w:divsChild>
                <w:div w:id="2039970233">
                  <w:marLeft w:val="0"/>
                  <w:marRight w:val="0"/>
                  <w:marTop w:val="0"/>
                  <w:marBottom w:val="0"/>
                  <w:divBdr>
                    <w:top w:val="none" w:sz="0" w:space="0" w:color="auto"/>
                    <w:left w:val="none" w:sz="0" w:space="0" w:color="auto"/>
                    <w:bottom w:val="none" w:sz="0" w:space="0" w:color="auto"/>
                    <w:right w:val="none" w:sz="0" w:space="0" w:color="auto"/>
                  </w:divBdr>
                  <w:divsChild>
                    <w:div w:id="162745486">
                      <w:marLeft w:val="0"/>
                      <w:marRight w:val="0"/>
                      <w:marTop w:val="0"/>
                      <w:marBottom w:val="0"/>
                      <w:divBdr>
                        <w:top w:val="none" w:sz="0" w:space="0" w:color="auto"/>
                        <w:left w:val="none" w:sz="0" w:space="0" w:color="auto"/>
                        <w:bottom w:val="none" w:sz="0" w:space="0" w:color="auto"/>
                        <w:right w:val="none" w:sz="0" w:space="0" w:color="auto"/>
                      </w:divBdr>
                      <w:divsChild>
                        <w:div w:id="1304655247">
                          <w:marLeft w:val="0"/>
                          <w:marRight w:val="0"/>
                          <w:marTop w:val="0"/>
                          <w:marBottom w:val="0"/>
                          <w:divBdr>
                            <w:top w:val="none" w:sz="0" w:space="0" w:color="auto"/>
                            <w:left w:val="none" w:sz="0" w:space="0" w:color="auto"/>
                            <w:bottom w:val="none" w:sz="0" w:space="0" w:color="auto"/>
                            <w:right w:val="none" w:sz="0" w:space="0" w:color="auto"/>
                          </w:divBdr>
                          <w:divsChild>
                            <w:div w:id="1828597255">
                              <w:marLeft w:val="0"/>
                              <w:marRight w:val="0"/>
                              <w:marTop w:val="0"/>
                              <w:marBottom w:val="0"/>
                              <w:divBdr>
                                <w:top w:val="none" w:sz="0" w:space="0" w:color="auto"/>
                                <w:left w:val="none" w:sz="0" w:space="0" w:color="auto"/>
                                <w:bottom w:val="none" w:sz="0" w:space="0" w:color="auto"/>
                                <w:right w:val="none" w:sz="0" w:space="0" w:color="auto"/>
                              </w:divBdr>
                              <w:divsChild>
                                <w:div w:id="13569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587351">
      <w:bodyDiv w:val="1"/>
      <w:marLeft w:val="0"/>
      <w:marRight w:val="0"/>
      <w:marTop w:val="0"/>
      <w:marBottom w:val="0"/>
      <w:divBdr>
        <w:top w:val="none" w:sz="0" w:space="0" w:color="auto"/>
        <w:left w:val="none" w:sz="0" w:space="0" w:color="auto"/>
        <w:bottom w:val="none" w:sz="0" w:space="0" w:color="auto"/>
        <w:right w:val="none" w:sz="0" w:space="0" w:color="auto"/>
      </w:divBdr>
    </w:div>
    <w:div w:id="438988099">
      <w:bodyDiv w:val="1"/>
      <w:marLeft w:val="0"/>
      <w:marRight w:val="0"/>
      <w:marTop w:val="0"/>
      <w:marBottom w:val="0"/>
      <w:divBdr>
        <w:top w:val="none" w:sz="0" w:space="0" w:color="auto"/>
        <w:left w:val="none" w:sz="0" w:space="0" w:color="auto"/>
        <w:bottom w:val="none" w:sz="0" w:space="0" w:color="auto"/>
        <w:right w:val="none" w:sz="0" w:space="0" w:color="auto"/>
      </w:divBdr>
    </w:div>
    <w:div w:id="557713059">
      <w:bodyDiv w:val="1"/>
      <w:marLeft w:val="0"/>
      <w:marRight w:val="0"/>
      <w:marTop w:val="0"/>
      <w:marBottom w:val="0"/>
      <w:divBdr>
        <w:top w:val="none" w:sz="0" w:space="0" w:color="auto"/>
        <w:left w:val="none" w:sz="0" w:space="0" w:color="auto"/>
        <w:bottom w:val="none" w:sz="0" w:space="0" w:color="auto"/>
        <w:right w:val="none" w:sz="0" w:space="0" w:color="auto"/>
      </w:divBdr>
    </w:div>
    <w:div w:id="881290391">
      <w:bodyDiv w:val="1"/>
      <w:marLeft w:val="0"/>
      <w:marRight w:val="0"/>
      <w:marTop w:val="0"/>
      <w:marBottom w:val="0"/>
      <w:divBdr>
        <w:top w:val="none" w:sz="0" w:space="0" w:color="auto"/>
        <w:left w:val="none" w:sz="0" w:space="0" w:color="auto"/>
        <w:bottom w:val="none" w:sz="0" w:space="0" w:color="auto"/>
        <w:right w:val="none" w:sz="0" w:space="0" w:color="auto"/>
      </w:divBdr>
    </w:div>
    <w:div w:id="950432232">
      <w:bodyDiv w:val="1"/>
      <w:marLeft w:val="0"/>
      <w:marRight w:val="0"/>
      <w:marTop w:val="0"/>
      <w:marBottom w:val="0"/>
      <w:divBdr>
        <w:top w:val="none" w:sz="0" w:space="0" w:color="auto"/>
        <w:left w:val="none" w:sz="0" w:space="0" w:color="auto"/>
        <w:bottom w:val="none" w:sz="0" w:space="0" w:color="auto"/>
        <w:right w:val="none" w:sz="0" w:space="0" w:color="auto"/>
      </w:divBdr>
    </w:div>
    <w:div w:id="1075980426">
      <w:bodyDiv w:val="1"/>
      <w:marLeft w:val="0"/>
      <w:marRight w:val="0"/>
      <w:marTop w:val="0"/>
      <w:marBottom w:val="0"/>
      <w:divBdr>
        <w:top w:val="none" w:sz="0" w:space="0" w:color="auto"/>
        <w:left w:val="none" w:sz="0" w:space="0" w:color="auto"/>
        <w:bottom w:val="none" w:sz="0" w:space="0" w:color="auto"/>
        <w:right w:val="none" w:sz="0" w:space="0" w:color="auto"/>
      </w:divBdr>
    </w:div>
    <w:div w:id="1102990178">
      <w:bodyDiv w:val="1"/>
      <w:marLeft w:val="0"/>
      <w:marRight w:val="0"/>
      <w:marTop w:val="0"/>
      <w:marBottom w:val="0"/>
      <w:divBdr>
        <w:top w:val="none" w:sz="0" w:space="0" w:color="auto"/>
        <w:left w:val="none" w:sz="0" w:space="0" w:color="auto"/>
        <w:bottom w:val="none" w:sz="0" w:space="0" w:color="auto"/>
        <w:right w:val="none" w:sz="0" w:space="0" w:color="auto"/>
      </w:divBdr>
    </w:div>
    <w:div w:id="1207137252">
      <w:bodyDiv w:val="1"/>
      <w:marLeft w:val="0"/>
      <w:marRight w:val="0"/>
      <w:marTop w:val="0"/>
      <w:marBottom w:val="0"/>
      <w:divBdr>
        <w:top w:val="none" w:sz="0" w:space="0" w:color="auto"/>
        <w:left w:val="none" w:sz="0" w:space="0" w:color="auto"/>
        <w:bottom w:val="none" w:sz="0" w:space="0" w:color="auto"/>
        <w:right w:val="none" w:sz="0" w:space="0" w:color="auto"/>
      </w:divBdr>
    </w:div>
    <w:div w:id="1223130295">
      <w:bodyDiv w:val="1"/>
      <w:marLeft w:val="0"/>
      <w:marRight w:val="0"/>
      <w:marTop w:val="0"/>
      <w:marBottom w:val="0"/>
      <w:divBdr>
        <w:top w:val="none" w:sz="0" w:space="0" w:color="auto"/>
        <w:left w:val="none" w:sz="0" w:space="0" w:color="auto"/>
        <w:bottom w:val="none" w:sz="0" w:space="0" w:color="auto"/>
        <w:right w:val="none" w:sz="0" w:space="0" w:color="auto"/>
      </w:divBdr>
    </w:div>
    <w:div w:id="1251238274">
      <w:bodyDiv w:val="1"/>
      <w:marLeft w:val="0"/>
      <w:marRight w:val="0"/>
      <w:marTop w:val="0"/>
      <w:marBottom w:val="0"/>
      <w:divBdr>
        <w:top w:val="none" w:sz="0" w:space="0" w:color="auto"/>
        <w:left w:val="none" w:sz="0" w:space="0" w:color="auto"/>
        <w:bottom w:val="none" w:sz="0" w:space="0" w:color="auto"/>
        <w:right w:val="none" w:sz="0" w:space="0" w:color="auto"/>
      </w:divBdr>
    </w:div>
    <w:div w:id="1604261347">
      <w:bodyDiv w:val="1"/>
      <w:marLeft w:val="0"/>
      <w:marRight w:val="0"/>
      <w:marTop w:val="0"/>
      <w:marBottom w:val="0"/>
      <w:divBdr>
        <w:top w:val="none" w:sz="0" w:space="0" w:color="auto"/>
        <w:left w:val="none" w:sz="0" w:space="0" w:color="auto"/>
        <w:bottom w:val="none" w:sz="0" w:space="0" w:color="auto"/>
        <w:right w:val="none" w:sz="0" w:space="0" w:color="auto"/>
      </w:divBdr>
    </w:div>
    <w:div w:id="1876961585">
      <w:bodyDiv w:val="1"/>
      <w:marLeft w:val="0"/>
      <w:marRight w:val="0"/>
      <w:marTop w:val="0"/>
      <w:marBottom w:val="0"/>
      <w:divBdr>
        <w:top w:val="none" w:sz="0" w:space="0" w:color="auto"/>
        <w:left w:val="none" w:sz="0" w:space="0" w:color="auto"/>
        <w:bottom w:val="none" w:sz="0" w:space="0" w:color="auto"/>
        <w:right w:val="none" w:sz="0" w:space="0" w:color="auto"/>
      </w:divBdr>
    </w:div>
    <w:div w:id="1905293548">
      <w:bodyDiv w:val="1"/>
      <w:marLeft w:val="0"/>
      <w:marRight w:val="0"/>
      <w:marTop w:val="0"/>
      <w:marBottom w:val="0"/>
      <w:divBdr>
        <w:top w:val="none" w:sz="0" w:space="0" w:color="auto"/>
        <w:left w:val="none" w:sz="0" w:space="0" w:color="auto"/>
        <w:bottom w:val="none" w:sz="0" w:space="0" w:color="auto"/>
        <w:right w:val="none" w:sz="0" w:space="0" w:color="auto"/>
      </w:divBdr>
    </w:div>
    <w:div w:id="1973712619">
      <w:bodyDiv w:val="1"/>
      <w:marLeft w:val="0"/>
      <w:marRight w:val="0"/>
      <w:marTop w:val="0"/>
      <w:marBottom w:val="0"/>
      <w:divBdr>
        <w:top w:val="none" w:sz="0" w:space="0" w:color="auto"/>
        <w:left w:val="none" w:sz="0" w:space="0" w:color="auto"/>
        <w:bottom w:val="none" w:sz="0" w:space="0" w:color="auto"/>
        <w:right w:val="none" w:sz="0" w:space="0" w:color="auto"/>
      </w:divBdr>
    </w:div>
    <w:div w:id="2018775472">
      <w:bodyDiv w:val="1"/>
      <w:marLeft w:val="0"/>
      <w:marRight w:val="0"/>
      <w:marTop w:val="0"/>
      <w:marBottom w:val="0"/>
      <w:divBdr>
        <w:top w:val="none" w:sz="0" w:space="0" w:color="auto"/>
        <w:left w:val="none" w:sz="0" w:space="0" w:color="auto"/>
        <w:bottom w:val="none" w:sz="0" w:space="0" w:color="auto"/>
        <w:right w:val="none" w:sz="0" w:space="0" w:color="auto"/>
      </w:divBdr>
      <w:divsChild>
        <w:div w:id="151528022">
          <w:marLeft w:val="0"/>
          <w:marRight w:val="0"/>
          <w:marTop w:val="0"/>
          <w:marBottom w:val="0"/>
          <w:divBdr>
            <w:top w:val="none" w:sz="0" w:space="0" w:color="auto"/>
            <w:left w:val="none" w:sz="0" w:space="0" w:color="auto"/>
            <w:bottom w:val="none" w:sz="0" w:space="0" w:color="auto"/>
            <w:right w:val="none" w:sz="0" w:space="0" w:color="auto"/>
          </w:divBdr>
        </w:div>
        <w:div w:id="12309212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C6C1E-553F-463F-B444-B88F48904DDA}">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2830</TotalTime>
  <Pages>7</Pages>
  <Words>2101</Words>
  <Characters>11979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Husam Aldean Mo Mosleh</dc:creator>
  <cp:keywords/>
  <dc:description/>
  <cp:lastModifiedBy>Mashael Mohammed R A AlDosari</cp:lastModifiedBy>
  <cp:revision>44</cp:revision>
  <cp:lastPrinted>2026-01-24T04:43:00Z</cp:lastPrinted>
  <dcterms:created xsi:type="dcterms:W3CDTF">2026-01-30T14:13:00Z</dcterms:created>
  <dcterms:modified xsi:type="dcterms:W3CDTF">2026-02-04T10:25:00Z</dcterms:modified>
</cp:coreProperties>
</file>