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w:cs="Times" w:eastAsia="Times" w:hAnsi="Times"/>
          <w:sz w:val="28"/>
          <w:szCs w:val="28"/>
          <w:u w:val="single"/>
        </w:rPr>
      </w:pPr>
      <w:r w:rsidDel="00000000" w:rsidR="00000000" w:rsidRPr="00000000">
        <w:rPr>
          <w:rFonts w:ascii="Times" w:cs="Times" w:eastAsia="Times" w:hAnsi="Times"/>
          <w:sz w:val="28"/>
          <w:szCs w:val="28"/>
          <w:u w:val="single"/>
          <w:rtl w:val="0"/>
        </w:rPr>
        <w:t xml:space="preserve">Audio Amplifier Redesign</w:t>
      </w:r>
    </w:p>
    <w:p w:rsidR="00000000" w:rsidDel="00000000" w:rsidP="00000000" w:rsidRDefault="00000000" w:rsidRPr="00000000" w14:paraId="00000002">
      <w:pPr>
        <w:jc w:val="center"/>
        <w:rPr>
          <w:rFonts w:ascii="Times" w:cs="Times" w:eastAsia="Times" w:hAnsi="Times"/>
          <w:sz w:val="28"/>
          <w:szCs w:val="28"/>
          <w:u w:val="single"/>
        </w:rPr>
      </w:pPr>
      <w:r w:rsidDel="00000000" w:rsidR="00000000" w:rsidRPr="00000000">
        <w:rPr>
          <w:rtl w:val="0"/>
        </w:rPr>
      </w:r>
    </w:p>
    <w:p w:rsidR="00000000" w:rsidDel="00000000" w:rsidP="00000000" w:rsidRDefault="00000000" w:rsidRPr="00000000" w14:paraId="00000003">
      <w:pPr>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Objective</w:t>
      </w:r>
      <w:r w:rsidDel="00000000" w:rsidR="00000000" w:rsidRPr="00000000">
        <w:rPr>
          <w:rtl w:val="0"/>
        </w:rPr>
      </w:r>
    </w:p>
    <w:p w:rsidR="00000000" w:rsidDel="00000000" w:rsidP="00000000" w:rsidRDefault="00000000" w:rsidRPr="00000000" w14:paraId="00000004">
      <w:pPr>
        <w:rPr>
          <w:rFonts w:ascii="Times" w:cs="Times" w:eastAsia="Times" w:hAnsi="Times"/>
          <w:sz w:val="24"/>
          <w:szCs w:val="24"/>
        </w:rPr>
      </w:pPr>
      <w:r w:rsidDel="00000000" w:rsidR="00000000" w:rsidRPr="00000000">
        <w:rPr>
          <w:rFonts w:ascii="Times" w:cs="Times" w:eastAsia="Times" w:hAnsi="Times"/>
          <w:sz w:val="24"/>
          <w:szCs w:val="24"/>
          <w:rtl w:val="0"/>
        </w:rPr>
        <w:tab/>
        <w:t xml:space="preserve">The purpose of this document is to document the process of redesigning the Audio Amplifier circuit for the remote device speaker system. The designed audio amplifier circuit utilized the </w:t>
      </w:r>
      <w:r w:rsidDel="00000000" w:rsidR="00000000" w:rsidRPr="00000000">
        <w:rPr>
          <w:rFonts w:ascii="Times" w:cs="Times" w:eastAsia="Times" w:hAnsi="Times"/>
          <w:sz w:val="24"/>
          <w:szCs w:val="24"/>
          <w:rtl w:val="0"/>
        </w:rPr>
        <w:t xml:space="preserve">595-TPA2034D1YZFT from TI. This IC utilized a WCSP with WCSP balls for pad connection. The pads required for these balls are smaller than the team's chosen manufacturer (OSH Park) can manufacture. Therefore a new audio amplifier must be found that meets OSH Parks manufacturing specifications as well as the circuit requirements.</w:t>
      </w:r>
    </w:p>
    <w:p w:rsidR="00000000" w:rsidDel="00000000" w:rsidP="00000000" w:rsidRDefault="00000000" w:rsidRPr="00000000" w14:paraId="00000005">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6">
      <w:pPr>
        <w:rPr>
          <w:rFonts w:ascii="Times" w:cs="Times" w:eastAsia="Times" w:hAnsi="Times"/>
          <w:sz w:val="24"/>
          <w:szCs w:val="24"/>
        </w:rPr>
      </w:pPr>
      <w:r w:rsidDel="00000000" w:rsidR="00000000" w:rsidRPr="00000000">
        <w:rPr>
          <w:rFonts w:ascii="Times" w:cs="Times" w:eastAsia="Times" w:hAnsi="Times"/>
          <w:sz w:val="24"/>
          <w:szCs w:val="24"/>
          <w:u w:val="single"/>
          <w:rtl w:val="0"/>
        </w:rPr>
        <w:t xml:space="preserve">Specifications</w:t>
      </w:r>
      <w:r w:rsidDel="00000000" w:rsidR="00000000" w:rsidRPr="00000000">
        <w:rPr>
          <w:rtl w:val="0"/>
        </w:rPr>
      </w:r>
    </w:p>
    <w:p w:rsidR="00000000" w:rsidDel="00000000" w:rsidP="00000000" w:rsidRDefault="00000000" w:rsidRPr="00000000" w14:paraId="00000007">
      <w:pPr>
        <w:numPr>
          <w:ilvl w:val="0"/>
          <w:numId w:val="4"/>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Track Spacing: 5mil (0.127mm)</w:t>
      </w:r>
    </w:p>
    <w:p w:rsidR="00000000" w:rsidDel="00000000" w:rsidP="00000000" w:rsidRDefault="00000000" w:rsidRPr="00000000" w14:paraId="00000008">
      <w:pPr>
        <w:numPr>
          <w:ilvl w:val="0"/>
          <w:numId w:val="4"/>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Trace Width: 5mil (0.127mm)</w:t>
      </w:r>
    </w:p>
    <w:p w:rsidR="00000000" w:rsidDel="00000000" w:rsidP="00000000" w:rsidRDefault="00000000" w:rsidRPr="00000000" w14:paraId="00000009">
      <w:pPr>
        <w:numPr>
          <w:ilvl w:val="0"/>
          <w:numId w:val="4"/>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Mono Signal (Single ended, NOT differential)</w:t>
      </w:r>
    </w:p>
    <w:p w:rsidR="00000000" w:rsidDel="00000000" w:rsidP="00000000" w:rsidRDefault="00000000" w:rsidRPr="00000000" w14:paraId="0000000A">
      <w:pPr>
        <w:numPr>
          <w:ilvl w:val="0"/>
          <w:numId w:val="4"/>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Hardware control interface (Passive components, NOT required but ideal)</w:t>
      </w:r>
    </w:p>
    <w:p w:rsidR="00000000" w:rsidDel="00000000" w:rsidP="00000000" w:rsidRDefault="00000000" w:rsidRPr="00000000" w14:paraId="0000000B">
      <w:pPr>
        <w:numPr>
          <w:ilvl w:val="0"/>
          <w:numId w:val="4"/>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8 Ohm Impedance matching</w:t>
      </w:r>
    </w:p>
    <w:p w:rsidR="00000000" w:rsidDel="00000000" w:rsidP="00000000" w:rsidRDefault="00000000" w:rsidRPr="00000000" w14:paraId="0000000C">
      <w:pPr>
        <w:numPr>
          <w:ilvl w:val="0"/>
          <w:numId w:val="4"/>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3W minimum output power</w:t>
      </w:r>
    </w:p>
    <w:p w:rsidR="00000000" w:rsidDel="00000000" w:rsidP="00000000" w:rsidRDefault="00000000" w:rsidRPr="00000000" w14:paraId="0000000D">
      <w:pPr>
        <w:numPr>
          <w:ilvl w:val="0"/>
          <w:numId w:val="4"/>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Class D (NOT required but ideal for power)</w:t>
      </w:r>
    </w:p>
    <w:p w:rsidR="00000000" w:rsidDel="00000000" w:rsidP="00000000" w:rsidRDefault="00000000" w:rsidRPr="00000000" w14:paraId="0000000E">
      <w:pPr>
        <w:numPr>
          <w:ilvl w:val="0"/>
          <w:numId w:val="4"/>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3.3V or 5V power supply (Vdd)</w:t>
      </w:r>
    </w:p>
    <w:p w:rsidR="00000000" w:rsidDel="00000000" w:rsidP="00000000" w:rsidRDefault="00000000" w:rsidRPr="00000000" w14:paraId="0000000F">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0">
      <w:pPr>
        <w:ind w:left="0" w:firstLine="0"/>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Solution</w:t>
      </w:r>
    </w:p>
    <w:p w:rsidR="00000000" w:rsidDel="00000000" w:rsidP="00000000" w:rsidRDefault="00000000" w:rsidRPr="00000000" w14:paraId="00000011">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12">
      <w:pPr>
        <w:ind w:left="0" w:firstLine="720"/>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LM48511</w:t>
      </w:r>
    </w:p>
    <w:p w:rsidR="00000000" w:rsidDel="00000000" w:rsidP="00000000" w:rsidRDefault="00000000" w:rsidRPr="00000000" w14:paraId="00000013">
      <w:pPr>
        <w:numPr>
          <w:ilvl w:val="0"/>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3 W Output</w:t>
      </w:r>
    </w:p>
    <w:p w:rsidR="00000000" w:rsidDel="00000000" w:rsidP="00000000" w:rsidRDefault="00000000" w:rsidRPr="00000000" w14:paraId="00000014">
      <w:pPr>
        <w:numPr>
          <w:ilvl w:val="0"/>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8 Ohm Impedance</w:t>
      </w:r>
    </w:p>
    <w:p w:rsidR="00000000" w:rsidDel="00000000" w:rsidP="00000000" w:rsidRDefault="00000000" w:rsidRPr="00000000" w14:paraId="00000015">
      <w:pPr>
        <w:numPr>
          <w:ilvl w:val="0"/>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Vdd = 3-5V</w:t>
      </w:r>
    </w:p>
    <w:p w:rsidR="00000000" w:rsidDel="00000000" w:rsidP="00000000" w:rsidRDefault="00000000" w:rsidRPr="00000000" w14:paraId="00000016">
      <w:pPr>
        <w:numPr>
          <w:ilvl w:val="0"/>
          <w:numId w:val="3"/>
        </w:numPr>
        <w:ind w:left="144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WQFN Package size</w:t>
      </w:r>
    </w:p>
    <w:p w:rsidR="00000000" w:rsidDel="00000000" w:rsidP="00000000" w:rsidRDefault="00000000" w:rsidRPr="00000000" w14:paraId="00000017">
      <w:pPr>
        <w:numPr>
          <w:ilvl w:val="0"/>
          <w:numId w:val="3"/>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Single ended mono input capability</w:t>
      </w:r>
    </w:p>
    <w:p w:rsidR="00000000" w:rsidDel="00000000" w:rsidP="00000000" w:rsidRDefault="00000000" w:rsidRPr="00000000" w14:paraId="00000018">
      <w:pPr>
        <w:numPr>
          <w:ilvl w:val="0"/>
          <w:numId w:val="3"/>
        </w:numPr>
        <w:ind w:left="144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300 kHz switching frequency</w:t>
      </w:r>
    </w:p>
    <w:p w:rsidR="00000000" w:rsidDel="00000000" w:rsidP="00000000" w:rsidRDefault="00000000" w:rsidRPr="00000000" w14:paraId="00000019">
      <w:pPr>
        <w:ind w:left="0" w:firstLine="0"/>
        <w:rPr>
          <w:rFonts w:ascii="Times" w:cs="Times" w:eastAsia="Times" w:hAnsi="Times"/>
          <w:sz w:val="21"/>
          <w:szCs w:val="21"/>
        </w:rPr>
      </w:pPr>
      <w:r w:rsidDel="00000000" w:rsidR="00000000" w:rsidRPr="00000000">
        <w:rPr>
          <w:rtl w:val="0"/>
        </w:rPr>
      </w:r>
    </w:p>
    <w:p w:rsidR="00000000" w:rsidDel="00000000" w:rsidP="00000000" w:rsidRDefault="00000000" w:rsidRPr="00000000" w14:paraId="0000001A">
      <w:pPr>
        <w:ind w:left="0" w:firstLine="0"/>
        <w:jc w:val="center"/>
        <w:rPr>
          <w:rFonts w:ascii="Times" w:cs="Times" w:eastAsia="Times" w:hAnsi="Times"/>
          <w:sz w:val="21"/>
          <w:szCs w:val="21"/>
        </w:rPr>
      </w:pPr>
      <w:r w:rsidDel="00000000" w:rsidR="00000000" w:rsidRPr="00000000">
        <w:rPr>
          <w:rFonts w:ascii="Times" w:cs="Times" w:eastAsia="Times" w:hAnsi="Times"/>
          <w:sz w:val="21"/>
          <w:szCs w:val="21"/>
        </w:rPr>
        <w:drawing>
          <wp:inline distB="114300" distT="114300" distL="114300" distR="114300">
            <wp:extent cx="1718841" cy="25717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718841"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ind w:left="0" w:firstLine="0"/>
        <w:jc w:val="center"/>
        <w:rPr>
          <w:rFonts w:ascii="Times" w:cs="Times" w:eastAsia="Times" w:hAnsi="Times"/>
          <w:sz w:val="21"/>
          <w:szCs w:val="21"/>
        </w:rPr>
      </w:pPr>
      <w:r w:rsidDel="00000000" w:rsidR="00000000" w:rsidRPr="00000000">
        <w:rPr>
          <w:rFonts w:ascii="Times" w:cs="Times" w:eastAsia="Times" w:hAnsi="Times"/>
          <w:sz w:val="21"/>
          <w:szCs w:val="21"/>
        </w:rPr>
        <w:drawing>
          <wp:inline distB="114300" distT="114300" distL="114300" distR="114300">
            <wp:extent cx="5943600" cy="42291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jc w:val="center"/>
        <w:rPr>
          <w:rFonts w:ascii="Times" w:cs="Times" w:eastAsia="Times" w:hAnsi="Times"/>
          <w:sz w:val="21"/>
          <w:szCs w:val="21"/>
        </w:rPr>
      </w:pPr>
      <w:r w:rsidDel="00000000" w:rsidR="00000000" w:rsidRPr="00000000">
        <w:rPr>
          <w:rtl w:val="0"/>
        </w:rPr>
      </w:r>
    </w:p>
    <w:p w:rsidR="00000000" w:rsidDel="00000000" w:rsidP="00000000" w:rsidRDefault="00000000" w:rsidRPr="00000000" w14:paraId="0000001D">
      <w:pPr>
        <w:ind w:left="0" w:firstLine="0"/>
        <w:jc w:val="left"/>
        <w:rPr>
          <w:rFonts w:ascii="Times" w:cs="Times" w:eastAsia="Times" w:hAnsi="Times"/>
          <w:sz w:val="21"/>
          <w:szCs w:val="21"/>
        </w:rPr>
      </w:pPr>
      <w:r w:rsidDel="00000000" w:rsidR="00000000" w:rsidRPr="00000000">
        <w:rPr>
          <w:rtl w:val="0"/>
        </w:rPr>
      </w:r>
    </w:p>
    <w:p w:rsidR="00000000" w:rsidDel="00000000" w:rsidP="00000000" w:rsidRDefault="00000000" w:rsidRPr="00000000" w14:paraId="0000001E">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The LM48511 has 3 Vdd operating ranges: 3V, 3.6V, and 5V. The current board design only offers 6V, 5V, and 3.3V supplies. The 5V supply will be used to power this IC due to the IC’s output power at the correlated supply voltage.</w:t>
      </w:r>
    </w:p>
    <w:p w:rsidR="00000000" w:rsidDel="00000000" w:rsidP="00000000" w:rsidRDefault="00000000" w:rsidRPr="00000000" w14:paraId="0000001F">
      <w:pPr>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0">
      <w:pPr>
        <w:ind w:left="0" w:firstLine="0"/>
        <w:jc w:val="left"/>
        <w:rPr>
          <w:rFonts w:ascii="Times" w:cs="Times" w:eastAsia="Times" w:hAnsi="Times"/>
          <w:sz w:val="24"/>
          <w:szCs w:val="24"/>
        </w:rPr>
      </w:pPr>
      <w:r w:rsidDel="00000000" w:rsidR="00000000" w:rsidRPr="00000000">
        <w:rPr>
          <w:rFonts w:ascii="Times" w:cs="Times" w:eastAsia="Times" w:hAnsi="Times"/>
          <w:sz w:val="24"/>
          <w:szCs w:val="24"/>
          <w:rtl w:val="0"/>
        </w:rPr>
        <w:tab/>
        <w:t xml:space="preserve">The Electrical Characteristics table from the datasheet gives the following values for operation at 5V.</w:t>
      </w:r>
    </w:p>
    <w:p w:rsidR="00000000" w:rsidDel="00000000" w:rsidP="00000000" w:rsidRDefault="00000000" w:rsidRPr="00000000" w14:paraId="00000021">
      <w:pPr>
        <w:numPr>
          <w:ilvl w:val="0"/>
          <w:numId w:val="1"/>
        </w:numPr>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R3 = 25.5 kOhm</w:t>
      </w:r>
    </w:p>
    <w:p w:rsidR="00000000" w:rsidDel="00000000" w:rsidP="00000000" w:rsidRDefault="00000000" w:rsidRPr="00000000" w14:paraId="00000022">
      <w:pPr>
        <w:numPr>
          <w:ilvl w:val="0"/>
          <w:numId w:val="1"/>
        </w:numPr>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RLS = 4.87 kOhm</w:t>
      </w:r>
    </w:p>
    <w:p w:rsidR="00000000" w:rsidDel="00000000" w:rsidP="00000000" w:rsidRDefault="00000000" w:rsidRPr="00000000" w14:paraId="00000023">
      <w:pPr>
        <w:numPr>
          <w:ilvl w:val="0"/>
          <w:numId w:val="1"/>
        </w:numPr>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RL = 8 Ohm (Speaker load)</w:t>
      </w:r>
    </w:p>
    <w:p w:rsidR="00000000" w:rsidDel="00000000" w:rsidP="00000000" w:rsidRDefault="00000000" w:rsidRPr="00000000" w14:paraId="00000024">
      <w:pPr>
        <w:numPr>
          <w:ilvl w:val="0"/>
          <w:numId w:val="1"/>
        </w:numPr>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f = 1 kHz</w:t>
      </w:r>
    </w:p>
    <w:p w:rsidR="00000000" w:rsidDel="00000000" w:rsidP="00000000" w:rsidRDefault="00000000" w:rsidRPr="00000000" w14:paraId="00000025">
      <w:pPr>
        <w:numPr>
          <w:ilvl w:val="0"/>
          <w:numId w:val="1"/>
        </w:numPr>
        <w:ind w:left="720" w:hanging="360"/>
        <w:jc w:val="left"/>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SS/FF = GND</w:t>
      </w:r>
    </w:p>
    <w:p w:rsidR="00000000" w:rsidDel="00000000" w:rsidP="00000000" w:rsidRDefault="00000000" w:rsidRPr="00000000" w14:paraId="00000026">
      <w:pPr>
        <w:ind w:left="0" w:firstLine="0"/>
        <w:jc w:val="left"/>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7">
      <w:pPr>
        <w:ind w:left="0" w:firstLine="0"/>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57785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0" w:firstLine="0"/>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9">
      <w:pPr>
        <w:ind w:left="0" w:firstLine="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A">
      <w:pPr>
        <w:rPr>
          <w:rFonts w:ascii="Times" w:cs="Times" w:eastAsia="Times" w:hAnsi="Times"/>
          <w:sz w:val="24"/>
          <w:szCs w:val="24"/>
        </w:rPr>
      </w:pPr>
      <w:r w:rsidDel="00000000" w:rsidR="00000000" w:rsidRPr="00000000">
        <w:rPr>
          <w:rFonts w:ascii="Times" w:cs="Times" w:eastAsia="Times" w:hAnsi="Times"/>
          <w:sz w:val="24"/>
          <w:szCs w:val="24"/>
          <w:rtl w:val="0"/>
        </w:rPr>
        <w:tab/>
        <w:t xml:space="preserve">The LM48511 features 2 independent shutdown controls, SD_AMP for the Class D amplifiers, and SD_BOOST for the regulator. These inputs can be driven low to disable the corresponding parts of the IC. These pinouts do not require pulldown/pullup resistors.</w:t>
      </w:r>
    </w:p>
    <w:p w:rsidR="00000000" w:rsidDel="00000000" w:rsidP="00000000" w:rsidRDefault="00000000" w:rsidRPr="00000000" w14:paraId="0000002B">
      <w:pPr>
        <w:rPr>
          <w:rFonts w:ascii="Times" w:cs="Times" w:eastAsia="Times" w:hAnsi="Times"/>
          <w:sz w:val="24"/>
          <w:szCs w:val="24"/>
        </w:rPr>
      </w:pPr>
      <w:r w:rsidDel="00000000" w:rsidR="00000000" w:rsidRPr="00000000">
        <w:rPr>
          <w:rFonts w:ascii="Times" w:cs="Times" w:eastAsia="Times" w:hAnsi="Times"/>
          <w:sz w:val="24"/>
          <w:szCs w:val="24"/>
          <w:rtl w:val="0"/>
        </w:rPr>
        <w:tab/>
      </w:r>
      <w:r w:rsidDel="00000000" w:rsidR="00000000" w:rsidRPr="00000000">
        <w:rPr>
          <w:rtl w:val="0"/>
        </w:rPr>
      </w:r>
    </w:p>
    <w:p w:rsidR="00000000" w:rsidDel="00000000" w:rsidP="00000000" w:rsidRDefault="00000000" w:rsidRPr="00000000" w14:paraId="0000002C">
      <w:pPr>
        <w:rPr>
          <w:rFonts w:ascii="Times" w:cs="Times" w:eastAsia="Times" w:hAnsi="Times"/>
          <w:sz w:val="24"/>
          <w:szCs w:val="24"/>
        </w:rPr>
      </w:pPr>
      <w:r w:rsidDel="00000000" w:rsidR="00000000" w:rsidRPr="00000000">
        <w:rPr>
          <w:rFonts w:ascii="Times" w:cs="Times" w:eastAsia="Times" w:hAnsi="Times"/>
          <w:sz w:val="24"/>
          <w:szCs w:val="24"/>
          <w:rtl w:val="0"/>
        </w:rPr>
        <w:tab/>
        <w:t xml:space="preserve">FB_SEL is to be connected to GND in parallel with a 0.1uF cap connected to GND. </w:t>
      </w:r>
    </w:p>
    <w:p w:rsidR="00000000" w:rsidDel="00000000" w:rsidP="00000000" w:rsidRDefault="00000000" w:rsidRPr="00000000" w14:paraId="0000002D">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2E">
      <w:pPr>
        <w:rPr>
          <w:rFonts w:ascii="Times" w:cs="Times" w:eastAsia="Times" w:hAnsi="Times"/>
          <w:sz w:val="24"/>
          <w:szCs w:val="24"/>
        </w:rPr>
      </w:pPr>
      <w:r w:rsidDel="00000000" w:rsidR="00000000" w:rsidRPr="00000000">
        <w:rPr>
          <w:rFonts w:ascii="Times" w:cs="Times" w:eastAsia="Times" w:hAnsi="Times"/>
          <w:sz w:val="24"/>
          <w:szCs w:val="24"/>
          <w:rtl w:val="0"/>
        </w:rPr>
        <w:tab/>
        <w:t xml:space="preserve">Add switch for SS/FF to select and deselect spread spectrum mode in testing phase. Other switches for SD_AMP and SD_BOOST can be added as shown below.</w:t>
      </w:r>
    </w:p>
    <w:p w:rsidR="00000000" w:rsidDel="00000000" w:rsidP="00000000" w:rsidRDefault="00000000" w:rsidRPr="00000000" w14:paraId="0000002F">
      <w:pPr>
        <w:jc w:val="center"/>
        <w:rPr>
          <w:rFonts w:ascii="Times" w:cs="Times" w:eastAsia="Times" w:hAnsi="Times"/>
          <w:sz w:val="24"/>
          <w:szCs w:val="24"/>
        </w:rPr>
      </w:pPr>
      <w:r w:rsidDel="00000000" w:rsidR="00000000" w:rsidRPr="00000000">
        <w:rPr>
          <w:rFonts w:ascii="Times" w:cs="Times" w:eastAsia="Times" w:hAnsi="Times"/>
          <w:sz w:val="24"/>
          <w:szCs w:val="24"/>
        </w:rPr>
        <w:drawing>
          <wp:inline distB="114300" distT="114300" distL="114300" distR="114300">
            <wp:extent cx="5943600" cy="3831336"/>
            <wp:effectExtent b="0" l="0" r="0" t="0"/>
            <wp:docPr id="2" name="image2.png"/>
            <a:graphic>
              <a:graphicData uri="http://schemas.openxmlformats.org/drawingml/2006/picture">
                <pic:pic>
                  <pic:nvPicPr>
                    <pic:cNvPr id="0" name="image2.png"/>
                    <pic:cNvPicPr preferRelativeResize="0"/>
                  </pic:nvPicPr>
                  <pic:blipFill>
                    <a:blip r:embed="rId9"/>
                    <a:srcRect b="0" l="0" r="0" t="1170"/>
                    <a:stretch>
                      <a:fillRect/>
                    </a:stretch>
                  </pic:blipFill>
                  <pic:spPr>
                    <a:xfrm>
                      <a:off x="0" y="0"/>
                      <a:ext cx="5943600" cy="3831336"/>
                    </a:xfrm>
                    <a:prstGeom prst="rect"/>
                    <a:ln/>
                  </pic:spPr>
                </pic:pic>
              </a:graphicData>
            </a:graphic>
          </wp:inline>
        </w:drawing>
      </w:r>
      <w:r w:rsidDel="00000000" w:rsidR="00000000" w:rsidRPr="00000000">
        <w:rPr>
          <w:rFonts w:ascii="Times" w:cs="Times" w:eastAsia="Times" w:hAnsi="Times"/>
          <w:sz w:val="24"/>
          <w:szCs w:val="24"/>
          <w:rtl w:val="0"/>
        </w:rPr>
        <w:br w:type="textWrapping"/>
      </w:r>
    </w:p>
    <w:p w:rsidR="00000000" w:rsidDel="00000000" w:rsidP="00000000" w:rsidRDefault="00000000" w:rsidRPr="00000000" w14:paraId="00000030">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Use only multi-layer X5R and X7R ceramic capacitors.</w:t>
      </w:r>
    </w:p>
    <w:p w:rsidR="00000000" w:rsidDel="00000000" w:rsidP="00000000" w:rsidRDefault="00000000" w:rsidRPr="00000000" w14:paraId="00000031">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2">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For single ended application use a 0.18 uF capacitor and 20 kOhm resistors</w:t>
      </w:r>
    </w:p>
    <w:p w:rsidR="00000000" w:rsidDel="00000000" w:rsidP="00000000" w:rsidRDefault="00000000" w:rsidRPr="00000000" w14:paraId="00000033">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4">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A 30-V diode such as the DFLS230LH is recommended by TI. The recommended inductor is the IHLP-2525CZ-01. </w:t>
      </w:r>
    </w:p>
    <w:p w:rsidR="00000000" w:rsidDel="00000000" w:rsidP="00000000" w:rsidRDefault="00000000" w:rsidRPr="00000000" w14:paraId="00000035">
      <w:pPr>
        <w:ind w:firstLine="720"/>
        <w:rPr>
          <w:rFonts w:ascii="Times" w:cs="Times" w:eastAsia="Times" w:hAnsi="Times"/>
          <w:sz w:val="24"/>
          <w:szCs w:val="24"/>
        </w:rPr>
      </w:pPr>
      <w:r w:rsidDel="00000000" w:rsidR="00000000" w:rsidRPr="00000000">
        <w:rPr>
          <w:rtl w:val="0"/>
        </w:rPr>
      </w:r>
    </w:p>
    <w:p w:rsidR="00000000" w:rsidDel="00000000" w:rsidP="00000000" w:rsidRDefault="00000000" w:rsidRPr="00000000" w14:paraId="00000036">
      <w:pPr>
        <w:ind w:left="0" w:firstLine="0"/>
        <w:rPr>
          <w:rFonts w:ascii="Times" w:cs="Times" w:eastAsia="Times" w:hAnsi="Times"/>
          <w:sz w:val="24"/>
          <w:szCs w:val="24"/>
          <w:u w:val="single"/>
        </w:rPr>
      </w:pPr>
      <w:r w:rsidDel="00000000" w:rsidR="00000000" w:rsidRPr="00000000">
        <w:rPr>
          <w:rtl w:val="0"/>
        </w:rPr>
      </w:r>
    </w:p>
    <w:p w:rsidR="00000000" w:rsidDel="00000000" w:rsidP="00000000" w:rsidRDefault="00000000" w:rsidRPr="00000000" w14:paraId="00000037">
      <w:pPr>
        <w:ind w:left="0" w:firstLine="0"/>
        <w:rPr>
          <w:rFonts w:ascii="Times" w:cs="Times" w:eastAsia="Times" w:hAnsi="Times"/>
          <w:sz w:val="24"/>
          <w:szCs w:val="24"/>
          <w:u w:val="single"/>
        </w:rPr>
      </w:pPr>
      <w:r w:rsidDel="00000000" w:rsidR="00000000" w:rsidRPr="00000000">
        <w:rPr>
          <w:rtl w:val="0"/>
        </w:rPr>
      </w:r>
    </w:p>
    <w:p w:rsidR="00000000" w:rsidDel="00000000" w:rsidP="00000000" w:rsidRDefault="00000000" w:rsidRPr="00000000" w14:paraId="00000038">
      <w:pPr>
        <w:ind w:left="0" w:firstLine="0"/>
        <w:rPr>
          <w:rFonts w:ascii="Times" w:cs="Times" w:eastAsia="Times" w:hAnsi="Times"/>
          <w:sz w:val="24"/>
          <w:szCs w:val="24"/>
          <w:u w:val="single"/>
        </w:rPr>
      </w:pPr>
      <w:r w:rsidDel="00000000" w:rsidR="00000000" w:rsidRPr="00000000">
        <w:rPr>
          <w:rtl w:val="0"/>
        </w:rPr>
      </w:r>
    </w:p>
    <w:p w:rsidR="00000000" w:rsidDel="00000000" w:rsidP="00000000" w:rsidRDefault="00000000" w:rsidRPr="00000000" w14:paraId="00000039">
      <w:pPr>
        <w:ind w:left="0" w:firstLine="0"/>
        <w:rPr>
          <w:rFonts w:ascii="Times" w:cs="Times" w:eastAsia="Times" w:hAnsi="Times"/>
          <w:sz w:val="24"/>
          <w:szCs w:val="24"/>
          <w:u w:val="single"/>
        </w:rPr>
      </w:pPr>
      <w:r w:rsidDel="00000000" w:rsidR="00000000" w:rsidRPr="00000000">
        <w:rPr>
          <w:rtl w:val="0"/>
        </w:rPr>
      </w:r>
    </w:p>
    <w:p w:rsidR="00000000" w:rsidDel="00000000" w:rsidP="00000000" w:rsidRDefault="00000000" w:rsidRPr="00000000" w14:paraId="0000003A">
      <w:pPr>
        <w:ind w:left="0" w:firstLine="0"/>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Parts List</w:t>
      </w:r>
    </w:p>
    <w:p w:rsidR="00000000" w:rsidDel="00000000" w:rsidP="00000000" w:rsidRDefault="00000000" w:rsidRPr="00000000" w14:paraId="0000003B">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LM48511(Audio Amp IC) </w:t>
      </w:r>
      <w:hyperlink r:id="rId10">
        <w:r w:rsidDel="00000000" w:rsidR="00000000" w:rsidRPr="00000000">
          <w:rPr>
            <w:rFonts w:ascii="Times" w:cs="Times" w:eastAsia="Times" w:hAnsi="Times"/>
            <w:color w:val="1155cc"/>
            <w:sz w:val="24"/>
            <w:szCs w:val="24"/>
            <w:u w:val="single"/>
            <w:rtl w:val="0"/>
          </w:rPr>
          <w:t xml:space="preserve">https://www.mouser.com/ProductDetail/Texas-Instruments/LM48511SQX-NOPB?qs=QbsRYf82W3Hm0FRj7ooTlA%3D%3D</w:t>
        </w:r>
      </w:hyperlink>
      <w:r w:rsidDel="00000000" w:rsidR="00000000" w:rsidRPr="00000000">
        <w:rPr>
          <w:rtl w:val="0"/>
        </w:rPr>
      </w:r>
    </w:p>
    <w:p w:rsidR="00000000" w:rsidDel="00000000" w:rsidP="00000000" w:rsidRDefault="00000000" w:rsidRPr="00000000" w14:paraId="0000003C">
      <w:pPr>
        <w:numPr>
          <w:ilvl w:val="0"/>
          <w:numId w:val="5"/>
        </w:numPr>
        <w:ind w:left="720" w:hanging="360"/>
        <w:rPr>
          <w:rFonts w:ascii="Times" w:cs="Times" w:eastAsia="Times" w:hAnsi="Times"/>
          <w:sz w:val="24"/>
          <w:szCs w:val="24"/>
        </w:rPr>
      </w:pPr>
      <w:r w:rsidDel="00000000" w:rsidR="00000000" w:rsidRPr="00000000">
        <w:rPr>
          <w:rFonts w:ascii="Times" w:cs="Times" w:eastAsia="Times" w:hAnsi="Times"/>
          <w:sz w:val="24"/>
          <w:szCs w:val="24"/>
          <w:rtl w:val="0"/>
        </w:rPr>
        <w:t xml:space="preserve">DFLS230LH-7 (Diode) </w:t>
      </w:r>
      <w:hyperlink r:id="rId11">
        <w:r w:rsidDel="00000000" w:rsidR="00000000" w:rsidRPr="00000000">
          <w:rPr>
            <w:rFonts w:ascii="Times" w:cs="Times" w:eastAsia="Times" w:hAnsi="Times"/>
            <w:color w:val="1155cc"/>
            <w:sz w:val="24"/>
            <w:szCs w:val="24"/>
            <w:u w:val="single"/>
            <w:rtl w:val="0"/>
          </w:rPr>
          <w:t xml:space="preserve">https://www.digikrrey.com/en/products/detail/diodes-incorporated/DFLS230LH-7/776777</w:t>
        </w:r>
      </w:hyperlink>
      <w:r w:rsidDel="00000000" w:rsidR="00000000" w:rsidRPr="00000000">
        <w:rPr>
          <w:rtl w:val="0"/>
        </w:rPr>
      </w:r>
    </w:p>
    <w:p w:rsidR="00000000" w:rsidDel="00000000" w:rsidP="00000000" w:rsidRDefault="00000000" w:rsidRPr="00000000" w14:paraId="0000003D">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IHLP2525CZER6R8M01 (6.8 uH Inductor) </w:t>
      </w:r>
      <w:hyperlink r:id="rId12">
        <w:r w:rsidDel="00000000" w:rsidR="00000000" w:rsidRPr="00000000">
          <w:rPr>
            <w:rFonts w:ascii="Times" w:cs="Times" w:eastAsia="Times" w:hAnsi="Times"/>
            <w:color w:val="1155cc"/>
            <w:sz w:val="24"/>
            <w:szCs w:val="24"/>
            <w:u w:val="single"/>
            <w:rtl w:val="0"/>
          </w:rPr>
          <w:t xml:space="preserve">https://www.digikey.com/en/products/detail/vishay-dale/IHLP2525CZER6R8M01/1220676</w:t>
        </w:r>
      </w:hyperlink>
      <w:r w:rsidDel="00000000" w:rsidR="00000000" w:rsidRPr="00000000">
        <w:rPr>
          <w:rtl w:val="0"/>
        </w:rPr>
      </w:r>
    </w:p>
    <w:p w:rsidR="00000000" w:rsidDel="00000000" w:rsidP="00000000" w:rsidRDefault="00000000" w:rsidRPr="00000000" w14:paraId="0000003E">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CC0402KRX5R6BB184 (0.18 uF Capacitor) </w:t>
      </w:r>
      <w:hyperlink r:id="rId13">
        <w:r w:rsidDel="00000000" w:rsidR="00000000" w:rsidRPr="00000000">
          <w:rPr>
            <w:rFonts w:ascii="Times" w:cs="Times" w:eastAsia="Times" w:hAnsi="Times"/>
            <w:color w:val="1155cc"/>
            <w:sz w:val="24"/>
            <w:szCs w:val="24"/>
            <w:u w:val="single"/>
            <w:rtl w:val="0"/>
          </w:rPr>
          <w:t xml:space="preserve">https://www.digikey.com/en/products/detail/yageo/CC0402KRX5R6BB184/11489798</w:t>
        </w:r>
      </w:hyperlink>
      <w:r w:rsidDel="00000000" w:rsidR="00000000" w:rsidRPr="00000000">
        <w:rPr>
          <w:rtl w:val="0"/>
        </w:rPr>
      </w:r>
    </w:p>
    <w:p w:rsidR="00000000" w:rsidDel="00000000" w:rsidP="00000000" w:rsidRDefault="00000000" w:rsidRPr="00000000" w14:paraId="0000003F">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RC0603FR-0720KL (20 kOhm Resistor) </w:t>
      </w:r>
      <w:r w:rsidDel="00000000" w:rsidR="00000000" w:rsidRPr="00000000">
        <w:rPr>
          <w:rFonts w:ascii="Times" w:cs="Times" w:eastAsia="Times" w:hAnsi="Times"/>
          <w:b w:val="1"/>
          <w:bCs w:val="1"/>
          <w:color w:val="ff0000"/>
          <w:sz w:val="24"/>
          <w:szCs w:val="24"/>
          <w:rtl w:val="0"/>
        </w:rPr>
        <w:t xml:space="preserve">x2</w:t>
      </w:r>
      <w:r w:rsidDel="00000000" w:rsidR="00000000" w:rsidRPr="00000000">
        <w:rPr>
          <w:rFonts w:ascii="Times" w:cs="Times" w:eastAsia="Times" w:hAnsi="Times"/>
          <w:sz w:val="24"/>
          <w:szCs w:val="24"/>
          <w:rtl w:val="0"/>
        </w:rPr>
        <w:t xml:space="preserve"> </w:t>
      </w:r>
      <w:hyperlink r:id="rId14">
        <w:r w:rsidDel="00000000" w:rsidR="00000000" w:rsidRPr="00000000">
          <w:rPr>
            <w:rFonts w:ascii="Times" w:cs="Times" w:eastAsia="Times" w:hAnsi="Times"/>
            <w:color w:val="1155cc"/>
            <w:sz w:val="24"/>
            <w:szCs w:val="24"/>
            <w:u w:val="single"/>
            <w:rtl w:val="0"/>
          </w:rPr>
          <w:t xml:space="preserve">https://www.digikey.com/en/products/detail/yageo/RC0603FR-0720KL/727040</w:t>
        </w:r>
      </w:hyperlink>
      <w:r w:rsidDel="00000000" w:rsidR="00000000" w:rsidRPr="00000000">
        <w:rPr>
          <w:rtl w:val="0"/>
        </w:rPr>
      </w:r>
    </w:p>
    <w:p w:rsidR="00000000" w:rsidDel="00000000" w:rsidP="00000000" w:rsidRDefault="00000000" w:rsidRPr="00000000" w14:paraId="00000040">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CR0603-FX-4871ELF (4.87 kOhm Resistor) </w:t>
      </w:r>
      <w:hyperlink r:id="rId15">
        <w:r w:rsidDel="00000000" w:rsidR="00000000" w:rsidRPr="00000000">
          <w:rPr>
            <w:rFonts w:ascii="Times" w:cs="Times" w:eastAsia="Times" w:hAnsi="Times"/>
            <w:color w:val="1155cc"/>
            <w:sz w:val="24"/>
            <w:szCs w:val="24"/>
            <w:u w:val="single"/>
            <w:rtl w:val="0"/>
          </w:rPr>
          <w:t xml:space="preserve">https://www.digikey.com/en/products/detail/bourns-inc/CR0603-FX-4871ELF/3784054</w:t>
        </w:r>
      </w:hyperlink>
      <w:r w:rsidDel="00000000" w:rsidR="00000000" w:rsidRPr="00000000">
        <w:rPr>
          <w:rtl w:val="0"/>
        </w:rPr>
      </w:r>
    </w:p>
    <w:p w:rsidR="00000000" w:rsidDel="00000000" w:rsidP="00000000" w:rsidRDefault="00000000" w:rsidRPr="00000000" w14:paraId="00000041">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RC0603FR-079K31L (9.31 kOhm Resistor) </w:t>
      </w:r>
      <w:hyperlink r:id="rId16">
        <w:r w:rsidDel="00000000" w:rsidR="00000000" w:rsidRPr="00000000">
          <w:rPr>
            <w:rFonts w:ascii="Times" w:cs="Times" w:eastAsia="Times" w:hAnsi="Times"/>
            <w:color w:val="1155cc"/>
            <w:sz w:val="24"/>
            <w:szCs w:val="24"/>
            <w:u w:val="single"/>
            <w:rtl w:val="0"/>
          </w:rPr>
          <w:t xml:space="preserve">https://www.digikey.com/en/products/detail/yageo/RC0603FR-079K31L/727420</w:t>
        </w:r>
      </w:hyperlink>
      <w:r w:rsidDel="00000000" w:rsidR="00000000" w:rsidRPr="00000000">
        <w:rPr>
          <w:rtl w:val="0"/>
        </w:rPr>
      </w:r>
    </w:p>
    <w:p w:rsidR="00000000" w:rsidDel="00000000" w:rsidP="00000000" w:rsidRDefault="00000000" w:rsidRPr="00000000" w14:paraId="00000042">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RNCF0603BTE2K50 (2.5 kOhm Resistor) </w:t>
      </w:r>
      <w:hyperlink r:id="rId17">
        <w:r w:rsidDel="00000000" w:rsidR="00000000" w:rsidRPr="00000000">
          <w:rPr>
            <w:rFonts w:ascii="Times" w:cs="Times" w:eastAsia="Times" w:hAnsi="Times"/>
            <w:color w:val="1155cc"/>
            <w:sz w:val="24"/>
            <w:szCs w:val="24"/>
            <w:u w:val="single"/>
            <w:rtl w:val="0"/>
          </w:rPr>
          <w:t xml:space="preserve">https://www.digikey.com/en/products/detail/stackpole-electronics-inc/RNCF0603BTE2K50/6262233</w:t>
        </w:r>
      </w:hyperlink>
      <w:r w:rsidDel="00000000" w:rsidR="00000000" w:rsidRPr="00000000">
        <w:rPr>
          <w:rtl w:val="0"/>
        </w:rPr>
      </w:r>
    </w:p>
    <w:p w:rsidR="00000000" w:rsidDel="00000000" w:rsidP="00000000" w:rsidRDefault="00000000" w:rsidRPr="00000000" w14:paraId="00000043">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C0603C104K5RACTU (100 nF Capacitor) </w:t>
      </w:r>
      <w:r w:rsidDel="00000000" w:rsidR="00000000" w:rsidRPr="00000000">
        <w:rPr>
          <w:rFonts w:ascii="Times" w:cs="Times" w:eastAsia="Times" w:hAnsi="Times"/>
          <w:b w:val="1"/>
          <w:bCs w:val="1"/>
          <w:color w:val="ff0000"/>
          <w:sz w:val="24"/>
          <w:szCs w:val="24"/>
          <w:rtl w:val="0"/>
        </w:rPr>
        <w:t xml:space="preserve">x2 </w:t>
      </w:r>
      <w:r w:rsidDel="00000000" w:rsidR="00000000" w:rsidRPr="00000000">
        <w:rPr>
          <w:rFonts w:ascii="Times" w:cs="Times" w:eastAsia="Times" w:hAnsi="Times"/>
          <w:b w:val="1"/>
          <w:bCs w:val="1"/>
          <w:sz w:val="24"/>
          <w:szCs w:val="24"/>
          <w:rtl w:val="0"/>
        </w:rPr>
        <w:t xml:space="preserve">USE EXISTING CAP MODEL </w:t>
      </w:r>
      <w:hyperlink r:id="rId18">
        <w:r w:rsidDel="00000000" w:rsidR="00000000" w:rsidRPr="00000000">
          <w:rPr>
            <w:rFonts w:ascii="Times" w:cs="Times" w:eastAsia="Times" w:hAnsi="Times"/>
            <w:color w:val="1155cc"/>
            <w:sz w:val="24"/>
            <w:szCs w:val="24"/>
            <w:u w:val="single"/>
            <w:rtl w:val="0"/>
          </w:rPr>
          <w:t xml:space="preserve">https://www.digikey.com/en/products/detail/kemet/C0603C104K5RACTU/1465594</w:t>
        </w:r>
      </w:hyperlink>
      <w:r w:rsidDel="00000000" w:rsidR="00000000" w:rsidRPr="00000000">
        <w:rPr>
          <w:rFonts w:ascii="Times" w:cs="Times" w:eastAsia="Times" w:hAnsi="Times"/>
          <w:sz w:val="24"/>
          <w:szCs w:val="24"/>
          <w:rtl w:val="0"/>
        </w:rPr>
        <w:t xml:space="preserve"> </w:t>
      </w:r>
    </w:p>
    <w:p w:rsidR="00000000" w:rsidDel="00000000" w:rsidP="00000000" w:rsidRDefault="00000000" w:rsidRPr="00000000" w14:paraId="00000044">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CC0603KRX7R9BB271 (270 pF Capacitor) </w:t>
      </w:r>
      <w:hyperlink r:id="rId19">
        <w:r w:rsidDel="00000000" w:rsidR="00000000" w:rsidRPr="00000000">
          <w:rPr>
            <w:rFonts w:ascii="Times" w:cs="Times" w:eastAsia="Times" w:hAnsi="Times"/>
            <w:color w:val="1155cc"/>
            <w:sz w:val="24"/>
            <w:szCs w:val="24"/>
            <w:u w:val="single"/>
            <w:rtl w:val="0"/>
          </w:rPr>
          <w:t xml:space="preserve">https://www.digikey.com/en/products/detail/yageo/CC0603KRX7R9BB271/372858</w:t>
        </w:r>
      </w:hyperlink>
      <w:r w:rsidDel="00000000" w:rsidR="00000000" w:rsidRPr="00000000">
        <w:rPr>
          <w:rtl w:val="0"/>
        </w:rPr>
      </w:r>
    </w:p>
    <w:p w:rsidR="00000000" w:rsidDel="00000000" w:rsidP="00000000" w:rsidRDefault="00000000" w:rsidRPr="00000000" w14:paraId="00000045">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CL10A106KP8NNNC (10uF Capacitor) </w:t>
      </w:r>
      <w:r w:rsidDel="00000000" w:rsidR="00000000" w:rsidRPr="00000000">
        <w:rPr>
          <w:rFonts w:ascii="Times" w:cs="Times" w:eastAsia="Times" w:hAnsi="Times"/>
          <w:b w:val="1"/>
          <w:bCs w:val="1"/>
          <w:sz w:val="24"/>
          <w:szCs w:val="24"/>
          <w:rtl w:val="0"/>
        </w:rPr>
        <w:t xml:space="preserve">USE EXISTING CAP MODEL </w:t>
      </w:r>
      <w:hyperlink r:id="rId20">
        <w:r w:rsidDel="00000000" w:rsidR="00000000" w:rsidRPr="00000000">
          <w:rPr>
            <w:rFonts w:ascii="Times" w:cs="Times" w:eastAsia="Times" w:hAnsi="Times"/>
            <w:color w:val="1155cc"/>
            <w:sz w:val="24"/>
            <w:szCs w:val="24"/>
            <w:u w:val="single"/>
            <w:rtl w:val="0"/>
          </w:rPr>
          <w:t xml:space="preserve">https://www.digikey.com/en/products/detail/samsung-electro-mechanics/CL10A106KP8NNNC/3886850</w:t>
        </w:r>
      </w:hyperlink>
      <w:r w:rsidDel="00000000" w:rsidR="00000000" w:rsidRPr="00000000">
        <w:rPr>
          <w:rtl w:val="0"/>
        </w:rPr>
      </w:r>
    </w:p>
    <w:p w:rsidR="00000000" w:rsidDel="00000000" w:rsidP="00000000" w:rsidRDefault="00000000" w:rsidRPr="00000000" w14:paraId="00000046">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CL10B105KP8NNNC (1 uF Capacitor) </w:t>
      </w:r>
      <w:r w:rsidDel="00000000" w:rsidR="00000000" w:rsidRPr="00000000">
        <w:rPr>
          <w:rFonts w:ascii="Times" w:cs="Times" w:eastAsia="Times" w:hAnsi="Times"/>
          <w:b w:val="1"/>
          <w:bCs w:val="1"/>
          <w:color w:val="ff0000"/>
          <w:sz w:val="24"/>
          <w:szCs w:val="24"/>
          <w:rtl w:val="0"/>
        </w:rPr>
        <w:t xml:space="preserve">x4</w:t>
      </w:r>
      <w:r w:rsidDel="00000000" w:rsidR="00000000" w:rsidRPr="00000000">
        <w:rPr>
          <w:rFonts w:ascii="Times" w:cs="Times" w:eastAsia="Times" w:hAnsi="Times"/>
          <w:sz w:val="24"/>
          <w:szCs w:val="24"/>
          <w:rtl w:val="0"/>
        </w:rPr>
        <w:t xml:space="preserve"> </w:t>
      </w:r>
      <w:r w:rsidDel="00000000" w:rsidR="00000000" w:rsidRPr="00000000">
        <w:rPr>
          <w:rFonts w:ascii="Times" w:cs="Times" w:eastAsia="Times" w:hAnsi="Times"/>
          <w:b w:val="1"/>
          <w:bCs w:val="1"/>
          <w:sz w:val="24"/>
          <w:szCs w:val="24"/>
          <w:rtl w:val="0"/>
        </w:rPr>
        <w:t xml:space="preserve">USE EXISTING CAP MODEL </w:t>
      </w:r>
      <w:hyperlink r:id="rId21">
        <w:r w:rsidDel="00000000" w:rsidR="00000000" w:rsidRPr="00000000">
          <w:rPr>
            <w:rFonts w:ascii="Times" w:cs="Times" w:eastAsia="Times" w:hAnsi="Times"/>
            <w:color w:val="1155cc"/>
            <w:sz w:val="24"/>
            <w:szCs w:val="24"/>
            <w:u w:val="single"/>
            <w:rtl w:val="0"/>
          </w:rPr>
          <w:t xml:space="preserve">https://www.digikey.com/en/products/detail/samsung-electro-mechanics/CL10B105KP8NNNC/3887604</w:t>
        </w:r>
      </w:hyperlink>
      <w:r w:rsidDel="00000000" w:rsidR="00000000" w:rsidRPr="00000000">
        <w:rPr>
          <w:rtl w:val="0"/>
        </w:rPr>
      </w:r>
    </w:p>
    <w:p w:rsidR="00000000" w:rsidDel="00000000" w:rsidP="00000000" w:rsidRDefault="00000000" w:rsidRPr="00000000" w14:paraId="00000047">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GRM21BR60G107ME11L (100 uF Capacitor) </w:t>
      </w:r>
      <w:hyperlink r:id="rId22">
        <w:r w:rsidDel="00000000" w:rsidR="00000000" w:rsidRPr="00000000">
          <w:rPr>
            <w:rFonts w:ascii="Times" w:cs="Times" w:eastAsia="Times" w:hAnsi="Times"/>
            <w:color w:val="1155cc"/>
            <w:sz w:val="24"/>
            <w:szCs w:val="24"/>
            <w:u w:val="single"/>
            <w:rtl w:val="0"/>
          </w:rPr>
          <w:t xml:space="preserve">https://www.digikey.com/en/products/detail/murata-electronics/GRM21BR60G107ME11L/6155750</w:t>
        </w:r>
      </w:hyperlink>
      <w:r w:rsidDel="00000000" w:rsidR="00000000" w:rsidRPr="00000000">
        <w:rPr>
          <w:rtl w:val="0"/>
        </w:rPr>
      </w:r>
    </w:p>
    <w:p w:rsidR="00000000" w:rsidDel="00000000" w:rsidP="00000000" w:rsidRDefault="00000000" w:rsidRPr="00000000" w14:paraId="00000048">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OS102011MS2QN1 (Switch) </w:t>
      </w:r>
      <w:r w:rsidDel="00000000" w:rsidR="00000000" w:rsidRPr="00000000">
        <w:rPr>
          <w:rFonts w:ascii="Times" w:cs="Times" w:eastAsia="Times" w:hAnsi="Times"/>
          <w:b w:val="1"/>
          <w:bCs w:val="1"/>
          <w:color w:val="ff0000"/>
          <w:sz w:val="24"/>
          <w:szCs w:val="24"/>
          <w:rtl w:val="0"/>
        </w:rPr>
        <w:t xml:space="preserve">x4 </w:t>
      </w:r>
      <w:r w:rsidDel="00000000" w:rsidR="00000000" w:rsidRPr="00000000">
        <w:rPr>
          <w:rFonts w:ascii="Times" w:cs="Times" w:eastAsia="Times" w:hAnsi="Times"/>
          <w:b w:val="1"/>
          <w:bCs w:val="1"/>
          <w:sz w:val="24"/>
          <w:szCs w:val="24"/>
          <w:rtl w:val="0"/>
        </w:rPr>
        <w:t xml:space="preserve">USE EXISTING CAP MODEL </w:t>
      </w:r>
      <w:hyperlink r:id="rId23">
        <w:r w:rsidDel="00000000" w:rsidR="00000000" w:rsidRPr="00000000">
          <w:rPr>
            <w:rFonts w:ascii="Times" w:cs="Times" w:eastAsia="Times" w:hAnsi="Times"/>
            <w:color w:val="1155cc"/>
            <w:sz w:val="24"/>
            <w:szCs w:val="24"/>
            <w:u w:val="single"/>
            <w:rtl w:val="0"/>
          </w:rPr>
          <w:t xml:space="preserve">https://www.digikey.com/en/products/detail/c-k/OS102011MS2QN1/411602</w:t>
        </w:r>
      </w:hyperlink>
      <w:r w:rsidDel="00000000" w:rsidR="00000000" w:rsidRPr="00000000">
        <w:rPr>
          <w:rtl w:val="0"/>
        </w:rPr>
      </w:r>
    </w:p>
    <w:p w:rsidR="00000000" w:rsidDel="00000000" w:rsidP="00000000" w:rsidRDefault="00000000" w:rsidRPr="00000000" w14:paraId="00000049">
      <w:pPr>
        <w:numPr>
          <w:ilvl w:val="0"/>
          <w:numId w:val="2"/>
        </w:numPr>
        <w:ind w:left="720" w:hanging="360"/>
        <w:rPr>
          <w:rFonts w:ascii="Times" w:cs="Times" w:eastAsia="Times" w:hAnsi="Times"/>
          <w:sz w:val="24"/>
          <w:szCs w:val="24"/>
          <w:u w:val="none"/>
        </w:rPr>
      </w:pPr>
      <w:r w:rsidDel="00000000" w:rsidR="00000000" w:rsidRPr="00000000">
        <w:rPr>
          <w:rFonts w:ascii="Times" w:cs="Times" w:eastAsia="Times" w:hAnsi="Times"/>
          <w:sz w:val="24"/>
          <w:szCs w:val="24"/>
          <w:rtl w:val="0"/>
        </w:rPr>
        <w:t xml:space="preserve">RC0603FR-0725K5L (25.5 kOhm Resistor) </w:t>
      </w:r>
      <w:hyperlink r:id="rId24">
        <w:r w:rsidDel="00000000" w:rsidR="00000000" w:rsidRPr="00000000">
          <w:rPr>
            <w:rFonts w:ascii="Times" w:cs="Times" w:eastAsia="Times" w:hAnsi="Times"/>
            <w:color w:val="1155cc"/>
            <w:sz w:val="24"/>
            <w:szCs w:val="24"/>
            <w:u w:val="single"/>
            <w:rtl w:val="0"/>
          </w:rPr>
          <w:t xml:space="preserve">https://www.digikey.com/en/products/detail/yageo/RC0603FR-0725K5L/727088</w:t>
        </w:r>
      </w:hyperlink>
      <w:r w:rsidDel="00000000" w:rsidR="00000000" w:rsidRPr="00000000">
        <w:rPr>
          <w:rtl w:val="0"/>
        </w:rPr>
      </w:r>
    </w:p>
    <w:p w:rsidR="00000000" w:rsidDel="00000000" w:rsidP="00000000" w:rsidRDefault="00000000" w:rsidRPr="00000000" w14:paraId="0000004A">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4B">
      <w:pPr>
        <w:rPr>
          <w:rFonts w:ascii="Times" w:cs="Times" w:eastAsia="Times" w:hAnsi="Times"/>
          <w:sz w:val="24"/>
          <w:szCs w:val="24"/>
          <w:u w:val="single"/>
        </w:rPr>
      </w:pPr>
      <w:r w:rsidDel="00000000" w:rsidR="00000000" w:rsidRPr="00000000">
        <w:rPr>
          <w:rtl w:val="0"/>
        </w:rPr>
      </w:r>
    </w:p>
    <w:p w:rsidR="00000000" w:rsidDel="00000000" w:rsidP="00000000" w:rsidRDefault="00000000" w:rsidRPr="00000000" w14:paraId="0000004C">
      <w:pPr>
        <w:rPr>
          <w:rFonts w:ascii="Times" w:cs="Times" w:eastAsia="Times" w:hAnsi="Times"/>
          <w:sz w:val="24"/>
          <w:szCs w:val="24"/>
          <w:u w:val="single"/>
        </w:rPr>
      </w:pPr>
      <w:r w:rsidDel="00000000" w:rsidR="00000000" w:rsidRPr="00000000">
        <w:rPr>
          <w:rtl w:val="0"/>
        </w:rPr>
      </w:r>
    </w:p>
    <w:p w:rsidR="00000000" w:rsidDel="00000000" w:rsidP="00000000" w:rsidRDefault="00000000" w:rsidRPr="00000000" w14:paraId="0000004D">
      <w:pPr>
        <w:rPr>
          <w:rFonts w:ascii="Times" w:cs="Times" w:eastAsia="Times" w:hAnsi="Times"/>
          <w:sz w:val="24"/>
          <w:szCs w:val="24"/>
          <w:u w:val="single"/>
        </w:rPr>
      </w:pPr>
      <w:r w:rsidDel="00000000" w:rsidR="00000000" w:rsidRPr="00000000">
        <w:rPr>
          <w:rFonts w:ascii="Times" w:cs="Times" w:eastAsia="Times" w:hAnsi="Times"/>
          <w:sz w:val="24"/>
          <w:szCs w:val="24"/>
          <w:u w:val="single"/>
          <w:rtl w:val="0"/>
        </w:rPr>
        <w:t xml:space="preserve">References</w:t>
      </w:r>
    </w:p>
    <w:p w:rsidR="00000000" w:rsidDel="00000000" w:rsidP="00000000" w:rsidRDefault="00000000" w:rsidRPr="00000000" w14:paraId="0000004E">
      <w:pPr>
        <w:rPr>
          <w:rFonts w:ascii="Times" w:cs="Times" w:eastAsia="Times" w:hAnsi="Times"/>
          <w:color w:val="1155cc"/>
          <w:sz w:val="24"/>
          <w:szCs w:val="24"/>
          <w:u w:val="single"/>
        </w:rPr>
      </w:pPr>
      <w:r w:rsidDel="00000000" w:rsidR="00000000" w:rsidRPr="00000000">
        <w:rPr>
          <w:rFonts w:ascii="Times" w:cs="Times" w:eastAsia="Times" w:hAnsi="Times"/>
          <w:sz w:val="24"/>
          <w:szCs w:val="24"/>
          <w:rtl w:val="0"/>
        </w:rPr>
        <w:tab/>
        <w:t xml:space="preserve">Texas Instruments, "LM48511 3-W, ultra-low EMI, filterless, mono Class D audio power amplifier datasheet," LM48511, July 2007. [Online]. Available: </w:t>
      </w:r>
      <w:r w:rsidDel="00000000" w:rsidR="00000000" w:rsidRPr="00000000">
        <w:fldChar w:fldCharType="begin"/>
        <w:instrText xml:space="preserve"> HYPERLINK "https://www.ti.com/lit/ds/symlink/lm48511.pdf" </w:instrText>
        <w:fldChar w:fldCharType="separate"/>
      </w:r>
      <w:r w:rsidDel="00000000" w:rsidR="00000000" w:rsidRPr="00000000">
        <w:rPr>
          <w:rFonts w:ascii="Times" w:cs="Times" w:eastAsia="Times" w:hAnsi="Times"/>
          <w:color w:val="1155cc"/>
          <w:sz w:val="24"/>
          <w:szCs w:val="24"/>
          <w:u w:val="single"/>
          <w:rtl w:val="0"/>
        </w:rPr>
        <w:t xml:space="preserve">https://www.ti.com/lit/ds/symlink/lm48511.pdf</w:t>
      </w:r>
    </w:p>
    <w:p w:rsidR="00000000" w:rsidDel="00000000" w:rsidP="00000000" w:rsidRDefault="00000000" w:rsidRPr="00000000" w14:paraId="0000004F">
      <w:pPr>
        <w:rPr>
          <w:rFonts w:ascii="Times" w:cs="Times" w:eastAsia="Times" w:hAnsi="Times"/>
          <w:sz w:val="24"/>
          <w:szCs w:val="24"/>
        </w:rPr>
      </w:pPr>
      <w:r w:rsidDel="00000000" w:rsidR="00000000" w:rsidRPr="00000000">
        <w:fldChar w:fldCharType="end"/>
      </w:r>
      <w:r w:rsidDel="00000000" w:rsidR="00000000" w:rsidRPr="00000000">
        <w:rPr>
          <w:rtl w:val="0"/>
        </w:rPr>
      </w:r>
    </w:p>
    <w:p w:rsidR="00000000" w:rsidDel="00000000" w:rsidP="00000000" w:rsidRDefault="00000000" w:rsidRPr="00000000" w14:paraId="00000050">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1">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52">
      <w:pPr>
        <w:rPr>
          <w:rFonts w:ascii="Times" w:cs="Times" w:eastAsia="Times" w:hAnsi="Time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digikey.com/en/products/detail/samsung-electro-mechanics/CL10A106KP8NNNC/3886850" TargetMode="External"/><Relationship Id="rId11" Type="http://schemas.openxmlformats.org/officeDocument/2006/relationships/hyperlink" Target="https://www.digikey.com/en/products/detail/diodes-incorporated/DFLS230LH-7/776777" TargetMode="External"/><Relationship Id="rId22" Type="http://schemas.openxmlformats.org/officeDocument/2006/relationships/hyperlink" Target="https://www.digikey.com/en/products/detail/murata-electronics/GRM21BR60G107ME11L/6155750" TargetMode="External"/><Relationship Id="rId10" Type="http://schemas.openxmlformats.org/officeDocument/2006/relationships/hyperlink" Target="https://www.mouser.com/ProductDetail/Texas-Instruments/LM48511SQX-NOPB?qs=QbsRYf82W3Hm0FRj7ooTlA%3D%3D" TargetMode="External"/><Relationship Id="rId21" Type="http://schemas.openxmlformats.org/officeDocument/2006/relationships/hyperlink" Target="https://www.digikey.com/en/products/detail/samsung-electro-mechanics/CL10B105KP8NNNC/3887604" TargetMode="External"/><Relationship Id="rId13" Type="http://schemas.openxmlformats.org/officeDocument/2006/relationships/hyperlink" Target="https://www.digikey.com/en/products/detail/yageo/CC0402KRX5R6BB184/11489798" TargetMode="External"/><Relationship Id="rId24" Type="http://schemas.openxmlformats.org/officeDocument/2006/relationships/hyperlink" Target="https://www.digikey.com/en/products/detail/yageo/RC0603FR-0725K5L/727088" TargetMode="External"/><Relationship Id="rId12" Type="http://schemas.openxmlformats.org/officeDocument/2006/relationships/hyperlink" Target="https://www.digikey.com/en/products/detail/vishay-dale/IHLP2525CZER6R8M01/1220676" TargetMode="External"/><Relationship Id="rId23" Type="http://schemas.openxmlformats.org/officeDocument/2006/relationships/hyperlink" Target="https://www.digikey.com/en/products/detail/c-k/OS102011MS2QN1/41160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www.digikey.com/en/products/detail/bourns-inc/CR0603-FX-4871ELF/3784054" TargetMode="External"/><Relationship Id="rId14" Type="http://schemas.openxmlformats.org/officeDocument/2006/relationships/hyperlink" Target="https://www.digikey.com/en/products/detail/yageo/RC0603FR-0720KL/727040" TargetMode="External"/><Relationship Id="rId17" Type="http://schemas.openxmlformats.org/officeDocument/2006/relationships/hyperlink" Target="https://www.digikey.com/en/products/detail/stackpole-electronics-inc/RNCF0603BTE2K50/6262233" TargetMode="External"/><Relationship Id="rId16" Type="http://schemas.openxmlformats.org/officeDocument/2006/relationships/hyperlink" Target="https://www.digikey.com/en/products/detail/yageo/RC0603FR-079K31L/727420" TargetMode="External"/><Relationship Id="rId5" Type="http://schemas.openxmlformats.org/officeDocument/2006/relationships/styles" Target="styles.xml"/><Relationship Id="rId19" Type="http://schemas.openxmlformats.org/officeDocument/2006/relationships/hyperlink" Target="https://www.digikey.com/en/products/detail/yageo/CC0603KRX7R9BB271/372858" TargetMode="External"/><Relationship Id="rId6" Type="http://schemas.openxmlformats.org/officeDocument/2006/relationships/image" Target="media/image1.png"/><Relationship Id="rId18" Type="http://schemas.openxmlformats.org/officeDocument/2006/relationships/hyperlink" Target="https://www.digikey.com/en/products/detail/kemet/C0603C104K5RACTU/1465594" TargetMode="External"/><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