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Gestire gli eventi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 cuoco,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vengono scelti lo chef, i cuochi e il personale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scheda dell’evento con uno stato annotando data e numero di partecipanti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 sulla scheda dell’evento durata, luogo, numero di servizi, tipo servizio, </w:t>
            </w:r>
            <w:r w:rsidDel="00000000" w:rsidR="00000000" w:rsidRPr="00000000">
              <w:rPr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 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chef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5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ruoli del personale per il/i 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cuoco 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5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4 se no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segna delle note sull’evento terminato (quale menù, distribuzione personale, eventuali rimanenze)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firstLine="105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pageBreakBefore w:val="0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spacing w:after="0" w:before="0" w:lineRule="auto"/>
              <w:rPr/>
            </w:pPr>
            <w:bookmarkStart w:colFirst="0" w:colLast="0" w:name="_heading=h.1t3h5sf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9"/>
            <w:bookmarkEnd w:id="9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41.7322834645671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pre una scheda già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spacing w:after="0" w:lineRule="auto"/>
        <w:rPr/>
      </w:pPr>
      <w:bookmarkStart w:colFirst="0" w:colLast="0" w:name="_heading=h.4un5e6xwiwok" w:id="10"/>
      <w:bookmarkEnd w:id="10"/>
      <w:r w:rsidDel="00000000" w:rsidR="00000000" w:rsidRPr="00000000">
        <w:rPr>
          <w:rtl w:val="0"/>
        </w:rPr>
        <w:t xml:space="preserve">Estensione 1b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rPr/>
            </w:pPr>
            <w:bookmarkStart w:colFirst="0" w:colLast="0" w:name="_heading=h.vdm9bx9wx9ti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lef10n6n42w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fuxa1qfims1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fjsbxuy6cdg" w:id="14"/>
            <w:bookmarkEnd w:id="14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u81r7eclzkzf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spacing w:after="0" w:lineRule="auto"/>
        <w:rPr/>
      </w:pPr>
      <w:bookmarkStart w:colFirst="0" w:colLast="0" w:name="_heading=h.ee51caxzk5y" w:id="16"/>
      <w:bookmarkEnd w:id="16"/>
      <w:r w:rsidDel="00000000" w:rsidR="00000000" w:rsidRPr="00000000">
        <w:rPr>
          <w:rtl w:val="0"/>
        </w:rPr>
        <w:t xml:space="preserve">Estensione 1c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spacing w:after="0" w:before="0" w:lineRule="auto"/>
              <w:rPr/>
            </w:pPr>
            <w:bookmarkStart w:colFirst="0" w:colLast="0" w:name="_heading=h.gat92f5es698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689668lrjx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u02fr4gcdsv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7djv5450qn41" w:id="20"/>
            <w:bookmarkEnd w:id="20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nnulla l’evento o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g1nrssw1zeo0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spacing w:after="0" w:lineRule="auto"/>
        <w:rPr/>
      </w:pPr>
      <w:bookmarkStart w:colFirst="0" w:colLast="0" w:name="_heading=h.ke8px3uxqyln" w:id="22"/>
      <w:bookmarkEnd w:id="22"/>
      <w:r w:rsidDel="00000000" w:rsidR="00000000" w:rsidRPr="00000000">
        <w:rPr>
          <w:rtl w:val="0"/>
        </w:rPr>
        <w:t xml:space="preserve">Estensione 1d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rPr/>
            </w:pPr>
            <w:bookmarkStart w:colFirst="0" w:colLast="0" w:name="_heading=h.wgqe9kwm0s8w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gmbni5u2j9m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b4fwvycn1u67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ymauwcpdtdje" w:id="26"/>
            <w:bookmarkEnd w:id="26"/>
            <w:r w:rsidDel="00000000" w:rsidR="00000000" w:rsidRPr="00000000">
              <w:rPr>
                <w:rtl w:val="0"/>
              </w:rPr>
              <w:t xml:space="preserve">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 un evento ricorrente con uno stato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27"/>
            <w:bookmarkEnd w:id="27"/>
            <w:r w:rsidDel="00000000" w:rsidR="00000000" w:rsidRPr="00000000">
              <w:rPr>
                <w:rtl w:val="0"/>
              </w:rPr>
              <w:t xml:space="preserve">1d.2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 frequenza e decorso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lineRule="auto"/>
        <w:rPr/>
      </w:pPr>
      <w:bookmarkStart w:colFirst="0" w:colLast="0" w:name="_heading=h.2cofjkn3gyvf" w:id="28"/>
      <w:bookmarkEnd w:id="28"/>
      <w:r w:rsidDel="00000000" w:rsidR="00000000" w:rsidRPr="00000000">
        <w:rPr>
          <w:rtl w:val="0"/>
        </w:rPr>
        <w:t xml:space="preserve">Estensione 1e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heading=h.me9sllc6jfhi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j81kdym0k9j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970wm1kxh8a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mzmj7webkdh9" w:id="32"/>
            <w:bookmarkEnd w:id="32"/>
            <w:r w:rsidDel="00000000" w:rsidR="00000000" w:rsidRPr="00000000">
              <w:rPr>
                <w:rtl w:val="0"/>
              </w:rPr>
              <w:t xml:space="preserve">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33"/>
            <w:bookmarkEnd w:id="33"/>
            <w:r w:rsidDel="00000000" w:rsidR="00000000" w:rsidRPr="00000000">
              <w:rPr>
                <w:rtl w:val="0"/>
              </w:rPr>
              <w:t xml:space="preserve">1e.2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modifica durata e/o luogo e/o numero di servizi e/o tipo servizio e/o numero di partecipanti e/o data e/o note sulla tipologia e/o frequenza e/o decorso della singola istanza o dell’istanza stessa e le successive o dell’intero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33"/>
            <w:bookmarkEnd w:id="33"/>
            <w:r w:rsidDel="00000000" w:rsidR="00000000" w:rsidRPr="00000000">
              <w:rPr>
                <w:rtl w:val="0"/>
              </w:rPr>
              <w:t xml:space="preserve">1e.3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Opzionalmente, elimina singola istanza o l’istanza stessa e le successive o l’intero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salta al passo 3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spacing w:after="0" w:lineRule="auto"/>
        <w:rPr/>
      </w:pPr>
      <w:bookmarkStart w:colFirst="0" w:colLast="0" w:name="_heading=h.ot315qypuv36" w:id="34"/>
      <w:bookmarkEnd w:id="34"/>
      <w:r w:rsidDel="00000000" w:rsidR="00000000" w:rsidRPr="00000000">
        <w:rPr>
          <w:rtl w:val="0"/>
        </w:rPr>
        <w:t xml:space="preserve">Estensione 2a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spacing w:after="0" w:before="0" w:lineRule="auto"/>
              <w:rPr/>
            </w:pPr>
            <w:bookmarkStart w:colFirst="0" w:colLast="0" w:name="_heading=h.5myt1as4bcul" w:id="35"/>
            <w:bookmarkEnd w:id="3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gp4iw6s2igr" w:id="36"/>
            <w:bookmarkEnd w:id="3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nw64xsl2mrk" w:id="37"/>
            <w:bookmarkEnd w:id="3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rvuyq7jxndg" w:id="38"/>
            <w:bookmarkEnd w:id="38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la durata e/o luogo e/o numero di servizi e/o tipo servizio e/o numero di partecipanti e/o data e/o 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z826b0gomycm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 oppure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0" w:lineRule="auto"/>
        <w:rPr/>
      </w:pPr>
      <w:bookmarkStart w:colFirst="0" w:colLast="0" w:name="_heading=h.dml4r6l0u05w" w:id="40"/>
      <w:bookmarkEnd w:id="40"/>
      <w:r w:rsidDel="00000000" w:rsidR="00000000" w:rsidRPr="00000000">
        <w:rPr>
          <w:rtl w:val="0"/>
        </w:rPr>
        <w:t xml:space="preserve">Estensione 3a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rPr/>
            </w:pPr>
            <w:bookmarkStart w:colFirst="0" w:colLast="0" w:name="_heading=h.67ebxithsm2n" w:id="41"/>
            <w:bookmarkEnd w:id="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afokngkz4d08" w:id="42"/>
            <w:bookmarkEnd w:id="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rtt7n1px7yj" w:id="43"/>
            <w:bookmarkEnd w:id="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c7auo5z6x10" w:id="44"/>
            <w:bookmarkEnd w:id="44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aapcf18y1zht" w:id="45"/>
            <w:bookmarkEnd w:id="4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spacing w:after="0" w:lineRule="auto"/>
        <w:rPr/>
      </w:pPr>
      <w:bookmarkStart w:colFirst="0" w:colLast="0" w:name="_heading=h.q69eyrca6th2" w:id="46"/>
      <w:bookmarkEnd w:id="46"/>
      <w:r w:rsidDel="00000000" w:rsidR="00000000" w:rsidRPr="00000000">
        <w:rPr>
          <w:rtl w:val="0"/>
        </w:rPr>
        <w:t xml:space="preserve">Estensione 4a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rPr/>
            </w:pPr>
            <w:bookmarkStart w:colFirst="0" w:colLast="0" w:name="_heading=h.ea28wsmuzwmp" w:id="47"/>
            <w:bookmarkEnd w:id="4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i0ww6p0pwv8" w:id="48"/>
            <w:bookmarkEnd w:id="4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bgc1guxgooh" w:id="49"/>
            <w:bookmarkEnd w:id="4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6b0whkq2ln" w:id="50"/>
            <w:bookmarkEnd w:id="50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assegnazione personale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5k4oq0sfb7xt" w:id="51"/>
            <w:bookmarkEnd w:id="5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spacing w:after="0" w:lineRule="auto"/>
        <w:rPr/>
      </w:pPr>
      <w:bookmarkStart w:colFirst="0" w:colLast="0" w:name="_heading=h.utwbf9k9sjeg" w:id="52"/>
      <w:bookmarkEnd w:id="52"/>
      <w:r w:rsidDel="00000000" w:rsidR="00000000" w:rsidRPr="00000000">
        <w:rPr>
          <w:rtl w:val="0"/>
        </w:rPr>
        <w:t xml:space="preserve">Estensione 5a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spacing w:after="0" w:before="0" w:lineRule="auto"/>
              <w:rPr/>
            </w:pPr>
            <w:bookmarkStart w:colFirst="0" w:colLast="0" w:name="_heading=h.iq8lbpwp9qq5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652gtcqe33h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iklqwwxj6fr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y3yj5z6z2r6" w:id="56"/>
            <w:bookmarkEnd w:id="56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x9oq2ledy7t3" w:id="57"/>
            <w:bookmarkEnd w:id="5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spacing w:after="0" w:lineRule="auto"/>
        <w:rPr>
          <w:color w:val="ff0000"/>
        </w:rPr>
      </w:pPr>
      <w:bookmarkStart w:colFirst="0" w:colLast="0" w:name="_heading=h.akc2nhwx8hx8" w:id="58"/>
      <w:bookmarkEnd w:id="58"/>
      <w:r w:rsidDel="00000000" w:rsidR="00000000" w:rsidRPr="00000000">
        <w:rPr>
          <w:color w:val="ff0000"/>
          <w:rtl w:val="0"/>
        </w:rPr>
        <w:t xml:space="preserve">Eccezione 1b.1b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spacing w:after="0" w:before="0" w:lineRule="auto"/>
              <w:rPr/>
            </w:pPr>
            <w:bookmarkStart w:colFirst="0" w:colLast="0" w:name="_heading=h.dam9xdyslgyn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6ydzl7abt5p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rbpjwk3d1m0g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heading=h.25qinge2465m" w:id="62"/>
            <w:bookmarkEnd w:id="62"/>
            <w:r w:rsidDel="00000000" w:rsidR="00000000" w:rsidRPr="00000000">
              <w:rPr>
                <w:color w:val="ff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in corso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ob8h6iaxjwm4" w:id="63"/>
            <w:bookmarkEnd w:id="6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after="0" w:lineRule="auto"/>
        <w:rPr>
          <w:color w:val="ff0000"/>
        </w:rPr>
      </w:pPr>
      <w:bookmarkStart w:colFirst="0" w:colLast="0" w:name="_heading=h.8kv1m8bb1d81" w:id="64"/>
      <w:bookmarkEnd w:id="64"/>
      <w:r w:rsidDel="00000000" w:rsidR="00000000" w:rsidRPr="00000000">
        <w:rPr>
          <w:color w:val="ff0000"/>
          <w:rtl w:val="0"/>
        </w:rPr>
        <w:t xml:space="preserve">Eccezione 2a.2a (DUBBIO)</w:t>
      </w:r>
      <w:r w:rsidDel="00000000" w:rsidR="00000000" w:rsidRPr="00000000">
        <w:rPr>
          <w:rtl w:val="0"/>
        </w:rPr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spacing w:after="0" w:before="0" w:lineRule="auto"/>
              <w:rPr/>
            </w:pPr>
            <w:bookmarkStart w:colFirst="0" w:colLast="0" w:name="_heading=h.en7bjv80vjo1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hg1kkkfv2ow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og6ih960gun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heading=h.78v2bqgmdaa9" w:id="68"/>
            <w:bookmarkEnd w:id="68"/>
            <w:r w:rsidDel="00000000" w:rsidR="00000000" w:rsidRPr="00000000">
              <w:rPr>
                <w:color w:val="ff0000"/>
                <w:rtl w:val="0"/>
              </w:rPr>
              <w:t xml:space="preserve">2a.2a.1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la durata e/o luogo e/o numero di servizi e/o tipo servizio e/o numero di partecipanti e/o data e/o note sulla tipologia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numero di partecipanti differisce più del 30% rispetto al numero indicato inizialmente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axuek3yv118y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spacing w:after="0" w:lineRule="auto"/>
        <w:rPr>
          <w:color w:val="ff0000"/>
        </w:rPr>
      </w:pPr>
      <w:bookmarkStart w:colFirst="0" w:colLast="0" w:name="_heading=h.4lmzzfffj64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lineRule="auto"/>
        <w:rPr>
          <w:color w:val="ff0000"/>
        </w:rPr>
      </w:pPr>
      <w:bookmarkStart w:colFirst="0" w:colLast="0" w:name="_heading=h.ulzmap5pcuzs" w:id="71"/>
      <w:bookmarkEnd w:id="71"/>
      <w:r w:rsidDel="00000000" w:rsidR="00000000" w:rsidRPr="00000000">
        <w:rPr>
          <w:color w:val="ff0000"/>
          <w:rtl w:val="0"/>
        </w:rPr>
        <w:t xml:space="preserve">Eccezione 3a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rPr/>
            </w:pPr>
            <w:bookmarkStart w:colFirst="0" w:colLast="0" w:name="_heading=h.u89fwwavjh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0he3680x3me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pslayhwthal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heading=h.hcxaya7c6u30" w:id="75"/>
            <w:bookmarkEnd w:id="75"/>
            <w:r w:rsidDel="00000000" w:rsidR="00000000" w:rsidRPr="00000000">
              <w:rPr>
                <w:color w:val="ff0000"/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chef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jc1hxiaqm34" w:id="76"/>
            <w:bookmarkEnd w:id="7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spacing w:after="0" w:lineRule="auto"/>
        <w:rPr>
          <w:color w:val="ff0000"/>
        </w:rPr>
      </w:pPr>
      <w:bookmarkStart w:colFirst="0" w:colLast="0" w:name="_heading=h.4tbzb9luaywv" w:id="77"/>
      <w:bookmarkEnd w:id="77"/>
      <w:r w:rsidDel="00000000" w:rsidR="00000000" w:rsidRPr="00000000">
        <w:rPr>
          <w:color w:val="ff0000"/>
          <w:rtl w:val="0"/>
        </w:rPr>
        <w:t xml:space="preserve">Eccezione 4a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spacing w:after="0" w:before="0" w:lineRule="auto"/>
              <w:rPr/>
            </w:pPr>
            <w:bookmarkStart w:colFirst="0" w:colLast="0" w:name="_heading=h.cnq863t9xa1o" w:id="78"/>
            <w:bookmarkEnd w:id="7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54fra16k5u" w:id="79"/>
            <w:bookmarkEnd w:id="7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kn8cg8j8hzf" w:id="80"/>
            <w:bookmarkEnd w:id="8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heading=h.2dubfoovguqe" w:id="81"/>
            <w:bookmarkEnd w:id="81"/>
            <w:r w:rsidDel="00000000" w:rsidR="00000000" w:rsidRPr="00000000">
              <w:rPr>
                <w:color w:val="ff0000"/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ruoli del personale per il/i 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skgreh8s45w" w:id="82"/>
            <w:bookmarkEnd w:id="8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spacing w:after="0" w:lineRule="auto"/>
        <w:rPr>
          <w:color w:val="ff0000"/>
        </w:rPr>
      </w:pPr>
      <w:bookmarkStart w:colFirst="0" w:colLast="0" w:name="_heading=h.n2rxm720bsno" w:id="83"/>
      <w:bookmarkEnd w:id="83"/>
      <w:r w:rsidDel="00000000" w:rsidR="00000000" w:rsidRPr="00000000">
        <w:rPr>
          <w:color w:val="ff0000"/>
          <w:rtl w:val="0"/>
        </w:rPr>
        <w:t xml:space="preserve">Eccezione 5a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rPr/>
            </w:pPr>
            <w:bookmarkStart w:colFirst="0" w:colLast="0" w:name="_heading=h.nd4bpbvca60" w:id="84"/>
            <w:bookmarkEnd w:id="8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rfj2ktoznbp" w:id="85"/>
            <w:bookmarkEnd w:id="8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wai1lpd5r9x" w:id="86"/>
            <w:bookmarkEnd w:id="8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heading=h.lnomige6oo0k" w:id="87"/>
            <w:bookmarkEnd w:id="87"/>
            <w:r w:rsidDel="00000000" w:rsidR="00000000" w:rsidRPr="00000000">
              <w:rPr>
                <w:color w:val="ff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cuoco 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ph18g8crutj" w:id="88"/>
            <w:bookmarkEnd w:id="8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eY1cger/bdufiAEYAzGbgZnUQQ==">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