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916DC" w14:textId="77777777" w:rsidR="006D4498" w:rsidRPr="007C7BB6" w:rsidRDefault="006D4498" w:rsidP="006D4498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D4498" w:rsidRPr="008B6074" w14:paraId="285A5A5B" w14:textId="77777777" w:rsidTr="0051468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DE85" w14:textId="77777777" w:rsidR="006D4498" w:rsidRPr="008B6074" w:rsidRDefault="006D4498" w:rsidP="00514681">
            <w:pPr>
              <w:rPr>
                <w:rFonts w:ascii="Arial" w:hAnsi="Arial" w:cs="Arial"/>
                <w:b/>
                <w:sz w:val="40"/>
              </w:rPr>
            </w:pPr>
          </w:p>
          <w:p w14:paraId="189B840A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21252071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D491D97" w14:textId="77777777" w:rsidR="006D4498" w:rsidRPr="008B6074" w:rsidRDefault="006D4498" w:rsidP="006D4498">
      <w:pPr>
        <w:rPr>
          <w:rFonts w:ascii="Arial" w:hAnsi="Arial" w:cs="Arial"/>
        </w:rPr>
      </w:pPr>
    </w:p>
    <w:p w14:paraId="6900FD19" w14:textId="77777777" w:rsidR="006D4498" w:rsidRPr="008B6074" w:rsidRDefault="006D4498" w:rsidP="006D4498">
      <w:pPr>
        <w:rPr>
          <w:rFonts w:ascii="Arial" w:hAnsi="Arial" w:cs="Arial"/>
        </w:rPr>
      </w:pPr>
    </w:p>
    <w:p w14:paraId="65FAA0B7" w14:textId="77777777" w:rsidR="006D4498" w:rsidRPr="008B6074" w:rsidRDefault="006D4498" w:rsidP="006D4498">
      <w:pPr>
        <w:rPr>
          <w:rFonts w:ascii="Arial" w:hAnsi="Arial" w:cs="Arial"/>
        </w:rPr>
      </w:pPr>
    </w:p>
    <w:p w14:paraId="5AF47741" w14:textId="77777777" w:rsidR="006D4498" w:rsidRPr="008B6074" w:rsidRDefault="006D4498" w:rsidP="006D4498">
      <w:pPr>
        <w:rPr>
          <w:rFonts w:ascii="Arial" w:hAnsi="Arial" w:cs="Arial"/>
        </w:rPr>
      </w:pPr>
    </w:p>
    <w:p w14:paraId="7A9AE88B" w14:textId="0928929B" w:rsidR="006D4498" w:rsidRPr="00835308" w:rsidRDefault="006D4498" w:rsidP="00835308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EC6B3F">
        <w:rPr>
          <w:rFonts w:ascii="Arial" w:hAnsi="Arial" w:cs="Arial"/>
          <w:b/>
          <w:sz w:val="36"/>
        </w:rPr>
        <w:t>Test Execution Report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BF75DA">
        <w:rPr>
          <w:rFonts w:ascii="Arial" w:hAnsi="Arial" w:cs="Arial"/>
          <w:b/>
          <w:sz w:val="36"/>
        </w:rPr>
        <w:t>1</w:t>
      </w:r>
      <w:r w:rsidRPr="008B6074">
        <w:rPr>
          <w:rFonts w:ascii="Arial" w:hAnsi="Arial" w:cs="Arial"/>
          <w:b/>
          <w:sz w:val="36"/>
        </w:rPr>
        <w:br/>
      </w:r>
    </w:p>
    <w:p w14:paraId="23D8191B" w14:textId="77777777" w:rsidR="006D4498" w:rsidRPr="008B6074" w:rsidRDefault="006D4498" w:rsidP="006D4498">
      <w:pPr>
        <w:jc w:val="center"/>
        <w:rPr>
          <w:rFonts w:ascii="Arial" w:hAnsi="Arial" w:cs="Arial"/>
          <w:b/>
          <w:sz w:val="36"/>
        </w:rPr>
      </w:pPr>
    </w:p>
    <w:p w14:paraId="3447D6FC" w14:textId="77777777" w:rsidR="006D4498" w:rsidRPr="008B6074" w:rsidRDefault="006D449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F4189" w14:textId="6D2FEFFE" w:rsidR="006D4498" w:rsidRPr="008B6074" w:rsidRDefault="0083530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6810CA6D" wp14:editId="2F976C1B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341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28"/>
          <w:szCs w:val="28"/>
        </w:rPr>
      </w:pPr>
    </w:p>
    <w:p w14:paraId="5453B053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36"/>
          <w:szCs w:val="36"/>
        </w:rPr>
      </w:pPr>
    </w:p>
    <w:p w14:paraId="2B50AFDE" w14:textId="77777777" w:rsidR="006D4498" w:rsidRPr="008B6074" w:rsidRDefault="006D4498" w:rsidP="006D4498">
      <w:pPr>
        <w:rPr>
          <w:rFonts w:ascii="Arial" w:hAnsi="Arial" w:cs="Arial"/>
          <w:b/>
          <w:sz w:val="36"/>
        </w:rPr>
      </w:pPr>
    </w:p>
    <w:p w14:paraId="517795FD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3C1E98B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2963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5BCD60C6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0680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216EDAB8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34C97F37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0D45ED98" w14:textId="69B36E0A" w:rsidR="006D4498" w:rsidRPr="008B6074" w:rsidRDefault="006D4498" w:rsidP="00835308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EC6B3F">
        <w:rPr>
          <w:rFonts w:ascii="Arial" w:hAnsi="Arial" w:cs="Arial"/>
          <w:sz w:val="32"/>
        </w:rPr>
        <w:t>1</w:t>
      </w:r>
      <w:r w:rsidR="005F2F63">
        <w:rPr>
          <w:rFonts w:ascii="Arial" w:hAnsi="Arial" w:cs="Arial"/>
          <w:sz w:val="32"/>
        </w:rPr>
        <w:t>8</w:t>
      </w:r>
      <w:r w:rsidRPr="008B6074">
        <w:rPr>
          <w:rFonts w:ascii="Arial" w:hAnsi="Arial" w:cs="Arial"/>
          <w:sz w:val="32"/>
        </w:rPr>
        <w:t>/</w:t>
      </w:r>
      <w:r w:rsidR="00EC6B3F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</w:t>
      </w:r>
      <w:r w:rsidR="00EC6B3F">
        <w:rPr>
          <w:rFonts w:ascii="Arial" w:hAnsi="Arial" w:cs="Arial"/>
          <w:sz w:val="32"/>
        </w:rPr>
        <w:t>7</w:t>
      </w:r>
    </w:p>
    <w:p w14:paraId="4EB89C63" w14:textId="77777777" w:rsidR="006D4498" w:rsidRPr="008B6074" w:rsidRDefault="006D4498" w:rsidP="006D4498">
      <w:pPr>
        <w:jc w:val="center"/>
        <w:rPr>
          <w:rFonts w:ascii="Arial" w:hAnsi="Arial" w:cs="Arial"/>
          <w:sz w:val="32"/>
        </w:rPr>
        <w:sectPr w:rsidR="006D4498" w:rsidRPr="008B6074" w:rsidSect="0051468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B545656" w14:textId="77777777" w:rsidR="006D4498" w:rsidRPr="008B6074" w:rsidRDefault="006D4498" w:rsidP="006D4498">
      <w:pPr>
        <w:rPr>
          <w:rFonts w:ascii="Arial" w:hAnsi="Arial" w:cs="Arial"/>
          <w:b/>
        </w:rPr>
      </w:pPr>
    </w:p>
    <w:p w14:paraId="0D80E8F4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D4498" w:rsidRPr="008B6074" w14:paraId="2E05B9F1" w14:textId="77777777" w:rsidTr="0051468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58599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317D3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6D4498" w:rsidRPr="008B6074" w14:paraId="1DB7F7EC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BB268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2941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6D4498" w:rsidRPr="008B6074" w14:paraId="3C0D1AE2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5AEC9B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E298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6D4498" w:rsidRPr="008B6074" w14:paraId="1BAC0B16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DCD11F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6FD9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6D4498" w:rsidRPr="008B6074" w14:paraId="1213230F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32146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64D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0334BF5C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199DD5C9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571F3DB0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648E6639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</w:pPr>
      <w:r w:rsidRPr="008B6074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D4498" w:rsidRPr="008B6074" w14:paraId="325990EF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5F4780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EAD0D17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FDC0AD0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797B72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Autore</w:t>
            </w:r>
          </w:p>
        </w:tc>
      </w:tr>
      <w:tr w:rsidR="006D4498" w:rsidRPr="008B6074" w14:paraId="352EB1BE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3119E4C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96AC331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FCF164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69675B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CBB6EDD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5B658BB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1AD75B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68AF5C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C04BC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70F49F92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D98F2C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FA64B4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9A2C93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50E4E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6E709A06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739A86B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0A2F233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4D672E94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A72BAB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255240A8" w14:textId="77777777" w:rsidTr="00514681">
        <w:trPr>
          <w:trHeight w:val="230"/>
        </w:trPr>
        <w:tc>
          <w:tcPr>
            <w:tcW w:w="1927" w:type="dxa"/>
            <w:vMerge w:val="restart"/>
            <w:tcBorders>
              <w:bottom w:val="single" w:sz="2" w:space="0" w:color="000000"/>
            </w:tcBorders>
          </w:tcPr>
          <w:p w14:paraId="70D1B8D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bottom w:val="single" w:sz="2" w:space="0" w:color="000000"/>
            </w:tcBorders>
          </w:tcPr>
          <w:p w14:paraId="38ACCF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bottom w:val="single" w:sz="2" w:space="0" w:color="000000"/>
            </w:tcBorders>
          </w:tcPr>
          <w:p w14:paraId="58AF67A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bottom w:val="single" w:sz="2" w:space="0" w:color="000000"/>
            </w:tcBorders>
          </w:tcPr>
          <w:p w14:paraId="5C28D3C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81760E6" w14:textId="77777777" w:rsidTr="00514681">
        <w:trPr>
          <w:trHeight w:val="230"/>
        </w:trPr>
        <w:tc>
          <w:tcPr>
            <w:tcW w:w="1927" w:type="dxa"/>
          </w:tcPr>
          <w:p w14:paraId="5F87370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</w:tcPr>
          <w:p w14:paraId="615825F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</w:tcPr>
          <w:p w14:paraId="0DB58E0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916BB2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43ED3032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  <w:sectPr w:rsidR="006D4498" w:rsidRPr="008B6074" w:rsidSect="0051468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/>
          <w:noProof w:val="0"/>
          <w:sz w:val="24"/>
        </w:rPr>
        <w:id w:val="-21061043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61D81B6" w14:textId="022C1590" w:rsidR="005F2F63" w:rsidRDefault="00A05E71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07234" w:history="1">
            <w:r w:rsidR="005F2F63" w:rsidRPr="0098643F">
              <w:rPr>
                <w:rStyle w:val="Collegamentoipertestuale"/>
              </w:rPr>
              <w:t>1.</w:t>
            </w:r>
            <w:r w:rsidR="005F2F63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5F2F63" w:rsidRPr="0098643F">
              <w:rPr>
                <w:rStyle w:val="Collegamentoipertestuale"/>
              </w:rPr>
              <w:t>INTRODUZIONE</w:t>
            </w:r>
            <w:r w:rsidR="005F2F63">
              <w:rPr>
                <w:webHidden/>
              </w:rPr>
              <w:tab/>
            </w:r>
            <w:r w:rsidR="005F2F63">
              <w:rPr>
                <w:webHidden/>
              </w:rPr>
              <w:fldChar w:fldCharType="begin"/>
            </w:r>
            <w:r w:rsidR="005F2F63">
              <w:rPr>
                <w:webHidden/>
              </w:rPr>
              <w:instrText xml:space="preserve"> PAGEREF _Toc475907234 \h </w:instrText>
            </w:r>
            <w:r w:rsidR="005F2F63">
              <w:rPr>
                <w:webHidden/>
              </w:rPr>
            </w:r>
            <w:r w:rsidR="005F2F63">
              <w:rPr>
                <w:webHidden/>
              </w:rPr>
              <w:fldChar w:fldCharType="separate"/>
            </w:r>
            <w:r w:rsidR="005F2F63">
              <w:rPr>
                <w:webHidden/>
              </w:rPr>
              <w:t>4</w:t>
            </w:r>
            <w:r w:rsidR="005F2F63">
              <w:rPr>
                <w:webHidden/>
              </w:rPr>
              <w:fldChar w:fldCharType="end"/>
            </w:r>
          </w:hyperlink>
        </w:p>
        <w:p w14:paraId="3505DA91" w14:textId="4F0AAE8E" w:rsidR="005F2F63" w:rsidRDefault="005F2F63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235" w:history="1">
            <w:r w:rsidRPr="0098643F">
              <w:rPr>
                <w:rStyle w:val="Collegamentoipertestuale"/>
                <w:rFonts w:eastAsiaTheme="majorEastAsia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98643F">
              <w:rPr>
                <w:rStyle w:val="Collegamentoipertestuale"/>
                <w:rFonts w:ascii="Arial" w:hAnsi="Arial" w:cs="Arial"/>
              </w:rPr>
              <w:t>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9EB009" w14:textId="4C7B60F5" w:rsidR="005F2F63" w:rsidRDefault="005F2F63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236" w:history="1">
            <w:r w:rsidRPr="0098643F">
              <w:rPr>
                <w:rStyle w:val="Collegamentoipertestuale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98643F">
              <w:rPr>
                <w:rStyle w:val="Collegamentoipertestuale"/>
                <w:rFonts w:ascii="Arial" w:hAnsi="Arial" w:cs="Arial"/>
              </w:rPr>
              <w:t>Riferimenti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D42E6D" w14:textId="3ECD949B" w:rsidR="005F2F63" w:rsidRDefault="005F2F63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237" w:history="1">
            <w:r w:rsidRPr="0098643F">
              <w:rPr>
                <w:rStyle w:val="Collegamentoipertestual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98643F">
              <w:rPr>
                <w:rStyle w:val="Collegamentoipertestuale"/>
                <w:rFonts w:ascii="NimbusSanL-Bold" w:hAnsi="NimbusSanL-Bold" w:cs="NimbusSanL-Bold"/>
              </w:rPr>
              <w:t>Dettagli del livello di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05C751" w14:textId="198BB234" w:rsidR="005F2F63" w:rsidRDefault="005F2F63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238" w:history="1">
            <w:r w:rsidRPr="0098643F">
              <w:rPr>
                <w:rStyle w:val="Collegamentoipertestuale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98643F">
              <w:rPr>
                <w:rStyle w:val="Collegamentoipertestuale"/>
                <w:rFonts w:ascii="Arial" w:hAnsi="Arial" w:cs="Arial"/>
              </w:rPr>
              <w:t>Features testate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BC3F5A" w14:textId="193952CA" w:rsidR="005F2F63" w:rsidRDefault="005F2F63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239" w:history="1">
            <w:r w:rsidRPr="0098643F">
              <w:rPr>
                <w:rStyle w:val="Collegamentoipertestuale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98643F">
              <w:rPr>
                <w:rStyle w:val="Collegamentoipertestuale"/>
                <w:rFonts w:ascii="Arial" w:hAnsi="Arial" w:cs="Arial"/>
              </w:rPr>
              <w:t>Esiti dei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D719C4" w14:textId="0377CCA2" w:rsidR="005F2F63" w:rsidRDefault="005F2F63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240" w:history="1">
            <w:r w:rsidRPr="0098643F">
              <w:rPr>
                <w:rStyle w:val="Collegamentoipertestual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98643F">
              <w:rPr>
                <w:rStyle w:val="Collegamentoipertestuale"/>
              </w:rPr>
              <w:t>Test Execution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044547" w14:textId="2DF1A748" w:rsidR="005F2F63" w:rsidRDefault="005F2F63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241" w:history="1">
            <w:r w:rsidRPr="0098643F">
              <w:rPr>
                <w:rStyle w:val="Collegamentoipertestuale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98643F">
              <w:rPr>
                <w:rStyle w:val="Collegamentoipertestuale"/>
                <w:rFonts w:ascii="Arial" w:hAnsi="Arial" w:cs="Arial"/>
              </w:rPr>
              <w:t>GestioneAccount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E293CE" w14:textId="216CC524" w:rsidR="005F2F63" w:rsidRDefault="005F2F63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07242" w:history="1">
            <w:r w:rsidRPr="0098643F">
              <w:rPr>
                <w:rStyle w:val="Collegamentoipertestuale"/>
                <w:rFonts w:ascii="Arial" w:eastAsia="Calibri" w:hAnsi="Arial" w:cs="Arial"/>
              </w:rPr>
              <w:t xml:space="preserve">3.2 </w:t>
            </w:r>
            <w:r>
              <w:rPr>
                <w:rStyle w:val="Collegamentoipertestuale"/>
                <w:rFonts w:ascii="Arial" w:eastAsia="Calibri" w:hAnsi="Arial" w:cs="Arial"/>
              </w:rPr>
              <w:t xml:space="preserve">    </w:t>
            </w:r>
            <w:r w:rsidRPr="0098643F">
              <w:rPr>
                <w:rStyle w:val="Collegamentoipertestuale"/>
                <w:rFonts w:ascii="Arial" w:eastAsia="Calibri" w:hAnsi="Arial" w:cs="Arial"/>
              </w:rPr>
              <w:t>GestioneVMF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_Toc475907242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E55C31" w14:textId="1C83C4B1" w:rsidR="00A05E71" w:rsidRDefault="00A05E71" w:rsidP="00A05E71">
          <w:r>
            <w:rPr>
              <w:b/>
              <w:bCs/>
            </w:rPr>
            <w:fldChar w:fldCharType="end"/>
          </w:r>
        </w:p>
      </w:sdtContent>
    </w:sdt>
    <w:p w14:paraId="520E99AB" w14:textId="77777777" w:rsidR="006D4498" w:rsidRDefault="006D4498">
      <w:pPr>
        <w:rPr>
          <w:rFonts w:ascii="Arial" w:hAnsi="Arial" w:cs="Arial"/>
          <w:b/>
          <w:bCs/>
          <w:sz w:val="32"/>
          <w:szCs w:val="32"/>
        </w:rPr>
      </w:pPr>
    </w:p>
    <w:p w14:paraId="152A151B" w14:textId="77777777" w:rsidR="00602927" w:rsidRDefault="00602927"/>
    <w:p w14:paraId="0A787A70" w14:textId="77777777" w:rsidR="006415A5" w:rsidRDefault="006415A5">
      <w:bookmarkStart w:id="0" w:name="_GoBack"/>
      <w:bookmarkEnd w:id="0"/>
    </w:p>
    <w:p w14:paraId="4AFDD50E" w14:textId="77777777" w:rsidR="006415A5" w:rsidRDefault="006415A5"/>
    <w:p w14:paraId="06E36709" w14:textId="77777777" w:rsidR="006415A5" w:rsidRDefault="006415A5"/>
    <w:p w14:paraId="5CF47BCA" w14:textId="77777777" w:rsidR="006415A5" w:rsidRDefault="006415A5"/>
    <w:p w14:paraId="2A3DE514" w14:textId="77777777" w:rsidR="006415A5" w:rsidRDefault="006415A5"/>
    <w:p w14:paraId="2389EAF0" w14:textId="77777777" w:rsidR="006415A5" w:rsidRDefault="006415A5"/>
    <w:p w14:paraId="7D06B547" w14:textId="77777777" w:rsidR="006415A5" w:rsidRDefault="006415A5"/>
    <w:p w14:paraId="05655890" w14:textId="77777777" w:rsidR="006415A5" w:rsidRDefault="006415A5"/>
    <w:p w14:paraId="1C0331DB" w14:textId="77777777" w:rsidR="006415A5" w:rsidRDefault="006415A5"/>
    <w:p w14:paraId="419C521C" w14:textId="77777777" w:rsidR="006415A5" w:rsidRDefault="006415A5"/>
    <w:p w14:paraId="2506D4D0" w14:textId="77777777" w:rsidR="006415A5" w:rsidRDefault="006415A5"/>
    <w:p w14:paraId="121F04D6" w14:textId="77777777" w:rsidR="006415A5" w:rsidRDefault="006415A5"/>
    <w:p w14:paraId="4B092DFA" w14:textId="77777777" w:rsidR="006415A5" w:rsidRDefault="006415A5"/>
    <w:p w14:paraId="3A35BE6A" w14:textId="4BFFB380" w:rsidR="006415A5" w:rsidRDefault="006415A5"/>
    <w:p w14:paraId="2B9607C6" w14:textId="584DC9B4" w:rsidR="005F2F63" w:rsidRDefault="005F2F63"/>
    <w:p w14:paraId="3B3FEF3C" w14:textId="08A922E6" w:rsidR="005F2F63" w:rsidRDefault="005F2F63"/>
    <w:p w14:paraId="5BAC7598" w14:textId="65565C63" w:rsidR="005F2F63" w:rsidRDefault="005F2F63"/>
    <w:p w14:paraId="3D23207D" w14:textId="6DCF10A7" w:rsidR="005F2F63" w:rsidRDefault="005F2F63"/>
    <w:p w14:paraId="3BBEB874" w14:textId="54C7E4A0" w:rsidR="005F2F63" w:rsidRDefault="005F2F63"/>
    <w:p w14:paraId="139AB3E1" w14:textId="4ADE582E" w:rsidR="005F2F63" w:rsidRDefault="005F2F63"/>
    <w:p w14:paraId="4EE9C7EF" w14:textId="0EA064C1" w:rsidR="005F2F63" w:rsidRDefault="005F2F63"/>
    <w:p w14:paraId="3A460B7E" w14:textId="18A44D55" w:rsidR="005F2F63" w:rsidRDefault="005F2F63"/>
    <w:p w14:paraId="7237660E" w14:textId="57137DC1" w:rsidR="005F2F63" w:rsidRDefault="005F2F63"/>
    <w:p w14:paraId="21CC3C11" w14:textId="733B5438" w:rsidR="005F2F63" w:rsidRDefault="005F2F63"/>
    <w:p w14:paraId="461ACC39" w14:textId="38E30616" w:rsidR="005F2F63" w:rsidRDefault="005F2F63"/>
    <w:p w14:paraId="786D4E6F" w14:textId="3C7C5F48" w:rsidR="005F2F63" w:rsidRDefault="005F2F63"/>
    <w:p w14:paraId="0A601E02" w14:textId="446AD269" w:rsidR="005F2F63" w:rsidRDefault="005F2F63"/>
    <w:p w14:paraId="5116E9F3" w14:textId="00DA8A5F" w:rsidR="005F2F63" w:rsidRDefault="005F2F63"/>
    <w:p w14:paraId="5AFB1270" w14:textId="0372D7AD" w:rsidR="005F2F63" w:rsidRDefault="005F2F63"/>
    <w:p w14:paraId="67C8C9DB" w14:textId="60ACA090" w:rsidR="005F2F63" w:rsidRDefault="005F2F63"/>
    <w:p w14:paraId="5998AF1E" w14:textId="19FE749F" w:rsidR="005F2F63" w:rsidRDefault="005F2F63"/>
    <w:p w14:paraId="51CCA4DE" w14:textId="77777777" w:rsidR="005F2F63" w:rsidRDefault="005F2F63"/>
    <w:p w14:paraId="3AD6C63E" w14:textId="77777777" w:rsidR="00602927" w:rsidRDefault="00602927"/>
    <w:p w14:paraId="5C801B47" w14:textId="77777777" w:rsidR="006D4498" w:rsidRDefault="006D4498" w:rsidP="005F2F63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1" w:name="_Toc471409790"/>
      <w:bookmarkStart w:id="2" w:name="_Toc473389830"/>
      <w:bookmarkStart w:id="3" w:name="_Toc475907234"/>
      <w:r w:rsidRPr="008B6074">
        <w:rPr>
          <w:rFonts w:ascii="Arial" w:hAnsi="Arial" w:cs="Arial"/>
        </w:rPr>
        <w:lastRenderedPageBreak/>
        <w:t>INTRODUZIONE</w:t>
      </w:r>
      <w:bookmarkEnd w:id="1"/>
      <w:bookmarkEnd w:id="2"/>
      <w:bookmarkEnd w:id="3"/>
    </w:p>
    <w:p w14:paraId="66FC8226" w14:textId="63860477" w:rsidR="00EC6B3F" w:rsidRDefault="00D64F77" w:rsidP="00EC6B3F">
      <w:pPr>
        <w:rPr>
          <w:rFonts w:ascii="Arial" w:hAnsi="Arial" w:cs="Arial"/>
        </w:rPr>
      </w:pPr>
      <w:bookmarkStart w:id="4" w:name="_Toc473389877"/>
      <w:r>
        <w:rPr>
          <w:rFonts w:ascii="Arial" w:hAnsi="Arial" w:cs="Arial"/>
        </w:rPr>
        <w:t xml:space="preserve">Il Test Execution Report descrive i dettagli dell’esecuzione di ogni caso di test realizzato, analizzando la differenza tra il comportamento atteso e quello specificato, riportando le eventuali anomalie o messaggi riscontrati. Ogni test execution specificherà il test case a cui è riferito, la data, l’ora dell’esecuzione, i membri addetti a quello specifico </w:t>
      </w:r>
      <w:r w:rsidR="004F7F02">
        <w:rPr>
          <w:rFonts w:ascii="Arial" w:hAnsi="Arial" w:cs="Arial"/>
        </w:rPr>
        <w:t>test,</w:t>
      </w:r>
      <w:r>
        <w:rPr>
          <w:rFonts w:ascii="Arial" w:hAnsi="Arial" w:cs="Arial"/>
        </w:rPr>
        <w:t xml:space="preserve"> l’output atteso, l’esito e le eventuali anomalie. L’esito rilevato sarà “FAILED” nel caso in cui il risultato atteso è diverso dal risultato ottenuto; viceversa il test risulterà “PASSED”.</w:t>
      </w:r>
    </w:p>
    <w:p w14:paraId="0019E485" w14:textId="77777777" w:rsidR="00EC6B3F" w:rsidRDefault="00EC6B3F" w:rsidP="005F2F63">
      <w:pPr>
        <w:pStyle w:val="Titolo"/>
        <w:numPr>
          <w:ilvl w:val="1"/>
          <w:numId w:val="1"/>
        </w:numPr>
        <w:jc w:val="left"/>
        <w:outlineLvl w:val="1"/>
        <w:rPr>
          <w:rFonts w:asciiTheme="majorHAnsi" w:eastAsiaTheme="majorEastAsia" w:hAnsiTheme="majorHAnsi" w:cstheme="majorBidi"/>
          <w:kern w:val="1"/>
          <w:sz w:val="28"/>
          <w:szCs w:val="26"/>
        </w:rPr>
      </w:pPr>
      <w:bookmarkStart w:id="5" w:name="_Toc475907235"/>
      <w:r>
        <w:rPr>
          <w:rFonts w:ascii="Arial" w:hAnsi="Arial" w:cs="Arial"/>
        </w:rPr>
        <w:t>Scopo</w:t>
      </w:r>
      <w:bookmarkEnd w:id="5"/>
    </w:p>
    <w:p w14:paraId="7C606754" w14:textId="5983E977" w:rsidR="00EC6B3F" w:rsidRDefault="00D64F77" w:rsidP="00D64F77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Lo scopo del documento è quello di fornire una presentazione dettagliata della pianificazione del test di unità per il software MobilFarm. Nel test si verificano le singole unità di una classe e si controlla che i metodi e le classi abbiano il comportamento atteso. In tale attività sono testate le classi Manager.</w:t>
      </w:r>
    </w:p>
    <w:p w14:paraId="1968F762" w14:textId="7F043D85" w:rsidR="00EC6B3F" w:rsidRDefault="00EC6B3F" w:rsidP="005F2F63">
      <w:pPr>
        <w:pStyle w:val="Titolo"/>
        <w:numPr>
          <w:ilvl w:val="1"/>
          <w:numId w:val="1"/>
        </w:numPr>
        <w:jc w:val="left"/>
        <w:outlineLvl w:val="1"/>
        <w:rPr>
          <w:rFonts w:ascii="Arial" w:hAnsi="Arial" w:cs="Arial"/>
        </w:rPr>
      </w:pPr>
      <w:bookmarkStart w:id="6" w:name="_Toc475907236"/>
      <w:r>
        <w:rPr>
          <w:rFonts w:ascii="Arial" w:hAnsi="Arial" w:cs="Arial"/>
        </w:rPr>
        <w:t>Riferimenti</w:t>
      </w:r>
      <w:bookmarkEnd w:id="6"/>
    </w:p>
    <w:p w14:paraId="60B9217C" w14:textId="0574C6EE" w:rsidR="00D64F77" w:rsidRDefault="00D64F77" w:rsidP="00D64F77">
      <w:pPr>
        <w:pStyle w:val="Paragrafoelenco"/>
        <w:numPr>
          <w:ilvl w:val="0"/>
          <w:numId w:val="140"/>
        </w:numPr>
      </w:pPr>
      <w:r>
        <w:t>RAD</w:t>
      </w:r>
      <w:r w:rsidR="005F2F63">
        <w:t>_mobilFarm</w:t>
      </w:r>
    </w:p>
    <w:p w14:paraId="0298D4A9" w14:textId="4A69A8E2" w:rsidR="00D64F77" w:rsidRDefault="00D64F77" w:rsidP="00D64F77">
      <w:pPr>
        <w:pStyle w:val="Paragrafoelenco"/>
        <w:numPr>
          <w:ilvl w:val="0"/>
          <w:numId w:val="140"/>
        </w:numPr>
      </w:pPr>
      <w:r>
        <w:t>SDD</w:t>
      </w:r>
      <w:r w:rsidR="005F2F63">
        <w:t>_mobilFarm</w:t>
      </w:r>
    </w:p>
    <w:p w14:paraId="5BDDE55C" w14:textId="0FAE6501" w:rsidR="00D64F77" w:rsidRDefault="00D64F77" w:rsidP="00D64F77">
      <w:pPr>
        <w:pStyle w:val="Paragrafoelenco"/>
        <w:numPr>
          <w:ilvl w:val="0"/>
          <w:numId w:val="140"/>
        </w:numPr>
      </w:pPr>
      <w:r>
        <w:t>ODD</w:t>
      </w:r>
      <w:r w:rsidR="005F2F63">
        <w:t>_mobilFarm</w:t>
      </w:r>
    </w:p>
    <w:p w14:paraId="748F1EC8" w14:textId="426C737A" w:rsidR="00D64F77" w:rsidRPr="00D64F77" w:rsidRDefault="00D64F77" w:rsidP="00D64F77">
      <w:pPr>
        <w:pStyle w:val="Paragrafoelenco"/>
        <w:numPr>
          <w:ilvl w:val="0"/>
          <w:numId w:val="140"/>
        </w:numPr>
      </w:pPr>
      <w:r>
        <w:t>TP</w:t>
      </w:r>
      <w:r w:rsidR="005F2F63">
        <w:t>_mobilFarm</w:t>
      </w:r>
    </w:p>
    <w:p w14:paraId="3A9EB9D8" w14:textId="3A38599D" w:rsidR="00EC6B3F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bookmarkStart w:id="7" w:name="_Toc473389878"/>
      <w:bookmarkStart w:id="8" w:name="_Toc475907237"/>
      <w:bookmarkEnd w:id="4"/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Dettagli del livello di testing</w:t>
      </w:r>
      <w:bookmarkEnd w:id="8"/>
    </w:p>
    <w:p w14:paraId="010BBC02" w14:textId="692C7C4B" w:rsidR="00EC6B3F" w:rsidRPr="005F2F63" w:rsidRDefault="00D64F77" w:rsidP="00EC6B3F">
      <w:pPr>
        <w:rPr>
          <w:rFonts w:ascii="Arial" w:hAnsi="Arial" w:cs="Arial"/>
        </w:rPr>
      </w:pPr>
      <w:r w:rsidRPr="005F2F63">
        <w:rPr>
          <w:rFonts w:ascii="Arial" w:hAnsi="Arial" w:cs="Arial"/>
        </w:rPr>
        <w:t xml:space="preserve">In questa sezione del documento verranno forniti i dettagli relativi alle funzionalità </w:t>
      </w:r>
      <w:r w:rsidR="004F7F02" w:rsidRPr="005F2F63">
        <w:rPr>
          <w:rFonts w:ascii="Arial" w:hAnsi="Arial" w:cs="Arial"/>
        </w:rPr>
        <w:t>testate,</w:t>
      </w:r>
      <w:r w:rsidRPr="005F2F63">
        <w:rPr>
          <w:rFonts w:ascii="Arial" w:hAnsi="Arial" w:cs="Arial"/>
        </w:rPr>
        <w:t xml:space="preserve"> ed i loro esiti.</w:t>
      </w:r>
    </w:p>
    <w:p w14:paraId="13DE1B91" w14:textId="77777777" w:rsidR="00D64F77" w:rsidRDefault="00D64F77" w:rsidP="00EC6B3F"/>
    <w:p w14:paraId="1ED2C16B" w14:textId="7E51A4E3" w:rsidR="00EC6B3F" w:rsidRPr="005F2F63" w:rsidRDefault="00D64F77" w:rsidP="00D64F77">
      <w:pPr>
        <w:pStyle w:val="Paragrafoelenco"/>
        <w:numPr>
          <w:ilvl w:val="1"/>
          <w:numId w:val="1"/>
        </w:numPr>
        <w:outlineLvl w:val="1"/>
        <w:rPr>
          <w:rFonts w:ascii="Arial" w:hAnsi="Arial" w:cs="Arial"/>
          <w:b/>
        </w:rPr>
      </w:pPr>
      <w:bookmarkStart w:id="9" w:name="_Toc475907238"/>
      <w:r w:rsidRPr="005F2F63">
        <w:rPr>
          <w:rFonts w:ascii="Arial" w:hAnsi="Arial" w:cs="Arial"/>
          <w:b/>
        </w:rPr>
        <w:t>Features te</w:t>
      </w:r>
      <w:r w:rsidR="00EC6B3F" w:rsidRPr="005F2F63">
        <w:rPr>
          <w:rFonts w:ascii="Arial" w:hAnsi="Arial" w:cs="Arial"/>
          <w:b/>
        </w:rPr>
        <w:t>state</w:t>
      </w:r>
      <w:bookmarkEnd w:id="9"/>
    </w:p>
    <w:p w14:paraId="3374B6D2" w14:textId="02192972" w:rsidR="00D64F77" w:rsidRPr="005F2F63" w:rsidRDefault="00D64F77" w:rsidP="005F2F63">
      <w:pPr>
        <w:pStyle w:val="Paragrafoelenco"/>
        <w:ind w:left="786"/>
        <w:rPr>
          <w:rFonts w:ascii="Arial" w:hAnsi="Arial" w:cs="Arial"/>
          <w:color w:val="FF0000"/>
        </w:rPr>
      </w:pPr>
      <w:r w:rsidRPr="005F2F63">
        <w:rPr>
          <w:rFonts w:ascii="Arial" w:hAnsi="Arial" w:cs="Arial"/>
        </w:rPr>
        <w:t>Il testing di sistema ha lo scopo di verificare singolarmente tutte le funzionalità del sistema. Le funzionalità sono state organizzate per packages in base ai sottosistemi individuati nel system design.</w:t>
      </w:r>
      <w:r w:rsidR="004F7F02" w:rsidRPr="005F2F63">
        <w:rPr>
          <w:rFonts w:ascii="Arial" w:hAnsi="Arial" w:cs="Arial"/>
          <w:color w:val="FF0000"/>
        </w:rPr>
        <w:t xml:space="preserve"> </w:t>
      </w:r>
    </w:p>
    <w:p w14:paraId="1A57B23D" w14:textId="183DF142" w:rsidR="000C019C" w:rsidRPr="005F2F63" w:rsidRDefault="000C019C" w:rsidP="005F2F63">
      <w:pPr>
        <w:pStyle w:val="Paragrafoelenco"/>
        <w:numPr>
          <w:ilvl w:val="0"/>
          <w:numId w:val="142"/>
        </w:numPr>
        <w:rPr>
          <w:rFonts w:ascii="Arial" w:hAnsi="Arial" w:cs="Arial"/>
          <w:color w:val="000000" w:themeColor="text1"/>
        </w:rPr>
      </w:pPr>
      <w:r w:rsidRPr="005F2F63">
        <w:rPr>
          <w:rFonts w:ascii="Arial" w:hAnsi="Arial" w:cs="Arial"/>
          <w:color w:val="000000" w:themeColor="text1"/>
        </w:rPr>
        <w:t>GestoreAccountClient;</w:t>
      </w:r>
    </w:p>
    <w:p w14:paraId="1B5D3C95" w14:textId="697D6CF9" w:rsidR="000C019C" w:rsidRPr="005F2F63" w:rsidRDefault="000C019C" w:rsidP="005F2F63">
      <w:pPr>
        <w:pStyle w:val="Paragrafoelenco"/>
        <w:numPr>
          <w:ilvl w:val="0"/>
          <w:numId w:val="142"/>
        </w:numPr>
        <w:rPr>
          <w:rFonts w:ascii="Arial" w:hAnsi="Arial" w:cs="Arial"/>
          <w:color w:val="000000" w:themeColor="text1"/>
        </w:rPr>
      </w:pPr>
      <w:r w:rsidRPr="005F2F63">
        <w:rPr>
          <w:rFonts w:ascii="Arial" w:hAnsi="Arial" w:cs="Arial"/>
          <w:color w:val="000000" w:themeColor="text1"/>
        </w:rPr>
        <w:t>GestoreFarmacoClient;</w:t>
      </w:r>
    </w:p>
    <w:p w14:paraId="14E5267F" w14:textId="6A143C77" w:rsidR="00713E08" w:rsidRPr="005F2F63" w:rsidRDefault="000C019C" w:rsidP="005F2F63">
      <w:pPr>
        <w:pStyle w:val="Paragrafoelenco"/>
        <w:numPr>
          <w:ilvl w:val="0"/>
          <w:numId w:val="142"/>
        </w:numPr>
        <w:rPr>
          <w:rFonts w:ascii="Arial" w:hAnsi="Arial" w:cs="Arial"/>
          <w:color w:val="000000" w:themeColor="text1"/>
        </w:rPr>
      </w:pPr>
      <w:r w:rsidRPr="005F2F63">
        <w:rPr>
          <w:rFonts w:ascii="Arial" w:hAnsi="Arial" w:cs="Arial"/>
          <w:color w:val="000000" w:themeColor="text1"/>
        </w:rPr>
        <w:t>GestorePianoClient;</w:t>
      </w:r>
    </w:p>
    <w:p w14:paraId="25609EE3" w14:textId="2D967FC0" w:rsidR="00713E08" w:rsidRPr="005F2F63" w:rsidRDefault="00713E08" w:rsidP="00713E08">
      <w:pPr>
        <w:outlineLvl w:val="1"/>
        <w:rPr>
          <w:rFonts w:ascii="Arial" w:hAnsi="Arial" w:cs="Arial"/>
          <w:color w:val="000000" w:themeColor="text1"/>
        </w:rPr>
      </w:pPr>
    </w:p>
    <w:p w14:paraId="01AFADEA" w14:textId="006A3867" w:rsidR="00713E08" w:rsidRPr="005F2F63" w:rsidRDefault="00713E08" w:rsidP="005F2F63">
      <w:pPr>
        <w:ind w:left="705"/>
        <w:rPr>
          <w:rFonts w:ascii="Arial" w:hAnsi="Arial" w:cs="Arial"/>
          <w:color w:val="000000" w:themeColor="text1"/>
          <w:sz w:val="22"/>
        </w:rPr>
      </w:pPr>
      <w:r w:rsidRPr="005F2F63">
        <w:rPr>
          <w:rFonts w:ascii="Arial" w:hAnsi="Arial" w:cs="Arial"/>
          <w:szCs w:val="28"/>
        </w:rPr>
        <w:t>Le funzionalità che avevano riportato anomalie durante la prima esecuzione</w:t>
      </w:r>
      <w:r w:rsidR="005F2F63" w:rsidRPr="005F2F63">
        <w:rPr>
          <w:rFonts w:ascii="Arial" w:hAnsi="Arial" w:cs="Arial"/>
          <w:szCs w:val="28"/>
        </w:rPr>
        <w:t xml:space="preserve"> </w:t>
      </w:r>
      <w:r w:rsidRPr="005F2F63">
        <w:rPr>
          <w:rFonts w:ascii="Arial" w:hAnsi="Arial" w:cs="Arial"/>
          <w:szCs w:val="28"/>
        </w:rPr>
        <w:t xml:space="preserve">sono </w:t>
      </w:r>
      <w:r w:rsidR="005F2F63">
        <w:rPr>
          <w:rFonts w:ascii="Arial" w:hAnsi="Arial" w:cs="Arial"/>
          <w:szCs w:val="28"/>
        </w:rPr>
        <w:t xml:space="preserve">   </w:t>
      </w:r>
      <w:r w:rsidRPr="005F2F63">
        <w:rPr>
          <w:rFonts w:ascii="Arial" w:hAnsi="Arial" w:cs="Arial"/>
          <w:szCs w:val="28"/>
        </w:rPr>
        <w:t xml:space="preserve">state </w:t>
      </w:r>
      <w:r w:rsidRPr="005F2F63">
        <w:rPr>
          <w:rFonts w:ascii="Arial" w:hAnsi="Arial" w:cs="Arial"/>
          <w:szCs w:val="28"/>
        </w:rPr>
        <w:tab/>
        <w:t>corrette,</w:t>
      </w:r>
      <w:r w:rsidR="005F2F63" w:rsidRPr="005F2F63">
        <w:rPr>
          <w:rFonts w:ascii="Arial" w:hAnsi="Arial" w:cs="Arial"/>
          <w:szCs w:val="28"/>
        </w:rPr>
        <w:t xml:space="preserve"> </w:t>
      </w:r>
      <w:r w:rsidRPr="005F2F63">
        <w:rPr>
          <w:rFonts w:ascii="Arial" w:hAnsi="Arial" w:cs="Arial"/>
          <w:szCs w:val="28"/>
        </w:rPr>
        <w:t>esse sono state testate</w:t>
      </w:r>
      <w:r w:rsidR="005F2F63" w:rsidRPr="005F2F63">
        <w:rPr>
          <w:rFonts w:ascii="Arial" w:hAnsi="Arial" w:cs="Arial"/>
          <w:szCs w:val="28"/>
        </w:rPr>
        <w:t xml:space="preserve"> </w:t>
      </w:r>
      <w:r w:rsidRPr="005F2F63">
        <w:rPr>
          <w:rFonts w:ascii="Arial" w:hAnsi="Arial" w:cs="Arial"/>
          <w:szCs w:val="28"/>
        </w:rPr>
        <w:t xml:space="preserve">nuovamente insieme a tutte le altre per controllare che la </w:t>
      </w:r>
      <w:r w:rsidR="005F2F63" w:rsidRPr="005F2F63">
        <w:rPr>
          <w:rFonts w:ascii="Arial" w:hAnsi="Arial" w:cs="Arial"/>
          <w:szCs w:val="28"/>
        </w:rPr>
        <w:t xml:space="preserve">   </w:t>
      </w:r>
      <w:r w:rsidRPr="005F2F63">
        <w:rPr>
          <w:rFonts w:ascii="Arial" w:hAnsi="Arial" w:cs="Arial"/>
          <w:szCs w:val="28"/>
        </w:rPr>
        <w:tab/>
      </w:r>
      <w:r w:rsidR="005F2F63" w:rsidRPr="005F2F63">
        <w:rPr>
          <w:rFonts w:ascii="Arial" w:hAnsi="Arial" w:cs="Arial"/>
          <w:szCs w:val="28"/>
        </w:rPr>
        <w:t>c</w:t>
      </w:r>
      <w:r w:rsidRPr="005F2F63">
        <w:rPr>
          <w:rFonts w:ascii="Arial" w:hAnsi="Arial" w:cs="Arial"/>
          <w:szCs w:val="28"/>
        </w:rPr>
        <w:t>orrezione non abbia avuto impatto</w:t>
      </w:r>
      <w:r w:rsidR="005F2F63" w:rsidRPr="005F2F63">
        <w:rPr>
          <w:rFonts w:ascii="Arial" w:hAnsi="Arial" w:cs="Arial"/>
          <w:szCs w:val="28"/>
        </w:rPr>
        <w:t xml:space="preserve"> </w:t>
      </w:r>
      <w:r w:rsidRPr="005F2F63">
        <w:rPr>
          <w:rFonts w:ascii="Arial" w:hAnsi="Arial" w:cs="Arial"/>
          <w:szCs w:val="28"/>
        </w:rPr>
        <w:t>negativo sul sistema.</w:t>
      </w:r>
    </w:p>
    <w:p w14:paraId="59531999" w14:textId="77777777" w:rsidR="004F7F02" w:rsidRPr="00D64F77" w:rsidRDefault="004F7F02" w:rsidP="00D64F77">
      <w:pPr>
        <w:pStyle w:val="Paragrafoelenco"/>
        <w:ind w:left="786"/>
        <w:outlineLvl w:val="1"/>
        <w:rPr>
          <w:color w:val="FF0000"/>
        </w:rPr>
      </w:pPr>
    </w:p>
    <w:p w14:paraId="0EFEB5C4" w14:textId="02614F10" w:rsidR="00EC6B3F" w:rsidRPr="005F2F63" w:rsidRDefault="00EC6B3F" w:rsidP="00D64F77">
      <w:pPr>
        <w:pStyle w:val="Paragrafoelenco"/>
        <w:numPr>
          <w:ilvl w:val="1"/>
          <w:numId w:val="1"/>
        </w:numPr>
        <w:outlineLvl w:val="1"/>
        <w:rPr>
          <w:rFonts w:ascii="Arial" w:hAnsi="Arial" w:cs="Arial"/>
          <w:b/>
        </w:rPr>
      </w:pPr>
      <w:bookmarkStart w:id="10" w:name="_Toc475907239"/>
      <w:r w:rsidRPr="005F2F63">
        <w:rPr>
          <w:rFonts w:ascii="Arial" w:hAnsi="Arial" w:cs="Arial"/>
          <w:b/>
        </w:rPr>
        <w:t>Esiti dei test</w:t>
      </w:r>
      <w:bookmarkEnd w:id="10"/>
    </w:p>
    <w:p w14:paraId="6A22D73A" w14:textId="118FCA2E" w:rsidR="00D64F77" w:rsidRDefault="00D64F77" w:rsidP="005F2F63">
      <w:pPr>
        <w:pStyle w:val="Paragrafoelenco"/>
        <w:ind w:left="786"/>
        <w:rPr>
          <w:rFonts w:ascii="Arial" w:hAnsi="Arial" w:cs="Arial"/>
        </w:rPr>
      </w:pPr>
      <w:r w:rsidRPr="005F2F63">
        <w:rPr>
          <w:rFonts w:ascii="Arial" w:hAnsi="Arial" w:cs="Arial"/>
        </w:rPr>
        <w:t>Non sono state riscontrate difformità tra gli esiti attesi e quelli verificati dei test.</w:t>
      </w:r>
    </w:p>
    <w:p w14:paraId="544C1097" w14:textId="5CBF6554" w:rsidR="005F2F63" w:rsidRDefault="005F2F63" w:rsidP="00D64F77">
      <w:pPr>
        <w:pStyle w:val="Paragrafoelenco"/>
        <w:ind w:left="786"/>
        <w:outlineLvl w:val="1"/>
        <w:rPr>
          <w:rFonts w:ascii="Arial" w:hAnsi="Arial" w:cs="Arial"/>
        </w:rPr>
      </w:pPr>
    </w:p>
    <w:p w14:paraId="359F40C0" w14:textId="0636D5EF" w:rsidR="005F2F63" w:rsidRDefault="005F2F63" w:rsidP="00D64F77">
      <w:pPr>
        <w:pStyle w:val="Paragrafoelenco"/>
        <w:ind w:left="786"/>
        <w:outlineLvl w:val="1"/>
        <w:rPr>
          <w:rFonts w:ascii="Arial" w:hAnsi="Arial" w:cs="Arial"/>
        </w:rPr>
      </w:pPr>
    </w:p>
    <w:p w14:paraId="00B9E887" w14:textId="77777777" w:rsidR="005F2F63" w:rsidRPr="005F2F63" w:rsidRDefault="005F2F63" w:rsidP="00D64F77">
      <w:pPr>
        <w:pStyle w:val="Paragrafoelenco"/>
        <w:ind w:left="786"/>
        <w:outlineLvl w:val="1"/>
        <w:rPr>
          <w:rFonts w:ascii="Arial" w:hAnsi="Arial" w:cs="Arial"/>
        </w:rPr>
      </w:pPr>
    </w:p>
    <w:p w14:paraId="764C63B7" w14:textId="2CBB3119" w:rsidR="00EC6B3F" w:rsidRPr="005F2F63" w:rsidRDefault="00EC6B3F" w:rsidP="00EC6B3F">
      <w:pPr>
        <w:pStyle w:val="Titolo1"/>
        <w:numPr>
          <w:ilvl w:val="0"/>
          <w:numId w:val="1"/>
        </w:numPr>
        <w:ind w:left="142"/>
        <w:rPr>
          <w:rFonts w:ascii="Arial" w:eastAsiaTheme="minorHAnsi" w:hAnsi="Arial" w:cs="Arial"/>
          <w:bCs w:val="0"/>
          <w:color w:val="auto"/>
          <w:kern w:val="0"/>
          <w:sz w:val="32"/>
          <w:szCs w:val="32"/>
        </w:rPr>
      </w:pPr>
      <w:bookmarkStart w:id="11" w:name="_Toc475907240"/>
      <w:r w:rsidRPr="005F2F63">
        <w:rPr>
          <w:rFonts w:ascii="Arial" w:eastAsiaTheme="minorHAnsi" w:hAnsi="Arial" w:cs="Arial"/>
          <w:bCs w:val="0"/>
          <w:color w:val="auto"/>
          <w:kern w:val="0"/>
          <w:sz w:val="32"/>
          <w:szCs w:val="32"/>
        </w:rPr>
        <w:lastRenderedPageBreak/>
        <w:t>Test Execution</w:t>
      </w:r>
      <w:bookmarkEnd w:id="11"/>
    </w:p>
    <w:p w14:paraId="5A35DC7D" w14:textId="7FFA22CB" w:rsidR="00031524" w:rsidRPr="005F2F63" w:rsidRDefault="00290296" w:rsidP="00EC6B3F">
      <w:pPr>
        <w:pStyle w:val="Titolo2"/>
        <w:numPr>
          <w:ilvl w:val="1"/>
          <w:numId w:val="1"/>
        </w:numPr>
        <w:rPr>
          <w:rFonts w:ascii="Arial" w:eastAsiaTheme="minorHAnsi" w:hAnsi="Arial" w:cs="Arial"/>
          <w:bCs w:val="0"/>
          <w:color w:val="auto"/>
          <w:kern w:val="0"/>
          <w:sz w:val="28"/>
          <w:szCs w:val="28"/>
        </w:rPr>
      </w:pPr>
      <w:r w:rsidRPr="005F2F63">
        <w:rPr>
          <w:rFonts w:ascii="Arial" w:eastAsiaTheme="minorHAnsi" w:hAnsi="Arial" w:cs="Arial"/>
          <w:bCs w:val="0"/>
          <w:color w:val="auto"/>
          <w:kern w:val="0"/>
          <w:sz w:val="28"/>
          <w:szCs w:val="28"/>
        </w:rPr>
        <w:t xml:space="preserve"> </w:t>
      </w:r>
      <w:bookmarkStart w:id="12" w:name="_Toc475907241"/>
      <w:r w:rsidR="00514681" w:rsidRPr="005F2F63">
        <w:rPr>
          <w:rFonts w:ascii="Arial" w:eastAsiaTheme="minorHAnsi" w:hAnsi="Arial" w:cs="Arial"/>
          <w:bCs w:val="0"/>
          <w:color w:val="auto"/>
          <w:kern w:val="0"/>
          <w:sz w:val="28"/>
          <w:szCs w:val="28"/>
        </w:rPr>
        <w:t>GestioneAccount</w:t>
      </w:r>
      <w:bookmarkEnd w:id="7"/>
      <w:bookmarkEnd w:id="12"/>
    </w:p>
    <w:p w14:paraId="4324EDD2" w14:textId="77777777" w:rsidR="00B63824" w:rsidRDefault="00B6382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63824" w:rsidRPr="00E310B0" w14:paraId="5A94057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015C6E" w14:textId="77777777" w:rsidR="00B63824" w:rsidRPr="00E310B0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843C2C5" w14:textId="77777777" w:rsidR="00B63824" w:rsidRPr="00290296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TE_0.1_11</w:t>
            </w:r>
          </w:p>
        </w:tc>
      </w:tr>
      <w:tr w:rsidR="00B63824" w:rsidRPr="00E310B0" w14:paraId="2F305BE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A2707B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C21F1D" w14:textId="5940D56E" w:rsidR="00B63824" w:rsidRDefault="00160AD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TF_0.1_01</w:t>
            </w:r>
          </w:p>
        </w:tc>
      </w:tr>
      <w:tr w:rsidR="00B63824" w:rsidRPr="00E310B0" w14:paraId="7A98019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426184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A3F26D" w14:textId="77777777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la lunghezza corretta ma utilizzando dei caratteri speciali e dei numeri.</w:t>
            </w:r>
          </w:p>
        </w:tc>
      </w:tr>
      <w:tr w:rsidR="00B63824" w:rsidRPr="00E310B0" w14:paraId="1120AC95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82987C" w14:textId="77777777" w:rsidR="00B63824" w:rsidRPr="00E310B0" w:rsidRDefault="00B63824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63824" w:rsidRPr="00E310B0" w14:paraId="42CB060C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899A4F" w14:textId="77777777" w:rsidR="00B63824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2F19BCC" w14:textId="77777777" w:rsidR="00B63824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9F2A571" w14:textId="77777777" w:rsidR="00B63824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CC1D311" w14:textId="77777777" w:rsidR="00B63824" w:rsidRPr="00E310B0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63824" w:rsidRPr="00E310B0" w14:paraId="7DE279D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B3D028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45412E" w14:textId="3F46866C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63824" w:rsidRPr="00E310B0" w14:paraId="27389BA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6864A6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EA1BC7" w14:textId="6EEBF672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63824" w:rsidRPr="00E310B0" w14:paraId="66E02B4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B820E5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FD2D91E" w14:textId="77777777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63824" w:rsidRPr="00E310B0" w14:paraId="1E3A719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E8A19A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8C58E1" w14:textId="5E654A9B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19/02/2017</w:t>
            </w:r>
          </w:p>
        </w:tc>
      </w:tr>
    </w:tbl>
    <w:p w14:paraId="48F254B8" w14:textId="77777777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42DA" w:rsidRPr="00E310B0" w14:paraId="7396C35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75357C" w14:textId="77777777" w:rsidR="001242DA" w:rsidRPr="00E310B0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91B342" w14:textId="77777777" w:rsidR="001242DA" w:rsidRPr="00290296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1242DA" w:rsidRPr="00E310B0" w14:paraId="2434D77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FDA2E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F21C4F" w14:textId="77777777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1242DA" w:rsidRPr="00E310B0" w14:paraId="34FA0C8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39F49A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6976A9" w14:textId="77777777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maggiore di 15 caratteri.</w:t>
            </w:r>
          </w:p>
        </w:tc>
      </w:tr>
      <w:tr w:rsidR="001242DA" w:rsidRPr="00E310B0" w14:paraId="68E3B31F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BEAC44" w14:textId="77777777" w:rsidR="001242DA" w:rsidRPr="00E310B0" w:rsidRDefault="001242D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42DA" w:rsidRPr="00E310B0" w14:paraId="22A9400F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5BA75F" w14:textId="77777777" w:rsidR="001242DA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130ABB3" w14:textId="77777777" w:rsidR="001242DA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337B0BF" w14:textId="77777777" w:rsidR="001242DA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A845B23" w14:textId="77777777" w:rsidR="001242DA" w:rsidRPr="00E310B0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42DA" w:rsidRPr="00E310B0" w14:paraId="22E663A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0B39F8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BBB39E" w14:textId="388E365E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42DA" w:rsidRPr="00E310B0" w14:paraId="6AC2B7B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8AD549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82551E0" w14:textId="42C87A35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42DA" w:rsidRPr="00E310B0" w14:paraId="56DB74A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0DFFC8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1A6682" w14:textId="77777777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42DA" w:rsidRPr="00E310B0" w14:paraId="4478E65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17D69B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90D644" w14:textId="3E716832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19/02/2017</w:t>
            </w:r>
          </w:p>
        </w:tc>
      </w:tr>
    </w:tbl>
    <w:p w14:paraId="6A3D15AB" w14:textId="77777777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5DFE803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59D4A75C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E256051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0AECF2D9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3F2D2621" w14:textId="13292EEE" w:rsidR="00B87C53" w:rsidRPr="005F2F63" w:rsidRDefault="005F2F63" w:rsidP="005F2F63">
      <w:pPr>
        <w:pStyle w:val="Titolo2"/>
        <w:rPr>
          <w:rFonts w:ascii="Arial" w:eastAsia="Calibri" w:hAnsi="Arial" w:cs="Arial"/>
          <w:color w:val="auto"/>
          <w:kern w:val="0"/>
        </w:rPr>
      </w:pPr>
      <w:bookmarkStart w:id="13" w:name="_Toc475907242"/>
      <w:r w:rsidRPr="005F2F63">
        <w:rPr>
          <w:rFonts w:ascii="Arial" w:eastAsia="Calibri" w:hAnsi="Arial" w:cs="Arial"/>
          <w:color w:val="auto"/>
          <w:kern w:val="0"/>
        </w:rPr>
        <w:lastRenderedPageBreak/>
        <w:t xml:space="preserve">3.2 </w:t>
      </w:r>
      <w:r w:rsidR="00B87C53" w:rsidRPr="005F2F63">
        <w:rPr>
          <w:rFonts w:ascii="Arial" w:eastAsia="Calibri" w:hAnsi="Arial" w:cs="Arial"/>
          <w:color w:val="auto"/>
          <w:kern w:val="0"/>
        </w:rPr>
        <w:t>GestioneVMF</w:t>
      </w:r>
      <w:bookmarkEnd w:id="13"/>
    </w:p>
    <w:p w14:paraId="223ABDB0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87C53" w:rsidRPr="00E310B0" w14:paraId="4C68108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2D997B" w14:textId="77777777" w:rsidR="00B87C53" w:rsidRPr="00E310B0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8660204" w14:textId="77777777" w:rsidR="00B87C53" w:rsidRPr="00290296" w:rsidRDefault="00B87C5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B87C53" w:rsidRPr="00E310B0" w14:paraId="1DF16835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4E9994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66A5C0" w14:textId="77777777" w:rsidR="00B87C53" w:rsidRDefault="00B87C5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_1.5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</w:tr>
      <w:tr w:rsidR="00B87C53" w:rsidRPr="00E310B0" w14:paraId="73A3294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37683C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A69B5D" w14:textId="41EFAA48" w:rsidR="00B87C53" w:rsidRDefault="00B87C5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L’utente inserisce una keyword avente lunghezza corretta ma </w:t>
            </w:r>
            <w:r w:rsidR="009811CE">
              <w:rPr>
                <w:rFonts w:ascii="Helvetica" w:hAnsi="Helvetica"/>
                <w:color w:val="000000" w:themeColor="text1"/>
              </w:rPr>
              <w:t>inserendo dei caratteri speciali.</w:t>
            </w:r>
          </w:p>
        </w:tc>
      </w:tr>
      <w:tr w:rsidR="00B87C53" w:rsidRPr="00E310B0" w14:paraId="2A80D63A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72A716" w14:textId="77777777" w:rsidR="00B87C53" w:rsidRPr="00E310B0" w:rsidRDefault="00B87C53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87C53" w:rsidRPr="00E310B0" w14:paraId="32828776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A743BE" w14:textId="77777777" w:rsidR="00B87C53" w:rsidRDefault="00B87C5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4ADE8D3D" w14:textId="77777777" w:rsidR="00B87C53" w:rsidRDefault="00B87C5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6DD465C" w14:textId="77777777" w:rsidR="00B87C53" w:rsidRDefault="00B87C5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1E1122A" w14:textId="77777777" w:rsidR="00B87C53" w:rsidRPr="00E310B0" w:rsidRDefault="00B87C53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87C53" w:rsidRPr="00E310B0" w14:paraId="1BE1EC2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93882B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ADBC358" w14:textId="2E9585A1" w:rsidR="00B87C53" w:rsidRDefault="00B87C5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87C53" w:rsidRPr="00E310B0" w14:paraId="49D8A64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2C4358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2057E4" w14:textId="01BF4806" w:rsidR="00B87C53" w:rsidRDefault="00B87C53" w:rsidP="00B87C53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87C53" w:rsidRPr="00E310B0" w14:paraId="445283C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6F296A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E948F84" w14:textId="77777777" w:rsidR="00B87C53" w:rsidRDefault="00B87C53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87C53" w:rsidRPr="00E310B0" w14:paraId="6AAE9D8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967EC7" w14:textId="77777777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48A5A15" w14:textId="5353B86A" w:rsidR="00B87C53" w:rsidRDefault="00B87C53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19/02/2017</w:t>
            </w:r>
          </w:p>
        </w:tc>
      </w:tr>
    </w:tbl>
    <w:p w14:paraId="421C9BC7" w14:textId="77777777" w:rsidR="00B87C53" w:rsidRDefault="00B87C5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6C4144" w:rsidRPr="00E310B0" w14:paraId="53A770A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5BEEB6" w14:textId="77777777" w:rsidR="006C4144" w:rsidRPr="00E310B0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7E191E8" w14:textId="77777777" w:rsidR="006C4144" w:rsidRPr="00290296" w:rsidRDefault="006C414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6C4144" w:rsidRPr="00E310B0" w14:paraId="7E07E0C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99D524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D92A66F" w14:textId="77777777" w:rsidR="006C4144" w:rsidRDefault="006C414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_1.6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6C4144" w:rsidRPr="00E310B0" w14:paraId="4D32E56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4797F4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89D14C7" w14:textId="77777777" w:rsidR="006C4144" w:rsidRDefault="006C414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il nome del farmaco correttamente ma non indica la composizione.</w:t>
            </w:r>
          </w:p>
        </w:tc>
      </w:tr>
      <w:tr w:rsidR="006C4144" w:rsidRPr="00E310B0" w14:paraId="48250B34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980C85" w14:textId="77777777" w:rsidR="006C4144" w:rsidRPr="00E310B0" w:rsidRDefault="006C4144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6C4144" w:rsidRPr="00E310B0" w14:paraId="7C76C630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2BAF45" w14:textId="77777777" w:rsidR="006C4144" w:rsidRDefault="006C414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36EFBAB1" w14:textId="77777777" w:rsidR="006C4144" w:rsidRDefault="006C414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25D9DCDD" w14:textId="77777777" w:rsidR="006C4144" w:rsidRDefault="006C414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31FAC57B" w14:textId="77777777" w:rsidR="006C4144" w:rsidRPr="00E310B0" w:rsidRDefault="006C414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6C4144" w:rsidRPr="00E310B0" w14:paraId="5CF956F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9E1CB7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C08D4C" w14:textId="49EC0C48" w:rsidR="006C4144" w:rsidRDefault="006C414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6C4144" w:rsidRPr="00E310B0" w14:paraId="272BCEB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AA1C4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6CBA17" w14:textId="1156C272" w:rsidR="006C4144" w:rsidRDefault="006C4144" w:rsidP="006C4144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6C4144" w:rsidRPr="00E310B0" w14:paraId="3020C89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A4F09B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0AF4CC5" w14:textId="77777777" w:rsidR="006C4144" w:rsidRDefault="006C414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6C4144" w:rsidRPr="00E310B0" w14:paraId="65D6FB3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BCAE22" w14:textId="77777777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57147AA" w14:textId="3B0F6A13" w:rsidR="006C4144" w:rsidRDefault="006C414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19/02/2017</w:t>
            </w:r>
          </w:p>
        </w:tc>
      </w:tr>
    </w:tbl>
    <w:p w14:paraId="42B53FC3" w14:textId="7EE63996" w:rsidR="006C4144" w:rsidRDefault="006C414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613C1937" w14:textId="218D62FC" w:rsidR="005F2F63" w:rsidRDefault="005F2F6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81B2900" w14:textId="21047127" w:rsidR="005F2F63" w:rsidRDefault="005F2F6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275A156" w14:textId="37E1FAD6" w:rsidR="005F2F63" w:rsidRDefault="005F2F6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360B5DC" w14:textId="45BCD825" w:rsidR="005F2F63" w:rsidRDefault="005F2F6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78BCD928" w14:textId="5572BEA5" w:rsidR="005F2F63" w:rsidRDefault="005F2F6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2E089A88" w14:textId="77777777" w:rsidR="005F2F63" w:rsidRDefault="005F2F63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5B7794" w:rsidRPr="00E310B0" w14:paraId="4C1A230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2EBE04" w14:textId="77777777" w:rsidR="005B7794" w:rsidRPr="00E310B0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53C79D2" w14:textId="77777777" w:rsidR="005B7794" w:rsidRPr="00290296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5B7794" w:rsidRPr="00E310B0" w14:paraId="50C6658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BE0CFF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05637D" w14:textId="77777777" w:rsidR="005B7794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0D237D">
              <w:rPr>
                <w:rFonts w:ascii="Helvetica" w:hAnsi="Helvetica"/>
                <w:color w:val="000000" w:themeColor="text1"/>
              </w:rPr>
              <w:t>TF</w:t>
            </w:r>
            <w:r>
              <w:rPr>
                <w:rFonts w:ascii="Helvetica" w:hAnsi="Helvetica"/>
                <w:color w:val="000000" w:themeColor="text1"/>
              </w:rPr>
              <w:t>_2.7</w:t>
            </w:r>
            <w:r w:rsidRPr="00FF78E7">
              <w:rPr>
                <w:rFonts w:ascii="Helvetica" w:hAnsi="Helvetica"/>
                <w:color w:val="000000" w:themeColor="text1"/>
              </w:rPr>
              <w:t>_0</w:t>
            </w:r>
            <w:r>
              <w:rPr>
                <w:rFonts w:ascii="Helvetica" w:hAnsi="Helvetica"/>
                <w:color w:val="000000" w:themeColor="text1"/>
              </w:rPr>
              <w:t>2</w:t>
            </w:r>
          </w:p>
        </w:tc>
      </w:tr>
      <w:tr w:rsidR="005B7794" w:rsidRPr="00E310B0" w14:paraId="7742000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3127C8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 xml:space="preserve">Test case </w:t>
            </w:r>
            <w:proofErr w:type="spellStart"/>
            <w:r>
              <w:rPr>
                <w:rFonts w:ascii="Helvetica" w:hAnsi="Helvetica"/>
                <w:color w:val="FFFFFF"/>
              </w:rPr>
              <w:t>description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6D011A8" w14:textId="77777777" w:rsidR="005B7794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Il paziente inserisce il nome del dottore utilizzando dei caratteri speciali e dei numeri.</w:t>
            </w:r>
          </w:p>
        </w:tc>
      </w:tr>
      <w:tr w:rsidR="005B7794" w:rsidRPr="00E310B0" w14:paraId="5125ADC6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079D2E" w14:textId="77777777" w:rsidR="005B7794" w:rsidRPr="00E310B0" w:rsidRDefault="005B7794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5B7794" w:rsidRPr="00E310B0" w14:paraId="614D56B9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886A62" w14:textId="77777777" w:rsidR="005B7794" w:rsidRDefault="005B779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65660931" w14:textId="77777777" w:rsidR="005B7794" w:rsidRDefault="005B779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67B839B" w14:textId="77777777" w:rsidR="005B7794" w:rsidRDefault="005B779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1B748CE1" w14:textId="77777777" w:rsidR="005B7794" w:rsidRPr="00E310B0" w:rsidRDefault="005B779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5B7794" w:rsidRPr="00E310B0" w14:paraId="0D5C71A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4DFE1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proofErr w:type="spellStart"/>
            <w:r>
              <w:rPr>
                <w:rFonts w:ascii="Helvetica" w:hAnsi="Helvetica"/>
                <w:color w:val="FFFFFF"/>
              </w:rPr>
              <w:t>Result</w:t>
            </w:r>
            <w:proofErr w:type="spellEnd"/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0DB16D" w14:textId="65C69FDB" w:rsidR="005B7794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5B7794" w:rsidRPr="00E310B0" w14:paraId="4F960C9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80B8FC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B45608F" w14:textId="0FEF779E" w:rsidR="005B7794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5B7794" w:rsidRPr="00E310B0" w14:paraId="497A18F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6DD100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1F7C629" w14:textId="77777777" w:rsidR="005B7794" w:rsidRDefault="005B779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5B7794" w:rsidRPr="00E310B0" w14:paraId="7D9CFCC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BADBD" w14:textId="77777777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CE523D7" w14:textId="7330192A" w:rsidR="005B7794" w:rsidRDefault="005B779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19/02/2017</w:t>
            </w:r>
          </w:p>
        </w:tc>
      </w:tr>
    </w:tbl>
    <w:p w14:paraId="4DF8645A" w14:textId="77777777" w:rsidR="005B7794" w:rsidRPr="00EE6340" w:rsidRDefault="005B779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sectPr w:rsidR="005B7794" w:rsidRPr="00EE6340" w:rsidSect="00163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093CE" w14:textId="77777777" w:rsidR="00953DA3" w:rsidRDefault="00953DA3" w:rsidP="006D4498">
      <w:r>
        <w:separator/>
      </w:r>
    </w:p>
  </w:endnote>
  <w:endnote w:type="continuationSeparator" w:id="0">
    <w:p w14:paraId="108859C4" w14:textId="77777777" w:rsidR="00953DA3" w:rsidRDefault="00953DA3" w:rsidP="006D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90296" w14:paraId="7D33693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0652641" w14:textId="77777777" w:rsidR="00290296" w:rsidRDefault="0029029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79703E" w14:textId="77777777" w:rsidR="00290296" w:rsidRDefault="0029029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4D3D230" w14:textId="417A44BD" w:rsidR="00290296" w:rsidRDefault="0029029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5F2F63">
            <w:rPr>
              <w:noProof/>
              <w:sz w:val="20"/>
            </w:rPr>
            <w:t>3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5F2F63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</w:p>
      </w:tc>
    </w:tr>
  </w:tbl>
  <w:p w14:paraId="3857F424" w14:textId="77777777" w:rsidR="00290296" w:rsidRDefault="0029029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B86C" w14:textId="77777777" w:rsidR="00290296" w:rsidRDefault="002902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DE962" w14:textId="77777777" w:rsidR="00953DA3" w:rsidRDefault="00953DA3" w:rsidP="006D4498">
      <w:r>
        <w:separator/>
      </w:r>
    </w:p>
  </w:footnote>
  <w:footnote w:type="continuationSeparator" w:id="0">
    <w:p w14:paraId="472B8755" w14:textId="77777777" w:rsidR="00953DA3" w:rsidRDefault="00953DA3" w:rsidP="006D4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290296" w14:paraId="003C8681" w14:textId="77777777" w:rsidTr="00FA0A9D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82575" w14:textId="77777777" w:rsidR="00290296" w:rsidRDefault="00290296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9F1E71F" w14:textId="5A215A93" w:rsidR="00290296" w:rsidRDefault="00290296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5F2F63">
            <w:rPr>
              <w:b w:val="0"/>
              <w:sz w:val="20"/>
            </w:rPr>
            <w:t>1</w:t>
          </w:r>
          <w:r>
            <w:rPr>
              <w:b w:val="0"/>
              <w:sz w:val="20"/>
            </w:rPr>
            <w:t>.0</w:t>
          </w:r>
        </w:p>
      </w:tc>
    </w:tr>
    <w:tr w:rsidR="00290296" w14:paraId="17A86958" w14:textId="77777777" w:rsidTr="00FA0A9D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2D00A81B" w14:textId="0ECA478D" w:rsidR="00290296" w:rsidRDefault="005F2F63" w:rsidP="00BF75DA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Execution Report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D3DD1DB" w14:textId="2013BD1F" w:rsidR="00290296" w:rsidRDefault="00EC6B3F" w:rsidP="00FA0A9D">
          <w:pPr>
            <w:pStyle w:val="Contenutotabella"/>
            <w:rPr>
              <w:sz w:val="20"/>
            </w:rPr>
          </w:pPr>
          <w:r>
            <w:rPr>
              <w:sz w:val="20"/>
            </w:rPr>
            <w:t>Data: 1</w:t>
          </w:r>
          <w:r w:rsidR="005F2F63">
            <w:rPr>
              <w:sz w:val="20"/>
            </w:rPr>
            <w:t>8</w:t>
          </w:r>
          <w:r>
            <w:rPr>
              <w:sz w:val="20"/>
            </w:rPr>
            <w:t>/02</w:t>
          </w:r>
          <w:r w:rsidR="00290296">
            <w:rPr>
              <w:sz w:val="20"/>
            </w:rPr>
            <w:t>/2017</w:t>
          </w:r>
        </w:p>
      </w:tc>
    </w:tr>
  </w:tbl>
  <w:p w14:paraId="32DE23F2" w14:textId="77777777" w:rsidR="00290296" w:rsidRDefault="0029029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6FDAF" w14:textId="77777777" w:rsidR="00290296" w:rsidRDefault="002902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CAE"/>
    <w:multiLevelType w:val="hybridMultilevel"/>
    <w:tmpl w:val="F5BE1D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583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99C"/>
    <w:multiLevelType w:val="hybridMultilevel"/>
    <w:tmpl w:val="1B16A57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03305"/>
    <w:multiLevelType w:val="hybridMultilevel"/>
    <w:tmpl w:val="B66850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A4954"/>
    <w:multiLevelType w:val="hybridMultilevel"/>
    <w:tmpl w:val="5E82281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B20C69"/>
    <w:multiLevelType w:val="hybridMultilevel"/>
    <w:tmpl w:val="741E41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C27F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860A81"/>
    <w:multiLevelType w:val="hybridMultilevel"/>
    <w:tmpl w:val="59849E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C424A"/>
    <w:multiLevelType w:val="hybridMultilevel"/>
    <w:tmpl w:val="4C4679C0"/>
    <w:lvl w:ilvl="0" w:tplc="5678CCE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 w15:restartNumberingAfterBreak="0">
    <w:nsid w:val="0D2D2001"/>
    <w:multiLevelType w:val="hybridMultilevel"/>
    <w:tmpl w:val="2F2AECA6"/>
    <w:lvl w:ilvl="0" w:tplc="56FA0708">
      <w:start w:val="2"/>
      <w:numFmt w:val="bullet"/>
      <w:lvlText w:val="-"/>
      <w:lvlJc w:val="left"/>
      <w:pPr>
        <w:ind w:left="677" w:hanging="360"/>
      </w:pPr>
      <w:rPr>
        <w:rFonts w:ascii="Helvetica" w:eastAsia="Lucida Sans Unicode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0D32630A"/>
    <w:multiLevelType w:val="hybridMultilevel"/>
    <w:tmpl w:val="0A06F8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B2D0D"/>
    <w:multiLevelType w:val="hybridMultilevel"/>
    <w:tmpl w:val="886AB9F0"/>
    <w:lvl w:ilvl="0" w:tplc="4086E94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0E82331A"/>
    <w:multiLevelType w:val="hybridMultilevel"/>
    <w:tmpl w:val="689475A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8591E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3A5BF2"/>
    <w:multiLevelType w:val="hybridMultilevel"/>
    <w:tmpl w:val="C89476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A324C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3B4C5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192A44"/>
    <w:multiLevelType w:val="hybridMultilevel"/>
    <w:tmpl w:val="F1FA9A14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12173F35"/>
    <w:multiLevelType w:val="hybridMultilevel"/>
    <w:tmpl w:val="F93E7626"/>
    <w:lvl w:ilvl="0" w:tplc="F89ACA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 w15:restartNumberingAfterBreak="0">
    <w:nsid w:val="121E3D54"/>
    <w:multiLevelType w:val="hybridMultilevel"/>
    <w:tmpl w:val="4754E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B05F3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285934"/>
    <w:multiLevelType w:val="hybridMultilevel"/>
    <w:tmpl w:val="1542DEE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4F3B38"/>
    <w:multiLevelType w:val="hybridMultilevel"/>
    <w:tmpl w:val="E1D2F57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AE5B28"/>
    <w:multiLevelType w:val="hybridMultilevel"/>
    <w:tmpl w:val="7F348C40"/>
    <w:lvl w:ilvl="0" w:tplc="A0A67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673778C"/>
    <w:multiLevelType w:val="hybridMultilevel"/>
    <w:tmpl w:val="2A94DB0A"/>
    <w:lvl w:ilvl="0" w:tplc="0EC6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5" w15:restartNumberingAfterBreak="0">
    <w:nsid w:val="16FD0E69"/>
    <w:multiLevelType w:val="hybridMultilevel"/>
    <w:tmpl w:val="7EB083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3B6F0C"/>
    <w:multiLevelType w:val="multilevel"/>
    <w:tmpl w:val="FF283776"/>
    <w:lvl w:ilvl="0">
      <w:start w:val="9"/>
      <w:numFmt w:val="decimal"/>
      <w:lvlText w:val="%1.0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0" w:hanging="2160"/>
      </w:pPr>
      <w:rPr>
        <w:rFonts w:hint="default"/>
      </w:rPr>
    </w:lvl>
  </w:abstractNum>
  <w:abstractNum w:abstractNumId="27" w15:restartNumberingAfterBreak="0">
    <w:nsid w:val="18367F2B"/>
    <w:multiLevelType w:val="hybridMultilevel"/>
    <w:tmpl w:val="FF983182"/>
    <w:lvl w:ilvl="0" w:tplc="2A4872C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 w15:restartNumberingAfterBreak="0">
    <w:nsid w:val="1A6D0992"/>
    <w:multiLevelType w:val="hybridMultilevel"/>
    <w:tmpl w:val="CF102E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C50846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D27EBF"/>
    <w:multiLevelType w:val="hybridMultilevel"/>
    <w:tmpl w:val="0E366D6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E073BB4"/>
    <w:multiLevelType w:val="hybridMultilevel"/>
    <w:tmpl w:val="F41467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03407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9D7077"/>
    <w:multiLevelType w:val="hybridMultilevel"/>
    <w:tmpl w:val="8048B9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0B3BFF"/>
    <w:multiLevelType w:val="hybridMultilevel"/>
    <w:tmpl w:val="6CEAD0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6128CE"/>
    <w:multiLevelType w:val="hybridMultilevel"/>
    <w:tmpl w:val="B59CD8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5B2504"/>
    <w:multiLevelType w:val="hybridMultilevel"/>
    <w:tmpl w:val="8C1C6E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E2566E"/>
    <w:multiLevelType w:val="hybridMultilevel"/>
    <w:tmpl w:val="CEF4E7EA"/>
    <w:lvl w:ilvl="0" w:tplc="7B1A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8" w15:restartNumberingAfterBreak="0">
    <w:nsid w:val="24547559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9" w15:restartNumberingAfterBreak="0">
    <w:nsid w:val="24904E81"/>
    <w:multiLevelType w:val="hybridMultilevel"/>
    <w:tmpl w:val="46E2D476"/>
    <w:lvl w:ilvl="0" w:tplc="ECF0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0" w15:restartNumberingAfterBreak="0">
    <w:nsid w:val="285925BD"/>
    <w:multiLevelType w:val="hybridMultilevel"/>
    <w:tmpl w:val="E31E9D00"/>
    <w:lvl w:ilvl="0" w:tplc="0816A726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29333F16"/>
    <w:multiLevelType w:val="multilevel"/>
    <w:tmpl w:val="C632EF76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2" w15:restartNumberingAfterBreak="0">
    <w:nsid w:val="2A1B03A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B0813E4"/>
    <w:multiLevelType w:val="hybridMultilevel"/>
    <w:tmpl w:val="2DE624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B64694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5" w15:restartNumberingAfterBreak="0">
    <w:nsid w:val="2CB735B8"/>
    <w:multiLevelType w:val="hybridMultilevel"/>
    <w:tmpl w:val="1868B07A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6" w15:restartNumberingAfterBreak="0">
    <w:nsid w:val="2CDB7C50"/>
    <w:multiLevelType w:val="hybridMultilevel"/>
    <w:tmpl w:val="CFB4C2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CA2612"/>
    <w:multiLevelType w:val="hybridMultilevel"/>
    <w:tmpl w:val="654202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224FA9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9" w15:restartNumberingAfterBreak="0">
    <w:nsid w:val="30CD5A9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7C0189"/>
    <w:multiLevelType w:val="hybridMultilevel"/>
    <w:tmpl w:val="BA2A7F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2DD77BB"/>
    <w:multiLevelType w:val="hybridMultilevel"/>
    <w:tmpl w:val="DC7071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927D26"/>
    <w:multiLevelType w:val="hybridMultilevel"/>
    <w:tmpl w:val="5204DB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D87E0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6144E2D"/>
    <w:multiLevelType w:val="hybridMultilevel"/>
    <w:tmpl w:val="803872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B210D1"/>
    <w:multiLevelType w:val="hybridMultilevel"/>
    <w:tmpl w:val="629A3D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711393B"/>
    <w:multiLevelType w:val="hybridMultilevel"/>
    <w:tmpl w:val="D23CE1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8B83A77"/>
    <w:multiLevelType w:val="hybridMultilevel"/>
    <w:tmpl w:val="C3D2E3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BDA492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CBD6DD2"/>
    <w:multiLevelType w:val="hybridMultilevel"/>
    <w:tmpl w:val="2C9A7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F10117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1" w15:restartNumberingAfterBreak="0">
    <w:nsid w:val="41133114"/>
    <w:multiLevelType w:val="hybridMultilevel"/>
    <w:tmpl w:val="BA06F876"/>
    <w:lvl w:ilvl="0" w:tplc="1DE8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2" w15:restartNumberingAfterBreak="0">
    <w:nsid w:val="419B1BA0"/>
    <w:multiLevelType w:val="hybridMultilevel"/>
    <w:tmpl w:val="C6DEC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2F31A3D"/>
    <w:multiLevelType w:val="multilevel"/>
    <w:tmpl w:val="6F3AA58E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64" w15:restartNumberingAfterBreak="0">
    <w:nsid w:val="433D2F64"/>
    <w:multiLevelType w:val="hybridMultilevel"/>
    <w:tmpl w:val="CFD0E90A"/>
    <w:lvl w:ilvl="0" w:tplc="2AC6535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5" w15:restartNumberingAfterBreak="0">
    <w:nsid w:val="45133F2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5505100"/>
    <w:multiLevelType w:val="hybridMultilevel"/>
    <w:tmpl w:val="8BA2314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5C260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5CE31D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669675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0" w15:restartNumberingAfterBreak="0">
    <w:nsid w:val="48982F8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92602E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2" w15:restartNumberingAfterBreak="0">
    <w:nsid w:val="49EE6D59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A1964E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4" w15:restartNumberingAfterBreak="0">
    <w:nsid w:val="4BE25950"/>
    <w:multiLevelType w:val="hybridMultilevel"/>
    <w:tmpl w:val="67663A14"/>
    <w:lvl w:ilvl="0" w:tplc="F560257C">
      <w:start w:val="1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D4B00D4"/>
    <w:multiLevelType w:val="hybridMultilevel"/>
    <w:tmpl w:val="976E00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0A50993"/>
    <w:multiLevelType w:val="hybridMultilevel"/>
    <w:tmpl w:val="C0ECA5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0C7261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159142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A039E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3A34AC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28593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2" w15:restartNumberingAfterBreak="0">
    <w:nsid w:val="54E3423E"/>
    <w:multiLevelType w:val="hybridMultilevel"/>
    <w:tmpl w:val="811C8CC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5295755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68564F7"/>
    <w:multiLevelType w:val="hybridMultilevel"/>
    <w:tmpl w:val="ABFA3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874139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890558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9735B2E"/>
    <w:multiLevelType w:val="hybridMultilevel"/>
    <w:tmpl w:val="6620493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9891BA0"/>
    <w:multiLevelType w:val="hybridMultilevel"/>
    <w:tmpl w:val="B51445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A56030"/>
    <w:multiLevelType w:val="hybridMultilevel"/>
    <w:tmpl w:val="007E2A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B0C2606"/>
    <w:multiLevelType w:val="hybridMultilevel"/>
    <w:tmpl w:val="502C10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B313419"/>
    <w:multiLevelType w:val="hybridMultilevel"/>
    <w:tmpl w:val="352419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DFA09D2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0EF6D6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4" w15:restartNumberingAfterBreak="0">
    <w:nsid w:val="610A0C5A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5" w15:restartNumberingAfterBreak="0">
    <w:nsid w:val="61321378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6" w15:restartNumberingAfterBreak="0">
    <w:nsid w:val="61BD4EF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7" w15:restartNumberingAfterBreak="0">
    <w:nsid w:val="621460E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8" w15:restartNumberingAfterBreak="0">
    <w:nsid w:val="638C50ED"/>
    <w:multiLevelType w:val="hybridMultilevel"/>
    <w:tmpl w:val="A46EA9C0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9" w15:restartNumberingAfterBreak="0">
    <w:nsid w:val="640A306C"/>
    <w:multiLevelType w:val="hybridMultilevel"/>
    <w:tmpl w:val="030056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0C65F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1" w15:restartNumberingAfterBreak="0">
    <w:nsid w:val="64A26016"/>
    <w:multiLevelType w:val="hybridMultilevel"/>
    <w:tmpl w:val="A6E058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5BB7E55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5C030C0"/>
    <w:multiLevelType w:val="hybridMultilevel"/>
    <w:tmpl w:val="00F048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6577659"/>
    <w:multiLevelType w:val="hybridMultilevel"/>
    <w:tmpl w:val="12AE08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77D7FB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77E1F9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8097DCE"/>
    <w:multiLevelType w:val="hybridMultilevel"/>
    <w:tmpl w:val="6F547B66"/>
    <w:lvl w:ilvl="0" w:tplc="69B859BA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8" w15:restartNumberingAfterBreak="0">
    <w:nsid w:val="6829436F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C755CA"/>
    <w:multiLevelType w:val="hybridMultilevel"/>
    <w:tmpl w:val="4CB8BC0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9F366E6"/>
    <w:multiLevelType w:val="hybridMultilevel"/>
    <w:tmpl w:val="7F94F44A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1" w15:restartNumberingAfterBreak="0">
    <w:nsid w:val="6AC605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2" w15:restartNumberingAfterBreak="0">
    <w:nsid w:val="6B822DB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BC94779"/>
    <w:multiLevelType w:val="hybridMultilevel"/>
    <w:tmpl w:val="B464F3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BE574F1"/>
    <w:multiLevelType w:val="hybridMultilevel"/>
    <w:tmpl w:val="D68C5B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C5B2800"/>
    <w:multiLevelType w:val="hybridMultilevel"/>
    <w:tmpl w:val="A8EC0D18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CAC5497"/>
    <w:multiLevelType w:val="hybridMultilevel"/>
    <w:tmpl w:val="E0DE578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7" w15:restartNumberingAfterBreak="0">
    <w:nsid w:val="6DA643A4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8" w15:restartNumberingAfterBreak="0">
    <w:nsid w:val="718B1FCD"/>
    <w:multiLevelType w:val="hybridMultilevel"/>
    <w:tmpl w:val="3800DE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35E36E9"/>
    <w:multiLevelType w:val="multilevel"/>
    <w:tmpl w:val="7758F026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0" w15:restartNumberingAfterBreak="0">
    <w:nsid w:val="7387481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4647515"/>
    <w:multiLevelType w:val="hybridMultilevel"/>
    <w:tmpl w:val="20CC8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4BD38AB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5563B0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4" w15:restartNumberingAfterBreak="0">
    <w:nsid w:val="77287E5F"/>
    <w:multiLevelType w:val="hybridMultilevel"/>
    <w:tmpl w:val="7710FD3E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74679A3"/>
    <w:multiLevelType w:val="hybridMultilevel"/>
    <w:tmpl w:val="F558EE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76F3583"/>
    <w:multiLevelType w:val="hybridMultilevel"/>
    <w:tmpl w:val="428AF5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8220396"/>
    <w:multiLevelType w:val="hybridMultilevel"/>
    <w:tmpl w:val="0AA83D3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8716BF3"/>
    <w:multiLevelType w:val="hybridMultilevel"/>
    <w:tmpl w:val="D5C0AF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87D1EB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9D65BAB"/>
    <w:multiLevelType w:val="hybridMultilevel"/>
    <w:tmpl w:val="92843D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AA9737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2" w15:restartNumberingAfterBreak="0">
    <w:nsid w:val="7AAD10F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BA77DE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4" w15:restartNumberingAfterBreak="0">
    <w:nsid w:val="7BB11A17"/>
    <w:multiLevelType w:val="hybridMultilevel"/>
    <w:tmpl w:val="151E7B1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C9D6780"/>
    <w:multiLevelType w:val="hybridMultilevel"/>
    <w:tmpl w:val="3F02C5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E3F0B9D"/>
    <w:multiLevelType w:val="hybridMultilevel"/>
    <w:tmpl w:val="C9B00B84"/>
    <w:lvl w:ilvl="0" w:tplc="F9D6500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7" w15:restartNumberingAfterBreak="0">
    <w:nsid w:val="7E45022F"/>
    <w:multiLevelType w:val="hybridMultilevel"/>
    <w:tmpl w:val="414A1E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F041D7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FC15A27"/>
    <w:multiLevelType w:val="hybridMultilevel"/>
    <w:tmpl w:val="B67E77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FC203DA"/>
    <w:multiLevelType w:val="hybridMultilevel"/>
    <w:tmpl w:val="554CBA8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FCD2210"/>
    <w:multiLevelType w:val="hybridMultilevel"/>
    <w:tmpl w:val="EED4DB5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45"/>
  </w:num>
  <w:num w:numId="3">
    <w:abstractNumId w:val="98"/>
  </w:num>
  <w:num w:numId="4">
    <w:abstractNumId w:val="17"/>
  </w:num>
  <w:num w:numId="5">
    <w:abstractNumId w:val="32"/>
  </w:num>
  <w:num w:numId="6">
    <w:abstractNumId w:val="49"/>
  </w:num>
  <w:num w:numId="7">
    <w:abstractNumId w:val="38"/>
  </w:num>
  <w:num w:numId="8">
    <w:abstractNumId w:val="80"/>
  </w:num>
  <w:num w:numId="9">
    <w:abstractNumId w:val="112"/>
  </w:num>
  <w:num w:numId="10">
    <w:abstractNumId w:val="105"/>
  </w:num>
  <w:num w:numId="11">
    <w:abstractNumId w:val="1"/>
  </w:num>
  <w:num w:numId="12">
    <w:abstractNumId w:val="117"/>
  </w:num>
  <w:num w:numId="13">
    <w:abstractNumId w:val="133"/>
  </w:num>
  <w:num w:numId="14">
    <w:abstractNumId w:val="78"/>
  </w:num>
  <w:num w:numId="15">
    <w:abstractNumId w:val="95"/>
  </w:num>
  <w:num w:numId="16">
    <w:abstractNumId w:val="6"/>
  </w:num>
  <w:num w:numId="17">
    <w:abstractNumId w:val="48"/>
  </w:num>
  <w:num w:numId="18">
    <w:abstractNumId w:val="68"/>
  </w:num>
  <w:num w:numId="19">
    <w:abstractNumId w:val="69"/>
  </w:num>
  <w:num w:numId="20">
    <w:abstractNumId w:val="29"/>
  </w:num>
  <w:num w:numId="21">
    <w:abstractNumId w:val="93"/>
  </w:num>
  <w:num w:numId="22">
    <w:abstractNumId w:val="77"/>
  </w:num>
  <w:num w:numId="23">
    <w:abstractNumId w:val="44"/>
  </w:num>
  <w:num w:numId="24">
    <w:abstractNumId w:val="72"/>
  </w:num>
  <w:num w:numId="25">
    <w:abstractNumId w:val="123"/>
  </w:num>
  <w:num w:numId="26">
    <w:abstractNumId w:val="42"/>
  </w:num>
  <w:num w:numId="27">
    <w:abstractNumId w:val="60"/>
  </w:num>
  <w:num w:numId="28">
    <w:abstractNumId w:val="15"/>
  </w:num>
  <w:num w:numId="29">
    <w:abstractNumId w:val="73"/>
  </w:num>
  <w:num w:numId="30">
    <w:abstractNumId w:val="79"/>
  </w:num>
  <w:num w:numId="31">
    <w:abstractNumId w:val="111"/>
  </w:num>
  <w:num w:numId="32">
    <w:abstractNumId w:val="120"/>
  </w:num>
  <w:num w:numId="33">
    <w:abstractNumId w:val="96"/>
  </w:num>
  <w:num w:numId="34">
    <w:abstractNumId w:val="20"/>
  </w:num>
  <w:num w:numId="35">
    <w:abstractNumId w:val="129"/>
  </w:num>
  <w:num w:numId="36">
    <w:abstractNumId w:val="132"/>
  </w:num>
  <w:num w:numId="37">
    <w:abstractNumId w:val="65"/>
  </w:num>
  <w:num w:numId="38">
    <w:abstractNumId w:val="83"/>
  </w:num>
  <w:num w:numId="39">
    <w:abstractNumId w:val="67"/>
  </w:num>
  <w:num w:numId="40">
    <w:abstractNumId w:val="58"/>
  </w:num>
  <w:num w:numId="41">
    <w:abstractNumId w:val="102"/>
  </w:num>
  <w:num w:numId="42">
    <w:abstractNumId w:val="106"/>
  </w:num>
  <w:num w:numId="43">
    <w:abstractNumId w:val="85"/>
  </w:num>
  <w:num w:numId="44">
    <w:abstractNumId w:val="70"/>
  </w:num>
  <w:num w:numId="45">
    <w:abstractNumId w:val="138"/>
  </w:num>
  <w:num w:numId="46">
    <w:abstractNumId w:val="53"/>
  </w:num>
  <w:num w:numId="47">
    <w:abstractNumId w:val="100"/>
  </w:num>
  <w:num w:numId="48">
    <w:abstractNumId w:val="97"/>
  </w:num>
  <w:num w:numId="49">
    <w:abstractNumId w:val="81"/>
  </w:num>
  <w:num w:numId="50">
    <w:abstractNumId w:val="16"/>
  </w:num>
  <w:num w:numId="51">
    <w:abstractNumId w:val="71"/>
  </w:num>
  <w:num w:numId="52">
    <w:abstractNumId w:val="86"/>
  </w:num>
  <w:num w:numId="53">
    <w:abstractNumId w:val="131"/>
  </w:num>
  <w:num w:numId="54">
    <w:abstractNumId w:val="122"/>
  </w:num>
  <w:num w:numId="55">
    <w:abstractNumId w:val="27"/>
  </w:num>
  <w:num w:numId="56">
    <w:abstractNumId w:val="64"/>
  </w:num>
  <w:num w:numId="57">
    <w:abstractNumId w:val="8"/>
  </w:num>
  <w:num w:numId="58">
    <w:abstractNumId w:val="18"/>
  </w:num>
  <w:num w:numId="59">
    <w:abstractNumId w:val="125"/>
  </w:num>
  <w:num w:numId="60">
    <w:abstractNumId w:val="136"/>
  </w:num>
  <w:num w:numId="61">
    <w:abstractNumId w:val="4"/>
  </w:num>
  <w:num w:numId="62">
    <w:abstractNumId w:val="24"/>
  </w:num>
  <w:num w:numId="63">
    <w:abstractNumId w:val="37"/>
  </w:num>
  <w:num w:numId="64">
    <w:abstractNumId w:val="11"/>
  </w:num>
  <w:num w:numId="65">
    <w:abstractNumId w:val="28"/>
  </w:num>
  <w:num w:numId="66">
    <w:abstractNumId w:val="135"/>
  </w:num>
  <w:num w:numId="67">
    <w:abstractNumId w:val="51"/>
  </w:num>
  <w:num w:numId="68">
    <w:abstractNumId w:val="55"/>
  </w:num>
  <w:num w:numId="69">
    <w:abstractNumId w:val="99"/>
  </w:num>
  <w:num w:numId="70">
    <w:abstractNumId w:val="84"/>
  </w:num>
  <w:num w:numId="71">
    <w:abstractNumId w:val="54"/>
  </w:num>
  <w:num w:numId="72">
    <w:abstractNumId w:val="2"/>
  </w:num>
  <w:num w:numId="73">
    <w:abstractNumId w:val="56"/>
  </w:num>
  <w:num w:numId="74">
    <w:abstractNumId w:val="89"/>
  </w:num>
  <w:num w:numId="75">
    <w:abstractNumId w:val="76"/>
  </w:num>
  <w:num w:numId="76">
    <w:abstractNumId w:val="130"/>
  </w:num>
  <w:num w:numId="77">
    <w:abstractNumId w:val="90"/>
  </w:num>
  <w:num w:numId="78">
    <w:abstractNumId w:val="41"/>
  </w:num>
  <w:num w:numId="79">
    <w:abstractNumId w:val="26"/>
  </w:num>
  <w:num w:numId="80">
    <w:abstractNumId w:val="39"/>
  </w:num>
  <w:num w:numId="81">
    <w:abstractNumId w:val="23"/>
  </w:num>
  <w:num w:numId="82">
    <w:abstractNumId w:val="34"/>
  </w:num>
  <w:num w:numId="83">
    <w:abstractNumId w:val="91"/>
  </w:num>
  <w:num w:numId="84">
    <w:abstractNumId w:val="43"/>
  </w:num>
  <w:num w:numId="85">
    <w:abstractNumId w:val="88"/>
  </w:num>
  <w:num w:numId="86">
    <w:abstractNumId w:val="46"/>
  </w:num>
  <w:num w:numId="87">
    <w:abstractNumId w:val="3"/>
  </w:num>
  <w:num w:numId="88">
    <w:abstractNumId w:val="87"/>
  </w:num>
  <w:num w:numId="89">
    <w:abstractNumId w:val="62"/>
  </w:num>
  <w:num w:numId="90">
    <w:abstractNumId w:val="137"/>
  </w:num>
  <w:num w:numId="91">
    <w:abstractNumId w:val="7"/>
  </w:num>
  <w:num w:numId="92">
    <w:abstractNumId w:val="14"/>
  </w:num>
  <w:num w:numId="93">
    <w:abstractNumId w:val="13"/>
  </w:num>
  <w:num w:numId="94">
    <w:abstractNumId w:val="92"/>
  </w:num>
  <w:num w:numId="95">
    <w:abstractNumId w:val="108"/>
  </w:num>
  <w:num w:numId="96">
    <w:abstractNumId w:val="12"/>
  </w:num>
  <w:num w:numId="97">
    <w:abstractNumId w:val="31"/>
  </w:num>
  <w:num w:numId="98">
    <w:abstractNumId w:val="127"/>
  </w:num>
  <w:num w:numId="99">
    <w:abstractNumId w:val="128"/>
  </w:num>
  <w:num w:numId="100">
    <w:abstractNumId w:val="5"/>
  </w:num>
  <w:num w:numId="101">
    <w:abstractNumId w:val="134"/>
  </w:num>
  <w:num w:numId="102">
    <w:abstractNumId w:val="57"/>
  </w:num>
  <w:num w:numId="103">
    <w:abstractNumId w:val="104"/>
  </w:num>
  <w:num w:numId="104">
    <w:abstractNumId w:val="66"/>
  </w:num>
  <w:num w:numId="105">
    <w:abstractNumId w:val="50"/>
  </w:num>
  <w:num w:numId="106">
    <w:abstractNumId w:val="25"/>
  </w:num>
  <w:num w:numId="107">
    <w:abstractNumId w:val="121"/>
  </w:num>
  <w:num w:numId="108">
    <w:abstractNumId w:val="101"/>
  </w:num>
  <w:num w:numId="109">
    <w:abstractNumId w:val="0"/>
  </w:num>
  <w:num w:numId="110">
    <w:abstractNumId w:val="140"/>
  </w:num>
  <w:num w:numId="111">
    <w:abstractNumId w:val="109"/>
  </w:num>
  <w:num w:numId="112">
    <w:abstractNumId w:val="35"/>
  </w:num>
  <w:num w:numId="113">
    <w:abstractNumId w:val="59"/>
  </w:num>
  <w:num w:numId="114">
    <w:abstractNumId w:val="82"/>
  </w:num>
  <w:num w:numId="115">
    <w:abstractNumId w:val="36"/>
  </w:num>
  <w:num w:numId="116">
    <w:abstractNumId w:val="47"/>
  </w:num>
  <w:num w:numId="117">
    <w:abstractNumId w:val="19"/>
  </w:num>
  <w:num w:numId="118">
    <w:abstractNumId w:val="33"/>
  </w:num>
  <w:num w:numId="119">
    <w:abstractNumId w:val="52"/>
  </w:num>
  <w:num w:numId="120">
    <w:abstractNumId w:val="113"/>
  </w:num>
  <w:num w:numId="121">
    <w:abstractNumId w:val="22"/>
  </w:num>
  <w:num w:numId="122">
    <w:abstractNumId w:val="75"/>
  </w:num>
  <w:num w:numId="123">
    <w:abstractNumId w:val="114"/>
  </w:num>
  <w:num w:numId="124">
    <w:abstractNumId w:val="21"/>
  </w:num>
  <w:num w:numId="125">
    <w:abstractNumId w:val="61"/>
  </w:num>
  <w:num w:numId="126">
    <w:abstractNumId w:val="94"/>
  </w:num>
  <w:num w:numId="127">
    <w:abstractNumId w:val="126"/>
  </w:num>
  <w:num w:numId="128">
    <w:abstractNumId w:val="139"/>
  </w:num>
  <w:num w:numId="129">
    <w:abstractNumId w:val="124"/>
  </w:num>
  <w:num w:numId="130">
    <w:abstractNumId w:val="115"/>
  </w:num>
  <w:num w:numId="131">
    <w:abstractNumId w:val="40"/>
  </w:num>
  <w:num w:numId="132">
    <w:abstractNumId w:val="107"/>
  </w:num>
  <w:num w:numId="133">
    <w:abstractNumId w:val="118"/>
  </w:num>
  <w:num w:numId="134">
    <w:abstractNumId w:val="10"/>
  </w:num>
  <w:num w:numId="135">
    <w:abstractNumId w:val="30"/>
  </w:num>
  <w:num w:numId="136">
    <w:abstractNumId w:val="103"/>
  </w:num>
  <w:num w:numId="137">
    <w:abstractNumId w:val="74"/>
  </w:num>
  <w:num w:numId="138">
    <w:abstractNumId w:val="119"/>
  </w:num>
  <w:num w:numId="139">
    <w:abstractNumId w:val="9"/>
  </w:num>
  <w:num w:numId="140">
    <w:abstractNumId w:val="141"/>
  </w:num>
  <w:num w:numId="141">
    <w:abstractNumId w:val="110"/>
  </w:num>
  <w:num w:numId="142">
    <w:abstractNumId w:val="116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82"/>
    <w:rsid w:val="00000E55"/>
    <w:rsid w:val="00002410"/>
    <w:rsid w:val="0000480A"/>
    <w:rsid w:val="00013076"/>
    <w:rsid w:val="0001550C"/>
    <w:rsid w:val="00031524"/>
    <w:rsid w:val="00037861"/>
    <w:rsid w:val="00053B6E"/>
    <w:rsid w:val="000A6487"/>
    <w:rsid w:val="000C019C"/>
    <w:rsid w:val="000D3DD3"/>
    <w:rsid w:val="000E1740"/>
    <w:rsid w:val="000E42CB"/>
    <w:rsid w:val="00111F1C"/>
    <w:rsid w:val="001242DA"/>
    <w:rsid w:val="00136A6C"/>
    <w:rsid w:val="00143553"/>
    <w:rsid w:val="00160482"/>
    <w:rsid w:val="00160ADD"/>
    <w:rsid w:val="0016317D"/>
    <w:rsid w:val="00163B3E"/>
    <w:rsid w:val="0016573E"/>
    <w:rsid w:val="001731CD"/>
    <w:rsid w:val="00184970"/>
    <w:rsid w:val="001850C9"/>
    <w:rsid w:val="001B7273"/>
    <w:rsid w:val="001D2D53"/>
    <w:rsid w:val="001E5D0D"/>
    <w:rsid w:val="00200596"/>
    <w:rsid w:val="00206D88"/>
    <w:rsid w:val="00224EA2"/>
    <w:rsid w:val="0023509D"/>
    <w:rsid w:val="00241FF7"/>
    <w:rsid w:val="00262689"/>
    <w:rsid w:val="002736DE"/>
    <w:rsid w:val="00274AB4"/>
    <w:rsid w:val="00275E48"/>
    <w:rsid w:val="0029010A"/>
    <w:rsid w:val="00290296"/>
    <w:rsid w:val="00291C70"/>
    <w:rsid w:val="002955F2"/>
    <w:rsid w:val="002A247D"/>
    <w:rsid w:val="002D4E41"/>
    <w:rsid w:val="002F0EA6"/>
    <w:rsid w:val="002F7067"/>
    <w:rsid w:val="00333078"/>
    <w:rsid w:val="00347CB7"/>
    <w:rsid w:val="0035174B"/>
    <w:rsid w:val="003712A7"/>
    <w:rsid w:val="00391F78"/>
    <w:rsid w:val="003A6A9C"/>
    <w:rsid w:val="003A7C79"/>
    <w:rsid w:val="003E70D1"/>
    <w:rsid w:val="00404A1B"/>
    <w:rsid w:val="0041757E"/>
    <w:rsid w:val="0043260B"/>
    <w:rsid w:val="004338AC"/>
    <w:rsid w:val="004801A3"/>
    <w:rsid w:val="00483B7A"/>
    <w:rsid w:val="00493F7E"/>
    <w:rsid w:val="004F7F02"/>
    <w:rsid w:val="00514681"/>
    <w:rsid w:val="00516536"/>
    <w:rsid w:val="00540AE4"/>
    <w:rsid w:val="005502B3"/>
    <w:rsid w:val="00573F38"/>
    <w:rsid w:val="005962E0"/>
    <w:rsid w:val="005A220E"/>
    <w:rsid w:val="005A24A8"/>
    <w:rsid w:val="005B7794"/>
    <w:rsid w:val="005F0035"/>
    <w:rsid w:val="005F2F63"/>
    <w:rsid w:val="005F67F1"/>
    <w:rsid w:val="00602927"/>
    <w:rsid w:val="006118D7"/>
    <w:rsid w:val="00614FEE"/>
    <w:rsid w:val="006374D9"/>
    <w:rsid w:val="00637F33"/>
    <w:rsid w:val="006415A5"/>
    <w:rsid w:val="00664F78"/>
    <w:rsid w:val="0067562E"/>
    <w:rsid w:val="0069380C"/>
    <w:rsid w:val="006A2307"/>
    <w:rsid w:val="006C06B0"/>
    <w:rsid w:val="006C4144"/>
    <w:rsid w:val="006C46A6"/>
    <w:rsid w:val="006C5A3F"/>
    <w:rsid w:val="006D4498"/>
    <w:rsid w:val="006E7EF3"/>
    <w:rsid w:val="00713E08"/>
    <w:rsid w:val="007160C3"/>
    <w:rsid w:val="00736B18"/>
    <w:rsid w:val="00795716"/>
    <w:rsid w:val="007C0D34"/>
    <w:rsid w:val="007E1D73"/>
    <w:rsid w:val="00805E09"/>
    <w:rsid w:val="00816A8F"/>
    <w:rsid w:val="00816EAF"/>
    <w:rsid w:val="00835308"/>
    <w:rsid w:val="008356A3"/>
    <w:rsid w:val="008740E3"/>
    <w:rsid w:val="008C6183"/>
    <w:rsid w:val="008C64DB"/>
    <w:rsid w:val="008E6343"/>
    <w:rsid w:val="008E7B49"/>
    <w:rsid w:val="00902E26"/>
    <w:rsid w:val="0093778A"/>
    <w:rsid w:val="0094041A"/>
    <w:rsid w:val="0095377D"/>
    <w:rsid w:val="00953DA3"/>
    <w:rsid w:val="00954498"/>
    <w:rsid w:val="009811CE"/>
    <w:rsid w:val="009A2DFF"/>
    <w:rsid w:val="009A3922"/>
    <w:rsid w:val="009B49FB"/>
    <w:rsid w:val="009E3EE2"/>
    <w:rsid w:val="00A05E71"/>
    <w:rsid w:val="00A75D80"/>
    <w:rsid w:val="00A80811"/>
    <w:rsid w:val="00A8345C"/>
    <w:rsid w:val="00A95C44"/>
    <w:rsid w:val="00AA05AC"/>
    <w:rsid w:val="00AB196B"/>
    <w:rsid w:val="00AB4D78"/>
    <w:rsid w:val="00AC443C"/>
    <w:rsid w:val="00AD75C5"/>
    <w:rsid w:val="00AE380C"/>
    <w:rsid w:val="00AE3B69"/>
    <w:rsid w:val="00B07DE0"/>
    <w:rsid w:val="00B116F4"/>
    <w:rsid w:val="00B40639"/>
    <w:rsid w:val="00B50173"/>
    <w:rsid w:val="00B540B3"/>
    <w:rsid w:val="00B63824"/>
    <w:rsid w:val="00B829BD"/>
    <w:rsid w:val="00B846DA"/>
    <w:rsid w:val="00B87C53"/>
    <w:rsid w:val="00B93334"/>
    <w:rsid w:val="00BD64AE"/>
    <w:rsid w:val="00BF1A22"/>
    <w:rsid w:val="00BF75DA"/>
    <w:rsid w:val="00C249D9"/>
    <w:rsid w:val="00C25BA7"/>
    <w:rsid w:val="00C40919"/>
    <w:rsid w:val="00C604D5"/>
    <w:rsid w:val="00C84132"/>
    <w:rsid w:val="00C92ADE"/>
    <w:rsid w:val="00CB18A3"/>
    <w:rsid w:val="00CC2B77"/>
    <w:rsid w:val="00CD01CC"/>
    <w:rsid w:val="00CD1B86"/>
    <w:rsid w:val="00CD35CE"/>
    <w:rsid w:val="00D33B01"/>
    <w:rsid w:val="00D401A9"/>
    <w:rsid w:val="00D5432E"/>
    <w:rsid w:val="00D64F77"/>
    <w:rsid w:val="00D822FD"/>
    <w:rsid w:val="00D94BEF"/>
    <w:rsid w:val="00DA6C95"/>
    <w:rsid w:val="00DA74C3"/>
    <w:rsid w:val="00DC6A9A"/>
    <w:rsid w:val="00DD3F2F"/>
    <w:rsid w:val="00DF374D"/>
    <w:rsid w:val="00DF4B7A"/>
    <w:rsid w:val="00E02B2B"/>
    <w:rsid w:val="00E10459"/>
    <w:rsid w:val="00E168C2"/>
    <w:rsid w:val="00E25FBC"/>
    <w:rsid w:val="00E4220C"/>
    <w:rsid w:val="00E63B75"/>
    <w:rsid w:val="00E73DD7"/>
    <w:rsid w:val="00E81095"/>
    <w:rsid w:val="00E864E6"/>
    <w:rsid w:val="00E87CC4"/>
    <w:rsid w:val="00E90CC7"/>
    <w:rsid w:val="00E92BE8"/>
    <w:rsid w:val="00EB20F0"/>
    <w:rsid w:val="00EC6B3F"/>
    <w:rsid w:val="00EC74AC"/>
    <w:rsid w:val="00ED3B11"/>
    <w:rsid w:val="00EE3E87"/>
    <w:rsid w:val="00F050B7"/>
    <w:rsid w:val="00F06085"/>
    <w:rsid w:val="00F53D05"/>
    <w:rsid w:val="00F601E1"/>
    <w:rsid w:val="00F71272"/>
    <w:rsid w:val="00F8259A"/>
    <w:rsid w:val="00F82873"/>
    <w:rsid w:val="00F92943"/>
    <w:rsid w:val="00FA0A9D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44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37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3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38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74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374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38AC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6D4498"/>
    <w:pPr>
      <w:suppressLineNumbers/>
    </w:pPr>
  </w:style>
  <w:style w:type="paragraph" w:customStyle="1" w:styleId="Intestazionetabella">
    <w:name w:val="Intestazione tabella"/>
    <w:basedOn w:val="Contenutotabella"/>
    <w:rsid w:val="006D4498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D4498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498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6D4498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D449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F374D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15A5"/>
    <w:pPr>
      <w:tabs>
        <w:tab w:val="left" w:pos="426"/>
        <w:tab w:val="right" w:leader="dot" w:pos="9628"/>
      </w:tabs>
      <w:spacing w:after="100"/>
    </w:pPr>
    <w:rPr>
      <w:rFonts w:ascii="Arial" w:eastAsiaTheme="minorHAnsi" w:hAnsi="Arial" w:cs="Arial"/>
      <w:b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415A5"/>
    <w:pPr>
      <w:tabs>
        <w:tab w:val="left" w:pos="880"/>
        <w:tab w:val="right" w:leader="dot" w:pos="9628"/>
      </w:tabs>
      <w:spacing w:after="100"/>
      <w:ind w:left="24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DF374D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374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374D"/>
    <w:rPr>
      <w:rFonts w:ascii="Tahoma" w:eastAsia="Lucida Sans Unicode" w:hAnsi="Tahoma" w:cs="Tahoma"/>
      <w:kern w:val="1"/>
      <w:sz w:val="16"/>
      <w:szCs w:val="16"/>
    </w:rPr>
  </w:style>
  <w:style w:type="table" w:styleId="Grigliatabella">
    <w:name w:val="Table Grid"/>
    <w:basedOn w:val="Tabellanormale"/>
    <w:uiPriority w:val="59"/>
    <w:rsid w:val="007E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7E1D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02927"/>
    <w:pPr>
      <w:spacing w:after="100"/>
      <w:ind w:left="480"/>
    </w:pPr>
  </w:style>
  <w:style w:type="paragraph" w:customStyle="1" w:styleId="Standard">
    <w:name w:val="Standard"/>
    <w:rsid w:val="00275E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20336-F5F5-45F6-AE0A-E64E404D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Pina</cp:lastModifiedBy>
  <cp:revision>2</cp:revision>
  <cp:lastPrinted>2017-02-21T21:55:00Z</cp:lastPrinted>
  <dcterms:created xsi:type="dcterms:W3CDTF">2017-02-26T20:18:00Z</dcterms:created>
  <dcterms:modified xsi:type="dcterms:W3CDTF">2017-02-26T20:18:00Z</dcterms:modified>
</cp:coreProperties>
</file>