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CÉDULA TESTAMENTÁRIA PARTICULAR COM DISPOSIÇÃO DE ÚLTIMA VONTADE E NOMEAÇÃO DE TESTAMENTEIRO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Lavrado em Rigorosa Observância ao Artigo 1.876 e Seguintes do Código Civil Brasileiro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testamento particular deve ser lido e assinado pelo testador na presença obrigatória de pelo menos 3 (três) testemunhas desimpedidas, respeitando sempre a legítima de 50% dos herdeiros necessários (art. 1.846 CC).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Eu, [NOME COMPLETO DO TESTADOR], nacionalidade: [NACIONALIDADE], estado civil: [ESTADO CIVIL], profissão: [PROFISSÃO], RG nº [RG], CPF nº [CPF], residente na [ENDEREÇO COMPLETO], achando-me em perfeito juízo e no pleno gozo das minhas faculdades mentais, de livre vontade lavro este meu TESTAMENTO PARTICULAR na presença de 3 testemunhas: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DOS HERDEIROS NECESSÁRIOS E PARTE DISPONÍVEL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Declaro que respeito integralmente a legítima dos meus herdeiros necessários (art. 1.846 do Código Civil), recaindo as disposições testamentárias exclusivamente sobre a metade disponível de meus bens.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DAS DISPOSIÇÕES DE ÚLTIMA VONTADE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De minha parte disponível, deixo por minha morte para [NOME DO LEGATÁRIO/BENEFICIÁRIO], CPF nº [CPF], o seguinte bem: [DESCREVER O BEM DESTINADO].</w:t>
        <w:br/>
        <w:br/>
        <w:t>2.2. Nomeio como meu Testamenteiro [NOME DO TESTAMENTEIRO] para dar fiel cumprimento a estas disposições.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