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36D10" w14:textId="1C681CA2" w:rsidR="00C70A9A" w:rsidRDefault="00632033">
      <w:r>
        <w:t xml:space="preserve">Enlace </w:t>
      </w:r>
      <w:proofErr w:type="spellStart"/>
      <w:r w:rsidR="00CA44AE">
        <w:t>Colab</w:t>
      </w:r>
      <w:proofErr w:type="spellEnd"/>
      <w:r>
        <w:t xml:space="preserve"> Taller I</w:t>
      </w:r>
      <w:r w:rsidR="008470E8">
        <w:t>I</w:t>
      </w:r>
    </w:p>
    <w:p w14:paraId="055B7BAE" w14:textId="64552F98" w:rsidR="008470E8" w:rsidRDefault="008470E8">
      <w:hyperlink r:id="rId4" w:history="1">
        <w:r w:rsidRPr="00DF4C90">
          <w:rPr>
            <w:rStyle w:val="Hipervnculo"/>
          </w:rPr>
          <w:t>https://colab.research.google.com/drive/1_y19Wl616e4sUGBiWa-YMNu0Ti3rZ7-v?usp=sharing</w:t>
        </w:r>
      </w:hyperlink>
    </w:p>
    <w:p w14:paraId="6043E61C" w14:textId="77777777" w:rsidR="008470E8" w:rsidRDefault="008470E8"/>
    <w:p w14:paraId="5728AC73" w14:textId="77777777" w:rsidR="00632033" w:rsidRDefault="00632033"/>
    <w:sectPr w:rsidR="00632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33"/>
    <w:rsid w:val="001D0CFA"/>
    <w:rsid w:val="005F2444"/>
    <w:rsid w:val="00632033"/>
    <w:rsid w:val="00704AD0"/>
    <w:rsid w:val="007362DB"/>
    <w:rsid w:val="008470E8"/>
    <w:rsid w:val="00A372AD"/>
    <w:rsid w:val="00B87278"/>
    <w:rsid w:val="00C70A9A"/>
    <w:rsid w:val="00CA44AE"/>
    <w:rsid w:val="00F7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72C707"/>
  <w15:chartTrackingRefBased/>
  <w15:docId w15:val="{A31E8233-FEB1-4142-B9CA-A443E819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32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2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2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2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2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2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2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2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2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03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203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2033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2033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2033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2033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2033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2033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2033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632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03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2033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32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2033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320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20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2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2033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320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320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2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_y19Wl616e4sUGBiWa-YMNu0Ti3rZ7-v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2025-05-24T16:21:00Z</dcterms:created>
  <dcterms:modified xsi:type="dcterms:W3CDTF">2025-05-31T12:39:00Z</dcterms:modified>
</cp:coreProperties>
</file>