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zahtevanja pristupa predmetu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zahtevanja pristupa predmetu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Student podnosi zahtev za pristup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xmu0ats8p0p6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_xmu0ats8p0p6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1.a Studentu vec odobren zahtev za pristup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zahtevanja pristupa predmetu, sa primerima odgovarajucih html stranica.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zahtevanja pristupa sajtu predmeta,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Dozvoliti studentima da se odjavljuju sa predmeta?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zahtevanja pristupa predmetu</w:t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dt5sgbqgqv4x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Student podnosi zahtev za pristup predmetu i njegovom sajtu, a taj se zahtev prosledjuje nastavnicima na predmetu.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j1bj2nriqyr" w:id="12"/>
      <w:bookmarkEnd w:id="12"/>
      <w:r w:rsidDel="00000000" w:rsidR="00000000" w:rsidRPr="00000000">
        <w:rPr>
          <w:rtl w:val="0"/>
        </w:rPr>
        <w:t xml:space="preserve">Student podnosi zahtev za pristup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pocetna stranica sajta predmeta. Student pritiska dugme “Zahtevaj pristup”.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zahtevu, i prosledjuje ga nastavnicima.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studenta o uspesnom zahtevanju pristupa tako prikazuje sajt predmeta sa porukom da je zahtev za pristup prosledjen.</w:t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xmu0ats8p0p6" w:id="13"/>
      <w:bookmarkEnd w:id="13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4">
      <w:pPr>
        <w:pStyle w:val="Heading3"/>
        <w:contextualSpacing w:val="0"/>
        <w:rPr/>
      </w:pPr>
      <w:bookmarkStart w:colFirst="0" w:colLast="0" w:name="_1z71pck0xk0x" w:id="14"/>
      <w:bookmarkEnd w:id="14"/>
      <w:r w:rsidDel="00000000" w:rsidR="00000000" w:rsidRPr="00000000">
        <w:rPr>
          <w:i w:val="1"/>
          <w:rtl w:val="0"/>
        </w:rPr>
        <w:t xml:space="preserve">1.a Studentu vec odobren zahtev za pristup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Sistem detektuje da je studentu vec odobren zahtev za pristup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se preusmerava na standardnu pocetnu stranicu sajta predmeta (bez opcije za zahtevanje pristupa).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px23i7rptcxu" w:id="15"/>
      <w:bookmarkEnd w:id="15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bookmarkStart w:colFirst="0" w:colLast="0" w:name="_wde243mtcqk0" w:id="16"/>
      <w:bookmarkEnd w:id="16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Korisnik mora biti autorizovan kao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vmil2fcx7fat" w:id="17"/>
      <w:bookmarkEnd w:id="17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Nastavnici se obavestavaju o zahtevu. Student pri svakoj sledecoj poseti sajtu predmeta vidi informaciju o tome da li je njegov zahtev jos u obradi od strane nastavnika.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