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CC0A6D" w14:textId="32CDA6D8" w:rsidR="004D111C" w:rsidRPr="000C5773" w:rsidRDefault="00FA158C" w:rsidP="004D111C">
      <w:pPr>
        <w:jc w:val="center"/>
        <w:rPr>
          <w:rFonts w:cs="Times New Roman"/>
          <w:sz w:val="28"/>
          <w:szCs w:val="28"/>
        </w:rPr>
      </w:pPr>
      <w:r>
        <w:rPr>
          <w:rFonts w:cs="Times New Roman"/>
        </w:rPr>
        <w:drawing>
          <wp:anchor distT="0" distB="0" distL="114300" distR="114300" simplePos="0" relativeHeight="251645440" behindDoc="0" locked="0" layoutInCell="1" allowOverlap="1" wp14:anchorId="540196CE" wp14:editId="0DF3B604">
            <wp:simplePos x="0" y="0"/>
            <wp:positionH relativeFrom="margin">
              <wp:align>right</wp:align>
            </wp:positionH>
            <wp:positionV relativeFrom="margin">
              <wp:align>top</wp:align>
            </wp:positionV>
            <wp:extent cx="799200" cy="799200"/>
            <wp:effectExtent l="0" t="0" r="127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9200" cy="799200"/>
                    </a:xfrm>
                    <a:prstGeom prst="rect">
                      <a:avLst/>
                    </a:prstGeom>
                    <a:noFill/>
                  </pic:spPr>
                </pic:pic>
              </a:graphicData>
            </a:graphic>
            <wp14:sizeRelH relativeFrom="margin">
              <wp14:pctWidth>0</wp14:pctWidth>
            </wp14:sizeRelH>
            <wp14:sizeRelV relativeFrom="margin">
              <wp14:pctHeight>0</wp14:pctHeight>
            </wp14:sizeRelV>
          </wp:anchor>
        </w:drawing>
      </w:r>
      <w:r w:rsidR="00DE1582">
        <w:rPr>
          <w:rFonts w:cs="Times New Roman"/>
          <w:sz w:val="28"/>
          <w:szCs w:val="28"/>
          <w:lang w:val="en-US"/>
        </w:rPr>
        <w:drawing>
          <wp:anchor distT="0" distB="0" distL="0" distR="0" simplePos="0" relativeHeight="251644416" behindDoc="0" locked="0" layoutInCell="1" allowOverlap="1" wp14:anchorId="6617AAA4" wp14:editId="599A5EDD">
            <wp:simplePos x="0" y="0"/>
            <wp:positionH relativeFrom="margin">
              <wp:align>left</wp:align>
            </wp:positionH>
            <wp:positionV relativeFrom="margin">
              <wp:align>top</wp:align>
            </wp:positionV>
            <wp:extent cx="800100" cy="800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00467" cy="800467"/>
                    </a:xfrm>
                    <a:prstGeom prst="rect">
                      <a:avLst/>
                    </a:prstGeom>
                    <a:noFill/>
                  </pic:spPr>
                </pic:pic>
              </a:graphicData>
            </a:graphic>
            <wp14:sizeRelH relativeFrom="margin">
              <wp14:pctWidth>0</wp14:pctWidth>
            </wp14:sizeRelH>
            <wp14:sizeRelV relativeFrom="margin">
              <wp14:pctHeight>0</wp14:pctHeight>
            </wp14:sizeRelV>
          </wp:anchor>
        </w:drawing>
      </w:r>
      <w:r w:rsidR="004D111C" w:rsidRPr="000C5773">
        <w:rPr>
          <w:rFonts w:cs="Times New Roman"/>
          <w:sz w:val="28"/>
          <w:szCs w:val="28"/>
          <w:lang w:val="en-US"/>
        </w:rPr>
        <w:t>Univer</w:t>
      </w:r>
      <w:r w:rsidR="004D111C" w:rsidRPr="000C5773">
        <w:rPr>
          <w:rFonts w:cs="Times New Roman"/>
          <w:sz w:val="28"/>
          <w:szCs w:val="28"/>
        </w:rPr>
        <w:t>zitet u Nišu</w:t>
      </w:r>
      <w:r w:rsidR="004D111C" w:rsidRPr="000C5773">
        <w:rPr>
          <w:rFonts w:cs="Times New Roman"/>
          <w:sz w:val="28"/>
          <w:szCs w:val="28"/>
        </w:rPr>
        <w:br/>
        <w:t>Elektronski fakultet</w:t>
      </w:r>
      <w:r w:rsidR="004D111C" w:rsidRPr="000C5773">
        <w:rPr>
          <w:rFonts w:cs="Times New Roman"/>
          <w:sz w:val="28"/>
          <w:szCs w:val="28"/>
        </w:rPr>
        <w:br/>
        <w:t>Katedra za računarstvo</w:t>
      </w:r>
    </w:p>
    <w:p w14:paraId="639E7687" w14:textId="353DAC2D" w:rsidR="004D111C" w:rsidRDefault="004D111C" w:rsidP="004D111C">
      <w:pPr>
        <w:jc w:val="center"/>
        <w:rPr>
          <w:rFonts w:cs="Times New Roman"/>
        </w:rPr>
      </w:pPr>
    </w:p>
    <w:p w14:paraId="21DB29ED" w14:textId="6C17FABE" w:rsidR="004D111C" w:rsidRDefault="004D111C" w:rsidP="004D111C">
      <w:pPr>
        <w:jc w:val="center"/>
        <w:rPr>
          <w:rFonts w:cs="Times New Roman"/>
        </w:rPr>
      </w:pPr>
    </w:p>
    <w:p w14:paraId="1E8D750A" w14:textId="34748AED" w:rsidR="004D111C" w:rsidRDefault="004D111C" w:rsidP="004D111C">
      <w:pPr>
        <w:jc w:val="center"/>
        <w:rPr>
          <w:rFonts w:cs="Times New Roman"/>
        </w:rPr>
      </w:pPr>
    </w:p>
    <w:p w14:paraId="461A3B5B" w14:textId="1F6A9BFA" w:rsidR="004D111C" w:rsidRDefault="004D111C" w:rsidP="004D111C">
      <w:pPr>
        <w:jc w:val="center"/>
        <w:rPr>
          <w:rFonts w:cs="Times New Roman"/>
        </w:rPr>
      </w:pPr>
    </w:p>
    <w:p w14:paraId="4F9165E6" w14:textId="6391EBB4" w:rsidR="004D111C" w:rsidRDefault="004D111C" w:rsidP="004D111C">
      <w:pPr>
        <w:jc w:val="center"/>
        <w:rPr>
          <w:rFonts w:cs="Times New Roman"/>
        </w:rPr>
      </w:pPr>
    </w:p>
    <w:p w14:paraId="2D5C2ABE" w14:textId="3CB173E5" w:rsidR="004D111C" w:rsidRDefault="004D111C" w:rsidP="004D111C">
      <w:pPr>
        <w:jc w:val="center"/>
        <w:rPr>
          <w:rFonts w:cs="Times New Roman"/>
        </w:rPr>
      </w:pPr>
    </w:p>
    <w:p w14:paraId="199EF541" w14:textId="057A06D4" w:rsidR="004D111C" w:rsidRDefault="004D111C" w:rsidP="004D111C">
      <w:pPr>
        <w:jc w:val="center"/>
        <w:rPr>
          <w:rFonts w:cs="Times New Roman"/>
        </w:rPr>
      </w:pPr>
    </w:p>
    <w:p w14:paraId="0B08A9E4" w14:textId="4C610F41" w:rsidR="004D111C" w:rsidRDefault="004B59A4" w:rsidP="004D111C">
      <w:pPr>
        <w:jc w:val="center"/>
        <w:rPr>
          <w:rFonts w:cs="Times New Roman"/>
        </w:rPr>
      </w:pPr>
      <w:r>
        <w:rPr>
          <w:rFonts w:cs="Times New Roman"/>
        </w:rPr>
        <w:t>Aleksandar Stamenković</w:t>
      </w:r>
    </w:p>
    <w:p w14:paraId="07C4C662" w14:textId="05C4D2D6" w:rsidR="0059257A" w:rsidRDefault="00732BA9" w:rsidP="00EC00ED">
      <w:pPr>
        <w:jc w:val="center"/>
        <w:rPr>
          <w:rFonts w:cs="Times New Roman"/>
          <w:b/>
          <w:bCs/>
          <w:sz w:val="52"/>
          <w:szCs w:val="52"/>
        </w:rPr>
      </w:pPr>
      <w:r>
        <w:rPr>
          <w:rFonts w:cs="Times New Roman"/>
          <w:b/>
          <w:bCs/>
          <w:sz w:val="52"/>
          <w:szCs w:val="52"/>
        </w:rPr>
        <w:t>MongoDB Cloud baza podataka</w:t>
      </w:r>
    </w:p>
    <w:p w14:paraId="314AC75D" w14:textId="3294B53A" w:rsidR="00E47CCE" w:rsidRDefault="0059257A" w:rsidP="00E47CCE">
      <w:pPr>
        <w:jc w:val="center"/>
        <w:rPr>
          <w:rFonts w:cs="Times New Roman"/>
          <w:b/>
          <w:bCs/>
          <w:sz w:val="24"/>
          <w:szCs w:val="24"/>
        </w:rPr>
      </w:pPr>
      <w:r>
        <w:rPr>
          <w:rFonts w:cs="Times New Roman"/>
          <w:b/>
          <w:bCs/>
          <w:sz w:val="24"/>
          <w:szCs w:val="24"/>
        </w:rPr>
        <w:t>Seminarski</w:t>
      </w:r>
      <w:r w:rsidR="004B59A4" w:rsidRPr="004B59A4">
        <w:rPr>
          <w:rFonts w:cs="Times New Roman"/>
          <w:b/>
          <w:bCs/>
          <w:sz w:val="24"/>
          <w:szCs w:val="24"/>
        </w:rPr>
        <w:t xml:space="preserve"> rad</w:t>
      </w:r>
    </w:p>
    <w:p w14:paraId="6BB8EE43" w14:textId="079B431E" w:rsidR="0059257A" w:rsidRDefault="0059257A" w:rsidP="00EC00ED">
      <w:pPr>
        <w:jc w:val="center"/>
        <w:rPr>
          <w:rFonts w:cs="Times New Roman"/>
          <w:b/>
          <w:bCs/>
          <w:sz w:val="24"/>
          <w:szCs w:val="24"/>
        </w:rPr>
      </w:pPr>
      <w:r>
        <w:rPr>
          <w:rFonts w:cs="Times New Roman"/>
          <w:b/>
          <w:bCs/>
          <w:sz w:val="24"/>
          <w:szCs w:val="24"/>
        </w:rPr>
        <w:t>Master akademske studije</w:t>
      </w:r>
    </w:p>
    <w:p w14:paraId="6A6A8B8C" w14:textId="5EE196E0" w:rsidR="00E47CCE" w:rsidRDefault="00E47CCE" w:rsidP="00E47CCE">
      <w:pPr>
        <w:jc w:val="center"/>
        <w:rPr>
          <w:rFonts w:cs="Times New Roman"/>
          <w:b/>
          <w:bCs/>
          <w:sz w:val="24"/>
          <w:szCs w:val="24"/>
        </w:rPr>
      </w:pPr>
      <w:r w:rsidRPr="00EC6665">
        <w:rPr>
          <w:rFonts w:cs="Times New Roman"/>
          <w:b/>
          <w:bCs/>
          <w:sz w:val="24"/>
          <w:szCs w:val="24"/>
        </w:rPr>
        <w:t xml:space="preserve">Predmet: </w:t>
      </w:r>
      <w:r w:rsidR="00D86281">
        <w:rPr>
          <w:rFonts w:cs="Times New Roman"/>
          <w:b/>
          <w:bCs/>
          <w:sz w:val="24"/>
          <w:szCs w:val="24"/>
        </w:rPr>
        <w:t>Sistemi za upravljanje bazama podataka</w:t>
      </w:r>
    </w:p>
    <w:p w14:paraId="6DCE1FE3" w14:textId="042D8BEE" w:rsidR="00406720" w:rsidRDefault="0059257A" w:rsidP="005658E2">
      <w:pPr>
        <w:jc w:val="center"/>
        <w:rPr>
          <w:rFonts w:cs="Times New Roman"/>
          <w:sz w:val="24"/>
          <w:szCs w:val="24"/>
        </w:rPr>
      </w:pPr>
      <w:r>
        <w:rPr>
          <w:rFonts w:cs="Times New Roman"/>
          <w:sz w:val="24"/>
          <w:szCs w:val="24"/>
        </w:rPr>
        <w:t>Smer</w:t>
      </w:r>
      <w:r w:rsidR="00406720" w:rsidRPr="005658E2">
        <w:rPr>
          <w:rFonts w:cs="Times New Roman"/>
          <w:sz w:val="24"/>
          <w:szCs w:val="24"/>
        </w:rPr>
        <w:t>:</w:t>
      </w:r>
      <w:r>
        <w:rPr>
          <w:rFonts w:cs="Times New Roman"/>
          <w:sz w:val="24"/>
          <w:szCs w:val="24"/>
        </w:rPr>
        <w:t xml:space="preserve"> Računarstvo i informatika</w:t>
      </w:r>
      <w:r w:rsidR="005658E2">
        <w:rPr>
          <w:rFonts w:cs="Times New Roman"/>
          <w:sz w:val="24"/>
          <w:szCs w:val="24"/>
        </w:rPr>
        <w:br/>
      </w:r>
      <w:r w:rsidR="00406720" w:rsidRPr="005658E2">
        <w:rPr>
          <w:rFonts w:cs="Times New Roman"/>
          <w:sz w:val="24"/>
          <w:szCs w:val="24"/>
        </w:rPr>
        <w:t xml:space="preserve">Modul: </w:t>
      </w:r>
      <w:r>
        <w:rPr>
          <w:rFonts w:cs="Times New Roman"/>
          <w:sz w:val="24"/>
          <w:szCs w:val="24"/>
        </w:rPr>
        <w:t>Bezbednost računarskih sistema</w:t>
      </w:r>
    </w:p>
    <w:p w14:paraId="0B217FAC" w14:textId="1F2B9D43" w:rsidR="00EC00ED" w:rsidRDefault="00EC00ED" w:rsidP="00EC00ED">
      <w:pPr>
        <w:rPr>
          <w:rFonts w:cs="Times New Roman"/>
          <w:b/>
          <w:bCs/>
          <w:sz w:val="24"/>
          <w:szCs w:val="24"/>
        </w:rPr>
      </w:pPr>
    </w:p>
    <w:p w14:paraId="673CDA85" w14:textId="0F660504" w:rsidR="00EC00ED" w:rsidRDefault="00EC00ED" w:rsidP="00EC00ED">
      <w:pPr>
        <w:rPr>
          <w:rFonts w:cs="Times New Roman"/>
          <w:b/>
          <w:bCs/>
          <w:sz w:val="24"/>
          <w:szCs w:val="24"/>
        </w:rPr>
      </w:pPr>
    </w:p>
    <w:p w14:paraId="57DB24AC" w14:textId="0D1AB97F" w:rsidR="00D86281" w:rsidRDefault="00D86281" w:rsidP="00EC00ED">
      <w:pPr>
        <w:rPr>
          <w:rFonts w:cs="Times New Roman"/>
          <w:b/>
          <w:bCs/>
          <w:sz w:val="24"/>
          <w:szCs w:val="24"/>
        </w:rPr>
      </w:pPr>
    </w:p>
    <w:p w14:paraId="554AFCE6" w14:textId="77777777" w:rsidR="00D86281" w:rsidRDefault="00D86281" w:rsidP="00EC00ED">
      <w:pPr>
        <w:rPr>
          <w:rFonts w:cs="Times New Roman"/>
          <w:b/>
          <w:bCs/>
          <w:sz w:val="24"/>
          <w:szCs w:val="24"/>
        </w:rPr>
      </w:pPr>
    </w:p>
    <w:p w14:paraId="341A0A07" w14:textId="66B9B167" w:rsidR="00EC00ED" w:rsidRDefault="00EC00ED" w:rsidP="00EC00ED">
      <w:pPr>
        <w:rPr>
          <w:rFonts w:cs="Times New Roman"/>
          <w:b/>
          <w:bCs/>
          <w:sz w:val="24"/>
          <w:szCs w:val="24"/>
        </w:rPr>
      </w:pPr>
    </w:p>
    <w:p w14:paraId="2F077ADB" w14:textId="6AD91C07" w:rsidR="00687A81" w:rsidRDefault="00687A81" w:rsidP="00EC00ED">
      <w:pPr>
        <w:rPr>
          <w:rFonts w:cs="Times New Roman"/>
          <w:b/>
          <w:bCs/>
          <w:sz w:val="24"/>
          <w:szCs w:val="24"/>
        </w:rPr>
      </w:pPr>
    </w:p>
    <w:p w14:paraId="261532E7" w14:textId="77777777" w:rsidR="00732BA9" w:rsidRDefault="00732BA9" w:rsidP="00EC00ED">
      <w:pPr>
        <w:rPr>
          <w:rFonts w:cs="Times New Roman"/>
          <w:b/>
          <w:bCs/>
          <w:sz w:val="24"/>
          <w:szCs w:val="24"/>
        </w:rPr>
      </w:pPr>
    </w:p>
    <w:p w14:paraId="4B2AFA89" w14:textId="7C109761" w:rsidR="00EC00ED" w:rsidRDefault="0059257A" w:rsidP="00EC00ED">
      <w:pPr>
        <w:rPr>
          <w:rFonts w:cs="Times New Roman"/>
          <w:sz w:val="24"/>
          <w:szCs w:val="24"/>
        </w:rPr>
      </w:pPr>
      <w:r>
        <w:rPr>
          <w:rFonts w:cs="Times New Roman"/>
          <w:sz w:val="24"/>
          <w:szCs w:val="24"/>
        </w:rPr>
        <w:t>Student</w:t>
      </w:r>
      <w:r w:rsidR="00EC00ED">
        <w:rPr>
          <w:rFonts w:cs="Times New Roman"/>
          <w:sz w:val="24"/>
          <w:szCs w:val="24"/>
        </w:rPr>
        <w:t>:</w:t>
      </w:r>
    </w:p>
    <w:p w14:paraId="4ADA3751" w14:textId="390D2515" w:rsidR="00EC00ED" w:rsidRDefault="00EC00ED" w:rsidP="009E6E53">
      <w:pPr>
        <w:jc w:val="left"/>
        <w:rPr>
          <w:rFonts w:cs="Times New Roman"/>
          <w:sz w:val="24"/>
          <w:szCs w:val="24"/>
        </w:rPr>
      </w:pPr>
      <w:r>
        <w:rPr>
          <w:rFonts w:cs="Times New Roman"/>
          <w:sz w:val="24"/>
          <w:szCs w:val="24"/>
        </w:rPr>
        <w:t>Aleksandar</w:t>
      </w:r>
      <w:r w:rsidR="009E6E53">
        <w:rPr>
          <w:rFonts w:cs="Times New Roman"/>
          <w:sz w:val="24"/>
          <w:szCs w:val="24"/>
        </w:rPr>
        <w:t xml:space="preserve"> </w:t>
      </w:r>
      <w:r>
        <w:rPr>
          <w:rFonts w:cs="Times New Roman"/>
          <w:sz w:val="24"/>
          <w:szCs w:val="24"/>
        </w:rPr>
        <w:t>Stamenković</w:t>
      </w:r>
      <w:r>
        <w:rPr>
          <w:rFonts w:cs="Times New Roman"/>
          <w:sz w:val="24"/>
          <w:szCs w:val="24"/>
        </w:rPr>
        <w:br/>
        <w:t xml:space="preserve">Br. indeksa: </w:t>
      </w:r>
      <w:r w:rsidR="0059257A">
        <w:rPr>
          <w:rFonts w:cs="Times New Roman"/>
          <w:sz w:val="24"/>
          <w:szCs w:val="24"/>
        </w:rPr>
        <w:t>1403</w:t>
      </w:r>
    </w:p>
    <w:p w14:paraId="18091F1E" w14:textId="77777777" w:rsidR="0059257A" w:rsidRDefault="0059257A" w:rsidP="0059257A">
      <w:pPr>
        <w:rPr>
          <w:rFonts w:cs="Times New Roman"/>
          <w:sz w:val="24"/>
          <w:szCs w:val="24"/>
        </w:rPr>
      </w:pPr>
    </w:p>
    <w:p w14:paraId="4BDC03A5" w14:textId="77777777" w:rsidR="009B044F" w:rsidRDefault="009B044F" w:rsidP="00687A81">
      <w:pPr>
        <w:rPr>
          <w:rFonts w:cs="Times New Roman"/>
          <w:sz w:val="24"/>
          <w:szCs w:val="24"/>
        </w:rPr>
      </w:pPr>
    </w:p>
    <w:p w14:paraId="625BB32F" w14:textId="77777777" w:rsidR="009B044F" w:rsidRDefault="009B044F" w:rsidP="005658E2">
      <w:pPr>
        <w:rPr>
          <w:rFonts w:cs="Times New Roman"/>
          <w:sz w:val="24"/>
          <w:szCs w:val="24"/>
        </w:rPr>
      </w:pPr>
    </w:p>
    <w:p w14:paraId="2ADE0DAE" w14:textId="0CD38C2D" w:rsidR="002B1D61" w:rsidRDefault="00EC00ED" w:rsidP="002B1D61">
      <w:pPr>
        <w:jc w:val="center"/>
        <w:rPr>
          <w:rFonts w:cs="Times New Roman"/>
          <w:sz w:val="24"/>
          <w:szCs w:val="24"/>
        </w:rPr>
      </w:pPr>
      <w:r>
        <w:rPr>
          <w:rFonts w:cs="Times New Roman"/>
          <w:sz w:val="24"/>
          <w:szCs w:val="24"/>
        </w:rPr>
        <w:t xml:space="preserve">Niš, </w:t>
      </w:r>
      <w:r w:rsidR="005E1F26">
        <w:rPr>
          <w:rFonts w:cs="Times New Roman"/>
          <w:sz w:val="24"/>
          <w:szCs w:val="24"/>
        </w:rPr>
        <w:t>jun</w:t>
      </w:r>
      <w:r w:rsidR="009B044F">
        <w:rPr>
          <w:rFonts w:cs="Times New Roman"/>
          <w:sz w:val="24"/>
          <w:szCs w:val="24"/>
        </w:rPr>
        <w:t xml:space="preserve"> 202</w:t>
      </w:r>
      <w:r w:rsidR="0059257A">
        <w:rPr>
          <w:rFonts w:cs="Times New Roman"/>
          <w:sz w:val="24"/>
          <w:szCs w:val="24"/>
        </w:rPr>
        <w:t>2</w:t>
      </w:r>
      <w:r w:rsidR="009B044F">
        <w:rPr>
          <w:rFonts w:cs="Times New Roman"/>
          <w:sz w:val="24"/>
          <w:szCs w:val="24"/>
        </w:rPr>
        <w:t>. god.</w:t>
      </w:r>
    </w:p>
    <w:sdt>
      <w:sdtPr>
        <w:rPr>
          <w:b/>
          <w:bCs/>
          <w:sz w:val="32"/>
          <w:szCs w:val="32"/>
        </w:rPr>
        <w:id w:val="-216211720"/>
        <w:docPartObj>
          <w:docPartGallery w:val="Table of Contents"/>
          <w:docPartUnique/>
        </w:docPartObj>
      </w:sdtPr>
      <w:sdtEndPr>
        <w:rPr>
          <w:sz w:val="22"/>
          <w:szCs w:val="22"/>
        </w:rPr>
      </w:sdtEndPr>
      <w:sdtContent>
        <w:p w14:paraId="170B7661" w14:textId="19779CDC" w:rsidR="00F97C65" w:rsidRPr="00DA13F7" w:rsidRDefault="00F97C65" w:rsidP="00F97C65">
          <w:pPr>
            <w:rPr>
              <w:b/>
              <w:bCs/>
              <w:sz w:val="32"/>
              <w:szCs w:val="32"/>
            </w:rPr>
          </w:pPr>
          <w:r w:rsidRPr="00DA13F7">
            <w:rPr>
              <w:b/>
              <w:bCs/>
              <w:sz w:val="32"/>
              <w:szCs w:val="32"/>
            </w:rPr>
            <w:t>Sadržaj</w:t>
          </w:r>
        </w:p>
        <w:p w14:paraId="1DF27B00" w14:textId="77777777" w:rsidR="00DA13F7" w:rsidRPr="005F77EE" w:rsidRDefault="00DA13F7" w:rsidP="00F97C65">
          <w:pPr>
            <w:rPr>
              <w:b/>
              <w:bCs/>
              <w:sz w:val="28"/>
              <w:szCs w:val="28"/>
            </w:rPr>
          </w:pPr>
        </w:p>
        <w:p w14:paraId="41DC34E2" w14:textId="0CBFA74E" w:rsidR="00E311E9" w:rsidRDefault="00034545">
          <w:pPr>
            <w:pStyle w:val="TOC1"/>
            <w:rPr>
              <w:rFonts w:asciiTheme="minorHAnsi" w:eastAsiaTheme="minorEastAsia" w:hAnsiTheme="minorHAnsi"/>
              <w:b w:val="0"/>
              <w:lang w:eastAsia="sr-Latn-RS"/>
            </w:rPr>
          </w:pPr>
          <w:r>
            <w:fldChar w:fldCharType="begin"/>
          </w:r>
          <w:r>
            <w:instrText xml:space="preserve"> TOC \o "1-3" \h \z \u </w:instrText>
          </w:r>
          <w:r>
            <w:fldChar w:fldCharType="separate"/>
          </w:r>
          <w:hyperlink w:anchor="_Toc106898033" w:history="1">
            <w:r w:rsidR="00E311E9" w:rsidRPr="001432DB">
              <w:rPr>
                <w:rStyle w:val="Hyperlink"/>
              </w:rPr>
              <w:t>1</w:t>
            </w:r>
            <w:r w:rsidR="00E311E9">
              <w:rPr>
                <w:rFonts w:asciiTheme="minorHAnsi" w:eastAsiaTheme="minorEastAsia" w:hAnsiTheme="minorHAnsi"/>
                <w:b w:val="0"/>
                <w:lang w:eastAsia="sr-Latn-RS"/>
              </w:rPr>
              <w:tab/>
            </w:r>
            <w:r w:rsidR="00E311E9" w:rsidRPr="001432DB">
              <w:rPr>
                <w:rStyle w:val="Hyperlink"/>
              </w:rPr>
              <w:t>Uvod</w:t>
            </w:r>
            <w:r w:rsidR="00E311E9">
              <w:rPr>
                <w:webHidden/>
              </w:rPr>
              <w:tab/>
            </w:r>
            <w:r w:rsidR="00E311E9">
              <w:rPr>
                <w:webHidden/>
              </w:rPr>
              <w:fldChar w:fldCharType="begin"/>
            </w:r>
            <w:r w:rsidR="00E311E9">
              <w:rPr>
                <w:webHidden/>
              </w:rPr>
              <w:instrText xml:space="preserve"> PAGEREF _Toc106898033 \h </w:instrText>
            </w:r>
            <w:r w:rsidR="00E311E9">
              <w:rPr>
                <w:webHidden/>
              </w:rPr>
            </w:r>
            <w:r w:rsidR="00E311E9">
              <w:rPr>
                <w:webHidden/>
              </w:rPr>
              <w:fldChar w:fldCharType="separate"/>
            </w:r>
            <w:r w:rsidR="00E311E9">
              <w:rPr>
                <w:webHidden/>
              </w:rPr>
              <w:t>3</w:t>
            </w:r>
            <w:r w:rsidR="00E311E9">
              <w:rPr>
                <w:webHidden/>
              </w:rPr>
              <w:fldChar w:fldCharType="end"/>
            </w:r>
          </w:hyperlink>
        </w:p>
        <w:p w14:paraId="37E5938D" w14:textId="28DC5B50" w:rsidR="00E311E9" w:rsidRDefault="00E311E9">
          <w:pPr>
            <w:pStyle w:val="TOC1"/>
            <w:rPr>
              <w:rFonts w:asciiTheme="minorHAnsi" w:eastAsiaTheme="minorEastAsia" w:hAnsiTheme="minorHAnsi"/>
              <w:b w:val="0"/>
              <w:lang w:eastAsia="sr-Latn-RS"/>
            </w:rPr>
          </w:pPr>
          <w:hyperlink w:anchor="_Toc106898034" w:history="1">
            <w:r w:rsidRPr="001432DB">
              <w:rPr>
                <w:rStyle w:val="Hyperlink"/>
              </w:rPr>
              <w:t>2</w:t>
            </w:r>
            <w:r>
              <w:rPr>
                <w:rFonts w:asciiTheme="minorHAnsi" w:eastAsiaTheme="minorEastAsia" w:hAnsiTheme="minorHAnsi"/>
                <w:b w:val="0"/>
                <w:lang w:eastAsia="sr-Latn-RS"/>
              </w:rPr>
              <w:tab/>
            </w:r>
            <w:r w:rsidRPr="001432DB">
              <w:rPr>
                <w:rStyle w:val="Hyperlink"/>
              </w:rPr>
              <w:t>Modeli deploy-a cloud baza podataka</w:t>
            </w:r>
            <w:r>
              <w:rPr>
                <w:webHidden/>
              </w:rPr>
              <w:tab/>
            </w:r>
            <w:r>
              <w:rPr>
                <w:webHidden/>
              </w:rPr>
              <w:fldChar w:fldCharType="begin"/>
            </w:r>
            <w:r>
              <w:rPr>
                <w:webHidden/>
              </w:rPr>
              <w:instrText xml:space="preserve"> PAGEREF _Toc106898034 \h </w:instrText>
            </w:r>
            <w:r>
              <w:rPr>
                <w:webHidden/>
              </w:rPr>
            </w:r>
            <w:r>
              <w:rPr>
                <w:webHidden/>
              </w:rPr>
              <w:fldChar w:fldCharType="separate"/>
            </w:r>
            <w:r>
              <w:rPr>
                <w:webHidden/>
              </w:rPr>
              <w:t>3</w:t>
            </w:r>
            <w:r>
              <w:rPr>
                <w:webHidden/>
              </w:rPr>
              <w:fldChar w:fldCharType="end"/>
            </w:r>
          </w:hyperlink>
        </w:p>
        <w:p w14:paraId="7D5A4CB4" w14:textId="36655A7C" w:rsidR="00E311E9" w:rsidRDefault="00E311E9">
          <w:pPr>
            <w:pStyle w:val="TOC1"/>
            <w:rPr>
              <w:rFonts w:asciiTheme="minorHAnsi" w:eastAsiaTheme="minorEastAsia" w:hAnsiTheme="minorHAnsi"/>
              <w:b w:val="0"/>
              <w:lang w:eastAsia="sr-Latn-RS"/>
            </w:rPr>
          </w:pPr>
          <w:hyperlink w:anchor="_Toc106898035" w:history="1">
            <w:r w:rsidRPr="001432DB">
              <w:rPr>
                <w:rStyle w:val="Hyperlink"/>
              </w:rPr>
              <w:t>3</w:t>
            </w:r>
            <w:r>
              <w:rPr>
                <w:rFonts w:asciiTheme="minorHAnsi" w:eastAsiaTheme="minorEastAsia" w:hAnsiTheme="minorHAnsi"/>
                <w:b w:val="0"/>
                <w:lang w:eastAsia="sr-Latn-RS"/>
              </w:rPr>
              <w:tab/>
            </w:r>
            <w:r w:rsidRPr="001432DB">
              <w:rPr>
                <w:rStyle w:val="Hyperlink"/>
              </w:rPr>
              <w:t>Prednosti cloud baza podataka</w:t>
            </w:r>
            <w:r>
              <w:rPr>
                <w:webHidden/>
              </w:rPr>
              <w:tab/>
            </w:r>
            <w:r>
              <w:rPr>
                <w:webHidden/>
              </w:rPr>
              <w:fldChar w:fldCharType="begin"/>
            </w:r>
            <w:r>
              <w:rPr>
                <w:webHidden/>
              </w:rPr>
              <w:instrText xml:space="preserve"> PAGEREF _Toc106898035 \h </w:instrText>
            </w:r>
            <w:r>
              <w:rPr>
                <w:webHidden/>
              </w:rPr>
            </w:r>
            <w:r>
              <w:rPr>
                <w:webHidden/>
              </w:rPr>
              <w:fldChar w:fldCharType="separate"/>
            </w:r>
            <w:r>
              <w:rPr>
                <w:webHidden/>
              </w:rPr>
              <w:t>4</w:t>
            </w:r>
            <w:r>
              <w:rPr>
                <w:webHidden/>
              </w:rPr>
              <w:fldChar w:fldCharType="end"/>
            </w:r>
          </w:hyperlink>
        </w:p>
        <w:p w14:paraId="0C3D9659" w14:textId="362F1766" w:rsidR="00E311E9" w:rsidRDefault="00E311E9">
          <w:pPr>
            <w:pStyle w:val="TOC1"/>
            <w:rPr>
              <w:rFonts w:asciiTheme="minorHAnsi" w:eastAsiaTheme="minorEastAsia" w:hAnsiTheme="minorHAnsi"/>
              <w:b w:val="0"/>
              <w:lang w:eastAsia="sr-Latn-RS"/>
            </w:rPr>
          </w:pPr>
          <w:hyperlink w:anchor="_Toc106898036" w:history="1">
            <w:r w:rsidRPr="001432DB">
              <w:rPr>
                <w:rStyle w:val="Hyperlink"/>
              </w:rPr>
              <w:t>4</w:t>
            </w:r>
            <w:r>
              <w:rPr>
                <w:rFonts w:asciiTheme="minorHAnsi" w:eastAsiaTheme="minorEastAsia" w:hAnsiTheme="minorHAnsi"/>
                <w:b w:val="0"/>
                <w:lang w:eastAsia="sr-Latn-RS"/>
              </w:rPr>
              <w:tab/>
            </w:r>
            <w:r w:rsidRPr="001432DB">
              <w:rPr>
                <w:rStyle w:val="Hyperlink"/>
              </w:rPr>
              <w:t>Deploy MongoDB Cloud baze podataka</w:t>
            </w:r>
            <w:r>
              <w:rPr>
                <w:webHidden/>
              </w:rPr>
              <w:tab/>
            </w:r>
            <w:r>
              <w:rPr>
                <w:webHidden/>
              </w:rPr>
              <w:fldChar w:fldCharType="begin"/>
            </w:r>
            <w:r>
              <w:rPr>
                <w:webHidden/>
              </w:rPr>
              <w:instrText xml:space="preserve"> PAGEREF _Toc106898036 \h </w:instrText>
            </w:r>
            <w:r>
              <w:rPr>
                <w:webHidden/>
              </w:rPr>
            </w:r>
            <w:r>
              <w:rPr>
                <w:webHidden/>
              </w:rPr>
              <w:fldChar w:fldCharType="separate"/>
            </w:r>
            <w:r>
              <w:rPr>
                <w:webHidden/>
              </w:rPr>
              <w:t>4</w:t>
            </w:r>
            <w:r>
              <w:rPr>
                <w:webHidden/>
              </w:rPr>
              <w:fldChar w:fldCharType="end"/>
            </w:r>
          </w:hyperlink>
        </w:p>
        <w:p w14:paraId="31BD78AC" w14:textId="3BCF44A3" w:rsidR="00E311E9" w:rsidRDefault="00E311E9">
          <w:pPr>
            <w:pStyle w:val="TOC1"/>
            <w:rPr>
              <w:rFonts w:asciiTheme="minorHAnsi" w:eastAsiaTheme="minorEastAsia" w:hAnsiTheme="minorHAnsi"/>
              <w:b w:val="0"/>
              <w:lang w:eastAsia="sr-Latn-RS"/>
            </w:rPr>
          </w:pPr>
          <w:hyperlink w:anchor="_Toc106898037" w:history="1">
            <w:r w:rsidRPr="001432DB">
              <w:rPr>
                <w:rStyle w:val="Hyperlink"/>
              </w:rPr>
              <w:t>5</w:t>
            </w:r>
            <w:r>
              <w:rPr>
                <w:rFonts w:asciiTheme="minorHAnsi" w:eastAsiaTheme="minorEastAsia" w:hAnsiTheme="minorHAnsi"/>
                <w:b w:val="0"/>
                <w:lang w:eastAsia="sr-Latn-RS"/>
              </w:rPr>
              <w:tab/>
            </w:r>
            <w:r w:rsidRPr="001432DB">
              <w:rPr>
                <w:rStyle w:val="Hyperlink"/>
              </w:rPr>
              <w:t>Data API</w:t>
            </w:r>
            <w:r>
              <w:rPr>
                <w:webHidden/>
              </w:rPr>
              <w:tab/>
            </w:r>
            <w:r>
              <w:rPr>
                <w:webHidden/>
              </w:rPr>
              <w:fldChar w:fldCharType="begin"/>
            </w:r>
            <w:r>
              <w:rPr>
                <w:webHidden/>
              </w:rPr>
              <w:instrText xml:space="preserve"> PAGEREF _Toc106898037 \h </w:instrText>
            </w:r>
            <w:r>
              <w:rPr>
                <w:webHidden/>
              </w:rPr>
            </w:r>
            <w:r>
              <w:rPr>
                <w:webHidden/>
              </w:rPr>
              <w:fldChar w:fldCharType="separate"/>
            </w:r>
            <w:r>
              <w:rPr>
                <w:webHidden/>
              </w:rPr>
              <w:t>9</w:t>
            </w:r>
            <w:r>
              <w:rPr>
                <w:webHidden/>
              </w:rPr>
              <w:fldChar w:fldCharType="end"/>
            </w:r>
          </w:hyperlink>
        </w:p>
        <w:p w14:paraId="4CCB3BFF" w14:textId="2143A555" w:rsidR="00E311E9" w:rsidRDefault="00E311E9">
          <w:pPr>
            <w:pStyle w:val="TOC1"/>
            <w:rPr>
              <w:rFonts w:asciiTheme="minorHAnsi" w:eastAsiaTheme="minorEastAsia" w:hAnsiTheme="minorHAnsi"/>
              <w:b w:val="0"/>
              <w:lang w:eastAsia="sr-Latn-RS"/>
            </w:rPr>
          </w:pPr>
          <w:hyperlink w:anchor="_Toc106898038" w:history="1">
            <w:r w:rsidRPr="001432DB">
              <w:rPr>
                <w:rStyle w:val="Hyperlink"/>
              </w:rPr>
              <w:t>6</w:t>
            </w:r>
            <w:r>
              <w:rPr>
                <w:rFonts w:asciiTheme="minorHAnsi" w:eastAsiaTheme="minorEastAsia" w:hAnsiTheme="minorHAnsi"/>
                <w:b w:val="0"/>
                <w:lang w:eastAsia="sr-Latn-RS"/>
              </w:rPr>
              <w:tab/>
            </w:r>
            <w:r w:rsidRPr="001432DB">
              <w:rPr>
                <w:rStyle w:val="Hyperlink"/>
              </w:rPr>
              <w:t>Trigeri</w:t>
            </w:r>
            <w:r>
              <w:rPr>
                <w:webHidden/>
              </w:rPr>
              <w:tab/>
            </w:r>
            <w:r>
              <w:rPr>
                <w:webHidden/>
              </w:rPr>
              <w:fldChar w:fldCharType="begin"/>
            </w:r>
            <w:r>
              <w:rPr>
                <w:webHidden/>
              </w:rPr>
              <w:instrText xml:space="preserve"> PAGEREF _Toc106898038 \h </w:instrText>
            </w:r>
            <w:r>
              <w:rPr>
                <w:webHidden/>
              </w:rPr>
            </w:r>
            <w:r>
              <w:rPr>
                <w:webHidden/>
              </w:rPr>
              <w:fldChar w:fldCharType="separate"/>
            </w:r>
            <w:r>
              <w:rPr>
                <w:webHidden/>
              </w:rPr>
              <w:t>10</w:t>
            </w:r>
            <w:r>
              <w:rPr>
                <w:webHidden/>
              </w:rPr>
              <w:fldChar w:fldCharType="end"/>
            </w:r>
          </w:hyperlink>
        </w:p>
        <w:p w14:paraId="2BC9737D" w14:textId="29737B6E" w:rsidR="00E311E9" w:rsidRDefault="00E311E9">
          <w:pPr>
            <w:pStyle w:val="TOC1"/>
            <w:rPr>
              <w:rFonts w:asciiTheme="minorHAnsi" w:eastAsiaTheme="minorEastAsia" w:hAnsiTheme="minorHAnsi"/>
              <w:b w:val="0"/>
              <w:lang w:eastAsia="sr-Latn-RS"/>
            </w:rPr>
          </w:pPr>
          <w:hyperlink w:anchor="_Toc106898039" w:history="1">
            <w:r w:rsidRPr="001432DB">
              <w:rPr>
                <w:rStyle w:val="Hyperlink"/>
              </w:rPr>
              <w:t>7</w:t>
            </w:r>
            <w:r>
              <w:rPr>
                <w:rFonts w:asciiTheme="minorHAnsi" w:eastAsiaTheme="minorEastAsia" w:hAnsiTheme="minorHAnsi"/>
                <w:b w:val="0"/>
                <w:lang w:eastAsia="sr-Latn-RS"/>
              </w:rPr>
              <w:tab/>
            </w:r>
            <w:r w:rsidRPr="001432DB">
              <w:rPr>
                <w:rStyle w:val="Hyperlink"/>
              </w:rPr>
              <w:t>Grafikoni</w:t>
            </w:r>
            <w:r>
              <w:rPr>
                <w:webHidden/>
              </w:rPr>
              <w:tab/>
            </w:r>
            <w:r>
              <w:rPr>
                <w:webHidden/>
              </w:rPr>
              <w:fldChar w:fldCharType="begin"/>
            </w:r>
            <w:r>
              <w:rPr>
                <w:webHidden/>
              </w:rPr>
              <w:instrText xml:space="preserve"> PAGEREF _Toc106898039 \h </w:instrText>
            </w:r>
            <w:r>
              <w:rPr>
                <w:webHidden/>
              </w:rPr>
            </w:r>
            <w:r>
              <w:rPr>
                <w:webHidden/>
              </w:rPr>
              <w:fldChar w:fldCharType="separate"/>
            </w:r>
            <w:r>
              <w:rPr>
                <w:webHidden/>
              </w:rPr>
              <w:t>12</w:t>
            </w:r>
            <w:r>
              <w:rPr>
                <w:webHidden/>
              </w:rPr>
              <w:fldChar w:fldCharType="end"/>
            </w:r>
          </w:hyperlink>
        </w:p>
        <w:p w14:paraId="6A6051AF" w14:textId="7DE8D718" w:rsidR="00E311E9" w:rsidRDefault="00E311E9">
          <w:pPr>
            <w:pStyle w:val="TOC1"/>
            <w:rPr>
              <w:rFonts w:asciiTheme="minorHAnsi" w:eastAsiaTheme="minorEastAsia" w:hAnsiTheme="minorHAnsi"/>
              <w:b w:val="0"/>
              <w:lang w:eastAsia="sr-Latn-RS"/>
            </w:rPr>
          </w:pPr>
          <w:hyperlink w:anchor="_Toc106898040" w:history="1">
            <w:r w:rsidRPr="001432DB">
              <w:rPr>
                <w:rStyle w:val="Hyperlink"/>
              </w:rPr>
              <w:t>8</w:t>
            </w:r>
            <w:r>
              <w:rPr>
                <w:rFonts w:asciiTheme="minorHAnsi" w:eastAsiaTheme="minorEastAsia" w:hAnsiTheme="minorHAnsi"/>
                <w:b w:val="0"/>
                <w:lang w:eastAsia="sr-Latn-RS"/>
              </w:rPr>
              <w:tab/>
            </w:r>
            <w:r w:rsidRPr="001432DB">
              <w:rPr>
                <w:rStyle w:val="Hyperlink"/>
              </w:rPr>
              <w:t>Zaključak</w:t>
            </w:r>
            <w:r>
              <w:rPr>
                <w:webHidden/>
              </w:rPr>
              <w:tab/>
            </w:r>
            <w:r>
              <w:rPr>
                <w:webHidden/>
              </w:rPr>
              <w:fldChar w:fldCharType="begin"/>
            </w:r>
            <w:r>
              <w:rPr>
                <w:webHidden/>
              </w:rPr>
              <w:instrText xml:space="preserve"> PAGEREF _Toc106898040 \h </w:instrText>
            </w:r>
            <w:r>
              <w:rPr>
                <w:webHidden/>
              </w:rPr>
            </w:r>
            <w:r>
              <w:rPr>
                <w:webHidden/>
              </w:rPr>
              <w:fldChar w:fldCharType="separate"/>
            </w:r>
            <w:r>
              <w:rPr>
                <w:webHidden/>
              </w:rPr>
              <w:t>13</w:t>
            </w:r>
            <w:r>
              <w:rPr>
                <w:webHidden/>
              </w:rPr>
              <w:fldChar w:fldCharType="end"/>
            </w:r>
          </w:hyperlink>
        </w:p>
        <w:p w14:paraId="0C2A8729" w14:textId="0E9D7E23" w:rsidR="00E311E9" w:rsidRDefault="00E311E9">
          <w:pPr>
            <w:pStyle w:val="TOC1"/>
            <w:rPr>
              <w:rFonts w:asciiTheme="minorHAnsi" w:eastAsiaTheme="minorEastAsia" w:hAnsiTheme="minorHAnsi"/>
              <w:b w:val="0"/>
              <w:lang w:eastAsia="sr-Latn-RS"/>
            </w:rPr>
          </w:pPr>
          <w:hyperlink w:anchor="_Toc106898041" w:history="1">
            <w:r w:rsidRPr="001432DB">
              <w:rPr>
                <w:rStyle w:val="Hyperlink"/>
                <w:lang w:val="en-US"/>
              </w:rPr>
              <w:t>9</w:t>
            </w:r>
            <w:r>
              <w:rPr>
                <w:rFonts w:asciiTheme="minorHAnsi" w:eastAsiaTheme="minorEastAsia" w:hAnsiTheme="minorHAnsi"/>
                <w:b w:val="0"/>
                <w:lang w:eastAsia="sr-Latn-RS"/>
              </w:rPr>
              <w:tab/>
            </w:r>
            <w:r w:rsidRPr="001432DB">
              <w:rPr>
                <w:rStyle w:val="Hyperlink"/>
                <w:lang w:val="en-US"/>
              </w:rPr>
              <w:t>Literatura</w:t>
            </w:r>
            <w:r>
              <w:rPr>
                <w:webHidden/>
              </w:rPr>
              <w:tab/>
            </w:r>
            <w:r>
              <w:rPr>
                <w:webHidden/>
              </w:rPr>
              <w:fldChar w:fldCharType="begin"/>
            </w:r>
            <w:r>
              <w:rPr>
                <w:webHidden/>
              </w:rPr>
              <w:instrText xml:space="preserve"> PAGEREF _Toc106898041 \h </w:instrText>
            </w:r>
            <w:r>
              <w:rPr>
                <w:webHidden/>
              </w:rPr>
            </w:r>
            <w:r>
              <w:rPr>
                <w:webHidden/>
              </w:rPr>
              <w:fldChar w:fldCharType="separate"/>
            </w:r>
            <w:r>
              <w:rPr>
                <w:webHidden/>
              </w:rPr>
              <w:t>14</w:t>
            </w:r>
            <w:r>
              <w:rPr>
                <w:webHidden/>
              </w:rPr>
              <w:fldChar w:fldCharType="end"/>
            </w:r>
          </w:hyperlink>
        </w:p>
        <w:p w14:paraId="77ECCA28" w14:textId="568FE88A" w:rsidR="00CC05DA" w:rsidRPr="00CC05DA" w:rsidRDefault="00034545" w:rsidP="000E3107">
          <w:pPr>
            <w:sectPr w:rsidR="00CC05DA" w:rsidRPr="00CC05DA" w:rsidSect="00A20A74">
              <w:footerReference w:type="default" r:id="rId10"/>
              <w:type w:val="continuous"/>
              <w:pgSz w:w="11906" w:h="16838" w:code="9"/>
              <w:pgMar w:top="1440" w:right="1440" w:bottom="1440" w:left="1440" w:header="720" w:footer="720" w:gutter="0"/>
              <w:cols w:space="720"/>
              <w:docGrid w:linePitch="360"/>
            </w:sectPr>
          </w:pPr>
          <w:r>
            <w:rPr>
              <w:b/>
              <w:bCs/>
            </w:rPr>
            <w:fldChar w:fldCharType="end"/>
          </w:r>
        </w:p>
      </w:sdtContent>
    </w:sdt>
    <w:p w14:paraId="129D528E" w14:textId="77777777" w:rsidR="00710DAA" w:rsidRPr="004D50BA" w:rsidRDefault="00710DAA">
      <w:pPr>
        <w:jc w:val="left"/>
        <w:rPr>
          <w:rFonts w:eastAsiaTheme="majorEastAsia" w:cstheme="majorBidi"/>
          <w:b/>
          <w:sz w:val="32"/>
          <w:szCs w:val="32"/>
          <w:lang w:val="en-US"/>
        </w:rPr>
      </w:pPr>
      <w:r>
        <w:br w:type="page"/>
      </w:r>
    </w:p>
    <w:p w14:paraId="5DA490EA" w14:textId="4CC7BC68" w:rsidR="00710DAA" w:rsidRDefault="002E7F7A" w:rsidP="00710DAA">
      <w:pPr>
        <w:pStyle w:val="Heading1"/>
        <w:ind w:left="357" w:hanging="357"/>
      </w:pPr>
      <w:bookmarkStart w:id="0" w:name="_Toc106898033"/>
      <w:r>
        <w:lastRenderedPageBreak/>
        <w:t>Uvod</w:t>
      </w:r>
      <w:bookmarkEnd w:id="0"/>
    </w:p>
    <w:p w14:paraId="2593B195" w14:textId="2E1065C4" w:rsidR="00D86281" w:rsidRDefault="00D86281" w:rsidP="00D86281"/>
    <w:p w14:paraId="73E15F90" w14:textId="2D08610C" w:rsidR="00533916" w:rsidRDefault="006F66C1" w:rsidP="00E06A1F">
      <w:pPr>
        <w:ind w:firstLine="720"/>
      </w:pPr>
      <w:r>
        <w:t>Cloud baze podataka su isto kao i tradicionalne baze podataka s tim što ne zahtevaju nikakav setup niti održavanje infrastrukture. Cloud baze podataka se izvršavaju na okruženju u cloud-u.</w:t>
      </w:r>
    </w:p>
    <w:p w14:paraId="357FDF14" w14:textId="41BC6EA9" w:rsidR="007248DE" w:rsidRDefault="007248DE" w:rsidP="00E06A1F">
      <w:pPr>
        <w:ind w:firstLine="720"/>
      </w:pPr>
      <w:r>
        <w:t xml:space="preserve">Cloud baza podataka je baza podataka </w:t>
      </w:r>
      <w:r w:rsidR="006E4391">
        <w:t>koja je deploy-ovana na cloud okruženju za ra</w:t>
      </w:r>
      <w:r w:rsidR="00E7373A">
        <w:t>z</w:t>
      </w:r>
      <w:r w:rsidR="006E4391">
        <w:t>liku od tradicionalne baze podataka. Baza podataka može biti ponuđena od strane provajdera kao Saas (Software as a Service) aplikacija ili jednostavno biti hostovana na nekoj virtualnoj mašini u cloud-u. Aplikacije tako mogu pristupati svim podacima sačuvanim u cloud bazi podataka preko mreže sa bilo kog uređaja.</w:t>
      </w:r>
    </w:p>
    <w:p w14:paraId="7F0D9FA1" w14:textId="635E7DAF" w:rsidR="006E4391" w:rsidRDefault="006E4391" w:rsidP="00E06A1F">
      <w:pPr>
        <w:ind w:firstLine="720"/>
      </w:pPr>
      <w:r>
        <w:t>Sa</w:t>
      </w:r>
      <w:r w:rsidR="00E06A1F">
        <w:t xml:space="preserve"> cloud bazom podataka nema potrebe za posebnim hardverom za hostovanje baze podataka. Umesto što bi se samostalno moralo instalirati, konfigurisati i održavati baza podataka, cloud provajder bi to radio.</w:t>
      </w:r>
    </w:p>
    <w:p w14:paraId="31035870" w14:textId="686499B3" w:rsidR="00DE4AD0" w:rsidRDefault="00DE4AD0" w:rsidP="0038325B">
      <w:pPr>
        <w:jc w:val="left"/>
      </w:pPr>
    </w:p>
    <w:p w14:paraId="76696022" w14:textId="5613F8E0" w:rsidR="00DE4AD0" w:rsidRDefault="00E06A1F" w:rsidP="00E06A1F">
      <w:pPr>
        <w:pStyle w:val="Heading1"/>
      </w:pPr>
      <w:bookmarkStart w:id="1" w:name="_Toc106898034"/>
      <w:r>
        <w:t>Modeli deploy-a cloud baza podataka</w:t>
      </w:r>
      <w:bookmarkEnd w:id="1"/>
    </w:p>
    <w:p w14:paraId="573F9A4A" w14:textId="3E0EFED2" w:rsidR="00E06A1F" w:rsidRDefault="00E06A1F" w:rsidP="00E06A1F"/>
    <w:p w14:paraId="60529461" w14:textId="37743D4F" w:rsidR="00E06A1F" w:rsidRDefault="00EF602C" w:rsidP="00BC104D">
      <w:pPr>
        <w:ind w:firstLine="720"/>
      </w:pPr>
      <w:r>
        <w:t xml:space="preserve">Cloud baze podataka mogu biti deploy-ovane </w:t>
      </w:r>
      <w:r w:rsidR="00575481">
        <w:t xml:space="preserve">na infrastrukturi cloud provajdera (samoupravljana baza podataka, eng. </w:t>
      </w:r>
      <w:r w:rsidR="00575481" w:rsidRPr="00575481">
        <w:rPr>
          <w:i/>
          <w:iCs/>
        </w:rPr>
        <w:t>self-managed</w:t>
      </w:r>
      <w:r w:rsidR="00575481">
        <w:t>) ili joj se može pristupati kao servisu (potpuno upravljana baza podataka – DaaS).</w:t>
      </w:r>
    </w:p>
    <w:p w14:paraId="1645A615" w14:textId="333B2534" w:rsidR="005100AE" w:rsidRDefault="00575481" w:rsidP="005100AE">
      <w:pPr>
        <w:ind w:firstLine="720"/>
      </w:pPr>
      <w:r>
        <w:t xml:space="preserve">Kod </w:t>
      </w:r>
      <w:r w:rsidRPr="00BC104D">
        <w:rPr>
          <w:b/>
          <w:bCs/>
        </w:rPr>
        <w:t>samoupravljane baze podataka</w:t>
      </w:r>
      <w:r>
        <w:t>, sistem administrator organizacije ili sofver developeri su odgovorni za upravljanje bazom podataka. U tom slučaju se kupuju instance virtuelnih mašina</w:t>
      </w:r>
      <w:r w:rsidR="00BC104D">
        <w:t xml:space="preserve"> i izvršavaju se baze podataka na tim mašinama. Cloud provajder u tom slučaju vodi računa o obezbeđivanju same infrastrukture. Self-managed model cloud baze podataka je dat da slici ispod:</w:t>
      </w:r>
    </w:p>
    <w:p w14:paraId="3DB0DC8F" w14:textId="77777777" w:rsidR="00E20879" w:rsidRDefault="00BC104D" w:rsidP="00E20879">
      <w:pPr>
        <w:keepNext/>
        <w:jc w:val="center"/>
      </w:pPr>
      <w:r>
        <w:drawing>
          <wp:inline distT="0" distB="0" distL="0" distR="0" wp14:anchorId="3F7E9114" wp14:editId="07F57F9C">
            <wp:extent cx="2176818" cy="1445335"/>
            <wp:effectExtent l="0" t="0" r="0" b="2540"/>
            <wp:docPr id="10" name="Picture 10" descr="Self-managed clou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f-managed cloud databas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2340" cy="1449001"/>
                    </a:xfrm>
                    <a:prstGeom prst="rect">
                      <a:avLst/>
                    </a:prstGeom>
                    <a:noFill/>
                    <a:ln>
                      <a:noFill/>
                    </a:ln>
                  </pic:spPr>
                </pic:pic>
              </a:graphicData>
            </a:graphic>
          </wp:inline>
        </w:drawing>
      </w:r>
    </w:p>
    <w:p w14:paraId="3A70B403" w14:textId="70E416EC" w:rsidR="005100AE" w:rsidRDefault="00E20879" w:rsidP="00E20879">
      <w:pPr>
        <w:pStyle w:val="Caption"/>
        <w:jc w:val="center"/>
      </w:pPr>
      <w:r>
        <w:t xml:space="preserve">Slika </w:t>
      </w:r>
      <w:r>
        <w:fldChar w:fldCharType="begin"/>
      </w:r>
      <w:r>
        <w:instrText xml:space="preserve"> SEQ Slika \* ARABIC </w:instrText>
      </w:r>
      <w:r>
        <w:fldChar w:fldCharType="separate"/>
      </w:r>
      <w:r w:rsidR="001D0D9A">
        <w:t>1</w:t>
      </w:r>
      <w:r>
        <w:fldChar w:fldCharType="end"/>
      </w:r>
      <w:r>
        <w:t xml:space="preserve"> Samoupravljane baze podataka</w:t>
      </w:r>
    </w:p>
    <w:p w14:paraId="184F2F41" w14:textId="77777777" w:rsidR="00E20879" w:rsidRPr="00E20879" w:rsidRDefault="00E20879" w:rsidP="00E20879"/>
    <w:p w14:paraId="0D0C5F8F" w14:textId="4D14F736" w:rsidR="005100AE" w:rsidRDefault="00BC104D" w:rsidP="005100AE">
      <w:pPr>
        <w:ind w:firstLine="720"/>
      </w:pPr>
      <w:r>
        <w:t xml:space="preserve">Kod </w:t>
      </w:r>
      <w:r w:rsidRPr="00AB2584">
        <w:rPr>
          <w:b/>
          <w:bCs/>
        </w:rPr>
        <w:t>fully-managed modela</w:t>
      </w:r>
      <w:r>
        <w:t xml:space="preserve">, baza podataka se ivršava na infrastrukturi cloud provajdera, ali i backup, skaliranje, bezbednost i nadgledanje se vrši takođe od strane cloud provajdera. Bazi podataka se pristupa kao servisu </w:t>
      </w:r>
      <w:r w:rsidR="00FE01DB">
        <w:t>o</w:t>
      </w:r>
      <w:r>
        <w:t xml:space="preserve">d strane organizacije koja koristi bazu podataka. </w:t>
      </w:r>
      <w:r w:rsidR="000F71AD">
        <w:t>Fully-managed cloud baze podataka „same“ rukuju kompleksnošću održavanja konzistentnosti, visokim performansama tako da omoguće developerima jednostavan pristup. Ovakav model je prikazan na slici ispod:</w:t>
      </w:r>
    </w:p>
    <w:p w14:paraId="705276E1" w14:textId="77777777" w:rsidR="00E20879" w:rsidRDefault="000F71AD" w:rsidP="00E20879">
      <w:pPr>
        <w:keepNext/>
        <w:jc w:val="center"/>
      </w:pPr>
      <w:r>
        <w:drawing>
          <wp:inline distT="0" distB="0" distL="0" distR="0" wp14:anchorId="2F763264" wp14:editId="0083820F">
            <wp:extent cx="3207224" cy="663909"/>
            <wp:effectExtent l="0" t="0" r="0" b="3175"/>
            <wp:docPr id="15" name="Picture 15" descr="Fully-managed cloud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lly-managed cloud databas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2009" cy="675250"/>
                    </a:xfrm>
                    <a:prstGeom prst="rect">
                      <a:avLst/>
                    </a:prstGeom>
                    <a:noFill/>
                    <a:ln>
                      <a:noFill/>
                    </a:ln>
                  </pic:spPr>
                </pic:pic>
              </a:graphicData>
            </a:graphic>
          </wp:inline>
        </w:drawing>
      </w:r>
    </w:p>
    <w:p w14:paraId="0B14A10A" w14:textId="1C16E471" w:rsidR="005100AE" w:rsidRDefault="00E20879" w:rsidP="00E20879">
      <w:pPr>
        <w:pStyle w:val="Caption"/>
        <w:jc w:val="center"/>
      </w:pPr>
      <w:r>
        <w:t xml:space="preserve">Slika </w:t>
      </w:r>
      <w:r>
        <w:fldChar w:fldCharType="begin"/>
      </w:r>
      <w:r>
        <w:instrText xml:space="preserve"> SEQ Slika \* ARABIC </w:instrText>
      </w:r>
      <w:r>
        <w:fldChar w:fldCharType="separate"/>
      </w:r>
      <w:r w:rsidR="001D0D9A">
        <w:t>2</w:t>
      </w:r>
      <w:r>
        <w:fldChar w:fldCharType="end"/>
      </w:r>
      <w:r>
        <w:t xml:space="preserve"> Fully-managed baze podataka</w:t>
      </w:r>
    </w:p>
    <w:p w14:paraId="7169DC48" w14:textId="34ECA3B2" w:rsidR="00BC104D" w:rsidRDefault="00517061" w:rsidP="00AB2584">
      <w:pPr>
        <w:ind w:firstLine="720"/>
      </w:pPr>
      <w:r>
        <w:lastRenderedPageBreak/>
        <w:t xml:space="preserve">Tipičan primer fully-managed cloud baze podataka je </w:t>
      </w:r>
      <w:r w:rsidR="00F101D2">
        <w:t xml:space="preserve">MongoDB Atlas. On omogućava pristup svim bazama podataka deploy-ovanim </w:t>
      </w:r>
      <w:r w:rsidR="00AC3133">
        <w:t>na bilo kojem cloud provajderu, bilo odakle.</w:t>
      </w:r>
    </w:p>
    <w:p w14:paraId="4DAA2E31" w14:textId="7459EDF8" w:rsidR="00BC104D" w:rsidRDefault="00BC104D" w:rsidP="00BC104D"/>
    <w:p w14:paraId="390B40AD" w14:textId="382B46BC" w:rsidR="00C26326" w:rsidRDefault="00C26326" w:rsidP="00C26326">
      <w:pPr>
        <w:pStyle w:val="Heading1"/>
      </w:pPr>
      <w:bookmarkStart w:id="2" w:name="_Toc106898035"/>
      <w:r>
        <w:t>Prednosti cloud baza podataka</w:t>
      </w:r>
      <w:bookmarkEnd w:id="2"/>
    </w:p>
    <w:p w14:paraId="6F45612D" w14:textId="53ADF51B" w:rsidR="00C26326" w:rsidRDefault="00C26326" w:rsidP="00C26326"/>
    <w:p w14:paraId="53A0ED17" w14:textId="7E076FB1" w:rsidR="00C26326" w:rsidRDefault="00C26326" w:rsidP="00C26326">
      <w:pPr>
        <w:ind w:firstLine="720"/>
      </w:pPr>
      <w:r>
        <w:t xml:space="preserve">Najočiglednija i glavna prednost cloud baza podataka jeste njihova laka skalabilnost i projektovane </w:t>
      </w:r>
      <w:r w:rsidR="005D7546">
        <w:t xml:space="preserve">su </w:t>
      </w:r>
      <w:r>
        <w:t>tako da budu pouzdane i sa visokim performansama. Još neke od prednosti su:</w:t>
      </w:r>
    </w:p>
    <w:p w14:paraId="4E01ABFF" w14:textId="062193FF" w:rsidR="00C26326" w:rsidRPr="00EB4E13" w:rsidRDefault="00C26326" w:rsidP="00C26326">
      <w:pPr>
        <w:pStyle w:val="ListParagraph"/>
        <w:numPr>
          <w:ilvl w:val="0"/>
          <w:numId w:val="7"/>
        </w:numPr>
        <w:rPr>
          <w:b/>
          <w:bCs/>
        </w:rPr>
      </w:pPr>
      <w:r w:rsidRPr="00EB4E13">
        <w:rPr>
          <w:b/>
          <w:bCs/>
        </w:rPr>
        <w:t>Lak pristup i agilnost</w:t>
      </w:r>
    </w:p>
    <w:p w14:paraId="51374C17" w14:textId="5D21F451" w:rsidR="00C26326" w:rsidRDefault="00A96B70" w:rsidP="00C26326">
      <w:pPr>
        <w:pStyle w:val="ListParagraph"/>
        <w:ind w:left="360"/>
      </w:pPr>
      <w:r>
        <w:t>Moderne DaaS (Database as a Service) platforme</w:t>
      </w:r>
      <w:r w:rsidR="0015637A">
        <w:t xml:space="preserve"> </w:t>
      </w:r>
      <w:r w:rsidR="00AA24FA">
        <w:t xml:space="preserve">omogućavaju jednostavan ali i kontrolisan pristup </w:t>
      </w:r>
      <w:r w:rsidR="00CD46D9">
        <w:t>sa cloud sistema pomogu konzistentnih API-ja i drajvera, pojednostavljajući pristup kritičnim resursima. Ovo je naročito zgodno kod mikroservisnih arhitektura, tako što više apliakcija ima potrebu da pristupa zajedničim podacima.</w:t>
      </w:r>
      <w:r w:rsidR="00AA24FA">
        <w:t xml:space="preserve"> </w:t>
      </w:r>
    </w:p>
    <w:p w14:paraId="7AA6B651" w14:textId="77777777" w:rsidR="005100AE" w:rsidRDefault="005100AE" w:rsidP="00C26326">
      <w:pPr>
        <w:pStyle w:val="ListParagraph"/>
        <w:ind w:left="360"/>
      </w:pPr>
    </w:p>
    <w:p w14:paraId="5F0E8231" w14:textId="54BB7175" w:rsidR="00CD46D9" w:rsidRPr="00EB4E13" w:rsidRDefault="00CD46D9" w:rsidP="00CD46D9">
      <w:pPr>
        <w:pStyle w:val="ListParagraph"/>
        <w:numPr>
          <w:ilvl w:val="0"/>
          <w:numId w:val="7"/>
        </w:numPr>
        <w:rPr>
          <w:b/>
          <w:bCs/>
        </w:rPr>
      </w:pPr>
      <w:r w:rsidRPr="00EB4E13">
        <w:rPr>
          <w:b/>
          <w:bCs/>
        </w:rPr>
        <w:t>Skalabilnost i performanse</w:t>
      </w:r>
    </w:p>
    <w:p w14:paraId="35FC8227" w14:textId="68AD3B08" w:rsidR="00CD46D9" w:rsidRDefault="00730384" w:rsidP="00CD46D9">
      <w:pPr>
        <w:pStyle w:val="ListParagraph"/>
        <w:ind w:left="360"/>
      </w:pPr>
      <w:r>
        <w:t>Cloud baze podataka su uglavnom projektovane da automatski vrše skaliranje (scale up) da bi se prilagodile rastu podataka. Takođe je moguće i da stižu obaveštenja o problemima  s performasama, tako da developeri mogu da optimizuju indekse na primer.</w:t>
      </w:r>
    </w:p>
    <w:p w14:paraId="58BE9A9D" w14:textId="77777777" w:rsidR="005100AE" w:rsidRDefault="005100AE" w:rsidP="00CD46D9">
      <w:pPr>
        <w:pStyle w:val="ListParagraph"/>
        <w:ind w:left="360"/>
      </w:pPr>
    </w:p>
    <w:p w14:paraId="153D3EDE" w14:textId="72B4A944" w:rsidR="00730384" w:rsidRPr="00730384" w:rsidRDefault="00730384" w:rsidP="00730384">
      <w:pPr>
        <w:pStyle w:val="ListParagraph"/>
        <w:numPr>
          <w:ilvl w:val="0"/>
          <w:numId w:val="7"/>
        </w:numPr>
        <w:rPr>
          <w:b/>
          <w:bCs/>
        </w:rPr>
      </w:pPr>
      <w:r w:rsidRPr="00730384">
        <w:rPr>
          <w:b/>
          <w:bCs/>
        </w:rPr>
        <w:t>Pouzdanost i oporavak od katastrofa</w:t>
      </w:r>
    </w:p>
    <w:p w14:paraId="17CE9BFA" w14:textId="22E4A988" w:rsidR="00730384" w:rsidRDefault="002F5E40" w:rsidP="00730384">
      <w:pPr>
        <w:pStyle w:val="ListParagraph"/>
        <w:ind w:left="360"/>
      </w:pPr>
      <w:r>
        <w:t>Cloud baze podataka su najčešće po defaultu konfigurisane da izvršavaju replikaciju i backup</w:t>
      </w:r>
      <w:r w:rsidR="00593984">
        <w:t>, tako da je mogućnost za nastanak SPOF (Single Point Of Failure) svedena na minimum. MongoDB Atlas automatski izvšava replikaciju i backup u realnom vremenu omogućavajući restore u bilo kom trenutku u vremenu.</w:t>
      </w:r>
    </w:p>
    <w:p w14:paraId="23AF6FF7" w14:textId="38D4DF5C" w:rsidR="00593984" w:rsidRPr="00C26326" w:rsidRDefault="00593984" w:rsidP="00593984">
      <w:pPr>
        <w:ind w:firstLine="720"/>
      </w:pPr>
      <w:r>
        <w:t>Cloud baze podataka rade u najvećem broju slučajeva kada i tradicionalne baze podataka. Međutim, imaju naročitu vrednost kada je potrebno imati aplikaciju koja:</w:t>
      </w:r>
    </w:p>
    <w:p w14:paraId="628EA227" w14:textId="03323FF6" w:rsidR="00BC104D" w:rsidRDefault="00076BCC" w:rsidP="00076BCC">
      <w:pPr>
        <w:pStyle w:val="ListParagraph"/>
        <w:numPr>
          <w:ilvl w:val="1"/>
          <w:numId w:val="7"/>
        </w:numPr>
      </w:pPr>
      <w:r>
        <w:t>z</w:t>
      </w:r>
      <w:r w:rsidR="00593984">
        <w:t>ahteva veliku količinu podataka,</w:t>
      </w:r>
    </w:p>
    <w:p w14:paraId="1FA376C1" w14:textId="5021CDFB" w:rsidR="00593984" w:rsidRDefault="00076BCC" w:rsidP="00076BCC">
      <w:pPr>
        <w:pStyle w:val="ListParagraph"/>
        <w:numPr>
          <w:ilvl w:val="1"/>
          <w:numId w:val="7"/>
        </w:numPr>
      </w:pPr>
      <w:r>
        <w:t>je</w:t>
      </w:r>
      <w:r w:rsidR="00593984">
        <w:t xml:space="preserve"> cloud-native</w:t>
      </w:r>
      <w:r>
        <w:t>,</w:t>
      </w:r>
    </w:p>
    <w:p w14:paraId="75E6F647" w14:textId="3BE7E53C" w:rsidR="00593984" w:rsidRDefault="00076BCC" w:rsidP="00076BCC">
      <w:pPr>
        <w:pStyle w:val="ListParagraph"/>
        <w:numPr>
          <w:ilvl w:val="1"/>
          <w:numId w:val="7"/>
        </w:numPr>
      </w:pPr>
      <w:r>
        <w:t>t</w:t>
      </w:r>
      <w:r w:rsidR="00593984">
        <w:t xml:space="preserve">reba da rukuje </w:t>
      </w:r>
      <w:r>
        <w:t>velikom količinom saobraćaja,</w:t>
      </w:r>
    </w:p>
    <w:p w14:paraId="408604AF" w14:textId="19612CD0" w:rsidR="00076BCC" w:rsidRDefault="00076BCC" w:rsidP="00076BCC">
      <w:pPr>
        <w:pStyle w:val="ListParagraph"/>
        <w:numPr>
          <w:ilvl w:val="1"/>
          <w:numId w:val="7"/>
        </w:numPr>
      </w:pPr>
      <w:r>
        <w:t>je geografski distribuirana.</w:t>
      </w:r>
    </w:p>
    <w:p w14:paraId="4000EC80" w14:textId="38DE0285" w:rsidR="00076BCC" w:rsidRDefault="00076BCC" w:rsidP="00076BCC"/>
    <w:p w14:paraId="381385FA" w14:textId="739DD49E" w:rsidR="00C93E6E" w:rsidRDefault="00C93E6E" w:rsidP="00C93E6E">
      <w:pPr>
        <w:pStyle w:val="Heading1"/>
      </w:pPr>
      <w:bookmarkStart w:id="3" w:name="_Toc106898036"/>
      <w:r>
        <w:t>Deploy MongoDB Cloud baze podataka</w:t>
      </w:r>
      <w:bookmarkEnd w:id="3"/>
    </w:p>
    <w:p w14:paraId="6F642E20" w14:textId="714A8712" w:rsidR="00C93E6E" w:rsidRDefault="00C93E6E" w:rsidP="00C93E6E"/>
    <w:p w14:paraId="532CAAB5" w14:textId="008A1A8E" w:rsidR="00C93E6E" w:rsidRDefault="00A81F6D" w:rsidP="00A81F6D">
      <w:pPr>
        <w:ind w:firstLine="720"/>
      </w:pPr>
      <w:r>
        <w:t xml:space="preserve">Celokupan setup cloud baze podataka se vrši preko web konzole na sajtu </w:t>
      </w:r>
      <w:hyperlink r:id="rId13" w:history="1">
        <w:r w:rsidRPr="00A81F6D">
          <w:rPr>
            <w:rStyle w:val="Hyperlink"/>
          </w:rPr>
          <w:t>https://cloud.mongodb.com</w:t>
        </w:r>
      </w:hyperlink>
      <w:r>
        <w:t xml:space="preserve"> gde je neophodno registrovati se i nakon toga kreirati projekat preko wizard-a. Zatim se otvara prozor kao na slici ispod gde je neophodno započeti proces kreiranja deploy-a cloud baze podataka.</w:t>
      </w:r>
    </w:p>
    <w:p w14:paraId="34FEC905" w14:textId="3A5A917A" w:rsidR="00165B37" w:rsidRDefault="004674FC" w:rsidP="00165B37">
      <w:pPr>
        <w:keepNext/>
        <w:jc w:val="center"/>
      </w:pPr>
      <w:r>
        <w:lastRenderedPageBreak/>
        <w:drawing>
          <wp:inline distT="0" distB="0" distL="0" distR="0" wp14:anchorId="3F8BC019" wp14:editId="5C7226F4">
            <wp:extent cx="4591519" cy="2969786"/>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7988" cy="2986906"/>
                    </a:xfrm>
                    <a:prstGeom prst="rect">
                      <a:avLst/>
                    </a:prstGeom>
                  </pic:spPr>
                </pic:pic>
              </a:graphicData>
            </a:graphic>
          </wp:inline>
        </w:drawing>
      </w:r>
    </w:p>
    <w:p w14:paraId="4D29596E" w14:textId="4A81D08D" w:rsidR="00A81F6D" w:rsidRPr="00C93E6E" w:rsidRDefault="00165B37" w:rsidP="00165B37">
      <w:pPr>
        <w:pStyle w:val="Caption"/>
        <w:jc w:val="center"/>
      </w:pPr>
      <w:r>
        <w:t xml:space="preserve">Slika </w:t>
      </w:r>
      <w:r>
        <w:fldChar w:fldCharType="begin"/>
      </w:r>
      <w:r>
        <w:instrText xml:space="preserve"> SEQ Slika \* ARABIC </w:instrText>
      </w:r>
      <w:r>
        <w:fldChar w:fldCharType="separate"/>
      </w:r>
      <w:r w:rsidR="001D0D9A">
        <w:t>3</w:t>
      </w:r>
      <w:r>
        <w:fldChar w:fldCharType="end"/>
      </w:r>
      <w:r>
        <w:t xml:space="preserve"> Kreiranje deploy-a baze podataka</w:t>
      </w:r>
    </w:p>
    <w:p w14:paraId="2C9323CB" w14:textId="77777777" w:rsidR="005100AE" w:rsidRDefault="005100AE" w:rsidP="00BD2B1A">
      <w:pPr>
        <w:ind w:firstLine="720"/>
      </w:pPr>
    </w:p>
    <w:p w14:paraId="201C5EB5" w14:textId="233E6AC7" w:rsidR="00C93E6E" w:rsidRDefault="00A81F6D" w:rsidP="00BD2B1A">
      <w:pPr>
        <w:ind w:firstLine="720"/>
      </w:pPr>
      <w:r>
        <w:t>Klikon na dugme „Build a Database“ započinje se proces kreiranja baze podataka.</w:t>
      </w:r>
    </w:p>
    <w:p w14:paraId="303C0582" w14:textId="77777777" w:rsidR="00BD2B1A" w:rsidRDefault="00BD2B1A" w:rsidP="00076BCC"/>
    <w:p w14:paraId="63F66F1D" w14:textId="77777777" w:rsidR="00165B37" w:rsidRDefault="002C5063" w:rsidP="00165B37">
      <w:pPr>
        <w:keepNext/>
        <w:jc w:val="center"/>
      </w:pPr>
      <w:r>
        <w:drawing>
          <wp:inline distT="0" distB="0" distL="0" distR="0" wp14:anchorId="64E9F3BA" wp14:editId="7ED545E8">
            <wp:extent cx="4686966" cy="4107976"/>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2700" cy="4121767"/>
                    </a:xfrm>
                    <a:prstGeom prst="rect">
                      <a:avLst/>
                    </a:prstGeom>
                  </pic:spPr>
                </pic:pic>
              </a:graphicData>
            </a:graphic>
          </wp:inline>
        </w:drawing>
      </w:r>
    </w:p>
    <w:p w14:paraId="2CAA912D" w14:textId="1F7541CF" w:rsidR="00C93E6E" w:rsidRDefault="00165B37" w:rsidP="00165B37">
      <w:pPr>
        <w:pStyle w:val="Caption"/>
        <w:jc w:val="center"/>
      </w:pPr>
      <w:r>
        <w:t xml:space="preserve">Slika </w:t>
      </w:r>
      <w:r>
        <w:fldChar w:fldCharType="begin"/>
      </w:r>
      <w:r>
        <w:instrText xml:space="preserve"> SEQ Slika \* ARABIC </w:instrText>
      </w:r>
      <w:r>
        <w:fldChar w:fldCharType="separate"/>
      </w:r>
      <w:r w:rsidR="001D0D9A">
        <w:t>4</w:t>
      </w:r>
      <w:r>
        <w:fldChar w:fldCharType="end"/>
      </w:r>
      <w:r>
        <w:t xml:space="preserve"> Odabir opcije deploy-a</w:t>
      </w:r>
    </w:p>
    <w:p w14:paraId="04111EFC" w14:textId="77777777" w:rsidR="00BD2B1A" w:rsidRDefault="00BD2B1A" w:rsidP="00A11812">
      <w:pPr>
        <w:ind w:firstLine="720"/>
      </w:pPr>
    </w:p>
    <w:p w14:paraId="036B45C6" w14:textId="285FF39A" w:rsidR="00C93E6E" w:rsidRDefault="002C5063" w:rsidP="00A11812">
      <w:pPr>
        <w:ind w:firstLine="720"/>
      </w:pPr>
      <w:r>
        <w:lastRenderedPageBreak/>
        <w:t>Kao što se sa prethodne slike vidi, moguće je odabrati 3 opcije za deploy, a to su:</w:t>
      </w:r>
    </w:p>
    <w:p w14:paraId="489FD2D1" w14:textId="153D4909" w:rsidR="002C5063" w:rsidRDefault="002C5063" w:rsidP="002C5063">
      <w:pPr>
        <w:pStyle w:val="ListParagraph"/>
        <w:numPr>
          <w:ilvl w:val="0"/>
          <w:numId w:val="8"/>
        </w:numPr>
      </w:pPr>
      <w:r w:rsidRPr="006B204B">
        <w:rPr>
          <w:b/>
          <w:bCs/>
        </w:rPr>
        <w:t>Serverless</w:t>
      </w:r>
      <w:r>
        <w:t xml:space="preserve"> – plaća se po broju izvršenih peracija, najjednostavniji je za konfiguraciju, omogućeno je skaliranje resursa, kao i bezbednost i backup podataka.</w:t>
      </w:r>
    </w:p>
    <w:p w14:paraId="6B2795DD" w14:textId="071731F5" w:rsidR="002C5063" w:rsidRDefault="002C5063" w:rsidP="002C5063">
      <w:pPr>
        <w:pStyle w:val="ListParagraph"/>
        <w:numPr>
          <w:ilvl w:val="0"/>
          <w:numId w:val="8"/>
        </w:numPr>
      </w:pPr>
      <w:r w:rsidRPr="006B204B">
        <w:rPr>
          <w:b/>
          <w:bCs/>
        </w:rPr>
        <w:t>Dedicated</w:t>
      </w:r>
      <w:r>
        <w:t xml:space="preserve"> – za aplikacije na produkciji kada je potrebno obezbediti i dodatne sofisticiranije uslove. Omogućena izolacija mreže i visoka konfigurabilna kontrola pristupa. Plaćanje se vrši po vremenu </w:t>
      </w:r>
      <w:r w:rsidR="006B204B">
        <w:t>dostupnosti sistema.</w:t>
      </w:r>
    </w:p>
    <w:p w14:paraId="1FE43802" w14:textId="77681382" w:rsidR="006B204B" w:rsidRDefault="006B204B" w:rsidP="002C5063">
      <w:pPr>
        <w:pStyle w:val="ListParagraph"/>
        <w:numPr>
          <w:ilvl w:val="0"/>
          <w:numId w:val="8"/>
        </w:numPr>
      </w:pPr>
      <w:r w:rsidRPr="006B204B">
        <w:rPr>
          <w:b/>
          <w:bCs/>
        </w:rPr>
        <w:t>Sahred</w:t>
      </w:r>
      <w:r>
        <w:t xml:space="preserve"> – služi kao sandbox za učenje i upoznavanje sa MongoDB cloud-om. Dostupne su osnovne opcije za konfiguraciju. Nije neophodno dostaviti broj kreditne kartice. Dostupni primeri baza podataka. Moguće je upgrade na dedicated kluster za potupunu funkcionalnost.</w:t>
      </w:r>
    </w:p>
    <w:p w14:paraId="0C2924DE" w14:textId="0710149D" w:rsidR="006B204B" w:rsidRDefault="006B204B" w:rsidP="00A11812">
      <w:pPr>
        <w:ind w:firstLine="720"/>
      </w:pPr>
      <w:r>
        <w:t>S obzirom na to da je shared opcija besplatna, ona će biti korišćena u svrhu izrade ovog rada.</w:t>
      </w:r>
    </w:p>
    <w:p w14:paraId="21DBCAA9" w14:textId="79CC3CCE" w:rsidR="005100AE" w:rsidRDefault="0023078E" w:rsidP="005100AE">
      <w:pPr>
        <w:ind w:firstLine="720"/>
      </w:pPr>
      <w:r>
        <w:t>U sledećem koraku je potrebno izabrati cloud provajdera i region. MongoDB Atlas nudi 3 cloud provajera, i to: Amazon AWS, Google Cloud i Azure Cloud.</w:t>
      </w:r>
      <w:r w:rsidR="00C82750">
        <w:t xml:space="preserve"> Izabraćemo Amazon AWS koji kao besplatne data centre nudi nekoliko u Evropi (Pariz, Irsku, Štokholm i Frankfurt). S obzirom na to da je Frankfurt najbliži Srbiji, izabraćemo njega. Lista svih dostupnih data centara je data na slici ispod:</w:t>
      </w:r>
    </w:p>
    <w:p w14:paraId="4FAF5115" w14:textId="77777777" w:rsidR="00165B37" w:rsidRDefault="00C82750" w:rsidP="00165B37">
      <w:pPr>
        <w:keepNext/>
        <w:jc w:val="center"/>
      </w:pPr>
      <w:r>
        <w:drawing>
          <wp:inline distT="0" distB="0" distL="0" distR="0" wp14:anchorId="06F6BE8F" wp14:editId="12EBBA25">
            <wp:extent cx="4123034" cy="388961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8997" cy="3914105"/>
                    </a:xfrm>
                    <a:prstGeom prst="rect">
                      <a:avLst/>
                    </a:prstGeom>
                  </pic:spPr>
                </pic:pic>
              </a:graphicData>
            </a:graphic>
          </wp:inline>
        </w:drawing>
      </w:r>
    </w:p>
    <w:p w14:paraId="2E988D89" w14:textId="001C21DD" w:rsidR="005100AE" w:rsidRDefault="00165B37" w:rsidP="00165B37">
      <w:pPr>
        <w:pStyle w:val="Caption"/>
        <w:jc w:val="center"/>
      </w:pPr>
      <w:r>
        <w:t xml:space="preserve">Slika </w:t>
      </w:r>
      <w:r>
        <w:fldChar w:fldCharType="begin"/>
      </w:r>
      <w:r>
        <w:instrText xml:space="preserve"> SEQ Slika \* ARABIC </w:instrText>
      </w:r>
      <w:r>
        <w:fldChar w:fldCharType="separate"/>
      </w:r>
      <w:r w:rsidR="001D0D9A">
        <w:t>5</w:t>
      </w:r>
      <w:r>
        <w:fldChar w:fldCharType="end"/>
      </w:r>
      <w:r>
        <w:t xml:space="preserve"> Dostupni data centri za Amazon AWS</w:t>
      </w:r>
    </w:p>
    <w:p w14:paraId="145C45F9" w14:textId="07FA7649" w:rsidR="006B204B" w:rsidRDefault="00905714" w:rsidP="00A11812">
      <w:pPr>
        <w:ind w:firstLine="720"/>
      </w:pPr>
      <w:r>
        <w:t>Sledeće je potrebno odabrati odgovarajući tier, to je prikazano na slici ispod:</w:t>
      </w:r>
    </w:p>
    <w:p w14:paraId="45BF71E7" w14:textId="77777777" w:rsidR="00165B37" w:rsidRDefault="00905714" w:rsidP="00165B37">
      <w:pPr>
        <w:keepNext/>
        <w:jc w:val="center"/>
      </w:pPr>
      <w:r>
        <w:lastRenderedPageBreak/>
        <w:drawing>
          <wp:inline distT="0" distB="0" distL="0" distR="0" wp14:anchorId="3C9E4B94" wp14:editId="14839F15">
            <wp:extent cx="3814549" cy="204547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8775" cy="2053100"/>
                    </a:xfrm>
                    <a:prstGeom prst="rect">
                      <a:avLst/>
                    </a:prstGeom>
                  </pic:spPr>
                </pic:pic>
              </a:graphicData>
            </a:graphic>
          </wp:inline>
        </w:drawing>
      </w:r>
    </w:p>
    <w:p w14:paraId="4B1E6808" w14:textId="11D1A9DA" w:rsidR="00905714" w:rsidRDefault="00165B37" w:rsidP="00165B37">
      <w:pPr>
        <w:pStyle w:val="Caption"/>
        <w:jc w:val="center"/>
      </w:pPr>
      <w:r>
        <w:t xml:space="preserve">Slika </w:t>
      </w:r>
      <w:r>
        <w:fldChar w:fldCharType="begin"/>
      </w:r>
      <w:r>
        <w:instrText xml:space="preserve"> SEQ Slika \* ARABIC </w:instrText>
      </w:r>
      <w:r>
        <w:fldChar w:fldCharType="separate"/>
      </w:r>
      <w:r w:rsidR="001D0D9A">
        <w:t>6</w:t>
      </w:r>
      <w:r>
        <w:fldChar w:fldCharType="end"/>
      </w:r>
      <w:r>
        <w:t xml:space="preserve"> Shared tieri</w:t>
      </w:r>
    </w:p>
    <w:p w14:paraId="01C0DE3B" w14:textId="77777777" w:rsidR="00165B37" w:rsidRDefault="00165B37" w:rsidP="00A11812">
      <w:pPr>
        <w:ind w:firstLine="720"/>
      </w:pPr>
    </w:p>
    <w:p w14:paraId="0227C45C" w14:textId="5F1A38C6" w:rsidR="006B204B" w:rsidRDefault="00905714" w:rsidP="00A11812">
      <w:pPr>
        <w:ind w:firstLine="720"/>
      </w:pPr>
      <w:r>
        <w:t>Besplatan tier nudi deljeni RAM, storage od 512 MB, kao i deljeni virtuelni CPU (vCPU). Kao što se vidi sa slike sledeći tier iz shared kategorije nudi 2 GB storage-a za $9 mesečno, pa sledeći 5 GB za $25. Poređenja radi, na slici ispod su dati tieri za dedicated opciju</w:t>
      </w:r>
      <w:r w:rsidR="00A11812">
        <w:t>. Cene se odnose na Amazon AWS provajdera. Base price se odnosi na N. Virginia region. Takođe je moguće dodatno fino podešaavti harderske konfiguracije i na osnovu toga će se i cena menjati.</w:t>
      </w:r>
      <w:r w:rsidR="00501D48">
        <w:t xml:space="preserve"> Besplatan tier ne omogućava backup podataka.</w:t>
      </w:r>
    </w:p>
    <w:p w14:paraId="0C00FEBE" w14:textId="77777777" w:rsidR="00165B37" w:rsidRDefault="00165B37" w:rsidP="00A11812">
      <w:pPr>
        <w:ind w:firstLine="720"/>
      </w:pPr>
    </w:p>
    <w:p w14:paraId="199123D3" w14:textId="77777777" w:rsidR="00165B37" w:rsidRDefault="005E2FF8" w:rsidP="00165B37">
      <w:pPr>
        <w:keepNext/>
        <w:jc w:val="center"/>
      </w:pPr>
      <w:r>
        <w:drawing>
          <wp:inline distT="0" distB="0" distL="0" distR="0" wp14:anchorId="00C8237B" wp14:editId="1750562F">
            <wp:extent cx="4592472" cy="314695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4146" cy="3182366"/>
                    </a:xfrm>
                    <a:prstGeom prst="rect">
                      <a:avLst/>
                    </a:prstGeom>
                  </pic:spPr>
                </pic:pic>
              </a:graphicData>
            </a:graphic>
          </wp:inline>
        </w:drawing>
      </w:r>
    </w:p>
    <w:p w14:paraId="7A86F2DE" w14:textId="07C00E71" w:rsidR="005771ED" w:rsidRDefault="00165B37" w:rsidP="00165B37">
      <w:pPr>
        <w:pStyle w:val="Caption"/>
        <w:jc w:val="center"/>
      </w:pPr>
      <w:r>
        <w:t xml:space="preserve">Slika </w:t>
      </w:r>
      <w:r>
        <w:fldChar w:fldCharType="begin"/>
      </w:r>
      <w:r>
        <w:instrText xml:space="preserve"> SEQ Slika \* ARABIC </w:instrText>
      </w:r>
      <w:r>
        <w:fldChar w:fldCharType="separate"/>
      </w:r>
      <w:r w:rsidR="001D0D9A">
        <w:t>7</w:t>
      </w:r>
      <w:r>
        <w:fldChar w:fldCharType="end"/>
      </w:r>
      <w:r>
        <w:t xml:space="preserve"> Dedicated tieri</w:t>
      </w:r>
    </w:p>
    <w:p w14:paraId="41B095BD" w14:textId="77777777" w:rsidR="00165B37" w:rsidRDefault="00165B37" w:rsidP="00270D21">
      <w:pPr>
        <w:ind w:firstLine="720"/>
      </w:pPr>
    </w:p>
    <w:p w14:paraId="3998AB0D" w14:textId="1D397E57" w:rsidR="005771ED" w:rsidRDefault="005771ED" w:rsidP="00270D21">
      <w:pPr>
        <w:ind w:firstLine="720"/>
      </w:pPr>
      <w:r>
        <w:t>Na slici ispod su date cene za serverless opciju deoploy-a:</w:t>
      </w:r>
    </w:p>
    <w:p w14:paraId="678EA416" w14:textId="77777777" w:rsidR="00165B37" w:rsidRDefault="005E2FF8" w:rsidP="00165B37">
      <w:pPr>
        <w:keepNext/>
        <w:jc w:val="center"/>
      </w:pPr>
      <w:r>
        <w:lastRenderedPageBreak/>
        <w:drawing>
          <wp:inline distT="0" distB="0" distL="0" distR="0" wp14:anchorId="471413C5" wp14:editId="0D580578">
            <wp:extent cx="3807725" cy="3956222"/>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38000" cy="3987678"/>
                    </a:xfrm>
                    <a:prstGeom prst="rect">
                      <a:avLst/>
                    </a:prstGeom>
                  </pic:spPr>
                </pic:pic>
              </a:graphicData>
            </a:graphic>
          </wp:inline>
        </w:drawing>
      </w:r>
    </w:p>
    <w:p w14:paraId="290111CD" w14:textId="10CC1C11" w:rsidR="006B204B" w:rsidRDefault="00165B37" w:rsidP="00165B37">
      <w:pPr>
        <w:pStyle w:val="Caption"/>
        <w:jc w:val="center"/>
      </w:pPr>
      <w:r>
        <w:t xml:space="preserve">Slika </w:t>
      </w:r>
      <w:r>
        <w:fldChar w:fldCharType="begin"/>
      </w:r>
      <w:r>
        <w:instrText xml:space="preserve"> SEQ Slika \* ARABIC </w:instrText>
      </w:r>
      <w:r>
        <w:fldChar w:fldCharType="separate"/>
      </w:r>
      <w:r w:rsidR="001D0D9A">
        <w:t>8</w:t>
      </w:r>
      <w:r>
        <w:fldChar w:fldCharType="end"/>
      </w:r>
      <w:r>
        <w:t xml:space="preserve"> Cene za serverless opciju</w:t>
      </w:r>
    </w:p>
    <w:p w14:paraId="1597D9F3" w14:textId="77777777" w:rsidR="00165B37" w:rsidRDefault="00165B37" w:rsidP="00A5287E">
      <w:pPr>
        <w:ind w:firstLine="720"/>
      </w:pPr>
    </w:p>
    <w:p w14:paraId="1BF951DE" w14:textId="1E7BFCA4" w:rsidR="006B204B" w:rsidRDefault="00501D48" w:rsidP="00A5287E">
      <w:pPr>
        <w:ind w:firstLine="720"/>
      </w:pPr>
      <w:r>
        <w:t>Nakon toga je potrebno kreirati incijalnog korisnika koji će imati dozvole nad novokreiranom bazom podataka (korišćenjem usernam-a i password-a ili preko sertifikata) i dodati IP adrese preko kojih će biti omogućen pristup cloud bazi podataka.</w:t>
      </w:r>
    </w:p>
    <w:p w14:paraId="63D6484D" w14:textId="1983A694" w:rsidR="00165B37" w:rsidRDefault="00A5287E" w:rsidP="00BC104D">
      <w:r>
        <w:tab/>
        <w:t>Konačno nakon ovih koraka, deploy bi trebalo da je prošao uspešno i može se videti prozor kao na slici ispod:</w:t>
      </w:r>
    </w:p>
    <w:p w14:paraId="6124486D" w14:textId="77777777" w:rsidR="00165B37" w:rsidRDefault="00A5287E" w:rsidP="00165B37">
      <w:pPr>
        <w:keepNext/>
      </w:pPr>
      <w:r>
        <w:drawing>
          <wp:inline distT="0" distB="0" distL="0" distR="0" wp14:anchorId="17969905" wp14:editId="377E3F17">
            <wp:extent cx="5610758" cy="175483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66536" cy="1772283"/>
                    </a:xfrm>
                    <a:prstGeom prst="rect">
                      <a:avLst/>
                    </a:prstGeom>
                  </pic:spPr>
                </pic:pic>
              </a:graphicData>
            </a:graphic>
          </wp:inline>
        </w:drawing>
      </w:r>
    </w:p>
    <w:p w14:paraId="42E32DD2" w14:textId="2F0E4E1F" w:rsidR="00270D21" w:rsidRDefault="00165B37" w:rsidP="00165B37">
      <w:pPr>
        <w:pStyle w:val="Caption"/>
        <w:jc w:val="center"/>
      </w:pPr>
      <w:r>
        <w:t xml:space="preserve">Slika </w:t>
      </w:r>
      <w:r>
        <w:fldChar w:fldCharType="begin"/>
      </w:r>
      <w:r>
        <w:instrText xml:space="preserve"> SEQ Slika \* ARABIC </w:instrText>
      </w:r>
      <w:r>
        <w:fldChar w:fldCharType="separate"/>
      </w:r>
      <w:r w:rsidR="001D0D9A">
        <w:t>9</w:t>
      </w:r>
      <w:r>
        <w:fldChar w:fldCharType="end"/>
      </w:r>
      <w:r>
        <w:t xml:space="preserve"> Kreiran klaster</w:t>
      </w:r>
    </w:p>
    <w:p w14:paraId="3BFE6210" w14:textId="77777777" w:rsidR="00165B37" w:rsidRDefault="00165B37" w:rsidP="00270D21">
      <w:pPr>
        <w:ind w:firstLine="720"/>
      </w:pPr>
    </w:p>
    <w:p w14:paraId="2CF6A773" w14:textId="113C6E19" w:rsidR="00270D21" w:rsidRPr="00165B37" w:rsidRDefault="006E405E" w:rsidP="00165B37">
      <w:pPr>
        <w:ind w:firstLine="720"/>
      </w:pPr>
      <w:r>
        <w:t>Web konzola takođe nudi mogućnost učitavanja sample skupa podataka.</w:t>
      </w:r>
      <w:r w:rsidR="00E47DC0">
        <w:t xml:space="preserve"> Nakon učitavanja sample skupa podataka, moguće je pregledati podatke kao što je to prikazano na slici ispod</w:t>
      </w:r>
      <w:r w:rsidR="00270D21">
        <w:t>. Takođe, postoji mogućnost filtriranja tj pretraživanja podataka.</w:t>
      </w:r>
    </w:p>
    <w:p w14:paraId="6355F22A" w14:textId="77777777" w:rsidR="00165B37" w:rsidRDefault="00981AC5" w:rsidP="00165B37">
      <w:pPr>
        <w:keepNext/>
        <w:jc w:val="center"/>
      </w:pPr>
      <w:r>
        <w:lastRenderedPageBreak/>
        <w:drawing>
          <wp:inline distT="0" distB="0" distL="0" distR="0" wp14:anchorId="383913F0" wp14:editId="059EDD96">
            <wp:extent cx="5168900" cy="342169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90159" cy="3435763"/>
                    </a:xfrm>
                    <a:prstGeom prst="rect">
                      <a:avLst/>
                    </a:prstGeom>
                  </pic:spPr>
                </pic:pic>
              </a:graphicData>
            </a:graphic>
          </wp:inline>
        </w:drawing>
      </w:r>
    </w:p>
    <w:p w14:paraId="60D9AFA1" w14:textId="75471D9A" w:rsidR="004E353A" w:rsidRDefault="00165B37" w:rsidP="00165B37">
      <w:pPr>
        <w:pStyle w:val="Caption"/>
        <w:jc w:val="center"/>
      </w:pPr>
      <w:r>
        <w:t xml:space="preserve">Slika </w:t>
      </w:r>
      <w:r>
        <w:fldChar w:fldCharType="begin"/>
      </w:r>
      <w:r>
        <w:instrText xml:space="preserve"> SEQ Slika \* ARABIC </w:instrText>
      </w:r>
      <w:r>
        <w:fldChar w:fldCharType="separate"/>
      </w:r>
      <w:r w:rsidR="001D0D9A">
        <w:t>10</w:t>
      </w:r>
      <w:r>
        <w:fldChar w:fldCharType="end"/>
      </w:r>
      <w:r>
        <w:t xml:space="preserve"> Pretraživanje podataka u kolekciji</w:t>
      </w:r>
    </w:p>
    <w:p w14:paraId="1227DBA7" w14:textId="77777777" w:rsidR="005100AE" w:rsidRDefault="005100AE" w:rsidP="00165B37"/>
    <w:p w14:paraId="4665A553" w14:textId="0C3C116B" w:rsidR="004E353A" w:rsidRDefault="00376A9A" w:rsidP="00376A9A">
      <w:pPr>
        <w:pStyle w:val="Heading1"/>
      </w:pPr>
      <w:bookmarkStart w:id="4" w:name="_Toc106898037"/>
      <w:r>
        <w:t>Data API</w:t>
      </w:r>
      <w:bookmarkEnd w:id="4"/>
    </w:p>
    <w:p w14:paraId="7774F6C2" w14:textId="5D2B55DA" w:rsidR="00376A9A" w:rsidRDefault="00376A9A" w:rsidP="00376A9A"/>
    <w:p w14:paraId="62898341" w14:textId="18554AC2" w:rsidR="00376A9A" w:rsidRDefault="00376A9A" w:rsidP="005100AE">
      <w:pPr>
        <w:ind w:firstLine="720"/>
      </w:pPr>
      <w:r>
        <w:t>MongoDB cl</w:t>
      </w:r>
      <w:r w:rsidR="005F0171">
        <w:t>o</w:t>
      </w:r>
      <w:r>
        <w:t>id baza podataka takođe nudi mogućnost kreiranja data API-ja preko web konzole.</w:t>
      </w:r>
      <w:r w:rsidR="005F0171">
        <w:t xml:space="preserve"> Nakon odabira klastera</w:t>
      </w:r>
      <w:r w:rsidR="007E2064">
        <w:t>,</w:t>
      </w:r>
      <w:r w:rsidR="005F0171">
        <w:t xml:space="preserve"> nivoa pristupa podacima</w:t>
      </w:r>
      <w:r w:rsidR="007E2064">
        <w:t xml:space="preserve"> i kreiranja API ključa</w:t>
      </w:r>
      <w:r w:rsidR="005F0171">
        <w:t>, moguće je testirati Data API preko curl-a ili Postman-a. U ovom radu će biti iskorišćen Postman u te svrhe.</w:t>
      </w:r>
    </w:p>
    <w:p w14:paraId="1B21A735" w14:textId="77777777" w:rsidR="005100AE" w:rsidRPr="00376A9A" w:rsidRDefault="005100AE" w:rsidP="005100AE">
      <w:pPr>
        <w:ind w:firstLine="720"/>
      </w:pPr>
    </w:p>
    <w:p w14:paraId="18856636" w14:textId="77777777" w:rsidR="001E04B8" w:rsidRDefault="007E2064" w:rsidP="001E04B8">
      <w:pPr>
        <w:keepNext/>
      </w:pPr>
      <w:r>
        <w:drawing>
          <wp:inline distT="0" distB="0" distL="0" distR="0" wp14:anchorId="079A97D0" wp14:editId="31C3E4BB">
            <wp:extent cx="5731510" cy="14941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94155"/>
                    </a:xfrm>
                    <a:prstGeom prst="rect">
                      <a:avLst/>
                    </a:prstGeom>
                  </pic:spPr>
                </pic:pic>
              </a:graphicData>
            </a:graphic>
          </wp:inline>
        </w:drawing>
      </w:r>
    </w:p>
    <w:p w14:paraId="224A97C1" w14:textId="7AB08429" w:rsidR="004E353A" w:rsidRDefault="001E04B8" w:rsidP="001E04B8">
      <w:pPr>
        <w:pStyle w:val="Caption"/>
        <w:jc w:val="center"/>
      </w:pPr>
      <w:r>
        <w:t xml:space="preserve">Slika </w:t>
      </w:r>
      <w:r>
        <w:fldChar w:fldCharType="begin"/>
      </w:r>
      <w:r>
        <w:instrText xml:space="preserve"> SEQ Slika \* ARABIC </w:instrText>
      </w:r>
      <w:r>
        <w:fldChar w:fldCharType="separate"/>
      </w:r>
      <w:r w:rsidR="001D0D9A">
        <w:t>11</w:t>
      </w:r>
      <w:r>
        <w:fldChar w:fldCharType="end"/>
      </w:r>
      <w:r>
        <w:t xml:space="preserve"> Data API</w:t>
      </w:r>
    </w:p>
    <w:p w14:paraId="7ECAAB2A" w14:textId="77777777" w:rsidR="003A6765" w:rsidRDefault="003A6765" w:rsidP="003A6765">
      <w:pPr>
        <w:ind w:firstLine="720"/>
      </w:pPr>
    </w:p>
    <w:p w14:paraId="512F1EC3" w14:textId="40156B5C" w:rsidR="004E353A" w:rsidRDefault="003A6765" w:rsidP="003A6765">
      <w:pPr>
        <w:ind w:firstLine="720"/>
      </w:pPr>
      <w:r>
        <w:t>Potrebno je jednostavno postaviti promenljive okruženja koje će biti korišćene u request-ima na način kao što je to prikazano na seldećoj slici:</w:t>
      </w:r>
    </w:p>
    <w:p w14:paraId="10C48111" w14:textId="77777777" w:rsidR="003A6765" w:rsidRDefault="003A6765" w:rsidP="003A6765">
      <w:pPr>
        <w:ind w:firstLine="720"/>
      </w:pPr>
    </w:p>
    <w:p w14:paraId="23D730F1" w14:textId="77777777" w:rsidR="001E04B8" w:rsidRDefault="003A6765" w:rsidP="001E04B8">
      <w:pPr>
        <w:keepNext/>
      </w:pPr>
      <w:r>
        <w:lastRenderedPageBreak/>
        <w:drawing>
          <wp:inline distT="0" distB="0" distL="0" distR="0" wp14:anchorId="5340213F" wp14:editId="09D0BD95">
            <wp:extent cx="5731510" cy="16611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61160"/>
                    </a:xfrm>
                    <a:prstGeom prst="rect">
                      <a:avLst/>
                    </a:prstGeom>
                  </pic:spPr>
                </pic:pic>
              </a:graphicData>
            </a:graphic>
          </wp:inline>
        </w:drawing>
      </w:r>
    </w:p>
    <w:p w14:paraId="3D6B461E" w14:textId="12636DD5" w:rsidR="003A6765" w:rsidRDefault="001E04B8" w:rsidP="001E04B8">
      <w:pPr>
        <w:pStyle w:val="Caption"/>
        <w:jc w:val="center"/>
      </w:pPr>
      <w:r>
        <w:t xml:space="preserve">Slika </w:t>
      </w:r>
      <w:r>
        <w:fldChar w:fldCharType="begin"/>
      </w:r>
      <w:r>
        <w:instrText xml:space="preserve"> SEQ Slika \* ARABIC </w:instrText>
      </w:r>
      <w:r>
        <w:fldChar w:fldCharType="separate"/>
      </w:r>
      <w:r w:rsidR="001D0D9A">
        <w:t>12</w:t>
      </w:r>
      <w:r>
        <w:fldChar w:fldCharType="end"/>
      </w:r>
      <w:r>
        <w:t xml:space="preserve"> Postman - promenljive okruženja</w:t>
      </w:r>
    </w:p>
    <w:p w14:paraId="24D213C2" w14:textId="77777777" w:rsidR="004E353A" w:rsidRDefault="004E353A" w:rsidP="00BC104D"/>
    <w:p w14:paraId="5F56A77A" w14:textId="7ED94030" w:rsidR="004E353A" w:rsidRPr="00A50532" w:rsidRDefault="00795CEC" w:rsidP="00795CEC">
      <w:pPr>
        <w:ind w:firstLine="720"/>
        <w:rPr>
          <w:lang w:val="en-US"/>
        </w:rPr>
      </w:pPr>
      <w:r>
        <w:t>Na seldećoj slici je dat primer jednog post zahteva Find Document. Primer ilustruje upit gde je potrebno pronaći osobu sa imenom Daenerys Targaryen.</w:t>
      </w:r>
    </w:p>
    <w:p w14:paraId="20FA0C10" w14:textId="33AD895F" w:rsidR="00795CEC" w:rsidRDefault="00795CEC" w:rsidP="00795CEC"/>
    <w:p w14:paraId="0CE8D016" w14:textId="77777777" w:rsidR="001E04B8" w:rsidRDefault="00795CEC" w:rsidP="001E04B8">
      <w:pPr>
        <w:keepNext/>
        <w:jc w:val="center"/>
      </w:pPr>
      <w:r>
        <w:drawing>
          <wp:inline distT="0" distB="0" distL="0" distR="0" wp14:anchorId="3C698661" wp14:editId="0B6EADBA">
            <wp:extent cx="5731510" cy="25234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523490"/>
                    </a:xfrm>
                    <a:prstGeom prst="rect">
                      <a:avLst/>
                    </a:prstGeom>
                  </pic:spPr>
                </pic:pic>
              </a:graphicData>
            </a:graphic>
          </wp:inline>
        </w:drawing>
      </w:r>
    </w:p>
    <w:p w14:paraId="237BC6E6" w14:textId="69BBE05A" w:rsidR="00795CEC" w:rsidRDefault="001E04B8" w:rsidP="001E04B8">
      <w:pPr>
        <w:pStyle w:val="Caption"/>
        <w:jc w:val="center"/>
      </w:pPr>
      <w:r>
        <w:t xml:space="preserve">Slika </w:t>
      </w:r>
      <w:r>
        <w:fldChar w:fldCharType="begin"/>
      </w:r>
      <w:r>
        <w:instrText xml:space="preserve"> SEQ Slika \* ARABIC </w:instrText>
      </w:r>
      <w:r>
        <w:fldChar w:fldCharType="separate"/>
      </w:r>
      <w:r w:rsidR="001D0D9A">
        <w:t>13</w:t>
      </w:r>
      <w:r>
        <w:fldChar w:fldCharType="end"/>
      </w:r>
      <w:r>
        <w:t xml:space="preserve"> Postman - primer response-a</w:t>
      </w:r>
    </w:p>
    <w:p w14:paraId="044C1258" w14:textId="77777777" w:rsidR="004E353A" w:rsidRDefault="004E353A" w:rsidP="00BC104D"/>
    <w:p w14:paraId="4092133A" w14:textId="5AC0887E" w:rsidR="004E353A" w:rsidRDefault="00A50532" w:rsidP="00A50532">
      <w:pPr>
        <w:pStyle w:val="Heading1"/>
      </w:pPr>
      <w:bookmarkStart w:id="5" w:name="_Toc106898038"/>
      <w:r>
        <w:t>Trigeri</w:t>
      </w:r>
      <w:bookmarkEnd w:id="5"/>
    </w:p>
    <w:p w14:paraId="27413CF1" w14:textId="0CCBA400" w:rsidR="00A50532" w:rsidRDefault="00A50532" w:rsidP="00A50532"/>
    <w:p w14:paraId="7B5F3B2F" w14:textId="5BD21439" w:rsidR="00A50532" w:rsidRDefault="00B146CA" w:rsidP="004B4F12">
      <w:pPr>
        <w:ind w:firstLine="720"/>
      </w:pPr>
      <w:r>
        <w:t xml:space="preserve">Još jedna korisna mogućnost koju MongoDB cloud baza podataka pruže </w:t>
      </w:r>
      <w:r w:rsidR="00014314">
        <w:t>j</w:t>
      </w:r>
      <w:r>
        <w:t>este kreiranje trigera. Trigeri omogućavaju izvršenje serverske logike kad god je neki dokument dodat, ažuriran ili obrisan iz baze podataka. Trigeri se mogu koristiti za implementaciju kompleksnih interakcija podataka, uključujući ažuriranje podataka u jednom dokumentu kada se desi neka promena u rugom dokumentu</w:t>
      </w:r>
      <w:r w:rsidR="007027A8">
        <w:t>,</w:t>
      </w:r>
      <w:r>
        <w:t xml:space="preserve"> na primer.</w:t>
      </w:r>
    </w:p>
    <w:p w14:paraId="5FA04573" w14:textId="362EE07A" w:rsidR="006F424D" w:rsidRDefault="006F424D" w:rsidP="004B4F12">
      <w:pPr>
        <w:ind w:firstLine="720"/>
      </w:pPr>
      <w:r>
        <w:t xml:space="preserve">Nakon odabira klastera, baze podataka, kolekcije, tipa operacije kada je potrebno da se okine triger, neophodno je definisati skriptu koja se se izvršavati svaki put kada se triger okine. Primer jedne takve skripte je koja </w:t>
      </w:r>
      <w:r w:rsidR="004B4F12">
        <w:t xml:space="preserve">vrši setovanje polja </w:t>
      </w:r>
      <w:r w:rsidR="004B4F12" w:rsidRPr="004B4F12">
        <w:rPr>
          <w:i/>
          <w:iCs/>
        </w:rPr>
        <w:t>lastupdated</w:t>
      </w:r>
      <w:r w:rsidR="004B4F12">
        <w:t xml:space="preserve"> na trenutno vreme kad god se kreira novi dokemnt u kolekciji je data na slici ispod:</w:t>
      </w:r>
    </w:p>
    <w:p w14:paraId="3F666949" w14:textId="77777777" w:rsidR="00926404" w:rsidRDefault="00926404" w:rsidP="004B4F12">
      <w:pPr>
        <w:ind w:firstLine="720"/>
      </w:pPr>
    </w:p>
    <w:p w14:paraId="6B0968D6" w14:textId="77777777" w:rsidR="001E04B8" w:rsidRDefault="004B4F12" w:rsidP="001E04B8">
      <w:pPr>
        <w:keepNext/>
        <w:jc w:val="center"/>
      </w:pPr>
      <w:r>
        <w:lastRenderedPageBreak/>
        <w:drawing>
          <wp:inline distT="0" distB="0" distL="0" distR="0" wp14:anchorId="6522A4AA" wp14:editId="7B9B079F">
            <wp:extent cx="5023793" cy="256032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85" cy="2568623"/>
                    </a:xfrm>
                    <a:prstGeom prst="rect">
                      <a:avLst/>
                    </a:prstGeom>
                  </pic:spPr>
                </pic:pic>
              </a:graphicData>
            </a:graphic>
          </wp:inline>
        </w:drawing>
      </w:r>
    </w:p>
    <w:p w14:paraId="0B5186CE" w14:textId="2191E480" w:rsidR="001D0D9A" w:rsidRPr="001D0D9A" w:rsidRDefault="001E04B8" w:rsidP="001D0D9A">
      <w:pPr>
        <w:pStyle w:val="Caption"/>
        <w:jc w:val="center"/>
      </w:pPr>
      <w:r>
        <w:t xml:space="preserve">Slika </w:t>
      </w:r>
      <w:r>
        <w:fldChar w:fldCharType="begin"/>
      </w:r>
      <w:r>
        <w:instrText xml:space="preserve"> SEQ Slika \* ARABIC </w:instrText>
      </w:r>
      <w:r>
        <w:fldChar w:fldCharType="separate"/>
      </w:r>
      <w:r w:rsidR="001D0D9A">
        <w:t>14</w:t>
      </w:r>
      <w:r>
        <w:fldChar w:fldCharType="end"/>
      </w:r>
      <w:r>
        <w:t xml:space="preserve"> Triger funkcija u javascript-u</w:t>
      </w:r>
    </w:p>
    <w:p w14:paraId="53567A1A" w14:textId="7C7240C4" w:rsidR="001D0D9A" w:rsidRDefault="00B03A6B" w:rsidP="001D0D9A">
      <w:pPr>
        <w:ind w:firstLine="720"/>
      </w:pPr>
      <w:r>
        <w:rPr>
          <w:lang w:val="en-US"/>
        </w:rPr>
        <w:t>Triger se mo</w:t>
      </w:r>
      <w:r>
        <w:t>že testirati ako se doda nov</w:t>
      </w:r>
      <w:r w:rsidR="008B4DD3">
        <w:t>og dokumenta</w:t>
      </w:r>
      <w:r>
        <w:t>. Nakon toga pretragom se dobija sledeći rezultat:</w:t>
      </w:r>
    </w:p>
    <w:p w14:paraId="3CFE0AA7" w14:textId="4933627F" w:rsidR="001D0D9A" w:rsidRDefault="00B03A6B" w:rsidP="001D0D9A">
      <w:pPr>
        <w:keepNext/>
        <w:jc w:val="center"/>
      </w:pPr>
      <w:r>
        <w:drawing>
          <wp:inline distT="0" distB="0" distL="0" distR="0" wp14:anchorId="58562C48" wp14:editId="0C44DF33">
            <wp:extent cx="4149708" cy="1923898"/>
            <wp:effectExtent l="0" t="0" r="381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764" b="11710"/>
                    <a:stretch/>
                  </pic:blipFill>
                  <pic:spPr bwMode="auto">
                    <a:xfrm>
                      <a:off x="0" y="0"/>
                      <a:ext cx="4173656" cy="1935001"/>
                    </a:xfrm>
                    <a:prstGeom prst="rect">
                      <a:avLst/>
                    </a:prstGeom>
                    <a:ln>
                      <a:noFill/>
                    </a:ln>
                    <a:extLst>
                      <a:ext uri="{53640926-AAD7-44D8-BBD7-CCE9431645EC}">
                        <a14:shadowObscured xmlns:a14="http://schemas.microsoft.com/office/drawing/2010/main"/>
                      </a:ext>
                    </a:extLst>
                  </pic:spPr>
                </pic:pic>
              </a:graphicData>
            </a:graphic>
          </wp:inline>
        </w:drawing>
      </w:r>
    </w:p>
    <w:p w14:paraId="00E4B395" w14:textId="4261373C" w:rsidR="001D0D9A" w:rsidRDefault="001D0D9A" w:rsidP="001D0D9A">
      <w:pPr>
        <w:pStyle w:val="Caption"/>
        <w:jc w:val="center"/>
      </w:pPr>
      <w:r>
        <w:t xml:space="preserve">Slika </w:t>
      </w:r>
      <w:r>
        <w:fldChar w:fldCharType="begin"/>
      </w:r>
      <w:r>
        <w:instrText xml:space="preserve"> SEQ Slika \* ARABIC </w:instrText>
      </w:r>
      <w:r>
        <w:fldChar w:fldCharType="separate"/>
      </w:r>
      <w:r>
        <w:t>15</w:t>
      </w:r>
      <w:r>
        <w:fldChar w:fldCharType="end"/>
      </w:r>
      <w:r>
        <w:t xml:space="preserve"> Testiranje trigera</w:t>
      </w:r>
    </w:p>
    <w:p w14:paraId="408C6C8C" w14:textId="51AD500C" w:rsidR="005100AE" w:rsidRDefault="00B03A6B" w:rsidP="001D0D9A">
      <w:pPr>
        <w:ind w:firstLine="720"/>
      </w:pPr>
      <w:r>
        <w:t xml:space="preserve">Kao što se sa slike vidi, </w:t>
      </w:r>
      <w:r w:rsidRPr="00B03A6B">
        <w:rPr>
          <w:i/>
          <w:iCs/>
        </w:rPr>
        <w:t>lastupdated</w:t>
      </w:r>
      <w:r>
        <w:t xml:space="preserve"> polje je setovano da </w:t>
      </w:r>
      <w:r w:rsidR="00F17432">
        <w:t>trenutno vreme kao što je to definisano trigerom.</w:t>
      </w:r>
      <w:r w:rsidR="00E85281">
        <w:t xml:space="preserve"> Pored toga, postoji mogućnost praćenja logova trigera. To je prikazano na slici ispod:</w:t>
      </w:r>
    </w:p>
    <w:p w14:paraId="50C1F5FD" w14:textId="77777777" w:rsidR="001D0D9A" w:rsidRDefault="00E85281" w:rsidP="001D0D9A">
      <w:pPr>
        <w:keepNext/>
      </w:pPr>
      <w:r>
        <w:drawing>
          <wp:inline distT="0" distB="0" distL="0" distR="0" wp14:anchorId="725AFF4A" wp14:editId="519226E2">
            <wp:extent cx="5731510" cy="214693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46935"/>
                    </a:xfrm>
                    <a:prstGeom prst="rect">
                      <a:avLst/>
                    </a:prstGeom>
                  </pic:spPr>
                </pic:pic>
              </a:graphicData>
            </a:graphic>
          </wp:inline>
        </w:drawing>
      </w:r>
    </w:p>
    <w:p w14:paraId="7E757B34" w14:textId="66DF5FC0" w:rsidR="00E85281" w:rsidRDefault="001D0D9A" w:rsidP="001D0D9A">
      <w:pPr>
        <w:pStyle w:val="Caption"/>
        <w:jc w:val="center"/>
      </w:pPr>
      <w:r>
        <w:t xml:space="preserve">Slika </w:t>
      </w:r>
      <w:r>
        <w:fldChar w:fldCharType="begin"/>
      </w:r>
      <w:r>
        <w:instrText xml:space="preserve"> SEQ Slika \* ARABIC </w:instrText>
      </w:r>
      <w:r>
        <w:fldChar w:fldCharType="separate"/>
      </w:r>
      <w:r>
        <w:t>16</w:t>
      </w:r>
      <w:r>
        <w:fldChar w:fldCharType="end"/>
      </w:r>
      <w:r>
        <w:t xml:space="preserve"> Log trigera</w:t>
      </w:r>
    </w:p>
    <w:p w14:paraId="07CDF3EC" w14:textId="77777777" w:rsidR="00610634" w:rsidRDefault="00610634" w:rsidP="00610634"/>
    <w:p w14:paraId="162F182F" w14:textId="1461BC4A" w:rsidR="00610634" w:rsidRDefault="00610634" w:rsidP="00610634">
      <w:pPr>
        <w:pStyle w:val="Heading1"/>
      </w:pPr>
      <w:bookmarkStart w:id="6" w:name="_Toc106898039"/>
      <w:r>
        <w:lastRenderedPageBreak/>
        <w:t>Grafikoni</w:t>
      </w:r>
      <w:bookmarkEnd w:id="6"/>
    </w:p>
    <w:p w14:paraId="7736C7C4" w14:textId="77777777" w:rsidR="00610634" w:rsidRDefault="00610634" w:rsidP="00610634"/>
    <w:p w14:paraId="457D0111" w14:textId="72E03A0F" w:rsidR="00610634" w:rsidRDefault="007B4DB9" w:rsidP="00B01475">
      <w:pPr>
        <w:ind w:firstLine="720"/>
      </w:pPr>
      <w:r>
        <w:t xml:space="preserve">MongoDB grafikoni su alat za kreiranje vizualne reprezentacije podataka iz MongoDB baze podataka. Vizualizacija podataka je ključna komponenta u obezbeđivanje jasnog razumevenja podataka, naglašavajući korelacije između njih i olakšavajući mogućnost razlikovanja obrazaca i trendova u skupu podataka. MongoDB web konzola poseduje </w:t>
      </w:r>
      <w:r w:rsidR="00B01475">
        <w:t>ugrađene alate za alko kreiranje i deljenje ovako kreiranih grafikona.</w:t>
      </w:r>
    </w:p>
    <w:p w14:paraId="27A9F0A9" w14:textId="223867D1" w:rsidR="001D0D9A" w:rsidRDefault="00152CE5" w:rsidP="001D0D9A">
      <w:pPr>
        <w:ind w:firstLine="720"/>
      </w:pPr>
      <w:r>
        <w:t>Postoji mogućnost kreiranja sample grafikona preko MongoDB web konzole. Nakon kreiranja grafikona, može se videti prozor kao na slici ispod:</w:t>
      </w:r>
    </w:p>
    <w:p w14:paraId="4F8B1D6B" w14:textId="6D1A5E8B" w:rsidR="001D0D9A" w:rsidRDefault="00152CE5" w:rsidP="001D0D9A">
      <w:pPr>
        <w:keepNext/>
      </w:pPr>
      <w:r>
        <w:drawing>
          <wp:inline distT="0" distB="0" distL="0" distR="0" wp14:anchorId="2C70A3D5" wp14:editId="7252C9F3">
            <wp:extent cx="5731510" cy="25754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095"/>
                    <a:stretch/>
                  </pic:blipFill>
                  <pic:spPr bwMode="auto">
                    <a:xfrm>
                      <a:off x="0" y="0"/>
                      <a:ext cx="5731510" cy="2575472"/>
                    </a:xfrm>
                    <a:prstGeom prst="rect">
                      <a:avLst/>
                    </a:prstGeom>
                    <a:ln>
                      <a:noFill/>
                    </a:ln>
                    <a:extLst>
                      <a:ext uri="{53640926-AAD7-44D8-BBD7-CCE9431645EC}">
                        <a14:shadowObscured xmlns:a14="http://schemas.microsoft.com/office/drawing/2010/main"/>
                      </a:ext>
                    </a:extLst>
                  </pic:spPr>
                </pic:pic>
              </a:graphicData>
            </a:graphic>
          </wp:inline>
        </w:drawing>
      </w:r>
    </w:p>
    <w:p w14:paraId="794D5DAE" w14:textId="002D043E" w:rsidR="00610634" w:rsidRDefault="001D0D9A" w:rsidP="001D0D9A">
      <w:pPr>
        <w:pStyle w:val="Caption"/>
        <w:jc w:val="center"/>
      </w:pPr>
      <w:r>
        <w:t xml:space="preserve">Slika </w:t>
      </w:r>
      <w:r>
        <w:fldChar w:fldCharType="begin"/>
      </w:r>
      <w:r>
        <w:instrText xml:space="preserve"> SEQ Slika \* ARABIC </w:instrText>
      </w:r>
      <w:r>
        <w:fldChar w:fldCharType="separate"/>
      </w:r>
      <w:r>
        <w:t>17</w:t>
      </w:r>
      <w:r>
        <w:fldChar w:fldCharType="end"/>
      </w:r>
      <w:r>
        <w:t xml:space="preserve"> Dashboard grafikona</w:t>
      </w:r>
    </w:p>
    <w:p w14:paraId="679C0F14" w14:textId="639508EB" w:rsidR="005100AE" w:rsidRDefault="00D06A33" w:rsidP="001D0D9A">
      <w:pPr>
        <w:ind w:firstLine="720"/>
      </w:pPr>
      <w:r>
        <w:t>Na sledećoj slici je prikazan jedan primer grafikona kolona koji prikazuje broj izdatih filnova po mesecima:</w:t>
      </w:r>
    </w:p>
    <w:p w14:paraId="0C5207EB" w14:textId="77777777" w:rsidR="001D0D9A" w:rsidRDefault="00D06A33" w:rsidP="001D0D9A">
      <w:pPr>
        <w:keepNext/>
        <w:jc w:val="center"/>
      </w:pPr>
      <w:r>
        <w:drawing>
          <wp:inline distT="0" distB="0" distL="0" distR="0" wp14:anchorId="0BD70281" wp14:editId="26E145E6">
            <wp:extent cx="5401941" cy="3138221"/>
            <wp:effectExtent l="0" t="0" r="889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0486" cy="3148995"/>
                    </a:xfrm>
                    <a:prstGeom prst="rect">
                      <a:avLst/>
                    </a:prstGeom>
                  </pic:spPr>
                </pic:pic>
              </a:graphicData>
            </a:graphic>
          </wp:inline>
        </w:drawing>
      </w:r>
    </w:p>
    <w:p w14:paraId="1062D0BC" w14:textId="35AB666E" w:rsidR="00610634" w:rsidRDefault="001D0D9A" w:rsidP="001D0D9A">
      <w:pPr>
        <w:pStyle w:val="Caption"/>
        <w:jc w:val="center"/>
      </w:pPr>
      <w:r>
        <w:t xml:space="preserve">Slika </w:t>
      </w:r>
      <w:r>
        <w:fldChar w:fldCharType="begin"/>
      </w:r>
      <w:r>
        <w:instrText xml:space="preserve"> SEQ Slika \* ARABIC </w:instrText>
      </w:r>
      <w:r>
        <w:fldChar w:fldCharType="separate"/>
      </w:r>
      <w:r>
        <w:t>18</w:t>
      </w:r>
      <w:r>
        <w:fldChar w:fldCharType="end"/>
      </w:r>
      <w:r>
        <w:t xml:space="preserve"> Primer grafikona (1)</w:t>
      </w:r>
    </w:p>
    <w:p w14:paraId="5DB820C0" w14:textId="66B986C2" w:rsidR="00D06A33" w:rsidRDefault="00D06A33" w:rsidP="00A022D8">
      <w:pPr>
        <w:ind w:firstLine="720"/>
      </w:pPr>
      <w:r>
        <w:lastRenderedPageBreak/>
        <w:t>Sa slike se vidi da je na x</w:t>
      </w:r>
      <w:r w:rsidR="00A022D8">
        <w:t>-</w:t>
      </w:r>
      <w:r>
        <w:t xml:space="preserve">osi </w:t>
      </w:r>
      <w:r w:rsidR="00A022D8">
        <w:t xml:space="preserve">postavljen atribut </w:t>
      </w:r>
      <w:r w:rsidR="00A022D8">
        <w:rPr>
          <w:i/>
          <w:iCs/>
        </w:rPr>
        <w:t>released</w:t>
      </w:r>
      <w:r w:rsidR="00A022D8">
        <w:t xml:space="preserve">, i izabran mesec i uključeno je periodic tako da se vrednosti agregiraju. Po y-osi je izvršena funkcija agregacije </w:t>
      </w:r>
      <w:r w:rsidR="00A022D8" w:rsidRPr="00A022D8">
        <w:rPr>
          <w:i/>
          <w:iCs/>
        </w:rPr>
        <w:t>count</w:t>
      </w:r>
      <w:r w:rsidR="00A022D8">
        <w:t>. Sa grafikona je jasno uočljivo da se najviše filmova izda u mesecu oktobru, a najmanje u julu.</w:t>
      </w:r>
    </w:p>
    <w:p w14:paraId="76739D4F" w14:textId="6AEF5186" w:rsidR="00B92A71" w:rsidRPr="00BD2B1A" w:rsidRDefault="00B92A71" w:rsidP="00A022D8">
      <w:pPr>
        <w:ind w:firstLine="720"/>
        <w:rPr>
          <w:lang w:val="en-US"/>
        </w:rPr>
      </w:pPr>
      <w:r>
        <w:t>Na slici ispod je prikazan grafik heatmap gde se vidi koliko filmova postoji u bazi podataka u odnosu na vreme trajanja i parametra metacritic. Dakle, najviše je filmova koji traju oko 100 minuta sa parametrom metacriti od oko 70.</w:t>
      </w:r>
    </w:p>
    <w:p w14:paraId="21F60F40" w14:textId="77777777" w:rsidR="00B92A71" w:rsidRPr="00B92A71" w:rsidRDefault="00B92A71" w:rsidP="00BD2B1A">
      <w:pPr>
        <w:rPr>
          <w:lang w:val="en-US"/>
        </w:rPr>
      </w:pPr>
    </w:p>
    <w:p w14:paraId="341C98EF" w14:textId="77777777" w:rsidR="001D0D9A" w:rsidRDefault="00B92A71" w:rsidP="001D0D9A">
      <w:pPr>
        <w:keepNext/>
      </w:pPr>
      <w:r>
        <w:drawing>
          <wp:inline distT="0" distB="0" distL="0" distR="0" wp14:anchorId="5A580C16" wp14:editId="207C96FF">
            <wp:extent cx="5731510" cy="283781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7815"/>
                    </a:xfrm>
                    <a:prstGeom prst="rect">
                      <a:avLst/>
                    </a:prstGeom>
                  </pic:spPr>
                </pic:pic>
              </a:graphicData>
            </a:graphic>
          </wp:inline>
        </w:drawing>
      </w:r>
    </w:p>
    <w:p w14:paraId="1AA81885" w14:textId="1018AE0E" w:rsidR="00D06A33" w:rsidRDefault="001D0D9A" w:rsidP="001D0D9A">
      <w:pPr>
        <w:pStyle w:val="Caption"/>
        <w:jc w:val="center"/>
      </w:pPr>
      <w:r>
        <w:t xml:space="preserve">Slika </w:t>
      </w:r>
      <w:r>
        <w:fldChar w:fldCharType="begin"/>
      </w:r>
      <w:r>
        <w:instrText xml:space="preserve"> SEQ Slika \* ARABIC </w:instrText>
      </w:r>
      <w:r>
        <w:fldChar w:fldCharType="separate"/>
      </w:r>
      <w:r>
        <w:t>19</w:t>
      </w:r>
      <w:r>
        <w:fldChar w:fldCharType="end"/>
      </w:r>
      <w:r>
        <w:t xml:space="preserve"> Primer grafikona (2)</w:t>
      </w:r>
    </w:p>
    <w:p w14:paraId="725468E0" w14:textId="2B4857A1" w:rsidR="00D06A33" w:rsidRDefault="00D06A33" w:rsidP="00610634"/>
    <w:p w14:paraId="115697E1" w14:textId="4AD1F891" w:rsidR="00D06A33" w:rsidRDefault="0027236D" w:rsidP="0027236D">
      <w:pPr>
        <w:pStyle w:val="Heading1"/>
      </w:pPr>
      <w:bookmarkStart w:id="7" w:name="_Toc106898040"/>
      <w:r>
        <w:t>Zaključak</w:t>
      </w:r>
      <w:bookmarkEnd w:id="7"/>
    </w:p>
    <w:p w14:paraId="01EAF430" w14:textId="2DA6768F" w:rsidR="0027236D" w:rsidRDefault="0027236D" w:rsidP="0027236D"/>
    <w:p w14:paraId="661F0A5D" w14:textId="1925F03B" w:rsidR="0027236D" w:rsidRPr="0027236D" w:rsidRDefault="00454618" w:rsidP="003A0D4D">
      <w:pPr>
        <w:ind w:firstLine="720"/>
      </w:pPr>
      <w:r>
        <w:t>Kako cloud servisi sve više sazrevaju i pojeftinjuju, prebacivanje baze podataka na cloud nudi fleksibilno, dostupno i skalabilno</w:t>
      </w:r>
      <w:r w:rsidR="003A0D4D">
        <w:t xml:space="preserve"> upravljanje bazama podataka.</w:t>
      </w:r>
      <w:r w:rsidR="00665408">
        <w:t xml:space="preserve"> Jenda od glavnih prednosti cloud baza podataka jeste </w:t>
      </w:r>
      <w:r w:rsidR="00665408" w:rsidRPr="005930CC">
        <w:t>ukupna cena</w:t>
      </w:r>
      <w:r w:rsidR="00665408">
        <w:t xml:space="preserve"> koja može bit</w:t>
      </w:r>
      <w:r w:rsidR="005D7546">
        <w:t>i</w:t>
      </w:r>
      <w:r w:rsidR="00665408">
        <w:t xml:space="preserve"> znatno manja od cene povećanja kapaciteta postojećeg servera. Takođe karakteristik</w:t>
      </w:r>
      <w:r w:rsidR="005930CC">
        <w:t>e</w:t>
      </w:r>
      <w:r w:rsidR="00665408">
        <w:t xml:space="preserve"> cloud baza podataka </w:t>
      </w:r>
      <w:r w:rsidR="005930CC">
        <w:t xml:space="preserve">koje predstavljaju njihove prednsoti </w:t>
      </w:r>
      <w:r w:rsidR="00665408">
        <w:t>jest</w:t>
      </w:r>
      <w:r w:rsidR="005930CC">
        <w:t>u</w:t>
      </w:r>
      <w:r w:rsidR="00665408">
        <w:t xml:space="preserve"> i fleksibilna rešenja, </w:t>
      </w:r>
      <w:r w:rsidR="005930CC">
        <w:t>mobilni pristup, oporavak od katastrofe, sigurnost i bezbednost.</w:t>
      </w:r>
    </w:p>
    <w:p w14:paraId="606A3DC7" w14:textId="5BED0641" w:rsidR="00D06A33" w:rsidRDefault="005930CC" w:rsidP="00610634">
      <w:r>
        <w:tab/>
        <w:t xml:space="preserve">Međutim, cloud baze podataka poseduju i određene nedostatke. Neki od njih su: potencijalno komplikovana promena provajdera, </w:t>
      </w:r>
      <w:r w:rsidR="00FD7EC5">
        <w:t>rast cena sa vremenom kako raste sistem, ranjivost sistema, downtime, i sl.</w:t>
      </w:r>
    </w:p>
    <w:p w14:paraId="17A38F1A" w14:textId="0943FD8D" w:rsidR="0096507B" w:rsidRDefault="0038325B" w:rsidP="00610634">
      <w:r>
        <w:br w:type="page"/>
      </w:r>
    </w:p>
    <w:p w14:paraId="56D84FD7" w14:textId="3874DA7E" w:rsidR="00DF40E2" w:rsidRPr="00710DAA" w:rsidRDefault="00C60026" w:rsidP="00710DAA">
      <w:pPr>
        <w:pStyle w:val="Heading1"/>
        <w:ind w:left="357" w:hanging="357"/>
        <w:rPr>
          <w:lang w:val="en-US"/>
        </w:rPr>
      </w:pPr>
      <w:bookmarkStart w:id="8" w:name="_Toc106898041"/>
      <w:r w:rsidRPr="00710DAA">
        <w:rPr>
          <w:lang w:val="en-US"/>
        </w:rPr>
        <w:lastRenderedPageBreak/>
        <w:t>Literatura</w:t>
      </w:r>
      <w:bookmarkEnd w:id="8"/>
    </w:p>
    <w:p w14:paraId="7B0DB3DC" w14:textId="625896EC" w:rsidR="00C60026" w:rsidRDefault="00C60026" w:rsidP="00C60026">
      <w:pPr>
        <w:rPr>
          <w:lang w:val="en-US"/>
        </w:rPr>
      </w:pPr>
    </w:p>
    <w:p w14:paraId="2C541B8E" w14:textId="1449A66F" w:rsidR="00F0048F" w:rsidRDefault="000C26D5" w:rsidP="00F0048F">
      <w:pPr>
        <w:ind w:left="720" w:hanging="720"/>
        <w:jc w:val="left"/>
        <w:rPr>
          <w:lang w:val="en-US"/>
        </w:rPr>
      </w:pPr>
      <w:r>
        <w:rPr>
          <w:lang w:val="en-US"/>
        </w:rPr>
        <w:t>[1]</w:t>
      </w:r>
      <w:r w:rsidR="00082B2A">
        <w:rPr>
          <w:lang w:val="en-US"/>
        </w:rPr>
        <w:tab/>
      </w:r>
      <w:r w:rsidR="00530E5A" w:rsidRPr="00530E5A">
        <w:rPr>
          <w:lang w:val="en-US"/>
        </w:rPr>
        <w:t>The Benefits of a Cloud Database</w:t>
      </w:r>
      <w:r w:rsidR="00530E5A">
        <w:rPr>
          <w:lang w:val="en-US"/>
        </w:rPr>
        <w:t xml:space="preserve"> </w:t>
      </w:r>
      <w:hyperlink r:id="rId31" w:history="1">
        <w:r w:rsidR="00FD7EC5" w:rsidRPr="00FD7EC5">
          <w:rPr>
            <w:rStyle w:val="Hyperlink"/>
          </w:rPr>
          <w:t>https://www.mongodb.com/cloud-database/benefits</w:t>
        </w:r>
      </w:hyperlink>
    </w:p>
    <w:p w14:paraId="3903CFC0" w14:textId="6671F283" w:rsidR="00E67990" w:rsidRDefault="00E67990" w:rsidP="00F0048F">
      <w:pPr>
        <w:ind w:left="720" w:hanging="720"/>
        <w:jc w:val="left"/>
        <w:rPr>
          <w:lang w:val="en-US"/>
        </w:rPr>
      </w:pPr>
      <w:r>
        <w:rPr>
          <w:lang w:val="en-US"/>
        </w:rPr>
        <w:t>[2]</w:t>
      </w:r>
      <w:r>
        <w:rPr>
          <w:lang w:val="en-US"/>
        </w:rPr>
        <w:tab/>
      </w:r>
      <w:r w:rsidR="00530E5A" w:rsidRPr="00530E5A">
        <w:rPr>
          <w:lang w:val="en-US"/>
        </w:rPr>
        <w:t>Get Started with Atlas</w:t>
      </w:r>
      <w:r w:rsidR="002E2885">
        <w:rPr>
          <w:lang w:val="en-US"/>
        </w:rPr>
        <w:t xml:space="preserve"> </w:t>
      </w:r>
      <w:hyperlink r:id="rId32" w:history="1">
        <w:r w:rsidR="00530E5A" w:rsidRPr="00530E5A">
          <w:rPr>
            <w:rStyle w:val="Hyperlink"/>
          </w:rPr>
          <w:t>https://www.mongodb.com/docs/atlas/getting-started/</w:t>
        </w:r>
      </w:hyperlink>
    </w:p>
    <w:p w14:paraId="5EE4C57B" w14:textId="26C95BD5" w:rsidR="00C56622" w:rsidRDefault="00E67990" w:rsidP="00D839B4">
      <w:pPr>
        <w:ind w:left="720" w:hanging="720"/>
        <w:jc w:val="left"/>
      </w:pPr>
      <w:r>
        <w:rPr>
          <w:lang w:val="en-US"/>
        </w:rPr>
        <w:t>[3]</w:t>
      </w:r>
      <w:r>
        <w:rPr>
          <w:lang w:val="en-US"/>
        </w:rPr>
        <w:tab/>
      </w:r>
      <w:r w:rsidR="00530E5A" w:rsidRPr="00530E5A">
        <w:rPr>
          <w:lang w:val="en-US"/>
        </w:rPr>
        <w:t>Triggers Overview</w:t>
      </w:r>
      <w:r w:rsidR="00D839B4">
        <w:rPr>
          <w:lang w:val="en-US"/>
        </w:rPr>
        <w:t xml:space="preserve"> </w:t>
      </w:r>
      <w:hyperlink r:id="rId33" w:history="1">
        <w:r w:rsidR="00530E5A" w:rsidRPr="00530E5A">
          <w:rPr>
            <w:rStyle w:val="Hyperlink"/>
          </w:rPr>
          <w:t>https://www.mongodb.com/docs/atlas/app-services/triggers/overview/</w:t>
        </w:r>
      </w:hyperlink>
    </w:p>
    <w:p w14:paraId="15D4B5F3" w14:textId="63BDF9DE" w:rsidR="00530E5A" w:rsidRDefault="00530E5A" w:rsidP="00D839B4">
      <w:pPr>
        <w:ind w:left="720" w:hanging="720"/>
        <w:jc w:val="left"/>
        <w:rPr>
          <w:lang w:val="en-US"/>
        </w:rPr>
      </w:pPr>
      <w:r>
        <w:rPr>
          <w:lang w:val="en-US"/>
        </w:rPr>
        <w:t>[4]</w:t>
      </w:r>
      <w:r>
        <w:rPr>
          <w:lang w:val="en-US"/>
        </w:rPr>
        <w:tab/>
      </w:r>
      <w:r w:rsidRPr="00530E5A">
        <w:rPr>
          <w:lang w:val="en-US"/>
        </w:rPr>
        <w:t>Read and Write with the Data API</w:t>
      </w:r>
      <w:r>
        <w:rPr>
          <w:lang w:val="en-US"/>
        </w:rPr>
        <w:t xml:space="preserve"> </w:t>
      </w:r>
      <w:hyperlink r:id="rId34" w:history="1">
        <w:r w:rsidRPr="00530E5A">
          <w:rPr>
            <w:rStyle w:val="Hyperlink"/>
            <w:lang w:val="en-US"/>
          </w:rPr>
          <w:t>https://www.mongodb.com/docs/atlas/api/data-api/</w:t>
        </w:r>
      </w:hyperlink>
    </w:p>
    <w:p w14:paraId="593B4DD6" w14:textId="165502FA" w:rsidR="00530E5A" w:rsidRPr="00530E5A" w:rsidRDefault="00530E5A" w:rsidP="00D839B4">
      <w:pPr>
        <w:ind w:left="720" w:hanging="720"/>
        <w:jc w:val="left"/>
        <w:rPr>
          <w:lang w:val="en-US"/>
        </w:rPr>
      </w:pPr>
      <w:r>
        <w:rPr>
          <w:lang w:val="en-US"/>
        </w:rPr>
        <w:t>[5]</w:t>
      </w:r>
      <w:r>
        <w:rPr>
          <w:lang w:val="en-US"/>
        </w:rPr>
        <w:tab/>
      </w:r>
      <w:r w:rsidRPr="00530E5A">
        <w:rPr>
          <w:lang w:val="en-US"/>
        </w:rPr>
        <w:t>MongoDB Charts</w:t>
      </w:r>
      <w:r>
        <w:rPr>
          <w:lang w:val="en-US"/>
        </w:rPr>
        <w:t xml:space="preserve"> </w:t>
      </w:r>
      <w:hyperlink r:id="rId35" w:history="1">
        <w:r w:rsidRPr="00530E5A">
          <w:rPr>
            <w:rStyle w:val="Hyperlink"/>
            <w:lang w:val="en-US"/>
          </w:rPr>
          <w:t>https://www.mongodb.com/docs/charts/</w:t>
        </w:r>
      </w:hyperlink>
    </w:p>
    <w:sectPr w:rsidR="00530E5A" w:rsidRPr="00530E5A" w:rsidSect="002B1D61">
      <w:footerReference w:type="first" r:id="rId36"/>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7B84C7" w14:textId="77777777" w:rsidR="00C1092A" w:rsidRDefault="00C1092A" w:rsidP="00F97C65">
      <w:pPr>
        <w:spacing w:after="0" w:line="240" w:lineRule="auto"/>
      </w:pPr>
      <w:r>
        <w:separator/>
      </w:r>
    </w:p>
  </w:endnote>
  <w:endnote w:type="continuationSeparator" w:id="0">
    <w:p w14:paraId="1D02C9A7" w14:textId="77777777" w:rsidR="00C1092A" w:rsidRDefault="00C1092A" w:rsidP="00F97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87207004"/>
      <w:docPartObj>
        <w:docPartGallery w:val="Page Numbers (Bottom of Page)"/>
        <w:docPartUnique/>
      </w:docPartObj>
    </w:sdtPr>
    <w:sdtEndPr>
      <w:rPr>
        <w:noProof/>
      </w:rPr>
    </w:sdtEndPr>
    <w:sdtContent>
      <w:p w14:paraId="0BC0577B" w14:textId="1D570D3D" w:rsidR="003F3B77" w:rsidRDefault="003F3B77">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68C5E0F3" w14:textId="77777777" w:rsidR="00A20A74" w:rsidRDefault="00A20A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E88EF" w14:textId="77777777" w:rsidR="00C9582A" w:rsidRDefault="00C958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3DAEFD" w14:textId="77777777" w:rsidR="00C1092A" w:rsidRDefault="00C1092A" w:rsidP="00F97C65">
      <w:pPr>
        <w:spacing w:after="0" w:line="240" w:lineRule="auto"/>
      </w:pPr>
      <w:r>
        <w:separator/>
      </w:r>
    </w:p>
  </w:footnote>
  <w:footnote w:type="continuationSeparator" w:id="0">
    <w:p w14:paraId="06795A14" w14:textId="77777777" w:rsidR="00C1092A" w:rsidRDefault="00C1092A" w:rsidP="00F97C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2D52"/>
    <w:multiLevelType w:val="hybridMultilevel"/>
    <w:tmpl w:val="7D8E0FB0"/>
    <w:lvl w:ilvl="0" w:tplc="241A0001">
      <w:start w:val="1"/>
      <w:numFmt w:val="bullet"/>
      <w:lvlText w:val=""/>
      <w:lvlJc w:val="left"/>
      <w:pPr>
        <w:ind w:left="360" w:hanging="360"/>
      </w:pPr>
      <w:rPr>
        <w:rFonts w:ascii="Symbol" w:hAnsi="Symbol" w:hint="default"/>
      </w:rPr>
    </w:lvl>
    <w:lvl w:ilvl="1" w:tplc="241A0001">
      <w:start w:val="1"/>
      <w:numFmt w:val="bullet"/>
      <w:lvlText w:val=""/>
      <w:lvlJc w:val="left"/>
      <w:pPr>
        <w:ind w:left="1080" w:hanging="360"/>
      </w:pPr>
      <w:rPr>
        <w:rFonts w:ascii="Symbol" w:hAnsi="Symbol" w:hint="default"/>
      </w:rPr>
    </w:lvl>
    <w:lvl w:ilvl="2" w:tplc="241A0005" w:tentative="1">
      <w:start w:val="1"/>
      <w:numFmt w:val="bullet"/>
      <w:lvlText w:val=""/>
      <w:lvlJc w:val="left"/>
      <w:pPr>
        <w:ind w:left="1800" w:hanging="360"/>
      </w:pPr>
      <w:rPr>
        <w:rFonts w:ascii="Wingdings" w:hAnsi="Wingdings" w:hint="default"/>
      </w:rPr>
    </w:lvl>
    <w:lvl w:ilvl="3" w:tplc="241A0001" w:tentative="1">
      <w:start w:val="1"/>
      <w:numFmt w:val="bullet"/>
      <w:lvlText w:val=""/>
      <w:lvlJc w:val="left"/>
      <w:pPr>
        <w:ind w:left="2520" w:hanging="360"/>
      </w:pPr>
      <w:rPr>
        <w:rFonts w:ascii="Symbol" w:hAnsi="Symbol" w:hint="default"/>
      </w:rPr>
    </w:lvl>
    <w:lvl w:ilvl="4" w:tplc="241A0003" w:tentative="1">
      <w:start w:val="1"/>
      <w:numFmt w:val="bullet"/>
      <w:lvlText w:val="o"/>
      <w:lvlJc w:val="left"/>
      <w:pPr>
        <w:ind w:left="3240" w:hanging="360"/>
      </w:pPr>
      <w:rPr>
        <w:rFonts w:ascii="Courier New" w:hAnsi="Courier New" w:cs="Courier New" w:hint="default"/>
      </w:rPr>
    </w:lvl>
    <w:lvl w:ilvl="5" w:tplc="241A0005" w:tentative="1">
      <w:start w:val="1"/>
      <w:numFmt w:val="bullet"/>
      <w:lvlText w:val=""/>
      <w:lvlJc w:val="left"/>
      <w:pPr>
        <w:ind w:left="3960" w:hanging="360"/>
      </w:pPr>
      <w:rPr>
        <w:rFonts w:ascii="Wingdings" w:hAnsi="Wingdings" w:hint="default"/>
      </w:rPr>
    </w:lvl>
    <w:lvl w:ilvl="6" w:tplc="241A0001" w:tentative="1">
      <w:start w:val="1"/>
      <w:numFmt w:val="bullet"/>
      <w:lvlText w:val=""/>
      <w:lvlJc w:val="left"/>
      <w:pPr>
        <w:ind w:left="4680" w:hanging="360"/>
      </w:pPr>
      <w:rPr>
        <w:rFonts w:ascii="Symbol" w:hAnsi="Symbol" w:hint="default"/>
      </w:rPr>
    </w:lvl>
    <w:lvl w:ilvl="7" w:tplc="241A0003" w:tentative="1">
      <w:start w:val="1"/>
      <w:numFmt w:val="bullet"/>
      <w:lvlText w:val="o"/>
      <w:lvlJc w:val="left"/>
      <w:pPr>
        <w:ind w:left="5400" w:hanging="360"/>
      </w:pPr>
      <w:rPr>
        <w:rFonts w:ascii="Courier New" w:hAnsi="Courier New" w:cs="Courier New" w:hint="default"/>
      </w:rPr>
    </w:lvl>
    <w:lvl w:ilvl="8" w:tplc="241A0005" w:tentative="1">
      <w:start w:val="1"/>
      <w:numFmt w:val="bullet"/>
      <w:lvlText w:val=""/>
      <w:lvlJc w:val="left"/>
      <w:pPr>
        <w:ind w:left="6120" w:hanging="360"/>
      </w:pPr>
      <w:rPr>
        <w:rFonts w:ascii="Wingdings" w:hAnsi="Wingdings" w:hint="default"/>
      </w:rPr>
    </w:lvl>
  </w:abstractNum>
  <w:abstractNum w:abstractNumId="1" w15:restartNumberingAfterBreak="0">
    <w:nsid w:val="0BE337A9"/>
    <w:multiLevelType w:val="hybridMultilevel"/>
    <w:tmpl w:val="0D586742"/>
    <w:lvl w:ilvl="0" w:tplc="241A0001">
      <w:start w:val="1"/>
      <w:numFmt w:val="bullet"/>
      <w:lvlText w:val=""/>
      <w:lvlJc w:val="left"/>
      <w:pPr>
        <w:ind w:left="1080" w:hanging="360"/>
      </w:pPr>
      <w:rPr>
        <w:rFonts w:ascii="Symbol" w:hAnsi="Symbol" w:hint="default"/>
      </w:rPr>
    </w:lvl>
    <w:lvl w:ilvl="1" w:tplc="241A0003" w:tentative="1">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2" w15:restartNumberingAfterBreak="0">
    <w:nsid w:val="3BEA334E"/>
    <w:multiLevelType w:val="hybridMultilevel"/>
    <w:tmpl w:val="1188157A"/>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tentative="1">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3" w15:restartNumberingAfterBreak="0">
    <w:nsid w:val="457011A6"/>
    <w:multiLevelType w:val="hybridMultilevel"/>
    <w:tmpl w:val="29586CD0"/>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4" w15:restartNumberingAfterBreak="0">
    <w:nsid w:val="52071EF8"/>
    <w:multiLevelType w:val="hybridMultilevel"/>
    <w:tmpl w:val="B3AEA4B8"/>
    <w:lvl w:ilvl="0" w:tplc="241A0001">
      <w:start w:val="1"/>
      <w:numFmt w:val="bullet"/>
      <w:lvlText w:val=""/>
      <w:lvlJc w:val="left"/>
      <w:pPr>
        <w:ind w:left="1440" w:hanging="360"/>
      </w:pPr>
      <w:rPr>
        <w:rFonts w:ascii="Symbol" w:hAnsi="Symbol" w:hint="default"/>
      </w:rPr>
    </w:lvl>
    <w:lvl w:ilvl="1" w:tplc="241A0003" w:tentative="1">
      <w:start w:val="1"/>
      <w:numFmt w:val="bullet"/>
      <w:lvlText w:val="o"/>
      <w:lvlJc w:val="left"/>
      <w:pPr>
        <w:ind w:left="2160" w:hanging="360"/>
      </w:pPr>
      <w:rPr>
        <w:rFonts w:ascii="Courier New" w:hAnsi="Courier New" w:cs="Courier New" w:hint="default"/>
      </w:rPr>
    </w:lvl>
    <w:lvl w:ilvl="2" w:tplc="241A0005" w:tentative="1">
      <w:start w:val="1"/>
      <w:numFmt w:val="bullet"/>
      <w:lvlText w:val=""/>
      <w:lvlJc w:val="left"/>
      <w:pPr>
        <w:ind w:left="2880" w:hanging="360"/>
      </w:pPr>
      <w:rPr>
        <w:rFonts w:ascii="Wingdings" w:hAnsi="Wingdings" w:hint="default"/>
      </w:rPr>
    </w:lvl>
    <w:lvl w:ilvl="3" w:tplc="241A0001" w:tentative="1">
      <w:start w:val="1"/>
      <w:numFmt w:val="bullet"/>
      <w:lvlText w:val=""/>
      <w:lvlJc w:val="left"/>
      <w:pPr>
        <w:ind w:left="3600" w:hanging="360"/>
      </w:pPr>
      <w:rPr>
        <w:rFonts w:ascii="Symbol" w:hAnsi="Symbol" w:hint="default"/>
      </w:rPr>
    </w:lvl>
    <w:lvl w:ilvl="4" w:tplc="241A0003" w:tentative="1">
      <w:start w:val="1"/>
      <w:numFmt w:val="bullet"/>
      <w:lvlText w:val="o"/>
      <w:lvlJc w:val="left"/>
      <w:pPr>
        <w:ind w:left="4320" w:hanging="360"/>
      </w:pPr>
      <w:rPr>
        <w:rFonts w:ascii="Courier New" w:hAnsi="Courier New" w:cs="Courier New" w:hint="default"/>
      </w:rPr>
    </w:lvl>
    <w:lvl w:ilvl="5" w:tplc="241A0005" w:tentative="1">
      <w:start w:val="1"/>
      <w:numFmt w:val="bullet"/>
      <w:lvlText w:val=""/>
      <w:lvlJc w:val="left"/>
      <w:pPr>
        <w:ind w:left="5040" w:hanging="360"/>
      </w:pPr>
      <w:rPr>
        <w:rFonts w:ascii="Wingdings" w:hAnsi="Wingdings" w:hint="default"/>
      </w:rPr>
    </w:lvl>
    <w:lvl w:ilvl="6" w:tplc="241A0001" w:tentative="1">
      <w:start w:val="1"/>
      <w:numFmt w:val="bullet"/>
      <w:lvlText w:val=""/>
      <w:lvlJc w:val="left"/>
      <w:pPr>
        <w:ind w:left="5760" w:hanging="360"/>
      </w:pPr>
      <w:rPr>
        <w:rFonts w:ascii="Symbol" w:hAnsi="Symbol" w:hint="default"/>
      </w:rPr>
    </w:lvl>
    <w:lvl w:ilvl="7" w:tplc="241A0003" w:tentative="1">
      <w:start w:val="1"/>
      <w:numFmt w:val="bullet"/>
      <w:lvlText w:val="o"/>
      <w:lvlJc w:val="left"/>
      <w:pPr>
        <w:ind w:left="6480" w:hanging="360"/>
      </w:pPr>
      <w:rPr>
        <w:rFonts w:ascii="Courier New" w:hAnsi="Courier New" w:cs="Courier New" w:hint="default"/>
      </w:rPr>
    </w:lvl>
    <w:lvl w:ilvl="8" w:tplc="241A0005" w:tentative="1">
      <w:start w:val="1"/>
      <w:numFmt w:val="bullet"/>
      <w:lvlText w:val=""/>
      <w:lvlJc w:val="left"/>
      <w:pPr>
        <w:ind w:left="7200" w:hanging="360"/>
      </w:pPr>
      <w:rPr>
        <w:rFonts w:ascii="Wingdings" w:hAnsi="Wingdings" w:hint="default"/>
      </w:rPr>
    </w:lvl>
  </w:abstractNum>
  <w:abstractNum w:abstractNumId="5" w15:restartNumberingAfterBreak="0">
    <w:nsid w:val="6B93413C"/>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DD1394A"/>
    <w:multiLevelType w:val="hybridMultilevel"/>
    <w:tmpl w:val="9A1226AE"/>
    <w:lvl w:ilvl="0" w:tplc="241A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start w:val="1"/>
      <w:numFmt w:val="bullet"/>
      <w:lvlText w:val=""/>
      <w:lvlJc w:val="left"/>
      <w:pPr>
        <w:ind w:left="2520" w:hanging="360"/>
      </w:pPr>
      <w:rPr>
        <w:rFonts w:ascii="Wingdings" w:hAnsi="Wingdings" w:hint="default"/>
      </w:rPr>
    </w:lvl>
    <w:lvl w:ilvl="3" w:tplc="241A0001" w:tentative="1">
      <w:start w:val="1"/>
      <w:numFmt w:val="bullet"/>
      <w:lvlText w:val=""/>
      <w:lvlJc w:val="left"/>
      <w:pPr>
        <w:ind w:left="3240" w:hanging="360"/>
      </w:pPr>
      <w:rPr>
        <w:rFonts w:ascii="Symbol" w:hAnsi="Symbol" w:hint="default"/>
      </w:rPr>
    </w:lvl>
    <w:lvl w:ilvl="4" w:tplc="241A0003" w:tentative="1">
      <w:start w:val="1"/>
      <w:numFmt w:val="bullet"/>
      <w:lvlText w:val="o"/>
      <w:lvlJc w:val="left"/>
      <w:pPr>
        <w:ind w:left="3960" w:hanging="360"/>
      </w:pPr>
      <w:rPr>
        <w:rFonts w:ascii="Courier New" w:hAnsi="Courier New" w:cs="Courier New" w:hint="default"/>
      </w:rPr>
    </w:lvl>
    <w:lvl w:ilvl="5" w:tplc="241A0005" w:tentative="1">
      <w:start w:val="1"/>
      <w:numFmt w:val="bullet"/>
      <w:lvlText w:val=""/>
      <w:lvlJc w:val="left"/>
      <w:pPr>
        <w:ind w:left="4680" w:hanging="360"/>
      </w:pPr>
      <w:rPr>
        <w:rFonts w:ascii="Wingdings" w:hAnsi="Wingdings" w:hint="default"/>
      </w:rPr>
    </w:lvl>
    <w:lvl w:ilvl="6" w:tplc="241A0001" w:tentative="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abstractNum w:abstractNumId="7" w15:restartNumberingAfterBreak="0">
    <w:nsid w:val="74D5712D"/>
    <w:multiLevelType w:val="hybridMultilevel"/>
    <w:tmpl w:val="B0764646"/>
    <w:lvl w:ilvl="0" w:tplc="04090001">
      <w:start w:val="1"/>
      <w:numFmt w:val="bullet"/>
      <w:lvlText w:val=""/>
      <w:lvlJc w:val="left"/>
      <w:pPr>
        <w:ind w:left="1080" w:hanging="360"/>
      </w:pPr>
      <w:rPr>
        <w:rFonts w:ascii="Symbol" w:hAnsi="Symbol" w:hint="default"/>
      </w:rPr>
    </w:lvl>
    <w:lvl w:ilvl="1" w:tplc="241A0003">
      <w:start w:val="1"/>
      <w:numFmt w:val="bullet"/>
      <w:lvlText w:val="o"/>
      <w:lvlJc w:val="left"/>
      <w:pPr>
        <w:ind w:left="1800" w:hanging="360"/>
      </w:pPr>
      <w:rPr>
        <w:rFonts w:ascii="Courier New" w:hAnsi="Courier New" w:cs="Courier New" w:hint="default"/>
      </w:rPr>
    </w:lvl>
    <w:lvl w:ilvl="2" w:tplc="241A0005">
      <w:start w:val="1"/>
      <w:numFmt w:val="bullet"/>
      <w:lvlText w:val=""/>
      <w:lvlJc w:val="left"/>
      <w:pPr>
        <w:ind w:left="2520" w:hanging="360"/>
      </w:pPr>
      <w:rPr>
        <w:rFonts w:ascii="Wingdings" w:hAnsi="Wingdings" w:hint="default"/>
      </w:rPr>
    </w:lvl>
    <w:lvl w:ilvl="3" w:tplc="241A0001">
      <w:start w:val="1"/>
      <w:numFmt w:val="bullet"/>
      <w:lvlText w:val=""/>
      <w:lvlJc w:val="left"/>
      <w:pPr>
        <w:ind w:left="3240" w:hanging="360"/>
      </w:pPr>
      <w:rPr>
        <w:rFonts w:ascii="Symbol" w:hAnsi="Symbol" w:hint="default"/>
      </w:rPr>
    </w:lvl>
    <w:lvl w:ilvl="4" w:tplc="241A0003">
      <w:start w:val="1"/>
      <w:numFmt w:val="bullet"/>
      <w:lvlText w:val="o"/>
      <w:lvlJc w:val="left"/>
      <w:pPr>
        <w:ind w:left="3960" w:hanging="360"/>
      </w:pPr>
      <w:rPr>
        <w:rFonts w:ascii="Courier New" w:hAnsi="Courier New" w:cs="Courier New" w:hint="default"/>
      </w:rPr>
    </w:lvl>
    <w:lvl w:ilvl="5" w:tplc="241A0005">
      <w:start w:val="1"/>
      <w:numFmt w:val="bullet"/>
      <w:lvlText w:val=""/>
      <w:lvlJc w:val="left"/>
      <w:pPr>
        <w:ind w:left="4680" w:hanging="360"/>
      </w:pPr>
      <w:rPr>
        <w:rFonts w:ascii="Wingdings" w:hAnsi="Wingdings" w:hint="default"/>
      </w:rPr>
    </w:lvl>
    <w:lvl w:ilvl="6" w:tplc="241A0001">
      <w:start w:val="1"/>
      <w:numFmt w:val="bullet"/>
      <w:lvlText w:val=""/>
      <w:lvlJc w:val="left"/>
      <w:pPr>
        <w:ind w:left="5400" w:hanging="360"/>
      </w:pPr>
      <w:rPr>
        <w:rFonts w:ascii="Symbol" w:hAnsi="Symbol" w:hint="default"/>
      </w:rPr>
    </w:lvl>
    <w:lvl w:ilvl="7" w:tplc="241A0003" w:tentative="1">
      <w:start w:val="1"/>
      <w:numFmt w:val="bullet"/>
      <w:lvlText w:val="o"/>
      <w:lvlJc w:val="left"/>
      <w:pPr>
        <w:ind w:left="6120" w:hanging="360"/>
      </w:pPr>
      <w:rPr>
        <w:rFonts w:ascii="Courier New" w:hAnsi="Courier New" w:cs="Courier New" w:hint="default"/>
      </w:rPr>
    </w:lvl>
    <w:lvl w:ilvl="8" w:tplc="241A0005" w:tentative="1">
      <w:start w:val="1"/>
      <w:numFmt w:val="bullet"/>
      <w:lvlText w:val=""/>
      <w:lvlJc w:val="left"/>
      <w:pPr>
        <w:ind w:left="6840" w:hanging="360"/>
      </w:pPr>
      <w:rPr>
        <w:rFonts w:ascii="Wingdings" w:hAnsi="Wingdings" w:hint="default"/>
      </w:rPr>
    </w:lvl>
  </w:abstractNum>
  <w:num w:numId="1" w16cid:durableId="1350372440">
    <w:abstractNumId w:val="5"/>
  </w:num>
  <w:num w:numId="2" w16cid:durableId="152647481">
    <w:abstractNumId w:val="4"/>
  </w:num>
  <w:num w:numId="3" w16cid:durableId="1255481677">
    <w:abstractNumId w:val="3"/>
  </w:num>
  <w:num w:numId="4" w16cid:durableId="1223251477">
    <w:abstractNumId w:val="2"/>
  </w:num>
  <w:num w:numId="5" w16cid:durableId="1755008938">
    <w:abstractNumId w:val="7"/>
  </w:num>
  <w:num w:numId="6" w16cid:durableId="605580531">
    <w:abstractNumId w:val="6"/>
  </w:num>
  <w:num w:numId="7" w16cid:durableId="853491795">
    <w:abstractNumId w:val="0"/>
  </w:num>
  <w:num w:numId="8" w16cid:durableId="1131633890">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5E1"/>
    <w:rsid w:val="00003A42"/>
    <w:rsid w:val="00004CCA"/>
    <w:rsid w:val="00006521"/>
    <w:rsid w:val="00012BC5"/>
    <w:rsid w:val="00014314"/>
    <w:rsid w:val="000175EF"/>
    <w:rsid w:val="00020F0A"/>
    <w:rsid w:val="00021573"/>
    <w:rsid w:val="000218EA"/>
    <w:rsid w:val="000247FE"/>
    <w:rsid w:val="000264EF"/>
    <w:rsid w:val="0002686E"/>
    <w:rsid w:val="00031550"/>
    <w:rsid w:val="00031AC4"/>
    <w:rsid w:val="00031F9C"/>
    <w:rsid w:val="00034545"/>
    <w:rsid w:val="00036C1C"/>
    <w:rsid w:val="00037A39"/>
    <w:rsid w:val="00037C99"/>
    <w:rsid w:val="000468E4"/>
    <w:rsid w:val="00050525"/>
    <w:rsid w:val="00053E8C"/>
    <w:rsid w:val="0005541F"/>
    <w:rsid w:val="00056293"/>
    <w:rsid w:val="00061800"/>
    <w:rsid w:val="00063C6F"/>
    <w:rsid w:val="00064804"/>
    <w:rsid w:val="00065F37"/>
    <w:rsid w:val="00066411"/>
    <w:rsid w:val="000667A3"/>
    <w:rsid w:val="00067D5A"/>
    <w:rsid w:val="0007206E"/>
    <w:rsid w:val="0007256B"/>
    <w:rsid w:val="000726B3"/>
    <w:rsid w:val="000748AB"/>
    <w:rsid w:val="0007545B"/>
    <w:rsid w:val="00076BCC"/>
    <w:rsid w:val="000818D1"/>
    <w:rsid w:val="0008203B"/>
    <w:rsid w:val="0008277A"/>
    <w:rsid w:val="00082B2A"/>
    <w:rsid w:val="00083AC9"/>
    <w:rsid w:val="00083FAA"/>
    <w:rsid w:val="00084DCF"/>
    <w:rsid w:val="00090205"/>
    <w:rsid w:val="00092401"/>
    <w:rsid w:val="000935F9"/>
    <w:rsid w:val="00093ADB"/>
    <w:rsid w:val="00094D87"/>
    <w:rsid w:val="000A267C"/>
    <w:rsid w:val="000A378E"/>
    <w:rsid w:val="000A6CB9"/>
    <w:rsid w:val="000A7534"/>
    <w:rsid w:val="000B343E"/>
    <w:rsid w:val="000B4C53"/>
    <w:rsid w:val="000B4F7D"/>
    <w:rsid w:val="000B5DD2"/>
    <w:rsid w:val="000B724A"/>
    <w:rsid w:val="000B7853"/>
    <w:rsid w:val="000C05B3"/>
    <w:rsid w:val="000C130A"/>
    <w:rsid w:val="000C26D5"/>
    <w:rsid w:val="000C4682"/>
    <w:rsid w:val="000C5773"/>
    <w:rsid w:val="000D00B0"/>
    <w:rsid w:val="000D09DA"/>
    <w:rsid w:val="000D2F53"/>
    <w:rsid w:val="000D4410"/>
    <w:rsid w:val="000D686C"/>
    <w:rsid w:val="000E0E6D"/>
    <w:rsid w:val="000E3107"/>
    <w:rsid w:val="000E38F5"/>
    <w:rsid w:val="000F24AA"/>
    <w:rsid w:val="000F2E17"/>
    <w:rsid w:val="000F55B1"/>
    <w:rsid w:val="000F6553"/>
    <w:rsid w:val="000F6DD2"/>
    <w:rsid w:val="000F71AD"/>
    <w:rsid w:val="0010110C"/>
    <w:rsid w:val="001017E5"/>
    <w:rsid w:val="00102E11"/>
    <w:rsid w:val="001069E4"/>
    <w:rsid w:val="0011157D"/>
    <w:rsid w:val="00112118"/>
    <w:rsid w:val="00113F0B"/>
    <w:rsid w:val="001140DB"/>
    <w:rsid w:val="001147B4"/>
    <w:rsid w:val="00116011"/>
    <w:rsid w:val="0011682C"/>
    <w:rsid w:val="0012032D"/>
    <w:rsid w:val="001215E1"/>
    <w:rsid w:val="00126EC9"/>
    <w:rsid w:val="00130436"/>
    <w:rsid w:val="00130482"/>
    <w:rsid w:val="00130F0C"/>
    <w:rsid w:val="001316D6"/>
    <w:rsid w:val="00131A65"/>
    <w:rsid w:val="00132D9C"/>
    <w:rsid w:val="001356AC"/>
    <w:rsid w:val="00135778"/>
    <w:rsid w:val="00137828"/>
    <w:rsid w:val="00140005"/>
    <w:rsid w:val="00140228"/>
    <w:rsid w:val="001415DD"/>
    <w:rsid w:val="00141BCE"/>
    <w:rsid w:val="001436D0"/>
    <w:rsid w:val="00150201"/>
    <w:rsid w:val="001505FE"/>
    <w:rsid w:val="00152CE5"/>
    <w:rsid w:val="0015637A"/>
    <w:rsid w:val="001572AF"/>
    <w:rsid w:val="0016002E"/>
    <w:rsid w:val="00162051"/>
    <w:rsid w:val="00164899"/>
    <w:rsid w:val="00164BDF"/>
    <w:rsid w:val="00165B37"/>
    <w:rsid w:val="00167807"/>
    <w:rsid w:val="00170F4B"/>
    <w:rsid w:val="00172E37"/>
    <w:rsid w:val="00172EFC"/>
    <w:rsid w:val="00174CC7"/>
    <w:rsid w:val="0018279A"/>
    <w:rsid w:val="001835C0"/>
    <w:rsid w:val="00185DA5"/>
    <w:rsid w:val="00186AD8"/>
    <w:rsid w:val="00190D9B"/>
    <w:rsid w:val="00193E9A"/>
    <w:rsid w:val="00196440"/>
    <w:rsid w:val="001A5D1D"/>
    <w:rsid w:val="001B0E09"/>
    <w:rsid w:val="001B13B9"/>
    <w:rsid w:val="001B1716"/>
    <w:rsid w:val="001B1E56"/>
    <w:rsid w:val="001B55CB"/>
    <w:rsid w:val="001B594C"/>
    <w:rsid w:val="001B5AB5"/>
    <w:rsid w:val="001B72B1"/>
    <w:rsid w:val="001C07E9"/>
    <w:rsid w:val="001C3AFF"/>
    <w:rsid w:val="001C742D"/>
    <w:rsid w:val="001D0D9A"/>
    <w:rsid w:val="001D1B25"/>
    <w:rsid w:val="001D3EDB"/>
    <w:rsid w:val="001D423A"/>
    <w:rsid w:val="001D4518"/>
    <w:rsid w:val="001D5285"/>
    <w:rsid w:val="001D5476"/>
    <w:rsid w:val="001D788A"/>
    <w:rsid w:val="001E02E3"/>
    <w:rsid w:val="001E04B8"/>
    <w:rsid w:val="001E100B"/>
    <w:rsid w:val="001E2E36"/>
    <w:rsid w:val="001E3C4C"/>
    <w:rsid w:val="001E465B"/>
    <w:rsid w:val="001F2211"/>
    <w:rsid w:val="001F63F7"/>
    <w:rsid w:val="001F7603"/>
    <w:rsid w:val="002001F3"/>
    <w:rsid w:val="0020028E"/>
    <w:rsid w:val="0021096C"/>
    <w:rsid w:val="00211C97"/>
    <w:rsid w:val="00212317"/>
    <w:rsid w:val="00212F04"/>
    <w:rsid w:val="002212DC"/>
    <w:rsid w:val="00221563"/>
    <w:rsid w:val="00222880"/>
    <w:rsid w:val="00222A3C"/>
    <w:rsid w:val="00223034"/>
    <w:rsid w:val="00223A3F"/>
    <w:rsid w:val="00223F79"/>
    <w:rsid w:val="00224BDB"/>
    <w:rsid w:val="00225B61"/>
    <w:rsid w:val="00227061"/>
    <w:rsid w:val="00230575"/>
    <w:rsid w:val="0023078E"/>
    <w:rsid w:val="0023083E"/>
    <w:rsid w:val="00241333"/>
    <w:rsid w:val="00247C51"/>
    <w:rsid w:val="00250276"/>
    <w:rsid w:val="0025206B"/>
    <w:rsid w:val="00254117"/>
    <w:rsid w:val="0025426B"/>
    <w:rsid w:val="002556B7"/>
    <w:rsid w:val="002573E6"/>
    <w:rsid w:val="00262358"/>
    <w:rsid w:val="00263381"/>
    <w:rsid w:val="00265634"/>
    <w:rsid w:val="0026697B"/>
    <w:rsid w:val="002675BF"/>
    <w:rsid w:val="00270D21"/>
    <w:rsid w:val="00271326"/>
    <w:rsid w:val="0027236D"/>
    <w:rsid w:val="00276358"/>
    <w:rsid w:val="00276C9A"/>
    <w:rsid w:val="00277BC5"/>
    <w:rsid w:val="00281A07"/>
    <w:rsid w:val="00282ADA"/>
    <w:rsid w:val="00283EAE"/>
    <w:rsid w:val="00285A08"/>
    <w:rsid w:val="00294890"/>
    <w:rsid w:val="002967A8"/>
    <w:rsid w:val="002969E0"/>
    <w:rsid w:val="0029779D"/>
    <w:rsid w:val="00297868"/>
    <w:rsid w:val="002979E7"/>
    <w:rsid w:val="002A0CDA"/>
    <w:rsid w:val="002A0E07"/>
    <w:rsid w:val="002A1D30"/>
    <w:rsid w:val="002A3AFE"/>
    <w:rsid w:val="002B06DA"/>
    <w:rsid w:val="002B1D61"/>
    <w:rsid w:val="002B3ED7"/>
    <w:rsid w:val="002B415A"/>
    <w:rsid w:val="002B5748"/>
    <w:rsid w:val="002B686C"/>
    <w:rsid w:val="002B69C8"/>
    <w:rsid w:val="002C09EF"/>
    <w:rsid w:val="002C5063"/>
    <w:rsid w:val="002C5BFB"/>
    <w:rsid w:val="002C6255"/>
    <w:rsid w:val="002D00C5"/>
    <w:rsid w:val="002D15E8"/>
    <w:rsid w:val="002D66D6"/>
    <w:rsid w:val="002E0064"/>
    <w:rsid w:val="002E25B3"/>
    <w:rsid w:val="002E2885"/>
    <w:rsid w:val="002E2A79"/>
    <w:rsid w:val="002E63AD"/>
    <w:rsid w:val="002E7A1D"/>
    <w:rsid w:val="002E7F7A"/>
    <w:rsid w:val="002F337F"/>
    <w:rsid w:val="002F5366"/>
    <w:rsid w:val="002F5E40"/>
    <w:rsid w:val="002F5F1F"/>
    <w:rsid w:val="002F6A7D"/>
    <w:rsid w:val="00302F8D"/>
    <w:rsid w:val="00303A7B"/>
    <w:rsid w:val="0030422B"/>
    <w:rsid w:val="00307589"/>
    <w:rsid w:val="0031035A"/>
    <w:rsid w:val="00311DC3"/>
    <w:rsid w:val="00311E28"/>
    <w:rsid w:val="003155A5"/>
    <w:rsid w:val="003212E1"/>
    <w:rsid w:val="003213C1"/>
    <w:rsid w:val="0032151F"/>
    <w:rsid w:val="0032462A"/>
    <w:rsid w:val="00325733"/>
    <w:rsid w:val="00325F9D"/>
    <w:rsid w:val="00327DBA"/>
    <w:rsid w:val="00330FD9"/>
    <w:rsid w:val="00331C8A"/>
    <w:rsid w:val="00337EF1"/>
    <w:rsid w:val="003410D5"/>
    <w:rsid w:val="00344343"/>
    <w:rsid w:val="00346812"/>
    <w:rsid w:val="0034799F"/>
    <w:rsid w:val="003505FB"/>
    <w:rsid w:val="0035428A"/>
    <w:rsid w:val="00361DFD"/>
    <w:rsid w:val="00366938"/>
    <w:rsid w:val="00366C75"/>
    <w:rsid w:val="003701E4"/>
    <w:rsid w:val="00371F83"/>
    <w:rsid w:val="003734F7"/>
    <w:rsid w:val="00376A9A"/>
    <w:rsid w:val="00380004"/>
    <w:rsid w:val="00380ABF"/>
    <w:rsid w:val="0038325B"/>
    <w:rsid w:val="00383AF7"/>
    <w:rsid w:val="003858EA"/>
    <w:rsid w:val="00385A0A"/>
    <w:rsid w:val="00385EAE"/>
    <w:rsid w:val="00386443"/>
    <w:rsid w:val="003870B8"/>
    <w:rsid w:val="00391132"/>
    <w:rsid w:val="00394F6A"/>
    <w:rsid w:val="00395343"/>
    <w:rsid w:val="003A0D4D"/>
    <w:rsid w:val="003A623B"/>
    <w:rsid w:val="003A6765"/>
    <w:rsid w:val="003A6A40"/>
    <w:rsid w:val="003C12E0"/>
    <w:rsid w:val="003C2921"/>
    <w:rsid w:val="003C4510"/>
    <w:rsid w:val="003C47E6"/>
    <w:rsid w:val="003C6633"/>
    <w:rsid w:val="003D4955"/>
    <w:rsid w:val="003D74D1"/>
    <w:rsid w:val="003F0E04"/>
    <w:rsid w:val="003F1049"/>
    <w:rsid w:val="003F1A12"/>
    <w:rsid w:val="003F2DCE"/>
    <w:rsid w:val="003F3492"/>
    <w:rsid w:val="003F3B77"/>
    <w:rsid w:val="003F3EB9"/>
    <w:rsid w:val="003F463F"/>
    <w:rsid w:val="003F5991"/>
    <w:rsid w:val="00401366"/>
    <w:rsid w:val="00405C29"/>
    <w:rsid w:val="00406720"/>
    <w:rsid w:val="00412C51"/>
    <w:rsid w:val="004134A1"/>
    <w:rsid w:val="004153DE"/>
    <w:rsid w:val="004162B3"/>
    <w:rsid w:val="00417689"/>
    <w:rsid w:val="004200A8"/>
    <w:rsid w:val="00424877"/>
    <w:rsid w:val="00424F68"/>
    <w:rsid w:val="004259EA"/>
    <w:rsid w:val="00425B59"/>
    <w:rsid w:val="0042600F"/>
    <w:rsid w:val="00427893"/>
    <w:rsid w:val="00431442"/>
    <w:rsid w:val="00432723"/>
    <w:rsid w:val="00434F36"/>
    <w:rsid w:val="0043542E"/>
    <w:rsid w:val="004425E9"/>
    <w:rsid w:val="00443DE0"/>
    <w:rsid w:val="00445D7E"/>
    <w:rsid w:val="00447FC0"/>
    <w:rsid w:val="004504A2"/>
    <w:rsid w:val="004518B5"/>
    <w:rsid w:val="004524B4"/>
    <w:rsid w:val="00453175"/>
    <w:rsid w:val="00454618"/>
    <w:rsid w:val="00456859"/>
    <w:rsid w:val="00463B48"/>
    <w:rsid w:val="004664EF"/>
    <w:rsid w:val="004674FC"/>
    <w:rsid w:val="004705F5"/>
    <w:rsid w:val="004710E2"/>
    <w:rsid w:val="0047200D"/>
    <w:rsid w:val="0047271F"/>
    <w:rsid w:val="00480A6F"/>
    <w:rsid w:val="00480C7C"/>
    <w:rsid w:val="00483620"/>
    <w:rsid w:val="00496F15"/>
    <w:rsid w:val="004A0AFD"/>
    <w:rsid w:val="004A1FBF"/>
    <w:rsid w:val="004A2D7E"/>
    <w:rsid w:val="004A74E1"/>
    <w:rsid w:val="004A75BA"/>
    <w:rsid w:val="004B0A6D"/>
    <w:rsid w:val="004B2502"/>
    <w:rsid w:val="004B3336"/>
    <w:rsid w:val="004B4F12"/>
    <w:rsid w:val="004B59A4"/>
    <w:rsid w:val="004B5A6E"/>
    <w:rsid w:val="004B7986"/>
    <w:rsid w:val="004D111C"/>
    <w:rsid w:val="004D2336"/>
    <w:rsid w:val="004D37F4"/>
    <w:rsid w:val="004D456C"/>
    <w:rsid w:val="004D50BA"/>
    <w:rsid w:val="004D6F6D"/>
    <w:rsid w:val="004E353A"/>
    <w:rsid w:val="004E3D6C"/>
    <w:rsid w:val="004E7C19"/>
    <w:rsid w:val="004F0045"/>
    <w:rsid w:val="004F1C26"/>
    <w:rsid w:val="004F43A4"/>
    <w:rsid w:val="004F5E40"/>
    <w:rsid w:val="004F6FFD"/>
    <w:rsid w:val="00501D48"/>
    <w:rsid w:val="00506F64"/>
    <w:rsid w:val="00507D6D"/>
    <w:rsid w:val="005100AE"/>
    <w:rsid w:val="005112D4"/>
    <w:rsid w:val="00512417"/>
    <w:rsid w:val="0051281D"/>
    <w:rsid w:val="00516ABA"/>
    <w:rsid w:val="00517061"/>
    <w:rsid w:val="00522FB0"/>
    <w:rsid w:val="00525AA5"/>
    <w:rsid w:val="005260EE"/>
    <w:rsid w:val="0052758E"/>
    <w:rsid w:val="00530E5A"/>
    <w:rsid w:val="00531932"/>
    <w:rsid w:val="005337F7"/>
    <w:rsid w:val="00533916"/>
    <w:rsid w:val="00534AB2"/>
    <w:rsid w:val="005371FE"/>
    <w:rsid w:val="00537A47"/>
    <w:rsid w:val="005411D1"/>
    <w:rsid w:val="00542791"/>
    <w:rsid w:val="00543BD9"/>
    <w:rsid w:val="00547C0E"/>
    <w:rsid w:val="00547F83"/>
    <w:rsid w:val="00550261"/>
    <w:rsid w:val="00550E85"/>
    <w:rsid w:val="0055266D"/>
    <w:rsid w:val="005530F8"/>
    <w:rsid w:val="00553731"/>
    <w:rsid w:val="00556F0B"/>
    <w:rsid w:val="00562A0B"/>
    <w:rsid w:val="00562AF4"/>
    <w:rsid w:val="005653BE"/>
    <w:rsid w:val="005658E2"/>
    <w:rsid w:val="00567F49"/>
    <w:rsid w:val="0057038D"/>
    <w:rsid w:val="00572B01"/>
    <w:rsid w:val="005731F2"/>
    <w:rsid w:val="00575481"/>
    <w:rsid w:val="005771ED"/>
    <w:rsid w:val="00583356"/>
    <w:rsid w:val="00585977"/>
    <w:rsid w:val="00586957"/>
    <w:rsid w:val="00590B59"/>
    <w:rsid w:val="0059191E"/>
    <w:rsid w:val="0059257A"/>
    <w:rsid w:val="005930CC"/>
    <w:rsid w:val="00593984"/>
    <w:rsid w:val="005954C3"/>
    <w:rsid w:val="005957CD"/>
    <w:rsid w:val="005A612D"/>
    <w:rsid w:val="005A76E8"/>
    <w:rsid w:val="005A7D11"/>
    <w:rsid w:val="005B05EC"/>
    <w:rsid w:val="005B0EAE"/>
    <w:rsid w:val="005B1767"/>
    <w:rsid w:val="005B2905"/>
    <w:rsid w:val="005B2FF7"/>
    <w:rsid w:val="005B4824"/>
    <w:rsid w:val="005B4EC9"/>
    <w:rsid w:val="005C14F8"/>
    <w:rsid w:val="005C1D2E"/>
    <w:rsid w:val="005C2702"/>
    <w:rsid w:val="005C2C4D"/>
    <w:rsid w:val="005C3A16"/>
    <w:rsid w:val="005C41C9"/>
    <w:rsid w:val="005C673E"/>
    <w:rsid w:val="005C7B86"/>
    <w:rsid w:val="005C7E62"/>
    <w:rsid w:val="005D0DB0"/>
    <w:rsid w:val="005D2D6F"/>
    <w:rsid w:val="005D64AD"/>
    <w:rsid w:val="005D7546"/>
    <w:rsid w:val="005D7CFB"/>
    <w:rsid w:val="005E078C"/>
    <w:rsid w:val="005E1B97"/>
    <w:rsid w:val="005E1F26"/>
    <w:rsid w:val="005E2FF8"/>
    <w:rsid w:val="005E60FD"/>
    <w:rsid w:val="005E62AF"/>
    <w:rsid w:val="005F0171"/>
    <w:rsid w:val="005F271C"/>
    <w:rsid w:val="005F3931"/>
    <w:rsid w:val="005F3BD7"/>
    <w:rsid w:val="005F4043"/>
    <w:rsid w:val="005F4B67"/>
    <w:rsid w:val="005F4E6D"/>
    <w:rsid w:val="005F63DB"/>
    <w:rsid w:val="005F68CE"/>
    <w:rsid w:val="005F77EE"/>
    <w:rsid w:val="006007B0"/>
    <w:rsid w:val="0060207A"/>
    <w:rsid w:val="0060590E"/>
    <w:rsid w:val="00610036"/>
    <w:rsid w:val="00610634"/>
    <w:rsid w:val="00610A33"/>
    <w:rsid w:val="00613D75"/>
    <w:rsid w:val="00613EAD"/>
    <w:rsid w:val="006140BE"/>
    <w:rsid w:val="006155C1"/>
    <w:rsid w:val="00616336"/>
    <w:rsid w:val="00616A2F"/>
    <w:rsid w:val="00616A34"/>
    <w:rsid w:val="00617ECF"/>
    <w:rsid w:val="006229BB"/>
    <w:rsid w:val="00626931"/>
    <w:rsid w:val="00630D57"/>
    <w:rsid w:val="0063135E"/>
    <w:rsid w:val="00632260"/>
    <w:rsid w:val="0063251D"/>
    <w:rsid w:val="006331F4"/>
    <w:rsid w:val="0063398C"/>
    <w:rsid w:val="006352DA"/>
    <w:rsid w:val="00641C42"/>
    <w:rsid w:val="0064229E"/>
    <w:rsid w:val="00643D4A"/>
    <w:rsid w:val="00645C1E"/>
    <w:rsid w:val="00647640"/>
    <w:rsid w:val="00647AA9"/>
    <w:rsid w:val="00647DC3"/>
    <w:rsid w:val="00651868"/>
    <w:rsid w:val="00652225"/>
    <w:rsid w:val="00654E5A"/>
    <w:rsid w:val="00655B4A"/>
    <w:rsid w:val="00657705"/>
    <w:rsid w:val="00662DCA"/>
    <w:rsid w:val="00665408"/>
    <w:rsid w:val="00667491"/>
    <w:rsid w:val="00670C0D"/>
    <w:rsid w:val="00674ED5"/>
    <w:rsid w:val="00682F7B"/>
    <w:rsid w:val="00684266"/>
    <w:rsid w:val="00687A81"/>
    <w:rsid w:val="0069285A"/>
    <w:rsid w:val="0069538E"/>
    <w:rsid w:val="006A6579"/>
    <w:rsid w:val="006A6A63"/>
    <w:rsid w:val="006A7A80"/>
    <w:rsid w:val="006B181C"/>
    <w:rsid w:val="006B1B82"/>
    <w:rsid w:val="006B204B"/>
    <w:rsid w:val="006B3B9C"/>
    <w:rsid w:val="006B478D"/>
    <w:rsid w:val="006B5718"/>
    <w:rsid w:val="006B6C1B"/>
    <w:rsid w:val="006B7B07"/>
    <w:rsid w:val="006C1B36"/>
    <w:rsid w:val="006C4163"/>
    <w:rsid w:val="006C45BB"/>
    <w:rsid w:val="006C7EC8"/>
    <w:rsid w:val="006D0D08"/>
    <w:rsid w:val="006D11C9"/>
    <w:rsid w:val="006D1273"/>
    <w:rsid w:val="006D12DB"/>
    <w:rsid w:val="006D34D3"/>
    <w:rsid w:val="006D5BB3"/>
    <w:rsid w:val="006D5EE3"/>
    <w:rsid w:val="006D60F9"/>
    <w:rsid w:val="006D677E"/>
    <w:rsid w:val="006E2174"/>
    <w:rsid w:val="006E30A1"/>
    <w:rsid w:val="006E32A8"/>
    <w:rsid w:val="006E405E"/>
    <w:rsid w:val="006E4391"/>
    <w:rsid w:val="006E4F1B"/>
    <w:rsid w:val="006E5507"/>
    <w:rsid w:val="006F04A4"/>
    <w:rsid w:val="006F0A7C"/>
    <w:rsid w:val="006F190F"/>
    <w:rsid w:val="006F36F4"/>
    <w:rsid w:val="006F424D"/>
    <w:rsid w:val="006F66C1"/>
    <w:rsid w:val="006F6B7D"/>
    <w:rsid w:val="007025C9"/>
    <w:rsid w:val="007027A8"/>
    <w:rsid w:val="00703564"/>
    <w:rsid w:val="00704708"/>
    <w:rsid w:val="00705706"/>
    <w:rsid w:val="007066DA"/>
    <w:rsid w:val="00710C59"/>
    <w:rsid w:val="00710DAA"/>
    <w:rsid w:val="00715E64"/>
    <w:rsid w:val="00723C98"/>
    <w:rsid w:val="00724801"/>
    <w:rsid w:val="007248DE"/>
    <w:rsid w:val="00725CE2"/>
    <w:rsid w:val="0072662E"/>
    <w:rsid w:val="00730384"/>
    <w:rsid w:val="00730E4A"/>
    <w:rsid w:val="0073224D"/>
    <w:rsid w:val="00732BA9"/>
    <w:rsid w:val="00733726"/>
    <w:rsid w:val="00735FAD"/>
    <w:rsid w:val="00740107"/>
    <w:rsid w:val="0074308A"/>
    <w:rsid w:val="00746947"/>
    <w:rsid w:val="007532D9"/>
    <w:rsid w:val="0075557C"/>
    <w:rsid w:val="007575AF"/>
    <w:rsid w:val="00757848"/>
    <w:rsid w:val="00760479"/>
    <w:rsid w:val="00761039"/>
    <w:rsid w:val="00762C7C"/>
    <w:rsid w:val="00767910"/>
    <w:rsid w:val="0077384D"/>
    <w:rsid w:val="00775C2A"/>
    <w:rsid w:val="00775EF0"/>
    <w:rsid w:val="00782D43"/>
    <w:rsid w:val="00786A7B"/>
    <w:rsid w:val="00786F7C"/>
    <w:rsid w:val="00793689"/>
    <w:rsid w:val="0079553A"/>
    <w:rsid w:val="00795CEC"/>
    <w:rsid w:val="00797F71"/>
    <w:rsid w:val="007A3E79"/>
    <w:rsid w:val="007A512B"/>
    <w:rsid w:val="007A7350"/>
    <w:rsid w:val="007A7834"/>
    <w:rsid w:val="007B024E"/>
    <w:rsid w:val="007B1C82"/>
    <w:rsid w:val="007B2831"/>
    <w:rsid w:val="007B2ED5"/>
    <w:rsid w:val="007B3448"/>
    <w:rsid w:val="007B4DB9"/>
    <w:rsid w:val="007B7D88"/>
    <w:rsid w:val="007C07D9"/>
    <w:rsid w:val="007C51C0"/>
    <w:rsid w:val="007C6EFA"/>
    <w:rsid w:val="007C74F4"/>
    <w:rsid w:val="007D2622"/>
    <w:rsid w:val="007D2FB6"/>
    <w:rsid w:val="007D3A14"/>
    <w:rsid w:val="007D3A58"/>
    <w:rsid w:val="007D4D79"/>
    <w:rsid w:val="007D513D"/>
    <w:rsid w:val="007E2064"/>
    <w:rsid w:val="007E2350"/>
    <w:rsid w:val="007E49A2"/>
    <w:rsid w:val="007E7155"/>
    <w:rsid w:val="007E79CB"/>
    <w:rsid w:val="007F7E5C"/>
    <w:rsid w:val="00801E5E"/>
    <w:rsid w:val="008022E9"/>
    <w:rsid w:val="00803429"/>
    <w:rsid w:val="008036F8"/>
    <w:rsid w:val="00803800"/>
    <w:rsid w:val="008053C5"/>
    <w:rsid w:val="00805D10"/>
    <w:rsid w:val="00805E5E"/>
    <w:rsid w:val="00805F1A"/>
    <w:rsid w:val="00806936"/>
    <w:rsid w:val="0080787D"/>
    <w:rsid w:val="00810FDA"/>
    <w:rsid w:val="00814551"/>
    <w:rsid w:val="008154F0"/>
    <w:rsid w:val="00817A79"/>
    <w:rsid w:val="00821D3E"/>
    <w:rsid w:val="008236A4"/>
    <w:rsid w:val="008237B8"/>
    <w:rsid w:val="00830353"/>
    <w:rsid w:val="008315E7"/>
    <w:rsid w:val="00834356"/>
    <w:rsid w:val="00836844"/>
    <w:rsid w:val="00837F81"/>
    <w:rsid w:val="00847DD0"/>
    <w:rsid w:val="0085045E"/>
    <w:rsid w:val="008523C3"/>
    <w:rsid w:val="008539AD"/>
    <w:rsid w:val="008549FA"/>
    <w:rsid w:val="008557E2"/>
    <w:rsid w:val="00855ED2"/>
    <w:rsid w:val="00856A46"/>
    <w:rsid w:val="00857E8B"/>
    <w:rsid w:val="00860B19"/>
    <w:rsid w:val="008612D8"/>
    <w:rsid w:val="00866C9D"/>
    <w:rsid w:val="00866DAF"/>
    <w:rsid w:val="00870AE6"/>
    <w:rsid w:val="00871F78"/>
    <w:rsid w:val="008722E1"/>
    <w:rsid w:val="008848EA"/>
    <w:rsid w:val="0088657B"/>
    <w:rsid w:val="00887CAA"/>
    <w:rsid w:val="00887EEC"/>
    <w:rsid w:val="00891645"/>
    <w:rsid w:val="00892D4A"/>
    <w:rsid w:val="00893EE2"/>
    <w:rsid w:val="00897815"/>
    <w:rsid w:val="008A4228"/>
    <w:rsid w:val="008A5AD7"/>
    <w:rsid w:val="008A7FCF"/>
    <w:rsid w:val="008B2884"/>
    <w:rsid w:val="008B335F"/>
    <w:rsid w:val="008B33A5"/>
    <w:rsid w:val="008B35AC"/>
    <w:rsid w:val="008B3602"/>
    <w:rsid w:val="008B4125"/>
    <w:rsid w:val="008B4DD3"/>
    <w:rsid w:val="008B50D9"/>
    <w:rsid w:val="008B6356"/>
    <w:rsid w:val="008C0004"/>
    <w:rsid w:val="008C0B12"/>
    <w:rsid w:val="008C2FAF"/>
    <w:rsid w:val="008C6FF1"/>
    <w:rsid w:val="008D4B06"/>
    <w:rsid w:val="008D6FE3"/>
    <w:rsid w:val="008E0395"/>
    <w:rsid w:val="008E051C"/>
    <w:rsid w:val="008E1A6F"/>
    <w:rsid w:val="008E1EA5"/>
    <w:rsid w:val="008E3E15"/>
    <w:rsid w:val="008E45A5"/>
    <w:rsid w:val="008E51A2"/>
    <w:rsid w:val="008E54AE"/>
    <w:rsid w:val="008E610A"/>
    <w:rsid w:val="008F0D05"/>
    <w:rsid w:val="008F1BA7"/>
    <w:rsid w:val="008F3858"/>
    <w:rsid w:val="008F444C"/>
    <w:rsid w:val="008F628E"/>
    <w:rsid w:val="008F7A56"/>
    <w:rsid w:val="00904820"/>
    <w:rsid w:val="00904A58"/>
    <w:rsid w:val="00905714"/>
    <w:rsid w:val="00906CB4"/>
    <w:rsid w:val="009070D7"/>
    <w:rsid w:val="00910134"/>
    <w:rsid w:val="009105F9"/>
    <w:rsid w:val="00910A77"/>
    <w:rsid w:val="00913F08"/>
    <w:rsid w:val="009158AE"/>
    <w:rsid w:val="00916150"/>
    <w:rsid w:val="00916347"/>
    <w:rsid w:val="00922B41"/>
    <w:rsid w:val="00924A27"/>
    <w:rsid w:val="00926404"/>
    <w:rsid w:val="009270D3"/>
    <w:rsid w:val="009272AB"/>
    <w:rsid w:val="009311A1"/>
    <w:rsid w:val="00932CE0"/>
    <w:rsid w:val="0093412A"/>
    <w:rsid w:val="0093449F"/>
    <w:rsid w:val="00936A96"/>
    <w:rsid w:val="00940A46"/>
    <w:rsid w:val="00945279"/>
    <w:rsid w:val="00945B1C"/>
    <w:rsid w:val="00947193"/>
    <w:rsid w:val="00947A54"/>
    <w:rsid w:val="00947D32"/>
    <w:rsid w:val="00950E8F"/>
    <w:rsid w:val="00951468"/>
    <w:rsid w:val="009559E9"/>
    <w:rsid w:val="00956BB2"/>
    <w:rsid w:val="00956DA9"/>
    <w:rsid w:val="009578F7"/>
    <w:rsid w:val="009601E2"/>
    <w:rsid w:val="009621E6"/>
    <w:rsid w:val="00964388"/>
    <w:rsid w:val="0096507B"/>
    <w:rsid w:val="00965C78"/>
    <w:rsid w:val="00971AB2"/>
    <w:rsid w:val="00973D00"/>
    <w:rsid w:val="0097786C"/>
    <w:rsid w:val="0098017C"/>
    <w:rsid w:val="00981AC5"/>
    <w:rsid w:val="00982AEF"/>
    <w:rsid w:val="00982DB1"/>
    <w:rsid w:val="00983132"/>
    <w:rsid w:val="009847A3"/>
    <w:rsid w:val="00984BD6"/>
    <w:rsid w:val="00986EBF"/>
    <w:rsid w:val="009A0069"/>
    <w:rsid w:val="009A18EB"/>
    <w:rsid w:val="009A2B21"/>
    <w:rsid w:val="009B044F"/>
    <w:rsid w:val="009B073E"/>
    <w:rsid w:val="009B0FE8"/>
    <w:rsid w:val="009B22AA"/>
    <w:rsid w:val="009B23E0"/>
    <w:rsid w:val="009B3C98"/>
    <w:rsid w:val="009B7189"/>
    <w:rsid w:val="009B7A15"/>
    <w:rsid w:val="009C1233"/>
    <w:rsid w:val="009C1563"/>
    <w:rsid w:val="009C181A"/>
    <w:rsid w:val="009C256E"/>
    <w:rsid w:val="009C3580"/>
    <w:rsid w:val="009C689C"/>
    <w:rsid w:val="009C7928"/>
    <w:rsid w:val="009D0A2D"/>
    <w:rsid w:val="009D71FE"/>
    <w:rsid w:val="009E0339"/>
    <w:rsid w:val="009E26C7"/>
    <w:rsid w:val="009E48DF"/>
    <w:rsid w:val="009E6E53"/>
    <w:rsid w:val="009E7717"/>
    <w:rsid w:val="009E7DC0"/>
    <w:rsid w:val="009F37E7"/>
    <w:rsid w:val="009F4012"/>
    <w:rsid w:val="009F4722"/>
    <w:rsid w:val="00A01C74"/>
    <w:rsid w:val="00A01CE3"/>
    <w:rsid w:val="00A022D8"/>
    <w:rsid w:val="00A0537B"/>
    <w:rsid w:val="00A05B56"/>
    <w:rsid w:val="00A1018A"/>
    <w:rsid w:val="00A10BF4"/>
    <w:rsid w:val="00A10E31"/>
    <w:rsid w:val="00A11812"/>
    <w:rsid w:val="00A13198"/>
    <w:rsid w:val="00A161EC"/>
    <w:rsid w:val="00A20A74"/>
    <w:rsid w:val="00A23182"/>
    <w:rsid w:val="00A2439E"/>
    <w:rsid w:val="00A26E69"/>
    <w:rsid w:val="00A31137"/>
    <w:rsid w:val="00A36A00"/>
    <w:rsid w:val="00A41570"/>
    <w:rsid w:val="00A419A4"/>
    <w:rsid w:val="00A41B10"/>
    <w:rsid w:val="00A423E6"/>
    <w:rsid w:val="00A43BE6"/>
    <w:rsid w:val="00A45CB8"/>
    <w:rsid w:val="00A477B4"/>
    <w:rsid w:val="00A50532"/>
    <w:rsid w:val="00A524ED"/>
    <w:rsid w:val="00A5287E"/>
    <w:rsid w:val="00A543CE"/>
    <w:rsid w:val="00A5747C"/>
    <w:rsid w:val="00A62234"/>
    <w:rsid w:val="00A62EB4"/>
    <w:rsid w:val="00A66CA1"/>
    <w:rsid w:val="00A70989"/>
    <w:rsid w:val="00A754F4"/>
    <w:rsid w:val="00A75BAB"/>
    <w:rsid w:val="00A762AA"/>
    <w:rsid w:val="00A762E9"/>
    <w:rsid w:val="00A81F6D"/>
    <w:rsid w:val="00A85353"/>
    <w:rsid w:val="00A86D19"/>
    <w:rsid w:val="00A87820"/>
    <w:rsid w:val="00A93FF7"/>
    <w:rsid w:val="00A95837"/>
    <w:rsid w:val="00A95B14"/>
    <w:rsid w:val="00A95D6B"/>
    <w:rsid w:val="00A96B70"/>
    <w:rsid w:val="00AA24FA"/>
    <w:rsid w:val="00AA3262"/>
    <w:rsid w:val="00AA3951"/>
    <w:rsid w:val="00AA4F48"/>
    <w:rsid w:val="00AA7060"/>
    <w:rsid w:val="00AA7D23"/>
    <w:rsid w:val="00AB2584"/>
    <w:rsid w:val="00AB3A42"/>
    <w:rsid w:val="00AB69B0"/>
    <w:rsid w:val="00AB6F13"/>
    <w:rsid w:val="00AC06CF"/>
    <w:rsid w:val="00AC3133"/>
    <w:rsid w:val="00AC5DCD"/>
    <w:rsid w:val="00AD0058"/>
    <w:rsid w:val="00AD238E"/>
    <w:rsid w:val="00AD29D0"/>
    <w:rsid w:val="00AD38E4"/>
    <w:rsid w:val="00AD3A6A"/>
    <w:rsid w:val="00AD4070"/>
    <w:rsid w:val="00AD4915"/>
    <w:rsid w:val="00AD6323"/>
    <w:rsid w:val="00AE00ED"/>
    <w:rsid w:val="00AE029A"/>
    <w:rsid w:val="00AE0517"/>
    <w:rsid w:val="00AE1A9B"/>
    <w:rsid w:val="00AF083F"/>
    <w:rsid w:val="00AF1028"/>
    <w:rsid w:val="00AF22FE"/>
    <w:rsid w:val="00AF3728"/>
    <w:rsid w:val="00AF5F5E"/>
    <w:rsid w:val="00AF7BAC"/>
    <w:rsid w:val="00B01475"/>
    <w:rsid w:val="00B03393"/>
    <w:rsid w:val="00B03A6B"/>
    <w:rsid w:val="00B051E0"/>
    <w:rsid w:val="00B05B47"/>
    <w:rsid w:val="00B07E36"/>
    <w:rsid w:val="00B1293E"/>
    <w:rsid w:val="00B146CA"/>
    <w:rsid w:val="00B14C3A"/>
    <w:rsid w:val="00B16617"/>
    <w:rsid w:val="00B1682B"/>
    <w:rsid w:val="00B20962"/>
    <w:rsid w:val="00B20F95"/>
    <w:rsid w:val="00B227C8"/>
    <w:rsid w:val="00B23448"/>
    <w:rsid w:val="00B24D64"/>
    <w:rsid w:val="00B259CB"/>
    <w:rsid w:val="00B30C4A"/>
    <w:rsid w:val="00B33FCC"/>
    <w:rsid w:val="00B3463F"/>
    <w:rsid w:val="00B358A8"/>
    <w:rsid w:val="00B42BA1"/>
    <w:rsid w:val="00B4357C"/>
    <w:rsid w:val="00B46BAE"/>
    <w:rsid w:val="00B47E11"/>
    <w:rsid w:val="00B50534"/>
    <w:rsid w:val="00B54A53"/>
    <w:rsid w:val="00B558E1"/>
    <w:rsid w:val="00B574B7"/>
    <w:rsid w:val="00B6008D"/>
    <w:rsid w:val="00B607FA"/>
    <w:rsid w:val="00B66413"/>
    <w:rsid w:val="00B66438"/>
    <w:rsid w:val="00B71A35"/>
    <w:rsid w:val="00B73539"/>
    <w:rsid w:val="00B815AF"/>
    <w:rsid w:val="00B81AD5"/>
    <w:rsid w:val="00B82150"/>
    <w:rsid w:val="00B83077"/>
    <w:rsid w:val="00B85391"/>
    <w:rsid w:val="00B870AB"/>
    <w:rsid w:val="00B9112A"/>
    <w:rsid w:val="00B923EB"/>
    <w:rsid w:val="00B92A71"/>
    <w:rsid w:val="00B93572"/>
    <w:rsid w:val="00B95793"/>
    <w:rsid w:val="00B973B4"/>
    <w:rsid w:val="00BA2CA1"/>
    <w:rsid w:val="00BA458D"/>
    <w:rsid w:val="00BB0285"/>
    <w:rsid w:val="00BB1C87"/>
    <w:rsid w:val="00BB327C"/>
    <w:rsid w:val="00BB3E81"/>
    <w:rsid w:val="00BB43C9"/>
    <w:rsid w:val="00BB5399"/>
    <w:rsid w:val="00BB66A7"/>
    <w:rsid w:val="00BC104D"/>
    <w:rsid w:val="00BC2426"/>
    <w:rsid w:val="00BC7341"/>
    <w:rsid w:val="00BD2B1A"/>
    <w:rsid w:val="00BD4782"/>
    <w:rsid w:val="00BD47F7"/>
    <w:rsid w:val="00BD4CE5"/>
    <w:rsid w:val="00BD4FCB"/>
    <w:rsid w:val="00BD5B83"/>
    <w:rsid w:val="00BD65BD"/>
    <w:rsid w:val="00BE3872"/>
    <w:rsid w:val="00BE4B56"/>
    <w:rsid w:val="00BE4BA3"/>
    <w:rsid w:val="00BE61FD"/>
    <w:rsid w:val="00BF02FF"/>
    <w:rsid w:val="00BF375E"/>
    <w:rsid w:val="00BF3A21"/>
    <w:rsid w:val="00BF51CD"/>
    <w:rsid w:val="00C03FF4"/>
    <w:rsid w:val="00C061CC"/>
    <w:rsid w:val="00C075FB"/>
    <w:rsid w:val="00C07839"/>
    <w:rsid w:val="00C0798C"/>
    <w:rsid w:val="00C1062E"/>
    <w:rsid w:val="00C1092A"/>
    <w:rsid w:val="00C1410C"/>
    <w:rsid w:val="00C1431C"/>
    <w:rsid w:val="00C17040"/>
    <w:rsid w:val="00C20C71"/>
    <w:rsid w:val="00C239B2"/>
    <w:rsid w:val="00C253CE"/>
    <w:rsid w:val="00C257B0"/>
    <w:rsid w:val="00C26326"/>
    <w:rsid w:val="00C30757"/>
    <w:rsid w:val="00C322A7"/>
    <w:rsid w:val="00C35260"/>
    <w:rsid w:val="00C361A9"/>
    <w:rsid w:val="00C45C69"/>
    <w:rsid w:val="00C51FBE"/>
    <w:rsid w:val="00C54E25"/>
    <w:rsid w:val="00C55546"/>
    <w:rsid w:val="00C56622"/>
    <w:rsid w:val="00C566C8"/>
    <w:rsid w:val="00C60026"/>
    <w:rsid w:val="00C64A7A"/>
    <w:rsid w:val="00C66076"/>
    <w:rsid w:val="00C703C1"/>
    <w:rsid w:val="00C70D21"/>
    <w:rsid w:val="00C71B41"/>
    <w:rsid w:val="00C7624F"/>
    <w:rsid w:val="00C773CC"/>
    <w:rsid w:val="00C77465"/>
    <w:rsid w:val="00C81A76"/>
    <w:rsid w:val="00C82750"/>
    <w:rsid w:val="00C83C63"/>
    <w:rsid w:val="00C86D1E"/>
    <w:rsid w:val="00C9071E"/>
    <w:rsid w:val="00C93E6E"/>
    <w:rsid w:val="00C953B0"/>
    <w:rsid w:val="00C9582A"/>
    <w:rsid w:val="00C97089"/>
    <w:rsid w:val="00CA37F4"/>
    <w:rsid w:val="00CA4330"/>
    <w:rsid w:val="00CB2A28"/>
    <w:rsid w:val="00CC05DA"/>
    <w:rsid w:val="00CC1919"/>
    <w:rsid w:val="00CC20D2"/>
    <w:rsid w:val="00CC3B6C"/>
    <w:rsid w:val="00CC55B7"/>
    <w:rsid w:val="00CC6634"/>
    <w:rsid w:val="00CC73CD"/>
    <w:rsid w:val="00CC7D20"/>
    <w:rsid w:val="00CD3A07"/>
    <w:rsid w:val="00CD46D9"/>
    <w:rsid w:val="00CD487F"/>
    <w:rsid w:val="00CD7F2E"/>
    <w:rsid w:val="00CE20AF"/>
    <w:rsid w:val="00CE3EBA"/>
    <w:rsid w:val="00CE4A2A"/>
    <w:rsid w:val="00CF2D98"/>
    <w:rsid w:val="00CF704D"/>
    <w:rsid w:val="00D01A23"/>
    <w:rsid w:val="00D06A33"/>
    <w:rsid w:val="00D06E7F"/>
    <w:rsid w:val="00D11356"/>
    <w:rsid w:val="00D175F9"/>
    <w:rsid w:val="00D21872"/>
    <w:rsid w:val="00D248B0"/>
    <w:rsid w:val="00D2625F"/>
    <w:rsid w:val="00D27E2B"/>
    <w:rsid w:val="00D30D01"/>
    <w:rsid w:val="00D32B57"/>
    <w:rsid w:val="00D348FF"/>
    <w:rsid w:val="00D37B24"/>
    <w:rsid w:val="00D37F02"/>
    <w:rsid w:val="00D40D88"/>
    <w:rsid w:val="00D417AA"/>
    <w:rsid w:val="00D4291D"/>
    <w:rsid w:val="00D50891"/>
    <w:rsid w:val="00D53FD7"/>
    <w:rsid w:val="00D61551"/>
    <w:rsid w:val="00D704FE"/>
    <w:rsid w:val="00D74667"/>
    <w:rsid w:val="00D76C39"/>
    <w:rsid w:val="00D80893"/>
    <w:rsid w:val="00D81605"/>
    <w:rsid w:val="00D81F6F"/>
    <w:rsid w:val="00D839B4"/>
    <w:rsid w:val="00D8476B"/>
    <w:rsid w:val="00D84B4F"/>
    <w:rsid w:val="00D84B9D"/>
    <w:rsid w:val="00D86281"/>
    <w:rsid w:val="00D9027A"/>
    <w:rsid w:val="00D92F23"/>
    <w:rsid w:val="00D9380C"/>
    <w:rsid w:val="00D94281"/>
    <w:rsid w:val="00D94654"/>
    <w:rsid w:val="00D94CF6"/>
    <w:rsid w:val="00DA13F7"/>
    <w:rsid w:val="00DA17B5"/>
    <w:rsid w:val="00DA4E48"/>
    <w:rsid w:val="00DB3FD9"/>
    <w:rsid w:val="00DC0D9C"/>
    <w:rsid w:val="00DC1F54"/>
    <w:rsid w:val="00DC3FFF"/>
    <w:rsid w:val="00DC7602"/>
    <w:rsid w:val="00DD06DE"/>
    <w:rsid w:val="00DD0F8E"/>
    <w:rsid w:val="00DD1E1A"/>
    <w:rsid w:val="00DD3620"/>
    <w:rsid w:val="00DD47F8"/>
    <w:rsid w:val="00DE1582"/>
    <w:rsid w:val="00DE44CC"/>
    <w:rsid w:val="00DE4AD0"/>
    <w:rsid w:val="00DF3F37"/>
    <w:rsid w:val="00DF40E2"/>
    <w:rsid w:val="00DF4485"/>
    <w:rsid w:val="00DF53C7"/>
    <w:rsid w:val="00DF5D01"/>
    <w:rsid w:val="00DF7A4C"/>
    <w:rsid w:val="00E0246F"/>
    <w:rsid w:val="00E03918"/>
    <w:rsid w:val="00E0639F"/>
    <w:rsid w:val="00E06A1F"/>
    <w:rsid w:val="00E075A9"/>
    <w:rsid w:val="00E10B61"/>
    <w:rsid w:val="00E121CD"/>
    <w:rsid w:val="00E1223B"/>
    <w:rsid w:val="00E128C0"/>
    <w:rsid w:val="00E141B5"/>
    <w:rsid w:val="00E1494D"/>
    <w:rsid w:val="00E17D0B"/>
    <w:rsid w:val="00E20879"/>
    <w:rsid w:val="00E25C24"/>
    <w:rsid w:val="00E311E9"/>
    <w:rsid w:val="00E34440"/>
    <w:rsid w:val="00E41720"/>
    <w:rsid w:val="00E4631D"/>
    <w:rsid w:val="00E465AF"/>
    <w:rsid w:val="00E470E7"/>
    <w:rsid w:val="00E47CCE"/>
    <w:rsid w:val="00E47DC0"/>
    <w:rsid w:val="00E51993"/>
    <w:rsid w:val="00E5243B"/>
    <w:rsid w:val="00E527E8"/>
    <w:rsid w:val="00E54AFF"/>
    <w:rsid w:val="00E557F9"/>
    <w:rsid w:val="00E56021"/>
    <w:rsid w:val="00E57842"/>
    <w:rsid w:val="00E604BA"/>
    <w:rsid w:val="00E64357"/>
    <w:rsid w:val="00E664A9"/>
    <w:rsid w:val="00E671A6"/>
    <w:rsid w:val="00E67990"/>
    <w:rsid w:val="00E71FC8"/>
    <w:rsid w:val="00E721CD"/>
    <w:rsid w:val="00E73444"/>
    <w:rsid w:val="00E7373A"/>
    <w:rsid w:val="00E74E49"/>
    <w:rsid w:val="00E7559B"/>
    <w:rsid w:val="00E75B39"/>
    <w:rsid w:val="00E77EA5"/>
    <w:rsid w:val="00E80145"/>
    <w:rsid w:val="00E8118C"/>
    <w:rsid w:val="00E81C11"/>
    <w:rsid w:val="00E85281"/>
    <w:rsid w:val="00E87D6B"/>
    <w:rsid w:val="00E939D9"/>
    <w:rsid w:val="00E9494D"/>
    <w:rsid w:val="00EA0347"/>
    <w:rsid w:val="00EA4CD4"/>
    <w:rsid w:val="00EA7A41"/>
    <w:rsid w:val="00EB08AA"/>
    <w:rsid w:val="00EB09B4"/>
    <w:rsid w:val="00EB410A"/>
    <w:rsid w:val="00EB4E13"/>
    <w:rsid w:val="00EB7F12"/>
    <w:rsid w:val="00EC00ED"/>
    <w:rsid w:val="00EC33E0"/>
    <w:rsid w:val="00EC359F"/>
    <w:rsid w:val="00EC40D7"/>
    <w:rsid w:val="00EC5D7D"/>
    <w:rsid w:val="00EC6665"/>
    <w:rsid w:val="00EC7311"/>
    <w:rsid w:val="00ED0BBB"/>
    <w:rsid w:val="00ED192F"/>
    <w:rsid w:val="00EE0E39"/>
    <w:rsid w:val="00EE0ED9"/>
    <w:rsid w:val="00EE15E7"/>
    <w:rsid w:val="00EE4DFC"/>
    <w:rsid w:val="00EE52CE"/>
    <w:rsid w:val="00EF0278"/>
    <w:rsid w:val="00EF0380"/>
    <w:rsid w:val="00EF0CA2"/>
    <w:rsid w:val="00EF4EB8"/>
    <w:rsid w:val="00EF57AB"/>
    <w:rsid w:val="00EF602C"/>
    <w:rsid w:val="00EF6B78"/>
    <w:rsid w:val="00F0048F"/>
    <w:rsid w:val="00F0224B"/>
    <w:rsid w:val="00F04680"/>
    <w:rsid w:val="00F101D2"/>
    <w:rsid w:val="00F144E5"/>
    <w:rsid w:val="00F17432"/>
    <w:rsid w:val="00F25E79"/>
    <w:rsid w:val="00F2733D"/>
    <w:rsid w:val="00F276F8"/>
    <w:rsid w:val="00F35697"/>
    <w:rsid w:val="00F37C11"/>
    <w:rsid w:val="00F4022F"/>
    <w:rsid w:val="00F43346"/>
    <w:rsid w:val="00F618E1"/>
    <w:rsid w:val="00F61D07"/>
    <w:rsid w:val="00F63929"/>
    <w:rsid w:val="00F64583"/>
    <w:rsid w:val="00F64C05"/>
    <w:rsid w:val="00F70B98"/>
    <w:rsid w:val="00F82AC6"/>
    <w:rsid w:val="00F83386"/>
    <w:rsid w:val="00F83853"/>
    <w:rsid w:val="00F838E2"/>
    <w:rsid w:val="00F859E6"/>
    <w:rsid w:val="00F9288B"/>
    <w:rsid w:val="00F941FD"/>
    <w:rsid w:val="00F96397"/>
    <w:rsid w:val="00F97C65"/>
    <w:rsid w:val="00FA158C"/>
    <w:rsid w:val="00FA28E5"/>
    <w:rsid w:val="00FA6932"/>
    <w:rsid w:val="00FB0A12"/>
    <w:rsid w:val="00FB2533"/>
    <w:rsid w:val="00FB2BAD"/>
    <w:rsid w:val="00FB5EAA"/>
    <w:rsid w:val="00FC18C8"/>
    <w:rsid w:val="00FC2ABC"/>
    <w:rsid w:val="00FC523A"/>
    <w:rsid w:val="00FC699E"/>
    <w:rsid w:val="00FD1597"/>
    <w:rsid w:val="00FD4931"/>
    <w:rsid w:val="00FD512D"/>
    <w:rsid w:val="00FD7EC5"/>
    <w:rsid w:val="00FE01DB"/>
    <w:rsid w:val="00FE2451"/>
    <w:rsid w:val="00FE6D4D"/>
    <w:rsid w:val="00FF2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DEE2F"/>
  <w15:chartTrackingRefBased/>
  <w15:docId w15:val="{50084C6F-C6A1-4D37-898E-9574C1394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B07"/>
    <w:pPr>
      <w:jc w:val="both"/>
    </w:pPr>
    <w:rPr>
      <w:rFonts w:ascii="Times New Roman" w:hAnsi="Times New Roman"/>
      <w:noProof/>
      <w:lang w:val="sr-Latn-RS"/>
    </w:rPr>
  </w:style>
  <w:style w:type="paragraph" w:styleId="Heading1">
    <w:name w:val="heading 1"/>
    <w:basedOn w:val="Normal"/>
    <w:next w:val="Normal"/>
    <w:link w:val="Heading1Char"/>
    <w:uiPriority w:val="9"/>
    <w:qFormat/>
    <w:rsid w:val="0003454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A0E07"/>
    <w:pPr>
      <w:keepNext/>
      <w:keepLines/>
      <w:numPr>
        <w:ilvl w:val="1"/>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9E6E53"/>
    <w:pPr>
      <w:keepNext/>
      <w:keepLines/>
      <w:numPr>
        <w:ilvl w:val="2"/>
        <w:numId w:val="1"/>
      </w:numPr>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4B798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B798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4B798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4B798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B798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B798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1D61"/>
    <w:pPr>
      <w:ind w:left="720"/>
      <w:contextualSpacing/>
    </w:pPr>
  </w:style>
  <w:style w:type="paragraph" w:styleId="Title">
    <w:name w:val="Title"/>
    <w:basedOn w:val="Normal"/>
    <w:next w:val="Normal"/>
    <w:link w:val="TitleChar"/>
    <w:uiPriority w:val="10"/>
    <w:qFormat/>
    <w:rsid w:val="00383AF7"/>
    <w:pPr>
      <w:spacing w:after="0" w:line="240" w:lineRule="auto"/>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383AF7"/>
    <w:rPr>
      <w:rFonts w:ascii="Times New Roman" w:eastAsiaTheme="majorEastAsia" w:hAnsi="Times New Roman" w:cstheme="majorBidi"/>
      <w:b/>
      <w:noProof/>
      <w:spacing w:val="-10"/>
      <w:kern w:val="28"/>
      <w:sz w:val="32"/>
      <w:szCs w:val="56"/>
      <w:lang w:val="sr-Latn-RS"/>
    </w:rPr>
  </w:style>
  <w:style w:type="character" w:customStyle="1" w:styleId="Heading1Char">
    <w:name w:val="Heading 1 Char"/>
    <w:basedOn w:val="DefaultParagraphFont"/>
    <w:link w:val="Heading1"/>
    <w:uiPriority w:val="9"/>
    <w:rsid w:val="00034545"/>
    <w:rPr>
      <w:rFonts w:ascii="Times New Roman" w:eastAsiaTheme="majorEastAsia" w:hAnsi="Times New Roman" w:cstheme="majorBidi"/>
      <w:b/>
      <w:noProof/>
      <w:sz w:val="32"/>
      <w:szCs w:val="32"/>
      <w:lang w:val="sr-Latn-RS"/>
    </w:rPr>
  </w:style>
  <w:style w:type="character" w:customStyle="1" w:styleId="Heading2Char">
    <w:name w:val="Heading 2 Char"/>
    <w:basedOn w:val="DefaultParagraphFont"/>
    <w:link w:val="Heading2"/>
    <w:uiPriority w:val="9"/>
    <w:rsid w:val="002A0E07"/>
    <w:rPr>
      <w:rFonts w:ascii="Times New Roman" w:eastAsiaTheme="majorEastAsia" w:hAnsi="Times New Roman" w:cstheme="majorBidi"/>
      <w:b/>
      <w:noProof/>
      <w:sz w:val="28"/>
      <w:szCs w:val="26"/>
      <w:lang w:val="sr-Latn-RS"/>
    </w:rPr>
  </w:style>
  <w:style w:type="character" w:customStyle="1" w:styleId="Heading3Char">
    <w:name w:val="Heading 3 Char"/>
    <w:basedOn w:val="DefaultParagraphFont"/>
    <w:link w:val="Heading3"/>
    <w:uiPriority w:val="9"/>
    <w:rsid w:val="009E6E53"/>
    <w:rPr>
      <w:rFonts w:ascii="Times New Roman" w:eastAsiaTheme="majorEastAsia" w:hAnsi="Times New Roman" w:cstheme="majorBidi"/>
      <w:b/>
      <w:noProof/>
      <w:sz w:val="24"/>
      <w:szCs w:val="24"/>
      <w:lang w:val="sr-Latn-RS"/>
    </w:rPr>
  </w:style>
  <w:style w:type="paragraph" w:styleId="TOCHeading">
    <w:name w:val="TOC Heading"/>
    <w:basedOn w:val="Heading1"/>
    <w:next w:val="Normal"/>
    <w:uiPriority w:val="39"/>
    <w:unhideWhenUsed/>
    <w:qFormat/>
    <w:rsid w:val="00034545"/>
    <w:pPr>
      <w:outlineLvl w:val="9"/>
    </w:pPr>
    <w:rPr>
      <w:noProof w:val="0"/>
      <w:lang w:val="en-US"/>
    </w:rPr>
  </w:style>
  <w:style w:type="paragraph" w:styleId="TOC1">
    <w:name w:val="toc 1"/>
    <w:basedOn w:val="Normal"/>
    <w:next w:val="Normal"/>
    <w:autoRedefine/>
    <w:uiPriority w:val="39"/>
    <w:unhideWhenUsed/>
    <w:rsid w:val="00860B19"/>
    <w:pPr>
      <w:tabs>
        <w:tab w:val="left" w:pos="440"/>
        <w:tab w:val="right" w:leader="dot" w:pos="9016"/>
      </w:tabs>
      <w:spacing w:after="100"/>
    </w:pPr>
    <w:rPr>
      <w:b/>
    </w:rPr>
  </w:style>
  <w:style w:type="character" w:styleId="Hyperlink">
    <w:name w:val="Hyperlink"/>
    <w:basedOn w:val="DefaultParagraphFont"/>
    <w:uiPriority w:val="99"/>
    <w:unhideWhenUsed/>
    <w:rsid w:val="00034545"/>
    <w:rPr>
      <w:color w:val="0563C1" w:themeColor="hyperlink"/>
      <w:u w:val="single"/>
    </w:rPr>
  </w:style>
  <w:style w:type="paragraph" w:styleId="Header">
    <w:name w:val="header"/>
    <w:basedOn w:val="Normal"/>
    <w:link w:val="HeaderChar"/>
    <w:uiPriority w:val="99"/>
    <w:unhideWhenUsed/>
    <w:rsid w:val="00F97C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C65"/>
    <w:rPr>
      <w:rFonts w:ascii="Times New Roman" w:hAnsi="Times New Roman"/>
      <w:noProof/>
      <w:lang w:val="sr-Latn-RS"/>
    </w:rPr>
  </w:style>
  <w:style w:type="paragraph" w:styleId="Footer">
    <w:name w:val="footer"/>
    <w:basedOn w:val="Normal"/>
    <w:link w:val="FooterChar"/>
    <w:uiPriority w:val="99"/>
    <w:unhideWhenUsed/>
    <w:rsid w:val="00F97C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C65"/>
    <w:rPr>
      <w:rFonts w:ascii="Times New Roman" w:hAnsi="Times New Roman"/>
      <w:noProof/>
      <w:lang w:val="sr-Latn-RS"/>
    </w:rPr>
  </w:style>
  <w:style w:type="paragraph" w:styleId="FootnoteText">
    <w:name w:val="footnote text"/>
    <w:basedOn w:val="Normal"/>
    <w:link w:val="FootnoteTextChar"/>
    <w:uiPriority w:val="99"/>
    <w:semiHidden/>
    <w:unhideWhenUsed/>
    <w:rsid w:val="001304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0482"/>
    <w:rPr>
      <w:rFonts w:ascii="Times New Roman" w:hAnsi="Times New Roman"/>
      <w:noProof/>
      <w:sz w:val="20"/>
      <w:szCs w:val="20"/>
      <w:lang w:val="sr-Latn-RS"/>
    </w:rPr>
  </w:style>
  <w:style w:type="character" w:styleId="FootnoteReference">
    <w:name w:val="footnote reference"/>
    <w:basedOn w:val="DefaultParagraphFont"/>
    <w:uiPriority w:val="99"/>
    <w:semiHidden/>
    <w:unhideWhenUsed/>
    <w:rsid w:val="00130482"/>
    <w:rPr>
      <w:vertAlign w:val="superscript"/>
    </w:rPr>
  </w:style>
  <w:style w:type="character" w:styleId="UnresolvedMention">
    <w:name w:val="Unresolved Mention"/>
    <w:basedOn w:val="DefaultParagraphFont"/>
    <w:uiPriority w:val="99"/>
    <w:semiHidden/>
    <w:unhideWhenUsed/>
    <w:rsid w:val="000C26D5"/>
    <w:rPr>
      <w:color w:val="605E5C"/>
      <w:shd w:val="clear" w:color="auto" w:fill="E1DFDD"/>
    </w:rPr>
  </w:style>
  <w:style w:type="character" w:customStyle="1" w:styleId="Heading4Char">
    <w:name w:val="Heading 4 Char"/>
    <w:basedOn w:val="DefaultParagraphFont"/>
    <w:link w:val="Heading4"/>
    <w:uiPriority w:val="9"/>
    <w:rsid w:val="004B7986"/>
    <w:rPr>
      <w:rFonts w:asciiTheme="majorHAnsi" w:eastAsiaTheme="majorEastAsia" w:hAnsiTheme="majorHAnsi" w:cstheme="majorBidi"/>
      <w:i/>
      <w:iCs/>
      <w:noProof/>
      <w:color w:val="2F5496" w:themeColor="accent1" w:themeShade="BF"/>
      <w:lang w:val="sr-Latn-RS"/>
    </w:rPr>
  </w:style>
  <w:style w:type="character" w:customStyle="1" w:styleId="Heading5Char">
    <w:name w:val="Heading 5 Char"/>
    <w:basedOn w:val="DefaultParagraphFont"/>
    <w:link w:val="Heading5"/>
    <w:uiPriority w:val="9"/>
    <w:rsid w:val="004B7986"/>
    <w:rPr>
      <w:rFonts w:asciiTheme="majorHAnsi" w:eastAsiaTheme="majorEastAsia" w:hAnsiTheme="majorHAnsi" w:cstheme="majorBidi"/>
      <w:noProof/>
      <w:color w:val="2F5496" w:themeColor="accent1" w:themeShade="BF"/>
      <w:lang w:val="sr-Latn-RS"/>
    </w:rPr>
  </w:style>
  <w:style w:type="character" w:customStyle="1" w:styleId="Heading6Char">
    <w:name w:val="Heading 6 Char"/>
    <w:basedOn w:val="DefaultParagraphFont"/>
    <w:link w:val="Heading6"/>
    <w:uiPriority w:val="9"/>
    <w:rsid w:val="004B7986"/>
    <w:rPr>
      <w:rFonts w:asciiTheme="majorHAnsi" w:eastAsiaTheme="majorEastAsia" w:hAnsiTheme="majorHAnsi" w:cstheme="majorBidi"/>
      <w:noProof/>
      <w:color w:val="1F3763" w:themeColor="accent1" w:themeShade="7F"/>
      <w:lang w:val="sr-Latn-RS"/>
    </w:rPr>
  </w:style>
  <w:style w:type="character" w:customStyle="1" w:styleId="Heading7Char">
    <w:name w:val="Heading 7 Char"/>
    <w:basedOn w:val="DefaultParagraphFont"/>
    <w:link w:val="Heading7"/>
    <w:uiPriority w:val="9"/>
    <w:rsid w:val="004B7986"/>
    <w:rPr>
      <w:rFonts w:asciiTheme="majorHAnsi" w:eastAsiaTheme="majorEastAsia" w:hAnsiTheme="majorHAnsi" w:cstheme="majorBidi"/>
      <w:i/>
      <w:iCs/>
      <w:noProof/>
      <w:color w:val="1F3763" w:themeColor="accent1" w:themeShade="7F"/>
      <w:lang w:val="sr-Latn-RS"/>
    </w:rPr>
  </w:style>
  <w:style w:type="character" w:customStyle="1" w:styleId="Heading8Char">
    <w:name w:val="Heading 8 Char"/>
    <w:basedOn w:val="DefaultParagraphFont"/>
    <w:link w:val="Heading8"/>
    <w:uiPriority w:val="9"/>
    <w:semiHidden/>
    <w:rsid w:val="004B7986"/>
    <w:rPr>
      <w:rFonts w:asciiTheme="majorHAnsi" w:eastAsiaTheme="majorEastAsia" w:hAnsiTheme="majorHAnsi" w:cstheme="majorBidi"/>
      <w:noProof/>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4B7986"/>
    <w:rPr>
      <w:rFonts w:asciiTheme="majorHAnsi" w:eastAsiaTheme="majorEastAsia" w:hAnsiTheme="majorHAnsi" w:cstheme="majorBidi"/>
      <w:i/>
      <w:iCs/>
      <w:noProof/>
      <w:color w:val="272727" w:themeColor="text1" w:themeTint="D8"/>
      <w:sz w:val="21"/>
      <w:szCs w:val="21"/>
      <w:lang w:val="sr-Latn-RS"/>
    </w:rPr>
  </w:style>
  <w:style w:type="paragraph" w:styleId="TOC2">
    <w:name w:val="toc 2"/>
    <w:basedOn w:val="Normal"/>
    <w:next w:val="Normal"/>
    <w:autoRedefine/>
    <w:uiPriority w:val="39"/>
    <w:unhideWhenUsed/>
    <w:rsid w:val="00E74E49"/>
    <w:pPr>
      <w:spacing w:after="100"/>
      <w:ind w:left="220"/>
    </w:pPr>
  </w:style>
  <w:style w:type="paragraph" w:styleId="TOC3">
    <w:name w:val="toc 3"/>
    <w:basedOn w:val="Normal"/>
    <w:next w:val="Normal"/>
    <w:autoRedefine/>
    <w:uiPriority w:val="39"/>
    <w:unhideWhenUsed/>
    <w:rsid w:val="005F77EE"/>
    <w:pPr>
      <w:spacing w:after="100"/>
      <w:ind w:left="440"/>
    </w:pPr>
  </w:style>
  <w:style w:type="character" w:styleId="PlaceholderText">
    <w:name w:val="Placeholder Text"/>
    <w:basedOn w:val="DefaultParagraphFont"/>
    <w:uiPriority w:val="99"/>
    <w:semiHidden/>
    <w:rsid w:val="00003A42"/>
    <w:rPr>
      <w:color w:val="808080"/>
    </w:rPr>
  </w:style>
  <w:style w:type="paragraph" w:styleId="NoSpacing">
    <w:name w:val="No Spacing"/>
    <w:uiPriority w:val="1"/>
    <w:qFormat/>
    <w:rsid w:val="0025426B"/>
    <w:pPr>
      <w:spacing w:after="0" w:line="240" w:lineRule="auto"/>
      <w:jc w:val="both"/>
    </w:pPr>
    <w:rPr>
      <w:rFonts w:ascii="Times New Roman" w:hAnsi="Times New Roman"/>
      <w:noProof/>
      <w:lang w:val="sr-Latn-RS"/>
    </w:rPr>
  </w:style>
  <w:style w:type="paragraph" w:styleId="Caption">
    <w:name w:val="caption"/>
    <w:basedOn w:val="Normal"/>
    <w:next w:val="Normal"/>
    <w:uiPriority w:val="35"/>
    <w:unhideWhenUsed/>
    <w:qFormat/>
    <w:rsid w:val="00910A77"/>
    <w:pPr>
      <w:spacing w:after="200" w:line="240" w:lineRule="auto"/>
    </w:pPr>
    <w:rPr>
      <w:i/>
      <w:iCs/>
      <w:color w:val="44546A" w:themeColor="text2"/>
      <w:sz w:val="18"/>
      <w:szCs w:val="18"/>
    </w:rPr>
  </w:style>
  <w:style w:type="table" w:styleId="TableGrid">
    <w:name w:val="Table Grid"/>
    <w:basedOn w:val="TableNormal"/>
    <w:uiPriority w:val="39"/>
    <w:rsid w:val="008C0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80893"/>
    <w:rPr>
      <w:color w:val="954F72" w:themeColor="followedHyperlink"/>
      <w:u w:val="single"/>
    </w:rPr>
  </w:style>
  <w:style w:type="character" w:customStyle="1" w:styleId="crayon-k">
    <w:name w:val="crayon-k"/>
    <w:basedOn w:val="DefaultParagraphFont"/>
    <w:rsid w:val="00223F79"/>
  </w:style>
  <w:style w:type="character" w:customStyle="1" w:styleId="crayon-h">
    <w:name w:val="crayon-h"/>
    <w:basedOn w:val="DefaultParagraphFont"/>
    <w:rsid w:val="00223F79"/>
  </w:style>
  <w:style w:type="character" w:customStyle="1" w:styleId="crayon-e">
    <w:name w:val="crayon-e"/>
    <w:basedOn w:val="DefaultParagraphFont"/>
    <w:rsid w:val="00223F79"/>
  </w:style>
  <w:style w:type="character" w:customStyle="1" w:styleId="crayon-sy">
    <w:name w:val="crayon-sy"/>
    <w:basedOn w:val="DefaultParagraphFont"/>
    <w:rsid w:val="00223F79"/>
  </w:style>
  <w:style w:type="character" w:customStyle="1" w:styleId="crayon-s">
    <w:name w:val="crayon-s"/>
    <w:basedOn w:val="DefaultParagraphFont"/>
    <w:rsid w:val="00223F79"/>
  </w:style>
  <w:style w:type="character" w:customStyle="1" w:styleId="crayon-o">
    <w:name w:val="crayon-o"/>
    <w:basedOn w:val="DefaultParagraphFont"/>
    <w:rsid w:val="00DD0F8E"/>
  </w:style>
  <w:style w:type="character" w:customStyle="1" w:styleId="crayon-i">
    <w:name w:val="crayon-i"/>
    <w:basedOn w:val="DefaultParagraphFont"/>
    <w:rsid w:val="00DD0F8E"/>
  </w:style>
  <w:style w:type="character" w:customStyle="1" w:styleId="crayon-cn">
    <w:name w:val="crayon-cn"/>
    <w:basedOn w:val="DefaultParagraphFont"/>
    <w:rsid w:val="00DD0F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3985">
      <w:bodyDiv w:val="1"/>
      <w:marLeft w:val="0"/>
      <w:marRight w:val="0"/>
      <w:marTop w:val="0"/>
      <w:marBottom w:val="0"/>
      <w:divBdr>
        <w:top w:val="none" w:sz="0" w:space="0" w:color="auto"/>
        <w:left w:val="none" w:sz="0" w:space="0" w:color="auto"/>
        <w:bottom w:val="none" w:sz="0" w:space="0" w:color="auto"/>
        <w:right w:val="none" w:sz="0" w:space="0" w:color="auto"/>
      </w:divBdr>
    </w:div>
    <w:div w:id="65033491">
      <w:bodyDiv w:val="1"/>
      <w:marLeft w:val="0"/>
      <w:marRight w:val="0"/>
      <w:marTop w:val="0"/>
      <w:marBottom w:val="0"/>
      <w:divBdr>
        <w:top w:val="none" w:sz="0" w:space="0" w:color="auto"/>
        <w:left w:val="none" w:sz="0" w:space="0" w:color="auto"/>
        <w:bottom w:val="none" w:sz="0" w:space="0" w:color="auto"/>
        <w:right w:val="none" w:sz="0" w:space="0" w:color="auto"/>
      </w:divBdr>
    </w:div>
    <w:div w:id="103889457">
      <w:bodyDiv w:val="1"/>
      <w:marLeft w:val="0"/>
      <w:marRight w:val="0"/>
      <w:marTop w:val="0"/>
      <w:marBottom w:val="0"/>
      <w:divBdr>
        <w:top w:val="none" w:sz="0" w:space="0" w:color="auto"/>
        <w:left w:val="none" w:sz="0" w:space="0" w:color="auto"/>
        <w:bottom w:val="none" w:sz="0" w:space="0" w:color="auto"/>
        <w:right w:val="none" w:sz="0" w:space="0" w:color="auto"/>
      </w:divBdr>
      <w:divsChild>
        <w:div w:id="2134400373">
          <w:marLeft w:val="0"/>
          <w:marRight w:val="0"/>
          <w:marTop w:val="0"/>
          <w:marBottom w:val="0"/>
          <w:divBdr>
            <w:top w:val="none" w:sz="0" w:space="0" w:color="auto"/>
            <w:left w:val="none" w:sz="0" w:space="0" w:color="auto"/>
            <w:bottom w:val="none" w:sz="0" w:space="0" w:color="auto"/>
            <w:right w:val="none" w:sz="0" w:space="0" w:color="auto"/>
          </w:divBdr>
          <w:divsChild>
            <w:div w:id="1329164815">
              <w:marLeft w:val="0"/>
              <w:marRight w:val="0"/>
              <w:marTop w:val="0"/>
              <w:marBottom w:val="0"/>
              <w:divBdr>
                <w:top w:val="none" w:sz="0" w:space="0" w:color="auto"/>
                <w:left w:val="none" w:sz="0" w:space="0" w:color="auto"/>
                <w:bottom w:val="none" w:sz="0" w:space="0" w:color="auto"/>
                <w:right w:val="none" w:sz="0" w:space="0" w:color="auto"/>
              </w:divBdr>
            </w:div>
            <w:div w:id="1408772929">
              <w:marLeft w:val="0"/>
              <w:marRight w:val="0"/>
              <w:marTop w:val="0"/>
              <w:marBottom w:val="0"/>
              <w:divBdr>
                <w:top w:val="none" w:sz="0" w:space="0" w:color="auto"/>
                <w:left w:val="none" w:sz="0" w:space="0" w:color="auto"/>
                <w:bottom w:val="none" w:sz="0" w:space="0" w:color="auto"/>
                <w:right w:val="none" w:sz="0" w:space="0" w:color="auto"/>
              </w:divBdr>
            </w:div>
            <w:div w:id="1658605130">
              <w:marLeft w:val="0"/>
              <w:marRight w:val="0"/>
              <w:marTop w:val="0"/>
              <w:marBottom w:val="0"/>
              <w:divBdr>
                <w:top w:val="none" w:sz="0" w:space="0" w:color="auto"/>
                <w:left w:val="none" w:sz="0" w:space="0" w:color="auto"/>
                <w:bottom w:val="none" w:sz="0" w:space="0" w:color="auto"/>
                <w:right w:val="none" w:sz="0" w:space="0" w:color="auto"/>
              </w:divBdr>
            </w:div>
            <w:div w:id="62332932">
              <w:marLeft w:val="0"/>
              <w:marRight w:val="0"/>
              <w:marTop w:val="0"/>
              <w:marBottom w:val="0"/>
              <w:divBdr>
                <w:top w:val="none" w:sz="0" w:space="0" w:color="auto"/>
                <w:left w:val="none" w:sz="0" w:space="0" w:color="auto"/>
                <w:bottom w:val="none" w:sz="0" w:space="0" w:color="auto"/>
                <w:right w:val="none" w:sz="0" w:space="0" w:color="auto"/>
              </w:divBdr>
            </w:div>
            <w:div w:id="1093429048">
              <w:marLeft w:val="0"/>
              <w:marRight w:val="0"/>
              <w:marTop w:val="0"/>
              <w:marBottom w:val="0"/>
              <w:divBdr>
                <w:top w:val="none" w:sz="0" w:space="0" w:color="auto"/>
                <w:left w:val="none" w:sz="0" w:space="0" w:color="auto"/>
                <w:bottom w:val="none" w:sz="0" w:space="0" w:color="auto"/>
                <w:right w:val="none" w:sz="0" w:space="0" w:color="auto"/>
              </w:divBdr>
            </w:div>
            <w:div w:id="1878661087">
              <w:marLeft w:val="0"/>
              <w:marRight w:val="0"/>
              <w:marTop w:val="0"/>
              <w:marBottom w:val="0"/>
              <w:divBdr>
                <w:top w:val="none" w:sz="0" w:space="0" w:color="auto"/>
                <w:left w:val="none" w:sz="0" w:space="0" w:color="auto"/>
                <w:bottom w:val="none" w:sz="0" w:space="0" w:color="auto"/>
                <w:right w:val="none" w:sz="0" w:space="0" w:color="auto"/>
              </w:divBdr>
            </w:div>
            <w:div w:id="1143231376">
              <w:marLeft w:val="0"/>
              <w:marRight w:val="0"/>
              <w:marTop w:val="0"/>
              <w:marBottom w:val="0"/>
              <w:divBdr>
                <w:top w:val="none" w:sz="0" w:space="0" w:color="auto"/>
                <w:left w:val="none" w:sz="0" w:space="0" w:color="auto"/>
                <w:bottom w:val="none" w:sz="0" w:space="0" w:color="auto"/>
                <w:right w:val="none" w:sz="0" w:space="0" w:color="auto"/>
              </w:divBdr>
            </w:div>
            <w:div w:id="1750035810">
              <w:marLeft w:val="0"/>
              <w:marRight w:val="0"/>
              <w:marTop w:val="0"/>
              <w:marBottom w:val="0"/>
              <w:divBdr>
                <w:top w:val="none" w:sz="0" w:space="0" w:color="auto"/>
                <w:left w:val="none" w:sz="0" w:space="0" w:color="auto"/>
                <w:bottom w:val="none" w:sz="0" w:space="0" w:color="auto"/>
                <w:right w:val="none" w:sz="0" w:space="0" w:color="auto"/>
              </w:divBdr>
            </w:div>
            <w:div w:id="50423463">
              <w:marLeft w:val="0"/>
              <w:marRight w:val="0"/>
              <w:marTop w:val="0"/>
              <w:marBottom w:val="0"/>
              <w:divBdr>
                <w:top w:val="none" w:sz="0" w:space="0" w:color="auto"/>
                <w:left w:val="none" w:sz="0" w:space="0" w:color="auto"/>
                <w:bottom w:val="none" w:sz="0" w:space="0" w:color="auto"/>
                <w:right w:val="none" w:sz="0" w:space="0" w:color="auto"/>
              </w:divBdr>
            </w:div>
            <w:div w:id="1208644412">
              <w:marLeft w:val="0"/>
              <w:marRight w:val="0"/>
              <w:marTop w:val="0"/>
              <w:marBottom w:val="0"/>
              <w:divBdr>
                <w:top w:val="none" w:sz="0" w:space="0" w:color="auto"/>
                <w:left w:val="none" w:sz="0" w:space="0" w:color="auto"/>
                <w:bottom w:val="none" w:sz="0" w:space="0" w:color="auto"/>
                <w:right w:val="none" w:sz="0" w:space="0" w:color="auto"/>
              </w:divBdr>
            </w:div>
            <w:div w:id="1670136728">
              <w:marLeft w:val="0"/>
              <w:marRight w:val="0"/>
              <w:marTop w:val="0"/>
              <w:marBottom w:val="0"/>
              <w:divBdr>
                <w:top w:val="none" w:sz="0" w:space="0" w:color="auto"/>
                <w:left w:val="none" w:sz="0" w:space="0" w:color="auto"/>
                <w:bottom w:val="none" w:sz="0" w:space="0" w:color="auto"/>
                <w:right w:val="none" w:sz="0" w:space="0" w:color="auto"/>
              </w:divBdr>
            </w:div>
            <w:div w:id="1047877241">
              <w:marLeft w:val="0"/>
              <w:marRight w:val="0"/>
              <w:marTop w:val="0"/>
              <w:marBottom w:val="0"/>
              <w:divBdr>
                <w:top w:val="none" w:sz="0" w:space="0" w:color="auto"/>
                <w:left w:val="none" w:sz="0" w:space="0" w:color="auto"/>
                <w:bottom w:val="none" w:sz="0" w:space="0" w:color="auto"/>
                <w:right w:val="none" w:sz="0" w:space="0" w:color="auto"/>
              </w:divBdr>
            </w:div>
            <w:div w:id="2124886942">
              <w:marLeft w:val="0"/>
              <w:marRight w:val="0"/>
              <w:marTop w:val="0"/>
              <w:marBottom w:val="0"/>
              <w:divBdr>
                <w:top w:val="none" w:sz="0" w:space="0" w:color="auto"/>
                <w:left w:val="none" w:sz="0" w:space="0" w:color="auto"/>
                <w:bottom w:val="none" w:sz="0" w:space="0" w:color="auto"/>
                <w:right w:val="none" w:sz="0" w:space="0" w:color="auto"/>
              </w:divBdr>
            </w:div>
            <w:div w:id="1474106229">
              <w:marLeft w:val="0"/>
              <w:marRight w:val="0"/>
              <w:marTop w:val="0"/>
              <w:marBottom w:val="0"/>
              <w:divBdr>
                <w:top w:val="none" w:sz="0" w:space="0" w:color="auto"/>
                <w:left w:val="none" w:sz="0" w:space="0" w:color="auto"/>
                <w:bottom w:val="none" w:sz="0" w:space="0" w:color="auto"/>
                <w:right w:val="none" w:sz="0" w:space="0" w:color="auto"/>
              </w:divBdr>
            </w:div>
            <w:div w:id="163596525">
              <w:marLeft w:val="0"/>
              <w:marRight w:val="0"/>
              <w:marTop w:val="0"/>
              <w:marBottom w:val="0"/>
              <w:divBdr>
                <w:top w:val="none" w:sz="0" w:space="0" w:color="auto"/>
                <w:left w:val="none" w:sz="0" w:space="0" w:color="auto"/>
                <w:bottom w:val="none" w:sz="0" w:space="0" w:color="auto"/>
                <w:right w:val="none" w:sz="0" w:space="0" w:color="auto"/>
              </w:divBdr>
            </w:div>
            <w:div w:id="1410885614">
              <w:marLeft w:val="0"/>
              <w:marRight w:val="0"/>
              <w:marTop w:val="0"/>
              <w:marBottom w:val="0"/>
              <w:divBdr>
                <w:top w:val="none" w:sz="0" w:space="0" w:color="auto"/>
                <w:left w:val="none" w:sz="0" w:space="0" w:color="auto"/>
                <w:bottom w:val="none" w:sz="0" w:space="0" w:color="auto"/>
                <w:right w:val="none" w:sz="0" w:space="0" w:color="auto"/>
              </w:divBdr>
            </w:div>
            <w:div w:id="812333108">
              <w:marLeft w:val="0"/>
              <w:marRight w:val="0"/>
              <w:marTop w:val="0"/>
              <w:marBottom w:val="0"/>
              <w:divBdr>
                <w:top w:val="none" w:sz="0" w:space="0" w:color="auto"/>
                <w:left w:val="none" w:sz="0" w:space="0" w:color="auto"/>
                <w:bottom w:val="none" w:sz="0" w:space="0" w:color="auto"/>
                <w:right w:val="none" w:sz="0" w:space="0" w:color="auto"/>
              </w:divBdr>
            </w:div>
            <w:div w:id="816802946">
              <w:marLeft w:val="0"/>
              <w:marRight w:val="0"/>
              <w:marTop w:val="0"/>
              <w:marBottom w:val="0"/>
              <w:divBdr>
                <w:top w:val="none" w:sz="0" w:space="0" w:color="auto"/>
                <w:left w:val="none" w:sz="0" w:space="0" w:color="auto"/>
                <w:bottom w:val="none" w:sz="0" w:space="0" w:color="auto"/>
                <w:right w:val="none" w:sz="0" w:space="0" w:color="auto"/>
              </w:divBdr>
            </w:div>
            <w:div w:id="1925142730">
              <w:marLeft w:val="0"/>
              <w:marRight w:val="0"/>
              <w:marTop w:val="0"/>
              <w:marBottom w:val="0"/>
              <w:divBdr>
                <w:top w:val="none" w:sz="0" w:space="0" w:color="auto"/>
                <w:left w:val="none" w:sz="0" w:space="0" w:color="auto"/>
                <w:bottom w:val="none" w:sz="0" w:space="0" w:color="auto"/>
                <w:right w:val="none" w:sz="0" w:space="0" w:color="auto"/>
              </w:divBdr>
            </w:div>
            <w:div w:id="1827741891">
              <w:marLeft w:val="0"/>
              <w:marRight w:val="0"/>
              <w:marTop w:val="0"/>
              <w:marBottom w:val="0"/>
              <w:divBdr>
                <w:top w:val="none" w:sz="0" w:space="0" w:color="auto"/>
                <w:left w:val="none" w:sz="0" w:space="0" w:color="auto"/>
                <w:bottom w:val="none" w:sz="0" w:space="0" w:color="auto"/>
                <w:right w:val="none" w:sz="0" w:space="0" w:color="auto"/>
              </w:divBdr>
            </w:div>
            <w:div w:id="1880320083">
              <w:marLeft w:val="0"/>
              <w:marRight w:val="0"/>
              <w:marTop w:val="0"/>
              <w:marBottom w:val="0"/>
              <w:divBdr>
                <w:top w:val="none" w:sz="0" w:space="0" w:color="auto"/>
                <w:left w:val="none" w:sz="0" w:space="0" w:color="auto"/>
                <w:bottom w:val="none" w:sz="0" w:space="0" w:color="auto"/>
                <w:right w:val="none" w:sz="0" w:space="0" w:color="auto"/>
              </w:divBdr>
            </w:div>
            <w:div w:id="1610965952">
              <w:marLeft w:val="0"/>
              <w:marRight w:val="0"/>
              <w:marTop w:val="0"/>
              <w:marBottom w:val="0"/>
              <w:divBdr>
                <w:top w:val="none" w:sz="0" w:space="0" w:color="auto"/>
                <w:left w:val="none" w:sz="0" w:space="0" w:color="auto"/>
                <w:bottom w:val="none" w:sz="0" w:space="0" w:color="auto"/>
                <w:right w:val="none" w:sz="0" w:space="0" w:color="auto"/>
              </w:divBdr>
            </w:div>
            <w:div w:id="1333296451">
              <w:marLeft w:val="0"/>
              <w:marRight w:val="0"/>
              <w:marTop w:val="0"/>
              <w:marBottom w:val="0"/>
              <w:divBdr>
                <w:top w:val="none" w:sz="0" w:space="0" w:color="auto"/>
                <w:left w:val="none" w:sz="0" w:space="0" w:color="auto"/>
                <w:bottom w:val="none" w:sz="0" w:space="0" w:color="auto"/>
                <w:right w:val="none" w:sz="0" w:space="0" w:color="auto"/>
              </w:divBdr>
            </w:div>
            <w:div w:id="620186748">
              <w:marLeft w:val="0"/>
              <w:marRight w:val="0"/>
              <w:marTop w:val="0"/>
              <w:marBottom w:val="0"/>
              <w:divBdr>
                <w:top w:val="none" w:sz="0" w:space="0" w:color="auto"/>
                <w:left w:val="none" w:sz="0" w:space="0" w:color="auto"/>
                <w:bottom w:val="none" w:sz="0" w:space="0" w:color="auto"/>
                <w:right w:val="none" w:sz="0" w:space="0" w:color="auto"/>
              </w:divBdr>
            </w:div>
            <w:div w:id="1553300150">
              <w:marLeft w:val="0"/>
              <w:marRight w:val="0"/>
              <w:marTop w:val="0"/>
              <w:marBottom w:val="0"/>
              <w:divBdr>
                <w:top w:val="none" w:sz="0" w:space="0" w:color="auto"/>
                <w:left w:val="none" w:sz="0" w:space="0" w:color="auto"/>
                <w:bottom w:val="none" w:sz="0" w:space="0" w:color="auto"/>
                <w:right w:val="none" w:sz="0" w:space="0" w:color="auto"/>
              </w:divBdr>
            </w:div>
            <w:div w:id="935018343">
              <w:marLeft w:val="0"/>
              <w:marRight w:val="0"/>
              <w:marTop w:val="0"/>
              <w:marBottom w:val="0"/>
              <w:divBdr>
                <w:top w:val="none" w:sz="0" w:space="0" w:color="auto"/>
                <w:left w:val="none" w:sz="0" w:space="0" w:color="auto"/>
                <w:bottom w:val="none" w:sz="0" w:space="0" w:color="auto"/>
                <w:right w:val="none" w:sz="0" w:space="0" w:color="auto"/>
              </w:divBdr>
            </w:div>
            <w:div w:id="2114400620">
              <w:marLeft w:val="0"/>
              <w:marRight w:val="0"/>
              <w:marTop w:val="0"/>
              <w:marBottom w:val="0"/>
              <w:divBdr>
                <w:top w:val="none" w:sz="0" w:space="0" w:color="auto"/>
                <w:left w:val="none" w:sz="0" w:space="0" w:color="auto"/>
                <w:bottom w:val="none" w:sz="0" w:space="0" w:color="auto"/>
                <w:right w:val="none" w:sz="0" w:space="0" w:color="auto"/>
              </w:divBdr>
            </w:div>
            <w:div w:id="514266396">
              <w:marLeft w:val="0"/>
              <w:marRight w:val="0"/>
              <w:marTop w:val="0"/>
              <w:marBottom w:val="0"/>
              <w:divBdr>
                <w:top w:val="none" w:sz="0" w:space="0" w:color="auto"/>
                <w:left w:val="none" w:sz="0" w:space="0" w:color="auto"/>
                <w:bottom w:val="none" w:sz="0" w:space="0" w:color="auto"/>
                <w:right w:val="none" w:sz="0" w:space="0" w:color="auto"/>
              </w:divBdr>
            </w:div>
            <w:div w:id="1548833782">
              <w:marLeft w:val="0"/>
              <w:marRight w:val="0"/>
              <w:marTop w:val="0"/>
              <w:marBottom w:val="0"/>
              <w:divBdr>
                <w:top w:val="none" w:sz="0" w:space="0" w:color="auto"/>
                <w:left w:val="none" w:sz="0" w:space="0" w:color="auto"/>
                <w:bottom w:val="none" w:sz="0" w:space="0" w:color="auto"/>
                <w:right w:val="none" w:sz="0" w:space="0" w:color="auto"/>
              </w:divBdr>
            </w:div>
            <w:div w:id="661550118">
              <w:marLeft w:val="0"/>
              <w:marRight w:val="0"/>
              <w:marTop w:val="0"/>
              <w:marBottom w:val="0"/>
              <w:divBdr>
                <w:top w:val="none" w:sz="0" w:space="0" w:color="auto"/>
                <w:left w:val="none" w:sz="0" w:space="0" w:color="auto"/>
                <w:bottom w:val="none" w:sz="0" w:space="0" w:color="auto"/>
                <w:right w:val="none" w:sz="0" w:space="0" w:color="auto"/>
              </w:divBdr>
            </w:div>
            <w:div w:id="126122552">
              <w:marLeft w:val="0"/>
              <w:marRight w:val="0"/>
              <w:marTop w:val="0"/>
              <w:marBottom w:val="0"/>
              <w:divBdr>
                <w:top w:val="none" w:sz="0" w:space="0" w:color="auto"/>
                <w:left w:val="none" w:sz="0" w:space="0" w:color="auto"/>
                <w:bottom w:val="none" w:sz="0" w:space="0" w:color="auto"/>
                <w:right w:val="none" w:sz="0" w:space="0" w:color="auto"/>
              </w:divBdr>
            </w:div>
            <w:div w:id="1728988061">
              <w:marLeft w:val="0"/>
              <w:marRight w:val="0"/>
              <w:marTop w:val="0"/>
              <w:marBottom w:val="0"/>
              <w:divBdr>
                <w:top w:val="none" w:sz="0" w:space="0" w:color="auto"/>
                <w:left w:val="none" w:sz="0" w:space="0" w:color="auto"/>
                <w:bottom w:val="none" w:sz="0" w:space="0" w:color="auto"/>
                <w:right w:val="none" w:sz="0" w:space="0" w:color="auto"/>
              </w:divBdr>
            </w:div>
            <w:div w:id="175731114">
              <w:marLeft w:val="0"/>
              <w:marRight w:val="0"/>
              <w:marTop w:val="0"/>
              <w:marBottom w:val="0"/>
              <w:divBdr>
                <w:top w:val="none" w:sz="0" w:space="0" w:color="auto"/>
                <w:left w:val="none" w:sz="0" w:space="0" w:color="auto"/>
                <w:bottom w:val="none" w:sz="0" w:space="0" w:color="auto"/>
                <w:right w:val="none" w:sz="0" w:space="0" w:color="auto"/>
              </w:divBdr>
            </w:div>
            <w:div w:id="562913390">
              <w:marLeft w:val="0"/>
              <w:marRight w:val="0"/>
              <w:marTop w:val="0"/>
              <w:marBottom w:val="0"/>
              <w:divBdr>
                <w:top w:val="none" w:sz="0" w:space="0" w:color="auto"/>
                <w:left w:val="none" w:sz="0" w:space="0" w:color="auto"/>
                <w:bottom w:val="none" w:sz="0" w:space="0" w:color="auto"/>
                <w:right w:val="none" w:sz="0" w:space="0" w:color="auto"/>
              </w:divBdr>
            </w:div>
            <w:div w:id="2087918599">
              <w:marLeft w:val="0"/>
              <w:marRight w:val="0"/>
              <w:marTop w:val="0"/>
              <w:marBottom w:val="0"/>
              <w:divBdr>
                <w:top w:val="none" w:sz="0" w:space="0" w:color="auto"/>
                <w:left w:val="none" w:sz="0" w:space="0" w:color="auto"/>
                <w:bottom w:val="none" w:sz="0" w:space="0" w:color="auto"/>
                <w:right w:val="none" w:sz="0" w:space="0" w:color="auto"/>
              </w:divBdr>
            </w:div>
            <w:div w:id="1131479383">
              <w:marLeft w:val="0"/>
              <w:marRight w:val="0"/>
              <w:marTop w:val="0"/>
              <w:marBottom w:val="0"/>
              <w:divBdr>
                <w:top w:val="none" w:sz="0" w:space="0" w:color="auto"/>
                <w:left w:val="none" w:sz="0" w:space="0" w:color="auto"/>
                <w:bottom w:val="none" w:sz="0" w:space="0" w:color="auto"/>
                <w:right w:val="none" w:sz="0" w:space="0" w:color="auto"/>
              </w:divBdr>
            </w:div>
            <w:div w:id="2112818951">
              <w:marLeft w:val="0"/>
              <w:marRight w:val="0"/>
              <w:marTop w:val="0"/>
              <w:marBottom w:val="0"/>
              <w:divBdr>
                <w:top w:val="none" w:sz="0" w:space="0" w:color="auto"/>
                <w:left w:val="none" w:sz="0" w:space="0" w:color="auto"/>
                <w:bottom w:val="none" w:sz="0" w:space="0" w:color="auto"/>
                <w:right w:val="none" w:sz="0" w:space="0" w:color="auto"/>
              </w:divBdr>
            </w:div>
            <w:div w:id="40793733">
              <w:marLeft w:val="0"/>
              <w:marRight w:val="0"/>
              <w:marTop w:val="0"/>
              <w:marBottom w:val="0"/>
              <w:divBdr>
                <w:top w:val="none" w:sz="0" w:space="0" w:color="auto"/>
                <w:left w:val="none" w:sz="0" w:space="0" w:color="auto"/>
                <w:bottom w:val="none" w:sz="0" w:space="0" w:color="auto"/>
                <w:right w:val="none" w:sz="0" w:space="0" w:color="auto"/>
              </w:divBdr>
            </w:div>
            <w:div w:id="1690642512">
              <w:marLeft w:val="0"/>
              <w:marRight w:val="0"/>
              <w:marTop w:val="0"/>
              <w:marBottom w:val="0"/>
              <w:divBdr>
                <w:top w:val="none" w:sz="0" w:space="0" w:color="auto"/>
                <w:left w:val="none" w:sz="0" w:space="0" w:color="auto"/>
                <w:bottom w:val="none" w:sz="0" w:space="0" w:color="auto"/>
                <w:right w:val="none" w:sz="0" w:space="0" w:color="auto"/>
              </w:divBdr>
            </w:div>
            <w:div w:id="483281390">
              <w:marLeft w:val="0"/>
              <w:marRight w:val="0"/>
              <w:marTop w:val="0"/>
              <w:marBottom w:val="0"/>
              <w:divBdr>
                <w:top w:val="none" w:sz="0" w:space="0" w:color="auto"/>
                <w:left w:val="none" w:sz="0" w:space="0" w:color="auto"/>
                <w:bottom w:val="none" w:sz="0" w:space="0" w:color="auto"/>
                <w:right w:val="none" w:sz="0" w:space="0" w:color="auto"/>
              </w:divBdr>
            </w:div>
            <w:div w:id="1593859732">
              <w:marLeft w:val="0"/>
              <w:marRight w:val="0"/>
              <w:marTop w:val="0"/>
              <w:marBottom w:val="0"/>
              <w:divBdr>
                <w:top w:val="none" w:sz="0" w:space="0" w:color="auto"/>
                <w:left w:val="none" w:sz="0" w:space="0" w:color="auto"/>
                <w:bottom w:val="none" w:sz="0" w:space="0" w:color="auto"/>
                <w:right w:val="none" w:sz="0" w:space="0" w:color="auto"/>
              </w:divBdr>
            </w:div>
            <w:div w:id="2013137932">
              <w:marLeft w:val="0"/>
              <w:marRight w:val="0"/>
              <w:marTop w:val="0"/>
              <w:marBottom w:val="0"/>
              <w:divBdr>
                <w:top w:val="none" w:sz="0" w:space="0" w:color="auto"/>
                <w:left w:val="none" w:sz="0" w:space="0" w:color="auto"/>
                <w:bottom w:val="none" w:sz="0" w:space="0" w:color="auto"/>
                <w:right w:val="none" w:sz="0" w:space="0" w:color="auto"/>
              </w:divBdr>
            </w:div>
            <w:div w:id="923563244">
              <w:marLeft w:val="0"/>
              <w:marRight w:val="0"/>
              <w:marTop w:val="0"/>
              <w:marBottom w:val="0"/>
              <w:divBdr>
                <w:top w:val="none" w:sz="0" w:space="0" w:color="auto"/>
                <w:left w:val="none" w:sz="0" w:space="0" w:color="auto"/>
                <w:bottom w:val="none" w:sz="0" w:space="0" w:color="auto"/>
                <w:right w:val="none" w:sz="0" w:space="0" w:color="auto"/>
              </w:divBdr>
            </w:div>
            <w:div w:id="679281575">
              <w:marLeft w:val="0"/>
              <w:marRight w:val="0"/>
              <w:marTop w:val="0"/>
              <w:marBottom w:val="0"/>
              <w:divBdr>
                <w:top w:val="none" w:sz="0" w:space="0" w:color="auto"/>
                <w:left w:val="none" w:sz="0" w:space="0" w:color="auto"/>
                <w:bottom w:val="none" w:sz="0" w:space="0" w:color="auto"/>
                <w:right w:val="none" w:sz="0" w:space="0" w:color="auto"/>
              </w:divBdr>
            </w:div>
            <w:div w:id="538394966">
              <w:marLeft w:val="0"/>
              <w:marRight w:val="0"/>
              <w:marTop w:val="0"/>
              <w:marBottom w:val="0"/>
              <w:divBdr>
                <w:top w:val="none" w:sz="0" w:space="0" w:color="auto"/>
                <w:left w:val="none" w:sz="0" w:space="0" w:color="auto"/>
                <w:bottom w:val="none" w:sz="0" w:space="0" w:color="auto"/>
                <w:right w:val="none" w:sz="0" w:space="0" w:color="auto"/>
              </w:divBdr>
            </w:div>
            <w:div w:id="291640729">
              <w:marLeft w:val="0"/>
              <w:marRight w:val="0"/>
              <w:marTop w:val="0"/>
              <w:marBottom w:val="0"/>
              <w:divBdr>
                <w:top w:val="none" w:sz="0" w:space="0" w:color="auto"/>
                <w:left w:val="none" w:sz="0" w:space="0" w:color="auto"/>
                <w:bottom w:val="none" w:sz="0" w:space="0" w:color="auto"/>
                <w:right w:val="none" w:sz="0" w:space="0" w:color="auto"/>
              </w:divBdr>
            </w:div>
            <w:div w:id="370764738">
              <w:marLeft w:val="0"/>
              <w:marRight w:val="0"/>
              <w:marTop w:val="0"/>
              <w:marBottom w:val="0"/>
              <w:divBdr>
                <w:top w:val="none" w:sz="0" w:space="0" w:color="auto"/>
                <w:left w:val="none" w:sz="0" w:space="0" w:color="auto"/>
                <w:bottom w:val="none" w:sz="0" w:space="0" w:color="auto"/>
                <w:right w:val="none" w:sz="0" w:space="0" w:color="auto"/>
              </w:divBdr>
            </w:div>
            <w:div w:id="568923620">
              <w:marLeft w:val="0"/>
              <w:marRight w:val="0"/>
              <w:marTop w:val="0"/>
              <w:marBottom w:val="0"/>
              <w:divBdr>
                <w:top w:val="none" w:sz="0" w:space="0" w:color="auto"/>
                <w:left w:val="none" w:sz="0" w:space="0" w:color="auto"/>
                <w:bottom w:val="none" w:sz="0" w:space="0" w:color="auto"/>
                <w:right w:val="none" w:sz="0" w:space="0" w:color="auto"/>
              </w:divBdr>
            </w:div>
            <w:div w:id="1420904319">
              <w:marLeft w:val="0"/>
              <w:marRight w:val="0"/>
              <w:marTop w:val="0"/>
              <w:marBottom w:val="0"/>
              <w:divBdr>
                <w:top w:val="none" w:sz="0" w:space="0" w:color="auto"/>
                <w:left w:val="none" w:sz="0" w:space="0" w:color="auto"/>
                <w:bottom w:val="none" w:sz="0" w:space="0" w:color="auto"/>
                <w:right w:val="none" w:sz="0" w:space="0" w:color="auto"/>
              </w:divBdr>
            </w:div>
            <w:div w:id="1807314601">
              <w:marLeft w:val="0"/>
              <w:marRight w:val="0"/>
              <w:marTop w:val="0"/>
              <w:marBottom w:val="0"/>
              <w:divBdr>
                <w:top w:val="none" w:sz="0" w:space="0" w:color="auto"/>
                <w:left w:val="none" w:sz="0" w:space="0" w:color="auto"/>
                <w:bottom w:val="none" w:sz="0" w:space="0" w:color="auto"/>
                <w:right w:val="none" w:sz="0" w:space="0" w:color="auto"/>
              </w:divBdr>
            </w:div>
            <w:div w:id="1954359231">
              <w:marLeft w:val="0"/>
              <w:marRight w:val="0"/>
              <w:marTop w:val="0"/>
              <w:marBottom w:val="0"/>
              <w:divBdr>
                <w:top w:val="none" w:sz="0" w:space="0" w:color="auto"/>
                <w:left w:val="none" w:sz="0" w:space="0" w:color="auto"/>
                <w:bottom w:val="none" w:sz="0" w:space="0" w:color="auto"/>
                <w:right w:val="none" w:sz="0" w:space="0" w:color="auto"/>
              </w:divBdr>
            </w:div>
            <w:div w:id="1645810383">
              <w:marLeft w:val="0"/>
              <w:marRight w:val="0"/>
              <w:marTop w:val="0"/>
              <w:marBottom w:val="0"/>
              <w:divBdr>
                <w:top w:val="none" w:sz="0" w:space="0" w:color="auto"/>
                <w:left w:val="none" w:sz="0" w:space="0" w:color="auto"/>
                <w:bottom w:val="none" w:sz="0" w:space="0" w:color="auto"/>
                <w:right w:val="none" w:sz="0" w:space="0" w:color="auto"/>
              </w:divBdr>
            </w:div>
            <w:div w:id="682247622">
              <w:marLeft w:val="0"/>
              <w:marRight w:val="0"/>
              <w:marTop w:val="0"/>
              <w:marBottom w:val="0"/>
              <w:divBdr>
                <w:top w:val="none" w:sz="0" w:space="0" w:color="auto"/>
                <w:left w:val="none" w:sz="0" w:space="0" w:color="auto"/>
                <w:bottom w:val="none" w:sz="0" w:space="0" w:color="auto"/>
                <w:right w:val="none" w:sz="0" w:space="0" w:color="auto"/>
              </w:divBdr>
            </w:div>
            <w:div w:id="1652322444">
              <w:marLeft w:val="0"/>
              <w:marRight w:val="0"/>
              <w:marTop w:val="0"/>
              <w:marBottom w:val="0"/>
              <w:divBdr>
                <w:top w:val="none" w:sz="0" w:space="0" w:color="auto"/>
                <w:left w:val="none" w:sz="0" w:space="0" w:color="auto"/>
                <w:bottom w:val="none" w:sz="0" w:space="0" w:color="auto"/>
                <w:right w:val="none" w:sz="0" w:space="0" w:color="auto"/>
              </w:divBdr>
            </w:div>
            <w:div w:id="1289705929">
              <w:marLeft w:val="0"/>
              <w:marRight w:val="0"/>
              <w:marTop w:val="0"/>
              <w:marBottom w:val="0"/>
              <w:divBdr>
                <w:top w:val="none" w:sz="0" w:space="0" w:color="auto"/>
                <w:left w:val="none" w:sz="0" w:space="0" w:color="auto"/>
                <w:bottom w:val="none" w:sz="0" w:space="0" w:color="auto"/>
                <w:right w:val="none" w:sz="0" w:space="0" w:color="auto"/>
              </w:divBdr>
            </w:div>
            <w:div w:id="659816689">
              <w:marLeft w:val="0"/>
              <w:marRight w:val="0"/>
              <w:marTop w:val="0"/>
              <w:marBottom w:val="0"/>
              <w:divBdr>
                <w:top w:val="none" w:sz="0" w:space="0" w:color="auto"/>
                <w:left w:val="none" w:sz="0" w:space="0" w:color="auto"/>
                <w:bottom w:val="none" w:sz="0" w:space="0" w:color="auto"/>
                <w:right w:val="none" w:sz="0" w:space="0" w:color="auto"/>
              </w:divBdr>
            </w:div>
            <w:div w:id="898397415">
              <w:marLeft w:val="0"/>
              <w:marRight w:val="0"/>
              <w:marTop w:val="0"/>
              <w:marBottom w:val="0"/>
              <w:divBdr>
                <w:top w:val="none" w:sz="0" w:space="0" w:color="auto"/>
                <w:left w:val="none" w:sz="0" w:space="0" w:color="auto"/>
                <w:bottom w:val="none" w:sz="0" w:space="0" w:color="auto"/>
                <w:right w:val="none" w:sz="0" w:space="0" w:color="auto"/>
              </w:divBdr>
            </w:div>
            <w:div w:id="1634871180">
              <w:marLeft w:val="0"/>
              <w:marRight w:val="0"/>
              <w:marTop w:val="0"/>
              <w:marBottom w:val="0"/>
              <w:divBdr>
                <w:top w:val="none" w:sz="0" w:space="0" w:color="auto"/>
                <w:left w:val="none" w:sz="0" w:space="0" w:color="auto"/>
                <w:bottom w:val="none" w:sz="0" w:space="0" w:color="auto"/>
                <w:right w:val="none" w:sz="0" w:space="0" w:color="auto"/>
              </w:divBdr>
            </w:div>
            <w:div w:id="934165163">
              <w:marLeft w:val="0"/>
              <w:marRight w:val="0"/>
              <w:marTop w:val="0"/>
              <w:marBottom w:val="0"/>
              <w:divBdr>
                <w:top w:val="none" w:sz="0" w:space="0" w:color="auto"/>
                <w:left w:val="none" w:sz="0" w:space="0" w:color="auto"/>
                <w:bottom w:val="none" w:sz="0" w:space="0" w:color="auto"/>
                <w:right w:val="none" w:sz="0" w:space="0" w:color="auto"/>
              </w:divBdr>
            </w:div>
            <w:div w:id="1443766100">
              <w:marLeft w:val="0"/>
              <w:marRight w:val="0"/>
              <w:marTop w:val="0"/>
              <w:marBottom w:val="0"/>
              <w:divBdr>
                <w:top w:val="none" w:sz="0" w:space="0" w:color="auto"/>
                <w:left w:val="none" w:sz="0" w:space="0" w:color="auto"/>
                <w:bottom w:val="none" w:sz="0" w:space="0" w:color="auto"/>
                <w:right w:val="none" w:sz="0" w:space="0" w:color="auto"/>
              </w:divBdr>
            </w:div>
            <w:div w:id="1499542681">
              <w:marLeft w:val="0"/>
              <w:marRight w:val="0"/>
              <w:marTop w:val="0"/>
              <w:marBottom w:val="0"/>
              <w:divBdr>
                <w:top w:val="none" w:sz="0" w:space="0" w:color="auto"/>
                <w:left w:val="none" w:sz="0" w:space="0" w:color="auto"/>
                <w:bottom w:val="none" w:sz="0" w:space="0" w:color="auto"/>
                <w:right w:val="none" w:sz="0" w:space="0" w:color="auto"/>
              </w:divBdr>
            </w:div>
            <w:div w:id="1981350149">
              <w:marLeft w:val="0"/>
              <w:marRight w:val="0"/>
              <w:marTop w:val="0"/>
              <w:marBottom w:val="0"/>
              <w:divBdr>
                <w:top w:val="none" w:sz="0" w:space="0" w:color="auto"/>
                <w:left w:val="none" w:sz="0" w:space="0" w:color="auto"/>
                <w:bottom w:val="none" w:sz="0" w:space="0" w:color="auto"/>
                <w:right w:val="none" w:sz="0" w:space="0" w:color="auto"/>
              </w:divBdr>
            </w:div>
            <w:div w:id="533153631">
              <w:marLeft w:val="0"/>
              <w:marRight w:val="0"/>
              <w:marTop w:val="0"/>
              <w:marBottom w:val="0"/>
              <w:divBdr>
                <w:top w:val="none" w:sz="0" w:space="0" w:color="auto"/>
                <w:left w:val="none" w:sz="0" w:space="0" w:color="auto"/>
                <w:bottom w:val="none" w:sz="0" w:space="0" w:color="auto"/>
                <w:right w:val="none" w:sz="0" w:space="0" w:color="auto"/>
              </w:divBdr>
            </w:div>
            <w:div w:id="927277373">
              <w:marLeft w:val="0"/>
              <w:marRight w:val="0"/>
              <w:marTop w:val="0"/>
              <w:marBottom w:val="0"/>
              <w:divBdr>
                <w:top w:val="none" w:sz="0" w:space="0" w:color="auto"/>
                <w:left w:val="none" w:sz="0" w:space="0" w:color="auto"/>
                <w:bottom w:val="none" w:sz="0" w:space="0" w:color="auto"/>
                <w:right w:val="none" w:sz="0" w:space="0" w:color="auto"/>
              </w:divBdr>
            </w:div>
            <w:div w:id="739448482">
              <w:marLeft w:val="0"/>
              <w:marRight w:val="0"/>
              <w:marTop w:val="0"/>
              <w:marBottom w:val="0"/>
              <w:divBdr>
                <w:top w:val="none" w:sz="0" w:space="0" w:color="auto"/>
                <w:left w:val="none" w:sz="0" w:space="0" w:color="auto"/>
                <w:bottom w:val="none" w:sz="0" w:space="0" w:color="auto"/>
                <w:right w:val="none" w:sz="0" w:space="0" w:color="auto"/>
              </w:divBdr>
            </w:div>
            <w:div w:id="1421901577">
              <w:marLeft w:val="0"/>
              <w:marRight w:val="0"/>
              <w:marTop w:val="0"/>
              <w:marBottom w:val="0"/>
              <w:divBdr>
                <w:top w:val="none" w:sz="0" w:space="0" w:color="auto"/>
                <w:left w:val="none" w:sz="0" w:space="0" w:color="auto"/>
                <w:bottom w:val="none" w:sz="0" w:space="0" w:color="auto"/>
                <w:right w:val="none" w:sz="0" w:space="0" w:color="auto"/>
              </w:divBdr>
            </w:div>
            <w:div w:id="808980314">
              <w:marLeft w:val="0"/>
              <w:marRight w:val="0"/>
              <w:marTop w:val="0"/>
              <w:marBottom w:val="0"/>
              <w:divBdr>
                <w:top w:val="none" w:sz="0" w:space="0" w:color="auto"/>
                <w:left w:val="none" w:sz="0" w:space="0" w:color="auto"/>
                <w:bottom w:val="none" w:sz="0" w:space="0" w:color="auto"/>
                <w:right w:val="none" w:sz="0" w:space="0" w:color="auto"/>
              </w:divBdr>
            </w:div>
            <w:div w:id="136067479">
              <w:marLeft w:val="0"/>
              <w:marRight w:val="0"/>
              <w:marTop w:val="0"/>
              <w:marBottom w:val="0"/>
              <w:divBdr>
                <w:top w:val="none" w:sz="0" w:space="0" w:color="auto"/>
                <w:left w:val="none" w:sz="0" w:space="0" w:color="auto"/>
                <w:bottom w:val="none" w:sz="0" w:space="0" w:color="auto"/>
                <w:right w:val="none" w:sz="0" w:space="0" w:color="auto"/>
              </w:divBdr>
            </w:div>
            <w:div w:id="1790053390">
              <w:marLeft w:val="0"/>
              <w:marRight w:val="0"/>
              <w:marTop w:val="0"/>
              <w:marBottom w:val="0"/>
              <w:divBdr>
                <w:top w:val="none" w:sz="0" w:space="0" w:color="auto"/>
                <w:left w:val="none" w:sz="0" w:space="0" w:color="auto"/>
                <w:bottom w:val="none" w:sz="0" w:space="0" w:color="auto"/>
                <w:right w:val="none" w:sz="0" w:space="0" w:color="auto"/>
              </w:divBdr>
            </w:div>
            <w:div w:id="325868770">
              <w:marLeft w:val="0"/>
              <w:marRight w:val="0"/>
              <w:marTop w:val="0"/>
              <w:marBottom w:val="0"/>
              <w:divBdr>
                <w:top w:val="none" w:sz="0" w:space="0" w:color="auto"/>
                <w:left w:val="none" w:sz="0" w:space="0" w:color="auto"/>
                <w:bottom w:val="none" w:sz="0" w:space="0" w:color="auto"/>
                <w:right w:val="none" w:sz="0" w:space="0" w:color="auto"/>
              </w:divBdr>
            </w:div>
            <w:div w:id="1674062582">
              <w:marLeft w:val="0"/>
              <w:marRight w:val="0"/>
              <w:marTop w:val="0"/>
              <w:marBottom w:val="0"/>
              <w:divBdr>
                <w:top w:val="none" w:sz="0" w:space="0" w:color="auto"/>
                <w:left w:val="none" w:sz="0" w:space="0" w:color="auto"/>
                <w:bottom w:val="none" w:sz="0" w:space="0" w:color="auto"/>
                <w:right w:val="none" w:sz="0" w:space="0" w:color="auto"/>
              </w:divBdr>
            </w:div>
            <w:div w:id="729840479">
              <w:marLeft w:val="0"/>
              <w:marRight w:val="0"/>
              <w:marTop w:val="0"/>
              <w:marBottom w:val="0"/>
              <w:divBdr>
                <w:top w:val="none" w:sz="0" w:space="0" w:color="auto"/>
                <w:left w:val="none" w:sz="0" w:space="0" w:color="auto"/>
                <w:bottom w:val="none" w:sz="0" w:space="0" w:color="auto"/>
                <w:right w:val="none" w:sz="0" w:space="0" w:color="auto"/>
              </w:divBdr>
            </w:div>
            <w:div w:id="571625239">
              <w:marLeft w:val="0"/>
              <w:marRight w:val="0"/>
              <w:marTop w:val="0"/>
              <w:marBottom w:val="0"/>
              <w:divBdr>
                <w:top w:val="none" w:sz="0" w:space="0" w:color="auto"/>
                <w:left w:val="none" w:sz="0" w:space="0" w:color="auto"/>
                <w:bottom w:val="none" w:sz="0" w:space="0" w:color="auto"/>
                <w:right w:val="none" w:sz="0" w:space="0" w:color="auto"/>
              </w:divBdr>
            </w:div>
            <w:div w:id="1403722497">
              <w:marLeft w:val="0"/>
              <w:marRight w:val="0"/>
              <w:marTop w:val="0"/>
              <w:marBottom w:val="0"/>
              <w:divBdr>
                <w:top w:val="none" w:sz="0" w:space="0" w:color="auto"/>
                <w:left w:val="none" w:sz="0" w:space="0" w:color="auto"/>
                <w:bottom w:val="none" w:sz="0" w:space="0" w:color="auto"/>
                <w:right w:val="none" w:sz="0" w:space="0" w:color="auto"/>
              </w:divBdr>
            </w:div>
            <w:div w:id="145435406">
              <w:marLeft w:val="0"/>
              <w:marRight w:val="0"/>
              <w:marTop w:val="0"/>
              <w:marBottom w:val="0"/>
              <w:divBdr>
                <w:top w:val="none" w:sz="0" w:space="0" w:color="auto"/>
                <w:left w:val="none" w:sz="0" w:space="0" w:color="auto"/>
                <w:bottom w:val="none" w:sz="0" w:space="0" w:color="auto"/>
                <w:right w:val="none" w:sz="0" w:space="0" w:color="auto"/>
              </w:divBdr>
            </w:div>
            <w:div w:id="1576166428">
              <w:marLeft w:val="0"/>
              <w:marRight w:val="0"/>
              <w:marTop w:val="0"/>
              <w:marBottom w:val="0"/>
              <w:divBdr>
                <w:top w:val="none" w:sz="0" w:space="0" w:color="auto"/>
                <w:left w:val="none" w:sz="0" w:space="0" w:color="auto"/>
                <w:bottom w:val="none" w:sz="0" w:space="0" w:color="auto"/>
                <w:right w:val="none" w:sz="0" w:space="0" w:color="auto"/>
              </w:divBdr>
            </w:div>
            <w:div w:id="687944790">
              <w:marLeft w:val="0"/>
              <w:marRight w:val="0"/>
              <w:marTop w:val="0"/>
              <w:marBottom w:val="0"/>
              <w:divBdr>
                <w:top w:val="none" w:sz="0" w:space="0" w:color="auto"/>
                <w:left w:val="none" w:sz="0" w:space="0" w:color="auto"/>
                <w:bottom w:val="none" w:sz="0" w:space="0" w:color="auto"/>
                <w:right w:val="none" w:sz="0" w:space="0" w:color="auto"/>
              </w:divBdr>
            </w:div>
            <w:div w:id="1442408478">
              <w:marLeft w:val="0"/>
              <w:marRight w:val="0"/>
              <w:marTop w:val="0"/>
              <w:marBottom w:val="0"/>
              <w:divBdr>
                <w:top w:val="none" w:sz="0" w:space="0" w:color="auto"/>
                <w:left w:val="none" w:sz="0" w:space="0" w:color="auto"/>
                <w:bottom w:val="none" w:sz="0" w:space="0" w:color="auto"/>
                <w:right w:val="none" w:sz="0" w:space="0" w:color="auto"/>
              </w:divBdr>
            </w:div>
            <w:div w:id="937464">
              <w:marLeft w:val="0"/>
              <w:marRight w:val="0"/>
              <w:marTop w:val="0"/>
              <w:marBottom w:val="0"/>
              <w:divBdr>
                <w:top w:val="none" w:sz="0" w:space="0" w:color="auto"/>
                <w:left w:val="none" w:sz="0" w:space="0" w:color="auto"/>
                <w:bottom w:val="none" w:sz="0" w:space="0" w:color="auto"/>
                <w:right w:val="none" w:sz="0" w:space="0" w:color="auto"/>
              </w:divBdr>
            </w:div>
            <w:div w:id="141566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0567">
      <w:bodyDiv w:val="1"/>
      <w:marLeft w:val="0"/>
      <w:marRight w:val="0"/>
      <w:marTop w:val="0"/>
      <w:marBottom w:val="0"/>
      <w:divBdr>
        <w:top w:val="none" w:sz="0" w:space="0" w:color="auto"/>
        <w:left w:val="none" w:sz="0" w:space="0" w:color="auto"/>
        <w:bottom w:val="none" w:sz="0" w:space="0" w:color="auto"/>
        <w:right w:val="none" w:sz="0" w:space="0" w:color="auto"/>
      </w:divBdr>
    </w:div>
    <w:div w:id="235017466">
      <w:bodyDiv w:val="1"/>
      <w:marLeft w:val="0"/>
      <w:marRight w:val="0"/>
      <w:marTop w:val="0"/>
      <w:marBottom w:val="0"/>
      <w:divBdr>
        <w:top w:val="none" w:sz="0" w:space="0" w:color="auto"/>
        <w:left w:val="none" w:sz="0" w:space="0" w:color="auto"/>
        <w:bottom w:val="none" w:sz="0" w:space="0" w:color="auto"/>
        <w:right w:val="none" w:sz="0" w:space="0" w:color="auto"/>
      </w:divBdr>
    </w:div>
    <w:div w:id="290210694">
      <w:bodyDiv w:val="1"/>
      <w:marLeft w:val="0"/>
      <w:marRight w:val="0"/>
      <w:marTop w:val="0"/>
      <w:marBottom w:val="0"/>
      <w:divBdr>
        <w:top w:val="none" w:sz="0" w:space="0" w:color="auto"/>
        <w:left w:val="none" w:sz="0" w:space="0" w:color="auto"/>
        <w:bottom w:val="none" w:sz="0" w:space="0" w:color="auto"/>
        <w:right w:val="none" w:sz="0" w:space="0" w:color="auto"/>
      </w:divBdr>
    </w:div>
    <w:div w:id="312684916">
      <w:bodyDiv w:val="1"/>
      <w:marLeft w:val="0"/>
      <w:marRight w:val="0"/>
      <w:marTop w:val="0"/>
      <w:marBottom w:val="0"/>
      <w:divBdr>
        <w:top w:val="none" w:sz="0" w:space="0" w:color="auto"/>
        <w:left w:val="none" w:sz="0" w:space="0" w:color="auto"/>
        <w:bottom w:val="none" w:sz="0" w:space="0" w:color="auto"/>
        <w:right w:val="none" w:sz="0" w:space="0" w:color="auto"/>
      </w:divBdr>
      <w:divsChild>
        <w:div w:id="124547451">
          <w:marLeft w:val="0"/>
          <w:marRight w:val="0"/>
          <w:marTop w:val="0"/>
          <w:marBottom w:val="0"/>
          <w:divBdr>
            <w:top w:val="none" w:sz="0" w:space="0" w:color="auto"/>
            <w:left w:val="none" w:sz="0" w:space="0" w:color="auto"/>
            <w:bottom w:val="none" w:sz="0" w:space="0" w:color="auto"/>
            <w:right w:val="none" w:sz="0" w:space="0" w:color="auto"/>
          </w:divBdr>
          <w:divsChild>
            <w:div w:id="126768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489106">
      <w:bodyDiv w:val="1"/>
      <w:marLeft w:val="0"/>
      <w:marRight w:val="0"/>
      <w:marTop w:val="0"/>
      <w:marBottom w:val="0"/>
      <w:divBdr>
        <w:top w:val="none" w:sz="0" w:space="0" w:color="auto"/>
        <w:left w:val="none" w:sz="0" w:space="0" w:color="auto"/>
        <w:bottom w:val="none" w:sz="0" w:space="0" w:color="auto"/>
        <w:right w:val="none" w:sz="0" w:space="0" w:color="auto"/>
      </w:divBdr>
      <w:divsChild>
        <w:div w:id="114108586">
          <w:marLeft w:val="0"/>
          <w:marRight w:val="0"/>
          <w:marTop w:val="0"/>
          <w:marBottom w:val="0"/>
          <w:divBdr>
            <w:top w:val="none" w:sz="0" w:space="0" w:color="auto"/>
            <w:left w:val="none" w:sz="0" w:space="0" w:color="auto"/>
            <w:bottom w:val="none" w:sz="0" w:space="0" w:color="auto"/>
            <w:right w:val="none" w:sz="0" w:space="0" w:color="auto"/>
          </w:divBdr>
          <w:divsChild>
            <w:div w:id="114828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3421">
      <w:bodyDiv w:val="1"/>
      <w:marLeft w:val="0"/>
      <w:marRight w:val="0"/>
      <w:marTop w:val="0"/>
      <w:marBottom w:val="0"/>
      <w:divBdr>
        <w:top w:val="none" w:sz="0" w:space="0" w:color="auto"/>
        <w:left w:val="none" w:sz="0" w:space="0" w:color="auto"/>
        <w:bottom w:val="none" w:sz="0" w:space="0" w:color="auto"/>
        <w:right w:val="none" w:sz="0" w:space="0" w:color="auto"/>
      </w:divBdr>
    </w:div>
    <w:div w:id="537820802">
      <w:bodyDiv w:val="1"/>
      <w:marLeft w:val="0"/>
      <w:marRight w:val="0"/>
      <w:marTop w:val="0"/>
      <w:marBottom w:val="0"/>
      <w:divBdr>
        <w:top w:val="none" w:sz="0" w:space="0" w:color="auto"/>
        <w:left w:val="none" w:sz="0" w:space="0" w:color="auto"/>
        <w:bottom w:val="none" w:sz="0" w:space="0" w:color="auto"/>
        <w:right w:val="none" w:sz="0" w:space="0" w:color="auto"/>
      </w:divBdr>
    </w:div>
    <w:div w:id="558707194">
      <w:bodyDiv w:val="1"/>
      <w:marLeft w:val="0"/>
      <w:marRight w:val="0"/>
      <w:marTop w:val="0"/>
      <w:marBottom w:val="0"/>
      <w:divBdr>
        <w:top w:val="none" w:sz="0" w:space="0" w:color="auto"/>
        <w:left w:val="none" w:sz="0" w:space="0" w:color="auto"/>
        <w:bottom w:val="none" w:sz="0" w:space="0" w:color="auto"/>
        <w:right w:val="none" w:sz="0" w:space="0" w:color="auto"/>
      </w:divBdr>
    </w:div>
    <w:div w:id="571278236">
      <w:bodyDiv w:val="1"/>
      <w:marLeft w:val="0"/>
      <w:marRight w:val="0"/>
      <w:marTop w:val="0"/>
      <w:marBottom w:val="0"/>
      <w:divBdr>
        <w:top w:val="none" w:sz="0" w:space="0" w:color="auto"/>
        <w:left w:val="none" w:sz="0" w:space="0" w:color="auto"/>
        <w:bottom w:val="none" w:sz="0" w:space="0" w:color="auto"/>
        <w:right w:val="none" w:sz="0" w:space="0" w:color="auto"/>
      </w:divBdr>
      <w:divsChild>
        <w:div w:id="1275559238">
          <w:marLeft w:val="0"/>
          <w:marRight w:val="0"/>
          <w:marTop w:val="0"/>
          <w:marBottom w:val="0"/>
          <w:divBdr>
            <w:top w:val="none" w:sz="0" w:space="0" w:color="auto"/>
            <w:left w:val="none" w:sz="0" w:space="0" w:color="auto"/>
            <w:bottom w:val="none" w:sz="0" w:space="0" w:color="auto"/>
            <w:right w:val="none" w:sz="0" w:space="0" w:color="auto"/>
          </w:divBdr>
          <w:divsChild>
            <w:div w:id="20341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5289">
      <w:bodyDiv w:val="1"/>
      <w:marLeft w:val="0"/>
      <w:marRight w:val="0"/>
      <w:marTop w:val="0"/>
      <w:marBottom w:val="0"/>
      <w:divBdr>
        <w:top w:val="none" w:sz="0" w:space="0" w:color="auto"/>
        <w:left w:val="none" w:sz="0" w:space="0" w:color="auto"/>
        <w:bottom w:val="none" w:sz="0" w:space="0" w:color="auto"/>
        <w:right w:val="none" w:sz="0" w:space="0" w:color="auto"/>
      </w:divBdr>
    </w:div>
    <w:div w:id="810908749">
      <w:bodyDiv w:val="1"/>
      <w:marLeft w:val="0"/>
      <w:marRight w:val="0"/>
      <w:marTop w:val="0"/>
      <w:marBottom w:val="0"/>
      <w:divBdr>
        <w:top w:val="none" w:sz="0" w:space="0" w:color="auto"/>
        <w:left w:val="none" w:sz="0" w:space="0" w:color="auto"/>
        <w:bottom w:val="none" w:sz="0" w:space="0" w:color="auto"/>
        <w:right w:val="none" w:sz="0" w:space="0" w:color="auto"/>
      </w:divBdr>
    </w:div>
    <w:div w:id="842938949">
      <w:bodyDiv w:val="1"/>
      <w:marLeft w:val="0"/>
      <w:marRight w:val="0"/>
      <w:marTop w:val="0"/>
      <w:marBottom w:val="0"/>
      <w:divBdr>
        <w:top w:val="none" w:sz="0" w:space="0" w:color="auto"/>
        <w:left w:val="none" w:sz="0" w:space="0" w:color="auto"/>
        <w:bottom w:val="none" w:sz="0" w:space="0" w:color="auto"/>
        <w:right w:val="none" w:sz="0" w:space="0" w:color="auto"/>
      </w:divBdr>
    </w:div>
    <w:div w:id="846797788">
      <w:bodyDiv w:val="1"/>
      <w:marLeft w:val="0"/>
      <w:marRight w:val="0"/>
      <w:marTop w:val="0"/>
      <w:marBottom w:val="0"/>
      <w:divBdr>
        <w:top w:val="none" w:sz="0" w:space="0" w:color="auto"/>
        <w:left w:val="none" w:sz="0" w:space="0" w:color="auto"/>
        <w:bottom w:val="none" w:sz="0" w:space="0" w:color="auto"/>
        <w:right w:val="none" w:sz="0" w:space="0" w:color="auto"/>
      </w:divBdr>
    </w:div>
    <w:div w:id="929505732">
      <w:bodyDiv w:val="1"/>
      <w:marLeft w:val="0"/>
      <w:marRight w:val="0"/>
      <w:marTop w:val="0"/>
      <w:marBottom w:val="0"/>
      <w:divBdr>
        <w:top w:val="none" w:sz="0" w:space="0" w:color="auto"/>
        <w:left w:val="none" w:sz="0" w:space="0" w:color="auto"/>
        <w:bottom w:val="none" w:sz="0" w:space="0" w:color="auto"/>
        <w:right w:val="none" w:sz="0" w:space="0" w:color="auto"/>
      </w:divBdr>
    </w:div>
    <w:div w:id="980160865">
      <w:bodyDiv w:val="1"/>
      <w:marLeft w:val="0"/>
      <w:marRight w:val="0"/>
      <w:marTop w:val="0"/>
      <w:marBottom w:val="0"/>
      <w:divBdr>
        <w:top w:val="none" w:sz="0" w:space="0" w:color="auto"/>
        <w:left w:val="none" w:sz="0" w:space="0" w:color="auto"/>
        <w:bottom w:val="none" w:sz="0" w:space="0" w:color="auto"/>
        <w:right w:val="none" w:sz="0" w:space="0" w:color="auto"/>
      </w:divBdr>
    </w:div>
    <w:div w:id="987053714">
      <w:bodyDiv w:val="1"/>
      <w:marLeft w:val="0"/>
      <w:marRight w:val="0"/>
      <w:marTop w:val="0"/>
      <w:marBottom w:val="0"/>
      <w:divBdr>
        <w:top w:val="none" w:sz="0" w:space="0" w:color="auto"/>
        <w:left w:val="none" w:sz="0" w:space="0" w:color="auto"/>
        <w:bottom w:val="none" w:sz="0" w:space="0" w:color="auto"/>
        <w:right w:val="none" w:sz="0" w:space="0" w:color="auto"/>
      </w:divBdr>
      <w:divsChild>
        <w:div w:id="227348726">
          <w:marLeft w:val="446"/>
          <w:marRight w:val="0"/>
          <w:marTop w:val="0"/>
          <w:marBottom w:val="0"/>
          <w:divBdr>
            <w:top w:val="none" w:sz="0" w:space="0" w:color="auto"/>
            <w:left w:val="none" w:sz="0" w:space="0" w:color="auto"/>
            <w:bottom w:val="none" w:sz="0" w:space="0" w:color="auto"/>
            <w:right w:val="none" w:sz="0" w:space="0" w:color="auto"/>
          </w:divBdr>
        </w:div>
      </w:divsChild>
    </w:div>
    <w:div w:id="1017272884">
      <w:bodyDiv w:val="1"/>
      <w:marLeft w:val="0"/>
      <w:marRight w:val="0"/>
      <w:marTop w:val="0"/>
      <w:marBottom w:val="0"/>
      <w:divBdr>
        <w:top w:val="none" w:sz="0" w:space="0" w:color="auto"/>
        <w:left w:val="none" w:sz="0" w:space="0" w:color="auto"/>
        <w:bottom w:val="none" w:sz="0" w:space="0" w:color="auto"/>
        <w:right w:val="none" w:sz="0" w:space="0" w:color="auto"/>
      </w:divBdr>
    </w:div>
    <w:div w:id="1026639336">
      <w:bodyDiv w:val="1"/>
      <w:marLeft w:val="0"/>
      <w:marRight w:val="0"/>
      <w:marTop w:val="0"/>
      <w:marBottom w:val="0"/>
      <w:divBdr>
        <w:top w:val="none" w:sz="0" w:space="0" w:color="auto"/>
        <w:left w:val="none" w:sz="0" w:space="0" w:color="auto"/>
        <w:bottom w:val="none" w:sz="0" w:space="0" w:color="auto"/>
        <w:right w:val="none" w:sz="0" w:space="0" w:color="auto"/>
      </w:divBdr>
      <w:divsChild>
        <w:div w:id="1728722619">
          <w:marLeft w:val="0"/>
          <w:marRight w:val="0"/>
          <w:marTop w:val="0"/>
          <w:marBottom w:val="0"/>
          <w:divBdr>
            <w:top w:val="none" w:sz="0" w:space="0" w:color="auto"/>
            <w:left w:val="none" w:sz="0" w:space="0" w:color="auto"/>
            <w:bottom w:val="none" w:sz="0" w:space="0" w:color="auto"/>
            <w:right w:val="none" w:sz="0" w:space="0" w:color="auto"/>
          </w:divBdr>
          <w:divsChild>
            <w:div w:id="141250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765123">
      <w:bodyDiv w:val="1"/>
      <w:marLeft w:val="0"/>
      <w:marRight w:val="0"/>
      <w:marTop w:val="0"/>
      <w:marBottom w:val="0"/>
      <w:divBdr>
        <w:top w:val="none" w:sz="0" w:space="0" w:color="auto"/>
        <w:left w:val="none" w:sz="0" w:space="0" w:color="auto"/>
        <w:bottom w:val="none" w:sz="0" w:space="0" w:color="auto"/>
        <w:right w:val="none" w:sz="0" w:space="0" w:color="auto"/>
      </w:divBdr>
    </w:div>
    <w:div w:id="1056201435">
      <w:bodyDiv w:val="1"/>
      <w:marLeft w:val="0"/>
      <w:marRight w:val="0"/>
      <w:marTop w:val="0"/>
      <w:marBottom w:val="0"/>
      <w:divBdr>
        <w:top w:val="none" w:sz="0" w:space="0" w:color="auto"/>
        <w:left w:val="none" w:sz="0" w:space="0" w:color="auto"/>
        <w:bottom w:val="none" w:sz="0" w:space="0" w:color="auto"/>
        <w:right w:val="none" w:sz="0" w:space="0" w:color="auto"/>
      </w:divBdr>
    </w:div>
    <w:div w:id="1071847251">
      <w:bodyDiv w:val="1"/>
      <w:marLeft w:val="0"/>
      <w:marRight w:val="0"/>
      <w:marTop w:val="0"/>
      <w:marBottom w:val="0"/>
      <w:divBdr>
        <w:top w:val="none" w:sz="0" w:space="0" w:color="auto"/>
        <w:left w:val="none" w:sz="0" w:space="0" w:color="auto"/>
        <w:bottom w:val="none" w:sz="0" w:space="0" w:color="auto"/>
        <w:right w:val="none" w:sz="0" w:space="0" w:color="auto"/>
      </w:divBdr>
      <w:divsChild>
        <w:div w:id="777259537">
          <w:marLeft w:val="0"/>
          <w:marRight w:val="0"/>
          <w:marTop w:val="0"/>
          <w:marBottom w:val="0"/>
          <w:divBdr>
            <w:top w:val="none" w:sz="0" w:space="0" w:color="auto"/>
            <w:left w:val="none" w:sz="0" w:space="0" w:color="auto"/>
            <w:bottom w:val="none" w:sz="0" w:space="0" w:color="auto"/>
            <w:right w:val="none" w:sz="0" w:space="0" w:color="auto"/>
          </w:divBdr>
          <w:divsChild>
            <w:div w:id="159412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22310">
      <w:bodyDiv w:val="1"/>
      <w:marLeft w:val="0"/>
      <w:marRight w:val="0"/>
      <w:marTop w:val="0"/>
      <w:marBottom w:val="0"/>
      <w:divBdr>
        <w:top w:val="none" w:sz="0" w:space="0" w:color="auto"/>
        <w:left w:val="none" w:sz="0" w:space="0" w:color="auto"/>
        <w:bottom w:val="none" w:sz="0" w:space="0" w:color="auto"/>
        <w:right w:val="none" w:sz="0" w:space="0" w:color="auto"/>
      </w:divBdr>
      <w:divsChild>
        <w:div w:id="1450971489">
          <w:marLeft w:val="0"/>
          <w:marRight w:val="0"/>
          <w:marTop w:val="0"/>
          <w:marBottom w:val="0"/>
          <w:divBdr>
            <w:top w:val="none" w:sz="0" w:space="0" w:color="auto"/>
            <w:left w:val="none" w:sz="0" w:space="0" w:color="auto"/>
            <w:bottom w:val="none" w:sz="0" w:space="0" w:color="auto"/>
            <w:right w:val="none" w:sz="0" w:space="0" w:color="auto"/>
          </w:divBdr>
          <w:divsChild>
            <w:div w:id="257060261">
              <w:marLeft w:val="0"/>
              <w:marRight w:val="0"/>
              <w:marTop w:val="0"/>
              <w:marBottom w:val="0"/>
              <w:divBdr>
                <w:top w:val="none" w:sz="0" w:space="0" w:color="auto"/>
                <w:left w:val="none" w:sz="0" w:space="0" w:color="auto"/>
                <w:bottom w:val="none" w:sz="0" w:space="0" w:color="auto"/>
                <w:right w:val="none" w:sz="0" w:space="0" w:color="auto"/>
              </w:divBdr>
            </w:div>
            <w:div w:id="104661251">
              <w:marLeft w:val="0"/>
              <w:marRight w:val="0"/>
              <w:marTop w:val="0"/>
              <w:marBottom w:val="0"/>
              <w:divBdr>
                <w:top w:val="none" w:sz="0" w:space="0" w:color="auto"/>
                <w:left w:val="none" w:sz="0" w:space="0" w:color="auto"/>
                <w:bottom w:val="none" w:sz="0" w:space="0" w:color="auto"/>
                <w:right w:val="none" w:sz="0" w:space="0" w:color="auto"/>
              </w:divBdr>
            </w:div>
            <w:div w:id="1536653966">
              <w:marLeft w:val="0"/>
              <w:marRight w:val="0"/>
              <w:marTop w:val="0"/>
              <w:marBottom w:val="0"/>
              <w:divBdr>
                <w:top w:val="none" w:sz="0" w:space="0" w:color="auto"/>
                <w:left w:val="none" w:sz="0" w:space="0" w:color="auto"/>
                <w:bottom w:val="none" w:sz="0" w:space="0" w:color="auto"/>
                <w:right w:val="none" w:sz="0" w:space="0" w:color="auto"/>
              </w:divBdr>
            </w:div>
            <w:div w:id="1064184125">
              <w:marLeft w:val="0"/>
              <w:marRight w:val="0"/>
              <w:marTop w:val="0"/>
              <w:marBottom w:val="0"/>
              <w:divBdr>
                <w:top w:val="none" w:sz="0" w:space="0" w:color="auto"/>
                <w:left w:val="none" w:sz="0" w:space="0" w:color="auto"/>
                <w:bottom w:val="none" w:sz="0" w:space="0" w:color="auto"/>
                <w:right w:val="none" w:sz="0" w:space="0" w:color="auto"/>
              </w:divBdr>
            </w:div>
            <w:div w:id="487401006">
              <w:marLeft w:val="0"/>
              <w:marRight w:val="0"/>
              <w:marTop w:val="0"/>
              <w:marBottom w:val="0"/>
              <w:divBdr>
                <w:top w:val="none" w:sz="0" w:space="0" w:color="auto"/>
                <w:left w:val="none" w:sz="0" w:space="0" w:color="auto"/>
                <w:bottom w:val="none" w:sz="0" w:space="0" w:color="auto"/>
                <w:right w:val="none" w:sz="0" w:space="0" w:color="auto"/>
              </w:divBdr>
            </w:div>
            <w:div w:id="1333021561">
              <w:marLeft w:val="0"/>
              <w:marRight w:val="0"/>
              <w:marTop w:val="0"/>
              <w:marBottom w:val="0"/>
              <w:divBdr>
                <w:top w:val="none" w:sz="0" w:space="0" w:color="auto"/>
                <w:left w:val="none" w:sz="0" w:space="0" w:color="auto"/>
                <w:bottom w:val="none" w:sz="0" w:space="0" w:color="auto"/>
                <w:right w:val="none" w:sz="0" w:space="0" w:color="auto"/>
              </w:divBdr>
            </w:div>
            <w:div w:id="32461382">
              <w:marLeft w:val="0"/>
              <w:marRight w:val="0"/>
              <w:marTop w:val="0"/>
              <w:marBottom w:val="0"/>
              <w:divBdr>
                <w:top w:val="none" w:sz="0" w:space="0" w:color="auto"/>
                <w:left w:val="none" w:sz="0" w:space="0" w:color="auto"/>
                <w:bottom w:val="none" w:sz="0" w:space="0" w:color="auto"/>
                <w:right w:val="none" w:sz="0" w:space="0" w:color="auto"/>
              </w:divBdr>
            </w:div>
            <w:div w:id="1478496729">
              <w:marLeft w:val="0"/>
              <w:marRight w:val="0"/>
              <w:marTop w:val="0"/>
              <w:marBottom w:val="0"/>
              <w:divBdr>
                <w:top w:val="none" w:sz="0" w:space="0" w:color="auto"/>
                <w:left w:val="none" w:sz="0" w:space="0" w:color="auto"/>
                <w:bottom w:val="none" w:sz="0" w:space="0" w:color="auto"/>
                <w:right w:val="none" w:sz="0" w:space="0" w:color="auto"/>
              </w:divBdr>
            </w:div>
            <w:div w:id="1057554547">
              <w:marLeft w:val="0"/>
              <w:marRight w:val="0"/>
              <w:marTop w:val="0"/>
              <w:marBottom w:val="0"/>
              <w:divBdr>
                <w:top w:val="none" w:sz="0" w:space="0" w:color="auto"/>
                <w:left w:val="none" w:sz="0" w:space="0" w:color="auto"/>
                <w:bottom w:val="none" w:sz="0" w:space="0" w:color="auto"/>
                <w:right w:val="none" w:sz="0" w:space="0" w:color="auto"/>
              </w:divBdr>
            </w:div>
            <w:div w:id="1402556757">
              <w:marLeft w:val="0"/>
              <w:marRight w:val="0"/>
              <w:marTop w:val="0"/>
              <w:marBottom w:val="0"/>
              <w:divBdr>
                <w:top w:val="none" w:sz="0" w:space="0" w:color="auto"/>
                <w:left w:val="none" w:sz="0" w:space="0" w:color="auto"/>
                <w:bottom w:val="none" w:sz="0" w:space="0" w:color="auto"/>
                <w:right w:val="none" w:sz="0" w:space="0" w:color="auto"/>
              </w:divBdr>
            </w:div>
            <w:div w:id="992218690">
              <w:marLeft w:val="0"/>
              <w:marRight w:val="0"/>
              <w:marTop w:val="0"/>
              <w:marBottom w:val="0"/>
              <w:divBdr>
                <w:top w:val="none" w:sz="0" w:space="0" w:color="auto"/>
                <w:left w:val="none" w:sz="0" w:space="0" w:color="auto"/>
                <w:bottom w:val="none" w:sz="0" w:space="0" w:color="auto"/>
                <w:right w:val="none" w:sz="0" w:space="0" w:color="auto"/>
              </w:divBdr>
            </w:div>
            <w:div w:id="2134471776">
              <w:marLeft w:val="0"/>
              <w:marRight w:val="0"/>
              <w:marTop w:val="0"/>
              <w:marBottom w:val="0"/>
              <w:divBdr>
                <w:top w:val="none" w:sz="0" w:space="0" w:color="auto"/>
                <w:left w:val="none" w:sz="0" w:space="0" w:color="auto"/>
                <w:bottom w:val="none" w:sz="0" w:space="0" w:color="auto"/>
                <w:right w:val="none" w:sz="0" w:space="0" w:color="auto"/>
              </w:divBdr>
            </w:div>
            <w:div w:id="1071998050">
              <w:marLeft w:val="0"/>
              <w:marRight w:val="0"/>
              <w:marTop w:val="0"/>
              <w:marBottom w:val="0"/>
              <w:divBdr>
                <w:top w:val="none" w:sz="0" w:space="0" w:color="auto"/>
                <w:left w:val="none" w:sz="0" w:space="0" w:color="auto"/>
                <w:bottom w:val="none" w:sz="0" w:space="0" w:color="auto"/>
                <w:right w:val="none" w:sz="0" w:space="0" w:color="auto"/>
              </w:divBdr>
            </w:div>
            <w:div w:id="563107915">
              <w:marLeft w:val="0"/>
              <w:marRight w:val="0"/>
              <w:marTop w:val="0"/>
              <w:marBottom w:val="0"/>
              <w:divBdr>
                <w:top w:val="none" w:sz="0" w:space="0" w:color="auto"/>
                <w:left w:val="none" w:sz="0" w:space="0" w:color="auto"/>
                <w:bottom w:val="none" w:sz="0" w:space="0" w:color="auto"/>
                <w:right w:val="none" w:sz="0" w:space="0" w:color="auto"/>
              </w:divBdr>
            </w:div>
            <w:div w:id="1440373213">
              <w:marLeft w:val="0"/>
              <w:marRight w:val="0"/>
              <w:marTop w:val="0"/>
              <w:marBottom w:val="0"/>
              <w:divBdr>
                <w:top w:val="none" w:sz="0" w:space="0" w:color="auto"/>
                <w:left w:val="none" w:sz="0" w:space="0" w:color="auto"/>
                <w:bottom w:val="none" w:sz="0" w:space="0" w:color="auto"/>
                <w:right w:val="none" w:sz="0" w:space="0" w:color="auto"/>
              </w:divBdr>
            </w:div>
            <w:div w:id="301808537">
              <w:marLeft w:val="0"/>
              <w:marRight w:val="0"/>
              <w:marTop w:val="0"/>
              <w:marBottom w:val="0"/>
              <w:divBdr>
                <w:top w:val="none" w:sz="0" w:space="0" w:color="auto"/>
                <w:left w:val="none" w:sz="0" w:space="0" w:color="auto"/>
                <w:bottom w:val="none" w:sz="0" w:space="0" w:color="auto"/>
                <w:right w:val="none" w:sz="0" w:space="0" w:color="auto"/>
              </w:divBdr>
            </w:div>
            <w:div w:id="19666410">
              <w:marLeft w:val="0"/>
              <w:marRight w:val="0"/>
              <w:marTop w:val="0"/>
              <w:marBottom w:val="0"/>
              <w:divBdr>
                <w:top w:val="none" w:sz="0" w:space="0" w:color="auto"/>
                <w:left w:val="none" w:sz="0" w:space="0" w:color="auto"/>
                <w:bottom w:val="none" w:sz="0" w:space="0" w:color="auto"/>
                <w:right w:val="none" w:sz="0" w:space="0" w:color="auto"/>
              </w:divBdr>
            </w:div>
            <w:div w:id="1352494768">
              <w:marLeft w:val="0"/>
              <w:marRight w:val="0"/>
              <w:marTop w:val="0"/>
              <w:marBottom w:val="0"/>
              <w:divBdr>
                <w:top w:val="none" w:sz="0" w:space="0" w:color="auto"/>
                <w:left w:val="none" w:sz="0" w:space="0" w:color="auto"/>
                <w:bottom w:val="none" w:sz="0" w:space="0" w:color="auto"/>
                <w:right w:val="none" w:sz="0" w:space="0" w:color="auto"/>
              </w:divBdr>
            </w:div>
            <w:div w:id="166790584">
              <w:marLeft w:val="0"/>
              <w:marRight w:val="0"/>
              <w:marTop w:val="0"/>
              <w:marBottom w:val="0"/>
              <w:divBdr>
                <w:top w:val="none" w:sz="0" w:space="0" w:color="auto"/>
                <w:left w:val="none" w:sz="0" w:space="0" w:color="auto"/>
                <w:bottom w:val="none" w:sz="0" w:space="0" w:color="auto"/>
                <w:right w:val="none" w:sz="0" w:space="0" w:color="auto"/>
              </w:divBdr>
            </w:div>
            <w:div w:id="1623875840">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1167013343">
              <w:marLeft w:val="0"/>
              <w:marRight w:val="0"/>
              <w:marTop w:val="0"/>
              <w:marBottom w:val="0"/>
              <w:divBdr>
                <w:top w:val="none" w:sz="0" w:space="0" w:color="auto"/>
                <w:left w:val="none" w:sz="0" w:space="0" w:color="auto"/>
                <w:bottom w:val="none" w:sz="0" w:space="0" w:color="auto"/>
                <w:right w:val="none" w:sz="0" w:space="0" w:color="auto"/>
              </w:divBdr>
            </w:div>
            <w:div w:id="1285237594">
              <w:marLeft w:val="0"/>
              <w:marRight w:val="0"/>
              <w:marTop w:val="0"/>
              <w:marBottom w:val="0"/>
              <w:divBdr>
                <w:top w:val="none" w:sz="0" w:space="0" w:color="auto"/>
                <w:left w:val="none" w:sz="0" w:space="0" w:color="auto"/>
                <w:bottom w:val="none" w:sz="0" w:space="0" w:color="auto"/>
                <w:right w:val="none" w:sz="0" w:space="0" w:color="auto"/>
              </w:divBdr>
            </w:div>
            <w:div w:id="961156804">
              <w:marLeft w:val="0"/>
              <w:marRight w:val="0"/>
              <w:marTop w:val="0"/>
              <w:marBottom w:val="0"/>
              <w:divBdr>
                <w:top w:val="none" w:sz="0" w:space="0" w:color="auto"/>
                <w:left w:val="none" w:sz="0" w:space="0" w:color="auto"/>
                <w:bottom w:val="none" w:sz="0" w:space="0" w:color="auto"/>
                <w:right w:val="none" w:sz="0" w:space="0" w:color="auto"/>
              </w:divBdr>
            </w:div>
            <w:div w:id="1913157980">
              <w:marLeft w:val="0"/>
              <w:marRight w:val="0"/>
              <w:marTop w:val="0"/>
              <w:marBottom w:val="0"/>
              <w:divBdr>
                <w:top w:val="none" w:sz="0" w:space="0" w:color="auto"/>
                <w:left w:val="none" w:sz="0" w:space="0" w:color="auto"/>
                <w:bottom w:val="none" w:sz="0" w:space="0" w:color="auto"/>
                <w:right w:val="none" w:sz="0" w:space="0" w:color="auto"/>
              </w:divBdr>
            </w:div>
            <w:div w:id="2100128349">
              <w:marLeft w:val="0"/>
              <w:marRight w:val="0"/>
              <w:marTop w:val="0"/>
              <w:marBottom w:val="0"/>
              <w:divBdr>
                <w:top w:val="none" w:sz="0" w:space="0" w:color="auto"/>
                <w:left w:val="none" w:sz="0" w:space="0" w:color="auto"/>
                <w:bottom w:val="none" w:sz="0" w:space="0" w:color="auto"/>
                <w:right w:val="none" w:sz="0" w:space="0" w:color="auto"/>
              </w:divBdr>
            </w:div>
            <w:div w:id="677346057">
              <w:marLeft w:val="0"/>
              <w:marRight w:val="0"/>
              <w:marTop w:val="0"/>
              <w:marBottom w:val="0"/>
              <w:divBdr>
                <w:top w:val="none" w:sz="0" w:space="0" w:color="auto"/>
                <w:left w:val="none" w:sz="0" w:space="0" w:color="auto"/>
                <w:bottom w:val="none" w:sz="0" w:space="0" w:color="auto"/>
                <w:right w:val="none" w:sz="0" w:space="0" w:color="auto"/>
              </w:divBdr>
            </w:div>
            <w:div w:id="808672995">
              <w:marLeft w:val="0"/>
              <w:marRight w:val="0"/>
              <w:marTop w:val="0"/>
              <w:marBottom w:val="0"/>
              <w:divBdr>
                <w:top w:val="none" w:sz="0" w:space="0" w:color="auto"/>
                <w:left w:val="none" w:sz="0" w:space="0" w:color="auto"/>
                <w:bottom w:val="none" w:sz="0" w:space="0" w:color="auto"/>
                <w:right w:val="none" w:sz="0" w:space="0" w:color="auto"/>
              </w:divBdr>
            </w:div>
            <w:div w:id="1248727170">
              <w:marLeft w:val="0"/>
              <w:marRight w:val="0"/>
              <w:marTop w:val="0"/>
              <w:marBottom w:val="0"/>
              <w:divBdr>
                <w:top w:val="none" w:sz="0" w:space="0" w:color="auto"/>
                <w:left w:val="none" w:sz="0" w:space="0" w:color="auto"/>
                <w:bottom w:val="none" w:sz="0" w:space="0" w:color="auto"/>
                <w:right w:val="none" w:sz="0" w:space="0" w:color="auto"/>
              </w:divBdr>
            </w:div>
            <w:div w:id="1476945964">
              <w:marLeft w:val="0"/>
              <w:marRight w:val="0"/>
              <w:marTop w:val="0"/>
              <w:marBottom w:val="0"/>
              <w:divBdr>
                <w:top w:val="none" w:sz="0" w:space="0" w:color="auto"/>
                <w:left w:val="none" w:sz="0" w:space="0" w:color="auto"/>
                <w:bottom w:val="none" w:sz="0" w:space="0" w:color="auto"/>
                <w:right w:val="none" w:sz="0" w:space="0" w:color="auto"/>
              </w:divBdr>
            </w:div>
            <w:div w:id="2001998933">
              <w:marLeft w:val="0"/>
              <w:marRight w:val="0"/>
              <w:marTop w:val="0"/>
              <w:marBottom w:val="0"/>
              <w:divBdr>
                <w:top w:val="none" w:sz="0" w:space="0" w:color="auto"/>
                <w:left w:val="none" w:sz="0" w:space="0" w:color="auto"/>
                <w:bottom w:val="none" w:sz="0" w:space="0" w:color="auto"/>
                <w:right w:val="none" w:sz="0" w:space="0" w:color="auto"/>
              </w:divBdr>
            </w:div>
            <w:div w:id="255136903">
              <w:marLeft w:val="0"/>
              <w:marRight w:val="0"/>
              <w:marTop w:val="0"/>
              <w:marBottom w:val="0"/>
              <w:divBdr>
                <w:top w:val="none" w:sz="0" w:space="0" w:color="auto"/>
                <w:left w:val="none" w:sz="0" w:space="0" w:color="auto"/>
                <w:bottom w:val="none" w:sz="0" w:space="0" w:color="auto"/>
                <w:right w:val="none" w:sz="0" w:space="0" w:color="auto"/>
              </w:divBdr>
            </w:div>
            <w:div w:id="260650903">
              <w:marLeft w:val="0"/>
              <w:marRight w:val="0"/>
              <w:marTop w:val="0"/>
              <w:marBottom w:val="0"/>
              <w:divBdr>
                <w:top w:val="none" w:sz="0" w:space="0" w:color="auto"/>
                <w:left w:val="none" w:sz="0" w:space="0" w:color="auto"/>
                <w:bottom w:val="none" w:sz="0" w:space="0" w:color="auto"/>
                <w:right w:val="none" w:sz="0" w:space="0" w:color="auto"/>
              </w:divBdr>
            </w:div>
            <w:div w:id="733817317">
              <w:marLeft w:val="0"/>
              <w:marRight w:val="0"/>
              <w:marTop w:val="0"/>
              <w:marBottom w:val="0"/>
              <w:divBdr>
                <w:top w:val="none" w:sz="0" w:space="0" w:color="auto"/>
                <w:left w:val="none" w:sz="0" w:space="0" w:color="auto"/>
                <w:bottom w:val="none" w:sz="0" w:space="0" w:color="auto"/>
                <w:right w:val="none" w:sz="0" w:space="0" w:color="auto"/>
              </w:divBdr>
            </w:div>
            <w:div w:id="1311791783">
              <w:marLeft w:val="0"/>
              <w:marRight w:val="0"/>
              <w:marTop w:val="0"/>
              <w:marBottom w:val="0"/>
              <w:divBdr>
                <w:top w:val="none" w:sz="0" w:space="0" w:color="auto"/>
                <w:left w:val="none" w:sz="0" w:space="0" w:color="auto"/>
                <w:bottom w:val="none" w:sz="0" w:space="0" w:color="auto"/>
                <w:right w:val="none" w:sz="0" w:space="0" w:color="auto"/>
              </w:divBdr>
            </w:div>
            <w:div w:id="1767655654">
              <w:marLeft w:val="0"/>
              <w:marRight w:val="0"/>
              <w:marTop w:val="0"/>
              <w:marBottom w:val="0"/>
              <w:divBdr>
                <w:top w:val="none" w:sz="0" w:space="0" w:color="auto"/>
                <w:left w:val="none" w:sz="0" w:space="0" w:color="auto"/>
                <w:bottom w:val="none" w:sz="0" w:space="0" w:color="auto"/>
                <w:right w:val="none" w:sz="0" w:space="0" w:color="auto"/>
              </w:divBdr>
            </w:div>
            <w:div w:id="1141001920">
              <w:marLeft w:val="0"/>
              <w:marRight w:val="0"/>
              <w:marTop w:val="0"/>
              <w:marBottom w:val="0"/>
              <w:divBdr>
                <w:top w:val="none" w:sz="0" w:space="0" w:color="auto"/>
                <w:left w:val="none" w:sz="0" w:space="0" w:color="auto"/>
                <w:bottom w:val="none" w:sz="0" w:space="0" w:color="auto"/>
                <w:right w:val="none" w:sz="0" w:space="0" w:color="auto"/>
              </w:divBdr>
            </w:div>
            <w:div w:id="983002308">
              <w:marLeft w:val="0"/>
              <w:marRight w:val="0"/>
              <w:marTop w:val="0"/>
              <w:marBottom w:val="0"/>
              <w:divBdr>
                <w:top w:val="none" w:sz="0" w:space="0" w:color="auto"/>
                <w:left w:val="none" w:sz="0" w:space="0" w:color="auto"/>
                <w:bottom w:val="none" w:sz="0" w:space="0" w:color="auto"/>
                <w:right w:val="none" w:sz="0" w:space="0" w:color="auto"/>
              </w:divBdr>
            </w:div>
            <w:div w:id="916015001">
              <w:marLeft w:val="0"/>
              <w:marRight w:val="0"/>
              <w:marTop w:val="0"/>
              <w:marBottom w:val="0"/>
              <w:divBdr>
                <w:top w:val="none" w:sz="0" w:space="0" w:color="auto"/>
                <w:left w:val="none" w:sz="0" w:space="0" w:color="auto"/>
                <w:bottom w:val="none" w:sz="0" w:space="0" w:color="auto"/>
                <w:right w:val="none" w:sz="0" w:space="0" w:color="auto"/>
              </w:divBdr>
            </w:div>
            <w:div w:id="1398241726">
              <w:marLeft w:val="0"/>
              <w:marRight w:val="0"/>
              <w:marTop w:val="0"/>
              <w:marBottom w:val="0"/>
              <w:divBdr>
                <w:top w:val="none" w:sz="0" w:space="0" w:color="auto"/>
                <w:left w:val="none" w:sz="0" w:space="0" w:color="auto"/>
                <w:bottom w:val="none" w:sz="0" w:space="0" w:color="auto"/>
                <w:right w:val="none" w:sz="0" w:space="0" w:color="auto"/>
              </w:divBdr>
            </w:div>
            <w:div w:id="708262614">
              <w:marLeft w:val="0"/>
              <w:marRight w:val="0"/>
              <w:marTop w:val="0"/>
              <w:marBottom w:val="0"/>
              <w:divBdr>
                <w:top w:val="none" w:sz="0" w:space="0" w:color="auto"/>
                <w:left w:val="none" w:sz="0" w:space="0" w:color="auto"/>
                <w:bottom w:val="none" w:sz="0" w:space="0" w:color="auto"/>
                <w:right w:val="none" w:sz="0" w:space="0" w:color="auto"/>
              </w:divBdr>
            </w:div>
            <w:div w:id="708070845">
              <w:marLeft w:val="0"/>
              <w:marRight w:val="0"/>
              <w:marTop w:val="0"/>
              <w:marBottom w:val="0"/>
              <w:divBdr>
                <w:top w:val="none" w:sz="0" w:space="0" w:color="auto"/>
                <w:left w:val="none" w:sz="0" w:space="0" w:color="auto"/>
                <w:bottom w:val="none" w:sz="0" w:space="0" w:color="auto"/>
                <w:right w:val="none" w:sz="0" w:space="0" w:color="auto"/>
              </w:divBdr>
            </w:div>
            <w:div w:id="1567841085">
              <w:marLeft w:val="0"/>
              <w:marRight w:val="0"/>
              <w:marTop w:val="0"/>
              <w:marBottom w:val="0"/>
              <w:divBdr>
                <w:top w:val="none" w:sz="0" w:space="0" w:color="auto"/>
                <w:left w:val="none" w:sz="0" w:space="0" w:color="auto"/>
                <w:bottom w:val="none" w:sz="0" w:space="0" w:color="auto"/>
                <w:right w:val="none" w:sz="0" w:space="0" w:color="auto"/>
              </w:divBdr>
            </w:div>
            <w:div w:id="1408570261">
              <w:marLeft w:val="0"/>
              <w:marRight w:val="0"/>
              <w:marTop w:val="0"/>
              <w:marBottom w:val="0"/>
              <w:divBdr>
                <w:top w:val="none" w:sz="0" w:space="0" w:color="auto"/>
                <w:left w:val="none" w:sz="0" w:space="0" w:color="auto"/>
                <w:bottom w:val="none" w:sz="0" w:space="0" w:color="auto"/>
                <w:right w:val="none" w:sz="0" w:space="0" w:color="auto"/>
              </w:divBdr>
            </w:div>
            <w:div w:id="1513566045">
              <w:marLeft w:val="0"/>
              <w:marRight w:val="0"/>
              <w:marTop w:val="0"/>
              <w:marBottom w:val="0"/>
              <w:divBdr>
                <w:top w:val="none" w:sz="0" w:space="0" w:color="auto"/>
                <w:left w:val="none" w:sz="0" w:space="0" w:color="auto"/>
                <w:bottom w:val="none" w:sz="0" w:space="0" w:color="auto"/>
                <w:right w:val="none" w:sz="0" w:space="0" w:color="auto"/>
              </w:divBdr>
            </w:div>
            <w:div w:id="114491710">
              <w:marLeft w:val="0"/>
              <w:marRight w:val="0"/>
              <w:marTop w:val="0"/>
              <w:marBottom w:val="0"/>
              <w:divBdr>
                <w:top w:val="none" w:sz="0" w:space="0" w:color="auto"/>
                <w:left w:val="none" w:sz="0" w:space="0" w:color="auto"/>
                <w:bottom w:val="none" w:sz="0" w:space="0" w:color="auto"/>
                <w:right w:val="none" w:sz="0" w:space="0" w:color="auto"/>
              </w:divBdr>
            </w:div>
            <w:div w:id="748313762">
              <w:marLeft w:val="0"/>
              <w:marRight w:val="0"/>
              <w:marTop w:val="0"/>
              <w:marBottom w:val="0"/>
              <w:divBdr>
                <w:top w:val="none" w:sz="0" w:space="0" w:color="auto"/>
                <w:left w:val="none" w:sz="0" w:space="0" w:color="auto"/>
                <w:bottom w:val="none" w:sz="0" w:space="0" w:color="auto"/>
                <w:right w:val="none" w:sz="0" w:space="0" w:color="auto"/>
              </w:divBdr>
            </w:div>
            <w:div w:id="1292982457">
              <w:marLeft w:val="0"/>
              <w:marRight w:val="0"/>
              <w:marTop w:val="0"/>
              <w:marBottom w:val="0"/>
              <w:divBdr>
                <w:top w:val="none" w:sz="0" w:space="0" w:color="auto"/>
                <w:left w:val="none" w:sz="0" w:space="0" w:color="auto"/>
                <w:bottom w:val="none" w:sz="0" w:space="0" w:color="auto"/>
                <w:right w:val="none" w:sz="0" w:space="0" w:color="auto"/>
              </w:divBdr>
            </w:div>
            <w:div w:id="1518349447">
              <w:marLeft w:val="0"/>
              <w:marRight w:val="0"/>
              <w:marTop w:val="0"/>
              <w:marBottom w:val="0"/>
              <w:divBdr>
                <w:top w:val="none" w:sz="0" w:space="0" w:color="auto"/>
                <w:left w:val="none" w:sz="0" w:space="0" w:color="auto"/>
                <w:bottom w:val="none" w:sz="0" w:space="0" w:color="auto"/>
                <w:right w:val="none" w:sz="0" w:space="0" w:color="auto"/>
              </w:divBdr>
            </w:div>
            <w:div w:id="1332490305">
              <w:marLeft w:val="0"/>
              <w:marRight w:val="0"/>
              <w:marTop w:val="0"/>
              <w:marBottom w:val="0"/>
              <w:divBdr>
                <w:top w:val="none" w:sz="0" w:space="0" w:color="auto"/>
                <w:left w:val="none" w:sz="0" w:space="0" w:color="auto"/>
                <w:bottom w:val="none" w:sz="0" w:space="0" w:color="auto"/>
                <w:right w:val="none" w:sz="0" w:space="0" w:color="auto"/>
              </w:divBdr>
            </w:div>
            <w:div w:id="1315916458">
              <w:marLeft w:val="0"/>
              <w:marRight w:val="0"/>
              <w:marTop w:val="0"/>
              <w:marBottom w:val="0"/>
              <w:divBdr>
                <w:top w:val="none" w:sz="0" w:space="0" w:color="auto"/>
                <w:left w:val="none" w:sz="0" w:space="0" w:color="auto"/>
                <w:bottom w:val="none" w:sz="0" w:space="0" w:color="auto"/>
                <w:right w:val="none" w:sz="0" w:space="0" w:color="auto"/>
              </w:divBdr>
            </w:div>
            <w:div w:id="1883983125">
              <w:marLeft w:val="0"/>
              <w:marRight w:val="0"/>
              <w:marTop w:val="0"/>
              <w:marBottom w:val="0"/>
              <w:divBdr>
                <w:top w:val="none" w:sz="0" w:space="0" w:color="auto"/>
                <w:left w:val="none" w:sz="0" w:space="0" w:color="auto"/>
                <w:bottom w:val="none" w:sz="0" w:space="0" w:color="auto"/>
                <w:right w:val="none" w:sz="0" w:space="0" w:color="auto"/>
              </w:divBdr>
            </w:div>
            <w:div w:id="1114665610">
              <w:marLeft w:val="0"/>
              <w:marRight w:val="0"/>
              <w:marTop w:val="0"/>
              <w:marBottom w:val="0"/>
              <w:divBdr>
                <w:top w:val="none" w:sz="0" w:space="0" w:color="auto"/>
                <w:left w:val="none" w:sz="0" w:space="0" w:color="auto"/>
                <w:bottom w:val="none" w:sz="0" w:space="0" w:color="auto"/>
                <w:right w:val="none" w:sz="0" w:space="0" w:color="auto"/>
              </w:divBdr>
            </w:div>
            <w:div w:id="1177575226">
              <w:marLeft w:val="0"/>
              <w:marRight w:val="0"/>
              <w:marTop w:val="0"/>
              <w:marBottom w:val="0"/>
              <w:divBdr>
                <w:top w:val="none" w:sz="0" w:space="0" w:color="auto"/>
                <w:left w:val="none" w:sz="0" w:space="0" w:color="auto"/>
                <w:bottom w:val="none" w:sz="0" w:space="0" w:color="auto"/>
                <w:right w:val="none" w:sz="0" w:space="0" w:color="auto"/>
              </w:divBdr>
            </w:div>
            <w:div w:id="1483810517">
              <w:marLeft w:val="0"/>
              <w:marRight w:val="0"/>
              <w:marTop w:val="0"/>
              <w:marBottom w:val="0"/>
              <w:divBdr>
                <w:top w:val="none" w:sz="0" w:space="0" w:color="auto"/>
                <w:left w:val="none" w:sz="0" w:space="0" w:color="auto"/>
                <w:bottom w:val="none" w:sz="0" w:space="0" w:color="auto"/>
                <w:right w:val="none" w:sz="0" w:space="0" w:color="auto"/>
              </w:divBdr>
            </w:div>
            <w:div w:id="1487553040">
              <w:marLeft w:val="0"/>
              <w:marRight w:val="0"/>
              <w:marTop w:val="0"/>
              <w:marBottom w:val="0"/>
              <w:divBdr>
                <w:top w:val="none" w:sz="0" w:space="0" w:color="auto"/>
                <w:left w:val="none" w:sz="0" w:space="0" w:color="auto"/>
                <w:bottom w:val="none" w:sz="0" w:space="0" w:color="auto"/>
                <w:right w:val="none" w:sz="0" w:space="0" w:color="auto"/>
              </w:divBdr>
            </w:div>
            <w:div w:id="147406476">
              <w:marLeft w:val="0"/>
              <w:marRight w:val="0"/>
              <w:marTop w:val="0"/>
              <w:marBottom w:val="0"/>
              <w:divBdr>
                <w:top w:val="none" w:sz="0" w:space="0" w:color="auto"/>
                <w:left w:val="none" w:sz="0" w:space="0" w:color="auto"/>
                <w:bottom w:val="none" w:sz="0" w:space="0" w:color="auto"/>
                <w:right w:val="none" w:sz="0" w:space="0" w:color="auto"/>
              </w:divBdr>
            </w:div>
            <w:div w:id="313412684">
              <w:marLeft w:val="0"/>
              <w:marRight w:val="0"/>
              <w:marTop w:val="0"/>
              <w:marBottom w:val="0"/>
              <w:divBdr>
                <w:top w:val="none" w:sz="0" w:space="0" w:color="auto"/>
                <w:left w:val="none" w:sz="0" w:space="0" w:color="auto"/>
                <w:bottom w:val="none" w:sz="0" w:space="0" w:color="auto"/>
                <w:right w:val="none" w:sz="0" w:space="0" w:color="auto"/>
              </w:divBdr>
            </w:div>
            <w:div w:id="359361044">
              <w:marLeft w:val="0"/>
              <w:marRight w:val="0"/>
              <w:marTop w:val="0"/>
              <w:marBottom w:val="0"/>
              <w:divBdr>
                <w:top w:val="none" w:sz="0" w:space="0" w:color="auto"/>
                <w:left w:val="none" w:sz="0" w:space="0" w:color="auto"/>
                <w:bottom w:val="none" w:sz="0" w:space="0" w:color="auto"/>
                <w:right w:val="none" w:sz="0" w:space="0" w:color="auto"/>
              </w:divBdr>
            </w:div>
            <w:div w:id="862396691">
              <w:marLeft w:val="0"/>
              <w:marRight w:val="0"/>
              <w:marTop w:val="0"/>
              <w:marBottom w:val="0"/>
              <w:divBdr>
                <w:top w:val="none" w:sz="0" w:space="0" w:color="auto"/>
                <w:left w:val="none" w:sz="0" w:space="0" w:color="auto"/>
                <w:bottom w:val="none" w:sz="0" w:space="0" w:color="auto"/>
                <w:right w:val="none" w:sz="0" w:space="0" w:color="auto"/>
              </w:divBdr>
            </w:div>
            <w:div w:id="1511068761">
              <w:marLeft w:val="0"/>
              <w:marRight w:val="0"/>
              <w:marTop w:val="0"/>
              <w:marBottom w:val="0"/>
              <w:divBdr>
                <w:top w:val="none" w:sz="0" w:space="0" w:color="auto"/>
                <w:left w:val="none" w:sz="0" w:space="0" w:color="auto"/>
                <w:bottom w:val="none" w:sz="0" w:space="0" w:color="auto"/>
                <w:right w:val="none" w:sz="0" w:space="0" w:color="auto"/>
              </w:divBdr>
            </w:div>
            <w:div w:id="531725637">
              <w:marLeft w:val="0"/>
              <w:marRight w:val="0"/>
              <w:marTop w:val="0"/>
              <w:marBottom w:val="0"/>
              <w:divBdr>
                <w:top w:val="none" w:sz="0" w:space="0" w:color="auto"/>
                <w:left w:val="none" w:sz="0" w:space="0" w:color="auto"/>
                <w:bottom w:val="none" w:sz="0" w:space="0" w:color="auto"/>
                <w:right w:val="none" w:sz="0" w:space="0" w:color="auto"/>
              </w:divBdr>
            </w:div>
            <w:div w:id="1894655422">
              <w:marLeft w:val="0"/>
              <w:marRight w:val="0"/>
              <w:marTop w:val="0"/>
              <w:marBottom w:val="0"/>
              <w:divBdr>
                <w:top w:val="none" w:sz="0" w:space="0" w:color="auto"/>
                <w:left w:val="none" w:sz="0" w:space="0" w:color="auto"/>
                <w:bottom w:val="none" w:sz="0" w:space="0" w:color="auto"/>
                <w:right w:val="none" w:sz="0" w:space="0" w:color="auto"/>
              </w:divBdr>
            </w:div>
            <w:div w:id="2142531742">
              <w:marLeft w:val="0"/>
              <w:marRight w:val="0"/>
              <w:marTop w:val="0"/>
              <w:marBottom w:val="0"/>
              <w:divBdr>
                <w:top w:val="none" w:sz="0" w:space="0" w:color="auto"/>
                <w:left w:val="none" w:sz="0" w:space="0" w:color="auto"/>
                <w:bottom w:val="none" w:sz="0" w:space="0" w:color="auto"/>
                <w:right w:val="none" w:sz="0" w:space="0" w:color="auto"/>
              </w:divBdr>
            </w:div>
            <w:div w:id="56127393">
              <w:marLeft w:val="0"/>
              <w:marRight w:val="0"/>
              <w:marTop w:val="0"/>
              <w:marBottom w:val="0"/>
              <w:divBdr>
                <w:top w:val="none" w:sz="0" w:space="0" w:color="auto"/>
                <w:left w:val="none" w:sz="0" w:space="0" w:color="auto"/>
                <w:bottom w:val="none" w:sz="0" w:space="0" w:color="auto"/>
                <w:right w:val="none" w:sz="0" w:space="0" w:color="auto"/>
              </w:divBdr>
            </w:div>
            <w:div w:id="694310770">
              <w:marLeft w:val="0"/>
              <w:marRight w:val="0"/>
              <w:marTop w:val="0"/>
              <w:marBottom w:val="0"/>
              <w:divBdr>
                <w:top w:val="none" w:sz="0" w:space="0" w:color="auto"/>
                <w:left w:val="none" w:sz="0" w:space="0" w:color="auto"/>
                <w:bottom w:val="none" w:sz="0" w:space="0" w:color="auto"/>
                <w:right w:val="none" w:sz="0" w:space="0" w:color="auto"/>
              </w:divBdr>
            </w:div>
            <w:div w:id="1528762444">
              <w:marLeft w:val="0"/>
              <w:marRight w:val="0"/>
              <w:marTop w:val="0"/>
              <w:marBottom w:val="0"/>
              <w:divBdr>
                <w:top w:val="none" w:sz="0" w:space="0" w:color="auto"/>
                <w:left w:val="none" w:sz="0" w:space="0" w:color="auto"/>
                <w:bottom w:val="none" w:sz="0" w:space="0" w:color="auto"/>
                <w:right w:val="none" w:sz="0" w:space="0" w:color="auto"/>
              </w:divBdr>
            </w:div>
            <w:div w:id="1335689640">
              <w:marLeft w:val="0"/>
              <w:marRight w:val="0"/>
              <w:marTop w:val="0"/>
              <w:marBottom w:val="0"/>
              <w:divBdr>
                <w:top w:val="none" w:sz="0" w:space="0" w:color="auto"/>
                <w:left w:val="none" w:sz="0" w:space="0" w:color="auto"/>
                <w:bottom w:val="none" w:sz="0" w:space="0" w:color="auto"/>
                <w:right w:val="none" w:sz="0" w:space="0" w:color="auto"/>
              </w:divBdr>
            </w:div>
            <w:div w:id="197276190">
              <w:marLeft w:val="0"/>
              <w:marRight w:val="0"/>
              <w:marTop w:val="0"/>
              <w:marBottom w:val="0"/>
              <w:divBdr>
                <w:top w:val="none" w:sz="0" w:space="0" w:color="auto"/>
                <w:left w:val="none" w:sz="0" w:space="0" w:color="auto"/>
                <w:bottom w:val="none" w:sz="0" w:space="0" w:color="auto"/>
                <w:right w:val="none" w:sz="0" w:space="0" w:color="auto"/>
              </w:divBdr>
            </w:div>
            <w:div w:id="89157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8331">
      <w:bodyDiv w:val="1"/>
      <w:marLeft w:val="0"/>
      <w:marRight w:val="0"/>
      <w:marTop w:val="0"/>
      <w:marBottom w:val="0"/>
      <w:divBdr>
        <w:top w:val="none" w:sz="0" w:space="0" w:color="auto"/>
        <w:left w:val="none" w:sz="0" w:space="0" w:color="auto"/>
        <w:bottom w:val="none" w:sz="0" w:space="0" w:color="auto"/>
        <w:right w:val="none" w:sz="0" w:space="0" w:color="auto"/>
      </w:divBdr>
    </w:div>
    <w:div w:id="1109079667">
      <w:bodyDiv w:val="1"/>
      <w:marLeft w:val="0"/>
      <w:marRight w:val="0"/>
      <w:marTop w:val="0"/>
      <w:marBottom w:val="0"/>
      <w:divBdr>
        <w:top w:val="none" w:sz="0" w:space="0" w:color="auto"/>
        <w:left w:val="none" w:sz="0" w:space="0" w:color="auto"/>
        <w:bottom w:val="none" w:sz="0" w:space="0" w:color="auto"/>
        <w:right w:val="none" w:sz="0" w:space="0" w:color="auto"/>
      </w:divBdr>
    </w:div>
    <w:div w:id="1110316386">
      <w:bodyDiv w:val="1"/>
      <w:marLeft w:val="0"/>
      <w:marRight w:val="0"/>
      <w:marTop w:val="0"/>
      <w:marBottom w:val="0"/>
      <w:divBdr>
        <w:top w:val="none" w:sz="0" w:space="0" w:color="auto"/>
        <w:left w:val="none" w:sz="0" w:space="0" w:color="auto"/>
        <w:bottom w:val="none" w:sz="0" w:space="0" w:color="auto"/>
        <w:right w:val="none" w:sz="0" w:space="0" w:color="auto"/>
      </w:divBdr>
      <w:divsChild>
        <w:div w:id="1589999589">
          <w:marLeft w:val="0"/>
          <w:marRight w:val="0"/>
          <w:marTop w:val="0"/>
          <w:marBottom w:val="0"/>
          <w:divBdr>
            <w:top w:val="none" w:sz="0" w:space="0" w:color="auto"/>
            <w:left w:val="none" w:sz="0" w:space="0" w:color="auto"/>
            <w:bottom w:val="none" w:sz="0" w:space="0" w:color="auto"/>
            <w:right w:val="none" w:sz="0" w:space="0" w:color="auto"/>
          </w:divBdr>
          <w:divsChild>
            <w:div w:id="147995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6767">
      <w:bodyDiv w:val="1"/>
      <w:marLeft w:val="0"/>
      <w:marRight w:val="0"/>
      <w:marTop w:val="0"/>
      <w:marBottom w:val="0"/>
      <w:divBdr>
        <w:top w:val="none" w:sz="0" w:space="0" w:color="auto"/>
        <w:left w:val="none" w:sz="0" w:space="0" w:color="auto"/>
        <w:bottom w:val="none" w:sz="0" w:space="0" w:color="auto"/>
        <w:right w:val="none" w:sz="0" w:space="0" w:color="auto"/>
      </w:divBdr>
    </w:div>
    <w:div w:id="1344474693">
      <w:bodyDiv w:val="1"/>
      <w:marLeft w:val="0"/>
      <w:marRight w:val="0"/>
      <w:marTop w:val="0"/>
      <w:marBottom w:val="0"/>
      <w:divBdr>
        <w:top w:val="none" w:sz="0" w:space="0" w:color="auto"/>
        <w:left w:val="none" w:sz="0" w:space="0" w:color="auto"/>
        <w:bottom w:val="none" w:sz="0" w:space="0" w:color="auto"/>
        <w:right w:val="none" w:sz="0" w:space="0" w:color="auto"/>
      </w:divBdr>
    </w:div>
    <w:div w:id="1402484567">
      <w:bodyDiv w:val="1"/>
      <w:marLeft w:val="0"/>
      <w:marRight w:val="0"/>
      <w:marTop w:val="0"/>
      <w:marBottom w:val="0"/>
      <w:divBdr>
        <w:top w:val="none" w:sz="0" w:space="0" w:color="auto"/>
        <w:left w:val="none" w:sz="0" w:space="0" w:color="auto"/>
        <w:bottom w:val="none" w:sz="0" w:space="0" w:color="auto"/>
        <w:right w:val="none" w:sz="0" w:space="0" w:color="auto"/>
      </w:divBdr>
    </w:div>
    <w:div w:id="1497526901">
      <w:bodyDiv w:val="1"/>
      <w:marLeft w:val="0"/>
      <w:marRight w:val="0"/>
      <w:marTop w:val="0"/>
      <w:marBottom w:val="0"/>
      <w:divBdr>
        <w:top w:val="none" w:sz="0" w:space="0" w:color="auto"/>
        <w:left w:val="none" w:sz="0" w:space="0" w:color="auto"/>
        <w:bottom w:val="none" w:sz="0" w:space="0" w:color="auto"/>
        <w:right w:val="none" w:sz="0" w:space="0" w:color="auto"/>
      </w:divBdr>
    </w:div>
    <w:div w:id="1635985285">
      <w:bodyDiv w:val="1"/>
      <w:marLeft w:val="0"/>
      <w:marRight w:val="0"/>
      <w:marTop w:val="0"/>
      <w:marBottom w:val="0"/>
      <w:divBdr>
        <w:top w:val="none" w:sz="0" w:space="0" w:color="auto"/>
        <w:left w:val="none" w:sz="0" w:space="0" w:color="auto"/>
        <w:bottom w:val="none" w:sz="0" w:space="0" w:color="auto"/>
        <w:right w:val="none" w:sz="0" w:space="0" w:color="auto"/>
      </w:divBdr>
    </w:div>
    <w:div w:id="1657488020">
      <w:bodyDiv w:val="1"/>
      <w:marLeft w:val="0"/>
      <w:marRight w:val="0"/>
      <w:marTop w:val="0"/>
      <w:marBottom w:val="0"/>
      <w:divBdr>
        <w:top w:val="none" w:sz="0" w:space="0" w:color="auto"/>
        <w:left w:val="none" w:sz="0" w:space="0" w:color="auto"/>
        <w:bottom w:val="none" w:sz="0" w:space="0" w:color="auto"/>
        <w:right w:val="none" w:sz="0" w:space="0" w:color="auto"/>
      </w:divBdr>
      <w:divsChild>
        <w:div w:id="964821688">
          <w:marLeft w:val="0"/>
          <w:marRight w:val="0"/>
          <w:marTop w:val="0"/>
          <w:marBottom w:val="0"/>
          <w:divBdr>
            <w:top w:val="none" w:sz="0" w:space="0" w:color="auto"/>
            <w:left w:val="none" w:sz="0" w:space="0" w:color="auto"/>
            <w:bottom w:val="none" w:sz="0" w:space="0" w:color="auto"/>
            <w:right w:val="none" w:sz="0" w:space="0" w:color="auto"/>
          </w:divBdr>
          <w:divsChild>
            <w:div w:id="109274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808349">
      <w:bodyDiv w:val="1"/>
      <w:marLeft w:val="0"/>
      <w:marRight w:val="0"/>
      <w:marTop w:val="0"/>
      <w:marBottom w:val="0"/>
      <w:divBdr>
        <w:top w:val="none" w:sz="0" w:space="0" w:color="auto"/>
        <w:left w:val="none" w:sz="0" w:space="0" w:color="auto"/>
        <w:bottom w:val="none" w:sz="0" w:space="0" w:color="auto"/>
        <w:right w:val="none" w:sz="0" w:space="0" w:color="auto"/>
      </w:divBdr>
      <w:divsChild>
        <w:div w:id="610093931">
          <w:marLeft w:val="0"/>
          <w:marRight w:val="0"/>
          <w:marTop w:val="0"/>
          <w:marBottom w:val="0"/>
          <w:divBdr>
            <w:top w:val="none" w:sz="0" w:space="0" w:color="auto"/>
            <w:left w:val="none" w:sz="0" w:space="0" w:color="auto"/>
            <w:bottom w:val="none" w:sz="0" w:space="0" w:color="auto"/>
            <w:right w:val="none" w:sz="0" w:space="0" w:color="auto"/>
          </w:divBdr>
          <w:divsChild>
            <w:div w:id="255018801">
              <w:marLeft w:val="0"/>
              <w:marRight w:val="0"/>
              <w:marTop w:val="0"/>
              <w:marBottom w:val="0"/>
              <w:divBdr>
                <w:top w:val="none" w:sz="0" w:space="0" w:color="auto"/>
                <w:left w:val="none" w:sz="0" w:space="0" w:color="auto"/>
                <w:bottom w:val="none" w:sz="0" w:space="0" w:color="auto"/>
                <w:right w:val="none" w:sz="0" w:space="0" w:color="auto"/>
              </w:divBdr>
            </w:div>
            <w:div w:id="854655075">
              <w:marLeft w:val="0"/>
              <w:marRight w:val="0"/>
              <w:marTop w:val="0"/>
              <w:marBottom w:val="0"/>
              <w:divBdr>
                <w:top w:val="none" w:sz="0" w:space="0" w:color="auto"/>
                <w:left w:val="none" w:sz="0" w:space="0" w:color="auto"/>
                <w:bottom w:val="none" w:sz="0" w:space="0" w:color="auto"/>
                <w:right w:val="none" w:sz="0" w:space="0" w:color="auto"/>
              </w:divBdr>
            </w:div>
            <w:div w:id="1479497796">
              <w:marLeft w:val="0"/>
              <w:marRight w:val="0"/>
              <w:marTop w:val="0"/>
              <w:marBottom w:val="0"/>
              <w:divBdr>
                <w:top w:val="none" w:sz="0" w:space="0" w:color="auto"/>
                <w:left w:val="none" w:sz="0" w:space="0" w:color="auto"/>
                <w:bottom w:val="none" w:sz="0" w:space="0" w:color="auto"/>
                <w:right w:val="none" w:sz="0" w:space="0" w:color="auto"/>
              </w:divBdr>
            </w:div>
            <w:div w:id="1313213067">
              <w:marLeft w:val="0"/>
              <w:marRight w:val="0"/>
              <w:marTop w:val="0"/>
              <w:marBottom w:val="0"/>
              <w:divBdr>
                <w:top w:val="none" w:sz="0" w:space="0" w:color="auto"/>
                <w:left w:val="none" w:sz="0" w:space="0" w:color="auto"/>
                <w:bottom w:val="none" w:sz="0" w:space="0" w:color="auto"/>
                <w:right w:val="none" w:sz="0" w:space="0" w:color="auto"/>
              </w:divBdr>
            </w:div>
            <w:div w:id="1875462587">
              <w:marLeft w:val="0"/>
              <w:marRight w:val="0"/>
              <w:marTop w:val="0"/>
              <w:marBottom w:val="0"/>
              <w:divBdr>
                <w:top w:val="none" w:sz="0" w:space="0" w:color="auto"/>
                <w:left w:val="none" w:sz="0" w:space="0" w:color="auto"/>
                <w:bottom w:val="none" w:sz="0" w:space="0" w:color="auto"/>
                <w:right w:val="none" w:sz="0" w:space="0" w:color="auto"/>
              </w:divBdr>
            </w:div>
            <w:div w:id="821430908">
              <w:marLeft w:val="0"/>
              <w:marRight w:val="0"/>
              <w:marTop w:val="0"/>
              <w:marBottom w:val="0"/>
              <w:divBdr>
                <w:top w:val="none" w:sz="0" w:space="0" w:color="auto"/>
                <w:left w:val="none" w:sz="0" w:space="0" w:color="auto"/>
                <w:bottom w:val="none" w:sz="0" w:space="0" w:color="auto"/>
                <w:right w:val="none" w:sz="0" w:space="0" w:color="auto"/>
              </w:divBdr>
            </w:div>
            <w:div w:id="916137466">
              <w:marLeft w:val="0"/>
              <w:marRight w:val="0"/>
              <w:marTop w:val="0"/>
              <w:marBottom w:val="0"/>
              <w:divBdr>
                <w:top w:val="none" w:sz="0" w:space="0" w:color="auto"/>
                <w:left w:val="none" w:sz="0" w:space="0" w:color="auto"/>
                <w:bottom w:val="none" w:sz="0" w:space="0" w:color="auto"/>
                <w:right w:val="none" w:sz="0" w:space="0" w:color="auto"/>
              </w:divBdr>
            </w:div>
            <w:div w:id="2125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46351">
      <w:bodyDiv w:val="1"/>
      <w:marLeft w:val="0"/>
      <w:marRight w:val="0"/>
      <w:marTop w:val="0"/>
      <w:marBottom w:val="0"/>
      <w:divBdr>
        <w:top w:val="none" w:sz="0" w:space="0" w:color="auto"/>
        <w:left w:val="none" w:sz="0" w:space="0" w:color="auto"/>
        <w:bottom w:val="none" w:sz="0" w:space="0" w:color="auto"/>
        <w:right w:val="none" w:sz="0" w:space="0" w:color="auto"/>
      </w:divBdr>
      <w:divsChild>
        <w:div w:id="1789155080">
          <w:marLeft w:val="0"/>
          <w:marRight w:val="0"/>
          <w:marTop w:val="0"/>
          <w:marBottom w:val="0"/>
          <w:divBdr>
            <w:top w:val="none" w:sz="0" w:space="0" w:color="auto"/>
            <w:left w:val="none" w:sz="0" w:space="0" w:color="auto"/>
            <w:bottom w:val="none" w:sz="0" w:space="0" w:color="auto"/>
            <w:right w:val="none" w:sz="0" w:space="0" w:color="auto"/>
          </w:divBdr>
          <w:divsChild>
            <w:div w:id="1417902352">
              <w:marLeft w:val="0"/>
              <w:marRight w:val="0"/>
              <w:marTop w:val="0"/>
              <w:marBottom w:val="0"/>
              <w:divBdr>
                <w:top w:val="none" w:sz="0" w:space="0" w:color="auto"/>
                <w:left w:val="none" w:sz="0" w:space="0" w:color="auto"/>
                <w:bottom w:val="none" w:sz="0" w:space="0" w:color="auto"/>
                <w:right w:val="none" w:sz="0" w:space="0" w:color="auto"/>
              </w:divBdr>
            </w:div>
            <w:div w:id="27411938">
              <w:marLeft w:val="0"/>
              <w:marRight w:val="0"/>
              <w:marTop w:val="0"/>
              <w:marBottom w:val="0"/>
              <w:divBdr>
                <w:top w:val="none" w:sz="0" w:space="0" w:color="auto"/>
                <w:left w:val="none" w:sz="0" w:space="0" w:color="auto"/>
                <w:bottom w:val="none" w:sz="0" w:space="0" w:color="auto"/>
                <w:right w:val="none" w:sz="0" w:space="0" w:color="auto"/>
              </w:divBdr>
            </w:div>
            <w:div w:id="411778820">
              <w:marLeft w:val="0"/>
              <w:marRight w:val="0"/>
              <w:marTop w:val="0"/>
              <w:marBottom w:val="0"/>
              <w:divBdr>
                <w:top w:val="none" w:sz="0" w:space="0" w:color="auto"/>
                <w:left w:val="none" w:sz="0" w:space="0" w:color="auto"/>
                <w:bottom w:val="none" w:sz="0" w:space="0" w:color="auto"/>
                <w:right w:val="none" w:sz="0" w:space="0" w:color="auto"/>
              </w:divBdr>
            </w:div>
            <w:div w:id="175510527">
              <w:marLeft w:val="0"/>
              <w:marRight w:val="0"/>
              <w:marTop w:val="0"/>
              <w:marBottom w:val="0"/>
              <w:divBdr>
                <w:top w:val="none" w:sz="0" w:space="0" w:color="auto"/>
                <w:left w:val="none" w:sz="0" w:space="0" w:color="auto"/>
                <w:bottom w:val="none" w:sz="0" w:space="0" w:color="auto"/>
                <w:right w:val="none" w:sz="0" w:space="0" w:color="auto"/>
              </w:divBdr>
            </w:div>
            <w:div w:id="731003984">
              <w:marLeft w:val="0"/>
              <w:marRight w:val="0"/>
              <w:marTop w:val="0"/>
              <w:marBottom w:val="0"/>
              <w:divBdr>
                <w:top w:val="none" w:sz="0" w:space="0" w:color="auto"/>
                <w:left w:val="none" w:sz="0" w:space="0" w:color="auto"/>
                <w:bottom w:val="none" w:sz="0" w:space="0" w:color="auto"/>
                <w:right w:val="none" w:sz="0" w:space="0" w:color="auto"/>
              </w:divBdr>
            </w:div>
            <w:div w:id="1364552449">
              <w:marLeft w:val="0"/>
              <w:marRight w:val="0"/>
              <w:marTop w:val="0"/>
              <w:marBottom w:val="0"/>
              <w:divBdr>
                <w:top w:val="none" w:sz="0" w:space="0" w:color="auto"/>
                <w:left w:val="none" w:sz="0" w:space="0" w:color="auto"/>
                <w:bottom w:val="none" w:sz="0" w:space="0" w:color="auto"/>
                <w:right w:val="none" w:sz="0" w:space="0" w:color="auto"/>
              </w:divBdr>
            </w:div>
            <w:div w:id="1017002139">
              <w:marLeft w:val="0"/>
              <w:marRight w:val="0"/>
              <w:marTop w:val="0"/>
              <w:marBottom w:val="0"/>
              <w:divBdr>
                <w:top w:val="none" w:sz="0" w:space="0" w:color="auto"/>
                <w:left w:val="none" w:sz="0" w:space="0" w:color="auto"/>
                <w:bottom w:val="none" w:sz="0" w:space="0" w:color="auto"/>
                <w:right w:val="none" w:sz="0" w:space="0" w:color="auto"/>
              </w:divBdr>
            </w:div>
            <w:div w:id="954212973">
              <w:marLeft w:val="0"/>
              <w:marRight w:val="0"/>
              <w:marTop w:val="0"/>
              <w:marBottom w:val="0"/>
              <w:divBdr>
                <w:top w:val="none" w:sz="0" w:space="0" w:color="auto"/>
                <w:left w:val="none" w:sz="0" w:space="0" w:color="auto"/>
                <w:bottom w:val="none" w:sz="0" w:space="0" w:color="auto"/>
                <w:right w:val="none" w:sz="0" w:space="0" w:color="auto"/>
              </w:divBdr>
            </w:div>
            <w:div w:id="1351446742">
              <w:marLeft w:val="0"/>
              <w:marRight w:val="0"/>
              <w:marTop w:val="0"/>
              <w:marBottom w:val="0"/>
              <w:divBdr>
                <w:top w:val="none" w:sz="0" w:space="0" w:color="auto"/>
                <w:left w:val="none" w:sz="0" w:space="0" w:color="auto"/>
                <w:bottom w:val="none" w:sz="0" w:space="0" w:color="auto"/>
                <w:right w:val="none" w:sz="0" w:space="0" w:color="auto"/>
              </w:divBdr>
            </w:div>
            <w:div w:id="2112703852">
              <w:marLeft w:val="0"/>
              <w:marRight w:val="0"/>
              <w:marTop w:val="0"/>
              <w:marBottom w:val="0"/>
              <w:divBdr>
                <w:top w:val="none" w:sz="0" w:space="0" w:color="auto"/>
                <w:left w:val="none" w:sz="0" w:space="0" w:color="auto"/>
                <w:bottom w:val="none" w:sz="0" w:space="0" w:color="auto"/>
                <w:right w:val="none" w:sz="0" w:space="0" w:color="auto"/>
              </w:divBdr>
            </w:div>
            <w:div w:id="1276519985">
              <w:marLeft w:val="0"/>
              <w:marRight w:val="0"/>
              <w:marTop w:val="0"/>
              <w:marBottom w:val="0"/>
              <w:divBdr>
                <w:top w:val="none" w:sz="0" w:space="0" w:color="auto"/>
                <w:left w:val="none" w:sz="0" w:space="0" w:color="auto"/>
                <w:bottom w:val="none" w:sz="0" w:space="0" w:color="auto"/>
                <w:right w:val="none" w:sz="0" w:space="0" w:color="auto"/>
              </w:divBdr>
            </w:div>
            <w:div w:id="678775648">
              <w:marLeft w:val="0"/>
              <w:marRight w:val="0"/>
              <w:marTop w:val="0"/>
              <w:marBottom w:val="0"/>
              <w:divBdr>
                <w:top w:val="none" w:sz="0" w:space="0" w:color="auto"/>
                <w:left w:val="none" w:sz="0" w:space="0" w:color="auto"/>
                <w:bottom w:val="none" w:sz="0" w:space="0" w:color="auto"/>
                <w:right w:val="none" w:sz="0" w:space="0" w:color="auto"/>
              </w:divBdr>
            </w:div>
            <w:div w:id="875459585">
              <w:marLeft w:val="0"/>
              <w:marRight w:val="0"/>
              <w:marTop w:val="0"/>
              <w:marBottom w:val="0"/>
              <w:divBdr>
                <w:top w:val="none" w:sz="0" w:space="0" w:color="auto"/>
                <w:left w:val="none" w:sz="0" w:space="0" w:color="auto"/>
                <w:bottom w:val="none" w:sz="0" w:space="0" w:color="auto"/>
                <w:right w:val="none" w:sz="0" w:space="0" w:color="auto"/>
              </w:divBdr>
            </w:div>
            <w:div w:id="123890083">
              <w:marLeft w:val="0"/>
              <w:marRight w:val="0"/>
              <w:marTop w:val="0"/>
              <w:marBottom w:val="0"/>
              <w:divBdr>
                <w:top w:val="none" w:sz="0" w:space="0" w:color="auto"/>
                <w:left w:val="none" w:sz="0" w:space="0" w:color="auto"/>
                <w:bottom w:val="none" w:sz="0" w:space="0" w:color="auto"/>
                <w:right w:val="none" w:sz="0" w:space="0" w:color="auto"/>
              </w:divBdr>
            </w:div>
            <w:div w:id="1215505199">
              <w:marLeft w:val="0"/>
              <w:marRight w:val="0"/>
              <w:marTop w:val="0"/>
              <w:marBottom w:val="0"/>
              <w:divBdr>
                <w:top w:val="none" w:sz="0" w:space="0" w:color="auto"/>
                <w:left w:val="none" w:sz="0" w:space="0" w:color="auto"/>
                <w:bottom w:val="none" w:sz="0" w:space="0" w:color="auto"/>
                <w:right w:val="none" w:sz="0" w:space="0" w:color="auto"/>
              </w:divBdr>
            </w:div>
            <w:div w:id="1659379774">
              <w:marLeft w:val="0"/>
              <w:marRight w:val="0"/>
              <w:marTop w:val="0"/>
              <w:marBottom w:val="0"/>
              <w:divBdr>
                <w:top w:val="none" w:sz="0" w:space="0" w:color="auto"/>
                <w:left w:val="none" w:sz="0" w:space="0" w:color="auto"/>
                <w:bottom w:val="none" w:sz="0" w:space="0" w:color="auto"/>
                <w:right w:val="none" w:sz="0" w:space="0" w:color="auto"/>
              </w:divBdr>
            </w:div>
            <w:div w:id="1928340730">
              <w:marLeft w:val="0"/>
              <w:marRight w:val="0"/>
              <w:marTop w:val="0"/>
              <w:marBottom w:val="0"/>
              <w:divBdr>
                <w:top w:val="none" w:sz="0" w:space="0" w:color="auto"/>
                <w:left w:val="none" w:sz="0" w:space="0" w:color="auto"/>
                <w:bottom w:val="none" w:sz="0" w:space="0" w:color="auto"/>
                <w:right w:val="none" w:sz="0" w:space="0" w:color="auto"/>
              </w:divBdr>
            </w:div>
            <w:div w:id="235551599">
              <w:marLeft w:val="0"/>
              <w:marRight w:val="0"/>
              <w:marTop w:val="0"/>
              <w:marBottom w:val="0"/>
              <w:divBdr>
                <w:top w:val="none" w:sz="0" w:space="0" w:color="auto"/>
                <w:left w:val="none" w:sz="0" w:space="0" w:color="auto"/>
                <w:bottom w:val="none" w:sz="0" w:space="0" w:color="auto"/>
                <w:right w:val="none" w:sz="0" w:space="0" w:color="auto"/>
              </w:divBdr>
            </w:div>
            <w:div w:id="697241984">
              <w:marLeft w:val="0"/>
              <w:marRight w:val="0"/>
              <w:marTop w:val="0"/>
              <w:marBottom w:val="0"/>
              <w:divBdr>
                <w:top w:val="none" w:sz="0" w:space="0" w:color="auto"/>
                <w:left w:val="none" w:sz="0" w:space="0" w:color="auto"/>
                <w:bottom w:val="none" w:sz="0" w:space="0" w:color="auto"/>
                <w:right w:val="none" w:sz="0" w:space="0" w:color="auto"/>
              </w:divBdr>
            </w:div>
            <w:div w:id="1801219949">
              <w:marLeft w:val="0"/>
              <w:marRight w:val="0"/>
              <w:marTop w:val="0"/>
              <w:marBottom w:val="0"/>
              <w:divBdr>
                <w:top w:val="none" w:sz="0" w:space="0" w:color="auto"/>
                <w:left w:val="none" w:sz="0" w:space="0" w:color="auto"/>
                <w:bottom w:val="none" w:sz="0" w:space="0" w:color="auto"/>
                <w:right w:val="none" w:sz="0" w:space="0" w:color="auto"/>
              </w:divBdr>
            </w:div>
            <w:div w:id="1528715820">
              <w:marLeft w:val="0"/>
              <w:marRight w:val="0"/>
              <w:marTop w:val="0"/>
              <w:marBottom w:val="0"/>
              <w:divBdr>
                <w:top w:val="none" w:sz="0" w:space="0" w:color="auto"/>
                <w:left w:val="none" w:sz="0" w:space="0" w:color="auto"/>
                <w:bottom w:val="none" w:sz="0" w:space="0" w:color="auto"/>
                <w:right w:val="none" w:sz="0" w:space="0" w:color="auto"/>
              </w:divBdr>
            </w:div>
            <w:div w:id="1771464272">
              <w:marLeft w:val="0"/>
              <w:marRight w:val="0"/>
              <w:marTop w:val="0"/>
              <w:marBottom w:val="0"/>
              <w:divBdr>
                <w:top w:val="none" w:sz="0" w:space="0" w:color="auto"/>
                <w:left w:val="none" w:sz="0" w:space="0" w:color="auto"/>
                <w:bottom w:val="none" w:sz="0" w:space="0" w:color="auto"/>
                <w:right w:val="none" w:sz="0" w:space="0" w:color="auto"/>
              </w:divBdr>
            </w:div>
            <w:div w:id="950936328">
              <w:marLeft w:val="0"/>
              <w:marRight w:val="0"/>
              <w:marTop w:val="0"/>
              <w:marBottom w:val="0"/>
              <w:divBdr>
                <w:top w:val="none" w:sz="0" w:space="0" w:color="auto"/>
                <w:left w:val="none" w:sz="0" w:space="0" w:color="auto"/>
                <w:bottom w:val="none" w:sz="0" w:space="0" w:color="auto"/>
                <w:right w:val="none" w:sz="0" w:space="0" w:color="auto"/>
              </w:divBdr>
            </w:div>
            <w:div w:id="107504222">
              <w:marLeft w:val="0"/>
              <w:marRight w:val="0"/>
              <w:marTop w:val="0"/>
              <w:marBottom w:val="0"/>
              <w:divBdr>
                <w:top w:val="none" w:sz="0" w:space="0" w:color="auto"/>
                <w:left w:val="none" w:sz="0" w:space="0" w:color="auto"/>
                <w:bottom w:val="none" w:sz="0" w:space="0" w:color="auto"/>
                <w:right w:val="none" w:sz="0" w:space="0" w:color="auto"/>
              </w:divBdr>
            </w:div>
            <w:div w:id="1412509133">
              <w:marLeft w:val="0"/>
              <w:marRight w:val="0"/>
              <w:marTop w:val="0"/>
              <w:marBottom w:val="0"/>
              <w:divBdr>
                <w:top w:val="none" w:sz="0" w:space="0" w:color="auto"/>
                <w:left w:val="none" w:sz="0" w:space="0" w:color="auto"/>
                <w:bottom w:val="none" w:sz="0" w:space="0" w:color="auto"/>
                <w:right w:val="none" w:sz="0" w:space="0" w:color="auto"/>
              </w:divBdr>
            </w:div>
            <w:div w:id="601836903">
              <w:marLeft w:val="0"/>
              <w:marRight w:val="0"/>
              <w:marTop w:val="0"/>
              <w:marBottom w:val="0"/>
              <w:divBdr>
                <w:top w:val="none" w:sz="0" w:space="0" w:color="auto"/>
                <w:left w:val="none" w:sz="0" w:space="0" w:color="auto"/>
                <w:bottom w:val="none" w:sz="0" w:space="0" w:color="auto"/>
                <w:right w:val="none" w:sz="0" w:space="0" w:color="auto"/>
              </w:divBdr>
            </w:div>
            <w:div w:id="432939729">
              <w:marLeft w:val="0"/>
              <w:marRight w:val="0"/>
              <w:marTop w:val="0"/>
              <w:marBottom w:val="0"/>
              <w:divBdr>
                <w:top w:val="none" w:sz="0" w:space="0" w:color="auto"/>
                <w:left w:val="none" w:sz="0" w:space="0" w:color="auto"/>
                <w:bottom w:val="none" w:sz="0" w:space="0" w:color="auto"/>
                <w:right w:val="none" w:sz="0" w:space="0" w:color="auto"/>
              </w:divBdr>
            </w:div>
            <w:div w:id="1094209520">
              <w:marLeft w:val="0"/>
              <w:marRight w:val="0"/>
              <w:marTop w:val="0"/>
              <w:marBottom w:val="0"/>
              <w:divBdr>
                <w:top w:val="none" w:sz="0" w:space="0" w:color="auto"/>
                <w:left w:val="none" w:sz="0" w:space="0" w:color="auto"/>
                <w:bottom w:val="none" w:sz="0" w:space="0" w:color="auto"/>
                <w:right w:val="none" w:sz="0" w:space="0" w:color="auto"/>
              </w:divBdr>
            </w:div>
            <w:div w:id="1506480805">
              <w:marLeft w:val="0"/>
              <w:marRight w:val="0"/>
              <w:marTop w:val="0"/>
              <w:marBottom w:val="0"/>
              <w:divBdr>
                <w:top w:val="none" w:sz="0" w:space="0" w:color="auto"/>
                <w:left w:val="none" w:sz="0" w:space="0" w:color="auto"/>
                <w:bottom w:val="none" w:sz="0" w:space="0" w:color="auto"/>
                <w:right w:val="none" w:sz="0" w:space="0" w:color="auto"/>
              </w:divBdr>
            </w:div>
            <w:div w:id="1486122724">
              <w:marLeft w:val="0"/>
              <w:marRight w:val="0"/>
              <w:marTop w:val="0"/>
              <w:marBottom w:val="0"/>
              <w:divBdr>
                <w:top w:val="none" w:sz="0" w:space="0" w:color="auto"/>
                <w:left w:val="none" w:sz="0" w:space="0" w:color="auto"/>
                <w:bottom w:val="none" w:sz="0" w:space="0" w:color="auto"/>
                <w:right w:val="none" w:sz="0" w:space="0" w:color="auto"/>
              </w:divBdr>
            </w:div>
            <w:div w:id="1164973086">
              <w:marLeft w:val="0"/>
              <w:marRight w:val="0"/>
              <w:marTop w:val="0"/>
              <w:marBottom w:val="0"/>
              <w:divBdr>
                <w:top w:val="none" w:sz="0" w:space="0" w:color="auto"/>
                <w:left w:val="none" w:sz="0" w:space="0" w:color="auto"/>
                <w:bottom w:val="none" w:sz="0" w:space="0" w:color="auto"/>
                <w:right w:val="none" w:sz="0" w:space="0" w:color="auto"/>
              </w:divBdr>
            </w:div>
            <w:div w:id="1618367315">
              <w:marLeft w:val="0"/>
              <w:marRight w:val="0"/>
              <w:marTop w:val="0"/>
              <w:marBottom w:val="0"/>
              <w:divBdr>
                <w:top w:val="none" w:sz="0" w:space="0" w:color="auto"/>
                <w:left w:val="none" w:sz="0" w:space="0" w:color="auto"/>
                <w:bottom w:val="none" w:sz="0" w:space="0" w:color="auto"/>
                <w:right w:val="none" w:sz="0" w:space="0" w:color="auto"/>
              </w:divBdr>
            </w:div>
            <w:div w:id="880827374">
              <w:marLeft w:val="0"/>
              <w:marRight w:val="0"/>
              <w:marTop w:val="0"/>
              <w:marBottom w:val="0"/>
              <w:divBdr>
                <w:top w:val="none" w:sz="0" w:space="0" w:color="auto"/>
                <w:left w:val="none" w:sz="0" w:space="0" w:color="auto"/>
                <w:bottom w:val="none" w:sz="0" w:space="0" w:color="auto"/>
                <w:right w:val="none" w:sz="0" w:space="0" w:color="auto"/>
              </w:divBdr>
            </w:div>
            <w:div w:id="1749881503">
              <w:marLeft w:val="0"/>
              <w:marRight w:val="0"/>
              <w:marTop w:val="0"/>
              <w:marBottom w:val="0"/>
              <w:divBdr>
                <w:top w:val="none" w:sz="0" w:space="0" w:color="auto"/>
                <w:left w:val="none" w:sz="0" w:space="0" w:color="auto"/>
                <w:bottom w:val="none" w:sz="0" w:space="0" w:color="auto"/>
                <w:right w:val="none" w:sz="0" w:space="0" w:color="auto"/>
              </w:divBdr>
            </w:div>
            <w:div w:id="1804228692">
              <w:marLeft w:val="0"/>
              <w:marRight w:val="0"/>
              <w:marTop w:val="0"/>
              <w:marBottom w:val="0"/>
              <w:divBdr>
                <w:top w:val="none" w:sz="0" w:space="0" w:color="auto"/>
                <w:left w:val="none" w:sz="0" w:space="0" w:color="auto"/>
                <w:bottom w:val="none" w:sz="0" w:space="0" w:color="auto"/>
                <w:right w:val="none" w:sz="0" w:space="0" w:color="auto"/>
              </w:divBdr>
            </w:div>
            <w:div w:id="538976113">
              <w:marLeft w:val="0"/>
              <w:marRight w:val="0"/>
              <w:marTop w:val="0"/>
              <w:marBottom w:val="0"/>
              <w:divBdr>
                <w:top w:val="none" w:sz="0" w:space="0" w:color="auto"/>
                <w:left w:val="none" w:sz="0" w:space="0" w:color="auto"/>
                <w:bottom w:val="none" w:sz="0" w:space="0" w:color="auto"/>
                <w:right w:val="none" w:sz="0" w:space="0" w:color="auto"/>
              </w:divBdr>
            </w:div>
            <w:div w:id="1441101011">
              <w:marLeft w:val="0"/>
              <w:marRight w:val="0"/>
              <w:marTop w:val="0"/>
              <w:marBottom w:val="0"/>
              <w:divBdr>
                <w:top w:val="none" w:sz="0" w:space="0" w:color="auto"/>
                <w:left w:val="none" w:sz="0" w:space="0" w:color="auto"/>
                <w:bottom w:val="none" w:sz="0" w:space="0" w:color="auto"/>
                <w:right w:val="none" w:sz="0" w:space="0" w:color="auto"/>
              </w:divBdr>
            </w:div>
            <w:div w:id="1807962956">
              <w:marLeft w:val="0"/>
              <w:marRight w:val="0"/>
              <w:marTop w:val="0"/>
              <w:marBottom w:val="0"/>
              <w:divBdr>
                <w:top w:val="none" w:sz="0" w:space="0" w:color="auto"/>
                <w:left w:val="none" w:sz="0" w:space="0" w:color="auto"/>
                <w:bottom w:val="none" w:sz="0" w:space="0" w:color="auto"/>
                <w:right w:val="none" w:sz="0" w:space="0" w:color="auto"/>
              </w:divBdr>
            </w:div>
            <w:div w:id="501823762">
              <w:marLeft w:val="0"/>
              <w:marRight w:val="0"/>
              <w:marTop w:val="0"/>
              <w:marBottom w:val="0"/>
              <w:divBdr>
                <w:top w:val="none" w:sz="0" w:space="0" w:color="auto"/>
                <w:left w:val="none" w:sz="0" w:space="0" w:color="auto"/>
                <w:bottom w:val="none" w:sz="0" w:space="0" w:color="auto"/>
                <w:right w:val="none" w:sz="0" w:space="0" w:color="auto"/>
              </w:divBdr>
            </w:div>
            <w:div w:id="1921258623">
              <w:marLeft w:val="0"/>
              <w:marRight w:val="0"/>
              <w:marTop w:val="0"/>
              <w:marBottom w:val="0"/>
              <w:divBdr>
                <w:top w:val="none" w:sz="0" w:space="0" w:color="auto"/>
                <w:left w:val="none" w:sz="0" w:space="0" w:color="auto"/>
                <w:bottom w:val="none" w:sz="0" w:space="0" w:color="auto"/>
                <w:right w:val="none" w:sz="0" w:space="0" w:color="auto"/>
              </w:divBdr>
            </w:div>
            <w:div w:id="1806504409">
              <w:marLeft w:val="0"/>
              <w:marRight w:val="0"/>
              <w:marTop w:val="0"/>
              <w:marBottom w:val="0"/>
              <w:divBdr>
                <w:top w:val="none" w:sz="0" w:space="0" w:color="auto"/>
                <w:left w:val="none" w:sz="0" w:space="0" w:color="auto"/>
                <w:bottom w:val="none" w:sz="0" w:space="0" w:color="auto"/>
                <w:right w:val="none" w:sz="0" w:space="0" w:color="auto"/>
              </w:divBdr>
            </w:div>
            <w:div w:id="975793967">
              <w:marLeft w:val="0"/>
              <w:marRight w:val="0"/>
              <w:marTop w:val="0"/>
              <w:marBottom w:val="0"/>
              <w:divBdr>
                <w:top w:val="none" w:sz="0" w:space="0" w:color="auto"/>
                <w:left w:val="none" w:sz="0" w:space="0" w:color="auto"/>
                <w:bottom w:val="none" w:sz="0" w:space="0" w:color="auto"/>
                <w:right w:val="none" w:sz="0" w:space="0" w:color="auto"/>
              </w:divBdr>
            </w:div>
            <w:div w:id="201869598">
              <w:marLeft w:val="0"/>
              <w:marRight w:val="0"/>
              <w:marTop w:val="0"/>
              <w:marBottom w:val="0"/>
              <w:divBdr>
                <w:top w:val="none" w:sz="0" w:space="0" w:color="auto"/>
                <w:left w:val="none" w:sz="0" w:space="0" w:color="auto"/>
                <w:bottom w:val="none" w:sz="0" w:space="0" w:color="auto"/>
                <w:right w:val="none" w:sz="0" w:space="0" w:color="auto"/>
              </w:divBdr>
            </w:div>
            <w:div w:id="290093638">
              <w:marLeft w:val="0"/>
              <w:marRight w:val="0"/>
              <w:marTop w:val="0"/>
              <w:marBottom w:val="0"/>
              <w:divBdr>
                <w:top w:val="none" w:sz="0" w:space="0" w:color="auto"/>
                <w:left w:val="none" w:sz="0" w:space="0" w:color="auto"/>
                <w:bottom w:val="none" w:sz="0" w:space="0" w:color="auto"/>
                <w:right w:val="none" w:sz="0" w:space="0" w:color="auto"/>
              </w:divBdr>
            </w:div>
            <w:div w:id="1519592">
              <w:marLeft w:val="0"/>
              <w:marRight w:val="0"/>
              <w:marTop w:val="0"/>
              <w:marBottom w:val="0"/>
              <w:divBdr>
                <w:top w:val="none" w:sz="0" w:space="0" w:color="auto"/>
                <w:left w:val="none" w:sz="0" w:space="0" w:color="auto"/>
                <w:bottom w:val="none" w:sz="0" w:space="0" w:color="auto"/>
                <w:right w:val="none" w:sz="0" w:space="0" w:color="auto"/>
              </w:divBdr>
            </w:div>
            <w:div w:id="1905336902">
              <w:marLeft w:val="0"/>
              <w:marRight w:val="0"/>
              <w:marTop w:val="0"/>
              <w:marBottom w:val="0"/>
              <w:divBdr>
                <w:top w:val="none" w:sz="0" w:space="0" w:color="auto"/>
                <w:left w:val="none" w:sz="0" w:space="0" w:color="auto"/>
                <w:bottom w:val="none" w:sz="0" w:space="0" w:color="auto"/>
                <w:right w:val="none" w:sz="0" w:space="0" w:color="auto"/>
              </w:divBdr>
            </w:div>
            <w:div w:id="1745031992">
              <w:marLeft w:val="0"/>
              <w:marRight w:val="0"/>
              <w:marTop w:val="0"/>
              <w:marBottom w:val="0"/>
              <w:divBdr>
                <w:top w:val="none" w:sz="0" w:space="0" w:color="auto"/>
                <w:left w:val="none" w:sz="0" w:space="0" w:color="auto"/>
                <w:bottom w:val="none" w:sz="0" w:space="0" w:color="auto"/>
                <w:right w:val="none" w:sz="0" w:space="0" w:color="auto"/>
              </w:divBdr>
            </w:div>
            <w:div w:id="1738699777">
              <w:marLeft w:val="0"/>
              <w:marRight w:val="0"/>
              <w:marTop w:val="0"/>
              <w:marBottom w:val="0"/>
              <w:divBdr>
                <w:top w:val="none" w:sz="0" w:space="0" w:color="auto"/>
                <w:left w:val="none" w:sz="0" w:space="0" w:color="auto"/>
                <w:bottom w:val="none" w:sz="0" w:space="0" w:color="auto"/>
                <w:right w:val="none" w:sz="0" w:space="0" w:color="auto"/>
              </w:divBdr>
            </w:div>
            <w:div w:id="1677687815">
              <w:marLeft w:val="0"/>
              <w:marRight w:val="0"/>
              <w:marTop w:val="0"/>
              <w:marBottom w:val="0"/>
              <w:divBdr>
                <w:top w:val="none" w:sz="0" w:space="0" w:color="auto"/>
                <w:left w:val="none" w:sz="0" w:space="0" w:color="auto"/>
                <w:bottom w:val="none" w:sz="0" w:space="0" w:color="auto"/>
                <w:right w:val="none" w:sz="0" w:space="0" w:color="auto"/>
              </w:divBdr>
            </w:div>
            <w:div w:id="1405908729">
              <w:marLeft w:val="0"/>
              <w:marRight w:val="0"/>
              <w:marTop w:val="0"/>
              <w:marBottom w:val="0"/>
              <w:divBdr>
                <w:top w:val="none" w:sz="0" w:space="0" w:color="auto"/>
                <w:left w:val="none" w:sz="0" w:space="0" w:color="auto"/>
                <w:bottom w:val="none" w:sz="0" w:space="0" w:color="auto"/>
                <w:right w:val="none" w:sz="0" w:space="0" w:color="auto"/>
              </w:divBdr>
            </w:div>
            <w:div w:id="1276213755">
              <w:marLeft w:val="0"/>
              <w:marRight w:val="0"/>
              <w:marTop w:val="0"/>
              <w:marBottom w:val="0"/>
              <w:divBdr>
                <w:top w:val="none" w:sz="0" w:space="0" w:color="auto"/>
                <w:left w:val="none" w:sz="0" w:space="0" w:color="auto"/>
                <w:bottom w:val="none" w:sz="0" w:space="0" w:color="auto"/>
                <w:right w:val="none" w:sz="0" w:space="0" w:color="auto"/>
              </w:divBdr>
            </w:div>
            <w:div w:id="918490744">
              <w:marLeft w:val="0"/>
              <w:marRight w:val="0"/>
              <w:marTop w:val="0"/>
              <w:marBottom w:val="0"/>
              <w:divBdr>
                <w:top w:val="none" w:sz="0" w:space="0" w:color="auto"/>
                <w:left w:val="none" w:sz="0" w:space="0" w:color="auto"/>
                <w:bottom w:val="none" w:sz="0" w:space="0" w:color="auto"/>
                <w:right w:val="none" w:sz="0" w:space="0" w:color="auto"/>
              </w:divBdr>
            </w:div>
            <w:div w:id="433014826">
              <w:marLeft w:val="0"/>
              <w:marRight w:val="0"/>
              <w:marTop w:val="0"/>
              <w:marBottom w:val="0"/>
              <w:divBdr>
                <w:top w:val="none" w:sz="0" w:space="0" w:color="auto"/>
                <w:left w:val="none" w:sz="0" w:space="0" w:color="auto"/>
                <w:bottom w:val="none" w:sz="0" w:space="0" w:color="auto"/>
                <w:right w:val="none" w:sz="0" w:space="0" w:color="auto"/>
              </w:divBdr>
            </w:div>
            <w:div w:id="327756479">
              <w:marLeft w:val="0"/>
              <w:marRight w:val="0"/>
              <w:marTop w:val="0"/>
              <w:marBottom w:val="0"/>
              <w:divBdr>
                <w:top w:val="none" w:sz="0" w:space="0" w:color="auto"/>
                <w:left w:val="none" w:sz="0" w:space="0" w:color="auto"/>
                <w:bottom w:val="none" w:sz="0" w:space="0" w:color="auto"/>
                <w:right w:val="none" w:sz="0" w:space="0" w:color="auto"/>
              </w:divBdr>
            </w:div>
            <w:div w:id="20518218">
              <w:marLeft w:val="0"/>
              <w:marRight w:val="0"/>
              <w:marTop w:val="0"/>
              <w:marBottom w:val="0"/>
              <w:divBdr>
                <w:top w:val="none" w:sz="0" w:space="0" w:color="auto"/>
                <w:left w:val="none" w:sz="0" w:space="0" w:color="auto"/>
                <w:bottom w:val="none" w:sz="0" w:space="0" w:color="auto"/>
                <w:right w:val="none" w:sz="0" w:space="0" w:color="auto"/>
              </w:divBdr>
            </w:div>
            <w:div w:id="1108089595">
              <w:marLeft w:val="0"/>
              <w:marRight w:val="0"/>
              <w:marTop w:val="0"/>
              <w:marBottom w:val="0"/>
              <w:divBdr>
                <w:top w:val="none" w:sz="0" w:space="0" w:color="auto"/>
                <w:left w:val="none" w:sz="0" w:space="0" w:color="auto"/>
                <w:bottom w:val="none" w:sz="0" w:space="0" w:color="auto"/>
                <w:right w:val="none" w:sz="0" w:space="0" w:color="auto"/>
              </w:divBdr>
            </w:div>
            <w:div w:id="335613272">
              <w:marLeft w:val="0"/>
              <w:marRight w:val="0"/>
              <w:marTop w:val="0"/>
              <w:marBottom w:val="0"/>
              <w:divBdr>
                <w:top w:val="none" w:sz="0" w:space="0" w:color="auto"/>
                <w:left w:val="none" w:sz="0" w:space="0" w:color="auto"/>
                <w:bottom w:val="none" w:sz="0" w:space="0" w:color="auto"/>
                <w:right w:val="none" w:sz="0" w:space="0" w:color="auto"/>
              </w:divBdr>
            </w:div>
            <w:div w:id="80637971">
              <w:marLeft w:val="0"/>
              <w:marRight w:val="0"/>
              <w:marTop w:val="0"/>
              <w:marBottom w:val="0"/>
              <w:divBdr>
                <w:top w:val="none" w:sz="0" w:space="0" w:color="auto"/>
                <w:left w:val="none" w:sz="0" w:space="0" w:color="auto"/>
                <w:bottom w:val="none" w:sz="0" w:space="0" w:color="auto"/>
                <w:right w:val="none" w:sz="0" w:space="0" w:color="auto"/>
              </w:divBdr>
            </w:div>
            <w:div w:id="901989632">
              <w:marLeft w:val="0"/>
              <w:marRight w:val="0"/>
              <w:marTop w:val="0"/>
              <w:marBottom w:val="0"/>
              <w:divBdr>
                <w:top w:val="none" w:sz="0" w:space="0" w:color="auto"/>
                <w:left w:val="none" w:sz="0" w:space="0" w:color="auto"/>
                <w:bottom w:val="none" w:sz="0" w:space="0" w:color="auto"/>
                <w:right w:val="none" w:sz="0" w:space="0" w:color="auto"/>
              </w:divBdr>
            </w:div>
            <w:div w:id="907156890">
              <w:marLeft w:val="0"/>
              <w:marRight w:val="0"/>
              <w:marTop w:val="0"/>
              <w:marBottom w:val="0"/>
              <w:divBdr>
                <w:top w:val="none" w:sz="0" w:space="0" w:color="auto"/>
                <w:left w:val="none" w:sz="0" w:space="0" w:color="auto"/>
                <w:bottom w:val="none" w:sz="0" w:space="0" w:color="auto"/>
                <w:right w:val="none" w:sz="0" w:space="0" w:color="auto"/>
              </w:divBdr>
            </w:div>
            <w:div w:id="495271409">
              <w:marLeft w:val="0"/>
              <w:marRight w:val="0"/>
              <w:marTop w:val="0"/>
              <w:marBottom w:val="0"/>
              <w:divBdr>
                <w:top w:val="none" w:sz="0" w:space="0" w:color="auto"/>
                <w:left w:val="none" w:sz="0" w:space="0" w:color="auto"/>
                <w:bottom w:val="none" w:sz="0" w:space="0" w:color="auto"/>
                <w:right w:val="none" w:sz="0" w:space="0" w:color="auto"/>
              </w:divBdr>
            </w:div>
            <w:div w:id="1845706911">
              <w:marLeft w:val="0"/>
              <w:marRight w:val="0"/>
              <w:marTop w:val="0"/>
              <w:marBottom w:val="0"/>
              <w:divBdr>
                <w:top w:val="none" w:sz="0" w:space="0" w:color="auto"/>
                <w:left w:val="none" w:sz="0" w:space="0" w:color="auto"/>
                <w:bottom w:val="none" w:sz="0" w:space="0" w:color="auto"/>
                <w:right w:val="none" w:sz="0" w:space="0" w:color="auto"/>
              </w:divBdr>
            </w:div>
            <w:div w:id="804467762">
              <w:marLeft w:val="0"/>
              <w:marRight w:val="0"/>
              <w:marTop w:val="0"/>
              <w:marBottom w:val="0"/>
              <w:divBdr>
                <w:top w:val="none" w:sz="0" w:space="0" w:color="auto"/>
                <w:left w:val="none" w:sz="0" w:space="0" w:color="auto"/>
                <w:bottom w:val="none" w:sz="0" w:space="0" w:color="auto"/>
                <w:right w:val="none" w:sz="0" w:space="0" w:color="auto"/>
              </w:divBdr>
            </w:div>
            <w:div w:id="174926671">
              <w:marLeft w:val="0"/>
              <w:marRight w:val="0"/>
              <w:marTop w:val="0"/>
              <w:marBottom w:val="0"/>
              <w:divBdr>
                <w:top w:val="none" w:sz="0" w:space="0" w:color="auto"/>
                <w:left w:val="none" w:sz="0" w:space="0" w:color="auto"/>
                <w:bottom w:val="none" w:sz="0" w:space="0" w:color="auto"/>
                <w:right w:val="none" w:sz="0" w:space="0" w:color="auto"/>
              </w:divBdr>
            </w:div>
            <w:div w:id="401488796">
              <w:marLeft w:val="0"/>
              <w:marRight w:val="0"/>
              <w:marTop w:val="0"/>
              <w:marBottom w:val="0"/>
              <w:divBdr>
                <w:top w:val="none" w:sz="0" w:space="0" w:color="auto"/>
                <w:left w:val="none" w:sz="0" w:space="0" w:color="auto"/>
                <w:bottom w:val="none" w:sz="0" w:space="0" w:color="auto"/>
                <w:right w:val="none" w:sz="0" w:space="0" w:color="auto"/>
              </w:divBdr>
            </w:div>
            <w:div w:id="1638799349">
              <w:marLeft w:val="0"/>
              <w:marRight w:val="0"/>
              <w:marTop w:val="0"/>
              <w:marBottom w:val="0"/>
              <w:divBdr>
                <w:top w:val="none" w:sz="0" w:space="0" w:color="auto"/>
                <w:left w:val="none" w:sz="0" w:space="0" w:color="auto"/>
                <w:bottom w:val="none" w:sz="0" w:space="0" w:color="auto"/>
                <w:right w:val="none" w:sz="0" w:space="0" w:color="auto"/>
              </w:divBdr>
            </w:div>
            <w:div w:id="614993172">
              <w:marLeft w:val="0"/>
              <w:marRight w:val="0"/>
              <w:marTop w:val="0"/>
              <w:marBottom w:val="0"/>
              <w:divBdr>
                <w:top w:val="none" w:sz="0" w:space="0" w:color="auto"/>
                <w:left w:val="none" w:sz="0" w:space="0" w:color="auto"/>
                <w:bottom w:val="none" w:sz="0" w:space="0" w:color="auto"/>
                <w:right w:val="none" w:sz="0" w:space="0" w:color="auto"/>
              </w:divBdr>
            </w:div>
            <w:div w:id="1107194579">
              <w:marLeft w:val="0"/>
              <w:marRight w:val="0"/>
              <w:marTop w:val="0"/>
              <w:marBottom w:val="0"/>
              <w:divBdr>
                <w:top w:val="none" w:sz="0" w:space="0" w:color="auto"/>
                <w:left w:val="none" w:sz="0" w:space="0" w:color="auto"/>
                <w:bottom w:val="none" w:sz="0" w:space="0" w:color="auto"/>
                <w:right w:val="none" w:sz="0" w:space="0" w:color="auto"/>
              </w:divBdr>
            </w:div>
            <w:div w:id="914314955">
              <w:marLeft w:val="0"/>
              <w:marRight w:val="0"/>
              <w:marTop w:val="0"/>
              <w:marBottom w:val="0"/>
              <w:divBdr>
                <w:top w:val="none" w:sz="0" w:space="0" w:color="auto"/>
                <w:left w:val="none" w:sz="0" w:space="0" w:color="auto"/>
                <w:bottom w:val="none" w:sz="0" w:space="0" w:color="auto"/>
                <w:right w:val="none" w:sz="0" w:space="0" w:color="auto"/>
              </w:divBdr>
            </w:div>
            <w:div w:id="1558085006">
              <w:marLeft w:val="0"/>
              <w:marRight w:val="0"/>
              <w:marTop w:val="0"/>
              <w:marBottom w:val="0"/>
              <w:divBdr>
                <w:top w:val="none" w:sz="0" w:space="0" w:color="auto"/>
                <w:left w:val="none" w:sz="0" w:space="0" w:color="auto"/>
                <w:bottom w:val="none" w:sz="0" w:space="0" w:color="auto"/>
                <w:right w:val="none" w:sz="0" w:space="0" w:color="auto"/>
              </w:divBdr>
            </w:div>
            <w:div w:id="1694727230">
              <w:marLeft w:val="0"/>
              <w:marRight w:val="0"/>
              <w:marTop w:val="0"/>
              <w:marBottom w:val="0"/>
              <w:divBdr>
                <w:top w:val="none" w:sz="0" w:space="0" w:color="auto"/>
                <w:left w:val="none" w:sz="0" w:space="0" w:color="auto"/>
                <w:bottom w:val="none" w:sz="0" w:space="0" w:color="auto"/>
                <w:right w:val="none" w:sz="0" w:space="0" w:color="auto"/>
              </w:divBdr>
            </w:div>
            <w:div w:id="30765399">
              <w:marLeft w:val="0"/>
              <w:marRight w:val="0"/>
              <w:marTop w:val="0"/>
              <w:marBottom w:val="0"/>
              <w:divBdr>
                <w:top w:val="none" w:sz="0" w:space="0" w:color="auto"/>
                <w:left w:val="none" w:sz="0" w:space="0" w:color="auto"/>
                <w:bottom w:val="none" w:sz="0" w:space="0" w:color="auto"/>
                <w:right w:val="none" w:sz="0" w:space="0" w:color="auto"/>
              </w:divBdr>
            </w:div>
            <w:div w:id="1167751031">
              <w:marLeft w:val="0"/>
              <w:marRight w:val="0"/>
              <w:marTop w:val="0"/>
              <w:marBottom w:val="0"/>
              <w:divBdr>
                <w:top w:val="none" w:sz="0" w:space="0" w:color="auto"/>
                <w:left w:val="none" w:sz="0" w:space="0" w:color="auto"/>
                <w:bottom w:val="none" w:sz="0" w:space="0" w:color="auto"/>
                <w:right w:val="none" w:sz="0" w:space="0" w:color="auto"/>
              </w:divBdr>
            </w:div>
            <w:div w:id="1305504950">
              <w:marLeft w:val="0"/>
              <w:marRight w:val="0"/>
              <w:marTop w:val="0"/>
              <w:marBottom w:val="0"/>
              <w:divBdr>
                <w:top w:val="none" w:sz="0" w:space="0" w:color="auto"/>
                <w:left w:val="none" w:sz="0" w:space="0" w:color="auto"/>
                <w:bottom w:val="none" w:sz="0" w:space="0" w:color="auto"/>
                <w:right w:val="none" w:sz="0" w:space="0" w:color="auto"/>
              </w:divBdr>
            </w:div>
            <w:div w:id="914242488">
              <w:marLeft w:val="0"/>
              <w:marRight w:val="0"/>
              <w:marTop w:val="0"/>
              <w:marBottom w:val="0"/>
              <w:divBdr>
                <w:top w:val="none" w:sz="0" w:space="0" w:color="auto"/>
                <w:left w:val="none" w:sz="0" w:space="0" w:color="auto"/>
                <w:bottom w:val="none" w:sz="0" w:space="0" w:color="auto"/>
                <w:right w:val="none" w:sz="0" w:space="0" w:color="auto"/>
              </w:divBdr>
            </w:div>
            <w:div w:id="568996817">
              <w:marLeft w:val="0"/>
              <w:marRight w:val="0"/>
              <w:marTop w:val="0"/>
              <w:marBottom w:val="0"/>
              <w:divBdr>
                <w:top w:val="none" w:sz="0" w:space="0" w:color="auto"/>
                <w:left w:val="none" w:sz="0" w:space="0" w:color="auto"/>
                <w:bottom w:val="none" w:sz="0" w:space="0" w:color="auto"/>
                <w:right w:val="none" w:sz="0" w:space="0" w:color="auto"/>
              </w:divBdr>
            </w:div>
            <w:div w:id="23411722">
              <w:marLeft w:val="0"/>
              <w:marRight w:val="0"/>
              <w:marTop w:val="0"/>
              <w:marBottom w:val="0"/>
              <w:divBdr>
                <w:top w:val="none" w:sz="0" w:space="0" w:color="auto"/>
                <w:left w:val="none" w:sz="0" w:space="0" w:color="auto"/>
                <w:bottom w:val="none" w:sz="0" w:space="0" w:color="auto"/>
                <w:right w:val="none" w:sz="0" w:space="0" w:color="auto"/>
              </w:divBdr>
            </w:div>
            <w:div w:id="1848783203">
              <w:marLeft w:val="0"/>
              <w:marRight w:val="0"/>
              <w:marTop w:val="0"/>
              <w:marBottom w:val="0"/>
              <w:divBdr>
                <w:top w:val="none" w:sz="0" w:space="0" w:color="auto"/>
                <w:left w:val="none" w:sz="0" w:space="0" w:color="auto"/>
                <w:bottom w:val="none" w:sz="0" w:space="0" w:color="auto"/>
                <w:right w:val="none" w:sz="0" w:space="0" w:color="auto"/>
              </w:divBdr>
            </w:div>
            <w:div w:id="819228595">
              <w:marLeft w:val="0"/>
              <w:marRight w:val="0"/>
              <w:marTop w:val="0"/>
              <w:marBottom w:val="0"/>
              <w:divBdr>
                <w:top w:val="none" w:sz="0" w:space="0" w:color="auto"/>
                <w:left w:val="none" w:sz="0" w:space="0" w:color="auto"/>
                <w:bottom w:val="none" w:sz="0" w:space="0" w:color="auto"/>
                <w:right w:val="none" w:sz="0" w:space="0" w:color="auto"/>
              </w:divBdr>
            </w:div>
            <w:div w:id="150995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5244">
      <w:bodyDiv w:val="1"/>
      <w:marLeft w:val="0"/>
      <w:marRight w:val="0"/>
      <w:marTop w:val="0"/>
      <w:marBottom w:val="0"/>
      <w:divBdr>
        <w:top w:val="none" w:sz="0" w:space="0" w:color="auto"/>
        <w:left w:val="none" w:sz="0" w:space="0" w:color="auto"/>
        <w:bottom w:val="none" w:sz="0" w:space="0" w:color="auto"/>
        <w:right w:val="none" w:sz="0" w:space="0" w:color="auto"/>
      </w:divBdr>
    </w:div>
    <w:div w:id="1743481882">
      <w:bodyDiv w:val="1"/>
      <w:marLeft w:val="0"/>
      <w:marRight w:val="0"/>
      <w:marTop w:val="0"/>
      <w:marBottom w:val="0"/>
      <w:divBdr>
        <w:top w:val="none" w:sz="0" w:space="0" w:color="auto"/>
        <w:left w:val="none" w:sz="0" w:space="0" w:color="auto"/>
        <w:bottom w:val="none" w:sz="0" w:space="0" w:color="auto"/>
        <w:right w:val="none" w:sz="0" w:space="0" w:color="auto"/>
      </w:divBdr>
    </w:div>
    <w:div w:id="1858692233">
      <w:bodyDiv w:val="1"/>
      <w:marLeft w:val="0"/>
      <w:marRight w:val="0"/>
      <w:marTop w:val="0"/>
      <w:marBottom w:val="0"/>
      <w:divBdr>
        <w:top w:val="none" w:sz="0" w:space="0" w:color="auto"/>
        <w:left w:val="none" w:sz="0" w:space="0" w:color="auto"/>
        <w:bottom w:val="none" w:sz="0" w:space="0" w:color="auto"/>
        <w:right w:val="none" w:sz="0" w:space="0" w:color="auto"/>
      </w:divBdr>
      <w:divsChild>
        <w:div w:id="2073578317">
          <w:marLeft w:val="0"/>
          <w:marRight w:val="0"/>
          <w:marTop w:val="0"/>
          <w:marBottom w:val="0"/>
          <w:divBdr>
            <w:top w:val="none" w:sz="0" w:space="0" w:color="auto"/>
            <w:left w:val="none" w:sz="0" w:space="0" w:color="auto"/>
            <w:bottom w:val="none" w:sz="0" w:space="0" w:color="auto"/>
            <w:right w:val="none" w:sz="0" w:space="0" w:color="auto"/>
          </w:divBdr>
          <w:divsChild>
            <w:div w:id="178140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0216">
      <w:bodyDiv w:val="1"/>
      <w:marLeft w:val="0"/>
      <w:marRight w:val="0"/>
      <w:marTop w:val="0"/>
      <w:marBottom w:val="0"/>
      <w:divBdr>
        <w:top w:val="none" w:sz="0" w:space="0" w:color="auto"/>
        <w:left w:val="none" w:sz="0" w:space="0" w:color="auto"/>
        <w:bottom w:val="none" w:sz="0" w:space="0" w:color="auto"/>
        <w:right w:val="none" w:sz="0" w:space="0" w:color="auto"/>
      </w:divBdr>
      <w:divsChild>
        <w:div w:id="929660426">
          <w:marLeft w:val="0"/>
          <w:marRight w:val="0"/>
          <w:marTop w:val="0"/>
          <w:marBottom w:val="0"/>
          <w:divBdr>
            <w:top w:val="none" w:sz="0" w:space="0" w:color="auto"/>
            <w:left w:val="none" w:sz="0" w:space="0" w:color="auto"/>
            <w:bottom w:val="none" w:sz="0" w:space="0" w:color="auto"/>
            <w:right w:val="none" w:sz="0" w:space="0" w:color="auto"/>
          </w:divBdr>
          <w:divsChild>
            <w:div w:id="12057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4898">
      <w:bodyDiv w:val="1"/>
      <w:marLeft w:val="0"/>
      <w:marRight w:val="0"/>
      <w:marTop w:val="0"/>
      <w:marBottom w:val="0"/>
      <w:divBdr>
        <w:top w:val="none" w:sz="0" w:space="0" w:color="auto"/>
        <w:left w:val="none" w:sz="0" w:space="0" w:color="auto"/>
        <w:bottom w:val="none" w:sz="0" w:space="0" w:color="auto"/>
        <w:right w:val="none" w:sz="0" w:space="0" w:color="auto"/>
      </w:divBdr>
    </w:div>
    <w:div w:id="1898054784">
      <w:bodyDiv w:val="1"/>
      <w:marLeft w:val="0"/>
      <w:marRight w:val="0"/>
      <w:marTop w:val="0"/>
      <w:marBottom w:val="0"/>
      <w:divBdr>
        <w:top w:val="none" w:sz="0" w:space="0" w:color="auto"/>
        <w:left w:val="none" w:sz="0" w:space="0" w:color="auto"/>
        <w:bottom w:val="none" w:sz="0" w:space="0" w:color="auto"/>
        <w:right w:val="none" w:sz="0" w:space="0" w:color="auto"/>
      </w:divBdr>
    </w:div>
    <w:div w:id="1901820172">
      <w:bodyDiv w:val="1"/>
      <w:marLeft w:val="0"/>
      <w:marRight w:val="0"/>
      <w:marTop w:val="0"/>
      <w:marBottom w:val="0"/>
      <w:divBdr>
        <w:top w:val="none" w:sz="0" w:space="0" w:color="auto"/>
        <w:left w:val="none" w:sz="0" w:space="0" w:color="auto"/>
        <w:bottom w:val="none" w:sz="0" w:space="0" w:color="auto"/>
        <w:right w:val="none" w:sz="0" w:space="0" w:color="auto"/>
      </w:divBdr>
    </w:div>
    <w:div w:id="1945187424">
      <w:bodyDiv w:val="1"/>
      <w:marLeft w:val="0"/>
      <w:marRight w:val="0"/>
      <w:marTop w:val="0"/>
      <w:marBottom w:val="0"/>
      <w:divBdr>
        <w:top w:val="none" w:sz="0" w:space="0" w:color="auto"/>
        <w:left w:val="none" w:sz="0" w:space="0" w:color="auto"/>
        <w:bottom w:val="none" w:sz="0" w:space="0" w:color="auto"/>
        <w:right w:val="none" w:sz="0" w:space="0" w:color="auto"/>
      </w:divBdr>
      <w:divsChild>
        <w:div w:id="724378419">
          <w:marLeft w:val="0"/>
          <w:marRight w:val="0"/>
          <w:marTop w:val="0"/>
          <w:marBottom w:val="0"/>
          <w:divBdr>
            <w:top w:val="none" w:sz="0" w:space="0" w:color="auto"/>
            <w:left w:val="none" w:sz="0" w:space="0" w:color="auto"/>
            <w:bottom w:val="none" w:sz="0" w:space="0" w:color="auto"/>
            <w:right w:val="none" w:sz="0" w:space="0" w:color="auto"/>
          </w:divBdr>
          <w:divsChild>
            <w:div w:id="1238594178">
              <w:marLeft w:val="0"/>
              <w:marRight w:val="0"/>
              <w:marTop w:val="0"/>
              <w:marBottom w:val="0"/>
              <w:divBdr>
                <w:top w:val="none" w:sz="0" w:space="0" w:color="auto"/>
                <w:left w:val="none" w:sz="0" w:space="0" w:color="auto"/>
                <w:bottom w:val="none" w:sz="0" w:space="0" w:color="auto"/>
                <w:right w:val="none" w:sz="0" w:space="0" w:color="auto"/>
              </w:divBdr>
            </w:div>
            <w:div w:id="288319813">
              <w:marLeft w:val="0"/>
              <w:marRight w:val="0"/>
              <w:marTop w:val="0"/>
              <w:marBottom w:val="0"/>
              <w:divBdr>
                <w:top w:val="none" w:sz="0" w:space="0" w:color="auto"/>
                <w:left w:val="none" w:sz="0" w:space="0" w:color="auto"/>
                <w:bottom w:val="none" w:sz="0" w:space="0" w:color="auto"/>
                <w:right w:val="none" w:sz="0" w:space="0" w:color="auto"/>
              </w:divBdr>
            </w:div>
            <w:div w:id="715467965">
              <w:marLeft w:val="0"/>
              <w:marRight w:val="0"/>
              <w:marTop w:val="0"/>
              <w:marBottom w:val="0"/>
              <w:divBdr>
                <w:top w:val="none" w:sz="0" w:space="0" w:color="auto"/>
                <w:left w:val="none" w:sz="0" w:space="0" w:color="auto"/>
                <w:bottom w:val="none" w:sz="0" w:space="0" w:color="auto"/>
                <w:right w:val="none" w:sz="0" w:space="0" w:color="auto"/>
              </w:divBdr>
            </w:div>
            <w:div w:id="1457483276">
              <w:marLeft w:val="0"/>
              <w:marRight w:val="0"/>
              <w:marTop w:val="0"/>
              <w:marBottom w:val="0"/>
              <w:divBdr>
                <w:top w:val="none" w:sz="0" w:space="0" w:color="auto"/>
                <w:left w:val="none" w:sz="0" w:space="0" w:color="auto"/>
                <w:bottom w:val="none" w:sz="0" w:space="0" w:color="auto"/>
                <w:right w:val="none" w:sz="0" w:space="0" w:color="auto"/>
              </w:divBdr>
            </w:div>
            <w:div w:id="1614944274">
              <w:marLeft w:val="0"/>
              <w:marRight w:val="0"/>
              <w:marTop w:val="0"/>
              <w:marBottom w:val="0"/>
              <w:divBdr>
                <w:top w:val="none" w:sz="0" w:space="0" w:color="auto"/>
                <w:left w:val="none" w:sz="0" w:space="0" w:color="auto"/>
                <w:bottom w:val="none" w:sz="0" w:space="0" w:color="auto"/>
                <w:right w:val="none" w:sz="0" w:space="0" w:color="auto"/>
              </w:divBdr>
            </w:div>
            <w:div w:id="1868908163">
              <w:marLeft w:val="0"/>
              <w:marRight w:val="0"/>
              <w:marTop w:val="0"/>
              <w:marBottom w:val="0"/>
              <w:divBdr>
                <w:top w:val="none" w:sz="0" w:space="0" w:color="auto"/>
                <w:left w:val="none" w:sz="0" w:space="0" w:color="auto"/>
                <w:bottom w:val="none" w:sz="0" w:space="0" w:color="auto"/>
                <w:right w:val="none" w:sz="0" w:space="0" w:color="auto"/>
              </w:divBdr>
            </w:div>
            <w:div w:id="988287038">
              <w:marLeft w:val="0"/>
              <w:marRight w:val="0"/>
              <w:marTop w:val="0"/>
              <w:marBottom w:val="0"/>
              <w:divBdr>
                <w:top w:val="none" w:sz="0" w:space="0" w:color="auto"/>
                <w:left w:val="none" w:sz="0" w:space="0" w:color="auto"/>
                <w:bottom w:val="none" w:sz="0" w:space="0" w:color="auto"/>
                <w:right w:val="none" w:sz="0" w:space="0" w:color="auto"/>
              </w:divBdr>
            </w:div>
            <w:div w:id="852232571">
              <w:marLeft w:val="0"/>
              <w:marRight w:val="0"/>
              <w:marTop w:val="0"/>
              <w:marBottom w:val="0"/>
              <w:divBdr>
                <w:top w:val="none" w:sz="0" w:space="0" w:color="auto"/>
                <w:left w:val="none" w:sz="0" w:space="0" w:color="auto"/>
                <w:bottom w:val="none" w:sz="0" w:space="0" w:color="auto"/>
                <w:right w:val="none" w:sz="0" w:space="0" w:color="auto"/>
              </w:divBdr>
            </w:div>
            <w:div w:id="1341202882">
              <w:marLeft w:val="0"/>
              <w:marRight w:val="0"/>
              <w:marTop w:val="0"/>
              <w:marBottom w:val="0"/>
              <w:divBdr>
                <w:top w:val="none" w:sz="0" w:space="0" w:color="auto"/>
                <w:left w:val="none" w:sz="0" w:space="0" w:color="auto"/>
                <w:bottom w:val="none" w:sz="0" w:space="0" w:color="auto"/>
                <w:right w:val="none" w:sz="0" w:space="0" w:color="auto"/>
              </w:divBdr>
            </w:div>
            <w:div w:id="773792140">
              <w:marLeft w:val="0"/>
              <w:marRight w:val="0"/>
              <w:marTop w:val="0"/>
              <w:marBottom w:val="0"/>
              <w:divBdr>
                <w:top w:val="none" w:sz="0" w:space="0" w:color="auto"/>
                <w:left w:val="none" w:sz="0" w:space="0" w:color="auto"/>
                <w:bottom w:val="none" w:sz="0" w:space="0" w:color="auto"/>
                <w:right w:val="none" w:sz="0" w:space="0" w:color="auto"/>
              </w:divBdr>
            </w:div>
            <w:div w:id="157693573">
              <w:marLeft w:val="0"/>
              <w:marRight w:val="0"/>
              <w:marTop w:val="0"/>
              <w:marBottom w:val="0"/>
              <w:divBdr>
                <w:top w:val="none" w:sz="0" w:space="0" w:color="auto"/>
                <w:left w:val="none" w:sz="0" w:space="0" w:color="auto"/>
                <w:bottom w:val="none" w:sz="0" w:space="0" w:color="auto"/>
                <w:right w:val="none" w:sz="0" w:space="0" w:color="auto"/>
              </w:divBdr>
            </w:div>
            <w:div w:id="376008547">
              <w:marLeft w:val="0"/>
              <w:marRight w:val="0"/>
              <w:marTop w:val="0"/>
              <w:marBottom w:val="0"/>
              <w:divBdr>
                <w:top w:val="none" w:sz="0" w:space="0" w:color="auto"/>
                <w:left w:val="none" w:sz="0" w:space="0" w:color="auto"/>
                <w:bottom w:val="none" w:sz="0" w:space="0" w:color="auto"/>
                <w:right w:val="none" w:sz="0" w:space="0" w:color="auto"/>
              </w:divBdr>
            </w:div>
            <w:div w:id="1450082206">
              <w:marLeft w:val="0"/>
              <w:marRight w:val="0"/>
              <w:marTop w:val="0"/>
              <w:marBottom w:val="0"/>
              <w:divBdr>
                <w:top w:val="none" w:sz="0" w:space="0" w:color="auto"/>
                <w:left w:val="none" w:sz="0" w:space="0" w:color="auto"/>
                <w:bottom w:val="none" w:sz="0" w:space="0" w:color="auto"/>
                <w:right w:val="none" w:sz="0" w:space="0" w:color="auto"/>
              </w:divBdr>
            </w:div>
            <w:div w:id="44111781">
              <w:marLeft w:val="0"/>
              <w:marRight w:val="0"/>
              <w:marTop w:val="0"/>
              <w:marBottom w:val="0"/>
              <w:divBdr>
                <w:top w:val="none" w:sz="0" w:space="0" w:color="auto"/>
                <w:left w:val="none" w:sz="0" w:space="0" w:color="auto"/>
                <w:bottom w:val="none" w:sz="0" w:space="0" w:color="auto"/>
                <w:right w:val="none" w:sz="0" w:space="0" w:color="auto"/>
              </w:divBdr>
            </w:div>
            <w:div w:id="417288392">
              <w:marLeft w:val="0"/>
              <w:marRight w:val="0"/>
              <w:marTop w:val="0"/>
              <w:marBottom w:val="0"/>
              <w:divBdr>
                <w:top w:val="none" w:sz="0" w:space="0" w:color="auto"/>
                <w:left w:val="none" w:sz="0" w:space="0" w:color="auto"/>
                <w:bottom w:val="none" w:sz="0" w:space="0" w:color="auto"/>
                <w:right w:val="none" w:sz="0" w:space="0" w:color="auto"/>
              </w:divBdr>
            </w:div>
            <w:div w:id="696740681">
              <w:marLeft w:val="0"/>
              <w:marRight w:val="0"/>
              <w:marTop w:val="0"/>
              <w:marBottom w:val="0"/>
              <w:divBdr>
                <w:top w:val="none" w:sz="0" w:space="0" w:color="auto"/>
                <w:left w:val="none" w:sz="0" w:space="0" w:color="auto"/>
                <w:bottom w:val="none" w:sz="0" w:space="0" w:color="auto"/>
                <w:right w:val="none" w:sz="0" w:space="0" w:color="auto"/>
              </w:divBdr>
            </w:div>
            <w:div w:id="98451521">
              <w:marLeft w:val="0"/>
              <w:marRight w:val="0"/>
              <w:marTop w:val="0"/>
              <w:marBottom w:val="0"/>
              <w:divBdr>
                <w:top w:val="none" w:sz="0" w:space="0" w:color="auto"/>
                <w:left w:val="none" w:sz="0" w:space="0" w:color="auto"/>
                <w:bottom w:val="none" w:sz="0" w:space="0" w:color="auto"/>
                <w:right w:val="none" w:sz="0" w:space="0" w:color="auto"/>
              </w:divBdr>
            </w:div>
            <w:div w:id="676351971">
              <w:marLeft w:val="0"/>
              <w:marRight w:val="0"/>
              <w:marTop w:val="0"/>
              <w:marBottom w:val="0"/>
              <w:divBdr>
                <w:top w:val="none" w:sz="0" w:space="0" w:color="auto"/>
                <w:left w:val="none" w:sz="0" w:space="0" w:color="auto"/>
                <w:bottom w:val="none" w:sz="0" w:space="0" w:color="auto"/>
                <w:right w:val="none" w:sz="0" w:space="0" w:color="auto"/>
              </w:divBdr>
            </w:div>
            <w:div w:id="1385173954">
              <w:marLeft w:val="0"/>
              <w:marRight w:val="0"/>
              <w:marTop w:val="0"/>
              <w:marBottom w:val="0"/>
              <w:divBdr>
                <w:top w:val="none" w:sz="0" w:space="0" w:color="auto"/>
                <w:left w:val="none" w:sz="0" w:space="0" w:color="auto"/>
                <w:bottom w:val="none" w:sz="0" w:space="0" w:color="auto"/>
                <w:right w:val="none" w:sz="0" w:space="0" w:color="auto"/>
              </w:divBdr>
            </w:div>
            <w:div w:id="2066030710">
              <w:marLeft w:val="0"/>
              <w:marRight w:val="0"/>
              <w:marTop w:val="0"/>
              <w:marBottom w:val="0"/>
              <w:divBdr>
                <w:top w:val="none" w:sz="0" w:space="0" w:color="auto"/>
                <w:left w:val="none" w:sz="0" w:space="0" w:color="auto"/>
                <w:bottom w:val="none" w:sz="0" w:space="0" w:color="auto"/>
                <w:right w:val="none" w:sz="0" w:space="0" w:color="auto"/>
              </w:divBdr>
            </w:div>
            <w:div w:id="1862206565">
              <w:marLeft w:val="0"/>
              <w:marRight w:val="0"/>
              <w:marTop w:val="0"/>
              <w:marBottom w:val="0"/>
              <w:divBdr>
                <w:top w:val="none" w:sz="0" w:space="0" w:color="auto"/>
                <w:left w:val="none" w:sz="0" w:space="0" w:color="auto"/>
                <w:bottom w:val="none" w:sz="0" w:space="0" w:color="auto"/>
                <w:right w:val="none" w:sz="0" w:space="0" w:color="auto"/>
              </w:divBdr>
            </w:div>
            <w:div w:id="247495523">
              <w:marLeft w:val="0"/>
              <w:marRight w:val="0"/>
              <w:marTop w:val="0"/>
              <w:marBottom w:val="0"/>
              <w:divBdr>
                <w:top w:val="none" w:sz="0" w:space="0" w:color="auto"/>
                <w:left w:val="none" w:sz="0" w:space="0" w:color="auto"/>
                <w:bottom w:val="none" w:sz="0" w:space="0" w:color="auto"/>
                <w:right w:val="none" w:sz="0" w:space="0" w:color="auto"/>
              </w:divBdr>
            </w:div>
            <w:div w:id="776871724">
              <w:marLeft w:val="0"/>
              <w:marRight w:val="0"/>
              <w:marTop w:val="0"/>
              <w:marBottom w:val="0"/>
              <w:divBdr>
                <w:top w:val="none" w:sz="0" w:space="0" w:color="auto"/>
                <w:left w:val="none" w:sz="0" w:space="0" w:color="auto"/>
                <w:bottom w:val="none" w:sz="0" w:space="0" w:color="auto"/>
                <w:right w:val="none" w:sz="0" w:space="0" w:color="auto"/>
              </w:divBdr>
            </w:div>
            <w:div w:id="1872330654">
              <w:marLeft w:val="0"/>
              <w:marRight w:val="0"/>
              <w:marTop w:val="0"/>
              <w:marBottom w:val="0"/>
              <w:divBdr>
                <w:top w:val="none" w:sz="0" w:space="0" w:color="auto"/>
                <w:left w:val="none" w:sz="0" w:space="0" w:color="auto"/>
                <w:bottom w:val="none" w:sz="0" w:space="0" w:color="auto"/>
                <w:right w:val="none" w:sz="0" w:space="0" w:color="auto"/>
              </w:divBdr>
            </w:div>
            <w:div w:id="175927968">
              <w:marLeft w:val="0"/>
              <w:marRight w:val="0"/>
              <w:marTop w:val="0"/>
              <w:marBottom w:val="0"/>
              <w:divBdr>
                <w:top w:val="none" w:sz="0" w:space="0" w:color="auto"/>
                <w:left w:val="none" w:sz="0" w:space="0" w:color="auto"/>
                <w:bottom w:val="none" w:sz="0" w:space="0" w:color="auto"/>
                <w:right w:val="none" w:sz="0" w:space="0" w:color="auto"/>
              </w:divBdr>
            </w:div>
            <w:div w:id="61414009">
              <w:marLeft w:val="0"/>
              <w:marRight w:val="0"/>
              <w:marTop w:val="0"/>
              <w:marBottom w:val="0"/>
              <w:divBdr>
                <w:top w:val="none" w:sz="0" w:space="0" w:color="auto"/>
                <w:left w:val="none" w:sz="0" w:space="0" w:color="auto"/>
                <w:bottom w:val="none" w:sz="0" w:space="0" w:color="auto"/>
                <w:right w:val="none" w:sz="0" w:space="0" w:color="auto"/>
              </w:divBdr>
            </w:div>
            <w:div w:id="370229290">
              <w:marLeft w:val="0"/>
              <w:marRight w:val="0"/>
              <w:marTop w:val="0"/>
              <w:marBottom w:val="0"/>
              <w:divBdr>
                <w:top w:val="none" w:sz="0" w:space="0" w:color="auto"/>
                <w:left w:val="none" w:sz="0" w:space="0" w:color="auto"/>
                <w:bottom w:val="none" w:sz="0" w:space="0" w:color="auto"/>
                <w:right w:val="none" w:sz="0" w:space="0" w:color="auto"/>
              </w:divBdr>
            </w:div>
            <w:div w:id="324823118">
              <w:marLeft w:val="0"/>
              <w:marRight w:val="0"/>
              <w:marTop w:val="0"/>
              <w:marBottom w:val="0"/>
              <w:divBdr>
                <w:top w:val="none" w:sz="0" w:space="0" w:color="auto"/>
                <w:left w:val="none" w:sz="0" w:space="0" w:color="auto"/>
                <w:bottom w:val="none" w:sz="0" w:space="0" w:color="auto"/>
                <w:right w:val="none" w:sz="0" w:space="0" w:color="auto"/>
              </w:divBdr>
            </w:div>
            <w:div w:id="643121244">
              <w:marLeft w:val="0"/>
              <w:marRight w:val="0"/>
              <w:marTop w:val="0"/>
              <w:marBottom w:val="0"/>
              <w:divBdr>
                <w:top w:val="none" w:sz="0" w:space="0" w:color="auto"/>
                <w:left w:val="none" w:sz="0" w:space="0" w:color="auto"/>
                <w:bottom w:val="none" w:sz="0" w:space="0" w:color="auto"/>
                <w:right w:val="none" w:sz="0" w:space="0" w:color="auto"/>
              </w:divBdr>
            </w:div>
            <w:div w:id="915285415">
              <w:marLeft w:val="0"/>
              <w:marRight w:val="0"/>
              <w:marTop w:val="0"/>
              <w:marBottom w:val="0"/>
              <w:divBdr>
                <w:top w:val="none" w:sz="0" w:space="0" w:color="auto"/>
                <w:left w:val="none" w:sz="0" w:space="0" w:color="auto"/>
                <w:bottom w:val="none" w:sz="0" w:space="0" w:color="auto"/>
                <w:right w:val="none" w:sz="0" w:space="0" w:color="auto"/>
              </w:divBdr>
            </w:div>
            <w:div w:id="436411656">
              <w:marLeft w:val="0"/>
              <w:marRight w:val="0"/>
              <w:marTop w:val="0"/>
              <w:marBottom w:val="0"/>
              <w:divBdr>
                <w:top w:val="none" w:sz="0" w:space="0" w:color="auto"/>
                <w:left w:val="none" w:sz="0" w:space="0" w:color="auto"/>
                <w:bottom w:val="none" w:sz="0" w:space="0" w:color="auto"/>
                <w:right w:val="none" w:sz="0" w:space="0" w:color="auto"/>
              </w:divBdr>
            </w:div>
            <w:div w:id="1140223084">
              <w:marLeft w:val="0"/>
              <w:marRight w:val="0"/>
              <w:marTop w:val="0"/>
              <w:marBottom w:val="0"/>
              <w:divBdr>
                <w:top w:val="none" w:sz="0" w:space="0" w:color="auto"/>
                <w:left w:val="none" w:sz="0" w:space="0" w:color="auto"/>
                <w:bottom w:val="none" w:sz="0" w:space="0" w:color="auto"/>
                <w:right w:val="none" w:sz="0" w:space="0" w:color="auto"/>
              </w:divBdr>
            </w:div>
            <w:div w:id="233005650">
              <w:marLeft w:val="0"/>
              <w:marRight w:val="0"/>
              <w:marTop w:val="0"/>
              <w:marBottom w:val="0"/>
              <w:divBdr>
                <w:top w:val="none" w:sz="0" w:space="0" w:color="auto"/>
                <w:left w:val="none" w:sz="0" w:space="0" w:color="auto"/>
                <w:bottom w:val="none" w:sz="0" w:space="0" w:color="auto"/>
                <w:right w:val="none" w:sz="0" w:space="0" w:color="auto"/>
              </w:divBdr>
            </w:div>
            <w:div w:id="309018747">
              <w:marLeft w:val="0"/>
              <w:marRight w:val="0"/>
              <w:marTop w:val="0"/>
              <w:marBottom w:val="0"/>
              <w:divBdr>
                <w:top w:val="none" w:sz="0" w:space="0" w:color="auto"/>
                <w:left w:val="none" w:sz="0" w:space="0" w:color="auto"/>
                <w:bottom w:val="none" w:sz="0" w:space="0" w:color="auto"/>
                <w:right w:val="none" w:sz="0" w:space="0" w:color="auto"/>
              </w:divBdr>
            </w:div>
            <w:div w:id="1053232220">
              <w:marLeft w:val="0"/>
              <w:marRight w:val="0"/>
              <w:marTop w:val="0"/>
              <w:marBottom w:val="0"/>
              <w:divBdr>
                <w:top w:val="none" w:sz="0" w:space="0" w:color="auto"/>
                <w:left w:val="none" w:sz="0" w:space="0" w:color="auto"/>
                <w:bottom w:val="none" w:sz="0" w:space="0" w:color="auto"/>
                <w:right w:val="none" w:sz="0" w:space="0" w:color="auto"/>
              </w:divBdr>
            </w:div>
            <w:div w:id="617838396">
              <w:marLeft w:val="0"/>
              <w:marRight w:val="0"/>
              <w:marTop w:val="0"/>
              <w:marBottom w:val="0"/>
              <w:divBdr>
                <w:top w:val="none" w:sz="0" w:space="0" w:color="auto"/>
                <w:left w:val="none" w:sz="0" w:space="0" w:color="auto"/>
                <w:bottom w:val="none" w:sz="0" w:space="0" w:color="auto"/>
                <w:right w:val="none" w:sz="0" w:space="0" w:color="auto"/>
              </w:divBdr>
            </w:div>
            <w:div w:id="1705401714">
              <w:marLeft w:val="0"/>
              <w:marRight w:val="0"/>
              <w:marTop w:val="0"/>
              <w:marBottom w:val="0"/>
              <w:divBdr>
                <w:top w:val="none" w:sz="0" w:space="0" w:color="auto"/>
                <w:left w:val="none" w:sz="0" w:space="0" w:color="auto"/>
                <w:bottom w:val="none" w:sz="0" w:space="0" w:color="auto"/>
                <w:right w:val="none" w:sz="0" w:space="0" w:color="auto"/>
              </w:divBdr>
            </w:div>
            <w:div w:id="1985425292">
              <w:marLeft w:val="0"/>
              <w:marRight w:val="0"/>
              <w:marTop w:val="0"/>
              <w:marBottom w:val="0"/>
              <w:divBdr>
                <w:top w:val="none" w:sz="0" w:space="0" w:color="auto"/>
                <w:left w:val="none" w:sz="0" w:space="0" w:color="auto"/>
                <w:bottom w:val="none" w:sz="0" w:space="0" w:color="auto"/>
                <w:right w:val="none" w:sz="0" w:space="0" w:color="auto"/>
              </w:divBdr>
            </w:div>
            <w:div w:id="695622900">
              <w:marLeft w:val="0"/>
              <w:marRight w:val="0"/>
              <w:marTop w:val="0"/>
              <w:marBottom w:val="0"/>
              <w:divBdr>
                <w:top w:val="none" w:sz="0" w:space="0" w:color="auto"/>
                <w:left w:val="none" w:sz="0" w:space="0" w:color="auto"/>
                <w:bottom w:val="none" w:sz="0" w:space="0" w:color="auto"/>
                <w:right w:val="none" w:sz="0" w:space="0" w:color="auto"/>
              </w:divBdr>
            </w:div>
            <w:div w:id="671837048">
              <w:marLeft w:val="0"/>
              <w:marRight w:val="0"/>
              <w:marTop w:val="0"/>
              <w:marBottom w:val="0"/>
              <w:divBdr>
                <w:top w:val="none" w:sz="0" w:space="0" w:color="auto"/>
                <w:left w:val="none" w:sz="0" w:space="0" w:color="auto"/>
                <w:bottom w:val="none" w:sz="0" w:space="0" w:color="auto"/>
                <w:right w:val="none" w:sz="0" w:space="0" w:color="auto"/>
              </w:divBdr>
            </w:div>
            <w:div w:id="2004433059">
              <w:marLeft w:val="0"/>
              <w:marRight w:val="0"/>
              <w:marTop w:val="0"/>
              <w:marBottom w:val="0"/>
              <w:divBdr>
                <w:top w:val="none" w:sz="0" w:space="0" w:color="auto"/>
                <w:left w:val="none" w:sz="0" w:space="0" w:color="auto"/>
                <w:bottom w:val="none" w:sz="0" w:space="0" w:color="auto"/>
                <w:right w:val="none" w:sz="0" w:space="0" w:color="auto"/>
              </w:divBdr>
            </w:div>
            <w:div w:id="1415317351">
              <w:marLeft w:val="0"/>
              <w:marRight w:val="0"/>
              <w:marTop w:val="0"/>
              <w:marBottom w:val="0"/>
              <w:divBdr>
                <w:top w:val="none" w:sz="0" w:space="0" w:color="auto"/>
                <w:left w:val="none" w:sz="0" w:space="0" w:color="auto"/>
                <w:bottom w:val="none" w:sz="0" w:space="0" w:color="auto"/>
                <w:right w:val="none" w:sz="0" w:space="0" w:color="auto"/>
              </w:divBdr>
            </w:div>
            <w:div w:id="234709052">
              <w:marLeft w:val="0"/>
              <w:marRight w:val="0"/>
              <w:marTop w:val="0"/>
              <w:marBottom w:val="0"/>
              <w:divBdr>
                <w:top w:val="none" w:sz="0" w:space="0" w:color="auto"/>
                <w:left w:val="none" w:sz="0" w:space="0" w:color="auto"/>
                <w:bottom w:val="none" w:sz="0" w:space="0" w:color="auto"/>
                <w:right w:val="none" w:sz="0" w:space="0" w:color="auto"/>
              </w:divBdr>
            </w:div>
            <w:div w:id="1932154857">
              <w:marLeft w:val="0"/>
              <w:marRight w:val="0"/>
              <w:marTop w:val="0"/>
              <w:marBottom w:val="0"/>
              <w:divBdr>
                <w:top w:val="none" w:sz="0" w:space="0" w:color="auto"/>
                <w:left w:val="none" w:sz="0" w:space="0" w:color="auto"/>
                <w:bottom w:val="none" w:sz="0" w:space="0" w:color="auto"/>
                <w:right w:val="none" w:sz="0" w:space="0" w:color="auto"/>
              </w:divBdr>
            </w:div>
            <w:div w:id="721834700">
              <w:marLeft w:val="0"/>
              <w:marRight w:val="0"/>
              <w:marTop w:val="0"/>
              <w:marBottom w:val="0"/>
              <w:divBdr>
                <w:top w:val="none" w:sz="0" w:space="0" w:color="auto"/>
                <w:left w:val="none" w:sz="0" w:space="0" w:color="auto"/>
                <w:bottom w:val="none" w:sz="0" w:space="0" w:color="auto"/>
                <w:right w:val="none" w:sz="0" w:space="0" w:color="auto"/>
              </w:divBdr>
            </w:div>
            <w:div w:id="1874420535">
              <w:marLeft w:val="0"/>
              <w:marRight w:val="0"/>
              <w:marTop w:val="0"/>
              <w:marBottom w:val="0"/>
              <w:divBdr>
                <w:top w:val="none" w:sz="0" w:space="0" w:color="auto"/>
                <w:left w:val="none" w:sz="0" w:space="0" w:color="auto"/>
                <w:bottom w:val="none" w:sz="0" w:space="0" w:color="auto"/>
                <w:right w:val="none" w:sz="0" w:space="0" w:color="auto"/>
              </w:divBdr>
            </w:div>
            <w:div w:id="1317220241">
              <w:marLeft w:val="0"/>
              <w:marRight w:val="0"/>
              <w:marTop w:val="0"/>
              <w:marBottom w:val="0"/>
              <w:divBdr>
                <w:top w:val="none" w:sz="0" w:space="0" w:color="auto"/>
                <w:left w:val="none" w:sz="0" w:space="0" w:color="auto"/>
                <w:bottom w:val="none" w:sz="0" w:space="0" w:color="auto"/>
                <w:right w:val="none" w:sz="0" w:space="0" w:color="auto"/>
              </w:divBdr>
            </w:div>
            <w:div w:id="1900897809">
              <w:marLeft w:val="0"/>
              <w:marRight w:val="0"/>
              <w:marTop w:val="0"/>
              <w:marBottom w:val="0"/>
              <w:divBdr>
                <w:top w:val="none" w:sz="0" w:space="0" w:color="auto"/>
                <w:left w:val="none" w:sz="0" w:space="0" w:color="auto"/>
                <w:bottom w:val="none" w:sz="0" w:space="0" w:color="auto"/>
                <w:right w:val="none" w:sz="0" w:space="0" w:color="auto"/>
              </w:divBdr>
            </w:div>
            <w:div w:id="868301073">
              <w:marLeft w:val="0"/>
              <w:marRight w:val="0"/>
              <w:marTop w:val="0"/>
              <w:marBottom w:val="0"/>
              <w:divBdr>
                <w:top w:val="none" w:sz="0" w:space="0" w:color="auto"/>
                <w:left w:val="none" w:sz="0" w:space="0" w:color="auto"/>
                <w:bottom w:val="none" w:sz="0" w:space="0" w:color="auto"/>
                <w:right w:val="none" w:sz="0" w:space="0" w:color="auto"/>
              </w:divBdr>
            </w:div>
            <w:div w:id="1793666286">
              <w:marLeft w:val="0"/>
              <w:marRight w:val="0"/>
              <w:marTop w:val="0"/>
              <w:marBottom w:val="0"/>
              <w:divBdr>
                <w:top w:val="none" w:sz="0" w:space="0" w:color="auto"/>
                <w:left w:val="none" w:sz="0" w:space="0" w:color="auto"/>
                <w:bottom w:val="none" w:sz="0" w:space="0" w:color="auto"/>
                <w:right w:val="none" w:sz="0" w:space="0" w:color="auto"/>
              </w:divBdr>
            </w:div>
            <w:div w:id="887499540">
              <w:marLeft w:val="0"/>
              <w:marRight w:val="0"/>
              <w:marTop w:val="0"/>
              <w:marBottom w:val="0"/>
              <w:divBdr>
                <w:top w:val="none" w:sz="0" w:space="0" w:color="auto"/>
                <w:left w:val="none" w:sz="0" w:space="0" w:color="auto"/>
                <w:bottom w:val="none" w:sz="0" w:space="0" w:color="auto"/>
                <w:right w:val="none" w:sz="0" w:space="0" w:color="auto"/>
              </w:divBdr>
            </w:div>
            <w:div w:id="955788987">
              <w:marLeft w:val="0"/>
              <w:marRight w:val="0"/>
              <w:marTop w:val="0"/>
              <w:marBottom w:val="0"/>
              <w:divBdr>
                <w:top w:val="none" w:sz="0" w:space="0" w:color="auto"/>
                <w:left w:val="none" w:sz="0" w:space="0" w:color="auto"/>
                <w:bottom w:val="none" w:sz="0" w:space="0" w:color="auto"/>
                <w:right w:val="none" w:sz="0" w:space="0" w:color="auto"/>
              </w:divBdr>
            </w:div>
            <w:div w:id="1256816311">
              <w:marLeft w:val="0"/>
              <w:marRight w:val="0"/>
              <w:marTop w:val="0"/>
              <w:marBottom w:val="0"/>
              <w:divBdr>
                <w:top w:val="none" w:sz="0" w:space="0" w:color="auto"/>
                <w:left w:val="none" w:sz="0" w:space="0" w:color="auto"/>
                <w:bottom w:val="none" w:sz="0" w:space="0" w:color="auto"/>
                <w:right w:val="none" w:sz="0" w:space="0" w:color="auto"/>
              </w:divBdr>
            </w:div>
            <w:div w:id="1705322261">
              <w:marLeft w:val="0"/>
              <w:marRight w:val="0"/>
              <w:marTop w:val="0"/>
              <w:marBottom w:val="0"/>
              <w:divBdr>
                <w:top w:val="none" w:sz="0" w:space="0" w:color="auto"/>
                <w:left w:val="none" w:sz="0" w:space="0" w:color="auto"/>
                <w:bottom w:val="none" w:sz="0" w:space="0" w:color="auto"/>
                <w:right w:val="none" w:sz="0" w:space="0" w:color="auto"/>
              </w:divBdr>
            </w:div>
            <w:div w:id="1359505223">
              <w:marLeft w:val="0"/>
              <w:marRight w:val="0"/>
              <w:marTop w:val="0"/>
              <w:marBottom w:val="0"/>
              <w:divBdr>
                <w:top w:val="none" w:sz="0" w:space="0" w:color="auto"/>
                <w:left w:val="none" w:sz="0" w:space="0" w:color="auto"/>
                <w:bottom w:val="none" w:sz="0" w:space="0" w:color="auto"/>
                <w:right w:val="none" w:sz="0" w:space="0" w:color="auto"/>
              </w:divBdr>
            </w:div>
            <w:div w:id="852498822">
              <w:marLeft w:val="0"/>
              <w:marRight w:val="0"/>
              <w:marTop w:val="0"/>
              <w:marBottom w:val="0"/>
              <w:divBdr>
                <w:top w:val="none" w:sz="0" w:space="0" w:color="auto"/>
                <w:left w:val="none" w:sz="0" w:space="0" w:color="auto"/>
                <w:bottom w:val="none" w:sz="0" w:space="0" w:color="auto"/>
                <w:right w:val="none" w:sz="0" w:space="0" w:color="auto"/>
              </w:divBdr>
            </w:div>
            <w:div w:id="839080186">
              <w:marLeft w:val="0"/>
              <w:marRight w:val="0"/>
              <w:marTop w:val="0"/>
              <w:marBottom w:val="0"/>
              <w:divBdr>
                <w:top w:val="none" w:sz="0" w:space="0" w:color="auto"/>
                <w:left w:val="none" w:sz="0" w:space="0" w:color="auto"/>
                <w:bottom w:val="none" w:sz="0" w:space="0" w:color="auto"/>
                <w:right w:val="none" w:sz="0" w:space="0" w:color="auto"/>
              </w:divBdr>
            </w:div>
            <w:div w:id="474565977">
              <w:marLeft w:val="0"/>
              <w:marRight w:val="0"/>
              <w:marTop w:val="0"/>
              <w:marBottom w:val="0"/>
              <w:divBdr>
                <w:top w:val="none" w:sz="0" w:space="0" w:color="auto"/>
                <w:left w:val="none" w:sz="0" w:space="0" w:color="auto"/>
                <w:bottom w:val="none" w:sz="0" w:space="0" w:color="auto"/>
                <w:right w:val="none" w:sz="0" w:space="0" w:color="auto"/>
              </w:divBdr>
            </w:div>
            <w:div w:id="2052536492">
              <w:marLeft w:val="0"/>
              <w:marRight w:val="0"/>
              <w:marTop w:val="0"/>
              <w:marBottom w:val="0"/>
              <w:divBdr>
                <w:top w:val="none" w:sz="0" w:space="0" w:color="auto"/>
                <w:left w:val="none" w:sz="0" w:space="0" w:color="auto"/>
                <w:bottom w:val="none" w:sz="0" w:space="0" w:color="auto"/>
                <w:right w:val="none" w:sz="0" w:space="0" w:color="auto"/>
              </w:divBdr>
            </w:div>
            <w:div w:id="853880042">
              <w:marLeft w:val="0"/>
              <w:marRight w:val="0"/>
              <w:marTop w:val="0"/>
              <w:marBottom w:val="0"/>
              <w:divBdr>
                <w:top w:val="none" w:sz="0" w:space="0" w:color="auto"/>
                <w:left w:val="none" w:sz="0" w:space="0" w:color="auto"/>
                <w:bottom w:val="none" w:sz="0" w:space="0" w:color="auto"/>
                <w:right w:val="none" w:sz="0" w:space="0" w:color="auto"/>
              </w:divBdr>
            </w:div>
            <w:div w:id="855383666">
              <w:marLeft w:val="0"/>
              <w:marRight w:val="0"/>
              <w:marTop w:val="0"/>
              <w:marBottom w:val="0"/>
              <w:divBdr>
                <w:top w:val="none" w:sz="0" w:space="0" w:color="auto"/>
                <w:left w:val="none" w:sz="0" w:space="0" w:color="auto"/>
                <w:bottom w:val="none" w:sz="0" w:space="0" w:color="auto"/>
                <w:right w:val="none" w:sz="0" w:space="0" w:color="auto"/>
              </w:divBdr>
            </w:div>
            <w:div w:id="2055228329">
              <w:marLeft w:val="0"/>
              <w:marRight w:val="0"/>
              <w:marTop w:val="0"/>
              <w:marBottom w:val="0"/>
              <w:divBdr>
                <w:top w:val="none" w:sz="0" w:space="0" w:color="auto"/>
                <w:left w:val="none" w:sz="0" w:space="0" w:color="auto"/>
                <w:bottom w:val="none" w:sz="0" w:space="0" w:color="auto"/>
                <w:right w:val="none" w:sz="0" w:space="0" w:color="auto"/>
              </w:divBdr>
            </w:div>
            <w:div w:id="665136067">
              <w:marLeft w:val="0"/>
              <w:marRight w:val="0"/>
              <w:marTop w:val="0"/>
              <w:marBottom w:val="0"/>
              <w:divBdr>
                <w:top w:val="none" w:sz="0" w:space="0" w:color="auto"/>
                <w:left w:val="none" w:sz="0" w:space="0" w:color="auto"/>
                <w:bottom w:val="none" w:sz="0" w:space="0" w:color="auto"/>
                <w:right w:val="none" w:sz="0" w:space="0" w:color="auto"/>
              </w:divBdr>
            </w:div>
            <w:div w:id="2086221890">
              <w:marLeft w:val="0"/>
              <w:marRight w:val="0"/>
              <w:marTop w:val="0"/>
              <w:marBottom w:val="0"/>
              <w:divBdr>
                <w:top w:val="none" w:sz="0" w:space="0" w:color="auto"/>
                <w:left w:val="none" w:sz="0" w:space="0" w:color="auto"/>
                <w:bottom w:val="none" w:sz="0" w:space="0" w:color="auto"/>
                <w:right w:val="none" w:sz="0" w:space="0" w:color="auto"/>
              </w:divBdr>
            </w:div>
            <w:div w:id="1189370551">
              <w:marLeft w:val="0"/>
              <w:marRight w:val="0"/>
              <w:marTop w:val="0"/>
              <w:marBottom w:val="0"/>
              <w:divBdr>
                <w:top w:val="none" w:sz="0" w:space="0" w:color="auto"/>
                <w:left w:val="none" w:sz="0" w:space="0" w:color="auto"/>
                <w:bottom w:val="none" w:sz="0" w:space="0" w:color="auto"/>
                <w:right w:val="none" w:sz="0" w:space="0" w:color="auto"/>
              </w:divBdr>
            </w:div>
            <w:div w:id="934509387">
              <w:marLeft w:val="0"/>
              <w:marRight w:val="0"/>
              <w:marTop w:val="0"/>
              <w:marBottom w:val="0"/>
              <w:divBdr>
                <w:top w:val="none" w:sz="0" w:space="0" w:color="auto"/>
                <w:left w:val="none" w:sz="0" w:space="0" w:color="auto"/>
                <w:bottom w:val="none" w:sz="0" w:space="0" w:color="auto"/>
                <w:right w:val="none" w:sz="0" w:space="0" w:color="auto"/>
              </w:divBdr>
            </w:div>
            <w:div w:id="145052782">
              <w:marLeft w:val="0"/>
              <w:marRight w:val="0"/>
              <w:marTop w:val="0"/>
              <w:marBottom w:val="0"/>
              <w:divBdr>
                <w:top w:val="none" w:sz="0" w:space="0" w:color="auto"/>
                <w:left w:val="none" w:sz="0" w:space="0" w:color="auto"/>
                <w:bottom w:val="none" w:sz="0" w:space="0" w:color="auto"/>
                <w:right w:val="none" w:sz="0" w:space="0" w:color="auto"/>
              </w:divBdr>
            </w:div>
            <w:div w:id="833029784">
              <w:marLeft w:val="0"/>
              <w:marRight w:val="0"/>
              <w:marTop w:val="0"/>
              <w:marBottom w:val="0"/>
              <w:divBdr>
                <w:top w:val="none" w:sz="0" w:space="0" w:color="auto"/>
                <w:left w:val="none" w:sz="0" w:space="0" w:color="auto"/>
                <w:bottom w:val="none" w:sz="0" w:space="0" w:color="auto"/>
                <w:right w:val="none" w:sz="0" w:space="0" w:color="auto"/>
              </w:divBdr>
            </w:div>
            <w:div w:id="1966617120">
              <w:marLeft w:val="0"/>
              <w:marRight w:val="0"/>
              <w:marTop w:val="0"/>
              <w:marBottom w:val="0"/>
              <w:divBdr>
                <w:top w:val="none" w:sz="0" w:space="0" w:color="auto"/>
                <w:left w:val="none" w:sz="0" w:space="0" w:color="auto"/>
                <w:bottom w:val="none" w:sz="0" w:space="0" w:color="auto"/>
                <w:right w:val="none" w:sz="0" w:space="0" w:color="auto"/>
              </w:divBdr>
            </w:div>
            <w:div w:id="4522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305509">
      <w:bodyDiv w:val="1"/>
      <w:marLeft w:val="0"/>
      <w:marRight w:val="0"/>
      <w:marTop w:val="0"/>
      <w:marBottom w:val="0"/>
      <w:divBdr>
        <w:top w:val="none" w:sz="0" w:space="0" w:color="auto"/>
        <w:left w:val="none" w:sz="0" w:space="0" w:color="auto"/>
        <w:bottom w:val="none" w:sz="0" w:space="0" w:color="auto"/>
        <w:right w:val="none" w:sz="0" w:space="0" w:color="auto"/>
      </w:divBdr>
    </w:div>
    <w:div w:id="2108230475">
      <w:bodyDiv w:val="1"/>
      <w:marLeft w:val="0"/>
      <w:marRight w:val="0"/>
      <w:marTop w:val="0"/>
      <w:marBottom w:val="0"/>
      <w:divBdr>
        <w:top w:val="none" w:sz="0" w:space="0" w:color="auto"/>
        <w:left w:val="none" w:sz="0" w:space="0" w:color="auto"/>
        <w:bottom w:val="none" w:sz="0" w:space="0" w:color="auto"/>
        <w:right w:val="none" w:sz="0" w:space="0" w:color="auto"/>
      </w:divBdr>
      <w:divsChild>
        <w:div w:id="1380281448">
          <w:marLeft w:val="0"/>
          <w:marRight w:val="0"/>
          <w:marTop w:val="0"/>
          <w:marBottom w:val="0"/>
          <w:divBdr>
            <w:top w:val="none" w:sz="0" w:space="0" w:color="auto"/>
            <w:left w:val="none" w:sz="0" w:space="0" w:color="auto"/>
            <w:bottom w:val="none" w:sz="0" w:space="0" w:color="auto"/>
            <w:right w:val="none" w:sz="0" w:space="0" w:color="auto"/>
          </w:divBdr>
          <w:divsChild>
            <w:div w:id="54016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9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mongodb.com"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mongodb.com/docs/atlas/api/data-ap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mongodb.com/docs/atlas/app-services/triggers/overview/"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mongodb.com/docs/atlas/getting-started/"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www.mongodb.com/cloud-database/benefit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ongodb.com/docs/char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9634B-D94D-490D-AE92-A0EC30224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11143</TotalTime>
  <Pages>14</Pages>
  <Words>1930</Words>
  <Characters>11007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Aleksandar Stamenkovic</dc:creator>
  <cp:keywords/>
  <dc:description/>
  <cp:lastModifiedBy>Aleksandar Stamenkovic</cp:lastModifiedBy>
  <cp:revision>896</cp:revision>
  <cp:lastPrinted>2022-06-01T14:12:00Z</cp:lastPrinted>
  <dcterms:created xsi:type="dcterms:W3CDTF">2021-10-10T08:45:00Z</dcterms:created>
  <dcterms:modified xsi:type="dcterms:W3CDTF">2022-06-23T15:33:00Z</dcterms:modified>
</cp:coreProperties>
</file>