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A2851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54"/>
          <w:szCs w:val="54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54"/>
          <w:szCs w:val="54"/>
          <w:lang w:eastAsia="ru-RU"/>
          <w14:ligatures w14:val="none"/>
        </w:rPr>
        <w:t>Теория на сегодня</w:t>
      </w:r>
    </w:p>
    <w:p w14:paraId="72998E1B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1. Финальная сборка: создание RAG-ассистента</w:t>
      </w:r>
    </w:p>
    <w:p w14:paraId="07ED841E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Финальная сборка: практический кейс по созданию RAG-ассистента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3DF2325D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подошли к финальным урокам пятого модуля. Сегодня нас ждет практический кейс, в котором мы соберем все изученные темы в единый рабочий проект.</w:t>
      </w:r>
    </w:p>
    <w:p w14:paraId="0F82EDDC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Давайте вспомним, чем мы занимались в этом модуле. Мы изучили ключевые концепции для создания умных ассистентов:</w:t>
      </w:r>
    </w:p>
    <w:p w14:paraId="2CEBBCC2" w14:textId="77777777" w:rsidR="008029DC" w:rsidRPr="008029DC" w:rsidRDefault="008029DC" w:rsidP="008029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Умное деление документов на чанки (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chunks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6AB51BEA" w14:textId="77777777" w:rsidR="008029DC" w:rsidRPr="008029DC" w:rsidRDefault="008029DC" w:rsidP="008029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Оптимальные размеры этих чанков.</w:t>
      </w:r>
    </w:p>
    <w:p w14:paraId="40FCDE1D" w14:textId="77777777" w:rsidR="008029DC" w:rsidRPr="008029DC" w:rsidRDefault="008029DC" w:rsidP="008029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Технологию кэширования для ускорения работы.</w:t>
      </w:r>
    </w:p>
    <w:p w14:paraId="3FE1CCE9" w14:textId="77777777" w:rsidR="008029DC" w:rsidRPr="008029DC" w:rsidRDefault="008029DC" w:rsidP="008029D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Различные варианты запуска и развертывания.</w:t>
      </w:r>
    </w:p>
    <w:p w14:paraId="547EE055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Сегодня мы обсудим все это на практике, создадим ассистента и запустим его в двух вариантах: локально и с использованием внешнего API.</w:t>
      </w:r>
    </w:p>
    <w:p w14:paraId="227106FB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Весь этот модуль был посвящен архитектурному паттерну под названием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RAG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Retrieval-Augmented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Generation)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Давайте освежим в памяти, что это такое.</w:t>
      </w:r>
    </w:p>
    <w:p w14:paraId="65258673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✅</w:t>
      </w:r>
    </w:p>
    <w:p w14:paraId="6BA3DD9D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RAG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Retrieval-Augmented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Generation)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это архитектурный паттерн, который позволяет оптимизировать запросы к большим языковым моделям (LLM). Его основная цель — давать пользователям точные ответы, основанные на конкретных фактах и данных, а не на общих знаниях модели.</w:t>
      </w:r>
    </w:p>
    <w:p w14:paraId="0879C933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Если представить нашу систему как ядро, то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LLM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Large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Language Model)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это само ядро, движок генерации текста. А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RAG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это интеллектуальная обертка вокруг него, которая умеет находить нужную информацию в предоставленных документах и «скармливать» ее модели для формирования точного ответа.</w:t>
      </w:r>
    </w:p>
    <w:p w14:paraId="43285210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Наши цели на урок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7CE113E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 этом занятии мы сделаем несколько важных шагов:</w:t>
      </w:r>
    </w:p>
    <w:p w14:paraId="61C5EB9F" w14:textId="77777777" w:rsidR="008029DC" w:rsidRPr="008029DC" w:rsidRDefault="008029DC" w:rsidP="008029D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Выберем прикладной кейс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для нашего RAG-ассистента. Мы рассмотрим и реализуем два сценария использования: локальная разработка и работа через API.</w:t>
      </w:r>
    </w:p>
    <w:p w14:paraId="00ED1718" w14:textId="77777777" w:rsidR="008029DC" w:rsidRPr="008029DC" w:rsidRDefault="008029DC" w:rsidP="008029D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Соберем полноценный RAG-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для обработки документов, инструкций и фактов. Мы построим всю цепочку от загрузки файла до генерации ответа, обсудим обязательные этапы и то, как их можно улучшать под конкретные задачи.</w:t>
      </w:r>
    </w:p>
    <w:p w14:paraId="229BAF83" w14:textId="77777777" w:rsidR="008029DC" w:rsidRPr="008029DC" w:rsidRDefault="008029DC" w:rsidP="008029D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lastRenderedPageBreak/>
        <w:t>Реализуем два варианта ассистента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 с локально запущенной моделью и с моделью, подключенной через API.</w:t>
      </w:r>
    </w:p>
    <w:p w14:paraId="49A90C7B" w14:textId="77777777" w:rsidR="008029DC" w:rsidRPr="008029DC" w:rsidRDefault="008029DC" w:rsidP="008029D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Проведем тестирование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Мы оценим качество ответов ассистента вручную и проверим, насколько хорошо работает наш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 как он ищет релевантные чанки и обрабатывает запросы.</w:t>
      </w:r>
    </w:p>
    <w:p w14:paraId="7550B27E" w14:textId="77777777" w:rsidR="008029DC" w:rsidRPr="008029DC" w:rsidRDefault="008029DC" w:rsidP="008029D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Подготовим и презентуем прототип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С помощью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создадим файлы, которые полностью описывают логику работы ассистента: что он делает, как и зачем. Это будет наш итоговый, завершающий модуль проект.</w:t>
      </w:r>
    </w:p>
    <w:p w14:paraId="33DC9232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Что мы будем делать на практике?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2FE15CE9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Наша главная цель — объединить все изученные компоненты в один рабочий проект. Мы соберем в единую систему:</w:t>
      </w:r>
    </w:p>
    <w:p w14:paraId="73B61AD4" w14:textId="77777777" w:rsidR="008029DC" w:rsidRPr="008029DC" w:rsidRDefault="008029DC" w:rsidP="008029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работу с памятью и кэшем;</w:t>
      </w:r>
    </w:p>
    <w:p w14:paraId="2C301C18" w14:textId="77777777" w:rsidR="008029DC" w:rsidRPr="008029DC" w:rsidRDefault="008029DC" w:rsidP="008029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алгоритмы умного деления текста на чанки;</w:t>
      </w:r>
    </w:p>
    <w:p w14:paraId="4CB29FE8" w14:textId="77777777" w:rsidR="008029DC" w:rsidRPr="008029DC" w:rsidRDefault="008029DC" w:rsidP="008029D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 все остальное, что мы проходили ранее.</w:t>
      </w:r>
    </w:p>
    <w:p w14:paraId="7BAD634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будет наш итоговый кейс, завершающий пятый модуль. Давайте разберем план работы по пунктам.</w:t>
      </w:r>
    </w:p>
    <w:p w14:paraId="45C7102F" w14:textId="77777777" w:rsidR="008029DC" w:rsidRPr="008029DC" w:rsidRDefault="008029DC" w:rsidP="008029D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Выберем базу знаний.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Первым делом нужно решить, где мы будем хранить наши данные и их векторные представления. Мы вспоминаем, что у нас есть несколько вариантов:</w:t>
      </w:r>
    </w:p>
    <w:p w14:paraId="00C4B01F" w14:textId="77777777" w:rsidR="008029DC" w:rsidRPr="008029DC" w:rsidRDefault="008029DC" w:rsidP="008029DC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Локальные хранилища: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например,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Chroma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DB,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Qdrant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или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Weaviate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Их функционал очень похож: все они представляют собой базы данных, оптимизированные для хранения векторов и быстрого поиска по ним. Выбор между ними часто сводится к удобству использования.</w:t>
      </w:r>
    </w:p>
    <w:p w14:paraId="14A54EF6" w14:textId="77777777" w:rsidR="008029DC" w:rsidRPr="008029DC" w:rsidRDefault="008029DC" w:rsidP="008029DC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Облачные сервисы: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например,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Pinecone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или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Weaviate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 облачном режиме. Они пригодятся, когда несколько RAG-ассистентов работают с одними и теми же или пересекающимися данными. В этом случае не нужно дублировать данные на каждой машине — все хранится в одном централизованном и доступном месте.</w:t>
      </w:r>
    </w:p>
    <w:p w14:paraId="24D2E19A" w14:textId="77777777" w:rsidR="008029DC" w:rsidRPr="008029DC" w:rsidRDefault="008029DC" w:rsidP="008029D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Соберем RAG-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детально обсудим обязательные этапы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пайплайна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 что должно в него входить, как эти этапы связаны между собой и как они должны работать.</w:t>
      </w:r>
    </w:p>
    <w:p w14:paraId="492592B2" w14:textId="77777777" w:rsidR="008029DC" w:rsidRPr="008029DC" w:rsidRDefault="008029DC" w:rsidP="008029D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Реализуем две версии ассистента.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создадим:</w:t>
      </w:r>
    </w:p>
    <w:p w14:paraId="41798C45" w14:textId="77777777" w:rsidR="008029DC" w:rsidRPr="008029DC" w:rsidRDefault="008029DC" w:rsidP="008029DC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Локальную версию.</w:t>
      </w:r>
    </w:p>
    <w:p w14:paraId="6F070DE0" w14:textId="77777777" w:rsidR="008029DC" w:rsidRPr="008029DC" w:rsidRDefault="008029DC" w:rsidP="008029DC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Версию, работающую с OpenAI API.</w:t>
      </w:r>
    </w:p>
    <w:p w14:paraId="7CAC5045" w14:textId="77777777" w:rsidR="008029DC" w:rsidRPr="008029DC" w:rsidRDefault="008029DC" w:rsidP="008029DC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Дополнительно адаптируем код для работы с GigaChat, чтобы на практике увидеть, как легко сменить провайдера LLM. Логика нашего кода при этом почти не изменится, меняется только конкретный инструмент (модель), встроенный в систему.</w:t>
      </w:r>
    </w:p>
    <w:p w14:paraId="799057AE" w14:textId="77777777" w:rsidR="008029DC" w:rsidRPr="008029DC" w:rsidRDefault="008029DC" w:rsidP="008029D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lastRenderedPageBreak/>
        <w:t>Поработаем с контекстом.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посмотрим, какой объем контекста (сколько чанков) реально передается модели в каждом запросе. Мы помним параметр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top_k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количество самых релевантных чанков, которые мы передаем LLM. Задача RAG как раз в том, чтобы не передавать все подряд, а точечно находить и передавать только самое нужное, оптимизируя нагрузку и стоимость запросов.</w:t>
      </w:r>
    </w:p>
    <w:p w14:paraId="3180AEB7" w14:textId="77777777" w:rsidR="008029DC" w:rsidRPr="008029DC" w:rsidRDefault="008029DC" w:rsidP="008029D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Выберем модель для эмбеддингов.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не раз говорили, что моделей для преобразования текста в вектора (эмбеддингов) много. Даже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у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OpenAI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есть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несколько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(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text-embedding-3-small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,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-medium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,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-large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Они различаются размерностью выходных векторов. Главное правило: размерность вектора запроса должна совпадать с размерностью векторов, уже сохраненных в базе. Если в базе лежат вектора длиной в 1536 измерений, то и запрос нужно преобразовывать в вектор такой же длины.</w:t>
      </w:r>
    </w:p>
    <w:p w14:paraId="30BB69BD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Типовые кейсы для RAG-ассистента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20D44789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 основе того, что мы создадим сегодня, можно строить различные прикладные решения. Вот несколько примеров:</w:t>
      </w:r>
    </w:p>
    <w:p w14:paraId="0AC91E60" w14:textId="77777777" w:rsidR="008029DC" w:rsidRPr="008029DC" w:rsidRDefault="008029DC" w:rsidP="008029DC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ассистент по внутренней документации компании —помогает сотрудникам быстро находить нужные регламенты, инструкции и политики;</w:t>
      </w:r>
    </w:p>
    <w:p w14:paraId="609F06EA" w14:textId="77777777" w:rsidR="008029DC" w:rsidRPr="008029DC" w:rsidRDefault="008029DC" w:rsidP="008029D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помощник для службы поддержки — первая линия обороны, которая отвечает на типовые вопросы клиентов, используя базу знаний с инструкциями и решениями частых проблем;</w:t>
      </w:r>
    </w:p>
    <w:p w14:paraId="4FD92822" w14:textId="77777777" w:rsidR="008029DC" w:rsidRPr="008029DC" w:rsidRDefault="008029DC" w:rsidP="008029DC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ассистент для новых сотрудников (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onboarding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 — выступает в роли цифрового наставника, который помогает разобраться в корпоративных процессах и документах;</w:t>
      </w:r>
    </w:p>
    <w:p w14:paraId="58E5741F" w14:textId="77777777" w:rsidR="008029DC" w:rsidRPr="008029DC" w:rsidRDefault="008029DC" w:rsidP="008029D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ассистент по продуктовой документации —консультирует потенциальных клиентов по товарам и услугам, помогая «подогревать» лидов и вести их к покупке;</w:t>
      </w:r>
    </w:p>
    <w:p w14:paraId="75A4A5F2" w14:textId="77777777" w:rsidR="008029DC" w:rsidRPr="008029DC" w:rsidRDefault="008029DC" w:rsidP="008029D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консультант по регламентам и политикам (в т.ч. для юристов) — не заменяет специалиста, но значительно ускоряет его работу, мгновенно находя нужные параграфы в больших объемах текста.</w:t>
      </w:r>
    </w:p>
    <w:p w14:paraId="487F2934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RAG-ассистент — это не замена человеку, а мощный инструмент для оптимизации рутинного труда. Он экономит время на поиск информации, генерацию первых черновиков текстов или прототипов кода, что позволяет специалисту сосредоточиться на сложных и творческих задачах.</w:t>
      </w:r>
    </w:p>
    <w:p w14:paraId="515C8622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6592A2D0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Сегодня мы будем работать с простыми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.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txt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файлами. Но важно понимать, что ассистент может обрабатывать самые разные форматы:</w:t>
      </w:r>
    </w:p>
    <w:p w14:paraId="457CE4F2" w14:textId="77777777" w:rsidR="008029DC" w:rsidRPr="008029DC" w:rsidRDefault="008029DC" w:rsidP="008029D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PDF-документы;</w:t>
      </w:r>
    </w:p>
    <w:p w14:paraId="6367FA85" w14:textId="77777777" w:rsidR="008029DC" w:rsidRPr="008029DC" w:rsidRDefault="008029DC" w:rsidP="008029D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HTML-страницы;</w:t>
      </w:r>
    </w:p>
    <w:p w14:paraId="27029BA8" w14:textId="77777777" w:rsidR="008029DC" w:rsidRPr="008029DC" w:rsidRDefault="008029DC" w:rsidP="008029D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>таблицы (Excel, CSV);</w:t>
      </w:r>
    </w:p>
    <w:p w14:paraId="2A1A3F9E" w14:textId="77777777" w:rsidR="008029DC" w:rsidRPr="008029DC" w:rsidRDefault="008029DC" w:rsidP="008029DC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документы Word;</w:t>
      </w:r>
    </w:p>
    <w:p w14:paraId="4C076418" w14:textId="77777777" w:rsidR="008029DC" w:rsidRPr="008029DC" w:rsidRDefault="008029DC" w:rsidP="008029DC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файлы с кодом;</w:t>
      </w:r>
    </w:p>
    <w:p w14:paraId="5297C270" w14:textId="77777777" w:rsidR="008029DC" w:rsidRPr="008029DC" w:rsidRDefault="008029DC" w:rsidP="008029DC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 многие другие.</w:t>
      </w:r>
    </w:p>
    <w:p w14:paraId="230B14BC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Задача — создать модуль, который умеет принимать такие файлы, читать их содержимое и передавать на дальнейшую обработку (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препроцессинг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векторизацию). Универсального решения нет, потому что для каждого проекта набор форматов и структура документов могут быть уникальными.</w:t>
      </w:r>
    </w:p>
    <w:p w14:paraId="7B274629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2. Архитектура RAG</w:t>
      </w:r>
    </w:p>
    <w:p w14:paraId="2CBB993E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Архитектура RAG: общая схема работы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33F2AD3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Вспомним общую схему работы RAG-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пайплайна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7FEC4B6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1. Источник данных.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отправная точка. Данные могут поступать отовсюду: PDF-файлы, документы Word, таблицы Excel, записи из баз данных (MySQL, PostgreSQL), веб-страницы, инструкции, регламенты и т.д. Входными данными является любой текст, смысл которого мы хотим сохранить для ассистента.</w:t>
      </w:r>
    </w:p>
    <w:p w14:paraId="2715BD9C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2.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Препроцессинг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(Предобработка).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 этом этапе мы готовим «сырые» данные:</w:t>
      </w:r>
    </w:p>
    <w:p w14:paraId="0817C1A6" w14:textId="77777777" w:rsidR="008029DC" w:rsidRPr="008029DC" w:rsidRDefault="008029DC" w:rsidP="008029DC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Очищаем текст от лишних символов, служебной разметки, HTML-тегов (если работаем с веб-страницами).</w:t>
      </w:r>
    </w:p>
    <w:p w14:paraId="126CA4B8" w14:textId="77777777" w:rsidR="008029DC" w:rsidRPr="008029DC" w:rsidRDefault="008029DC" w:rsidP="008029DC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Разбиваем очищенный текст на логические блоки — чанки (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chunks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6CF7EF26" w14:textId="77777777" w:rsidR="008029DC" w:rsidRPr="008029DC" w:rsidRDefault="008029DC" w:rsidP="008029DC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ru-RU"/>
          <w14:ligatures w14:val="none"/>
        </w:rPr>
        <w:t>⚠️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Для языковой модели не имеет значения оформление текста (шрифт, цвет). Ей важно только смысловое содержание. Поэтому, например, при обработке HTML мы удаляем все теги (</w:t>
      </w:r>
      <w:r w:rsidRPr="008029DC">
        <w:rPr>
          <w:rFonts w:ascii="Consolas" w:eastAsia="Times New Roman" w:hAnsi="Consolas" w:cs="Courier New"/>
          <w:color w:val="C7254E"/>
          <w:kern w:val="0"/>
          <w:sz w:val="24"/>
          <w:szCs w:val="24"/>
          <w:lang w:eastAsia="ru-RU"/>
          <w14:ligatures w14:val="none"/>
        </w:rPr>
        <w:t>&lt;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4"/>
          <w:szCs w:val="24"/>
          <w:lang w:eastAsia="ru-RU"/>
          <w14:ligatures w14:val="none"/>
        </w:rPr>
        <w:t>div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4"/>
          <w:szCs w:val="24"/>
          <w:lang w:eastAsia="ru-RU"/>
          <w14:ligatures w14:val="none"/>
        </w:rPr>
        <w:t>&gt;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, </w:t>
      </w:r>
      <w:r w:rsidRPr="008029DC">
        <w:rPr>
          <w:rFonts w:ascii="Consolas" w:eastAsia="Times New Roman" w:hAnsi="Consolas" w:cs="Courier New"/>
          <w:color w:val="C7254E"/>
          <w:kern w:val="0"/>
          <w:sz w:val="24"/>
          <w:szCs w:val="24"/>
          <w:lang w:eastAsia="ru-RU"/>
          <w14:ligatures w14:val="none"/>
        </w:rPr>
        <w:t>&lt;a&gt;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, </w:t>
      </w:r>
      <w:r w:rsidRPr="008029DC">
        <w:rPr>
          <w:rFonts w:ascii="Consolas" w:eastAsia="Times New Roman" w:hAnsi="Consolas" w:cs="Courier New"/>
          <w:color w:val="C7254E"/>
          <w:kern w:val="0"/>
          <w:sz w:val="24"/>
          <w:szCs w:val="24"/>
          <w:lang w:eastAsia="ru-RU"/>
          <w14:ligatures w14:val="none"/>
        </w:rPr>
        <w:t>&lt;i&gt;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и др.), оставляя только текст.</w:t>
      </w:r>
    </w:p>
    <w:p w14:paraId="7E9E6981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3.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Эмбеддинг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(Векторизация).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Полученные текстовые чанки мы преобразуем в вектора — числовые представления, которые хранят смысл текста.</w:t>
      </w:r>
    </w:p>
    <w:p w14:paraId="1E427EDD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✅</w:t>
      </w:r>
    </w:p>
    <w:p w14:paraId="7809A7A5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Векторный поиск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это поиск не по ключевым словам, а по смысловой близости. Запрос и документы переводятся в числа (вектора), и система находит те вектора документов, которые численно «ближе» всего к вектору запроса.</w:t>
      </w:r>
    </w:p>
    <w:p w14:paraId="25714A19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4. Векторное хранилище.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 него мы сохраняем все созданные вектора вместе с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метаданными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06345CF4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✅</w:t>
      </w:r>
    </w:p>
    <w:p w14:paraId="21DEB524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Метаданные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это данные о данных. В нашем случае в метаданных хранится ссылка на исходный текстовый чанк, соответствующий данному вектору. Сам текст в векторном хранилище не хранится.</w:t>
      </w:r>
    </w:p>
    <w:p w14:paraId="77D7D7E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5. Поиск и генерация ответа.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Когда пользователь задает вопрос, происходит следующее:</w:t>
      </w:r>
    </w:p>
    <w:p w14:paraId="2E82B11B" w14:textId="77777777" w:rsidR="008029DC" w:rsidRPr="008029DC" w:rsidRDefault="008029DC" w:rsidP="008029DC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Вопрос пользователя тоже преобразуется в вектор.</w:t>
      </w:r>
    </w:p>
    <w:p w14:paraId="66D119C5" w14:textId="77777777" w:rsidR="008029DC" w:rsidRPr="008029DC" w:rsidRDefault="008029DC" w:rsidP="008029DC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Этот вектор ищется в векторном хранилище. Система находит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top_k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самых близких (релевантных) векторов.</w:t>
      </w:r>
    </w:p>
    <w:p w14:paraId="7ED686E9" w14:textId="77777777" w:rsidR="008029DC" w:rsidRPr="008029DC" w:rsidRDefault="008029DC" w:rsidP="008029DC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 метаданным этих векторов извлекаются исходные текстовые чанки.</w:t>
      </w:r>
    </w:p>
    <w:p w14:paraId="07028B83" w14:textId="77777777" w:rsidR="008029DC" w:rsidRPr="008029DC" w:rsidRDefault="008029DC" w:rsidP="008029DC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Найденные чанки вместе с вопросом пользователя передаются в LLM, которая на их основе генерирует финальный, обоснованный ответ.</w:t>
      </w:r>
    </w:p>
    <w:p w14:paraId="07AEE59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5BAB0396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Важно помнить: RAG-система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не запоминает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документы. Каждый раз для нового запроса она выполняет поиск по векторной базе. Это может быть ресурсоемко.</w:t>
      </w:r>
    </w:p>
    <w:p w14:paraId="4AB565A3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Чтобы сильно ускорить систему, особенно при повторяющихся запросах, мы используем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кэш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Кэш хранится в быстрой памяти. Если вопрос уже задавался и ответ есть в кэше, системе не нужно выполнять долгие процессы векторизации и поиска — она моментально выдает сохраненный ответ. Это оптимизирует и скорость, и стоимость запросов.</w:t>
      </w:r>
    </w:p>
    <w:p w14:paraId="2C08F762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6F0723EB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Базовые блоки RAG-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пайплайна</w:t>
      </w:r>
      <w:proofErr w:type="spellEnd"/>
    </w:p>
    <w:p w14:paraId="7FF9ECD9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Подведем краткий итог по ключевым компонентам, которые мы будем собирать:</w:t>
      </w:r>
    </w:p>
    <w:p w14:paraId="3200320D" w14:textId="77777777" w:rsidR="008029DC" w:rsidRPr="008029DC" w:rsidRDefault="008029DC" w:rsidP="008029DC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источник данных: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txt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pdf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docx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базы данных, HTML и т.д.;</w:t>
      </w:r>
    </w:p>
    <w:p w14:paraId="4C8CE1E2" w14:textId="77777777" w:rsidR="008029DC" w:rsidRPr="008029DC" w:rsidRDefault="008029DC" w:rsidP="008029DC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препроцессинг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 чтение, очистка текста, разделение на чанки;</w:t>
      </w:r>
    </w:p>
    <w:p w14:paraId="53C267AD" w14:textId="77777777" w:rsidR="008029DC" w:rsidRPr="008029DC" w:rsidRDefault="008029DC" w:rsidP="008029DC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эмбеддинг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 перевод чанков в векторный формат;</w:t>
      </w:r>
    </w:p>
    <w:p w14:paraId="64104A1D" w14:textId="77777777" w:rsidR="008029DC" w:rsidRPr="008029DC" w:rsidRDefault="008029DC" w:rsidP="008029DC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векторное хранилище: сохранение векторов и метаданных для быстрого поиска;</w:t>
      </w:r>
    </w:p>
    <w:p w14:paraId="5FF81473" w14:textId="77777777" w:rsidR="008029DC" w:rsidRPr="008029DC" w:rsidRDefault="008029DC" w:rsidP="008029DC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поиск: преобразование запроса в вектор, поиск релевантных чанков в хранилище;</w:t>
      </w:r>
    </w:p>
    <w:p w14:paraId="4B35586B" w14:textId="77777777" w:rsidR="008029DC" w:rsidRPr="008029DC" w:rsidRDefault="008029DC" w:rsidP="008029DC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генерация ответа: передача найденных чанков и вопроса в LLM для формирования финального ответа.</w:t>
      </w:r>
    </w:p>
    <w:p w14:paraId="588DD623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 xml:space="preserve">3.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Pipeline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 xml:space="preserve"> RAG</w:t>
      </w:r>
    </w:p>
    <w:p w14:paraId="545CF1AD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Параметры и оптимизация RAG-системы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0CB06872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Вот так в общем виде выглядит наш RAG-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</w:t>
      </w:r>
    </w:p>
    <w:p w14:paraId="66A394C9" w14:textId="78C0EDA5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noProof/>
          <w:color w:val="000000"/>
          <w:kern w:val="0"/>
          <w:sz w:val="25"/>
          <w:szCs w:val="25"/>
          <w:lang w:eastAsia="ru-RU"/>
          <w14:ligatures w14:val="none"/>
        </w:rPr>
        <w:lastRenderedPageBreak/>
        <w:drawing>
          <wp:inline distT="0" distB="0" distL="0" distR="0" wp14:anchorId="7AF04F42" wp14:editId="010D5D4C">
            <wp:extent cx="5940425" cy="2138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C5C7" w14:textId="77777777" w:rsidR="008029DC" w:rsidRPr="008029DC" w:rsidRDefault="008029DC" w:rsidP="008029DC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Пользователь задает вопрос.</w:t>
      </w:r>
    </w:p>
    <w:p w14:paraId="22A32635" w14:textId="77777777" w:rsidR="008029DC" w:rsidRPr="008029DC" w:rsidRDefault="008029DC" w:rsidP="008029DC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Вопрос преобразуется в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эмбеддинг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(вектор).</w:t>
      </w:r>
    </w:p>
    <w:p w14:paraId="67FD7A98" w14:textId="77777777" w:rsidR="008029DC" w:rsidRPr="008029DC" w:rsidRDefault="008029DC" w:rsidP="008029DC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 этому вектору выполняется поиск в базе знаний (векторном хранилище).</w:t>
      </w:r>
    </w:p>
    <w:p w14:paraId="02551408" w14:textId="77777777" w:rsidR="008029DC" w:rsidRPr="008029DC" w:rsidRDefault="008029DC" w:rsidP="008029DC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Извлеченные текстовые фрагменты (чанки) передаются вместе с вопросом в языковую модель (LLM).</w:t>
      </w:r>
    </w:p>
    <w:p w14:paraId="14EE1F38" w14:textId="77777777" w:rsidR="008029DC" w:rsidRPr="008029DC" w:rsidRDefault="008029DC" w:rsidP="008029DC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LLM генерирует финальный ответ на основе предоставленного контекста.</w:t>
      </w:r>
    </w:p>
    <w:p w14:paraId="0E30768C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и есть общий смысл архитектуры RAG (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Retrieval-Augmented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Generation), который мы сегодня неоднократно повторяли.</w:t>
      </w:r>
    </w:p>
    <w:p w14:paraId="7440A31C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4. Параметры RAG</w:t>
      </w:r>
    </w:p>
    <w:p w14:paraId="6EBE6999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Ключевые параметры для настройки</w:t>
      </w:r>
    </w:p>
    <w:p w14:paraId="19E5F950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Рассмотрим параметры, которые нам нужно будет настраивать и контролировать. Они напрямую влияют на качество и стоимость ответов нашей системы.</w:t>
      </w:r>
    </w:p>
    <w:p w14:paraId="269A26BD" w14:textId="77777777" w:rsidR="008029DC" w:rsidRPr="008029DC" w:rsidRDefault="008029DC" w:rsidP="008029DC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Количество извлекаемых чанков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top_k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один из самых важных параметров. Он определяет, сколько самых релевантных фрагментов текста мы передадим модели для генерации ответа.</w:t>
      </w:r>
    </w:p>
    <w:p w14:paraId="02CCEEBD" w14:textId="77777777" w:rsidR="008029DC" w:rsidRPr="008029DC" w:rsidRDefault="008029DC" w:rsidP="008029DC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если передать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слишком мало чанков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мы можем не попасть в нужный контекст и упустить важную информацию;</w:t>
      </w:r>
    </w:p>
    <w:p w14:paraId="0AEF867B" w14:textId="77777777" w:rsidR="008029DC" w:rsidRPr="008029DC" w:rsidRDefault="008029DC" w:rsidP="008029DC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если передать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слишком много чанков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мы перегрузим контекстное окно модели. Это приводит к лишним затратам (времени и денег) и может «сбить» точность ответа.</w:t>
      </w:r>
    </w:p>
    <w:p w14:paraId="2206CA8B" w14:textId="77777777" w:rsidR="008029DC" w:rsidRPr="008029DC" w:rsidRDefault="008029DC" w:rsidP="008029DC">
      <w:pPr>
        <w:shd w:val="clear" w:color="auto" w:fill="FFFFFF"/>
        <w:spacing w:beforeAutospacing="1" w:after="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79950742" w14:textId="77777777" w:rsidR="008029DC" w:rsidRPr="008029DC" w:rsidRDefault="008029DC" w:rsidP="008029DC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Универсального значения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top_k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не существует. Средним, отправным значением считается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3-5 чанков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Но оно может варьироваться: уменьшаться до 1-2, если чанки очень большие, или увеличиваться, если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чанки маленькие. Настройка часто происходит «методом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тыка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» — мы тестируем и смотрим, при каком значении ответы получаются лучше.</w:t>
      </w:r>
    </w:p>
    <w:p w14:paraId="65445896" w14:textId="77777777" w:rsidR="008029DC" w:rsidRPr="008029DC" w:rsidRDefault="008029DC" w:rsidP="008029DC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Размер контекста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Context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Window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общий объем информации, который модель может «помнить» и обрабатывать в одном запросе. В него входит:</w:t>
      </w:r>
    </w:p>
    <w:p w14:paraId="0A07606A" w14:textId="77777777" w:rsidR="008029DC" w:rsidRPr="008029DC" w:rsidRDefault="008029DC" w:rsidP="008029DC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история диалога (вопросы и ответы);</w:t>
      </w:r>
    </w:p>
    <w:p w14:paraId="580A87E4" w14:textId="77777777" w:rsidR="008029DC" w:rsidRPr="008029DC" w:rsidRDefault="008029DC" w:rsidP="008029DC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все передаваемые чанки;</w:t>
      </w:r>
    </w:p>
    <w:p w14:paraId="270C1750" w14:textId="77777777" w:rsidR="008029DC" w:rsidRPr="008029DC" w:rsidRDefault="008029DC" w:rsidP="008029DC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системные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промпты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(инструкции для модели);</w:t>
      </w:r>
    </w:p>
    <w:p w14:paraId="15E7179B" w14:textId="77777777" w:rsidR="008029DC" w:rsidRPr="008029DC" w:rsidRDefault="008029DC" w:rsidP="008029DC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вопрос пользователя.</w:t>
      </w:r>
    </w:p>
    <w:p w14:paraId="5D8149FB" w14:textId="77777777" w:rsidR="008029DC" w:rsidRPr="008029DC" w:rsidRDefault="008029DC" w:rsidP="008029DC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Нам нужно следить, чтобы суммарный размер всего этого (в токенах) не превышал лимит выбранной модели.</w:t>
      </w:r>
    </w:p>
    <w:p w14:paraId="4400169F" w14:textId="77777777" w:rsidR="008029DC" w:rsidRPr="008029DC" w:rsidRDefault="008029DC" w:rsidP="008029DC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Фильтрация по источникам.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Эта настройка становится критически важной, когда один ассистент обслуживает разные типы пользователей. Например, для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менеджера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для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покупателя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система должна искать ответы в разных наборах документов.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br/>
        <w:t>Мы должны добавлять в архитектуру параметры, которые будут контролировать, кто и к каким данным имеет доступ.</w:t>
      </w:r>
    </w:p>
    <w:p w14:paraId="5270B5F1" w14:textId="77777777" w:rsidR="008029DC" w:rsidRPr="008029DC" w:rsidRDefault="008029DC" w:rsidP="008029DC">
      <w:p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ru-RU"/>
          <w14:ligatures w14:val="none"/>
        </w:rPr>
        <w:t>⚠️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Подробнее мы поговорим о безопасности и необходимости фильтрации в следующем, завершающем уроке пятого модуля.</w:t>
      </w:r>
    </w:p>
    <w:p w14:paraId="4900B2C5" w14:textId="77777777" w:rsidR="008029DC" w:rsidRPr="008029DC" w:rsidRDefault="008029DC" w:rsidP="008029DC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Порог релевантности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Score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Threshold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Мы можем настраивать, насколько высоким должно быть совпадение (схожесть) вектора запроса с вектором в базе, чтобы чанк был извлечен и использован. Это помогает отфильтровывать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слаборелевантные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результаты.</w:t>
      </w:r>
    </w:p>
    <w:p w14:paraId="3AD70FB3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5. Типовые ошибки RAG</w:t>
      </w:r>
    </w:p>
    <w:p w14:paraId="67822196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Типовые ошибки в RAG-архитектуре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064F765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Чаще всего проблемы возникают не на стороне модели или поискового алгоритма, а в том, как мы выстроили саму систему. Давайте разберем основные ошибки и их последствия.</w:t>
      </w:r>
    </w:p>
    <w:p w14:paraId="317BFBA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Слишком большие чанки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Large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Chunks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7C727F99" w14:textId="77777777" w:rsidR="008029DC" w:rsidRPr="008029DC" w:rsidRDefault="008029DC" w:rsidP="008029D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чанки содержат слишком много информации, часто отвечая на несколько разных вопросов сразу, что приводит к перегрузке контекста и путанице — модель «задыхается» в избыточных данных;</w:t>
      </w:r>
    </w:p>
    <w:p w14:paraId="4F95FE6D" w14:textId="77777777" w:rsidR="008029DC" w:rsidRPr="008029DC" w:rsidRDefault="008029DC" w:rsidP="008029DC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для решения ограничиваем размер чанков — стандартом считается диапазон от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128 до 512 токенов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(не символов!).</w:t>
      </w:r>
    </w:p>
    <w:p w14:paraId="484E8087" w14:textId="77777777" w:rsidR="008029DC" w:rsidRPr="008029DC" w:rsidRDefault="008029DC" w:rsidP="008029DC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06A58839" w14:textId="77777777" w:rsidR="008029DC" w:rsidRPr="008029DC" w:rsidRDefault="008029DC" w:rsidP="008029DC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Токены — это не символы. Например, русское слово «привет» разбивается на два токена: «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прив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» и «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ет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». Можно использовать онлайн-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токенайзеры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чтобы оценить размер своих текстов.</w:t>
      </w:r>
    </w:p>
    <w:p w14:paraId="1767A9A2" w14:textId="77777777" w:rsidR="008029DC" w:rsidRPr="008029DC" w:rsidRDefault="008029DC" w:rsidP="008029DC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Также важно использовать параметр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оверлап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overlap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перекрытие между соседними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чанками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обычно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15-20%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Это значит, что конец одного чанка и начало следующего немного дублируются, что помогает сохранять смысловую связность. Благодаря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оверлапу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чанки не обязаны быть строго одного размера.</w:t>
      </w:r>
    </w:p>
    <w:p w14:paraId="7EE364CB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749EC1BE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Отсутствие очистки данных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Dirty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Data).</w:t>
      </w:r>
    </w:p>
    <w:p w14:paraId="097B9BED" w14:textId="77777777" w:rsidR="008029DC" w:rsidRPr="008029DC" w:rsidRDefault="008029DC" w:rsidP="008029DC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 чанки попадают служебные символы, HTML-теги, разметка из PDF, лишние пробелы и переносы строк. Это:</w:t>
      </w:r>
    </w:p>
    <w:p w14:paraId="661976FC" w14:textId="77777777" w:rsidR="008029DC" w:rsidRPr="008029DC" w:rsidRDefault="008029DC" w:rsidP="008029D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путает модель, которая не понимает, как работать с таким «мусором»;</w:t>
      </w:r>
    </w:p>
    <w:p w14:paraId="79F6A1F9" w14:textId="77777777" w:rsidR="008029DC" w:rsidRPr="008029DC" w:rsidRDefault="008029DC" w:rsidP="008029D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бесполезно расходует драгоценные токены в контекстном окне, из-за чего логическая мысль может не уместиться в один чанк и будет разорвана.</w:t>
      </w:r>
    </w:p>
    <w:p w14:paraId="05B0B40A" w14:textId="77777777" w:rsidR="008029DC" w:rsidRPr="008029DC" w:rsidRDefault="008029DC" w:rsidP="008029DC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решение — тщательная очистка текста на этапе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препроцессинга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</w:t>
      </w:r>
    </w:p>
    <w:p w14:paraId="66F78A5E" w14:textId="77777777" w:rsidR="008029DC" w:rsidRPr="008029DC" w:rsidRDefault="008029DC" w:rsidP="008029DC">
      <w:pPr>
        <w:numPr>
          <w:ilvl w:val="1"/>
          <w:numId w:val="5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убираем HTML-теги, служебную разметку;</w:t>
      </w:r>
    </w:p>
    <w:p w14:paraId="418434D4" w14:textId="77777777" w:rsidR="008029DC" w:rsidRPr="008029DC" w:rsidRDefault="008029DC" w:rsidP="008029DC">
      <w:pPr>
        <w:numPr>
          <w:ilvl w:val="1"/>
          <w:numId w:val="5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очищаем от лишних спецсимволов (оставляя только смысловые точки, запятые);</w:t>
      </w:r>
    </w:p>
    <w:p w14:paraId="07EB8C73" w14:textId="77777777" w:rsidR="008029DC" w:rsidRPr="008029DC" w:rsidRDefault="008029DC" w:rsidP="008029DC">
      <w:pPr>
        <w:numPr>
          <w:ilvl w:val="1"/>
          <w:numId w:val="5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нормализуем пробелы и переносы строк: множество подряд идущих заменяем на один.</w:t>
      </w:r>
    </w:p>
    <w:p w14:paraId="7277CCAD" w14:textId="77777777" w:rsidR="008029DC" w:rsidRPr="008029DC" w:rsidRDefault="008029DC" w:rsidP="008029DC">
      <w:pPr>
        <w:shd w:val="clear" w:color="auto" w:fill="F4F3F4"/>
        <w:spacing w:beforeAutospacing="1" w:after="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ru-RU"/>
          <w14:ligatures w14:val="none"/>
        </w:rPr>
        <w:t>⚠️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Для LLM пробел или перенос строки — это такой же символ, как и буква. Он занимает место в контексте. Оставлять нужно только то, что несет смысл для модели.</w:t>
      </w:r>
    </w:p>
    <w:p w14:paraId="78F3EBD3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40AAFBE8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Нерелевантный поиск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Irrelevant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Search).</w:t>
      </w:r>
    </w:p>
    <w:p w14:paraId="7A8ECFAA" w14:textId="77777777" w:rsidR="008029DC" w:rsidRPr="008029DC" w:rsidRDefault="008029DC" w:rsidP="008029DC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система находит и передает модели чанки, не имеющие отношения к вопросу.</w:t>
      </w:r>
    </w:p>
    <w:p w14:paraId="53C1AB89" w14:textId="77777777" w:rsidR="008029DC" w:rsidRPr="008029DC" w:rsidRDefault="008029DC" w:rsidP="008029DC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если этапы очистки и разбиения настроены хорошо, то корректируем параметр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top_k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экспериментируем — чем меньше и точнее чанки, тем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релевантнее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будет поиск.</w:t>
      </w:r>
    </w:p>
    <w:p w14:paraId="47DE8D7F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3FE71C1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Избыточный контекст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Redundant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Context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202DD88E" w14:textId="77777777" w:rsidR="008029DC" w:rsidRPr="008029DC" w:rsidRDefault="008029DC" w:rsidP="008029DC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 запрос к модели попадает слишком много информации, большая часть которой не нужна для ответа.</w:t>
      </w:r>
    </w:p>
    <w:p w14:paraId="19D98187" w14:textId="77777777" w:rsidR="008029DC" w:rsidRPr="008029DC" w:rsidRDefault="008029DC" w:rsidP="008029DC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комплексная проблема, которая возникает из-за:</w:t>
      </w:r>
    </w:p>
    <w:p w14:paraId="484AC586" w14:textId="77777777" w:rsidR="008029DC" w:rsidRPr="008029DC" w:rsidRDefault="008029DC" w:rsidP="008029DC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слишком больших чанков;</w:t>
      </w:r>
    </w:p>
    <w:p w14:paraId="77888955" w14:textId="77777777" w:rsidR="008029DC" w:rsidRPr="008029DC" w:rsidRDefault="008029DC" w:rsidP="008029DC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отсутствия очистки;</w:t>
      </w:r>
    </w:p>
    <w:p w14:paraId="4C09720C" w14:textId="77777777" w:rsidR="008029DC" w:rsidRPr="008029DC" w:rsidRDefault="008029DC" w:rsidP="008029DC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слишком высокого значения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top_k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21690D0E" w14:textId="77777777" w:rsidR="008029DC" w:rsidRPr="008029DC" w:rsidRDefault="008029DC" w:rsidP="008029DC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Действуем по цепочке: чистим данные, настраиваем размер чанков, подбираем оптимальное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top_k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56268BA1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1FC78C83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Визуальные элементы оформления (жирный шрифт, цвет, разметка таблиц) абсолютно не нужны языковой модели. Наша задача на этапе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препроцессинга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оставить только чистый, смысловой текст.</w:t>
      </w:r>
    </w:p>
    <w:p w14:paraId="45663C14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Теперь, когда мы разобрались с теорией оптимизации, давайте перейдем к практике и посмотрим на нашего ассистента в деле. Сначала мы запустим его на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OpenAI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а затем перенесем на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GigaChat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чтобы убедиться, что хорошо настроенная RAG-система легко работает с разными моделями.</w:t>
      </w:r>
    </w:p>
    <w:p w14:paraId="7E1BB7D5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6. Практический кейс: готовый ассистент</w:t>
      </w:r>
    </w:p>
    <w:p w14:paraId="08686E2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Переходим непосредственно к проекту. Здесь у нас есть два ассистента: один работает с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API OpenAI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а другой — с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GigaChat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Они очень похожи между собой по архитектуре. Давайте посмотрим, как оба работают на практике.</w:t>
      </w:r>
    </w:p>
    <w:p w14:paraId="295686BE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Запускаем ассистента на OpenAI API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777BDFD1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Сначала разберемся со структурой проекта для OpenAI. Здесь мы видим несколько ключевых файлов:</w:t>
      </w:r>
    </w:p>
    <w:p w14:paraId="664648FD" w14:textId="77777777" w:rsidR="008029DC" w:rsidRPr="008029DC" w:rsidRDefault="008029DC" w:rsidP="008029DC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doc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директория с небольшой документацией, которую мы будем загружать в нашу базу знаний;</w:t>
      </w:r>
    </w:p>
    <w:p w14:paraId="316AF9B0" w14:textId="77777777" w:rsidR="008029DC" w:rsidRPr="008029DC" w:rsidRDefault="008029DC" w:rsidP="008029DC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app.py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консольное приложение для взаимодействия с ассистентом. Это тот файл, который мы будем запускать;</w:t>
      </w:r>
    </w:p>
    <w:p w14:paraId="6FF99E5D" w14:textId="77777777" w:rsidR="008029DC" w:rsidRPr="008029DC" w:rsidRDefault="008029DC" w:rsidP="008029DC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gram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env</w:t>
      </w:r>
      <w:proofErr w:type="spellEnd"/>
      <w:proofErr w:type="gram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файл для хранения переменных окружения, внутри которого лежит токен для доступа к OpenAI API;</w:t>
      </w:r>
    </w:p>
    <w:p w14:paraId="563D5649" w14:textId="77777777" w:rsidR="008029DC" w:rsidRPr="008029DC" w:rsidRDefault="008029DC" w:rsidP="008029DC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cache.py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модуль для работы с кэшированием.</w:t>
      </w:r>
    </w:p>
    <w:p w14:paraId="0A241C25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Подробнее рассмотрим модуль кэширования. В этот раз мы кэшируем не в JSON-файл, как делали ранее, а в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SQLite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По сути, и тот, и другой способ работают с данными в оперативной памяти, поэтому значительной разницы в скорости мы не ожидаем. Выбор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SQLite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вопрос удобства и личных предпочтений.</w:t>
      </w:r>
    </w:p>
    <w:p w14:paraId="265860F4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Вот как устроен наш кэш в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SQLite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</w:t>
      </w:r>
    </w:p>
    <w:p w14:paraId="278C3C3F" w14:textId="77777777" w:rsidR="008029DC" w:rsidRPr="008029DC" w:rsidRDefault="008029DC" w:rsidP="008029DC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Структура записи.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сохраняем сам вопрос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query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), его хэш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query_hash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), сгенерированный ответ, переданный контекст (если нужно) и время создания.</w:t>
      </w:r>
    </w:p>
    <w:p w14:paraId="49EFFAED" w14:textId="77777777" w:rsidR="008029DC" w:rsidRPr="008029DC" w:rsidRDefault="008029DC" w:rsidP="008029DC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Функционал:</w:t>
      </w:r>
    </w:p>
    <w:p w14:paraId="167A3F3A" w14:textId="77777777" w:rsidR="008029DC" w:rsidRPr="008029DC" w:rsidRDefault="008029DC" w:rsidP="008029DC">
      <w:pPr>
        <w:numPr>
          <w:ilvl w:val="1"/>
          <w:numId w:val="68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получение хэша вопроса: мы вычисляем хэш вопроса, чтобы потом быстро находить его в базе данных;</w:t>
      </w:r>
    </w:p>
    <w:p w14:paraId="6AD84179" w14:textId="77777777" w:rsidR="008029DC" w:rsidRPr="008029DC" w:rsidRDefault="008029DC" w:rsidP="008029DC">
      <w:pPr>
        <w:numPr>
          <w:ilvl w:val="1"/>
          <w:numId w:val="68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proofErr w:type="gram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get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(</w:t>
      </w:r>
      <w:proofErr w:type="gram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получение ответа: ищем ответ по хэшу вопроса;</w:t>
      </w:r>
    </w:p>
    <w:p w14:paraId="0554C203" w14:textId="77777777" w:rsidR="008029DC" w:rsidRPr="008029DC" w:rsidRDefault="008029DC" w:rsidP="008029DC">
      <w:pPr>
        <w:numPr>
          <w:ilvl w:val="1"/>
          <w:numId w:val="68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proofErr w:type="gram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set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(</w:t>
      </w:r>
      <w:proofErr w:type="gram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сохранение ответа: сохраняем новый вопрос-ответ в кэш;</w:t>
      </w:r>
    </w:p>
    <w:p w14:paraId="1FA394BB" w14:textId="77777777" w:rsidR="008029DC" w:rsidRPr="008029DC" w:rsidRDefault="008029DC" w:rsidP="008029DC">
      <w:pPr>
        <w:numPr>
          <w:ilvl w:val="1"/>
          <w:numId w:val="68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lastRenderedPageBreak/>
        <w:t>get_</w:t>
      </w:r>
      <w:proofErr w:type="gram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stats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(</w:t>
      </w:r>
      <w:proofErr w:type="gram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получение статистики: показывает, насколько эффективно работает наш кэш.</w:t>
      </w:r>
    </w:p>
    <w:p w14:paraId="618D80C8" w14:textId="77777777" w:rsidR="008029DC" w:rsidRPr="008029DC" w:rsidRDefault="008029DC" w:rsidP="008029DC">
      <w:pPr>
        <w:numPr>
          <w:ilvl w:val="1"/>
          <w:numId w:val="68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функция проверки: убеждаемся, что кэш работает корректно.</w:t>
      </w:r>
    </w:p>
    <w:p w14:paraId="0C925100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Запустим и проверим работу кэша. У каждого из наших модулей есть отдельный блок для прямого запуска и тестирования.</w:t>
      </w:r>
    </w:p>
    <w:p w14:paraId="643A2665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Мы запускаем проверку кэша с вопросом </w:t>
      </w:r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«Что такое машинное обучение?»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Видим, что статистика кэша выводится, и все работает отлично. Это хороший знак!</w:t>
      </w:r>
    </w:p>
    <w:p w14:paraId="25DFCFC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1632CC0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Теперь перейдем к двум основным блокам, которые делают нашу систему умной: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векторному хранилищу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RAG-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пайплайну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35C9EE01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1. Векторное хранилище (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vector_store.py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Здесь расположен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класс, который описывает работу с нашей векторной базой данных (мы используем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ChromaDB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1EBC5E74" w14:textId="77777777" w:rsidR="008029DC" w:rsidRPr="008029DC" w:rsidRDefault="008029DC" w:rsidP="008029DC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__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init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__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: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здесь мы инициализируем клиент для работы с ChromaDB, указываем путь для хранения и имя коллекции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CollectionName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3B80438F" w14:textId="77777777" w:rsidR="008029DC" w:rsidRPr="008029DC" w:rsidRDefault="008029DC" w:rsidP="008029DC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Коллекции в ChromaDB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именованные наборы векторов. Каждая коллекция — это отдельная база данных, в которой хранятся вектора и связанные с ними метаданные (в нашем случае — текстовые чанки).</w:t>
      </w:r>
    </w:p>
    <w:p w14:paraId="42ACA05D" w14:textId="77777777" w:rsidR="008029DC" w:rsidRPr="008029DC" w:rsidRDefault="008029DC" w:rsidP="008029DC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Умное разбиение на чанки.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У нас реализована стратегия с приоритетом для абзацев:</w:t>
      </w:r>
    </w:p>
    <w:p w14:paraId="7390DA56" w14:textId="77777777" w:rsidR="008029DC" w:rsidRPr="008029DC" w:rsidRDefault="008029DC" w:rsidP="008029DC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Сначала текст делится по двум переносам строки (что обычно означает новый абзац).</w:t>
      </w:r>
    </w:p>
    <w:p w14:paraId="17150B2F" w14:textId="77777777" w:rsidR="008029DC" w:rsidRPr="008029DC" w:rsidRDefault="008029DC" w:rsidP="008029DC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Если абзац слишком длинный, он делится по предложениям.</w:t>
      </w:r>
    </w:p>
    <w:p w14:paraId="1D5AB9F5" w14:textId="77777777" w:rsidR="008029DC" w:rsidRPr="008029DC" w:rsidRDefault="008029DC" w:rsidP="008029DC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Мы используем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оверлап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(перекрытие) в 20%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(около 100 символов), чтобы сохранять контекст между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чанками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не разрывать предложения посередине.</w:t>
      </w:r>
    </w:p>
    <w:p w14:paraId="3C9CA21A" w14:textId="77777777" w:rsidR="008029DC" w:rsidRPr="008029DC" w:rsidRDefault="008029DC" w:rsidP="008029DC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Учитываются минимальный и максимальный размер чанка.</w:t>
      </w:r>
    </w:p>
    <w:p w14:paraId="60039ED4" w14:textId="77777777" w:rsidR="008029DC" w:rsidRPr="008029DC" w:rsidRDefault="008029DC" w:rsidP="008029DC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ru-RU"/>
          <w14:ligatures w14:val="none"/>
        </w:rPr>
        <w:t>⚠️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Разбивать чанк посередине предложения — плохая практика. Это рвет логическую связность текста. Наш алгоритм старается брать для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>оверлапа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целые предложения из конца предыдущего чанка.</w:t>
      </w:r>
    </w:p>
    <w:p w14:paraId="05F10DA0" w14:textId="77777777" w:rsidR="008029DC" w:rsidRPr="008029DC" w:rsidRDefault="008029DC" w:rsidP="008029DC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Загрузка документов.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Метод загружает файлы из папки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doc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читает их, разбивает на чанки, проверяет, не загружены ли они уже, </w:t>
      </w:r>
      <w:proofErr w:type="gram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</w:t>
      </w:r>
      <w:proofErr w:type="gram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если нет — создает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эмбеддинги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(векторные представления) и добавляет их в хранилище.</w:t>
      </w:r>
    </w:p>
    <w:p w14:paraId="0BA4681A" w14:textId="77777777" w:rsidR="008029DC" w:rsidRPr="008029DC" w:rsidRDefault="008029DC" w:rsidP="008029DC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Поиск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search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Получает запрос от пользователя, преобразует его в вектор и ищет самые релевантные чанки в коллекции.</w:t>
      </w:r>
    </w:p>
    <w:p w14:paraId="3D3A7108" w14:textId="77777777" w:rsidR="008029DC" w:rsidRPr="008029DC" w:rsidRDefault="008029DC" w:rsidP="008029DC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get_collection_</w:t>
      </w:r>
      <w:proofErr w:type="gram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stats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(</w:t>
      </w:r>
      <w:proofErr w:type="gram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)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показывает статистику по коллекции (например, количество чанков).</w:t>
      </w:r>
    </w:p>
    <w:p w14:paraId="060F139B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>Давайте протестируем и этот модуль. При запуске мы видим, как текст разбивается на чанки, обрабатывается и сохраняется в ChromaDB. Поиск выдает релевантные результаты, а статистика подтверждает, что все чанки сохранены.</w:t>
      </w:r>
    </w:p>
    <w:p w14:paraId="0B6FD0AB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val="en-US" w:eastAsia="ru-RU"/>
          <w14:ligatures w14:val="none"/>
        </w:rPr>
        <w:t>2. RAG Pipeline (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rag_pipeline.py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val="en-US" w:eastAsia="ru-RU"/>
          <w14:ligatures w14:val="none"/>
        </w:rPr>
        <w:t xml:space="preserve">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центральный файл, который объединяет все компоненты в единую систему. В нем мы инициализируем:</w:t>
      </w:r>
    </w:p>
    <w:p w14:paraId="5BA4DBCE" w14:textId="77777777" w:rsidR="008029DC" w:rsidRPr="008029DC" w:rsidRDefault="008029DC" w:rsidP="008029DC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кэш (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SQLite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);</w:t>
      </w:r>
    </w:p>
    <w:p w14:paraId="5E9143B4" w14:textId="77777777" w:rsidR="008029DC" w:rsidRPr="008029DC" w:rsidRDefault="008029DC" w:rsidP="008029DC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векторное хранилище (ChromaDB);</w:t>
      </w:r>
    </w:p>
    <w:p w14:paraId="05DF3061" w14:textId="77777777" w:rsidR="008029DC" w:rsidRPr="008029DC" w:rsidRDefault="008029DC" w:rsidP="008029DC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модель (в данном случае, клиент OpenAI);</w:t>
      </w:r>
    </w:p>
    <w:p w14:paraId="5E4FA080" w14:textId="77777777" w:rsidR="008029DC" w:rsidRPr="008029DC" w:rsidRDefault="008029DC" w:rsidP="008029DC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промпт — шаблон, в который подставляются вопрос и найденные чанки.</w:t>
      </w:r>
    </w:p>
    <w:p w14:paraId="2FCD2F3C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 сути,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rag_pipeline.py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«дирижер» нашего оркестра. Он принимает вопрос, проверяет кэш, при необходимости запускает поиск по векторному хранилищу и отправляет все данные модели для генерации ответа. У него также есть методы для получения статистики и прямого запуска.</w:t>
      </w:r>
    </w:p>
    <w:p w14:paraId="6D99D760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Запускаем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Видим, как система обрабатывает вопросы: сначала ответ в кэше не найден, идет полноценный запрос, а при повторении того же вопроса ответ мгновенно берется из кэша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from_cache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: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True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 Статистика системы показывает, что все работает корректно.</w:t>
      </w:r>
    </w:p>
    <w:p w14:paraId="41E88220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Оценка качества с помощью RAGAS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0FD4D008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Теперь перейдем к проверке качества нашей системы с помощью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val="en-US" w:eastAsia="ru-RU"/>
          <w14:ligatures w14:val="none"/>
        </w:rPr>
        <w:t>RAGAS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(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файл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evaluate_ragas.py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). 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та же система оценки, которую мы создавали несколько уроков назад.</w:t>
      </w:r>
    </w:p>
    <w:p w14:paraId="723D848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Что она делает:</w:t>
      </w:r>
    </w:p>
    <w:p w14:paraId="3D12A6D5" w14:textId="77777777" w:rsidR="008029DC" w:rsidRPr="008029DC" w:rsidRDefault="008029DC" w:rsidP="008029DC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Загружает тестовые вопросы и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Ground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Truths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Ground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Truth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эталонные, «идеальные» ответы на наши вопросы, с которыми будет сравниваться ответ ассистента.</w:t>
      </w:r>
    </w:p>
    <w:p w14:paraId="0F97073C" w14:textId="77777777" w:rsidR="008029DC" w:rsidRPr="008029DC" w:rsidRDefault="008029DC" w:rsidP="008029DC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Собирает ответы от RAG-системы.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Для каждого тестового вопроса она получает сгенерированный ответ и тот контекст (чанки), который был передан модели.</w:t>
      </w:r>
    </w:p>
    <w:p w14:paraId="2FFD31B6" w14:textId="77777777" w:rsidR="008029DC" w:rsidRPr="008029DC" w:rsidRDefault="008029DC" w:rsidP="008029DC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Подготавливает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датасет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запускает процесс оценки по нескольким метрикам (релевантность ответа, полнота контекста и т.д.).</w:t>
      </w:r>
    </w:p>
    <w:p w14:paraId="1F68CD5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У нас заготовлено 7 стандартных вопросов по теме (например, </w:t>
      </w:r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«Что такое машинное обучение?»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«Как работает RAG?»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 xml:space="preserve">«Что такое </w:t>
      </w:r>
      <w:proofErr w:type="spellStart"/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prompt</w:t>
      </w:r>
      <w:proofErr w:type="spellEnd"/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engineering</w:t>
      </w:r>
      <w:proofErr w:type="spellEnd"/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?»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129A3B41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Запускаем оценку. Процесс небыстрый, так как для каждого вопроса нужно выполнить полный цикл работы RAG (поиск + генерация) и затем его оценить. Мы видим, как идет обработка —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one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generation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...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После некоторого времени получаем результаты оценки. Возможные ошибки в процессе (например, связанные с обновлениями библиотек) решаются корректировкой кода для совместимости версий.</w:t>
      </w:r>
    </w:p>
    <w:p w14:paraId="41DFEC61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Тестируем ассистента в интерактивном режиме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467C0ED1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Пока RAGAS работает, давайте параллельно запустим самого ассистента для живого общения. Запускаем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python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app.py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20515001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Система готова к работе. Задаем вопрос: </w:t>
      </w:r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«Что ты знаешь?»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Видим </w:t>
      </w:r>
      <w:proofErr w:type="gram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сообщение</w:t>
      </w:r>
      <w:proofErr w:type="gram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В кэше не найдено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получаем первый сгенерированный ответ на основе нашей документации. Если задать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точно такой же вопрос еще раз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ответ приходит мгновенно, и в источнике указывается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кэш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6A76F54D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70AD7AFD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Вот в чем огромный практический плюс кэширования: система со временем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самооптимизируется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отвечает на популярные вопросы все быстрее. Однако важно помнить: если исходные документы обновляются, кэш нужно очищать или пересчитывать, чтобы не давать пользователям устаревшую информацию.</w:t>
      </w:r>
    </w:p>
    <w:p w14:paraId="4A542AF4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Переходим на GigaChat: проверяем гибкость архитектуры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1A00B3F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Теперь откроем проект для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GigaChat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assistant_giga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 Мы видим практически идентичную структуру файлов. Даже при смене провайдера LLM вся архитектура остается прежней.</w:t>
      </w:r>
    </w:p>
    <w:p w14:paraId="28052F6D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Единственное ключевое отличие: вместо клиента OpenAI у нас появляется 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кастомный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клиент для работы с GigaChat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gigachat_client.py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69F92583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Все остальные компоненты не изменились:</w:t>
      </w:r>
    </w:p>
    <w:p w14:paraId="16210648" w14:textId="77777777" w:rsidR="008029DC" w:rsidRPr="008029DC" w:rsidRDefault="008029DC" w:rsidP="008029DC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pipeline.py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такой же RAG-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;</w:t>
      </w:r>
    </w:p>
    <w:p w14:paraId="0BFABD05" w14:textId="77777777" w:rsidR="008029DC" w:rsidRPr="008029DC" w:rsidRDefault="008029DC" w:rsidP="008029DC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vector_store.py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такое же векторное хранилище;</w:t>
      </w:r>
    </w:p>
    <w:p w14:paraId="2D321985" w14:textId="77777777" w:rsidR="008029DC" w:rsidRPr="008029DC" w:rsidRDefault="008029DC" w:rsidP="008029DC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cache.py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такой же кэш на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SQLite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;</w:t>
      </w:r>
    </w:p>
    <w:p w14:paraId="7609DFB3" w14:textId="77777777" w:rsidR="008029DC" w:rsidRPr="008029DC" w:rsidRDefault="008029DC" w:rsidP="008029DC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ragas_eval.py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такая же система оценки, только будет использовать GigaChat для генерации ответов.</w:t>
      </w:r>
    </w:p>
    <w:p w14:paraId="73D7D4CE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Запускаем ассистента на GigaChat (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python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app.py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 Возможные нюансы:</w:t>
      </w:r>
    </w:p>
    <w:p w14:paraId="3A0BC990" w14:textId="77777777" w:rsidR="008029DC" w:rsidRPr="008029DC" w:rsidRDefault="008029DC" w:rsidP="008029DC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Могут возникать ошибки, связанные с SSL-сертификатами, так как у GigaChat строгие требования к безопасности. Решение — при необходимости передавать в запросах параметр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verify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=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False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71407459" w14:textId="77777777" w:rsidR="008029DC" w:rsidRPr="008029DC" w:rsidRDefault="008029DC" w:rsidP="008029DC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Эмбеддинги для базы знаний у нас уже созданы с помощью OpenAI, поэтому система может успешно работать, даже если прямой запрос на создание эмбеддингов к GigaChat завершится ошибкой.</w:t>
      </w:r>
    </w:p>
    <w:p w14:paraId="50BC6EC5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Задаем вопрос </w:t>
      </w:r>
      <w:r w:rsidRPr="008029DC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«Привет, что ты знаешь?»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и получаем ответ. Это доказывает, что наша RAG-система действительно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не зависит от конкретной LLM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Мы можем быстро переключаться между провайдерами (OpenAI, GigaChat, YandexGPT и другими), меняя лишь один модуль — клиент для работы с моделью, в то время как основная логика (поиск, кэш,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 остается неизменной.</w:t>
      </w:r>
    </w:p>
    <w:p w14:paraId="67F25FE5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7. Запуск и тестирование</w:t>
      </w:r>
    </w:p>
    <w:p w14:paraId="5855B659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Отлично! Мы обновили наш код. Важное изменение: для стабильной работы теперь лучше использовать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Python версии 3.11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Давайте разберемся, как все правильно запустить и оценим полученные результаты.</w:t>
      </w:r>
    </w:p>
    <w:p w14:paraId="6B414C38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Подготовка окружения и запуск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43160305" w14:textId="77777777" w:rsidR="008029DC" w:rsidRPr="008029DC" w:rsidRDefault="008029DC" w:rsidP="008029DC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Проверяем версию Python.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Для этого открываем терминал и вводим команду: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br/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python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--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version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br/>
        <w:t xml:space="preserve">Идеально, если в начале строки видно </w:t>
      </w:r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Python 3.11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Рекомендуется использовать версию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3.11.9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так как она наиболее стабильна и с ней возникает меньше всего проблем с зависимостями.</w:t>
      </w:r>
    </w:p>
    <w:p w14:paraId="3E7EA844" w14:textId="77777777" w:rsidR="008029DC" w:rsidRPr="008029DC" w:rsidRDefault="008029DC" w:rsidP="008029DC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Устанавливаем зависимости.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Устанавливаем нужную версию Python. После этого создаём виртуальное окружение и устанавливаем все необходимые пакеты, последовательно выполнив команды, указанные в инструкции к проекту.</w:t>
      </w:r>
    </w:p>
    <w:p w14:paraId="1C09FD31" w14:textId="77777777" w:rsidR="008029DC" w:rsidRPr="008029DC" w:rsidRDefault="008029DC" w:rsidP="008029DC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Запускаем оценку.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Переходим в директорию проекта и запускаем оценку с помощью RAGAS: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python</w:t>
      </w:r>
      <w:proofErr w:type="spellEnd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evaluate_ragas.py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br/>
        <w:t xml:space="preserve">Сам </w:t>
      </w:r>
      <w:proofErr w:type="spellStart"/>
      <w:r w:rsidRPr="008029DC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evaluate_ragas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немного видоизменился, но вся основная логика осталась прежней — обновлены лишь внутренние запросы для совместимости с новой версией библиотеки RAGAS (в нашем случае это версия 0.4.0).</w:t>
      </w:r>
    </w:p>
    <w:p w14:paraId="4642F507" w14:textId="77777777" w:rsidR="008029DC" w:rsidRPr="008029DC" w:rsidRDefault="008029DC" w:rsidP="008029DC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ru-RU"/>
          <w14:ligatures w14:val="none"/>
        </w:rPr>
        <w:t>⚠️</w:t>
      </w:r>
      <w:r w:rsidRPr="008029DC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Использование Python 3.13 или других новейших версий может привести к проблемам. Эти версии часто имеют конфликты внутренних зависимостей с RAGAS, что вызывает ошибки и некорректную работу. Поэтому версия 3.11 — наш надежный выбор.</w:t>
      </w:r>
    </w:p>
    <w:p w14:paraId="11BED82D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Процесс оценки может занять от одной до нескольких минут. Не стоит торопиться — просто дождемся, пока система отработает. Код был тщательно проверен, и при использовании правильной версии Python всё запустится без проблем.</w:t>
      </w:r>
    </w:p>
    <w:p w14:paraId="6177E686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Анализ результатов оценки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4FD39B04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Посмотрим на ключевые метрики, которые вывела система RAGAS. Они измеряются по шкале от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0 до 1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где 1 — полное соответствие идеалу, а 0 — полное несоответствие.</w:t>
      </w:r>
    </w:p>
    <w:p w14:paraId="03EEB75B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Вот что мы видим в нашем отчете:</w:t>
      </w:r>
    </w:p>
    <w:p w14:paraId="77FCDBCC" w14:textId="77777777" w:rsidR="008029DC" w:rsidRPr="008029DC" w:rsidRDefault="008029DC" w:rsidP="008029DC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Точность ответа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Faithfulness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):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значения в основном находятся на высоком уровне. Мы видим результаты: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1.0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0.8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0.75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Среднее значение по этому показателю составляет примерно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0.85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3A8914B9" w14:textId="77777777" w:rsidR="008029DC" w:rsidRPr="008029DC" w:rsidRDefault="008029DC" w:rsidP="008029DC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Точность контекста (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Context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Precision):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здесь показатели еще выше: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1.0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0.9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0.96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Среднее значение приближается к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0.95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37ECE189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Критерии интерпретации результатов очень просты:</w:t>
      </w:r>
    </w:p>
    <w:p w14:paraId="159526EE" w14:textId="77777777" w:rsidR="008029DC" w:rsidRPr="008029DC" w:rsidRDefault="008029DC" w:rsidP="008029DC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выше 0.7 — это уже отличное качество работы системы;</w:t>
      </w:r>
    </w:p>
    <w:p w14:paraId="160329FE" w14:textId="77777777" w:rsidR="008029DC" w:rsidRPr="008029DC" w:rsidRDefault="008029DC" w:rsidP="008029DC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>наши средние значения (~0.85 для ответов и ~0.95 для контекста) соответствуют 91-97% точности.</w:t>
      </w:r>
    </w:p>
    <w:p w14:paraId="126EAB3A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Это означает, что наш RAG-ассистент демонстрирует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продакшен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-готовое качество. Система точно находит нужные фрагменты в документах (контекст) и на их основе формирует правильные ответы.</w:t>
      </w:r>
    </w:p>
    <w:p w14:paraId="3AAB7B28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К качеству нашей системы, собранной в рамках этого модуля, не возникает никаких вопросов. Мы достигли тех самых высоких метрик, к которым стремились. Средний итоговый балл в </w:t>
      </w: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94%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отличный результат, подтверждающий, что мы правильно настроили все параметры: размер чанков, поиск и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промпты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5FA07204" w14:textId="77777777" w:rsidR="008029DC" w:rsidRPr="008029DC" w:rsidRDefault="008029DC" w:rsidP="008029DC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8. Итоги урока</w:t>
      </w:r>
    </w:p>
    <w:p w14:paraId="2942DE0B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Что мы сделали на сегодняшнем уроке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054D16A1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подходим к завершению пятого модуля. На сегодняшней практике мы успешно создали готового RAG-ассистента, подключили его к разным провайдерам — OpenAI API и GigaChat — и наглядно убедились в гибкости нашей архитектуры.</w:t>
      </w:r>
    </w:p>
    <w:p w14:paraId="7969CEAA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8029DC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6B2A481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Разницы в работе системы при смене LLM-модели практически нет. Мы просто меняем один инструмент (клиент для работы с моделью), в то время как вся остальная логика —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векторное хранилище, кэш — остается неизменной. Это означает, что мы можем свободно выбирать те инструменты, которые доступны, выгодны или удобны в конкретной ситуации.</w:t>
      </w:r>
    </w:p>
    <w:p w14:paraId="501C8FC4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Подведем итоги и вспомним все ключевые этапы, которые мы прошли:</w:t>
      </w:r>
    </w:p>
    <w:p w14:paraId="72C44451" w14:textId="77777777" w:rsidR="008029DC" w:rsidRPr="008029DC" w:rsidRDefault="008029DC" w:rsidP="008029DC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Выбрали и выполнили прикладной кейс.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создали полноценного RAG-ассистента, собрав воедино все модули и «фишки», изученные на курсе: умное разбиение на чанки, кэширование, работу с векторными базами.</w:t>
      </w:r>
    </w:p>
    <w:p w14:paraId="6E7DC9C4" w14:textId="77777777" w:rsidR="008029DC" w:rsidRPr="008029DC" w:rsidRDefault="008029DC" w:rsidP="008029DC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Собрали полноценный RAG-</w:t>
      </w:r>
      <w:proofErr w:type="spellStart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Теперь мы можем загружать в этот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пайплайн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документы и запускать его как готового ассистента по нашей базе знаний.</w:t>
      </w:r>
    </w:p>
    <w:p w14:paraId="6AB2453C" w14:textId="77777777" w:rsidR="008029DC" w:rsidRPr="008029DC" w:rsidRDefault="008029DC" w:rsidP="008029DC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Реализовали два варианта ассистента.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сознательно отказались от запуска локальной модели из-за ее требовательности к вычислительным ресурсам и использовали два разных API (OpenAI и GigaChat). Это еще раз доказало, что выбор API не меняет сути системы.</w:t>
      </w:r>
    </w:p>
    <w:p w14:paraId="5416F154" w14:textId="77777777" w:rsidR="008029DC" w:rsidRPr="008029DC" w:rsidRDefault="008029DC" w:rsidP="008029DC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Провели всестороннее тестирование.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выполнили:</w:t>
      </w:r>
    </w:p>
    <w:p w14:paraId="0F34F7E3" w14:textId="77777777" w:rsidR="008029DC" w:rsidRPr="008029DC" w:rsidRDefault="008029DC" w:rsidP="008029DC">
      <w:pPr>
        <w:numPr>
          <w:ilvl w:val="1"/>
          <w:numId w:val="99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ручную оценку качества ответов, просто общаясь с ассистентом;</w:t>
      </w:r>
    </w:p>
    <w:p w14:paraId="7E16872B" w14:textId="77777777" w:rsidR="008029DC" w:rsidRPr="008029DC" w:rsidRDefault="008029DC" w:rsidP="008029DC">
      <w:pPr>
        <w:numPr>
          <w:ilvl w:val="1"/>
          <w:numId w:val="99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автоматическую оценку с помощью системы RAGAS, получив отличные метрики качества.</w:t>
      </w:r>
    </w:p>
    <w:p w14:paraId="414C764E" w14:textId="77777777" w:rsidR="008029DC" w:rsidRPr="008029DC" w:rsidRDefault="008029DC" w:rsidP="008029DC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Презентовали работающий прототип</w:t>
      </w: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с полным объяснением логики работы. Теперь мы не просто умеем запускать код, а глубоко понимаем, как устроена RAG-система изнутри.</w:t>
      </w:r>
    </w:p>
    <w:p w14:paraId="2D636794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5989590E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Теперь мы знаем, как создавать RAG-ассистентов и как устроена вся система. Мы разобрали все модули и поняли, как их можно комбинировать:</w:t>
      </w:r>
    </w:p>
    <w:p w14:paraId="052A4216" w14:textId="77777777" w:rsidR="008029DC" w:rsidRPr="008029DC" w:rsidRDefault="008029DC" w:rsidP="008029DC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векторное хранилище может быть локальным (ChromaDB) или облачным (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Pinecone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);</w:t>
      </w:r>
    </w:p>
    <w:p w14:paraId="4135EADB" w14:textId="77777777" w:rsidR="008029DC" w:rsidRPr="008029DC" w:rsidRDefault="008029DC" w:rsidP="008029DC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модели для эмбеддингов могут быть разными;</w:t>
      </w:r>
    </w:p>
    <w:p w14:paraId="4C7FBB7C" w14:textId="77777777" w:rsidR="008029DC" w:rsidRPr="008029DC" w:rsidRDefault="008029DC" w:rsidP="008029DC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ядро системы — LLM — можно выбирать из множества провайдеров.</w:t>
      </w:r>
    </w:p>
    <w:p w14:paraId="5B485B69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 от этих замен система не перестает быть RAG-системой. Потому что RAG — это прежде всего архитектурный паттерн, описание того, какие объекты (источник данных, хранилище, модель) должны быть и как они взаимодействуют друг с другом. Если несколько инструментов решают одну задачу (например, генерируют текст), они равносильны, и мы можем использовать тот, что удобнее.</w:t>
      </w:r>
    </w:p>
    <w:p w14:paraId="01E7C369" w14:textId="77777777" w:rsidR="008029DC" w:rsidRPr="008029DC" w:rsidRDefault="008029DC" w:rsidP="00802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Готовый проект и следующие шаги </w:t>
      </w:r>
      <w:r w:rsidRPr="008029DC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334034B7" w14:textId="77777777" w:rsidR="008029DC" w:rsidRP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У нас теперь есть полная логика работы и готовый код.</w:t>
      </w:r>
    </w:p>
    <w:p w14:paraId="41331258" w14:textId="77777777" w:rsidR="008029DC" w:rsidRPr="008029DC" w:rsidRDefault="008029DC" w:rsidP="008029DC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Тестируем и экспериментируем. Запускаем ассистента, смотрим, как он работает. Можно поискать пути его улучшения.</w:t>
      </w:r>
    </w:p>
    <w:p w14:paraId="5F539DD9" w14:textId="77777777" w:rsidR="008029DC" w:rsidRPr="008029DC" w:rsidRDefault="008029DC" w:rsidP="008029DC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Добавляем свои доработки. Внести изменения — это лучший способ закрепить знания.</w:t>
      </w:r>
    </w:p>
    <w:p w14:paraId="25DB6C8B" w14:textId="77777777" w:rsidR="008029DC" w:rsidRPr="008029DC" w:rsidRDefault="008029DC" w:rsidP="008029DC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Сохраняем проект в портфолио. Этот ассистент — отличный пример работы, который наглядно демонстрирует умения: понимание архитектурного паттерна RAG, знание, как его развивать, оптимизировать и с ним работать.</w:t>
      </w:r>
    </w:p>
    <w:p w14:paraId="6DDFDABF" w14:textId="5641A68A" w:rsidR="008029DC" w:rsidRDefault="008029DC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 следующем, завершающем уроке модуля, мы поговорим о безопасности. Мы разберем уязвимые точки, где система может «сломаться», и обсудим, на что нужно обращать особое внимание при выводе подобных решений в </w:t>
      </w:r>
      <w:proofErr w:type="spellStart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продакшен</w:t>
      </w:r>
      <w:proofErr w:type="spellEnd"/>
      <w:r w:rsidRPr="008029DC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2F9EF25F" w14:textId="77777777" w:rsidR="00354885" w:rsidRPr="008029DC" w:rsidRDefault="00354885" w:rsidP="008029DC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3D0B8D26" w14:textId="77777777" w:rsidR="008029DC" w:rsidRPr="008029DC" w:rsidRDefault="008029DC" w:rsidP="008029D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8029DC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Конец формы</w:t>
      </w:r>
    </w:p>
    <w:p w14:paraId="7F32B56E" w14:textId="77777777" w:rsidR="008029DC" w:rsidRPr="008029DC" w:rsidRDefault="008029DC" w:rsidP="008029DC">
      <w:pPr>
        <w:shd w:val="clear" w:color="auto" w:fill="F4F3F4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  <w:t>Задание</w:t>
      </w:r>
    </w:p>
    <w:p w14:paraId="576739DE" w14:textId="77777777" w:rsidR="008029DC" w:rsidRPr="008029DC" w:rsidRDefault="008029DC" w:rsidP="008029DC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029DC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На базе предыдущих занятий и домашних заданий модуля необходимо создать готового RAG-ассистента, а также подключить его к OpenAI API или GigaChat (на твоё усмотрение).</w:t>
      </w:r>
    </w:p>
    <w:p w14:paraId="2E23CBB2" w14:textId="77777777" w:rsidR="008029DC" w:rsidRPr="008029DC" w:rsidRDefault="008029DC" w:rsidP="008029DC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029D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В ответном сообщении прикрепи ссылку на свой проект.</w:t>
      </w:r>
    </w:p>
    <w:p w14:paraId="2E4A4189" w14:textId="77777777" w:rsidR="008029DC" w:rsidRPr="008029DC" w:rsidRDefault="008029DC" w:rsidP="008029D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8029DC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Начало формы</w:t>
      </w:r>
    </w:p>
    <w:sectPr w:rsidR="008029DC" w:rsidRPr="00802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3F38"/>
    <w:multiLevelType w:val="multilevel"/>
    <w:tmpl w:val="32C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136"/>
    <w:multiLevelType w:val="multilevel"/>
    <w:tmpl w:val="699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B9A"/>
    <w:multiLevelType w:val="multilevel"/>
    <w:tmpl w:val="F2F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1C30"/>
    <w:multiLevelType w:val="multilevel"/>
    <w:tmpl w:val="2E9A5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8499D"/>
    <w:multiLevelType w:val="multilevel"/>
    <w:tmpl w:val="A5F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216AE"/>
    <w:multiLevelType w:val="multilevel"/>
    <w:tmpl w:val="846E0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47376"/>
    <w:multiLevelType w:val="multilevel"/>
    <w:tmpl w:val="AB881A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406E8"/>
    <w:multiLevelType w:val="multilevel"/>
    <w:tmpl w:val="245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737FE"/>
    <w:multiLevelType w:val="multilevel"/>
    <w:tmpl w:val="B3AC51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9389A"/>
    <w:multiLevelType w:val="multilevel"/>
    <w:tmpl w:val="387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1031"/>
    <w:multiLevelType w:val="multilevel"/>
    <w:tmpl w:val="D5D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F3658"/>
    <w:multiLevelType w:val="multilevel"/>
    <w:tmpl w:val="1BA0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41E92"/>
    <w:multiLevelType w:val="multilevel"/>
    <w:tmpl w:val="1E4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949F2"/>
    <w:multiLevelType w:val="multilevel"/>
    <w:tmpl w:val="406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D37F0"/>
    <w:multiLevelType w:val="multilevel"/>
    <w:tmpl w:val="83B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34596"/>
    <w:multiLevelType w:val="multilevel"/>
    <w:tmpl w:val="BC2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00845"/>
    <w:multiLevelType w:val="multilevel"/>
    <w:tmpl w:val="E230C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382442"/>
    <w:multiLevelType w:val="multilevel"/>
    <w:tmpl w:val="7F0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B10D3"/>
    <w:multiLevelType w:val="multilevel"/>
    <w:tmpl w:val="55E6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682AC6"/>
    <w:multiLevelType w:val="multilevel"/>
    <w:tmpl w:val="4B34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D7502"/>
    <w:multiLevelType w:val="multilevel"/>
    <w:tmpl w:val="305A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A34D39"/>
    <w:multiLevelType w:val="multilevel"/>
    <w:tmpl w:val="ACF01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2C7505"/>
    <w:multiLevelType w:val="multilevel"/>
    <w:tmpl w:val="2B2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F52E4"/>
    <w:multiLevelType w:val="multilevel"/>
    <w:tmpl w:val="9176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90700"/>
    <w:multiLevelType w:val="multilevel"/>
    <w:tmpl w:val="774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294F8E"/>
    <w:multiLevelType w:val="multilevel"/>
    <w:tmpl w:val="7B747A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5501C1"/>
    <w:multiLevelType w:val="multilevel"/>
    <w:tmpl w:val="DF66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B43C9E"/>
    <w:multiLevelType w:val="multilevel"/>
    <w:tmpl w:val="5F7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34CB6"/>
    <w:multiLevelType w:val="multilevel"/>
    <w:tmpl w:val="5D6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C858CA"/>
    <w:multiLevelType w:val="multilevel"/>
    <w:tmpl w:val="FD728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D402E7"/>
    <w:multiLevelType w:val="multilevel"/>
    <w:tmpl w:val="18E6A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893BF0"/>
    <w:multiLevelType w:val="multilevel"/>
    <w:tmpl w:val="626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9187B"/>
    <w:multiLevelType w:val="multilevel"/>
    <w:tmpl w:val="9E4A20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DD413C"/>
    <w:multiLevelType w:val="multilevel"/>
    <w:tmpl w:val="9D1E1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9A1BE5"/>
    <w:multiLevelType w:val="multilevel"/>
    <w:tmpl w:val="ACE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318FE"/>
    <w:multiLevelType w:val="multilevel"/>
    <w:tmpl w:val="072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6558E"/>
    <w:multiLevelType w:val="multilevel"/>
    <w:tmpl w:val="F12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946BFE"/>
    <w:multiLevelType w:val="multilevel"/>
    <w:tmpl w:val="8580F3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565868"/>
    <w:multiLevelType w:val="multilevel"/>
    <w:tmpl w:val="A80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DA0A0C"/>
    <w:multiLevelType w:val="multilevel"/>
    <w:tmpl w:val="45D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411080"/>
    <w:multiLevelType w:val="multilevel"/>
    <w:tmpl w:val="79C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D2314D"/>
    <w:multiLevelType w:val="multilevel"/>
    <w:tmpl w:val="0E9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478CC"/>
    <w:multiLevelType w:val="multilevel"/>
    <w:tmpl w:val="E47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1E5C83"/>
    <w:multiLevelType w:val="multilevel"/>
    <w:tmpl w:val="B6D496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8F5B49"/>
    <w:multiLevelType w:val="multilevel"/>
    <w:tmpl w:val="ADBA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FF1E7A"/>
    <w:multiLevelType w:val="multilevel"/>
    <w:tmpl w:val="BD6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C3277C"/>
    <w:multiLevelType w:val="multilevel"/>
    <w:tmpl w:val="F73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CD3E67"/>
    <w:multiLevelType w:val="multilevel"/>
    <w:tmpl w:val="5C1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0D4B21"/>
    <w:multiLevelType w:val="multilevel"/>
    <w:tmpl w:val="073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6E4099"/>
    <w:multiLevelType w:val="multilevel"/>
    <w:tmpl w:val="EF4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904584"/>
    <w:multiLevelType w:val="multilevel"/>
    <w:tmpl w:val="470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1444D3"/>
    <w:multiLevelType w:val="multilevel"/>
    <w:tmpl w:val="2D2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0E6F"/>
    <w:multiLevelType w:val="multilevel"/>
    <w:tmpl w:val="DE0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7302C3"/>
    <w:multiLevelType w:val="multilevel"/>
    <w:tmpl w:val="470AE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8574ED"/>
    <w:multiLevelType w:val="multilevel"/>
    <w:tmpl w:val="02C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2E1792"/>
    <w:multiLevelType w:val="multilevel"/>
    <w:tmpl w:val="F1D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B43A89"/>
    <w:multiLevelType w:val="multilevel"/>
    <w:tmpl w:val="CFD4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A44DA3"/>
    <w:multiLevelType w:val="multilevel"/>
    <w:tmpl w:val="6B4EE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2B09DA"/>
    <w:multiLevelType w:val="multilevel"/>
    <w:tmpl w:val="31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7D4374"/>
    <w:multiLevelType w:val="multilevel"/>
    <w:tmpl w:val="ED0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434C5A"/>
    <w:multiLevelType w:val="multilevel"/>
    <w:tmpl w:val="C950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1F39B1"/>
    <w:multiLevelType w:val="multilevel"/>
    <w:tmpl w:val="143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9A0783"/>
    <w:multiLevelType w:val="multilevel"/>
    <w:tmpl w:val="B6544D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C736E1"/>
    <w:multiLevelType w:val="multilevel"/>
    <w:tmpl w:val="3F249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8D0CB3"/>
    <w:multiLevelType w:val="multilevel"/>
    <w:tmpl w:val="D61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0516B1"/>
    <w:multiLevelType w:val="multilevel"/>
    <w:tmpl w:val="62E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4A7D02"/>
    <w:multiLevelType w:val="multilevel"/>
    <w:tmpl w:val="32AE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784358"/>
    <w:multiLevelType w:val="multilevel"/>
    <w:tmpl w:val="AE2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067E60"/>
    <w:multiLevelType w:val="multilevel"/>
    <w:tmpl w:val="1AA21D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8F798B"/>
    <w:multiLevelType w:val="multilevel"/>
    <w:tmpl w:val="494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02C76"/>
    <w:multiLevelType w:val="multilevel"/>
    <w:tmpl w:val="D1A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3A3F0B"/>
    <w:multiLevelType w:val="multilevel"/>
    <w:tmpl w:val="87AA1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4833AE"/>
    <w:multiLevelType w:val="multilevel"/>
    <w:tmpl w:val="BFB6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920872"/>
    <w:multiLevelType w:val="multilevel"/>
    <w:tmpl w:val="7D0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BE1D9C"/>
    <w:multiLevelType w:val="multilevel"/>
    <w:tmpl w:val="3B6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920748"/>
    <w:multiLevelType w:val="multilevel"/>
    <w:tmpl w:val="2E2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944BD8"/>
    <w:multiLevelType w:val="multilevel"/>
    <w:tmpl w:val="C16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D96D7A"/>
    <w:multiLevelType w:val="multilevel"/>
    <w:tmpl w:val="5772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E36CC7"/>
    <w:multiLevelType w:val="multilevel"/>
    <w:tmpl w:val="9D60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E762AB"/>
    <w:multiLevelType w:val="multilevel"/>
    <w:tmpl w:val="1D3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0B08A2"/>
    <w:multiLevelType w:val="multilevel"/>
    <w:tmpl w:val="A4B6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840745"/>
    <w:multiLevelType w:val="multilevel"/>
    <w:tmpl w:val="204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E16B25"/>
    <w:multiLevelType w:val="multilevel"/>
    <w:tmpl w:val="55D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C34F43"/>
    <w:multiLevelType w:val="multilevel"/>
    <w:tmpl w:val="0492AA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FB1D30"/>
    <w:multiLevelType w:val="multilevel"/>
    <w:tmpl w:val="F8D6D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D74B1D"/>
    <w:multiLevelType w:val="multilevel"/>
    <w:tmpl w:val="A574D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47172E"/>
    <w:multiLevelType w:val="multilevel"/>
    <w:tmpl w:val="0CCC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486C49"/>
    <w:multiLevelType w:val="multilevel"/>
    <w:tmpl w:val="1160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EA514C"/>
    <w:multiLevelType w:val="multilevel"/>
    <w:tmpl w:val="39585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2F2D72"/>
    <w:multiLevelType w:val="multilevel"/>
    <w:tmpl w:val="708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664CC4"/>
    <w:multiLevelType w:val="multilevel"/>
    <w:tmpl w:val="73F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195108"/>
    <w:multiLevelType w:val="multilevel"/>
    <w:tmpl w:val="B52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6B3440"/>
    <w:multiLevelType w:val="multilevel"/>
    <w:tmpl w:val="4D2CE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7E0F42"/>
    <w:multiLevelType w:val="multilevel"/>
    <w:tmpl w:val="FAB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7F3937"/>
    <w:multiLevelType w:val="multilevel"/>
    <w:tmpl w:val="80C4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BA7F61"/>
    <w:multiLevelType w:val="multilevel"/>
    <w:tmpl w:val="1B9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0B15F7"/>
    <w:multiLevelType w:val="multilevel"/>
    <w:tmpl w:val="D79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A008E9"/>
    <w:multiLevelType w:val="multilevel"/>
    <w:tmpl w:val="16F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354A35"/>
    <w:multiLevelType w:val="multilevel"/>
    <w:tmpl w:val="4EA0A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A453E1"/>
    <w:multiLevelType w:val="multilevel"/>
    <w:tmpl w:val="626A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79"/>
  </w:num>
  <w:num w:numId="3">
    <w:abstractNumId w:val="97"/>
  </w:num>
  <w:num w:numId="4">
    <w:abstractNumId w:val="34"/>
  </w:num>
  <w:num w:numId="5">
    <w:abstractNumId w:val="77"/>
  </w:num>
  <w:num w:numId="6">
    <w:abstractNumId w:val="98"/>
  </w:num>
  <w:num w:numId="7">
    <w:abstractNumId w:val="29"/>
  </w:num>
  <w:num w:numId="8">
    <w:abstractNumId w:val="84"/>
  </w:num>
  <w:num w:numId="9">
    <w:abstractNumId w:val="68"/>
  </w:num>
  <w:num w:numId="10">
    <w:abstractNumId w:val="12"/>
  </w:num>
  <w:num w:numId="11">
    <w:abstractNumId w:val="99"/>
  </w:num>
  <w:num w:numId="12">
    <w:abstractNumId w:val="76"/>
  </w:num>
  <w:num w:numId="13">
    <w:abstractNumId w:val="19"/>
  </w:num>
  <w:num w:numId="14">
    <w:abstractNumId w:val="19"/>
    <w:lvlOverride w:ilvl="0"/>
  </w:num>
  <w:num w:numId="15">
    <w:abstractNumId w:val="53"/>
  </w:num>
  <w:num w:numId="16">
    <w:abstractNumId w:val="3"/>
  </w:num>
  <w:num w:numId="17">
    <w:abstractNumId w:val="3"/>
    <w:lvlOverride w:ilvl="0"/>
  </w:num>
  <w:num w:numId="18">
    <w:abstractNumId w:val="30"/>
  </w:num>
  <w:num w:numId="19">
    <w:abstractNumId w:val="32"/>
  </w:num>
  <w:num w:numId="20">
    <w:abstractNumId w:val="78"/>
  </w:num>
  <w:num w:numId="21">
    <w:abstractNumId w:val="73"/>
  </w:num>
  <w:num w:numId="22">
    <w:abstractNumId w:val="90"/>
  </w:num>
  <w:num w:numId="23">
    <w:abstractNumId w:val="42"/>
  </w:num>
  <w:num w:numId="24">
    <w:abstractNumId w:val="14"/>
  </w:num>
  <w:num w:numId="25">
    <w:abstractNumId w:val="1"/>
  </w:num>
  <w:num w:numId="26">
    <w:abstractNumId w:val="10"/>
  </w:num>
  <w:num w:numId="27">
    <w:abstractNumId w:val="38"/>
  </w:num>
  <w:num w:numId="28">
    <w:abstractNumId w:val="54"/>
  </w:num>
  <w:num w:numId="29">
    <w:abstractNumId w:val="60"/>
  </w:num>
  <w:num w:numId="30">
    <w:abstractNumId w:val="23"/>
  </w:num>
  <w:num w:numId="31">
    <w:abstractNumId w:val="52"/>
  </w:num>
  <w:num w:numId="32">
    <w:abstractNumId w:val="13"/>
  </w:num>
  <w:num w:numId="33">
    <w:abstractNumId w:val="65"/>
  </w:num>
  <w:num w:numId="34">
    <w:abstractNumId w:val="64"/>
  </w:num>
  <w:num w:numId="35">
    <w:abstractNumId w:val="35"/>
  </w:num>
  <w:num w:numId="36">
    <w:abstractNumId w:val="70"/>
  </w:num>
  <w:num w:numId="37">
    <w:abstractNumId w:val="94"/>
  </w:num>
  <w:num w:numId="38">
    <w:abstractNumId w:val="51"/>
  </w:num>
  <w:num w:numId="39">
    <w:abstractNumId w:val="56"/>
  </w:num>
  <w:num w:numId="40">
    <w:abstractNumId w:val="82"/>
  </w:num>
  <w:num w:numId="41">
    <w:abstractNumId w:val="7"/>
  </w:num>
  <w:num w:numId="42">
    <w:abstractNumId w:val="17"/>
  </w:num>
  <w:num w:numId="43">
    <w:abstractNumId w:val="67"/>
  </w:num>
  <w:num w:numId="44">
    <w:abstractNumId w:val="21"/>
  </w:num>
  <w:num w:numId="45">
    <w:abstractNumId w:val="44"/>
  </w:num>
  <w:num w:numId="46">
    <w:abstractNumId w:val="57"/>
  </w:num>
  <w:num w:numId="47">
    <w:abstractNumId w:val="83"/>
  </w:num>
  <w:num w:numId="48">
    <w:abstractNumId w:val="26"/>
  </w:num>
  <w:num w:numId="49">
    <w:abstractNumId w:val="26"/>
    <w:lvlOverride w:ilvl="0"/>
  </w:num>
  <w:num w:numId="50">
    <w:abstractNumId w:val="37"/>
  </w:num>
  <w:num w:numId="51">
    <w:abstractNumId w:val="37"/>
    <w:lvlOverride w:ilvl="0"/>
  </w:num>
  <w:num w:numId="52">
    <w:abstractNumId w:val="33"/>
  </w:num>
  <w:num w:numId="53">
    <w:abstractNumId w:val="43"/>
  </w:num>
  <w:num w:numId="54">
    <w:abstractNumId w:val="80"/>
  </w:num>
  <w:num w:numId="55">
    <w:abstractNumId w:val="55"/>
  </w:num>
  <w:num w:numId="56">
    <w:abstractNumId w:val="59"/>
  </w:num>
  <w:num w:numId="57">
    <w:abstractNumId w:val="47"/>
  </w:num>
  <w:num w:numId="58">
    <w:abstractNumId w:val="72"/>
  </w:num>
  <w:num w:numId="59">
    <w:abstractNumId w:val="4"/>
  </w:num>
  <w:num w:numId="60">
    <w:abstractNumId w:val="89"/>
  </w:num>
  <w:num w:numId="61">
    <w:abstractNumId w:val="45"/>
  </w:num>
  <w:num w:numId="62">
    <w:abstractNumId w:val="2"/>
  </w:num>
  <w:num w:numId="63">
    <w:abstractNumId w:val="93"/>
  </w:num>
  <w:num w:numId="64">
    <w:abstractNumId w:val="48"/>
  </w:num>
  <w:num w:numId="65">
    <w:abstractNumId w:val="22"/>
  </w:num>
  <w:num w:numId="66">
    <w:abstractNumId w:val="18"/>
  </w:num>
  <w:num w:numId="67">
    <w:abstractNumId w:val="63"/>
  </w:num>
  <w:num w:numId="68">
    <w:abstractNumId w:val="63"/>
    <w:lvlOverride w:ilvl="0"/>
  </w:num>
  <w:num w:numId="69">
    <w:abstractNumId w:val="96"/>
  </w:num>
  <w:num w:numId="70">
    <w:abstractNumId w:val="9"/>
  </w:num>
  <w:num w:numId="71">
    <w:abstractNumId w:val="0"/>
  </w:num>
  <w:num w:numId="72">
    <w:abstractNumId w:val="28"/>
  </w:num>
  <w:num w:numId="73">
    <w:abstractNumId w:val="74"/>
  </w:num>
  <w:num w:numId="74">
    <w:abstractNumId w:val="24"/>
  </w:num>
  <w:num w:numId="75">
    <w:abstractNumId w:val="61"/>
  </w:num>
  <w:num w:numId="76">
    <w:abstractNumId w:val="41"/>
  </w:num>
  <w:num w:numId="77">
    <w:abstractNumId w:val="46"/>
  </w:num>
  <w:num w:numId="78">
    <w:abstractNumId w:val="50"/>
  </w:num>
  <w:num w:numId="79">
    <w:abstractNumId w:val="86"/>
  </w:num>
  <w:num w:numId="80">
    <w:abstractNumId w:val="92"/>
  </w:num>
  <w:num w:numId="81">
    <w:abstractNumId w:val="25"/>
  </w:num>
  <w:num w:numId="82">
    <w:abstractNumId w:val="69"/>
  </w:num>
  <w:num w:numId="83">
    <w:abstractNumId w:val="31"/>
  </w:num>
  <w:num w:numId="84">
    <w:abstractNumId w:val="15"/>
  </w:num>
  <w:num w:numId="85">
    <w:abstractNumId w:val="81"/>
  </w:num>
  <w:num w:numId="86">
    <w:abstractNumId w:val="95"/>
  </w:num>
  <w:num w:numId="87">
    <w:abstractNumId w:val="49"/>
  </w:num>
  <w:num w:numId="88">
    <w:abstractNumId w:val="20"/>
  </w:num>
  <w:num w:numId="89">
    <w:abstractNumId w:val="88"/>
  </w:num>
  <w:num w:numId="90">
    <w:abstractNumId w:val="6"/>
  </w:num>
  <w:num w:numId="91">
    <w:abstractNumId w:val="40"/>
  </w:num>
  <w:num w:numId="92">
    <w:abstractNumId w:val="11"/>
  </w:num>
  <w:num w:numId="93">
    <w:abstractNumId w:val="39"/>
  </w:num>
  <w:num w:numId="94">
    <w:abstractNumId w:val="27"/>
  </w:num>
  <w:num w:numId="95">
    <w:abstractNumId w:val="66"/>
  </w:num>
  <w:num w:numId="96">
    <w:abstractNumId w:val="71"/>
  </w:num>
  <w:num w:numId="97">
    <w:abstractNumId w:val="8"/>
  </w:num>
  <w:num w:numId="98">
    <w:abstractNumId w:val="5"/>
  </w:num>
  <w:num w:numId="99">
    <w:abstractNumId w:val="5"/>
    <w:lvlOverride w:ilvl="0"/>
  </w:num>
  <w:num w:numId="100">
    <w:abstractNumId w:val="62"/>
  </w:num>
  <w:num w:numId="101">
    <w:abstractNumId w:val="36"/>
  </w:num>
  <w:num w:numId="102">
    <w:abstractNumId w:val="75"/>
  </w:num>
  <w:num w:numId="103">
    <w:abstractNumId w:val="91"/>
  </w:num>
  <w:num w:numId="104">
    <w:abstractNumId w:val="87"/>
  </w:num>
  <w:num w:numId="105">
    <w:abstractNumId w:val="85"/>
  </w:num>
  <w:num w:numId="106">
    <w:abstractNumId w:val="16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E8"/>
    <w:rsid w:val="00354885"/>
    <w:rsid w:val="005656E8"/>
    <w:rsid w:val="008029DC"/>
    <w:rsid w:val="00A97486"/>
    <w:rsid w:val="00D8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B5DD"/>
  <w15:chartTrackingRefBased/>
  <w15:docId w15:val="{4BFF74B3-C0A1-468B-8FD9-229DD3ED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02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029D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02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8029DC"/>
    <w:rPr>
      <w:b/>
      <w:bCs/>
    </w:rPr>
  </w:style>
  <w:style w:type="character" w:customStyle="1" w:styleId="icon">
    <w:name w:val="icon"/>
    <w:basedOn w:val="a0"/>
    <w:rsid w:val="008029DC"/>
  </w:style>
  <w:style w:type="character" w:styleId="HTML">
    <w:name w:val="HTML Code"/>
    <w:basedOn w:val="a0"/>
    <w:uiPriority w:val="99"/>
    <w:semiHidden/>
    <w:unhideWhenUsed/>
    <w:rsid w:val="008029D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8029DC"/>
    <w:rPr>
      <w:i/>
      <w:iCs/>
    </w:rPr>
  </w:style>
  <w:style w:type="character" w:styleId="a6">
    <w:name w:val="Hyperlink"/>
    <w:basedOn w:val="a0"/>
    <w:uiPriority w:val="99"/>
    <w:semiHidden/>
    <w:unhideWhenUsed/>
    <w:rsid w:val="008029DC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029D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8029DC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label-value">
    <w:name w:val="label-value"/>
    <w:basedOn w:val="a0"/>
    <w:rsid w:val="008029DC"/>
  </w:style>
  <w:style w:type="character" w:customStyle="1" w:styleId="required-sign">
    <w:name w:val="required-sign"/>
    <w:basedOn w:val="a0"/>
    <w:rsid w:val="008029DC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029D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8029DC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text-muted">
    <w:name w:val="text-muted"/>
    <w:basedOn w:val="a0"/>
    <w:rsid w:val="00802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2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9913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6677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741333">
                                              <w:marLeft w:val="14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44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0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6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3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5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2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1084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2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3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72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646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8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549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4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47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849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4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175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9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6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7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5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1330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41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46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1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2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315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56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1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1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04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9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96320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2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9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2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94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45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951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649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1239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8221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92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1997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966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32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135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07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529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215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9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962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16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36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213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978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297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189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0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41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202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20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351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5951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3036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98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04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76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735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7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79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039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834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246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666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45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74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0621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8812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058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087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5326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2192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3103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587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754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23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251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06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8410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34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65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759694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26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1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83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7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2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3334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84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9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8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8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02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668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492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452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589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55153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36" w:space="11" w:color="EEEEEE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7539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506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59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6892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32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911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118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25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149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665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323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13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781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082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462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2213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6832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234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17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7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651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62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05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121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158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8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870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88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7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5911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8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8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20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4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343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737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58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527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05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6773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2834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97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7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3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38414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1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0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72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9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15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8019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7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5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9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2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00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976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67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24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391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087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59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66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162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555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95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29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8555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46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635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839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07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11210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36" w:space="11" w:color="EEEEEE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097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2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6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5130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4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8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9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80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254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13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7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881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7409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456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85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05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912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055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4704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038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442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42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641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524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34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2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608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688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62882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36" w:space="11" w:color="EEEEEE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423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849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758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4089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521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433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47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6790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42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0592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388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0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866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8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74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75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16240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6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2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1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7798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42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64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890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207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624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8927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642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0614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409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069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116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5773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3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869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1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5993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918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554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841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976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717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94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271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2041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04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5832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14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135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767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34630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36" w:space="11" w:color="EEEEEE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850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58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416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138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7951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316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033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067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266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0499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3202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256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65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9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794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975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8507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923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641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0837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482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5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15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6567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4667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55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0707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12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179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7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20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4740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472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6279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006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64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5738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710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760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0917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916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01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44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0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5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663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3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5889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0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9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978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63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865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89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651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92984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36" w:space="11" w:color="EEEEEE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6772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313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6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01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910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867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9997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028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658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62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6537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492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34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2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3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6383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7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1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005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9827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33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5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5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9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72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2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469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86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960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12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735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26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8501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51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1315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262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19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16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19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296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505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921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266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34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9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84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707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6768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291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783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1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7352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1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8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083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7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038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0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8380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90345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042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2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5789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6503">
                                              <w:marLeft w:val="14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34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5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4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83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3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7893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4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3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6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0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934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7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2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0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7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106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9075">
                                              <w:marLeft w:val="291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47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0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324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04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392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4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69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9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786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54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0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9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923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861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199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818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365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57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055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059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424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1917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47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461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1321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052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46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58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44952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1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81501">
                                          <w:marLeft w:val="-225"/>
                                          <w:marRight w:val="-225"/>
                                          <w:marTop w:val="0"/>
                                          <w:marBottom w:val="9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1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7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3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5" w:color="FCFBFC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613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91178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102804">
                                                                  <w:marLeft w:val="75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07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53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51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263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0281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58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4251</Words>
  <Characters>24232</Characters>
  <Application>Microsoft Office Word</Application>
  <DocSecurity>0</DocSecurity>
  <Lines>201</Lines>
  <Paragraphs>56</Paragraphs>
  <ScaleCrop>false</ScaleCrop>
  <Company/>
  <LinksUpToDate>false</LinksUpToDate>
  <CharactersWithSpaces>28427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Приколота</dc:creator>
  <cp:keywords/>
  <dc:description/>
  <cp:lastModifiedBy>Александр Приколота</cp:lastModifiedBy>
  <cp:revision>3</cp:revision>
  <dcterms:created xsi:type="dcterms:W3CDTF">2026-10-12T08:09:00Z</dcterms:created>
  <dcterms:modified xsi:type="dcterms:W3CDTF">2026-10-12T10:11:00Z</dcterms:modified>
</cp:coreProperties>
</file>