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2"/>
          <w:szCs w:val="32"/>
          <w:lang w:val="sr-Cyrl-RS"/>
        </w:rPr>
      </w:pPr>
      <w:r>
        <w:rPr>
          <w:rFonts w:hint="default" w:ascii="Times New Roman" w:hAnsi="Times New Roman" w:cs="Times New Roman"/>
          <w:sz w:val="24"/>
          <w:szCs w:val="24"/>
          <w:lang w:val="sr-Cyrl-RS"/>
        </w:rPr>
        <w:t xml:space="preserve">                                     </w:t>
      </w:r>
      <w:r>
        <w:rPr>
          <w:rFonts w:hint="default" w:ascii="Times New Roman" w:hAnsi="Times New Roman" w:cs="Times New Roman"/>
          <w:b/>
          <w:bCs/>
          <w:sz w:val="32"/>
          <w:szCs w:val="32"/>
          <w:lang w:val="sr-Cyrl-RS"/>
        </w:rPr>
        <w:t>ПРЕЗЕНТАЦИЈА</w:t>
      </w:r>
    </w:p>
    <w:p>
      <w:pPr>
        <w:rPr>
          <w:rFonts w:hint="default" w:ascii="Times New Roman" w:hAnsi="Times New Roman" w:cs="Times New Roman"/>
          <w:sz w:val="32"/>
          <w:szCs w:val="32"/>
          <w:lang w:val="sr-Cyrl-RS"/>
        </w:rPr>
      </w:pPr>
    </w:p>
    <w:p>
      <w:pPr>
        <w:rPr>
          <w:rFonts w:ascii="Times New Roman" w:hAnsi="Times New Roman" w:cs="Times New Roman"/>
          <w:b/>
          <w:bCs/>
          <w:sz w:val="24"/>
          <w:szCs w:val="24"/>
          <w:lang w:val="sr-Cyrl-RS"/>
        </w:rPr>
      </w:pPr>
    </w:p>
    <w:p>
      <w:pPr>
        <w:numPr>
          <w:ilvl w:val="0"/>
          <w:numId w:val="1"/>
        </w:numPr>
        <w:rPr>
          <w:rFonts w:ascii="Times New Roman" w:hAnsi="Times New Roman" w:cs="Times New Roman"/>
          <w:sz w:val="24"/>
          <w:szCs w:val="24"/>
        </w:rPr>
      </w:pPr>
      <w:r>
        <w:rPr>
          <w:rFonts w:ascii="Times New Roman" w:hAnsi="Times New Roman" w:cs="Times New Roman"/>
          <w:b/>
          <w:bCs/>
          <w:sz w:val="24"/>
          <w:szCs w:val="24"/>
          <w:lang w:val="sr-Cyrl-RS"/>
        </w:rPr>
        <w:t>Увод</w:t>
      </w:r>
      <w:r>
        <w:rPr>
          <w:rFonts w:hint="default" w:ascii="Times New Roman" w:hAnsi="Times New Roman" w:cs="Times New Roman"/>
          <w:b/>
          <w:bCs/>
          <w:sz w:val="24"/>
          <w:szCs w:val="24"/>
          <w:lang w:val="sr-Cyrl-RS"/>
        </w:rPr>
        <w:t>:</w:t>
      </w:r>
      <w:r>
        <w:rPr>
          <w:rFonts w:hint="default" w:ascii="Times New Roman" w:hAnsi="Times New Roman" w:cs="Times New Roman"/>
          <w:sz w:val="24"/>
          <w:szCs w:val="24"/>
          <w:lang w:val="sr-Cyrl-RS"/>
        </w:rPr>
        <w:t xml:space="preserve"> </w:t>
      </w:r>
      <w:r>
        <w:rPr>
          <w:rFonts w:ascii="Times New Roman" w:hAnsi="Times New Roman" w:cs="Times New Roman"/>
          <w:b/>
          <w:bCs/>
          <w:sz w:val="24"/>
          <w:szCs w:val="24"/>
        </w:rPr>
        <w:t xml:space="preserve">Мотивација </w:t>
      </w:r>
      <w:r>
        <w:rPr>
          <w:rFonts w:ascii="Times New Roman" w:hAnsi="Times New Roman" w:cs="Times New Roman"/>
          <w:sz w:val="24"/>
          <w:szCs w:val="24"/>
        </w:rPr>
        <w:t>за развој оваквог и сличних система, јесте да се корисницима система</w:t>
      </w:r>
      <w:r>
        <w:rPr>
          <w:rFonts w:hint="default" w:ascii="Times New Roman" w:hAnsi="Times New Roman" w:cs="Times New Roman"/>
          <w:sz w:val="24"/>
          <w:szCs w:val="24"/>
          <w:lang w:val="sr-Cyrl-RS"/>
        </w:rPr>
        <w:t xml:space="preserve"> обезбеди</w:t>
      </w:r>
      <w:r>
        <w:rPr>
          <w:rFonts w:ascii="Times New Roman" w:hAnsi="Times New Roman" w:cs="Times New Roman"/>
          <w:sz w:val="24"/>
          <w:szCs w:val="24"/>
        </w:rPr>
        <w:t xml:space="preserve"> (у овом случају корисници система нису цивилна лица, што значи да је и за сам систем неопходно да остане приступачан само одређеним корисницима под одређеним условима)  ефективниј</w:t>
      </w:r>
      <w:r>
        <w:rPr>
          <w:rFonts w:ascii="Times New Roman" w:hAnsi="Times New Roman" w:cs="Times New Roman"/>
          <w:sz w:val="24"/>
          <w:szCs w:val="24"/>
          <w:lang w:val="sr-Cyrl-RS"/>
        </w:rPr>
        <w:t>а</w:t>
      </w:r>
      <w:r>
        <w:rPr>
          <w:rFonts w:ascii="Times New Roman" w:hAnsi="Times New Roman" w:cs="Times New Roman"/>
          <w:sz w:val="24"/>
          <w:szCs w:val="24"/>
        </w:rPr>
        <w:t xml:space="preserve"> и ефикасниј</w:t>
      </w:r>
      <w:r>
        <w:rPr>
          <w:rFonts w:ascii="Times New Roman" w:hAnsi="Times New Roman" w:cs="Times New Roman"/>
          <w:sz w:val="24"/>
          <w:szCs w:val="24"/>
          <w:lang w:val="sr-Cyrl-RS"/>
        </w:rPr>
        <w:t>а</w:t>
      </w:r>
      <w:r>
        <w:rPr>
          <w:rFonts w:ascii="Times New Roman" w:hAnsi="Times New Roman" w:cs="Times New Roman"/>
          <w:sz w:val="24"/>
          <w:szCs w:val="24"/>
        </w:rPr>
        <w:t xml:space="preserve"> подршк</w:t>
      </w:r>
      <w:r>
        <w:rPr>
          <w:rFonts w:ascii="Times New Roman" w:hAnsi="Times New Roman" w:cs="Times New Roman"/>
          <w:sz w:val="24"/>
          <w:szCs w:val="24"/>
          <w:lang w:val="sr-Cyrl-RS"/>
        </w:rPr>
        <w:t>а</w:t>
      </w:r>
      <w:r>
        <w:rPr>
          <w:rFonts w:hint="default" w:ascii="Times New Roman" w:hAnsi="Times New Roman" w:cs="Times New Roman"/>
          <w:sz w:val="24"/>
          <w:szCs w:val="24"/>
          <w:lang w:val="sr-Cyrl-RS"/>
        </w:rPr>
        <w:t xml:space="preserve"> при раду</w:t>
      </w:r>
      <w:r>
        <w:rPr>
          <w:rFonts w:ascii="Times New Roman" w:hAnsi="Times New Roman" w:cs="Times New Roman"/>
          <w:sz w:val="24"/>
          <w:szCs w:val="24"/>
        </w:rPr>
        <w:t xml:space="preserve"> </w:t>
      </w:r>
      <w:r>
        <w:rPr>
          <w:rFonts w:ascii="Times New Roman" w:hAnsi="Times New Roman" w:cs="Times New Roman"/>
          <w:sz w:val="24"/>
          <w:szCs w:val="24"/>
          <w:lang w:val="sr-Cyrl-RS"/>
        </w:rPr>
        <w:t>на</w:t>
      </w:r>
      <w:r>
        <w:rPr>
          <w:rFonts w:ascii="Times New Roman" w:hAnsi="Times New Roman" w:cs="Times New Roman"/>
          <w:sz w:val="24"/>
          <w:szCs w:val="24"/>
        </w:rPr>
        <w:t xml:space="preserve"> војн</w:t>
      </w:r>
      <w:r>
        <w:rPr>
          <w:rFonts w:ascii="Times New Roman" w:hAnsi="Times New Roman" w:cs="Times New Roman"/>
          <w:sz w:val="24"/>
          <w:szCs w:val="24"/>
          <w:lang w:val="sr-Cyrl-RS"/>
        </w:rPr>
        <w:t>ом</w:t>
      </w:r>
      <w:r>
        <w:rPr>
          <w:rFonts w:ascii="Times New Roman" w:hAnsi="Times New Roman" w:cs="Times New Roman"/>
          <w:sz w:val="24"/>
          <w:szCs w:val="24"/>
        </w:rPr>
        <w:t xml:space="preserve"> аеродром</w:t>
      </w:r>
      <w:r>
        <w:rPr>
          <w:rFonts w:ascii="Times New Roman" w:hAnsi="Times New Roman" w:cs="Times New Roman"/>
          <w:sz w:val="24"/>
          <w:szCs w:val="24"/>
          <w:lang w:val="sr-Cyrl-RS"/>
        </w:rPr>
        <w:t>у</w:t>
      </w:r>
      <w:r>
        <w:rPr>
          <w:rFonts w:ascii="Times New Roman" w:hAnsi="Times New Roman" w:cs="Times New Roman"/>
          <w:sz w:val="24"/>
          <w:szCs w:val="24"/>
        </w:rPr>
        <w:t>.</w:t>
      </w:r>
    </w:p>
    <w:p>
      <w:pPr>
        <w:rPr>
          <w:rFonts w:ascii="Times New Roman" w:hAnsi="Times New Roman" w:cs="Times New Roman"/>
          <w:sz w:val="24"/>
          <w:szCs w:val="24"/>
        </w:rPr>
      </w:pPr>
    </w:p>
    <w:p>
      <w:pPr>
        <w:rPr>
          <w:rStyle w:val="4"/>
          <w:rFonts w:hint="default" w:ascii="Times New Roman" w:hAnsi="Times New Roman" w:cs="Times New Roman"/>
          <w:sz w:val="24"/>
          <w:szCs w:val="24"/>
          <w:lang w:val="sr-Cyrl-RS"/>
        </w:rPr>
      </w:pPr>
      <w:r>
        <w:rPr>
          <w:rStyle w:val="4"/>
          <w:rFonts w:hint="default" w:ascii="Times New Roman" w:hAnsi="Times New Roman" w:cs="Times New Roman"/>
          <w:b/>
          <w:bCs/>
          <w:sz w:val="24"/>
          <w:szCs w:val="24"/>
          <w:lang w:val="sr-Cyrl-RS"/>
        </w:rPr>
        <w:t>Тренутни проблеми</w:t>
      </w:r>
      <w:r>
        <w:rPr>
          <w:rStyle w:val="4"/>
          <w:rFonts w:hint="default" w:ascii="Times New Roman" w:hAnsi="Times New Roman" w:cs="Times New Roman"/>
          <w:sz w:val="24"/>
          <w:szCs w:val="24"/>
          <w:lang w:val="sr-Cyrl-RS"/>
        </w:rPr>
        <w:t xml:space="preserve"> настају већ приликом резервације летова где пилоти у виду текстуалних формулара и упитника морају да резервишу и отказују летове, а исте касније прегледају и (не)одобравају контролори летова. Овакви формулари су од изузетног значаја и неопходно је да остану трајно сачувани. Исти проблем јавља се и приликом прегледа и утврђивања исправности авиона, где је и механичар дужан да попуњава овакве упитнике које касније обрађују контролори летова. Узимајући у обзир велику количину документације коју је неопходно обрадити, као и креирања самих извештаја након сваког лета, јавља се опасност од губитка или неадекватне обраде и ажурирања самих података.</w:t>
      </w:r>
    </w:p>
    <w:p>
      <w:pPr>
        <w:rPr>
          <w:rStyle w:val="4"/>
          <w:rFonts w:hint="default" w:ascii="Times New Roman" w:hAnsi="Times New Roman" w:cs="Times New Roman"/>
          <w:sz w:val="24"/>
          <w:szCs w:val="24"/>
          <w:lang w:val="sr-Cyrl-RS"/>
        </w:rPr>
      </w:pPr>
    </w:p>
    <w:p>
      <w:pPr>
        <w:jc w:val="both"/>
        <w:rPr>
          <w:rFonts w:ascii="Times New Roman" w:hAnsi="Times New Roman" w:cs="Times New Roman"/>
          <w:sz w:val="24"/>
          <w:szCs w:val="24"/>
        </w:rPr>
      </w:pPr>
      <w:r>
        <w:rPr>
          <w:rFonts w:ascii="Times New Roman" w:hAnsi="Times New Roman" w:cs="Times New Roman"/>
          <w:sz w:val="24"/>
          <w:szCs w:val="24"/>
        </w:rPr>
        <w:t>Три класе корисника за које је намењен овај информациони систем јесу пилот, механичар  и контролор лета.</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Узимајући у обзир да пилоти раде у условима изузетно скренуте пажње и да њихов примарни фокус треба да буде усмерен на летове, као и психо-физичку припрему за исте, неопходно им је омогућити што једноставнији приступ при коришћењу апликације. Примарни део апликације, који је намењен пилотима, креиран је тако да им на најлакши могући начин обезбеди </w:t>
      </w:r>
      <w:r>
        <w:rPr>
          <w:rFonts w:ascii="Times New Roman" w:hAnsi="Times New Roman" w:cs="Times New Roman"/>
          <w:sz w:val="24"/>
          <w:szCs w:val="24"/>
          <w:lang w:val="sr-Cyrl-RS"/>
        </w:rPr>
        <w:t>резервисање</w:t>
      </w:r>
      <w:r>
        <w:rPr>
          <w:rFonts w:hint="default" w:ascii="Times New Roman" w:hAnsi="Times New Roman" w:cs="Times New Roman"/>
          <w:sz w:val="24"/>
          <w:szCs w:val="24"/>
          <w:lang w:val="sr-Cyrl-RS"/>
        </w:rPr>
        <w:t xml:space="preserve"> </w:t>
      </w:r>
      <w:r>
        <w:rPr>
          <w:rFonts w:ascii="Times New Roman" w:hAnsi="Times New Roman" w:cs="Times New Roman"/>
          <w:sz w:val="24"/>
          <w:szCs w:val="24"/>
        </w:rPr>
        <w:t xml:space="preserve">и отказивање термина за летење. Узимајући у обзир да </w:t>
      </w:r>
      <w:r>
        <w:rPr>
          <w:rFonts w:ascii="Times New Roman" w:hAnsi="Times New Roman" w:cs="Times New Roman"/>
          <w:sz w:val="24"/>
          <w:szCs w:val="24"/>
          <w:lang w:val="sr-Cyrl-RS"/>
        </w:rPr>
        <w:t>се</w:t>
      </w:r>
      <w:r>
        <w:rPr>
          <w:rFonts w:ascii="Times New Roman" w:hAnsi="Times New Roman" w:cs="Times New Roman"/>
          <w:sz w:val="24"/>
          <w:szCs w:val="24"/>
        </w:rPr>
        <w:t xml:space="preserve"> пре сваког лета врши психо-физичка припрема и тестирање пилота, </w:t>
      </w:r>
      <w:r>
        <w:rPr>
          <w:rFonts w:ascii="Times New Roman" w:hAnsi="Times New Roman" w:cs="Times New Roman"/>
          <w:sz w:val="24"/>
          <w:szCs w:val="24"/>
          <w:lang w:val="sr-Cyrl-RS"/>
        </w:rPr>
        <w:t>током</w:t>
      </w:r>
      <w:r>
        <w:rPr>
          <w:rFonts w:hint="default" w:ascii="Times New Roman" w:hAnsi="Times New Roman" w:cs="Times New Roman"/>
          <w:sz w:val="24"/>
          <w:szCs w:val="24"/>
          <w:lang w:val="sr-Cyrl-RS"/>
        </w:rPr>
        <w:t xml:space="preserve"> </w:t>
      </w:r>
      <w:r>
        <w:rPr>
          <w:rFonts w:ascii="Times New Roman" w:hAnsi="Times New Roman" w:cs="Times New Roman"/>
          <w:sz w:val="24"/>
          <w:szCs w:val="24"/>
        </w:rPr>
        <w:t>сваког заказивања, пилот ће бити у обавези да попуни одговарајући упитник, који се односи на његово психо-физичк</w:t>
      </w:r>
      <w:r>
        <w:rPr>
          <w:rFonts w:ascii="Times New Roman" w:hAnsi="Times New Roman" w:cs="Times New Roman"/>
          <w:sz w:val="24"/>
          <w:szCs w:val="24"/>
          <w:lang w:val="sr-Cyrl-RS"/>
        </w:rPr>
        <w:t>е</w:t>
      </w:r>
      <w:r>
        <w:rPr>
          <w:rFonts w:hint="default" w:ascii="Times New Roman" w:hAnsi="Times New Roman" w:cs="Times New Roman"/>
          <w:sz w:val="24"/>
          <w:szCs w:val="24"/>
          <w:lang w:val="sr-Cyrl-RS"/>
        </w:rPr>
        <w:t xml:space="preserve"> способности</w:t>
      </w:r>
      <w:r>
        <w:rPr>
          <w:rFonts w:ascii="Times New Roman" w:hAnsi="Times New Roman" w:cs="Times New Roman"/>
          <w:sz w:val="24"/>
          <w:szCs w:val="24"/>
        </w:rPr>
        <w:t>.</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Улога механичара јесте да пре сваког лета утврди технолошку-тактичку проверу авиона и система наоружања који се налазе у склопу у сваког авиона. Узимајући у обзир, да постоји доста механичара који су у недовољној мери упознати са радом на рачунарима, задатак система јесте да им омогући увид</w:t>
      </w:r>
      <w:r>
        <w:rPr>
          <w:rFonts w:hint="default" w:ascii="Times New Roman" w:hAnsi="Times New Roman" w:cs="Times New Roman"/>
          <w:sz w:val="24"/>
          <w:szCs w:val="24"/>
          <w:lang w:val="sr-Cyrl-RS"/>
        </w:rPr>
        <w:t xml:space="preserve"> што једноставнији приступ у раду. Пружа им се увид</w:t>
      </w:r>
      <w:r>
        <w:rPr>
          <w:rFonts w:ascii="Times New Roman" w:hAnsi="Times New Roman" w:cs="Times New Roman"/>
          <w:sz w:val="24"/>
          <w:szCs w:val="24"/>
        </w:rPr>
        <w:t xml:space="preserve"> у будуће термине летења, као и увид у профил сваког авиона о којима механичар води бригу. У склопу профила, попуњавањем једноставног упитника, механичар ће креирати извештај о техничкој исправности авиона и војне опреме, која ће даље бити процесуирана до контролора летова.</w:t>
      </w:r>
    </w:p>
    <w:p>
      <w:pPr>
        <w:jc w:val="both"/>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Контролор</w:t>
      </w:r>
      <w:r>
        <w:rPr>
          <w:rFonts w:ascii="Times New Roman" w:hAnsi="Times New Roman" w:cs="Times New Roman"/>
          <w:sz w:val="24"/>
          <w:szCs w:val="24"/>
          <w:lang w:val="sr-Cyrl-RS"/>
        </w:rPr>
        <w:t>у</w:t>
      </w:r>
      <w:r>
        <w:rPr>
          <w:rFonts w:ascii="Times New Roman" w:hAnsi="Times New Roman" w:cs="Times New Roman"/>
          <w:sz w:val="24"/>
          <w:szCs w:val="24"/>
        </w:rPr>
        <w:t xml:space="preserve"> летова, који је задужен за обављање најзахтевнијих и најкомплексни</w:t>
      </w:r>
      <w:r>
        <w:rPr>
          <w:rFonts w:ascii="Times New Roman" w:hAnsi="Times New Roman" w:cs="Times New Roman"/>
          <w:sz w:val="24"/>
          <w:szCs w:val="24"/>
          <w:lang w:val="sr-Cyrl-RS"/>
        </w:rPr>
        <w:t>ји</w:t>
      </w:r>
      <w:r>
        <w:rPr>
          <w:rFonts w:ascii="Times New Roman" w:hAnsi="Times New Roman" w:cs="Times New Roman"/>
          <w:sz w:val="24"/>
          <w:szCs w:val="24"/>
        </w:rPr>
        <w:t>х операција, неопходно је потпуно познавање рада на рачунару и константан и непрекидан увид у стање и дешавањ</w:t>
      </w:r>
      <w:r>
        <w:rPr>
          <w:rFonts w:ascii="Times New Roman" w:hAnsi="Times New Roman" w:cs="Times New Roman"/>
          <w:sz w:val="24"/>
          <w:szCs w:val="24"/>
          <w:lang w:val="sr-Cyrl-RS"/>
        </w:rPr>
        <w:t>а</w:t>
      </w:r>
      <w:r>
        <w:rPr>
          <w:rFonts w:ascii="Times New Roman" w:hAnsi="Times New Roman" w:cs="Times New Roman"/>
          <w:sz w:val="24"/>
          <w:szCs w:val="24"/>
        </w:rPr>
        <w:t xml:space="preserve"> на аеродрому, како са запосленима тако и са </w:t>
      </w:r>
      <w:r>
        <w:rPr>
          <w:rFonts w:ascii="Times New Roman" w:hAnsi="Times New Roman" w:cs="Times New Roman"/>
          <w:sz w:val="24"/>
          <w:szCs w:val="24"/>
          <w:lang w:val="sr-Cyrl-RS"/>
        </w:rPr>
        <w:t>летелицама</w:t>
      </w:r>
      <w:r>
        <w:rPr>
          <w:rFonts w:ascii="Times New Roman" w:hAnsi="Times New Roman" w:cs="Times New Roman"/>
          <w:sz w:val="24"/>
          <w:szCs w:val="24"/>
        </w:rPr>
        <w:t>. Контролори лета раде у условима-изузетно скренуте пажње и ограничења, те им апликација пружа брз и једноставан приступ</w:t>
      </w:r>
      <w:r>
        <w:rPr>
          <w:rFonts w:hint="default" w:ascii="Times New Roman" w:hAnsi="Times New Roman" w:cs="Times New Roman"/>
          <w:sz w:val="24"/>
          <w:szCs w:val="24"/>
          <w:lang w:val="sr-Cyrl-RS"/>
        </w:rPr>
        <w:t xml:space="preserve"> њеним</w:t>
      </w:r>
      <w:r>
        <w:rPr>
          <w:rFonts w:ascii="Times New Roman" w:hAnsi="Times New Roman" w:cs="Times New Roman"/>
          <w:sz w:val="24"/>
          <w:szCs w:val="24"/>
        </w:rPr>
        <w:t xml:space="preserve"> најважнијим сегментима. Даје им се увид у доступност свих летелица и свих пилота) као и увид у све </w:t>
      </w:r>
      <w:r>
        <w:rPr>
          <w:rFonts w:ascii="Times New Roman" w:hAnsi="Times New Roman" w:cs="Times New Roman"/>
          <w:sz w:val="24"/>
          <w:szCs w:val="24"/>
          <w:lang w:val="sr-Cyrl-RS"/>
        </w:rPr>
        <w:t>термине</w:t>
      </w:r>
      <w:r>
        <w:rPr>
          <w:rFonts w:hint="default" w:ascii="Times New Roman" w:hAnsi="Times New Roman" w:cs="Times New Roman"/>
          <w:sz w:val="24"/>
          <w:szCs w:val="24"/>
          <w:lang w:val="sr-Cyrl-RS"/>
        </w:rPr>
        <w:t xml:space="preserve"> за летење </w:t>
      </w:r>
      <w:r>
        <w:rPr>
          <w:rFonts w:ascii="Times New Roman" w:hAnsi="Times New Roman" w:cs="Times New Roman"/>
          <w:sz w:val="24"/>
          <w:szCs w:val="24"/>
        </w:rPr>
        <w:t>(они који су се обавили, који су у току, заказани/отказани</w:t>
      </w:r>
      <w:r>
        <w:rPr>
          <w:rFonts w:hint="default" w:ascii="Times New Roman" w:hAnsi="Times New Roman" w:cs="Times New Roman"/>
          <w:sz w:val="24"/>
          <w:szCs w:val="24"/>
          <w:lang w:val="sr-Cyrl-RS"/>
        </w:rPr>
        <w:t>...</w:t>
      </w:r>
      <w:r>
        <w:rPr>
          <w:rFonts w:ascii="Times New Roman" w:hAnsi="Times New Roman" w:cs="Times New Roman"/>
          <w:sz w:val="24"/>
          <w:szCs w:val="24"/>
        </w:rPr>
        <w:t xml:space="preserve">). Поред тога, задатак им је  регистрација нових пилота и нових авиона који пристижу на аеродром. Од комплекснијих задатака, ту су креирање самих летова, креирање и ажурирање извештаја, за које је неопходно да се формирају након сваког (не)обављеног лета. Да би могао да приступи креирању и формирању самог извештаја, за сваки авион механичар мора да да потврду о исправности авиона, а за пилота је неопходно да положи тест психофизичких способности. </w:t>
      </w:r>
    </w:p>
    <w:p>
      <w:pPr>
        <w:rPr>
          <w:rFonts w:ascii="Times New Roman" w:hAnsi="Times New Roman" w:cs="Times New Roman"/>
          <w:sz w:val="24"/>
          <w:szCs w:val="24"/>
        </w:rPr>
      </w:pPr>
    </w:p>
    <w:p>
      <w:pPr>
        <w:numPr>
          <w:ilvl w:val="0"/>
          <w:numId w:val="1"/>
        </w:numPr>
        <w:ind w:left="0" w:leftChars="0" w:firstLine="0" w:firstLineChars="0"/>
        <w:rPr>
          <w:rFonts w:hint="default" w:ascii="Times New Roman" w:hAnsi="Times New Roman" w:cs="Times New Roman"/>
          <w:b/>
          <w:bCs/>
          <w:sz w:val="24"/>
          <w:szCs w:val="24"/>
          <w:lang w:val="sr-Cyrl-RS"/>
        </w:rPr>
      </w:pPr>
      <w:r>
        <w:rPr>
          <w:rFonts w:ascii="Times New Roman" w:hAnsi="Times New Roman" w:cs="Times New Roman"/>
          <w:b/>
          <w:bCs/>
          <w:sz w:val="24"/>
          <w:szCs w:val="24"/>
          <w:lang w:val="sr-Cyrl-RS"/>
        </w:rPr>
        <w:t>Опис</w:t>
      </w:r>
      <w:r>
        <w:rPr>
          <w:rFonts w:hint="default" w:ascii="Times New Roman" w:hAnsi="Times New Roman" w:cs="Times New Roman"/>
          <w:b/>
          <w:bCs/>
          <w:sz w:val="24"/>
          <w:szCs w:val="24"/>
          <w:lang w:val="sr-Cyrl-RS"/>
        </w:rPr>
        <w:t xml:space="preserve"> реалног система:</w:t>
      </w:r>
    </w:p>
    <w:p>
      <w:pPr>
        <w:rPr>
          <w:rFonts w:ascii="Times New Roman" w:hAnsi="Times New Roman" w:cs="Times New Roman"/>
          <w:sz w:val="24"/>
          <w:szCs w:val="24"/>
        </w:rPr>
      </w:pPr>
    </w:p>
    <w:tbl>
      <w:tblPr>
        <w:tblStyle w:val="6"/>
        <w:tblpPr w:leftFromText="180" w:rightFromText="180" w:vertAnchor="text" w:horzAnchor="margin" w:tblpXSpec="center" w:tblpY="17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5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FFFFFF" w:themeFill="background1"/>
          </w:tcPr>
          <w:p>
            <w:pPr>
              <w:ind w:firstLine="600" w:firstLineChars="250"/>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Улога</w:t>
            </w:r>
          </w:p>
        </w:tc>
        <w:tc>
          <w:tcPr>
            <w:tcW w:w="5812" w:type="dxa"/>
            <w:shd w:val="clear" w:color="auto" w:fill="FFFFFF" w:themeFill="background1"/>
          </w:tcPr>
          <w:p>
            <w:pPr>
              <w:ind w:firstLine="2041" w:firstLineChars="850"/>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Пилот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Доменско знање</w:t>
            </w:r>
          </w:p>
        </w:tc>
        <w:tc>
          <w:tcPr>
            <w:tcW w:w="5812" w:type="dxa"/>
          </w:tcPr>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Одлично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FFFFFF" w:themeFill="background1"/>
          </w:tcPr>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Познавање рада на рачунару</w:t>
            </w:r>
          </w:p>
        </w:tc>
        <w:tc>
          <w:tcPr>
            <w:tcW w:w="5812" w:type="dxa"/>
            <w:shd w:val="clear" w:color="auto" w:fill="FFFFFF" w:themeFill="background1"/>
          </w:tcPr>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Зависи од самог корисника, његовог старосног доба, али углавном довољно добро до одличног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FFFFFF" w:themeFill="background1"/>
          </w:tcPr>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Старост</w:t>
            </w:r>
          </w:p>
        </w:tc>
        <w:tc>
          <w:tcPr>
            <w:tcW w:w="5812" w:type="dxa"/>
            <w:shd w:val="clear" w:color="auto" w:fill="FFFFFF" w:themeFill="background1"/>
          </w:tcPr>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Од 25-45 година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FFFFFF" w:themeFill="background1"/>
          </w:tcPr>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Ограничавајуће особине</w:t>
            </w:r>
          </w:p>
        </w:tc>
        <w:tc>
          <w:tcPr>
            <w:tcW w:w="5812" w:type="dxa"/>
            <w:shd w:val="clear" w:color="auto" w:fill="FFFFFF" w:themeFill="background1"/>
          </w:tcPr>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Сва могућа пажња и фокус пилота, требао би да буде усмерен ка психо-физичким припремама за лет и припреми за тестове пред лет</w:t>
            </w:r>
          </w:p>
        </w:tc>
      </w:tr>
    </w:tbl>
    <w:p>
      <w:pPr>
        <w:rPr>
          <w:rFonts w:hint="default" w:ascii="Times New Roman" w:hAnsi="Times New Roman" w:cs="Times New Roman"/>
          <w:sz w:val="24"/>
          <w:szCs w:val="24"/>
          <w:lang w:val="sr-Cyrl-RS"/>
        </w:rPr>
      </w:pPr>
    </w:p>
    <w:tbl>
      <w:tblPr>
        <w:tblStyle w:val="6"/>
        <w:tblpPr w:leftFromText="180" w:rightFromText="180" w:vertAnchor="text" w:horzAnchor="page" w:tblpX="1943" w:tblpY="9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5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FFFFFF" w:themeFill="background1"/>
          </w:tcPr>
          <w:p>
            <w:pPr>
              <w:ind w:firstLine="480" w:firstLineChars="200"/>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Улога</w:t>
            </w:r>
          </w:p>
        </w:tc>
        <w:tc>
          <w:tcPr>
            <w:tcW w:w="5812" w:type="dxa"/>
            <w:shd w:val="clear" w:color="auto" w:fill="FFFFFF" w:themeFill="background1"/>
          </w:tcPr>
          <w:p>
            <w:pPr>
              <w:ind w:firstLine="1801" w:firstLineChars="750"/>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Механичар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FFFFFF" w:themeFill="background1"/>
          </w:tcPr>
          <w:p>
            <w:pPr>
              <w:jc w:val="both"/>
              <w:rPr>
                <w:rFonts w:ascii="Times New Roman" w:hAnsi="Times New Roman" w:cs="Times New Roman"/>
                <w:sz w:val="24"/>
                <w:szCs w:val="24"/>
              </w:rPr>
            </w:pPr>
            <w:r>
              <w:rPr>
                <w:rFonts w:ascii="Times New Roman" w:hAnsi="Times New Roman" w:cs="Times New Roman"/>
                <w:sz w:val="24"/>
                <w:szCs w:val="24"/>
              </w:rPr>
              <w:t>Доменско знање</w:t>
            </w:r>
          </w:p>
        </w:tc>
        <w:tc>
          <w:tcPr>
            <w:tcW w:w="5812" w:type="dxa"/>
            <w:shd w:val="clear" w:color="auto" w:fill="FFFFFF" w:themeFill="background1"/>
          </w:tcPr>
          <w:p>
            <w:pPr>
              <w:jc w:val="both"/>
              <w:rPr>
                <w:rFonts w:ascii="Times New Roman" w:hAnsi="Times New Roman" w:cs="Times New Roman"/>
                <w:sz w:val="24"/>
                <w:szCs w:val="24"/>
              </w:rPr>
            </w:pPr>
            <w:r>
              <w:rPr>
                <w:rFonts w:ascii="Times New Roman" w:hAnsi="Times New Roman" w:cs="Times New Roman"/>
                <w:sz w:val="24"/>
                <w:szCs w:val="24"/>
              </w:rPr>
              <w:t>Одлично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FFFFFF" w:themeFill="background1"/>
          </w:tcPr>
          <w:p>
            <w:pPr>
              <w:jc w:val="both"/>
              <w:rPr>
                <w:rFonts w:ascii="Times New Roman" w:hAnsi="Times New Roman" w:cs="Times New Roman"/>
                <w:sz w:val="24"/>
                <w:szCs w:val="24"/>
              </w:rPr>
            </w:pPr>
            <w:r>
              <w:rPr>
                <w:rFonts w:ascii="Times New Roman" w:hAnsi="Times New Roman" w:cs="Times New Roman"/>
                <w:sz w:val="24"/>
                <w:szCs w:val="24"/>
              </w:rPr>
              <w:t>Познавање рада на рачунару</w:t>
            </w:r>
          </w:p>
        </w:tc>
        <w:tc>
          <w:tcPr>
            <w:tcW w:w="5812" w:type="dxa"/>
            <w:shd w:val="clear" w:color="auto" w:fill="FFFFFF" w:themeFill="background1"/>
          </w:tcPr>
          <w:p>
            <w:pPr>
              <w:jc w:val="both"/>
              <w:rPr>
                <w:rFonts w:ascii="Times New Roman" w:hAnsi="Times New Roman" w:cs="Times New Roman"/>
                <w:sz w:val="24"/>
                <w:szCs w:val="24"/>
              </w:rPr>
            </w:pPr>
            <w:r>
              <w:rPr>
                <w:rFonts w:ascii="Times New Roman" w:hAnsi="Times New Roman" w:cs="Times New Roman"/>
                <w:sz w:val="24"/>
                <w:szCs w:val="24"/>
              </w:rPr>
              <w:t>Зависи од самог корисника, његовог старосног доба, у опсегу од доброг до веома доброг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FFFFFF" w:themeFill="background1"/>
          </w:tcPr>
          <w:p>
            <w:pPr>
              <w:jc w:val="both"/>
              <w:rPr>
                <w:rFonts w:ascii="Times New Roman" w:hAnsi="Times New Roman" w:cs="Times New Roman"/>
                <w:sz w:val="24"/>
                <w:szCs w:val="24"/>
              </w:rPr>
            </w:pPr>
            <w:r>
              <w:rPr>
                <w:rFonts w:ascii="Times New Roman" w:hAnsi="Times New Roman" w:cs="Times New Roman"/>
                <w:sz w:val="24"/>
                <w:szCs w:val="24"/>
              </w:rPr>
              <w:t>Старост</w:t>
            </w:r>
          </w:p>
        </w:tc>
        <w:tc>
          <w:tcPr>
            <w:tcW w:w="5812" w:type="dxa"/>
            <w:shd w:val="clear" w:color="auto" w:fill="FFFFFF" w:themeFill="background1"/>
          </w:tcPr>
          <w:p>
            <w:pPr>
              <w:jc w:val="both"/>
              <w:rPr>
                <w:rFonts w:ascii="Times New Roman" w:hAnsi="Times New Roman" w:cs="Times New Roman"/>
                <w:sz w:val="24"/>
                <w:szCs w:val="24"/>
              </w:rPr>
            </w:pPr>
            <w:r>
              <w:rPr>
                <w:rFonts w:ascii="Times New Roman" w:hAnsi="Times New Roman" w:cs="Times New Roman"/>
                <w:sz w:val="24"/>
                <w:szCs w:val="24"/>
              </w:rPr>
              <w:t>Од 25 - 6</w:t>
            </w:r>
            <w:r>
              <w:rPr>
                <w:rFonts w:hint="default" w:ascii="Times New Roman" w:hAnsi="Times New Roman" w:cs="Times New Roman"/>
                <w:sz w:val="24"/>
                <w:szCs w:val="24"/>
                <w:lang w:val="sr-Cyrl-RS"/>
              </w:rPr>
              <w:t>5</w:t>
            </w:r>
            <w:r>
              <w:rPr>
                <w:rFonts w:ascii="Times New Roman" w:hAnsi="Times New Roman" w:cs="Times New Roman"/>
                <w:sz w:val="24"/>
                <w:szCs w:val="24"/>
              </w:rPr>
              <w:t xml:space="preserve"> година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FFFFFF" w:themeFill="background1"/>
          </w:tcPr>
          <w:p>
            <w:pPr>
              <w:jc w:val="both"/>
              <w:rPr>
                <w:rFonts w:ascii="Times New Roman" w:hAnsi="Times New Roman" w:cs="Times New Roman"/>
                <w:sz w:val="24"/>
                <w:szCs w:val="24"/>
              </w:rPr>
            </w:pPr>
            <w:r>
              <w:rPr>
                <w:rFonts w:ascii="Times New Roman" w:hAnsi="Times New Roman" w:cs="Times New Roman"/>
                <w:sz w:val="24"/>
                <w:szCs w:val="24"/>
              </w:rPr>
              <w:t>Ограничавајуће особине</w:t>
            </w:r>
          </w:p>
        </w:tc>
        <w:tc>
          <w:tcPr>
            <w:tcW w:w="5812" w:type="dxa"/>
            <w:shd w:val="clear" w:color="auto" w:fill="FFFFFF" w:themeFill="background1"/>
          </w:tcPr>
          <w:p>
            <w:pPr>
              <w:jc w:val="both"/>
              <w:rPr>
                <w:rFonts w:hint="default" w:ascii="Times New Roman" w:hAnsi="Times New Roman" w:cs="Times New Roman"/>
                <w:sz w:val="24"/>
                <w:szCs w:val="24"/>
                <w:lang w:val="sr-Cyrl-RS"/>
              </w:rPr>
            </w:pPr>
            <w:r>
              <w:rPr>
                <w:rFonts w:ascii="Times New Roman" w:hAnsi="Times New Roman" w:cs="Times New Roman"/>
                <w:sz w:val="24"/>
                <w:szCs w:val="24"/>
              </w:rPr>
              <w:t>Приступ систему мора бити једноставан како би се у што краћем временском оквиру регистровала промена на летелици</w:t>
            </w:r>
            <w:r>
              <w:rPr>
                <w:rFonts w:hint="default" w:ascii="Times New Roman" w:hAnsi="Times New Roman" w:cs="Times New Roman"/>
                <w:sz w:val="24"/>
                <w:szCs w:val="24"/>
                <w:lang w:val="sr-Cyrl-RS"/>
              </w:rPr>
              <w:t xml:space="preserve"> и иста припремила за лет</w:t>
            </w:r>
          </w:p>
        </w:tc>
      </w:tr>
    </w:tbl>
    <w:p>
      <w:pPr>
        <w:rPr>
          <w:rFonts w:hint="default" w:ascii="Times New Roman" w:hAnsi="Times New Roman" w:cs="Times New Roman"/>
          <w:sz w:val="24"/>
          <w:szCs w:val="24"/>
          <w:lang w:val="sr-Cyrl-RS"/>
        </w:rPr>
      </w:pPr>
    </w:p>
    <w:p>
      <w:pPr>
        <w:rPr>
          <w:rFonts w:hint="default" w:ascii="Times New Roman" w:hAnsi="Times New Roman" w:cs="Times New Roman"/>
          <w:sz w:val="24"/>
          <w:szCs w:val="24"/>
          <w:lang w:val="sr-Cyrl-RS"/>
        </w:rPr>
      </w:pPr>
    </w:p>
    <w:tbl>
      <w:tblPr>
        <w:tblStyle w:val="6"/>
        <w:tblpPr w:leftFromText="180" w:rightFromText="180" w:vertAnchor="text" w:horzAnchor="page" w:tblpX="2055" w:tblpY="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5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FFFFFF" w:themeFill="background1"/>
          </w:tcPr>
          <w:p>
            <w:pPr>
              <w:ind w:firstLine="600" w:firstLineChars="250"/>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Улога</w:t>
            </w:r>
          </w:p>
        </w:tc>
        <w:tc>
          <w:tcPr>
            <w:tcW w:w="5812" w:type="dxa"/>
            <w:shd w:val="clear" w:color="auto" w:fill="FFFFFF" w:themeFill="background1"/>
          </w:tcPr>
          <w:p>
            <w:pPr>
              <w:ind w:firstLine="1441" w:firstLineChars="600"/>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Контролор Летова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FFFFFF" w:themeFill="background1"/>
          </w:tcPr>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Доменско знање</w:t>
            </w:r>
          </w:p>
        </w:tc>
        <w:tc>
          <w:tcPr>
            <w:tcW w:w="5812" w:type="dxa"/>
            <w:shd w:val="clear" w:color="auto" w:fill="FFFFFF" w:themeFill="background1"/>
          </w:tcPr>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Одлично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FFFFFF" w:themeFill="background1"/>
          </w:tcPr>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Познавање рада на рачунару</w:t>
            </w:r>
          </w:p>
        </w:tc>
        <w:tc>
          <w:tcPr>
            <w:tcW w:w="5812" w:type="dxa"/>
            <w:shd w:val="clear" w:color="auto" w:fill="FFFFFF" w:themeFill="background1"/>
          </w:tcPr>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Одлично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FFFFFF" w:themeFill="background1"/>
          </w:tcPr>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Старост</w:t>
            </w:r>
          </w:p>
        </w:tc>
        <w:tc>
          <w:tcPr>
            <w:tcW w:w="5812" w:type="dxa"/>
            <w:shd w:val="clear" w:color="auto" w:fill="FFFFFF" w:themeFill="background1"/>
          </w:tcPr>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Од 25 - 55 година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FFFFFF" w:themeFill="background1"/>
          </w:tcPr>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Ограничавајуће особине</w:t>
            </w:r>
          </w:p>
        </w:tc>
        <w:tc>
          <w:tcPr>
            <w:tcW w:w="5812" w:type="dxa"/>
            <w:shd w:val="clear" w:color="auto" w:fill="FFFFFF" w:themeFill="background1"/>
          </w:tcPr>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Услед услова изузетне ограничености и скренуте пажње, апликација би требала да што једноставније пружа кориснику рад на истој </w:t>
            </w:r>
          </w:p>
        </w:tc>
      </w:tr>
    </w:tbl>
    <w:p>
      <w:pPr>
        <w:rPr>
          <w:rFonts w:hint="default" w:ascii="Times New Roman" w:hAnsi="Times New Roman" w:cs="Times New Roman"/>
          <w:sz w:val="24"/>
          <w:szCs w:val="24"/>
          <w:lang w:val="sr-Cyrl-RS"/>
        </w:rPr>
      </w:pPr>
    </w:p>
    <w:p>
      <w:pPr>
        <w:rPr>
          <w:rFonts w:hint="default" w:ascii="Times New Roman" w:hAnsi="Times New Roman" w:cs="Times New Roman"/>
          <w:sz w:val="24"/>
          <w:szCs w:val="24"/>
          <w:lang w:val="sr-Cyrl-RS"/>
        </w:rPr>
      </w:pPr>
    </w:p>
    <w:p>
      <w:pPr>
        <w:rPr>
          <w:rFonts w:hint="default" w:ascii="Times New Roman" w:hAnsi="Times New Roman" w:cs="Times New Roman"/>
          <w:sz w:val="24"/>
          <w:szCs w:val="24"/>
          <w:lang w:val="sr-Cyrl-RS"/>
        </w:rPr>
      </w:pPr>
    </w:p>
    <w:p>
      <w:pPr>
        <w:jc w:val="both"/>
        <w:rPr>
          <w:rFonts w:ascii="Times New Roman" w:hAnsi="Times New Roman" w:cs="Times New Roman"/>
          <w:sz w:val="24"/>
          <w:szCs w:val="24"/>
        </w:rPr>
      </w:pPr>
    </w:p>
    <w:p>
      <w:pPr>
        <w:jc w:val="both"/>
        <w:rPr>
          <w:rFonts w:hint="default" w:ascii="Times New Roman" w:hAnsi="Times New Roman" w:cs="Times New Roman"/>
          <w:b/>
          <w:bCs/>
          <w:sz w:val="24"/>
          <w:szCs w:val="24"/>
          <w:lang w:val="sr-Cyrl-RS"/>
        </w:rPr>
      </w:pPr>
      <w:r>
        <w:rPr>
          <w:rFonts w:ascii="Times New Roman" w:hAnsi="Times New Roman" w:cs="Times New Roman"/>
          <w:b/>
          <w:bCs/>
          <w:sz w:val="24"/>
          <w:szCs w:val="24"/>
          <w:lang w:val="sr-Cyrl-RS"/>
        </w:rPr>
        <w:t>Дијаграми</w:t>
      </w:r>
      <w:r>
        <w:rPr>
          <w:rFonts w:hint="default" w:ascii="Times New Roman" w:hAnsi="Times New Roman" w:cs="Times New Roman"/>
          <w:b/>
          <w:bCs/>
          <w:sz w:val="24"/>
          <w:szCs w:val="24"/>
          <w:lang w:val="sr-Cyrl-RS"/>
        </w:rPr>
        <w:t xml:space="preserve"> случајева коришћења и функционални захтеви</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b/>
          <w:bCs/>
          <w:sz w:val="24"/>
          <w:szCs w:val="24"/>
          <w:lang w:val="sr-Cyrl-RS"/>
        </w:rPr>
        <w:t>Перспектива</w:t>
      </w:r>
      <w:r>
        <w:rPr>
          <w:rFonts w:hint="default" w:ascii="Times New Roman" w:hAnsi="Times New Roman" w:cs="Times New Roman"/>
          <w:b/>
          <w:bCs/>
          <w:sz w:val="24"/>
          <w:szCs w:val="24"/>
          <w:lang w:val="sr-Cyrl-RS"/>
        </w:rPr>
        <w:t>:</w:t>
      </w:r>
      <w:r>
        <w:rPr>
          <w:rFonts w:hint="default" w:ascii="Times New Roman" w:hAnsi="Times New Roman" w:cs="Times New Roman"/>
          <w:sz w:val="24"/>
          <w:szCs w:val="24"/>
          <w:lang w:val="sr-Cyrl-RS"/>
        </w:rPr>
        <w:t xml:space="preserve"> </w:t>
      </w:r>
      <w:r>
        <w:rPr>
          <w:rFonts w:ascii="Times New Roman" w:hAnsi="Times New Roman" w:cs="Times New Roman"/>
          <w:sz w:val="24"/>
          <w:szCs w:val="24"/>
        </w:rPr>
        <w:t xml:space="preserve">За почетак пилоту је омогућено да лакше заказује и отказује термине летења, где ће у склопу свог профила увек имати увид у заказане (будуће) термине и брз приступ терминима за резервацију. Тиме ће имати више времена за одмор који му је наравно неопходан, али и за припрему и изведбу самих летова.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Механичарима је рад на терену од посебног значаја, стога ће они након обављања свих тестова и провера авиона пред летове, у виду брзе анкете, која се састоји од свега неколико питања, прогласити авион</w:t>
      </w:r>
      <w:r>
        <w:rPr>
          <w:rFonts w:hint="default" w:ascii="Times New Roman" w:hAnsi="Times New Roman" w:cs="Times New Roman"/>
          <w:sz w:val="24"/>
          <w:szCs w:val="24"/>
          <w:lang w:val="sr-Cyrl-RS"/>
        </w:rPr>
        <w:t xml:space="preserve"> за</w:t>
      </w:r>
      <w:r>
        <w:rPr>
          <w:rFonts w:ascii="Times New Roman" w:hAnsi="Times New Roman" w:cs="Times New Roman"/>
          <w:sz w:val="24"/>
          <w:szCs w:val="24"/>
        </w:rPr>
        <w:t xml:space="preserve"> исправ</w:t>
      </w:r>
      <w:r>
        <w:rPr>
          <w:rFonts w:ascii="Times New Roman" w:hAnsi="Times New Roman" w:cs="Times New Roman"/>
          <w:sz w:val="24"/>
          <w:szCs w:val="24"/>
          <w:lang w:val="sr-Cyrl-RS"/>
        </w:rPr>
        <w:t>ан</w:t>
      </w:r>
      <w:r>
        <w:rPr>
          <w:rFonts w:ascii="Times New Roman" w:hAnsi="Times New Roman" w:cs="Times New Roman"/>
          <w:sz w:val="24"/>
          <w:szCs w:val="24"/>
        </w:rPr>
        <w:t>, односно неисправ</w:t>
      </w:r>
      <w:r>
        <w:rPr>
          <w:rFonts w:ascii="Times New Roman" w:hAnsi="Times New Roman" w:cs="Times New Roman"/>
          <w:sz w:val="24"/>
          <w:szCs w:val="24"/>
          <w:lang w:val="sr-Cyrl-RS"/>
        </w:rPr>
        <w:t>ан</w:t>
      </w:r>
      <w:r>
        <w:rPr>
          <w:rFonts w:ascii="Times New Roman" w:hAnsi="Times New Roman" w:cs="Times New Roman"/>
          <w:sz w:val="24"/>
          <w:szCs w:val="24"/>
        </w:rPr>
        <w:t xml:space="preserve"> за лет. Те промене ће се наравно сачувати у бази и додатно олакшати контролору летова креирање извештаја.</w:t>
      </w:r>
    </w:p>
    <w:p>
      <w:pPr>
        <w:jc w:val="both"/>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Свакако да је улога контролора летова најизазовнија и најодговорнија и већ је речено  да они раде у изузетно стресним и ограниченим условима, нарочито када су у питању мисије у којима учествује више авиона и пилота, а да не помињемо услове у ратном стању или </w:t>
      </w:r>
      <w:r>
        <w:rPr>
          <w:rFonts w:ascii="Times New Roman" w:hAnsi="Times New Roman" w:cs="Times New Roman"/>
          <w:sz w:val="24"/>
          <w:szCs w:val="24"/>
          <w:lang w:val="sr-Cyrl-RS"/>
        </w:rPr>
        <w:t>при</w:t>
      </w:r>
      <w:r>
        <w:rPr>
          <w:rFonts w:hint="default" w:ascii="Times New Roman" w:hAnsi="Times New Roman" w:cs="Times New Roman"/>
          <w:sz w:val="24"/>
          <w:szCs w:val="24"/>
          <w:lang w:val="sr-Cyrl-RS"/>
        </w:rPr>
        <w:t xml:space="preserve"> </w:t>
      </w:r>
      <w:r>
        <w:rPr>
          <w:rFonts w:ascii="Times New Roman" w:hAnsi="Times New Roman" w:cs="Times New Roman"/>
          <w:sz w:val="24"/>
          <w:szCs w:val="24"/>
        </w:rPr>
        <w:t>војним сукобима. Контролору је зато омогућен брз, једноставан и интуитиван приступ кроз целу апликацију, од приказа термина, извештаја, пилота и авиона, па и до регистрације и креирања истих. Посебан је значај приликом креирања извештаја, где ће увек имати приказ термина које је пилот резервисао, а неће ни моћи да креира извештај уколико механичар није утврдио исправност летелице.</w:t>
      </w:r>
    </w:p>
    <w:p>
      <w:pPr>
        <w:rPr>
          <w:rFonts w:ascii="Times New Roman" w:hAnsi="Times New Roman" w:cs="Times New Roman"/>
          <w:sz w:val="24"/>
          <w:szCs w:val="24"/>
        </w:rPr>
      </w:pPr>
    </w:p>
    <w:p>
      <w:pPr>
        <w:rPr>
          <w:rFonts w:ascii="Times New Roman" w:hAnsi="Times New Roman" w:cs="Times New Roman"/>
          <w:sz w:val="24"/>
          <w:szCs w:val="24"/>
        </w:rPr>
      </w:pPr>
    </w:p>
    <w:p>
      <w:pPr>
        <w:numPr>
          <w:ilvl w:val="0"/>
          <w:numId w:val="1"/>
        </w:numPr>
        <w:ind w:left="0" w:leftChars="0" w:firstLine="0" w:firstLineChars="0"/>
        <w:rPr>
          <w:rFonts w:hint="default" w:ascii="Times New Roman" w:hAnsi="Times New Roman" w:cs="Times New Roman"/>
          <w:b/>
          <w:bCs/>
          <w:sz w:val="24"/>
          <w:szCs w:val="24"/>
          <w:lang w:val="sr-Cyrl-RS"/>
        </w:rPr>
      </w:pPr>
      <w:r>
        <w:rPr>
          <w:rFonts w:hint="default" w:ascii="Times New Roman" w:hAnsi="Times New Roman" w:cs="Times New Roman"/>
          <w:b/>
          <w:bCs/>
          <w:sz w:val="24"/>
          <w:szCs w:val="24"/>
          <w:lang w:val="sr-Cyrl-RS"/>
        </w:rPr>
        <w:t>Шема Базе Података</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Анализом реалног система уочени су основни типови ентитета</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sr-Cyrl-RS"/>
        </w:rPr>
        <w:t>и</w:t>
      </w:r>
      <w:r>
        <w:rPr>
          <w:rFonts w:ascii="Times New Roman" w:hAnsi="Times New Roman" w:cs="Times New Roman"/>
          <w:sz w:val="24"/>
          <w:szCs w:val="24"/>
        </w:rPr>
        <w:t xml:space="preserve"> типови повезника између повезаних типова и атрибути</w:t>
      </w:r>
      <w:r>
        <w:rPr>
          <w:rFonts w:hint="default" w:ascii="Times New Roman" w:hAnsi="Times New Roman" w:cs="Times New Roman"/>
          <w:sz w:val="24"/>
          <w:szCs w:val="24"/>
          <w:lang w:val="sr-Cyrl-RS"/>
        </w:rPr>
        <w:t>, обележја</w:t>
      </w:r>
      <w:r>
        <w:rPr>
          <w:rFonts w:ascii="Times New Roman" w:hAnsi="Times New Roman" w:cs="Times New Roman"/>
          <w:sz w:val="24"/>
          <w:szCs w:val="24"/>
        </w:rPr>
        <w:t xml:space="preserve"> који описују </w:t>
      </w:r>
      <w:r>
        <w:rPr>
          <w:rFonts w:ascii="Times New Roman" w:hAnsi="Times New Roman" w:cs="Times New Roman"/>
          <w:sz w:val="24"/>
          <w:szCs w:val="24"/>
          <w:lang w:val="sr-Cyrl-RS"/>
        </w:rPr>
        <w:t>повезане</w:t>
      </w:r>
      <w:r>
        <w:rPr>
          <w:rFonts w:hint="default" w:ascii="Times New Roman" w:hAnsi="Times New Roman" w:cs="Times New Roman"/>
          <w:sz w:val="24"/>
          <w:szCs w:val="24"/>
          <w:lang w:val="sr-Cyrl-RS"/>
        </w:rPr>
        <w:t xml:space="preserve"> типове</w:t>
      </w:r>
      <w:r>
        <w:rPr>
          <w:rFonts w:ascii="Times New Roman" w:hAnsi="Times New Roman" w:cs="Times New Roman"/>
          <w:sz w:val="24"/>
          <w:szCs w:val="24"/>
        </w:rPr>
        <w:t xml:space="preserve">. Концептуална шема базе података креирана је помоћу веб алата </w:t>
      </w:r>
      <w:r>
        <w:rPr>
          <w:rFonts w:hint="default" w:ascii="Times New Roman" w:hAnsi="Times New Roman" w:cs="Times New Roman"/>
          <w:sz w:val="24"/>
          <w:szCs w:val="24"/>
          <w:lang w:val="en-US"/>
        </w:rPr>
        <w:t>“</w:t>
      </w:r>
      <w:r>
        <w:rPr>
          <w:rFonts w:ascii="Times New Roman" w:hAnsi="Times New Roman" w:cs="Times New Roman"/>
          <w:i/>
          <w:iCs/>
          <w:sz w:val="24"/>
          <w:szCs w:val="24"/>
          <w:lang w:val="en-US"/>
        </w:rPr>
        <w:t>draw.io online</w:t>
      </w:r>
      <w:r>
        <w:rPr>
          <w:rFonts w:hint="default" w:ascii="Times New Roman" w:hAnsi="Times New Roman" w:cs="Times New Roman"/>
          <w:i/>
          <w:iCs/>
          <w:sz w:val="24"/>
          <w:szCs w:val="24"/>
          <w:lang w:val="en-US"/>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који служи за креирање ЕР дијаграма. Овако добијени ЕР дијаграм </w:t>
      </w:r>
      <w:r>
        <w:rPr>
          <w:rFonts w:ascii="Times New Roman" w:hAnsi="Times New Roman" w:cs="Times New Roman"/>
          <w:sz w:val="24"/>
          <w:szCs w:val="24"/>
          <w:lang w:val="sr-Cyrl-RS"/>
        </w:rPr>
        <w:t>омогућава</w:t>
      </w:r>
      <w:r>
        <w:rPr>
          <w:rFonts w:hint="default" w:ascii="Times New Roman" w:hAnsi="Times New Roman" w:cs="Times New Roman"/>
          <w:sz w:val="24"/>
          <w:szCs w:val="24"/>
          <w:lang w:val="sr-Cyrl-RS"/>
        </w:rPr>
        <w:t xml:space="preserve"> </w:t>
      </w:r>
      <w:r>
        <w:rPr>
          <w:rFonts w:ascii="Times New Roman" w:hAnsi="Times New Roman" w:cs="Times New Roman"/>
          <w:sz w:val="24"/>
          <w:szCs w:val="24"/>
        </w:rPr>
        <w:t xml:space="preserve"> бољ</w:t>
      </w:r>
      <w:r>
        <w:rPr>
          <w:rFonts w:ascii="Times New Roman" w:hAnsi="Times New Roman" w:cs="Times New Roman"/>
          <w:sz w:val="24"/>
          <w:szCs w:val="24"/>
          <w:lang w:val="sr-Cyrl-RS"/>
        </w:rPr>
        <w:t>и</w:t>
      </w:r>
      <w:r>
        <w:rPr>
          <w:rFonts w:hint="default" w:ascii="Times New Roman" w:hAnsi="Times New Roman" w:cs="Times New Roman"/>
          <w:sz w:val="24"/>
          <w:szCs w:val="24"/>
          <w:lang w:val="sr-Cyrl-RS"/>
        </w:rPr>
        <w:t xml:space="preserve"> визуелни преглед </w:t>
      </w:r>
      <w:r>
        <w:rPr>
          <w:rFonts w:ascii="Times New Roman" w:hAnsi="Times New Roman" w:cs="Times New Roman"/>
          <w:sz w:val="24"/>
          <w:szCs w:val="24"/>
        </w:rPr>
        <w:t>система као једне целине и омогућ</w:t>
      </w:r>
      <w:r>
        <w:rPr>
          <w:rFonts w:ascii="Times New Roman" w:hAnsi="Times New Roman" w:cs="Times New Roman"/>
          <w:sz w:val="24"/>
          <w:szCs w:val="24"/>
          <w:lang w:val="sr-Cyrl-RS"/>
        </w:rPr>
        <w:t>ава</w:t>
      </w:r>
      <w:r>
        <w:rPr>
          <w:rFonts w:ascii="Times New Roman" w:hAnsi="Times New Roman" w:cs="Times New Roman"/>
          <w:sz w:val="24"/>
          <w:szCs w:val="24"/>
        </w:rPr>
        <w:t xml:space="preserve"> једноставније креирање самих шема базе података.</w:t>
      </w:r>
    </w:p>
    <w:p>
      <w:pPr>
        <w:jc w:val="both"/>
        <w:rPr>
          <w:rFonts w:ascii="Times New Roman" w:hAnsi="Times New Roman" w:cs="Times New Roman"/>
          <w:sz w:val="24"/>
          <w:szCs w:val="24"/>
        </w:rPr>
      </w:pPr>
    </w:p>
    <w:p>
      <w:pPr>
        <w:jc w:val="both"/>
        <w:rPr>
          <w:rFonts w:hint="default" w:ascii="Times New Roman" w:hAnsi="Times New Roman" w:cs="Times New Roman"/>
          <w:b/>
          <w:bCs/>
          <w:sz w:val="24"/>
          <w:szCs w:val="24"/>
          <w:lang w:val="sr-Cyrl-RS"/>
        </w:rPr>
      </w:pPr>
      <w:r>
        <w:rPr>
          <w:rFonts w:hint="default" w:ascii="Times New Roman" w:hAnsi="Times New Roman" w:cs="Times New Roman"/>
          <w:b/>
          <w:bCs/>
          <w:sz w:val="24"/>
          <w:szCs w:val="24"/>
          <w:lang w:val="sr-Cyrl-RS"/>
        </w:rPr>
        <w:t>Концептуални опис ШБП</w:t>
      </w:r>
    </w:p>
    <w:p>
      <w:pPr>
        <w:jc w:val="both"/>
        <w:rPr>
          <w:rFonts w:hint="default" w:ascii="Times New Roman" w:hAnsi="Times New Roman" w:cs="Times New Roman"/>
          <w:b/>
          <w:bCs/>
          <w:sz w:val="24"/>
          <w:szCs w:val="24"/>
          <w:lang w:val="sr-Cyrl-RS"/>
        </w:rPr>
      </w:pPr>
    </w:p>
    <w:p>
      <w:pPr>
        <w:jc w:val="both"/>
        <w:rPr>
          <w:rFonts w:hint="default" w:ascii="Times New Roman" w:hAnsi="Times New Roman" w:cs="Times New Roman"/>
          <w:sz w:val="24"/>
          <w:szCs w:val="24"/>
          <w:lang w:val="sr-Cyrl-RS"/>
        </w:rPr>
      </w:pPr>
      <w:r>
        <w:rPr>
          <w:rFonts w:hint="default" w:ascii="Times New Roman" w:hAnsi="Times New Roman" w:cs="Times New Roman"/>
          <w:sz w:val="24"/>
          <w:szCs w:val="24"/>
          <w:lang w:val="sr-Cyrl-RS"/>
        </w:rPr>
        <w:t>Логички модел представља детаљан, добро структуриран опис података, јасно се виде везе између повезаних типова и пружа јасну визуелну репрезентацију података и естетски боље изгледа од релационог модела. Нарочито уколико се погледа фотографија 3.1 која представља ЕР Модел креиран у веб алату</w:t>
      </w:r>
      <w:r>
        <w:rPr>
          <w:rFonts w:hint="default" w:ascii="Times New Roman" w:hAnsi="Times New Roman" w:cs="Times New Roman"/>
          <w:sz w:val="24"/>
          <w:szCs w:val="24"/>
          <w:lang w:val="en-US"/>
        </w:rPr>
        <w:t xml:space="preserve"> </w:t>
      </w:r>
      <w:r>
        <w:rPr>
          <w:rFonts w:hint="default" w:ascii="Times New Roman" w:hAnsi="Times New Roman" w:cs="Times New Roman"/>
          <w:i/>
          <w:iCs/>
          <w:sz w:val="24"/>
          <w:szCs w:val="24"/>
          <w:lang w:val="en-US"/>
        </w:rPr>
        <w:t>“draw.io”</w:t>
      </w:r>
      <w:r>
        <w:rPr>
          <w:rFonts w:hint="default" w:ascii="Times New Roman" w:hAnsi="Times New Roman" w:cs="Times New Roman"/>
          <w:sz w:val="24"/>
          <w:szCs w:val="24"/>
          <w:lang w:val="sr-Cyrl-RS"/>
        </w:rPr>
        <w:t>, где се јасно виде сви повезани типови, везе које постоје међу повезаним типовима, кардиналитети, примарна и секундарна обележја. Логички модел омогућава да јасније схватимо функционисање модела и како се чувају и складиште подаци, јер се сви ентитети односе на објекте из стварног света.</w:t>
      </w:r>
    </w:p>
    <w:p>
      <w:pPr>
        <w:jc w:val="both"/>
        <w:rPr>
          <w:rFonts w:ascii="Times New Roman" w:hAnsi="Times New Roman" w:cs="Times New Roman"/>
          <w:sz w:val="24"/>
          <w:szCs w:val="24"/>
        </w:rPr>
      </w:pPr>
    </w:p>
    <w:p>
      <w:pPr>
        <w:jc w:val="both"/>
        <w:rPr>
          <w:rFonts w:hint="default" w:ascii="Times New Roman" w:hAnsi="Times New Roman" w:cs="Times New Roman"/>
          <w:sz w:val="24"/>
          <w:szCs w:val="24"/>
          <w:lang w:val="sr-Cyrl-RS"/>
        </w:rPr>
      </w:pPr>
      <w:r>
        <w:rPr>
          <w:rFonts w:hint="default" w:ascii="Times New Roman" w:hAnsi="Times New Roman" w:cs="Times New Roman"/>
          <w:sz w:val="24"/>
          <w:szCs w:val="24"/>
          <w:lang w:val="sr-Cyrl-RS"/>
        </w:rPr>
        <w:t>Релациони модел приказује релације, табеле, које се чувају у базама података, помаже у имплементацији повезаних типова са стварним подацима. Проширује логички модел, кардиналитетима, осталим колонама и именима ентитета, референцијалним ограничењима, онако како су дефинисани у базама података.</w:t>
      </w:r>
    </w:p>
    <w:p>
      <w:pPr>
        <w:numPr>
          <w:numId w:val="0"/>
        </w:numPr>
        <w:rPr>
          <w:rFonts w:hint="default" w:ascii="Times New Roman" w:hAnsi="Times New Roman" w:cs="Times New Roman"/>
          <w:b/>
          <w:bCs/>
          <w:sz w:val="24"/>
          <w:szCs w:val="24"/>
          <w:lang w:val="sr-Cyrl-RS"/>
        </w:rPr>
      </w:pPr>
    </w:p>
    <w:p>
      <w:pPr>
        <w:numPr>
          <w:numId w:val="0"/>
        </w:numPr>
        <w:rPr>
          <w:rFonts w:hint="default" w:ascii="Times New Roman" w:hAnsi="Times New Roman" w:cs="Times New Roman"/>
          <w:b/>
          <w:bCs/>
          <w:sz w:val="24"/>
          <w:szCs w:val="24"/>
          <w:lang w:val="sr-Cyrl-RS"/>
        </w:rPr>
      </w:pPr>
    </w:p>
    <w:p>
      <w:pPr>
        <w:jc w:val="both"/>
        <w:rPr>
          <w:rFonts w:hint="default" w:ascii="Times New Roman" w:hAnsi="Times New Roman" w:cs="Times New Roman"/>
          <w:b/>
          <w:bCs/>
          <w:sz w:val="24"/>
          <w:szCs w:val="24"/>
          <w:lang w:val="sr-Cyrl-RS"/>
        </w:rPr>
      </w:pPr>
    </w:p>
    <w:p>
      <w:pPr>
        <w:jc w:val="both"/>
        <w:rPr>
          <w:rFonts w:hint="default" w:ascii="Times New Roman" w:hAnsi="Times New Roman" w:cs="Times New Roman"/>
          <w:b/>
          <w:bCs/>
          <w:sz w:val="24"/>
          <w:szCs w:val="24"/>
          <w:lang w:val="sr-Cyrl-RS"/>
        </w:rPr>
      </w:pPr>
      <w:bookmarkStart w:id="0" w:name="_GoBack"/>
      <w:bookmarkEnd w:id="0"/>
      <w:r>
        <w:rPr>
          <w:rFonts w:hint="default" w:ascii="Times New Roman" w:hAnsi="Times New Roman" w:cs="Times New Roman"/>
          <w:b/>
          <w:bCs/>
          <w:sz w:val="24"/>
          <w:szCs w:val="24"/>
          <w:lang w:val="sr-Cyrl-RS"/>
        </w:rPr>
        <w:t>Имплементациони опис ШБП</w:t>
      </w:r>
    </w:p>
    <w:p>
      <w:pPr>
        <w:jc w:val="both"/>
        <w:rPr>
          <w:rFonts w:hint="default" w:ascii="Times New Roman" w:hAnsi="Times New Roman" w:cs="Times New Roman"/>
          <w:b/>
          <w:bCs/>
          <w:sz w:val="24"/>
          <w:szCs w:val="24"/>
          <w:lang w:val="sr-Cyrl-RS"/>
        </w:rPr>
      </w:pPr>
    </w:p>
    <w:p>
      <w:pPr>
        <w:jc w:val="both"/>
        <w:rPr>
          <w:rFonts w:ascii="Times New Roman" w:hAnsi="Times New Roman" w:cs="Times New Roman"/>
          <w:sz w:val="24"/>
          <w:szCs w:val="24"/>
        </w:rPr>
      </w:pPr>
      <w:r>
        <w:rPr>
          <w:rFonts w:ascii="Times New Roman" w:hAnsi="Times New Roman" w:cs="Times New Roman"/>
          <w:sz w:val="24"/>
          <w:szCs w:val="24"/>
        </w:rPr>
        <w:t>У оквиру овог поглавља, дат је табеларни приказ свих шема релација (ШР), везе између посматраних шема и ограничења која у њима владају.</w:t>
      </w:r>
    </w:p>
    <w:p>
      <w:pPr>
        <w:jc w:val="both"/>
        <w:rPr>
          <w:rFonts w:hint="default" w:ascii="Times New Roman" w:hAnsi="Times New Roman" w:cs="Times New Roman"/>
          <w:b/>
          <w:bCs/>
          <w:sz w:val="24"/>
          <w:szCs w:val="24"/>
          <w:lang w:val="sr-Cyrl-RS"/>
        </w:rPr>
      </w:pPr>
    </w:p>
    <w:p>
      <w:pPr>
        <w:numPr>
          <w:ilvl w:val="0"/>
          <w:numId w:val="1"/>
        </w:numPr>
        <w:ind w:left="0" w:leftChars="0" w:firstLine="0" w:firstLineChars="0"/>
        <w:rPr>
          <w:rFonts w:hint="default" w:ascii="Times New Roman" w:hAnsi="Times New Roman" w:cs="Times New Roman"/>
          <w:b/>
          <w:bCs/>
          <w:sz w:val="24"/>
          <w:szCs w:val="24"/>
          <w:lang w:val="sr-Cyrl-RS"/>
        </w:rPr>
      </w:pPr>
      <w:r>
        <w:rPr>
          <w:rFonts w:hint="default" w:ascii="Times New Roman" w:hAnsi="Times New Roman" w:cs="Times New Roman"/>
          <w:b/>
          <w:bCs/>
          <w:sz w:val="24"/>
          <w:szCs w:val="24"/>
          <w:lang w:val="sr-Cyrl-RS"/>
        </w:rPr>
        <w:t>Опис коришћених технологија</w:t>
      </w:r>
    </w:p>
    <w:p>
      <w:pPr>
        <w:numPr>
          <w:numId w:val="0"/>
        </w:numPr>
        <w:rPr>
          <w:rFonts w:hint="default" w:ascii="Times New Roman" w:hAnsi="Times New Roman" w:cs="Times New Roman"/>
          <w:b/>
          <w:bCs/>
          <w:sz w:val="24"/>
          <w:szCs w:val="24"/>
          <w:lang w:val="sr-Cyrl-RS"/>
        </w:rPr>
      </w:pPr>
    </w:p>
    <w:p>
      <w:pPr>
        <w:jc w:val="both"/>
        <w:rPr>
          <w:rFonts w:hint="default" w:ascii="Times New Roman" w:hAnsi="Times New Roman" w:cs="Times New Roman"/>
          <w:sz w:val="24"/>
          <w:szCs w:val="24"/>
          <w:lang w:val="sr-Cyrl-RS"/>
        </w:rPr>
      </w:pPr>
      <w:r>
        <w:rPr>
          <w:rFonts w:ascii="Times New Roman" w:hAnsi="Times New Roman" w:cs="Times New Roman"/>
          <w:sz w:val="24"/>
          <w:szCs w:val="24"/>
        </w:rPr>
        <w:t>Веб апликација, креирана је и развије</w:t>
      </w:r>
      <w:r>
        <w:rPr>
          <w:rFonts w:ascii="Times New Roman" w:hAnsi="Times New Roman" w:cs="Times New Roman"/>
          <w:sz w:val="24"/>
          <w:szCs w:val="24"/>
          <w:lang w:val="sr-Cyrl-RS"/>
        </w:rPr>
        <w:t>на</w:t>
      </w:r>
      <w:r>
        <w:rPr>
          <w:rFonts w:ascii="Times New Roman" w:hAnsi="Times New Roman" w:cs="Times New Roman"/>
          <w:sz w:val="24"/>
          <w:szCs w:val="24"/>
        </w:rPr>
        <w:t xml:space="preserve"> као клијент-сервер апликација, где те 2 стране,</w:t>
      </w:r>
      <w:r>
        <w:rPr>
          <w:rFonts w:hint="default" w:ascii="Times New Roman" w:hAnsi="Times New Roman" w:cs="Times New Roman"/>
          <w:sz w:val="24"/>
          <w:szCs w:val="24"/>
          <w:lang w:val="sr-Cyrl-RS"/>
        </w:rPr>
        <w:t xml:space="preserve"> клијент и сервер, </w:t>
      </w:r>
      <w:r>
        <w:rPr>
          <w:rFonts w:ascii="Times New Roman" w:hAnsi="Times New Roman" w:cs="Times New Roman"/>
          <w:sz w:val="24"/>
          <w:szCs w:val="24"/>
        </w:rPr>
        <w:t xml:space="preserve">комуницирају преко </w:t>
      </w:r>
      <w:r>
        <w:rPr>
          <w:rFonts w:ascii="Times New Roman" w:hAnsi="Times New Roman" w:cs="Times New Roman"/>
          <w:sz w:val="24"/>
          <w:szCs w:val="24"/>
          <w:lang w:val="en-US"/>
        </w:rPr>
        <w:t xml:space="preserve">HTTP </w:t>
      </w:r>
      <w:r>
        <w:rPr>
          <w:rFonts w:ascii="Times New Roman" w:hAnsi="Times New Roman" w:cs="Times New Roman"/>
          <w:sz w:val="24"/>
          <w:szCs w:val="24"/>
        </w:rPr>
        <w:t xml:space="preserve">протокола. </w:t>
      </w:r>
      <w:r>
        <w:rPr>
          <w:rFonts w:ascii="Times New Roman" w:hAnsi="Times New Roman" w:cs="Times New Roman"/>
          <w:sz w:val="24"/>
          <w:szCs w:val="24"/>
          <w:lang w:val="sr-Cyrl-RS"/>
        </w:rPr>
        <w:t>Улога</w:t>
      </w:r>
      <w:r>
        <w:rPr>
          <w:rFonts w:hint="default" w:ascii="Times New Roman" w:hAnsi="Times New Roman" w:cs="Times New Roman"/>
          <w:sz w:val="24"/>
          <w:szCs w:val="24"/>
          <w:lang w:val="sr-Cyrl-RS"/>
        </w:rPr>
        <w:t xml:space="preserve"> сервера јесте да обезбеди пословну услугу за једног или више клијената. </w:t>
      </w:r>
    </w:p>
    <w:p>
      <w:pPr>
        <w:jc w:val="both"/>
        <w:rPr>
          <w:rFonts w:hint="default" w:ascii="Times New Roman" w:hAnsi="Times New Roman" w:cs="Times New Roman"/>
          <w:sz w:val="24"/>
          <w:szCs w:val="24"/>
          <w:lang w:val="sr-Cyrl-RS"/>
        </w:rPr>
      </w:pPr>
      <w:r>
        <w:rPr>
          <w:rFonts w:hint="default" w:ascii="Times New Roman" w:hAnsi="Times New Roman" w:cs="Times New Roman"/>
          <w:sz w:val="24"/>
          <w:szCs w:val="24"/>
          <w:lang w:val="sr-Cyrl-RS"/>
        </w:rPr>
        <w:t>Сервери деле своје ресурсе које клијенти потом користе. Клијент јесте било који процес који захтева услуге од серверског процеса. Клијент шаље свој захтев и чека да сервер врати одговор, тако започиње комуникацију са сервером. Сервер може да прими већи број захтева од више различитих клијената у кратком временском року. Исто тако у датом временском року, сервер може да испуни ограничени број захтева,  ослањајући се на системе распоређивања ради приоритизације долазећих захтева и испуњавања истих.</w:t>
      </w:r>
    </w:p>
    <w:p>
      <w:pPr>
        <w:numPr>
          <w:numId w:val="0"/>
        </w:numPr>
        <w:rPr>
          <w:rFonts w:hint="default" w:ascii="Times New Roman" w:hAnsi="Times New Roman" w:cs="Times New Roman"/>
          <w:b/>
          <w:bCs/>
          <w:sz w:val="24"/>
          <w:szCs w:val="24"/>
          <w:lang w:val="sr-Cyrl-RS"/>
        </w:rPr>
      </w:pPr>
    </w:p>
    <w:p>
      <w:pPr>
        <w:jc w:val="both"/>
        <w:rPr>
          <w:rFonts w:hint="default" w:ascii="Times New Roman" w:hAnsi="Times New Roman" w:cs="Times New Roman"/>
          <w:sz w:val="24"/>
          <w:szCs w:val="24"/>
          <w:lang w:val="sr-Cyrl-RS"/>
        </w:rPr>
      </w:pPr>
      <w:r>
        <w:rPr>
          <w:rFonts w:ascii="Times New Roman" w:hAnsi="Times New Roman" w:cs="Times New Roman"/>
          <w:sz w:val="24"/>
          <w:szCs w:val="24"/>
        </w:rPr>
        <w:t>У овом случају, клијент представља веб апликацију, која успоставља везу са одређеним сервером, који у реду</w:t>
      </w:r>
      <w:r>
        <w:rPr>
          <w:rFonts w:hint="default" w:ascii="Times New Roman" w:hAnsi="Times New Roman" w:cs="Times New Roman"/>
          <w:sz w:val="24"/>
          <w:szCs w:val="24"/>
          <w:lang w:val="sr-Cyrl-RS"/>
        </w:rPr>
        <w:t xml:space="preserve"> </w:t>
      </w:r>
      <w:r>
        <w:rPr>
          <w:rFonts w:ascii="Times New Roman" w:hAnsi="Times New Roman" w:cs="Times New Roman"/>
          <w:sz w:val="24"/>
          <w:szCs w:val="24"/>
        </w:rPr>
        <w:t>чека захтеве.</w:t>
      </w:r>
      <w:r>
        <w:rPr>
          <w:rFonts w:hint="default" w:ascii="Times New Roman" w:hAnsi="Times New Roman" w:cs="Times New Roman"/>
          <w:sz w:val="24"/>
          <w:szCs w:val="24"/>
          <w:lang w:val="sr-Cyrl-RS"/>
        </w:rPr>
        <w:t xml:space="preserve"> Серверска страна  имплементирана је у програмском језику </w:t>
      </w:r>
      <w:r>
        <w:rPr>
          <w:rFonts w:hint="default" w:ascii="Times New Roman" w:hAnsi="Times New Roman" w:eastAsia="SimSun" w:cs="Times New Roman"/>
          <w:color w:val="000000"/>
          <w:kern w:val="0"/>
          <w:sz w:val="24"/>
          <w:szCs w:val="24"/>
          <w:lang w:val="en-US" w:eastAsia="zh-CN" w:bidi="ar"/>
        </w:rPr>
        <w:t>Јava</w:t>
      </w:r>
      <w:r>
        <w:rPr>
          <w:rFonts w:hint="default" w:ascii="Times New Roman" w:hAnsi="Times New Roman" w:cs="Times New Roman"/>
          <w:sz w:val="24"/>
          <w:szCs w:val="24"/>
          <w:lang w:val="sr-Cyrl-RS"/>
        </w:rPr>
        <w:t xml:space="preserve">, уз коришћење радног оквира </w:t>
      </w:r>
      <w:r>
        <w:rPr>
          <w:rFonts w:hint="default" w:ascii="Times New Roman" w:hAnsi="Times New Roman" w:eastAsia="SimSun" w:cs="Times New Roman"/>
          <w:color w:val="000000"/>
          <w:kern w:val="0"/>
          <w:sz w:val="24"/>
          <w:szCs w:val="24"/>
          <w:lang w:val="en-US" w:eastAsia="zh-CN" w:bidi="ar"/>
        </w:rPr>
        <w:t>Spring Boot</w:t>
      </w:r>
      <w:r>
        <w:rPr>
          <w:rFonts w:hint="default" w:ascii="Times New Roman" w:hAnsi="Times New Roman" w:eastAsia="SimSun" w:cs="Times New Roman"/>
          <w:color w:val="000000"/>
          <w:kern w:val="0"/>
          <w:sz w:val="24"/>
          <w:szCs w:val="24"/>
          <w:lang w:val="sr-Cyrl-RS" w:eastAsia="zh-CN" w:bidi="ar"/>
        </w:rPr>
        <w:t xml:space="preserve">, а клијентска страна имплементирана је помоћу </w:t>
      </w:r>
      <w:r>
        <w:rPr>
          <w:rFonts w:hint="default" w:ascii="Times New Roman" w:hAnsi="Times New Roman" w:eastAsia="SimSun" w:cs="Times New Roman"/>
          <w:color w:val="000000"/>
          <w:kern w:val="0"/>
          <w:sz w:val="24"/>
          <w:szCs w:val="24"/>
          <w:lang w:val="en-US" w:eastAsia="zh-CN" w:bidi="ar"/>
        </w:rPr>
        <w:t>Angulara</w:t>
      </w:r>
      <w:r>
        <w:rPr>
          <w:rFonts w:hint="default" w:ascii="Times New Roman" w:hAnsi="Times New Roman" w:eastAsia="SimSun" w:cs="Times New Roman"/>
          <w:color w:val="000000"/>
          <w:kern w:val="0"/>
          <w:sz w:val="24"/>
          <w:szCs w:val="24"/>
          <w:lang w:val="sr-Cyrl-RS" w:eastAsia="zh-CN" w:bidi="ar"/>
        </w:rPr>
        <w:t xml:space="preserve">. </w:t>
      </w:r>
      <w:r>
        <w:rPr>
          <w:rFonts w:ascii="Times New Roman" w:hAnsi="Times New Roman" w:cs="Times New Roman"/>
          <w:sz w:val="24"/>
          <w:szCs w:val="24"/>
        </w:rPr>
        <w:t>Подаци се чувају у релационој бази, која је , заснована на релационом  моделу.</w:t>
      </w:r>
      <w:r>
        <w:rPr>
          <w:rFonts w:hint="default" w:ascii="Times New Roman" w:hAnsi="Times New Roman" w:cs="Times New Roman"/>
          <w:sz w:val="24"/>
          <w:szCs w:val="24"/>
          <w:lang w:val="sr-Cyrl-RS"/>
        </w:rPr>
        <w:t xml:space="preserve"> Релациони модел  обезбеђује независности програма од података, тиме се смањује редундантност, обезбеђена је структурална једноставност, обезбеђује превођење у декларативни језик (приказано је у претходном поглављу).</w:t>
      </w:r>
      <w:r>
        <w:rPr>
          <w:rFonts w:ascii="Times New Roman" w:hAnsi="Times New Roman" w:cs="Times New Roman"/>
          <w:sz w:val="24"/>
          <w:szCs w:val="24"/>
        </w:rPr>
        <w:t xml:space="preserve"> Тип ентитета, са скупом обележја репрезентује једну релацију у бази података и једну класу у оквиру серверске апликације.</w:t>
      </w:r>
    </w:p>
    <w:p>
      <w:pPr>
        <w:numPr>
          <w:numId w:val="0"/>
        </w:numPr>
        <w:rPr>
          <w:rFonts w:hint="default" w:ascii="Times New Roman" w:hAnsi="Times New Roman" w:cs="Times New Roman"/>
          <w:b/>
          <w:bCs/>
          <w:sz w:val="24"/>
          <w:szCs w:val="24"/>
          <w:lang w:val="sr-Cyrl-RS"/>
        </w:rPr>
      </w:pPr>
    </w:p>
    <w:p>
      <w:pPr>
        <w:jc w:val="both"/>
        <w:rPr>
          <w:rFonts w:ascii="Times New Roman" w:hAnsi="Times New Roman" w:cs="Times New Roman"/>
          <w:sz w:val="24"/>
          <w:szCs w:val="24"/>
        </w:rPr>
      </w:pPr>
      <w:r>
        <w:rPr>
          <w:rFonts w:hint="default" w:ascii="Times New Roman" w:hAnsi="Times New Roman" w:cs="Times New Roman"/>
          <w:b/>
          <w:bCs/>
          <w:sz w:val="24"/>
          <w:szCs w:val="24"/>
          <w:lang w:val="sr-Cyrl-RS"/>
        </w:rPr>
        <w:t xml:space="preserve">ИНТЕЛИЏЕЈ: </w:t>
      </w:r>
      <w:r>
        <w:rPr>
          <w:rFonts w:ascii="Times New Roman" w:hAnsi="Times New Roman" w:cs="Times New Roman"/>
          <w:sz w:val="24"/>
          <w:szCs w:val="24"/>
        </w:rPr>
        <w:t>Има многобројне предности које програмерима олакшавају рад са пројектима. Подржава рефактрорисање, контролу кода, препознаје код, нуди помоћ при куцању истог.</w:t>
      </w:r>
      <w:r>
        <w:rPr>
          <w:rFonts w:ascii="Times New Roman" w:hAnsi="Times New Roman" w:cs="Times New Roman"/>
          <w:sz w:val="24"/>
          <w:szCs w:val="24"/>
          <w:lang w:val="en-US"/>
        </w:rPr>
        <w:t xml:space="preserve"> </w:t>
      </w:r>
      <w:r>
        <w:rPr>
          <w:rFonts w:ascii="Times New Roman" w:hAnsi="Times New Roman" w:cs="Times New Roman"/>
          <w:sz w:val="24"/>
          <w:szCs w:val="24"/>
        </w:rPr>
        <w:t>Поред тога, омогућ</w:t>
      </w:r>
      <w:r>
        <w:rPr>
          <w:rFonts w:ascii="Times New Roman" w:hAnsi="Times New Roman" w:cs="Times New Roman"/>
          <w:sz w:val="24"/>
          <w:szCs w:val="24"/>
          <w:lang w:val="sr-Cyrl-RS"/>
        </w:rPr>
        <w:t>ава</w:t>
      </w:r>
      <w:r>
        <w:rPr>
          <w:rFonts w:ascii="Times New Roman" w:hAnsi="Times New Roman" w:cs="Times New Roman"/>
          <w:sz w:val="24"/>
          <w:szCs w:val="24"/>
        </w:rPr>
        <w:t xml:space="preserve"> аутоматско чувањ</w:t>
      </w:r>
      <w:r>
        <w:rPr>
          <w:rFonts w:hint="default" w:ascii="Times New Roman" w:hAnsi="Times New Roman" w:cs="Times New Roman"/>
          <w:sz w:val="24"/>
          <w:szCs w:val="24"/>
          <w:lang w:val="en-US"/>
        </w:rPr>
        <w:t>e,</w:t>
      </w:r>
      <w:r>
        <w:rPr>
          <w:rFonts w:ascii="Times New Roman" w:hAnsi="Times New Roman" w:cs="Times New Roman"/>
          <w:sz w:val="24"/>
          <w:szCs w:val="24"/>
        </w:rPr>
        <w:t xml:space="preserve"> интуитиван</w:t>
      </w:r>
      <w:r>
        <w:rPr>
          <w:rFonts w:hint="default" w:ascii="Times New Roman" w:hAnsi="Times New Roman" w:cs="Times New Roman"/>
          <w:sz w:val="24"/>
          <w:szCs w:val="24"/>
          <w:lang w:val="sr-Cyrl-RS"/>
        </w:rPr>
        <w:t xml:space="preserve"> је и</w:t>
      </w:r>
      <w:r>
        <w:rPr>
          <w:rFonts w:ascii="Times New Roman" w:hAnsi="Times New Roman" w:cs="Times New Roman"/>
          <w:sz w:val="24"/>
          <w:szCs w:val="24"/>
        </w:rPr>
        <w:t xml:space="preserve"> прилагодљив за рад,  велика предност</w:t>
      </w:r>
      <w:r>
        <w:rPr>
          <w:rFonts w:hint="default" w:ascii="Times New Roman" w:hAnsi="Times New Roman" w:cs="Times New Roman"/>
          <w:sz w:val="24"/>
          <w:szCs w:val="24"/>
          <w:lang w:val="sr-Cyrl-RS"/>
        </w:rPr>
        <w:t xml:space="preserve"> лежи у томе</w:t>
      </w:r>
      <w:r>
        <w:rPr>
          <w:rFonts w:ascii="Times New Roman" w:hAnsi="Times New Roman" w:cs="Times New Roman"/>
          <w:sz w:val="24"/>
          <w:szCs w:val="24"/>
        </w:rPr>
        <w:t xml:space="preserve"> што се промене</w:t>
      </w:r>
      <w:r>
        <w:rPr>
          <w:rFonts w:hint="default" w:ascii="Times New Roman" w:hAnsi="Times New Roman" w:cs="Times New Roman"/>
          <w:sz w:val="24"/>
          <w:szCs w:val="24"/>
          <w:lang w:val="sr-Cyrl-RS"/>
        </w:rPr>
        <w:t xml:space="preserve"> у структури кода</w:t>
      </w:r>
      <w:r>
        <w:rPr>
          <w:rFonts w:ascii="Times New Roman" w:hAnsi="Times New Roman" w:cs="Times New Roman"/>
          <w:sz w:val="24"/>
          <w:szCs w:val="24"/>
        </w:rPr>
        <w:t xml:space="preserve"> дешавају пре самог </w:t>
      </w:r>
      <w:r>
        <w:rPr>
          <w:rFonts w:ascii="Times New Roman" w:hAnsi="Times New Roman" w:cs="Times New Roman"/>
          <w:sz w:val="24"/>
          <w:szCs w:val="24"/>
          <w:lang w:val="sr-Cyrl-RS"/>
        </w:rPr>
        <w:t>извршавања</w:t>
      </w:r>
      <w:r>
        <w:rPr>
          <w:rFonts w:hint="default" w:ascii="Times New Roman" w:hAnsi="Times New Roman" w:cs="Times New Roman"/>
          <w:sz w:val="24"/>
          <w:szCs w:val="24"/>
          <w:lang w:val="sr-Cyrl-RS"/>
        </w:rPr>
        <w:t xml:space="preserve"> истог</w:t>
      </w:r>
      <w:r>
        <w:rPr>
          <w:rFonts w:ascii="Times New Roman" w:hAnsi="Times New Roman" w:cs="Times New Roman"/>
          <w:sz w:val="24"/>
          <w:szCs w:val="24"/>
        </w:rPr>
        <w:t>.</w:t>
      </w:r>
    </w:p>
    <w:p>
      <w:pPr>
        <w:numPr>
          <w:numId w:val="0"/>
        </w:numPr>
        <w:rPr>
          <w:rFonts w:ascii="Times New Roman" w:hAnsi="Times New Roman" w:cs="Times New Roman"/>
          <w:sz w:val="24"/>
          <w:szCs w:val="24"/>
        </w:rPr>
      </w:pPr>
      <w:r>
        <w:rPr>
          <w:rFonts w:ascii="Times New Roman" w:hAnsi="Times New Roman" w:cs="Times New Roman"/>
          <w:sz w:val="24"/>
          <w:szCs w:val="24"/>
          <w:lang w:val="en-US"/>
        </w:rPr>
        <w:t>Spring</w:t>
      </w:r>
      <w:r>
        <w:rPr>
          <w:rFonts w:ascii="Times New Roman" w:hAnsi="Times New Roman" w:cs="Times New Roman"/>
          <w:sz w:val="24"/>
          <w:szCs w:val="24"/>
        </w:rPr>
        <w:t xml:space="preserve"> </w:t>
      </w:r>
      <w:r>
        <w:rPr>
          <w:rFonts w:ascii="Times New Roman" w:hAnsi="Times New Roman" w:cs="Times New Roman"/>
          <w:sz w:val="24"/>
          <w:szCs w:val="24"/>
          <w:lang w:val="en-US"/>
        </w:rPr>
        <w:t>Boot</w:t>
      </w:r>
      <w:r>
        <w:rPr>
          <w:rFonts w:ascii="Times New Roman" w:hAnsi="Times New Roman" w:cs="Times New Roman"/>
          <w:sz w:val="24"/>
          <w:szCs w:val="24"/>
        </w:rPr>
        <w:t xml:space="preserve"> представља развојни оквир отвореног кода и због лаке конфигурације најчешћи је избор за израду веб апликација.</w:t>
      </w:r>
    </w:p>
    <w:p>
      <w:pPr>
        <w:numPr>
          <w:numId w:val="0"/>
        </w:numPr>
        <w:rPr>
          <w:rFonts w:ascii="Times New Roman" w:hAnsi="Times New Roman" w:cs="Times New Roman"/>
          <w:sz w:val="24"/>
          <w:szCs w:val="24"/>
        </w:rPr>
      </w:pPr>
    </w:p>
    <w:p>
      <w:pPr>
        <w:jc w:val="both"/>
        <w:rPr>
          <w:rFonts w:ascii="Times New Roman" w:hAnsi="Times New Roman" w:cs="Times New Roman"/>
          <w:sz w:val="24"/>
          <w:szCs w:val="24"/>
          <w:shd w:val="clear" w:color="auto" w:fill="FFFFFF"/>
        </w:rPr>
      </w:pPr>
      <w:r>
        <w:rPr>
          <w:rFonts w:hint="default" w:ascii="Times New Roman" w:hAnsi="Times New Roman" w:cs="Times New Roman"/>
          <w:b/>
          <w:bCs/>
          <w:sz w:val="24"/>
          <w:szCs w:val="24"/>
          <w:lang w:val="sr-Cyrl-RS"/>
        </w:rPr>
        <w:t xml:space="preserve">Ангулар: </w:t>
      </w:r>
      <w:r>
        <w:rPr>
          <w:rFonts w:ascii="Times New Roman" w:hAnsi="Times New Roman" w:cs="Times New Roman"/>
          <w:sz w:val="24"/>
          <w:szCs w:val="24"/>
          <w:shd w:val="clear" w:color="auto" w:fill="FFFFFF"/>
        </w:rPr>
        <w:t xml:space="preserve">Главни циљ </w:t>
      </w:r>
      <w:r>
        <w:rPr>
          <w:rFonts w:ascii="Times New Roman" w:hAnsi="Times New Roman" w:cs="Times New Roman"/>
          <w:sz w:val="24"/>
          <w:szCs w:val="24"/>
          <w:shd w:val="clear" w:color="auto" w:fill="FFFFFF"/>
          <w:lang w:val="sr-Cyrl-RS"/>
        </w:rPr>
        <w:t>приликом</w:t>
      </w:r>
      <w:r>
        <w:rPr>
          <w:rFonts w:hint="default" w:ascii="Times New Roman" w:hAnsi="Times New Roman" w:cs="Times New Roman"/>
          <w:sz w:val="24"/>
          <w:szCs w:val="24"/>
          <w:shd w:val="clear" w:color="auto" w:fill="FFFFFF"/>
          <w:lang w:val="sr-Cyrl-RS"/>
        </w:rPr>
        <w:t xml:space="preserve"> </w:t>
      </w:r>
      <w:r>
        <w:rPr>
          <w:rFonts w:ascii="Times New Roman" w:hAnsi="Times New Roman" w:cs="Times New Roman"/>
          <w:sz w:val="24"/>
          <w:szCs w:val="24"/>
          <w:shd w:val="clear" w:color="auto" w:fill="FFFFFF"/>
        </w:rPr>
        <w:t>коришћењ</w:t>
      </w:r>
      <w:r>
        <w:rPr>
          <w:rFonts w:ascii="Times New Roman" w:hAnsi="Times New Roman" w:cs="Times New Roman"/>
          <w:sz w:val="24"/>
          <w:szCs w:val="24"/>
          <w:shd w:val="clear" w:color="auto" w:fill="FFFFFF"/>
          <w:lang w:val="sr-Cyrl-RS"/>
        </w:rPr>
        <w:t>а</w:t>
      </w:r>
      <w:r>
        <w:rPr>
          <w:rFonts w:ascii="Times New Roman" w:hAnsi="Times New Roman" w:cs="Times New Roman"/>
          <w:sz w:val="24"/>
          <w:szCs w:val="24"/>
          <w:shd w:val="clear" w:color="auto" w:fill="FFFFFF"/>
        </w:rPr>
        <w:t xml:space="preserve"> Ангулара, јесте да изврши одвајање клијентск</w:t>
      </w:r>
      <w:r>
        <w:rPr>
          <w:rFonts w:ascii="Times New Roman" w:hAnsi="Times New Roman" w:cs="Times New Roman"/>
          <w:sz w:val="24"/>
          <w:szCs w:val="24"/>
          <w:shd w:val="clear" w:color="auto" w:fill="FFFFFF"/>
          <w:lang w:val="en-US"/>
        </w:rPr>
        <w:t>e</w:t>
      </w:r>
      <w:r>
        <w:rPr>
          <w:rFonts w:hint="default" w:ascii="Times New Roman" w:hAnsi="Times New Roman" w:cs="Times New Roman"/>
          <w:sz w:val="24"/>
          <w:szCs w:val="24"/>
          <w:shd w:val="clear" w:color="auto" w:fill="FFFFFF"/>
          <w:lang w:val="sr-Cyrl-RS"/>
        </w:rPr>
        <w:t xml:space="preserve"> стране</w:t>
      </w:r>
      <w:r>
        <w:rPr>
          <w:rFonts w:ascii="Times New Roman" w:hAnsi="Times New Roman" w:cs="Times New Roman"/>
          <w:sz w:val="24"/>
          <w:szCs w:val="24"/>
          <w:shd w:val="clear" w:color="auto" w:fill="FFFFFF"/>
        </w:rPr>
        <w:t xml:space="preserve"> од серверске стране апликације, тиме омогућавајући паралелни рад на обе стране.</w:t>
      </w:r>
    </w:p>
    <w:p>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lang w:val="en-US"/>
        </w:rPr>
        <w:t>O</w:t>
      </w:r>
      <w:r>
        <w:rPr>
          <w:rFonts w:ascii="Times New Roman" w:hAnsi="Times New Roman" w:cs="Times New Roman"/>
          <w:sz w:val="24"/>
          <w:szCs w:val="24"/>
          <w:shd w:val="clear" w:color="auto" w:fill="FFFFFF"/>
        </w:rPr>
        <w:t>сновни градивни блок за креирање апликације у Ангулару јесу компоненте, контејнери. Контејнер</w:t>
      </w:r>
      <w:r>
        <w:rPr>
          <w:rFonts w:ascii="Times New Roman" w:hAnsi="Times New Roman" w:cs="Times New Roman"/>
          <w:sz w:val="24"/>
          <w:szCs w:val="24"/>
          <w:shd w:val="clear" w:color="auto" w:fill="FFFFFF"/>
          <w:lang w:val="sr-Cyrl-RS"/>
        </w:rPr>
        <w:t>и</w:t>
      </w:r>
      <w:r>
        <w:rPr>
          <w:rFonts w:ascii="Times New Roman" w:hAnsi="Times New Roman" w:cs="Times New Roman"/>
          <w:sz w:val="24"/>
          <w:szCs w:val="24"/>
          <w:shd w:val="clear" w:color="auto" w:fill="FFFFFF"/>
        </w:rPr>
        <w:t xml:space="preserve"> имају за циљ да омогуће бољу структуру и </w:t>
      </w:r>
      <w:r>
        <w:rPr>
          <w:rFonts w:ascii="Times New Roman" w:hAnsi="Times New Roman" w:cs="Times New Roman"/>
          <w:sz w:val="24"/>
          <w:szCs w:val="24"/>
          <w:shd w:val="clear" w:color="auto" w:fill="FFFFFF"/>
          <w:lang w:val="sr-Cyrl-RS"/>
        </w:rPr>
        <w:t>организацију</w:t>
      </w:r>
      <w:r>
        <w:rPr>
          <w:rFonts w:hint="default" w:ascii="Times New Roman" w:hAnsi="Times New Roman" w:cs="Times New Roman"/>
          <w:sz w:val="24"/>
          <w:szCs w:val="24"/>
          <w:shd w:val="clear" w:color="auto" w:fill="FFFFFF"/>
          <w:lang w:val="sr-Cyrl-RS"/>
        </w:rPr>
        <w:t xml:space="preserve"> </w:t>
      </w:r>
      <w:r>
        <w:rPr>
          <w:rFonts w:ascii="Times New Roman" w:hAnsi="Times New Roman" w:cs="Times New Roman"/>
          <w:sz w:val="24"/>
          <w:szCs w:val="24"/>
          <w:shd w:val="clear" w:color="auto" w:fill="FFFFFF"/>
        </w:rPr>
        <w:t xml:space="preserve">пројекта. Свака компонента, блок садржи HMTL, CSS и </w:t>
      </w:r>
      <w:r>
        <w:rPr>
          <w:rFonts w:ascii="Times New Roman" w:hAnsi="Times New Roman" w:cs="Times New Roman"/>
          <w:sz w:val="24"/>
          <w:szCs w:val="24"/>
          <w:shd w:val="clear" w:color="auto" w:fill="FFFFFF"/>
          <w:lang w:val="en-US"/>
        </w:rPr>
        <w:t>TypeScript</w:t>
      </w:r>
      <w:r>
        <w:rPr>
          <w:rFonts w:ascii="Times New Roman" w:hAnsi="Times New Roman" w:cs="Times New Roman"/>
          <w:sz w:val="24"/>
          <w:szCs w:val="24"/>
          <w:shd w:val="clear" w:color="auto" w:fill="FFFFFF"/>
        </w:rPr>
        <w:t xml:space="preserve"> фајл. Уколико је циљ да више блокова треба да користе више различитих метода, могу се користити Сервиси. Свакој методи из сервиса може приступати свака метода у оквиру </w:t>
      </w:r>
      <w:r>
        <w:rPr>
          <w:rFonts w:ascii="Times New Roman" w:hAnsi="Times New Roman" w:cs="Times New Roman"/>
          <w:sz w:val="24"/>
          <w:szCs w:val="24"/>
          <w:shd w:val="clear" w:color="auto" w:fill="FFFFFF"/>
          <w:lang w:val="en-US"/>
        </w:rPr>
        <w:t>TypeScript</w:t>
      </w:r>
      <w:r>
        <w:rPr>
          <w:rFonts w:ascii="Times New Roman" w:hAnsi="Times New Roman" w:cs="Times New Roman"/>
          <w:sz w:val="24"/>
          <w:szCs w:val="24"/>
          <w:shd w:val="clear" w:color="auto" w:fill="FFFFFF"/>
        </w:rPr>
        <w:t xml:space="preserve"> фајла. Сервиси, такође служе за интеракцију са серверском страном апликације.</w:t>
      </w:r>
    </w:p>
    <w:p>
      <w:pPr>
        <w:jc w:val="both"/>
        <w:rPr>
          <w:rFonts w:ascii="Times New Roman" w:hAnsi="Times New Roman" w:cs="Times New Roman"/>
          <w:sz w:val="24"/>
          <w:szCs w:val="24"/>
          <w:shd w:val="clear" w:color="auto" w:fill="FFFFFF"/>
        </w:rPr>
      </w:pPr>
    </w:p>
    <w:p>
      <w:pPr>
        <w:jc w:val="both"/>
        <w:rPr>
          <w:rFonts w:ascii="Times New Roman" w:hAnsi="Times New Roman" w:cs="Times New Roman"/>
          <w:b/>
          <w:bCs/>
          <w:sz w:val="24"/>
          <w:szCs w:val="24"/>
          <w:shd w:val="clear" w:color="auto" w:fill="FFFFFF"/>
          <w:lang w:val="sr-Cyrl-RS"/>
        </w:rPr>
      </w:pPr>
    </w:p>
    <w:p>
      <w:pPr>
        <w:jc w:val="both"/>
        <w:rPr>
          <w:rStyle w:val="5"/>
          <w:rFonts w:ascii="Times New Roman" w:hAnsi="Times New Roman" w:cs="Times New Roman"/>
          <w:b w:val="0"/>
          <w:bCs w:val="0"/>
          <w:sz w:val="24"/>
          <w:szCs w:val="24"/>
          <w:lang w:val="en-US"/>
        </w:rPr>
      </w:pPr>
      <w:r>
        <w:rPr>
          <w:rFonts w:ascii="Times New Roman" w:hAnsi="Times New Roman" w:cs="Times New Roman"/>
          <w:b/>
          <w:bCs/>
          <w:sz w:val="24"/>
          <w:szCs w:val="24"/>
          <w:shd w:val="clear" w:color="auto" w:fill="FFFFFF"/>
          <w:lang w:val="sr-Cyrl-RS"/>
        </w:rPr>
        <w:t>МајЕсКуЕл</w:t>
      </w:r>
      <w:r>
        <w:rPr>
          <w:rFonts w:hint="default" w:ascii="Times New Roman" w:hAnsi="Times New Roman" w:cs="Times New Roman"/>
          <w:b/>
          <w:bCs/>
          <w:sz w:val="24"/>
          <w:szCs w:val="24"/>
          <w:shd w:val="clear" w:color="auto" w:fill="FFFFFF"/>
          <w:lang w:val="sr-Cyrl-RS"/>
        </w:rPr>
        <w:t xml:space="preserve">: </w:t>
      </w:r>
      <w:r>
        <w:rPr>
          <w:rStyle w:val="5"/>
          <w:rFonts w:ascii="Times New Roman" w:hAnsi="Times New Roman" w:cs="Times New Roman"/>
          <w:b w:val="0"/>
          <w:bCs w:val="0"/>
          <w:sz w:val="24"/>
          <w:szCs w:val="24"/>
        </w:rPr>
        <w:t>MySQL подржава коришћење више типова табела у једној бази података</w:t>
      </w:r>
      <w:r>
        <w:rPr>
          <w:rStyle w:val="5"/>
          <w:rFonts w:ascii="Times New Roman" w:hAnsi="Times New Roman" w:cs="Times New Roman"/>
          <w:b w:val="0"/>
          <w:bCs w:val="0"/>
          <w:sz w:val="24"/>
          <w:szCs w:val="24"/>
          <w:lang w:val="en-US"/>
        </w:rPr>
        <w:t>.</w:t>
      </w:r>
    </w:p>
    <w:p>
      <w:pPr>
        <w:jc w:val="both"/>
        <w:rPr>
          <w:rStyle w:val="5"/>
          <w:rFonts w:ascii="Times New Roman" w:hAnsi="Times New Roman" w:cs="Times New Roman"/>
          <w:b w:val="0"/>
          <w:bCs w:val="0"/>
          <w:sz w:val="24"/>
          <w:szCs w:val="24"/>
        </w:rPr>
      </w:pPr>
      <w:r>
        <w:rPr>
          <w:rStyle w:val="5"/>
          <w:rFonts w:ascii="Times New Roman" w:hAnsi="Times New Roman" w:cs="Times New Roman"/>
          <w:b w:val="0"/>
          <w:bCs w:val="0"/>
          <w:sz w:val="24"/>
          <w:szCs w:val="24"/>
        </w:rPr>
        <w:t>С обзиром да су табеле типа</w:t>
      </w:r>
      <w:r>
        <w:rPr>
          <w:rStyle w:val="5"/>
          <w:rFonts w:ascii="Times New Roman" w:hAnsi="Times New Roman" w:cs="Times New Roman"/>
          <w:b w:val="0"/>
          <w:bCs w:val="0"/>
          <w:sz w:val="24"/>
          <w:szCs w:val="24"/>
          <w:lang w:val="en-US"/>
        </w:rPr>
        <w:t xml:space="preserve"> InnoDB,</w:t>
      </w:r>
      <w:r>
        <w:rPr>
          <w:rStyle w:val="5"/>
          <w:rFonts w:ascii="Times New Roman" w:hAnsi="Times New Roman" w:cs="Times New Roman"/>
          <w:b w:val="0"/>
          <w:bCs w:val="0"/>
          <w:sz w:val="24"/>
          <w:szCs w:val="24"/>
        </w:rPr>
        <w:t xml:space="preserve"> а то су табеле које подржавају трансакције и референтни интегритет података,  приликом коришћења стандардног </w:t>
      </w:r>
      <w:r>
        <w:rPr>
          <w:rStyle w:val="5"/>
          <w:rFonts w:ascii="Times New Roman" w:hAnsi="Times New Roman" w:cs="Times New Roman"/>
          <w:b w:val="0"/>
          <w:bCs w:val="0"/>
          <w:sz w:val="24"/>
          <w:szCs w:val="24"/>
          <w:lang w:val="en-US"/>
        </w:rPr>
        <w:t xml:space="preserve">SELECT </w:t>
      </w:r>
      <w:r>
        <w:rPr>
          <w:rStyle w:val="5"/>
          <w:rFonts w:ascii="Times New Roman" w:hAnsi="Times New Roman" w:cs="Times New Roman"/>
          <w:b w:val="0"/>
          <w:bCs w:val="0"/>
          <w:sz w:val="24"/>
          <w:szCs w:val="24"/>
        </w:rPr>
        <w:t xml:space="preserve">упита, дешава се закључавање  само одабраних (селектованих) редова. Сви упити који се не подударају међусобно могу се извршити упоредо. </w:t>
      </w:r>
    </w:p>
    <w:p>
      <w:pPr>
        <w:jc w:val="both"/>
        <w:rPr>
          <w:rStyle w:val="5"/>
          <w:rFonts w:ascii="Times New Roman" w:hAnsi="Times New Roman" w:cs="Times New Roman"/>
          <w:b w:val="0"/>
          <w:bCs w:val="0"/>
          <w:sz w:val="24"/>
          <w:szCs w:val="24"/>
        </w:rPr>
      </w:pPr>
    </w:p>
    <w:p>
      <w:pPr>
        <w:jc w:val="both"/>
        <w:rPr>
          <w:rStyle w:val="5"/>
          <w:rFonts w:ascii="Times New Roman" w:hAnsi="Times New Roman" w:cs="Times New Roman"/>
          <w:b w:val="0"/>
          <w:bCs w:val="0"/>
          <w:sz w:val="24"/>
          <w:szCs w:val="24"/>
        </w:rPr>
      </w:pPr>
    </w:p>
    <w:p>
      <w:pPr>
        <w:jc w:val="both"/>
        <w:rPr>
          <w:rStyle w:val="5"/>
          <w:rFonts w:ascii="Times New Roman" w:hAnsi="Times New Roman" w:cs="Times New Roman"/>
          <w:b w:val="0"/>
          <w:bCs w:val="0"/>
          <w:sz w:val="24"/>
          <w:szCs w:val="24"/>
        </w:rPr>
      </w:pPr>
    </w:p>
    <w:p>
      <w:pPr>
        <w:numPr>
          <w:ilvl w:val="0"/>
          <w:numId w:val="1"/>
        </w:numPr>
        <w:ind w:left="0" w:leftChars="0" w:firstLine="0" w:firstLineChars="0"/>
        <w:jc w:val="both"/>
        <w:rPr>
          <w:rStyle w:val="5"/>
          <w:rFonts w:hint="default" w:ascii="Times New Roman" w:hAnsi="Times New Roman" w:cs="Times New Roman"/>
          <w:b w:val="0"/>
          <w:bCs w:val="0"/>
          <w:sz w:val="24"/>
          <w:szCs w:val="24"/>
          <w:lang w:val="sr-Cyrl-RS"/>
        </w:rPr>
      </w:pPr>
      <w:r>
        <w:rPr>
          <w:rStyle w:val="5"/>
          <w:rFonts w:hint="default" w:ascii="Times New Roman" w:hAnsi="Times New Roman" w:cs="Times New Roman"/>
          <w:b/>
          <w:bCs/>
          <w:sz w:val="24"/>
          <w:szCs w:val="24"/>
          <w:lang w:val="sr-Cyrl-RS"/>
        </w:rPr>
        <w:t>Закључак</w:t>
      </w:r>
    </w:p>
    <w:p>
      <w:pPr>
        <w:numPr>
          <w:numId w:val="0"/>
        </w:numPr>
        <w:jc w:val="both"/>
        <w:rPr>
          <w:rStyle w:val="5"/>
          <w:rFonts w:hint="default" w:ascii="Times New Roman" w:hAnsi="Times New Roman" w:cs="Times New Roman"/>
          <w:b/>
          <w:bCs/>
          <w:sz w:val="24"/>
          <w:szCs w:val="24"/>
          <w:lang w:val="sr-Cyrl-RS"/>
        </w:rPr>
      </w:pPr>
    </w:p>
    <w:p>
      <w:pPr>
        <w:numPr>
          <w:numId w:val="0"/>
        </w:numPr>
        <w:jc w:val="both"/>
        <w:rPr>
          <w:rStyle w:val="5"/>
          <w:rFonts w:hint="default" w:ascii="Times New Roman" w:hAnsi="Times New Roman" w:cs="Times New Roman"/>
          <w:b w:val="0"/>
          <w:bCs w:val="0"/>
          <w:sz w:val="24"/>
          <w:szCs w:val="24"/>
          <w:lang w:val="sr-Cyrl-RS"/>
        </w:rPr>
      </w:pPr>
      <w:r>
        <w:rPr>
          <w:rStyle w:val="5"/>
          <w:rFonts w:hint="default" w:ascii="Times New Roman" w:hAnsi="Times New Roman" w:cs="Times New Roman"/>
          <w:b w:val="0"/>
          <w:bCs w:val="0"/>
          <w:sz w:val="24"/>
          <w:szCs w:val="24"/>
          <w:lang w:val="sr-Cyrl-RS"/>
        </w:rPr>
        <w:t>Олакшава корисницима упорабу система</w:t>
      </w:r>
    </w:p>
    <w:p>
      <w:pPr>
        <w:numPr>
          <w:numId w:val="0"/>
        </w:numPr>
        <w:jc w:val="both"/>
        <w:rPr>
          <w:rStyle w:val="5"/>
          <w:rFonts w:hint="default" w:ascii="Times New Roman" w:hAnsi="Times New Roman" w:cs="Times New Roman"/>
          <w:b w:val="0"/>
          <w:bCs w:val="0"/>
          <w:sz w:val="24"/>
          <w:szCs w:val="24"/>
          <w:lang w:val="sr-Cyrl-RS"/>
        </w:rPr>
      </w:pPr>
    </w:p>
    <w:p>
      <w:pPr>
        <w:jc w:val="both"/>
        <w:rPr>
          <w:rFonts w:ascii="Times New Roman" w:hAnsi="Times New Roman" w:cs="Times New Roman"/>
          <w:sz w:val="24"/>
          <w:szCs w:val="24"/>
        </w:rPr>
      </w:pPr>
      <w:r>
        <w:rPr>
          <w:rFonts w:ascii="Times New Roman" w:hAnsi="Times New Roman" w:cs="Times New Roman"/>
          <w:sz w:val="24"/>
          <w:szCs w:val="24"/>
        </w:rPr>
        <w:t>Свакако да је овај информациони систем, препоручљиво даље унапређивати и развијати. Евентуално проширење у оквиру ове апликације било би слање обавештења пилотима од стране контролора лета о креираним летовима, које би пилот одмах могао резервише. Исто тако, након обављеног сервиса на авионима пред лет, систем би аутоматски могао контролору лета да шаље обавештења о стању истих, како којим случајем контролор лета не би могао да креира термин и грешком укључи авион који није у исправном стању.</w:t>
      </w:r>
    </w:p>
    <w:p>
      <w:pPr>
        <w:numPr>
          <w:numId w:val="0"/>
        </w:numPr>
        <w:jc w:val="both"/>
        <w:rPr>
          <w:rStyle w:val="5"/>
          <w:rFonts w:hint="default" w:ascii="Times New Roman" w:hAnsi="Times New Roman" w:cs="Times New Roman"/>
          <w:b w:val="0"/>
          <w:bCs w:val="0"/>
          <w:sz w:val="24"/>
          <w:szCs w:val="24"/>
          <w:lang w:val="sr-Cyrl-RS"/>
        </w:rPr>
      </w:pPr>
    </w:p>
    <w:p>
      <w:pPr>
        <w:jc w:val="both"/>
        <w:rPr>
          <w:rFonts w:hint="default" w:ascii="Times New Roman" w:hAnsi="Times New Roman" w:cs="Times New Roman"/>
          <w:sz w:val="24"/>
          <w:szCs w:val="24"/>
          <w:shd w:val="clear" w:color="auto" w:fill="FFFFFF"/>
          <w:lang w:val="sr-Cyrl-RS"/>
        </w:rPr>
      </w:pPr>
    </w:p>
    <w:p>
      <w:pPr>
        <w:jc w:val="both"/>
        <w:rPr>
          <w:rFonts w:ascii="Times New Roman" w:hAnsi="Times New Roman" w:cs="Times New Roman"/>
          <w:sz w:val="24"/>
          <w:szCs w:val="24"/>
          <w:lang w:val="en-US"/>
        </w:rPr>
      </w:pPr>
      <w:r>
        <w:rPr>
          <w:rFonts w:ascii="Times New Roman" w:hAnsi="Times New Roman" w:cs="Times New Roman"/>
          <w:sz w:val="24"/>
          <w:szCs w:val="24"/>
        </w:rPr>
        <w:t>Поред свега наведеног, неопходно је узети у обзир да се овде ипак ради о информационом систему који је доступан само одређеним корисницима,  у овом случају то су војна лица. Тако да би даљи развој и експанзија ризиковала приступ поверљивих података многим неовлашћеним лицима.  Информациони систем развијан је као локална мрежа, намењена само одређеној групи корисника и тако би требало да остане.  Пожељно би било извршити умрежавање оваквих и  сличних војних система у оквиру једне државе у циљу пружања војно-техничких информација и ажурности стања на терену.</w:t>
      </w:r>
    </w:p>
    <w:p>
      <w:pPr>
        <w:numPr>
          <w:numId w:val="0"/>
        </w:numPr>
        <w:rPr>
          <w:rFonts w:hint="default" w:ascii="Times New Roman" w:hAnsi="Times New Roman" w:cs="Times New Roman"/>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4DE42E"/>
    <w:multiLevelType w:val="singleLevel"/>
    <w:tmpl w:val="B24DE42E"/>
    <w:lvl w:ilvl="0" w:tentative="0">
      <w:start w:val="1"/>
      <w:numFmt w:val="decimal"/>
      <w:suff w:val="space"/>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A26E27"/>
    <w:rsid w:val="03043F03"/>
    <w:rsid w:val="07230320"/>
    <w:rsid w:val="12CD6553"/>
    <w:rsid w:val="14A64601"/>
    <w:rsid w:val="276F184C"/>
    <w:rsid w:val="29BB0CB0"/>
    <w:rsid w:val="305F1B4D"/>
    <w:rsid w:val="3C5E0136"/>
    <w:rsid w:val="3E546A69"/>
    <w:rsid w:val="423F253E"/>
    <w:rsid w:val="425628DC"/>
    <w:rsid w:val="479512C3"/>
    <w:rsid w:val="4DA26E27"/>
    <w:rsid w:val="5DFD71E5"/>
    <w:rsid w:val="631F104A"/>
    <w:rsid w:val="65E826C0"/>
    <w:rsid w:val="66552828"/>
    <w:rsid w:val="71A05546"/>
    <w:rsid w:val="76D27C12"/>
    <w:rsid w:val="7F6D431C"/>
    <w:rsid w:val="7FF24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annotation reference"/>
    <w:basedOn w:val="2"/>
    <w:semiHidden/>
    <w:unhideWhenUsed/>
    <w:qFormat/>
    <w:uiPriority w:val="99"/>
    <w:rPr>
      <w:sz w:val="16"/>
      <w:szCs w:val="16"/>
    </w:rPr>
  </w:style>
  <w:style w:type="character" w:styleId="5">
    <w:name w:val="Strong"/>
    <w:basedOn w:val="2"/>
    <w:qFormat/>
    <w:uiPriority w:val="22"/>
    <w:rPr>
      <w:b/>
      <w:bCs/>
    </w:r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2024-02-11T11:25:00Z</dcterms:created>
  <dc:creator>Aleksa</dc:creator>
  <cp:lastModifiedBy>Aleksa</cp:lastModifiedBy>
  <dcterms:modified xsi:type="dcterms:W3CDTF">2024-02-11T13:05:28Z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4043574FC60447108DA9E1CC2B65FB1A_11</vt:lpwstr>
  </property>
</Properties>
</file>