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widowControl w:val="0"/>
        <w:spacing w:after="0" w:before="67" w:line="240" w:lineRule="auto"/>
        <w:ind w:left="290" w:right="356"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widowControl w:val="0"/>
        <w:spacing w:before="11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2" w:lineRule="auto"/>
        <w:ind w:left="290" w:right="35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widowControl w:val="0"/>
        <w:spacing w:after="0" w:before="0" w:line="317" w:lineRule="auto"/>
        <w:ind w:left="290" w:right="355"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5">
      <w:pPr>
        <w:widowControl w:val="0"/>
        <w:spacing w:line="322" w:lineRule="auto"/>
        <w:ind w:left="290" w:right="35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«РОССИЙСКИЙ ГОСУДАРСТВЕННЫЙ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widowControl w:val="0"/>
        <w:spacing w:after="0" w:before="0" w:line="240" w:lineRule="auto"/>
        <w:ind w:left="290" w:right="353"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ПЕДАГОГИЧЕСКИЙ УНИВЕРСИТЕТ им. А. И. ГЕРЦЕНА</w:t>
      </w:r>
    </w:p>
    <w:p w:rsidR="00000000" w:rsidDel="00000000" w:rsidP="00000000" w:rsidRDefault="00000000" w:rsidRPr="00000000" w14:paraId="00000007">
      <w:pPr>
        <w:widowControl w:val="0"/>
        <w:spacing w:before="263" w:line="276" w:lineRule="auto"/>
        <w:ind w:left="419" w:right="48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 и технологического образования Кафедра компьютерные технологии и электронного обучения</w:t>
      </w:r>
    </w:p>
    <w:p w:rsidR="00000000" w:rsidDel="00000000" w:rsidP="00000000" w:rsidRDefault="00000000" w:rsidRPr="00000000" w14:paraId="00000008">
      <w:pPr>
        <w:widowControl w:val="0"/>
        <w:spacing w:before="1" w:line="240" w:lineRule="auto"/>
        <w:ind w:left="419" w:right="4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профессиональная образовательная программа</w:t>
      </w:r>
    </w:p>
    <w:p w:rsidR="00000000" w:rsidDel="00000000" w:rsidP="00000000" w:rsidRDefault="00000000" w:rsidRPr="00000000" w14:paraId="00000009">
      <w:pPr>
        <w:widowControl w:val="0"/>
        <w:spacing w:before="48" w:line="276" w:lineRule="auto"/>
        <w:ind w:left="290" w:right="36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 Информатика и вычислительная техника Направленность (профиль) «Технологии разработки программного</w:t>
      </w:r>
    </w:p>
    <w:p w:rsidR="00000000" w:rsidDel="00000000" w:rsidP="00000000" w:rsidRDefault="00000000" w:rsidRPr="00000000" w14:paraId="0000000A">
      <w:pPr>
        <w:widowControl w:val="0"/>
        <w:spacing w:before="2" w:line="240" w:lineRule="auto"/>
        <w:ind w:left="419" w:right="48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обеспечения»</w:t>
      </w:r>
    </w:p>
    <w:p w:rsidR="00000000" w:rsidDel="00000000" w:rsidP="00000000" w:rsidRDefault="00000000" w:rsidRPr="00000000" w14:paraId="0000000B">
      <w:pPr>
        <w:widowControl w:val="0"/>
        <w:spacing w:before="47" w:line="240" w:lineRule="auto"/>
        <w:ind w:left="419" w:right="48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обучения - очная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290" w:right="35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10">
      <w:pPr>
        <w:widowControl w:val="0"/>
        <w:spacing w:before="48" w:line="240" w:lineRule="auto"/>
        <w:ind w:left="290" w:right="35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«Анализ данных и основы Data science»</w:t>
      </w:r>
    </w:p>
    <w:p w:rsidR="00000000" w:rsidDel="00000000" w:rsidP="00000000" w:rsidRDefault="00000000" w:rsidRPr="00000000" w14:paraId="00000011">
      <w:pPr>
        <w:widowControl w:val="0"/>
        <w:spacing w:before="47" w:line="278.00000000000006" w:lineRule="auto"/>
        <w:ind w:left="290" w:righ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ВАРИАЦИОННЫЕ РЯДЫ И ИХ ГРАФИЧЕСКОЕ ИЗОБРАЖЕНИЕ ЗАДАЧИ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4" w:line="240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ind w:left="4781" w:right="184" w:firstLine="2966.99999999999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кандидат педагогических наук, доцент, Светлана Викторовна Гончарова</w:t>
      </w:r>
    </w:p>
    <w:p w:rsidR="00000000" w:rsidDel="00000000" w:rsidP="00000000" w:rsidRDefault="00000000" w:rsidRPr="00000000" w14:paraId="00000017">
      <w:pPr>
        <w:widowControl w:val="0"/>
        <w:spacing w:before="2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right="18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работы студентки 2 курса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right="18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группы 1 подгруппы 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right="18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Мельникова А.С.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right="18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60" w:line="276" w:lineRule="auto"/>
        <w:ind w:left="12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построить дискретные и интервальные вариационные ряды и их графики</w:t>
      </w:r>
    </w:p>
    <w:p w:rsidR="00000000" w:rsidDel="00000000" w:rsidP="00000000" w:rsidRDefault="00000000" w:rsidRPr="00000000" w14:paraId="0000001D">
      <w:pPr>
        <w:widowControl w:val="0"/>
        <w:spacing w:before="201" w:line="240" w:lineRule="auto"/>
        <w:ind w:left="12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Оборудование: ПК, Excel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widowControl w:val="0"/>
        <w:spacing w:after="0" w:before="245" w:line="240" w:lineRule="auto"/>
        <w:ind w:left="419" w:right="488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1</w:t>
      </w:r>
    </w:p>
    <w:p w:rsidR="00000000" w:rsidDel="00000000" w:rsidP="00000000" w:rsidRDefault="00000000" w:rsidRPr="00000000" w14:paraId="0000001F">
      <w:pPr>
        <w:widowControl w:val="0"/>
        <w:tabs>
          <w:tab w:val="left" w:pos="521"/>
        </w:tabs>
        <w:spacing w:before="58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0">
      <w:pPr>
        <w:widowControl w:val="0"/>
        <w:spacing w:before="6"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34942</wp:posOffset>
            </wp:positionV>
            <wp:extent cx="6053138" cy="940459"/>
            <wp:effectExtent b="0" l="0" r="0" t="0"/>
            <wp:wrapTopAndBottom distB="0" distT="0"/>
            <wp:docPr id="6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9404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Таблицы: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09800"/>
            <wp:effectExtent b="0" l="0" r="0" t="0"/>
            <wp:docPr id="5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Графики: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полигон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62363" cy="2147531"/>
            <wp:effectExtent b="0" l="0" r="0" t="0"/>
            <wp:docPr id="4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2147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кумулянта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717001" cy="2321582"/>
            <wp:effectExtent b="0" l="0" r="0" t="0"/>
            <wp:docPr id="5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7001" cy="2321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эмпирическая функция распределения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3833813" cy="2375435"/>
            <wp:effectExtent b="0" l="0" r="0" t="0"/>
            <wp:docPr id="5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375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widowControl w:val="0"/>
        <w:spacing w:after="0" w:before="245" w:line="240" w:lineRule="auto"/>
        <w:ind w:left="419" w:right="488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widowControl w:val="0"/>
        <w:spacing w:after="0" w:before="245" w:line="240" w:lineRule="auto"/>
        <w:ind w:left="419" w:right="488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a99jlxdhvfl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widowControl w:val="0"/>
        <w:spacing w:after="0" w:before="245" w:line="240" w:lineRule="auto"/>
        <w:ind w:left="419" w:right="488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cxmjddydn2p1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2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78821" cy="550164"/>
            <wp:effectExtent b="0" l="0" r="0" t="0"/>
            <wp:wrapTopAndBottom distB="0" distT="0"/>
            <wp:docPr id="5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8821" cy="5501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Таблицы: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76500"/>
            <wp:effectExtent b="0" l="0" r="0" t="0"/>
            <wp:docPr id="5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Графики: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33763" cy="2127564"/>
            <wp:effectExtent b="0" l="0" r="0" t="0"/>
            <wp:docPr id="5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127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90888" cy="2268635"/>
            <wp:effectExtent b="0" l="0" r="0" t="0"/>
            <wp:docPr id="5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2268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92525" cy="2163973"/>
            <wp:effectExtent b="0" l="0" r="0" t="0"/>
            <wp:docPr id="6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25" cy="2163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widowControl w:val="0"/>
        <w:spacing w:after="0" w:before="245" w:line="240" w:lineRule="auto"/>
        <w:ind w:left="419" w:right="488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3znysh7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90988" cy="1911065"/>
            <wp:effectExtent b="0" l="0" r="0" t="0"/>
            <wp:wrapTopAndBottom distB="0" distT="0"/>
            <wp:docPr id="39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911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Таблицы: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6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6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Графики: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3680635" cy="2035966"/>
            <wp:effectExtent b="0" l="0" r="0" t="0"/>
            <wp:docPr id="6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0635" cy="2035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3090863" cy="2048595"/>
            <wp:effectExtent b="0" l="0" r="0" t="0"/>
            <wp:docPr id="6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2048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3337509" cy="2067925"/>
            <wp:effectExtent b="0" l="0" r="0" t="0"/>
            <wp:docPr id="7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7509" cy="206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Своя задача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соревнования по фигурному катанию приехали две команды фигуристов: из Москвы и Санкт-Петербурга. После выступления 15 человек от каждого города были следующие результаты: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мск: 19  21  16  17  19  24  14  15  31  29  18  20  22  13  11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спб: 22  12  20  20  25  28  17  13  18  27  24  22  19  18  19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интервальный вариационный ряд, графически изобразить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Таблицы: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63351" cy="2666152"/>
            <wp:effectExtent b="0" l="0" r="0" t="0"/>
            <wp:docPr id="7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3351" cy="2666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Графики: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33763" cy="2173195"/>
            <wp:effectExtent b="0" l="0" r="0" t="0"/>
            <wp:docPr id="7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173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93639" cy="2335423"/>
            <wp:effectExtent b="0" l="0" r="0" t="0"/>
            <wp:docPr id="7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3639" cy="2335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widowControl w:val="0"/>
        <w:spacing w:after="0" w:before="67" w:line="240" w:lineRule="auto"/>
        <w:ind w:left="290" w:right="356"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B6">
      <w:pPr>
        <w:widowControl w:val="0"/>
        <w:spacing w:before="11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2" w:lineRule="auto"/>
        <w:ind w:left="290" w:right="35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widowControl w:val="0"/>
        <w:spacing w:after="0" w:before="0" w:line="317" w:lineRule="auto"/>
        <w:ind w:left="290" w:right="355"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B9">
      <w:pPr>
        <w:widowControl w:val="0"/>
        <w:spacing w:line="322" w:lineRule="auto"/>
        <w:ind w:left="290" w:right="35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«РОССИЙСКИЙ ГОСУДАРСТВЕННЫЙ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widowControl w:val="0"/>
        <w:spacing w:after="0" w:before="0" w:line="240" w:lineRule="auto"/>
        <w:ind w:left="290" w:right="353"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ПЕДАГОГИЧЕСКИЙ УНИВЕРСИТЕТ им. А. И. ГЕРЦЕНА</w:t>
      </w:r>
    </w:p>
    <w:p w:rsidR="00000000" w:rsidDel="00000000" w:rsidP="00000000" w:rsidRDefault="00000000" w:rsidRPr="00000000" w14:paraId="000000BB">
      <w:pPr>
        <w:widowControl w:val="0"/>
        <w:spacing w:before="263" w:line="276" w:lineRule="auto"/>
        <w:ind w:left="419" w:right="48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 и технологического образования Кафедра компьютерные технологии и электронного обучения</w:t>
      </w:r>
    </w:p>
    <w:p w:rsidR="00000000" w:rsidDel="00000000" w:rsidP="00000000" w:rsidRDefault="00000000" w:rsidRPr="00000000" w14:paraId="000000BC">
      <w:pPr>
        <w:widowControl w:val="0"/>
        <w:spacing w:before="1" w:line="240" w:lineRule="auto"/>
        <w:ind w:left="419" w:right="4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профессиональная образовательная программа</w:t>
      </w:r>
    </w:p>
    <w:p w:rsidR="00000000" w:rsidDel="00000000" w:rsidP="00000000" w:rsidRDefault="00000000" w:rsidRPr="00000000" w14:paraId="000000BD">
      <w:pPr>
        <w:widowControl w:val="0"/>
        <w:spacing w:before="48" w:line="276" w:lineRule="auto"/>
        <w:ind w:left="290" w:right="36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 Информатика и вычислительная техника Направленность (профиль) «Технологии разработки программного</w:t>
      </w:r>
    </w:p>
    <w:p w:rsidR="00000000" w:rsidDel="00000000" w:rsidP="00000000" w:rsidRDefault="00000000" w:rsidRPr="00000000" w14:paraId="000000BE">
      <w:pPr>
        <w:widowControl w:val="0"/>
        <w:spacing w:before="2" w:line="240" w:lineRule="auto"/>
        <w:ind w:left="419" w:right="48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обеспечения»</w:t>
      </w:r>
    </w:p>
    <w:p w:rsidR="00000000" w:rsidDel="00000000" w:rsidP="00000000" w:rsidRDefault="00000000" w:rsidRPr="00000000" w14:paraId="000000BF">
      <w:pPr>
        <w:widowControl w:val="0"/>
        <w:spacing w:before="47" w:line="240" w:lineRule="auto"/>
        <w:ind w:left="419" w:right="48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обучения - очная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ind w:left="290" w:right="35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C4">
      <w:pPr>
        <w:widowControl w:val="0"/>
        <w:spacing w:before="48" w:line="240" w:lineRule="auto"/>
        <w:ind w:left="290" w:right="35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«Анализ данных и основы Data science»</w:t>
      </w:r>
    </w:p>
    <w:p w:rsidR="00000000" w:rsidDel="00000000" w:rsidP="00000000" w:rsidRDefault="00000000" w:rsidRPr="00000000" w14:paraId="000000C5">
      <w:pPr>
        <w:widowControl w:val="0"/>
        <w:spacing w:before="47" w:line="278.00000000000006" w:lineRule="auto"/>
        <w:ind w:left="290" w:righ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ВАРИАЦИОННЫЕ РЯДЫ И ИХ ГРАФИЧЕСКОЕ ИЗОБРАЖЕНИЕ ЗАДАЧИ 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before="4" w:line="240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76" w:lineRule="auto"/>
        <w:ind w:left="4781" w:right="184" w:firstLine="2966.99999999999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кандидат педагогических наук, доцент, Светлана Викторовна Гончарова</w:t>
      </w:r>
    </w:p>
    <w:p w:rsidR="00000000" w:rsidDel="00000000" w:rsidP="00000000" w:rsidRDefault="00000000" w:rsidRPr="00000000" w14:paraId="000000CB">
      <w:pPr>
        <w:widowControl w:val="0"/>
        <w:spacing w:before="2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right="18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работы студентки 2 курса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right="18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группы 1 подгруппы 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ind w:right="18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Сумарокова Е.М.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right="18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before="60" w:line="276" w:lineRule="auto"/>
        <w:ind w:left="12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построить дискретные и интервальные вариационные ряды и их графики</w:t>
      </w:r>
    </w:p>
    <w:p w:rsidR="00000000" w:rsidDel="00000000" w:rsidP="00000000" w:rsidRDefault="00000000" w:rsidRPr="00000000" w14:paraId="000000D1">
      <w:pPr>
        <w:widowControl w:val="0"/>
        <w:spacing w:before="201" w:line="240" w:lineRule="auto"/>
        <w:ind w:left="12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Оборудование: ПК, Excel</w:t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widowControl w:val="0"/>
        <w:spacing w:after="0" w:before="245" w:line="240" w:lineRule="auto"/>
        <w:ind w:left="419" w:right="488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tyjcwt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1</w:t>
      </w:r>
    </w:p>
    <w:p w:rsidR="00000000" w:rsidDel="00000000" w:rsidP="00000000" w:rsidRDefault="00000000" w:rsidRPr="00000000" w14:paraId="000000D3">
      <w:pPr>
        <w:widowControl w:val="0"/>
        <w:tabs>
          <w:tab w:val="left" w:pos="521"/>
        </w:tabs>
        <w:spacing w:before="58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D4">
      <w:pPr>
        <w:widowControl w:val="0"/>
        <w:spacing w:before="6"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34942</wp:posOffset>
            </wp:positionV>
            <wp:extent cx="6053138" cy="940459"/>
            <wp:effectExtent b="0" l="0" r="0" t="0"/>
            <wp:wrapTopAndBottom distB="0" distT="0"/>
            <wp:docPr id="4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9404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Таблицы: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09800"/>
            <wp:effectExtent b="0" l="0" r="0" t="0"/>
            <wp:docPr id="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Графики: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полигон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62363" cy="2147531"/>
            <wp:effectExtent b="0" l="0" r="0" t="0"/>
            <wp:docPr id="4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2147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кумулянта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717001" cy="2321582"/>
            <wp:effectExtent b="0" l="0" r="0" t="0"/>
            <wp:docPr id="4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7001" cy="2321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keepNext w:val="0"/>
        <w:keepLines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dy6vkm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эмпирическая функция распределения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/>
        <w:drawing>
          <wp:inline distB="114300" distT="114300" distL="114300" distR="114300">
            <wp:extent cx="3833813" cy="2375435"/>
            <wp:effectExtent b="0" l="0" r="0" t="0"/>
            <wp:docPr id="4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375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keepNext w:val="0"/>
        <w:keepLines w:val="0"/>
        <w:widowControl w:val="0"/>
        <w:spacing w:after="0" w:before="245" w:line="240" w:lineRule="auto"/>
        <w:ind w:left="419" w:right="488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1t3h5sf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2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78821" cy="550164"/>
            <wp:effectExtent b="0" l="0" r="0" t="0"/>
            <wp:wrapTopAndBottom distB="0" distT="0"/>
            <wp:docPr id="7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8821" cy="5501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Таблицы: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76500"/>
            <wp:effectExtent b="0" l="0" r="0" t="0"/>
            <wp:docPr id="4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Графики: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33763" cy="2127564"/>
            <wp:effectExtent b="0" l="0" r="0" t="0"/>
            <wp:docPr id="4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127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90888" cy="2268635"/>
            <wp:effectExtent b="0" l="0" r="0" t="0"/>
            <wp:docPr id="4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2268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92525" cy="2163973"/>
            <wp:effectExtent b="0" l="0" r="0" t="0"/>
            <wp:docPr id="4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25" cy="2163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widowControl w:val="0"/>
        <w:spacing w:after="0" w:before="245" w:line="240" w:lineRule="auto"/>
        <w:ind w:left="419" w:right="488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4d34og8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4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90988" cy="1911065"/>
            <wp:effectExtent b="0" l="0" r="0" t="0"/>
            <wp:wrapTopAndBottom distB="0" distT="0"/>
            <wp:docPr id="7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911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Таблицы: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5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5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Графики: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/>
        <w:drawing>
          <wp:inline distB="114300" distT="114300" distL="114300" distR="114300">
            <wp:extent cx="3680635" cy="2035966"/>
            <wp:effectExtent b="0" l="0" r="0" t="0"/>
            <wp:docPr id="5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0635" cy="2035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/>
        <w:drawing>
          <wp:inline distB="114300" distT="114300" distL="114300" distR="114300">
            <wp:extent cx="3090863" cy="2048595"/>
            <wp:effectExtent b="0" l="0" r="0" t="0"/>
            <wp:docPr id="6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2048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/>
        <w:drawing>
          <wp:inline distB="114300" distT="114300" distL="114300" distR="114300">
            <wp:extent cx="3337509" cy="2067925"/>
            <wp:effectExtent b="0" l="0" r="0" t="0"/>
            <wp:docPr id="6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7509" cy="206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Своя задача 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соревнования по фигурному катанию приехали две команды фигуристов: из Москвы и Санкт-Петербурга. После выступления 15 человек от каждого города были следующие результаты: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мск: 19  21  16  17  19  24  14  15  31  29  18  20  22  13  11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спб: 22  12  20  20  25  28  17  13  18  27  24  22  19  18  19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интервальный вариационный ряд, графически изобразить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Таблицы: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63351" cy="2666152"/>
            <wp:effectExtent b="0" l="0" r="0" t="0"/>
            <wp:docPr id="6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3351" cy="2666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Графики: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33763" cy="2173195"/>
            <wp:effectExtent b="0" l="0" r="0" t="0"/>
            <wp:docPr id="6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173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93639" cy="2335423"/>
            <wp:effectExtent b="0" l="0" r="0" t="0"/>
            <wp:docPr id="7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3639" cy="2335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6.png"/><Relationship Id="rId21" Type="http://schemas.openxmlformats.org/officeDocument/2006/relationships/image" Target="media/image13.png"/><Relationship Id="rId24" Type="http://schemas.openxmlformats.org/officeDocument/2006/relationships/image" Target="media/image19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jpg"/><Relationship Id="rId8" Type="http://schemas.openxmlformats.org/officeDocument/2006/relationships/image" Target="media/image2.png"/><Relationship Id="rId11" Type="http://schemas.openxmlformats.org/officeDocument/2006/relationships/image" Target="media/image18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10.jp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12.jpg"/><Relationship Id="rId16" Type="http://schemas.openxmlformats.org/officeDocument/2006/relationships/image" Target="media/image1.png"/><Relationship Id="rId19" Type="http://schemas.openxmlformats.org/officeDocument/2006/relationships/image" Target="media/image7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WiVBF1yqNxxMDbiCeNUWphTgQg==">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