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DF" w:rsidRPr="008101F5" w:rsidRDefault="00490FDF" w:rsidP="00490FD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101F5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Системний аналіз та теорія прийняття рішень</w:t>
      </w:r>
    </w:p>
    <w:p w:rsidR="00490FDF" w:rsidRPr="008101F5" w:rsidRDefault="00490FDF" w:rsidP="00490FD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01F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</w:t>
      </w:r>
      <w:r w:rsidR="00906174" w:rsidRPr="008101F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Практична робота 7</w:t>
      </w:r>
      <w:r w:rsidRPr="008101F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</w:t>
      </w:r>
      <w:proofErr w:type="spellStart"/>
      <w:r w:rsidRPr="008101F5">
        <w:rPr>
          <w:rFonts w:ascii="Times New Roman" w:hAnsi="Times New Roman" w:cs="Times New Roman"/>
          <w:i/>
          <w:sz w:val="28"/>
          <w:szCs w:val="28"/>
          <w:lang w:val="uk-UA"/>
        </w:rPr>
        <w:t>Пороскун</w:t>
      </w:r>
      <w:proofErr w:type="spellEnd"/>
      <w:r w:rsidRPr="008101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О.</w:t>
      </w:r>
    </w:p>
    <w:p w:rsidR="00490FDF" w:rsidRPr="008101F5" w:rsidRDefault="00490FDF" w:rsidP="00490FD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01F5">
        <w:rPr>
          <w:rFonts w:ascii="Times New Roman" w:hAnsi="Times New Roman" w:cs="Times New Roman"/>
          <w:i/>
          <w:sz w:val="28"/>
          <w:szCs w:val="28"/>
          <w:lang w:val="uk-UA"/>
        </w:rPr>
        <w:t>Варіант 8</w:t>
      </w:r>
    </w:p>
    <w:p w:rsidR="0097137F" w:rsidRPr="008101F5" w:rsidRDefault="00D1410C" w:rsidP="009713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Excel – реалізація задач багатокритеріальної оптимізації. Метод адитивної згортки.</w:t>
      </w:r>
    </w:p>
    <w:p w:rsidR="00BC5555" w:rsidRPr="008101F5" w:rsidRDefault="00BC5555" w:rsidP="00BC555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101F5">
        <w:rPr>
          <w:rFonts w:ascii="Times New Roman" w:hAnsi="Times New Roman" w:cs="Times New Roman"/>
          <w:b/>
          <w:sz w:val="28"/>
          <w:lang w:val="uk-UA"/>
        </w:rPr>
        <w:t>Постановка задачі</w:t>
      </w:r>
    </w:p>
    <w:p w:rsidR="00BC5555" w:rsidRPr="008101F5" w:rsidRDefault="00BC5555" w:rsidP="00BC5555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Підприємство може випускати п'ять видів продукції А, B, C, D, E. Для цього використовується три види ресурсів, витрата яких на виробництво одиниці продукції і їх запаси наведені у таблиці 1.</w:t>
      </w:r>
    </w:p>
    <w:p w:rsidR="00BC5555" w:rsidRPr="008101F5" w:rsidRDefault="00BC5555" w:rsidP="00BC5555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Всі вироби обробляються на верстатах чотирьох типів. Норма часу на обробку одного виробу і фонд часу роботи верстатів наведені в таблиці 2.</w:t>
      </w:r>
    </w:p>
    <w:p w:rsidR="00BC5555" w:rsidRPr="008101F5" w:rsidRDefault="00BC5555" w:rsidP="00BC5555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Прибуток та собівартість продукції відповідного типу наведено в таблиці 3.</w:t>
      </w:r>
    </w:p>
    <w:p w:rsidR="00BC5555" w:rsidRPr="008101F5" w:rsidRDefault="00BC5555" w:rsidP="00BC5555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Обсяг кожного виду продукції повинен бути не менше 100 і не більше 500 одиниць.</w:t>
      </w:r>
    </w:p>
    <w:p w:rsidR="00BC5555" w:rsidRPr="008101F5" w:rsidRDefault="00BC5555" w:rsidP="00BC5555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Мірою ефективності виробничої програми є наступні показники:</w:t>
      </w:r>
    </w:p>
    <w:p w:rsidR="00BC5555" w:rsidRPr="008101F5" w:rsidRDefault="00BC5555" w:rsidP="00BC5555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1. Прибуток підприємства - f1.</w:t>
      </w:r>
    </w:p>
    <w:p w:rsidR="00BC5555" w:rsidRPr="008101F5" w:rsidRDefault="00BC5555" w:rsidP="00BC5555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2. Собівартість продукції – f2.</w:t>
      </w:r>
    </w:p>
    <w:p w:rsidR="00BC5555" w:rsidRPr="008101F5" w:rsidRDefault="00BC5555" w:rsidP="00BC5555">
      <w:pPr>
        <w:jc w:val="both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8101F5">
        <w:rPr>
          <w:rFonts w:ascii="Times New Roman" w:hAnsi="Times New Roman" w:cs="Times New Roman"/>
          <w:b/>
          <w:i/>
          <w:sz w:val="28"/>
          <w:u w:val="single"/>
          <w:lang w:val="uk-UA"/>
        </w:rPr>
        <w:t>Необхідно:</w:t>
      </w:r>
    </w:p>
    <w:p w:rsidR="005F6587" w:rsidRPr="008101F5" w:rsidRDefault="00BC5555" w:rsidP="00BC5555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Вирішити задачу методом згортання критеріїв, вибравши вектор вагових</w:t>
      </w:r>
      <w:r w:rsidR="003318DA" w:rsidRPr="008101F5">
        <w:rPr>
          <w:rFonts w:ascii="Times New Roman" w:hAnsi="Times New Roman" w:cs="Times New Roman"/>
          <w:sz w:val="28"/>
          <w:lang w:val="uk-UA"/>
        </w:rPr>
        <w:t xml:space="preserve"> коефіцієнтів рівним (α1; α2).</w:t>
      </w:r>
    </w:p>
    <w:p w:rsidR="003318DA" w:rsidRPr="008101F5" w:rsidRDefault="003318DA" w:rsidP="003318D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101F5">
        <w:rPr>
          <w:rFonts w:ascii="Times New Roman" w:hAnsi="Times New Roman" w:cs="Times New Roman"/>
          <w:b/>
          <w:sz w:val="28"/>
          <w:lang w:val="uk-UA"/>
        </w:rPr>
        <w:t>Варіанти завдань</w:t>
      </w:r>
    </w:p>
    <w:p w:rsidR="00C81157" w:rsidRPr="008101F5" w:rsidRDefault="003318DA" w:rsidP="00250920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101F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06821" cy="1472956"/>
            <wp:effectExtent l="19050" t="0" r="3479" b="0"/>
            <wp:docPr id="1" name="Рисунок 0" descr="2021-11-03_19-1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03_19-19-54.png"/>
                    <pic:cNvPicPr/>
                  </pic:nvPicPr>
                  <pic:blipFill>
                    <a:blip r:embed="rId4" cstate="print"/>
                    <a:srcRect b="75333"/>
                    <a:stretch>
                      <a:fillRect/>
                    </a:stretch>
                  </pic:blipFill>
                  <pic:spPr>
                    <a:xfrm>
                      <a:off x="0" y="0"/>
                      <a:ext cx="6206821" cy="14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A" w:rsidRPr="008101F5" w:rsidRDefault="003318DA" w:rsidP="00250920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101F5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203646" cy="2679590"/>
            <wp:effectExtent l="19050" t="0" r="6654" b="0"/>
            <wp:docPr id="2" name="Рисунок 0" descr="2021-11-03_19-1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1-03_19-19-54.png"/>
                    <pic:cNvPicPr/>
                  </pic:nvPicPr>
                  <pic:blipFill>
                    <a:blip r:embed="rId4" cstate="print"/>
                    <a:srcRect t="55126"/>
                    <a:stretch>
                      <a:fillRect/>
                    </a:stretch>
                  </pic:blipFill>
                  <pic:spPr>
                    <a:xfrm>
                      <a:off x="0" y="0"/>
                      <a:ext cx="6203646" cy="26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DF" w:rsidRPr="008101F5" w:rsidRDefault="00897BDF" w:rsidP="00250920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97BDF" w:rsidRPr="008101F5" w:rsidRDefault="00843A32" w:rsidP="00843A3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101F5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843A32" w:rsidRPr="008101F5" w:rsidRDefault="00843A32" w:rsidP="00843A32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Позначимо через 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- кількість продукції А, 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- кількість продукції В,                 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 xml:space="preserve">3 </w:t>
      </w:r>
      <w:r w:rsidRPr="008101F5">
        <w:rPr>
          <w:rFonts w:ascii="Times New Roman" w:hAnsi="Times New Roman" w:cs="Times New Roman"/>
          <w:sz w:val="28"/>
          <w:lang w:val="uk-UA"/>
        </w:rPr>
        <w:t>- кількість продукції С, 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- кількість продукції D, 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5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- кількість продукції E.</w:t>
      </w:r>
    </w:p>
    <w:p w:rsidR="00843A32" w:rsidRPr="008101F5" w:rsidRDefault="00843A32" w:rsidP="00843A32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Цільові функції будуть мати вигляд:</w:t>
      </w:r>
    </w:p>
    <w:p w:rsidR="00843A32" w:rsidRPr="008101F5" w:rsidRDefault="00843A32" w:rsidP="00843A32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Прибуток: f1 = 3x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+ 7x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+ 23x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+ 5x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+ 2x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 xml:space="preserve">5 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→ </w:t>
      </w:r>
      <w:proofErr w:type="spellStart"/>
      <w:r w:rsidRPr="008101F5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8101F5">
        <w:rPr>
          <w:rFonts w:ascii="Times New Roman" w:hAnsi="Times New Roman" w:cs="Times New Roman"/>
          <w:sz w:val="28"/>
          <w:lang w:val="uk-UA"/>
        </w:rPr>
        <w:t>.</w:t>
      </w:r>
    </w:p>
    <w:p w:rsidR="00843A32" w:rsidRPr="008101F5" w:rsidRDefault="00843A32" w:rsidP="00843A32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Собівартість: f2 = 2x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+ 4x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+ 2x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+ 5x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+ 6x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 xml:space="preserve">5 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→ </w:t>
      </w:r>
      <w:proofErr w:type="spellStart"/>
      <w:r w:rsidRPr="008101F5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8101F5">
        <w:rPr>
          <w:rFonts w:ascii="Times New Roman" w:hAnsi="Times New Roman" w:cs="Times New Roman"/>
          <w:sz w:val="28"/>
          <w:lang w:val="uk-UA"/>
        </w:rPr>
        <w:t>.</w:t>
      </w:r>
    </w:p>
    <w:p w:rsidR="00843A32" w:rsidRPr="008101F5" w:rsidRDefault="00843A32" w:rsidP="00843A32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Обмеженнями завдання будуть:</w:t>
      </w:r>
    </w:p>
    <w:p w:rsidR="00843A32" w:rsidRPr="002A0EE4" w:rsidRDefault="002A0EE4" w:rsidP="00843A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1) По витраті ресурсів</w:t>
      </w:r>
      <w:r w:rsidRPr="002A0EE4">
        <w:rPr>
          <w:rFonts w:ascii="Times New Roman" w:hAnsi="Times New Roman" w:cs="Times New Roman"/>
          <w:sz w:val="28"/>
        </w:rPr>
        <w:t>.</w:t>
      </w:r>
    </w:p>
    <w:p w:rsidR="00843A32" w:rsidRPr="002A0EE4" w:rsidRDefault="00843A32" w:rsidP="00843A32">
      <w:pPr>
        <w:jc w:val="both"/>
        <w:rPr>
          <w:rFonts w:ascii="Times New Roman" w:hAnsi="Times New Roman" w:cs="Times New Roman"/>
          <w:sz w:val="28"/>
        </w:rPr>
      </w:pPr>
      <w:r w:rsidRPr="008101F5">
        <w:rPr>
          <w:rFonts w:ascii="Times New Roman" w:hAnsi="Times New Roman" w:cs="Times New Roman"/>
          <w:sz w:val="28"/>
          <w:lang w:val="uk-UA"/>
        </w:rPr>
        <w:t xml:space="preserve">2) </w:t>
      </w:r>
      <w:r w:rsidR="002A0EE4">
        <w:rPr>
          <w:rFonts w:ascii="Times New Roman" w:hAnsi="Times New Roman" w:cs="Times New Roman"/>
          <w:sz w:val="28"/>
          <w:lang w:val="uk-UA"/>
        </w:rPr>
        <w:t>По фонду часу роботи обладнання</w:t>
      </w:r>
      <w:r w:rsidR="002A0EE4" w:rsidRPr="002A0EE4">
        <w:rPr>
          <w:rFonts w:ascii="Times New Roman" w:hAnsi="Times New Roman" w:cs="Times New Roman"/>
          <w:sz w:val="28"/>
        </w:rPr>
        <w:t>.</w:t>
      </w:r>
    </w:p>
    <w:p w:rsidR="00843A32" w:rsidRPr="008101F5" w:rsidRDefault="00843A32" w:rsidP="00843A32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 xml:space="preserve">3) За обсягом продукції, що випускається: 100 ≤ </w:t>
      </w:r>
      <w:proofErr w:type="spellStart"/>
      <w:r w:rsidRPr="008101F5">
        <w:rPr>
          <w:rFonts w:ascii="Times New Roman" w:hAnsi="Times New Roman" w:cs="Times New Roman"/>
          <w:sz w:val="28"/>
          <w:lang w:val="uk-UA"/>
        </w:rPr>
        <w:t>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j</w:t>
      </w:r>
      <w:proofErr w:type="spellEnd"/>
      <w:r w:rsidRPr="008101F5">
        <w:rPr>
          <w:rFonts w:ascii="Times New Roman" w:hAnsi="Times New Roman" w:cs="Times New Roman"/>
          <w:sz w:val="28"/>
          <w:lang w:val="uk-UA"/>
        </w:rPr>
        <w:t xml:space="preserve"> ≤ 500 j = 1,5.</w:t>
      </w:r>
    </w:p>
    <w:p w:rsidR="00897BDF" w:rsidRPr="008101F5" w:rsidRDefault="00843A32" w:rsidP="00250920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 xml:space="preserve">4) Умова </w:t>
      </w:r>
      <w:proofErr w:type="spellStart"/>
      <w:r w:rsidRPr="008101F5">
        <w:rPr>
          <w:rFonts w:ascii="Times New Roman" w:hAnsi="Times New Roman" w:cs="Times New Roman"/>
          <w:sz w:val="28"/>
          <w:lang w:val="uk-UA"/>
        </w:rPr>
        <w:t>цілочисельності</w:t>
      </w:r>
      <w:proofErr w:type="spellEnd"/>
      <w:r w:rsidRPr="008101F5">
        <w:rPr>
          <w:rFonts w:ascii="Times New Roman" w:hAnsi="Times New Roman" w:cs="Times New Roman"/>
          <w:sz w:val="28"/>
          <w:lang w:val="uk-UA"/>
        </w:rPr>
        <w:t xml:space="preserve"> змінних: </w:t>
      </w:r>
      <w:proofErr w:type="spellStart"/>
      <w:r w:rsidRPr="008101F5">
        <w:rPr>
          <w:rFonts w:ascii="Times New Roman" w:hAnsi="Times New Roman" w:cs="Times New Roman"/>
          <w:sz w:val="28"/>
          <w:lang w:val="uk-UA"/>
        </w:rPr>
        <w:t>x</w:t>
      </w:r>
      <w:r w:rsidRPr="008101F5">
        <w:rPr>
          <w:rFonts w:ascii="Times New Roman" w:hAnsi="Times New Roman" w:cs="Times New Roman"/>
          <w:sz w:val="28"/>
          <w:vertAlign w:val="subscript"/>
          <w:lang w:val="uk-UA"/>
        </w:rPr>
        <w:t>j</w:t>
      </w:r>
      <w:proofErr w:type="spellEnd"/>
      <w:r w:rsidRPr="008101F5">
        <w:rPr>
          <w:rFonts w:ascii="Times New Roman" w:hAnsi="Times New Roman" w:cs="Times New Roman"/>
          <w:sz w:val="28"/>
          <w:lang w:val="uk-UA"/>
        </w:rPr>
        <w:t xml:space="preserve"> ϵ Z, j = 1,5.</w:t>
      </w:r>
    </w:p>
    <w:p w:rsidR="00897BDF" w:rsidRPr="008101F5" w:rsidRDefault="00843A32" w:rsidP="00250920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В MS Excel</w:t>
      </w:r>
      <w:r w:rsidR="00532098" w:rsidRPr="008101F5">
        <w:rPr>
          <w:rFonts w:ascii="Times New Roman" w:hAnsi="Times New Roman" w:cs="Times New Roman"/>
          <w:sz w:val="28"/>
          <w:lang w:val="uk-UA"/>
        </w:rPr>
        <w:t xml:space="preserve"> </w:t>
      </w:r>
      <w:r w:rsidR="00D95159" w:rsidRPr="008101F5">
        <w:rPr>
          <w:rFonts w:ascii="Times New Roman" w:hAnsi="Times New Roman" w:cs="Times New Roman"/>
          <w:sz w:val="28"/>
          <w:lang w:val="uk-UA"/>
        </w:rPr>
        <w:t xml:space="preserve">в </w:t>
      </w:r>
      <w:r w:rsidR="00532098" w:rsidRPr="008101F5">
        <w:rPr>
          <w:rFonts w:ascii="Times New Roman" w:hAnsi="Times New Roman" w:cs="Times New Roman"/>
          <w:sz w:val="28"/>
          <w:lang w:val="uk-UA"/>
        </w:rPr>
        <w:t>листі «Прибуток»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</w:t>
      </w:r>
      <w:r w:rsidR="00532098" w:rsidRPr="008101F5">
        <w:rPr>
          <w:rFonts w:ascii="Times New Roman" w:hAnsi="Times New Roman" w:cs="Times New Roman"/>
          <w:sz w:val="28"/>
          <w:lang w:val="uk-UA"/>
        </w:rPr>
        <w:t xml:space="preserve">заповнюємо </w:t>
      </w:r>
      <w:r w:rsidRPr="008101F5">
        <w:rPr>
          <w:rFonts w:ascii="Times New Roman" w:hAnsi="Times New Roman" w:cs="Times New Roman"/>
          <w:sz w:val="28"/>
          <w:lang w:val="uk-UA"/>
        </w:rPr>
        <w:t>таблицю вихідних даних для вирішення задачі знаходження оптимального рішення по максимізації прибутку ЦФ1. Додатково вказуємо інформацію про обмеження (рис.1).</w:t>
      </w:r>
    </w:p>
    <w:p w:rsidR="00897BDF" w:rsidRPr="008101F5" w:rsidRDefault="00532098" w:rsidP="00250920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206821" cy="4579951"/>
            <wp:effectExtent l="19050" t="0" r="347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821" cy="457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DF" w:rsidRPr="008101F5" w:rsidRDefault="00532098" w:rsidP="0053209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Рисунок 1 – Вихідні дані для вирішення задачі максимізації прибутку</w:t>
      </w:r>
    </w:p>
    <w:p w:rsidR="00CC0B22" w:rsidRPr="008101F5" w:rsidRDefault="00FA6BA4" w:rsidP="00082545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Внесемо формули у відповідні комірки колонки G та H(рис. 2).</w:t>
      </w:r>
    </w:p>
    <w:p w:rsidR="00CC0B22" w:rsidRPr="008101F5" w:rsidRDefault="00082545" w:rsidP="003C620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28436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4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98" w:rsidRPr="008101F5" w:rsidRDefault="003C620E" w:rsidP="003C620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Рисунок 2 – Формули для розрахунку обмежень функції максимізації прибутку</w:t>
      </w:r>
    </w:p>
    <w:p w:rsidR="00532098" w:rsidRPr="008101F5" w:rsidRDefault="00966E5B" w:rsidP="00532098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 xml:space="preserve">Вирішення задачі пошуку оптимального рішення для ЦФ1 виконуємо з використанням інструменту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Поиск</w:t>
      </w:r>
      <w:proofErr w:type="spellEnd"/>
      <w:r w:rsidRPr="008101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решения</w:t>
      </w:r>
      <w:proofErr w:type="spellEnd"/>
      <w:r w:rsidRPr="008101F5">
        <w:rPr>
          <w:rFonts w:ascii="Times New Roman" w:hAnsi="Times New Roman" w:cs="Times New Roman"/>
          <w:sz w:val="28"/>
          <w:lang w:val="uk-UA"/>
        </w:rPr>
        <w:t xml:space="preserve">. Для виклику процедури пошуку розв’язку необхідно вибрати команду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Сервис</w:t>
      </w:r>
      <w:proofErr w:type="spellEnd"/>
      <w:r w:rsidRPr="008101F5">
        <w:rPr>
          <w:rFonts w:ascii="Times New Roman" w:hAnsi="Times New Roman" w:cs="Times New Roman"/>
          <w:b/>
          <w:i/>
          <w:sz w:val="28"/>
          <w:lang w:val="uk-UA"/>
        </w:rPr>
        <w:t>/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Поиск</w:t>
      </w:r>
      <w:proofErr w:type="spellEnd"/>
      <w:r w:rsidRPr="008101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решения</w:t>
      </w:r>
      <w:proofErr w:type="spellEnd"/>
      <w:r w:rsidRPr="008101F5">
        <w:rPr>
          <w:rFonts w:ascii="Times New Roman" w:hAnsi="Times New Roman" w:cs="Times New Roman"/>
          <w:sz w:val="28"/>
          <w:lang w:val="uk-UA"/>
        </w:rPr>
        <w:t xml:space="preserve"> після чого </w:t>
      </w:r>
      <w:r w:rsidRPr="008101F5">
        <w:rPr>
          <w:rFonts w:ascii="Times New Roman" w:hAnsi="Times New Roman" w:cs="Times New Roman"/>
          <w:sz w:val="28"/>
          <w:lang w:val="uk-UA"/>
        </w:rPr>
        <w:lastRenderedPageBreak/>
        <w:t xml:space="preserve">відкриється діалогове вікно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“Поиск</w:t>
      </w:r>
      <w:proofErr w:type="spellEnd"/>
      <w:r w:rsidRPr="008101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решения”</w:t>
      </w:r>
      <w:proofErr w:type="spellEnd"/>
      <w:r w:rsidRPr="008101F5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У вікні додаткових параметрів майстра пошуку рішення слід вибрати відмітки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Неотрицательные</w:t>
      </w:r>
      <w:proofErr w:type="spellEnd"/>
      <w:r w:rsidRPr="008101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значения</w:t>
      </w:r>
      <w:proofErr w:type="spellEnd"/>
      <w:r w:rsidRPr="008101F5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Линейная</w:t>
      </w:r>
      <w:proofErr w:type="spellEnd"/>
      <w:r w:rsidRPr="008101F5">
        <w:rPr>
          <w:rFonts w:ascii="Times New Roman" w:hAnsi="Times New Roman" w:cs="Times New Roman"/>
          <w:b/>
          <w:i/>
          <w:sz w:val="28"/>
          <w:lang w:val="uk-UA"/>
        </w:rPr>
        <w:t xml:space="preserve"> модель</w:t>
      </w:r>
      <w:r w:rsidRPr="008101F5">
        <w:rPr>
          <w:rFonts w:ascii="Times New Roman" w:hAnsi="Times New Roman" w:cs="Times New Roman"/>
          <w:sz w:val="28"/>
          <w:lang w:val="uk-UA"/>
        </w:rPr>
        <w:t>. Діалогове вікно інструменту з даними для пошуку оптимального рішення представлений на рисунку 3.</w:t>
      </w:r>
    </w:p>
    <w:p w:rsidR="008F35C9" w:rsidRPr="008101F5" w:rsidRDefault="002751C9" w:rsidP="002751C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87798" cy="2568271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28" cy="256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98" w:rsidRPr="008101F5" w:rsidRDefault="008F35C9" w:rsidP="002751C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Рисунок 3 – Діалогове вікно для пошуку оптимального рішення ЦФ1</w:t>
      </w:r>
    </w:p>
    <w:p w:rsidR="002751C9" w:rsidRPr="008101F5" w:rsidRDefault="0013050C" w:rsidP="002751C9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 xml:space="preserve">Результат розрахунку задачі максимізації прибутку за допомогою інструменту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Поиск</w:t>
      </w:r>
      <w:proofErr w:type="spellEnd"/>
      <w:r w:rsidRPr="008101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8101F5">
        <w:rPr>
          <w:rFonts w:ascii="Times New Roman" w:hAnsi="Times New Roman" w:cs="Times New Roman"/>
          <w:b/>
          <w:i/>
          <w:sz w:val="28"/>
          <w:lang w:val="uk-UA"/>
        </w:rPr>
        <w:t>решения</w:t>
      </w:r>
      <w:proofErr w:type="spellEnd"/>
      <w:r w:rsidRPr="008101F5">
        <w:rPr>
          <w:rFonts w:ascii="Times New Roman" w:hAnsi="Times New Roman" w:cs="Times New Roman"/>
          <w:sz w:val="28"/>
          <w:lang w:val="uk-UA"/>
        </w:rPr>
        <w:t xml:space="preserve"> представлений на рисунку 4.</w:t>
      </w:r>
    </w:p>
    <w:p w:rsidR="002751C9" w:rsidRPr="008101F5" w:rsidRDefault="00EE48B2" w:rsidP="002751C9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4510791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1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B2" w:rsidRPr="008101F5" w:rsidRDefault="00EE48B2" w:rsidP="00EE48B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Рисунок 4 – Результат вирішення задачі максимізації прибутку</w:t>
      </w:r>
    </w:p>
    <w:p w:rsidR="00966E5B" w:rsidRPr="008101F5" w:rsidRDefault="00183BA6" w:rsidP="00532098">
      <w:pPr>
        <w:jc w:val="both"/>
        <w:rPr>
          <w:rFonts w:ascii="Times New Roman" w:hAnsi="Times New Roman" w:cs="Times New Roman"/>
          <w:sz w:val="28"/>
          <w:lang w:val="uk-UA"/>
        </w:rPr>
      </w:pPr>
      <w:r w:rsidRPr="00183BA6">
        <w:rPr>
          <w:rFonts w:ascii="Times New Roman" w:hAnsi="Times New Roman" w:cs="Times New Roman"/>
          <w:sz w:val="28"/>
          <w:lang w:val="uk-UA"/>
        </w:rPr>
        <w:lastRenderedPageBreak/>
        <w:t>В MS Excel в листі «</w:t>
      </w:r>
      <w:r>
        <w:rPr>
          <w:rFonts w:ascii="Times New Roman" w:hAnsi="Times New Roman" w:cs="Times New Roman"/>
          <w:sz w:val="28"/>
          <w:lang w:val="uk-UA"/>
        </w:rPr>
        <w:t>Собівартість</w:t>
      </w:r>
      <w:r w:rsidRPr="00183BA6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lang w:val="uk-UA"/>
        </w:rPr>
        <w:t>д</w:t>
      </w:r>
      <w:r w:rsidR="00615C66" w:rsidRPr="008101F5">
        <w:rPr>
          <w:rFonts w:ascii="Times New Roman" w:hAnsi="Times New Roman" w:cs="Times New Roman"/>
          <w:sz w:val="28"/>
          <w:lang w:val="uk-UA"/>
        </w:rPr>
        <w:t>ля вирішення задачі мінімізації собівартості ЦФ2 необхідно виконати операції, подібні до описаних раніше для максимізації прибутку ЦФ1(рис. 5 - 8).</w:t>
      </w:r>
    </w:p>
    <w:p w:rsidR="00B81416" w:rsidRPr="008101F5" w:rsidRDefault="00B81416" w:rsidP="00532098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426208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26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16" w:rsidRPr="008101F5" w:rsidRDefault="00B81416" w:rsidP="00B8141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Рисунок 5 – Вихідні дані для вирішення задачі мінімізації собівартості</w:t>
      </w:r>
    </w:p>
    <w:p w:rsidR="00B81416" w:rsidRPr="008101F5" w:rsidRDefault="003E229E" w:rsidP="00B8141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31464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16" w:rsidRPr="008101F5" w:rsidRDefault="0020481A" w:rsidP="0020481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Рисунок 6 – Формули для розрахунку обмежень функції мінімізації собівартості</w:t>
      </w:r>
    </w:p>
    <w:p w:rsidR="00B81416" w:rsidRPr="008101F5" w:rsidRDefault="00DA07C0" w:rsidP="00DA07C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42510" cy="284670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C0" w:rsidRPr="008101F5" w:rsidRDefault="00F11F14" w:rsidP="00DA07C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Рисунок 7 – Діалогове вікно для пошуку оптимального рішення ЦФ2</w:t>
      </w:r>
    </w:p>
    <w:p w:rsidR="00F11F14" w:rsidRPr="008101F5" w:rsidRDefault="00452F0F" w:rsidP="00F11F1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3633213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3B9" w:rsidRPr="008101F5" w:rsidRDefault="002B37F3" w:rsidP="002B37F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Рисунок 8 – Результат вирішення задачі мінімізації собівартості</w:t>
      </w:r>
    </w:p>
    <w:p w:rsidR="002B37F3" w:rsidRPr="008101F5" w:rsidRDefault="000C66D5" w:rsidP="002B37F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сформулюємо</w:t>
      </w:r>
      <w:r w:rsidR="00001F76" w:rsidRPr="008101F5">
        <w:rPr>
          <w:rFonts w:ascii="Times New Roman" w:hAnsi="Times New Roman" w:cs="Times New Roman"/>
          <w:sz w:val="28"/>
          <w:lang w:val="uk-UA"/>
        </w:rPr>
        <w:t xml:space="preserve"> узагальнену цільову функцію з урахуванням вагових коефіцієнтів та нормування цільових функцій ЦФ1 і ЦФ2.</w:t>
      </w:r>
      <w:r w:rsidR="003030AE" w:rsidRPr="008101F5">
        <w:rPr>
          <w:rFonts w:ascii="Times New Roman" w:hAnsi="Times New Roman" w:cs="Times New Roman"/>
          <w:sz w:val="28"/>
          <w:lang w:val="uk-UA"/>
        </w:rPr>
        <w:t xml:space="preserve"> </w:t>
      </w:r>
      <w:r w:rsidRPr="000C66D5">
        <w:rPr>
          <w:rFonts w:ascii="Times New Roman" w:hAnsi="Times New Roman" w:cs="Times New Roman"/>
          <w:sz w:val="28"/>
          <w:lang w:val="uk-UA"/>
        </w:rPr>
        <w:t>В MS Excel в листі «</w:t>
      </w:r>
      <w:r>
        <w:rPr>
          <w:rFonts w:ascii="Times New Roman" w:hAnsi="Times New Roman" w:cs="Times New Roman"/>
          <w:sz w:val="28"/>
          <w:lang w:val="uk-UA"/>
        </w:rPr>
        <w:t>Узагальнена ЦФ</w:t>
      </w:r>
      <w:r w:rsidRPr="000C66D5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lang w:val="uk-UA"/>
        </w:rPr>
        <w:t>а</w:t>
      </w:r>
      <w:r w:rsidR="003030AE" w:rsidRPr="008101F5">
        <w:rPr>
          <w:rFonts w:ascii="Times New Roman" w:hAnsi="Times New Roman" w:cs="Times New Roman"/>
          <w:sz w:val="28"/>
          <w:lang w:val="uk-UA"/>
        </w:rPr>
        <w:t xml:space="preserve">налогічно до попередніх </w:t>
      </w:r>
      <w:r w:rsidR="004A37BA" w:rsidRPr="008101F5">
        <w:rPr>
          <w:rFonts w:ascii="Times New Roman" w:hAnsi="Times New Roman" w:cs="Times New Roman"/>
          <w:sz w:val="28"/>
          <w:lang w:val="uk-UA"/>
        </w:rPr>
        <w:t>кроків</w:t>
      </w:r>
      <w:r w:rsidR="003030AE" w:rsidRPr="008101F5">
        <w:rPr>
          <w:rFonts w:ascii="Times New Roman" w:hAnsi="Times New Roman" w:cs="Times New Roman"/>
          <w:sz w:val="28"/>
          <w:lang w:val="uk-UA"/>
        </w:rPr>
        <w:t xml:space="preserve"> </w:t>
      </w:r>
      <w:r w:rsidR="004A37BA" w:rsidRPr="008101F5">
        <w:rPr>
          <w:rFonts w:ascii="Times New Roman" w:hAnsi="Times New Roman" w:cs="Times New Roman"/>
          <w:sz w:val="28"/>
          <w:lang w:val="uk-UA"/>
        </w:rPr>
        <w:t>вирішимо задачу максимізац</w:t>
      </w:r>
      <w:r w:rsidR="0003622C" w:rsidRPr="008101F5">
        <w:rPr>
          <w:rFonts w:ascii="Times New Roman" w:hAnsi="Times New Roman" w:cs="Times New Roman"/>
          <w:sz w:val="28"/>
          <w:lang w:val="uk-UA"/>
        </w:rPr>
        <w:t>ії узагальненої цільової функції</w:t>
      </w:r>
      <w:r w:rsidR="006A1FD5" w:rsidRPr="008101F5">
        <w:rPr>
          <w:rFonts w:ascii="Times New Roman" w:hAnsi="Times New Roman" w:cs="Times New Roman"/>
          <w:sz w:val="28"/>
          <w:lang w:val="uk-UA"/>
        </w:rPr>
        <w:t>(рис. 9 - 13).</w:t>
      </w:r>
    </w:p>
    <w:p w:rsidR="00173506" w:rsidRPr="008101F5" w:rsidRDefault="00173506" w:rsidP="002B37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210300" cy="3286153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8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2CB" w:rsidRPr="008101F5" w:rsidRDefault="00173506" w:rsidP="00B342C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Рисунок 9 – Вихідні дані для вирішення задачі максимізації узагальненої цільової функції</w:t>
      </w:r>
    </w:p>
    <w:p w:rsidR="00B342CB" w:rsidRPr="008101F5" w:rsidRDefault="00FF7304" w:rsidP="00B342C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250646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0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16" w:rsidRPr="008101F5" w:rsidRDefault="00B342CB" w:rsidP="00B342C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48895</wp:posOffset>
            </wp:positionV>
            <wp:extent cx="4069715" cy="2520315"/>
            <wp:effectExtent l="19050" t="0" r="6985" b="0"/>
            <wp:wrapSquare wrapText="bothSides"/>
            <wp:docPr id="2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42CB" w:rsidRPr="008101F5" w:rsidRDefault="00B342CB" w:rsidP="00B342C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203B6" w:rsidRPr="008101F5" w:rsidRDefault="00345515" w:rsidP="00A203B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 xml:space="preserve">Рисунок 10 - 11 </w:t>
      </w:r>
      <w:r w:rsidR="00CE55BD" w:rsidRPr="008101F5">
        <w:rPr>
          <w:rFonts w:ascii="Times New Roman" w:hAnsi="Times New Roman" w:cs="Times New Roman"/>
          <w:sz w:val="28"/>
          <w:lang w:val="uk-UA"/>
        </w:rPr>
        <w:t xml:space="preserve">– Формули для розрахунку обмежень функції </w:t>
      </w:r>
      <w:r w:rsidR="00A203B6" w:rsidRPr="008101F5">
        <w:rPr>
          <w:rFonts w:ascii="Times New Roman" w:hAnsi="Times New Roman" w:cs="Times New Roman"/>
          <w:sz w:val="28"/>
          <w:lang w:val="uk-UA"/>
        </w:rPr>
        <w:t>максимізації узагальненої цільової функції</w:t>
      </w:r>
    </w:p>
    <w:p w:rsidR="00CE55BD" w:rsidRPr="008101F5" w:rsidRDefault="00CE55BD" w:rsidP="0034551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342CB" w:rsidRPr="008101F5" w:rsidRDefault="00B342CB" w:rsidP="00B342C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44C14" w:rsidRPr="008101F5" w:rsidRDefault="007C7E86" w:rsidP="00CF7CF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214212" cy="2520563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50" cy="2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E8A" w:rsidRPr="008101F5" w:rsidRDefault="00CF7CF7" w:rsidP="00CF7CF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 xml:space="preserve">Рисунок 12 – Діалогове вікно для пошуку оптимального рішення </w:t>
      </w:r>
      <w:r w:rsidR="00637E8A" w:rsidRPr="008101F5">
        <w:rPr>
          <w:rFonts w:ascii="Times New Roman" w:hAnsi="Times New Roman" w:cs="Times New Roman"/>
          <w:sz w:val="28"/>
          <w:lang w:val="uk-UA"/>
        </w:rPr>
        <w:t>УЦФ</w:t>
      </w:r>
    </w:p>
    <w:p w:rsidR="00637E8A" w:rsidRPr="008101F5" w:rsidRDefault="004A131F" w:rsidP="00CF7CF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252346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2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F7" w:rsidRPr="008101F5" w:rsidRDefault="00CF7CF7" w:rsidP="00CF7CF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 xml:space="preserve">Рисунок 13 – Результат вирішення задачі </w:t>
      </w:r>
      <w:r w:rsidR="00637E8A" w:rsidRPr="008101F5">
        <w:rPr>
          <w:rFonts w:ascii="Times New Roman" w:hAnsi="Times New Roman" w:cs="Times New Roman"/>
          <w:sz w:val="28"/>
          <w:lang w:val="uk-UA"/>
        </w:rPr>
        <w:t>максимізації узагальненої цільової функції</w:t>
      </w:r>
    </w:p>
    <w:p w:rsidR="00B342CB" w:rsidRPr="008101F5" w:rsidRDefault="00577058" w:rsidP="00996966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Тепер сформуємо</w:t>
      </w:r>
      <w:r w:rsidR="00E41CFF" w:rsidRPr="008101F5">
        <w:rPr>
          <w:rFonts w:ascii="Times New Roman" w:hAnsi="Times New Roman" w:cs="Times New Roman"/>
          <w:sz w:val="28"/>
          <w:lang w:val="uk-UA"/>
        </w:rPr>
        <w:t xml:space="preserve"> таблицю з результатами розрахунків</w:t>
      </w:r>
      <w:r w:rsidR="00DD4C34">
        <w:rPr>
          <w:rFonts w:ascii="Times New Roman" w:hAnsi="Times New Roman" w:cs="Times New Roman"/>
          <w:sz w:val="28"/>
          <w:lang w:val="uk-UA"/>
        </w:rPr>
        <w:t>(табл. 4)</w:t>
      </w:r>
      <w:r w:rsidRPr="008101F5">
        <w:rPr>
          <w:rFonts w:ascii="Times New Roman" w:hAnsi="Times New Roman" w:cs="Times New Roman"/>
          <w:sz w:val="28"/>
          <w:lang w:val="uk-UA"/>
        </w:rPr>
        <w:t>.</w:t>
      </w:r>
    </w:p>
    <w:tbl>
      <w:tblPr>
        <w:tblStyle w:val="a3"/>
        <w:tblW w:w="0" w:type="auto"/>
        <w:jc w:val="center"/>
        <w:tblLook w:val="04A0"/>
      </w:tblPr>
      <w:tblGrid>
        <w:gridCol w:w="1418"/>
        <w:gridCol w:w="1847"/>
        <w:gridCol w:w="900"/>
        <w:gridCol w:w="900"/>
        <w:gridCol w:w="2913"/>
      </w:tblGrid>
      <w:tr w:rsidR="00E41CFF" w:rsidRPr="008101F5" w:rsidTr="004C17E6">
        <w:trPr>
          <w:jc w:val="center"/>
        </w:trPr>
        <w:tc>
          <w:tcPr>
            <w:tcW w:w="0" w:type="auto"/>
            <w:vMerge w:val="restart"/>
            <w:vAlign w:val="center"/>
          </w:tcPr>
          <w:p w:rsidR="00E41CFF" w:rsidRPr="008101F5" w:rsidRDefault="00E41CFF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Величина</w:t>
            </w:r>
          </w:p>
        </w:tc>
        <w:tc>
          <w:tcPr>
            <w:tcW w:w="0" w:type="auto"/>
            <w:vMerge w:val="restart"/>
            <w:vAlign w:val="center"/>
          </w:tcPr>
          <w:p w:rsidR="00E41CFF" w:rsidRPr="008101F5" w:rsidRDefault="00E41CFF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 xml:space="preserve">Прибуток </w:t>
            </w:r>
            <w:r w:rsidR="007F0CDC" w:rsidRPr="008101F5">
              <w:rPr>
                <w:rFonts w:ascii="Times New Roman" w:hAnsi="Times New Roman" w:cs="Times New Roman"/>
                <w:lang w:val="uk-UA"/>
              </w:rPr>
              <w:t xml:space="preserve">→ </w:t>
            </w:r>
            <w:proofErr w:type="spellStart"/>
            <w:r w:rsidR="007F0CDC" w:rsidRPr="008101F5">
              <w:rPr>
                <w:rFonts w:ascii="Times New Roman" w:hAnsi="Times New Roman" w:cs="Times New Roman"/>
                <w:lang w:val="uk-UA"/>
              </w:rPr>
              <w:t>max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E41CFF" w:rsidRPr="008101F5" w:rsidRDefault="00E41CFF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8101F5">
              <w:rPr>
                <w:rFonts w:ascii="Times New Roman" w:hAnsi="Times New Roman" w:cs="Times New Roman"/>
                <w:lang w:val="uk-UA"/>
              </w:rPr>
              <w:t>Узаг</w:t>
            </w:r>
            <w:proofErr w:type="spellEnd"/>
            <w:r w:rsidRPr="008101F5">
              <w:rPr>
                <w:rFonts w:ascii="Times New Roman" w:hAnsi="Times New Roman" w:cs="Times New Roman"/>
                <w:lang w:val="uk-UA"/>
              </w:rPr>
              <w:t xml:space="preserve">. ЦФ </w:t>
            </w:r>
            <w:r w:rsidR="007F0CDC" w:rsidRPr="008101F5">
              <w:rPr>
                <w:rFonts w:ascii="Times New Roman" w:hAnsi="Times New Roman" w:cs="Times New Roman"/>
                <w:lang w:val="uk-UA"/>
              </w:rPr>
              <w:t xml:space="preserve">→ </w:t>
            </w:r>
            <w:proofErr w:type="spellStart"/>
            <w:r w:rsidR="007F0CDC" w:rsidRPr="008101F5">
              <w:rPr>
                <w:rFonts w:ascii="Times New Roman" w:hAnsi="Times New Roman" w:cs="Times New Roman"/>
                <w:lang w:val="uk-UA"/>
              </w:rPr>
              <w:t>max</w:t>
            </w:r>
            <w:proofErr w:type="spellEnd"/>
          </w:p>
        </w:tc>
        <w:tc>
          <w:tcPr>
            <w:tcW w:w="2913" w:type="dxa"/>
            <w:vMerge w:val="restart"/>
            <w:vAlign w:val="center"/>
          </w:tcPr>
          <w:p w:rsidR="00E41CFF" w:rsidRPr="008101F5" w:rsidRDefault="00E41CFF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 xml:space="preserve">Собівартість </w:t>
            </w:r>
            <w:r w:rsidR="007F0CDC" w:rsidRPr="008101F5">
              <w:rPr>
                <w:rFonts w:ascii="Times New Roman" w:hAnsi="Times New Roman" w:cs="Times New Roman"/>
                <w:lang w:val="uk-UA"/>
              </w:rPr>
              <w:t xml:space="preserve">→ </w:t>
            </w:r>
            <w:proofErr w:type="spellStart"/>
            <w:r w:rsidR="007F0CDC" w:rsidRPr="008101F5">
              <w:rPr>
                <w:rFonts w:ascii="Times New Roman" w:hAnsi="Times New Roman" w:cs="Times New Roman"/>
                <w:lang w:val="uk-UA"/>
              </w:rPr>
              <w:t>min</w:t>
            </w:r>
            <w:proofErr w:type="spellEnd"/>
          </w:p>
        </w:tc>
      </w:tr>
      <w:tr w:rsidR="00E41CFF" w:rsidRPr="008101F5" w:rsidTr="004C17E6">
        <w:trPr>
          <w:jc w:val="center"/>
        </w:trPr>
        <w:tc>
          <w:tcPr>
            <w:tcW w:w="0" w:type="auto"/>
            <w:vMerge/>
            <w:vAlign w:val="center"/>
          </w:tcPr>
          <w:p w:rsidR="00E41CFF" w:rsidRPr="008101F5" w:rsidRDefault="00E41CFF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vMerge/>
            <w:vAlign w:val="center"/>
          </w:tcPr>
          <w:p w:rsidR="00E41CFF" w:rsidRPr="008101F5" w:rsidRDefault="00E41CFF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E41CFF" w:rsidRPr="008101F5" w:rsidRDefault="00E41CFF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 xml:space="preserve">α1=0,2 </w:t>
            </w:r>
          </w:p>
        </w:tc>
        <w:tc>
          <w:tcPr>
            <w:tcW w:w="0" w:type="auto"/>
            <w:vAlign w:val="center"/>
          </w:tcPr>
          <w:p w:rsidR="00E41CFF" w:rsidRPr="008101F5" w:rsidRDefault="006A65E4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α2=0,8</w:t>
            </w:r>
            <w:r w:rsidR="00E41CFF" w:rsidRPr="008101F5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913" w:type="dxa"/>
            <w:vMerge/>
            <w:vAlign w:val="center"/>
          </w:tcPr>
          <w:p w:rsidR="00E41CFF" w:rsidRPr="008101F5" w:rsidRDefault="00E41CFF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41CFF" w:rsidRPr="008101F5" w:rsidTr="004C17E6">
        <w:trPr>
          <w:jc w:val="center"/>
        </w:trPr>
        <w:tc>
          <w:tcPr>
            <w:tcW w:w="0" w:type="auto"/>
            <w:vAlign w:val="center"/>
          </w:tcPr>
          <w:p w:rsidR="00E41CFF" w:rsidRPr="008101F5" w:rsidRDefault="007F0CDC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Прибуток</w:t>
            </w:r>
          </w:p>
        </w:tc>
        <w:tc>
          <w:tcPr>
            <w:tcW w:w="0" w:type="auto"/>
            <w:vAlign w:val="center"/>
          </w:tcPr>
          <w:p w:rsidR="00E41CFF" w:rsidRPr="008101F5" w:rsidRDefault="006A65E4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3750</w:t>
            </w:r>
          </w:p>
        </w:tc>
        <w:tc>
          <w:tcPr>
            <w:tcW w:w="0" w:type="auto"/>
            <w:gridSpan w:val="2"/>
            <w:vAlign w:val="center"/>
          </w:tcPr>
          <w:p w:rsidR="00E41CFF" w:rsidRPr="008101F5" w:rsidRDefault="00AC17C9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2A4781" w:rsidRPr="008101F5">
              <w:rPr>
                <w:rFonts w:ascii="Times New Roman" w:hAnsi="Times New Roman" w:cs="Times New Roman"/>
                <w:lang w:val="uk-UA"/>
              </w:rPr>
              <w:t>00</w:t>
            </w:r>
          </w:p>
        </w:tc>
        <w:tc>
          <w:tcPr>
            <w:tcW w:w="2913" w:type="dxa"/>
            <w:vAlign w:val="center"/>
          </w:tcPr>
          <w:p w:rsidR="00E41CFF" w:rsidRPr="00D92BB9" w:rsidRDefault="00D92BB9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1900</w:t>
            </w:r>
          </w:p>
        </w:tc>
      </w:tr>
      <w:tr w:rsidR="00E41CFF" w:rsidRPr="008101F5" w:rsidTr="004C17E6">
        <w:trPr>
          <w:jc w:val="center"/>
        </w:trPr>
        <w:tc>
          <w:tcPr>
            <w:tcW w:w="0" w:type="auto"/>
            <w:vAlign w:val="center"/>
          </w:tcPr>
          <w:p w:rsidR="00E41CFF" w:rsidRPr="008101F5" w:rsidRDefault="007F0CDC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Собівартість</w:t>
            </w:r>
          </w:p>
        </w:tc>
        <w:tc>
          <w:tcPr>
            <w:tcW w:w="0" w:type="auto"/>
            <w:vAlign w:val="center"/>
          </w:tcPr>
          <w:p w:rsidR="00E41CFF" w:rsidRPr="008101F5" w:rsidRDefault="006A65E4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2800</w:t>
            </w:r>
          </w:p>
        </w:tc>
        <w:tc>
          <w:tcPr>
            <w:tcW w:w="0" w:type="auto"/>
            <w:gridSpan w:val="2"/>
            <w:vAlign w:val="center"/>
          </w:tcPr>
          <w:p w:rsidR="00E41CFF" w:rsidRPr="008101F5" w:rsidRDefault="00AC17C9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  <w:r w:rsidR="002A4781" w:rsidRPr="008101F5">
              <w:rPr>
                <w:rFonts w:ascii="Times New Roman" w:hAnsi="Times New Roman" w:cs="Times New Roman"/>
                <w:lang w:val="uk-UA"/>
              </w:rPr>
              <w:t>00</w:t>
            </w:r>
          </w:p>
        </w:tc>
        <w:tc>
          <w:tcPr>
            <w:tcW w:w="2913" w:type="dxa"/>
            <w:vAlign w:val="center"/>
          </w:tcPr>
          <w:p w:rsidR="00E41CFF" w:rsidRPr="00D92BB9" w:rsidRDefault="00D92BB9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1700</w:t>
            </w:r>
          </w:p>
        </w:tc>
      </w:tr>
      <w:tr w:rsidR="002A4781" w:rsidRPr="008101F5" w:rsidTr="004C17E6">
        <w:trPr>
          <w:jc w:val="center"/>
        </w:trPr>
        <w:tc>
          <w:tcPr>
            <w:tcW w:w="0" w:type="auto"/>
            <w:vAlign w:val="center"/>
          </w:tcPr>
          <w:p w:rsidR="002A4781" w:rsidRPr="008101F5" w:rsidRDefault="002A478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Продукція A</w:t>
            </w:r>
          </w:p>
        </w:tc>
        <w:tc>
          <w:tcPr>
            <w:tcW w:w="0" w:type="auto"/>
            <w:vAlign w:val="center"/>
          </w:tcPr>
          <w:p w:rsidR="002A4781" w:rsidRPr="008101F5" w:rsidRDefault="002A4781" w:rsidP="004C17E6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8101F5">
              <w:rPr>
                <w:rFonts w:ascii="Times New Roman" w:hAnsi="Times New Roman" w:cs="Times New Roman"/>
                <w:color w:val="000000"/>
                <w:lang w:val="uk-UA"/>
              </w:rPr>
              <w:t>100</w:t>
            </w:r>
          </w:p>
        </w:tc>
        <w:tc>
          <w:tcPr>
            <w:tcW w:w="0" w:type="auto"/>
            <w:gridSpan w:val="2"/>
            <w:vAlign w:val="center"/>
          </w:tcPr>
          <w:p w:rsidR="002A4781" w:rsidRPr="008101F5" w:rsidRDefault="0004281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  <w:tc>
          <w:tcPr>
            <w:tcW w:w="2913" w:type="dxa"/>
            <w:vAlign w:val="center"/>
          </w:tcPr>
          <w:p w:rsidR="002A4781" w:rsidRPr="008101F5" w:rsidRDefault="00D512E4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</w:tr>
      <w:tr w:rsidR="002A4781" w:rsidRPr="008101F5" w:rsidTr="004C17E6">
        <w:trPr>
          <w:jc w:val="center"/>
        </w:trPr>
        <w:tc>
          <w:tcPr>
            <w:tcW w:w="0" w:type="auto"/>
            <w:vAlign w:val="center"/>
          </w:tcPr>
          <w:p w:rsidR="002A4781" w:rsidRPr="008101F5" w:rsidRDefault="002A478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Продукція B</w:t>
            </w:r>
          </w:p>
        </w:tc>
        <w:tc>
          <w:tcPr>
            <w:tcW w:w="0" w:type="auto"/>
            <w:vAlign w:val="center"/>
          </w:tcPr>
          <w:p w:rsidR="002A4781" w:rsidRPr="008101F5" w:rsidRDefault="002A4781" w:rsidP="004C17E6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8101F5">
              <w:rPr>
                <w:rFonts w:ascii="Times New Roman" w:hAnsi="Times New Roman" w:cs="Times New Roman"/>
                <w:color w:val="000000"/>
                <w:lang w:val="uk-UA"/>
              </w:rPr>
              <w:t>150</w:t>
            </w:r>
          </w:p>
        </w:tc>
        <w:tc>
          <w:tcPr>
            <w:tcW w:w="0" w:type="auto"/>
            <w:gridSpan w:val="2"/>
            <w:vAlign w:val="center"/>
          </w:tcPr>
          <w:p w:rsidR="002A4781" w:rsidRPr="008101F5" w:rsidRDefault="0004281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  <w:tc>
          <w:tcPr>
            <w:tcW w:w="2913" w:type="dxa"/>
            <w:vAlign w:val="center"/>
          </w:tcPr>
          <w:p w:rsidR="002A4781" w:rsidRPr="008101F5" w:rsidRDefault="00D512E4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</w:tr>
      <w:tr w:rsidR="002A4781" w:rsidRPr="008101F5" w:rsidTr="004C17E6">
        <w:trPr>
          <w:jc w:val="center"/>
        </w:trPr>
        <w:tc>
          <w:tcPr>
            <w:tcW w:w="0" w:type="auto"/>
            <w:vAlign w:val="center"/>
          </w:tcPr>
          <w:p w:rsidR="002A4781" w:rsidRPr="008101F5" w:rsidRDefault="002A478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Продукція C</w:t>
            </w:r>
          </w:p>
        </w:tc>
        <w:tc>
          <w:tcPr>
            <w:tcW w:w="0" w:type="auto"/>
            <w:vAlign w:val="center"/>
          </w:tcPr>
          <w:p w:rsidR="002A4781" w:rsidRPr="008101F5" w:rsidRDefault="002A4781" w:rsidP="004C17E6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8101F5">
              <w:rPr>
                <w:rFonts w:ascii="Times New Roman" w:hAnsi="Times New Roman" w:cs="Times New Roman"/>
                <w:color w:val="000000"/>
                <w:lang w:val="uk-UA"/>
              </w:rPr>
              <w:t>100</w:t>
            </w:r>
          </w:p>
        </w:tc>
        <w:tc>
          <w:tcPr>
            <w:tcW w:w="0" w:type="auto"/>
            <w:gridSpan w:val="2"/>
            <w:vAlign w:val="center"/>
          </w:tcPr>
          <w:p w:rsidR="002A4781" w:rsidRPr="008101F5" w:rsidRDefault="0004281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  <w:tc>
          <w:tcPr>
            <w:tcW w:w="2913" w:type="dxa"/>
            <w:vAlign w:val="center"/>
          </w:tcPr>
          <w:p w:rsidR="002A4781" w:rsidRPr="008101F5" w:rsidRDefault="00D512E4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</w:tr>
      <w:tr w:rsidR="002A4781" w:rsidRPr="008101F5" w:rsidTr="004C17E6">
        <w:trPr>
          <w:jc w:val="center"/>
        </w:trPr>
        <w:tc>
          <w:tcPr>
            <w:tcW w:w="0" w:type="auto"/>
            <w:vAlign w:val="center"/>
          </w:tcPr>
          <w:p w:rsidR="002A4781" w:rsidRPr="008101F5" w:rsidRDefault="002A478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Продукція D</w:t>
            </w:r>
          </w:p>
        </w:tc>
        <w:tc>
          <w:tcPr>
            <w:tcW w:w="0" w:type="auto"/>
            <w:vAlign w:val="center"/>
          </w:tcPr>
          <w:p w:rsidR="002A4781" w:rsidRPr="008101F5" w:rsidRDefault="002A4781" w:rsidP="004C17E6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8101F5">
              <w:rPr>
                <w:rFonts w:ascii="Times New Roman" w:hAnsi="Times New Roman" w:cs="Times New Roman"/>
                <w:color w:val="000000"/>
                <w:lang w:val="uk-UA"/>
              </w:rPr>
              <w:t>400</w:t>
            </w:r>
          </w:p>
        </w:tc>
        <w:tc>
          <w:tcPr>
            <w:tcW w:w="0" w:type="auto"/>
            <w:gridSpan w:val="2"/>
            <w:vAlign w:val="center"/>
          </w:tcPr>
          <w:p w:rsidR="002A4781" w:rsidRPr="008101F5" w:rsidRDefault="0004281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  <w:tc>
          <w:tcPr>
            <w:tcW w:w="2913" w:type="dxa"/>
            <w:vAlign w:val="center"/>
          </w:tcPr>
          <w:p w:rsidR="002A4781" w:rsidRPr="008101F5" w:rsidRDefault="00D512E4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</w:tr>
      <w:tr w:rsidR="002A4781" w:rsidRPr="008101F5" w:rsidTr="004C17E6">
        <w:trPr>
          <w:jc w:val="center"/>
        </w:trPr>
        <w:tc>
          <w:tcPr>
            <w:tcW w:w="0" w:type="auto"/>
            <w:vAlign w:val="center"/>
          </w:tcPr>
          <w:p w:rsidR="002A4781" w:rsidRPr="008101F5" w:rsidRDefault="002A478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Продукція E</w:t>
            </w:r>
          </w:p>
        </w:tc>
        <w:tc>
          <w:tcPr>
            <w:tcW w:w="0" w:type="auto"/>
            <w:vAlign w:val="center"/>
          </w:tcPr>
          <w:p w:rsidR="002A4781" w:rsidRPr="008101F5" w:rsidRDefault="002A4781" w:rsidP="004C17E6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8101F5">
              <w:rPr>
                <w:rFonts w:ascii="Times New Roman" w:hAnsi="Times New Roman" w:cs="Times New Roman"/>
                <w:color w:val="000000"/>
                <w:lang w:val="uk-UA"/>
              </w:rPr>
              <w:t>100</w:t>
            </w:r>
          </w:p>
        </w:tc>
        <w:tc>
          <w:tcPr>
            <w:tcW w:w="0" w:type="auto"/>
            <w:gridSpan w:val="2"/>
            <w:vAlign w:val="center"/>
          </w:tcPr>
          <w:p w:rsidR="002A4781" w:rsidRPr="008101F5" w:rsidRDefault="00042811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  <w:tc>
          <w:tcPr>
            <w:tcW w:w="2913" w:type="dxa"/>
            <w:vAlign w:val="center"/>
          </w:tcPr>
          <w:p w:rsidR="002A4781" w:rsidRPr="008101F5" w:rsidRDefault="00D512E4" w:rsidP="004C17E6">
            <w:pPr>
              <w:spacing w:before="60" w:after="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101F5">
              <w:rPr>
                <w:rFonts w:ascii="Times New Roman" w:hAnsi="Times New Roman" w:cs="Times New Roman"/>
                <w:lang w:val="uk-UA"/>
              </w:rPr>
              <w:t>100</w:t>
            </w:r>
          </w:p>
        </w:tc>
      </w:tr>
    </w:tbl>
    <w:p w:rsidR="00B342CB" w:rsidRPr="008101F5" w:rsidRDefault="007F0CDC" w:rsidP="004C17E6">
      <w:pPr>
        <w:spacing w:before="200"/>
        <w:jc w:val="center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t>Таблиця 4 – Таблиця для заповнення результатів розрахунку</w:t>
      </w:r>
    </w:p>
    <w:p w:rsidR="00B342CB" w:rsidRPr="008101F5" w:rsidRDefault="00B342CB" w:rsidP="00B342C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32098" w:rsidRPr="008101F5" w:rsidRDefault="008101F5" w:rsidP="00532098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lastRenderedPageBreak/>
        <w:t>Результати розв’язання задачі методом адитивної згортки критеріїв для різних наборів вагових коефіцієнтів</w:t>
      </w:r>
      <w:r w:rsidR="002A2307">
        <w:rPr>
          <w:rFonts w:ascii="Times New Roman" w:hAnsi="Times New Roman" w:cs="Times New Roman"/>
          <w:sz w:val="28"/>
          <w:lang w:val="uk-UA"/>
        </w:rPr>
        <w:t xml:space="preserve"> зображені на рис. 14.</w:t>
      </w:r>
    </w:p>
    <w:p w:rsidR="008101F5" w:rsidRPr="008101F5" w:rsidRDefault="004D61BE" w:rsidP="008101F5">
      <w:pPr>
        <w:jc w:val="center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2937872" cy="278794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13" cy="279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94" w:rsidRPr="008101F5" w:rsidRDefault="008101F5" w:rsidP="008101F5">
      <w:pPr>
        <w:jc w:val="center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14</w:t>
      </w:r>
      <w:r w:rsidR="00694F44">
        <w:rPr>
          <w:rFonts w:ascii="Times New Roman" w:hAnsi="Times New Roman" w:cs="Times New Roman"/>
          <w:sz w:val="28"/>
          <w:lang w:val="uk-UA"/>
        </w:rPr>
        <w:t xml:space="preserve"> – Таблиця</w:t>
      </w:r>
      <w:r w:rsidRPr="008101F5">
        <w:rPr>
          <w:rFonts w:ascii="Times New Roman" w:hAnsi="Times New Roman" w:cs="Times New Roman"/>
          <w:sz w:val="28"/>
          <w:lang w:val="uk-UA"/>
        </w:rPr>
        <w:t xml:space="preserve"> для заповнення результатів розрахунку</w:t>
      </w:r>
    </w:p>
    <w:sectPr w:rsidR="00B21694" w:rsidRPr="008101F5" w:rsidSect="004C17E6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90FDF"/>
    <w:rsid w:val="00001F76"/>
    <w:rsid w:val="00012882"/>
    <w:rsid w:val="00025645"/>
    <w:rsid w:val="00032167"/>
    <w:rsid w:val="0003622C"/>
    <w:rsid w:val="00042811"/>
    <w:rsid w:val="0006134E"/>
    <w:rsid w:val="00082545"/>
    <w:rsid w:val="000A043B"/>
    <w:rsid w:val="000C66D5"/>
    <w:rsid w:val="000E66A7"/>
    <w:rsid w:val="001218D7"/>
    <w:rsid w:val="0013050C"/>
    <w:rsid w:val="00173506"/>
    <w:rsid w:val="00183BA6"/>
    <w:rsid w:val="0018552A"/>
    <w:rsid w:val="001D0815"/>
    <w:rsid w:val="0020481A"/>
    <w:rsid w:val="002164FE"/>
    <w:rsid w:val="00217568"/>
    <w:rsid w:val="00250920"/>
    <w:rsid w:val="0026390E"/>
    <w:rsid w:val="002751C9"/>
    <w:rsid w:val="002A0EE4"/>
    <w:rsid w:val="002A2307"/>
    <w:rsid w:val="002A4781"/>
    <w:rsid w:val="002B37F3"/>
    <w:rsid w:val="002B4561"/>
    <w:rsid w:val="00301A6B"/>
    <w:rsid w:val="003030AE"/>
    <w:rsid w:val="00327A65"/>
    <w:rsid w:val="003318DA"/>
    <w:rsid w:val="00332DCC"/>
    <w:rsid w:val="00336A94"/>
    <w:rsid w:val="00345515"/>
    <w:rsid w:val="00350E89"/>
    <w:rsid w:val="003C5C0A"/>
    <w:rsid w:val="003C620E"/>
    <w:rsid w:val="003E229E"/>
    <w:rsid w:val="003F2CC5"/>
    <w:rsid w:val="00414142"/>
    <w:rsid w:val="00452F0F"/>
    <w:rsid w:val="00467833"/>
    <w:rsid w:val="00490FDF"/>
    <w:rsid w:val="00492BE9"/>
    <w:rsid w:val="004A131F"/>
    <w:rsid w:val="004A37BA"/>
    <w:rsid w:val="004A4130"/>
    <w:rsid w:val="004C17E6"/>
    <w:rsid w:val="004D61BE"/>
    <w:rsid w:val="00532098"/>
    <w:rsid w:val="00543B21"/>
    <w:rsid w:val="005716AC"/>
    <w:rsid w:val="00577058"/>
    <w:rsid w:val="00590219"/>
    <w:rsid w:val="005F6587"/>
    <w:rsid w:val="00615C66"/>
    <w:rsid w:val="00637E8A"/>
    <w:rsid w:val="00644C14"/>
    <w:rsid w:val="00694F44"/>
    <w:rsid w:val="00697D47"/>
    <w:rsid w:val="006A1FD5"/>
    <w:rsid w:val="006A2229"/>
    <w:rsid w:val="006A65E4"/>
    <w:rsid w:val="00710136"/>
    <w:rsid w:val="00754D51"/>
    <w:rsid w:val="007561D3"/>
    <w:rsid w:val="007A0B0E"/>
    <w:rsid w:val="007B2D81"/>
    <w:rsid w:val="007C7E86"/>
    <w:rsid w:val="007F067C"/>
    <w:rsid w:val="007F0CDC"/>
    <w:rsid w:val="007F776F"/>
    <w:rsid w:val="008101F5"/>
    <w:rsid w:val="00812649"/>
    <w:rsid w:val="00843A32"/>
    <w:rsid w:val="008541FD"/>
    <w:rsid w:val="00855C17"/>
    <w:rsid w:val="008715F4"/>
    <w:rsid w:val="00897BDF"/>
    <w:rsid w:val="008F35C9"/>
    <w:rsid w:val="00902FC9"/>
    <w:rsid w:val="00906174"/>
    <w:rsid w:val="00955586"/>
    <w:rsid w:val="00966E5B"/>
    <w:rsid w:val="0097137F"/>
    <w:rsid w:val="00996966"/>
    <w:rsid w:val="009A59F3"/>
    <w:rsid w:val="00A02DC0"/>
    <w:rsid w:val="00A203B6"/>
    <w:rsid w:val="00A21C0A"/>
    <w:rsid w:val="00A24805"/>
    <w:rsid w:val="00A4544E"/>
    <w:rsid w:val="00A55EA9"/>
    <w:rsid w:val="00AB1C6C"/>
    <w:rsid w:val="00AB2FE4"/>
    <w:rsid w:val="00AC17C9"/>
    <w:rsid w:val="00B0500D"/>
    <w:rsid w:val="00B177BC"/>
    <w:rsid w:val="00B21694"/>
    <w:rsid w:val="00B342CB"/>
    <w:rsid w:val="00B349F7"/>
    <w:rsid w:val="00B81416"/>
    <w:rsid w:val="00BB446F"/>
    <w:rsid w:val="00BC5555"/>
    <w:rsid w:val="00BC6442"/>
    <w:rsid w:val="00BE1F29"/>
    <w:rsid w:val="00BF3CC7"/>
    <w:rsid w:val="00C81157"/>
    <w:rsid w:val="00CC0B22"/>
    <w:rsid w:val="00CD6EE8"/>
    <w:rsid w:val="00CE55BD"/>
    <w:rsid w:val="00CF63B9"/>
    <w:rsid w:val="00CF7CF7"/>
    <w:rsid w:val="00D1410C"/>
    <w:rsid w:val="00D1446B"/>
    <w:rsid w:val="00D21971"/>
    <w:rsid w:val="00D512E4"/>
    <w:rsid w:val="00D517AF"/>
    <w:rsid w:val="00D92BB9"/>
    <w:rsid w:val="00D95159"/>
    <w:rsid w:val="00DA07C0"/>
    <w:rsid w:val="00DB5691"/>
    <w:rsid w:val="00DC5693"/>
    <w:rsid w:val="00DC7F10"/>
    <w:rsid w:val="00DD4C34"/>
    <w:rsid w:val="00E41CFF"/>
    <w:rsid w:val="00E5136A"/>
    <w:rsid w:val="00E735D9"/>
    <w:rsid w:val="00EE48B2"/>
    <w:rsid w:val="00F11F14"/>
    <w:rsid w:val="00F37BD0"/>
    <w:rsid w:val="00FA6BA4"/>
    <w:rsid w:val="00FF0D18"/>
    <w:rsid w:val="00FF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05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130</cp:revision>
  <dcterms:created xsi:type="dcterms:W3CDTF">2021-10-19T17:31:00Z</dcterms:created>
  <dcterms:modified xsi:type="dcterms:W3CDTF">2021-11-03T19:43:00Z</dcterms:modified>
</cp:coreProperties>
</file>