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36A" w:rsidRDefault="006F652E" w:rsidP="00030C2A">
      <w:pPr>
        <w:pStyle w:val="ac"/>
        <w:jc w:val="center"/>
        <w:rPr>
          <w:rFonts w:eastAsia="Calibri"/>
          <w:b w:val="0"/>
          <w:bCs w:val="0"/>
          <w:caps w:val="0"/>
          <w:szCs w:val="22"/>
          <w:lang w:val="ru-RU" w:eastAsia="en-US"/>
        </w:rPr>
      </w:pPr>
      <w:bookmarkStart w:id="0" w:name="_Toc389429631"/>
      <w:bookmarkStart w:id="1" w:name="_Toc389338938"/>
      <w:r>
        <w:rPr>
          <w:rFonts w:eastAsia="Calibri"/>
          <w:b w:val="0"/>
          <w:bCs w:val="0"/>
          <w:caps w:val="0"/>
          <w:szCs w:val="22"/>
          <w:lang w:val="ru-RU" w:eastAsia="en-US"/>
        </w:rPr>
        <w:t>Титульник</w:t>
      </w:r>
    </w:p>
    <w:p w:rsidR="00E03DC3" w:rsidRPr="006F652E" w:rsidRDefault="0015336A" w:rsidP="00877F40">
      <w:r>
        <w:br w:type="page"/>
      </w:r>
    </w:p>
    <w:p w:rsidR="0015336A" w:rsidRDefault="006F652E" w:rsidP="00030C2A">
      <w:pPr>
        <w:pStyle w:val="ac"/>
        <w:jc w:val="center"/>
        <w:rPr>
          <w:rFonts w:eastAsia="Calibri"/>
          <w:b w:val="0"/>
          <w:bCs w:val="0"/>
          <w:caps w:val="0"/>
          <w:szCs w:val="22"/>
          <w:lang w:val="ru-RU" w:eastAsia="en-US"/>
        </w:rPr>
      </w:pPr>
      <w:r>
        <w:rPr>
          <w:rFonts w:eastAsia="Calibri"/>
          <w:b w:val="0"/>
          <w:bCs w:val="0"/>
          <w:caps w:val="0"/>
          <w:szCs w:val="22"/>
          <w:lang w:val="ru-RU" w:eastAsia="en-US"/>
        </w:rPr>
        <w:lastRenderedPageBreak/>
        <w:t>ТЗ</w:t>
      </w:r>
    </w:p>
    <w:p w:rsidR="0015336A" w:rsidRDefault="0015336A" w:rsidP="0015336A">
      <w:r>
        <w:br w:type="page"/>
      </w:r>
    </w:p>
    <w:sdt>
      <w:sdtPr>
        <w:rPr>
          <w:rFonts w:eastAsia="Calibri"/>
          <w:b w:val="0"/>
          <w:bCs w:val="0"/>
          <w:caps w:val="0"/>
          <w:szCs w:val="22"/>
          <w:lang w:val="ru-RU" w:eastAsia="en-US"/>
        </w:rPr>
        <w:id w:val="-1705705209"/>
        <w:docPartObj>
          <w:docPartGallery w:val="Table of Contents"/>
          <w:docPartUnique/>
        </w:docPartObj>
      </w:sdtPr>
      <w:sdtContent>
        <w:p w:rsidR="00EF4CE3" w:rsidRDefault="00030C2A" w:rsidP="00030C2A">
          <w:pPr>
            <w:pStyle w:val="ac"/>
            <w:jc w:val="center"/>
          </w:pPr>
          <w:r>
            <w:rPr>
              <w:lang w:val="ru-RU"/>
            </w:rPr>
            <w:t>СОДЕРЖАНИЕ</w:t>
          </w:r>
        </w:p>
        <w:p w:rsidR="00704507" w:rsidRDefault="00EF4CE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963994" w:history="1">
            <w:r w:rsidR="00704507" w:rsidRPr="00987F83">
              <w:rPr>
                <w:rStyle w:val="af3"/>
                <w:noProof/>
              </w:rPr>
              <w:t>ОПРЕДЕЛЕНИЯ И СОКРАЩЕНИЯ</w:t>
            </w:r>
            <w:r w:rsidR="00704507">
              <w:rPr>
                <w:noProof/>
                <w:webHidden/>
              </w:rPr>
              <w:tab/>
            </w:r>
            <w:r w:rsidR="00704507">
              <w:rPr>
                <w:noProof/>
                <w:webHidden/>
              </w:rPr>
              <w:fldChar w:fldCharType="begin"/>
            </w:r>
            <w:r w:rsidR="00704507">
              <w:rPr>
                <w:noProof/>
                <w:webHidden/>
              </w:rPr>
              <w:instrText xml:space="preserve"> PAGEREF _Toc514963994 \h </w:instrText>
            </w:r>
            <w:r w:rsidR="00704507">
              <w:rPr>
                <w:noProof/>
                <w:webHidden/>
              </w:rPr>
            </w:r>
            <w:r w:rsidR="00704507">
              <w:rPr>
                <w:noProof/>
                <w:webHidden/>
              </w:rPr>
              <w:fldChar w:fldCharType="separate"/>
            </w:r>
            <w:r w:rsidR="00704507">
              <w:rPr>
                <w:noProof/>
                <w:webHidden/>
              </w:rPr>
              <w:t>5</w:t>
            </w:r>
            <w:r w:rsidR="00704507"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3995" w:history="1">
            <w:r w:rsidRPr="00987F83">
              <w:rPr>
                <w:rStyle w:val="af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3996" w:history="1">
            <w:r w:rsidRPr="00987F83">
              <w:rPr>
                <w:rStyle w:val="af3"/>
                <w:noProof/>
              </w:rPr>
              <w:t>1 Анализ прототипов, литературных источников и формирование требований к проектируемому программному средству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3997" w:history="1">
            <w:r w:rsidRPr="00987F83">
              <w:rPr>
                <w:rStyle w:val="af3"/>
                <w:noProof/>
              </w:rPr>
              <w:t>1.1 Основные направления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3998" w:history="1">
            <w:r w:rsidRPr="00987F83">
              <w:rPr>
                <w:rStyle w:val="af3"/>
                <w:b/>
                <w:noProof/>
              </w:rPr>
              <w:t>1.1.1</w:t>
            </w:r>
            <w:r w:rsidRPr="00987F83">
              <w:rPr>
                <w:rStyle w:val="af3"/>
                <w:noProof/>
              </w:rPr>
              <w:t xml:space="preserve"> Майнинг пул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3999" w:history="1">
            <w:r w:rsidRPr="00987F83">
              <w:rPr>
                <w:rStyle w:val="af3"/>
                <w:b/>
                <w:noProof/>
              </w:rPr>
              <w:t>1.1.2</w:t>
            </w:r>
            <w:r w:rsidRPr="00987F83">
              <w:rPr>
                <w:rStyle w:val="af3"/>
                <w:noProof/>
              </w:rPr>
              <w:t xml:space="preserve"> Процесс добычи криптовалют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00" w:history="1">
            <w:r w:rsidRPr="00987F83">
              <w:rPr>
                <w:rStyle w:val="af3"/>
                <w:b/>
                <w:noProof/>
              </w:rPr>
              <w:t>1.1.3</w:t>
            </w:r>
            <w:r w:rsidRPr="00987F83">
              <w:rPr>
                <w:rStyle w:val="af3"/>
                <w:noProof/>
              </w:rPr>
              <w:t xml:space="preserve"> Организация</w:t>
            </w:r>
            <w:r w:rsidRPr="00987F83">
              <w:rPr>
                <w:rStyle w:val="af3"/>
                <w:noProof/>
                <w:lang w:val="en-US"/>
              </w:rPr>
              <w:t xml:space="preserve"> </w:t>
            </w:r>
            <w:r w:rsidRPr="00987F83">
              <w:rPr>
                <w:rStyle w:val="af3"/>
                <w:noProof/>
              </w:rPr>
              <w:t>сети между участниками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01" w:history="1">
            <w:r w:rsidRPr="00987F83">
              <w:rPr>
                <w:rStyle w:val="af3"/>
                <w:b/>
                <w:noProof/>
              </w:rPr>
              <w:t>1.1.4</w:t>
            </w:r>
            <w:r w:rsidRPr="00987F83">
              <w:rPr>
                <w:rStyle w:val="af3"/>
                <w:noProof/>
              </w:rPr>
              <w:t xml:space="preserve"> Паттерн проектирования для оповещения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02" w:history="1">
            <w:r w:rsidRPr="00987F83">
              <w:rPr>
                <w:rStyle w:val="af3"/>
                <w:b/>
                <w:noProof/>
              </w:rPr>
              <w:t>1.1.5</w:t>
            </w:r>
            <w:r w:rsidRPr="00987F83">
              <w:rPr>
                <w:rStyle w:val="af3"/>
                <w:noProof/>
              </w:rPr>
              <w:t xml:space="preserve"> Распределение прибыли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03" w:history="1">
            <w:r w:rsidRPr="00987F83">
              <w:rPr>
                <w:rStyle w:val="af3"/>
                <w:noProof/>
              </w:rPr>
              <w:t>1.2 Обзор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04" w:history="1">
            <w:r w:rsidRPr="00987F83">
              <w:rPr>
                <w:rStyle w:val="af3"/>
                <w:b/>
                <w:noProof/>
              </w:rPr>
              <w:t>1.2.1</w:t>
            </w:r>
            <w:r w:rsidRPr="00987F83">
              <w:rPr>
                <w:rStyle w:val="af3"/>
                <w:noProof/>
              </w:rPr>
              <w:t xml:space="preserve"> CG MINER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05" w:history="1">
            <w:r w:rsidRPr="00987F83">
              <w:rPr>
                <w:rStyle w:val="af3"/>
                <w:b/>
                <w:noProof/>
              </w:rPr>
              <w:t>1.2.2</w:t>
            </w:r>
            <w:r w:rsidRPr="00987F83">
              <w:rPr>
                <w:rStyle w:val="af3"/>
                <w:noProof/>
              </w:rPr>
              <w:t xml:space="preserve"> GUI Miner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06" w:history="1">
            <w:r w:rsidRPr="00987F83">
              <w:rPr>
                <w:rStyle w:val="af3"/>
                <w:b/>
                <w:noProof/>
              </w:rPr>
              <w:t>1.2.3</w:t>
            </w:r>
            <w:r w:rsidRPr="00987F83">
              <w:rPr>
                <w:rStyle w:val="af3"/>
                <w:noProof/>
              </w:rPr>
              <w:t xml:space="preserve"> Miner 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07" w:history="1">
            <w:r w:rsidRPr="00987F83">
              <w:rPr>
                <w:rStyle w:val="af3"/>
                <w:b/>
                <w:noProof/>
                <w:lang w:val="en-US"/>
              </w:rPr>
              <w:t>1.2.4</w:t>
            </w:r>
            <w:r w:rsidRPr="00987F83">
              <w:rPr>
                <w:rStyle w:val="af3"/>
                <w:noProof/>
                <w:lang w:val="en-US"/>
              </w:rPr>
              <w:t xml:space="preserve"> Ufasoft Miner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08" w:history="1">
            <w:r w:rsidRPr="00987F83">
              <w:rPr>
                <w:rStyle w:val="af3"/>
                <w:b/>
                <w:noProof/>
              </w:rPr>
              <w:t>1.2.5</w:t>
            </w:r>
            <w:r w:rsidRPr="00987F83">
              <w:rPr>
                <w:rStyle w:val="af3"/>
                <w:noProof/>
              </w:rPr>
              <w:t xml:space="preserve"> Nice </w:t>
            </w:r>
            <w:r w:rsidRPr="00987F83">
              <w:rPr>
                <w:rStyle w:val="af3"/>
                <w:noProof/>
                <w:lang w:val="en-US"/>
              </w:rPr>
              <w:t>Hash</w:t>
            </w:r>
            <w:r w:rsidRPr="00987F83">
              <w:rPr>
                <w:rStyle w:val="af3"/>
                <w:noProof/>
              </w:rPr>
              <w:t xml:space="preserve"> </w:t>
            </w:r>
            <w:r w:rsidRPr="00987F83">
              <w:rPr>
                <w:rStyle w:val="af3"/>
                <w:noProof/>
                <w:lang w:val="en-US"/>
              </w:rPr>
              <w:t>Miner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09" w:history="1">
            <w:r w:rsidRPr="00987F83">
              <w:rPr>
                <w:rStyle w:val="af3"/>
                <w:noProof/>
              </w:rPr>
              <w:t>1.3</w:t>
            </w:r>
            <w:r w:rsidRPr="00987F83">
              <w:rPr>
                <w:rStyle w:val="af3"/>
                <w:noProof/>
                <w:lang w:val="en-US"/>
              </w:rPr>
              <w:t xml:space="preserve"> Постановка </w:t>
            </w:r>
            <w:r w:rsidRPr="00987F83">
              <w:rPr>
                <w:rStyle w:val="af3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10" w:history="1">
            <w:r w:rsidRPr="00987F83">
              <w:rPr>
                <w:rStyle w:val="af3"/>
                <w:noProof/>
              </w:rPr>
              <w:t>2 Моделирование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11" w:history="1">
            <w:r w:rsidRPr="00987F83">
              <w:rPr>
                <w:rStyle w:val="af3"/>
                <w:noProof/>
              </w:rPr>
              <w:t>2.1 Разработка функциональной модели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12" w:history="1">
            <w:r w:rsidRPr="00987F83">
              <w:rPr>
                <w:rStyle w:val="af3"/>
                <w:noProof/>
              </w:rPr>
              <w:t>2.2 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13" w:history="1">
            <w:r w:rsidRPr="00987F83">
              <w:rPr>
                <w:rStyle w:val="af3"/>
                <w:b/>
                <w:noProof/>
              </w:rPr>
              <w:t>2.2.1</w:t>
            </w:r>
            <w:r w:rsidRPr="00987F83">
              <w:rPr>
                <w:rStyle w:val="af3"/>
                <w:noProof/>
              </w:rPr>
              <w:t xml:space="preserve"> Программная платформа </w:t>
            </w:r>
            <w:r w:rsidRPr="00987F83">
              <w:rPr>
                <w:rStyle w:val="af3"/>
                <w:noProof/>
                <w:lang w:val="en-US"/>
              </w:rPr>
              <w:t>ASP</w:t>
            </w:r>
            <w:r w:rsidRPr="00987F83">
              <w:rPr>
                <w:rStyle w:val="af3"/>
                <w:noProof/>
              </w:rPr>
              <w:t>.</w:t>
            </w:r>
            <w:r w:rsidRPr="00987F83">
              <w:rPr>
                <w:rStyle w:val="af3"/>
                <w:noProof/>
                <w:lang w:val="en-US"/>
              </w:rPr>
              <w:t>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14" w:history="1">
            <w:r w:rsidRPr="00987F83">
              <w:rPr>
                <w:rStyle w:val="af3"/>
                <w:b/>
                <w:noProof/>
              </w:rPr>
              <w:t>2.2.2</w:t>
            </w:r>
            <w:r w:rsidRPr="00987F83">
              <w:rPr>
                <w:rStyle w:val="af3"/>
                <w:noProof/>
              </w:rPr>
              <w:t xml:space="preserve"> Язык программирования С# и платформа .</w:t>
            </w:r>
            <w:r w:rsidRPr="00987F83">
              <w:rPr>
                <w:rStyle w:val="af3"/>
                <w:noProof/>
                <w:lang w:val="en-US"/>
              </w:rPr>
              <w:t>Net</w:t>
            </w:r>
            <w:r w:rsidRPr="00987F83">
              <w:rPr>
                <w:rStyle w:val="af3"/>
                <w:noProof/>
              </w:rPr>
              <w:t xml:space="preserve"> </w:t>
            </w:r>
            <w:r w:rsidRPr="00987F83">
              <w:rPr>
                <w:rStyle w:val="af3"/>
                <w:noProof/>
                <w:lang w:val="en-US"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15" w:history="1">
            <w:r w:rsidRPr="00987F83">
              <w:rPr>
                <w:rStyle w:val="af3"/>
                <w:b/>
                <w:noProof/>
                <w:lang w:val="en-US"/>
              </w:rPr>
              <w:t>2.2.3</w:t>
            </w:r>
            <w:r w:rsidRPr="00987F83">
              <w:rPr>
                <w:rStyle w:val="af3"/>
                <w:noProof/>
              </w:rPr>
              <w:t xml:space="preserve"> Библиотека </w:t>
            </w:r>
            <w:r w:rsidRPr="00987F83">
              <w:rPr>
                <w:rStyle w:val="af3"/>
                <w:noProof/>
                <w:lang w:val="en-US"/>
              </w:rPr>
              <w:t>Nancy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16" w:history="1">
            <w:r w:rsidRPr="00987F83">
              <w:rPr>
                <w:rStyle w:val="af3"/>
                <w:noProof/>
              </w:rPr>
              <w:t>2.3 Спецификация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17" w:history="1">
            <w:r w:rsidRPr="00987F83">
              <w:rPr>
                <w:rStyle w:val="af3"/>
                <w:noProof/>
              </w:rPr>
              <w:t>3 Проектирование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18" w:history="1">
            <w:r w:rsidRPr="00987F83">
              <w:rPr>
                <w:rStyle w:val="af3"/>
                <w:noProof/>
              </w:rPr>
              <w:t>3.1 Проектирование архитектуры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19" w:history="1">
            <w:r w:rsidRPr="00987F83">
              <w:rPr>
                <w:rStyle w:val="af3"/>
                <w:b/>
                <w:noProof/>
              </w:rPr>
              <w:t>3.1.1</w:t>
            </w:r>
            <w:r w:rsidRPr="00987F83">
              <w:rPr>
                <w:rStyle w:val="af3"/>
                <w:noProof/>
              </w:rPr>
              <w:t xml:space="preserve"> Организация сети между участниками. Программный модуль </w:t>
            </w:r>
            <w:r w:rsidRPr="00987F83">
              <w:rPr>
                <w:rStyle w:val="af3"/>
                <w:noProof/>
                <w:lang w:val="en-US"/>
              </w:rPr>
              <w:t>SocketServer</w:t>
            </w:r>
            <w:r w:rsidRPr="00987F83">
              <w:rPr>
                <w:rStyle w:val="af3"/>
                <w:noProof/>
              </w:rPr>
              <w:t>.</w:t>
            </w:r>
            <w:r w:rsidRPr="00987F83">
              <w:rPr>
                <w:rStyle w:val="af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20" w:history="1">
            <w:r w:rsidRPr="00987F83">
              <w:rPr>
                <w:rStyle w:val="af3"/>
                <w:b/>
                <w:noProof/>
              </w:rPr>
              <w:t>3.1.2</w:t>
            </w:r>
            <w:r w:rsidRPr="00987F83">
              <w:rPr>
                <w:rStyle w:val="af3"/>
                <w:noProof/>
              </w:rPr>
              <w:t xml:space="preserve"> Протокол </w:t>
            </w:r>
            <w:r w:rsidRPr="00987F83">
              <w:rPr>
                <w:rStyle w:val="af3"/>
                <w:noProof/>
                <w:lang w:val="en-US"/>
              </w:rPr>
              <w:t>Stratum</w:t>
            </w:r>
            <w:r w:rsidRPr="00987F83">
              <w:rPr>
                <w:rStyle w:val="af3"/>
                <w:noProof/>
              </w:rPr>
              <w:t xml:space="preserve">. Программные модули </w:t>
            </w:r>
            <w:r w:rsidRPr="00987F83">
              <w:rPr>
                <w:rStyle w:val="af3"/>
                <w:noProof/>
                <w:lang w:val="en-US"/>
              </w:rPr>
              <w:t>StratumServer</w:t>
            </w:r>
            <w:r w:rsidRPr="00987F83">
              <w:rPr>
                <w:rStyle w:val="af3"/>
                <w:noProof/>
              </w:rPr>
              <w:t>.</w:t>
            </w:r>
            <w:r w:rsidRPr="00987F83">
              <w:rPr>
                <w:rStyle w:val="af3"/>
                <w:noProof/>
                <w:lang w:val="en-US"/>
              </w:rPr>
              <w:t>cs</w:t>
            </w:r>
            <w:r w:rsidRPr="00987F83">
              <w:rPr>
                <w:rStyle w:val="af3"/>
                <w:noProof/>
              </w:rPr>
              <w:t xml:space="preserve"> и </w:t>
            </w:r>
            <w:r w:rsidRPr="00987F83">
              <w:rPr>
                <w:rStyle w:val="af3"/>
                <w:noProof/>
                <w:lang w:val="en-US"/>
              </w:rPr>
              <w:t>StratumMiner</w:t>
            </w:r>
            <w:r w:rsidRPr="00987F83">
              <w:rPr>
                <w:rStyle w:val="af3"/>
                <w:noProof/>
              </w:rPr>
              <w:t>.</w:t>
            </w:r>
            <w:r w:rsidRPr="00987F83">
              <w:rPr>
                <w:rStyle w:val="af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21" w:history="1">
            <w:r w:rsidRPr="00987F83">
              <w:rPr>
                <w:rStyle w:val="af3"/>
                <w:b/>
                <w:noProof/>
                <w:lang w:val="en-US"/>
              </w:rPr>
              <w:t>3.1.3</w:t>
            </w:r>
            <w:r w:rsidRPr="00987F83">
              <w:rPr>
                <w:rStyle w:val="af3"/>
                <w:noProof/>
              </w:rPr>
              <w:t xml:space="preserve"> Разработка программного модуля Miner</w:t>
            </w:r>
            <w:r w:rsidRPr="00987F83">
              <w:rPr>
                <w:rStyle w:val="af3"/>
                <w:noProof/>
                <w:lang w:val="en-US"/>
              </w:rPr>
              <w:t>Manager</w:t>
            </w:r>
            <w:r w:rsidRPr="00987F83">
              <w:rPr>
                <w:rStyle w:val="af3"/>
                <w:noProof/>
              </w:rPr>
              <w:t>.</w:t>
            </w:r>
            <w:r w:rsidRPr="00987F83">
              <w:rPr>
                <w:rStyle w:val="af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22" w:history="1">
            <w:r w:rsidRPr="00987F83">
              <w:rPr>
                <w:rStyle w:val="af3"/>
                <w:noProof/>
              </w:rPr>
              <w:t>Таблица 3.1 – Атрибуты сущности «</w:t>
            </w:r>
            <w:r w:rsidRPr="00987F83">
              <w:rPr>
                <w:rStyle w:val="af3"/>
                <w:noProof/>
                <w:lang w:eastAsia="ru-RU"/>
              </w:rPr>
              <w:t>IMine</w:t>
            </w:r>
            <w:r w:rsidRPr="00987F83">
              <w:rPr>
                <w:rStyle w:val="af3"/>
                <w:noProof/>
                <w:lang w:val="en-US" w:eastAsia="ru-RU"/>
              </w:rPr>
              <w:t>r</w:t>
            </w:r>
            <w:r w:rsidRPr="00987F83">
              <w:rPr>
                <w:rStyle w:val="af3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23" w:history="1">
            <w:r w:rsidRPr="00987F83">
              <w:rPr>
                <w:rStyle w:val="af3"/>
                <w:b/>
                <w:noProof/>
              </w:rPr>
              <w:t>3.1.4</w:t>
            </w:r>
            <w:r w:rsidRPr="00987F83">
              <w:rPr>
                <w:rStyle w:val="af3"/>
                <w:noProof/>
              </w:rPr>
              <w:t xml:space="preserve"> Разработка программного модуля </w:t>
            </w:r>
            <w:r w:rsidRPr="00987F83">
              <w:rPr>
                <w:rStyle w:val="af3"/>
                <w:noProof/>
                <w:lang w:val="en-US"/>
              </w:rPr>
              <w:t>ShareManager</w:t>
            </w:r>
            <w:r w:rsidRPr="00987F83">
              <w:rPr>
                <w:rStyle w:val="af3"/>
                <w:noProof/>
              </w:rPr>
              <w:t>.</w:t>
            </w:r>
            <w:r w:rsidRPr="00987F83">
              <w:rPr>
                <w:rStyle w:val="af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24" w:history="1">
            <w:r w:rsidRPr="00987F83">
              <w:rPr>
                <w:rStyle w:val="af3"/>
                <w:b/>
                <w:noProof/>
              </w:rPr>
              <w:t>3.1.5</w:t>
            </w:r>
            <w:r w:rsidRPr="00987F83">
              <w:rPr>
                <w:rStyle w:val="af3"/>
                <w:noProof/>
              </w:rPr>
              <w:t xml:space="preserve"> Алгоритм распределение прибыли и вычислительной нагрузки.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25" w:history="1">
            <w:r w:rsidRPr="00987F83">
              <w:rPr>
                <w:rStyle w:val="af3"/>
                <w:b/>
                <w:noProof/>
              </w:rPr>
              <w:t>3.1.6</w:t>
            </w:r>
            <w:r w:rsidRPr="00987F83">
              <w:rPr>
                <w:rStyle w:val="af3"/>
                <w:noProof/>
              </w:rPr>
              <w:t xml:space="preserve"> Программный модуль для распределения вычислительной нагрузки </w:t>
            </w:r>
            <w:r w:rsidRPr="00987F83">
              <w:rPr>
                <w:rStyle w:val="af3"/>
                <w:noProof/>
                <w:lang w:val="en-US"/>
              </w:rPr>
              <w:t>Range</w:t>
            </w:r>
            <w:r w:rsidRPr="00987F83">
              <w:rPr>
                <w:rStyle w:val="af3"/>
                <w:noProof/>
              </w:rPr>
              <w:t>.</w:t>
            </w:r>
            <w:r w:rsidRPr="00987F83">
              <w:rPr>
                <w:rStyle w:val="af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26" w:history="1">
            <w:r w:rsidRPr="00987F83">
              <w:rPr>
                <w:rStyle w:val="af3"/>
                <w:b/>
                <w:noProof/>
              </w:rPr>
              <w:t>3.1.7</w:t>
            </w:r>
            <w:r w:rsidRPr="00987F83">
              <w:rPr>
                <w:rStyle w:val="af3"/>
                <w:noProof/>
              </w:rPr>
              <w:t xml:space="preserve"> Разработка программного модуля майнинг пул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27" w:history="1">
            <w:r w:rsidRPr="00987F83">
              <w:rPr>
                <w:rStyle w:val="af3"/>
                <w:noProof/>
                <w:lang w:eastAsia="ru-RU"/>
              </w:rPr>
              <w:t>4 Тестирование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28" w:history="1">
            <w:r w:rsidRPr="00987F83">
              <w:rPr>
                <w:rStyle w:val="af3"/>
                <w:noProof/>
                <w:lang w:eastAsia="ru-RU"/>
              </w:rPr>
              <w:t>5 Методика использования разработанного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29" w:history="1">
            <w:r w:rsidRPr="00987F83">
              <w:rPr>
                <w:rStyle w:val="af3"/>
                <w:noProof/>
                <w:lang w:eastAsia="ru-RU"/>
              </w:rPr>
              <w:t>6</w:t>
            </w:r>
            <w:r w:rsidRPr="00987F83">
              <w:rPr>
                <w:rStyle w:val="af3"/>
                <w:noProof/>
              </w:rPr>
              <w:t xml:space="preserve"> Технико-экономическое обоснование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30" w:history="1">
            <w:r w:rsidRPr="00987F83">
              <w:rPr>
                <w:rStyle w:val="af3"/>
                <w:noProof/>
              </w:rPr>
              <w:t>6.1 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31" w:history="1">
            <w:r w:rsidRPr="00987F83">
              <w:rPr>
                <w:rStyle w:val="af3"/>
                <w:noProof/>
              </w:rPr>
              <w:t>6.2 Расчёт сметы затрат и цены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32" w:history="1">
            <w:r w:rsidRPr="00987F83">
              <w:rPr>
                <w:rStyle w:val="af3"/>
                <w:noProof/>
              </w:rPr>
              <w:t>6.3 Расчёт заработной платы исполнителей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33" w:history="1">
            <w:r w:rsidRPr="00987F83">
              <w:rPr>
                <w:rStyle w:val="af3"/>
                <w:noProof/>
              </w:rPr>
              <w:t>6.4 Расчет рентабельности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34" w:history="1">
            <w:r w:rsidRPr="00987F83">
              <w:rPr>
                <w:rStyle w:val="af3"/>
                <w:noProof/>
              </w:rPr>
              <w:t>6.5 Оценка экономической эффективности применения программного средства у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35" w:history="1">
            <w:r w:rsidRPr="00987F83">
              <w:rPr>
                <w:rStyle w:val="af3"/>
                <w:noProof/>
              </w:rPr>
              <w:t>6.6 Выводы по технико-экономическому обоснованию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36" w:history="1">
            <w:r w:rsidRPr="00987F83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37" w:history="1">
            <w:r w:rsidRPr="00987F83">
              <w:rPr>
                <w:rStyle w:val="af3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7" w:rsidRDefault="0070450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964038" w:history="1">
            <w:r w:rsidRPr="00987F83">
              <w:rPr>
                <w:rStyle w:val="af3"/>
                <w:noProof/>
              </w:rPr>
              <w:t>Прилож</w:t>
            </w:r>
            <w:r w:rsidRPr="00987F83">
              <w:rPr>
                <w:rStyle w:val="af3"/>
                <w:noProof/>
              </w:rPr>
              <w:t>е</w:t>
            </w:r>
            <w:r w:rsidRPr="00987F83">
              <w:rPr>
                <w:rStyle w:val="af3"/>
                <w:noProof/>
              </w:rPr>
              <w:t>ние А</w:t>
            </w:r>
            <w:r>
              <w:rPr>
                <w:rStyle w:val="af3"/>
                <w:noProof/>
              </w:rPr>
              <w:t xml:space="preserve"> (обязательное)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CE3" w:rsidRDefault="00EF4CE3" w:rsidP="00E109EF">
          <w:pPr>
            <w:ind w:firstLine="0"/>
          </w:pPr>
          <w:r>
            <w:rPr>
              <w:b/>
              <w:bCs/>
            </w:rPr>
            <w:fldChar w:fldCharType="end"/>
          </w:r>
          <w:r w:rsidR="00146B48">
            <w:t xml:space="preserve"> </w:t>
          </w:r>
        </w:p>
      </w:sdtContent>
    </w:sdt>
    <w:p w:rsidR="0015336A" w:rsidRDefault="0015336A" w:rsidP="00027C9D">
      <w:pPr>
        <w:pStyle w:val="ab"/>
        <w:outlineLvl w:val="0"/>
      </w:pPr>
      <w:bookmarkStart w:id="2" w:name="_Toc514526616"/>
      <w:bookmarkStart w:id="3" w:name="_Toc514706535"/>
      <w:bookmarkStart w:id="4" w:name="_Toc514963994"/>
      <w:bookmarkEnd w:id="0"/>
      <w:bookmarkEnd w:id="1"/>
      <w:r>
        <w:lastRenderedPageBreak/>
        <w:t>ОПРЕДЕЛЕНИЯ И СОКРАЩЕНИЯ</w:t>
      </w:r>
      <w:bookmarkEnd w:id="2"/>
      <w:bookmarkEnd w:id="3"/>
      <w:bookmarkEnd w:id="4"/>
      <w:r>
        <w:t xml:space="preserve"> </w:t>
      </w:r>
    </w:p>
    <w:p w:rsidR="0015336A" w:rsidRPr="0015336A" w:rsidRDefault="0015336A" w:rsidP="0015336A">
      <w:r w:rsidRPr="0015336A">
        <w:t>В настоящей пояснительной записке применяются следующие определения и сокращения.</w:t>
      </w:r>
    </w:p>
    <w:p w:rsidR="0015336A" w:rsidRPr="0015336A" w:rsidRDefault="0015336A" w:rsidP="0015336A">
      <w:r w:rsidRPr="0015336A">
        <w:rPr>
          <w:i/>
        </w:rPr>
        <w:t>Майнер</w:t>
      </w:r>
      <w:r>
        <w:rPr>
          <w:i/>
        </w:rPr>
        <w:t xml:space="preserve"> – </w:t>
      </w:r>
      <w:r w:rsidRPr="0015336A">
        <w:t>это</w:t>
      </w:r>
      <w:r>
        <w:rPr>
          <w:i/>
        </w:rPr>
        <w:t xml:space="preserve"> </w:t>
      </w:r>
    </w:p>
    <w:p w:rsidR="0015336A" w:rsidRDefault="0015336A" w:rsidP="0015336A">
      <w:r>
        <w:rPr>
          <w:i/>
        </w:rPr>
        <w:t xml:space="preserve">Майнинг пул – </w:t>
      </w:r>
      <w:r w:rsidRPr="0015336A">
        <w:t>это</w:t>
      </w:r>
      <w:r>
        <w:rPr>
          <w:i/>
        </w:rPr>
        <w:t xml:space="preserve"> </w:t>
      </w:r>
    </w:p>
    <w:p w:rsidR="0015336A" w:rsidRDefault="0015336A" w:rsidP="0015336A">
      <w:r>
        <w:rPr>
          <w:i/>
        </w:rPr>
        <w:t>Криптовалюта</w:t>
      </w:r>
      <w:r w:rsidR="00A6002B">
        <w:t xml:space="preserve"> – это  </w:t>
      </w:r>
    </w:p>
    <w:p w:rsidR="006F652E" w:rsidRDefault="006F652E" w:rsidP="0015336A">
      <w:pPr>
        <w:rPr>
          <w:lang w:val="en-US"/>
        </w:rPr>
      </w:pPr>
      <w:r>
        <w:rPr>
          <w:lang w:val="en-US"/>
        </w:rPr>
        <w:t>Range</w:t>
      </w:r>
    </w:p>
    <w:p w:rsidR="006F652E" w:rsidRPr="000048AB" w:rsidRDefault="000048AB" w:rsidP="000048AB">
      <w:r w:rsidRPr="000048AB">
        <w:t>Кросс-браузерность</w:t>
      </w:r>
    </w:p>
    <w:p w:rsidR="000048AB" w:rsidRDefault="000048AB" w:rsidP="0015336A">
      <w:pPr>
        <w:rPr>
          <w:lang w:val="en-US"/>
        </w:rPr>
      </w:pPr>
    </w:p>
    <w:p w:rsidR="006F652E" w:rsidRPr="007C2C6A" w:rsidRDefault="006F652E" w:rsidP="006F652E">
      <w:pPr>
        <w:pStyle w:val="afff"/>
        <w:numPr>
          <w:ilvl w:val="0"/>
          <w:numId w:val="8"/>
        </w:numPr>
        <w:ind w:hanging="11"/>
        <w:rPr>
          <w:szCs w:val="28"/>
        </w:rPr>
      </w:pPr>
      <w:r w:rsidRPr="007C2C6A">
        <w:rPr>
          <w:color w:val="000000"/>
          <w:szCs w:val="28"/>
        </w:rPr>
        <w:t>DRY;</w:t>
      </w:r>
    </w:p>
    <w:p w:rsidR="006F652E" w:rsidRPr="007C2C6A" w:rsidRDefault="006F652E" w:rsidP="006F652E">
      <w:pPr>
        <w:pStyle w:val="afff"/>
        <w:numPr>
          <w:ilvl w:val="0"/>
          <w:numId w:val="8"/>
        </w:numPr>
        <w:spacing w:before="100" w:beforeAutospacing="1" w:after="100" w:afterAutospacing="1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t>SOLID;</w:t>
      </w:r>
    </w:p>
    <w:p w:rsidR="006F652E" w:rsidRPr="007C2C6A" w:rsidRDefault="006F652E" w:rsidP="006F652E">
      <w:pPr>
        <w:pStyle w:val="afff"/>
        <w:numPr>
          <w:ilvl w:val="0"/>
          <w:numId w:val="8"/>
        </w:numPr>
        <w:spacing w:before="100" w:beforeAutospacing="1" w:after="100" w:afterAutospacing="1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t>YAGNI;</w:t>
      </w:r>
    </w:p>
    <w:p w:rsidR="006F652E" w:rsidRDefault="006F652E" w:rsidP="006F652E">
      <w:pPr>
        <w:pStyle w:val="afff"/>
        <w:numPr>
          <w:ilvl w:val="0"/>
          <w:numId w:val="8"/>
        </w:numPr>
        <w:spacing w:after="0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t>KISS.</w:t>
      </w:r>
    </w:p>
    <w:p w:rsidR="006F652E" w:rsidRPr="00FB55BB" w:rsidRDefault="007833C3" w:rsidP="0015336A">
      <w:pPr>
        <w:rPr>
          <w:lang w:val="en-US"/>
        </w:rPr>
      </w:pPr>
      <w:r w:rsidRPr="00FB55BB">
        <w:rPr>
          <w:lang w:val="en-US"/>
        </w:rPr>
        <w:t xml:space="preserve">PPS </w:t>
      </w:r>
      <w:r w:rsidRPr="00840307">
        <w:t>и</w:t>
      </w:r>
      <w:r w:rsidRPr="00FB55BB">
        <w:rPr>
          <w:lang w:val="en-US"/>
        </w:rPr>
        <w:t xml:space="preserve"> PPLNS.</w:t>
      </w:r>
      <w:r w:rsidR="00FB55BB" w:rsidRPr="00FB55BB">
        <w:rPr>
          <w:lang w:val="en-US"/>
        </w:rPr>
        <w:t xml:space="preserve"> </w:t>
      </w:r>
      <w:r w:rsidR="00FB55BB" w:rsidRPr="00FB55BB">
        <w:rPr>
          <w:rFonts w:ascii="Arial" w:hAnsi="Arial" w:cs="Arial"/>
          <w:color w:val="333333"/>
          <w:sz w:val="21"/>
          <w:szCs w:val="21"/>
          <w:lang w:val="en-US"/>
        </w:rPr>
        <w:t xml:space="preserve">PPS is also known as Pay </w:t>
      </w:r>
      <w:proofErr w:type="gramStart"/>
      <w:r w:rsidR="00FB55BB" w:rsidRPr="00FB55BB">
        <w:rPr>
          <w:rFonts w:ascii="Arial" w:hAnsi="Arial" w:cs="Arial"/>
          <w:color w:val="333333"/>
          <w:sz w:val="21"/>
          <w:szCs w:val="21"/>
          <w:lang w:val="en-US"/>
        </w:rPr>
        <w:t>Per</w:t>
      </w:r>
      <w:proofErr w:type="gramEnd"/>
      <w:r w:rsidR="00FB55BB" w:rsidRPr="00FB55BB">
        <w:rPr>
          <w:rFonts w:ascii="Arial" w:hAnsi="Arial" w:cs="Arial"/>
          <w:color w:val="333333"/>
          <w:sz w:val="21"/>
          <w:szCs w:val="21"/>
          <w:lang w:val="en-US"/>
        </w:rPr>
        <w:t xml:space="preserve"> Share</w:t>
      </w:r>
    </w:p>
    <w:p w:rsidR="0015336A" w:rsidRPr="00F13103" w:rsidRDefault="002C10AA" w:rsidP="002C10AA">
      <w:pPr>
        <w:ind w:firstLine="0"/>
        <w:rPr>
          <w:szCs w:val="28"/>
        </w:rPr>
      </w:pPr>
      <w:r w:rsidRPr="00FB55BB">
        <w:rPr>
          <w:lang w:val="en-US"/>
        </w:rPr>
        <w:t xml:space="preserve"> </w:t>
      </w:r>
      <w:r>
        <w:rPr>
          <w:lang w:val="en-US"/>
        </w:rPr>
        <w:t>P</w:t>
      </w:r>
      <w:r w:rsidRPr="00225F40">
        <w:t>2</w:t>
      </w:r>
      <w:r>
        <w:rPr>
          <w:lang w:val="en-US"/>
        </w:rPr>
        <w:t>P</w:t>
      </w:r>
    </w:p>
    <w:p w:rsidR="001E7E6D" w:rsidRDefault="00A3264E" w:rsidP="00027C9D">
      <w:pPr>
        <w:pStyle w:val="ab"/>
        <w:outlineLvl w:val="0"/>
      </w:pPr>
      <w:bookmarkStart w:id="5" w:name="_Toc514963995"/>
      <w:r>
        <w:lastRenderedPageBreak/>
        <w:t>Введение</w:t>
      </w:r>
      <w:bookmarkEnd w:id="5"/>
    </w:p>
    <w:p w:rsidR="008316E7" w:rsidRDefault="007904DB" w:rsidP="007C2C6A">
      <w:pPr>
        <w:pStyle w:val="a6"/>
        <w:tabs>
          <w:tab w:val="center" w:pos="5031"/>
        </w:tabs>
      </w:pPr>
      <w:r>
        <w:t xml:space="preserve">В настоящее время слова: «криптовалюта», «блокчейн», </w:t>
      </w:r>
      <w:r w:rsidR="008316E7">
        <w:t>«майнинг» у всех на слуху и существуют большой спрос на программные продукты</w:t>
      </w:r>
      <w:r w:rsidR="000D5D33">
        <w:t xml:space="preserve"> данной программной области</w:t>
      </w:r>
      <w:r w:rsidR="008316E7">
        <w:t>.</w:t>
      </w:r>
      <w:r w:rsidR="000D5D33">
        <w:t xml:space="preserve"> Начали появляться школы, курсы, компании, работающие в этой сфере. Технологии, которые используются в криптовалютах нашли применение уже и в других областях. Отсюда можно сделать вывод, что данная тема является актуальна и спрос не будет падать еще несколько десятков лет. </w:t>
      </w:r>
    </w:p>
    <w:p w:rsidR="007E2F28" w:rsidRDefault="007E2F28" w:rsidP="007C2C6A">
      <w:pPr>
        <w:pStyle w:val="a6"/>
        <w:tabs>
          <w:tab w:val="center" w:pos="5031"/>
        </w:tabs>
      </w:pPr>
      <w:r>
        <w:t xml:space="preserve">На информационном рынке существует достаточно большой выбор </w:t>
      </w:r>
      <w:r w:rsidR="000D5D33">
        <w:t xml:space="preserve">программных продуктов в этой области. Однако </w:t>
      </w:r>
      <w:r>
        <w:t>довериться таким приложениям очень сложно</w:t>
      </w:r>
      <w:r w:rsidR="000D5D33">
        <w:t xml:space="preserve"> и не практично</w:t>
      </w:r>
      <w:r>
        <w:t xml:space="preserve">. Ты никогда не можешь быть уверенным в </w:t>
      </w:r>
      <w:r w:rsidR="00E109EF">
        <w:t>безопасном</w:t>
      </w:r>
      <w:r>
        <w:t xml:space="preserve"> хранении паролей от твоего электронного кошелька, личных данных, поступлении награды за созданный блок именно в твой кошелек</w:t>
      </w:r>
      <w:r w:rsidR="000D5D33">
        <w:t>, а также использование мощности твоего персонального компьютеры на твои блага</w:t>
      </w:r>
      <w:r>
        <w:t xml:space="preserve">. </w:t>
      </w:r>
    </w:p>
    <w:p w:rsidR="007E2F28" w:rsidRDefault="007E2F28" w:rsidP="007C2C6A">
      <w:pPr>
        <w:pStyle w:val="a6"/>
        <w:tabs>
          <w:tab w:val="center" w:pos="5031"/>
        </w:tabs>
      </w:pPr>
      <w:r>
        <w:t>Таким образом можно выделить ряд</w:t>
      </w:r>
      <w:r w:rsidR="007C2C6A">
        <w:t xml:space="preserve"> существующих</w:t>
      </w:r>
      <w:r>
        <w:t xml:space="preserve"> проблем:</w:t>
      </w:r>
    </w:p>
    <w:p w:rsidR="007E2F28" w:rsidRPr="007E2F28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н</w:t>
      </w:r>
      <w:r w:rsidR="007E2F28">
        <w:t>ебезопасность</w:t>
      </w:r>
      <w:r w:rsidR="000D5D33">
        <w:t xml:space="preserve"> хранения</w:t>
      </w:r>
      <w:r w:rsidR="007E2F28">
        <w:t xml:space="preserve"> данных</w:t>
      </w:r>
      <w:r w:rsidR="007E2F28">
        <w:rPr>
          <w:lang w:val="en-US"/>
        </w:rPr>
        <w:t>;</w:t>
      </w:r>
    </w:p>
    <w:p w:rsidR="007E2F28" w:rsidRDefault="007E2F28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 xml:space="preserve">взимание </w:t>
      </w:r>
      <w:r w:rsidR="007C2C6A">
        <w:t xml:space="preserve">большой </w:t>
      </w:r>
      <w:r>
        <w:t>комиссии за пользование программным продуктом</w:t>
      </w:r>
      <w:r w:rsidRPr="007E2F28">
        <w:t>;</w:t>
      </w:r>
    </w:p>
    <w:p w:rsidR="00272B10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платные программные продукты</w:t>
      </w:r>
      <w:r>
        <w:rPr>
          <w:lang w:val="en-US"/>
        </w:rPr>
        <w:t>;</w:t>
      </w:r>
    </w:p>
    <w:p w:rsidR="00272B10" w:rsidRPr="00272B10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сложная сфера области</w:t>
      </w:r>
      <w:r>
        <w:rPr>
          <w:lang w:val="en-US"/>
        </w:rPr>
        <w:t>;</w:t>
      </w:r>
    </w:p>
    <w:p w:rsidR="00272B10" w:rsidRPr="00272B10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не кроссплатформенное ПО</w:t>
      </w:r>
      <w:r>
        <w:rPr>
          <w:lang w:val="en-US"/>
        </w:rPr>
        <w:t>;</w:t>
      </w:r>
    </w:p>
    <w:p w:rsidR="00272B10" w:rsidRPr="00272B10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ПО на иностранном языке</w:t>
      </w:r>
      <w:r>
        <w:rPr>
          <w:lang w:val="en-US"/>
        </w:rPr>
        <w:t>;</w:t>
      </w:r>
    </w:p>
    <w:p w:rsidR="00272B10" w:rsidRPr="00272B10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невыгодный курс валют</w:t>
      </w:r>
      <w:r w:rsidRPr="00272B10">
        <w:t>;</w:t>
      </w:r>
    </w:p>
    <w:p w:rsidR="007E2F28" w:rsidRPr="007C2C6A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честное распределение награды</w:t>
      </w:r>
      <w:r w:rsidR="007C2C6A">
        <w:rPr>
          <w:lang w:val="en-US"/>
        </w:rPr>
        <w:t>.</w:t>
      </w:r>
    </w:p>
    <w:p w:rsidR="007C2C6A" w:rsidRDefault="007C2C6A" w:rsidP="007C2C6A">
      <w:pPr>
        <w:pStyle w:val="a6"/>
        <w:tabs>
          <w:tab w:val="center" w:pos="5031"/>
        </w:tabs>
      </w:pPr>
      <w:r>
        <w:t xml:space="preserve">При детальном их рассмотрении можно сделать вывод о том, что внедрение </w:t>
      </w:r>
      <w:r>
        <w:rPr>
          <w:lang w:val="en-US"/>
        </w:rPr>
        <w:t>IT</w:t>
      </w:r>
      <w:r w:rsidRPr="007C2C6A">
        <w:t>-</w:t>
      </w:r>
      <w:r>
        <w:t>решений действительно приведет к их устранению</w:t>
      </w:r>
      <w:r w:rsidR="00272B10">
        <w:t>, развитию собственного программного средства</w:t>
      </w:r>
      <w:r>
        <w:t>.</w:t>
      </w:r>
    </w:p>
    <w:p w:rsidR="007C2C6A" w:rsidRPr="007C2C6A" w:rsidRDefault="007C2C6A" w:rsidP="00272B10">
      <w:pPr>
        <w:jc w:val="both"/>
      </w:pPr>
      <w:r w:rsidRPr="007C2C6A">
        <w:t>Тем не менее, несмотря на все преимущества, при внедрении подобного рода решений возникают определённого рода трудности, которые в худшем случае могут привести к более серьёзным проблемам. Согласно данным опросов, могут возникнуть следующие сложности</w:t>
      </w:r>
      <w:r>
        <w:t>:</w:t>
      </w:r>
    </w:p>
    <w:p w:rsidR="007C2C6A" w:rsidRPr="007C2C6A" w:rsidRDefault="007C2C6A" w:rsidP="00272B10">
      <w:pPr>
        <w:pStyle w:val="afff"/>
        <w:numPr>
          <w:ilvl w:val="0"/>
          <w:numId w:val="8"/>
        </w:numPr>
        <w:ind w:left="0" w:firstLine="709"/>
      </w:pPr>
      <w:r w:rsidRPr="007C2C6A">
        <w:t xml:space="preserve">отсутствие времени для </w:t>
      </w:r>
      <w:r>
        <w:t>разработки</w:t>
      </w:r>
      <w:r w:rsidRPr="007C2C6A">
        <w:t>;</w:t>
      </w:r>
    </w:p>
    <w:p w:rsidR="007C2C6A" w:rsidRPr="007C2C6A" w:rsidRDefault="007C2C6A" w:rsidP="00272B10">
      <w:pPr>
        <w:pStyle w:val="afff"/>
        <w:numPr>
          <w:ilvl w:val="0"/>
          <w:numId w:val="8"/>
        </w:numPr>
        <w:ind w:left="0" w:firstLine="709"/>
      </w:pPr>
      <w:r w:rsidRPr="007C2C6A">
        <w:t>финансовые затруднения;</w:t>
      </w:r>
    </w:p>
    <w:p w:rsidR="007C2C6A" w:rsidRPr="007C2C6A" w:rsidRDefault="007C2C6A" w:rsidP="00272B10">
      <w:pPr>
        <w:pStyle w:val="afff"/>
        <w:numPr>
          <w:ilvl w:val="0"/>
          <w:numId w:val="8"/>
        </w:numPr>
        <w:ind w:left="0" w:firstLine="709"/>
      </w:pPr>
      <w:r w:rsidRPr="007C2C6A">
        <w:t>технические проблемы;</w:t>
      </w:r>
    </w:p>
    <w:p w:rsidR="007C2C6A" w:rsidRDefault="007C2C6A" w:rsidP="00272B10">
      <w:pPr>
        <w:pStyle w:val="afff"/>
        <w:numPr>
          <w:ilvl w:val="0"/>
          <w:numId w:val="8"/>
        </w:numPr>
        <w:ind w:left="0" w:firstLine="709"/>
      </w:pPr>
      <w:r>
        <w:t>высокая сложность проекта и большая ответственность</w:t>
      </w:r>
      <w:r w:rsidRPr="007C2C6A">
        <w:t>;</w:t>
      </w:r>
    </w:p>
    <w:p w:rsidR="00272B10" w:rsidRPr="007C2C6A" w:rsidRDefault="00272B10" w:rsidP="00272B10">
      <w:pPr>
        <w:pStyle w:val="afff"/>
        <w:numPr>
          <w:ilvl w:val="0"/>
          <w:numId w:val="8"/>
        </w:numPr>
        <w:ind w:left="0" w:firstLine="709"/>
      </w:pPr>
      <w:r>
        <w:t>сложность математических вычислений</w:t>
      </w:r>
      <w:r>
        <w:rPr>
          <w:lang w:val="en-US"/>
        </w:rPr>
        <w:t>;</w:t>
      </w:r>
    </w:p>
    <w:p w:rsidR="00E109EF" w:rsidRDefault="007C2C6A" w:rsidP="00272B10">
      <w:pPr>
        <w:pStyle w:val="afff"/>
        <w:numPr>
          <w:ilvl w:val="0"/>
          <w:numId w:val="8"/>
        </w:numPr>
        <w:spacing w:after="0"/>
        <w:ind w:left="0" w:firstLine="709"/>
      </w:pPr>
      <w:r w:rsidRPr="007C2C6A">
        <w:t>сложность выбора технологии.</w:t>
      </w:r>
    </w:p>
    <w:p w:rsidR="007C2C6A" w:rsidRPr="007C2C6A" w:rsidRDefault="007C2C6A" w:rsidP="00272B10">
      <w:pPr>
        <w:jc w:val="both"/>
      </w:pPr>
      <w:r w:rsidRPr="007C2C6A">
        <w:t>С учётом всего вышесказанного, нужно проводить тщательный анализ и подготовку перед внедрением подобных технологий</w:t>
      </w:r>
      <w:r w:rsidR="00272B10">
        <w:t xml:space="preserve"> и уже разработкой программного средства</w:t>
      </w:r>
      <w:r w:rsidRPr="007C2C6A">
        <w:t>.</w:t>
      </w:r>
    </w:p>
    <w:p w:rsidR="007C2C6A" w:rsidRDefault="007C2C6A" w:rsidP="007C2C6A">
      <w:pPr>
        <w:rPr>
          <w:szCs w:val="28"/>
        </w:rPr>
      </w:pPr>
      <w:r w:rsidRPr="007C2C6A">
        <w:rPr>
          <w:szCs w:val="28"/>
        </w:rPr>
        <w:t>В основу проектирования были положены следующие принципы:</w:t>
      </w:r>
    </w:p>
    <w:p w:rsidR="007C2C6A" w:rsidRPr="007C2C6A" w:rsidRDefault="007C2C6A" w:rsidP="007874D9">
      <w:pPr>
        <w:pStyle w:val="afff"/>
        <w:numPr>
          <w:ilvl w:val="0"/>
          <w:numId w:val="8"/>
        </w:numPr>
        <w:ind w:hanging="11"/>
        <w:rPr>
          <w:szCs w:val="28"/>
        </w:rPr>
      </w:pPr>
      <w:r w:rsidRPr="007C2C6A">
        <w:rPr>
          <w:color w:val="000000"/>
          <w:szCs w:val="28"/>
        </w:rPr>
        <w:t>DRY;</w:t>
      </w:r>
    </w:p>
    <w:p w:rsidR="007C2C6A" w:rsidRPr="007C2C6A" w:rsidRDefault="007C2C6A" w:rsidP="007874D9">
      <w:pPr>
        <w:pStyle w:val="afff"/>
        <w:numPr>
          <w:ilvl w:val="0"/>
          <w:numId w:val="8"/>
        </w:numPr>
        <w:spacing w:before="100" w:beforeAutospacing="1" w:after="100" w:afterAutospacing="1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t>SOLID;</w:t>
      </w:r>
    </w:p>
    <w:p w:rsidR="007C2C6A" w:rsidRPr="007C2C6A" w:rsidRDefault="007C2C6A" w:rsidP="007874D9">
      <w:pPr>
        <w:pStyle w:val="afff"/>
        <w:numPr>
          <w:ilvl w:val="0"/>
          <w:numId w:val="8"/>
        </w:numPr>
        <w:spacing w:before="100" w:beforeAutospacing="1" w:after="100" w:afterAutospacing="1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lastRenderedPageBreak/>
        <w:t>YAGNI;</w:t>
      </w:r>
    </w:p>
    <w:p w:rsidR="00E109EF" w:rsidRDefault="007C2C6A" w:rsidP="007874D9">
      <w:pPr>
        <w:pStyle w:val="afff"/>
        <w:numPr>
          <w:ilvl w:val="0"/>
          <w:numId w:val="8"/>
        </w:numPr>
        <w:spacing w:after="0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t>KISS.</w:t>
      </w:r>
    </w:p>
    <w:p w:rsidR="007C2C6A" w:rsidRDefault="007C2C6A" w:rsidP="00272B10">
      <w:pPr>
        <w:jc w:val="both"/>
      </w:pPr>
      <w:r w:rsidRPr="007C2C6A">
        <w:t>Данные принципы были выбраны в силу их положительного влияния на конечную архитектуру.</w:t>
      </w:r>
    </w:p>
    <w:p w:rsidR="00272B10" w:rsidRPr="00E109EF" w:rsidRDefault="00272B10" w:rsidP="00272B10">
      <w:pPr>
        <w:pStyle w:val="a6"/>
        <w:tabs>
          <w:tab w:val="center" w:pos="5031"/>
        </w:tabs>
        <w:rPr>
          <w:color w:val="000000"/>
        </w:rPr>
      </w:pPr>
      <w:r>
        <w:t>Данное программное средство позволяет самим добывать криптовалюту, объединяться с другими участникам для распределения вычислительной нагрузки, что приведет к ускоренному процессу добычи криптовалют. Также возможно подключиться к разным майнинг пулам, удалить соединение, прослушивание сети. Программный продукт обеспечивает распределение прибыли в соответствии с проделанной работой.</w:t>
      </w:r>
    </w:p>
    <w:p w:rsidR="00E109EF" w:rsidRPr="007C2C6A" w:rsidRDefault="00E109EF" w:rsidP="00E109EF">
      <w:pPr>
        <w:jc w:val="both"/>
      </w:pPr>
      <w:r w:rsidRPr="007C2C6A">
        <w:t xml:space="preserve">Цель работы — формирование архитектуры приложения для </w:t>
      </w:r>
      <w:r>
        <w:t>добычи криптовалют, организация сети между участниками</w:t>
      </w:r>
      <w:r w:rsidRPr="007C2C6A">
        <w:t xml:space="preserve"> вместе с последующей его реализацией.</w:t>
      </w:r>
    </w:p>
    <w:p w:rsidR="00E109EF" w:rsidRPr="007C2C6A" w:rsidRDefault="00E109EF" w:rsidP="007C2C6A"/>
    <w:p w:rsidR="007E2F28" w:rsidRPr="007C2C6A" w:rsidRDefault="007C2C6A" w:rsidP="007E2F28">
      <w:pPr>
        <w:pStyle w:val="a6"/>
        <w:tabs>
          <w:tab w:val="center" w:pos="5031"/>
        </w:tabs>
      </w:pPr>
      <w:r>
        <w:t xml:space="preserve">  </w:t>
      </w:r>
    </w:p>
    <w:p w:rsidR="003A3E77" w:rsidRDefault="00871C15" w:rsidP="00871C15">
      <w:pPr>
        <w:pStyle w:val="10"/>
        <w:ind w:left="993" w:hanging="284"/>
        <w:jc w:val="both"/>
        <w:rPr>
          <w:lang w:val="ru-RU"/>
        </w:rPr>
      </w:pPr>
      <w:bookmarkStart w:id="6" w:name="_Toc389338947"/>
      <w:bookmarkStart w:id="7" w:name="_Toc389553577"/>
      <w:bookmarkStart w:id="8" w:name="_Toc389646927"/>
      <w:bookmarkStart w:id="9" w:name="_Toc389744441"/>
      <w:r>
        <w:rPr>
          <w:lang w:val="ru-RU"/>
        </w:rPr>
        <w:lastRenderedPageBreak/>
        <w:t xml:space="preserve"> </w:t>
      </w:r>
      <w:bookmarkStart w:id="10" w:name="_Toc514963996"/>
      <w:r w:rsidR="00C75AB8">
        <w:rPr>
          <w:lang w:val="ru-RU"/>
        </w:rPr>
        <w:t xml:space="preserve">Анализ </w:t>
      </w:r>
      <w:r w:rsidR="00863E5C">
        <w:rPr>
          <w:lang w:val="ru-RU"/>
        </w:rPr>
        <w:t xml:space="preserve">прототипов, </w:t>
      </w:r>
      <w:r w:rsidR="00C75AB8">
        <w:rPr>
          <w:lang w:val="ru-RU"/>
        </w:rPr>
        <w:t>литератур</w:t>
      </w:r>
      <w:r w:rsidR="00863E5C">
        <w:rPr>
          <w:lang w:val="ru-RU"/>
        </w:rPr>
        <w:t>ных источников и формирование требований к проектируемому программному средству</w:t>
      </w:r>
      <w:bookmarkEnd w:id="10"/>
    </w:p>
    <w:p w:rsidR="00863E5C" w:rsidRPr="006953E3" w:rsidRDefault="00863E5C" w:rsidP="000C7C7A">
      <w:pPr>
        <w:pStyle w:val="2"/>
      </w:pPr>
      <w:bookmarkStart w:id="11" w:name="_Toc514963997"/>
      <w:r w:rsidRPr="006953E3">
        <w:t>Основные направления развития</w:t>
      </w:r>
      <w:bookmarkEnd w:id="11"/>
    </w:p>
    <w:p w:rsidR="00C75AB8" w:rsidRDefault="00863E5C" w:rsidP="00A857C8">
      <w:pPr>
        <w:jc w:val="both"/>
      </w:pPr>
      <w:r>
        <w:t>Программные средства для добычи криптовалют являются различными по масштабу и реализации. Однако уже в настоящее время можно предположить какие модули уже включены или будут включены в подобного рода ПС. Ниже рассмотрены основные из них</w:t>
      </w:r>
      <w:r w:rsidR="00C75AB8">
        <w:t>.</w:t>
      </w:r>
    </w:p>
    <w:p w:rsidR="00C75AB8" w:rsidRDefault="00D81E27" w:rsidP="006953E3">
      <w:pPr>
        <w:pStyle w:val="3"/>
        <w:spacing w:after="0"/>
      </w:pPr>
      <w:bookmarkStart w:id="12" w:name="_Toc513636513"/>
      <w:bookmarkStart w:id="13" w:name="_Toc513811249"/>
      <w:bookmarkStart w:id="14" w:name="_Toc514139634"/>
      <w:bookmarkStart w:id="15" w:name="_Toc514230345"/>
      <w:bookmarkStart w:id="16" w:name="_Toc514402238"/>
      <w:bookmarkStart w:id="17" w:name="_Toc514451238"/>
      <w:bookmarkStart w:id="18" w:name="_Toc514451341"/>
      <w:bookmarkStart w:id="19" w:name="_Toc514451430"/>
      <w:bookmarkStart w:id="20" w:name="_Toc514494655"/>
      <w:bookmarkStart w:id="21" w:name="_Toc514503380"/>
      <w:bookmarkStart w:id="22" w:name="_Toc514503421"/>
      <w:bookmarkStart w:id="23" w:name="_Toc514526620"/>
      <w:bookmarkStart w:id="24" w:name="_Toc514706539"/>
      <w:bookmarkStart w:id="25" w:name="_Toc514707440"/>
      <w:bookmarkStart w:id="26" w:name="_Toc514783990"/>
      <w:bookmarkStart w:id="27" w:name="_Toc514962455"/>
      <w:bookmarkStart w:id="28" w:name="_Toc514963998"/>
      <w:r>
        <w:t>Майнинг пул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021DF2" w:rsidRDefault="00D81E27" w:rsidP="00021DF2">
      <w:pPr>
        <w:jc w:val="both"/>
      </w:pPr>
      <w:r>
        <w:t>Майнинг пул (</w:t>
      </w:r>
      <w:r>
        <w:rPr>
          <w:lang w:val="en-US"/>
        </w:rPr>
        <w:t>mining</w:t>
      </w:r>
      <w:r w:rsidRPr="00021DF2">
        <w:t xml:space="preserve"> </w:t>
      </w:r>
      <w:r>
        <w:rPr>
          <w:lang w:val="en-US"/>
        </w:rPr>
        <w:t>pool</w:t>
      </w:r>
      <w:r>
        <w:t>)</w:t>
      </w:r>
      <w:r w:rsidRPr="00021DF2">
        <w:t xml:space="preserve"> </w:t>
      </w:r>
      <w:r w:rsidR="00021DF2">
        <w:t>–</w:t>
      </w:r>
      <w:r w:rsidRPr="00021DF2">
        <w:t xml:space="preserve"> </w:t>
      </w:r>
      <w:r w:rsidR="00021DF2" w:rsidRPr="00021DF2">
        <w:t>участни</w:t>
      </w:r>
      <w:r w:rsidR="00021DF2">
        <w:t xml:space="preserve">к одноранговой сети, с помощью которого происходит распределение вычислительной нагрузки между участниками, </w:t>
      </w:r>
      <w:r w:rsidR="006F652E">
        <w:t xml:space="preserve">которые </w:t>
      </w:r>
      <w:r w:rsidR="00E31F00">
        <w:t>подключе</w:t>
      </w:r>
      <w:r w:rsidR="00021DF2">
        <w:t xml:space="preserve">ны к данному пулу. Майнинг пул необходим для ускоренного процесса добычи криптовалюты. Скорость в данном случае необходима, </w:t>
      </w:r>
      <w:r w:rsidR="006F652E">
        <w:t xml:space="preserve">чтобы раньше других найти верный хеш. </w:t>
      </w:r>
      <w:r w:rsidR="00E31F00">
        <w:t>В награду з</w:t>
      </w:r>
      <w:r w:rsidR="00021DF2">
        <w:t>а то, что участники, путем сложных вычислений, нашли верный хеш, они получают награду, т.е. криптовалюту.</w:t>
      </w:r>
      <w:r w:rsidR="006F652E">
        <w:t xml:space="preserve"> </w:t>
      </w:r>
    </w:p>
    <w:p w:rsidR="00D81E27" w:rsidRPr="00021DF2" w:rsidRDefault="00021DF2" w:rsidP="00021DF2">
      <w:pPr>
        <w:jc w:val="both"/>
      </w:pPr>
      <w:r>
        <w:t xml:space="preserve">Однако к майнинг пулу может быть подключено несколько участников, следовательно, награда будет делиться между ними в зависимости от </w:t>
      </w:r>
      <w:r w:rsidR="006F652E">
        <w:t xml:space="preserve">выполненной работы, </w:t>
      </w:r>
      <w:r>
        <w:t>потраченной мощности ПК.</w:t>
      </w:r>
      <w:r w:rsidR="006F652E">
        <w:t xml:space="preserve"> Соответственно если майнер добывает криптовалюту в одиночку, то вся прибыль достается ему. </w:t>
      </w:r>
    </w:p>
    <w:p w:rsidR="00475B52" w:rsidRDefault="00C27331" w:rsidP="00475B52">
      <w:pPr>
        <w:jc w:val="both"/>
      </w:pPr>
      <w:r>
        <w:t>Чтобы найти нужный хеш, нужно методом перебора искать подходящий хеш.</w:t>
      </w:r>
      <w:r w:rsidR="00475B52">
        <w:t xml:space="preserve"> </w:t>
      </w:r>
      <w:r w:rsidR="006F652E">
        <w:t>В разных криптовалютах может быть разное возможное количество вариантов хеша, например, в криптовалюте «</w:t>
      </w:r>
      <w:r w:rsidR="006F652E">
        <w:rPr>
          <w:lang w:val="en-US"/>
        </w:rPr>
        <w:t>Bitcoin</w:t>
      </w:r>
      <w:r w:rsidR="006F652E">
        <w:t>» это число составляет 2</w:t>
      </w:r>
      <w:r w:rsidR="006F652E">
        <w:rPr>
          <w:vertAlign w:val="superscript"/>
        </w:rPr>
        <w:t>32</w:t>
      </w:r>
      <w:r w:rsidR="006F652E">
        <w:t xml:space="preserve"> степени. Это огромное число</w:t>
      </w:r>
      <w:r w:rsidR="008B4D43">
        <w:t xml:space="preserve"> и вероятность того, что один майнер вычислит это число быстрее всех майнеров и майнинг пулов мала. Как раз для этого и были придуманы майнинг пулы, а именно чтобы </w:t>
      </w:r>
      <w:r w:rsidR="00475B52">
        <w:t>ускорить процесс перебора</w:t>
      </w:r>
      <w:r w:rsidR="008B4D43">
        <w:t xml:space="preserve"> возможных значений</w:t>
      </w:r>
      <w:r w:rsidR="00475B52">
        <w:t>, путем распределения вычислительной нагрузки</w:t>
      </w:r>
      <w:r w:rsidR="008B4D43">
        <w:t xml:space="preserve"> в зависимости от мощности участника</w:t>
      </w:r>
      <w:r w:rsidR="00475B52">
        <w:t>, рассмотрим более подробно.</w:t>
      </w:r>
      <w:r>
        <w:t xml:space="preserve"> </w:t>
      </w:r>
    </w:p>
    <w:p w:rsidR="00D81E27" w:rsidRDefault="00C27331" w:rsidP="00EC293B">
      <w:pPr>
        <w:jc w:val="both"/>
      </w:pPr>
      <w:r>
        <w:t>В зависимости от криптовалюты правильный хеш должен начинаться с определенного числа нулей, также с новым блоком</w:t>
      </w:r>
      <w:r w:rsidR="00EC293B">
        <w:t xml:space="preserve"> транзакций</w:t>
      </w:r>
      <w:r>
        <w:t xml:space="preserve"> число </w:t>
      </w:r>
      <w:r w:rsidR="00EC293B">
        <w:t xml:space="preserve">нулей </w:t>
      </w:r>
      <w:r>
        <w:t xml:space="preserve">может меняться. </w:t>
      </w:r>
      <w:r w:rsidR="00EC293B">
        <w:t xml:space="preserve">Таким образом для того, чтобы найти хеш, необходимо три значения: хеш предыдущего блока, криптографическая функция от текущего блока транзакций и </w:t>
      </w:r>
      <w:r w:rsidR="008B4D43">
        <w:t>диапазон чисел</w:t>
      </w:r>
      <w:r w:rsidR="00EC293B">
        <w:t xml:space="preserve">. </w:t>
      </w:r>
      <w:r w:rsidR="008B4D43">
        <w:t xml:space="preserve">Диапазон чисел выдается </w:t>
      </w:r>
      <w:r w:rsidR="00EC293B">
        <w:t xml:space="preserve">майнинг </w:t>
      </w:r>
      <w:r w:rsidR="008B4D43">
        <w:t>пулом каждому участнику сети. Данное диапазон – это единственная часть криптографической функции, которая у каждого участника различна, что позволяет генерировать каждому участнику разные хеш-значения</w:t>
      </w:r>
      <w:r w:rsidR="00EC293B">
        <w:t xml:space="preserve">. Схематично </w:t>
      </w:r>
      <w:r w:rsidR="008B4D43">
        <w:t xml:space="preserve">взаимодействие майнинг пула с участниками </w:t>
      </w:r>
      <w:r w:rsidR="00EC293B">
        <w:t>можно представить на рисунке 1.</w:t>
      </w:r>
      <w:r w:rsidR="00525EDF">
        <w:t>1</w:t>
      </w:r>
    </w:p>
    <w:p w:rsidR="00EC293B" w:rsidRDefault="005F2D46" w:rsidP="00E31F00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3B8091" wp14:editId="62BFFDE2">
            <wp:extent cx="5968139" cy="38766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pecialNumb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925" cy="390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5F2D46">
      <w:pPr>
        <w:jc w:val="center"/>
        <w:rPr>
          <w:lang w:val="en-US"/>
        </w:rPr>
      </w:pPr>
    </w:p>
    <w:p w:rsidR="005F2D46" w:rsidRPr="005F2D46" w:rsidRDefault="005F2D46" w:rsidP="005F2D46">
      <w:pPr>
        <w:jc w:val="center"/>
      </w:pPr>
      <w:r>
        <w:t>Рисунок 1.</w:t>
      </w:r>
      <w:r w:rsidR="00525EDF">
        <w:t>1</w:t>
      </w:r>
      <w:r>
        <w:t xml:space="preserve"> – Майнинг пул</w:t>
      </w:r>
    </w:p>
    <w:p w:rsidR="00A857C8" w:rsidRPr="00863E5C" w:rsidRDefault="00840307" w:rsidP="006953E3">
      <w:pPr>
        <w:pStyle w:val="3"/>
        <w:spacing w:after="0"/>
      </w:pPr>
      <w:bookmarkStart w:id="29" w:name="_Toc514783991"/>
      <w:bookmarkStart w:id="30" w:name="_Toc514962456"/>
      <w:bookmarkStart w:id="31" w:name="_Toc514963999"/>
      <w:r>
        <w:t>Процесс добычи криптовалют</w:t>
      </w:r>
      <w:bookmarkEnd w:id="29"/>
      <w:bookmarkEnd w:id="30"/>
      <w:bookmarkEnd w:id="31"/>
    </w:p>
    <w:p w:rsidR="00400F98" w:rsidRDefault="00AF18BD" w:rsidP="006953E3">
      <w:pPr>
        <w:jc w:val="both"/>
      </w:pPr>
      <w:r w:rsidRPr="00995023">
        <w:t>Процесс добычи </w:t>
      </w:r>
      <w:r w:rsidRPr="00964834">
        <w:t>любой</w:t>
      </w:r>
      <w:r w:rsidRPr="00995023">
        <w:t> криптовалют</w:t>
      </w:r>
      <w:r>
        <w:t>ы</w:t>
      </w:r>
      <w:r w:rsidRPr="00995023">
        <w:t xml:space="preserve"> называется майнингом. Майнинг нельзя сравнить с обычной печатью денег, потому что в него заложены определенные функции. </w:t>
      </w:r>
      <w:r w:rsidRPr="008641A3">
        <w:t xml:space="preserve">Сам термин </w:t>
      </w:r>
      <w:r w:rsidR="00E31F00">
        <w:t>«</w:t>
      </w:r>
      <w:r w:rsidRPr="008641A3">
        <w:t>майнинг</w:t>
      </w:r>
      <w:r w:rsidR="00E31F00">
        <w:t>»</w:t>
      </w:r>
      <w:r w:rsidRPr="008641A3">
        <w:t xml:space="preserve"> происходит от английского слова Mine (добыча). Если говорить сложными словами, то этот процесс представляет собой деятельность по поддержанию работы сети путем закрытия и создания блоков в </w:t>
      </w:r>
      <w:r>
        <w:t>«</w:t>
      </w:r>
      <w:r w:rsidRPr="00D352E9">
        <w:t>blockchain</w:t>
      </w:r>
      <w:r>
        <w:t>»</w:t>
      </w:r>
      <w:r w:rsidRPr="008641A3">
        <w:t xml:space="preserve"> с использованием вычислительных мощностей. </w:t>
      </w:r>
      <w:r>
        <w:t>Участник (майнер)</w:t>
      </w:r>
      <w:r w:rsidRPr="008641A3">
        <w:t xml:space="preserve"> </w:t>
      </w:r>
      <w:r w:rsidR="00400F98">
        <w:t xml:space="preserve">следит за транзакциями и операциями, создают блоки, </w:t>
      </w:r>
      <w:r w:rsidRPr="008641A3">
        <w:t xml:space="preserve">использует мощности </w:t>
      </w:r>
      <w:r w:rsidR="00400F98">
        <w:t>персональных компьютеров</w:t>
      </w:r>
      <w:r w:rsidRPr="008641A3">
        <w:t xml:space="preserve"> для выполнения специальных вычислений по поиску цифровой подписи (хеша), которая закроет блок. Майнер, который «найдет» </w:t>
      </w:r>
      <w:r w:rsidR="005F2D46">
        <w:t>верный хеш</w:t>
      </w:r>
      <w:r w:rsidRPr="008641A3">
        <w:t>,</w:t>
      </w:r>
      <w:r w:rsidR="00400F98">
        <w:t xml:space="preserve"> оповещает сеть о новом блоке и</w:t>
      </w:r>
      <w:r w:rsidRPr="008641A3">
        <w:t xml:space="preserve"> получает вознаграждение в виде криптовалюты</w:t>
      </w:r>
      <w:r w:rsidR="00400F98">
        <w:t>, т.е. в новый блок добавляется транзакция, где майнеру перечисляется прибыль.</w:t>
      </w:r>
    </w:p>
    <w:p w:rsidR="00AF18BD" w:rsidRDefault="00AF18BD" w:rsidP="00AF18BD">
      <w:pPr>
        <w:jc w:val="both"/>
      </w:pPr>
      <w:r w:rsidRPr="008641A3">
        <w:t xml:space="preserve">Если говорить простыми словами, то майнинг – это </w:t>
      </w:r>
      <w:r w:rsidR="00E31F00">
        <w:t xml:space="preserve">процесс добычи </w:t>
      </w:r>
      <w:r w:rsidRPr="008641A3">
        <w:t xml:space="preserve">криптовалюты </w:t>
      </w:r>
      <w:r w:rsidR="00E31F00">
        <w:t xml:space="preserve">путем математических вычислений </w:t>
      </w:r>
      <w:r w:rsidRPr="008641A3">
        <w:t>с использованием мощностей специального оборудования</w:t>
      </w:r>
      <w:r>
        <w:t xml:space="preserve">. </w:t>
      </w:r>
      <w:r w:rsidRPr="008641A3">
        <w:t>Майнеры получают вознаграждение, так как их деятельность обеспечивает функционирование и целостность всей системы. В этом и заключается основная задача майнинга.</w:t>
      </w:r>
    </w:p>
    <w:p w:rsidR="00AF18BD" w:rsidRPr="008641A3" w:rsidRDefault="00AF18BD" w:rsidP="00AF18BD">
      <w:pPr>
        <w:jc w:val="both"/>
      </w:pPr>
      <w:r w:rsidRPr="008641A3">
        <w:t xml:space="preserve">На начальных этапах </w:t>
      </w:r>
      <w:r>
        <w:t>добывать крипотовалюту</w:t>
      </w:r>
      <w:r w:rsidRPr="008641A3">
        <w:t xml:space="preserve"> мог владелец практически любого компьютера с использованием мощностей процессора. Когда в 2009-м году Сатоши Накамото и компания запускали Bitcoin они изначально </w:t>
      </w:r>
      <w:r w:rsidRPr="008641A3">
        <w:lastRenderedPageBreak/>
        <w:t xml:space="preserve">заложили в систему потолок по максимальной эмиссии монет – 21 000 000 BTC. Подобные свойства системы защищают биткоин от инфляции и являются причиной, по которой для добычи новых монет требуются все более мощное оборудование. По </w:t>
      </w:r>
      <w:r w:rsidR="006953E3">
        <w:t xml:space="preserve">разным </w:t>
      </w:r>
      <w:r w:rsidRPr="008641A3">
        <w:t>прогнозам, все монеты BTC будут добыты в середине 2</w:t>
      </w:r>
      <w:r w:rsidR="006953E3">
        <w:t>1</w:t>
      </w:r>
      <w:r w:rsidRPr="008641A3">
        <w:t>-го века.</w:t>
      </w:r>
    </w:p>
    <w:p w:rsidR="00AF18BD" w:rsidRPr="008641A3" w:rsidRDefault="00AF18BD" w:rsidP="005F2D46">
      <w:pPr>
        <w:jc w:val="both"/>
      </w:pPr>
      <w:r>
        <w:t>Для добычи криптовалюты</w:t>
      </w:r>
      <w:r w:rsidRPr="008641A3">
        <w:t xml:space="preserve"> начали</w:t>
      </w:r>
      <w:r>
        <w:t xml:space="preserve"> использовать мощные видеокарты</w:t>
      </w:r>
      <w:r w:rsidRPr="008641A3">
        <w:t xml:space="preserve">. Тогда майнерам удавалось </w:t>
      </w:r>
      <w:r w:rsidR="00BF0D13">
        <w:t>вернуть себе свои</w:t>
      </w:r>
      <w:r w:rsidRPr="008641A3">
        <w:t xml:space="preserve"> вложения за несколько недель. Но минимальные требования для выхода в </w:t>
      </w:r>
      <w:r>
        <w:t>прибыль</w:t>
      </w:r>
      <w:r w:rsidRPr="008641A3">
        <w:t xml:space="preserve"> продолжали расти. К 2012-</w:t>
      </w:r>
      <w:r>
        <w:t>о</w:t>
      </w:r>
      <w:r w:rsidRPr="008641A3">
        <w:t>м</w:t>
      </w:r>
      <w:r>
        <w:t xml:space="preserve">у году добыча криптовалюты </w:t>
      </w:r>
      <w:r w:rsidRPr="008641A3">
        <w:t>даже на самых мощных CPU (процессорах) стала нерентабельной. Наступила эпоха ферм – установок, соединяющих между собой мощные видеокарты, а также асиков (ASIC) – специализированного майнингового оборудования.</w:t>
      </w:r>
    </w:p>
    <w:p w:rsidR="00BF0D13" w:rsidRPr="00BF0D13" w:rsidRDefault="00BF0D13" w:rsidP="00BF0D13">
      <w:pPr>
        <w:jc w:val="both"/>
      </w:pPr>
      <w:r w:rsidRPr="00BF0D13">
        <w:t>Майнинг можно классифицировать в зависимости от формы и используемого оборудования. Основные виды:</w:t>
      </w:r>
    </w:p>
    <w:p w:rsidR="00BF0D13" w:rsidRPr="006953E3" w:rsidRDefault="00BF0D13" w:rsidP="007874D9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Майнинг на процессорах компьютеров (CPU)</w:t>
      </w:r>
      <w:r w:rsidRPr="006953E3">
        <w:rPr>
          <w:color w:val="000000" w:themeColor="text1"/>
          <w:sz w:val="28"/>
        </w:rPr>
        <w:t> – неэффективный способ добычи криптовалюты. Актуально у кого есть доступ к большому количеству компьютеров и бесплатному электричеству.</w:t>
      </w:r>
    </w:p>
    <w:p w:rsidR="00BF0D13" w:rsidRPr="006953E3" w:rsidRDefault="00BF0D13" w:rsidP="007874D9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Майнинг на видеокартах (GPU)</w:t>
      </w:r>
      <w:r w:rsidRPr="006953E3">
        <w:rPr>
          <w:color w:val="000000" w:themeColor="text1"/>
          <w:sz w:val="28"/>
        </w:rPr>
        <w:t xml:space="preserve"> актуален для большинства криптомонет, включая эфир, dash и другие. Эффективен при использовании мощных видеокарт. </w:t>
      </w:r>
    </w:p>
    <w:p w:rsidR="00BF0D13" w:rsidRPr="006953E3" w:rsidRDefault="00BF0D13" w:rsidP="007874D9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Майнинг на асиках (ASIC)</w:t>
      </w:r>
      <w:r w:rsidRPr="006953E3">
        <w:rPr>
          <w:color w:val="000000" w:themeColor="text1"/>
          <w:sz w:val="28"/>
        </w:rPr>
        <w:t> – эффективный способ добычи криптовалют. ASIC – процессоры изготавливают со специальной архитектурой, заточенной под майнинг. Такие устройства имеют высокий уровень окупаемости и их легко обслуживать. Минусы – низкая ликвидность на вторичном рынке и быстрое устаревание асика в связи с растущей сложностью сети.</w:t>
      </w:r>
    </w:p>
    <w:p w:rsidR="00BF0D13" w:rsidRPr="006953E3" w:rsidRDefault="00BF0D13" w:rsidP="007874D9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Фермы</w:t>
      </w:r>
      <w:r w:rsidRPr="006953E3">
        <w:rPr>
          <w:color w:val="000000" w:themeColor="text1"/>
          <w:sz w:val="28"/>
        </w:rPr>
        <w:t> – установка, объединяющая в себе мощные видеокарты (GPU). Подключается к одному или нескольким компьютерам. Показывает высокую эффективность, при этом оборудование реально продать на вторичном рынке. Увеличение количества майнеров повысило спрос и, как следствие, цены на карты.</w:t>
      </w:r>
    </w:p>
    <w:p w:rsidR="00BF0D13" w:rsidRPr="006953E3" w:rsidRDefault="00BF0D13" w:rsidP="00437112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Браузерный майнинг</w:t>
      </w:r>
      <w:r w:rsidRPr="006953E3">
        <w:rPr>
          <w:color w:val="000000" w:themeColor="text1"/>
          <w:sz w:val="28"/>
        </w:rPr>
        <w:t> – процесс добычи криптовалюты через выполнение специального JavaScript-сценария. Эффективность минимальная. Многие сервисы браузерного майнинга созданы в мошеннических целях и внедряют в файловую систему пользователей скрытый майнер без их ведома.</w:t>
      </w:r>
    </w:p>
    <w:p w:rsidR="00BF0D13" w:rsidRPr="006953E3" w:rsidRDefault="00BF0D13" w:rsidP="00437112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Скрытый майнинг</w:t>
      </w:r>
      <w:r w:rsidRPr="006953E3">
        <w:rPr>
          <w:color w:val="000000" w:themeColor="text1"/>
          <w:sz w:val="28"/>
        </w:rPr>
        <w:t xml:space="preserve"> – добыча криптовалюты с использованием мощностей чужого оборудования через распространение специальной программы (вируса). Лучшие сборки подобных вирусов практически невозможно удалить с памяти компьютера или обнаружить антивирусным ПО. </w:t>
      </w:r>
    </w:p>
    <w:p w:rsidR="00BF0D13" w:rsidRPr="006953E3" w:rsidRDefault="00BF0D13" w:rsidP="00437112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Майнинг на телефонах и ноутбуках</w:t>
      </w:r>
      <w:r w:rsidRPr="006953E3">
        <w:rPr>
          <w:color w:val="000000" w:themeColor="text1"/>
          <w:sz w:val="28"/>
        </w:rPr>
        <w:t xml:space="preserve"> – даже самые мощные модели показывают минимальную эффективность. Зарабатывать на таком способе майнинга не эффективно, </w:t>
      </w:r>
      <w:r w:rsidR="00871C15" w:rsidRPr="006953E3">
        <w:rPr>
          <w:color w:val="000000" w:themeColor="text1"/>
          <w:sz w:val="28"/>
        </w:rPr>
        <w:t>также,</w:t>
      </w:r>
      <w:r w:rsidRPr="006953E3">
        <w:rPr>
          <w:color w:val="000000" w:themeColor="text1"/>
          <w:sz w:val="28"/>
        </w:rPr>
        <w:t xml:space="preserve"> как и с ноутбуками. </w:t>
      </w:r>
    </w:p>
    <w:p w:rsidR="00BF0D13" w:rsidRPr="006953E3" w:rsidRDefault="00BF0D13" w:rsidP="00437112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Майнинг на сервере</w:t>
      </w:r>
      <w:r w:rsidRPr="006953E3">
        <w:rPr>
          <w:color w:val="000000" w:themeColor="text1"/>
          <w:sz w:val="28"/>
        </w:rPr>
        <w:t> – это по сути то же самое, что добыча на CPU, только с высокой производительностью. Может иметь потенциал в будущем при добавлении новых криптовалют.</w:t>
      </w:r>
    </w:p>
    <w:p w:rsidR="00877F40" w:rsidRDefault="00BF0D13" w:rsidP="00877F40">
      <w:pPr>
        <w:pStyle w:val="afffa"/>
        <w:numPr>
          <w:ilvl w:val="0"/>
          <w:numId w:val="9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rPr>
          <w:color w:val="333333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lastRenderedPageBreak/>
        <w:t>Облачный майнинг</w:t>
      </w:r>
      <w:r w:rsidRPr="006953E3">
        <w:rPr>
          <w:color w:val="000000" w:themeColor="text1"/>
          <w:sz w:val="28"/>
        </w:rPr>
        <w:t> – добыча криптовалюты на</w:t>
      </w:r>
      <w:r w:rsidR="009A47B2" w:rsidRPr="009A47B2">
        <w:rPr>
          <w:color w:val="000000" w:themeColor="text1"/>
          <w:sz w:val="28"/>
        </w:rPr>
        <w:t xml:space="preserve"> </w:t>
      </w:r>
      <w:r w:rsidRPr="006953E3">
        <w:rPr>
          <w:color w:val="000000" w:themeColor="text1"/>
          <w:sz w:val="28"/>
        </w:rPr>
        <w:t>арендованных серверах в веб-формате</w:t>
      </w:r>
      <w:r w:rsidRPr="00400F98">
        <w:rPr>
          <w:color w:val="000000" w:themeColor="text1"/>
          <w:sz w:val="28"/>
        </w:rPr>
        <w:t>. Майнеры платят компаниям деньги за аренду оборудования и в удаленном режиме майнят криптовалюту. Эффективность такого метода зависит от тарифов сервисов по облачному майнингу, текущего курса, а также сложности сети</w:t>
      </w:r>
      <w:r w:rsidRPr="00BF0D13">
        <w:rPr>
          <w:color w:val="333333"/>
          <w:sz w:val="28"/>
        </w:rPr>
        <w:t>.</w:t>
      </w:r>
    </w:p>
    <w:p w:rsidR="00877F40" w:rsidRPr="00877F40" w:rsidRDefault="00877F40" w:rsidP="00877F40">
      <w:pPr>
        <w:pStyle w:val="afffa"/>
        <w:shd w:val="clear" w:color="auto" w:fill="FFFFFF"/>
        <w:tabs>
          <w:tab w:val="left" w:pos="993"/>
        </w:tabs>
        <w:spacing w:before="0" w:beforeAutospacing="0" w:after="0" w:afterAutospacing="0"/>
        <w:jc w:val="both"/>
        <w:rPr>
          <w:color w:val="333333"/>
          <w:sz w:val="28"/>
        </w:rPr>
      </w:pPr>
    </w:p>
    <w:p w:rsidR="0014229E" w:rsidRDefault="0014229E" w:rsidP="0014229E">
      <w:pPr>
        <w:pStyle w:val="3"/>
        <w:spacing w:before="0" w:after="0"/>
      </w:pPr>
      <w:bookmarkStart w:id="32" w:name="_Toc513636515"/>
      <w:bookmarkStart w:id="33" w:name="_Toc513811251"/>
      <w:bookmarkStart w:id="34" w:name="_Toc514139636"/>
      <w:bookmarkStart w:id="35" w:name="_Toc514230347"/>
      <w:bookmarkStart w:id="36" w:name="_Toc514402240"/>
      <w:bookmarkStart w:id="37" w:name="_Toc514451240"/>
      <w:bookmarkStart w:id="38" w:name="_Toc514451343"/>
      <w:bookmarkStart w:id="39" w:name="_Toc514451432"/>
      <w:bookmarkStart w:id="40" w:name="_Toc514494657"/>
      <w:bookmarkStart w:id="41" w:name="_Toc514503382"/>
      <w:bookmarkStart w:id="42" w:name="_Toc514503423"/>
      <w:bookmarkStart w:id="43" w:name="_Toc514526622"/>
      <w:bookmarkStart w:id="44" w:name="_Toc514706541"/>
      <w:bookmarkStart w:id="45" w:name="_Toc514707442"/>
      <w:bookmarkStart w:id="46" w:name="_Toc514783992"/>
      <w:bookmarkStart w:id="47" w:name="_Toc514962457"/>
      <w:bookmarkStart w:id="48" w:name="_Toc514964000"/>
      <w:r>
        <w:t>Организация</w:t>
      </w:r>
      <w:r>
        <w:rPr>
          <w:lang w:val="en-US"/>
        </w:rPr>
        <w:t xml:space="preserve"> </w:t>
      </w:r>
      <w:r>
        <w:t>сети между участниками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14229E" w:rsidRPr="0014229E" w:rsidRDefault="0060300E" w:rsidP="00927DD7">
      <w:pPr>
        <w:jc w:val="both"/>
      </w:pPr>
      <w:r>
        <w:t>Одно из самых полезных средств</w:t>
      </w:r>
      <w:r w:rsidR="008B3324" w:rsidRPr="008B3324">
        <w:t xml:space="preserve"> </w:t>
      </w:r>
      <w:r w:rsidR="008B3324">
        <w:t xml:space="preserve">для </w:t>
      </w:r>
      <w:r w:rsidR="008B4D43">
        <w:t>коммуникаций</w:t>
      </w:r>
      <w:r>
        <w:t xml:space="preserve">, появившихся в последние несколько лет – организация одноранговых сетей </w:t>
      </w:r>
      <w:r w:rsidRPr="0014229E">
        <w:t>(peer-to-peer networking),</w:t>
      </w:r>
      <w:r w:rsidR="0014229E" w:rsidRPr="0014229E">
        <w:t xml:space="preserve"> ч</w:t>
      </w:r>
      <w:r>
        <w:t>асто называемая технологией P2P</w:t>
      </w:r>
      <w:r w:rsidR="0014229E" w:rsidRPr="0014229E">
        <w:t xml:space="preserve">. </w:t>
      </w:r>
    </w:p>
    <w:p w:rsidR="0014229E" w:rsidRPr="0014229E" w:rsidRDefault="00927DD7" w:rsidP="00927DD7">
      <w:pPr>
        <w:jc w:val="both"/>
      </w:pPr>
      <w:r>
        <w:t>Т</w:t>
      </w:r>
      <w:r w:rsidR="0014229E" w:rsidRPr="0014229E">
        <w:t xml:space="preserve">ехнология P2P </w:t>
      </w:r>
      <w:r>
        <w:t xml:space="preserve">наиболее часто </w:t>
      </w:r>
      <w:r w:rsidR="0014229E" w:rsidRPr="0014229E">
        <w:t>применяется в приложениях для обмена файлами</w:t>
      </w:r>
      <w:r>
        <w:t xml:space="preserve">, например, </w:t>
      </w:r>
      <w:r w:rsidRPr="0014229E">
        <w:t>BitTorrent</w:t>
      </w:r>
      <w:r w:rsidR="00A27964">
        <w:t xml:space="preserve"> в своих приложениях</w:t>
      </w:r>
      <w:r w:rsidRPr="0014229E">
        <w:t xml:space="preserve"> </w:t>
      </w:r>
      <w:r>
        <w:t>использует</w:t>
      </w:r>
      <w:r w:rsidRPr="0014229E">
        <w:t xml:space="preserve"> для </w:t>
      </w:r>
      <w:r>
        <w:t>организации коммуникаций</w:t>
      </w:r>
      <w:r w:rsidRPr="0014229E">
        <w:t xml:space="preserve"> </w:t>
      </w:r>
      <w:r>
        <w:t>именно технологию одноранговых сетей</w:t>
      </w:r>
      <w:r w:rsidRPr="0014229E">
        <w:t>.</w:t>
      </w:r>
      <w:r>
        <w:t xml:space="preserve"> Однако </w:t>
      </w:r>
      <w:r w:rsidR="0014229E" w:rsidRPr="0014229E">
        <w:t xml:space="preserve">она может использоваться </w:t>
      </w:r>
      <w:r>
        <w:t xml:space="preserve">и </w:t>
      </w:r>
      <w:r w:rsidR="0014229E" w:rsidRPr="0014229E">
        <w:t xml:space="preserve">в </w:t>
      </w:r>
      <w:r>
        <w:t xml:space="preserve">ряде </w:t>
      </w:r>
      <w:r w:rsidRPr="0014229E">
        <w:t>других приложениях,</w:t>
      </w:r>
      <w:r w:rsidR="0014229E" w:rsidRPr="0014229E">
        <w:t xml:space="preserve"> и она становится все более и более важной в современном мире </w:t>
      </w:r>
      <w:r>
        <w:t>для реализации</w:t>
      </w:r>
      <w:r w:rsidR="0014229E" w:rsidRPr="0014229E">
        <w:t xml:space="preserve"> коммуникаций</w:t>
      </w:r>
      <w:r>
        <w:t xml:space="preserve"> между участниками</w:t>
      </w:r>
      <w:r w:rsidR="0014229E" w:rsidRPr="0014229E">
        <w:t>.</w:t>
      </w:r>
    </w:p>
    <w:p w:rsidR="0014229E" w:rsidRDefault="0014229E" w:rsidP="00927DD7">
      <w:pPr>
        <w:jc w:val="both"/>
      </w:pPr>
      <w:r w:rsidRPr="0014229E">
        <w:t>В Microsoft тоже не обошли стороной появление технологии P2P. Так</w:t>
      </w:r>
      <w:r w:rsidRPr="00A27964">
        <w:rPr>
          <w:lang w:val="en-GB"/>
        </w:rPr>
        <w:t xml:space="preserve"> </w:t>
      </w:r>
      <w:r w:rsidRPr="0014229E">
        <w:t>появилась</w:t>
      </w:r>
      <w:r w:rsidRPr="00A27964">
        <w:rPr>
          <w:lang w:val="en-GB"/>
        </w:rPr>
        <w:t xml:space="preserve"> </w:t>
      </w:r>
      <w:r w:rsidRPr="0014229E">
        <w:t>платформа</w:t>
      </w:r>
      <w:r w:rsidRPr="00A27964">
        <w:rPr>
          <w:lang w:val="en-GB"/>
        </w:rPr>
        <w:t xml:space="preserve"> Microsoft Windows Peer-to-Peer Networking. </w:t>
      </w:r>
      <w:r w:rsidRPr="0014229E">
        <w:t>В состав этой платформы входят такие важные компоненты, как PNRP (Peer Name Resolution Protocol — протокол преобразования имен членов) и PNM (People Ne</w:t>
      </w:r>
      <w:r w:rsidR="00927DD7">
        <w:t xml:space="preserve">ar Me — соседние пользователи). </w:t>
      </w:r>
      <w:r w:rsidRPr="0014229E">
        <w:t>Кроме того, в версию .NET Framework 3.5 было включено новое пространство имен System.Net.PeerToPeer и несколько новых типов и средств, позволяющих создавать приложения P2P с минимальными усилиями.</w:t>
      </w:r>
    </w:p>
    <w:p w:rsidR="0021254C" w:rsidRDefault="00094ECA" w:rsidP="00094ECA">
      <w:pPr>
        <w:jc w:val="both"/>
      </w:pPr>
      <w:r w:rsidRPr="00094ECA">
        <w:t xml:space="preserve">Рассмотрим </w:t>
      </w:r>
      <w:r>
        <w:t>два типа архитектур организации сети: т</w:t>
      </w:r>
      <w:r w:rsidR="0021254C" w:rsidRPr="0021254C">
        <w:t xml:space="preserve">ехнология P2P </w:t>
      </w:r>
      <w:r>
        <w:t xml:space="preserve">и "клиент-сервер". </w:t>
      </w:r>
      <w:r w:rsidR="00E03DC3">
        <w:t>Взаимодействие</w:t>
      </w:r>
      <w:r w:rsidR="00A27964">
        <w:t xml:space="preserve"> типа «клиент-сервер»</w:t>
      </w:r>
      <w:r>
        <w:t>,</w:t>
      </w:r>
      <w:r w:rsidR="00A27964">
        <w:t xml:space="preserve"> </w:t>
      </w:r>
      <w:r>
        <w:t xml:space="preserve">представлена на рисунке 1.3, </w:t>
      </w:r>
      <w:r w:rsidR="00A27964">
        <w:t xml:space="preserve">используется в приложениях для </w:t>
      </w:r>
      <w:r w:rsidR="00E03DC3">
        <w:t>коммуникаций</w:t>
      </w:r>
      <w:r w:rsidR="00A27964">
        <w:t xml:space="preserve"> по сети</w:t>
      </w:r>
      <w:r w:rsidR="001448C0" w:rsidRPr="001448C0">
        <w:t xml:space="preserve"> (в том числе Интернет)</w:t>
      </w:r>
      <w:r w:rsidR="00A27964">
        <w:t>.</w:t>
      </w:r>
      <w:r w:rsidR="001448C0" w:rsidRPr="001448C0">
        <w:t xml:space="preserve"> Прекрасным примером могут служить веб-сайты. При просмотре веб-сайта происходит отправка запроса веб-серверу, который затем возвращает требуемую информацию. Если необходимо загрузить какой-то файл, это делается напрямую с веб-сервера.</w:t>
      </w:r>
      <w:r w:rsidR="00C10F49" w:rsidRPr="00C10F49">
        <w:t xml:space="preserve"> Аналогично, настольные приложения, имеющие возможность подключения к локальной или глобальной сети, обычно устанавливают соединение с каким-то одним сервером, например, сервером баз данных. </w:t>
      </w:r>
      <w:r>
        <w:t>Однако т</w:t>
      </w:r>
      <w:r w:rsidR="00C10F49" w:rsidRPr="00C10F49">
        <w:t>акой архитектуре присуща проблема с масштабируемостью.</w:t>
      </w:r>
    </w:p>
    <w:p w:rsidR="00094ECA" w:rsidRDefault="00094ECA" w:rsidP="00094ECA">
      <w:pPr>
        <w:jc w:val="both"/>
      </w:pPr>
    </w:p>
    <w:p w:rsidR="004C65A1" w:rsidRDefault="00094ECA" w:rsidP="00E31F0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7BC4AE" wp14:editId="79353CFF">
            <wp:extent cx="5855151" cy="3733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m-lar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094" cy="374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094ECA">
      <w:pPr>
        <w:ind w:firstLine="708"/>
        <w:jc w:val="center"/>
      </w:pPr>
    </w:p>
    <w:p w:rsidR="00094ECA" w:rsidRDefault="00094ECA" w:rsidP="00094ECA">
      <w:pPr>
        <w:ind w:firstLine="708"/>
        <w:jc w:val="center"/>
      </w:pPr>
      <w:r>
        <w:t xml:space="preserve">Рисунок 1.3 – </w:t>
      </w:r>
      <w:r w:rsidR="00E03DC3">
        <w:t>Взаимодействие</w:t>
      </w:r>
      <w:r>
        <w:t xml:space="preserve"> типа «клиент-сервер»</w:t>
      </w:r>
    </w:p>
    <w:p w:rsidR="00094ECA" w:rsidRPr="00094ECA" w:rsidRDefault="00094ECA" w:rsidP="00094ECA">
      <w:pPr>
        <w:ind w:firstLine="708"/>
        <w:jc w:val="center"/>
      </w:pPr>
    </w:p>
    <w:p w:rsidR="00C10F49" w:rsidRPr="00C10F49" w:rsidRDefault="00C10F49" w:rsidP="00C10F49">
      <w:pPr>
        <w:jc w:val="both"/>
      </w:pPr>
      <w:r w:rsidRPr="00C10F49">
        <w:t>С добавлением каждого клиента нагрузка на сервер, который должен взаимодействовать с каждым клиентом, будет увеличиваться. Если снова взять пример с веб-сайтом, то такое увеличение нагрузки может стать причиной выхода веб-сайта из строя. При слишком большом трафике сервер просто перестанет реагировать на запросы.</w:t>
      </w:r>
    </w:p>
    <w:p w:rsidR="00FD435C" w:rsidRDefault="00C10F49" w:rsidP="00FD435C">
      <w:pPr>
        <w:jc w:val="both"/>
      </w:pPr>
      <w:r w:rsidRPr="00C10F49">
        <w:t>Эту проблему можно решить за счет увеличения мощи и ресурсов сервера, а также добавлением еще одного сервера. Первый способ, естественно, ограничивается доступными технологиями и стоимостью более мощного оборудования. Второй способ потенциально более гибкий, но требует добавления дополнительного уровня в инфраструктуру для обеспечения клиентов возможностью либо взаимодействовать с отдельными серверами, либо поддерживать состояние сеанса независимо от сервера, с которым осуществляется взаимодействие.</w:t>
      </w:r>
    </w:p>
    <w:p w:rsidR="00FD435C" w:rsidRDefault="00FD435C" w:rsidP="00FD435C">
      <w:pPr>
        <w:jc w:val="both"/>
      </w:pPr>
      <w:r w:rsidRPr="00FD435C">
        <w:t xml:space="preserve">Одноранговый (peer-to-peer) подход </w:t>
      </w:r>
      <w:r>
        <w:t>полностью отличается от стандартного подхода</w:t>
      </w:r>
      <w:r w:rsidR="00DD7499">
        <w:t>, архитектура</w:t>
      </w:r>
      <w:r w:rsidR="00DD7499" w:rsidRPr="00DD7499">
        <w:t xml:space="preserve"> связи</w:t>
      </w:r>
      <w:r w:rsidR="00DD7499">
        <w:t xml:space="preserve"> которого продемонстрирована на рисунке 1.4</w:t>
      </w:r>
      <w:r w:rsidRPr="00FD435C">
        <w:t>. В случае применения P2P все внимание уделяется поиску способов, которыми клиенты могут взаимодействовать между собой.</w:t>
      </w:r>
    </w:p>
    <w:p w:rsidR="00DD7499" w:rsidRDefault="00DD7499" w:rsidP="00FD435C">
      <w:pPr>
        <w:jc w:val="both"/>
        <w:rPr>
          <w:noProof/>
          <w:lang w:eastAsia="ru-RU"/>
        </w:rPr>
      </w:pPr>
    </w:p>
    <w:p w:rsidR="00DD7499" w:rsidRDefault="00DD7499" w:rsidP="00E31F00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A71F129" wp14:editId="503D625F">
            <wp:extent cx="4065889" cy="42576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48"/>
                    <a:stretch/>
                  </pic:blipFill>
                  <pic:spPr bwMode="auto">
                    <a:xfrm>
                      <a:off x="0" y="0"/>
                      <a:ext cx="4078664" cy="427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B63" w:rsidRDefault="00E30B63" w:rsidP="00DD7499">
      <w:pPr>
        <w:jc w:val="center"/>
        <w:rPr>
          <w:lang w:val="en-US"/>
        </w:rPr>
      </w:pPr>
    </w:p>
    <w:p w:rsidR="00DD7499" w:rsidRDefault="00DD7499" w:rsidP="00DD7499">
      <w:pPr>
        <w:jc w:val="center"/>
      </w:pPr>
      <w:r w:rsidRPr="00DD7499">
        <w:t>Рисуно</w:t>
      </w:r>
      <w:r>
        <w:t>к 1.4 – Архитектура сети типа «</w:t>
      </w:r>
      <w:r>
        <w:rPr>
          <w:lang w:val="en-US"/>
        </w:rPr>
        <w:t>Peer</w:t>
      </w:r>
      <w:r w:rsidRPr="00DD7499">
        <w:t>-</w:t>
      </w:r>
      <w:r>
        <w:rPr>
          <w:lang w:val="en-US"/>
        </w:rPr>
        <w:t>to</w:t>
      </w:r>
      <w:r w:rsidRPr="00DD7499">
        <w:t>-</w:t>
      </w:r>
      <w:r>
        <w:rPr>
          <w:lang w:val="en-US"/>
        </w:rPr>
        <w:t>peer</w:t>
      </w:r>
      <w:r>
        <w:t>»</w:t>
      </w:r>
    </w:p>
    <w:p w:rsidR="00DD7499" w:rsidRPr="00DD7499" w:rsidRDefault="00DD7499" w:rsidP="00DD7499">
      <w:pPr>
        <w:jc w:val="center"/>
      </w:pPr>
    </w:p>
    <w:p w:rsidR="00FD435C" w:rsidRDefault="00DD7499" w:rsidP="008B3324">
      <w:pPr>
        <w:jc w:val="both"/>
      </w:pPr>
      <w:r>
        <w:t xml:space="preserve">С применением технологии </w:t>
      </w:r>
      <w:r>
        <w:rPr>
          <w:lang w:val="en-US"/>
        </w:rPr>
        <w:t>P</w:t>
      </w:r>
      <w:r w:rsidRPr="00DD7499">
        <w:t>2</w:t>
      </w:r>
      <w:r>
        <w:rPr>
          <w:lang w:val="en-US"/>
        </w:rPr>
        <w:t>P</w:t>
      </w:r>
      <w:r w:rsidRPr="00DD7499">
        <w:t xml:space="preserve"> </w:t>
      </w:r>
      <w:r>
        <w:t xml:space="preserve">необязательно </w:t>
      </w:r>
      <w:r w:rsidRPr="00DD7499">
        <w:t>для</w:t>
      </w:r>
      <w:r w:rsidR="00FD435C" w:rsidRPr="00FD435C">
        <w:t xml:space="preserve"> отправки файла </w:t>
      </w:r>
      <w:r>
        <w:t>передавать его всем клиентам прямо с сервера. О</w:t>
      </w:r>
      <w:r w:rsidR="00FD435C" w:rsidRPr="00FD435C">
        <w:t>н может быть отправлен только определенному числу клиентов. Несколько остальных клиентов могут далее загрузить его у тех клиентов, у которых он уже есть. После этого еще несколько клиентов могут загрузить его у клиентов, получивших его вторыми, и т.д. По сути, этот процесс может происходить даже быстрее благодаря разбиению файла на куски и распределению этих кусков среди клиентов, одни из которых будут загружать их прямо с сервера, а другие — из других клиентов. Именно так и работают технологии файлообменных систем вроде BitTorrent</w:t>
      </w:r>
      <w:r w:rsidR="00FD435C">
        <w:t>.</w:t>
      </w:r>
    </w:p>
    <w:p w:rsidR="00FD435C" w:rsidRPr="00FD435C" w:rsidRDefault="00FD435C" w:rsidP="00F43B2A">
      <w:pPr>
        <w:jc w:val="both"/>
      </w:pPr>
      <w:r w:rsidRPr="00FD435C">
        <w:t>Тем не менее</w:t>
      </w:r>
      <w:r w:rsidR="00F43B2A">
        <w:t xml:space="preserve"> в этой технологии есть некоторые требования</w:t>
      </w:r>
      <w:r w:rsidRPr="00FD435C">
        <w:t>. Каждый клиент, участвующий в работе сетевого приложения P2P, для преодоления этих проблем должен быть способен выполнять следующие операции:</w:t>
      </w:r>
    </w:p>
    <w:p w:rsidR="00FD435C" w:rsidRPr="00FD435C" w:rsidRDefault="00FD435C" w:rsidP="007874D9">
      <w:pPr>
        <w:pStyle w:val="afff"/>
        <w:numPr>
          <w:ilvl w:val="0"/>
          <w:numId w:val="10"/>
        </w:numPr>
        <w:ind w:left="0" w:firstLine="709"/>
      </w:pPr>
      <w:r w:rsidRPr="00FD435C">
        <w:t>обнаруживать других клиентов;</w:t>
      </w:r>
    </w:p>
    <w:p w:rsidR="00FD435C" w:rsidRPr="00FD435C" w:rsidRDefault="00FD435C" w:rsidP="007874D9">
      <w:pPr>
        <w:pStyle w:val="afff"/>
        <w:numPr>
          <w:ilvl w:val="0"/>
          <w:numId w:val="10"/>
        </w:numPr>
        <w:ind w:left="0" w:firstLine="709"/>
      </w:pPr>
      <w:r w:rsidRPr="00FD435C">
        <w:t>подключаться к другим клиентам;</w:t>
      </w:r>
    </w:p>
    <w:p w:rsidR="00FD435C" w:rsidRPr="00FD435C" w:rsidRDefault="00FD435C" w:rsidP="007874D9">
      <w:pPr>
        <w:pStyle w:val="afff"/>
        <w:numPr>
          <w:ilvl w:val="0"/>
          <w:numId w:val="10"/>
        </w:numPr>
        <w:spacing w:after="0"/>
        <w:ind w:left="0" w:firstLine="709"/>
      </w:pPr>
      <w:r w:rsidRPr="00FD435C">
        <w:t>взаимодействовать с другими клиентами.</w:t>
      </w:r>
    </w:p>
    <w:p w:rsidR="00FD435C" w:rsidRPr="00FD435C" w:rsidRDefault="00FD435C" w:rsidP="008B3324">
      <w:pPr>
        <w:jc w:val="both"/>
      </w:pPr>
      <w:r w:rsidRPr="00FD435C">
        <w:t>В том, что касается способности обнаруживать других клиентов, возможны два очевидных решения: поддержка списка клиентов на сервере, чтобы клиенты могли получать его и связываться с другими клиентами (называемыми peers— равноправными участниками), либо использовани</w:t>
      </w:r>
      <w:r w:rsidR="00A27964">
        <w:t xml:space="preserve">е инфраструктуры (например, </w:t>
      </w:r>
      <w:r w:rsidR="00A27964" w:rsidRPr="0014229E">
        <w:t xml:space="preserve">Peer Name Resolution Protocol — протокол </w:t>
      </w:r>
      <w:r w:rsidR="00A27964">
        <w:t xml:space="preserve">преобразования </w:t>
      </w:r>
      <w:r w:rsidR="00A27964">
        <w:lastRenderedPageBreak/>
        <w:t>имен членов</w:t>
      </w:r>
      <w:r w:rsidRPr="00FD435C">
        <w:t>), которая позволяет клиентам обнаруживать друг друга напрямую. В большинстве файлообменных систем применяется решение с поддержкой списка на сервере и используются серверы, называемые "трекерами" (trackers).</w:t>
      </w:r>
    </w:p>
    <w:p w:rsidR="00FD435C" w:rsidRPr="00FD435C" w:rsidRDefault="00FD435C" w:rsidP="008B3324">
      <w:pPr>
        <w:jc w:val="both"/>
      </w:pPr>
      <w:r w:rsidRPr="00FD435C">
        <w:t xml:space="preserve">В роли сервера может также выступать и любой клиент, как показано на рисунке выше, объявляя, что у него имеется доступный файл, и регистрируя его на сервере-трекере. </w:t>
      </w:r>
      <w:r w:rsidR="008B3324">
        <w:t>В</w:t>
      </w:r>
      <w:r w:rsidRPr="00FD435C">
        <w:t xml:space="preserve"> чистой сети P2P вообще не </w:t>
      </w:r>
      <w:r w:rsidR="008B3324">
        <w:t>подразумевается наличие сервера</w:t>
      </w:r>
      <w:r w:rsidRPr="00FD435C">
        <w:t>, а лишь равноправные участники.</w:t>
      </w:r>
    </w:p>
    <w:p w:rsidR="00FD435C" w:rsidRPr="00FD435C" w:rsidRDefault="00FD435C" w:rsidP="008B3324">
      <w:pPr>
        <w:jc w:val="both"/>
      </w:pPr>
      <w:r w:rsidRPr="00FD435C">
        <w:t>Проблема подключения к другим клиентам является более тонкой и распространяется на всю структуру используемой приложением P2P сети. При наличии одной группы клиентов, в которой все должны иметь возможность взаимодействовать друг с другом, топология соединений между этими клиентами может приобретать чрезвычайно сложный вид. Зачастую производительность удается улучшать за счет создания нескольких групп клиентов с возможностью установки подключения между клиентами в каждой из них, но не с клиентами в других группах.</w:t>
      </w:r>
    </w:p>
    <w:p w:rsidR="00FD435C" w:rsidRPr="00FD435C" w:rsidRDefault="00FD435C" w:rsidP="008B3324">
      <w:pPr>
        <w:jc w:val="both"/>
      </w:pPr>
      <w:r w:rsidRPr="00FD435C">
        <w:t>В случае создания этих групп по принципу локальности можно добиться дополнительного повышения производительности, поскольку в таком случае клиенты получают возможность взаимодействовать друг с другом по более коротким (с меньшим числом прыжков) сетевым путям между машинами.</w:t>
      </w:r>
    </w:p>
    <w:p w:rsidR="00FD435C" w:rsidRPr="00FD435C" w:rsidRDefault="00FD435C" w:rsidP="008B3324">
      <w:pPr>
        <w:jc w:val="both"/>
      </w:pPr>
      <w:r w:rsidRPr="00FD435C">
        <w:t xml:space="preserve">Способность взаимодействовать с другими клиентами, пожалуй, не так важна, поскольку существуют хорошо зарекомендовавшие себя протоколы вроде TCP/IP, которые вполне могут применяться и здесь. </w:t>
      </w:r>
    </w:p>
    <w:p w:rsidR="00FD435C" w:rsidRDefault="00FD435C" w:rsidP="008B3324">
      <w:pPr>
        <w:jc w:val="both"/>
      </w:pPr>
      <w:r w:rsidRPr="00FD435C">
        <w:t>Обеспечение клиентов возможностью обнаруживать, подключаться и взаимодействовать друг с другом играет центральную роль в любой реализации P2P.</w:t>
      </w:r>
    </w:p>
    <w:p w:rsidR="0014229E" w:rsidRDefault="00A27964" w:rsidP="005F2D46">
      <w:pPr>
        <w:jc w:val="both"/>
      </w:pPr>
      <w:r>
        <w:t xml:space="preserve">В мире </w:t>
      </w:r>
      <w:r w:rsidR="00CC507A">
        <w:t>«</w:t>
      </w:r>
      <w:r>
        <w:t>криптовалют</w:t>
      </w:r>
      <w:r w:rsidR="00CC507A">
        <w:t>»</w:t>
      </w:r>
      <w:r>
        <w:t xml:space="preserve"> и </w:t>
      </w:r>
      <w:r w:rsidR="00CC507A">
        <w:t>«</w:t>
      </w:r>
      <w:r>
        <w:t>майнинга</w:t>
      </w:r>
      <w:r w:rsidR="00CC507A">
        <w:t>»</w:t>
      </w:r>
      <w:r>
        <w:t xml:space="preserve"> </w:t>
      </w:r>
      <w:r w:rsidR="00CC507A">
        <w:t xml:space="preserve">каждый участник </w:t>
      </w:r>
      <w:proofErr w:type="gramStart"/>
      <w:r w:rsidR="00CC507A">
        <w:t>является  клиентом</w:t>
      </w:r>
      <w:proofErr w:type="gramEnd"/>
      <w:r w:rsidR="00CC507A">
        <w:t xml:space="preserve"> и сервером одновременно в сети типа </w:t>
      </w:r>
      <w:r w:rsidR="00CC507A">
        <w:rPr>
          <w:lang w:val="en-US"/>
        </w:rPr>
        <w:t>P</w:t>
      </w:r>
      <w:r w:rsidR="00CC507A" w:rsidRPr="00CC507A">
        <w:t>2</w:t>
      </w:r>
      <w:r w:rsidR="00CC507A">
        <w:rPr>
          <w:lang w:val="en-US"/>
        </w:rPr>
        <w:t>P</w:t>
      </w:r>
      <w:r w:rsidR="00CC507A">
        <w:t xml:space="preserve">. Под </w:t>
      </w:r>
      <w:r w:rsidR="004C65A1">
        <w:t>участником</w:t>
      </w:r>
      <w:r w:rsidR="00CC507A">
        <w:t xml:space="preserve"> можно подразумевать майнинг пул или </w:t>
      </w:r>
      <w:r w:rsidR="004C65A1">
        <w:t>майнера, который добывает криптовалюту самостоятельно. В пуле архитектура сети типа «клиент-сервер»,</w:t>
      </w:r>
      <w:r w:rsidR="004C65A1" w:rsidRPr="004C65A1">
        <w:t xml:space="preserve"> </w:t>
      </w:r>
      <w:r w:rsidR="004C65A1">
        <w:t>а сам пул является участником одноранговой сети.</w:t>
      </w:r>
    </w:p>
    <w:p w:rsidR="00877F40" w:rsidRDefault="00877F40" w:rsidP="005F2D46">
      <w:pPr>
        <w:jc w:val="both"/>
      </w:pPr>
    </w:p>
    <w:p w:rsidR="00BF3D5E" w:rsidRDefault="00877F40" w:rsidP="00BF3D5E">
      <w:pPr>
        <w:pStyle w:val="3"/>
        <w:spacing w:before="0" w:after="0"/>
      </w:pPr>
      <w:bookmarkStart w:id="49" w:name="_Toc514783993"/>
      <w:bookmarkStart w:id="50" w:name="_Toc514962458"/>
      <w:bookmarkStart w:id="51" w:name="_Toc514964001"/>
      <w:r>
        <w:t>Паттерн</w:t>
      </w:r>
      <w:r w:rsidR="00BF3D5E">
        <w:t xml:space="preserve"> проектирования для оповещения сети</w:t>
      </w:r>
      <w:bookmarkEnd w:id="49"/>
      <w:bookmarkEnd w:id="50"/>
      <w:bookmarkEnd w:id="51"/>
    </w:p>
    <w:p w:rsidR="00BF3D5E" w:rsidRPr="00AD0768" w:rsidRDefault="00BF3D5E" w:rsidP="00BF3D5E">
      <w:pPr>
        <w:jc w:val="both"/>
      </w:pPr>
      <w:r>
        <w:t>Оповещение сети при наступлении какого-либо события реализует широко известный паттерн проектирования «Наблюдатель». Данный п</w:t>
      </w:r>
      <w:r w:rsidRPr="00AD0768">
        <w:t>аттерн представляет поведенческий шаблон проектирования, который использует отношение "один ко многим". В этом отношении есть один наблюдаемый объект и множество наблюдателей. И при изменении наблюдаемого объекта автоматически происходит оповещение всех наблюдателей.</w:t>
      </w:r>
    </w:p>
    <w:p w:rsidR="00BF3D5E" w:rsidRPr="00AD0768" w:rsidRDefault="00BF3D5E" w:rsidP="00BF3D5E">
      <w:pPr>
        <w:jc w:val="both"/>
      </w:pPr>
      <w:r w:rsidRPr="00AD0768">
        <w:t xml:space="preserve">Данный паттерн еще называют </w:t>
      </w:r>
      <w:r>
        <w:t>издатель-подписчик</w:t>
      </w:r>
      <w:r w:rsidRPr="00AD0768">
        <w:t xml:space="preserve">, поскольку отношения издателя и подписчиков характеризуют действие данного паттерна: подписчики подписываются email-рассылку определенного сайта. Сайт-издатель с помощью email-рассылки уведомляет всех подписчиков о изменениях. А </w:t>
      </w:r>
      <w:r w:rsidRPr="00AD0768">
        <w:lastRenderedPageBreak/>
        <w:t>подписчики получают изменения и производят определенные действия: могут зайти на сайт, могут проигнорировать уведомления и т.д.</w:t>
      </w:r>
    </w:p>
    <w:p w:rsidR="00BF3D5E" w:rsidRPr="00AD0768" w:rsidRDefault="00BF3D5E" w:rsidP="00BF3D5E">
      <w:r>
        <w:t>Данный паттерн проектирование стоит применять:</w:t>
      </w:r>
    </w:p>
    <w:p w:rsidR="00BF3D5E" w:rsidRPr="00B35D1A" w:rsidRDefault="00BF3D5E" w:rsidP="008A12B2">
      <w:pPr>
        <w:pStyle w:val="afff"/>
        <w:numPr>
          <w:ilvl w:val="0"/>
          <w:numId w:val="45"/>
        </w:numPr>
      </w:pPr>
      <w:r w:rsidRPr="00AD0768">
        <w:t>Когда система состоит из множества классов, объекты которых должны находиться в согласованных состояниях</w:t>
      </w:r>
      <w:r w:rsidRPr="00B35D1A">
        <w:t>;</w:t>
      </w:r>
    </w:p>
    <w:p w:rsidR="00BF3D5E" w:rsidRPr="00AD0768" w:rsidRDefault="00BF3D5E" w:rsidP="008A12B2">
      <w:pPr>
        <w:pStyle w:val="afff"/>
        <w:numPr>
          <w:ilvl w:val="0"/>
          <w:numId w:val="45"/>
        </w:numPr>
      </w:pPr>
      <w:r w:rsidRPr="00AD0768">
        <w:t>Когда общая схема взаимодействия объектов предполагает две стороны: одна рассылает сообщения и является главным, другая получает сообщения и реагирует на них. Отделение логики обеих сторон позволяет их рассматривать независимо и использовать отдельно друга от друга.</w:t>
      </w:r>
    </w:p>
    <w:p w:rsidR="00BF3D5E" w:rsidRPr="00AD0768" w:rsidRDefault="00BF3D5E" w:rsidP="008A12B2">
      <w:pPr>
        <w:pStyle w:val="afff"/>
        <w:numPr>
          <w:ilvl w:val="0"/>
          <w:numId w:val="45"/>
        </w:numPr>
        <w:spacing w:after="0"/>
      </w:pPr>
      <w:r w:rsidRPr="00AD0768">
        <w:t>Когда существует один объект, рассылающий сообщения, и множество подписчиков, которые получают сообщения. При этом точное число подписчиков заранее неизвестно и процессе работы программы может изменяться.</w:t>
      </w:r>
    </w:p>
    <w:p w:rsidR="00BF3D5E" w:rsidRDefault="00BF3D5E" w:rsidP="00BF3D5E">
      <w:r w:rsidRPr="00AD0768">
        <w:t>С помощью диаграмм UML данный шаблон можно выразить следующим образом</w:t>
      </w:r>
      <w:r>
        <w:t xml:space="preserve"> на рисунке 1.2</w:t>
      </w:r>
      <w:r w:rsidRPr="00AD0768">
        <w:t>:</w:t>
      </w:r>
    </w:p>
    <w:p w:rsidR="00BF3D5E" w:rsidRDefault="00BF3D5E" w:rsidP="00BF3D5E"/>
    <w:p w:rsidR="00BF3D5E" w:rsidRPr="00AD0768" w:rsidRDefault="00BF3D5E" w:rsidP="00BF3D5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21B8560" wp14:editId="24D8A192">
            <wp:extent cx="5702332" cy="32480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ser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335" cy="324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5E" w:rsidRDefault="00BF3D5E" w:rsidP="00BF3D5E">
      <w:pPr>
        <w:jc w:val="both"/>
      </w:pPr>
    </w:p>
    <w:p w:rsidR="00BF3D5E" w:rsidRPr="00525EDF" w:rsidRDefault="00BF3D5E" w:rsidP="00BF3D5E">
      <w:pPr>
        <w:jc w:val="center"/>
      </w:pPr>
      <w:r w:rsidRPr="00525EDF">
        <w:t>Рисунок</w:t>
      </w:r>
      <w:r>
        <w:t xml:space="preserve"> 1.2 - UML-</w:t>
      </w:r>
      <w:r w:rsidRPr="00AD0768">
        <w:t>диаграмм</w:t>
      </w:r>
      <w:r>
        <w:t>а</w:t>
      </w:r>
      <w:r w:rsidRPr="00AD0768">
        <w:t xml:space="preserve"> шаблон</w:t>
      </w:r>
      <w:r>
        <w:t xml:space="preserve"> проектирования «Наблюдатель»</w:t>
      </w:r>
    </w:p>
    <w:p w:rsidR="00BF3D5E" w:rsidRDefault="00BF3D5E" w:rsidP="00BF3D5E">
      <w:pPr>
        <w:jc w:val="both"/>
      </w:pPr>
    </w:p>
    <w:p w:rsidR="00BF3D5E" w:rsidRPr="00DB3D2B" w:rsidRDefault="00BF3D5E" w:rsidP="00BF3D5E">
      <w:pPr>
        <w:ind w:left="709"/>
      </w:pPr>
      <w:r w:rsidRPr="00DB3D2B">
        <w:t>Участники</w:t>
      </w:r>
      <w:r>
        <w:t xml:space="preserve"> данного паттерна:</w:t>
      </w:r>
    </w:p>
    <w:p w:rsidR="00BF3D5E" w:rsidRPr="00DB3D2B" w:rsidRDefault="00BF3D5E" w:rsidP="008A12B2">
      <w:pPr>
        <w:pStyle w:val="afff"/>
        <w:numPr>
          <w:ilvl w:val="0"/>
          <w:numId w:val="46"/>
        </w:numPr>
      </w:pPr>
      <w:r w:rsidRPr="00DB3D2B">
        <w:t>IObservable: представляет наблюдаемый объект. Определяет три метода: </w:t>
      </w:r>
      <w:proofErr w:type="gramStart"/>
      <w:r w:rsidRPr="00DB3D2B">
        <w:t>AddObserver(</w:t>
      </w:r>
      <w:proofErr w:type="gramEnd"/>
      <w:r w:rsidRPr="00DB3D2B">
        <w:t>) (для добавления наблюдателя),RemoveObserver() (удаление набюдателя) и NotifyObservers() (уведомление наблюдателей)</w:t>
      </w:r>
    </w:p>
    <w:p w:rsidR="00BF3D5E" w:rsidRPr="00DB3D2B" w:rsidRDefault="00BF3D5E" w:rsidP="008A12B2">
      <w:pPr>
        <w:pStyle w:val="afff"/>
        <w:numPr>
          <w:ilvl w:val="0"/>
          <w:numId w:val="46"/>
        </w:numPr>
      </w:pPr>
      <w:r w:rsidRPr="00DB3D2B">
        <w:t>ConcreteObservable: конкретная реализация интерфейса IObservable. Определяет коллекцию объектов наблюдателей.</w:t>
      </w:r>
    </w:p>
    <w:p w:rsidR="00BF3D5E" w:rsidRPr="00DB3D2B" w:rsidRDefault="00BF3D5E" w:rsidP="008A12B2">
      <w:pPr>
        <w:pStyle w:val="afff"/>
        <w:numPr>
          <w:ilvl w:val="0"/>
          <w:numId w:val="46"/>
        </w:numPr>
      </w:pPr>
      <w:r w:rsidRPr="00DB3D2B">
        <w:lastRenderedPageBreak/>
        <w:t>IObserver: представляет наблюдателя, который подписывается на все уведомления наблюдаемого объекта. Определяет метод </w:t>
      </w:r>
      <w:proofErr w:type="gramStart"/>
      <w:r w:rsidRPr="00DB3D2B">
        <w:t>Update(</w:t>
      </w:r>
      <w:proofErr w:type="gramEnd"/>
      <w:r w:rsidRPr="00DB3D2B">
        <w:t>), который вызывается наблюдаемым объектом для уведомления наблюдателя.</w:t>
      </w:r>
    </w:p>
    <w:p w:rsidR="00BF3D5E" w:rsidRDefault="00BF3D5E" w:rsidP="008A12B2">
      <w:pPr>
        <w:pStyle w:val="afff"/>
        <w:numPr>
          <w:ilvl w:val="0"/>
          <w:numId w:val="46"/>
        </w:numPr>
      </w:pPr>
      <w:r w:rsidRPr="00DB3D2B">
        <w:t>ConcreteObserver: конкретная реализация интерфейса IObserver.</w:t>
      </w:r>
    </w:p>
    <w:p w:rsidR="00840307" w:rsidRDefault="00840307" w:rsidP="00840307">
      <w:pPr>
        <w:pStyle w:val="3"/>
        <w:spacing w:before="0" w:after="0"/>
      </w:pPr>
      <w:bookmarkStart w:id="52" w:name="_Toc514783994"/>
      <w:bookmarkStart w:id="53" w:name="_Toc514962459"/>
      <w:bookmarkStart w:id="54" w:name="_Toc514964002"/>
      <w:r>
        <w:t>Распределение прибыли</w:t>
      </w:r>
      <w:bookmarkEnd w:id="52"/>
      <w:bookmarkEnd w:id="53"/>
      <w:bookmarkEnd w:id="54"/>
    </w:p>
    <w:p w:rsidR="007833C3" w:rsidRDefault="00840307" w:rsidP="007833C3">
      <w:pPr>
        <w:jc w:val="both"/>
      </w:pPr>
      <w:r>
        <w:t>Майнинг п</w:t>
      </w:r>
      <w:r w:rsidRPr="00840307">
        <w:t xml:space="preserve">улы сегодня являются настоящим спасательным кругом для тех, кто хочет </w:t>
      </w:r>
      <w:r w:rsidR="007833C3">
        <w:t>добывать криптовалюту</w:t>
      </w:r>
      <w:r w:rsidRPr="00840307">
        <w:t xml:space="preserve">, но при этом не имеет возможности модернизировать свое оборудование в соответствии со сложностью сети. На сегодняшний день практически все «добытчики», кроме крупных майнинговых компаний, являются участниками различных пулов. При этом такие сервисы могут включать в себя различные способы начисления наград, самыми популярными из которых являются </w:t>
      </w:r>
      <w:r w:rsidR="007833C3" w:rsidRPr="007833C3">
        <w:t xml:space="preserve">PROP, </w:t>
      </w:r>
      <w:r w:rsidRPr="00840307">
        <w:t xml:space="preserve">PPS и PPLNS. </w:t>
      </w:r>
      <w:r w:rsidR="007833C3">
        <w:t>Сейчас проведем анализ данных алгоритмов.</w:t>
      </w:r>
    </w:p>
    <w:p w:rsidR="007833C3" w:rsidRDefault="007833C3" w:rsidP="007833C3">
      <w:pPr>
        <w:jc w:val="both"/>
      </w:pPr>
      <w:r w:rsidRPr="007833C3">
        <w:t>Система выплат PROP является сокращением от слова Proportional, что в переводе на русский означает «пропорциональный». Собственно, в самом названии кроется принцип распределения наград в данной системе. Если кратко, то в пулах, где функционирует данная система вознаграждений, все выплаты распределяются пропорционально вкладу каждого участника.</w:t>
      </w:r>
    </w:p>
    <w:p w:rsidR="007833C3" w:rsidRPr="007833C3" w:rsidRDefault="007833C3" w:rsidP="00C11B36">
      <w:pPr>
        <w:jc w:val="both"/>
      </w:pPr>
      <w:proofErr w:type="gramStart"/>
      <w:r w:rsidRPr="007833C3">
        <w:rPr>
          <w:lang w:val="en-US"/>
        </w:rPr>
        <w:t>PPLNS</w:t>
      </w:r>
      <w:r w:rsidRPr="007833C3">
        <w:t>(</w:t>
      </w:r>
      <w:proofErr w:type="gramEnd"/>
      <w:r w:rsidRPr="007833C3">
        <w:rPr>
          <w:lang w:val="en-US"/>
        </w:rPr>
        <w:t>Pay</w:t>
      </w:r>
      <w:r w:rsidRPr="007833C3">
        <w:t xml:space="preserve"> </w:t>
      </w:r>
      <w:r w:rsidRPr="007833C3">
        <w:rPr>
          <w:lang w:val="en-US"/>
        </w:rPr>
        <w:t>Per</w:t>
      </w:r>
      <w:r w:rsidRPr="007833C3">
        <w:t xml:space="preserve"> </w:t>
      </w:r>
      <w:r w:rsidRPr="007833C3">
        <w:rPr>
          <w:lang w:val="en-US"/>
        </w:rPr>
        <w:t>Last</w:t>
      </w:r>
      <w:r w:rsidRPr="007833C3">
        <w:t xml:space="preserve"> </w:t>
      </w:r>
      <w:r w:rsidRPr="007833C3">
        <w:rPr>
          <w:lang w:val="en-US"/>
        </w:rPr>
        <w:t>N</w:t>
      </w:r>
      <w:r w:rsidRPr="007833C3">
        <w:t xml:space="preserve"> </w:t>
      </w:r>
      <w:r w:rsidRPr="007833C3">
        <w:rPr>
          <w:lang w:val="en-US"/>
        </w:rPr>
        <w:t>Shares</w:t>
      </w:r>
      <w:r>
        <w:t xml:space="preserve"> -</w:t>
      </w:r>
      <w:r w:rsidRPr="007833C3">
        <w:t xml:space="preserve"> "Платим за последние N шар") относится к пропорциональным системам начисления наград. Технически </w:t>
      </w:r>
      <w:r>
        <w:t>данный алгоритм</w:t>
      </w:r>
      <w:r w:rsidRPr="007833C3">
        <w:t xml:space="preserve"> является </w:t>
      </w:r>
      <w:r>
        <w:t>наиболее сложным</w:t>
      </w:r>
      <w:r w:rsidRPr="007833C3">
        <w:t xml:space="preserve">, но при этом </w:t>
      </w:r>
      <w:r>
        <w:t>выгодна как для пулов, так и</w:t>
      </w:r>
      <w:r w:rsidRPr="007833C3">
        <w:t xml:space="preserve"> майнеров, которые «трудятся» в рамках одного пула длительное время. Такая система предполагает, что награда выплачивается не за то количество </w:t>
      </w:r>
      <w:r>
        <w:t>хеш-кодов</w:t>
      </w:r>
      <w:r w:rsidRPr="007833C3">
        <w:t>, которые были отправлены майнером в период между нахождением блоков, как, например, в системе PROP, а за количество хеш-значений, отправленных за определенный временной участок</w:t>
      </w:r>
      <w:r>
        <w:t xml:space="preserve">, которые имеют свое название в данной предметной области - </w:t>
      </w:r>
      <w:r w:rsidRPr="007833C3">
        <w:t>«шифты». Этот участок времени определяется каждым пулом по-своему.</w:t>
      </w:r>
    </w:p>
    <w:p w:rsidR="007833C3" w:rsidRPr="007833C3" w:rsidRDefault="007833C3" w:rsidP="00462BB4">
      <w:pPr>
        <w:jc w:val="both"/>
      </w:pPr>
      <w:r w:rsidRPr="00462BB4">
        <w:t>PPS</w:t>
      </w:r>
      <w:r w:rsidRPr="007833C3">
        <w:t xml:space="preserve"> – это система пуловых наград, которая имеет статический характер. То есть, каждый участник пула получает фиксированную плату </w:t>
      </w:r>
      <w:r w:rsidR="00462BB4" w:rsidRPr="007833C3">
        <w:t xml:space="preserve">за каждый </w:t>
      </w:r>
      <w:r w:rsidR="00462BB4" w:rsidRPr="00462BB4">
        <w:t>хеш-код</w:t>
      </w:r>
      <w:r w:rsidRPr="007833C3">
        <w:t>, принятую пулом. Если немного детализировать сам расчет, то в подсчетах конечной награды учитывается также текущая награда за блок и сложность сети.</w:t>
      </w:r>
    </w:p>
    <w:p w:rsidR="007833C3" w:rsidRPr="007833C3" w:rsidRDefault="007833C3" w:rsidP="00462BB4">
      <w:pPr>
        <w:jc w:val="both"/>
      </w:pPr>
      <w:r w:rsidRPr="007833C3">
        <w:t>Такой подход в начислении наград крайне выгоден пользователям, ведь они получают выплаты за всю проделанную работу, независимо от того, был ли добавлен новый блок в цепь. В свою очередь пулы иногда остаются в проигрыше, выплачивая награды из собственных резервов. Также стоит помнить, что на всех пулах, работающих по системе PPS, имеются достаточно высокие комиссии, которые частично и покрывают траты.</w:t>
      </w:r>
    </w:p>
    <w:p w:rsidR="007833C3" w:rsidRPr="00840307" w:rsidRDefault="007833C3" w:rsidP="00840307">
      <w:pPr>
        <w:jc w:val="both"/>
      </w:pPr>
      <w:r w:rsidRPr="007833C3">
        <w:t xml:space="preserve">Сказать однозначно, что выгоднее PPS или PPLNS невозможно. Все зависит от мощности вашего оборудования, а также </w:t>
      </w:r>
      <w:r w:rsidR="00E31F00">
        <w:t>характера майнинга, которого майнер придерживается</w:t>
      </w:r>
      <w:r w:rsidRPr="007833C3">
        <w:t xml:space="preserve">. Например, для тех пользователей, которые имеют достаточно мощное оборудование и стараются придерживаться всегда </w:t>
      </w:r>
      <w:r w:rsidRPr="007833C3">
        <w:lastRenderedPageBreak/>
        <w:t>одного и того же пула, более выгодной будет система PPLNS. Проработав в одной системе определенное количество времени, им удастся выйти на чистую прибыль для себя.</w:t>
      </w:r>
    </w:p>
    <w:p w:rsidR="00F247D1" w:rsidRPr="005F2D46" w:rsidRDefault="00F247D1" w:rsidP="005F2D46">
      <w:pPr>
        <w:jc w:val="both"/>
      </w:pPr>
    </w:p>
    <w:p w:rsidR="00863E5C" w:rsidRDefault="00863E5C" w:rsidP="000C7C7A">
      <w:pPr>
        <w:pStyle w:val="2"/>
      </w:pPr>
      <w:bookmarkStart w:id="55" w:name="_Toc514964003"/>
      <w:r w:rsidRPr="00863E5C">
        <w:t>Обзор существующих аналогов</w:t>
      </w:r>
      <w:bookmarkEnd w:id="55"/>
    </w:p>
    <w:p w:rsidR="00A87217" w:rsidRPr="00A87217" w:rsidRDefault="00A87217" w:rsidP="00A87217"/>
    <w:p w:rsidR="00863E5C" w:rsidRDefault="00E606A0" w:rsidP="00E606A0">
      <w:pPr>
        <w:ind w:firstLine="708"/>
        <w:jc w:val="both"/>
        <w:rPr>
          <w:color w:val="000000"/>
          <w:sz w:val="27"/>
          <w:szCs w:val="27"/>
        </w:rPr>
      </w:pPr>
      <w:r w:rsidRPr="00E606A0">
        <w:t xml:space="preserve">В настоящее время существует значительное количество программных средств </w:t>
      </w:r>
      <w:r>
        <w:t xml:space="preserve">для добычи криптовалюты </w:t>
      </w:r>
      <w:r w:rsidRPr="00E606A0">
        <w:t>различного уровня реализации. Далее рассмотрены некоторые из тех, которые заслуживают особого внимания</w:t>
      </w:r>
      <w:r>
        <w:rPr>
          <w:color w:val="000000"/>
          <w:sz w:val="27"/>
          <w:szCs w:val="27"/>
        </w:rPr>
        <w:t>.</w:t>
      </w:r>
    </w:p>
    <w:p w:rsidR="00877F40" w:rsidRDefault="00877F40" w:rsidP="00E606A0">
      <w:pPr>
        <w:ind w:firstLine="708"/>
        <w:jc w:val="both"/>
        <w:rPr>
          <w:color w:val="000000"/>
          <w:sz w:val="27"/>
          <w:szCs w:val="27"/>
        </w:rPr>
      </w:pPr>
    </w:p>
    <w:p w:rsidR="00E606A0" w:rsidRDefault="00E606A0" w:rsidP="00F33599">
      <w:pPr>
        <w:pStyle w:val="3"/>
        <w:spacing w:before="0" w:after="0"/>
      </w:pPr>
      <w:bookmarkStart w:id="56" w:name="_Toc512166645"/>
      <w:bookmarkStart w:id="57" w:name="_Toc512234037"/>
      <w:bookmarkStart w:id="58" w:name="_Toc513636517"/>
      <w:bookmarkStart w:id="59" w:name="_Toc513811253"/>
      <w:bookmarkStart w:id="60" w:name="_Toc514139638"/>
      <w:bookmarkStart w:id="61" w:name="_Toc514230349"/>
      <w:bookmarkStart w:id="62" w:name="_Toc514402242"/>
      <w:bookmarkStart w:id="63" w:name="_Toc514451242"/>
      <w:bookmarkStart w:id="64" w:name="_Toc514451345"/>
      <w:bookmarkStart w:id="65" w:name="_Toc514451434"/>
      <w:bookmarkStart w:id="66" w:name="_Toc514494659"/>
      <w:bookmarkStart w:id="67" w:name="_Toc514503384"/>
      <w:bookmarkStart w:id="68" w:name="_Toc514503425"/>
      <w:bookmarkStart w:id="69" w:name="_Toc514526624"/>
      <w:bookmarkStart w:id="70" w:name="_Toc514706543"/>
      <w:bookmarkStart w:id="71" w:name="_Toc514707444"/>
      <w:bookmarkStart w:id="72" w:name="_Toc514783996"/>
      <w:bookmarkStart w:id="73" w:name="_Toc514962461"/>
      <w:bookmarkStart w:id="74" w:name="_Toc514964004"/>
      <w:r w:rsidRPr="00E606A0">
        <w:t>CG</w:t>
      </w:r>
      <w:r w:rsidR="008A4E11">
        <w:t xml:space="preserve"> </w:t>
      </w:r>
      <w:r w:rsidRPr="00E606A0">
        <w:t>MINER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:rsidR="008A4E11" w:rsidRPr="008A4E11" w:rsidRDefault="008A4E11" w:rsidP="006953E3">
      <w:pPr>
        <w:jc w:val="both"/>
      </w:pPr>
      <w:r w:rsidRPr="00E41CD4">
        <w:t>Консольный клиент для майнинга</w:t>
      </w:r>
      <w:r>
        <w:t xml:space="preserve"> </w:t>
      </w:r>
      <w:r>
        <w:rPr>
          <w:lang w:val="en-US"/>
        </w:rPr>
        <w:t>CG</w:t>
      </w:r>
      <w:r>
        <w:t xml:space="preserve"> </w:t>
      </w:r>
      <w:r>
        <w:rPr>
          <w:lang w:val="en-US"/>
        </w:rPr>
        <w:t>MINER</w:t>
      </w:r>
      <w:r w:rsidRPr="008A4E11">
        <w:t xml:space="preserve"> </w:t>
      </w:r>
      <w:r>
        <w:t>(рис 1.</w:t>
      </w:r>
      <w:r w:rsidR="00525EDF">
        <w:t>5</w:t>
      </w:r>
      <w:r>
        <w:t>).</w:t>
      </w:r>
      <w:r w:rsidRPr="008A4E11">
        <w:t xml:space="preserve"> Главное ее преимущество – высокая стабильность и эффективная работа в фоновом режиме. Иными словами, вам не нужно постоянно следить за работой программы – запустили вычисления</w:t>
      </w:r>
      <w:r w:rsidR="00E31F00">
        <w:t>, которые не требуют от вас дополнительного внимания</w:t>
      </w:r>
      <w:r w:rsidRPr="008A4E11">
        <w:t>.</w:t>
      </w:r>
      <w:r w:rsidR="00E31F00">
        <w:t xml:space="preserve"> Процессы вычисления выполняются в фоновом режиме.</w:t>
      </w:r>
      <w:r w:rsidRPr="008A4E11">
        <w:t xml:space="preserve"> </w:t>
      </w:r>
    </w:p>
    <w:p w:rsidR="00E41CD4" w:rsidRDefault="00E41CD4" w:rsidP="006953E3">
      <w:pPr>
        <w:jc w:val="both"/>
      </w:pPr>
      <w:r>
        <w:rPr>
          <w:shd w:val="clear" w:color="auto" w:fill="FFFFFF"/>
        </w:rPr>
        <w:t> </w:t>
      </w:r>
      <w:r>
        <w:t xml:space="preserve">Достоинства: </w:t>
      </w:r>
    </w:p>
    <w:p w:rsidR="008A4E11" w:rsidRPr="008A4E11" w:rsidRDefault="008A4E11" w:rsidP="007874D9">
      <w:pPr>
        <w:pStyle w:val="afff"/>
        <w:numPr>
          <w:ilvl w:val="0"/>
          <w:numId w:val="11"/>
        </w:numPr>
        <w:ind w:left="0" w:firstLine="709"/>
      </w:pPr>
      <w:r>
        <w:t>поддерживает многие видеокарты</w:t>
      </w:r>
      <w:r>
        <w:rPr>
          <w:lang w:val="en-US"/>
        </w:rPr>
        <w:t>;</w:t>
      </w:r>
    </w:p>
    <w:p w:rsidR="008A4E11" w:rsidRDefault="008A4E11" w:rsidP="007874D9">
      <w:pPr>
        <w:pStyle w:val="afff"/>
        <w:numPr>
          <w:ilvl w:val="0"/>
          <w:numId w:val="11"/>
        </w:numPr>
        <w:ind w:left="0" w:firstLine="709"/>
      </w:pPr>
      <w:r>
        <w:t>существует большое количество настроек</w:t>
      </w:r>
      <w:r>
        <w:rPr>
          <w:lang w:val="en-US"/>
        </w:rPr>
        <w:t>;</w:t>
      </w:r>
    </w:p>
    <w:p w:rsidR="008A4E11" w:rsidRPr="008A4E11" w:rsidRDefault="008A4E11" w:rsidP="007874D9">
      <w:pPr>
        <w:pStyle w:val="afff"/>
        <w:numPr>
          <w:ilvl w:val="0"/>
          <w:numId w:val="11"/>
        </w:numPr>
        <w:ind w:left="0" w:firstLine="709"/>
      </w:pPr>
      <w:r>
        <w:t>кроссплатформенное ПС</w:t>
      </w:r>
      <w:r>
        <w:rPr>
          <w:lang w:val="en-US"/>
        </w:rPr>
        <w:t>;</w:t>
      </w:r>
    </w:p>
    <w:p w:rsidR="008A4E11" w:rsidRPr="008A4E11" w:rsidRDefault="008A4E11" w:rsidP="007874D9">
      <w:pPr>
        <w:pStyle w:val="afff"/>
        <w:numPr>
          <w:ilvl w:val="0"/>
          <w:numId w:val="11"/>
        </w:numPr>
        <w:spacing w:after="0"/>
        <w:ind w:left="0" w:firstLine="709"/>
      </w:pPr>
      <w:r>
        <w:t>работа в фоновом режиме.</w:t>
      </w:r>
    </w:p>
    <w:p w:rsidR="008A4E11" w:rsidRDefault="008A4E11" w:rsidP="006953E3">
      <w:r>
        <w:rPr>
          <w:lang w:val="en-US"/>
        </w:rPr>
        <w:t>Недостатки</w:t>
      </w:r>
      <w:r>
        <w:t>:</w:t>
      </w:r>
    </w:p>
    <w:p w:rsidR="008A4E11" w:rsidRPr="008A4E11" w:rsidRDefault="008A4E11" w:rsidP="007874D9">
      <w:pPr>
        <w:pStyle w:val="afff"/>
        <w:numPr>
          <w:ilvl w:val="0"/>
          <w:numId w:val="12"/>
        </w:numPr>
        <w:ind w:left="0" w:firstLine="709"/>
      </w:pPr>
      <w:r>
        <w:t>только для опытного пользователя</w:t>
      </w:r>
      <w:r>
        <w:rPr>
          <w:lang w:val="en-US"/>
        </w:rPr>
        <w:t>;</w:t>
      </w:r>
    </w:p>
    <w:p w:rsidR="008A4E11" w:rsidRPr="008A4E11" w:rsidRDefault="002F66D2" w:rsidP="007874D9">
      <w:pPr>
        <w:pStyle w:val="afff"/>
        <w:numPr>
          <w:ilvl w:val="0"/>
          <w:numId w:val="12"/>
        </w:numPr>
        <w:ind w:left="0" w:firstLine="709"/>
      </w:pPr>
      <w:r>
        <w:t>отсутствие удобного интерфейса</w:t>
      </w:r>
      <w:r w:rsidR="008A4E11">
        <w:rPr>
          <w:lang w:val="en-US"/>
        </w:rPr>
        <w:t>;</w:t>
      </w:r>
    </w:p>
    <w:p w:rsidR="008A4E11" w:rsidRDefault="008A4E11" w:rsidP="007874D9">
      <w:pPr>
        <w:pStyle w:val="afff"/>
        <w:numPr>
          <w:ilvl w:val="0"/>
          <w:numId w:val="12"/>
        </w:numPr>
        <w:ind w:left="0" w:firstLine="709"/>
      </w:pPr>
      <w:r>
        <w:t>невозможно отображать графические э</w:t>
      </w:r>
      <w:r w:rsidRPr="008A4E11">
        <w:t>лементы</w:t>
      </w:r>
      <w:r>
        <w:t xml:space="preserve">, </w:t>
      </w:r>
      <w:r w:rsidR="002F66D2">
        <w:t>например,</w:t>
      </w:r>
      <w:r>
        <w:t xml:space="preserve"> графики</w:t>
      </w:r>
      <w:r w:rsidR="002F66D2" w:rsidRPr="002F66D2">
        <w:t>;</w:t>
      </w:r>
    </w:p>
    <w:p w:rsidR="00E30B63" w:rsidRDefault="002F66D2" w:rsidP="00437112">
      <w:pPr>
        <w:pStyle w:val="afff"/>
        <w:numPr>
          <w:ilvl w:val="0"/>
          <w:numId w:val="12"/>
        </w:numPr>
        <w:spacing w:after="0"/>
        <w:ind w:left="0" w:firstLine="709"/>
      </w:pPr>
      <w:r>
        <w:t>добывает только одну криптовалюту.</w:t>
      </w:r>
    </w:p>
    <w:p w:rsidR="00437112" w:rsidRDefault="00437112" w:rsidP="00437112">
      <w:pPr>
        <w:ind w:firstLine="0"/>
      </w:pPr>
    </w:p>
    <w:p w:rsidR="00E30B63" w:rsidRDefault="00437112" w:rsidP="00437112">
      <w:pPr>
        <w:pStyle w:val="afff"/>
        <w:ind w:left="0"/>
        <w:jc w:val="center"/>
      </w:pPr>
      <w:r>
        <w:rPr>
          <w:noProof/>
        </w:rPr>
        <w:drawing>
          <wp:inline distT="0" distB="0" distL="0" distR="0">
            <wp:extent cx="5715000" cy="2857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GMIN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111" cy="28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Pr="008A4E11" w:rsidRDefault="00E30B63" w:rsidP="00E30B63">
      <w:pPr>
        <w:ind w:left="1069" w:firstLine="0"/>
      </w:pPr>
    </w:p>
    <w:p w:rsidR="00E30B63" w:rsidRPr="0013718C" w:rsidRDefault="0095459F" w:rsidP="00437112">
      <w:pPr>
        <w:ind w:firstLine="0"/>
        <w:jc w:val="center"/>
        <w:rPr>
          <w:lang w:val="en-US"/>
        </w:rPr>
      </w:pPr>
      <w:r>
        <w:t>Рис</w:t>
      </w:r>
      <w:r w:rsidR="006E33CC">
        <w:t>.</w:t>
      </w:r>
      <w:r>
        <w:t xml:space="preserve"> </w:t>
      </w:r>
      <w:r w:rsidR="00E41CD4">
        <w:t>1.</w:t>
      </w:r>
      <w:r w:rsidR="00525EDF">
        <w:t>5</w:t>
      </w:r>
      <w:r w:rsidR="00E41CD4">
        <w:t xml:space="preserve"> – Внешний вид </w:t>
      </w:r>
      <w:r w:rsidR="0013718C">
        <w:rPr>
          <w:lang w:val="en-US"/>
        </w:rPr>
        <w:t>CGMINER</w:t>
      </w:r>
    </w:p>
    <w:p w:rsidR="00863E5C" w:rsidRDefault="002F66D2" w:rsidP="008E0E27">
      <w:pPr>
        <w:pStyle w:val="3"/>
        <w:spacing w:after="0"/>
      </w:pPr>
      <w:bookmarkStart w:id="75" w:name="_Toc512166646"/>
      <w:bookmarkStart w:id="76" w:name="_Toc512234038"/>
      <w:bookmarkStart w:id="77" w:name="_Toc513636518"/>
      <w:bookmarkStart w:id="78" w:name="_Toc513811254"/>
      <w:bookmarkStart w:id="79" w:name="_Toc514139639"/>
      <w:bookmarkStart w:id="80" w:name="_Toc514230350"/>
      <w:bookmarkStart w:id="81" w:name="_Toc514402243"/>
      <w:bookmarkStart w:id="82" w:name="_Toc514451243"/>
      <w:bookmarkStart w:id="83" w:name="_Toc514451346"/>
      <w:bookmarkStart w:id="84" w:name="_Toc514451435"/>
      <w:bookmarkStart w:id="85" w:name="_Toc514494660"/>
      <w:bookmarkStart w:id="86" w:name="_Toc514503385"/>
      <w:bookmarkStart w:id="87" w:name="_Toc514503426"/>
      <w:bookmarkStart w:id="88" w:name="_Toc514526625"/>
      <w:bookmarkStart w:id="89" w:name="_Toc514706544"/>
      <w:bookmarkStart w:id="90" w:name="_Toc514707445"/>
      <w:bookmarkStart w:id="91" w:name="_Toc514783997"/>
      <w:bookmarkStart w:id="92" w:name="_Toc514962462"/>
      <w:bookmarkStart w:id="93" w:name="_Toc514964005"/>
      <w:r w:rsidRPr="002F66D2">
        <w:lastRenderedPageBreak/>
        <w:t>GUI Miner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:rsidR="002F66D2" w:rsidRDefault="002F66D2" w:rsidP="008E0E27">
      <w:pPr>
        <w:jc w:val="both"/>
      </w:pPr>
      <w:r w:rsidRPr="002F66D2">
        <w:t>Прос</w:t>
      </w:r>
      <w:r>
        <w:t>тая, но функциональная программное средство</w:t>
      </w:r>
      <w:r w:rsidRPr="002F66D2">
        <w:t xml:space="preserve"> для CPU-майнинга. По сути, это практически точная копия CG Miner, но «завернутая» в графическую оболочку и, что очень удобно, переведенная на русский язык. Работать в ней гораздо удобнее, но опытные майнеры предпочитают привычную и более надежную CG Miner. </w:t>
      </w:r>
      <w:r>
        <w:t xml:space="preserve">Внешний вид </w:t>
      </w:r>
      <w:r w:rsidRPr="002F66D2">
        <w:t>GUI Miner</w:t>
      </w:r>
      <w:r>
        <w:t xml:space="preserve"> представлен на рисунке 1.</w:t>
      </w:r>
      <w:r w:rsidR="00525EDF">
        <w:t>6</w:t>
      </w:r>
      <w:r>
        <w:t>.</w:t>
      </w:r>
    </w:p>
    <w:p w:rsidR="002F66D2" w:rsidRDefault="002F66D2" w:rsidP="002F66D2">
      <w:pPr>
        <w:jc w:val="both"/>
      </w:pPr>
      <w:r>
        <w:t>Достоинства:</w:t>
      </w:r>
    </w:p>
    <w:p w:rsidR="002F66D2" w:rsidRPr="002F66D2" w:rsidRDefault="002F66D2" w:rsidP="007874D9">
      <w:pPr>
        <w:pStyle w:val="afff"/>
        <w:numPr>
          <w:ilvl w:val="0"/>
          <w:numId w:val="13"/>
        </w:numPr>
        <w:ind w:left="0" w:firstLine="709"/>
      </w:pPr>
      <w:r>
        <w:t>графический интерфейс</w:t>
      </w:r>
      <w:r>
        <w:rPr>
          <w:lang w:val="en-US"/>
        </w:rPr>
        <w:t>;</w:t>
      </w:r>
    </w:p>
    <w:p w:rsidR="002F66D2" w:rsidRPr="002F66D2" w:rsidRDefault="002F66D2" w:rsidP="007874D9">
      <w:pPr>
        <w:pStyle w:val="afff"/>
        <w:numPr>
          <w:ilvl w:val="0"/>
          <w:numId w:val="13"/>
        </w:numPr>
        <w:ind w:left="0" w:firstLine="709"/>
      </w:pPr>
      <w:r>
        <w:t>ПС на русском языке</w:t>
      </w:r>
      <w:r>
        <w:rPr>
          <w:lang w:val="en-US"/>
        </w:rPr>
        <w:t>;</w:t>
      </w:r>
    </w:p>
    <w:p w:rsidR="002F66D2" w:rsidRDefault="00A57018" w:rsidP="007874D9">
      <w:pPr>
        <w:pStyle w:val="afff"/>
        <w:numPr>
          <w:ilvl w:val="0"/>
          <w:numId w:val="13"/>
        </w:numPr>
        <w:spacing w:after="0"/>
        <w:ind w:left="0" w:firstLine="709"/>
      </w:pPr>
      <w:r>
        <w:t>большое</w:t>
      </w:r>
      <w:r w:rsidR="002F66D2">
        <w:rPr>
          <w:lang w:val="en-US"/>
        </w:rPr>
        <w:t xml:space="preserve"> </w:t>
      </w:r>
      <w:r w:rsidR="002F66D2">
        <w:t>количество настроек</w:t>
      </w:r>
      <w:r w:rsidR="002F66D2">
        <w:rPr>
          <w:lang w:val="en-US"/>
        </w:rPr>
        <w:t>.</w:t>
      </w:r>
    </w:p>
    <w:p w:rsidR="002F66D2" w:rsidRDefault="002F66D2" w:rsidP="008E0E27">
      <w:r>
        <w:t>Недостатки:</w:t>
      </w:r>
    </w:p>
    <w:p w:rsidR="002F66D2" w:rsidRDefault="002F66D2" w:rsidP="007874D9">
      <w:pPr>
        <w:pStyle w:val="afff"/>
        <w:numPr>
          <w:ilvl w:val="0"/>
          <w:numId w:val="14"/>
        </w:numPr>
        <w:ind w:left="0" w:firstLine="709"/>
      </w:pPr>
      <w:r>
        <w:t xml:space="preserve">оболочка для </w:t>
      </w:r>
      <w:r>
        <w:rPr>
          <w:lang w:val="en-US"/>
        </w:rPr>
        <w:t>CG</w:t>
      </w:r>
      <w:r w:rsidRPr="002F66D2">
        <w:t xml:space="preserve"> </w:t>
      </w:r>
      <w:r>
        <w:rPr>
          <w:lang w:val="en-US"/>
        </w:rPr>
        <w:t>MINER</w:t>
      </w:r>
      <w:r>
        <w:t>, т.е. зависит от другого ПС</w:t>
      </w:r>
      <w:r w:rsidRPr="002F66D2">
        <w:t>;</w:t>
      </w:r>
    </w:p>
    <w:p w:rsidR="002F66D2" w:rsidRDefault="002F66D2" w:rsidP="007874D9">
      <w:pPr>
        <w:pStyle w:val="afff"/>
        <w:numPr>
          <w:ilvl w:val="0"/>
          <w:numId w:val="14"/>
        </w:numPr>
        <w:ind w:left="0" w:firstLine="709"/>
      </w:pPr>
      <w:r>
        <w:t xml:space="preserve">инструмент для </w:t>
      </w:r>
      <w:r>
        <w:rPr>
          <w:lang w:val="en-US"/>
        </w:rPr>
        <w:t>GPU</w:t>
      </w:r>
      <w:r w:rsidRPr="002F66D2">
        <w:t>/</w:t>
      </w:r>
      <w:r>
        <w:rPr>
          <w:lang w:val="en-US"/>
        </w:rPr>
        <w:t>CPU</w:t>
      </w:r>
      <w:r>
        <w:t>-майнинга</w:t>
      </w:r>
      <w:r w:rsidRPr="002F66D2">
        <w:t>;</w:t>
      </w:r>
    </w:p>
    <w:p w:rsidR="002F66D2" w:rsidRDefault="002F66D2" w:rsidP="00437112">
      <w:pPr>
        <w:pStyle w:val="afff"/>
        <w:numPr>
          <w:ilvl w:val="0"/>
          <w:numId w:val="14"/>
        </w:numPr>
        <w:spacing w:after="0"/>
        <w:ind w:left="0" w:firstLine="709"/>
      </w:pPr>
      <w:r>
        <w:t xml:space="preserve">только для </w:t>
      </w:r>
      <w:r>
        <w:rPr>
          <w:lang w:val="en-US"/>
        </w:rPr>
        <w:t>Windows</w:t>
      </w:r>
      <w:r w:rsidR="008E0E27">
        <w:t>.</w:t>
      </w:r>
    </w:p>
    <w:p w:rsidR="00437112" w:rsidRDefault="00437112" w:rsidP="00437112">
      <w:pPr>
        <w:ind w:firstLine="0"/>
      </w:pPr>
    </w:p>
    <w:p w:rsidR="008E0E27" w:rsidRDefault="00437112" w:rsidP="0043711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891861" cy="3200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UIMin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344" cy="322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Pr="002F66D2" w:rsidRDefault="00E30B63" w:rsidP="006E33CC">
      <w:pPr>
        <w:ind w:left="1069" w:firstLine="0"/>
        <w:jc w:val="center"/>
      </w:pPr>
    </w:p>
    <w:p w:rsidR="002F66D2" w:rsidRPr="0095459F" w:rsidRDefault="0095459F" w:rsidP="00C33D1C">
      <w:pPr>
        <w:pStyle w:val="afff"/>
        <w:ind w:left="0"/>
        <w:jc w:val="center"/>
        <w:rPr>
          <w:noProof/>
        </w:rPr>
      </w:pPr>
      <w:r w:rsidRPr="0095459F">
        <w:t xml:space="preserve"> </w:t>
      </w:r>
      <w:r>
        <w:t>Рис</w:t>
      </w:r>
      <w:r w:rsidR="006E33CC">
        <w:t>.</w:t>
      </w:r>
      <w:r>
        <w:t xml:space="preserve"> </w:t>
      </w:r>
      <w:r w:rsidR="00A57018">
        <w:rPr>
          <w:noProof/>
        </w:rPr>
        <w:t>1.</w:t>
      </w:r>
      <w:r w:rsidR="00525EDF">
        <w:rPr>
          <w:noProof/>
        </w:rPr>
        <w:t>6</w:t>
      </w:r>
      <w:r w:rsidR="00A57018">
        <w:rPr>
          <w:noProof/>
        </w:rPr>
        <w:t xml:space="preserve"> – Внешний вид </w:t>
      </w:r>
      <w:r w:rsidR="00A57018">
        <w:rPr>
          <w:noProof/>
          <w:lang w:val="en-US"/>
        </w:rPr>
        <w:t>GUI</w:t>
      </w:r>
      <w:r w:rsidR="00A57018" w:rsidRPr="0095459F">
        <w:rPr>
          <w:noProof/>
        </w:rPr>
        <w:t xml:space="preserve"> </w:t>
      </w:r>
      <w:r w:rsidR="00A57018">
        <w:rPr>
          <w:noProof/>
          <w:lang w:val="en-US"/>
        </w:rPr>
        <w:t>Miner</w:t>
      </w:r>
    </w:p>
    <w:p w:rsidR="00A57018" w:rsidRDefault="00A57018" w:rsidP="006E33CC">
      <w:pPr>
        <w:pStyle w:val="3"/>
        <w:spacing w:after="0"/>
      </w:pPr>
      <w:bookmarkStart w:id="94" w:name="_Toc512166647"/>
      <w:bookmarkStart w:id="95" w:name="_Toc512234039"/>
      <w:bookmarkStart w:id="96" w:name="_Toc513636519"/>
      <w:bookmarkStart w:id="97" w:name="_Toc513811255"/>
      <w:bookmarkStart w:id="98" w:name="_Toc514139640"/>
      <w:bookmarkStart w:id="99" w:name="_Toc514230351"/>
      <w:bookmarkStart w:id="100" w:name="_Toc514402244"/>
      <w:bookmarkStart w:id="101" w:name="_Toc514451244"/>
      <w:bookmarkStart w:id="102" w:name="_Toc514451347"/>
      <w:bookmarkStart w:id="103" w:name="_Toc514451436"/>
      <w:bookmarkStart w:id="104" w:name="_Toc514494661"/>
      <w:bookmarkStart w:id="105" w:name="_Toc514503386"/>
      <w:bookmarkStart w:id="106" w:name="_Toc514503427"/>
      <w:bookmarkStart w:id="107" w:name="_Toc514526626"/>
      <w:bookmarkStart w:id="108" w:name="_Toc514706545"/>
      <w:bookmarkStart w:id="109" w:name="_Toc514707446"/>
      <w:bookmarkStart w:id="110" w:name="_Toc514783998"/>
      <w:bookmarkStart w:id="111" w:name="_Toc514962463"/>
      <w:bookmarkStart w:id="112" w:name="_Toc514964006"/>
      <w:r w:rsidRPr="00A57018">
        <w:t>Miner Gate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A57018" w:rsidRDefault="00A57018" w:rsidP="006E33CC">
      <w:pPr>
        <w:jc w:val="both"/>
      </w:pPr>
      <w:r>
        <w:t>У</w:t>
      </w:r>
      <w:r w:rsidRPr="00A57018">
        <w:t xml:space="preserve">ниверсальная и очень простая в использовании программа для майнинга 14 криптовалют. Отличается удобной графической панелью и встроенным конвертором виртуальных валют. А еще смарт-режимом, в котором система сама выбирает, какую криптовалюту выгоднее добывать именно сейчас. Свой выбор программа делает, исходя из используемых мощностей и текущего курса криптовалют. </w:t>
      </w:r>
      <w:r>
        <w:t xml:space="preserve">Внешний вид </w:t>
      </w:r>
      <w:r>
        <w:rPr>
          <w:lang w:val="en-US"/>
        </w:rPr>
        <w:t>Miner</w:t>
      </w:r>
      <w:r w:rsidRPr="00A57018">
        <w:t xml:space="preserve"> </w:t>
      </w:r>
      <w:r>
        <w:rPr>
          <w:lang w:val="en-US"/>
        </w:rPr>
        <w:t>Gate</w:t>
      </w:r>
      <w:r w:rsidRPr="00A57018">
        <w:t xml:space="preserve"> </w:t>
      </w:r>
      <w:r>
        <w:t xml:space="preserve">представлен на рисунке </w:t>
      </w:r>
      <w:r w:rsidR="006E33CC" w:rsidRPr="006E33CC">
        <w:t>1.</w:t>
      </w:r>
      <w:r w:rsidR="00525EDF">
        <w:t>7</w:t>
      </w:r>
      <w:r w:rsidR="006E33CC" w:rsidRPr="006E33CC">
        <w:t>.</w:t>
      </w:r>
    </w:p>
    <w:p w:rsidR="00C33D1C" w:rsidRDefault="00C33D1C" w:rsidP="006E33CC">
      <w:pPr>
        <w:jc w:val="both"/>
      </w:pPr>
    </w:p>
    <w:p w:rsidR="00C33D1C" w:rsidRPr="00437112" w:rsidRDefault="00C33D1C" w:rsidP="00C33D1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9110EE" wp14:editId="0B43544E">
            <wp:extent cx="6179007" cy="26765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fasoft-miner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6" t="3578" r="2502" b="4819"/>
                    <a:stretch/>
                  </pic:blipFill>
                  <pic:spPr bwMode="auto">
                    <a:xfrm>
                      <a:off x="0" y="0"/>
                      <a:ext cx="6213249" cy="2691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D1C" w:rsidRDefault="00C33D1C" w:rsidP="00C33D1C">
      <w:pPr>
        <w:ind w:firstLine="0"/>
        <w:jc w:val="center"/>
      </w:pPr>
    </w:p>
    <w:p w:rsidR="00C33D1C" w:rsidRPr="00770BDA" w:rsidRDefault="00C33D1C" w:rsidP="00C33D1C">
      <w:pPr>
        <w:ind w:firstLine="0"/>
        <w:jc w:val="center"/>
      </w:pPr>
      <w:r>
        <w:t>Рис. 1.</w:t>
      </w:r>
      <w:r w:rsidR="00525EDF">
        <w:t>7</w:t>
      </w:r>
      <w:r>
        <w:t xml:space="preserve"> - Внешний вид </w:t>
      </w:r>
      <w:r>
        <w:rPr>
          <w:lang w:val="en-US"/>
        </w:rPr>
        <w:t>Ufasoft</w:t>
      </w:r>
      <w:r>
        <w:t xml:space="preserve"> </w:t>
      </w:r>
      <w:r>
        <w:rPr>
          <w:lang w:val="en-US"/>
        </w:rPr>
        <w:t>Miner</w:t>
      </w:r>
    </w:p>
    <w:p w:rsidR="00C33D1C" w:rsidRDefault="00C33D1C" w:rsidP="006E33CC">
      <w:pPr>
        <w:jc w:val="both"/>
      </w:pPr>
    </w:p>
    <w:p w:rsidR="00C33D1C" w:rsidRPr="006E33CC" w:rsidRDefault="00C33D1C" w:rsidP="006E33CC">
      <w:pPr>
        <w:jc w:val="both"/>
      </w:pPr>
    </w:p>
    <w:p w:rsidR="00A857C8" w:rsidRDefault="00A57018" w:rsidP="00A857C8">
      <w:r>
        <w:t>Достоинства:</w:t>
      </w:r>
    </w:p>
    <w:p w:rsidR="00A57018" w:rsidRDefault="00A57018" w:rsidP="007874D9">
      <w:pPr>
        <w:pStyle w:val="afff"/>
        <w:numPr>
          <w:ilvl w:val="0"/>
          <w:numId w:val="15"/>
        </w:numPr>
        <w:ind w:left="0" w:firstLine="709"/>
      </w:pPr>
      <w:r>
        <w:t>добывать можно около 14 видов криптовалют</w:t>
      </w:r>
      <w:r w:rsidRPr="00A57018">
        <w:t>;</w:t>
      </w:r>
    </w:p>
    <w:p w:rsidR="00A57018" w:rsidRPr="0095459F" w:rsidRDefault="00A57018" w:rsidP="007874D9">
      <w:pPr>
        <w:pStyle w:val="afff"/>
        <w:numPr>
          <w:ilvl w:val="0"/>
          <w:numId w:val="15"/>
        </w:numPr>
        <w:ind w:left="0" w:firstLine="709"/>
      </w:pPr>
      <w:r>
        <w:t>графический интерфейс</w:t>
      </w:r>
      <w:r>
        <w:rPr>
          <w:lang w:val="en-US"/>
        </w:rPr>
        <w:t>;</w:t>
      </w:r>
    </w:p>
    <w:p w:rsidR="0095459F" w:rsidRDefault="0095459F" w:rsidP="007874D9">
      <w:pPr>
        <w:pStyle w:val="afff"/>
        <w:numPr>
          <w:ilvl w:val="0"/>
          <w:numId w:val="15"/>
        </w:numPr>
        <w:ind w:left="0" w:firstLine="709"/>
      </w:pPr>
      <w:r w:rsidRPr="0095459F">
        <w:rPr>
          <w:lang w:val="en-US"/>
        </w:rPr>
        <w:t xml:space="preserve">кроссплатформенное </w:t>
      </w:r>
      <w:r>
        <w:t>ПО</w:t>
      </w:r>
      <w:r>
        <w:rPr>
          <w:lang w:val="en-US"/>
        </w:rPr>
        <w:t>;</w:t>
      </w:r>
    </w:p>
    <w:p w:rsidR="00A57018" w:rsidRPr="00A57018" w:rsidRDefault="00C11B36" w:rsidP="007874D9">
      <w:pPr>
        <w:pStyle w:val="afff"/>
        <w:numPr>
          <w:ilvl w:val="0"/>
          <w:numId w:val="15"/>
        </w:numPr>
        <w:spacing w:after="0"/>
        <w:ind w:left="0" w:firstLine="709"/>
      </w:pPr>
      <w:r>
        <w:t>умный</w:t>
      </w:r>
      <w:r w:rsidR="00A57018">
        <w:t>-режим</w:t>
      </w:r>
      <w:r w:rsidR="00A57018">
        <w:rPr>
          <w:lang w:val="en-US"/>
        </w:rPr>
        <w:t>.</w:t>
      </w:r>
    </w:p>
    <w:p w:rsidR="00A57018" w:rsidRDefault="00A57018" w:rsidP="006E33CC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A57018" w:rsidRDefault="00A57018" w:rsidP="007874D9">
      <w:pPr>
        <w:pStyle w:val="afff"/>
        <w:numPr>
          <w:ilvl w:val="0"/>
          <w:numId w:val="16"/>
        </w:numPr>
        <w:ind w:left="0" w:firstLine="709"/>
        <w:rPr>
          <w:lang w:val="en-US"/>
        </w:rPr>
      </w:pPr>
      <w:r>
        <w:t>ПО</w:t>
      </w:r>
      <w:r w:rsidR="00C11B36">
        <w:t xml:space="preserve"> является платным</w:t>
      </w:r>
      <w:r>
        <w:rPr>
          <w:lang w:val="en-US"/>
        </w:rPr>
        <w:t>;</w:t>
      </w:r>
    </w:p>
    <w:p w:rsidR="00C11B36" w:rsidRPr="00C11B36" w:rsidRDefault="00C11B36" w:rsidP="00C11B36">
      <w:pPr>
        <w:pStyle w:val="afff"/>
        <w:numPr>
          <w:ilvl w:val="0"/>
          <w:numId w:val="16"/>
        </w:numPr>
        <w:ind w:left="0" w:firstLine="709"/>
        <w:rPr>
          <w:lang w:val="en-US"/>
        </w:rPr>
      </w:pPr>
      <w:r>
        <w:t>высокая цена на ПО</w:t>
      </w:r>
      <w:r>
        <w:rPr>
          <w:lang w:val="en-US"/>
        </w:rPr>
        <w:t>;</w:t>
      </w:r>
    </w:p>
    <w:p w:rsidR="006E33CC" w:rsidRPr="006E33CC" w:rsidRDefault="00A57018" w:rsidP="007874D9">
      <w:pPr>
        <w:pStyle w:val="afff"/>
        <w:numPr>
          <w:ilvl w:val="0"/>
          <w:numId w:val="16"/>
        </w:numPr>
        <w:ind w:left="0" w:firstLine="709"/>
        <w:rPr>
          <w:lang w:val="en-US"/>
        </w:rPr>
      </w:pPr>
      <w:r>
        <w:t>высокий курс конвертации валют</w:t>
      </w:r>
      <w:r w:rsidR="0095459F">
        <w:rPr>
          <w:lang w:val="en-US"/>
        </w:rPr>
        <w:t>;</w:t>
      </w:r>
    </w:p>
    <w:p w:rsidR="0095459F" w:rsidRPr="0095459F" w:rsidRDefault="0095459F" w:rsidP="00C33D1C">
      <w:pPr>
        <w:pStyle w:val="afff"/>
        <w:numPr>
          <w:ilvl w:val="0"/>
          <w:numId w:val="16"/>
        </w:numPr>
        <w:spacing w:after="0"/>
        <w:ind w:left="0" w:firstLine="709"/>
      </w:pPr>
      <w:r>
        <w:t>ПС</w:t>
      </w:r>
      <w:r w:rsidR="00770BDA">
        <w:t xml:space="preserve"> доступно только</w:t>
      </w:r>
      <w:r>
        <w:t xml:space="preserve"> на английском языке</w:t>
      </w:r>
      <w:r w:rsidRPr="0095459F">
        <w:t>.</w:t>
      </w:r>
      <w:r w:rsidRPr="00A857C8">
        <w:t xml:space="preserve"> </w:t>
      </w:r>
    </w:p>
    <w:p w:rsidR="0095459F" w:rsidRDefault="0095459F" w:rsidP="006E33CC">
      <w:pPr>
        <w:pStyle w:val="3"/>
        <w:spacing w:after="0"/>
        <w:rPr>
          <w:lang w:val="en-US"/>
        </w:rPr>
      </w:pPr>
      <w:bookmarkStart w:id="113" w:name="_Toc512166648"/>
      <w:bookmarkStart w:id="114" w:name="_Toc512234040"/>
      <w:bookmarkStart w:id="115" w:name="_Toc513636520"/>
      <w:bookmarkStart w:id="116" w:name="_Toc513811256"/>
      <w:bookmarkStart w:id="117" w:name="_Toc514139641"/>
      <w:bookmarkStart w:id="118" w:name="_Toc514230352"/>
      <w:bookmarkStart w:id="119" w:name="_Toc514402245"/>
      <w:bookmarkStart w:id="120" w:name="_Toc514451245"/>
      <w:bookmarkStart w:id="121" w:name="_Toc514451348"/>
      <w:bookmarkStart w:id="122" w:name="_Toc514451437"/>
      <w:bookmarkStart w:id="123" w:name="_Toc514494662"/>
      <w:bookmarkStart w:id="124" w:name="_Toc514503387"/>
      <w:bookmarkStart w:id="125" w:name="_Toc514503428"/>
      <w:bookmarkStart w:id="126" w:name="_Toc514526627"/>
      <w:bookmarkStart w:id="127" w:name="_Toc514706546"/>
      <w:bookmarkStart w:id="128" w:name="_Toc514707447"/>
      <w:bookmarkStart w:id="129" w:name="_Toc514783999"/>
      <w:bookmarkStart w:id="130" w:name="_Toc514962464"/>
      <w:bookmarkStart w:id="131" w:name="_Toc514964007"/>
      <w:r>
        <w:rPr>
          <w:lang w:val="en-US"/>
        </w:rPr>
        <w:t>Ufasoft Miner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:rsidR="006E33CC" w:rsidRDefault="0095459F" w:rsidP="00A418B3">
      <w:pPr>
        <w:jc w:val="both"/>
      </w:pPr>
      <w:r w:rsidRPr="0095459F">
        <w:t>Очень про</w:t>
      </w:r>
      <w:r w:rsidR="00407EB4">
        <w:t>стая программа для CPU-майнинга</w:t>
      </w:r>
      <w:r w:rsidR="00407EB4" w:rsidRPr="00407EB4">
        <w:t xml:space="preserve">. </w:t>
      </w:r>
      <w:r w:rsidR="006E33CC">
        <w:t>В системе с</w:t>
      </w:r>
      <w:r w:rsidR="00770BDA" w:rsidRPr="00770BDA">
        <w:t>уществуют настро</w:t>
      </w:r>
      <w:r w:rsidR="006E33CC">
        <w:t xml:space="preserve">йки: </w:t>
      </w:r>
      <w:r w:rsidRPr="0095459F">
        <w:t xml:space="preserve">регулировка температуры процессора и небольшие системные требования. </w:t>
      </w:r>
      <w:r w:rsidR="006E33CC">
        <w:t>С</w:t>
      </w:r>
      <w:r w:rsidRPr="0095459F">
        <w:t xml:space="preserve"> последним пунктом связан и существенный недостаток программы – она не подойдет для мощного оборудования, а значит, результаты майнинга будут весьма скромными. Тем не менее, это идеальный вариант для новичков, которые хотят разобраться в процессе добычи криптовалют.</w:t>
      </w:r>
      <w:r w:rsidR="00770BDA">
        <w:t xml:space="preserve"> Внешний вид </w:t>
      </w:r>
      <w:r w:rsidR="00770BDA">
        <w:rPr>
          <w:lang w:val="en-US"/>
        </w:rPr>
        <w:t>Ufasoft</w:t>
      </w:r>
      <w:r w:rsidR="00770BDA" w:rsidRPr="00770BDA">
        <w:t xml:space="preserve"> </w:t>
      </w:r>
      <w:r w:rsidR="00770BDA">
        <w:rPr>
          <w:lang w:val="en-US"/>
        </w:rPr>
        <w:t>Miner</w:t>
      </w:r>
      <w:r w:rsidR="00770BDA" w:rsidRPr="00770BDA">
        <w:t xml:space="preserve"> </w:t>
      </w:r>
      <w:r w:rsidR="00770BDA">
        <w:t xml:space="preserve">представлен на рисунке </w:t>
      </w:r>
      <w:r w:rsidR="00770BDA" w:rsidRPr="00770BDA">
        <w:t>1.</w:t>
      </w:r>
      <w:r w:rsidR="00525EDF">
        <w:t>8</w:t>
      </w:r>
      <w:r w:rsidR="00770BDA" w:rsidRPr="00770BDA">
        <w:t>.</w:t>
      </w:r>
      <w:r w:rsidR="00770BDA">
        <w:t xml:space="preserve"> </w:t>
      </w:r>
    </w:p>
    <w:p w:rsidR="00C33D1C" w:rsidRDefault="00C33D1C" w:rsidP="00A418B3">
      <w:pPr>
        <w:jc w:val="both"/>
      </w:pPr>
    </w:p>
    <w:p w:rsidR="00C33D1C" w:rsidRPr="00437112" w:rsidRDefault="00C33D1C" w:rsidP="00C33D1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9110EE" wp14:editId="0B43544E">
            <wp:extent cx="5953125" cy="25786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fasoft-miner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6" t="3578" r="2502" b="4819"/>
                    <a:stretch/>
                  </pic:blipFill>
                  <pic:spPr bwMode="auto">
                    <a:xfrm>
                      <a:off x="0" y="0"/>
                      <a:ext cx="6008655" cy="2602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D1C" w:rsidRDefault="00C33D1C" w:rsidP="00C33D1C">
      <w:pPr>
        <w:ind w:firstLine="0"/>
        <w:jc w:val="center"/>
      </w:pPr>
    </w:p>
    <w:p w:rsidR="00C33D1C" w:rsidRPr="00770BDA" w:rsidRDefault="00C33D1C" w:rsidP="00C33D1C">
      <w:pPr>
        <w:ind w:firstLine="0"/>
        <w:jc w:val="center"/>
      </w:pPr>
      <w:r>
        <w:t>Рис. 1.</w:t>
      </w:r>
      <w:r w:rsidR="00525EDF">
        <w:t>8</w:t>
      </w:r>
      <w:r>
        <w:t xml:space="preserve"> - Внешний вид </w:t>
      </w:r>
      <w:r>
        <w:rPr>
          <w:lang w:val="en-US"/>
        </w:rPr>
        <w:t>Ufasoft</w:t>
      </w:r>
      <w:r>
        <w:t xml:space="preserve"> </w:t>
      </w:r>
      <w:r>
        <w:rPr>
          <w:lang w:val="en-US"/>
        </w:rPr>
        <w:t>Miner</w:t>
      </w:r>
    </w:p>
    <w:p w:rsidR="00C33D1C" w:rsidRDefault="00C33D1C" w:rsidP="00A418B3">
      <w:pPr>
        <w:jc w:val="both"/>
      </w:pPr>
    </w:p>
    <w:p w:rsidR="00407EB4" w:rsidRDefault="00407EB4" w:rsidP="00407EB4">
      <w:r>
        <w:t>Достоинства:</w:t>
      </w:r>
    </w:p>
    <w:p w:rsidR="00407EB4" w:rsidRDefault="00407EB4" w:rsidP="007874D9">
      <w:pPr>
        <w:pStyle w:val="afff"/>
        <w:numPr>
          <w:ilvl w:val="0"/>
          <w:numId w:val="17"/>
        </w:numPr>
      </w:pPr>
      <w:r>
        <w:t xml:space="preserve">добывать можно около </w:t>
      </w:r>
      <w:r w:rsidRPr="00407EB4">
        <w:t>4</w:t>
      </w:r>
      <w:r>
        <w:t xml:space="preserve"> видов криптовалют</w:t>
      </w:r>
      <w:r w:rsidRPr="00A57018">
        <w:t>;</w:t>
      </w:r>
    </w:p>
    <w:p w:rsidR="00407EB4" w:rsidRPr="0095459F" w:rsidRDefault="00407EB4" w:rsidP="007874D9">
      <w:pPr>
        <w:pStyle w:val="afff"/>
        <w:numPr>
          <w:ilvl w:val="0"/>
          <w:numId w:val="17"/>
        </w:numPr>
      </w:pPr>
      <w:r>
        <w:t>удобный графический интерфейс</w:t>
      </w:r>
      <w:r>
        <w:rPr>
          <w:lang w:val="en-US"/>
        </w:rPr>
        <w:t>;</w:t>
      </w:r>
    </w:p>
    <w:p w:rsidR="00770BDA" w:rsidRDefault="00770BDA" w:rsidP="007874D9">
      <w:pPr>
        <w:pStyle w:val="afff"/>
        <w:numPr>
          <w:ilvl w:val="0"/>
          <w:numId w:val="17"/>
        </w:numPr>
        <w:spacing w:after="0"/>
      </w:pPr>
      <w:r>
        <w:t>дополнительные настройки</w:t>
      </w:r>
      <w:r w:rsidR="00470D44">
        <w:rPr>
          <w:lang w:val="en-US"/>
        </w:rPr>
        <w:t>.</w:t>
      </w:r>
    </w:p>
    <w:p w:rsidR="00407EB4" w:rsidRDefault="00407EB4" w:rsidP="006E33CC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407EB4" w:rsidRPr="00770BDA" w:rsidRDefault="00407EB4" w:rsidP="007874D9">
      <w:pPr>
        <w:pStyle w:val="afff"/>
        <w:numPr>
          <w:ilvl w:val="0"/>
          <w:numId w:val="18"/>
        </w:numPr>
      </w:pPr>
      <w:r>
        <w:t>ПО не подходит для мощного ПО</w:t>
      </w:r>
      <w:r w:rsidRPr="00770BDA">
        <w:t>;</w:t>
      </w:r>
    </w:p>
    <w:p w:rsidR="00770BDA" w:rsidRPr="00770BDA" w:rsidRDefault="00770BDA" w:rsidP="007874D9">
      <w:pPr>
        <w:pStyle w:val="afff"/>
        <w:numPr>
          <w:ilvl w:val="0"/>
          <w:numId w:val="18"/>
        </w:numPr>
      </w:pPr>
      <w:r>
        <w:t>Результаты добычи криптовалют маленькие</w:t>
      </w:r>
      <w:r w:rsidR="00407EB4" w:rsidRPr="00770BDA">
        <w:rPr>
          <w:lang w:val="en-US"/>
        </w:rPr>
        <w:t>;</w:t>
      </w:r>
    </w:p>
    <w:p w:rsidR="00407EB4" w:rsidRDefault="00770BDA" w:rsidP="007874D9">
      <w:pPr>
        <w:pStyle w:val="afff"/>
        <w:numPr>
          <w:ilvl w:val="0"/>
          <w:numId w:val="18"/>
        </w:numPr>
      </w:pPr>
      <w:r>
        <w:t xml:space="preserve">только для </w:t>
      </w:r>
      <w:r w:rsidRPr="00770BDA">
        <w:rPr>
          <w:lang w:val="en-US"/>
        </w:rPr>
        <w:t>Windows</w:t>
      </w:r>
      <w:r w:rsidR="00470D44">
        <w:rPr>
          <w:lang w:val="en-US"/>
        </w:rPr>
        <w:t>;</w:t>
      </w:r>
    </w:p>
    <w:p w:rsidR="00437112" w:rsidRDefault="00470D44" w:rsidP="00C33D1C">
      <w:pPr>
        <w:pStyle w:val="afff"/>
        <w:numPr>
          <w:ilvl w:val="0"/>
          <w:numId w:val="18"/>
        </w:numPr>
      </w:pPr>
      <w:r>
        <w:t>отсутствие документации</w:t>
      </w:r>
      <w:r>
        <w:rPr>
          <w:lang w:val="en-US"/>
        </w:rPr>
        <w:t>.</w:t>
      </w:r>
    </w:p>
    <w:p w:rsidR="00407EB4" w:rsidRPr="006E33CC" w:rsidRDefault="00407EB4" w:rsidP="006E33CC">
      <w:pPr>
        <w:pStyle w:val="3"/>
        <w:spacing w:after="0"/>
      </w:pPr>
      <w:bookmarkStart w:id="132" w:name="_Toc512166649"/>
      <w:bookmarkStart w:id="133" w:name="_Toc512234041"/>
      <w:bookmarkStart w:id="134" w:name="_Toc513636521"/>
      <w:bookmarkStart w:id="135" w:name="_Toc513811257"/>
      <w:bookmarkStart w:id="136" w:name="_Toc514139642"/>
      <w:bookmarkStart w:id="137" w:name="_Toc514230353"/>
      <w:bookmarkStart w:id="138" w:name="_Toc514402246"/>
      <w:bookmarkStart w:id="139" w:name="_Toc514451246"/>
      <w:bookmarkStart w:id="140" w:name="_Toc514451349"/>
      <w:bookmarkStart w:id="141" w:name="_Toc514451438"/>
      <w:bookmarkStart w:id="142" w:name="_Toc514494663"/>
      <w:bookmarkStart w:id="143" w:name="_Toc514503388"/>
      <w:bookmarkStart w:id="144" w:name="_Toc514503429"/>
      <w:bookmarkStart w:id="145" w:name="_Toc514526628"/>
      <w:bookmarkStart w:id="146" w:name="_Toc514706547"/>
      <w:bookmarkStart w:id="147" w:name="_Toc514707448"/>
      <w:bookmarkStart w:id="148" w:name="_Toc514784000"/>
      <w:bookmarkStart w:id="149" w:name="_Toc514962465"/>
      <w:bookmarkStart w:id="150" w:name="_Toc514964008"/>
      <w:r>
        <w:t xml:space="preserve">Nice </w:t>
      </w:r>
      <w:r>
        <w:rPr>
          <w:lang w:val="en-US"/>
        </w:rPr>
        <w:t>Hash</w:t>
      </w:r>
      <w:r w:rsidRPr="00407EB4">
        <w:t xml:space="preserve"> </w:t>
      </w:r>
      <w:r>
        <w:rPr>
          <w:lang w:val="en-US"/>
        </w:rPr>
        <w:t>Miner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95459F" w:rsidRDefault="0095459F" w:rsidP="006E33CC">
      <w:pPr>
        <w:jc w:val="both"/>
      </w:pPr>
      <w:r w:rsidRPr="00DE3410">
        <w:t>Nice Hash Miner – универсальная программа, которая позволяет майнить монеты как через процессор, так и через видеокарту. Основное преимущество – автоматический подбор оптимального алгоритма для добычи монет на имеющемся оборудовании. Программа все добытые монеты сразу переводит в биткоины. Последнее, к слову, нравится далеко не всем, ведь автоматическая конвертация не дает возможности копить другие криптовалюты и зарабатывать на изменениях их курса.</w:t>
      </w:r>
      <w:r w:rsidR="00DE3410" w:rsidRPr="00DE3410">
        <w:t xml:space="preserve"> </w:t>
      </w:r>
      <w:r w:rsidR="00DE3410">
        <w:t xml:space="preserve">Внешний вид </w:t>
      </w:r>
      <w:r w:rsidR="00DE3410" w:rsidRPr="00DE3410">
        <w:t xml:space="preserve">Nice Hash </w:t>
      </w:r>
      <w:r w:rsidR="000057BE" w:rsidRPr="00DE3410">
        <w:t>Miner </w:t>
      </w:r>
      <w:r w:rsidR="000057BE">
        <w:t>представлен</w:t>
      </w:r>
      <w:r w:rsidR="00DE3410">
        <w:t xml:space="preserve"> на рисунке </w:t>
      </w:r>
      <w:r w:rsidR="00DE3410" w:rsidRPr="00770BDA">
        <w:t>1</w:t>
      </w:r>
      <w:r w:rsidR="006E33CC">
        <w:t>.</w:t>
      </w:r>
      <w:r w:rsidR="00525EDF">
        <w:t>9</w:t>
      </w:r>
      <w:r w:rsidR="00DE3410" w:rsidRPr="00770BDA">
        <w:t>.</w:t>
      </w:r>
    </w:p>
    <w:p w:rsidR="00C33D1C" w:rsidRDefault="00C33D1C" w:rsidP="006E33CC">
      <w:pPr>
        <w:jc w:val="both"/>
      </w:pPr>
    </w:p>
    <w:p w:rsidR="00C33D1C" w:rsidRDefault="00C33D1C" w:rsidP="00C33D1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F630AD6" wp14:editId="55A387D0">
            <wp:extent cx="5086963" cy="35528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ice Hash Min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41" cy="36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1C" w:rsidRPr="00DE3410" w:rsidRDefault="00C33D1C" w:rsidP="00C33D1C">
      <w:pPr>
        <w:ind w:firstLine="0"/>
      </w:pPr>
    </w:p>
    <w:p w:rsidR="00C33D1C" w:rsidRDefault="00C33D1C" w:rsidP="00C33D1C">
      <w:pPr>
        <w:pStyle w:val="afff"/>
        <w:ind w:left="0"/>
        <w:jc w:val="center"/>
      </w:pPr>
      <w:r>
        <w:t>Рисунок 1.</w:t>
      </w:r>
      <w:r w:rsidR="00525EDF">
        <w:t>9</w:t>
      </w:r>
      <w:r>
        <w:t xml:space="preserve"> - Внешний вид </w:t>
      </w:r>
      <w:r w:rsidRPr="00DE3410">
        <w:t>Nice Hash Miner</w:t>
      </w:r>
    </w:p>
    <w:p w:rsidR="00C33D1C" w:rsidRPr="00C33D1C" w:rsidRDefault="00C33D1C" w:rsidP="006E33CC">
      <w:pPr>
        <w:jc w:val="both"/>
      </w:pPr>
    </w:p>
    <w:p w:rsidR="00DE3410" w:rsidRDefault="00DE3410" w:rsidP="00DE3410">
      <w:r>
        <w:t>Достоинства:</w:t>
      </w:r>
    </w:p>
    <w:p w:rsidR="00DE3410" w:rsidRDefault="00DE3410" w:rsidP="007874D9">
      <w:pPr>
        <w:pStyle w:val="afff"/>
        <w:numPr>
          <w:ilvl w:val="0"/>
          <w:numId w:val="19"/>
        </w:numPr>
      </w:pPr>
      <w:r>
        <w:t>добывать можно большое количество криптовалют</w:t>
      </w:r>
      <w:r w:rsidRPr="00A57018">
        <w:t>;</w:t>
      </w:r>
    </w:p>
    <w:p w:rsidR="00DE3410" w:rsidRPr="0095459F" w:rsidRDefault="00DE3410" w:rsidP="007874D9">
      <w:pPr>
        <w:pStyle w:val="afff"/>
        <w:numPr>
          <w:ilvl w:val="0"/>
          <w:numId w:val="19"/>
        </w:numPr>
      </w:pPr>
      <w:r>
        <w:t>майнинг через видеокарту или процессор</w:t>
      </w:r>
      <w:r w:rsidRPr="00DE3410">
        <w:t>;</w:t>
      </w:r>
    </w:p>
    <w:p w:rsidR="00DE3410" w:rsidRDefault="00DE3410" w:rsidP="007874D9">
      <w:pPr>
        <w:pStyle w:val="afff"/>
        <w:numPr>
          <w:ilvl w:val="0"/>
          <w:numId w:val="19"/>
        </w:numPr>
        <w:spacing w:after="0"/>
      </w:pPr>
      <w:r>
        <w:t>ПО подбирает оптимальный алгоритм для добычи криптовалют</w:t>
      </w:r>
      <w:r w:rsidR="00027C9D">
        <w:t>.</w:t>
      </w:r>
    </w:p>
    <w:p w:rsidR="00DE3410" w:rsidRPr="00DE3410" w:rsidRDefault="00DE3410" w:rsidP="00DE3410">
      <w:r>
        <w:t>Недостатки</w:t>
      </w:r>
      <w:r w:rsidRPr="00DE3410">
        <w:t>:</w:t>
      </w:r>
    </w:p>
    <w:p w:rsidR="00DE3410" w:rsidRPr="00770BDA" w:rsidRDefault="00DE3410" w:rsidP="007874D9">
      <w:pPr>
        <w:pStyle w:val="afff"/>
        <w:numPr>
          <w:ilvl w:val="0"/>
          <w:numId w:val="20"/>
        </w:numPr>
      </w:pPr>
      <w:r>
        <w:t>перевод добытые монеты сразу в биткоины</w:t>
      </w:r>
      <w:r w:rsidRPr="00770BDA">
        <w:t>;</w:t>
      </w:r>
    </w:p>
    <w:p w:rsidR="00DE3410" w:rsidRDefault="00DE3410" w:rsidP="00437112">
      <w:pPr>
        <w:pStyle w:val="afff"/>
        <w:numPr>
          <w:ilvl w:val="0"/>
          <w:numId w:val="20"/>
        </w:numPr>
        <w:spacing w:after="0"/>
      </w:pPr>
      <w:r>
        <w:t xml:space="preserve">ПС только для </w:t>
      </w:r>
      <w:r>
        <w:rPr>
          <w:lang w:val="en-US"/>
        </w:rPr>
        <w:t>Linux</w:t>
      </w:r>
      <w:r w:rsidRPr="0095459F">
        <w:t>.</w:t>
      </w:r>
      <w:r w:rsidRPr="00A857C8">
        <w:t xml:space="preserve"> </w:t>
      </w:r>
    </w:p>
    <w:p w:rsidR="00437112" w:rsidRDefault="00437112" w:rsidP="00437112">
      <w:pPr>
        <w:ind w:firstLine="0"/>
      </w:pPr>
    </w:p>
    <w:p w:rsidR="00A857C8" w:rsidRDefault="00470D44" w:rsidP="000C7C7A">
      <w:pPr>
        <w:pStyle w:val="2"/>
      </w:pPr>
      <w:bookmarkStart w:id="151" w:name="_Toc514964009"/>
      <w:r>
        <w:rPr>
          <w:lang w:val="en-US"/>
        </w:rPr>
        <w:t xml:space="preserve">Постановка </w:t>
      </w:r>
      <w:r>
        <w:t>задачи</w:t>
      </w:r>
      <w:bookmarkEnd w:id="151"/>
    </w:p>
    <w:p w:rsidR="00A87217" w:rsidRPr="00A87217" w:rsidRDefault="00A87217" w:rsidP="00A87217"/>
    <w:p w:rsidR="00514215" w:rsidRDefault="00470D44" w:rsidP="00470D44">
      <w:r w:rsidRPr="00470D44">
        <w:t xml:space="preserve">В результате анализа вышеприведённых аналогов можно выделить ряд недостатков, характерных для большинства из них: </w:t>
      </w:r>
    </w:p>
    <w:p w:rsidR="00514215" w:rsidRPr="00514215" w:rsidRDefault="00514215" w:rsidP="008A12B2">
      <w:pPr>
        <w:pStyle w:val="afff"/>
        <w:numPr>
          <w:ilvl w:val="0"/>
          <w:numId w:val="44"/>
        </w:numPr>
      </w:pPr>
      <w:r>
        <w:t>загруженный интерфейс или отсутствие его</w:t>
      </w:r>
      <w:r w:rsidRPr="00514215">
        <w:t>;</w:t>
      </w:r>
    </w:p>
    <w:p w:rsidR="00514215" w:rsidRPr="00514215" w:rsidRDefault="00470D44" w:rsidP="008A12B2">
      <w:pPr>
        <w:pStyle w:val="afff"/>
        <w:numPr>
          <w:ilvl w:val="0"/>
          <w:numId w:val="44"/>
        </w:numPr>
      </w:pPr>
      <w:r w:rsidRPr="00470D44">
        <w:t>отсутствие в</w:t>
      </w:r>
      <w:r w:rsidR="00514215">
        <w:t>озможности настройки интерфейса</w:t>
      </w:r>
      <w:r w:rsidR="00514215">
        <w:rPr>
          <w:lang w:val="en-US"/>
        </w:rPr>
        <w:t>;</w:t>
      </w:r>
    </w:p>
    <w:p w:rsidR="00514215" w:rsidRPr="00514215" w:rsidRDefault="00470D44" w:rsidP="008A12B2">
      <w:pPr>
        <w:pStyle w:val="afff"/>
        <w:numPr>
          <w:ilvl w:val="0"/>
          <w:numId w:val="44"/>
        </w:numPr>
      </w:pPr>
      <w:r w:rsidRPr="00470D44">
        <w:t>отсу</w:t>
      </w:r>
      <w:r w:rsidR="00514215">
        <w:t>тствия необходимой документации, как пользоваться программным средством</w:t>
      </w:r>
      <w:r w:rsidR="00514215" w:rsidRPr="00514215">
        <w:t>;</w:t>
      </w:r>
    </w:p>
    <w:p w:rsidR="00514215" w:rsidRPr="00514215" w:rsidRDefault="00470D44" w:rsidP="008A12B2">
      <w:pPr>
        <w:pStyle w:val="afff"/>
        <w:numPr>
          <w:ilvl w:val="0"/>
          <w:numId w:val="44"/>
        </w:numPr>
      </w:pPr>
      <w:r>
        <w:t>конвертация валют</w:t>
      </w:r>
      <w:r w:rsidR="00514215">
        <w:t xml:space="preserve"> в другие криптовалюты</w:t>
      </w:r>
      <w:r w:rsidR="00514215" w:rsidRPr="00514215">
        <w:t>;</w:t>
      </w:r>
    </w:p>
    <w:p w:rsidR="00514215" w:rsidRDefault="00514215" w:rsidP="008A12B2">
      <w:pPr>
        <w:pStyle w:val="afff"/>
        <w:numPr>
          <w:ilvl w:val="0"/>
          <w:numId w:val="44"/>
        </w:numPr>
        <w:spacing w:after="0"/>
      </w:pPr>
      <w:r>
        <w:t>б</w:t>
      </w:r>
      <w:r w:rsidRPr="00514215">
        <w:rPr>
          <w:lang w:val="en-US"/>
        </w:rPr>
        <w:t>ольшая</w:t>
      </w:r>
      <w:r w:rsidR="00470D44" w:rsidRPr="00470D44">
        <w:t xml:space="preserve"> </w:t>
      </w:r>
      <w:r>
        <w:t>комиссия</w:t>
      </w:r>
      <w:r>
        <w:rPr>
          <w:lang w:val="en-US"/>
        </w:rPr>
        <w:t>;</w:t>
      </w:r>
    </w:p>
    <w:p w:rsidR="00514215" w:rsidRDefault="00514215" w:rsidP="008A12B2">
      <w:pPr>
        <w:pStyle w:val="afff"/>
        <w:numPr>
          <w:ilvl w:val="0"/>
          <w:numId w:val="44"/>
        </w:numPr>
        <w:spacing w:after="0"/>
      </w:pPr>
      <w:r>
        <w:t>невыгодный вывод денежных средств</w:t>
      </w:r>
      <w:r>
        <w:rPr>
          <w:lang w:val="en-US"/>
        </w:rPr>
        <w:t>;</w:t>
      </w:r>
    </w:p>
    <w:p w:rsidR="00514215" w:rsidRDefault="00514215" w:rsidP="008A12B2">
      <w:pPr>
        <w:pStyle w:val="afff"/>
        <w:numPr>
          <w:ilvl w:val="0"/>
          <w:numId w:val="44"/>
        </w:numPr>
        <w:spacing w:after="0"/>
      </w:pPr>
      <w:r>
        <w:t>большое количество ложных программных средств</w:t>
      </w:r>
      <w:r w:rsidRPr="00514215">
        <w:t>;</w:t>
      </w:r>
      <w:r>
        <w:t xml:space="preserve"> </w:t>
      </w:r>
    </w:p>
    <w:p w:rsidR="00470D44" w:rsidRDefault="00470D44" w:rsidP="00514215">
      <w:pPr>
        <w:jc w:val="both"/>
      </w:pPr>
      <w:r w:rsidRPr="00470D44">
        <w:t xml:space="preserve">Данные позиции </w:t>
      </w:r>
      <w:r>
        <w:t>играют важную роль в</w:t>
      </w:r>
      <w:r w:rsidRPr="00470D44">
        <w:t xml:space="preserve"> ПС</w:t>
      </w:r>
      <w:r>
        <w:t xml:space="preserve"> данной предметной области</w:t>
      </w:r>
      <w:r w:rsidRPr="00470D44">
        <w:t>.</w:t>
      </w:r>
    </w:p>
    <w:p w:rsidR="00470D44" w:rsidRPr="00470D44" w:rsidRDefault="00470D44" w:rsidP="00514215">
      <w:pPr>
        <w:jc w:val="both"/>
      </w:pPr>
      <w:r w:rsidRPr="00470D44">
        <w:lastRenderedPageBreak/>
        <w:t>Но</w:t>
      </w:r>
      <w:r w:rsidR="00514215">
        <w:t xml:space="preserve"> одной из</w:t>
      </w:r>
      <w:r w:rsidR="00514215" w:rsidRPr="00470D44">
        <w:t xml:space="preserve"> главной проблемы</w:t>
      </w:r>
      <w:r w:rsidRPr="00470D44">
        <w:t xml:space="preserve"> является то, что у значительного числа аналогов лишь несколько модулей исполнены на достаточном уровне, в то время как остальные находятся в зачаточном состоянии либо отсутствуют вовсе.</w:t>
      </w:r>
    </w:p>
    <w:p w:rsidR="00470D44" w:rsidRPr="00470D44" w:rsidRDefault="00470D44" w:rsidP="00514215">
      <w:pPr>
        <w:ind w:firstLine="708"/>
        <w:jc w:val="both"/>
      </w:pPr>
      <w:r w:rsidRPr="00470D44">
        <w:t xml:space="preserve">Поэтому целью проекта является разработка программного средства, которое позволит </w:t>
      </w:r>
      <w:r w:rsidR="00514215">
        <w:t>добывать криптовалюту, оптимально распределять прибыль между участниками сети. Установка взаимодействия между участниками на высоком уровне.</w:t>
      </w:r>
    </w:p>
    <w:p w:rsidR="00470D44" w:rsidRPr="00470D44" w:rsidRDefault="00470D44" w:rsidP="0045625E">
      <w:pPr>
        <w:jc w:val="both"/>
      </w:pPr>
      <w:r w:rsidRPr="00470D44">
        <w:t>Проектируемое средство должно отвечать следующим функциональным требованиям:</w:t>
      </w:r>
    </w:p>
    <w:p w:rsidR="00470D44" w:rsidRPr="00470D44" w:rsidRDefault="00470D44" w:rsidP="007874D9">
      <w:pPr>
        <w:pStyle w:val="afff"/>
        <w:numPr>
          <w:ilvl w:val="0"/>
          <w:numId w:val="21"/>
        </w:numPr>
      </w:pPr>
      <w:r w:rsidRPr="00470D44">
        <w:t>обладать пользовательским интерфейсом</w:t>
      </w:r>
      <w:r w:rsidR="008B4D43">
        <w:t xml:space="preserve"> в соответствии с требованиями</w:t>
      </w:r>
      <w:r w:rsidRPr="00470D44">
        <w:t>;</w:t>
      </w:r>
    </w:p>
    <w:p w:rsidR="007040BD" w:rsidRDefault="00470D44" w:rsidP="000048AB">
      <w:pPr>
        <w:pStyle w:val="afff"/>
        <w:numPr>
          <w:ilvl w:val="0"/>
          <w:numId w:val="21"/>
        </w:numPr>
      </w:pPr>
      <w:r w:rsidRPr="00470D44">
        <w:t>иметь встроенную документацию;</w:t>
      </w:r>
    </w:p>
    <w:p w:rsidR="007040BD" w:rsidRDefault="007040BD" w:rsidP="007874D9">
      <w:pPr>
        <w:pStyle w:val="afff"/>
        <w:numPr>
          <w:ilvl w:val="0"/>
          <w:numId w:val="21"/>
        </w:numPr>
      </w:pPr>
      <w:r>
        <w:t xml:space="preserve">поддержка </w:t>
      </w:r>
      <w:r w:rsidR="000048AB">
        <w:t xml:space="preserve">подключения </w:t>
      </w:r>
      <w:r w:rsidR="000048AB" w:rsidRPr="000048AB">
        <w:t xml:space="preserve">нескольких </w:t>
      </w:r>
      <w:r w:rsidR="000048AB">
        <w:t xml:space="preserve">майнинг </w:t>
      </w:r>
      <w:r>
        <w:t>пулов</w:t>
      </w:r>
      <w:r w:rsidRPr="007040BD">
        <w:t>;</w:t>
      </w:r>
    </w:p>
    <w:p w:rsidR="000048AB" w:rsidRDefault="000048AB" w:rsidP="000048AB">
      <w:pPr>
        <w:pStyle w:val="afff"/>
        <w:numPr>
          <w:ilvl w:val="0"/>
          <w:numId w:val="21"/>
        </w:numPr>
      </w:pPr>
      <w:r>
        <w:t xml:space="preserve">поддержка подключения </w:t>
      </w:r>
      <w:r w:rsidRPr="000048AB">
        <w:t xml:space="preserve">нескольких </w:t>
      </w:r>
      <w:r>
        <w:t>криптовалют</w:t>
      </w:r>
      <w:r w:rsidRPr="007040BD">
        <w:t>;</w:t>
      </w:r>
    </w:p>
    <w:p w:rsidR="000048AB" w:rsidRDefault="000048AB" w:rsidP="007874D9">
      <w:pPr>
        <w:pStyle w:val="afff"/>
        <w:numPr>
          <w:ilvl w:val="0"/>
          <w:numId w:val="21"/>
        </w:numPr>
      </w:pPr>
      <w:r>
        <w:t>распределения прибыли</w:t>
      </w:r>
      <w:r>
        <w:rPr>
          <w:lang w:val="en-US"/>
        </w:rPr>
        <w:t>;</w:t>
      </w:r>
    </w:p>
    <w:p w:rsidR="000048AB" w:rsidRDefault="000048AB" w:rsidP="007874D9">
      <w:pPr>
        <w:pStyle w:val="afff"/>
        <w:numPr>
          <w:ilvl w:val="0"/>
          <w:numId w:val="21"/>
        </w:numPr>
      </w:pPr>
      <w:r>
        <w:t>распределение вычислительной нагрузки</w:t>
      </w:r>
      <w:r>
        <w:rPr>
          <w:lang w:val="en-US"/>
        </w:rPr>
        <w:t>;</w:t>
      </w:r>
    </w:p>
    <w:p w:rsidR="000048AB" w:rsidRPr="007040BD" w:rsidRDefault="000048AB" w:rsidP="007874D9">
      <w:pPr>
        <w:pStyle w:val="afff"/>
        <w:numPr>
          <w:ilvl w:val="0"/>
          <w:numId w:val="21"/>
        </w:numPr>
      </w:pPr>
      <w:r>
        <w:t>организация сети между участниками</w:t>
      </w:r>
      <w:r>
        <w:rPr>
          <w:lang w:val="en-US"/>
        </w:rPr>
        <w:t>;</w:t>
      </w:r>
    </w:p>
    <w:p w:rsidR="007040BD" w:rsidRPr="00470D44" w:rsidRDefault="000048AB" w:rsidP="007874D9">
      <w:pPr>
        <w:pStyle w:val="afff"/>
        <w:numPr>
          <w:ilvl w:val="0"/>
          <w:numId w:val="21"/>
        </w:numPr>
      </w:pPr>
      <w:r>
        <w:t>кросс-браузерность</w:t>
      </w:r>
      <w:r w:rsidR="00027C9D">
        <w:t>.</w:t>
      </w:r>
    </w:p>
    <w:p w:rsidR="00470D44" w:rsidRPr="00470D44" w:rsidRDefault="00470D44" w:rsidP="00C75AB8">
      <w:pPr>
        <w:jc w:val="both"/>
      </w:pPr>
    </w:p>
    <w:p w:rsidR="00DA2C74" w:rsidRDefault="00991E88" w:rsidP="00DA2C74">
      <w:pPr>
        <w:pStyle w:val="10"/>
        <w:rPr>
          <w:lang w:val="ru-RU"/>
        </w:rPr>
      </w:pPr>
      <w:bookmarkStart w:id="152" w:name="_Toc514964010"/>
      <w:r>
        <w:rPr>
          <w:lang w:val="ru-RU"/>
        </w:rPr>
        <w:lastRenderedPageBreak/>
        <w:t>Моделирование предметной области</w:t>
      </w:r>
      <w:bookmarkEnd w:id="152"/>
    </w:p>
    <w:p w:rsidR="00991E88" w:rsidRDefault="00991E88" w:rsidP="000C7C7A">
      <w:pPr>
        <w:pStyle w:val="2"/>
      </w:pPr>
      <w:bookmarkStart w:id="153" w:name="_Toc514964011"/>
      <w:r>
        <w:t>Разработка функциональной модели предметной области</w:t>
      </w:r>
      <w:bookmarkEnd w:id="153"/>
    </w:p>
    <w:p w:rsidR="00A87217" w:rsidRPr="00A87217" w:rsidRDefault="00A87217" w:rsidP="00A87217"/>
    <w:p w:rsidR="00A0117A" w:rsidRDefault="00201FAB" w:rsidP="00AF6177">
      <w:pPr>
        <w:jc w:val="both"/>
      </w:pPr>
      <w:r>
        <w:t xml:space="preserve">Для </w:t>
      </w:r>
      <w:r w:rsidR="006B6F1A" w:rsidRPr="00AF6177">
        <w:t>моделирования предметной области</w:t>
      </w:r>
      <w:r>
        <w:t xml:space="preserve"> в</w:t>
      </w:r>
      <w:r w:rsidRPr="00AF6177">
        <w:t xml:space="preserve"> качестве среды </w:t>
      </w:r>
      <w:r w:rsidR="006B6F1A" w:rsidRPr="00AF6177">
        <w:t>была выбрана Enterprise Architect. Enterprise Architect обеспечивает всестороннюю поддержку всех элементов, связей и диаграмм, соответствующих UML.</w:t>
      </w:r>
    </w:p>
    <w:p w:rsidR="00E0131D" w:rsidRPr="00E0131D" w:rsidRDefault="00E0131D" w:rsidP="00E0131D">
      <w:pPr>
        <w:jc w:val="both"/>
      </w:pPr>
      <w:r w:rsidRPr="00E0131D">
        <w:t xml:space="preserve">На рисунке 2.1 приведена диаграмма вариантов использования для создаваемого программного средства. Согласно данной диаграмме, в разрабатываемом программном средстве предусмотрено </w:t>
      </w:r>
      <w:r w:rsidR="00A111B0">
        <w:t>4</w:t>
      </w:r>
      <w:r w:rsidRPr="00E0131D">
        <w:t xml:space="preserve"> вида актеров: администратор, </w:t>
      </w:r>
      <w:r>
        <w:t>майнер</w:t>
      </w:r>
      <w:r w:rsidR="00A111B0">
        <w:t>, майнинг пул</w:t>
      </w:r>
      <w:r w:rsidRPr="00E0131D">
        <w:t xml:space="preserve"> и гость.</w:t>
      </w:r>
    </w:p>
    <w:p w:rsidR="00E0131D" w:rsidRPr="00E0131D" w:rsidRDefault="00E0131D" w:rsidP="00E0131D">
      <w:pPr>
        <w:jc w:val="both"/>
      </w:pPr>
      <w:r w:rsidRPr="00E0131D">
        <w:t>Гость не является пользователем в полном смысле этого слова. В основном ему доступны лишь страницы авторизации и регистрации. Но также гость как потенциальный полноценный пользователь системы может просматривать документацию, тем самым получая информацию о программном средстве, составляя мнение о нём и формируя оценку. На основании этой оценки он впоследствии принимает решение о необходимости</w:t>
      </w:r>
      <w:r>
        <w:t xml:space="preserve"> </w:t>
      </w:r>
      <w:r w:rsidRPr="00E0131D">
        <w:t>данного ПС.</w:t>
      </w:r>
    </w:p>
    <w:p w:rsidR="00E0131D" w:rsidRDefault="00E0131D" w:rsidP="00E0131D">
      <w:pPr>
        <w:jc w:val="both"/>
      </w:pPr>
      <w:r>
        <w:t>Майнер</w:t>
      </w:r>
      <w:r w:rsidRPr="00E0131D">
        <w:t xml:space="preserve"> является пользователем системы</w:t>
      </w:r>
      <w:r w:rsidR="003A7720">
        <w:t>, который имеет свой электронных кошелек</w:t>
      </w:r>
      <w:r w:rsidRPr="00E0131D">
        <w:t xml:space="preserve">. Для </w:t>
      </w:r>
      <w:r w:rsidR="003A7720">
        <w:t>майнера</w:t>
      </w:r>
      <w:r w:rsidRPr="00E0131D">
        <w:t xml:space="preserve"> открыт доступ ко всем основным функциям, а именно: </w:t>
      </w:r>
      <w:r>
        <w:t>добыча криптовалюты</w:t>
      </w:r>
      <w:r w:rsidRPr="00E0131D">
        <w:t>,</w:t>
      </w:r>
      <w:r w:rsidR="00274363">
        <w:t xml:space="preserve"> подключиться к майнинг пулу, отключиться от майнинг пула, выход из личного кабинета, авторизоваться, отправить запрос на сервер, принимать входящие сообщения, получить награду</w:t>
      </w:r>
      <w:r w:rsidRPr="00E0131D">
        <w:t>.</w:t>
      </w:r>
    </w:p>
    <w:p w:rsidR="00E731AE" w:rsidRDefault="00A111B0" w:rsidP="00E731AE">
      <w:pPr>
        <w:jc w:val="both"/>
      </w:pPr>
      <w:r>
        <w:t xml:space="preserve">Майнинг пул </w:t>
      </w:r>
      <w:r w:rsidR="00274363" w:rsidRPr="00274363">
        <w:t>явля</w:t>
      </w:r>
      <w:r w:rsidR="00274363">
        <w:t>ется сервером для майнера</w:t>
      </w:r>
      <w:r>
        <w:t xml:space="preserve">, </w:t>
      </w:r>
      <w:r w:rsidR="003A7720">
        <w:t xml:space="preserve">он также, как и майнер имеет свой электронный счет. Этот менеджер </w:t>
      </w:r>
      <w:r>
        <w:t xml:space="preserve">распределяет вычислительную нагрузку между участниками, распределяет прибыль, </w:t>
      </w:r>
      <w:r w:rsidR="00274363">
        <w:t>устанавливает алгоритм вычислений, ведет статистику выполненной работы для дальнейшего распределения прибыли</w:t>
      </w:r>
      <w:r>
        <w:t>.</w:t>
      </w:r>
      <w:r w:rsidR="00E731AE" w:rsidRPr="00E731AE">
        <w:t xml:space="preserve"> </w:t>
      </w:r>
    </w:p>
    <w:p w:rsidR="00274363" w:rsidRDefault="00274363" w:rsidP="00274363">
      <w:pPr>
        <w:jc w:val="both"/>
      </w:pPr>
      <w:r>
        <w:t xml:space="preserve">Майнер менеджер служит для связи между майнинг пулом и майнером. С помощью его мы можем к майнинг пулу присоединить список майнеров, </w:t>
      </w:r>
      <w:r w:rsidR="002C662D">
        <w:t>удалять и добавлять в него участников.</w:t>
      </w:r>
    </w:p>
    <w:p w:rsidR="009B74FC" w:rsidRDefault="002C662D" w:rsidP="00423E68">
      <w:pPr>
        <w:jc w:val="both"/>
      </w:pPr>
      <w:r>
        <w:t>Менеджер вычислительных операций служит для работы с хеш кодами</w:t>
      </w:r>
      <w:r w:rsidR="009B74FC">
        <w:t>, а именно: вычислить хеш код, определить данный хеш код является валидным или нет, отправить сгенерированный блок в сеть</w:t>
      </w:r>
      <w:r w:rsidR="003A7720">
        <w:t>, достать аккаунт майнинг пула</w:t>
      </w:r>
      <w:r w:rsidR="009B74FC">
        <w:t xml:space="preserve">. Также менеджер вычислительных операций обрабатывает события: </w:t>
      </w:r>
    </w:p>
    <w:p w:rsidR="00423E68" w:rsidRPr="009B74FC" w:rsidRDefault="009B74FC" w:rsidP="008A12B2">
      <w:pPr>
        <w:pStyle w:val="afff"/>
        <w:numPr>
          <w:ilvl w:val="0"/>
          <w:numId w:val="47"/>
        </w:numPr>
        <w:rPr>
          <w:noProof/>
        </w:rPr>
      </w:pPr>
      <w:r>
        <w:t>полученный хеш код верный</w:t>
      </w:r>
      <w:r>
        <w:rPr>
          <w:lang w:val="en-US"/>
        </w:rPr>
        <w:t>;</w:t>
      </w:r>
    </w:p>
    <w:p w:rsidR="009B74FC" w:rsidRDefault="009B74FC" w:rsidP="008A12B2">
      <w:pPr>
        <w:pStyle w:val="afff"/>
        <w:numPr>
          <w:ilvl w:val="0"/>
          <w:numId w:val="47"/>
        </w:numPr>
        <w:rPr>
          <w:noProof/>
        </w:rPr>
      </w:pPr>
      <w:r>
        <w:t>полученный хеш код неверный</w:t>
      </w:r>
      <w:r>
        <w:rPr>
          <w:lang w:val="en-US"/>
        </w:rPr>
        <w:t>;</w:t>
      </w:r>
    </w:p>
    <w:p w:rsidR="009B74FC" w:rsidRDefault="003A7720" w:rsidP="008A12B2">
      <w:pPr>
        <w:pStyle w:val="afff"/>
        <w:numPr>
          <w:ilvl w:val="0"/>
          <w:numId w:val="47"/>
        </w:numPr>
        <w:rPr>
          <w:noProof/>
        </w:rPr>
      </w:pPr>
      <w:r>
        <w:t>оповестить всех майнеров, что новый</w:t>
      </w:r>
      <w:r w:rsidR="009B74FC">
        <w:t xml:space="preserve"> блок найден</w:t>
      </w:r>
      <w:r w:rsidRPr="003A7720">
        <w:t>.</w:t>
      </w:r>
    </w:p>
    <w:p w:rsidR="008F6A5E" w:rsidRDefault="008F6A5E">
      <w:pPr>
        <w:ind w:firstLine="0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8F6A5E" w:rsidRDefault="008F6A5E" w:rsidP="00423E68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D8CB2F0" wp14:editId="09B973C3">
            <wp:extent cx="4466979" cy="300711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6104" cy="304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423E68">
      <w:pPr>
        <w:jc w:val="center"/>
        <w:rPr>
          <w:noProof/>
          <w:lang w:eastAsia="ru-RU"/>
        </w:rPr>
      </w:pPr>
    </w:p>
    <w:p w:rsidR="008F6A5E" w:rsidRDefault="008F6A5E" w:rsidP="008F6A5E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2.1 – Диаграмма вариантов использования</w:t>
      </w:r>
    </w:p>
    <w:p w:rsidR="008F6A5E" w:rsidRDefault="008F6A5E" w:rsidP="00423E68">
      <w:pPr>
        <w:jc w:val="center"/>
        <w:rPr>
          <w:noProof/>
          <w:lang w:eastAsia="ru-RU"/>
        </w:rPr>
      </w:pPr>
    </w:p>
    <w:p w:rsidR="00423E68" w:rsidRDefault="008F6A5E" w:rsidP="008F6A5E">
      <w:pPr>
        <w:ind w:firstLine="0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423E68" w:rsidRDefault="00423E68" w:rsidP="000C7C7A">
      <w:pPr>
        <w:pStyle w:val="2"/>
      </w:pPr>
      <w:bookmarkStart w:id="154" w:name="_Toc514964012"/>
      <w:r>
        <w:lastRenderedPageBreak/>
        <w:t>Используемые технологии</w:t>
      </w:r>
      <w:bookmarkEnd w:id="154"/>
    </w:p>
    <w:p w:rsidR="00423E68" w:rsidRDefault="00423E68" w:rsidP="00423E68">
      <w:pPr>
        <w:jc w:val="both"/>
      </w:pPr>
      <w:r>
        <w:t>Выбор технологий является важным предварительным этапом разработки сложных информационных систем. Платформа и язык программирования, на котором будет реализована система, заслуживает большого внимания, так как исследования показали, что выбор языка программирования влияет на производительность труда программистов и качество создаваемого ими кода. Ниже перечислены некоторые факторы, повлиявшие на выбор технологий:</w:t>
      </w:r>
    </w:p>
    <w:p w:rsidR="00423E68" w:rsidRDefault="00A418B3" w:rsidP="007874D9">
      <w:pPr>
        <w:pStyle w:val="afff"/>
        <w:numPr>
          <w:ilvl w:val="0"/>
          <w:numId w:val="22"/>
        </w:numPr>
      </w:pPr>
      <w:r>
        <w:t>р</w:t>
      </w:r>
      <w:r w:rsidR="00423E68">
        <w:t xml:space="preserve">азрабатываемое ПО должно </w:t>
      </w:r>
      <w:r w:rsidR="00423E68" w:rsidRPr="00503B70">
        <w:t>запускать</w:t>
      </w:r>
      <w:r w:rsidR="00423E68">
        <w:t>ся как веб-сайт</w:t>
      </w:r>
      <w:r w:rsidR="00423E68" w:rsidRPr="00503B70">
        <w:t>;</w:t>
      </w:r>
      <w:r w:rsidR="00423E68">
        <w:t xml:space="preserve"> </w:t>
      </w:r>
    </w:p>
    <w:p w:rsidR="00423E68" w:rsidRPr="00503B70" w:rsidRDefault="00A418B3" w:rsidP="007874D9">
      <w:pPr>
        <w:pStyle w:val="afff"/>
        <w:numPr>
          <w:ilvl w:val="0"/>
          <w:numId w:val="22"/>
        </w:numPr>
      </w:pPr>
      <w:r>
        <w:t>с</w:t>
      </w:r>
      <w:r w:rsidR="00423E68">
        <w:t xml:space="preserve">реди различных платформ разработки имеющийся программист лучше всего знаком с разработкой на платформе </w:t>
      </w:r>
      <w:r w:rsidR="00423E68" w:rsidRPr="00A418B3">
        <w:rPr>
          <w:lang w:val="en-US"/>
        </w:rPr>
        <w:t>ASP</w:t>
      </w:r>
      <w:r w:rsidR="00423E68">
        <w:t xml:space="preserve"> .NET</w:t>
      </w:r>
      <w:r w:rsidR="00423E68" w:rsidRPr="00503B70">
        <w:t>;</w:t>
      </w:r>
    </w:p>
    <w:p w:rsidR="00423E68" w:rsidRDefault="00A418B3" w:rsidP="007874D9">
      <w:pPr>
        <w:pStyle w:val="afff"/>
        <w:numPr>
          <w:ilvl w:val="0"/>
          <w:numId w:val="22"/>
        </w:numPr>
      </w:pPr>
      <w:r>
        <w:t>д</w:t>
      </w:r>
      <w:r w:rsidR="00423E68">
        <w:t>альнейшей поддержкой проекта, возможно, будут заниматься разработчики, не принимавшие участие в выпуске первой версии</w:t>
      </w:r>
      <w:r w:rsidR="00423E68" w:rsidRPr="00503B70">
        <w:t>;</w:t>
      </w:r>
    </w:p>
    <w:p w:rsidR="00423E68" w:rsidRDefault="00A418B3" w:rsidP="007874D9">
      <w:pPr>
        <w:pStyle w:val="afff"/>
        <w:numPr>
          <w:ilvl w:val="0"/>
          <w:numId w:val="22"/>
        </w:numPr>
        <w:spacing w:after="0"/>
      </w:pPr>
      <w:r>
        <w:t>и</w:t>
      </w:r>
      <w:r w:rsidR="00423E68">
        <w:t xml:space="preserve">меющийся разработчик имеет опыт работы с объекто-ориентированными и с функциональными языками программирования. </w:t>
      </w:r>
    </w:p>
    <w:p w:rsidR="00423E68" w:rsidRDefault="00423E68" w:rsidP="00A418B3">
      <w:pPr>
        <w:jc w:val="both"/>
      </w:pPr>
      <w:r>
        <w:t xml:space="preserve">Основываясь на опыте работы имеющихся программистов разрабатывать ПО целесообразно на платформе </w:t>
      </w:r>
      <w:r w:rsidRPr="00503B70">
        <w:t>ASP</w:t>
      </w:r>
      <w:r>
        <w:t xml:space="preserve"> .NET. Приняв во внимание необходимость обеспечения доступности дальнейшей поддержки ПО, возможно, другой командой программистов, целесообразно не использовать малоизвестные и сложные языки программирования. С учетом этого фактора выбор языков программирования сужается до четырех официально поддерживаемых Microsoft и имеющих изначальную поддержку в Visual Studio 201</w:t>
      </w:r>
      <w:r w:rsidRPr="00D352A2">
        <w:t>7</w:t>
      </w:r>
      <w:r>
        <w:t xml:space="preserve">: Visual C++/CLI, C#, Visual Basic .NET и </w:t>
      </w:r>
      <w:r>
        <w:rPr>
          <w:lang w:val="en-US"/>
        </w:rPr>
        <w:t>JavaScript</w:t>
      </w:r>
      <w:r>
        <w:t xml:space="preserve">. Необходимость использования низкоуровневых возможностей Visual C++/CLI в разрабатываемом ПО отсутствует, следовательно, данный язык можно исключить из списка кандидатов. Visual Basic .NET уступает по удобству использования двум другим кандидатам из нашего списка. Оставшиеся два языка программирования C# и </w:t>
      </w:r>
      <w:r>
        <w:rPr>
          <w:lang w:val="en-US"/>
        </w:rPr>
        <w:t>JavaScript</w:t>
      </w:r>
      <w:r w:rsidRPr="0044770F">
        <w:t xml:space="preserve"> </w:t>
      </w:r>
      <w:r>
        <w:t xml:space="preserve">являются первостепенным, элегантными, современными языками программирования для платформы </w:t>
      </w:r>
      <w:r>
        <w:rPr>
          <w:lang w:val="en-US"/>
        </w:rPr>
        <w:t>ASP</w:t>
      </w:r>
      <w:r>
        <w:t>.NET. Таким образом, с учетом вышеперечисленных факторов, целесообразно остановить выбор на следующих технологиях:</w:t>
      </w:r>
    </w:p>
    <w:p w:rsidR="00423E68" w:rsidRDefault="00423E68" w:rsidP="007874D9">
      <w:pPr>
        <w:pStyle w:val="afff"/>
        <w:numPr>
          <w:ilvl w:val="0"/>
          <w:numId w:val="23"/>
        </w:numPr>
      </w:pPr>
      <w:r>
        <w:t xml:space="preserve">платформа разработки </w:t>
      </w:r>
      <w:r w:rsidRPr="00A418B3">
        <w:rPr>
          <w:lang w:val="en-US"/>
        </w:rPr>
        <w:t>ASP</w:t>
      </w:r>
      <w:r>
        <w:t xml:space="preserve"> .NET;</w:t>
      </w:r>
    </w:p>
    <w:p w:rsidR="00423E68" w:rsidRDefault="00423E68" w:rsidP="007874D9">
      <w:pPr>
        <w:pStyle w:val="afff"/>
        <w:numPr>
          <w:ilvl w:val="0"/>
          <w:numId w:val="23"/>
        </w:numPr>
        <w:spacing w:after="0"/>
      </w:pPr>
      <w:r>
        <w:t xml:space="preserve">языки программирования C# и </w:t>
      </w:r>
      <w:r w:rsidRPr="00A418B3">
        <w:rPr>
          <w:lang w:val="en-US"/>
        </w:rPr>
        <w:t>Nancy</w:t>
      </w:r>
      <w:r w:rsidRPr="00D352A2">
        <w:t xml:space="preserve"> </w:t>
      </w:r>
      <w:r w:rsidRPr="00A418B3">
        <w:rPr>
          <w:lang w:val="en-US"/>
        </w:rPr>
        <w:t>framework</w:t>
      </w:r>
      <w:r w:rsidRPr="0044770F">
        <w:t xml:space="preserve"> (</w:t>
      </w:r>
      <w:r>
        <w:t>для клиентской части</w:t>
      </w:r>
      <w:r w:rsidRPr="0044770F">
        <w:t>)</w:t>
      </w:r>
      <w:r>
        <w:t xml:space="preserve">. </w:t>
      </w:r>
    </w:p>
    <w:p w:rsidR="00423E68" w:rsidRDefault="00423E68" w:rsidP="003575AF">
      <w:pPr>
        <w:jc w:val="both"/>
      </w:pPr>
      <w:r>
        <w:t xml:space="preserve">Для реализации поставленной задачи нет необходимости в использовании каких-либо прикладных библиотек для создания веб-приложения, достаточно использовать стандартные библиотеки указанных выше языков. Поддержка платформой .NET различных языков программирования позволяет использовать язык, который наиболее просто и «красиво» позволяет решить возникающую задачу. Разрабатываемое программное обеспечение в некоторой степени использует данное преимущество платформы. </w:t>
      </w:r>
    </w:p>
    <w:p w:rsidR="00423E68" w:rsidRDefault="00423E68" w:rsidP="00423E68">
      <w:pPr>
        <w:jc w:val="both"/>
      </w:pPr>
      <w:r>
        <w:rPr>
          <w:lang w:val="en-US"/>
        </w:rPr>
        <w:t>Nancy</w:t>
      </w:r>
      <w:r w:rsidRPr="00E0071B">
        <w:t xml:space="preserve"> предназначена для обработки запросов DELETE, GET, HEAD, OPTIONS, POST, PUT и PATCH и предоставляет простой, элегантный, доменный язык (DSL) для возврата ответа всего несколькими нажатиями клавиш, </w:t>
      </w:r>
      <w:r w:rsidRPr="00E0071B">
        <w:lastRenderedPageBreak/>
        <w:t>что дает вам больше времени для фокусировки на важные задачи внутри приложения</w:t>
      </w:r>
      <w:r>
        <w:t xml:space="preserve">, язык С# — для реализации логики приложения, функций и методов, иерархия дерева классов, применения паттернов проектирования. В разрабатываемом программном продукте </w:t>
      </w:r>
      <w:r>
        <w:rPr>
          <w:lang w:val="en-US"/>
        </w:rPr>
        <w:t>Nancy</w:t>
      </w:r>
      <w:r w:rsidRPr="00E0071B">
        <w:t xml:space="preserve"> </w:t>
      </w:r>
      <w:r>
        <w:rPr>
          <w:lang w:val="en-US"/>
        </w:rPr>
        <w:t>Framework</w:t>
      </w:r>
      <w:r>
        <w:t xml:space="preserve"> используется для предоставления внешнего интерфейса</w:t>
      </w:r>
      <w:r w:rsidRPr="00E0071B">
        <w:t xml:space="preserve"> в соответс</w:t>
      </w:r>
      <w:r>
        <w:t xml:space="preserve">твии с требованиями заказчика, </w:t>
      </w:r>
      <w:r>
        <w:rPr>
          <w:lang w:val="en-US"/>
        </w:rPr>
        <w:t>C</w:t>
      </w:r>
      <w:r>
        <w:t># — для проектирования и реализации вычислительной логики. Далее проводится характеристика используемых технологий и языков программирования более подробно.</w:t>
      </w:r>
    </w:p>
    <w:p w:rsidR="00423E68" w:rsidRDefault="00423E68" w:rsidP="007874D9">
      <w:pPr>
        <w:pStyle w:val="3"/>
        <w:numPr>
          <w:ilvl w:val="2"/>
          <w:numId w:val="5"/>
        </w:numPr>
        <w:spacing w:after="0"/>
        <w:ind w:hanging="862"/>
      </w:pPr>
      <w:bookmarkStart w:id="155" w:name="_Toc512166655"/>
      <w:bookmarkStart w:id="156" w:name="_Toc512234047"/>
      <w:bookmarkStart w:id="157" w:name="_Toc513811263"/>
      <w:bookmarkStart w:id="158" w:name="_Toc514139647"/>
      <w:bookmarkStart w:id="159" w:name="_Toc514230358"/>
      <w:bookmarkStart w:id="160" w:name="_Toc514402251"/>
      <w:bookmarkStart w:id="161" w:name="_Toc514451251"/>
      <w:bookmarkStart w:id="162" w:name="_Toc514451354"/>
      <w:bookmarkStart w:id="163" w:name="_Toc514451443"/>
      <w:bookmarkStart w:id="164" w:name="_Toc514494668"/>
      <w:bookmarkStart w:id="165" w:name="_Toc514503393"/>
      <w:bookmarkStart w:id="166" w:name="_Toc514503434"/>
      <w:bookmarkStart w:id="167" w:name="_Toc514526633"/>
      <w:bookmarkStart w:id="168" w:name="_Toc514784005"/>
      <w:bookmarkStart w:id="169" w:name="_Toc514962470"/>
      <w:bookmarkStart w:id="170" w:name="_Toc514964013"/>
      <w:r w:rsidRPr="00DA2C74">
        <w:t xml:space="preserve">Программная платформа </w:t>
      </w:r>
      <w:r w:rsidRPr="00A0117A">
        <w:rPr>
          <w:lang w:val="en-US"/>
        </w:rPr>
        <w:t>ASP</w:t>
      </w:r>
      <w:r w:rsidRPr="00DA2C74">
        <w:t>.</w:t>
      </w:r>
      <w:r w:rsidRPr="00A0117A">
        <w:rPr>
          <w:lang w:val="en-US"/>
        </w:rPr>
        <w:t>Net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r w:rsidRPr="00DA2C74">
        <w:t xml:space="preserve"> </w:t>
      </w:r>
    </w:p>
    <w:p w:rsidR="00423E68" w:rsidRDefault="00423E68" w:rsidP="00423E68">
      <w:pPr>
        <w:jc w:val="both"/>
      </w:pPr>
      <w:r w:rsidRPr="00D92A19">
        <w:t xml:space="preserve">ASP.NET предлагает три структуры для создания веб-приложений: </w:t>
      </w:r>
      <w:r w:rsidRPr="00D92A19">
        <w:rPr>
          <w:color w:val="000000"/>
          <w:shd w:val="clear" w:color="auto" w:fill="FFFFFF"/>
        </w:rPr>
        <w:t>Web Forms</w:t>
      </w:r>
      <w:r w:rsidRPr="00D92A19">
        <w:t xml:space="preserve">, ASP.NET MVC и ASP.NET </w:t>
      </w:r>
      <w:r w:rsidRPr="00D92A19">
        <w:rPr>
          <w:color w:val="000000"/>
          <w:shd w:val="clear" w:color="auto" w:fill="FFFFFF"/>
        </w:rPr>
        <w:t>Web Pages</w:t>
      </w:r>
      <w:r w:rsidRPr="00D92A19">
        <w:t xml:space="preserve">. Все три структуры являются стабильными и </w:t>
      </w:r>
      <w:r>
        <w:t xml:space="preserve">существуют относительно долго с помощью которых можно </w:t>
      </w:r>
      <w:r w:rsidRPr="00D92A19">
        <w:t>создавать отличные веб-приложения. Независимо от того, как</w:t>
      </w:r>
      <w:r>
        <w:t>ая структура используется в программном средстве</w:t>
      </w:r>
      <w:r w:rsidRPr="00D92A19">
        <w:t>, все</w:t>
      </w:r>
      <w:r>
        <w:t xml:space="preserve"> преимущества и возможности </w:t>
      </w:r>
      <w:r w:rsidRPr="00D92A19">
        <w:t>ASP.NET</w:t>
      </w:r>
      <w:r>
        <w:t xml:space="preserve"> будут доступны</w:t>
      </w:r>
      <w:r w:rsidRPr="00D92A19">
        <w:t>.</w:t>
      </w:r>
    </w:p>
    <w:p w:rsidR="00423E68" w:rsidRDefault="00423E68" w:rsidP="00423E68">
      <w:pPr>
        <w:jc w:val="both"/>
      </w:pPr>
      <w:r w:rsidRPr="00C00D37">
        <w:t xml:space="preserve">Каждая структура нацелена на </w:t>
      </w:r>
      <w:r>
        <w:t xml:space="preserve">различную архитектуру и </w:t>
      </w:r>
      <w:r w:rsidRPr="00C00D37">
        <w:t>стиль разработки</w:t>
      </w:r>
      <w:r>
        <w:t>. Выбор которой</w:t>
      </w:r>
      <w:r w:rsidRPr="00C00D37">
        <w:t xml:space="preserve">, зависит от комбинации программных знаний, навыков и опыта разработки, типа приложения, которое </w:t>
      </w:r>
      <w:r>
        <w:t>разрабатывается</w:t>
      </w:r>
      <w:r w:rsidRPr="00C00D37">
        <w:t xml:space="preserve">, и подхода к разработке, с которым </w:t>
      </w:r>
      <w:r>
        <w:t>будет</w:t>
      </w:r>
      <w:r w:rsidRPr="00C00D37">
        <w:t xml:space="preserve"> удобно.</w:t>
      </w:r>
    </w:p>
    <w:p w:rsidR="00423E68" w:rsidRDefault="00423E68" w:rsidP="00423E68">
      <w:pPr>
        <w:jc w:val="both"/>
      </w:pPr>
      <w:r w:rsidRPr="002B0B3C">
        <w:t xml:space="preserve">Все три структуры ASP.NET основаны на .NET Framework и имеют общие функциональные возможности .NET и ASP.NET. Например, все три структуры предлагают модель безопасности входа, </w:t>
      </w:r>
      <w:r>
        <w:t>также</w:t>
      </w:r>
      <w:r w:rsidRPr="002B0B3C">
        <w:t xml:space="preserve"> имеют одинаковые возможности для управления зап</w:t>
      </w:r>
      <w:r>
        <w:t>росами, обработки сеансов и все другие возможности</w:t>
      </w:r>
      <w:r w:rsidRPr="002B0B3C">
        <w:t xml:space="preserve">, </w:t>
      </w:r>
      <w:r>
        <w:t>к</w:t>
      </w:r>
      <w:r w:rsidRPr="002B0B3C">
        <w:t>оторые являются частью основных функций ASP.NET.</w:t>
      </w:r>
    </w:p>
    <w:p w:rsidR="00423E68" w:rsidRPr="002B0B3C" w:rsidRDefault="00423E68" w:rsidP="00423E68">
      <w:pPr>
        <w:jc w:val="both"/>
      </w:pPr>
      <w:r w:rsidRPr="002B0B3C">
        <w:t xml:space="preserve">Кроме того, </w:t>
      </w:r>
      <w:r>
        <w:t>выбор одной структуры не исключает возможности использовать в этом приложении другую структуру</w:t>
      </w:r>
      <w:r w:rsidRPr="002B0B3C">
        <w:t xml:space="preserve">. Поскольку </w:t>
      </w:r>
      <w:r>
        <w:t>разные модули</w:t>
      </w:r>
      <w:r w:rsidRPr="002B0B3C">
        <w:t xml:space="preserve"> могут сосуществовать в одном и том же веб-приложении, нередко можно увидеть отдельные компоненты приложений, написанные с использованием разных фреймворков. Например, клиентские части приложения могут быть разработаны в MVC для оптимизации разметки, тогда как доступ к данным и административные части разрабатываются в Web Forms, чтобы использовать преимущества управления данными и простого доступа к данным.</w:t>
      </w:r>
    </w:p>
    <w:p w:rsidR="00423E68" w:rsidRDefault="00423E68" w:rsidP="00423E68">
      <w:pPr>
        <w:jc w:val="both"/>
      </w:pPr>
      <w:r w:rsidRPr="00356331">
        <w:t>С помощью ASP.NET Web Forms вы можете создавать динамические веб-сайты с помощью знакомой модели, управляемой событиями. Конструктивная поверхность и сотни элементов управления и компонентов позволяют быстро создавать сложные, мощные сайты с интерфейсом UI с доступом к данным.</w:t>
      </w:r>
    </w:p>
    <w:p w:rsidR="00423E68" w:rsidRPr="001C0429" w:rsidRDefault="00423E68" w:rsidP="00423E68">
      <w:pPr>
        <w:jc w:val="both"/>
      </w:pPr>
      <w:r w:rsidRPr="00356331">
        <w:t xml:space="preserve">ASP.NET MVC дает вам мощный способ создания динамических веб-сайтов, который обеспечивает четкое разделение </w:t>
      </w:r>
      <w:r>
        <w:t xml:space="preserve">серверной и клиентской части, </w:t>
      </w:r>
      <w:r w:rsidRPr="00356331">
        <w:t xml:space="preserve">дает вам полный контроль над разметкой для приятного и гибкого развития. ASP.NET MVC включает в себя множество функций, которые позволяют </w:t>
      </w:r>
      <w:r w:rsidRPr="00356331">
        <w:lastRenderedPageBreak/>
        <w:t>быстро разрабатывать сложных приложений, которые используют новейшие веб-стандарты.</w:t>
      </w:r>
      <w:r w:rsidR="001C0429" w:rsidRPr="001C0429">
        <w:t xml:space="preserve"> </w:t>
      </w:r>
    </w:p>
    <w:p w:rsidR="001C0429" w:rsidRDefault="001C0429" w:rsidP="001C0429">
      <w:pPr>
        <w:jc w:val="both"/>
      </w:pPr>
      <w:r w:rsidRPr="001C0429">
        <w:t>Основная идея паттерна MVC(</w:t>
      </w:r>
      <w:r>
        <w:rPr>
          <w:lang w:val="en-US"/>
        </w:rPr>
        <w:t>Model</w:t>
      </w:r>
      <w:r w:rsidRPr="001C0429">
        <w:t>-</w:t>
      </w:r>
      <w:r>
        <w:rPr>
          <w:lang w:val="en-US"/>
        </w:rPr>
        <w:t>View</w:t>
      </w:r>
      <w:r w:rsidRPr="001C0429">
        <w:t>-</w:t>
      </w:r>
      <w:r>
        <w:rPr>
          <w:lang w:val="en-US"/>
        </w:rPr>
        <w:t>Controller</w:t>
      </w:r>
      <w:r w:rsidRPr="001C0429">
        <w:t>) в том, что и контроллер, и представление зависят от модели, но модель никак не зависит от этих двух ко</w:t>
      </w:r>
      <w:r>
        <w:t>мпонент</w:t>
      </w:r>
      <w:r w:rsidRPr="001C0429">
        <w:t xml:space="preserve">. </w:t>
      </w:r>
      <w:r>
        <w:t>Взаимодействие между компонентами</w:t>
      </w:r>
      <w:r>
        <w:rPr>
          <w:lang w:val="en-US"/>
        </w:rPr>
        <w:t xml:space="preserve"> </w:t>
      </w:r>
      <w:r>
        <w:t>представлено на рисунке 2.2.</w:t>
      </w:r>
    </w:p>
    <w:p w:rsidR="001C0429" w:rsidRDefault="001C0429" w:rsidP="001C0429">
      <w:pPr>
        <w:jc w:val="both"/>
      </w:pPr>
    </w:p>
    <w:p w:rsidR="001C0429" w:rsidRDefault="001C0429" w:rsidP="001C042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0CDCC28" wp14:editId="38CE96A9">
            <wp:extent cx="2238375" cy="2781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29" w:rsidRDefault="001C0429" w:rsidP="001C0429">
      <w:pPr>
        <w:ind w:firstLine="0"/>
        <w:jc w:val="center"/>
      </w:pPr>
    </w:p>
    <w:p w:rsidR="001C0429" w:rsidRDefault="001C0429" w:rsidP="001C0429">
      <w:pPr>
        <w:ind w:firstLine="0"/>
        <w:jc w:val="center"/>
      </w:pPr>
      <w:r>
        <w:t xml:space="preserve">Рисунок 2.2 – Взаимодействие </w:t>
      </w:r>
      <w:r w:rsidRPr="00E123AF">
        <w:t>между</w:t>
      </w:r>
      <w:r>
        <w:t xml:space="preserve"> компонентами</w:t>
      </w:r>
    </w:p>
    <w:p w:rsidR="001C0429" w:rsidRDefault="001C0429" w:rsidP="001C0429">
      <w:pPr>
        <w:ind w:firstLine="0"/>
        <w:jc w:val="center"/>
      </w:pPr>
    </w:p>
    <w:p w:rsidR="001C0429" w:rsidRPr="001C0429" w:rsidRDefault="001C0429" w:rsidP="001C0429">
      <w:pPr>
        <w:jc w:val="both"/>
      </w:pPr>
      <w:r w:rsidRPr="001C0429">
        <w:t xml:space="preserve">Контроллер перехватывает событие извне и в соответствии с заложенной в него логикой, реагирует на это событие изменяя Mодель, посредством вызова соответствующего метода. После изменения Модель использует событие о </w:t>
      </w:r>
      <w:proofErr w:type="gramStart"/>
      <w:r w:rsidRPr="001C0429">
        <w:t>том</w:t>
      </w:r>
      <w:proofErr w:type="gramEnd"/>
      <w:r w:rsidRPr="001C0429">
        <w:t xml:space="preserve"> что она изменилась, и все подписанные на это события Представления, получив его, обращаются к Модели за обновленными данными, после чего их и отображают.</w:t>
      </w:r>
    </w:p>
    <w:p w:rsidR="00423E68" w:rsidRDefault="00423E68" w:rsidP="00423E68">
      <w:pPr>
        <w:jc w:val="both"/>
      </w:pPr>
      <w:r>
        <w:t>ASP.NET</w:t>
      </w:r>
      <w:r w:rsidRPr="002B0B3C">
        <w:t xml:space="preserve"> Web Pages</w:t>
      </w:r>
      <w:r w:rsidRPr="002B0B3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B0B3C">
        <w:t>и синтаксис Razor обеспечивают быстрый, доступный и легкий способ объединить код сервера с HTML для создания динамического веб-контента. Соединитесь с базами данных, добавьте видео, ссылку на сайты социальных сетей и включите еще множество функций, которые помогут вам создавать красивые сайты, соответствующие новейшим веб-стандартам.</w:t>
      </w:r>
    </w:p>
    <w:p w:rsidR="00423E68" w:rsidRDefault="00423E68" w:rsidP="00423E68">
      <w:pPr>
        <w:jc w:val="both"/>
      </w:pPr>
      <w:r w:rsidRPr="00E34B5A">
        <w:t>Также нельзя не упомянуть о ASP.NET Web API - это структура, которая упрощает создание HTTP-сервисов, которые охватывают широкий круг клиентов, включая браузеры и мобильные устройства.</w:t>
      </w:r>
      <w:r>
        <w:t xml:space="preserve"> С помощью </w:t>
      </w:r>
      <w:r>
        <w:rPr>
          <w:lang w:val="en-US"/>
        </w:rPr>
        <w:t>Web</w:t>
      </w:r>
      <w:r w:rsidRPr="00E34B5A">
        <w:t xml:space="preserve"> </w:t>
      </w:r>
      <w:r>
        <w:rPr>
          <w:lang w:val="en-US"/>
        </w:rPr>
        <w:t>API</w:t>
      </w:r>
      <w:r w:rsidRPr="00E34B5A">
        <w:t xml:space="preserve"> фр</w:t>
      </w:r>
      <w:r>
        <w:t>е</w:t>
      </w:r>
      <w:r w:rsidRPr="00E34B5A">
        <w:t>йм</w:t>
      </w:r>
      <w:r>
        <w:t xml:space="preserve">ворка можно очень быстро создавать веб-приложения, которые будут возвращать данные через </w:t>
      </w:r>
      <w:r>
        <w:rPr>
          <w:lang w:val="en-US"/>
        </w:rPr>
        <w:t>HTTP</w:t>
      </w:r>
      <w:r w:rsidRPr="00E34B5A">
        <w:t>-</w:t>
      </w:r>
      <w:r>
        <w:t xml:space="preserve">вызовы. Данная структура применяется, когда необходимо быстро реализовать приложение, и основные силы вложить в серверную часть. </w:t>
      </w:r>
    </w:p>
    <w:p w:rsidR="00423E68" w:rsidRDefault="00423E68" w:rsidP="00423E68">
      <w:pPr>
        <w:jc w:val="both"/>
      </w:pPr>
      <w:r>
        <w:lastRenderedPageBreak/>
        <w:t xml:space="preserve">С помощью данного анализа структур я сделала выбор для своего приложения: </w:t>
      </w:r>
      <w:r>
        <w:rPr>
          <w:lang w:val="en-US"/>
        </w:rPr>
        <w:t>ASP</w:t>
      </w:r>
      <w:r w:rsidRPr="009F0950">
        <w:t>.</w:t>
      </w:r>
      <w:r>
        <w:rPr>
          <w:lang w:val="en-US"/>
        </w:rPr>
        <w:t>NET</w:t>
      </w:r>
      <w:r w:rsidRPr="009F0950">
        <w:t xml:space="preserve"> </w:t>
      </w:r>
      <w:r>
        <w:rPr>
          <w:lang w:val="en-US"/>
        </w:rPr>
        <w:t>Web</w:t>
      </w:r>
      <w:r w:rsidRPr="009F0950">
        <w:t xml:space="preserve"> </w:t>
      </w:r>
      <w:r>
        <w:rPr>
          <w:lang w:val="en-US"/>
        </w:rPr>
        <w:t>API</w:t>
      </w:r>
      <w:r w:rsidRPr="009F0950">
        <w:t xml:space="preserve">. </w:t>
      </w:r>
      <w:r>
        <w:t xml:space="preserve">Для этой структуры существует библиотека </w:t>
      </w:r>
      <w:r w:rsidRPr="009F0950">
        <w:t>Nancy</w:t>
      </w:r>
      <w:r>
        <w:t>, которая упрощает работу.</w:t>
      </w:r>
    </w:p>
    <w:p w:rsidR="00423E68" w:rsidRPr="00A228FE" w:rsidRDefault="00423E68" w:rsidP="007874D9">
      <w:pPr>
        <w:pStyle w:val="3"/>
        <w:numPr>
          <w:ilvl w:val="2"/>
          <w:numId w:val="4"/>
        </w:numPr>
        <w:spacing w:after="0"/>
        <w:ind w:hanging="862"/>
      </w:pPr>
      <w:bookmarkStart w:id="171" w:name="_Toc512166656"/>
      <w:bookmarkStart w:id="172" w:name="_Toc512234048"/>
      <w:bookmarkStart w:id="173" w:name="_Toc513811264"/>
      <w:bookmarkStart w:id="174" w:name="_Toc514139648"/>
      <w:bookmarkStart w:id="175" w:name="_Toc514230359"/>
      <w:bookmarkStart w:id="176" w:name="_Toc514402252"/>
      <w:bookmarkStart w:id="177" w:name="_Toc514451252"/>
      <w:bookmarkStart w:id="178" w:name="_Toc514451355"/>
      <w:bookmarkStart w:id="179" w:name="_Toc514451444"/>
      <w:bookmarkStart w:id="180" w:name="_Toc514494669"/>
      <w:bookmarkStart w:id="181" w:name="_Toc514503394"/>
      <w:bookmarkStart w:id="182" w:name="_Toc514503435"/>
      <w:bookmarkStart w:id="183" w:name="_Toc514526634"/>
      <w:bookmarkStart w:id="184" w:name="_Toc514784006"/>
      <w:bookmarkStart w:id="185" w:name="_Toc514962471"/>
      <w:bookmarkStart w:id="186" w:name="_Toc514964014"/>
      <w:r>
        <w:t>Язык программирования С</w:t>
      </w:r>
      <w:r w:rsidRPr="00A228FE">
        <w:t>#</w:t>
      </w:r>
      <w:bookmarkEnd w:id="171"/>
      <w:bookmarkEnd w:id="172"/>
      <w:r w:rsidRPr="00A228FE">
        <w:t xml:space="preserve"> </w:t>
      </w:r>
      <w:r>
        <w:t xml:space="preserve">и платформа </w:t>
      </w:r>
      <w:r w:rsidRPr="00A228FE">
        <w:t>.</w:t>
      </w:r>
      <w:r>
        <w:rPr>
          <w:lang w:val="en-US"/>
        </w:rPr>
        <w:t>Net</w:t>
      </w:r>
      <w:r w:rsidRPr="00A228FE">
        <w:t xml:space="preserve"> </w:t>
      </w:r>
      <w:r>
        <w:rPr>
          <w:lang w:val="en-US"/>
        </w:rPr>
        <w:t>Framework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:rsidR="00423E68" w:rsidRPr="00CB185E" w:rsidRDefault="00423E68" w:rsidP="00423E68">
      <w:pPr>
        <w:jc w:val="both"/>
      </w:pPr>
      <w:r w:rsidRPr="00CB185E">
        <w:t>Язык</w:t>
      </w:r>
      <w:r w:rsidRPr="00BE5AB8">
        <w:t xml:space="preserve"> </w:t>
      </w:r>
      <w:r>
        <w:t>программирования</w:t>
      </w:r>
      <w:r w:rsidRPr="00CB185E">
        <w:t xml:space="preserve"> C# и среду </w:t>
      </w:r>
      <w:r>
        <w:t xml:space="preserve">программирования </w:t>
      </w:r>
      <w:r w:rsidRPr="00CB185E">
        <w:t xml:space="preserve">.NET Framework можно назвать </w:t>
      </w:r>
      <w:r>
        <w:t>одными из самых значительных</w:t>
      </w:r>
      <w:r w:rsidRPr="00CB185E">
        <w:t xml:space="preserve"> </w:t>
      </w:r>
      <w:r>
        <w:t xml:space="preserve">и современных </w:t>
      </w:r>
      <w:r w:rsidRPr="00CB185E">
        <w:t>технологий для разработчиков.</w:t>
      </w:r>
      <w:r>
        <w:t xml:space="preserve"> </w:t>
      </w:r>
      <w:r w:rsidRPr="00CB185E">
        <w:t xml:space="preserve">.NET является такой средой, которая была создана для того, чтобы в ней можно было разрабатывать практически любое приложение для запуска в Windows, а C# является языком программирования, который был специально создан для использования в .NET Framework. </w:t>
      </w:r>
      <w:r>
        <w:t xml:space="preserve">Хочется отметить, что платформа и язык не стоят на месте и уже в современных версиях </w:t>
      </w:r>
      <w:r w:rsidRPr="00BE5AB8">
        <w:t>.</w:t>
      </w:r>
      <w:r>
        <w:rPr>
          <w:lang w:val="en-US"/>
        </w:rPr>
        <w:t>Net</w:t>
      </w:r>
      <w:r w:rsidRPr="00BE5AB8">
        <w:t xml:space="preserve"> </w:t>
      </w:r>
      <w:r>
        <w:rPr>
          <w:lang w:val="en-US"/>
        </w:rPr>
        <w:t>Core</w:t>
      </w:r>
      <w:r w:rsidRPr="00BE5AB8">
        <w:t xml:space="preserve"> </w:t>
      </w:r>
      <w:r>
        <w:t xml:space="preserve">приложения </w:t>
      </w:r>
      <w:r w:rsidRPr="00BE5AB8">
        <w:t xml:space="preserve">являются кроссплатформенными. </w:t>
      </w:r>
      <w:r w:rsidRPr="00CB185E">
        <w:t>Например, с применением C# и .NET Framework можно создавать динамические веб-страницы, приложения Windows Presentation Foundation, веб-службы XML, компоненты для распределенных приложений, компоненты для доступа к базам данных, классические</w:t>
      </w:r>
      <w:r>
        <w:t xml:space="preserve"> настольные приложения Windows&amp; </w:t>
      </w:r>
      <w:proofErr w:type="gramStart"/>
      <w:r>
        <w:t>А</w:t>
      </w:r>
      <w:proofErr w:type="gramEnd"/>
      <w:r>
        <w:t xml:space="preserve"> с появлением </w:t>
      </w:r>
      <w:r w:rsidRPr="00BE5AB8">
        <w:t>.</w:t>
      </w:r>
      <w:r>
        <w:rPr>
          <w:lang w:val="en-US"/>
        </w:rPr>
        <w:t>N</w:t>
      </w:r>
      <w:r w:rsidRPr="00BE5AB8">
        <w:t xml:space="preserve">et Core </w:t>
      </w:r>
      <w:r>
        <w:t>стал применяться такой способ программирования, как микросервисы</w:t>
      </w:r>
      <w:r w:rsidRPr="00BE5AB8">
        <w:t>.</w:t>
      </w:r>
    </w:p>
    <w:p w:rsidR="00423E68" w:rsidRPr="00CB185E" w:rsidRDefault="00423E68" w:rsidP="00423E68">
      <w:pPr>
        <w:jc w:val="both"/>
      </w:pPr>
      <w:r>
        <w:t xml:space="preserve">Слово </w:t>
      </w:r>
      <w:r w:rsidRPr="00CB185E">
        <w:t xml:space="preserve">"NET" </w:t>
      </w:r>
      <w:r>
        <w:t>в названии</w:t>
      </w:r>
      <w:r w:rsidRPr="00DF4F18">
        <w:t xml:space="preserve"> </w:t>
      </w:r>
      <w:r>
        <w:t>не означает</w:t>
      </w:r>
      <w:r w:rsidRPr="00CB185E">
        <w:t xml:space="preserve">, что данная среда предназначена только для создания </w:t>
      </w:r>
      <w:r>
        <w:t>веб-</w:t>
      </w:r>
      <w:r w:rsidRPr="00CB185E">
        <w:t>приложений</w:t>
      </w:r>
      <w:r>
        <w:t xml:space="preserve">, это лишь показатель </w:t>
      </w:r>
      <w:r w:rsidRPr="00CB185E">
        <w:t>того, что, по мнению Microsoft, распределенные приложения, в которых обработка распределяется между клиентом и сервером, являются шагом вперед. Однако важно понимать, что C# представляет собой язык, предназначенный не только для написания приложений, способных работать в Интернете и в сети. Он предоставляет средства для кодирования практически любого типа программного обеспечения или компонентов для платформы Windows. Язык C# и среда .NET привели к революционным изменениям в способе написания разработчиками программ и сделали программирование приложений для Windows гораздо более простым, чем когда-либо.</w:t>
      </w:r>
    </w:p>
    <w:p w:rsidR="00423E68" w:rsidRPr="00CB185E" w:rsidRDefault="003575AF" w:rsidP="00423E68">
      <w:pPr>
        <w:jc w:val="both"/>
      </w:pPr>
      <w:r>
        <w:t xml:space="preserve">Язык программирования </w:t>
      </w:r>
      <w:r w:rsidR="00423E68" w:rsidRPr="00CB185E">
        <w:t xml:space="preserve">C# — это </w:t>
      </w:r>
      <w:r w:rsidR="00423E68">
        <w:t>современный</w:t>
      </w:r>
      <w:r w:rsidR="00423E68" w:rsidRPr="00CB185E">
        <w:t xml:space="preserve"> язык программирования, который характеризуется двумя следующими преимуществами:</w:t>
      </w:r>
    </w:p>
    <w:p w:rsidR="00423E68" w:rsidRDefault="00423E68" w:rsidP="007874D9">
      <w:pPr>
        <w:pStyle w:val="afff"/>
        <w:numPr>
          <w:ilvl w:val="0"/>
          <w:numId w:val="24"/>
        </w:numPr>
      </w:pPr>
      <w:r w:rsidRPr="00CB185E">
        <w:t>C# спроектирован и разработан специально для применения с Microsoft .NET Framework (развитой платформой разработки, развертывания и выполнения распределенных приложений).</w:t>
      </w:r>
    </w:p>
    <w:p w:rsidR="00423E68" w:rsidRPr="00CB185E" w:rsidRDefault="00423E68" w:rsidP="007874D9">
      <w:pPr>
        <w:pStyle w:val="afff"/>
        <w:numPr>
          <w:ilvl w:val="0"/>
          <w:numId w:val="24"/>
        </w:numPr>
        <w:spacing w:after="0"/>
      </w:pPr>
      <w:r w:rsidRPr="00CB185E">
        <w:t>C# — язык, основанный на современной объектно-ориентированной методологии проектирования, при разработке которого специалисты из Microsoft опирались на опыт создания подобных языков, построенных в соответствии с предложенными около 20 лет назад объектно-ориентированными принципами.</w:t>
      </w:r>
    </w:p>
    <w:p w:rsidR="00423E68" w:rsidRPr="00CB185E" w:rsidRDefault="00423E68" w:rsidP="00423E68">
      <w:pPr>
        <w:jc w:val="both"/>
      </w:pPr>
      <w:r w:rsidRPr="00CB185E">
        <w:t xml:space="preserve">Нужно подчеркнуть то важное обстоятельство, что C# — это полноценный язык программирования. Хотя он и предназначен для генерации кода, выполняемого в среде .NET, сам по себе он не является частью .NET. Существует </w:t>
      </w:r>
      <w:r w:rsidRPr="00CB185E">
        <w:lastRenderedPageBreak/>
        <w:t xml:space="preserve">ряд средств, которые поддерживаются .NET, но не поддерживаются C#, и, возможно, вас удивит, что есть также средства, поддерживаемые C# и не поддерживаемые .NET (например, некоторые случаи перегрузки операций). Однако поскольку язык C# предназначен для применения на платформе .NET, важно иметь представление о .NET Framework, </w:t>
      </w:r>
      <w:r>
        <w:t xml:space="preserve">чтобы </w:t>
      </w:r>
      <w:r w:rsidRPr="00CB185E">
        <w:t>эффективно разрабатывать приложения на C#.</w:t>
      </w:r>
    </w:p>
    <w:p w:rsidR="00423E68" w:rsidRPr="00A228FE" w:rsidRDefault="00423E68" w:rsidP="00423E68">
      <w:pPr>
        <w:jc w:val="both"/>
      </w:pPr>
      <w:r w:rsidRPr="00A228FE">
        <w:t>C# спроектирован и разработан специально для применения с .NET Framework.</w:t>
      </w:r>
    </w:p>
    <w:p w:rsidR="00423E68" w:rsidRPr="00A228FE" w:rsidRDefault="00423E68" w:rsidP="00423E68">
      <w:pPr>
        <w:jc w:val="both"/>
      </w:pPr>
      <w:r w:rsidRPr="00A228FE">
        <w:t>Назначение .NET Framework — служить средой для поддержки разработки и выполнения сильно распределенных компонентных приложений. Она обеспечивает совместное использование разных языков программирования, а также безопасность, переносимость программ и общую модель программирования для платформы Windows.</w:t>
      </w:r>
    </w:p>
    <w:p w:rsidR="00423E68" w:rsidRPr="00A228FE" w:rsidRDefault="00423E68" w:rsidP="00423E68">
      <w:r w:rsidRPr="00A228FE">
        <w:t>Базовые функциональные возможности платформы .NET включают в себя: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>Возможность обеспечения взаимодействия с существующим программным кодом.</w:t>
      </w:r>
      <w:r w:rsidR="00495064">
        <w:t xml:space="preserve"> </w:t>
      </w:r>
      <w:r w:rsidRPr="00A228FE">
        <w:t>Эта возможность, несомненно, является очень хорошей вещью, поскольку позволяет комбинировать существующие двоичные единицы СОМ (т.е. обеспечивать их взаимодействие) с более новыми двоичными единицами .NET и наоборот. С выходом версии .NET 4.0 эта возможность стала выглядеть даже еще проще, благодаря добавлению ключевого слова dynamic.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 xml:space="preserve">Поддержка для многочисленных языков программирования. Приложения .NET можно создавать с помощью любого множества языков программирования (C#, Visual Basic. F#. S# и т.д.). При этом в .NET код, написанный на любом языке компилируется в код на промежуточном языке (Intermediate Language - IL). 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>Полная интеграция языков. В .NET поддерживается межъязыковое наследование, межъязыковая обработка исключений и межъязыковая отладка кода. При этом .NET использует общий исполняющий механизм, основным аспектом которого является хорошо определенный набор типов, который способен понимать каждый, поддерживающий .NET язык. Так же в .NET был полностью переделан способ разделения кода между приложениями за счет введения понятия сборки (assembly) вместо традиционных библиотек DLL. Сборки обладают формальными средствами для управления версиями и допускают одновременное существование рядом нес</w:t>
      </w:r>
      <w:r>
        <w:t>кольких различных версий сборок</w:t>
      </w:r>
      <w:r w:rsidRPr="00A228FE">
        <w:t>.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 xml:space="preserve">Усовершенствованная поддержка для создания динамических веб-страниц. Хотя в классической технологии ASP предлагалась довольно высокая степень гибкости, ее все равно не хватало из-за необходимости использования интерпретируемых сценарных языков, а отсутствие объектно-ориентированного дизайна часто приводило к получению довольно запутанного кода ASP. В .NET предлагается интегрированная поддержка для создания веб-страниц с </w:t>
      </w:r>
      <w:r w:rsidRPr="00A228FE">
        <w:lastRenderedPageBreak/>
        <w:t xml:space="preserve">помощью ASP.NET. В случае применения ASP.NET код создаваемых страниц поддается компиляции и может быть написан на любом поддерживающем .NET языке высокого уровня, например, C# или Visual Basic 2010. В новой версии .NET эта поддержка улучшилась еще больше, сделав возможным применение новейших технологий вроде Ajax и jQuery. 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 xml:space="preserve">Эффективный доступ к данным. Набор компонентов .NET, известный под общим названием ADO.NET, позволяет получать эффективный доступ к реляционным базам данных и многим другим источникам данных. Также предлагаются компоненты, позволяющие получать доступ к файловой системе и каталогам. В частности, в .NET встроена поддержка XML, позволяющая манипулировать данными, импортируемыми и экспортируемыми на платформы, отличные от Windows. </w:t>
      </w:r>
    </w:p>
    <w:p w:rsidR="00423E68" w:rsidRDefault="00423E68" w:rsidP="007874D9">
      <w:pPr>
        <w:pStyle w:val="afff"/>
        <w:numPr>
          <w:ilvl w:val="0"/>
          <w:numId w:val="25"/>
        </w:numPr>
        <w:spacing w:after="0"/>
      </w:pPr>
      <w:r w:rsidRPr="00A228FE">
        <w:t>Установка с нулевым воздействием. Сборки бывают двух типов: разделяемые и приватные. Разделяемые сборки представляют собой обычные библиотеки, доступные всему программному обеспечению, а приватные сборки предназначены для использования только с определенными программами. Приватные сборки являются полностью самодостаточными, поэтому процесс их установки выглядит просто. Никакие записи в системный реестр не добавляются; все нужные файлы просто размещаются в соответствующей папке файловой системы.</w:t>
      </w:r>
    </w:p>
    <w:p w:rsidR="00423E68" w:rsidRDefault="00423E68" w:rsidP="007874D9">
      <w:pPr>
        <w:pStyle w:val="afff"/>
        <w:numPr>
          <w:ilvl w:val="0"/>
          <w:numId w:val="25"/>
        </w:numPr>
        <w:spacing w:after="0"/>
      </w:pPr>
      <w:r w:rsidRPr="00F60B1E">
        <w:t>В мире программирования наблюдается значительный рост применения динамических языков, таких как JavaScript, Python и Ruby. По этой причине в C# была добавлена возможность динамической типизации (dynamic typing). Знать статическим образом, какими объекты могут получаться в конце, не всегда возможно. Теперь вместо использования ключевого слова object и назначения этого типа всем сущностям можно предоставить возможность решать этот вопрос среде DLR (Dynamic Language Runtime — исполняющая среда динамического языка) непосредственно во время выполнения.</w:t>
      </w:r>
    </w:p>
    <w:p w:rsidR="00423E68" w:rsidRPr="00F60B1E" w:rsidRDefault="00423E68" w:rsidP="00506D58">
      <w:pPr>
        <w:jc w:val="both"/>
      </w:pPr>
      <w:r w:rsidRPr="00F60B1E">
        <w:t>Динамические возможности C# обеспечивают лучшее взаимодействие. Появляется возможность взаимодействовать с различными динамическими языками и работать с </w:t>
      </w:r>
      <w:r w:rsidRPr="00BE5AB8">
        <w:t>DOM</w:t>
      </w:r>
      <w:r w:rsidRPr="00F60B1E">
        <w:t> гораздо более простым образом. Кроме того, облегчается работа с API-интерфейсами СОМ для Microsoft Office.</w:t>
      </w:r>
    </w:p>
    <w:p w:rsidR="00423E68" w:rsidRPr="00A0117A" w:rsidRDefault="00423E68" w:rsidP="007874D9">
      <w:pPr>
        <w:pStyle w:val="3"/>
        <w:numPr>
          <w:ilvl w:val="2"/>
          <w:numId w:val="4"/>
        </w:numPr>
        <w:spacing w:after="0"/>
        <w:ind w:hanging="862"/>
        <w:rPr>
          <w:lang w:val="en-US"/>
        </w:rPr>
      </w:pPr>
      <w:bookmarkStart w:id="187" w:name="_Toc513811265"/>
      <w:bookmarkStart w:id="188" w:name="_Toc514139649"/>
      <w:bookmarkStart w:id="189" w:name="_Toc514230360"/>
      <w:bookmarkStart w:id="190" w:name="_Toc514402253"/>
      <w:bookmarkStart w:id="191" w:name="_Toc514451253"/>
      <w:bookmarkStart w:id="192" w:name="_Toc514451356"/>
      <w:bookmarkStart w:id="193" w:name="_Toc514451445"/>
      <w:bookmarkStart w:id="194" w:name="_Toc514494670"/>
      <w:bookmarkStart w:id="195" w:name="_Toc514503395"/>
      <w:bookmarkStart w:id="196" w:name="_Toc514503436"/>
      <w:bookmarkStart w:id="197" w:name="_Toc514526635"/>
      <w:bookmarkStart w:id="198" w:name="_Toc514784007"/>
      <w:bookmarkStart w:id="199" w:name="_Toc514962472"/>
      <w:bookmarkStart w:id="200" w:name="_Toc514964015"/>
      <w:r>
        <w:t xml:space="preserve">Библиотека </w:t>
      </w:r>
      <w:r>
        <w:rPr>
          <w:lang w:val="en-US"/>
        </w:rPr>
        <w:t>Nancy</w:t>
      </w:r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:rsidR="00423E68" w:rsidRDefault="00423E68" w:rsidP="00A33DAA">
      <w:pPr>
        <w:jc w:val="both"/>
      </w:pPr>
      <w:r w:rsidRPr="009F0950">
        <w:t xml:space="preserve">Nancy - это легкая </w:t>
      </w:r>
      <w:r>
        <w:t>библиотека</w:t>
      </w:r>
      <w:r w:rsidRPr="009F0950">
        <w:t xml:space="preserve"> с низкой </w:t>
      </w:r>
      <w:r>
        <w:t>сложностью</w:t>
      </w:r>
      <w:r w:rsidRPr="009F0950">
        <w:t xml:space="preserve"> для </w:t>
      </w:r>
      <w:r>
        <w:t>создания HTTP-сервисов на .NET</w:t>
      </w:r>
      <w:r w:rsidRPr="009F0950">
        <w:t xml:space="preserve">. Целью этой </w:t>
      </w:r>
      <w:r>
        <w:t>библиотеки</w:t>
      </w:r>
      <w:r w:rsidRPr="009F0950">
        <w:t xml:space="preserve"> является максимально возможное предотвращение и обеспечение пути для всех взаимодействий</w:t>
      </w:r>
      <w:r>
        <w:t>, функций</w:t>
      </w:r>
      <w:r w:rsidRPr="009F0950">
        <w:t>.</w:t>
      </w:r>
      <w:r>
        <w:t xml:space="preserve"> Главное преимущество данной библиотеки — это скорость и простота разработки.</w:t>
      </w:r>
    </w:p>
    <w:p w:rsidR="00423E68" w:rsidRDefault="00423E68" w:rsidP="00423E68">
      <w:pPr>
        <w:jc w:val="both"/>
      </w:pPr>
      <w:r w:rsidRPr="00AC630D">
        <w:t>Nancy предназначена для обработки запросов DELETE, GET, HEAD, OPTIONS, POST, PUT и PATCH и предоставляет простой, элегантный, доменный язык (DSL) для возврата ответа всего несколькими нажатиями клавиш, что дает вам больше времени для фокусировки на</w:t>
      </w:r>
      <w:r>
        <w:t xml:space="preserve"> более важные задачи</w:t>
      </w:r>
      <w:r w:rsidRPr="00AC630D">
        <w:t>.</w:t>
      </w:r>
    </w:p>
    <w:p w:rsidR="00423E68" w:rsidRPr="00AC630D" w:rsidRDefault="00423E68" w:rsidP="00423E68">
      <w:pPr>
        <w:jc w:val="both"/>
      </w:pPr>
      <w:r w:rsidRPr="00AC630D">
        <w:lastRenderedPageBreak/>
        <w:t xml:space="preserve">Одной из основных концепций в </w:t>
      </w:r>
      <w:r>
        <w:rPr>
          <w:lang w:val="en-US"/>
        </w:rPr>
        <w:t>Nancy</w:t>
      </w:r>
      <w:r w:rsidRPr="00AC630D">
        <w:t xml:space="preserve"> является хост. Хост выступает в качестве адаптера для среды размещения и Nancy, что позволяет </w:t>
      </w:r>
      <w:r>
        <w:t>библиотеке</w:t>
      </w:r>
      <w:r w:rsidRPr="00AC630D">
        <w:t xml:space="preserve"> работать с существующими технологиями, такими как ASP.NET, WCF и OWIN, или интегрироваться в любое заданное приложение.</w:t>
      </w:r>
    </w:p>
    <w:p w:rsidR="00423E68" w:rsidRDefault="00423E68" w:rsidP="00423E68">
      <w:r>
        <w:t xml:space="preserve">В официальной документации </w:t>
      </w:r>
      <w:r>
        <w:rPr>
          <w:lang w:val="en-US"/>
        </w:rPr>
        <w:t>Nancy</w:t>
      </w:r>
      <w:r>
        <w:t xml:space="preserve"> представлено несколько идей на которых базируется данная библиотека:</w:t>
      </w:r>
    </w:p>
    <w:p w:rsidR="00423E68" w:rsidRDefault="00423E68" w:rsidP="007874D9">
      <w:pPr>
        <w:pStyle w:val="afff"/>
        <w:numPr>
          <w:ilvl w:val="0"/>
          <w:numId w:val="26"/>
        </w:numPr>
      </w:pPr>
      <w:r>
        <w:t xml:space="preserve">Простая в применении. </w:t>
      </w:r>
      <w:r w:rsidRPr="00BE21B1">
        <w:t xml:space="preserve">Даже если </w:t>
      </w:r>
      <w:r>
        <w:t xml:space="preserve">добавить </w:t>
      </w:r>
      <w:r w:rsidRPr="00BE21B1">
        <w:t>новую зависимость</w:t>
      </w:r>
      <w:r>
        <w:t xml:space="preserve"> или еще один модуль</w:t>
      </w:r>
      <w:r w:rsidRPr="00BE21B1">
        <w:t xml:space="preserve"> к </w:t>
      </w:r>
      <w:r>
        <w:t xml:space="preserve">существующему </w:t>
      </w:r>
      <w:r w:rsidRPr="00BE21B1">
        <w:t xml:space="preserve">модулю, по умолчанию </w:t>
      </w:r>
      <w:r>
        <w:rPr>
          <w:lang w:val="en-US"/>
        </w:rPr>
        <w:t>Nancy</w:t>
      </w:r>
      <w:r>
        <w:t xml:space="preserve"> найдёт </w:t>
      </w:r>
      <w:r w:rsidRPr="00BE21B1">
        <w:t>и добавим его дл</w:t>
      </w:r>
      <w:r>
        <w:t>я вас - настройка не требуется</w:t>
      </w:r>
      <w:r w:rsidRPr="00BE21B1">
        <w:t>;</w:t>
      </w:r>
    </w:p>
    <w:p w:rsidR="00423E68" w:rsidRDefault="00423E68" w:rsidP="007874D9">
      <w:pPr>
        <w:pStyle w:val="afff"/>
        <w:numPr>
          <w:ilvl w:val="0"/>
          <w:numId w:val="26"/>
        </w:numPr>
      </w:pPr>
      <w:r>
        <w:t>Легко настраиваемая.</w:t>
      </w:r>
      <w:r w:rsidRPr="00BE21B1">
        <w:t xml:space="preserve"> </w:t>
      </w:r>
      <w:r>
        <w:t xml:space="preserve">Разработчики </w:t>
      </w:r>
      <w:r>
        <w:rPr>
          <w:lang w:val="en-US"/>
        </w:rPr>
        <w:t>Nancy</w:t>
      </w:r>
      <w:r w:rsidRPr="00BE21B1">
        <w:t xml:space="preserve"> </w:t>
      </w:r>
      <w:r>
        <w:t>предусмотрели, чтобы не было</w:t>
      </w:r>
      <w:r w:rsidRPr="00BE21B1">
        <w:t xml:space="preserve"> должно быть никаких барьеров, которые мешают настройке. </w:t>
      </w:r>
      <w:r>
        <w:t>В настройках можно конфигурировать выбор контейнера зависимостей, способ выбора маршрута и многое другое</w:t>
      </w:r>
      <w:r w:rsidRPr="00BE21B1">
        <w:t xml:space="preserve">. </w:t>
      </w:r>
    </w:p>
    <w:p w:rsidR="00423E68" w:rsidRDefault="00423E68" w:rsidP="009C69AF">
      <w:pPr>
        <w:pStyle w:val="afff"/>
        <w:numPr>
          <w:ilvl w:val="0"/>
          <w:numId w:val="26"/>
        </w:numPr>
        <w:spacing w:after="0"/>
      </w:pPr>
      <w:r>
        <w:t>Легко применимая.</w:t>
      </w:r>
      <w:r w:rsidRPr="00BE21B1">
        <w:t xml:space="preserve"> </w:t>
      </w:r>
      <w:r>
        <w:t>К</w:t>
      </w:r>
      <w:r w:rsidRPr="00BE21B1">
        <w:t xml:space="preserve">оличество «кода </w:t>
      </w:r>
      <w:r>
        <w:rPr>
          <w:lang w:val="en-US"/>
        </w:rPr>
        <w:t>Nancy</w:t>
      </w:r>
      <w:r w:rsidRPr="00BE21B1">
        <w:t xml:space="preserve">», которое нужно в </w:t>
      </w:r>
      <w:r>
        <w:t>клиентском модуле,</w:t>
      </w:r>
      <w:r w:rsidRPr="00BE21B1">
        <w:t xml:space="preserve"> </w:t>
      </w:r>
      <w:r>
        <w:t>минимальное</w:t>
      </w:r>
      <w:r w:rsidRPr="00BE21B1">
        <w:t xml:space="preserve">. </w:t>
      </w:r>
      <w:r>
        <w:t xml:space="preserve">В клиентских модулях практически не присутствует код </w:t>
      </w:r>
      <w:r>
        <w:rPr>
          <w:lang w:val="en-US"/>
        </w:rPr>
        <w:t>Nancy</w:t>
      </w:r>
      <w:r>
        <w:t>, чтобы не загружать модуль сторонним кодом, что является плюсом</w:t>
      </w:r>
      <w:r w:rsidRPr="00BE21B1">
        <w:t xml:space="preserve">. </w:t>
      </w:r>
      <w:r>
        <w:t>С</w:t>
      </w:r>
      <w:r w:rsidRPr="00BE21B1">
        <w:t xml:space="preserve"> помощью Nancy API-интерфейсы должны </w:t>
      </w:r>
      <w:r>
        <w:t>помогают</w:t>
      </w:r>
      <w:r w:rsidRPr="00BE21B1">
        <w:t xml:space="preserve"> добраться </w:t>
      </w:r>
      <w:r>
        <w:t>в нужный модуль к нужному методы</w:t>
      </w:r>
      <w:r w:rsidRPr="00BE21B1">
        <w:t>.</w:t>
      </w:r>
      <w:r w:rsidR="009C69AF">
        <w:t xml:space="preserve"> </w:t>
      </w:r>
    </w:p>
    <w:p w:rsidR="00423E68" w:rsidRDefault="00423E68" w:rsidP="00A16600">
      <w:pPr>
        <w:jc w:val="both"/>
      </w:pPr>
      <w:r>
        <w:t xml:space="preserve">Основной аспект данной библиотеки занимают маршруты, поэтому следует уделить особое внимание выбору и правильному составлению маршрута. Путь определяется </w:t>
      </w:r>
      <w:r w:rsidRPr="00F60B1E">
        <w:t xml:space="preserve">в конструкторе модуля. Чтобы определить маршрут в </w:t>
      </w:r>
      <w:r>
        <w:rPr>
          <w:lang w:val="en-US"/>
        </w:rPr>
        <w:t>Nancy</w:t>
      </w:r>
      <w:r w:rsidRPr="00F60B1E">
        <w:t>, нужно указать метод + шаблон + действие + (необязательное</w:t>
      </w:r>
      <w:r>
        <w:t xml:space="preserve"> условие</w:t>
      </w:r>
      <w:r w:rsidRPr="00F60B1E">
        <w:t>).</w:t>
      </w:r>
    </w:p>
    <w:p w:rsidR="00423E68" w:rsidRDefault="00506D58" w:rsidP="00423E68">
      <w:pPr>
        <w:jc w:val="both"/>
      </w:pPr>
      <w:r>
        <w:t xml:space="preserve">Метод – </w:t>
      </w:r>
      <w:r w:rsidR="00423E68" w:rsidRPr="00F60B1E">
        <w:t>это HTTP</w:t>
      </w:r>
      <w:r w:rsidR="00423E68">
        <w:t>-запрос</w:t>
      </w:r>
      <w:r w:rsidR="00423E68" w:rsidRPr="00F60B1E">
        <w:t xml:space="preserve">, который используется для доступа к ресурсу. </w:t>
      </w:r>
      <w:r w:rsidR="00423E68" w:rsidRPr="007D77D9">
        <w:rPr>
          <w:lang w:val="en-GB"/>
        </w:rPr>
        <w:t xml:space="preserve">Nancy </w:t>
      </w:r>
      <w:r w:rsidR="00423E68" w:rsidRPr="00F60B1E">
        <w:t>поддерживает</w:t>
      </w:r>
      <w:r w:rsidR="00423E68" w:rsidRPr="007D77D9">
        <w:rPr>
          <w:lang w:val="en-GB"/>
        </w:rPr>
        <w:t xml:space="preserve"> </w:t>
      </w:r>
      <w:r w:rsidR="00423E68" w:rsidRPr="00F60B1E">
        <w:t>следующие</w:t>
      </w:r>
      <w:r w:rsidR="00423E68" w:rsidRPr="007D77D9">
        <w:rPr>
          <w:lang w:val="en-GB"/>
        </w:rPr>
        <w:t xml:space="preserve"> </w:t>
      </w:r>
      <w:r w:rsidR="00423E68" w:rsidRPr="00F60B1E">
        <w:t>методы</w:t>
      </w:r>
      <w:r w:rsidR="00423E68" w:rsidRPr="007D77D9">
        <w:rPr>
          <w:lang w:val="en-GB"/>
        </w:rPr>
        <w:t xml:space="preserve"> DELETE, GET, HEAD, OPTIONS, POST, PUT </w:t>
      </w:r>
      <w:r w:rsidR="00423E68" w:rsidRPr="00F60B1E">
        <w:t>и</w:t>
      </w:r>
      <w:r w:rsidR="00423E68" w:rsidRPr="007D77D9">
        <w:rPr>
          <w:lang w:val="en-GB"/>
        </w:rPr>
        <w:t xml:space="preserve"> PATCH. </w:t>
      </w:r>
      <w:r w:rsidR="00423E68" w:rsidRPr="00F60B1E">
        <w:t xml:space="preserve">По умолчанию запросы HEAD автоматически обрабатываются для всех маршрутов, объявленных для запросов GET. </w:t>
      </w:r>
    </w:p>
    <w:p w:rsidR="00423E68" w:rsidRDefault="00423E68" w:rsidP="00423E68">
      <w:pPr>
        <w:jc w:val="both"/>
      </w:pPr>
      <w:r w:rsidRPr="000B1AE6">
        <w:t>Маршруту также нужен шаблон, который объявляет URL-адрес приложения, на который отвечает маршрут. Синтаксис шаблона настраивается, но реализация по умолчанию, поставляемая с Nancy, по</w:t>
      </w:r>
      <w:r>
        <w:t>ддерживает различные комбинации, которые описаны в официальной документации.</w:t>
      </w:r>
    </w:p>
    <w:p w:rsidR="00423E68" w:rsidRPr="00E571DE" w:rsidRDefault="00423E68" w:rsidP="00423E68">
      <w:pPr>
        <w:jc w:val="both"/>
      </w:pPr>
      <w:r w:rsidRPr="00E571DE">
        <w:t>Следующий параметр в маршруте – действие, что озн</w:t>
      </w:r>
      <w:r w:rsidR="009C69AF">
        <w:t>а</w:t>
      </w:r>
      <w:r w:rsidRPr="00E571DE">
        <w:t xml:space="preserve">чает поведение, которое вызывается, когда запрос сопоставляется с маршрутом. </w:t>
      </w:r>
    </w:p>
    <w:p w:rsidR="00423E68" w:rsidRPr="00E571DE" w:rsidRDefault="00423E68" w:rsidP="00423E68">
      <w:pPr>
        <w:jc w:val="both"/>
      </w:pPr>
      <w:r w:rsidRPr="00E571DE">
        <w:t>Последняя часть является необязательным условием, которое может использоваться, чтобы убедиться, что маршрут согласован только при выполнении определенных условий. Это может быть, например, проверка, чтобы гарантировать, что маршрут вызывается только в том случае, если он использовался мобильным пользовательским агентом. Условие маршрута определяе</w:t>
      </w:r>
      <w:r w:rsidR="00506D58">
        <w:t>тся с пом</w:t>
      </w:r>
      <w:r w:rsidR="00A16600">
        <w:t>ощью лямбда-выражения</w:t>
      </w:r>
      <w:r w:rsidRPr="00E571DE">
        <w:t>.</w:t>
      </w: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0C7C7A">
      <w:pPr>
        <w:pStyle w:val="2"/>
      </w:pPr>
      <w:bookmarkStart w:id="201" w:name="_Toc514964016"/>
      <w:r w:rsidRPr="006F30F1">
        <w:t>Спецификация функциональных требований</w:t>
      </w:r>
      <w:bookmarkEnd w:id="201"/>
    </w:p>
    <w:p w:rsidR="003575AF" w:rsidRPr="003575AF" w:rsidRDefault="003575AF" w:rsidP="003575AF"/>
    <w:p w:rsidR="00423E68" w:rsidRPr="006F30F1" w:rsidRDefault="00423E68" w:rsidP="00423E68">
      <w:pPr>
        <w:jc w:val="both"/>
      </w:pPr>
      <w:r>
        <w:t xml:space="preserve">Была </w:t>
      </w:r>
      <w:r w:rsidRPr="006F30F1">
        <w:t xml:space="preserve">составлена функциональная спецификация требований к программному средству </w:t>
      </w:r>
      <w:r>
        <w:t>добычи криптовалют</w:t>
      </w:r>
      <w:r w:rsidRPr="006F30F1">
        <w:t>.</w:t>
      </w:r>
    </w:p>
    <w:p w:rsidR="00423E68" w:rsidRDefault="00423E68" w:rsidP="00423E68">
      <w:pPr>
        <w:pStyle w:val="afff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lastRenderedPageBreak/>
        <w:t>Основными функциями ПС являются:</w:t>
      </w:r>
    </w:p>
    <w:p w:rsidR="00423E68" w:rsidRPr="00495064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423E68">
        <w:rPr>
          <w:color w:val="000000"/>
          <w:sz w:val="28"/>
          <w:szCs w:val="28"/>
        </w:rPr>
        <w:t>одключение</w:t>
      </w:r>
      <w:r w:rsidRPr="00495064">
        <w:rPr>
          <w:color w:val="000000"/>
          <w:sz w:val="28"/>
          <w:szCs w:val="28"/>
        </w:rPr>
        <w:t xml:space="preserve"> ма</w:t>
      </w:r>
      <w:r>
        <w:rPr>
          <w:color w:val="000000"/>
          <w:sz w:val="28"/>
          <w:szCs w:val="28"/>
        </w:rPr>
        <w:t>йнера</w:t>
      </w:r>
      <w:r w:rsidR="00423E68">
        <w:rPr>
          <w:color w:val="000000"/>
          <w:sz w:val="28"/>
          <w:szCs w:val="28"/>
        </w:rPr>
        <w:t xml:space="preserve"> к майнинг пулу</w:t>
      </w:r>
      <w:r w:rsidR="00423E68" w:rsidRPr="00495064">
        <w:rPr>
          <w:color w:val="000000"/>
          <w:sz w:val="28"/>
          <w:szCs w:val="28"/>
        </w:rPr>
        <w:t>;</w:t>
      </w:r>
    </w:p>
    <w:p w:rsidR="00495064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отключение </w:t>
      </w:r>
      <w:proofErr w:type="gramStart"/>
      <w:r w:rsidRPr="00495064">
        <w:rPr>
          <w:color w:val="000000"/>
          <w:sz w:val="28"/>
          <w:szCs w:val="28"/>
        </w:rPr>
        <w:t>ма</w:t>
      </w:r>
      <w:r>
        <w:rPr>
          <w:color w:val="000000"/>
          <w:sz w:val="28"/>
          <w:szCs w:val="28"/>
        </w:rPr>
        <w:t>йнера  от</w:t>
      </w:r>
      <w:proofErr w:type="gramEnd"/>
      <w:r>
        <w:rPr>
          <w:color w:val="000000"/>
          <w:sz w:val="28"/>
          <w:szCs w:val="28"/>
        </w:rPr>
        <w:t xml:space="preserve"> майнинг пула</w:t>
      </w:r>
      <w:r w:rsidRPr="00495064">
        <w:rPr>
          <w:color w:val="000000"/>
          <w:sz w:val="28"/>
          <w:szCs w:val="28"/>
        </w:rPr>
        <w:t>;</w:t>
      </w:r>
    </w:p>
    <w:p w:rsidR="00495064" w:rsidRPr="00495064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авторизация</w:t>
      </w:r>
      <w:r>
        <w:rPr>
          <w:color w:val="000000"/>
          <w:sz w:val="28"/>
          <w:szCs w:val="28"/>
          <w:lang w:val="en-US"/>
        </w:rPr>
        <w:t>;</w:t>
      </w:r>
    </w:p>
    <w:p w:rsidR="00495064" w:rsidRPr="00495064" w:rsidRDefault="00495064" w:rsidP="00495064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95064">
        <w:rPr>
          <w:color w:val="000000"/>
          <w:sz w:val="28"/>
          <w:szCs w:val="28"/>
          <w:lang w:val="en-US"/>
        </w:rPr>
        <w:t>подтверждение работы</w:t>
      </w:r>
      <w:r>
        <w:rPr>
          <w:color w:val="000000"/>
          <w:sz w:val="28"/>
          <w:szCs w:val="28"/>
          <w:lang w:val="en-US"/>
        </w:rPr>
        <w:t>;</w:t>
      </w:r>
    </w:p>
    <w:p w:rsidR="00495064" w:rsidRDefault="00495064" w:rsidP="00495064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запуск сервера</w:t>
      </w:r>
      <w:r>
        <w:rPr>
          <w:color w:val="000000"/>
          <w:sz w:val="28"/>
          <w:szCs w:val="28"/>
          <w:lang w:val="en-US"/>
        </w:rPr>
        <w:t>;</w:t>
      </w:r>
    </w:p>
    <w:p w:rsidR="00495064" w:rsidRPr="0045625E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выключение сервера</w:t>
      </w:r>
      <w:r>
        <w:rPr>
          <w:color w:val="000000"/>
          <w:sz w:val="28"/>
          <w:szCs w:val="28"/>
          <w:lang w:val="en-US"/>
        </w:rPr>
        <w:t>;</w:t>
      </w:r>
    </w:p>
    <w:p w:rsidR="00423E68" w:rsidRPr="00495064" w:rsidRDefault="00495064" w:rsidP="00495064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95064">
        <w:rPr>
          <w:color w:val="000000"/>
          <w:sz w:val="28"/>
          <w:szCs w:val="28"/>
          <w:lang w:val="en-US"/>
        </w:rPr>
        <w:t>добавл</w:t>
      </w:r>
      <w:r>
        <w:rPr>
          <w:color w:val="000000"/>
          <w:sz w:val="28"/>
          <w:szCs w:val="28"/>
        </w:rPr>
        <w:t>ение</w:t>
      </w:r>
      <w:r w:rsidR="00423E68" w:rsidRPr="0045625E">
        <w:rPr>
          <w:color w:val="000000"/>
          <w:sz w:val="28"/>
          <w:szCs w:val="28"/>
        </w:rPr>
        <w:t xml:space="preserve"> криптовалюты</w:t>
      </w:r>
      <w:r w:rsidR="00423E68" w:rsidRPr="0045625E">
        <w:rPr>
          <w:color w:val="000000"/>
          <w:sz w:val="28"/>
          <w:szCs w:val="28"/>
          <w:lang w:val="en-US"/>
        </w:rPr>
        <w:t>;</w:t>
      </w:r>
    </w:p>
    <w:p w:rsidR="00423E68" w:rsidRPr="0045625E" w:rsidRDefault="00495064" w:rsidP="00495064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майнинг пулов</w:t>
      </w:r>
      <w:r>
        <w:rPr>
          <w:color w:val="000000"/>
          <w:sz w:val="28"/>
          <w:szCs w:val="28"/>
          <w:lang w:val="en-US"/>
        </w:rPr>
        <w:t>;</w:t>
      </w:r>
    </w:p>
    <w:p w:rsidR="00423E68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документации;</w:t>
      </w:r>
    </w:p>
    <w:p w:rsidR="00423E68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сбор</w:t>
      </w:r>
      <w:r w:rsidR="00423E68" w:rsidRPr="0045625E">
        <w:rPr>
          <w:color w:val="000000"/>
          <w:sz w:val="28"/>
          <w:szCs w:val="28"/>
        </w:rPr>
        <w:t xml:space="preserve"> статистики;</w:t>
      </w:r>
    </w:p>
    <w:p w:rsidR="00495064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распределение прибыли</w:t>
      </w:r>
      <w:r>
        <w:rPr>
          <w:color w:val="000000"/>
          <w:sz w:val="28"/>
          <w:szCs w:val="28"/>
          <w:lang w:val="en-US"/>
        </w:rPr>
        <w:t>;</w:t>
      </w:r>
    </w:p>
    <w:p w:rsidR="00495064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вычисление хеш кодов</w:t>
      </w:r>
      <w:r>
        <w:rPr>
          <w:color w:val="000000"/>
          <w:sz w:val="28"/>
          <w:szCs w:val="28"/>
          <w:lang w:val="en-US"/>
        </w:rPr>
        <w:t>;</w:t>
      </w:r>
    </w:p>
    <w:p w:rsidR="00495064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распределение вычислительной нагрузки между участниками</w:t>
      </w:r>
      <w:r w:rsidRPr="00495064">
        <w:rPr>
          <w:color w:val="000000"/>
          <w:sz w:val="28"/>
          <w:szCs w:val="28"/>
        </w:rPr>
        <w:t>;</w:t>
      </w:r>
    </w:p>
    <w:p w:rsidR="00423E68" w:rsidRPr="0045625E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информации о майнинг пуле.</w:t>
      </w:r>
    </w:p>
    <w:p w:rsidR="00423E68" w:rsidRDefault="00423E68" w:rsidP="00423E68">
      <w:pPr>
        <w:pStyle w:val="afffa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EB0C0A">
        <w:rPr>
          <w:color w:val="000000"/>
          <w:sz w:val="28"/>
          <w:szCs w:val="28"/>
        </w:rPr>
        <w:t>Нефункциональные требования для разрабатываемого программного средства:</w:t>
      </w:r>
    </w:p>
    <w:p w:rsidR="002124B9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D03BA">
        <w:rPr>
          <w:color w:val="000000"/>
          <w:sz w:val="28"/>
          <w:szCs w:val="28"/>
        </w:rPr>
        <w:t>работа в современных браузерах (Chrome 60+, Firefox 47+, Opera 50+);</w:t>
      </w:r>
    </w:p>
    <w:p w:rsidR="002124B9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124B9">
        <w:rPr>
          <w:color w:val="000000"/>
          <w:sz w:val="28"/>
          <w:szCs w:val="28"/>
        </w:rPr>
        <w:t>поддержка локализации;</w:t>
      </w:r>
    </w:p>
    <w:p w:rsidR="00423E68" w:rsidRPr="002124B9" w:rsidRDefault="006D03BA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124B9">
        <w:rPr>
          <w:color w:val="000000"/>
          <w:sz w:val="28"/>
          <w:szCs w:val="28"/>
        </w:rPr>
        <w:t xml:space="preserve">реализовать </w:t>
      </w:r>
      <w:r w:rsidR="00423E68" w:rsidRPr="002124B9">
        <w:rPr>
          <w:color w:val="000000"/>
          <w:sz w:val="28"/>
          <w:szCs w:val="28"/>
        </w:rPr>
        <w:t>интерфейс</w:t>
      </w:r>
      <w:r w:rsidRPr="002124B9">
        <w:rPr>
          <w:color w:val="000000"/>
          <w:sz w:val="28"/>
          <w:szCs w:val="28"/>
        </w:rPr>
        <w:t xml:space="preserve"> в соответствии с требованиями</w:t>
      </w:r>
      <w:r w:rsidR="00423E68" w:rsidRPr="002124B9">
        <w:rPr>
          <w:color w:val="000000"/>
          <w:sz w:val="28"/>
          <w:szCs w:val="28"/>
        </w:rPr>
        <w:t>.</w:t>
      </w: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423E68">
      <w:pPr>
        <w:ind w:firstLine="0"/>
        <w:jc w:val="both"/>
        <w:rPr>
          <w:lang w:eastAsia="ru-RU"/>
        </w:rPr>
      </w:pPr>
    </w:p>
    <w:p w:rsidR="00423E68" w:rsidRDefault="00423E68" w:rsidP="00423E68">
      <w:pPr>
        <w:rPr>
          <w:lang w:eastAsia="ru-RU"/>
        </w:rPr>
      </w:pPr>
      <w:r>
        <w:rPr>
          <w:lang w:eastAsia="ru-RU"/>
        </w:rPr>
        <w:br w:type="page"/>
      </w:r>
    </w:p>
    <w:p w:rsidR="00423E68" w:rsidRDefault="001E4956" w:rsidP="00423E68">
      <w:pPr>
        <w:pStyle w:val="10"/>
        <w:keepLines/>
        <w:pageBreakBefore w:val="0"/>
        <w:widowControl/>
        <w:suppressAutoHyphens w:val="0"/>
        <w:spacing w:before="480"/>
        <w:ind w:left="907" w:hanging="198"/>
        <w:contextualSpacing/>
        <w:jc w:val="both"/>
      </w:pPr>
      <w:bookmarkStart w:id="202" w:name="_Toc514964017"/>
      <w:r>
        <w:rPr>
          <w:lang w:val="ru-RU"/>
        </w:rPr>
        <w:lastRenderedPageBreak/>
        <w:t>Проектирование программного средства</w:t>
      </w:r>
      <w:bookmarkEnd w:id="202"/>
    </w:p>
    <w:p w:rsidR="00423E68" w:rsidRDefault="00423E68" w:rsidP="000C7C7A">
      <w:pPr>
        <w:pStyle w:val="2"/>
      </w:pPr>
      <w:bookmarkStart w:id="203" w:name="_Toc482302478"/>
      <w:bookmarkStart w:id="204" w:name="_Toc514964018"/>
      <w:r>
        <w:t>Проектирование архитектуры программного средства</w:t>
      </w:r>
      <w:bookmarkEnd w:id="203"/>
      <w:bookmarkEnd w:id="204"/>
    </w:p>
    <w:p w:rsidR="005824A3" w:rsidRPr="005824A3" w:rsidRDefault="005824A3" w:rsidP="005824A3"/>
    <w:p w:rsidR="00423E68" w:rsidRDefault="00423E68" w:rsidP="00506D58">
      <w:pPr>
        <w:jc w:val="both"/>
      </w:pPr>
      <w:r>
        <w:t>Архитектура программного средства состоит из трёх основных компонентов</w:t>
      </w:r>
      <w:r w:rsidR="001479CC">
        <w:t>, которые продемонстрированы на рисунке 3.1</w:t>
      </w:r>
      <w:r>
        <w:t>:</w:t>
      </w:r>
    </w:p>
    <w:p w:rsidR="00423E68" w:rsidRDefault="00423E68" w:rsidP="007874D9">
      <w:pPr>
        <w:pStyle w:val="afff"/>
        <w:numPr>
          <w:ilvl w:val="0"/>
          <w:numId w:val="27"/>
        </w:numPr>
      </w:pPr>
      <w:r>
        <w:t>серверная часть приложения;</w:t>
      </w:r>
    </w:p>
    <w:p w:rsidR="00423E68" w:rsidRDefault="00423E68" w:rsidP="007874D9">
      <w:pPr>
        <w:pStyle w:val="afff"/>
        <w:numPr>
          <w:ilvl w:val="0"/>
          <w:numId w:val="27"/>
        </w:numPr>
      </w:pPr>
      <w:r>
        <w:t>клиентская часть приложения</w:t>
      </w:r>
      <w:r w:rsidRPr="00506D58">
        <w:rPr>
          <w:lang w:val="en-US"/>
        </w:rPr>
        <w:t>;</w:t>
      </w:r>
    </w:p>
    <w:p w:rsidR="00423E68" w:rsidRDefault="00423E68" w:rsidP="007874D9">
      <w:pPr>
        <w:pStyle w:val="afff"/>
        <w:numPr>
          <w:ilvl w:val="0"/>
          <w:numId w:val="27"/>
        </w:numPr>
        <w:spacing w:after="0"/>
      </w:pPr>
      <w:r>
        <w:t>сервер базы данных.</w:t>
      </w:r>
    </w:p>
    <w:p w:rsidR="001479CC" w:rsidRDefault="001479CC" w:rsidP="001479CC"/>
    <w:p w:rsidR="001479CC" w:rsidRDefault="001479CC" w:rsidP="001479C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8354BCA" wp14:editId="663307D6">
            <wp:extent cx="4076700" cy="2371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CC" w:rsidRDefault="001479CC" w:rsidP="001479CC">
      <w:pPr>
        <w:ind w:firstLine="0"/>
        <w:jc w:val="center"/>
      </w:pPr>
    </w:p>
    <w:p w:rsidR="001479CC" w:rsidRPr="001341E6" w:rsidRDefault="001479CC" w:rsidP="001479CC">
      <w:pPr>
        <w:ind w:firstLine="0"/>
        <w:jc w:val="center"/>
      </w:pPr>
      <w:r>
        <w:t>Рисунок 3.1 – Архитектура программного средства</w:t>
      </w:r>
    </w:p>
    <w:p w:rsidR="001479CC" w:rsidRDefault="001479CC" w:rsidP="001479CC">
      <w:pPr>
        <w:ind w:firstLine="0"/>
        <w:jc w:val="center"/>
      </w:pPr>
    </w:p>
    <w:p w:rsidR="00423E68" w:rsidRDefault="00423E68" w:rsidP="00506D58">
      <w:pPr>
        <w:jc w:val="both"/>
      </w:pPr>
      <w:r>
        <w:t>Такая архитектура часто встречается в различных приложениях. Плюсы такого подхода в разработке ПС в том, что каждый компонент имеет свои обязанности и может разрабатываться отдельно от других компонентов.</w:t>
      </w:r>
    </w:p>
    <w:p w:rsidR="00423E68" w:rsidRDefault="00423E68" w:rsidP="00423E68">
      <w:pPr>
        <w:jc w:val="both"/>
      </w:pPr>
      <w:r>
        <w:t>Клиентская часть</w:t>
      </w:r>
      <w:r w:rsidRPr="00250AAB">
        <w:t xml:space="preserve"> системы обменивается данными с серверной, отправляя запросы пользователя в виде </w:t>
      </w:r>
      <w:r>
        <w:rPr>
          <w:lang w:val="en-US"/>
        </w:rPr>
        <w:t>HTTP</w:t>
      </w:r>
      <w:r w:rsidRPr="00250AAB">
        <w:t xml:space="preserve"> запросов и получая ответы в виде структурированной структуры данных.</w:t>
      </w:r>
    </w:p>
    <w:p w:rsidR="00423E68" w:rsidRDefault="00423E68" w:rsidP="00423E68">
      <w:pPr>
        <w:jc w:val="both"/>
      </w:pPr>
      <w:r>
        <w:t xml:space="preserve">Серверная часть </w:t>
      </w:r>
      <w:r w:rsidR="001479CC">
        <w:t>включает в себя реализацию двух видов</w:t>
      </w:r>
      <w:r w:rsidR="001479CC" w:rsidRPr="001479CC">
        <w:t xml:space="preserve"> организации </w:t>
      </w:r>
      <w:r w:rsidR="001479CC">
        <w:t xml:space="preserve">сети </w:t>
      </w:r>
      <w:r w:rsidR="001479CC" w:rsidRPr="001479CC">
        <w:t>между участниками</w:t>
      </w:r>
      <w:r>
        <w:t>: «Клиент-Сервер» и «</w:t>
      </w:r>
      <w:r w:rsidR="001479CC">
        <w:t>Сервер-Сервер</w:t>
      </w:r>
      <w:r>
        <w:t xml:space="preserve">». Первый </w:t>
      </w:r>
      <w:r w:rsidRPr="002B04A1">
        <w:t>тип архитектуры</w:t>
      </w:r>
      <w:r>
        <w:t xml:space="preserve"> предназначен для обеспечения взаимодействий между майнинг пулом и клиентами, которые к нему подключились, </w:t>
      </w:r>
      <w:r w:rsidR="001479CC">
        <w:t>т.е. другими словами майнерами. Сеть, где каждый участник имеет соединение с другим участником «Сервер-Сервер»</w:t>
      </w:r>
      <w:r>
        <w:t>,</w:t>
      </w:r>
      <w:r w:rsidR="001479CC">
        <w:t xml:space="preserve"> называется «одноранговая сеть». Следовательно, майнинг пул </w:t>
      </w:r>
      <w:r>
        <w:t>является участником сети, в которой все имеют равные права. Серверная часть обеспечивает взаимодействие всех участников сети и распределение вычислительной нагрузки.</w:t>
      </w:r>
    </w:p>
    <w:p w:rsidR="00423E68" w:rsidRDefault="00423E68" w:rsidP="00423E68">
      <w:pPr>
        <w:ind w:firstLine="708"/>
        <w:jc w:val="both"/>
      </w:pPr>
      <w:r w:rsidRPr="001E31F7">
        <w:t>Для иллюстрации концепции</w:t>
      </w:r>
      <w:r>
        <w:t xml:space="preserve"> всей организации взаимодействия</w:t>
      </w:r>
      <w:r w:rsidRPr="00297DAE">
        <w:t xml:space="preserve"> </w:t>
      </w:r>
      <w:r>
        <w:t>сети</w:t>
      </w:r>
      <w:r w:rsidRPr="001E31F7">
        <w:t xml:space="preserve"> была выбрана диаграмма развёртывания, представленная на рисунке 3.</w:t>
      </w:r>
      <w:r w:rsidR="00CB68E7" w:rsidRPr="00CB68E7">
        <w:t>2</w:t>
      </w:r>
      <w:r w:rsidRPr="001E31F7">
        <w:t>.</w:t>
      </w:r>
    </w:p>
    <w:p w:rsidR="00423E68" w:rsidRDefault="00423E68" w:rsidP="00423E68">
      <w:pPr>
        <w:ind w:firstLine="708"/>
        <w:jc w:val="both"/>
      </w:pPr>
    </w:p>
    <w:p w:rsidR="00423E68" w:rsidRDefault="00F13103" w:rsidP="0043711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4660900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маразвертывания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423E68">
      <w:pPr>
        <w:jc w:val="center"/>
      </w:pPr>
    </w:p>
    <w:p w:rsidR="00423E68" w:rsidRDefault="00423E68" w:rsidP="00437112">
      <w:pPr>
        <w:ind w:firstLine="0"/>
        <w:jc w:val="center"/>
      </w:pPr>
      <w:r w:rsidRPr="001E31F7">
        <w:t>Рисунок 3.</w:t>
      </w:r>
      <w:r w:rsidR="00CB68E7">
        <w:rPr>
          <w:lang w:val="en-US"/>
        </w:rPr>
        <w:t>2</w:t>
      </w:r>
      <w:r w:rsidRPr="001E31F7">
        <w:t xml:space="preserve"> </w:t>
      </w:r>
      <w:r w:rsidRPr="002F2EE5">
        <w:t xml:space="preserve">– </w:t>
      </w:r>
      <w:r w:rsidRPr="001E31F7">
        <w:t>Диаграмма развёртывания</w:t>
      </w:r>
    </w:p>
    <w:p w:rsidR="00423E68" w:rsidRPr="00D57747" w:rsidRDefault="00423E68" w:rsidP="00506D58">
      <w:pPr>
        <w:pStyle w:val="3"/>
        <w:spacing w:after="0"/>
        <w:ind w:left="1418" w:hanging="709"/>
      </w:pPr>
      <w:bookmarkStart w:id="205" w:name="_Toc514139656"/>
      <w:bookmarkStart w:id="206" w:name="_Toc514230368"/>
      <w:bookmarkStart w:id="207" w:name="_Toc514402261"/>
      <w:bookmarkStart w:id="208" w:name="_Toc514494674"/>
      <w:bookmarkStart w:id="209" w:name="_Toc514503399"/>
      <w:bookmarkStart w:id="210" w:name="_Toc514503440"/>
      <w:bookmarkStart w:id="211" w:name="_Toc514526639"/>
      <w:bookmarkStart w:id="212" w:name="_Toc514784011"/>
      <w:bookmarkStart w:id="213" w:name="_Toc514962476"/>
      <w:bookmarkStart w:id="214" w:name="_Toc514964019"/>
      <w:r w:rsidRPr="00D57747">
        <w:t>Организация</w:t>
      </w:r>
      <w:r>
        <w:t xml:space="preserve"> сети между участниками. Программный модуль </w:t>
      </w:r>
      <w:r>
        <w:rPr>
          <w:lang w:val="en-US"/>
        </w:rPr>
        <w:t>SocketServer</w:t>
      </w:r>
      <w:r w:rsidRPr="00D57747">
        <w:t>.</w:t>
      </w:r>
      <w:r>
        <w:rPr>
          <w:lang w:val="en-US"/>
        </w:rPr>
        <w:t>cs</w:t>
      </w:r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</w:p>
    <w:p w:rsidR="00423E68" w:rsidRDefault="00423E68" w:rsidP="00506D58">
      <w:pPr>
        <w:jc w:val="both"/>
      </w:pPr>
      <w:r>
        <w:t xml:space="preserve">Для обеспечения обмена данными между участниками сети существуют два протокала </w:t>
      </w:r>
      <w:proofErr w:type="gramStart"/>
      <w:r>
        <w:rPr>
          <w:lang w:val="en-US"/>
        </w:rPr>
        <w:t>TCP</w:t>
      </w:r>
      <w:r w:rsidRPr="008721E4">
        <w:t>(</w:t>
      </w:r>
      <w:proofErr w:type="gramEnd"/>
      <w:r>
        <w:rPr>
          <w:lang w:val="en-US"/>
        </w:rPr>
        <w:t>Transmission</w:t>
      </w:r>
      <w:r w:rsidRPr="008721E4">
        <w:t xml:space="preserve"> </w:t>
      </w:r>
      <w:r>
        <w:rPr>
          <w:lang w:val="en-US"/>
        </w:rPr>
        <w:t>Control</w:t>
      </w:r>
      <w:r w:rsidRPr="008721E4">
        <w:t xml:space="preserve"> </w:t>
      </w:r>
      <w:r>
        <w:rPr>
          <w:lang w:val="en-US"/>
        </w:rPr>
        <w:t>Protocol</w:t>
      </w:r>
      <w:r w:rsidRPr="008721E4">
        <w:t xml:space="preserve">) </w:t>
      </w:r>
      <w:r>
        <w:t xml:space="preserve">и </w:t>
      </w:r>
      <w:r>
        <w:rPr>
          <w:lang w:val="en-US"/>
        </w:rPr>
        <w:t>UDP</w:t>
      </w:r>
      <w:r w:rsidRPr="008721E4">
        <w:t>(</w:t>
      </w:r>
      <w:r>
        <w:rPr>
          <w:lang w:val="en-US"/>
        </w:rPr>
        <w:t>User</w:t>
      </w:r>
      <w:r w:rsidRPr="008721E4">
        <w:t xml:space="preserve"> </w:t>
      </w:r>
      <w:r>
        <w:rPr>
          <w:lang w:val="en-US"/>
        </w:rPr>
        <w:t>Datagram</w:t>
      </w:r>
      <w:r w:rsidRPr="008721E4">
        <w:t xml:space="preserve"> </w:t>
      </w:r>
      <w:r w:rsidR="003B3E76">
        <w:rPr>
          <w:lang w:val="en-US"/>
        </w:rPr>
        <w:t>Prot</w:t>
      </w:r>
      <w:r>
        <w:rPr>
          <w:lang w:val="en-US"/>
        </w:rPr>
        <w:t>col</w:t>
      </w:r>
      <w:r w:rsidRPr="008721E4">
        <w:t xml:space="preserve">). </w:t>
      </w:r>
      <w:r>
        <w:t xml:space="preserve">В данном ПС будем использовать протокол </w:t>
      </w:r>
      <w:r>
        <w:rPr>
          <w:lang w:val="en-US"/>
        </w:rPr>
        <w:t>TCP</w:t>
      </w:r>
      <w:r>
        <w:t>, так как он обеспечивает доставку пакета, отправляет подтверждения о получении, а если произошел сбой или данные искажены, то запрашивает отправку пакета еще раз, также гарантировано, что пакеты придут в том же порядке, в котором и были отправлены.</w:t>
      </w:r>
    </w:p>
    <w:p w:rsidR="00423E68" w:rsidRDefault="00423E68" w:rsidP="00423E68">
      <w:pPr>
        <w:jc w:val="both"/>
      </w:pPr>
      <w:r>
        <w:t xml:space="preserve">Для обмена данными между участниками должно быть </w:t>
      </w:r>
      <w:r w:rsidRPr="00C37FBD">
        <w:t>создано</w:t>
      </w:r>
      <w:r>
        <w:t xml:space="preserve"> соединение.</w:t>
      </w:r>
      <w:r w:rsidRPr="001150D6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t xml:space="preserve">Таким образом, в </w:t>
      </w:r>
      <w:r w:rsidRPr="001150D6">
        <w:t>основе межсетевых взаимодействий по протоколам TCP и UDP лежат сокеты. В .NET сокеты представлены классом System.NET.Sockets.Socket, который предоставляет интерфейс для приема и отправки сообщений по сети.</w:t>
      </w:r>
    </w:p>
    <w:p w:rsidR="00423E68" w:rsidRDefault="00423E68" w:rsidP="00423E68">
      <w:pPr>
        <w:jc w:val="both"/>
      </w:pPr>
      <w:r w:rsidRPr="00C37FBD">
        <w:t>Рассмотрим основные свойства данного класса</w:t>
      </w:r>
      <w:r>
        <w:t>, которые необходимы для разработки ПС</w:t>
      </w:r>
      <w:r w:rsidRPr="00C37FBD">
        <w:t>:</w:t>
      </w:r>
    </w:p>
    <w:p w:rsidR="00423E68" w:rsidRPr="00D57747" w:rsidRDefault="00506D58" w:rsidP="007874D9">
      <w:pPr>
        <w:pStyle w:val="afff"/>
        <w:numPr>
          <w:ilvl w:val="0"/>
          <w:numId w:val="28"/>
        </w:numPr>
      </w:pPr>
      <w:r>
        <w:t>AddressFamily</w:t>
      </w:r>
      <w:r w:rsidR="003B3E76">
        <w:t> </w:t>
      </w:r>
      <w:r>
        <w:t>-</w:t>
      </w:r>
      <w:r w:rsidR="003B3E76">
        <w:t> </w:t>
      </w:r>
      <w:r w:rsidR="00423E68" w:rsidRPr="00D57747">
        <w:t>возвращает все адреса, используемые сокетом;</w:t>
      </w:r>
    </w:p>
    <w:p w:rsidR="00423E68" w:rsidRPr="00D57747" w:rsidRDefault="00506D58" w:rsidP="007874D9">
      <w:pPr>
        <w:pStyle w:val="afff"/>
        <w:numPr>
          <w:ilvl w:val="0"/>
          <w:numId w:val="28"/>
        </w:numPr>
      </w:pPr>
      <w:r>
        <w:t>Available</w:t>
      </w:r>
      <w:r w:rsidR="003B3E76">
        <w:t> </w:t>
      </w:r>
      <w:r>
        <w:t>-</w:t>
      </w:r>
      <w:r w:rsidR="003B3E76">
        <w:t> </w:t>
      </w:r>
      <w:r w:rsidR="00423E68" w:rsidRPr="00D57747">
        <w:t>возвращает объем данных, которые доступны для чтения;</w:t>
      </w:r>
    </w:p>
    <w:p w:rsidR="00423E68" w:rsidRPr="00D57747" w:rsidRDefault="003B3E76" w:rsidP="007874D9">
      <w:pPr>
        <w:pStyle w:val="afff"/>
        <w:numPr>
          <w:ilvl w:val="0"/>
          <w:numId w:val="28"/>
        </w:numPr>
      </w:pPr>
      <w:r>
        <w:lastRenderedPageBreak/>
        <w:t>Connected - </w:t>
      </w:r>
      <w:r w:rsidR="00423E68" w:rsidRPr="00D57747">
        <w:t>возвращает true, если сокет подключен к удаленному хосту;</w:t>
      </w:r>
    </w:p>
    <w:p w:rsidR="00423E68" w:rsidRPr="00D57747" w:rsidRDefault="003B3E76" w:rsidP="007874D9">
      <w:pPr>
        <w:pStyle w:val="afff"/>
        <w:numPr>
          <w:ilvl w:val="0"/>
          <w:numId w:val="28"/>
        </w:numPr>
      </w:pPr>
      <w:r>
        <w:t>LocalEndPoint - </w:t>
      </w:r>
      <w:r w:rsidR="00423E68" w:rsidRPr="00D57747">
        <w:t>возвращает локальную точку, по которой запущен сокет и по которой он принимает данные;</w:t>
      </w:r>
    </w:p>
    <w:p w:rsidR="00423E68" w:rsidRPr="00D57747" w:rsidRDefault="003B3E76" w:rsidP="007874D9">
      <w:pPr>
        <w:pStyle w:val="afff"/>
        <w:numPr>
          <w:ilvl w:val="0"/>
          <w:numId w:val="28"/>
        </w:numPr>
      </w:pPr>
      <w:r>
        <w:t>ProtocolType – </w:t>
      </w:r>
      <w:r w:rsidR="00423E68" w:rsidRPr="00D57747">
        <w:t>возвращает</w:t>
      </w:r>
      <w:r>
        <w:t xml:space="preserve"> </w:t>
      </w:r>
      <w:r w:rsidR="00423E68" w:rsidRPr="00D57747">
        <w:t>одно</w:t>
      </w:r>
      <w:r>
        <w:t xml:space="preserve"> </w:t>
      </w:r>
      <w:r w:rsidR="00423E68" w:rsidRPr="00D57747">
        <w:t>из</w:t>
      </w:r>
      <w:r>
        <w:t xml:space="preserve"> значений перечисления </w:t>
      </w:r>
      <w:r w:rsidR="00423E68" w:rsidRPr="00D57747">
        <w:t>ProtocolType, представляющее используемый сокетом протокол;</w:t>
      </w:r>
    </w:p>
    <w:p w:rsidR="00423E68" w:rsidRPr="00D57747" w:rsidRDefault="00423E68" w:rsidP="007874D9">
      <w:pPr>
        <w:pStyle w:val="afff"/>
        <w:numPr>
          <w:ilvl w:val="0"/>
          <w:numId w:val="28"/>
        </w:numPr>
      </w:pPr>
      <w:r w:rsidRPr="00D57747">
        <w:t>Remo</w:t>
      </w:r>
      <w:r w:rsidR="003B3E76">
        <w:t>teEndPoint - </w:t>
      </w:r>
      <w:r w:rsidRPr="00D57747">
        <w:t>возвращает адрес удаленного хоста, к которому подключен сокет;</w:t>
      </w:r>
    </w:p>
    <w:p w:rsidR="00423E68" w:rsidRPr="00D57747" w:rsidRDefault="003B3E76" w:rsidP="007874D9">
      <w:pPr>
        <w:pStyle w:val="afff"/>
        <w:numPr>
          <w:ilvl w:val="0"/>
          <w:numId w:val="28"/>
        </w:numPr>
        <w:spacing w:after="0"/>
      </w:pPr>
      <w:r>
        <w:t>SocketType - </w:t>
      </w:r>
      <w:r w:rsidR="00423E68" w:rsidRPr="00D57747">
        <w:t xml:space="preserve">возвращает тип сокета. </w:t>
      </w:r>
    </w:p>
    <w:p w:rsidR="00423E68" w:rsidRPr="00C37FBD" w:rsidRDefault="00423E68" w:rsidP="00423E68">
      <w:r w:rsidRPr="00C37FBD">
        <w:t xml:space="preserve">При работе с сокетами </w:t>
      </w:r>
      <w:r>
        <w:t xml:space="preserve">я опиралась </w:t>
      </w:r>
      <w:r w:rsidRPr="00C37FBD">
        <w:t>на методы класса Socket:</w:t>
      </w:r>
    </w:p>
    <w:p w:rsidR="00423E68" w:rsidRPr="00C37FBD" w:rsidRDefault="003B3E76" w:rsidP="007874D9">
      <w:pPr>
        <w:pStyle w:val="afff"/>
        <w:numPr>
          <w:ilvl w:val="0"/>
          <w:numId w:val="29"/>
        </w:numPr>
      </w:pPr>
      <w:proofErr w:type="gramStart"/>
      <w:r>
        <w:t>Accept(</w:t>
      </w:r>
      <w:proofErr w:type="gramEnd"/>
      <w:r>
        <w:t>) - </w:t>
      </w:r>
      <w:r w:rsidR="00423E68" w:rsidRPr="00C37FBD">
        <w:t>создает новый объект Socket для обработки входящего подключения;</w:t>
      </w:r>
    </w:p>
    <w:p w:rsidR="00423E68" w:rsidRPr="00C37FBD" w:rsidRDefault="003B3E76" w:rsidP="007874D9">
      <w:pPr>
        <w:pStyle w:val="afff"/>
        <w:numPr>
          <w:ilvl w:val="0"/>
          <w:numId w:val="29"/>
        </w:numPr>
      </w:pPr>
      <w:proofErr w:type="gramStart"/>
      <w:r>
        <w:t>Bind(</w:t>
      </w:r>
      <w:proofErr w:type="gramEnd"/>
      <w:r>
        <w:t>) - </w:t>
      </w:r>
      <w:r w:rsidR="00423E68" w:rsidRPr="00C37FBD">
        <w:t>связывает объект Socket с локальной конечной точкой;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proofErr w:type="gramStart"/>
      <w:r>
        <w:t>Close(</w:t>
      </w:r>
      <w:proofErr w:type="gramEnd"/>
      <w:r>
        <w:t>) - </w:t>
      </w:r>
      <w:r w:rsidR="00423E68" w:rsidRPr="00C37FBD">
        <w:t>закрывает сокет</w:t>
      </w:r>
      <w:r w:rsidR="00423E68">
        <w:rPr>
          <w:lang w:val="en-US"/>
        </w:rPr>
        <w:t>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proofErr w:type="gramStart"/>
      <w:r>
        <w:t>Connect(</w:t>
      </w:r>
      <w:proofErr w:type="gramEnd"/>
      <w:r>
        <w:t>) - </w:t>
      </w:r>
      <w:r w:rsidR="00423E68" w:rsidRPr="00C37FBD">
        <w:t>устанавливает соединение с удаленным хостом;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proofErr w:type="gramStart"/>
      <w:r>
        <w:t>Listen(</w:t>
      </w:r>
      <w:proofErr w:type="gramEnd"/>
      <w:r>
        <w:t>) - </w:t>
      </w:r>
      <w:r w:rsidR="00423E68" w:rsidRPr="00C37FBD">
        <w:t>начинает прослушивание входящих запросов;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proofErr w:type="gramStart"/>
      <w:r>
        <w:t>Poll(</w:t>
      </w:r>
      <w:proofErr w:type="gramEnd"/>
      <w:r>
        <w:t>) - </w:t>
      </w:r>
      <w:r w:rsidR="00423E68" w:rsidRPr="00C37FBD">
        <w:t>определяет состояние сокета</w:t>
      </w:r>
      <w:r w:rsidR="00423E68">
        <w:rPr>
          <w:lang w:val="en-US"/>
        </w:rPr>
        <w:t>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proofErr w:type="gramStart"/>
      <w:r>
        <w:t>Receive(</w:t>
      </w:r>
      <w:proofErr w:type="gramEnd"/>
      <w:r>
        <w:t>) - </w:t>
      </w:r>
      <w:r w:rsidR="00423E68" w:rsidRPr="00C37FBD">
        <w:t>получает данные</w:t>
      </w:r>
      <w:r w:rsidR="00423E68">
        <w:rPr>
          <w:lang w:val="en-US"/>
        </w:rPr>
        <w:t>;</w:t>
      </w:r>
    </w:p>
    <w:p w:rsidR="00423E68" w:rsidRPr="00C37FBD" w:rsidRDefault="00E3396A" w:rsidP="007874D9">
      <w:pPr>
        <w:pStyle w:val="afff"/>
        <w:numPr>
          <w:ilvl w:val="0"/>
          <w:numId w:val="29"/>
        </w:numPr>
        <w:spacing w:after="0"/>
      </w:pPr>
      <w:proofErr w:type="gramStart"/>
      <w:r>
        <w:t>Send(</w:t>
      </w:r>
      <w:proofErr w:type="gramEnd"/>
      <w:r>
        <w:t>) - </w:t>
      </w:r>
      <w:r w:rsidR="00423E68" w:rsidRPr="00C37FBD">
        <w:t>отправляет данные</w:t>
      </w:r>
      <w:r w:rsidR="00423E68">
        <w:rPr>
          <w:lang w:val="en-US"/>
        </w:rPr>
        <w:t>;</w:t>
      </w:r>
    </w:p>
    <w:p w:rsidR="00423E68" w:rsidRPr="00C37FBD" w:rsidRDefault="00E3396A" w:rsidP="007874D9">
      <w:pPr>
        <w:pStyle w:val="afff"/>
        <w:numPr>
          <w:ilvl w:val="0"/>
          <w:numId w:val="29"/>
        </w:numPr>
        <w:spacing w:after="0"/>
      </w:pPr>
      <w:proofErr w:type="gramStart"/>
      <w:r>
        <w:t>Shutdown(</w:t>
      </w:r>
      <w:proofErr w:type="gramEnd"/>
      <w:r>
        <w:t>) - </w:t>
      </w:r>
      <w:r w:rsidR="00423E68" w:rsidRPr="00C37FBD">
        <w:t>блокирует на сокете прием и отправку данных.</w:t>
      </w:r>
    </w:p>
    <w:p w:rsidR="00423E68" w:rsidRDefault="00423E68" w:rsidP="00423E68">
      <w:pPr>
        <w:jc w:val="both"/>
      </w:pPr>
      <w:r w:rsidRPr="00DB0431">
        <w:t xml:space="preserve">При применении </w:t>
      </w:r>
      <w:r>
        <w:rPr>
          <w:lang w:val="en-US"/>
        </w:rPr>
        <w:t>TCP</w:t>
      </w:r>
      <w:r w:rsidRPr="00DB0431">
        <w:t xml:space="preserve"> протокола, который требует установление соединения, сервер должен вызвать метод Bind для установки точки для прослушивания входящих подключений и затем запустить прослушивание подключений с помощью метода Listen. Далее с помощью метода Accept можно получить входящие запросы на подключение в виде объекта Socket, который используется для взаимодействия с удаленным узла. У полученного объекта Socket вызываются методы Send и Receive соответственно для отправки и получения данных. Если необходимо подключиться к серверу, то вызывается метод Connect. Для обмена данными с сервером также применяются методы Send или Receive.</w:t>
      </w:r>
    </w:p>
    <w:p w:rsidR="00423E68" w:rsidRPr="00A5153B" w:rsidRDefault="00423E68" w:rsidP="00423E68">
      <w:pPr>
        <w:ind w:firstLine="708"/>
        <w:jc w:val="both"/>
      </w:pPr>
      <w:r>
        <w:t>Что же касается самого майнинг пула и как он становится участником одноранговой сети. Майнинг пул должен быть подключен к сети той криптовалюты, которую он добывает, чтобы он мог прослушивать</w:t>
      </w:r>
      <w:r w:rsidRPr="00856AB9">
        <w:t>/</w:t>
      </w:r>
      <w:r>
        <w:t xml:space="preserve">сообщать сообщения о создании нового блока. Подключение майнинг пула к сети криптовалюты задается в данном программном средстве через конфигурационные файлы. Это сделано с целью того, что разные криптовалюты имеют разные параметры и настройки для подключения. </w:t>
      </w:r>
    </w:p>
    <w:p w:rsidR="00BF6A24" w:rsidRPr="00D85B10" w:rsidRDefault="00423E68" w:rsidP="00F85E26">
      <w:pPr>
        <w:ind w:firstLine="0"/>
        <w:jc w:val="both"/>
      </w:pPr>
      <w:r>
        <w:rPr>
          <w:rStyle w:val="bb"/>
          <w:szCs w:val="28"/>
        </w:rPr>
        <w:tab/>
      </w:r>
      <w:r>
        <w:t xml:space="preserve">В классе </w:t>
      </w:r>
      <w:r>
        <w:rPr>
          <w:lang w:val="en-US"/>
        </w:rPr>
        <w:t>ServerSocket</w:t>
      </w:r>
      <w:r w:rsidRPr="00DD6082">
        <w:t>.</w:t>
      </w:r>
      <w:r w:rsidR="00F85E26">
        <w:rPr>
          <w:lang w:val="en-US"/>
        </w:rPr>
        <w:t>cs</w:t>
      </w:r>
      <w:r w:rsidR="00F85E26" w:rsidRPr="00F85E26">
        <w:t xml:space="preserve"> </w:t>
      </w:r>
      <w:r w:rsidR="00F85E26">
        <w:t xml:space="preserve">представлен метод </w:t>
      </w:r>
      <w:r w:rsidR="00F85E26">
        <w:rPr>
          <w:lang w:val="en-US"/>
        </w:rPr>
        <w:t>RemoveConnection</w:t>
      </w:r>
      <w:r w:rsidR="00F85E26">
        <w:t>,</w:t>
      </w:r>
      <w:r w:rsidR="00F85E26" w:rsidRPr="00F85E26">
        <w:t xml:space="preserve"> </w:t>
      </w:r>
      <w:r w:rsidR="00F85E26">
        <w:t xml:space="preserve">который разрывает установленное соединение, схема алгоритма метода представлена на рисунке 3.3. Также в данном модуле, помимо обработки исключительных ситуаций и метод, </w:t>
      </w:r>
      <w:r>
        <w:t>предоставлены методы</w:t>
      </w:r>
      <w:r w:rsidR="00BF6A24">
        <w:t>:</w:t>
      </w:r>
    </w:p>
    <w:p w:rsidR="00D85B10" w:rsidRPr="00BF6A24" w:rsidRDefault="00D85B10" w:rsidP="008A12B2">
      <w:pPr>
        <w:pStyle w:val="afff"/>
        <w:numPr>
          <w:ilvl w:val="0"/>
          <w:numId w:val="48"/>
        </w:numPr>
      </w:pPr>
      <w:r>
        <w:rPr>
          <w:lang w:val="en-US"/>
        </w:rPr>
        <w:t xml:space="preserve">Listen – начать </w:t>
      </w:r>
      <w:r>
        <w:t>прослушивание соединения</w:t>
      </w:r>
      <w:r>
        <w:rPr>
          <w:lang w:val="en-US"/>
        </w:rPr>
        <w:t>;</w:t>
      </w:r>
    </w:p>
    <w:p w:rsidR="00BF6A24" w:rsidRDefault="00D85B10" w:rsidP="008A12B2">
      <w:pPr>
        <w:pStyle w:val="afff"/>
        <w:numPr>
          <w:ilvl w:val="0"/>
          <w:numId w:val="48"/>
        </w:numPr>
      </w:pPr>
      <w:r w:rsidRPr="00D85B10">
        <w:t>Send</w:t>
      </w:r>
      <w:r>
        <w:t xml:space="preserve"> - отправки </w:t>
      </w:r>
      <w:r w:rsidR="00BF6A24">
        <w:t>сообщени</w:t>
      </w:r>
      <w:r>
        <w:t>я</w:t>
      </w:r>
      <w:r w:rsidR="00BF6A24" w:rsidRPr="00BF6A24">
        <w:t>;</w:t>
      </w:r>
    </w:p>
    <w:p w:rsidR="00D85B10" w:rsidRDefault="00D85B10" w:rsidP="008A12B2">
      <w:pPr>
        <w:pStyle w:val="afff"/>
        <w:numPr>
          <w:ilvl w:val="0"/>
          <w:numId w:val="48"/>
        </w:numPr>
      </w:pPr>
      <w:r w:rsidRPr="00D85B10">
        <w:lastRenderedPageBreak/>
        <w:t>Shutdown</w:t>
      </w:r>
      <w:r>
        <w:t xml:space="preserve"> - </w:t>
      </w:r>
      <w:r w:rsidR="00423E68">
        <w:t>выключить</w:t>
      </w:r>
      <w:r w:rsidR="00BF6A24" w:rsidRPr="00BF6A24">
        <w:t xml:space="preserve"> </w:t>
      </w:r>
      <w:r w:rsidR="00BF6A24">
        <w:t>сервер</w:t>
      </w:r>
      <w:r w:rsidR="00BF6A24" w:rsidRPr="00D85B10">
        <w:t>;</w:t>
      </w:r>
    </w:p>
    <w:p w:rsidR="00D85B10" w:rsidRPr="00D85B10" w:rsidRDefault="00D85B10" w:rsidP="008A12B2">
      <w:pPr>
        <w:pStyle w:val="afff"/>
        <w:numPr>
          <w:ilvl w:val="0"/>
          <w:numId w:val="48"/>
        </w:numPr>
      </w:pPr>
      <w:r w:rsidRPr="00D85B10">
        <w:t>DisconnectAll</w:t>
      </w:r>
      <w:r>
        <w:t xml:space="preserve"> - разорвать все соединения</w:t>
      </w:r>
      <w:r>
        <w:rPr>
          <w:lang w:val="en-US"/>
        </w:rPr>
        <w:t>;</w:t>
      </w:r>
    </w:p>
    <w:p w:rsidR="00D85B10" w:rsidRPr="00BF6A24" w:rsidRDefault="00D85B10" w:rsidP="008A12B2">
      <w:pPr>
        <w:pStyle w:val="afff"/>
        <w:numPr>
          <w:ilvl w:val="0"/>
          <w:numId w:val="48"/>
        </w:numPr>
      </w:pPr>
      <w:r>
        <w:t>Start -</w:t>
      </w:r>
      <w:r>
        <w:rPr>
          <w:lang w:val="en-US"/>
        </w:rPr>
        <w:t xml:space="preserve"> </w:t>
      </w:r>
      <w:r>
        <w:t>включить</w:t>
      </w:r>
      <w:r>
        <w:rPr>
          <w:lang w:val="en-US"/>
        </w:rPr>
        <w:t xml:space="preserve"> сервер;</w:t>
      </w:r>
    </w:p>
    <w:p w:rsidR="00D85B10" w:rsidRDefault="00BF6A24" w:rsidP="008A12B2">
      <w:pPr>
        <w:pStyle w:val="afff"/>
        <w:numPr>
          <w:ilvl w:val="0"/>
          <w:numId w:val="48"/>
        </w:numPr>
        <w:spacing w:after="0"/>
      </w:pPr>
      <w:r w:rsidRPr="00D85B10">
        <w:t xml:space="preserve">AcceptCallback - </w:t>
      </w:r>
      <w:r>
        <w:t>принять обратные вызовы от получателя</w:t>
      </w:r>
      <w:r w:rsidR="00423E68">
        <w:t xml:space="preserve">. </w:t>
      </w:r>
    </w:p>
    <w:p w:rsidR="00D85B10" w:rsidRDefault="00D85B10" w:rsidP="008A12B2">
      <w:pPr>
        <w:pStyle w:val="afff"/>
        <w:numPr>
          <w:ilvl w:val="0"/>
          <w:numId w:val="48"/>
        </w:numPr>
        <w:spacing w:after="0"/>
      </w:pPr>
      <w:r w:rsidRPr="00D85B10">
        <w:t xml:space="preserve">Dispose </w:t>
      </w:r>
      <w:r w:rsidR="00F421D9">
        <w:t xml:space="preserve">- </w:t>
      </w:r>
      <w:r w:rsidRPr="00D85B10">
        <w:t xml:space="preserve">метод </w:t>
      </w:r>
      <w:r w:rsidR="00F82D9C" w:rsidRPr="00F85E26">
        <w:t>освобождения</w:t>
      </w:r>
      <w:r w:rsidRPr="00D85B10">
        <w:t xml:space="preserve"> занимаемых ресурсов.</w:t>
      </w:r>
    </w:p>
    <w:p w:rsidR="00F85E26" w:rsidRDefault="00F85E26" w:rsidP="00F85E26">
      <w:pPr>
        <w:ind w:firstLine="0"/>
      </w:pPr>
    </w:p>
    <w:p w:rsidR="00F85E26" w:rsidRDefault="00F85E26" w:rsidP="00F85E2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886478" cy="5772956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moveConnectionSocketServ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26" w:rsidRDefault="00F85E26" w:rsidP="00F85E26">
      <w:pPr>
        <w:ind w:firstLine="0"/>
        <w:jc w:val="center"/>
      </w:pPr>
    </w:p>
    <w:p w:rsidR="00F85E26" w:rsidRDefault="00F85E26" w:rsidP="00F85E26">
      <w:pPr>
        <w:ind w:firstLine="0"/>
        <w:jc w:val="center"/>
      </w:pPr>
      <w:r>
        <w:t>Рисунок 3.3 – Схема алгоритма метода разорвать соединение</w:t>
      </w:r>
    </w:p>
    <w:p w:rsidR="00F85E26" w:rsidRPr="00D85B10" w:rsidRDefault="00F85E26" w:rsidP="00F85E26">
      <w:pPr>
        <w:ind w:firstLine="0"/>
        <w:jc w:val="center"/>
      </w:pPr>
    </w:p>
    <w:p w:rsidR="00423E68" w:rsidRDefault="00423E68" w:rsidP="00F82D9C">
      <w:pPr>
        <w:jc w:val="both"/>
      </w:pPr>
      <w:r>
        <w:t>Все взаимодействие меж</w:t>
      </w:r>
      <w:r w:rsidR="00E3396A">
        <w:t>ду «Майнинг пулом» и «Майнером»</w:t>
      </w:r>
      <w:r>
        <w:t xml:space="preserve"> осуществляется с помощью протокола </w:t>
      </w:r>
      <w:r w:rsidRPr="00BF6A24">
        <w:rPr>
          <w:lang w:val="en-US"/>
        </w:rPr>
        <w:t>Stratum</w:t>
      </w:r>
      <w:r>
        <w:t>, реализация которого, как раз основана на работе с сокетами.</w:t>
      </w:r>
    </w:p>
    <w:p w:rsidR="00CB68E7" w:rsidRDefault="00CB68E7" w:rsidP="00F82D9C">
      <w:pPr>
        <w:jc w:val="both"/>
      </w:pPr>
      <w:r>
        <w:rPr>
          <w:lang w:val="en-US"/>
        </w:rPr>
        <w:t>C</w:t>
      </w:r>
      <w:r w:rsidRPr="00CB68E7">
        <w:t>ервер, работающий по протоколу TCP, с помощью сокетов. Общая схема ра</w:t>
      </w:r>
      <w:r>
        <w:t xml:space="preserve">боты серверного сокета TCP </w:t>
      </w:r>
      <w:r w:rsidRPr="00CB68E7">
        <w:t>предст</w:t>
      </w:r>
      <w:r>
        <w:t>а</w:t>
      </w:r>
      <w:r w:rsidRPr="00CB68E7">
        <w:t>в</w:t>
      </w:r>
      <w:r>
        <w:t>лена на рисунке 3.3.</w:t>
      </w:r>
    </w:p>
    <w:p w:rsidR="00CB68E7" w:rsidRDefault="00CB68E7" w:rsidP="00CB68E7"/>
    <w:p w:rsidR="00CB68E7" w:rsidRDefault="00CB68E7" w:rsidP="00CB68E7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505609" wp14:editId="1355385B">
            <wp:extent cx="2856756" cy="420052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1936" cy="420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E7" w:rsidRDefault="00CB68E7" w:rsidP="00CB68E7">
      <w:pPr>
        <w:ind w:firstLine="0"/>
        <w:jc w:val="center"/>
      </w:pPr>
    </w:p>
    <w:p w:rsidR="00CB68E7" w:rsidRDefault="00CB68E7" w:rsidP="00CB68E7">
      <w:pPr>
        <w:ind w:firstLine="0"/>
        <w:jc w:val="center"/>
      </w:pPr>
      <w:r>
        <w:t xml:space="preserve">Рисунок 3.3 - </w:t>
      </w:r>
      <w:r w:rsidRPr="00CB68E7">
        <w:t>Общая схема ра</w:t>
      </w:r>
      <w:r>
        <w:t>боты серверного сокета TCP</w:t>
      </w:r>
    </w:p>
    <w:p w:rsidR="00CB68E7" w:rsidRDefault="00CB68E7" w:rsidP="00CB68E7">
      <w:pPr>
        <w:ind w:firstLine="0"/>
        <w:jc w:val="center"/>
      </w:pPr>
    </w:p>
    <w:p w:rsidR="00CB68E7" w:rsidRDefault="00CB68E7" w:rsidP="00CB68E7">
      <w:pPr>
        <w:jc w:val="both"/>
      </w:pPr>
      <w:r w:rsidRPr="00CB68E7">
        <w:t xml:space="preserve">Общая схема работы клиента на </w:t>
      </w:r>
      <w:r>
        <w:rPr>
          <w:lang w:val="en-US"/>
        </w:rPr>
        <w:t>TCP</w:t>
      </w:r>
      <w:r w:rsidRPr="00CB68E7">
        <w:t xml:space="preserve"> сокетах будет немного отличаться</w:t>
      </w:r>
      <w:r>
        <w:t xml:space="preserve"> и представлена на рисунке 3.4.</w:t>
      </w:r>
    </w:p>
    <w:p w:rsidR="00CB68E7" w:rsidRDefault="00CB68E7" w:rsidP="00CB68E7">
      <w:pPr>
        <w:jc w:val="both"/>
      </w:pPr>
    </w:p>
    <w:p w:rsidR="00CB68E7" w:rsidRDefault="00CB68E7" w:rsidP="00CB68E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CBC379F" wp14:editId="05B7F6EF">
            <wp:extent cx="2190750" cy="2400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E7" w:rsidRDefault="00CB68E7" w:rsidP="00CB68E7">
      <w:pPr>
        <w:ind w:firstLine="0"/>
        <w:jc w:val="center"/>
      </w:pPr>
    </w:p>
    <w:p w:rsidR="00CB68E7" w:rsidRPr="00CB68E7" w:rsidRDefault="00CB68E7" w:rsidP="00CB68E7">
      <w:pPr>
        <w:ind w:firstLine="0"/>
        <w:jc w:val="center"/>
      </w:pPr>
      <w:r>
        <w:t xml:space="preserve">Рисунок 3.4 - </w:t>
      </w:r>
      <w:r w:rsidRPr="00CB68E7">
        <w:t xml:space="preserve">Общая схема работы клиента на </w:t>
      </w:r>
      <w:r>
        <w:rPr>
          <w:lang w:val="en-US"/>
        </w:rPr>
        <w:t>TCP</w:t>
      </w:r>
      <w:r w:rsidRPr="000A4FE2">
        <w:t xml:space="preserve"> </w:t>
      </w:r>
      <w:r w:rsidRPr="00CB68E7">
        <w:t>сокетах</w:t>
      </w:r>
    </w:p>
    <w:p w:rsidR="00423E68" w:rsidRPr="003A7196" w:rsidRDefault="00A33DAA" w:rsidP="00E3396A">
      <w:pPr>
        <w:pStyle w:val="3"/>
        <w:spacing w:after="0"/>
      </w:pPr>
      <w:bookmarkStart w:id="215" w:name="_Toc514139657"/>
      <w:bookmarkStart w:id="216" w:name="_Toc514230369"/>
      <w:bookmarkStart w:id="217" w:name="_Toc514402262"/>
      <w:bookmarkStart w:id="218" w:name="_Toc514494675"/>
      <w:r>
        <w:lastRenderedPageBreak/>
        <w:t xml:space="preserve"> </w:t>
      </w:r>
      <w:bookmarkStart w:id="219" w:name="_Toc514503400"/>
      <w:bookmarkStart w:id="220" w:name="_Toc514503441"/>
      <w:bookmarkStart w:id="221" w:name="_Toc514526640"/>
      <w:bookmarkStart w:id="222" w:name="_Toc514784012"/>
      <w:bookmarkStart w:id="223" w:name="_Toc514962477"/>
      <w:bookmarkStart w:id="224" w:name="_Toc514964020"/>
      <w:r w:rsidR="00423E68">
        <w:t xml:space="preserve">Протокол </w:t>
      </w:r>
      <w:r w:rsidR="00423E68" w:rsidRPr="003A7196">
        <w:rPr>
          <w:lang w:val="en-US"/>
        </w:rPr>
        <w:t>Stratum</w:t>
      </w:r>
      <w:r w:rsidR="00423E68" w:rsidRPr="005C01BF">
        <w:t xml:space="preserve">. </w:t>
      </w:r>
      <w:r w:rsidR="00423E68">
        <w:t>Программны</w:t>
      </w:r>
      <w:r w:rsidR="003A7196">
        <w:t>е</w:t>
      </w:r>
      <w:r w:rsidR="00423E68" w:rsidRPr="003A7196">
        <w:t xml:space="preserve"> </w:t>
      </w:r>
      <w:r w:rsidR="00423E68">
        <w:t>модул</w:t>
      </w:r>
      <w:r w:rsidR="003A7196">
        <w:t>и</w:t>
      </w:r>
      <w:r w:rsidR="00423E68" w:rsidRPr="003A7196">
        <w:t xml:space="preserve"> </w:t>
      </w:r>
      <w:r w:rsidR="00423E68" w:rsidRPr="003A7196">
        <w:rPr>
          <w:lang w:val="en-US"/>
        </w:rPr>
        <w:t>StratumServer</w:t>
      </w:r>
      <w:r w:rsidR="00423E68" w:rsidRPr="003A7196">
        <w:t>.</w:t>
      </w:r>
      <w:r w:rsidR="00423E68" w:rsidRPr="003A7196">
        <w:rPr>
          <w:lang w:val="en-US"/>
        </w:rPr>
        <w:t>cs</w:t>
      </w:r>
      <w:bookmarkEnd w:id="215"/>
      <w:bookmarkEnd w:id="216"/>
      <w:r w:rsidR="003A7196">
        <w:t xml:space="preserve"> и </w:t>
      </w:r>
      <w:r w:rsidR="003A7196">
        <w:rPr>
          <w:lang w:val="en-US"/>
        </w:rPr>
        <w:t>StratumMiner</w:t>
      </w:r>
      <w:r w:rsidR="003A7196" w:rsidRPr="003A7196">
        <w:t>.</w:t>
      </w:r>
      <w:r w:rsidR="003A7196" w:rsidRPr="003A7196">
        <w:rPr>
          <w:lang w:val="en-US"/>
        </w:rPr>
        <w:t>cs</w:t>
      </w:r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:rsidR="00423E68" w:rsidRDefault="00423E68" w:rsidP="00E3396A">
      <w:pPr>
        <w:jc w:val="both"/>
      </w:pPr>
      <w:r>
        <w:t xml:space="preserve">Протокол </w:t>
      </w:r>
      <w:r w:rsidRPr="003B4DF0">
        <w:t>Stratum представляет собой протокол,</w:t>
      </w:r>
      <w:r w:rsidR="000A4FE2" w:rsidRPr="000A4FE2">
        <w:t xml:space="preserve"> котор</w:t>
      </w:r>
      <w:r w:rsidR="000A4FE2">
        <w:t>ый</w:t>
      </w:r>
      <w:r w:rsidRPr="003B4DF0">
        <w:t xml:space="preserve"> использую</w:t>
      </w:r>
      <w:r w:rsidR="000A4FE2">
        <w:t>ет</w:t>
      </w:r>
      <w:r w:rsidRPr="003B4DF0">
        <w:t xml:space="preserve"> простой TCP-сокет, с полезной нагрузкой, закодированной </w:t>
      </w:r>
      <w:r w:rsidR="000A4FE2">
        <w:t>через</w:t>
      </w:r>
      <w:r w:rsidRPr="003B4DF0">
        <w:t xml:space="preserve"> </w:t>
      </w:r>
      <w:r w:rsidR="000A4FE2" w:rsidRPr="003B4DF0">
        <w:t>JSON</w:t>
      </w:r>
      <w:r w:rsidR="000A4FE2">
        <w:t>-</w:t>
      </w:r>
      <w:r w:rsidRPr="003B4DF0">
        <w:t xml:space="preserve">сообщения. Клиент просто открывает TCP-сокет и пишет запросы на сервер в виде </w:t>
      </w:r>
      <w:r w:rsidR="000A4FE2" w:rsidRPr="003B4DF0">
        <w:t>JSON</w:t>
      </w:r>
      <w:r w:rsidR="000A4FE2">
        <w:t>-</w:t>
      </w:r>
      <w:r w:rsidRPr="003B4DF0">
        <w:t>сообщений, завер</w:t>
      </w:r>
      <w:r>
        <w:t>шенных символом новой строки</w:t>
      </w:r>
      <w:r w:rsidRPr="003B4DF0">
        <w:t>. Каждая полученная клиентом строка снова является действительным фра</w:t>
      </w:r>
      <w:r>
        <w:t>гментом JSON</w:t>
      </w:r>
      <w:r w:rsidRPr="003B4DF0">
        <w:t>, содержащим ответ.</w:t>
      </w:r>
    </w:p>
    <w:p w:rsidR="00423E68" w:rsidRDefault="00423E68" w:rsidP="00423E68">
      <w:pPr>
        <w:jc w:val="both"/>
      </w:pPr>
      <w:r>
        <w:t>Плюсы данного протокола</w:t>
      </w:r>
      <w:r w:rsidRPr="003B4DF0">
        <w:t>: очень легко реализовать и отлаживать, потому</w:t>
      </w:r>
      <w:r>
        <w:t xml:space="preserve"> что</w:t>
      </w:r>
      <w:r w:rsidRPr="003B4DF0">
        <w:t xml:space="preserve"> </w:t>
      </w:r>
      <w:r>
        <w:t>участники сети посылают сообщения</w:t>
      </w:r>
      <w:r w:rsidRPr="003B4DF0">
        <w:t xml:space="preserve"> в формате </w:t>
      </w:r>
      <w:r w:rsidR="000A4FE2">
        <w:t>легкочитаемом</w:t>
      </w:r>
      <w:r w:rsidRPr="003B4DF0">
        <w:t xml:space="preserve"> человеком. Протокол отличается от многих других решений</w:t>
      </w:r>
      <w:r w:rsidR="00F72DC1">
        <w:t>. Он является</w:t>
      </w:r>
      <w:r w:rsidRPr="003B4DF0">
        <w:t xml:space="preserve"> легко расширяемым, не нарушая обратной совместимости. </w:t>
      </w:r>
      <w:r>
        <w:t>Также</w:t>
      </w:r>
      <w:r w:rsidRPr="003B4DF0">
        <w:t xml:space="preserve"> JSON широко поддерживается на всех платформах, и у нынешних майнеров уже есть библиотеки JSON. </w:t>
      </w:r>
    </w:p>
    <w:p w:rsidR="00423E68" w:rsidRPr="00AD15C8" w:rsidRDefault="00423E68" w:rsidP="00423E68">
      <w:pPr>
        <w:jc w:val="both"/>
      </w:pPr>
      <w:r>
        <w:t>Отличительной особенностью от других протоколов в том, что тут</w:t>
      </w:r>
      <w:r w:rsidRPr="00AD15C8">
        <w:t xml:space="preserve"> нет</w:t>
      </w:r>
      <w:r>
        <w:t>у</w:t>
      </w:r>
      <w:r w:rsidRPr="00AD15C8">
        <w:t xml:space="preserve"> связанных с HTTP накладных расходов. Но самым большим улучшением в сетях, основанных на HTTP, является тот факт, что сервер может управлять нагрузкой сам по себе, он может отправлять широковещательные сообщения </w:t>
      </w:r>
      <w:r>
        <w:t>майнерам</w:t>
      </w:r>
      <w:r w:rsidRPr="00AD15C8">
        <w:t xml:space="preserve"> в любое время без каких-либо долговременных обходных решений</w:t>
      </w:r>
      <w:r>
        <w:t xml:space="preserve"> и проблем балансировки нагрузки</w:t>
      </w:r>
      <w:r w:rsidRPr="00AD15C8">
        <w:t>.</w:t>
      </w:r>
    </w:p>
    <w:p w:rsidR="00423E68" w:rsidRDefault="00423E68" w:rsidP="00423E68">
      <w:pPr>
        <w:ind w:firstLine="0"/>
        <w:jc w:val="both"/>
      </w:pPr>
      <w:r>
        <w:tab/>
        <w:t xml:space="preserve">Программный модуль </w:t>
      </w:r>
      <w:r>
        <w:rPr>
          <w:lang w:val="en-US"/>
        </w:rPr>
        <w:t>StratumServer</w:t>
      </w:r>
      <w:r w:rsidRPr="009C25CB">
        <w:t xml:space="preserve">.cs </w:t>
      </w:r>
      <w:r>
        <w:t xml:space="preserve">вызывается через </w:t>
      </w:r>
      <w:r>
        <w:rPr>
          <w:lang w:val="en-US"/>
        </w:rPr>
        <w:t>WebServer</w:t>
      </w:r>
      <w:r w:rsidRPr="009C25CB">
        <w:t xml:space="preserve"> </w:t>
      </w:r>
      <w:r>
        <w:t xml:space="preserve">метод </w:t>
      </w:r>
      <w:proofErr w:type="gramStart"/>
      <w:r>
        <w:rPr>
          <w:lang w:val="en-US"/>
        </w:rPr>
        <w:t>Start</w:t>
      </w:r>
      <w:r w:rsidRPr="009C25CB">
        <w:t>(</w:t>
      </w:r>
      <w:proofErr w:type="gramEnd"/>
      <w:r w:rsidRPr="009C25CB">
        <w:t>)</w:t>
      </w:r>
      <w:r>
        <w:t>.</w:t>
      </w:r>
      <w:r w:rsidR="00724759" w:rsidRPr="00724759">
        <w:t xml:space="preserve"> Алгоритм </w:t>
      </w:r>
      <w:r w:rsidR="003A7196">
        <w:t xml:space="preserve">работы </w:t>
      </w:r>
      <w:r w:rsidR="00724759" w:rsidRPr="00724759">
        <w:t xml:space="preserve">данного </w:t>
      </w:r>
      <w:r w:rsidR="003A7196">
        <w:t xml:space="preserve">сервера </w:t>
      </w:r>
      <w:r w:rsidR="00724759" w:rsidRPr="00724759">
        <w:t>представ</w:t>
      </w:r>
      <w:r w:rsidR="00724759">
        <w:t>лен на рисунке 3.2.</w:t>
      </w:r>
      <w:r>
        <w:t xml:space="preserve"> Также в данном модуле реализованы такие события как: </w:t>
      </w:r>
    </w:p>
    <w:p w:rsidR="00423E68" w:rsidRPr="009C25CB" w:rsidRDefault="00423E68" w:rsidP="007874D9">
      <w:pPr>
        <w:pStyle w:val="afff"/>
        <w:numPr>
          <w:ilvl w:val="0"/>
          <w:numId w:val="30"/>
        </w:numPr>
      </w:pPr>
      <w:r w:rsidRPr="009C25CB">
        <w:t>OnClientConnection</w:t>
      </w:r>
      <w:r>
        <w:t xml:space="preserve"> – событие о подключении нового клиента</w:t>
      </w:r>
      <w:r w:rsidRPr="001E77EB">
        <w:t>;</w:t>
      </w:r>
    </w:p>
    <w:p w:rsidR="00423E68" w:rsidRPr="009C25CB" w:rsidRDefault="00423E68" w:rsidP="007874D9">
      <w:pPr>
        <w:pStyle w:val="afff"/>
        <w:numPr>
          <w:ilvl w:val="0"/>
          <w:numId w:val="30"/>
        </w:numPr>
      </w:pPr>
      <w:r w:rsidRPr="009C25CB">
        <w:t>OnClientDisconnect</w:t>
      </w:r>
      <w:r>
        <w:t xml:space="preserve"> - событие о отключении клиента</w:t>
      </w:r>
      <w:r w:rsidRPr="001E77EB">
        <w:t>;</w:t>
      </w:r>
    </w:p>
    <w:p w:rsidR="00423E68" w:rsidRDefault="00423E68" w:rsidP="007874D9">
      <w:pPr>
        <w:pStyle w:val="afff"/>
        <w:numPr>
          <w:ilvl w:val="0"/>
          <w:numId w:val="30"/>
        </w:numPr>
        <w:spacing w:after="0"/>
      </w:pPr>
      <w:r w:rsidRPr="009C25CB">
        <w:t>OnDataReceived</w:t>
      </w:r>
      <w:r w:rsidR="00E3396A">
        <w:t xml:space="preserve"> - </w:t>
      </w:r>
      <w:r w:rsidRPr="004F7F99">
        <w:t xml:space="preserve">событие </w:t>
      </w:r>
      <w:r>
        <w:t>о получении данных.</w:t>
      </w:r>
    </w:p>
    <w:p w:rsidR="003A7196" w:rsidRPr="00C13667" w:rsidRDefault="00423E68" w:rsidP="00C13667">
      <w:pPr>
        <w:ind w:firstLine="360"/>
        <w:jc w:val="both"/>
        <w:rPr>
          <w:szCs w:val="28"/>
        </w:rPr>
      </w:pPr>
      <w:r w:rsidRPr="00304949">
        <w:t xml:space="preserve">А также </w:t>
      </w:r>
      <w:r>
        <w:t xml:space="preserve">свойство </w:t>
      </w:r>
      <w:r>
        <w:rPr>
          <w:lang w:val="en-US"/>
        </w:rPr>
        <w:t>IsBanned</w:t>
      </w:r>
      <w:r w:rsidRPr="00304949">
        <w:t xml:space="preserve">, </w:t>
      </w:r>
      <w:r>
        <w:t>с помощью которого мы можем узнать забл</w:t>
      </w:r>
      <w:r w:rsidR="00C6543D">
        <w:t xml:space="preserve">окировано ли </w:t>
      </w:r>
      <w:r w:rsidR="00C6543D">
        <w:rPr>
          <w:lang w:val="en-US"/>
        </w:rPr>
        <w:t>TCP</w:t>
      </w:r>
      <w:r w:rsidR="00C6543D" w:rsidRPr="00C6543D">
        <w:t xml:space="preserve"> </w:t>
      </w:r>
      <w:r w:rsidR="00C6543D">
        <w:t xml:space="preserve">соединение </w:t>
      </w:r>
      <w:r w:rsidR="00626CC4">
        <w:t>и</w:t>
      </w:r>
      <w:r>
        <w:t xml:space="preserve"> конструктор, который </w:t>
      </w:r>
      <w:r w:rsidR="00E3396A">
        <w:t>проинициализирует</w:t>
      </w:r>
      <w:r>
        <w:t xml:space="preserve"> поля данного класса.</w:t>
      </w:r>
      <w:r>
        <w:tab/>
      </w:r>
      <w:r>
        <w:tab/>
      </w:r>
    </w:p>
    <w:p w:rsidR="003A7196" w:rsidRDefault="003A7196" w:rsidP="003A7196">
      <w:pPr>
        <w:ind w:firstLine="360"/>
        <w:jc w:val="both"/>
      </w:pPr>
      <w:r>
        <w:t>Программный</w:t>
      </w:r>
      <w:r w:rsidRPr="003A7196">
        <w:t xml:space="preserve"> </w:t>
      </w:r>
      <w:r>
        <w:t>модуль</w:t>
      </w:r>
      <w:r w:rsidRPr="003A7196">
        <w:t xml:space="preserve"> </w:t>
      </w:r>
      <w:r>
        <w:rPr>
          <w:lang w:val="en-US"/>
        </w:rPr>
        <w:t>StratumMiner</w:t>
      </w:r>
      <w:r w:rsidRPr="003A7196">
        <w:t>.</w:t>
      </w:r>
      <w:r w:rsidRPr="003A7196">
        <w:rPr>
          <w:lang w:val="en-US"/>
        </w:rPr>
        <w:t>cs</w:t>
      </w:r>
      <w:r w:rsidR="00C6543D">
        <w:t>, который</w:t>
      </w:r>
      <w:r w:rsidRPr="003A7196">
        <w:t xml:space="preserve"> </w:t>
      </w:r>
      <w:r>
        <w:t xml:space="preserve">выполняет функционал для </w:t>
      </w:r>
      <w:r w:rsidR="00C6543D">
        <w:t xml:space="preserve">взаимодействия </w:t>
      </w:r>
      <w:r>
        <w:t>майнер</w:t>
      </w:r>
      <w:r w:rsidR="00C6543D">
        <w:t>а и сервера</w:t>
      </w:r>
      <w:r>
        <w:t xml:space="preserve">: </w:t>
      </w:r>
    </w:p>
    <w:p w:rsidR="00F72DC1" w:rsidRDefault="003A7196" w:rsidP="00F72DC1">
      <w:pPr>
        <w:pStyle w:val="afff"/>
        <w:numPr>
          <w:ilvl w:val="0"/>
          <w:numId w:val="31"/>
        </w:numPr>
      </w:pPr>
      <w:r w:rsidRPr="00E3396A">
        <w:t>StratumMiner</w:t>
      </w:r>
      <w:r w:rsidR="00E3396A">
        <w:t> - </w:t>
      </w:r>
      <w:r w:rsidRPr="00E3396A">
        <w:t>создать</w:t>
      </w:r>
      <w:r>
        <w:t xml:space="preserve"> </w:t>
      </w:r>
      <w:r w:rsidR="00F72DC1">
        <w:t>инстанса для майнеров</w:t>
      </w:r>
      <w:r w:rsidRPr="001E77EB">
        <w:t>;</w:t>
      </w:r>
    </w:p>
    <w:p w:rsidR="00F72DC1" w:rsidRDefault="00F72DC1" w:rsidP="00F72DC1">
      <w:pPr>
        <w:pStyle w:val="afff"/>
        <w:numPr>
          <w:ilvl w:val="0"/>
          <w:numId w:val="31"/>
        </w:numPr>
      </w:pPr>
      <w:r w:rsidRPr="00F72DC1">
        <w:t>Authenticate – аутентификация майнера;</w:t>
      </w:r>
    </w:p>
    <w:p w:rsidR="00F72DC1" w:rsidRDefault="00F72DC1" w:rsidP="00F72DC1">
      <w:pPr>
        <w:pStyle w:val="afff"/>
        <w:numPr>
          <w:ilvl w:val="0"/>
          <w:numId w:val="31"/>
        </w:numPr>
      </w:pPr>
      <w:r w:rsidRPr="00F72DC1">
        <w:t>Subscribe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F72DC1">
        <w:t>подключить майнера к майнинг пулу;</w:t>
      </w:r>
    </w:p>
    <w:p w:rsidR="00F72DC1" w:rsidRDefault="00F72DC1" w:rsidP="00F72DC1">
      <w:pPr>
        <w:pStyle w:val="afff"/>
        <w:numPr>
          <w:ilvl w:val="0"/>
          <w:numId w:val="31"/>
        </w:numPr>
      </w:pPr>
      <w:r>
        <w:rPr>
          <w:lang w:val="en-US"/>
        </w:rPr>
        <w:t>Parse</w:t>
      </w:r>
      <w:r w:rsidRPr="00F72DC1">
        <w:t xml:space="preserve"> – </w:t>
      </w:r>
      <w:r>
        <w:t>принять и прочитать входящие данные</w:t>
      </w:r>
      <w:r w:rsidRPr="00F72DC1">
        <w:t>;</w:t>
      </w:r>
    </w:p>
    <w:p w:rsidR="00F72DC1" w:rsidRPr="00A329DE" w:rsidRDefault="00F72DC1" w:rsidP="00A329DE">
      <w:pPr>
        <w:pStyle w:val="afff"/>
        <w:numPr>
          <w:ilvl w:val="0"/>
          <w:numId w:val="31"/>
        </w:numPr>
      </w:pPr>
      <w:r>
        <w:rPr>
          <w:lang w:val="en-US"/>
        </w:rPr>
        <w:t>ProcessRequest</w:t>
      </w:r>
      <w:r>
        <w:t xml:space="preserve"> </w:t>
      </w:r>
      <w:r w:rsidR="00A329DE">
        <w:t>–</w:t>
      </w:r>
      <w:r>
        <w:t xml:space="preserve"> </w:t>
      </w:r>
      <w:r w:rsidR="00A329DE">
        <w:t>сгенерировать запрос серверу</w:t>
      </w:r>
      <w:r w:rsidR="00A329DE">
        <w:rPr>
          <w:lang w:val="en-US"/>
        </w:rPr>
        <w:t>;</w:t>
      </w:r>
    </w:p>
    <w:p w:rsidR="00A329DE" w:rsidRPr="00F72DC1" w:rsidRDefault="00A329DE" w:rsidP="00A329DE">
      <w:pPr>
        <w:pStyle w:val="afff"/>
        <w:numPr>
          <w:ilvl w:val="0"/>
          <w:numId w:val="31"/>
        </w:numPr>
      </w:pPr>
      <w:r>
        <w:t>Send</w:t>
      </w:r>
      <w:r>
        <w:rPr>
          <w:lang w:val="en-US"/>
        </w:rPr>
        <w:t>Request</w:t>
      </w:r>
      <w:r>
        <w:t xml:space="preserve"> – отправить запрос серверу</w:t>
      </w:r>
      <w:r>
        <w:rPr>
          <w:lang w:val="en-US"/>
        </w:rPr>
        <w:t>;</w:t>
      </w:r>
    </w:p>
    <w:p w:rsidR="003A7196" w:rsidRPr="009C25CB" w:rsidRDefault="003A7196" w:rsidP="007874D9">
      <w:pPr>
        <w:pStyle w:val="afff"/>
        <w:numPr>
          <w:ilvl w:val="0"/>
          <w:numId w:val="31"/>
        </w:numPr>
      </w:pPr>
      <w:r w:rsidRPr="009C25CB">
        <w:t>OnClientDisconnect</w:t>
      </w:r>
      <w:r w:rsidR="00E3396A">
        <w:t> - </w:t>
      </w:r>
      <w:r>
        <w:t>событие о отключении клиента</w:t>
      </w:r>
      <w:r w:rsidRPr="001E77EB">
        <w:t>;</w:t>
      </w:r>
    </w:p>
    <w:p w:rsidR="00626CC4" w:rsidRDefault="003A7196" w:rsidP="008B01DB">
      <w:pPr>
        <w:pStyle w:val="afff"/>
        <w:numPr>
          <w:ilvl w:val="0"/>
          <w:numId w:val="31"/>
        </w:numPr>
        <w:spacing w:after="0"/>
      </w:pPr>
      <w:r w:rsidRPr="009C25CB">
        <w:t>OnDataReceived</w:t>
      </w:r>
      <w:r w:rsidR="00E3396A">
        <w:t> - </w:t>
      </w:r>
      <w:r w:rsidRPr="004F7F99">
        <w:t xml:space="preserve">событие </w:t>
      </w:r>
      <w:r>
        <w:t>о получении данных.</w:t>
      </w:r>
    </w:p>
    <w:p w:rsidR="00E403C2" w:rsidRDefault="00E403C2" w:rsidP="005824A3">
      <w:pPr>
        <w:ind w:firstLine="0"/>
        <w:jc w:val="center"/>
        <w:rPr>
          <w:noProof/>
          <w:lang w:eastAsia="ru-RU"/>
        </w:rPr>
      </w:pPr>
    </w:p>
    <w:p w:rsidR="00626CC4" w:rsidRDefault="006F652E" w:rsidP="00E403C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296423" cy="83465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lgorithmStartumServ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978" cy="83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3C2">
        <w:rPr>
          <w:noProof/>
          <w:lang w:eastAsia="ru-RU"/>
        </w:rPr>
        <w:softHyphen/>
      </w:r>
    </w:p>
    <w:p w:rsidR="00626CC4" w:rsidRDefault="00626CC4" w:rsidP="00626CC4">
      <w:pPr>
        <w:jc w:val="center"/>
      </w:pPr>
    </w:p>
    <w:p w:rsidR="00E3396A" w:rsidRPr="00E123AF" w:rsidRDefault="00626CC4" w:rsidP="006F652E">
      <w:pPr>
        <w:ind w:firstLine="0"/>
        <w:jc w:val="center"/>
      </w:pPr>
      <w:r>
        <w:t xml:space="preserve">Рисунок 3.2 – Алгоритм работы модуля </w:t>
      </w:r>
      <w:r w:rsidR="006F652E">
        <w:rPr>
          <w:lang w:val="en-US"/>
        </w:rPr>
        <w:t>Stra</w:t>
      </w:r>
      <w:r>
        <w:rPr>
          <w:lang w:val="en-US"/>
        </w:rPr>
        <w:t>tum</w:t>
      </w:r>
      <w:r>
        <w:t xml:space="preserve"> </w:t>
      </w:r>
      <w:r>
        <w:rPr>
          <w:lang w:val="en-US"/>
        </w:rPr>
        <w:t>Server</w:t>
      </w:r>
    </w:p>
    <w:p w:rsidR="001341E6" w:rsidRPr="00E30B63" w:rsidRDefault="001341E6" w:rsidP="006F652E">
      <w:pPr>
        <w:ind w:firstLine="0"/>
        <w:jc w:val="center"/>
      </w:pPr>
    </w:p>
    <w:p w:rsidR="003A7196" w:rsidRPr="00DD6082" w:rsidRDefault="003A7196" w:rsidP="005824A3">
      <w:pPr>
        <w:jc w:val="both"/>
        <w:rPr>
          <w:szCs w:val="28"/>
        </w:rPr>
      </w:pPr>
      <w:r w:rsidRPr="00304949">
        <w:lastRenderedPageBreak/>
        <w:t xml:space="preserve">А также </w:t>
      </w:r>
      <w:r>
        <w:t xml:space="preserve">свойство </w:t>
      </w:r>
      <w:r>
        <w:rPr>
          <w:lang w:val="en-US"/>
        </w:rPr>
        <w:t>IsBanned</w:t>
      </w:r>
      <w:r w:rsidRPr="00304949">
        <w:t xml:space="preserve">, </w:t>
      </w:r>
      <w:r>
        <w:t xml:space="preserve">с помощью которого мы можем узнать заблокирован ли наш клиент (майнер), конструктор, который </w:t>
      </w:r>
      <w:r w:rsidR="006F652E">
        <w:t>проинициализирует</w:t>
      </w:r>
      <w:r>
        <w:t xml:space="preserve"> поля данного класса.</w:t>
      </w:r>
      <w:r>
        <w:tab/>
      </w:r>
      <w:r>
        <w:tab/>
      </w:r>
    </w:p>
    <w:p w:rsidR="003A7196" w:rsidRPr="003A7196" w:rsidRDefault="003A7196" w:rsidP="003A7196">
      <w:pPr>
        <w:jc w:val="both"/>
      </w:pPr>
    </w:p>
    <w:p w:rsidR="00423E68" w:rsidRDefault="00423E68" w:rsidP="00E3396A">
      <w:pPr>
        <w:pStyle w:val="3"/>
        <w:spacing w:before="0" w:after="0"/>
        <w:rPr>
          <w:lang w:val="en-US"/>
        </w:rPr>
      </w:pPr>
      <w:bookmarkStart w:id="225" w:name="_Toc514139658"/>
      <w:bookmarkStart w:id="226" w:name="_Toc514230370"/>
      <w:bookmarkStart w:id="227" w:name="_Toc514402263"/>
      <w:bookmarkStart w:id="228" w:name="_Toc514494676"/>
      <w:bookmarkStart w:id="229" w:name="_Toc514503401"/>
      <w:bookmarkStart w:id="230" w:name="_Toc514503442"/>
      <w:bookmarkStart w:id="231" w:name="_Toc514526641"/>
      <w:bookmarkStart w:id="232" w:name="_Toc514784013"/>
      <w:bookmarkStart w:id="233" w:name="_Toc514962478"/>
      <w:bookmarkStart w:id="234" w:name="_Toc514964021"/>
      <w:r w:rsidRPr="00103AB9">
        <w:t>Ра</w:t>
      </w:r>
      <w:r>
        <w:t>з</w:t>
      </w:r>
      <w:r w:rsidRPr="00103AB9">
        <w:t>работка программного</w:t>
      </w:r>
      <w:r>
        <w:t xml:space="preserve"> модуля Miner</w:t>
      </w:r>
      <w:r>
        <w:rPr>
          <w:lang w:val="en-US"/>
        </w:rPr>
        <w:t>Manager</w:t>
      </w:r>
      <w:r w:rsidRPr="00103AB9">
        <w:t>.</w:t>
      </w:r>
      <w:r>
        <w:rPr>
          <w:lang w:val="en-US"/>
        </w:rPr>
        <w:t>cs</w:t>
      </w:r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</w:p>
    <w:p w:rsidR="0092518C" w:rsidRDefault="00626CC4" w:rsidP="00E3396A">
      <w:pPr>
        <w:jc w:val="both"/>
      </w:pPr>
      <w:r w:rsidRPr="00626CC4">
        <w:t>Данный</w:t>
      </w:r>
      <w:r>
        <w:t xml:space="preserve"> модуль предоставляет функциональность для работы с майнером. С помощью данного класса можно создать </w:t>
      </w:r>
      <w:r w:rsidR="0092518C">
        <w:t>экземпляр класса, т.е</w:t>
      </w:r>
      <w:r w:rsidR="006F652E" w:rsidRPr="006F652E">
        <w:t>.</w:t>
      </w:r>
      <w:r w:rsidR="0092518C">
        <w:t xml:space="preserve"> сущность «Майнер», </w:t>
      </w:r>
      <w:r w:rsidR="00BB20F8">
        <w:t>атри</w:t>
      </w:r>
      <w:r w:rsidR="0092518C">
        <w:t>буты которого представлена в таблице 3.1.</w:t>
      </w:r>
    </w:p>
    <w:p w:rsidR="0092518C" w:rsidRPr="00605E34" w:rsidRDefault="0092518C" w:rsidP="0092518C">
      <w:pPr>
        <w:pStyle w:val="3"/>
        <w:numPr>
          <w:ilvl w:val="0"/>
          <w:numId w:val="0"/>
        </w:numPr>
        <w:spacing w:after="0"/>
      </w:pPr>
      <w:bookmarkStart w:id="235" w:name="_Toc514494677"/>
      <w:bookmarkStart w:id="236" w:name="_Toc514503402"/>
      <w:bookmarkStart w:id="237" w:name="_Toc514503443"/>
      <w:bookmarkStart w:id="238" w:name="_Toc514526642"/>
      <w:bookmarkStart w:id="239" w:name="_Toc514784014"/>
      <w:bookmarkStart w:id="240" w:name="_Toc514962479"/>
      <w:bookmarkStart w:id="241" w:name="_Toc514964022"/>
      <w:r w:rsidRPr="00605E34">
        <w:t>Табли</w:t>
      </w:r>
      <w:r>
        <w:t xml:space="preserve">ца 3.1 – Атрибуты </w:t>
      </w:r>
      <w:r w:rsidR="00BB20F8">
        <w:t>сущности</w:t>
      </w:r>
      <w:r>
        <w:t xml:space="preserve"> «</w:t>
      </w:r>
      <w:r>
        <w:rPr>
          <w:lang w:eastAsia="ru-RU"/>
        </w:rPr>
        <w:t>IMine</w:t>
      </w:r>
      <w:r>
        <w:rPr>
          <w:lang w:val="en-US" w:eastAsia="ru-RU"/>
        </w:rPr>
        <w:t>r</w:t>
      </w:r>
      <w:r w:rsidRPr="00605E34">
        <w:t>»</w:t>
      </w:r>
      <w:bookmarkEnd w:id="235"/>
      <w:bookmarkEnd w:id="236"/>
      <w:bookmarkEnd w:id="237"/>
      <w:bookmarkEnd w:id="238"/>
      <w:bookmarkEnd w:id="239"/>
      <w:bookmarkEnd w:id="240"/>
      <w:bookmarkEnd w:id="241"/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92518C" w:rsidRPr="00BB20F8" w:rsidTr="00BB0365">
        <w:tc>
          <w:tcPr>
            <w:tcW w:w="2689" w:type="dxa"/>
          </w:tcPr>
          <w:p w:rsidR="0092518C" w:rsidRPr="00437112" w:rsidRDefault="0092518C" w:rsidP="00BB0365">
            <w:pPr>
              <w:ind w:firstLine="0"/>
              <w:jc w:val="center"/>
              <w:rPr>
                <w:color w:val="000000"/>
                <w:szCs w:val="28"/>
              </w:rPr>
            </w:pPr>
            <w:r w:rsidRPr="00437112">
              <w:rPr>
                <w:color w:val="000000"/>
                <w:szCs w:val="28"/>
              </w:rPr>
              <w:t>Атрибут</w:t>
            </w:r>
          </w:p>
        </w:tc>
        <w:tc>
          <w:tcPr>
            <w:tcW w:w="6655" w:type="dxa"/>
          </w:tcPr>
          <w:p w:rsidR="0092518C" w:rsidRPr="00BB20F8" w:rsidRDefault="0092518C" w:rsidP="00BB0365">
            <w:pPr>
              <w:ind w:firstLine="0"/>
              <w:jc w:val="center"/>
              <w:rPr>
                <w:color w:val="000000"/>
                <w:szCs w:val="28"/>
              </w:rPr>
            </w:pPr>
            <w:r w:rsidRPr="00437112">
              <w:rPr>
                <w:color w:val="000000"/>
                <w:szCs w:val="28"/>
              </w:rPr>
              <w:t>Описание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val="en-US"/>
              </w:rPr>
            </w:pPr>
            <w:r w:rsidRPr="00BB20F8"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5" w:type="dxa"/>
          </w:tcPr>
          <w:p w:rsidR="0092518C" w:rsidRPr="00BB20F8" w:rsidRDefault="0092518C" w:rsidP="0092518C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Идентификатор </w:t>
            </w:r>
            <w:r w:rsidRPr="00BB20F8">
              <w:rPr>
                <w:color w:val="000000"/>
                <w:szCs w:val="28"/>
                <w:lang w:val="en-US"/>
              </w:rPr>
              <w:t>майнер</w:t>
            </w:r>
            <w:r w:rsidRPr="00BB20F8">
              <w:rPr>
                <w:color w:val="000000"/>
                <w:szCs w:val="28"/>
              </w:rPr>
              <w:t>а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val="en-US"/>
              </w:rPr>
            </w:pPr>
            <w:r w:rsidRPr="00BB20F8">
              <w:rPr>
                <w:color w:val="000000"/>
                <w:szCs w:val="28"/>
                <w:lang w:eastAsia="ru-RU"/>
              </w:rPr>
              <w:t>Account</w:t>
            </w:r>
          </w:p>
        </w:tc>
        <w:tc>
          <w:tcPr>
            <w:tcW w:w="6655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Сущность </w:t>
            </w:r>
            <w:r w:rsidRPr="00BB20F8">
              <w:rPr>
                <w:color w:val="000000"/>
                <w:szCs w:val="28"/>
                <w:lang w:val="en-US"/>
              </w:rPr>
              <w:t>Account</w:t>
            </w:r>
            <w:r w:rsidRPr="00BB20F8">
              <w:rPr>
                <w:color w:val="000000"/>
                <w:szCs w:val="28"/>
              </w:rPr>
              <w:t>, чтобы связать пользователя и майнера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szCs w:val="28"/>
                <w:lang w:val="en-US"/>
              </w:rPr>
            </w:pPr>
            <w:r w:rsidRPr="00BB20F8">
              <w:rPr>
                <w:color w:val="000000"/>
                <w:szCs w:val="28"/>
                <w:lang w:eastAsia="ru-RU"/>
              </w:rPr>
              <w:t>Pool</w:t>
            </w:r>
          </w:p>
        </w:tc>
        <w:tc>
          <w:tcPr>
            <w:tcW w:w="6655" w:type="dxa"/>
          </w:tcPr>
          <w:p w:rsidR="0092518C" w:rsidRPr="00BB20F8" w:rsidRDefault="0092518C" w:rsidP="00BB20F8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Сущность </w:t>
            </w:r>
            <w:r w:rsidRPr="00BB20F8">
              <w:rPr>
                <w:color w:val="000000"/>
                <w:szCs w:val="28"/>
                <w:lang w:val="en-US"/>
              </w:rPr>
              <w:t>Pool</w:t>
            </w:r>
            <w:r w:rsidRPr="00BB20F8">
              <w:rPr>
                <w:color w:val="000000"/>
                <w:szCs w:val="28"/>
              </w:rPr>
              <w:t xml:space="preserve">, чтобы </w:t>
            </w:r>
            <w:r w:rsidR="0046024D" w:rsidRPr="00BB20F8">
              <w:rPr>
                <w:color w:val="000000"/>
                <w:szCs w:val="28"/>
              </w:rPr>
              <w:t>присвоить майне</w:t>
            </w:r>
            <w:r w:rsidR="00BB20F8" w:rsidRPr="00BB20F8">
              <w:rPr>
                <w:color w:val="000000"/>
                <w:szCs w:val="28"/>
              </w:rPr>
              <w:t>ра определенному майнинг пулу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szCs w:val="28"/>
                <w:lang w:val="en-US"/>
              </w:rPr>
            </w:pPr>
            <w:r w:rsidRPr="00BB20F8">
              <w:rPr>
                <w:color w:val="000000"/>
                <w:szCs w:val="28"/>
                <w:lang w:eastAsia="ru-RU"/>
              </w:rPr>
              <w:t>Authenticated</w:t>
            </w:r>
          </w:p>
        </w:tc>
        <w:tc>
          <w:tcPr>
            <w:tcW w:w="6655" w:type="dxa"/>
          </w:tcPr>
          <w:p w:rsidR="0092518C" w:rsidRPr="00BB20F8" w:rsidRDefault="00BB20F8" w:rsidP="00BB20F8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Флаг, который в состоянии </w:t>
            </w:r>
            <w:r w:rsidRPr="00BB20F8">
              <w:rPr>
                <w:color w:val="000000"/>
                <w:szCs w:val="28"/>
                <w:lang w:val="en-US"/>
              </w:rPr>
              <w:t>true</w:t>
            </w:r>
            <w:r w:rsidRPr="00BB20F8">
              <w:rPr>
                <w:color w:val="000000"/>
                <w:szCs w:val="28"/>
              </w:rPr>
              <w:t>, если клиент прошел авторизацию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r w:rsidRPr="00BB20F8">
              <w:rPr>
                <w:color w:val="000000"/>
                <w:szCs w:val="28"/>
                <w:lang w:eastAsia="ru-RU"/>
              </w:rPr>
              <w:t>ValidShareCount</w:t>
            </w:r>
          </w:p>
        </w:tc>
        <w:tc>
          <w:tcPr>
            <w:tcW w:w="6655" w:type="dxa"/>
          </w:tcPr>
          <w:p w:rsidR="0092518C" w:rsidRPr="00BB20F8" w:rsidRDefault="00BB20F8" w:rsidP="00BB0365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>Переменная, которая показывает количество сгенерированных валидных хешей данным майнером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r w:rsidRPr="00BB20F8">
              <w:rPr>
                <w:color w:val="000000"/>
                <w:szCs w:val="28"/>
                <w:lang w:eastAsia="ru-RU"/>
              </w:rPr>
              <w:t>InvalidShareCount</w:t>
            </w:r>
          </w:p>
        </w:tc>
        <w:tc>
          <w:tcPr>
            <w:tcW w:w="6655" w:type="dxa"/>
          </w:tcPr>
          <w:p w:rsidR="0092518C" w:rsidRPr="00BB20F8" w:rsidRDefault="00BB20F8" w:rsidP="00BB20F8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>Переменная, которая показывает количество сгенерированных неверных хешей данным майнером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r w:rsidRPr="00BB20F8">
              <w:rPr>
                <w:color w:val="000000"/>
                <w:szCs w:val="28"/>
                <w:lang w:eastAsia="ru-RU"/>
              </w:rPr>
              <w:t>Software</w:t>
            </w:r>
          </w:p>
        </w:tc>
        <w:tc>
          <w:tcPr>
            <w:tcW w:w="6655" w:type="dxa"/>
          </w:tcPr>
          <w:p w:rsidR="0092518C" w:rsidRPr="00BB20F8" w:rsidRDefault="00BB20F8" w:rsidP="00BB0365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Сущность </w:t>
            </w:r>
            <w:r w:rsidRPr="00BB20F8">
              <w:rPr>
                <w:color w:val="000000"/>
                <w:szCs w:val="28"/>
                <w:lang w:val="en-US"/>
              </w:rPr>
              <w:t>Software</w:t>
            </w:r>
            <w:r w:rsidRPr="00BB20F8">
              <w:rPr>
                <w:color w:val="000000"/>
                <w:szCs w:val="28"/>
              </w:rPr>
              <w:t>, которая содержит информацию о о программном обечпечении майнера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r w:rsidRPr="00BB20F8">
              <w:rPr>
                <w:color w:val="000000"/>
                <w:szCs w:val="28"/>
                <w:lang w:eastAsia="ru-RU"/>
              </w:rPr>
              <w:t>SoftwareVersion</w:t>
            </w:r>
          </w:p>
        </w:tc>
        <w:tc>
          <w:tcPr>
            <w:tcW w:w="6655" w:type="dxa"/>
          </w:tcPr>
          <w:p w:rsidR="0092518C" w:rsidRPr="00BB20F8" w:rsidRDefault="00BB20F8" w:rsidP="00BB0365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>Версия программного обеспечения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r w:rsidRPr="00BB20F8">
              <w:rPr>
                <w:color w:val="000000"/>
                <w:szCs w:val="28"/>
                <w:lang w:eastAsia="ru-RU"/>
              </w:rPr>
              <w:t>Authenticate</w:t>
            </w:r>
          </w:p>
        </w:tc>
        <w:tc>
          <w:tcPr>
            <w:tcW w:w="6655" w:type="dxa"/>
          </w:tcPr>
          <w:p w:rsidR="0092518C" w:rsidRPr="00BB20F8" w:rsidRDefault="00BB20F8" w:rsidP="00BB20F8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>Метод авторизации</w:t>
            </w:r>
            <w:r>
              <w:rPr>
                <w:color w:val="000000"/>
                <w:szCs w:val="28"/>
              </w:rPr>
              <w:t xml:space="preserve"> майнера</w:t>
            </w:r>
          </w:p>
        </w:tc>
      </w:tr>
    </w:tbl>
    <w:p w:rsidR="00626CC4" w:rsidRDefault="0092518C" w:rsidP="00626CC4">
      <w:pPr>
        <w:jc w:val="both"/>
      </w:pPr>
      <w:r>
        <w:t xml:space="preserve"> </w:t>
      </w:r>
    </w:p>
    <w:p w:rsidR="00C13667" w:rsidRDefault="00C13667" w:rsidP="00626CC4">
      <w:pPr>
        <w:jc w:val="both"/>
      </w:pPr>
      <w:r>
        <w:t xml:space="preserve">Модуль </w:t>
      </w:r>
      <w:r>
        <w:rPr>
          <w:lang w:val="en-US"/>
        </w:rPr>
        <w:t>MinerManager</w:t>
      </w:r>
      <w:r w:rsidRPr="00C13667">
        <w:t>.</w:t>
      </w:r>
      <w:r>
        <w:rPr>
          <w:lang w:val="en-US"/>
        </w:rPr>
        <w:t>cs</w:t>
      </w:r>
      <w:r w:rsidR="00BB0365">
        <w:t xml:space="preserve"> содержит список всех подключенных к одному пулу майнеров</w:t>
      </w:r>
      <w:r w:rsidR="00BB0365" w:rsidRPr="00BB0365">
        <w:t xml:space="preserve"> </w:t>
      </w:r>
      <w:r w:rsidR="00BB0365">
        <w:rPr>
          <w:lang w:val="en-US"/>
        </w:rPr>
        <w:t>List</w:t>
      </w:r>
      <w:r w:rsidR="00BB0365" w:rsidRPr="00BB0365">
        <w:t>&lt;</w:t>
      </w:r>
      <w:r w:rsidR="00BB0365">
        <w:rPr>
          <w:lang w:val="en-US"/>
        </w:rPr>
        <w:t>IMiner</w:t>
      </w:r>
      <w:r w:rsidR="00BB0365" w:rsidRPr="00BB0365">
        <w:t>&gt;</w:t>
      </w:r>
      <w:r w:rsidR="00BB0365">
        <w:t>.</w:t>
      </w:r>
      <w:r w:rsidRPr="00C13667">
        <w:t xml:space="preserve"> </w:t>
      </w:r>
      <w:r w:rsidR="00BB0365">
        <w:t xml:space="preserve">Также </w:t>
      </w:r>
      <w:r>
        <w:t>реализует следующие функции:</w:t>
      </w:r>
    </w:p>
    <w:p w:rsidR="00BB0365" w:rsidRPr="00BB0365" w:rsidRDefault="00BB0365" w:rsidP="007874D9">
      <w:pPr>
        <w:pStyle w:val="afff"/>
        <w:numPr>
          <w:ilvl w:val="0"/>
          <w:numId w:val="32"/>
        </w:numPr>
      </w:pPr>
      <w:r>
        <w:rPr>
          <w:lang w:val="en-US"/>
        </w:rPr>
        <w:t>GetMiner</w:t>
      </w:r>
      <w:r w:rsidRPr="00BB0365">
        <w:t xml:space="preserve">() – </w:t>
      </w:r>
      <w:r>
        <w:t>Д</w:t>
      </w:r>
      <w:r w:rsidRPr="00BB0365">
        <w:t>остать майне</w:t>
      </w:r>
      <w:r>
        <w:t>ра из списка;</w:t>
      </w:r>
    </w:p>
    <w:p w:rsidR="00C13667" w:rsidRDefault="00BB0365" w:rsidP="007874D9">
      <w:pPr>
        <w:pStyle w:val="afff"/>
        <w:numPr>
          <w:ilvl w:val="0"/>
          <w:numId w:val="32"/>
        </w:numPr>
      </w:pPr>
      <w:r>
        <w:rPr>
          <w:lang w:val="en-US"/>
        </w:rPr>
        <w:t>Create</w:t>
      </w:r>
      <w:r w:rsidRPr="00BB0365">
        <w:t>() –</w:t>
      </w:r>
      <w:r>
        <w:t xml:space="preserve"> Создать майнера</w:t>
      </w:r>
      <w:r w:rsidRPr="00BB0365">
        <w:t xml:space="preserve"> </w:t>
      </w:r>
      <w:r>
        <w:t xml:space="preserve">и добавить майнера в список </w:t>
      </w:r>
      <w:r>
        <w:rPr>
          <w:lang w:val="en-US"/>
        </w:rPr>
        <w:t>List</w:t>
      </w:r>
      <w:r w:rsidRPr="00BB0365">
        <w:t>&lt;</w:t>
      </w:r>
      <w:r>
        <w:rPr>
          <w:lang w:val="en-US"/>
        </w:rPr>
        <w:t>IMiner</w:t>
      </w:r>
      <w:r w:rsidRPr="00BB0365">
        <w:t>&gt;;</w:t>
      </w:r>
    </w:p>
    <w:p w:rsidR="00BB0365" w:rsidRDefault="00BB0365" w:rsidP="007874D9">
      <w:pPr>
        <w:pStyle w:val="afff"/>
        <w:numPr>
          <w:ilvl w:val="0"/>
          <w:numId w:val="32"/>
        </w:numPr>
      </w:pPr>
      <w:proofErr w:type="gramStart"/>
      <w:r>
        <w:t>Remove</w:t>
      </w:r>
      <w:r w:rsidRPr="00BB0365">
        <w:t>(</w:t>
      </w:r>
      <w:proofErr w:type="gramEnd"/>
      <w:r w:rsidRPr="00BB0365">
        <w:t xml:space="preserve">) </w:t>
      </w:r>
      <w:r>
        <w:t>–</w:t>
      </w:r>
      <w:r w:rsidRPr="00BB0365">
        <w:t xml:space="preserve"> Удалить </w:t>
      </w:r>
      <w:r>
        <w:t xml:space="preserve">майнера и убрать его из списка </w:t>
      </w:r>
      <w:r>
        <w:rPr>
          <w:lang w:val="en-US"/>
        </w:rPr>
        <w:t>List</w:t>
      </w:r>
      <w:r w:rsidRPr="00BB0365">
        <w:t>&lt;</w:t>
      </w:r>
      <w:r>
        <w:rPr>
          <w:lang w:val="en-US"/>
        </w:rPr>
        <w:t>IMiner</w:t>
      </w:r>
      <w:r w:rsidRPr="00BB0365">
        <w:t>&gt;;</w:t>
      </w:r>
    </w:p>
    <w:p w:rsidR="00BB0365" w:rsidRDefault="00BB0365" w:rsidP="007874D9">
      <w:pPr>
        <w:pStyle w:val="afff"/>
        <w:numPr>
          <w:ilvl w:val="0"/>
          <w:numId w:val="32"/>
        </w:numPr>
        <w:spacing w:after="0"/>
      </w:pPr>
      <w:proofErr w:type="gramStart"/>
      <w:r>
        <w:t>Auth</w:t>
      </w:r>
      <w:r>
        <w:rPr>
          <w:lang w:val="en-US"/>
        </w:rPr>
        <w:t>enticate(</w:t>
      </w:r>
      <w:proofErr w:type="gramEnd"/>
      <w:r>
        <w:rPr>
          <w:lang w:val="en-US"/>
        </w:rPr>
        <w:t>) – Выполнить</w:t>
      </w:r>
      <w:r>
        <w:t xml:space="preserve"> аутентификацию майнера.</w:t>
      </w:r>
      <w:r>
        <w:rPr>
          <w:lang w:val="en-US"/>
        </w:rPr>
        <w:t xml:space="preserve"> </w:t>
      </w:r>
    </w:p>
    <w:p w:rsidR="00BB20F8" w:rsidRDefault="00BB0365" w:rsidP="00E3396A">
      <w:pPr>
        <w:jc w:val="both"/>
      </w:pPr>
      <w:r>
        <w:t xml:space="preserve">Методы </w:t>
      </w:r>
      <w:r>
        <w:rPr>
          <w:lang w:val="en-US"/>
        </w:rPr>
        <w:t>Create</w:t>
      </w:r>
      <w:r w:rsidRPr="00BB0365">
        <w:t xml:space="preserve"> и </w:t>
      </w:r>
      <w:r w:rsidRPr="00BB0365">
        <w:rPr>
          <w:lang w:val="en-US"/>
        </w:rPr>
        <w:t>Remove</w:t>
      </w:r>
      <w:r w:rsidRPr="00BB0365">
        <w:t xml:space="preserve"> </w:t>
      </w:r>
      <w:r>
        <w:t xml:space="preserve">вызываются по событиям </w:t>
      </w:r>
      <w:r w:rsidRPr="009C25CB">
        <w:t>OnClientConnection</w:t>
      </w:r>
      <w:r>
        <w:t xml:space="preserve"> и OnClient</w:t>
      </w:r>
      <w:r w:rsidR="00E4313A" w:rsidRPr="00E4313A">
        <w:t>Dis</w:t>
      </w:r>
      <w:r>
        <w:t>с</w:t>
      </w:r>
      <w:r w:rsidRPr="009C25CB">
        <w:t>onnection</w:t>
      </w:r>
      <w:r>
        <w:t xml:space="preserve"> соответственно рассмотренного </w:t>
      </w:r>
      <w:r w:rsidR="00C13667">
        <w:t>выше модул</w:t>
      </w:r>
      <w:r>
        <w:t>я</w:t>
      </w:r>
      <w:r w:rsidR="00C13667">
        <w:t xml:space="preserve"> </w:t>
      </w:r>
      <w:r w:rsidR="00C13667" w:rsidRPr="00CE293E">
        <w:rPr>
          <w:lang w:val="en-US"/>
        </w:rPr>
        <w:t>StartumServer</w:t>
      </w:r>
      <w:r w:rsidR="00C13667" w:rsidRPr="00C13667">
        <w:t>.</w:t>
      </w:r>
      <w:r w:rsidR="00C13667">
        <w:rPr>
          <w:lang w:val="en-US"/>
        </w:rPr>
        <w:t>cs</w:t>
      </w:r>
      <w:r>
        <w:t>.</w:t>
      </w:r>
      <w:r w:rsidR="001341E6">
        <w:t xml:space="preserve"> Схема алгоритма метода </w:t>
      </w:r>
      <w:r w:rsidR="001341E6">
        <w:rPr>
          <w:lang w:val="en-US"/>
        </w:rPr>
        <w:t>Create</w:t>
      </w:r>
      <w:r w:rsidR="001341E6" w:rsidRPr="001341E6">
        <w:t xml:space="preserve"> </w:t>
      </w:r>
      <w:r w:rsidR="001341E6">
        <w:t>представлена на рисунке 3.3</w:t>
      </w:r>
    </w:p>
    <w:p w:rsidR="001341E6" w:rsidRDefault="001341E6" w:rsidP="00E3396A">
      <w:pPr>
        <w:jc w:val="both"/>
      </w:pPr>
    </w:p>
    <w:p w:rsidR="001341E6" w:rsidRDefault="001341E6" w:rsidP="001341E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115879" cy="71089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uthenticateMinerManagers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209" cy="719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E6" w:rsidRDefault="001341E6" w:rsidP="001341E6">
      <w:pPr>
        <w:jc w:val="center"/>
      </w:pPr>
    </w:p>
    <w:p w:rsidR="001341E6" w:rsidRDefault="001341E6" w:rsidP="001341E6">
      <w:pPr>
        <w:jc w:val="center"/>
      </w:pPr>
      <w:r>
        <w:t>Рисунок 3.3 – Схема алгоритма функции создать майнера</w:t>
      </w:r>
    </w:p>
    <w:p w:rsidR="00BA0961" w:rsidRPr="00103AB9" w:rsidRDefault="00BA0961" w:rsidP="00E3396A">
      <w:pPr>
        <w:pStyle w:val="3"/>
        <w:spacing w:after="0"/>
      </w:pPr>
      <w:bookmarkStart w:id="242" w:name="_Toc514402264"/>
      <w:bookmarkStart w:id="243" w:name="_Toc514494678"/>
      <w:bookmarkStart w:id="244" w:name="_Toc514503403"/>
      <w:bookmarkStart w:id="245" w:name="_Toc514503444"/>
      <w:bookmarkStart w:id="246" w:name="_Toc514526643"/>
      <w:bookmarkStart w:id="247" w:name="_Toc514784015"/>
      <w:bookmarkStart w:id="248" w:name="_Toc514962480"/>
      <w:bookmarkStart w:id="249" w:name="_Toc514964023"/>
      <w:r w:rsidRPr="00103AB9">
        <w:t>Ра</w:t>
      </w:r>
      <w:r>
        <w:t>з</w:t>
      </w:r>
      <w:r w:rsidRPr="00103AB9">
        <w:t>работка программного</w:t>
      </w:r>
      <w:r>
        <w:t xml:space="preserve"> модуля </w:t>
      </w:r>
      <w:r>
        <w:rPr>
          <w:lang w:val="en-US"/>
        </w:rPr>
        <w:t>ShareManager</w:t>
      </w:r>
      <w:r w:rsidRPr="00103AB9">
        <w:t>.</w:t>
      </w:r>
      <w:r>
        <w:rPr>
          <w:lang w:val="en-US"/>
        </w:rPr>
        <w:t>cs</w:t>
      </w:r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r w:rsidR="00A93C13">
        <w:t xml:space="preserve"> </w:t>
      </w:r>
    </w:p>
    <w:p w:rsidR="00BA0961" w:rsidRDefault="00BA0961" w:rsidP="00E3396A">
      <w:pPr>
        <w:jc w:val="both"/>
      </w:pPr>
      <w:r>
        <w:t>Сущность «</w:t>
      </w:r>
      <w:r>
        <w:rPr>
          <w:lang w:val="en-US"/>
        </w:rPr>
        <w:t>Share</w:t>
      </w:r>
      <w:r>
        <w:t>» подразумевает под собой хеш код, который может быть, как валидным, так и нет, но только за валидный хеш</w:t>
      </w:r>
      <w:r w:rsidR="00E123AF">
        <w:t xml:space="preserve"> код</w:t>
      </w:r>
      <w:r>
        <w:t xml:space="preserve"> </w:t>
      </w:r>
      <w:r w:rsidR="00E123AF">
        <w:t>майнеры</w:t>
      </w:r>
      <w:r>
        <w:t xml:space="preserve"> могут получить прибыль. </w:t>
      </w:r>
      <w:r w:rsidR="00E123AF">
        <w:t>Сущность «</w:t>
      </w:r>
      <w:r w:rsidR="00E123AF">
        <w:rPr>
          <w:lang w:val="en-US"/>
        </w:rPr>
        <w:t>ShareManager</w:t>
      </w:r>
      <w:r w:rsidR="00E123AF">
        <w:t xml:space="preserve">» подразумевает вод собой объект, который владеет этими вычислительными операциями для рассчета хеш </w:t>
      </w:r>
      <w:r w:rsidR="00E123AF">
        <w:lastRenderedPageBreak/>
        <w:t xml:space="preserve">кода. </w:t>
      </w:r>
      <w:r>
        <w:t>Стоит отметить, что если майнер добывает криптовалюту самостоятельно, то ему не надо иметь дело с</w:t>
      </w:r>
      <w:r w:rsidR="00E123AF">
        <w:t xml:space="preserve"> распределением прибыли,</w:t>
      </w:r>
      <w:r>
        <w:t xml:space="preserve"> так как вся прибыль достается ему. Следовательно, можно сделать вывод, что «Share»</w:t>
      </w:r>
      <w:r w:rsidRPr="00E969F0">
        <w:t xml:space="preserve"> </w:t>
      </w:r>
      <w:r>
        <w:t xml:space="preserve">нам необходимы, чтобы мы могли узнать сколько каждый майнер сделал вычислительных операций, т.е. количество выполненный работы, чтобы узнать его вклад в создание нового блока. Таким образом </w:t>
      </w:r>
      <w:r w:rsidR="00E123AF">
        <w:t xml:space="preserve">зная количество выполненной работы, </w:t>
      </w:r>
      <w:r>
        <w:t xml:space="preserve">можно поделить награду в соответствии с работой майнера. </w:t>
      </w:r>
    </w:p>
    <w:p w:rsidR="00BA0961" w:rsidRDefault="00BA0961" w:rsidP="00BA0961">
      <w:pPr>
        <w:jc w:val="both"/>
      </w:pPr>
      <w:r>
        <w:t xml:space="preserve">Программный модуль </w:t>
      </w:r>
      <w:r>
        <w:rPr>
          <w:lang w:val="en-US"/>
        </w:rPr>
        <w:t>ShareManager</w:t>
      </w:r>
      <w:r w:rsidRPr="00F07FE3">
        <w:t>.</w:t>
      </w:r>
      <w:r>
        <w:rPr>
          <w:lang w:val="en-US"/>
        </w:rPr>
        <w:t>cs</w:t>
      </w:r>
      <w:r w:rsidRPr="00F07FE3">
        <w:t xml:space="preserve"> </w:t>
      </w:r>
      <w:r w:rsidR="00E4313A">
        <w:t>обеспечивает</w:t>
      </w:r>
      <w:r w:rsidRPr="00C218D8">
        <w:t xml:space="preserve"> </w:t>
      </w:r>
      <w:r>
        <w:t>нас функциональностью, такой как:</w:t>
      </w:r>
    </w:p>
    <w:p w:rsidR="00A93C13" w:rsidRDefault="00E3396A" w:rsidP="007874D9">
      <w:pPr>
        <w:pStyle w:val="afff"/>
        <w:numPr>
          <w:ilvl w:val="0"/>
          <w:numId w:val="33"/>
        </w:numPr>
      </w:pPr>
      <w:r w:rsidRPr="00E3396A">
        <w:t>ProcessShare</w:t>
      </w:r>
      <w:r w:rsidR="003575AF">
        <w:t xml:space="preserve"> служит для </w:t>
      </w:r>
      <w:r w:rsidR="003575AF" w:rsidRPr="00C218D8">
        <w:t>получения</w:t>
      </w:r>
      <w:r w:rsidR="00AC106D">
        <w:t xml:space="preserve"> Share, схема </w:t>
      </w:r>
      <w:r w:rsidR="00BA0961" w:rsidRPr="00C218D8">
        <w:t>алгоритм</w:t>
      </w:r>
      <w:r w:rsidR="00AC106D">
        <w:t>а</w:t>
      </w:r>
      <w:r w:rsidR="00BA0961" w:rsidRPr="00C218D8">
        <w:t xml:space="preserve"> работы данной фун</w:t>
      </w:r>
      <w:r w:rsidR="00AC106D">
        <w:t>кции представлен на рисунке 3.4</w:t>
      </w:r>
      <w:r w:rsidR="00BA0961" w:rsidRPr="00C218D8">
        <w:t>;</w:t>
      </w:r>
    </w:p>
    <w:p w:rsidR="00A93C13" w:rsidRDefault="003575AF" w:rsidP="007874D9">
      <w:pPr>
        <w:pStyle w:val="afff"/>
        <w:numPr>
          <w:ilvl w:val="0"/>
          <w:numId w:val="33"/>
        </w:numPr>
      </w:pPr>
      <w:r>
        <w:t xml:space="preserve">HandleValidShare обрабатывает </w:t>
      </w:r>
      <w:r w:rsidR="00BA0961" w:rsidRPr="00C218D8">
        <w:t>событие о том, что полученная Share является валидной;</w:t>
      </w:r>
    </w:p>
    <w:p w:rsidR="00A93C13" w:rsidRDefault="003575AF" w:rsidP="007874D9">
      <w:pPr>
        <w:pStyle w:val="afff"/>
        <w:numPr>
          <w:ilvl w:val="0"/>
          <w:numId w:val="33"/>
        </w:numPr>
      </w:pPr>
      <w:r>
        <w:t>HandleInvalidShare обрабатывает</w:t>
      </w:r>
      <w:r w:rsidR="00E3396A">
        <w:t> </w:t>
      </w:r>
      <w:r w:rsidR="00BA0961" w:rsidRPr="00C218D8">
        <w:t>событие о том, что полученная Share является невалидной;</w:t>
      </w:r>
    </w:p>
    <w:p w:rsidR="00A93C13" w:rsidRDefault="003575AF" w:rsidP="007874D9">
      <w:pPr>
        <w:pStyle w:val="afff"/>
        <w:numPr>
          <w:ilvl w:val="0"/>
          <w:numId w:val="33"/>
        </w:numPr>
      </w:pPr>
      <w:r>
        <w:t xml:space="preserve">OnBlockFound обрабатывает </w:t>
      </w:r>
      <w:r w:rsidR="00BA0961" w:rsidRPr="00C218D8">
        <w:t>событие, которое оповещает слушателей о том, что блок найден;</w:t>
      </w:r>
    </w:p>
    <w:p w:rsidR="00BA0961" w:rsidRDefault="003575AF" w:rsidP="007874D9">
      <w:pPr>
        <w:pStyle w:val="afff"/>
        <w:numPr>
          <w:ilvl w:val="0"/>
          <w:numId w:val="33"/>
        </w:numPr>
        <w:spacing w:after="0"/>
      </w:pPr>
      <w:r>
        <w:t>SubmitBlock</w:t>
      </w:r>
      <w:r w:rsidR="00E3396A">
        <w:t> </w:t>
      </w:r>
      <w:r w:rsidR="00BA0961" w:rsidRPr="00C218D8">
        <w:t>функция</w:t>
      </w:r>
      <w:r>
        <w:t xml:space="preserve"> </w:t>
      </w:r>
      <w:r w:rsidR="00BA0961" w:rsidRPr="00C218D8">
        <w:t xml:space="preserve">вызывается в событии HandleValidShare </w:t>
      </w:r>
      <w:r w:rsidR="00A33DAA">
        <w:t>отправляет сгенерированный блок.</w:t>
      </w:r>
    </w:p>
    <w:p w:rsidR="00E4313A" w:rsidRDefault="00E4313A" w:rsidP="00E4313A">
      <w:pPr>
        <w:jc w:val="both"/>
      </w:pPr>
      <w:r>
        <w:t>Сущность «Share», которая представляет под собой хеш код имеет следующую атрибут</w:t>
      </w:r>
      <w:r>
        <w:rPr>
          <w:lang w:val="en-US"/>
        </w:rPr>
        <w:t>s</w:t>
      </w:r>
      <w:r>
        <w:t xml:space="preserve"> представленные в таблице 3.2.</w:t>
      </w:r>
    </w:p>
    <w:p w:rsidR="00E4313A" w:rsidRDefault="00E4313A" w:rsidP="00E4313A">
      <w:pPr>
        <w:ind w:firstLine="0"/>
        <w:jc w:val="both"/>
      </w:pPr>
    </w:p>
    <w:p w:rsidR="00E4313A" w:rsidRPr="00E4313A" w:rsidRDefault="00E4313A" w:rsidP="00E4313A">
      <w:pPr>
        <w:ind w:firstLine="0"/>
        <w:jc w:val="both"/>
      </w:pPr>
      <w:r>
        <w:t>Таблица 3.2 - Атрибуты сущности «</w:t>
      </w:r>
      <w:r>
        <w:rPr>
          <w:lang w:eastAsia="ru-RU"/>
        </w:rPr>
        <w:t>Share</w:t>
      </w:r>
      <w:r w:rsidRPr="00605E34">
        <w:t>»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782"/>
        <w:gridCol w:w="6562"/>
      </w:tblGrid>
      <w:tr w:rsidR="00E4313A" w:rsidRPr="00BB20F8" w:rsidTr="00E4313A">
        <w:tc>
          <w:tcPr>
            <w:tcW w:w="2689" w:type="dxa"/>
          </w:tcPr>
          <w:p w:rsidR="00E4313A" w:rsidRPr="00437112" w:rsidRDefault="00E4313A" w:rsidP="00E4313A">
            <w:pPr>
              <w:ind w:firstLine="0"/>
              <w:jc w:val="center"/>
              <w:rPr>
                <w:color w:val="000000"/>
                <w:szCs w:val="28"/>
              </w:rPr>
            </w:pPr>
            <w:r w:rsidRPr="00437112">
              <w:rPr>
                <w:color w:val="000000"/>
                <w:szCs w:val="28"/>
              </w:rPr>
              <w:t>Атрибут</w:t>
            </w:r>
          </w:p>
        </w:tc>
        <w:tc>
          <w:tcPr>
            <w:tcW w:w="6655" w:type="dxa"/>
          </w:tcPr>
          <w:p w:rsidR="00E4313A" w:rsidRPr="00BB20F8" w:rsidRDefault="00E4313A" w:rsidP="00E4313A">
            <w:pPr>
              <w:ind w:firstLine="0"/>
              <w:jc w:val="center"/>
              <w:rPr>
                <w:color w:val="000000"/>
                <w:szCs w:val="28"/>
              </w:rPr>
            </w:pPr>
            <w:r w:rsidRPr="00437112">
              <w:rPr>
                <w:color w:val="000000"/>
                <w:szCs w:val="28"/>
              </w:rPr>
              <w:t>Описание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BB20F8" w:rsidRDefault="00E4313A" w:rsidP="00E4313A">
            <w:pPr>
              <w:ind w:firstLine="0"/>
              <w:rPr>
                <w:color w:val="000000"/>
                <w:szCs w:val="28"/>
                <w:lang w:val="en-US"/>
              </w:rPr>
            </w:pPr>
            <w:r w:rsidRPr="00BB20F8"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5" w:type="dxa"/>
          </w:tcPr>
          <w:p w:rsidR="00E4313A" w:rsidRPr="00BB20F8" w:rsidRDefault="00E4313A" w:rsidP="00020356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Идентификатор </w:t>
            </w:r>
            <w:r w:rsidR="00020356" w:rsidRPr="00020356">
              <w:rPr>
                <w:color w:val="000000"/>
                <w:szCs w:val="28"/>
                <w:lang w:val="en-US"/>
              </w:rPr>
              <w:t>хеш кода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E4313A" w:rsidRDefault="00E4313A" w:rsidP="00E4313A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eastAsia="ru-RU"/>
              </w:rPr>
              <w:t>Is</w:t>
            </w:r>
            <w:r>
              <w:rPr>
                <w:color w:val="000000"/>
                <w:szCs w:val="28"/>
                <w:lang w:val="en-US" w:eastAsia="ru-RU"/>
              </w:rPr>
              <w:t>Valid</w:t>
            </w:r>
          </w:p>
        </w:tc>
        <w:tc>
          <w:tcPr>
            <w:tcW w:w="6655" w:type="dxa"/>
          </w:tcPr>
          <w:p w:rsidR="00E4313A" w:rsidRPr="00BB20F8" w:rsidRDefault="00020356" w:rsidP="00E4313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Флаг, который определяет валидный ли хеш код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020356" w:rsidRDefault="00E4313A" w:rsidP="00020356">
            <w:pPr>
              <w:ind w:firstLine="0"/>
            </w:pPr>
            <w:r w:rsidRPr="00020356">
              <w:t>IsBlockCandidate</w:t>
            </w:r>
          </w:p>
        </w:tc>
        <w:tc>
          <w:tcPr>
            <w:tcW w:w="6655" w:type="dxa"/>
          </w:tcPr>
          <w:p w:rsidR="00E4313A" w:rsidRPr="00BB20F8" w:rsidRDefault="00020356" w:rsidP="00020356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Флаг, который определяет содержит ли хеш блок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020356" w:rsidRDefault="00E4313A" w:rsidP="00020356">
            <w:pPr>
              <w:ind w:firstLine="0"/>
            </w:pPr>
            <w:r w:rsidRPr="00020356">
              <w:t>Block</w:t>
            </w:r>
          </w:p>
        </w:tc>
        <w:tc>
          <w:tcPr>
            <w:tcW w:w="6655" w:type="dxa"/>
          </w:tcPr>
          <w:p w:rsidR="00E4313A" w:rsidRPr="00BB20F8" w:rsidRDefault="00020356" w:rsidP="00E4313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Ссылка на блок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020356" w:rsidRDefault="00E4313A" w:rsidP="00020356">
            <w:pPr>
              <w:ind w:firstLine="0"/>
            </w:pPr>
            <w:r w:rsidRPr="00020356">
              <w:t>GenerationTransaction</w:t>
            </w:r>
          </w:p>
        </w:tc>
        <w:tc>
          <w:tcPr>
            <w:tcW w:w="6655" w:type="dxa"/>
          </w:tcPr>
          <w:p w:rsidR="00E4313A" w:rsidRPr="00BB20F8" w:rsidRDefault="00020356" w:rsidP="00020356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Ссылка на генерируемые транзакции, в случае если хеш верный 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020356" w:rsidRDefault="00E4313A" w:rsidP="00020356">
            <w:pPr>
              <w:ind w:firstLine="0"/>
            </w:pPr>
            <w:r w:rsidRPr="00020356">
              <w:t>IsBlockAccepted</w:t>
            </w:r>
          </w:p>
        </w:tc>
        <w:tc>
          <w:tcPr>
            <w:tcW w:w="6655" w:type="dxa"/>
          </w:tcPr>
          <w:p w:rsidR="00E4313A" w:rsidRPr="00BB20F8" w:rsidRDefault="00020356" w:rsidP="00020356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Флаг, который определяет блок принят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020356" w:rsidRDefault="00E4313A" w:rsidP="00020356">
            <w:pPr>
              <w:ind w:firstLine="0"/>
            </w:pPr>
            <w:r w:rsidRPr="00020356">
              <w:t>Miner</w:t>
            </w:r>
          </w:p>
        </w:tc>
        <w:tc>
          <w:tcPr>
            <w:tcW w:w="6655" w:type="dxa"/>
          </w:tcPr>
          <w:p w:rsidR="00E4313A" w:rsidRPr="00BB20F8" w:rsidRDefault="00020356" w:rsidP="00E4313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Ссылка на майнерв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020356" w:rsidRDefault="00E4313A" w:rsidP="00020356">
            <w:pPr>
              <w:ind w:firstLine="0"/>
            </w:pPr>
            <w:r w:rsidRPr="00020356">
              <w:t>Error</w:t>
            </w:r>
          </w:p>
        </w:tc>
        <w:tc>
          <w:tcPr>
            <w:tcW w:w="6655" w:type="dxa"/>
          </w:tcPr>
          <w:p w:rsidR="00E4313A" w:rsidRPr="00BB20F8" w:rsidRDefault="00020356" w:rsidP="00020356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Ссылка на ошибку, в ходе вычисления хеша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020356" w:rsidRDefault="00E4313A" w:rsidP="00020356">
            <w:pPr>
              <w:ind w:firstLine="0"/>
            </w:pPr>
            <w:r w:rsidRPr="00020356">
              <w:t>Job</w:t>
            </w:r>
          </w:p>
        </w:tc>
        <w:tc>
          <w:tcPr>
            <w:tcW w:w="6655" w:type="dxa"/>
          </w:tcPr>
          <w:p w:rsidR="00E4313A" w:rsidRPr="00BB20F8" w:rsidRDefault="00020356" w:rsidP="00E4313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Ссылка на работу, которая высчитывает хеш</w:t>
            </w:r>
          </w:p>
        </w:tc>
      </w:tr>
    </w:tbl>
    <w:p w:rsidR="00E4313A" w:rsidRDefault="00E4313A" w:rsidP="00E4313A">
      <w:pPr>
        <w:ind w:firstLine="0"/>
      </w:pPr>
    </w:p>
    <w:p w:rsidR="00E4313A" w:rsidRDefault="00E4313A" w:rsidP="00E4313A">
      <w:pPr>
        <w:ind w:firstLine="0"/>
      </w:pPr>
    </w:p>
    <w:p w:rsidR="00C93F7D" w:rsidRDefault="00C93F7D" w:rsidP="00C93F7D">
      <w:pPr>
        <w:ind w:left="360" w:firstLine="0"/>
      </w:pPr>
    </w:p>
    <w:p w:rsidR="00C93F7D" w:rsidRPr="00211B62" w:rsidRDefault="00211B62" w:rsidP="00437112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38775" cy="7343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are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7D" w:rsidRDefault="00C93F7D" w:rsidP="00C93F7D">
      <w:pPr>
        <w:jc w:val="center"/>
      </w:pPr>
    </w:p>
    <w:p w:rsidR="00C93F7D" w:rsidRPr="00AC106D" w:rsidRDefault="00C93F7D" w:rsidP="00437112">
      <w:pPr>
        <w:ind w:firstLine="0"/>
        <w:jc w:val="center"/>
      </w:pPr>
      <w:r>
        <w:t>Рисунок 3.</w:t>
      </w:r>
      <w:r w:rsidR="00AC106D">
        <w:t>4</w:t>
      </w:r>
      <w:r>
        <w:t xml:space="preserve"> – Алгоритм процесса получения </w:t>
      </w:r>
      <w:r>
        <w:rPr>
          <w:lang w:val="en-US"/>
        </w:rPr>
        <w:t>Share</w:t>
      </w:r>
      <w:r w:rsidRPr="00AC106D">
        <w:t xml:space="preserve"> </w:t>
      </w:r>
    </w:p>
    <w:p w:rsidR="00C93F7D" w:rsidRDefault="00C93F7D" w:rsidP="00F07745">
      <w:pPr>
        <w:pStyle w:val="3"/>
        <w:spacing w:after="0"/>
      </w:pPr>
      <w:bookmarkStart w:id="250" w:name="_Toc514494679"/>
      <w:bookmarkStart w:id="251" w:name="_Toc514503404"/>
      <w:bookmarkStart w:id="252" w:name="_Toc514503445"/>
      <w:bookmarkStart w:id="253" w:name="_Toc514526644"/>
      <w:bookmarkStart w:id="254" w:name="_Toc514784016"/>
      <w:bookmarkStart w:id="255" w:name="_Toc514962481"/>
      <w:bookmarkStart w:id="256" w:name="_Toc514964024"/>
      <w:r>
        <w:t>Алгоритм распределение прибыли и вычислительной нагрузки.</w:t>
      </w:r>
      <w:bookmarkEnd w:id="250"/>
      <w:bookmarkEnd w:id="251"/>
      <w:bookmarkEnd w:id="252"/>
      <w:bookmarkEnd w:id="253"/>
      <w:bookmarkEnd w:id="254"/>
      <w:bookmarkEnd w:id="255"/>
      <w:bookmarkEnd w:id="256"/>
    </w:p>
    <w:p w:rsidR="00FB55BB" w:rsidRDefault="004A0D8A" w:rsidP="006F652E">
      <w:pPr>
        <w:jc w:val="both"/>
      </w:pPr>
      <w:r>
        <w:t xml:space="preserve">За каждый добытый блок следует награда. </w:t>
      </w:r>
      <w:r w:rsidR="00F02783">
        <w:t>В</w:t>
      </w:r>
      <w:r w:rsidR="00F02783" w:rsidRPr="00A93C13">
        <w:t xml:space="preserve"> </w:t>
      </w:r>
      <w:r w:rsidR="00F02783">
        <w:t>модуле</w:t>
      </w:r>
      <w:r w:rsidR="00F02783" w:rsidRPr="00A93C13">
        <w:t xml:space="preserve"> </w:t>
      </w:r>
      <w:r w:rsidR="00A93C13" w:rsidRPr="00A93C13">
        <w:rPr>
          <w:lang w:val="en-US"/>
        </w:rPr>
        <w:t>GenerateTransact</w:t>
      </w:r>
      <w:r w:rsidR="00A93C13">
        <w:rPr>
          <w:lang w:val="en-US"/>
        </w:rPr>
        <w:t>ion</w:t>
      </w:r>
      <w:r w:rsidR="00F02783" w:rsidRPr="00A93C13">
        <w:t>.</w:t>
      </w:r>
      <w:r w:rsidR="00F02783">
        <w:rPr>
          <w:lang w:val="en-US"/>
        </w:rPr>
        <w:t>cs</w:t>
      </w:r>
      <w:r w:rsidR="00F02783" w:rsidRPr="00A93C13">
        <w:t xml:space="preserve"> </w:t>
      </w:r>
      <w:r w:rsidR="00A93C13">
        <w:t xml:space="preserve">выполняется распределение прибыли между участниками: </w:t>
      </w:r>
    </w:p>
    <w:p w:rsidR="00FB55BB" w:rsidRDefault="00FB55BB" w:rsidP="00FB55BB">
      <w:pPr>
        <w:pStyle w:val="afff"/>
        <w:numPr>
          <w:ilvl w:val="0"/>
          <w:numId w:val="51"/>
        </w:numPr>
      </w:pPr>
      <w:r>
        <w:t>майнеры</w:t>
      </w:r>
      <w:r>
        <w:rPr>
          <w:lang w:val="en-US"/>
        </w:rPr>
        <w:t>;</w:t>
      </w:r>
    </w:p>
    <w:p w:rsidR="00FB55BB" w:rsidRDefault="00FB55BB" w:rsidP="00FB55BB">
      <w:pPr>
        <w:pStyle w:val="afff"/>
        <w:numPr>
          <w:ilvl w:val="0"/>
          <w:numId w:val="51"/>
        </w:numPr>
        <w:spacing w:after="0"/>
      </w:pPr>
      <w:r>
        <w:lastRenderedPageBreak/>
        <w:t>майнинг пул</w:t>
      </w:r>
      <w:r w:rsidR="00A93C13">
        <w:t xml:space="preserve">. </w:t>
      </w:r>
    </w:p>
    <w:p w:rsidR="002B1025" w:rsidRDefault="00A93C13" w:rsidP="00FB55BB">
      <w:r>
        <w:t>Алгоритм</w:t>
      </w:r>
      <w:r w:rsidR="004A0D8A">
        <w:t xml:space="preserve"> распределения прибыли представлен на рисунке 3.</w:t>
      </w:r>
      <w:r w:rsidR="00AC106D">
        <w:t>5</w:t>
      </w:r>
      <w:r>
        <w:t>.</w:t>
      </w:r>
    </w:p>
    <w:p w:rsidR="007F63A6" w:rsidRDefault="007F63A6" w:rsidP="00FB55BB"/>
    <w:p w:rsidR="002B1025" w:rsidRDefault="008B01DB" w:rsidP="00437112">
      <w:pPr>
        <w:pStyle w:val="afff"/>
        <w:ind w:left="0"/>
        <w:jc w:val="center"/>
      </w:pPr>
      <w:r>
        <w:rPr>
          <w:noProof/>
        </w:rPr>
        <w:drawing>
          <wp:inline distT="0" distB="0" distL="0" distR="0">
            <wp:extent cx="3657600" cy="782383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gorithmReward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839" cy="785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25" w:rsidRDefault="002B1025" w:rsidP="002B1025">
      <w:pPr>
        <w:pStyle w:val="afff"/>
        <w:ind w:left="1429"/>
      </w:pPr>
    </w:p>
    <w:p w:rsidR="00F07745" w:rsidRPr="00A93C13" w:rsidRDefault="002B1025" w:rsidP="00506FC9">
      <w:pPr>
        <w:pStyle w:val="afff"/>
        <w:ind w:left="0"/>
        <w:jc w:val="center"/>
      </w:pPr>
      <w:r>
        <w:t>Рисунок 3.</w:t>
      </w:r>
      <w:r w:rsidR="00AC106D">
        <w:t>5</w:t>
      </w:r>
      <w:r>
        <w:t xml:space="preserve"> – Алгоритм распределения прибыли</w:t>
      </w:r>
    </w:p>
    <w:p w:rsidR="007F63A6" w:rsidRDefault="007F63A6" w:rsidP="007F63A6">
      <w:pPr>
        <w:jc w:val="both"/>
      </w:pPr>
      <w:r>
        <w:lastRenderedPageBreak/>
        <w:t>Прибыль каждому майнеру рассчитывается в соответствии с его выполненной работой. За каждый верный хеш код</w:t>
      </w:r>
      <w:r w:rsidRPr="00F42EBF">
        <w:t xml:space="preserve"> </w:t>
      </w:r>
      <w:r>
        <w:t>награда распределяется между всеми участниками. Награда у каждой криптовалюты разная, чтобы узнать ту самую награду надо послать запрос к серверу криптовалюты.  Схема а</w:t>
      </w:r>
      <w:r>
        <w:rPr>
          <w:lang w:val="en-US"/>
        </w:rPr>
        <w:t>лгорит</w:t>
      </w:r>
      <w:r>
        <w:t>ма вычисления прибыли представлен на рисунке 3.6</w:t>
      </w:r>
    </w:p>
    <w:p w:rsidR="007F63A6" w:rsidRDefault="007F63A6" w:rsidP="007F63A6">
      <w:pPr>
        <w:jc w:val="both"/>
      </w:pPr>
    </w:p>
    <w:p w:rsidR="007F63A6" w:rsidRDefault="007F63A6" w:rsidP="007F63A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235280" cy="62519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Transactions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203" cy="627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A6" w:rsidRDefault="007F63A6" w:rsidP="007F63A6">
      <w:pPr>
        <w:ind w:firstLine="0"/>
        <w:jc w:val="center"/>
      </w:pPr>
    </w:p>
    <w:p w:rsidR="007F63A6" w:rsidRPr="007F63A6" w:rsidRDefault="007F63A6" w:rsidP="007F63A6">
      <w:pPr>
        <w:ind w:firstLine="0"/>
        <w:jc w:val="center"/>
      </w:pPr>
      <w:r>
        <w:t>Рисунок 3.6 – Схема алгоритма вычисления прибыли</w:t>
      </w:r>
    </w:p>
    <w:p w:rsidR="007F63A6" w:rsidRDefault="007F63A6" w:rsidP="00F07745">
      <w:pPr>
        <w:jc w:val="both"/>
      </w:pPr>
    </w:p>
    <w:p w:rsidR="00417D58" w:rsidRPr="003D3594" w:rsidRDefault="00417D58" w:rsidP="00417D58">
      <w:pPr>
        <w:pStyle w:val="3"/>
        <w:tabs>
          <w:tab w:val="left" w:pos="709"/>
        </w:tabs>
        <w:spacing w:after="0"/>
        <w:ind w:left="1418" w:hanging="709"/>
      </w:pPr>
      <w:r w:rsidRPr="00417D58">
        <w:lastRenderedPageBreak/>
        <w:t xml:space="preserve"> </w:t>
      </w:r>
      <w:bookmarkStart w:id="257" w:name="_Toc514962482"/>
      <w:bookmarkStart w:id="258" w:name="_Toc514964025"/>
      <w:r>
        <w:t>Программный модуль для распределения вычислительной нагр</w:t>
      </w:r>
      <w:r w:rsidR="003D3594">
        <w:t>у</w:t>
      </w:r>
      <w:r>
        <w:t xml:space="preserve">зки </w:t>
      </w:r>
      <w:r>
        <w:rPr>
          <w:lang w:val="en-US"/>
        </w:rPr>
        <w:t>Range</w:t>
      </w:r>
      <w:r w:rsidRPr="00417D58">
        <w:t>.</w:t>
      </w:r>
      <w:r>
        <w:rPr>
          <w:lang w:val="en-US"/>
        </w:rPr>
        <w:t>cs</w:t>
      </w:r>
      <w:bookmarkEnd w:id="257"/>
      <w:bookmarkEnd w:id="258"/>
    </w:p>
    <w:p w:rsidR="00417D58" w:rsidRPr="00417D58" w:rsidRDefault="00417D58" w:rsidP="00417D58">
      <w:pPr>
        <w:jc w:val="both"/>
      </w:pPr>
      <w:r>
        <w:t xml:space="preserve">Сама сущность </w:t>
      </w:r>
      <w:r>
        <w:rPr>
          <w:lang w:val="en-US"/>
        </w:rPr>
        <w:t>Range</w:t>
      </w:r>
      <w:r w:rsidRPr="004304CE">
        <w:t xml:space="preserve"> </w:t>
      </w:r>
      <w:r>
        <w:t>подразумевает диапазон чисел, которые используют майнеры для нахождения хеш кода. Range</w:t>
      </w:r>
      <w:r w:rsidRPr="004304CE">
        <w:t xml:space="preserve"> будет использоваться</w:t>
      </w:r>
      <w:r>
        <w:t xml:space="preserve"> в классе, который будет высчитывать </w:t>
      </w:r>
      <w:r w:rsidRPr="004304CE">
        <w:t>хеш код</w:t>
      </w:r>
      <w:r>
        <w:t xml:space="preserve"> и так как, чтобы найти валидный код необходимо методом перебора перебирать возможные значения </w:t>
      </w:r>
      <w:r>
        <w:rPr>
          <w:lang w:val="en-US"/>
        </w:rPr>
        <w:t>share</w:t>
      </w:r>
      <w:r w:rsidRPr="004304CE">
        <w:t>.</w:t>
      </w:r>
      <w:r>
        <w:t xml:space="preserve"> Соответственно, у каждого майнера будет свой диапазон чисел для генерирования разных хешей. Майнер будет начинать с первого числа в диапазоне через заданный шаг до последнего числа в диапазоне.</w:t>
      </w:r>
      <w:r w:rsidRPr="00417D58">
        <w:t xml:space="preserve"> </w:t>
      </w:r>
      <w:r>
        <w:t>Схема алгоритма</w:t>
      </w:r>
    </w:p>
    <w:p w:rsidR="00FB55BB" w:rsidRDefault="004304CE" w:rsidP="00F07745">
      <w:pPr>
        <w:jc w:val="both"/>
      </w:pPr>
      <w:r>
        <w:t xml:space="preserve">Чтобы майнинг пулу распределить нагрузку между участниками, используется класс </w:t>
      </w:r>
      <w:r>
        <w:rPr>
          <w:lang w:val="en-US"/>
        </w:rPr>
        <w:t>Range</w:t>
      </w:r>
      <w:r w:rsidRPr="004304CE">
        <w:t>.</w:t>
      </w:r>
      <w:r>
        <w:rPr>
          <w:lang w:val="en-US"/>
        </w:rPr>
        <w:t>cs</w:t>
      </w:r>
      <w:r w:rsidRPr="004304CE">
        <w:t>. Данн</w:t>
      </w:r>
      <w:r>
        <w:t xml:space="preserve">ый класс содержит: </w:t>
      </w:r>
    </w:p>
    <w:p w:rsidR="00FB55BB" w:rsidRPr="00FB55BB" w:rsidRDefault="004304CE" w:rsidP="00417D58">
      <w:pPr>
        <w:pStyle w:val="afff"/>
        <w:numPr>
          <w:ilvl w:val="0"/>
          <w:numId w:val="53"/>
        </w:numPr>
      </w:pPr>
      <w:r w:rsidRPr="00FB55BB">
        <w:rPr>
          <w:lang w:val="en-US"/>
        </w:rPr>
        <w:t>start</w:t>
      </w:r>
      <w:r w:rsidR="00417D58">
        <w:t xml:space="preserve"> </w:t>
      </w:r>
      <w:r w:rsidR="00727B25">
        <w:t>-</w:t>
      </w:r>
      <w:r w:rsidR="00417D58">
        <w:t xml:space="preserve"> свойство, которое указывает начальное значение диапазона</w:t>
      </w:r>
      <w:r w:rsidR="00FB55BB" w:rsidRPr="00417D58">
        <w:t>;</w:t>
      </w:r>
    </w:p>
    <w:p w:rsidR="00FB55BB" w:rsidRPr="00FB55BB" w:rsidRDefault="004304CE" w:rsidP="00417D58">
      <w:pPr>
        <w:pStyle w:val="afff"/>
        <w:numPr>
          <w:ilvl w:val="0"/>
          <w:numId w:val="53"/>
        </w:numPr>
      </w:pPr>
      <w:r w:rsidRPr="00FB55BB">
        <w:rPr>
          <w:lang w:val="en-US"/>
        </w:rPr>
        <w:t>stop</w:t>
      </w:r>
      <w:r w:rsidR="00417D58">
        <w:t xml:space="preserve"> - свойство, которое указывает конечное значение диапазона</w:t>
      </w:r>
      <w:r w:rsidR="00FB55BB" w:rsidRPr="00417D58">
        <w:t>;</w:t>
      </w:r>
    </w:p>
    <w:p w:rsidR="00BA0961" w:rsidRPr="00417D58" w:rsidRDefault="004304CE" w:rsidP="00417D58">
      <w:pPr>
        <w:pStyle w:val="afff"/>
        <w:numPr>
          <w:ilvl w:val="0"/>
          <w:numId w:val="53"/>
        </w:numPr>
        <w:spacing w:after="0"/>
      </w:pPr>
      <w:r w:rsidRPr="00FB55BB">
        <w:rPr>
          <w:lang w:val="en-US"/>
        </w:rPr>
        <w:t>step</w:t>
      </w:r>
      <w:r w:rsidR="00417D58">
        <w:t xml:space="preserve"> </w:t>
      </w:r>
      <w:r w:rsidR="00727B25">
        <w:t>-</w:t>
      </w:r>
      <w:r w:rsidR="00417D58">
        <w:t xml:space="preserve"> свойство, которое определяет шаг в диапазоне</w:t>
      </w:r>
      <w:r w:rsidR="00417D58" w:rsidRPr="00417D58">
        <w:t>;</w:t>
      </w:r>
    </w:p>
    <w:p w:rsidR="00727B25" w:rsidRDefault="00417D58" w:rsidP="00727B25">
      <w:pPr>
        <w:pStyle w:val="afff"/>
        <w:numPr>
          <w:ilvl w:val="0"/>
          <w:numId w:val="53"/>
        </w:numPr>
      </w:pPr>
      <w:r w:rsidRPr="00417D58">
        <w:t>GetEnumerator</w:t>
      </w:r>
      <w:r>
        <w:t xml:space="preserve"> </w:t>
      </w:r>
      <w:r w:rsidR="00727B25">
        <w:t>-</w:t>
      </w:r>
      <w:r>
        <w:t xml:space="preserve"> метод, который реализует проход по диап</w:t>
      </w:r>
      <w:r w:rsidR="00727B25">
        <w:t>а</w:t>
      </w:r>
      <w:r>
        <w:t>зону, схема алгоритма представлена на рисунке 3.7</w:t>
      </w:r>
      <w:r w:rsidR="00727B25">
        <w:t>.</w:t>
      </w:r>
    </w:p>
    <w:p w:rsidR="00417D58" w:rsidRDefault="00417D58" w:rsidP="0065040A">
      <w:pPr>
        <w:ind w:firstLine="0"/>
      </w:pPr>
    </w:p>
    <w:p w:rsidR="0065040A" w:rsidRDefault="0065040A" w:rsidP="0065040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4422B3F" wp14:editId="7981B07A">
            <wp:extent cx="3179135" cy="4946285"/>
            <wp:effectExtent l="0" t="0" r="254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wardsGetEnumerable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034" cy="495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0A" w:rsidRDefault="0065040A" w:rsidP="0065040A">
      <w:pPr>
        <w:ind w:firstLine="0"/>
        <w:jc w:val="center"/>
      </w:pPr>
    </w:p>
    <w:p w:rsidR="0065040A" w:rsidRPr="004304CE" w:rsidRDefault="0065040A" w:rsidP="0065040A">
      <w:pPr>
        <w:ind w:firstLine="0"/>
        <w:jc w:val="center"/>
      </w:pPr>
      <w:r>
        <w:t>Рисунок 3.7 – Схема алгоритма прохода по диап</w:t>
      </w:r>
      <w:r w:rsidR="003D3594">
        <w:t>а</w:t>
      </w:r>
      <w:r>
        <w:t>зону</w:t>
      </w:r>
    </w:p>
    <w:p w:rsidR="00423E68" w:rsidRPr="00F4475A" w:rsidRDefault="00423E68" w:rsidP="00F07745">
      <w:pPr>
        <w:pStyle w:val="3"/>
        <w:spacing w:after="0"/>
      </w:pPr>
      <w:bookmarkStart w:id="259" w:name="_Toc514230371"/>
      <w:bookmarkStart w:id="260" w:name="_Toc514402265"/>
      <w:bookmarkStart w:id="261" w:name="_Toc514494680"/>
      <w:bookmarkStart w:id="262" w:name="_Toc514503405"/>
      <w:bookmarkStart w:id="263" w:name="_Toc514503446"/>
      <w:bookmarkStart w:id="264" w:name="_Toc514526645"/>
      <w:bookmarkStart w:id="265" w:name="_Toc514784017"/>
      <w:bookmarkStart w:id="266" w:name="_Toc514962483"/>
      <w:bookmarkStart w:id="267" w:name="_Toc514964026"/>
      <w:r w:rsidRPr="00103AB9">
        <w:lastRenderedPageBreak/>
        <w:t>Ра</w:t>
      </w:r>
      <w:r>
        <w:t>з</w:t>
      </w:r>
      <w:r w:rsidRPr="00103AB9">
        <w:t>работка программного</w:t>
      </w:r>
      <w:r>
        <w:t xml:space="preserve"> модуля </w:t>
      </w:r>
      <w:bookmarkEnd w:id="259"/>
      <w:bookmarkEnd w:id="260"/>
      <w:bookmarkEnd w:id="261"/>
      <w:bookmarkEnd w:id="262"/>
      <w:bookmarkEnd w:id="263"/>
      <w:bookmarkEnd w:id="264"/>
      <w:bookmarkEnd w:id="265"/>
      <w:r w:rsidR="00211B62">
        <w:t>м</w:t>
      </w:r>
      <w:r w:rsidR="00211B62" w:rsidRPr="00211B62">
        <w:t>айнинг</w:t>
      </w:r>
      <w:r w:rsidR="00211B62">
        <w:t xml:space="preserve"> пул</w:t>
      </w:r>
      <w:bookmarkEnd w:id="266"/>
      <w:bookmarkEnd w:id="267"/>
    </w:p>
    <w:p w:rsidR="00423E68" w:rsidRDefault="00423E68" w:rsidP="00F07745">
      <w:pPr>
        <w:jc w:val="both"/>
      </w:pPr>
      <w:r w:rsidRPr="00304949">
        <w:t xml:space="preserve">Одной </w:t>
      </w:r>
      <w:r w:rsidR="004304CE" w:rsidRPr="00304949">
        <w:t>из ключевых сущностей</w:t>
      </w:r>
      <w:r>
        <w:t xml:space="preserve"> программного средства является майнинг пул. Структура пула представлена в та</w:t>
      </w:r>
      <w:r w:rsidR="00F4475A">
        <w:t>блице 3.2</w:t>
      </w:r>
      <w:r>
        <w:t>.</w:t>
      </w:r>
    </w:p>
    <w:p w:rsidR="00423E68" w:rsidRDefault="00423E68" w:rsidP="00423E68">
      <w:pPr>
        <w:jc w:val="both"/>
      </w:pPr>
    </w:p>
    <w:p w:rsidR="00423E68" w:rsidRPr="00211B62" w:rsidRDefault="00423E68" w:rsidP="00423E68">
      <w:pPr>
        <w:ind w:firstLine="0"/>
      </w:pPr>
      <w:r w:rsidRPr="00605E34">
        <w:t>Табли</w:t>
      </w:r>
      <w:r w:rsidR="00F4475A">
        <w:t>ца</w:t>
      </w:r>
      <w:r w:rsidR="00F4475A" w:rsidRPr="00F4475A">
        <w:rPr>
          <w:lang w:val="en-US"/>
        </w:rPr>
        <w:t xml:space="preserve"> 3.</w:t>
      </w:r>
      <w:r w:rsidR="00F4475A">
        <w:rPr>
          <w:lang w:val="en-US"/>
        </w:rPr>
        <w:t>2</w:t>
      </w:r>
      <w:r w:rsidRPr="00F4475A">
        <w:rPr>
          <w:lang w:val="en-US"/>
        </w:rPr>
        <w:t xml:space="preserve"> – </w:t>
      </w:r>
      <w:r>
        <w:t>Атрибуты</w:t>
      </w:r>
      <w:r w:rsidRPr="00F4475A">
        <w:rPr>
          <w:lang w:val="en-US"/>
        </w:rPr>
        <w:t xml:space="preserve"> </w:t>
      </w:r>
      <w:r w:rsidR="00F4475A">
        <w:t>сущности</w:t>
      </w:r>
      <w:r w:rsidR="00211B62">
        <w:rPr>
          <w:lang w:val="en-US"/>
        </w:rPr>
        <w:t xml:space="preserve"> </w:t>
      </w:r>
      <w:r w:rsidR="00211B62">
        <w:t>майнинг пула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423E68" w:rsidRPr="00F4475A" w:rsidTr="0054332F">
        <w:tc>
          <w:tcPr>
            <w:tcW w:w="2689" w:type="dxa"/>
          </w:tcPr>
          <w:p w:rsidR="00423E68" w:rsidRPr="00F4475A" w:rsidRDefault="00423E68" w:rsidP="0054332F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437112">
              <w:rPr>
                <w:color w:val="000000"/>
                <w:szCs w:val="28"/>
              </w:rPr>
              <w:t>Атрибут</w:t>
            </w:r>
          </w:p>
        </w:tc>
        <w:tc>
          <w:tcPr>
            <w:tcW w:w="6655" w:type="dxa"/>
          </w:tcPr>
          <w:p w:rsidR="00423E68" w:rsidRPr="00F4475A" w:rsidRDefault="00423E68" w:rsidP="0054332F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437112">
              <w:rPr>
                <w:color w:val="000000"/>
                <w:szCs w:val="28"/>
              </w:rPr>
              <w:t>Описание</w:t>
            </w:r>
          </w:p>
        </w:tc>
      </w:tr>
      <w:tr w:rsidR="00423E68" w:rsidRPr="00F4475A" w:rsidTr="00863F8A">
        <w:tc>
          <w:tcPr>
            <w:tcW w:w="2689" w:type="dxa"/>
            <w:tcBorders>
              <w:bottom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Идентификатор майнинг мула</w:t>
            </w:r>
          </w:p>
        </w:tc>
      </w:tr>
      <w:tr w:rsidR="00423E68" w:rsidRPr="00F4475A" w:rsidTr="00863F8A">
        <w:tc>
          <w:tcPr>
            <w:tcW w:w="2689" w:type="dxa"/>
            <w:tcBorders>
              <w:bottom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Enabled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Флаг</w:t>
            </w:r>
            <w:r w:rsidRPr="00F4475A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</w:rPr>
              <w:t>который</w:t>
            </w:r>
            <w:r w:rsidRPr="00F4475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если</w:t>
            </w:r>
            <w:r w:rsidRPr="00F4475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установлен</w:t>
            </w:r>
            <w:r w:rsidRPr="00F4475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в</w:t>
            </w:r>
            <w:r w:rsidRPr="00F4475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  <w:lang w:val="en-US"/>
              </w:rPr>
              <w:t>true</w:t>
            </w:r>
            <w:r>
              <w:rPr>
                <w:color w:val="000000"/>
                <w:szCs w:val="28"/>
              </w:rPr>
              <w:t>, то пул доступен</w:t>
            </w:r>
          </w:p>
        </w:tc>
      </w:tr>
      <w:tr w:rsidR="00423E68" w:rsidRPr="00F4475A" w:rsidTr="00863F8A">
        <w:tc>
          <w:tcPr>
            <w:tcW w:w="2689" w:type="dxa"/>
            <w:tcBorders>
              <w:top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Coin</w:t>
            </w:r>
          </w:p>
        </w:tc>
        <w:tc>
          <w:tcPr>
            <w:tcW w:w="6655" w:type="dxa"/>
            <w:tcBorders>
              <w:top w:val="single" w:sz="4" w:space="0" w:color="auto"/>
            </w:tcBorders>
          </w:tcPr>
          <w:p w:rsidR="00423E68" w:rsidRPr="00F4475A" w:rsidRDefault="00F4475A" w:rsidP="0054332F">
            <w:pPr>
              <w:ind w:firstLine="0"/>
            </w:pPr>
            <w:r>
              <w:t>Сущность монета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Wallet</w:t>
            </w:r>
          </w:p>
        </w:tc>
        <w:tc>
          <w:tcPr>
            <w:tcW w:w="6655" w:type="dxa"/>
          </w:tcPr>
          <w:p w:rsidR="00423E68" w:rsidRPr="00F4475A" w:rsidRDefault="00F4475A" w:rsidP="00F4475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Сущность, которая описывает электронный кошелек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Rewards</w:t>
            </w:r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 награда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Payments</w:t>
            </w:r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 платежи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MinerManager</w:t>
            </w:r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Сущность </w:t>
            </w:r>
            <w:r>
              <w:rPr>
                <w:color w:val="000000"/>
                <w:szCs w:val="28"/>
                <w:lang w:val="en-US"/>
              </w:rPr>
              <w:t>MinerManager</w:t>
            </w:r>
            <w:r>
              <w:rPr>
                <w:color w:val="000000"/>
                <w:szCs w:val="28"/>
              </w:rPr>
              <w:t xml:space="preserve"> для нахождения всех майнеров, которые </w:t>
            </w:r>
            <w:r w:rsidR="003D3594">
              <w:rPr>
                <w:color w:val="000000"/>
                <w:szCs w:val="28"/>
              </w:rPr>
              <w:t>присоединились</w:t>
            </w:r>
            <w:r>
              <w:rPr>
                <w:color w:val="000000"/>
                <w:szCs w:val="28"/>
              </w:rPr>
              <w:t xml:space="preserve"> к майнинг пулу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Job</w:t>
            </w:r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 работа</w:t>
            </w:r>
          </w:p>
        </w:tc>
      </w:tr>
      <w:tr w:rsidR="00F4475A" w:rsidRPr="00F4475A" w:rsidTr="0054332F">
        <w:tc>
          <w:tcPr>
            <w:tcW w:w="2689" w:type="dxa"/>
          </w:tcPr>
          <w:p w:rsidR="00F4475A" w:rsidRPr="00F4475A" w:rsidRDefault="00F4475A" w:rsidP="00F4475A">
            <w:pPr>
              <w:ind w:firstLine="0"/>
            </w:pPr>
            <w:r w:rsidRPr="00F4475A">
              <w:t>Banning</w:t>
            </w:r>
          </w:p>
        </w:tc>
        <w:tc>
          <w:tcPr>
            <w:tcW w:w="6655" w:type="dxa"/>
          </w:tcPr>
          <w:p w:rsidR="00F4475A" w:rsidRPr="00F4475A" w:rsidRDefault="00F4475A" w:rsidP="00F4475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Сущность, которая обеспечивает блокирование</w:t>
            </w:r>
          </w:p>
        </w:tc>
      </w:tr>
    </w:tbl>
    <w:p w:rsidR="00DB1BFA" w:rsidRDefault="00DB1BFA" w:rsidP="007A71D0">
      <w:pPr>
        <w:ind w:firstLine="0"/>
        <w:jc w:val="both"/>
        <w:rPr>
          <w:lang w:val="en-US" w:eastAsia="ru-RU"/>
        </w:rPr>
      </w:pPr>
    </w:p>
    <w:p w:rsidR="007A71D0" w:rsidRDefault="00200676" w:rsidP="00200676">
      <w:pPr>
        <w:ind w:firstLine="0"/>
        <w:jc w:val="both"/>
        <w:rPr>
          <w:lang w:eastAsia="ru-RU"/>
        </w:rPr>
      </w:pPr>
      <w:r w:rsidRPr="00225F40">
        <w:rPr>
          <w:lang w:eastAsia="ru-RU"/>
        </w:rPr>
        <w:tab/>
      </w:r>
      <w:r>
        <w:rPr>
          <w:lang w:eastAsia="ru-RU"/>
        </w:rPr>
        <w:t xml:space="preserve">Класс </w:t>
      </w:r>
      <w:r>
        <w:rPr>
          <w:lang w:val="en-US" w:eastAsia="ru-RU"/>
        </w:rPr>
        <w:t>Pool</w:t>
      </w:r>
      <w:r w:rsidRPr="00200676">
        <w:rPr>
          <w:lang w:eastAsia="ru-RU"/>
        </w:rPr>
        <w:t>.</w:t>
      </w:r>
      <w:r>
        <w:rPr>
          <w:lang w:val="en-US" w:eastAsia="ru-RU"/>
        </w:rPr>
        <w:t>cs</w:t>
      </w:r>
      <w:r w:rsidRPr="00200676">
        <w:rPr>
          <w:lang w:eastAsia="ru-RU"/>
        </w:rPr>
        <w:t xml:space="preserve"> </w:t>
      </w:r>
      <w:r>
        <w:rPr>
          <w:lang w:eastAsia="ru-RU"/>
        </w:rPr>
        <w:t>реализует следующие функции:</w:t>
      </w:r>
    </w:p>
    <w:p w:rsidR="00EF62D5" w:rsidRPr="00EF62D5" w:rsidRDefault="00EF62D5" w:rsidP="00EF62D5">
      <w:pPr>
        <w:pStyle w:val="afff"/>
        <w:numPr>
          <w:ilvl w:val="0"/>
          <w:numId w:val="57"/>
        </w:numPr>
        <w:spacing w:after="0"/>
      </w:pPr>
      <w:r w:rsidRPr="00EF62D5">
        <w:t>Pool – создание объекта;</w:t>
      </w:r>
    </w:p>
    <w:p w:rsidR="00EF62D5" w:rsidRPr="00EF62D5" w:rsidRDefault="00EF62D5" w:rsidP="00EF62D5">
      <w:pPr>
        <w:pStyle w:val="afff"/>
        <w:numPr>
          <w:ilvl w:val="0"/>
          <w:numId w:val="57"/>
        </w:numPr>
        <w:spacing w:after="0"/>
      </w:pPr>
      <w:r w:rsidRPr="00EF62D5">
        <w:t>InitHashAlgorithm – инициализировать алгоритм(-ы) для работы с майнинг пулом;</w:t>
      </w:r>
    </w:p>
    <w:p w:rsidR="00EF62D5" w:rsidRPr="00EF62D5" w:rsidRDefault="00EF62D5" w:rsidP="00EF62D5">
      <w:pPr>
        <w:pStyle w:val="afff"/>
        <w:numPr>
          <w:ilvl w:val="0"/>
          <w:numId w:val="57"/>
        </w:numPr>
        <w:spacing w:after="0"/>
      </w:pPr>
      <w:r w:rsidRPr="00EF62D5">
        <w:t xml:space="preserve">InitStatisticsServices - инициализировать сервисы статистики для работы с майнинг пулом; </w:t>
      </w:r>
    </w:p>
    <w:p w:rsidR="00EF62D5" w:rsidRPr="00EF62D5" w:rsidRDefault="00EF62D5" w:rsidP="00EF62D5">
      <w:pPr>
        <w:pStyle w:val="afff"/>
        <w:numPr>
          <w:ilvl w:val="0"/>
          <w:numId w:val="57"/>
        </w:numPr>
        <w:spacing w:after="0"/>
      </w:pPr>
      <w:r w:rsidRPr="00EF62D5">
        <w:t>InitCoreServices - инициализировать сервисы ядра для работы с майнинг пулом;</w:t>
      </w:r>
    </w:p>
    <w:p w:rsidR="00EF62D5" w:rsidRPr="00EF62D5" w:rsidRDefault="00EF62D5" w:rsidP="00EF62D5">
      <w:pPr>
        <w:pStyle w:val="afff"/>
        <w:numPr>
          <w:ilvl w:val="0"/>
          <w:numId w:val="57"/>
        </w:numPr>
        <w:spacing w:after="0"/>
      </w:pPr>
      <w:r w:rsidRPr="00EF62D5">
        <w:t>InitStorage - инициализировать хранилище для работы с майнинг пулом;</w:t>
      </w:r>
    </w:p>
    <w:p w:rsidR="00EF62D5" w:rsidRPr="00EF62D5" w:rsidRDefault="00EF62D5" w:rsidP="00EF62D5">
      <w:pPr>
        <w:pStyle w:val="afff"/>
        <w:numPr>
          <w:ilvl w:val="0"/>
          <w:numId w:val="57"/>
        </w:numPr>
        <w:spacing w:after="0"/>
      </w:pPr>
      <w:r w:rsidRPr="00EF62D5">
        <w:t>InitNetworkServers - инициализировать сеть для работы с майнинг пулом;</w:t>
      </w:r>
    </w:p>
    <w:p w:rsidR="00EF62D5" w:rsidRPr="00EF62D5" w:rsidRDefault="00EF62D5" w:rsidP="00EF62D5">
      <w:pPr>
        <w:pStyle w:val="afff"/>
        <w:numPr>
          <w:ilvl w:val="0"/>
          <w:numId w:val="57"/>
        </w:numPr>
        <w:spacing w:after="0"/>
      </w:pPr>
      <w:r w:rsidRPr="00EF62D5">
        <w:t>Recache – сбросить значения статистики;</w:t>
      </w:r>
    </w:p>
    <w:p w:rsidR="00EF62D5" w:rsidRPr="00EF62D5" w:rsidRDefault="00EF62D5" w:rsidP="00EF62D5">
      <w:pPr>
        <w:pStyle w:val="afff"/>
        <w:numPr>
          <w:ilvl w:val="0"/>
          <w:numId w:val="57"/>
        </w:numPr>
        <w:spacing w:after="0"/>
      </w:pPr>
      <w:r w:rsidRPr="00EF62D5">
        <w:t>CalculateHashrate – количество хешей, которое майнер (майнинг</w:t>
      </w:r>
      <w:r>
        <w:t xml:space="preserve"> пул</w:t>
      </w:r>
      <w:r w:rsidRPr="00EF62D5">
        <w:t>) находит в секунду.</w:t>
      </w:r>
    </w:p>
    <w:p w:rsidR="00EF62D5" w:rsidRDefault="00EF62D5" w:rsidP="00EF62D5">
      <w:pPr>
        <w:jc w:val="both"/>
      </w:pPr>
      <w:r w:rsidRPr="00EF62D5">
        <w:t xml:space="preserve">Среднее время нахождения блока в </w:t>
      </w:r>
      <w:r w:rsidR="003D3594">
        <w:t>майнинг пулом</w:t>
      </w:r>
      <w:r w:rsidRPr="00EF62D5">
        <w:t xml:space="preserve"> рассчитывается по формуле: </w:t>
      </w: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F62D5" w:rsidRPr="00254940" w:rsidTr="003D3594">
        <w:trPr>
          <w:trHeight w:val="300"/>
        </w:trPr>
        <w:tc>
          <w:tcPr>
            <w:tcW w:w="3114" w:type="dxa"/>
          </w:tcPr>
          <w:p w:rsidR="00EF62D5" w:rsidRPr="00254940" w:rsidRDefault="00EF62D5" w:rsidP="00945642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3D3594" w:rsidRPr="006425BD" w:rsidRDefault="003D3594" w:rsidP="003D3594">
            <w:pPr>
              <w:rPr>
                <w:i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lang w:val="en-US"/>
                  </w:rPr>
                  <m:t>time</m:t>
                </m:r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difficulty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hashrate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3D3594" w:rsidRDefault="003D3594" w:rsidP="00EF62D5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</w:p>
          <w:p w:rsidR="00EF62D5" w:rsidRPr="00254940" w:rsidRDefault="00EF62D5" w:rsidP="00EF62D5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3D3594">
              <w:rPr>
                <w:rFonts w:cs="Times New Roman"/>
              </w:rPr>
              <w:t>3</w:t>
            </w:r>
            <w:r w:rsidRPr="00254940">
              <w:rPr>
                <w:rFonts w:cs="Times New Roman"/>
              </w:rPr>
              <w:t>.</w:t>
            </w:r>
            <w:r w:rsidRPr="003D3594">
              <w:rPr>
                <w:rFonts w:cs="Times New Roman"/>
              </w:rPr>
              <w:t xml:space="preserve"> 1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EF62D5" w:rsidRDefault="00EF62D5" w:rsidP="00EF62D5">
      <w:pPr>
        <w:pStyle w:val="-4"/>
        <w:ind w:firstLine="0"/>
      </w:pPr>
    </w:p>
    <w:p w:rsidR="00EF62D5" w:rsidRPr="00254940" w:rsidRDefault="00EF62D5" w:rsidP="00EF62D5">
      <w:pPr>
        <w:pStyle w:val="-4"/>
        <w:ind w:firstLine="0"/>
      </w:pPr>
      <w:r w:rsidRPr="00254940">
        <w:t xml:space="preserve">где </w:t>
      </w:r>
      <w:r w:rsidRPr="00254940">
        <w:tab/>
      </w:r>
      <w:r w:rsidR="003D3594" w:rsidRPr="00EF62D5">
        <w:t>difficulty</w:t>
      </w:r>
      <w:r w:rsidR="003D3594">
        <w:t xml:space="preserve"> </w:t>
      </w:r>
      <w:r w:rsidRPr="00254940">
        <w:t xml:space="preserve">– </w:t>
      </w:r>
      <w:r w:rsidR="003D3594" w:rsidRPr="00EF62D5">
        <w:t>это</w:t>
      </w:r>
      <w:r w:rsidR="003D3594">
        <w:t> текущая сложность сети</w:t>
      </w:r>
      <w:r w:rsidR="006425BD" w:rsidRPr="006425BD">
        <w:t>, 32 первых бита</w:t>
      </w:r>
      <w:r w:rsidR="006425BD">
        <w:t xml:space="preserve"> хеша,</w:t>
      </w:r>
      <w:r w:rsidR="006425BD" w:rsidRPr="006425BD">
        <w:t xml:space="preserve"> которого являются 0, остальную часть </w:t>
      </w:r>
      <w:r w:rsidR="006425BD">
        <w:t xml:space="preserve">хеша </w:t>
      </w:r>
      <w:r w:rsidR="006425BD" w:rsidRPr="006425BD">
        <w:t>составляют единицы, byte</w:t>
      </w:r>
      <w:r w:rsidRPr="00254940">
        <w:t>;</w:t>
      </w:r>
    </w:p>
    <w:p w:rsidR="00EF62D5" w:rsidRPr="00254940" w:rsidRDefault="00EF62D5" w:rsidP="00EF62D5">
      <w:pPr>
        <w:pStyle w:val="-4"/>
        <w:ind w:firstLine="0"/>
      </w:pPr>
      <w:r w:rsidRPr="00254940">
        <w:tab/>
      </w:r>
      <w:r w:rsidR="003D3594" w:rsidRPr="00EF62D5">
        <w:t xml:space="preserve">hashrate </w:t>
      </w:r>
      <w:r w:rsidRPr="00254940">
        <w:t xml:space="preserve">– </w:t>
      </w:r>
      <w:r w:rsidR="003D3594" w:rsidRPr="00EF62D5">
        <w:t xml:space="preserve">количество хешей, которое </w:t>
      </w:r>
      <w:r w:rsidR="003D3594">
        <w:t>майнер находит в секунду</w:t>
      </w:r>
      <w:r w:rsidRPr="00254940">
        <w:t>.</w:t>
      </w:r>
    </w:p>
    <w:p w:rsidR="00EF62D5" w:rsidRPr="00EF62D5" w:rsidRDefault="00EF62D5" w:rsidP="00EF62D5">
      <w:pPr>
        <w:ind w:firstLine="0"/>
        <w:jc w:val="both"/>
      </w:pPr>
      <w:r w:rsidRPr="00EF62D5">
        <w:t xml:space="preserve">       </w:t>
      </w:r>
    </w:p>
    <w:p w:rsidR="007A71D0" w:rsidRDefault="007A71D0" w:rsidP="006C35E2">
      <w:pPr>
        <w:pStyle w:val="10"/>
        <w:ind w:left="709" w:firstLine="0"/>
        <w:jc w:val="both"/>
        <w:rPr>
          <w:lang w:val="ru-RU" w:eastAsia="ru-RU"/>
        </w:rPr>
      </w:pPr>
      <w:bookmarkStart w:id="268" w:name="_Toc514964027"/>
      <w:r>
        <w:rPr>
          <w:lang w:val="ru-RU" w:eastAsia="ru-RU"/>
        </w:rPr>
        <w:lastRenderedPageBreak/>
        <w:t>Тестирование программного средства</w:t>
      </w:r>
      <w:bookmarkEnd w:id="268"/>
    </w:p>
    <w:p w:rsidR="000818C8" w:rsidRDefault="000818C8" w:rsidP="00B314C6">
      <w:pPr>
        <w:jc w:val="both"/>
      </w:pPr>
      <w:r>
        <w:rPr>
          <w:szCs w:val="28"/>
        </w:rPr>
        <w:t>Современные программные средства достаточно сложные, выполняют много функций и содержат много зависимостей. Существует</w:t>
      </w:r>
      <w:r w:rsidRPr="000818C8">
        <w:t xml:space="preserve"> </w:t>
      </w:r>
      <w:r>
        <w:t>и</w:t>
      </w:r>
      <w:r w:rsidRPr="000818C8">
        <w:t>нтеграционное тестирование</w:t>
      </w:r>
      <w:r>
        <w:t>, которое</w:t>
      </w:r>
      <w:r w:rsidRPr="000818C8">
        <w:t xml:space="preserve"> проверяет, что несколько компонентов системы работают вместе правильно. </w:t>
      </w:r>
      <w:r w:rsidR="00B44DF4" w:rsidRPr="00B44DF4">
        <w:t xml:space="preserve">Тестирование — это </w:t>
      </w:r>
      <w:r w:rsidR="00411C00">
        <w:t xml:space="preserve">процесс, который обеспечивает </w:t>
      </w:r>
      <w:r w:rsidR="00B44DF4" w:rsidRPr="00B44DF4">
        <w:t>контроль качества программного продукта. Это процесс, который длится на протяжении всего жизненного цикла ПО</w:t>
      </w:r>
    </w:p>
    <w:p w:rsidR="000818C8" w:rsidRDefault="000818C8" w:rsidP="000818C8">
      <w:pPr>
        <w:jc w:val="both"/>
      </w:pPr>
      <w:r w:rsidRPr="000818C8">
        <w:t>Модульное тестирование, или юнит-тестирование (англ. unit testing) — процесс в программировании, позволяющий проверить на корректность отдельные модули исходного кода программы.</w:t>
      </w:r>
      <w:r w:rsidR="00411C00">
        <w:t xml:space="preserve"> Юнит-тестирование помогает быстрым и качественным способом обнаружить ошибки.</w:t>
      </w:r>
    </w:p>
    <w:p w:rsidR="00B44DF4" w:rsidRPr="00B44DF4" w:rsidRDefault="000818C8" w:rsidP="00411C00">
      <w:pPr>
        <w:jc w:val="both"/>
      </w:pPr>
      <w:r w:rsidRPr="000818C8"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устранение таких ошибок.</w:t>
      </w:r>
    </w:p>
    <w:p w:rsidR="00606C66" w:rsidRDefault="00B314C6" w:rsidP="00B314C6">
      <w:pPr>
        <w:jc w:val="both"/>
        <w:rPr>
          <w:szCs w:val="28"/>
        </w:rPr>
      </w:pPr>
      <w:r>
        <w:rPr>
          <w:szCs w:val="28"/>
        </w:rPr>
        <w:t xml:space="preserve">Тестирование </w:t>
      </w:r>
      <w:r w:rsidR="00606C66">
        <w:rPr>
          <w:szCs w:val="28"/>
        </w:rPr>
        <w:t>приложения</w:t>
      </w:r>
      <w:r>
        <w:rPr>
          <w:szCs w:val="28"/>
        </w:rPr>
        <w:t xml:space="preserve"> проводилось на основании функциональных требований, представленных в разделе</w:t>
      </w:r>
      <w:r w:rsidR="00606C66" w:rsidRPr="00606C66">
        <w:rPr>
          <w:szCs w:val="28"/>
        </w:rPr>
        <w:t xml:space="preserve"> </w:t>
      </w:r>
      <w:r>
        <w:rPr>
          <w:szCs w:val="28"/>
        </w:rPr>
        <w:t>2</w:t>
      </w:r>
      <w:r w:rsidR="00606C66" w:rsidRPr="00606C66">
        <w:rPr>
          <w:szCs w:val="28"/>
        </w:rPr>
        <w:t>.3</w:t>
      </w:r>
      <w:r>
        <w:rPr>
          <w:szCs w:val="28"/>
        </w:rPr>
        <w:t xml:space="preserve"> </w:t>
      </w:r>
      <w:r w:rsidR="00606C66">
        <w:rPr>
          <w:szCs w:val="28"/>
        </w:rPr>
        <w:t>дипломного проекта</w:t>
      </w:r>
      <w:r>
        <w:rPr>
          <w:szCs w:val="28"/>
        </w:rPr>
        <w:t xml:space="preserve">. При этом проверялось соответствие ожидаемых и полученных данных при выполнении запросов к базе данных. </w:t>
      </w:r>
    </w:p>
    <w:p w:rsidR="008F31C5" w:rsidRDefault="00B314C6" w:rsidP="00B314C6">
      <w:pPr>
        <w:jc w:val="both"/>
        <w:rPr>
          <w:szCs w:val="28"/>
        </w:rPr>
      </w:pPr>
      <w:r w:rsidRPr="00B5590B">
        <w:rPr>
          <w:szCs w:val="28"/>
        </w:rPr>
        <w:t xml:space="preserve">Некоторые из тестов представлены </w:t>
      </w:r>
      <w:r>
        <w:rPr>
          <w:szCs w:val="28"/>
        </w:rPr>
        <w:t>в таблице 4.1</w:t>
      </w:r>
      <w:r w:rsidRPr="00B5590B">
        <w:rPr>
          <w:szCs w:val="28"/>
        </w:rPr>
        <w:t>.</w:t>
      </w:r>
    </w:p>
    <w:p w:rsidR="0006185C" w:rsidRDefault="0006185C" w:rsidP="00B314C6">
      <w:pPr>
        <w:jc w:val="both"/>
        <w:rPr>
          <w:szCs w:val="28"/>
        </w:rPr>
      </w:pPr>
    </w:p>
    <w:p w:rsidR="00B314C6" w:rsidRDefault="0006185C" w:rsidP="0006185C">
      <w:pPr>
        <w:ind w:firstLine="0"/>
        <w:jc w:val="both"/>
        <w:rPr>
          <w:szCs w:val="28"/>
        </w:rPr>
      </w:pPr>
      <w:r>
        <w:rPr>
          <w:szCs w:val="28"/>
        </w:rPr>
        <w:t>Таблица 4.1 – Тестирование программного средства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314C6" w:rsidTr="00A6002B">
        <w:tc>
          <w:tcPr>
            <w:tcW w:w="3114" w:type="dxa"/>
          </w:tcPr>
          <w:p w:rsidR="00B314C6" w:rsidRDefault="00B314C6" w:rsidP="00B314C6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Тестируемый зарос</w:t>
            </w:r>
          </w:p>
        </w:tc>
        <w:tc>
          <w:tcPr>
            <w:tcW w:w="3115" w:type="dxa"/>
          </w:tcPr>
          <w:p w:rsidR="00B314C6" w:rsidRDefault="00B314C6" w:rsidP="00B314C6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:rsidR="00B314C6" w:rsidRDefault="00B314C6" w:rsidP="00B314C6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Полученный результат</w:t>
            </w:r>
          </w:p>
        </w:tc>
      </w:tr>
      <w:tr w:rsidR="00B314C6" w:rsidTr="00A6002B">
        <w:tc>
          <w:tcPr>
            <w:tcW w:w="3114" w:type="dxa"/>
          </w:tcPr>
          <w:p w:rsidR="00B314C6" w:rsidRDefault="00335F48" w:rsidP="00B314C6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Соз</w:t>
            </w:r>
            <w:r w:rsidR="00606C66">
              <w:rPr>
                <w:szCs w:val="28"/>
              </w:rPr>
              <w:t xml:space="preserve">дать майнинг пул со всеми </w:t>
            </w:r>
            <w:r w:rsidR="0006185C">
              <w:rPr>
                <w:szCs w:val="28"/>
              </w:rPr>
              <w:t>валидными параметрами</w:t>
            </w:r>
          </w:p>
          <w:p w:rsidR="00663C81" w:rsidRPr="00663C81" w:rsidRDefault="00663C81" w:rsidP="00B314C6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Pr="00663C81">
              <w:rPr>
                <w:szCs w:val="28"/>
                <w:lang w:val="en-US"/>
              </w:rPr>
              <w:t>PoolTests.cs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B314C6" w:rsidRDefault="0006185C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Создание майнинг пула</w:t>
            </w:r>
          </w:p>
        </w:tc>
        <w:tc>
          <w:tcPr>
            <w:tcW w:w="3115" w:type="dxa"/>
          </w:tcPr>
          <w:p w:rsidR="00B314C6" w:rsidRDefault="0006185C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Создание майнинг пула</w:t>
            </w:r>
          </w:p>
        </w:tc>
      </w:tr>
      <w:tr w:rsidR="0006185C" w:rsidTr="00A6002B">
        <w:tc>
          <w:tcPr>
            <w:tcW w:w="3114" w:type="dxa"/>
          </w:tcPr>
          <w:p w:rsidR="0006185C" w:rsidRDefault="0006185C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Создать майнинг пул незаданными параметрами</w:t>
            </w:r>
          </w:p>
          <w:p w:rsidR="00663C81" w:rsidRPr="00506FC9" w:rsidRDefault="00663C81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 w:rsidRPr="00506FC9">
              <w:rPr>
                <w:szCs w:val="28"/>
              </w:rPr>
              <w:t>(</w:t>
            </w:r>
            <w:r w:rsidRPr="00663C81">
              <w:rPr>
                <w:szCs w:val="28"/>
                <w:lang w:val="en-US"/>
              </w:rPr>
              <w:t>PoolTests</w:t>
            </w:r>
            <w:r w:rsidRPr="00506FC9">
              <w:rPr>
                <w:szCs w:val="28"/>
              </w:rPr>
              <w:t>.</w:t>
            </w:r>
            <w:r w:rsidRPr="00663C81">
              <w:rPr>
                <w:szCs w:val="28"/>
                <w:lang w:val="en-US"/>
              </w:rPr>
              <w:t>cs</w:t>
            </w:r>
            <w:r w:rsidRPr="00506FC9"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06185C" w:rsidRDefault="0006185C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Обработка ошибки</w:t>
            </w:r>
          </w:p>
        </w:tc>
        <w:tc>
          <w:tcPr>
            <w:tcW w:w="3115" w:type="dxa"/>
          </w:tcPr>
          <w:p w:rsidR="0006185C" w:rsidRDefault="0006185C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Обработка ошибки</w:t>
            </w:r>
          </w:p>
        </w:tc>
      </w:tr>
      <w:tr w:rsidR="0006185C" w:rsidTr="00A6002B">
        <w:tc>
          <w:tcPr>
            <w:tcW w:w="3114" w:type="dxa"/>
          </w:tcPr>
          <w:p w:rsidR="0006185C" w:rsidRDefault="0006185C" w:rsidP="002146E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Запрос майнера на подключения к майнинг пулу</w:t>
            </w:r>
          </w:p>
          <w:p w:rsidR="00663C81" w:rsidRPr="00663C81" w:rsidRDefault="00663C81" w:rsidP="002146EC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Pr="00663C81">
              <w:rPr>
                <w:szCs w:val="28"/>
                <w:lang w:val="en-US"/>
              </w:rPr>
              <w:t>StratumServiceTests.cs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06185C" w:rsidRPr="002146EC" w:rsidRDefault="002146EC" w:rsidP="002146E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Майнер</w:t>
            </w:r>
            <w:r>
              <w:rPr>
                <w:szCs w:val="28"/>
              </w:rPr>
              <w:t xml:space="preserve"> подключился</w:t>
            </w:r>
          </w:p>
        </w:tc>
        <w:tc>
          <w:tcPr>
            <w:tcW w:w="3115" w:type="dxa"/>
          </w:tcPr>
          <w:p w:rsidR="0006185C" w:rsidRDefault="00DB6AA2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Майнер</w:t>
            </w:r>
            <w:r w:rsidR="002146EC">
              <w:rPr>
                <w:szCs w:val="28"/>
              </w:rPr>
              <w:t xml:space="preserve"> подключился</w:t>
            </w:r>
          </w:p>
        </w:tc>
      </w:tr>
      <w:tr w:rsidR="002146EC" w:rsidTr="00A6002B">
        <w:tc>
          <w:tcPr>
            <w:tcW w:w="3114" w:type="dxa"/>
          </w:tcPr>
          <w:p w:rsidR="002146EC" w:rsidRDefault="002146EC" w:rsidP="002146E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Запрос майнера на подключения к майнинг пулу с необязательным параметром «</w:t>
            </w:r>
            <w:r>
              <w:rPr>
                <w:szCs w:val="28"/>
                <w:lang w:val="en-US"/>
              </w:rPr>
              <w:t>signature</w:t>
            </w:r>
            <w:r>
              <w:rPr>
                <w:szCs w:val="28"/>
              </w:rPr>
              <w:t>»</w:t>
            </w:r>
          </w:p>
          <w:p w:rsidR="00663C81" w:rsidRPr="00663C81" w:rsidRDefault="00663C81" w:rsidP="002146EC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(</w:t>
            </w:r>
            <w:r w:rsidRPr="00663C81">
              <w:rPr>
                <w:szCs w:val="28"/>
                <w:lang w:val="en-US"/>
              </w:rPr>
              <w:t>StratumServiceTests.cs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2146EC" w:rsidRPr="002146EC" w:rsidRDefault="002146EC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lastRenderedPageBreak/>
              <w:t>Майнер</w:t>
            </w:r>
            <w:r>
              <w:rPr>
                <w:szCs w:val="28"/>
              </w:rPr>
              <w:t xml:space="preserve"> подключился</w:t>
            </w:r>
          </w:p>
        </w:tc>
        <w:tc>
          <w:tcPr>
            <w:tcW w:w="3115" w:type="dxa"/>
          </w:tcPr>
          <w:p w:rsidR="002146EC" w:rsidRDefault="002146EC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Майнер</w:t>
            </w:r>
            <w:r>
              <w:rPr>
                <w:szCs w:val="28"/>
              </w:rPr>
              <w:t xml:space="preserve"> подключился</w:t>
            </w:r>
          </w:p>
        </w:tc>
      </w:tr>
      <w:tr w:rsidR="00741A3F" w:rsidTr="00A6002B">
        <w:tc>
          <w:tcPr>
            <w:tcW w:w="3114" w:type="dxa"/>
          </w:tcPr>
          <w:p w:rsidR="00741A3F" w:rsidRDefault="00741A3F" w:rsidP="00741A3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Генерирование Share, которая будет являться кандидатом </w:t>
            </w:r>
            <w:r>
              <w:rPr>
                <w:szCs w:val="28"/>
                <w:lang w:val="en-US"/>
              </w:rPr>
              <w:t>blockchain</w:t>
            </w:r>
            <w:r w:rsidRPr="00741A3F">
              <w:rPr>
                <w:szCs w:val="28"/>
              </w:rPr>
              <w:t xml:space="preserve"> </w:t>
            </w:r>
            <w:r>
              <w:rPr>
                <w:szCs w:val="28"/>
              </w:rPr>
              <w:t>цепи.</w:t>
            </w:r>
          </w:p>
          <w:p w:rsidR="00663C81" w:rsidRPr="00663C81" w:rsidRDefault="00663C81" w:rsidP="00741A3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Pr="00663C81">
              <w:rPr>
                <w:szCs w:val="28"/>
              </w:rPr>
              <w:t>ShareTests.cs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741A3F" w:rsidRPr="00A148A7" w:rsidRDefault="00A148A7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 объекте </w:t>
            </w:r>
            <w:r>
              <w:rPr>
                <w:szCs w:val="28"/>
                <w:lang w:val="en-US"/>
              </w:rPr>
              <w:t>Share</w:t>
            </w:r>
            <w:r w:rsidRPr="00A148A7">
              <w:rPr>
                <w:szCs w:val="28"/>
              </w:rPr>
              <w:t xml:space="preserve"> установлен флаг </w:t>
            </w:r>
            <w:r w:rsidRPr="00A148A7">
              <w:rPr>
                <w:szCs w:val="28"/>
                <w:lang w:val="en-US"/>
              </w:rPr>
              <w:t>IsBlock</w:t>
            </w:r>
            <w:r>
              <w:rPr>
                <w:szCs w:val="28"/>
                <w:lang w:val="en-US"/>
              </w:rPr>
              <w:t>Candidate</w:t>
            </w:r>
            <w:r w:rsidRPr="00A148A7">
              <w:rPr>
                <w:szCs w:val="28"/>
              </w:rPr>
              <w:t xml:space="preserve"> </w:t>
            </w:r>
            <w:r>
              <w:rPr>
                <w:szCs w:val="28"/>
              </w:rPr>
              <w:t>в true</w:t>
            </w:r>
          </w:p>
        </w:tc>
        <w:tc>
          <w:tcPr>
            <w:tcW w:w="3115" w:type="dxa"/>
          </w:tcPr>
          <w:p w:rsidR="00741A3F" w:rsidRPr="00741A3F" w:rsidRDefault="00A148A7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 объекте </w:t>
            </w:r>
            <w:r>
              <w:rPr>
                <w:szCs w:val="28"/>
                <w:lang w:val="en-US"/>
              </w:rPr>
              <w:t>Share</w:t>
            </w:r>
            <w:r w:rsidRPr="00A148A7">
              <w:rPr>
                <w:szCs w:val="28"/>
              </w:rPr>
              <w:t xml:space="preserve"> установлен флаг </w:t>
            </w:r>
            <w:r w:rsidRPr="00A148A7">
              <w:rPr>
                <w:szCs w:val="28"/>
                <w:lang w:val="en-US"/>
              </w:rPr>
              <w:t>IsBlock</w:t>
            </w:r>
            <w:r>
              <w:rPr>
                <w:szCs w:val="28"/>
                <w:lang w:val="en-US"/>
              </w:rPr>
              <w:t>Candidate</w:t>
            </w:r>
            <w:r w:rsidRPr="00A148A7">
              <w:rPr>
                <w:szCs w:val="28"/>
              </w:rPr>
              <w:t xml:space="preserve"> </w:t>
            </w:r>
            <w:r>
              <w:rPr>
                <w:szCs w:val="28"/>
              </w:rPr>
              <w:t>в true</w:t>
            </w:r>
          </w:p>
        </w:tc>
      </w:tr>
      <w:tr w:rsidR="00A148A7" w:rsidTr="00A6002B">
        <w:tc>
          <w:tcPr>
            <w:tcW w:w="3114" w:type="dxa"/>
          </w:tcPr>
          <w:p w:rsidR="00A148A7" w:rsidRDefault="00A148A7" w:rsidP="00741A3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Генерирование Share, которая будет являться кандидатом </w:t>
            </w:r>
            <w:r>
              <w:rPr>
                <w:szCs w:val="28"/>
                <w:lang w:val="en-US"/>
              </w:rPr>
              <w:t>blockchain</w:t>
            </w:r>
            <w:r w:rsidRPr="00741A3F">
              <w:rPr>
                <w:szCs w:val="28"/>
              </w:rPr>
              <w:t xml:space="preserve"> </w:t>
            </w:r>
            <w:r>
              <w:rPr>
                <w:szCs w:val="28"/>
              </w:rPr>
              <w:t>цепи.</w:t>
            </w:r>
          </w:p>
          <w:p w:rsidR="00663C81" w:rsidRPr="00663C81" w:rsidRDefault="00663C81" w:rsidP="00741A3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Pr="00663C81">
              <w:rPr>
                <w:szCs w:val="28"/>
              </w:rPr>
              <w:t>ShareTests.cs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A148A7" w:rsidRDefault="00A148A7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 объекте </w:t>
            </w:r>
            <w:r>
              <w:rPr>
                <w:szCs w:val="28"/>
                <w:lang w:val="en-US"/>
              </w:rPr>
              <w:t>Share</w:t>
            </w:r>
            <w:r w:rsidRPr="00A148A7">
              <w:rPr>
                <w:szCs w:val="28"/>
              </w:rPr>
              <w:t xml:space="preserve"> установлен флаг </w:t>
            </w:r>
            <w:r w:rsidRPr="00A148A7">
              <w:rPr>
                <w:szCs w:val="28"/>
                <w:lang w:val="en-US"/>
              </w:rPr>
              <w:t>IsBlock</w:t>
            </w:r>
            <w:r>
              <w:rPr>
                <w:szCs w:val="28"/>
                <w:lang w:val="en-US"/>
              </w:rPr>
              <w:t>Candidate</w:t>
            </w:r>
            <w:r w:rsidRPr="00A148A7">
              <w:rPr>
                <w:szCs w:val="28"/>
              </w:rPr>
              <w:t xml:space="preserve"> </w:t>
            </w:r>
            <w:r>
              <w:rPr>
                <w:szCs w:val="28"/>
              </w:rPr>
              <w:t>в true</w:t>
            </w:r>
          </w:p>
          <w:p w:rsidR="00663C81" w:rsidRPr="00506FC9" w:rsidRDefault="00663C81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</w:p>
        </w:tc>
        <w:tc>
          <w:tcPr>
            <w:tcW w:w="3115" w:type="dxa"/>
          </w:tcPr>
          <w:p w:rsidR="00A148A7" w:rsidRPr="00A148A7" w:rsidRDefault="00A148A7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 объекте </w:t>
            </w:r>
            <w:r>
              <w:rPr>
                <w:szCs w:val="28"/>
                <w:lang w:val="en-US"/>
              </w:rPr>
              <w:t>Share</w:t>
            </w:r>
            <w:r w:rsidRPr="00A148A7">
              <w:rPr>
                <w:szCs w:val="28"/>
              </w:rPr>
              <w:t xml:space="preserve"> установлен флаг </w:t>
            </w:r>
            <w:r w:rsidRPr="00A148A7">
              <w:rPr>
                <w:szCs w:val="28"/>
                <w:lang w:val="en-US"/>
              </w:rPr>
              <w:t>IsBlock</w:t>
            </w:r>
            <w:r>
              <w:rPr>
                <w:szCs w:val="28"/>
                <w:lang w:val="en-US"/>
              </w:rPr>
              <w:t>Candidate</w:t>
            </w:r>
            <w:r w:rsidRPr="00A148A7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 </w:t>
            </w:r>
            <w:r>
              <w:rPr>
                <w:szCs w:val="28"/>
                <w:lang w:val="en-US"/>
              </w:rPr>
              <w:t>false</w:t>
            </w:r>
          </w:p>
        </w:tc>
      </w:tr>
      <w:tr w:rsidR="00A148A7" w:rsidTr="00A6002B">
        <w:tc>
          <w:tcPr>
            <w:tcW w:w="3114" w:type="dxa"/>
          </w:tcPr>
          <w:p w:rsidR="00A148A7" w:rsidRDefault="00A148A7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Распределение прибыли между </w:t>
            </w:r>
            <w:r w:rsidR="00965EBA">
              <w:rPr>
                <w:szCs w:val="28"/>
              </w:rPr>
              <w:t>майнерами</w:t>
            </w:r>
            <w:r>
              <w:rPr>
                <w:szCs w:val="28"/>
              </w:rPr>
              <w:t xml:space="preserve"> </w:t>
            </w:r>
          </w:p>
          <w:p w:rsidR="00663C81" w:rsidRDefault="00663C81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Outputs</w:t>
            </w:r>
            <w:r w:rsidRPr="00713AA7">
              <w:rPr>
                <w:szCs w:val="28"/>
              </w:rPr>
              <w:t>Tests.cs</w:t>
            </w:r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713AA7" w:rsidRDefault="00965EBA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Прибыль распределена корректна</w:t>
            </w:r>
            <w:r w:rsidR="00713AA7">
              <w:rPr>
                <w:szCs w:val="28"/>
              </w:rPr>
              <w:t xml:space="preserve"> </w:t>
            </w:r>
          </w:p>
        </w:tc>
        <w:tc>
          <w:tcPr>
            <w:tcW w:w="3115" w:type="dxa"/>
          </w:tcPr>
          <w:p w:rsidR="00A148A7" w:rsidRDefault="00965EBA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Прибыль распределена корректна</w:t>
            </w:r>
          </w:p>
          <w:p w:rsidR="00713AA7" w:rsidRDefault="00713AA7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</w:p>
        </w:tc>
      </w:tr>
      <w:tr w:rsidR="00965EBA" w:rsidTr="00A6002B">
        <w:tc>
          <w:tcPr>
            <w:tcW w:w="3114" w:type="dxa"/>
          </w:tcPr>
          <w:p w:rsidR="00965EBA" w:rsidRDefault="00965EBA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Распределение прибыли майнинг пулу </w:t>
            </w:r>
          </w:p>
          <w:p w:rsidR="00663C81" w:rsidRDefault="00663C81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Outputs</w:t>
            </w:r>
            <w:r w:rsidRPr="00713AA7">
              <w:rPr>
                <w:szCs w:val="28"/>
              </w:rPr>
              <w:t>Tests.cs</w:t>
            </w:r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713AA7" w:rsidRDefault="00965EBA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Прибыль распределена корректна</w:t>
            </w:r>
          </w:p>
        </w:tc>
        <w:tc>
          <w:tcPr>
            <w:tcW w:w="3115" w:type="dxa"/>
          </w:tcPr>
          <w:p w:rsidR="00713AA7" w:rsidRDefault="00965EBA" w:rsidP="00663C81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Прибыль распределена корректна</w:t>
            </w:r>
          </w:p>
        </w:tc>
      </w:tr>
      <w:tr w:rsidR="00965EBA" w:rsidRPr="00713AA7" w:rsidTr="00A6002B">
        <w:tc>
          <w:tcPr>
            <w:tcW w:w="3114" w:type="dxa"/>
          </w:tcPr>
          <w:p w:rsidR="00965EBA" w:rsidRDefault="00965EBA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Запуск сервера с не прописанными параметрами в конфигурационном файле</w:t>
            </w:r>
          </w:p>
          <w:p w:rsidR="00663C81" w:rsidRDefault="00663C81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t>(</w:t>
            </w:r>
            <w:r w:rsidRPr="00713AA7">
              <w:t>Pool</w:t>
            </w:r>
            <w:r>
              <w:rPr>
                <w:lang w:val="en-US"/>
              </w:rPr>
              <w:t>.cs</w:t>
            </w:r>
            <w:r>
              <w:t>)</w:t>
            </w:r>
          </w:p>
        </w:tc>
        <w:tc>
          <w:tcPr>
            <w:tcW w:w="3115" w:type="dxa"/>
          </w:tcPr>
          <w:p w:rsidR="00713AA7" w:rsidRPr="00663C81" w:rsidRDefault="00965EBA" w:rsidP="0006185C">
            <w:pPr>
              <w:spacing w:line="276" w:lineRule="auto"/>
              <w:ind w:firstLine="0"/>
              <w:jc w:val="both"/>
            </w:pPr>
            <w:r>
              <w:rPr>
                <w:szCs w:val="28"/>
              </w:rPr>
              <w:t>Обработка исключения</w:t>
            </w:r>
            <w:r w:rsidR="00713AA7" w:rsidRPr="00713AA7">
              <w:rPr>
                <w:szCs w:val="28"/>
              </w:rPr>
              <w:t>.</w:t>
            </w:r>
            <w:r w:rsidR="00713AA7">
              <w:rPr>
                <w:szCs w:val="28"/>
              </w:rPr>
              <w:t xml:space="preserve"> Вывод сообщения об ошибке: </w:t>
            </w:r>
            <w:r w:rsidR="00713AA7" w:rsidRPr="00713AA7">
              <w:t>"Can't start pool as configuration is not valid."</w:t>
            </w:r>
          </w:p>
        </w:tc>
        <w:tc>
          <w:tcPr>
            <w:tcW w:w="3115" w:type="dxa"/>
          </w:tcPr>
          <w:p w:rsidR="00713AA7" w:rsidRPr="00713AA7" w:rsidRDefault="00965EBA" w:rsidP="00663C81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Обработка</w:t>
            </w:r>
            <w:r w:rsidRPr="00713AA7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исключения</w:t>
            </w:r>
            <w:r w:rsidR="00713AA7" w:rsidRPr="00713AA7">
              <w:rPr>
                <w:szCs w:val="28"/>
                <w:lang w:val="en-US"/>
              </w:rPr>
              <w:t xml:space="preserve">. </w:t>
            </w:r>
            <w:r w:rsidR="00713AA7">
              <w:rPr>
                <w:szCs w:val="28"/>
              </w:rPr>
              <w:t>Вывод</w:t>
            </w:r>
            <w:r w:rsidR="00713AA7" w:rsidRPr="00713AA7">
              <w:rPr>
                <w:szCs w:val="28"/>
                <w:lang w:val="en-US"/>
              </w:rPr>
              <w:t xml:space="preserve"> </w:t>
            </w:r>
            <w:r w:rsidR="00713AA7">
              <w:rPr>
                <w:szCs w:val="28"/>
              </w:rPr>
              <w:t>сообщения</w:t>
            </w:r>
            <w:r w:rsidR="00713AA7" w:rsidRPr="00713AA7">
              <w:rPr>
                <w:szCs w:val="28"/>
                <w:lang w:val="en-US"/>
              </w:rPr>
              <w:t xml:space="preserve"> </w:t>
            </w:r>
            <w:r w:rsidR="00713AA7">
              <w:rPr>
                <w:szCs w:val="28"/>
              </w:rPr>
              <w:t>об</w:t>
            </w:r>
            <w:r w:rsidR="00713AA7" w:rsidRPr="00713AA7">
              <w:rPr>
                <w:szCs w:val="28"/>
                <w:lang w:val="en-US"/>
              </w:rPr>
              <w:t xml:space="preserve"> </w:t>
            </w:r>
            <w:r w:rsidR="00713AA7">
              <w:rPr>
                <w:szCs w:val="28"/>
              </w:rPr>
              <w:t>ошибке</w:t>
            </w:r>
            <w:r w:rsidR="00713AA7" w:rsidRPr="00713AA7">
              <w:rPr>
                <w:szCs w:val="28"/>
                <w:lang w:val="en-US"/>
              </w:rPr>
              <w:t xml:space="preserve">: </w:t>
            </w:r>
            <w:r w:rsidR="00713AA7" w:rsidRPr="00713AA7">
              <w:rPr>
                <w:lang w:val="en-US"/>
              </w:rPr>
              <w:t>"Can't start pool as configuration is not valid."</w:t>
            </w:r>
          </w:p>
        </w:tc>
      </w:tr>
      <w:tr w:rsidR="00965EBA" w:rsidTr="00A6002B">
        <w:tc>
          <w:tcPr>
            <w:tcW w:w="3114" w:type="dxa"/>
          </w:tcPr>
          <w:p w:rsidR="00965EBA" w:rsidRPr="00BE1AAF" w:rsidRDefault="00BE1AAF" w:rsidP="00BE1AA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Запуск сервера с несуществующим или неверным </w:t>
            </w:r>
            <w:r>
              <w:rPr>
                <w:szCs w:val="28"/>
                <w:lang w:val="en-US"/>
              </w:rPr>
              <w:t>hashAlgorithm</w:t>
            </w:r>
          </w:p>
        </w:tc>
        <w:tc>
          <w:tcPr>
            <w:tcW w:w="3115" w:type="dxa"/>
          </w:tcPr>
          <w:p w:rsidR="00965EBA" w:rsidRPr="00BE1AAF" w:rsidRDefault="00BE1AAF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Обработка исключения. Вывод текстаоб ошибке сообщения: </w:t>
            </w:r>
            <w:r>
              <w:t>"Unknown hash algorithm</w:t>
            </w:r>
            <w:r w:rsidRPr="00BE1AAF">
              <w:t>, pool initilization failed"</w:t>
            </w:r>
          </w:p>
        </w:tc>
        <w:tc>
          <w:tcPr>
            <w:tcW w:w="3115" w:type="dxa"/>
          </w:tcPr>
          <w:p w:rsidR="00965EBA" w:rsidRDefault="00BE1AAF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Обработка исключения. Вывод текстаоб ошибке сообщения: </w:t>
            </w:r>
            <w:r>
              <w:t>"Unknown hash algorithm</w:t>
            </w:r>
            <w:r w:rsidRPr="00BE1AAF">
              <w:t>, pool initilization failed"</w:t>
            </w:r>
          </w:p>
        </w:tc>
      </w:tr>
      <w:tr w:rsidR="00BE1AAF" w:rsidTr="00A6002B">
        <w:tc>
          <w:tcPr>
            <w:tcW w:w="3114" w:type="dxa"/>
          </w:tcPr>
          <w:p w:rsidR="00BE1AAF" w:rsidRDefault="00BE1AAF" w:rsidP="00BE1AA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Подключение майнинг пула, при условии, что </w:t>
            </w:r>
            <w:r>
              <w:rPr>
                <w:szCs w:val="28"/>
                <w:lang w:val="en-US"/>
              </w:rPr>
              <w:t>St</w:t>
            </w:r>
            <w:r w:rsidR="002E32D7">
              <w:rPr>
                <w:szCs w:val="28"/>
                <w:lang w:val="en-US"/>
              </w:rPr>
              <w:t>r</w:t>
            </w:r>
            <w:r>
              <w:rPr>
                <w:szCs w:val="28"/>
                <w:lang w:val="en-US"/>
              </w:rPr>
              <w:t>atumServer</w:t>
            </w:r>
            <w:r w:rsidRPr="00BE1AAF">
              <w:rPr>
                <w:szCs w:val="28"/>
              </w:rPr>
              <w:t xml:space="preserve"> включен </w:t>
            </w:r>
            <w:r>
              <w:rPr>
                <w:szCs w:val="28"/>
              </w:rPr>
              <w:t>и доступен</w:t>
            </w:r>
          </w:p>
          <w:p w:rsidR="00663C81" w:rsidRPr="00BE1AAF" w:rsidRDefault="00663C81" w:rsidP="00BE1AA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t>(</w:t>
            </w:r>
            <w:r w:rsidRPr="005B2BEC">
              <w:t>Pool</w:t>
            </w:r>
            <w:r>
              <w:rPr>
                <w:lang w:val="en-US"/>
              </w:rPr>
              <w:t>.cs</w:t>
            </w:r>
            <w:r>
              <w:t>)</w:t>
            </w:r>
          </w:p>
        </w:tc>
        <w:tc>
          <w:tcPr>
            <w:tcW w:w="3115" w:type="dxa"/>
          </w:tcPr>
          <w:p w:rsidR="00713AA7" w:rsidRDefault="00BE1AAF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Майнинг пул подключен к сети</w:t>
            </w:r>
          </w:p>
        </w:tc>
        <w:tc>
          <w:tcPr>
            <w:tcW w:w="3115" w:type="dxa"/>
          </w:tcPr>
          <w:p w:rsidR="00713AA7" w:rsidRDefault="00BE1AAF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Майнинг пул подключен к сети</w:t>
            </w:r>
          </w:p>
        </w:tc>
      </w:tr>
      <w:tr w:rsidR="00BE1AAF" w:rsidRPr="00225F40" w:rsidTr="00A6002B">
        <w:tc>
          <w:tcPr>
            <w:tcW w:w="3114" w:type="dxa"/>
          </w:tcPr>
          <w:p w:rsidR="00BE1AAF" w:rsidRDefault="00BE1AAF" w:rsidP="00BE1AA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Подключение майнинг пула, при условии, что </w:t>
            </w:r>
            <w:r>
              <w:rPr>
                <w:szCs w:val="28"/>
                <w:lang w:val="en-US"/>
              </w:rPr>
              <w:t>St</w:t>
            </w:r>
            <w:r w:rsidR="002E32D7">
              <w:rPr>
                <w:szCs w:val="28"/>
                <w:lang w:val="en-US"/>
              </w:rPr>
              <w:t>r</w:t>
            </w:r>
            <w:r>
              <w:rPr>
                <w:szCs w:val="28"/>
                <w:lang w:val="en-US"/>
              </w:rPr>
              <w:t>atumServer</w:t>
            </w:r>
            <w:r w:rsidRPr="00BE1AA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не </w:t>
            </w:r>
            <w:r w:rsidRPr="00BE1AAF">
              <w:rPr>
                <w:szCs w:val="28"/>
              </w:rPr>
              <w:t xml:space="preserve">включен </w:t>
            </w:r>
            <w:r>
              <w:rPr>
                <w:szCs w:val="28"/>
              </w:rPr>
              <w:t>или недоступен</w:t>
            </w:r>
          </w:p>
          <w:p w:rsidR="00663C81" w:rsidRPr="00BE1AAF" w:rsidRDefault="00663C81" w:rsidP="00BE1AA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t>(</w:t>
            </w:r>
            <w:r w:rsidRPr="005B2BEC">
              <w:t>Pool</w:t>
            </w:r>
            <w:r>
              <w:rPr>
                <w:lang w:val="en-US"/>
              </w:rPr>
              <w:t>.cs</w:t>
            </w:r>
            <w:r>
              <w:t>)</w:t>
            </w:r>
          </w:p>
        </w:tc>
        <w:tc>
          <w:tcPr>
            <w:tcW w:w="3115" w:type="dxa"/>
          </w:tcPr>
          <w:p w:rsidR="00BE1AAF" w:rsidRPr="00506FC9" w:rsidRDefault="00BE1AAF" w:rsidP="00663C81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Майнинг пул не подключен к сети</w:t>
            </w:r>
            <w:r w:rsidRPr="00BE1AAF">
              <w:rPr>
                <w:szCs w:val="28"/>
              </w:rPr>
              <w:t xml:space="preserve">. </w:t>
            </w:r>
            <w:r>
              <w:rPr>
                <w:szCs w:val="28"/>
              </w:rPr>
              <w:t>Вывод</w:t>
            </w:r>
            <w:r w:rsidRPr="00BE1AAF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сообщения</w:t>
            </w:r>
            <w:r w:rsidRPr="00BE1AAF">
              <w:rPr>
                <w:szCs w:val="28"/>
                <w:lang w:val="en-US"/>
              </w:rPr>
              <w:t xml:space="preserve">: </w:t>
            </w:r>
            <w:r w:rsidRPr="00BE1AAF">
              <w:rPr>
                <w:lang w:val="en-US"/>
              </w:rPr>
              <w:t>"No connected servers to network!"</w:t>
            </w:r>
            <w:r w:rsidR="005B2BEC" w:rsidRPr="005B2BEC"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BE1AAF" w:rsidRPr="00BE1AAF" w:rsidRDefault="00BE1AAF" w:rsidP="00A148A7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Майнинг пул не подключен к сети. Вывод</w:t>
            </w:r>
            <w:r w:rsidRPr="00BE1AAF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сообщения</w:t>
            </w:r>
            <w:r w:rsidRPr="00BE1AAF">
              <w:rPr>
                <w:szCs w:val="28"/>
                <w:lang w:val="en-US"/>
              </w:rPr>
              <w:t xml:space="preserve">: </w:t>
            </w:r>
            <w:r w:rsidRPr="00BE1AAF">
              <w:rPr>
                <w:lang w:val="en-US"/>
              </w:rPr>
              <w:t>"No connected servers to network!"</w:t>
            </w:r>
          </w:p>
        </w:tc>
      </w:tr>
      <w:tr w:rsidR="002E32D7" w:rsidRPr="002E32D7" w:rsidTr="00A6002B">
        <w:tc>
          <w:tcPr>
            <w:tcW w:w="3114" w:type="dxa"/>
          </w:tcPr>
          <w:p w:rsidR="002E32D7" w:rsidRDefault="002E32D7" w:rsidP="002E32D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Запрос </w:t>
            </w:r>
            <w:proofErr w:type="gramStart"/>
            <w:r>
              <w:rPr>
                <w:szCs w:val="28"/>
              </w:rPr>
              <w:t>на</w:t>
            </w:r>
            <w:proofErr w:type="gramEnd"/>
            <w:r>
              <w:rPr>
                <w:szCs w:val="28"/>
              </w:rPr>
              <w:t xml:space="preserve"> а </w:t>
            </w:r>
            <w:r w:rsidRPr="002E32D7">
              <w:rPr>
                <w:szCs w:val="28"/>
              </w:rPr>
              <w:t>утентификаци</w:t>
            </w:r>
            <w:r>
              <w:rPr>
                <w:szCs w:val="28"/>
              </w:rPr>
              <w:t>ю незарегистрированного майнера</w:t>
            </w:r>
          </w:p>
          <w:p w:rsidR="002E32D7" w:rsidRPr="002E32D7" w:rsidRDefault="002E32D7" w:rsidP="002E32D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MinerManager.cs</w:t>
            </w:r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2E32D7" w:rsidRDefault="002E32D7" w:rsidP="00663C81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Обработка исключения. Вывод сообщения: </w:t>
            </w:r>
            <w:r w:rsidRPr="002E32D7">
              <w:t>"Miner authentication failed"</w:t>
            </w:r>
          </w:p>
        </w:tc>
        <w:tc>
          <w:tcPr>
            <w:tcW w:w="3115" w:type="dxa"/>
          </w:tcPr>
          <w:p w:rsidR="002E32D7" w:rsidRDefault="002E32D7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Обработка исключения. Вывод сообщения: </w:t>
            </w:r>
            <w:r w:rsidRPr="002E32D7">
              <w:t>"Miner authentication failed"</w:t>
            </w:r>
          </w:p>
        </w:tc>
      </w:tr>
      <w:tr w:rsidR="00CE7E77" w:rsidRPr="002E32D7" w:rsidTr="00A6002B">
        <w:tc>
          <w:tcPr>
            <w:tcW w:w="3114" w:type="dxa"/>
          </w:tcPr>
          <w:p w:rsidR="00017BFA" w:rsidRDefault="00017BFA" w:rsidP="00CE7E7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Майнер отправляет запрос удалить соединение с сервером</w:t>
            </w:r>
          </w:p>
          <w:p w:rsidR="00CE7E77" w:rsidRDefault="00017BFA" w:rsidP="00CE7E7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(Socket</w:t>
            </w:r>
            <w:r>
              <w:rPr>
                <w:szCs w:val="28"/>
                <w:lang w:val="en-US"/>
              </w:rPr>
              <w:t>Server</w:t>
            </w:r>
            <w:r w:rsidRPr="00017BFA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cs</w:t>
            </w:r>
            <w:r w:rsidRPr="00017BFA">
              <w:rPr>
                <w:szCs w:val="28"/>
              </w:rPr>
              <w:t xml:space="preserve"> </w:t>
            </w:r>
            <w:r w:rsidRPr="00017BFA">
              <w:t>RemoveConnection</w:t>
            </w:r>
            <w:r>
              <w:rPr>
                <w:szCs w:val="28"/>
              </w:rPr>
              <w:t>)</w:t>
            </w:r>
          </w:p>
          <w:p w:rsidR="00017BFA" w:rsidRPr="00CE7E77" w:rsidRDefault="00017BFA" w:rsidP="00CE7E77">
            <w:pPr>
              <w:spacing w:line="276" w:lineRule="auto"/>
              <w:ind w:firstLine="0"/>
              <w:jc w:val="both"/>
              <w:rPr>
                <w:szCs w:val="28"/>
              </w:rPr>
            </w:pPr>
          </w:p>
        </w:tc>
        <w:tc>
          <w:tcPr>
            <w:tcW w:w="3115" w:type="dxa"/>
          </w:tcPr>
          <w:p w:rsidR="00CE7E77" w:rsidRPr="00017BFA" w:rsidRDefault="00017BFA" w:rsidP="00663C81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Соединение  </w:t>
            </w:r>
            <w:r>
              <w:rPr>
                <w:szCs w:val="28"/>
              </w:rPr>
              <w:t>разорвано</w:t>
            </w:r>
          </w:p>
        </w:tc>
        <w:tc>
          <w:tcPr>
            <w:tcW w:w="3115" w:type="dxa"/>
          </w:tcPr>
          <w:p w:rsidR="00CE7E77" w:rsidRDefault="00017BFA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Соединение  </w:t>
            </w:r>
            <w:r>
              <w:rPr>
                <w:szCs w:val="28"/>
              </w:rPr>
              <w:t>разорвано</w:t>
            </w:r>
          </w:p>
        </w:tc>
      </w:tr>
      <w:tr w:rsidR="00017BFA" w:rsidRPr="00225F40" w:rsidTr="00A6002B">
        <w:tc>
          <w:tcPr>
            <w:tcW w:w="3114" w:type="dxa"/>
          </w:tcPr>
          <w:p w:rsidR="00017BFA" w:rsidRP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Майнер отправляет запрос удалить соединение с сервером, но соединение установлено не было до этого</w:t>
            </w:r>
          </w:p>
          <w:p w:rsid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(Socket</w:t>
            </w:r>
            <w:r>
              <w:rPr>
                <w:szCs w:val="28"/>
                <w:lang w:val="en-US"/>
              </w:rPr>
              <w:t>Server</w:t>
            </w:r>
            <w:r w:rsidRPr="00017BFA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cs</w:t>
            </w:r>
            <w:r w:rsidRPr="00017BFA">
              <w:rPr>
                <w:szCs w:val="28"/>
              </w:rPr>
              <w:t xml:space="preserve"> </w:t>
            </w:r>
            <w:r w:rsidRPr="00017BFA">
              <w:t>RemoveConnection</w:t>
            </w:r>
            <w:r>
              <w:rPr>
                <w:szCs w:val="28"/>
              </w:rPr>
              <w:t>)</w:t>
            </w:r>
          </w:p>
          <w:p w:rsid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</w:p>
        </w:tc>
        <w:tc>
          <w:tcPr>
            <w:tcW w:w="3115" w:type="dxa"/>
          </w:tcPr>
          <w:p w:rsidR="00017BFA" w:rsidRP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Обработка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ошибки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вывод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сообщения</w:t>
            </w:r>
            <w:r w:rsidRPr="00017BFA">
              <w:rPr>
                <w:szCs w:val="28"/>
                <w:lang w:val="en-US"/>
              </w:rPr>
              <w:t xml:space="preserve">: </w:t>
            </w:r>
            <w:r w:rsidRPr="00017BFA">
              <w:rPr>
                <w:lang w:val="en-US"/>
              </w:rPr>
              <w:t xml:space="preserve">«Exception connection </w:t>
            </w:r>
            <w:r>
              <w:rPr>
                <w:lang w:val="en-US"/>
              </w:rPr>
              <w:t>does not exist</w:t>
            </w:r>
            <w:r w:rsidRPr="00017BFA">
              <w:rPr>
                <w:lang w:val="en-US"/>
              </w:rPr>
              <w:t>.»</w:t>
            </w:r>
          </w:p>
        </w:tc>
        <w:tc>
          <w:tcPr>
            <w:tcW w:w="3115" w:type="dxa"/>
          </w:tcPr>
          <w:p w:rsidR="00017BFA" w:rsidRP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Обработка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ошибки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вывод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сообщения</w:t>
            </w:r>
            <w:r w:rsidRPr="00017BFA">
              <w:rPr>
                <w:szCs w:val="28"/>
                <w:lang w:val="en-US"/>
              </w:rPr>
              <w:t xml:space="preserve">: </w:t>
            </w:r>
            <w:r w:rsidRPr="00017BFA">
              <w:rPr>
                <w:lang w:val="en-US"/>
              </w:rPr>
              <w:t xml:space="preserve">«Exception connection </w:t>
            </w:r>
            <w:r>
              <w:rPr>
                <w:lang w:val="en-US"/>
              </w:rPr>
              <w:t>does not exist</w:t>
            </w:r>
            <w:r w:rsidRPr="00017BFA">
              <w:rPr>
                <w:lang w:val="en-US"/>
              </w:rPr>
              <w:t>.»</w:t>
            </w:r>
          </w:p>
        </w:tc>
      </w:tr>
      <w:tr w:rsidR="00017BFA" w:rsidRPr="00017BFA" w:rsidTr="00A6002B">
        <w:tc>
          <w:tcPr>
            <w:tcW w:w="3114" w:type="dxa"/>
          </w:tcPr>
          <w:p w:rsidR="00017BFA" w:rsidRDefault="00256065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 w:rsidRPr="00506FC9">
              <w:rPr>
                <w:szCs w:val="28"/>
              </w:rPr>
              <w:t>Создание</w:t>
            </w:r>
            <w:r>
              <w:rPr>
                <w:szCs w:val="28"/>
              </w:rPr>
              <w:t xml:space="preserve"> нового </w:t>
            </w:r>
            <w:r>
              <w:rPr>
                <w:szCs w:val="28"/>
                <w:lang w:val="en-US"/>
              </w:rPr>
              <w:t>TCP</w:t>
            </w:r>
            <w:r w:rsidRPr="00506FC9">
              <w:rPr>
                <w:szCs w:val="28"/>
              </w:rPr>
              <w:t xml:space="preserve"> </w:t>
            </w:r>
            <w:r>
              <w:rPr>
                <w:szCs w:val="28"/>
              </w:rPr>
              <w:t>сокета</w:t>
            </w:r>
          </w:p>
          <w:p w:rsidR="00256065" w:rsidRPr="00256065" w:rsidRDefault="00256065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SocketServer</w:t>
            </w:r>
            <w:r w:rsidRPr="00506FC9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cs</w:t>
            </w:r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017BFA" w:rsidRPr="006D62BF" w:rsidRDefault="006D62BF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Сокет</w:t>
            </w:r>
            <w:r>
              <w:rPr>
                <w:szCs w:val="28"/>
              </w:rPr>
              <w:t xml:space="preserve"> создан</w:t>
            </w:r>
          </w:p>
        </w:tc>
        <w:tc>
          <w:tcPr>
            <w:tcW w:w="3115" w:type="dxa"/>
          </w:tcPr>
          <w:p w:rsidR="00017BFA" w:rsidRDefault="006D62BF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Сокет создан</w:t>
            </w:r>
          </w:p>
        </w:tc>
      </w:tr>
      <w:tr w:rsidR="006D62BF" w:rsidRPr="00225F40" w:rsidTr="00A6002B">
        <w:tc>
          <w:tcPr>
            <w:tcW w:w="3114" w:type="dxa"/>
          </w:tcPr>
          <w:p w:rsidR="006D62BF" w:rsidRP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</w:rPr>
            </w:pPr>
            <w:r w:rsidRPr="006D62BF">
              <w:rPr>
                <w:szCs w:val="28"/>
              </w:rPr>
              <w:t>Создание</w:t>
            </w:r>
            <w:r>
              <w:rPr>
                <w:szCs w:val="28"/>
              </w:rPr>
              <w:t xml:space="preserve"> нового </w:t>
            </w:r>
            <w:r>
              <w:rPr>
                <w:szCs w:val="28"/>
                <w:lang w:val="en-US"/>
              </w:rPr>
              <w:t>TCP</w:t>
            </w:r>
            <w:r w:rsidRPr="006D62B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сокета с недоступным </w:t>
            </w:r>
            <w:r>
              <w:rPr>
                <w:szCs w:val="28"/>
                <w:lang w:val="en-US"/>
              </w:rPr>
              <w:t>IP</w:t>
            </w:r>
            <w:r w:rsidRPr="006D62BF">
              <w:rPr>
                <w:szCs w:val="28"/>
              </w:rPr>
              <w:t>-адресом</w:t>
            </w:r>
          </w:p>
          <w:p w:rsid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SocketServer.cs</w:t>
            </w:r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 w:rsidRPr="006D62BF">
              <w:t>Обработка</w:t>
            </w:r>
            <w:r w:rsidRPr="006D62BF">
              <w:rPr>
                <w:lang w:val="en-US"/>
              </w:rPr>
              <w:t xml:space="preserve"> </w:t>
            </w:r>
            <w:r>
              <w:t>исключения</w:t>
            </w:r>
            <w:r w:rsidRPr="006D62BF">
              <w:rPr>
                <w:lang w:val="en-US"/>
              </w:rPr>
              <w:t xml:space="preserve">. </w:t>
            </w:r>
            <w:r>
              <w:t>Вывод</w:t>
            </w:r>
            <w:r w:rsidRPr="006D62BF">
              <w:rPr>
                <w:lang w:val="en-US"/>
              </w:rPr>
              <w:t xml:space="preserve"> </w:t>
            </w:r>
            <w:r>
              <w:t>сообщения</w:t>
            </w:r>
            <w:r w:rsidRPr="006D62BF">
              <w:rPr>
                <w:lang w:val="en-US"/>
              </w:rPr>
              <w:t>:</w:t>
            </w:r>
            <w:r w:rsidRPr="00AD3311">
              <w:rPr>
                <w:lang w:val="en-US"/>
              </w:rPr>
              <w:t xml:space="preserve"> </w:t>
            </w:r>
            <w:r w:rsidRPr="00506FC9">
              <w:rPr>
                <w:lang w:val="en-US"/>
              </w:rPr>
              <w:t>“C</w:t>
            </w:r>
            <w:r w:rsidRPr="00AD3311">
              <w:rPr>
                <w:lang w:val="en-US"/>
              </w:rPr>
              <w:t xml:space="preserve">an not bind on </w:t>
            </w:r>
            <w:r w:rsidRPr="00506FC9">
              <w:rPr>
                <w:lang w:val="en-US"/>
              </w:rPr>
              <w:t>IP-address</w:t>
            </w:r>
            <w:r w:rsidRPr="00AD3311">
              <w:rPr>
                <w:lang w:val="en-US"/>
              </w:rPr>
              <w:t xml:space="preserve">, server shutting </w:t>
            </w:r>
            <w:proofErr w:type="gramStart"/>
            <w:r w:rsidRPr="00AD3311">
              <w:rPr>
                <w:lang w:val="en-US"/>
              </w:rPr>
              <w:t>down..</w:t>
            </w:r>
            <w:proofErr w:type="gramEnd"/>
            <w:r w:rsidRPr="00506FC9">
              <w:rPr>
                <w:lang w:val="en-US"/>
              </w:rPr>
              <w:t>”</w:t>
            </w:r>
          </w:p>
        </w:tc>
        <w:tc>
          <w:tcPr>
            <w:tcW w:w="3115" w:type="dxa"/>
          </w:tcPr>
          <w:p w:rsidR="006D62BF" w:rsidRPr="006D62BF" w:rsidRDefault="006D62BF" w:rsidP="00017BFA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 w:rsidRPr="006D62BF">
              <w:t>Обработка</w:t>
            </w:r>
            <w:r w:rsidRPr="006D62BF">
              <w:rPr>
                <w:lang w:val="en-US"/>
              </w:rPr>
              <w:t xml:space="preserve"> </w:t>
            </w:r>
            <w:r>
              <w:t>исключения</w:t>
            </w:r>
            <w:r w:rsidRPr="006D62BF">
              <w:rPr>
                <w:lang w:val="en-US"/>
              </w:rPr>
              <w:t xml:space="preserve">. </w:t>
            </w:r>
            <w:r>
              <w:t>Вывод</w:t>
            </w:r>
            <w:r w:rsidRPr="006D62BF">
              <w:rPr>
                <w:lang w:val="en-US"/>
              </w:rPr>
              <w:t xml:space="preserve"> </w:t>
            </w:r>
            <w:r>
              <w:t>сообщения</w:t>
            </w:r>
            <w:r w:rsidRPr="006D62BF">
              <w:rPr>
                <w:lang w:val="en-US"/>
              </w:rPr>
              <w:t>:</w:t>
            </w:r>
            <w:r w:rsidRPr="006D62BF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 w:rsidRPr="00506FC9">
              <w:rPr>
                <w:lang w:val="en-US"/>
              </w:rPr>
              <w:t>“C</w:t>
            </w:r>
            <w:r w:rsidRPr="00AD3311">
              <w:rPr>
                <w:lang w:val="en-US"/>
              </w:rPr>
              <w:t xml:space="preserve">an not bind on </w:t>
            </w:r>
            <w:r w:rsidRPr="00506FC9">
              <w:rPr>
                <w:lang w:val="en-US"/>
              </w:rPr>
              <w:t>IP-address</w:t>
            </w:r>
            <w:r w:rsidRPr="00AD3311">
              <w:rPr>
                <w:lang w:val="en-US"/>
              </w:rPr>
              <w:t xml:space="preserve">, server shutting </w:t>
            </w:r>
            <w:proofErr w:type="gramStart"/>
            <w:r w:rsidRPr="00AD3311">
              <w:rPr>
                <w:lang w:val="en-US"/>
              </w:rPr>
              <w:t>down..</w:t>
            </w:r>
            <w:proofErr w:type="gramEnd"/>
            <w:r w:rsidRPr="00506FC9">
              <w:rPr>
                <w:lang w:val="en-US"/>
              </w:rPr>
              <w:t>”</w:t>
            </w:r>
          </w:p>
        </w:tc>
      </w:tr>
      <w:tr w:rsidR="00225F40" w:rsidRPr="00225F40" w:rsidTr="00A6002B">
        <w:tc>
          <w:tcPr>
            <w:tcW w:w="3114" w:type="dxa"/>
          </w:tcPr>
          <w:p w:rsidR="00225F40" w:rsidRPr="006D62BF" w:rsidRDefault="00225F40" w:rsidP="006D62B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Начать прослушивать порт хоста</w:t>
            </w:r>
          </w:p>
        </w:tc>
        <w:tc>
          <w:tcPr>
            <w:tcW w:w="3115" w:type="dxa"/>
          </w:tcPr>
          <w:p w:rsidR="00225F40" w:rsidRPr="006D62BF" w:rsidRDefault="00225F40" w:rsidP="006D62BF">
            <w:pPr>
              <w:spacing w:line="276" w:lineRule="auto"/>
              <w:ind w:firstLine="0"/>
              <w:jc w:val="both"/>
            </w:pPr>
            <w:r>
              <w:t>Сервер слушает канал</w:t>
            </w:r>
          </w:p>
        </w:tc>
        <w:tc>
          <w:tcPr>
            <w:tcW w:w="3115" w:type="dxa"/>
          </w:tcPr>
          <w:p w:rsidR="00225F40" w:rsidRPr="006D62BF" w:rsidRDefault="00225F40" w:rsidP="00017BFA">
            <w:pPr>
              <w:spacing w:line="276" w:lineRule="auto"/>
              <w:ind w:firstLine="0"/>
              <w:jc w:val="both"/>
            </w:pPr>
            <w:r>
              <w:t>Сервер слушает канал</w:t>
            </w:r>
          </w:p>
        </w:tc>
      </w:tr>
      <w:tr w:rsidR="00225F40" w:rsidRPr="00225F40" w:rsidTr="00A6002B">
        <w:tc>
          <w:tcPr>
            <w:tcW w:w="3114" w:type="dxa"/>
          </w:tcPr>
          <w:p w:rsidR="00225F40" w:rsidRDefault="00225F40" w:rsidP="00225F40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Вызвать функцию, которая прослушивает порт хоста, когда сервер уже прослушивает канал</w:t>
            </w:r>
          </w:p>
        </w:tc>
        <w:tc>
          <w:tcPr>
            <w:tcW w:w="3115" w:type="dxa"/>
          </w:tcPr>
          <w:p w:rsidR="00225F40" w:rsidRDefault="00225F40" w:rsidP="006D62BF">
            <w:pPr>
              <w:spacing w:line="276" w:lineRule="auto"/>
              <w:ind w:firstLine="0"/>
              <w:jc w:val="both"/>
            </w:pPr>
            <w:r>
              <w:t xml:space="preserve">Обработка исключения, вывод текста ошибки: </w:t>
            </w:r>
            <w:r w:rsidR="00411C00" w:rsidRPr="00411C00">
              <w:t>"Server</w:t>
            </w:r>
            <w:r w:rsidR="00411C00">
              <w:t xml:space="preserve"> is already listening.</w:t>
            </w:r>
            <w:r w:rsidR="00411C00" w:rsidRPr="00411C00">
              <w:t>"</w:t>
            </w:r>
          </w:p>
        </w:tc>
        <w:tc>
          <w:tcPr>
            <w:tcW w:w="3115" w:type="dxa"/>
          </w:tcPr>
          <w:p w:rsidR="00225F40" w:rsidRDefault="00411C00" w:rsidP="00017BFA">
            <w:pPr>
              <w:spacing w:line="276" w:lineRule="auto"/>
              <w:ind w:firstLine="0"/>
              <w:jc w:val="both"/>
            </w:pPr>
            <w:r>
              <w:t xml:space="preserve">Обработка исключения, вывод текста ошибки: </w:t>
            </w:r>
            <w:r w:rsidRPr="00411C00">
              <w:t>"Server</w:t>
            </w:r>
            <w:r>
              <w:t xml:space="preserve"> is already listening.</w:t>
            </w:r>
            <w:r w:rsidRPr="00411C00">
              <w:t>"</w:t>
            </w:r>
          </w:p>
        </w:tc>
      </w:tr>
      <w:tr w:rsidR="00411C00" w:rsidRPr="00225F40" w:rsidTr="00A6002B">
        <w:tc>
          <w:tcPr>
            <w:tcW w:w="3114" w:type="dxa"/>
          </w:tcPr>
          <w:p w:rsidR="00411C00" w:rsidRDefault="00411C00" w:rsidP="00DB6AA2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Вызвать функцию, которая обесп</w:t>
            </w:r>
            <w:r w:rsidR="00DB6AA2">
              <w:rPr>
                <w:szCs w:val="28"/>
              </w:rPr>
              <w:t>ечивает</w:t>
            </w:r>
            <w:r>
              <w:rPr>
                <w:szCs w:val="28"/>
              </w:rPr>
              <w:t>, чтобы сокет принимал все входящие соединения</w:t>
            </w:r>
          </w:p>
        </w:tc>
        <w:tc>
          <w:tcPr>
            <w:tcW w:w="3115" w:type="dxa"/>
          </w:tcPr>
          <w:p w:rsidR="00411C00" w:rsidRDefault="00411C00" w:rsidP="006D62BF">
            <w:pPr>
              <w:spacing w:line="276" w:lineRule="auto"/>
              <w:ind w:firstLine="0"/>
              <w:jc w:val="both"/>
            </w:pPr>
            <w:r>
              <w:t>Сокет принимает все входящие соединения</w:t>
            </w:r>
          </w:p>
        </w:tc>
        <w:tc>
          <w:tcPr>
            <w:tcW w:w="3115" w:type="dxa"/>
          </w:tcPr>
          <w:p w:rsidR="00411C00" w:rsidRDefault="00411C00" w:rsidP="00017BFA">
            <w:pPr>
              <w:spacing w:line="276" w:lineRule="auto"/>
              <w:ind w:firstLine="0"/>
              <w:jc w:val="both"/>
            </w:pPr>
            <w:r>
              <w:t>Сокет принимает все входящие соединения</w:t>
            </w:r>
          </w:p>
        </w:tc>
      </w:tr>
      <w:tr w:rsidR="00DB6AA2" w:rsidRPr="00225F40" w:rsidTr="00A6002B">
        <w:tc>
          <w:tcPr>
            <w:tcW w:w="3114" w:type="dxa"/>
          </w:tcPr>
          <w:p w:rsidR="00DB6AA2" w:rsidRDefault="00DB6AA2" w:rsidP="00DB6AA2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>Вызвать функцию без обязательного параметра: ссылка на соединение, которая обеспечивает, чтобы сокет принимал все входящие соединения</w:t>
            </w:r>
          </w:p>
        </w:tc>
        <w:tc>
          <w:tcPr>
            <w:tcW w:w="3115" w:type="dxa"/>
          </w:tcPr>
          <w:p w:rsidR="00DB6AA2" w:rsidRDefault="00DB6AA2" w:rsidP="006D62BF">
            <w:pPr>
              <w:spacing w:line="276" w:lineRule="auto"/>
              <w:ind w:firstLine="0"/>
              <w:jc w:val="both"/>
            </w:pPr>
            <w:r>
              <w:t>Обработка исключения</w:t>
            </w:r>
          </w:p>
        </w:tc>
        <w:tc>
          <w:tcPr>
            <w:tcW w:w="3115" w:type="dxa"/>
          </w:tcPr>
          <w:p w:rsidR="00DB6AA2" w:rsidRDefault="00DB6AA2" w:rsidP="00017BFA">
            <w:pPr>
              <w:spacing w:line="276" w:lineRule="auto"/>
              <w:ind w:firstLine="0"/>
              <w:jc w:val="both"/>
            </w:pPr>
            <w:r>
              <w:t>Обработка исключения</w:t>
            </w:r>
          </w:p>
        </w:tc>
      </w:tr>
      <w:tr w:rsidR="00DB6AA2" w:rsidRPr="00225F40" w:rsidTr="00A6002B">
        <w:tc>
          <w:tcPr>
            <w:tcW w:w="3114" w:type="dxa"/>
          </w:tcPr>
          <w:p w:rsidR="00DB6AA2" w:rsidRDefault="00DB6AA2" w:rsidP="00DB6AA2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Вызвать функцию, которая обеспечивает, чтобы сокет принимал все входящие соединения с клиентом, которое заблокировано</w:t>
            </w:r>
          </w:p>
        </w:tc>
        <w:tc>
          <w:tcPr>
            <w:tcW w:w="3115" w:type="dxa"/>
          </w:tcPr>
          <w:p w:rsidR="00DB6AA2" w:rsidRDefault="00DB6AA2" w:rsidP="00DB6AA2">
            <w:pPr>
              <w:spacing w:line="276" w:lineRule="auto"/>
              <w:ind w:firstLine="0"/>
              <w:jc w:val="both"/>
            </w:pPr>
            <w:r>
              <w:t>С клиентом соединение не установлено, показать сообщение ошибки. Сокет принимать другие входящие вызовы не прекратил</w:t>
            </w:r>
          </w:p>
        </w:tc>
        <w:tc>
          <w:tcPr>
            <w:tcW w:w="3115" w:type="dxa"/>
          </w:tcPr>
          <w:p w:rsidR="00DB6AA2" w:rsidRDefault="00DB6AA2" w:rsidP="00017BFA">
            <w:pPr>
              <w:spacing w:line="276" w:lineRule="auto"/>
              <w:ind w:firstLine="0"/>
              <w:jc w:val="both"/>
            </w:pPr>
            <w:r>
              <w:t>С клиентом соединение не установлено, показать сообщение ошибки. Сокет принимать другие входящие вызовы не прекратил</w:t>
            </w:r>
          </w:p>
        </w:tc>
      </w:tr>
      <w:tr w:rsidR="006D62BF" w:rsidRPr="00225F40" w:rsidTr="00A6002B">
        <w:tc>
          <w:tcPr>
            <w:tcW w:w="3114" w:type="dxa"/>
          </w:tcPr>
          <w:p w:rsid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Запуск сервера</w:t>
            </w:r>
          </w:p>
          <w:p w:rsidR="006D62BF" w:rsidRP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(Stratum</w:t>
            </w:r>
            <w:r>
              <w:rPr>
                <w:szCs w:val="28"/>
                <w:lang w:val="en-US"/>
              </w:rPr>
              <w:t>Server.cs</w:t>
            </w:r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AD3311" w:rsidRPr="00506FC9" w:rsidRDefault="00952DD9" w:rsidP="00952DD9">
            <w:pPr>
              <w:spacing w:line="276" w:lineRule="auto"/>
              <w:ind w:firstLine="0"/>
              <w:jc w:val="both"/>
              <w:rPr>
                <w:lang w:val="en-US"/>
              </w:rPr>
            </w:pPr>
            <w:r>
              <w:t xml:space="preserve">Сервер начал прослушивание входящих сообщений. </w:t>
            </w:r>
            <w:r w:rsidRPr="00952DD9">
              <w:t>Выво</w:t>
            </w:r>
            <w:r>
              <w:t>д</w:t>
            </w:r>
            <w:r w:rsidRPr="00952DD9">
              <w:rPr>
                <w:lang w:val="en-US"/>
              </w:rPr>
              <w:t xml:space="preserve"> </w:t>
            </w:r>
            <w:r>
              <w:t>сообщения</w:t>
            </w:r>
            <w:r w:rsidRPr="00952DD9">
              <w:rPr>
                <w:lang w:val="en-US"/>
              </w:rPr>
              <w:t xml:space="preserve"> </w:t>
            </w:r>
            <w:r>
              <w:t>о</w:t>
            </w:r>
            <w:r w:rsidRPr="00952DD9">
              <w:rPr>
                <w:lang w:val="en-US"/>
              </w:rPr>
              <w:t xml:space="preserve"> </w:t>
            </w:r>
            <w:r>
              <w:t>успешном</w:t>
            </w:r>
            <w:r w:rsidRPr="00952DD9">
              <w:rPr>
                <w:lang w:val="en-US"/>
              </w:rPr>
              <w:t xml:space="preserve"> </w:t>
            </w:r>
            <w:r>
              <w:t>запуске</w:t>
            </w:r>
            <w:r w:rsidRPr="00952DD9">
              <w:rPr>
                <w:lang w:val="en-US"/>
              </w:rPr>
              <w:t xml:space="preserve">: </w:t>
            </w:r>
            <w:r w:rsidRPr="00506FC9">
              <w:rPr>
                <w:lang w:val="en-US"/>
              </w:rPr>
              <w:t>“</w:t>
            </w:r>
            <w:r w:rsidRPr="00952DD9">
              <w:rPr>
                <w:lang w:val="en-US"/>
              </w:rPr>
              <w:t xml:space="preserve">Stratum server listening on the </w:t>
            </w:r>
            <w:r w:rsidRPr="00506FC9">
              <w:rPr>
                <w:lang w:val="en-US"/>
              </w:rPr>
              <w:t>p</w:t>
            </w:r>
            <w:r w:rsidRPr="00952DD9">
              <w:rPr>
                <w:lang w:val="en-US"/>
              </w:rPr>
              <w:t>ort</w:t>
            </w:r>
            <w:r w:rsidRPr="00506FC9">
              <w:rPr>
                <w:lang w:val="en-US"/>
              </w:rPr>
              <w:t>”</w:t>
            </w:r>
          </w:p>
        </w:tc>
        <w:tc>
          <w:tcPr>
            <w:tcW w:w="3115" w:type="dxa"/>
          </w:tcPr>
          <w:p w:rsidR="006D62BF" w:rsidRPr="00506FC9" w:rsidRDefault="00952DD9" w:rsidP="00017BFA">
            <w:pPr>
              <w:spacing w:line="276" w:lineRule="auto"/>
              <w:ind w:firstLine="0"/>
              <w:jc w:val="both"/>
              <w:rPr>
                <w:lang w:val="en-US"/>
              </w:rPr>
            </w:pPr>
            <w:r>
              <w:t xml:space="preserve">Сервер начал прослушивание входящих сообщений. </w:t>
            </w:r>
            <w:r w:rsidRPr="00952DD9">
              <w:t>Выво</w:t>
            </w:r>
            <w:r>
              <w:t>д</w:t>
            </w:r>
            <w:r w:rsidRPr="00952DD9">
              <w:rPr>
                <w:lang w:val="en-US"/>
              </w:rPr>
              <w:t xml:space="preserve"> </w:t>
            </w:r>
            <w:r>
              <w:t>сообщения</w:t>
            </w:r>
            <w:r w:rsidRPr="00952DD9">
              <w:rPr>
                <w:lang w:val="en-US"/>
              </w:rPr>
              <w:t xml:space="preserve"> </w:t>
            </w:r>
            <w:r>
              <w:t>о</w:t>
            </w:r>
            <w:r w:rsidRPr="00952DD9">
              <w:rPr>
                <w:lang w:val="en-US"/>
              </w:rPr>
              <w:t xml:space="preserve"> </w:t>
            </w:r>
            <w:r>
              <w:t>успешном</w:t>
            </w:r>
            <w:r w:rsidRPr="00952DD9">
              <w:rPr>
                <w:lang w:val="en-US"/>
              </w:rPr>
              <w:t xml:space="preserve"> </w:t>
            </w:r>
            <w:r>
              <w:t>запуске</w:t>
            </w:r>
            <w:r w:rsidRPr="00952DD9">
              <w:rPr>
                <w:lang w:val="en-US"/>
              </w:rPr>
              <w:t>: “Stratum server listening on the port”</w:t>
            </w:r>
          </w:p>
        </w:tc>
      </w:tr>
      <w:tr w:rsidR="00AD3311" w:rsidRPr="00AD3311" w:rsidTr="00A6002B">
        <w:tc>
          <w:tcPr>
            <w:tcW w:w="3114" w:type="dxa"/>
          </w:tcPr>
          <w:p w:rsidR="00AD3311" w:rsidRPr="00AD3311" w:rsidRDefault="00AD3311" w:rsidP="00AD3311">
            <w:pPr>
              <w:ind w:firstLine="0"/>
            </w:pPr>
            <w:r>
              <w:t>Авторизация существующего</w:t>
            </w:r>
            <w:r w:rsidRPr="00AD3311">
              <w:t xml:space="preserve"> </w:t>
            </w:r>
            <w:r>
              <w:t xml:space="preserve">майнера на основании его </w:t>
            </w:r>
            <w:r w:rsidRPr="00AD3311">
              <w:t>имени и пароля</w:t>
            </w:r>
          </w:p>
        </w:tc>
        <w:tc>
          <w:tcPr>
            <w:tcW w:w="3115" w:type="dxa"/>
          </w:tcPr>
          <w:p w:rsidR="00AD3311" w:rsidRDefault="00AD3311" w:rsidP="00952DD9">
            <w:pPr>
              <w:spacing w:line="276" w:lineRule="auto"/>
              <w:ind w:firstLine="0"/>
              <w:jc w:val="both"/>
            </w:pPr>
            <w:r>
              <w:t>Авторизация прошла успешно</w:t>
            </w:r>
          </w:p>
        </w:tc>
        <w:tc>
          <w:tcPr>
            <w:tcW w:w="3115" w:type="dxa"/>
          </w:tcPr>
          <w:p w:rsidR="00AD3311" w:rsidRDefault="00AD3311" w:rsidP="00017BFA">
            <w:pPr>
              <w:spacing w:line="276" w:lineRule="auto"/>
              <w:ind w:firstLine="0"/>
              <w:jc w:val="both"/>
            </w:pPr>
            <w:r w:rsidRPr="00AD3311">
              <w:t>Авторизация прошла успешно</w:t>
            </w:r>
          </w:p>
        </w:tc>
      </w:tr>
      <w:tr w:rsidR="00AD3311" w:rsidRPr="00AD3311" w:rsidTr="00A6002B">
        <w:tc>
          <w:tcPr>
            <w:tcW w:w="3114" w:type="dxa"/>
          </w:tcPr>
          <w:p w:rsidR="00AD3311" w:rsidRDefault="00AD3311" w:rsidP="00AD3311">
            <w:pPr>
              <w:ind w:firstLine="0"/>
            </w:pPr>
            <w:r>
              <w:t>Авторизация несуществующего</w:t>
            </w:r>
            <w:r w:rsidRPr="00AD3311">
              <w:t xml:space="preserve"> </w:t>
            </w:r>
            <w:r>
              <w:t xml:space="preserve">майнера на основании его </w:t>
            </w:r>
            <w:r w:rsidRPr="00AD3311">
              <w:t>имени и пароля</w:t>
            </w:r>
          </w:p>
          <w:p w:rsidR="001F47BA" w:rsidRPr="001F47BA" w:rsidRDefault="001F47BA" w:rsidP="00AD33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(StratumMiner.cs)</w:t>
            </w:r>
          </w:p>
        </w:tc>
        <w:tc>
          <w:tcPr>
            <w:tcW w:w="3115" w:type="dxa"/>
          </w:tcPr>
          <w:p w:rsidR="00AD3311" w:rsidRPr="00506FC9" w:rsidRDefault="00AD3311" w:rsidP="00952DD9">
            <w:pPr>
              <w:spacing w:line="276" w:lineRule="auto"/>
              <w:ind w:firstLine="0"/>
              <w:jc w:val="both"/>
            </w:pPr>
            <w:r>
              <w:t>Обработка ошибки. Вывод текста сообщения</w:t>
            </w:r>
            <w:r w:rsidRPr="00AD3311">
              <w:t>: "Unauthorized worker: {username}"</w:t>
            </w:r>
          </w:p>
        </w:tc>
        <w:tc>
          <w:tcPr>
            <w:tcW w:w="3115" w:type="dxa"/>
          </w:tcPr>
          <w:p w:rsidR="00AD3311" w:rsidRDefault="00AD3311" w:rsidP="00017BFA">
            <w:pPr>
              <w:spacing w:line="276" w:lineRule="auto"/>
              <w:ind w:firstLine="0"/>
              <w:jc w:val="both"/>
            </w:pPr>
            <w:r>
              <w:t>Обработка ошибки. Вывод текста сообщения</w:t>
            </w:r>
            <w:r w:rsidRPr="00AD3311">
              <w:t>: "Unauthorized worker: {username}"</w:t>
            </w:r>
          </w:p>
        </w:tc>
      </w:tr>
      <w:tr w:rsidR="00AD3311" w:rsidRPr="00AD3311" w:rsidTr="00A6002B">
        <w:tc>
          <w:tcPr>
            <w:tcW w:w="3114" w:type="dxa"/>
          </w:tcPr>
          <w:p w:rsidR="00AD3311" w:rsidRDefault="00945642" w:rsidP="00AD3311">
            <w:pPr>
              <w:ind w:firstLine="0"/>
            </w:pPr>
            <w:r>
              <w:t>Майнер сгенерировал хеш код, который уже существует</w:t>
            </w:r>
          </w:p>
          <w:p w:rsidR="00945642" w:rsidRPr="00945642" w:rsidRDefault="00945642" w:rsidP="00AD33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(Share.cs)</w:t>
            </w:r>
          </w:p>
        </w:tc>
        <w:tc>
          <w:tcPr>
            <w:tcW w:w="3115" w:type="dxa"/>
          </w:tcPr>
          <w:p w:rsidR="00AD3311" w:rsidRPr="00945642" w:rsidRDefault="00945642" w:rsidP="00945642">
            <w:pPr>
              <w:spacing w:line="276" w:lineRule="auto"/>
              <w:ind w:firstLine="0"/>
              <w:jc w:val="both"/>
            </w:pPr>
            <w:r>
              <w:t>Обработка ошибки и вывод текста:</w:t>
            </w:r>
            <w:r w:rsidRPr="00945642">
              <w:t xml:space="preserve"> "Duplicate share".</w:t>
            </w:r>
          </w:p>
        </w:tc>
        <w:tc>
          <w:tcPr>
            <w:tcW w:w="3115" w:type="dxa"/>
          </w:tcPr>
          <w:p w:rsidR="00AD3311" w:rsidRDefault="00945642" w:rsidP="00017BFA">
            <w:pPr>
              <w:spacing w:line="276" w:lineRule="auto"/>
              <w:ind w:firstLine="0"/>
              <w:jc w:val="both"/>
            </w:pPr>
            <w:r>
              <w:t>Обработка ошибки и вывод текста:</w:t>
            </w:r>
            <w:r w:rsidRPr="00945642">
              <w:t xml:space="preserve"> "Duplicate share".</w:t>
            </w:r>
          </w:p>
        </w:tc>
      </w:tr>
      <w:tr w:rsidR="00945642" w:rsidRPr="00AD3311" w:rsidTr="00A6002B">
        <w:tc>
          <w:tcPr>
            <w:tcW w:w="3114" w:type="dxa"/>
          </w:tcPr>
          <w:p w:rsidR="00945642" w:rsidRPr="00945642" w:rsidRDefault="00945642" w:rsidP="00AD3311">
            <w:pPr>
              <w:ind w:firstLine="0"/>
            </w:pPr>
            <w:r w:rsidRPr="00945642">
              <w:t xml:space="preserve">Сгенерированный </w:t>
            </w:r>
            <w:r>
              <w:t>хеш на содержит ссылку на работу, которая выполнила хеш код</w:t>
            </w:r>
          </w:p>
        </w:tc>
        <w:tc>
          <w:tcPr>
            <w:tcW w:w="3115" w:type="dxa"/>
          </w:tcPr>
          <w:p w:rsidR="00945642" w:rsidRDefault="00945642" w:rsidP="00945642">
            <w:pPr>
              <w:spacing w:line="276" w:lineRule="auto"/>
              <w:ind w:firstLine="0"/>
              <w:jc w:val="both"/>
            </w:pPr>
            <w:r>
              <w:t>Обработка ошибки и вывод текста:</w:t>
            </w:r>
            <w:r w:rsidRPr="00945642">
              <w:t xml:space="preserve"> </w:t>
            </w:r>
            <w:r>
              <w:t>"Job not found</w:t>
            </w:r>
            <w:r w:rsidRPr="00945642">
              <w:t>"</w:t>
            </w:r>
          </w:p>
        </w:tc>
        <w:tc>
          <w:tcPr>
            <w:tcW w:w="3115" w:type="dxa"/>
          </w:tcPr>
          <w:p w:rsidR="00945642" w:rsidRDefault="00945642" w:rsidP="00017BFA">
            <w:pPr>
              <w:spacing w:line="276" w:lineRule="auto"/>
              <w:ind w:firstLine="0"/>
              <w:jc w:val="both"/>
            </w:pPr>
            <w:r>
              <w:t>Обработка ошибки и вывод текста:</w:t>
            </w:r>
            <w:r w:rsidRPr="00945642">
              <w:t xml:space="preserve"> </w:t>
            </w:r>
            <w:r>
              <w:t>"Job not found</w:t>
            </w:r>
            <w:r w:rsidRPr="00945642">
              <w:t>"</w:t>
            </w:r>
          </w:p>
        </w:tc>
      </w:tr>
      <w:tr w:rsidR="00945642" w:rsidRPr="00AD3311" w:rsidTr="00A6002B">
        <w:tc>
          <w:tcPr>
            <w:tcW w:w="3114" w:type="dxa"/>
          </w:tcPr>
          <w:p w:rsidR="00945642" w:rsidRPr="00945642" w:rsidRDefault="00945642" w:rsidP="00AD3311">
            <w:pPr>
              <w:ind w:firstLine="0"/>
            </w:pPr>
            <w:r>
              <w:t>Хеш код был сгенерирован с низкой сложностью</w:t>
            </w:r>
          </w:p>
        </w:tc>
        <w:tc>
          <w:tcPr>
            <w:tcW w:w="3115" w:type="dxa"/>
          </w:tcPr>
          <w:p w:rsidR="00945642" w:rsidRDefault="00945642" w:rsidP="00945642">
            <w:pPr>
              <w:spacing w:line="276" w:lineRule="auto"/>
              <w:ind w:firstLine="0"/>
              <w:jc w:val="both"/>
            </w:pPr>
            <w:r>
              <w:t>Обработка исключения и вывод текста ошибка: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 xml:space="preserve"> </w:t>
            </w:r>
            <w:r>
              <w:t>"Low difficulty share</w:t>
            </w:r>
            <w:r w:rsidRPr="00945642">
              <w:t>"</w:t>
            </w:r>
          </w:p>
        </w:tc>
        <w:tc>
          <w:tcPr>
            <w:tcW w:w="3115" w:type="dxa"/>
          </w:tcPr>
          <w:p w:rsidR="00945642" w:rsidRDefault="00945642" w:rsidP="00017BFA">
            <w:pPr>
              <w:spacing w:line="276" w:lineRule="auto"/>
              <w:ind w:firstLine="0"/>
              <w:jc w:val="both"/>
            </w:pPr>
            <w:r>
              <w:t>Обработка исключения и вывод текста ошибка: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 xml:space="preserve"> </w:t>
            </w:r>
            <w:r>
              <w:t>"Low difficulty share</w:t>
            </w:r>
            <w:r w:rsidRPr="00945642">
              <w:t>"</w:t>
            </w:r>
          </w:p>
        </w:tc>
      </w:tr>
      <w:tr w:rsidR="00225F40" w:rsidRPr="00AD3311" w:rsidTr="00A6002B">
        <w:tc>
          <w:tcPr>
            <w:tcW w:w="3114" w:type="dxa"/>
          </w:tcPr>
          <w:p w:rsidR="00225F40" w:rsidRDefault="00225F40" w:rsidP="00AD3311">
            <w:pPr>
              <w:ind w:firstLine="0"/>
            </w:pPr>
            <w:r>
              <w:t>Создать майнинг пул</w:t>
            </w:r>
          </w:p>
        </w:tc>
        <w:tc>
          <w:tcPr>
            <w:tcW w:w="3115" w:type="dxa"/>
          </w:tcPr>
          <w:p w:rsidR="00225F40" w:rsidRDefault="00225F40" w:rsidP="00945642">
            <w:pPr>
              <w:spacing w:line="276" w:lineRule="auto"/>
              <w:ind w:firstLine="0"/>
              <w:jc w:val="both"/>
            </w:pPr>
            <w:r>
              <w:t>Майнинг пул создан</w:t>
            </w:r>
          </w:p>
        </w:tc>
        <w:tc>
          <w:tcPr>
            <w:tcW w:w="3115" w:type="dxa"/>
          </w:tcPr>
          <w:p w:rsidR="00225F40" w:rsidRDefault="00225F40" w:rsidP="00017BFA">
            <w:pPr>
              <w:spacing w:line="276" w:lineRule="auto"/>
              <w:ind w:firstLine="0"/>
              <w:jc w:val="both"/>
            </w:pPr>
            <w:r>
              <w:t>Майнинг пул создан</w:t>
            </w:r>
          </w:p>
        </w:tc>
      </w:tr>
      <w:tr w:rsidR="00225F40" w:rsidRPr="00AD3311" w:rsidTr="00A6002B">
        <w:tc>
          <w:tcPr>
            <w:tcW w:w="3114" w:type="dxa"/>
          </w:tcPr>
          <w:p w:rsidR="00225F40" w:rsidRDefault="00225F40" w:rsidP="00AD3311">
            <w:pPr>
              <w:ind w:firstLine="0"/>
            </w:pPr>
            <w:r>
              <w:lastRenderedPageBreak/>
              <w:t>Запустить все майнинг пулы</w:t>
            </w:r>
          </w:p>
        </w:tc>
        <w:tc>
          <w:tcPr>
            <w:tcW w:w="3115" w:type="dxa"/>
          </w:tcPr>
          <w:p w:rsidR="00225F40" w:rsidRDefault="00F27269" w:rsidP="00945642">
            <w:pPr>
              <w:spacing w:line="276" w:lineRule="auto"/>
              <w:ind w:firstLine="0"/>
              <w:jc w:val="both"/>
            </w:pPr>
            <w:r>
              <w:t>Все майнинг пулы запущены</w:t>
            </w:r>
          </w:p>
        </w:tc>
        <w:tc>
          <w:tcPr>
            <w:tcW w:w="3115" w:type="dxa"/>
          </w:tcPr>
          <w:p w:rsidR="00225F40" w:rsidRDefault="00F27269" w:rsidP="00017BFA">
            <w:pPr>
              <w:spacing w:line="276" w:lineRule="auto"/>
              <w:ind w:firstLine="0"/>
              <w:jc w:val="both"/>
            </w:pPr>
            <w:r>
              <w:t>Все майнинг пулы запущены</w:t>
            </w:r>
          </w:p>
        </w:tc>
      </w:tr>
      <w:tr w:rsidR="00F27269" w:rsidRPr="00AD3311" w:rsidTr="00A6002B">
        <w:tc>
          <w:tcPr>
            <w:tcW w:w="3114" w:type="dxa"/>
          </w:tcPr>
          <w:p w:rsidR="00F27269" w:rsidRPr="00F27269" w:rsidRDefault="00F27269" w:rsidP="00F27269">
            <w:pPr>
              <w:ind w:firstLine="0"/>
            </w:pPr>
            <w:r w:rsidRPr="00F27269">
              <w:t xml:space="preserve">Установить </w:t>
            </w:r>
            <w:r>
              <w:t>начальное значение диапазона чисел</w:t>
            </w:r>
          </w:p>
        </w:tc>
        <w:tc>
          <w:tcPr>
            <w:tcW w:w="3115" w:type="dxa"/>
          </w:tcPr>
          <w:p w:rsidR="00F27269" w:rsidRDefault="00F27269" w:rsidP="00945642">
            <w:pPr>
              <w:spacing w:line="276" w:lineRule="auto"/>
              <w:ind w:firstLine="0"/>
              <w:jc w:val="both"/>
            </w:pPr>
            <w:r>
              <w:t>Начальное значение установлено</w:t>
            </w:r>
          </w:p>
        </w:tc>
        <w:tc>
          <w:tcPr>
            <w:tcW w:w="3115" w:type="dxa"/>
          </w:tcPr>
          <w:p w:rsidR="00F27269" w:rsidRDefault="00F27269" w:rsidP="00017BFA">
            <w:pPr>
              <w:spacing w:line="276" w:lineRule="auto"/>
              <w:ind w:firstLine="0"/>
              <w:jc w:val="both"/>
            </w:pPr>
            <w:r>
              <w:t>Начальное значение установлено</w:t>
            </w:r>
          </w:p>
        </w:tc>
      </w:tr>
      <w:tr w:rsidR="00F27269" w:rsidRPr="00AD3311" w:rsidTr="00A6002B">
        <w:tc>
          <w:tcPr>
            <w:tcW w:w="3114" w:type="dxa"/>
          </w:tcPr>
          <w:p w:rsidR="00F27269" w:rsidRPr="00F27269" w:rsidRDefault="00F27269" w:rsidP="00F27269">
            <w:pPr>
              <w:ind w:firstLine="0"/>
            </w:pPr>
            <w:r w:rsidRPr="00F27269">
              <w:t xml:space="preserve">Установить </w:t>
            </w:r>
            <w:r>
              <w:t>конечное значение диапазона чисел</w:t>
            </w:r>
          </w:p>
        </w:tc>
        <w:tc>
          <w:tcPr>
            <w:tcW w:w="3115" w:type="dxa"/>
          </w:tcPr>
          <w:p w:rsidR="00F27269" w:rsidRDefault="00F27269" w:rsidP="00945642">
            <w:pPr>
              <w:spacing w:line="276" w:lineRule="auto"/>
              <w:ind w:firstLine="0"/>
              <w:jc w:val="both"/>
            </w:pPr>
            <w:r>
              <w:t>Конечное значение установлено</w:t>
            </w:r>
          </w:p>
        </w:tc>
        <w:tc>
          <w:tcPr>
            <w:tcW w:w="3115" w:type="dxa"/>
          </w:tcPr>
          <w:p w:rsidR="00F27269" w:rsidRDefault="00F27269" w:rsidP="00017BFA">
            <w:pPr>
              <w:spacing w:line="276" w:lineRule="auto"/>
              <w:ind w:firstLine="0"/>
              <w:jc w:val="both"/>
            </w:pPr>
            <w:r>
              <w:t>Конечное значение установлено</w:t>
            </w:r>
          </w:p>
        </w:tc>
      </w:tr>
      <w:tr w:rsidR="00F27269" w:rsidRPr="00AD3311" w:rsidTr="00A6002B">
        <w:tc>
          <w:tcPr>
            <w:tcW w:w="3114" w:type="dxa"/>
          </w:tcPr>
          <w:p w:rsidR="00F27269" w:rsidRPr="00F27269" w:rsidRDefault="00F27269" w:rsidP="00F27269">
            <w:pPr>
              <w:ind w:firstLine="0"/>
            </w:pPr>
            <w:r w:rsidRPr="00F27269">
              <w:t xml:space="preserve">Установить </w:t>
            </w:r>
            <w:r>
              <w:t>конечное значение диапазона чисел, которое меньше начально</w:t>
            </w:r>
            <w:r w:rsidR="0055196F">
              <w:t>го</w:t>
            </w:r>
          </w:p>
        </w:tc>
        <w:tc>
          <w:tcPr>
            <w:tcW w:w="3115" w:type="dxa"/>
          </w:tcPr>
          <w:p w:rsidR="00F27269" w:rsidRDefault="00F27269" w:rsidP="00945642">
            <w:pPr>
              <w:spacing w:line="276" w:lineRule="auto"/>
              <w:ind w:firstLine="0"/>
              <w:jc w:val="both"/>
            </w:pPr>
            <w:r>
              <w:t>Конечное значение установлено</w:t>
            </w:r>
            <w:r w:rsidR="0055196F">
              <w:t>. Установить флаг, который показывает прибавлять или отнимать шаг</w:t>
            </w:r>
          </w:p>
        </w:tc>
        <w:tc>
          <w:tcPr>
            <w:tcW w:w="3115" w:type="dxa"/>
          </w:tcPr>
          <w:p w:rsidR="00F27269" w:rsidRDefault="00F27269" w:rsidP="00017BFA">
            <w:pPr>
              <w:spacing w:line="276" w:lineRule="auto"/>
              <w:ind w:firstLine="0"/>
              <w:jc w:val="both"/>
            </w:pPr>
            <w:r>
              <w:t>Конечное значение установлено</w:t>
            </w:r>
            <w:r w:rsidR="0055196F">
              <w:t>. Установить флаг, который показывает прибавлять или отнимать шаг</w:t>
            </w:r>
          </w:p>
        </w:tc>
      </w:tr>
      <w:tr w:rsidR="00F27269" w:rsidRPr="00AD3311" w:rsidTr="00A6002B">
        <w:tc>
          <w:tcPr>
            <w:tcW w:w="3114" w:type="dxa"/>
          </w:tcPr>
          <w:p w:rsidR="00F27269" w:rsidRPr="00F27269" w:rsidRDefault="00F27269" w:rsidP="00F27269">
            <w:pPr>
              <w:ind w:firstLine="0"/>
            </w:pPr>
            <w:r>
              <w:t>Установить шаг диапазона чисел</w:t>
            </w:r>
          </w:p>
        </w:tc>
        <w:tc>
          <w:tcPr>
            <w:tcW w:w="3115" w:type="dxa"/>
          </w:tcPr>
          <w:p w:rsidR="00F27269" w:rsidRDefault="00F27269" w:rsidP="00945642">
            <w:pPr>
              <w:spacing w:line="276" w:lineRule="auto"/>
              <w:ind w:firstLine="0"/>
              <w:jc w:val="both"/>
            </w:pPr>
            <w:r>
              <w:t>Шаг установлен</w:t>
            </w:r>
          </w:p>
        </w:tc>
        <w:tc>
          <w:tcPr>
            <w:tcW w:w="3115" w:type="dxa"/>
          </w:tcPr>
          <w:p w:rsidR="00F27269" w:rsidRDefault="00F27269" w:rsidP="00017BFA">
            <w:pPr>
              <w:spacing w:line="276" w:lineRule="auto"/>
              <w:ind w:firstLine="0"/>
              <w:jc w:val="both"/>
            </w:pPr>
            <w:r>
              <w:t>Шаг установлен</w:t>
            </w:r>
          </w:p>
        </w:tc>
      </w:tr>
      <w:tr w:rsidR="00F27269" w:rsidRPr="00AD3311" w:rsidTr="00A6002B">
        <w:tc>
          <w:tcPr>
            <w:tcW w:w="3114" w:type="dxa"/>
          </w:tcPr>
          <w:p w:rsidR="00F27269" w:rsidRDefault="00F27269" w:rsidP="00F27269">
            <w:pPr>
              <w:ind w:firstLine="0"/>
            </w:pPr>
            <w:r>
              <w:t>Получить каждое число из диапазона чисел от начала до конца через заданный шаг</w:t>
            </w:r>
          </w:p>
        </w:tc>
        <w:tc>
          <w:tcPr>
            <w:tcW w:w="3115" w:type="dxa"/>
          </w:tcPr>
          <w:p w:rsidR="00F27269" w:rsidRDefault="00F27269" w:rsidP="00945642">
            <w:pPr>
              <w:spacing w:line="276" w:lineRule="auto"/>
              <w:ind w:firstLine="0"/>
              <w:jc w:val="both"/>
            </w:pPr>
            <w:r>
              <w:t xml:space="preserve">Каждое число </w:t>
            </w:r>
            <w:r w:rsidR="0055196F">
              <w:t>получено</w:t>
            </w:r>
          </w:p>
        </w:tc>
        <w:tc>
          <w:tcPr>
            <w:tcW w:w="3115" w:type="dxa"/>
          </w:tcPr>
          <w:p w:rsidR="00F27269" w:rsidRDefault="00F27269" w:rsidP="00017BFA">
            <w:pPr>
              <w:spacing w:line="276" w:lineRule="auto"/>
              <w:ind w:firstLine="0"/>
              <w:jc w:val="both"/>
            </w:pPr>
            <w:r>
              <w:t xml:space="preserve">Каждое число </w:t>
            </w:r>
            <w:r w:rsidR="0055196F">
              <w:t>получено</w:t>
            </w:r>
          </w:p>
        </w:tc>
      </w:tr>
      <w:tr w:rsidR="00F27269" w:rsidRPr="00AD3311" w:rsidTr="00A6002B">
        <w:tc>
          <w:tcPr>
            <w:tcW w:w="3114" w:type="dxa"/>
          </w:tcPr>
          <w:p w:rsidR="00F27269" w:rsidRDefault="00F27269" w:rsidP="0055196F">
            <w:pPr>
              <w:ind w:firstLine="0"/>
            </w:pPr>
            <w:r>
              <w:t xml:space="preserve">Получить каждое число из диапазона чисел от начала до конца через заданный шаг, </w:t>
            </w:r>
            <w:r w:rsidR="0055196F">
              <w:t>если конечном числе меньше, чем начальное</w:t>
            </w:r>
          </w:p>
        </w:tc>
        <w:tc>
          <w:tcPr>
            <w:tcW w:w="3115" w:type="dxa"/>
          </w:tcPr>
          <w:p w:rsidR="00F27269" w:rsidRDefault="0055196F" w:rsidP="00945642">
            <w:pPr>
              <w:spacing w:line="276" w:lineRule="auto"/>
              <w:ind w:firstLine="0"/>
              <w:jc w:val="both"/>
            </w:pPr>
            <w:r>
              <w:t>Каждое число получено</w:t>
            </w:r>
          </w:p>
        </w:tc>
        <w:tc>
          <w:tcPr>
            <w:tcW w:w="3115" w:type="dxa"/>
          </w:tcPr>
          <w:p w:rsidR="00F27269" w:rsidRDefault="0055196F" w:rsidP="00017BFA">
            <w:pPr>
              <w:spacing w:line="276" w:lineRule="auto"/>
              <w:ind w:firstLine="0"/>
              <w:jc w:val="both"/>
            </w:pPr>
            <w:r>
              <w:t>Каждое число получено</w:t>
            </w:r>
          </w:p>
        </w:tc>
      </w:tr>
      <w:tr w:rsidR="0055196F" w:rsidRPr="00AD3311" w:rsidTr="00A6002B">
        <w:tc>
          <w:tcPr>
            <w:tcW w:w="3114" w:type="dxa"/>
          </w:tcPr>
          <w:p w:rsidR="0055196F" w:rsidRDefault="0055196F" w:rsidP="0055196F">
            <w:pPr>
              <w:ind w:firstLine="0"/>
            </w:pPr>
            <w:r>
              <w:t>Вызвать функцию, которая высчитывает хеш код</w:t>
            </w:r>
          </w:p>
        </w:tc>
        <w:tc>
          <w:tcPr>
            <w:tcW w:w="3115" w:type="dxa"/>
          </w:tcPr>
          <w:p w:rsidR="0055196F" w:rsidRDefault="0055196F" w:rsidP="00945642">
            <w:pPr>
              <w:spacing w:line="276" w:lineRule="auto"/>
              <w:ind w:firstLine="0"/>
              <w:jc w:val="both"/>
            </w:pPr>
            <w:r>
              <w:t>Хеш код получен</w:t>
            </w:r>
          </w:p>
        </w:tc>
        <w:tc>
          <w:tcPr>
            <w:tcW w:w="3115" w:type="dxa"/>
          </w:tcPr>
          <w:p w:rsidR="0055196F" w:rsidRDefault="0055196F" w:rsidP="00017BFA">
            <w:pPr>
              <w:spacing w:line="276" w:lineRule="auto"/>
              <w:ind w:firstLine="0"/>
              <w:jc w:val="both"/>
            </w:pPr>
            <w:r>
              <w:t>Хеш код получен</w:t>
            </w:r>
          </w:p>
        </w:tc>
      </w:tr>
      <w:tr w:rsidR="0055196F" w:rsidRPr="00AD3311" w:rsidTr="00A6002B">
        <w:tc>
          <w:tcPr>
            <w:tcW w:w="3114" w:type="dxa"/>
          </w:tcPr>
          <w:p w:rsidR="0055196F" w:rsidRDefault="0055196F" w:rsidP="0055196F">
            <w:pPr>
              <w:ind w:firstLine="0"/>
            </w:pPr>
            <w:r>
              <w:t>Вызвать событие, которое обрабатывает, что хеш код неверный</w:t>
            </w:r>
          </w:p>
        </w:tc>
        <w:tc>
          <w:tcPr>
            <w:tcW w:w="3115" w:type="dxa"/>
          </w:tcPr>
          <w:p w:rsidR="0055196F" w:rsidRDefault="0055196F" w:rsidP="00945642">
            <w:pPr>
              <w:spacing w:line="276" w:lineRule="auto"/>
              <w:ind w:firstLine="0"/>
              <w:jc w:val="both"/>
            </w:pPr>
            <w:r>
              <w:t>Инкрементировать счетчик. Показать причину, почему данный хеш код неверный</w:t>
            </w:r>
          </w:p>
        </w:tc>
        <w:tc>
          <w:tcPr>
            <w:tcW w:w="3115" w:type="dxa"/>
          </w:tcPr>
          <w:p w:rsidR="0055196F" w:rsidRDefault="0055196F" w:rsidP="00017BFA">
            <w:pPr>
              <w:spacing w:line="276" w:lineRule="auto"/>
              <w:ind w:firstLine="0"/>
              <w:jc w:val="both"/>
            </w:pPr>
            <w:r>
              <w:t>Инкрементировать счетчик. Показать причину, почему данный хеш код неверный</w:t>
            </w:r>
          </w:p>
        </w:tc>
      </w:tr>
      <w:tr w:rsidR="0055196F" w:rsidRPr="00AD3311" w:rsidTr="00A6002B">
        <w:tc>
          <w:tcPr>
            <w:tcW w:w="3114" w:type="dxa"/>
          </w:tcPr>
          <w:p w:rsidR="0055196F" w:rsidRDefault="0055196F" w:rsidP="0055196F">
            <w:pPr>
              <w:ind w:firstLine="0"/>
            </w:pPr>
            <w:r>
              <w:t>Вызвать событие, которое обрабатывает, что хеш код верный</w:t>
            </w:r>
          </w:p>
        </w:tc>
        <w:tc>
          <w:tcPr>
            <w:tcW w:w="3115" w:type="dxa"/>
          </w:tcPr>
          <w:p w:rsidR="0055196F" w:rsidRDefault="0055196F" w:rsidP="00902C00">
            <w:pPr>
              <w:spacing w:line="276" w:lineRule="auto"/>
              <w:ind w:firstLine="0"/>
              <w:jc w:val="both"/>
            </w:pPr>
            <w:r>
              <w:t xml:space="preserve">Инкрементировать счетчик. </w:t>
            </w:r>
            <w:r w:rsidR="00902C00">
              <w:t xml:space="preserve">Отправить блок. </w:t>
            </w:r>
          </w:p>
        </w:tc>
        <w:tc>
          <w:tcPr>
            <w:tcW w:w="3115" w:type="dxa"/>
          </w:tcPr>
          <w:p w:rsidR="0055196F" w:rsidRDefault="00902C00" w:rsidP="00017BFA">
            <w:pPr>
              <w:spacing w:line="276" w:lineRule="auto"/>
              <w:ind w:firstLine="0"/>
              <w:jc w:val="both"/>
            </w:pPr>
            <w:r>
              <w:t>Инкрементировать счетчик. Отправить блок.</w:t>
            </w:r>
          </w:p>
        </w:tc>
      </w:tr>
      <w:tr w:rsidR="00902C00" w:rsidRPr="00AD3311" w:rsidTr="00A6002B">
        <w:tc>
          <w:tcPr>
            <w:tcW w:w="3114" w:type="dxa"/>
          </w:tcPr>
          <w:p w:rsidR="00902C00" w:rsidRDefault="00902C00" w:rsidP="00902C00">
            <w:pPr>
              <w:ind w:firstLine="0"/>
            </w:pPr>
            <w:r>
              <w:t xml:space="preserve">Вызвать событие, которое обработает </w:t>
            </w:r>
            <w:proofErr w:type="gramStart"/>
            <w:r>
              <w:t>событие:  блок</w:t>
            </w:r>
            <w:proofErr w:type="gramEnd"/>
            <w:r>
              <w:t xml:space="preserve"> найден</w:t>
            </w:r>
          </w:p>
        </w:tc>
        <w:tc>
          <w:tcPr>
            <w:tcW w:w="3115" w:type="dxa"/>
          </w:tcPr>
          <w:p w:rsidR="00902C00" w:rsidRDefault="00902C00" w:rsidP="00902C00">
            <w:pPr>
              <w:spacing w:line="276" w:lineRule="auto"/>
              <w:ind w:firstLine="0"/>
              <w:jc w:val="both"/>
            </w:pPr>
            <w:r>
              <w:t xml:space="preserve">В сеть отправлено сообщение, о </w:t>
            </w:r>
            <w:proofErr w:type="gramStart"/>
            <w:r>
              <w:t>том</w:t>
            </w:r>
            <w:proofErr w:type="gramEnd"/>
            <w:r>
              <w:t xml:space="preserve"> что новый блок найден</w:t>
            </w:r>
          </w:p>
        </w:tc>
        <w:tc>
          <w:tcPr>
            <w:tcW w:w="3115" w:type="dxa"/>
          </w:tcPr>
          <w:p w:rsidR="00902C00" w:rsidRDefault="00902C00" w:rsidP="00017BFA">
            <w:pPr>
              <w:spacing w:line="276" w:lineRule="auto"/>
              <w:ind w:firstLine="0"/>
              <w:jc w:val="both"/>
            </w:pPr>
            <w:r>
              <w:t xml:space="preserve">В сеть отправлено сообщение, о </w:t>
            </w:r>
            <w:proofErr w:type="gramStart"/>
            <w:r>
              <w:t>том</w:t>
            </w:r>
            <w:proofErr w:type="gramEnd"/>
            <w:r>
              <w:t xml:space="preserve"> что новый блок найден</w:t>
            </w:r>
          </w:p>
        </w:tc>
      </w:tr>
    </w:tbl>
    <w:p w:rsidR="00B314C6" w:rsidRPr="00AD3311" w:rsidRDefault="00B314C6" w:rsidP="00945642">
      <w:pPr>
        <w:ind w:firstLine="0"/>
        <w:jc w:val="both"/>
        <w:rPr>
          <w:lang w:eastAsia="ru-RU"/>
        </w:rPr>
      </w:pPr>
    </w:p>
    <w:p w:rsidR="007A71D0" w:rsidRPr="00B314C6" w:rsidRDefault="008C42BE" w:rsidP="008C42BE">
      <w:pPr>
        <w:pStyle w:val="10"/>
        <w:ind w:left="993" w:hanging="284"/>
        <w:rPr>
          <w:lang w:val="ru-RU" w:eastAsia="ru-RU"/>
        </w:rPr>
      </w:pPr>
      <w:r w:rsidRPr="00AD3311">
        <w:rPr>
          <w:lang w:val="ru-RU" w:eastAsia="ru-RU"/>
        </w:rPr>
        <w:lastRenderedPageBreak/>
        <w:t xml:space="preserve"> </w:t>
      </w:r>
      <w:r w:rsidR="00225F40">
        <w:rPr>
          <w:lang w:val="ru-RU" w:eastAsia="ru-RU"/>
        </w:rPr>
        <w:tab/>
      </w:r>
      <w:bookmarkStart w:id="269" w:name="_Toc514964028"/>
      <w:r w:rsidR="007A71D0">
        <w:rPr>
          <w:lang w:val="ru-RU" w:eastAsia="ru-RU"/>
        </w:rPr>
        <w:t>Методика использования разработанного программного средства</w:t>
      </w:r>
      <w:bookmarkEnd w:id="269"/>
    </w:p>
    <w:p w:rsidR="00DB1BFA" w:rsidRPr="00B314C6" w:rsidRDefault="00DB1BFA" w:rsidP="00DB1BFA">
      <w:pPr>
        <w:rPr>
          <w:lang w:eastAsia="ru-RU"/>
        </w:rPr>
      </w:pPr>
    </w:p>
    <w:p w:rsidR="00DB1BFA" w:rsidRPr="00BE1AAF" w:rsidRDefault="00871C15" w:rsidP="000C7C7A">
      <w:pPr>
        <w:pStyle w:val="10"/>
        <w:ind w:left="709" w:firstLine="0"/>
        <w:rPr>
          <w:lang w:val="ru-RU" w:eastAsia="ru-RU"/>
        </w:rPr>
      </w:pPr>
      <w:bookmarkStart w:id="270" w:name="_Toc514964029"/>
      <w:r>
        <w:rPr>
          <w:lang w:val="ru-RU"/>
        </w:rPr>
        <w:lastRenderedPageBreak/>
        <w:t>Те</w:t>
      </w:r>
      <w:r w:rsidR="006B5C8F">
        <w:rPr>
          <w:lang w:val="ru-RU"/>
        </w:rPr>
        <w:t>х</w:t>
      </w:r>
      <w:r>
        <w:rPr>
          <w:lang w:val="ru-RU"/>
        </w:rPr>
        <w:t>нико-экономическое обоснование проекта</w:t>
      </w:r>
      <w:bookmarkEnd w:id="270"/>
    </w:p>
    <w:p w:rsidR="00DB1BFA" w:rsidRPr="00541083" w:rsidRDefault="00DB1BFA" w:rsidP="000C7C7A">
      <w:pPr>
        <w:pStyle w:val="2"/>
      </w:pPr>
      <w:bookmarkStart w:id="271" w:name="_Toc418725263"/>
      <w:bookmarkStart w:id="272" w:name="_Toc418725920"/>
      <w:bookmarkStart w:id="273" w:name="_Toc420356976"/>
      <w:bookmarkStart w:id="274" w:name="_Toc452137375"/>
      <w:bookmarkStart w:id="275" w:name="_Toc514964030"/>
      <w:r w:rsidRPr="00541083">
        <w:t>Описание проекта</w:t>
      </w:r>
      <w:bookmarkEnd w:id="271"/>
      <w:bookmarkEnd w:id="272"/>
      <w:bookmarkEnd w:id="273"/>
      <w:bookmarkEnd w:id="274"/>
      <w:bookmarkEnd w:id="275"/>
    </w:p>
    <w:p w:rsidR="00DB1BFA" w:rsidRPr="00541083" w:rsidRDefault="00DB1BFA" w:rsidP="0008548E">
      <w:pPr>
        <w:jc w:val="both"/>
      </w:pPr>
    </w:p>
    <w:p w:rsidR="00DB1BFA" w:rsidRPr="00541083" w:rsidRDefault="00DB1BFA" w:rsidP="0008548E">
      <w:pPr>
        <w:ind w:firstLine="708"/>
        <w:jc w:val="both"/>
        <w:rPr>
          <w:szCs w:val="28"/>
        </w:rPr>
      </w:pPr>
      <w:r w:rsidRPr="00541083">
        <w:t>Программное средство позволяет</w:t>
      </w:r>
      <w:r>
        <w:t xml:space="preserve"> добывать криптовалюту, распределять вычислительную нагрузку между участниками и получать вознаграждение в виде криптовалюты, также участник может получать информацию некоторую информацию о пуле, количестве участников</w:t>
      </w:r>
      <w:r w:rsidRPr="00541083">
        <w:rPr>
          <w:szCs w:val="28"/>
        </w:rPr>
        <w:t>.</w:t>
      </w:r>
    </w:p>
    <w:p w:rsidR="00DB1BFA" w:rsidRPr="00541083" w:rsidRDefault="00DB1BFA" w:rsidP="0008548E">
      <w:pPr>
        <w:ind w:firstLine="708"/>
        <w:jc w:val="both"/>
      </w:pPr>
      <w:r w:rsidRPr="00541083">
        <w:t>Основной целью данного программного средства является</w:t>
      </w:r>
      <w:r>
        <w:t xml:space="preserve"> добыча криптовалюты путем распределения вычислительной нагрузки между участниками, которые подключились к серверу. Как только один из участников находит нужный ключ, то блок транзакций присоединяется к цепочке, а прибыль делится между всеми участниками в соответствии с потраченной мощностью. У данного программного средства шансы найти нужный ключ выше, чем у участника, который решил добывать криптовалюту в одиночку.</w:t>
      </w:r>
    </w:p>
    <w:p w:rsidR="00DB1BFA" w:rsidRDefault="00DB1BFA" w:rsidP="0008548E">
      <w:pPr>
        <w:ind w:firstLine="708"/>
        <w:jc w:val="both"/>
      </w:pPr>
      <w:r>
        <w:t>Участники</w:t>
      </w:r>
      <w:r w:rsidRPr="00541083">
        <w:t xml:space="preserve">, использующие программное средство могут, в свою очередь, получать релевантную информацию о </w:t>
      </w:r>
      <w:r>
        <w:t>добытой криптовалюте, каким алгоритмом выполнялись вычисления, сколько участников принимали участие, сумма вознаграждения за участие</w:t>
      </w:r>
      <w:r w:rsidRPr="00541083">
        <w:t>.</w:t>
      </w:r>
    </w:p>
    <w:p w:rsidR="00DB1BFA" w:rsidRDefault="00DB1BFA" w:rsidP="0008548E">
      <w:pPr>
        <w:ind w:firstLine="708"/>
        <w:jc w:val="both"/>
        <w:rPr>
          <w:color w:val="000000"/>
          <w:szCs w:val="28"/>
        </w:rPr>
      </w:pPr>
      <w:r>
        <w:rPr>
          <w:szCs w:val="28"/>
        </w:rPr>
        <w:t>Основные ф</w:t>
      </w:r>
      <w:r w:rsidRPr="00D47ECA">
        <w:rPr>
          <w:szCs w:val="28"/>
        </w:rPr>
        <w:t>ункции, выполняемые системами для распределения вычислительной нагрузки между участниками:</w:t>
      </w:r>
      <w:r w:rsidRPr="00D47ECA">
        <w:rPr>
          <w:color w:val="000000"/>
          <w:szCs w:val="28"/>
        </w:rPr>
        <w:t xml:space="preserve"> </w:t>
      </w:r>
    </w:p>
    <w:p w:rsidR="00DB1BFA" w:rsidRPr="003E2DC9" w:rsidRDefault="00F04A41" w:rsidP="0008548E">
      <w:pPr>
        <w:pStyle w:val="afff"/>
        <w:widowControl w:val="0"/>
        <w:numPr>
          <w:ilvl w:val="0"/>
          <w:numId w:val="41"/>
        </w:numPr>
        <w:spacing w:after="0" w:line="240" w:lineRule="auto"/>
      </w:pPr>
      <w:r>
        <w:rPr>
          <w:color w:val="000000"/>
          <w:szCs w:val="28"/>
        </w:rPr>
        <w:t>подключ</w:t>
      </w:r>
      <w:r w:rsidR="00DB1BFA">
        <w:rPr>
          <w:color w:val="000000"/>
          <w:szCs w:val="28"/>
        </w:rPr>
        <w:t>иться</w:t>
      </w:r>
      <w:r w:rsidR="00DB1BFA" w:rsidRPr="003E2DC9">
        <w:rPr>
          <w:color w:val="000000"/>
          <w:szCs w:val="28"/>
        </w:rPr>
        <w:t xml:space="preserve"> </w:t>
      </w:r>
      <w:r w:rsidR="00DB1BFA">
        <w:rPr>
          <w:color w:val="000000"/>
          <w:szCs w:val="28"/>
        </w:rPr>
        <w:t>клиенту</w:t>
      </w:r>
      <w:r w:rsidR="00DB1BFA" w:rsidRPr="00D47ECA">
        <w:rPr>
          <w:color w:val="000000"/>
          <w:szCs w:val="28"/>
        </w:rPr>
        <w:t xml:space="preserve"> к майнинг пулу;</w:t>
      </w:r>
    </w:p>
    <w:p w:rsidR="00DB1BFA" w:rsidRPr="003E2DC9" w:rsidRDefault="00DB1BFA" w:rsidP="0008548E">
      <w:pPr>
        <w:pStyle w:val="afff"/>
        <w:widowControl w:val="0"/>
        <w:numPr>
          <w:ilvl w:val="0"/>
          <w:numId w:val="41"/>
        </w:numPr>
        <w:spacing w:after="0" w:line="240" w:lineRule="auto"/>
      </w:pPr>
      <w:r>
        <w:rPr>
          <w:color w:val="000000"/>
          <w:szCs w:val="28"/>
        </w:rPr>
        <w:t>отключиться клиенту от майнинг пула</w:t>
      </w:r>
      <w:r w:rsidRPr="003E2DC9">
        <w:rPr>
          <w:color w:val="000000"/>
          <w:szCs w:val="28"/>
        </w:rPr>
        <w:t>;</w:t>
      </w:r>
    </w:p>
    <w:p w:rsidR="00DB1BFA" w:rsidRPr="009C68B1" w:rsidRDefault="00DB1BFA" w:rsidP="0008548E">
      <w:pPr>
        <w:pStyle w:val="afff"/>
        <w:widowControl w:val="0"/>
        <w:numPr>
          <w:ilvl w:val="0"/>
          <w:numId w:val="41"/>
        </w:numPr>
        <w:spacing w:after="0" w:line="240" w:lineRule="auto"/>
      </w:pPr>
      <w:r>
        <w:rPr>
          <w:color w:val="000000"/>
          <w:szCs w:val="28"/>
        </w:rPr>
        <w:t>распределить награду</w:t>
      </w:r>
      <w:r>
        <w:rPr>
          <w:color w:val="000000"/>
          <w:szCs w:val="28"/>
          <w:lang w:val="en-US"/>
        </w:rPr>
        <w:t>;</w:t>
      </w:r>
    </w:p>
    <w:p w:rsidR="00DB1BFA" w:rsidRPr="00D47ECA" w:rsidRDefault="00DB1BFA" w:rsidP="0008548E">
      <w:pPr>
        <w:pStyle w:val="afff"/>
        <w:widowControl w:val="0"/>
        <w:numPr>
          <w:ilvl w:val="0"/>
          <w:numId w:val="41"/>
        </w:numPr>
        <w:spacing w:after="0" w:line="240" w:lineRule="auto"/>
      </w:pPr>
      <w:r>
        <w:rPr>
          <w:color w:val="000000"/>
          <w:szCs w:val="28"/>
        </w:rPr>
        <w:t>распределить вычислительную нагрузку</w:t>
      </w:r>
      <w:r>
        <w:rPr>
          <w:color w:val="000000"/>
          <w:szCs w:val="28"/>
          <w:lang w:val="en-US"/>
        </w:rPr>
        <w:t>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выбор криптовалюты</w:t>
      </w:r>
      <w:r w:rsidRPr="00D47ECA">
        <w:rPr>
          <w:color w:val="000000"/>
          <w:sz w:val="28"/>
          <w:szCs w:val="28"/>
          <w:lang w:val="en-US"/>
        </w:rPr>
        <w:t>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редактирование личной информации;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конвертация денег в другие валюты;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управление мощностью компьютера</w:t>
      </w:r>
      <w:r w:rsidRPr="00D47ECA">
        <w:rPr>
          <w:color w:val="000000"/>
          <w:sz w:val="28"/>
          <w:szCs w:val="28"/>
          <w:lang w:val="en-US"/>
        </w:rPr>
        <w:t>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просмотр документации;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просмотр информации о майнинг пуле.</w:t>
      </w:r>
    </w:p>
    <w:p w:rsidR="00DB1BFA" w:rsidRPr="00541083" w:rsidRDefault="00DB1BFA" w:rsidP="0008548E">
      <w:pPr>
        <w:ind w:firstLine="708"/>
        <w:jc w:val="both"/>
      </w:pPr>
      <w:r w:rsidRPr="00541083">
        <w:t>Основная задача данного раздела дипломного проекта – подтвердить актуальность и экономическую целесообразность разработки данного программного средства программного обеспечения (ПС) и его использования потенциальными пользователям. Раздел включает расчет следующих показателей:</w:t>
      </w:r>
    </w:p>
    <w:p w:rsidR="00DB1BFA" w:rsidRPr="00541083" w:rsidRDefault="00DB1BFA" w:rsidP="0008548E">
      <w:pPr>
        <w:pStyle w:val="a"/>
        <w:numPr>
          <w:ilvl w:val="0"/>
          <w:numId w:val="42"/>
        </w:numPr>
      </w:pPr>
      <w:r>
        <w:t>Р</w:t>
      </w:r>
      <w:r w:rsidRPr="00541083">
        <w:t>асчёт сметы затрат и цены ПО. Упрощённый расчет затрат на разработку ПО делается в разрезе следующих статей: затраты на основную заработную плату разработчиков, затраты на дополнительную заработную плату разработчиков, отчисления на с</w:t>
      </w:r>
      <w:r w:rsidR="00F04A41">
        <w:t>оциальные нужды, прочие затраты.</w:t>
      </w:r>
    </w:p>
    <w:p w:rsidR="00DB1BFA" w:rsidRDefault="00DB1BFA" w:rsidP="0008548E">
      <w:pPr>
        <w:pStyle w:val="a"/>
        <w:numPr>
          <w:ilvl w:val="0"/>
          <w:numId w:val="42"/>
        </w:numPr>
      </w:pPr>
      <w:r>
        <w:t>Р</w:t>
      </w:r>
      <w:r w:rsidRPr="00541083">
        <w:t xml:space="preserve">асчёт экономического эффекта от применения программного средства у пользователя (заказчика). Использование ПО напрямую влияет на экономические показатели деятельности пользователя (заказчика). Данный эффект поддается стоимостной оценке и рассчитывается при экономическом </w:t>
      </w:r>
      <w:r w:rsidRPr="00541083">
        <w:lastRenderedPageBreak/>
        <w:t>обосновании.</w:t>
      </w:r>
    </w:p>
    <w:p w:rsidR="00DB1BFA" w:rsidRPr="00541083" w:rsidRDefault="00DB1BFA" w:rsidP="00DB1BFA">
      <w:pPr>
        <w:pStyle w:val="a"/>
        <w:numPr>
          <w:ilvl w:val="0"/>
          <w:numId w:val="0"/>
        </w:numPr>
      </w:pPr>
    </w:p>
    <w:p w:rsidR="00DB1BFA" w:rsidRPr="00541083" w:rsidRDefault="00DB1BFA" w:rsidP="000C7C7A">
      <w:pPr>
        <w:pStyle w:val="2"/>
      </w:pPr>
      <w:bookmarkStart w:id="276" w:name="_Toc418725264"/>
      <w:bookmarkStart w:id="277" w:name="_Toc418725921"/>
      <w:bookmarkStart w:id="278" w:name="_Toc420356977"/>
      <w:bookmarkStart w:id="279" w:name="_Toc452137376"/>
      <w:bookmarkStart w:id="280" w:name="_Toc514964031"/>
      <w:r w:rsidRPr="00541083">
        <w:t>Расчёт сметы затрат и цены ПО</w:t>
      </w:r>
      <w:bookmarkEnd w:id="276"/>
      <w:bookmarkEnd w:id="277"/>
      <w:bookmarkEnd w:id="278"/>
      <w:bookmarkEnd w:id="279"/>
      <w:bookmarkEnd w:id="280"/>
    </w:p>
    <w:p w:rsidR="00DB1BFA" w:rsidRPr="00541083" w:rsidRDefault="00DB1BFA" w:rsidP="00DB1BFA"/>
    <w:p w:rsidR="00DB1BFA" w:rsidRPr="00600E54" w:rsidRDefault="00DB1BFA" w:rsidP="0008548E">
      <w:pPr>
        <w:shd w:val="clear" w:color="auto" w:fill="FFFFFF"/>
        <w:ind w:right="34" w:firstLine="708"/>
        <w:jc w:val="both"/>
        <w:rPr>
          <w:spacing w:val="-1"/>
        </w:rPr>
      </w:pPr>
      <w:r w:rsidRPr="00541083">
        <w:t xml:space="preserve">Разрабатываемый программный продукт относится </w:t>
      </w:r>
      <w:r>
        <w:t>к первой</w:t>
      </w:r>
      <w:r w:rsidRPr="00541083">
        <w:t xml:space="preserve"> категории сложности, поскольку </w:t>
      </w:r>
      <w:r>
        <w:t>р</w:t>
      </w:r>
      <w:r w:rsidRPr="00600E54">
        <w:rPr>
          <w:spacing w:val="-1"/>
        </w:rPr>
        <w:t>ежим работы</w:t>
      </w:r>
      <w:r>
        <w:rPr>
          <w:spacing w:val="-1"/>
        </w:rPr>
        <w:t xml:space="preserve"> ПО проходит</w:t>
      </w:r>
      <w:r w:rsidRPr="00600E54">
        <w:rPr>
          <w:spacing w:val="-1"/>
        </w:rPr>
        <w:t xml:space="preserve"> в реальном времени.</w:t>
      </w:r>
    </w:p>
    <w:p w:rsidR="00DB1BFA" w:rsidRPr="00541083" w:rsidRDefault="00DB1BFA" w:rsidP="0008548E">
      <w:pPr>
        <w:ind w:firstLine="708"/>
        <w:jc w:val="both"/>
      </w:pPr>
      <w:r w:rsidRPr="00541083">
        <w:t xml:space="preserve">Программный продукт является ПО общего назначения и относится к </w:t>
      </w:r>
      <w:r>
        <w:t>категории новизны В (Кн = 0,7).</w:t>
      </w:r>
    </w:p>
    <w:p w:rsidR="00DB1BFA" w:rsidRPr="00541083" w:rsidRDefault="00DB1BFA" w:rsidP="0008548E">
      <w:pPr>
        <w:ind w:firstLine="708"/>
        <w:jc w:val="both"/>
      </w:pPr>
      <w:r w:rsidRPr="00541083">
        <w:t xml:space="preserve">Отправной точкой для расчёта плановой сметы затрат на разработку ПО, требуется определить общий объем программного продукта (Vо). В качестве единицы измерения примем количество строк исходного кода (Lines of Code, LOC). Прогнозируемый общий объём ПО определяется по каталогу функций. Каталог функций данного программного продукта представлен в таблице </w:t>
      </w:r>
      <w:r>
        <w:t>6</w:t>
      </w:r>
      <w:r w:rsidR="00F04A41">
        <w:t>.1</w:t>
      </w:r>
      <w:r w:rsidRPr="00541083">
        <w:t>.</w:t>
      </w:r>
    </w:p>
    <w:p w:rsidR="00DB1BFA" w:rsidRPr="00254940" w:rsidRDefault="00DB1BFA" w:rsidP="00DB1BFA">
      <w:pPr>
        <w:pStyle w:val="afffff2"/>
      </w:pPr>
      <w:r>
        <w:t xml:space="preserve"> Таблица 6</w:t>
      </w:r>
      <w:r w:rsidRPr="00541083">
        <w:t>.</w:t>
      </w:r>
      <w:r>
        <w:t>1</w:t>
      </w:r>
      <w:r w:rsidRPr="00541083">
        <w:t xml:space="preserve"> – </w:t>
      </w:r>
      <w:r w:rsidRPr="00254940">
        <w:t>Перечень и объём функций программного средства</w:t>
      </w:r>
    </w:p>
    <w:tbl>
      <w:tblPr>
        <w:tblStyle w:val="afff1"/>
        <w:tblW w:w="9344" w:type="dxa"/>
        <w:tblLook w:val="04A0" w:firstRow="1" w:lastRow="0" w:firstColumn="1" w:lastColumn="0" w:noHBand="0" w:noVBand="1"/>
        <w:tblCaption w:val="Таблица 1.1 - Перечень и объём функций программного средства"/>
      </w:tblPr>
      <w:tblGrid>
        <w:gridCol w:w="1838"/>
        <w:gridCol w:w="5387"/>
        <w:gridCol w:w="2119"/>
      </w:tblGrid>
      <w:tr w:rsidR="00DB1BFA" w:rsidRPr="00254940" w:rsidTr="00F04A41">
        <w:tc>
          <w:tcPr>
            <w:tcW w:w="1838" w:type="dxa"/>
            <w:vAlign w:val="center"/>
          </w:tcPr>
          <w:p w:rsidR="00DB1BFA" w:rsidRPr="00254940" w:rsidRDefault="00DB1BFA" w:rsidP="0008548E">
            <w:pPr>
              <w:ind w:firstLine="0"/>
              <w:jc w:val="center"/>
              <w:rPr>
                <w:szCs w:val="28"/>
              </w:rPr>
            </w:pPr>
            <w:r w:rsidRPr="00254940">
              <w:rPr>
                <w:szCs w:val="28"/>
              </w:rPr>
              <w:t>№ функции</w:t>
            </w:r>
          </w:p>
        </w:tc>
        <w:tc>
          <w:tcPr>
            <w:tcW w:w="5387" w:type="dxa"/>
            <w:vAlign w:val="center"/>
          </w:tcPr>
          <w:p w:rsidR="00DB1BFA" w:rsidRPr="00254940" w:rsidRDefault="00DB1BFA" w:rsidP="00F04A41">
            <w:pPr>
              <w:jc w:val="center"/>
              <w:rPr>
                <w:szCs w:val="28"/>
              </w:rPr>
            </w:pPr>
            <w:r w:rsidRPr="00254940">
              <w:rPr>
                <w:szCs w:val="28"/>
              </w:rPr>
              <w:t>Наименование (содержание)</w:t>
            </w:r>
          </w:p>
        </w:tc>
        <w:tc>
          <w:tcPr>
            <w:tcW w:w="2119" w:type="dxa"/>
            <w:vAlign w:val="center"/>
          </w:tcPr>
          <w:p w:rsidR="00DB1BFA" w:rsidRPr="00254940" w:rsidRDefault="00DB1BFA" w:rsidP="000C7C7A">
            <w:pPr>
              <w:ind w:firstLine="0"/>
              <w:jc w:val="center"/>
              <w:rPr>
                <w:szCs w:val="28"/>
                <w:lang w:val="en-US"/>
              </w:rPr>
            </w:pPr>
            <w:r w:rsidRPr="00254940">
              <w:rPr>
                <w:szCs w:val="28"/>
              </w:rPr>
              <w:t>Объём функции (</w:t>
            </w:r>
            <w:r w:rsidRPr="00254940">
              <w:rPr>
                <w:szCs w:val="28"/>
                <w:lang w:val="en-US"/>
              </w:rPr>
              <w:t>LOC)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101</w:t>
            </w:r>
          </w:p>
        </w:tc>
        <w:tc>
          <w:tcPr>
            <w:tcW w:w="5387" w:type="dxa"/>
          </w:tcPr>
          <w:p w:rsidR="00DB1BFA" w:rsidRPr="00254940" w:rsidRDefault="00DB1BFA" w:rsidP="0008548E">
            <w:pPr>
              <w:shd w:val="clear" w:color="auto" w:fill="FFFFFF"/>
              <w:ind w:right="29" w:firstLine="0"/>
            </w:pPr>
            <w:r w:rsidRPr="00254940">
              <w:rPr>
                <w:spacing w:val="-7"/>
              </w:rPr>
              <w:t>Организация ввода информации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100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205</w:t>
            </w:r>
          </w:p>
        </w:tc>
        <w:tc>
          <w:tcPr>
            <w:tcW w:w="5387" w:type="dxa"/>
          </w:tcPr>
          <w:p w:rsidR="00DB1BFA" w:rsidRPr="00254940" w:rsidRDefault="00DB1BFA" w:rsidP="00F04A41">
            <w:pPr>
              <w:shd w:val="clear" w:color="auto" w:fill="FFFFFF"/>
              <w:ind w:left="14" w:firstLine="10"/>
            </w:pPr>
            <w:r w:rsidRPr="00254940">
              <w:rPr>
                <w:spacing w:val="-3"/>
              </w:rPr>
              <w:t xml:space="preserve">Обслуживание базы данных в </w:t>
            </w:r>
            <w:r w:rsidRPr="00254940">
              <w:rPr>
                <w:spacing w:val="-5"/>
              </w:rPr>
              <w:t>пакетном режиме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rPr>
                <w:spacing w:val="-13"/>
              </w:rPr>
              <w:t>1030</w:t>
            </w:r>
          </w:p>
        </w:tc>
      </w:tr>
      <w:tr w:rsidR="00DB1BFA" w:rsidRPr="00254940" w:rsidTr="00F04A41">
        <w:tc>
          <w:tcPr>
            <w:tcW w:w="1838" w:type="dxa"/>
            <w:tcBorders>
              <w:bottom w:val="single" w:sz="4" w:space="0" w:color="auto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207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DB1BFA" w:rsidRPr="00254940" w:rsidRDefault="00DB1BFA" w:rsidP="0008548E">
            <w:pPr>
              <w:shd w:val="clear" w:color="auto" w:fill="FFFFFF"/>
              <w:ind w:right="432" w:firstLine="0"/>
            </w:pPr>
            <w:r w:rsidRPr="00254940">
              <w:rPr>
                <w:spacing w:val="-6"/>
              </w:rPr>
              <w:t>Манипулирование данными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rPr>
                <w:spacing w:val="-11"/>
              </w:rPr>
              <w:t>8400</w:t>
            </w:r>
          </w:p>
        </w:tc>
      </w:tr>
      <w:tr w:rsidR="00DB1BFA" w:rsidRPr="00254940" w:rsidTr="00F04A41">
        <w:tc>
          <w:tcPr>
            <w:tcW w:w="1838" w:type="dxa"/>
            <w:tcBorders>
              <w:bottom w:val="nil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405</w:t>
            </w:r>
          </w:p>
        </w:tc>
        <w:tc>
          <w:tcPr>
            <w:tcW w:w="5387" w:type="dxa"/>
            <w:tcBorders>
              <w:bottom w:val="nil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</w:pPr>
            <w:r w:rsidRPr="00254940">
              <w:rPr>
                <w:spacing w:val="-7"/>
              </w:rPr>
              <w:t>Система настройки ПО</w:t>
            </w:r>
          </w:p>
        </w:tc>
        <w:tc>
          <w:tcPr>
            <w:tcW w:w="2119" w:type="dxa"/>
            <w:tcBorders>
              <w:bottom w:val="nil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250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507</w:t>
            </w:r>
          </w:p>
        </w:tc>
        <w:tc>
          <w:tcPr>
            <w:tcW w:w="5387" w:type="dxa"/>
          </w:tcPr>
          <w:p w:rsidR="00DB1BFA" w:rsidRPr="00254940" w:rsidRDefault="00DB1BFA" w:rsidP="00F04A41">
            <w:pPr>
              <w:shd w:val="clear" w:color="auto" w:fill="FFFFFF"/>
              <w:ind w:left="14" w:firstLine="14"/>
            </w:pPr>
            <w:r w:rsidRPr="00254940">
              <w:rPr>
                <w:spacing w:val="-6"/>
              </w:rPr>
              <w:t xml:space="preserve">Обеспечение интерфейса между </w:t>
            </w:r>
            <w:r w:rsidRPr="00254940">
              <w:rPr>
                <w:spacing w:val="-5"/>
              </w:rPr>
              <w:t>компонентами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730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703</w:t>
            </w:r>
          </w:p>
        </w:tc>
        <w:tc>
          <w:tcPr>
            <w:tcW w:w="5387" w:type="dxa"/>
          </w:tcPr>
          <w:p w:rsidR="00DB1BFA" w:rsidRPr="00254940" w:rsidRDefault="00DB1BFA" w:rsidP="0008548E">
            <w:pPr>
              <w:shd w:val="clear" w:color="auto" w:fill="FFFFFF"/>
              <w:ind w:firstLine="0"/>
            </w:pPr>
            <w:r w:rsidRPr="00254940">
              <w:rPr>
                <w:spacing w:val="-6"/>
              </w:rPr>
              <w:t>Расчет показателей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410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704</w:t>
            </w:r>
          </w:p>
        </w:tc>
        <w:tc>
          <w:tcPr>
            <w:tcW w:w="5387" w:type="dxa"/>
          </w:tcPr>
          <w:p w:rsidR="00DB1BFA" w:rsidRPr="00254940" w:rsidRDefault="00DB1BFA" w:rsidP="0008548E">
            <w:pPr>
              <w:shd w:val="clear" w:color="auto" w:fill="FFFFFF"/>
              <w:ind w:firstLine="0"/>
            </w:pPr>
            <w:r w:rsidRPr="00254940">
              <w:rPr>
                <w:spacing w:val="-6"/>
              </w:rPr>
              <w:t>Процессор отчетов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rPr>
                <w:spacing w:val="-14"/>
              </w:rPr>
              <w:t>1070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707</w:t>
            </w:r>
          </w:p>
        </w:tc>
        <w:tc>
          <w:tcPr>
            <w:tcW w:w="5387" w:type="dxa"/>
          </w:tcPr>
          <w:p w:rsidR="00DB1BFA" w:rsidRPr="00254940" w:rsidRDefault="00DB1BFA" w:rsidP="0008548E">
            <w:pPr>
              <w:shd w:val="clear" w:color="auto" w:fill="FFFFFF"/>
              <w:ind w:firstLine="0"/>
            </w:pPr>
            <w:r w:rsidRPr="00254940">
              <w:rPr>
                <w:spacing w:val="-6"/>
              </w:rPr>
              <w:t>Графический вывод результатов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300</w:t>
            </w:r>
          </w:p>
        </w:tc>
      </w:tr>
    </w:tbl>
    <w:p w:rsidR="00DB1BFA" w:rsidRPr="00541083" w:rsidRDefault="00DB1BFA" w:rsidP="00DB1BFA"/>
    <w:p w:rsidR="00DB1BFA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t>Общий объем программного продукта определяется исходя из количества и объёма функций, реа</w:t>
      </w:r>
      <w:r w:rsidR="00EF41B8">
        <w:rPr>
          <w:szCs w:val="28"/>
        </w:rPr>
        <w:t>лизованных в программе формула:</w:t>
      </w:r>
    </w:p>
    <w:p w:rsidR="00DB1BFA" w:rsidRPr="00254940" w:rsidRDefault="00DB1BFA" w:rsidP="00DB1BFA">
      <w:pPr>
        <w:rPr>
          <w:szCs w:val="28"/>
        </w:rPr>
      </w:pP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9"/>
        <w:gridCol w:w="3119"/>
      </w:tblGrid>
      <w:tr w:rsidR="00DB1BFA" w:rsidRPr="00254940" w:rsidTr="00F04A41">
        <w:tc>
          <w:tcPr>
            <w:tcW w:w="1666" w:type="pct"/>
            <w:vAlign w:val="center"/>
          </w:tcPr>
          <w:p w:rsidR="00DB1BFA" w:rsidRPr="00254940" w:rsidRDefault="00DB1BFA" w:rsidP="00F04A41">
            <w:pPr>
              <w:pStyle w:val="afffff0"/>
              <w:spacing w:before="0"/>
              <w:rPr>
                <w:rFonts w:cs="Times New Roman"/>
              </w:rPr>
            </w:pPr>
          </w:p>
        </w:tc>
        <w:tc>
          <w:tcPr>
            <w:tcW w:w="1667" w:type="pct"/>
            <w:vAlign w:val="center"/>
          </w:tcPr>
          <w:p w:rsidR="00DB1BFA" w:rsidRPr="00592438" w:rsidRDefault="00225F40" w:rsidP="00F04A41">
            <w:pPr>
              <w:pStyle w:val="afffff0"/>
              <w:spacing w:before="0"/>
              <w:rPr>
                <w:rFonts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о</m:t>
                  </m:r>
                </m:sub>
              </m:sSub>
              <m:r>
                <m:rPr>
                  <m:nor/>
                </m:rPr>
                <w:rPr>
                  <w:rFonts w:cs="Times New Roman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cs="Times New Roman"/>
                    </w:rPr>
                    <m:t>i=0</m:t>
                  </m:r>
                </m:sub>
                <m:sup>
                  <m:r>
                    <m:rPr>
                      <m:nor/>
                    </m:rPr>
                    <w:rPr>
                      <w:rFonts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i</m:t>
                      </m:r>
                    </m:sub>
                  </m:sSub>
                </m:e>
              </m:nary>
            </m:oMath>
            <w:r w:rsidR="00DB1BFA">
              <w:rPr>
                <w:rFonts w:cs="Times New Roman"/>
                <w:lang w:val="en-US"/>
              </w:rPr>
              <w:t>,</w:t>
            </w:r>
          </w:p>
        </w:tc>
        <w:tc>
          <w:tcPr>
            <w:tcW w:w="1667" w:type="pct"/>
            <w:vAlign w:val="center"/>
          </w:tcPr>
          <w:p w:rsidR="00DB1BFA" w:rsidRPr="00254940" w:rsidRDefault="00DB1BFA" w:rsidP="00F04A41">
            <w:pPr>
              <w:pStyle w:val="afffff0"/>
              <w:spacing w:before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2C10AA">
              <w:rPr>
                <w:rFonts w:cs="Times New Roman"/>
                <w:noProof/>
              </w:rPr>
              <w:t>1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/>
    <w:p w:rsidR="00DB1BFA" w:rsidRDefault="00DB1BFA" w:rsidP="00F04A41">
      <w:pPr>
        <w:ind w:firstLine="0"/>
        <w:rPr>
          <w:rFonts w:eastAsiaTheme="minorEastAsia"/>
        </w:rPr>
      </w:pPr>
      <w:r w:rsidRPr="00254940">
        <w:t xml:space="preserve">где 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54940">
        <w:rPr>
          <w:rFonts w:eastAsiaTheme="minorEastAsia"/>
        </w:rPr>
        <w:t xml:space="preserve"> – </w:t>
      </w:r>
      <w:r w:rsidRPr="00254940">
        <w:t>объём отдельной функции ПС;</w:t>
      </w:r>
    </w:p>
    <w:p w:rsidR="00DB1BFA" w:rsidRPr="006B0D50" w:rsidRDefault="00DB1BFA" w:rsidP="00F04A41">
      <w:pPr>
        <w:rPr>
          <w:rFonts w:eastAsiaTheme="minorEastAsia"/>
        </w:rPr>
      </w:pPr>
      <m:oMath>
        <m:r>
          <w:rPr>
            <w:rFonts w:ascii="Cambria Math" w:hAnsi="Cambria Math"/>
            <w:szCs w:val="28"/>
          </w:rPr>
          <m:t>n</m:t>
        </m:r>
      </m:oMath>
      <w:r w:rsidRPr="00254940">
        <w:rPr>
          <w:rFonts w:eastAsiaTheme="minorEastAsia"/>
          <w:szCs w:val="28"/>
        </w:rPr>
        <w:t xml:space="preserve"> – </w:t>
      </w:r>
      <w:r w:rsidRPr="00254940">
        <w:rPr>
          <w:szCs w:val="28"/>
        </w:rPr>
        <w:t>общее число функций.</w:t>
      </w:r>
    </w:p>
    <w:p w:rsidR="00DB1BFA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t xml:space="preserve">На основе данных, приведённых в таблице </w:t>
      </w:r>
      <w:r w:rsidRPr="00592438">
        <w:rPr>
          <w:szCs w:val="28"/>
        </w:rPr>
        <w:t>6</w:t>
      </w:r>
      <w:r w:rsidRPr="00254940">
        <w:rPr>
          <w:szCs w:val="28"/>
        </w:rPr>
        <w:t xml:space="preserve">.1, общий объём ПО составил </w:t>
      </w:r>
      <w:r w:rsidRPr="00254940">
        <w:rPr>
          <w:b/>
          <w:szCs w:val="28"/>
        </w:rPr>
        <w:t>12290</w:t>
      </w:r>
      <w:r w:rsidRPr="00254940">
        <w:rPr>
          <w:szCs w:val="28"/>
        </w:rPr>
        <w:t xml:space="preserve"> строк кода</w:t>
      </w:r>
      <w:r w:rsidRPr="00254940">
        <w:rPr>
          <w:rFonts w:eastAsiaTheme="minorEastAsia"/>
          <w:szCs w:val="28"/>
        </w:rPr>
        <w:t>.</w:t>
      </w:r>
      <w:r>
        <w:rPr>
          <w:szCs w:val="28"/>
        </w:rPr>
        <w:t xml:space="preserve"> Н</w:t>
      </w:r>
      <w:r w:rsidRPr="00254940">
        <w:rPr>
          <w:szCs w:val="28"/>
        </w:rPr>
        <w:t>ормативная трудоёмкость составит 312 человеко-дней.</w:t>
      </w:r>
    </w:p>
    <w:p w:rsidR="00DB1BFA" w:rsidRDefault="00DB1BFA" w:rsidP="0008548E">
      <w:pPr>
        <w:ind w:firstLine="708"/>
        <w:jc w:val="both"/>
        <w:rPr>
          <w:szCs w:val="28"/>
        </w:rPr>
      </w:pPr>
      <w:r w:rsidRPr="00254940">
        <w:rPr>
          <w:szCs w:val="28"/>
        </w:rPr>
        <w:t>Далее определяется нормативная трудоёмкость, которая</w:t>
      </w:r>
      <w:r w:rsidR="00EF41B8">
        <w:rPr>
          <w:szCs w:val="28"/>
        </w:rPr>
        <w:t xml:space="preserve"> высчитывается по формуле</w:t>
      </w:r>
      <w:r>
        <w:rPr>
          <w:szCs w:val="28"/>
        </w:rPr>
        <w:t>:</w:t>
      </w: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225F40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т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szCs w:val="28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2C10AA">
              <w:rPr>
                <w:rFonts w:cs="Times New Roman"/>
                <w:noProof/>
              </w:rPr>
              <w:t>2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  <w:szCs w:val="28"/>
              </w:rPr>
              <w:t>)</w:t>
            </w:r>
          </w:p>
          <w:p w:rsidR="00DB1BFA" w:rsidRPr="00C85D23" w:rsidRDefault="00DB1BFA" w:rsidP="00F04A41"/>
        </w:tc>
      </w:tr>
    </w:tbl>
    <w:p w:rsidR="00DB1BFA" w:rsidRDefault="00DB1BFA" w:rsidP="00F04A41">
      <w:pPr>
        <w:ind w:firstLine="0"/>
        <w:rPr>
          <w:szCs w:val="28"/>
        </w:rPr>
      </w:pPr>
      <w:r w:rsidRPr="00254940">
        <w:rPr>
          <w:szCs w:val="28"/>
        </w:rPr>
        <w:t>где</w:t>
      </w:r>
      <w:proofErr w:type="gramStart"/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с</m:t>
            </m:r>
          </m:sub>
        </m:sSub>
      </m:oMath>
      <w:r w:rsidRPr="00254940">
        <w:rPr>
          <w:rFonts w:eastAsiaTheme="minorEastAsia"/>
          <w:szCs w:val="28"/>
        </w:rPr>
        <w:t xml:space="preserve"> </w:t>
      </w:r>
      <w:r w:rsidRPr="00254940">
        <w:rPr>
          <w:szCs w:val="28"/>
          <w:vertAlign w:val="subscript"/>
        </w:rPr>
        <w:t xml:space="preserve"> </w:t>
      </w:r>
      <w:r w:rsidR="00F04A41">
        <w:rPr>
          <w:szCs w:val="28"/>
        </w:rPr>
        <w:t>–</w:t>
      </w:r>
      <w:proofErr w:type="gramEnd"/>
      <w:r w:rsidR="00F04A41">
        <w:rPr>
          <w:szCs w:val="28"/>
        </w:rPr>
        <w:t xml:space="preserve"> </w:t>
      </w:r>
      <w:r w:rsidRPr="00254940">
        <w:rPr>
          <w:szCs w:val="28"/>
        </w:rPr>
        <w:t>коэффициент, учитывающий сложность ПС;</w:t>
      </w:r>
    </w:p>
    <w:p w:rsidR="00DB1BFA" w:rsidRPr="00254940" w:rsidRDefault="00225F40" w:rsidP="0008548E">
      <w:pPr>
        <w:ind w:left="1418" w:hanging="709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т</m:t>
            </m:r>
          </m:sub>
        </m:sSub>
      </m:oMath>
      <w:r w:rsidR="00DB1BFA" w:rsidRPr="00254940">
        <w:rPr>
          <w:szCs w:val="28"/>
        </w:rPr>
        <w:t xml:space="preserve"> –</w:t>
      </w:r>
      <w:r w:rsidR="00F04A41">
        <w:rPr>
          <w:szCs w:val="28"/>
        </w:rPr>
        <w:tab/>
      </w:r>
      <w:r w:rsidR="00DB1BFA" w:rsidRPr="00254940">
        <w:rPr>
          <w:szCs w:val="28"/>
        </w:rPr>
        <w:t>поправочный коэффициент, уч</w:t>
      </w:r>
      <w:r w:rsidR="00DB1BFA">
        <w:rPr>
          <w:szCs w:val="28"/>
        </w:rPr>
        <w:t xml:space="preserve">итывающий степень использования </w:t>
      </w:r>
      <w:r w:rsidR="00DB1BFA" w:rsidRPr="00254940">
        <w:rPr>
          <w:szCs w:val="28"/>
        </w:rPr>
        <w:t>при разработки стандартных модулей;</w:t>
      </w:r>
    </w:p>
    <w:p w:rsidR="00DB1BFA" w:rsidRDefault="00225F40" w:rsidP="00DB1BFA">
      <w:pPr>
        <w:ind w:firstLine="708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DB1BFA" w:rsidRPr="00254940">
        <w:rPr>
          <w:szCs w:val="28"/>
        </w:rPr>
        <w:t xml:space="preserve"> – коэффициент, учитывающий степень новизны ПС.</w:t>
      </w:r>
    </w:p>
    <w:p w:rsidR="00DB1BFA" w:rsidRPr="00254940" w:rsidRDefault="00DB1BFA" w:rsidP="00DB1BFA">
      <w:pPr>
        <w:rPr>
          <w:szCs w:val="28"/>
        </w:rPr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592438" w:rsidRDefault="00225F40" w:rsidP="00F04A41">
            <w:pPr>
              <w:pStyle w:val="afffff0"/>
              <w:spacing w:before="0" w:after="0"/>
              <w:rPr>
                <w:rFonts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К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с</m:t>
                  </m:r>
                </m:sub>
              </m:sSub>
              <m:r>
                <m:rPr>
                  <m:nor/>
                </m:rPr>
                <w:rPr>
                  <w:rFonts w:cs="Times New Roman"/>
                </w:rPr>
                <m:t>=1+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cs="Times New Roman"/>
                    </w:rPr>
                    <m:t>i=1</m:t>
                  </m:r>
                </m:sub>
                <m:sup>
                  <m:r>
                    <m:rPr>
                      <m:nor/>
                    </m:rPr>
                    <w:rPr>
                      <w:rFonts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К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i</m:t>
                      </m:r>
                    </m:sub>
                  </m:sSub>
                </m:e>
              </m:nary>
            </m:oMath>
            <w:r w:rsidR="00DB1BFA">
              <w:rPr>
                <w:rFonts w:cs="Times New Roman"/>
                <w:lang w:val="en-US"/>
              </w:rPr>
              <w:t>,</w:t>
            </w:r>
          </w:p>
        </w:tc>
        <w:tc>
          <w:tcPr>
            <w:tcW w:w="3115" w:type="dxa"/>
            <w:vAlign w:val="center"/>
          </w:tcPr>
          <w:p w:rsidR="00DB1BFA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szCs w:val="28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6</w:t>
            </w:r>
            <w:r w:rsidRPr="00254940">
              <w:rPr>
                <w:rFonts w:cs="Times New Roman"/>
                <w:szCs w:val="28"/>
              </w:rPr>
              <w:t>.</w:t>
            </w:r>
            <w:r w:rsidRPr="00254940">
              <w:rPr>
                <w:rFonts w:cs="Times New Roman"/>
                <w:szCs w:val="28"/>
              </w:rPr>
              <w:fldChar w:fldCharType="begin"/>
            </w:r>
            <w:r w:rsidRPr="00254940">
              <w:rPr>
                <w:rFonts w:cs="Times New Roman"/>
                <w:szCs w:val="28"/>
              </w:rPr>
              <w:instrText xml:space="preserve"> SEQ Формула \* ARABIC \s 2 </w:instrText>
            </w:r>
            <w:r w:rsidRPr="00254940">
              <w:rPr>
                <w:rFonts w:cs="Times New Roman"/>
                <w:szCs w:val="28"/>
              </w:rPr>
              <w:fldChar w:fldCharType="separate"/>
            </w:r>
            <w:r w:rsidR="002C10AA">
              <w:rPr>
                <w:rFonts w:cs="Times New Roman"/>
                <w:noProof/>
                <w:szCs w:val="28"/>
              </w:rPr>
              <w:t>3</w:t>
            </w:r>
            <w:r w:rsidRPr="00254940">
              <w:rPr>
                <w:rFonts w:cs="Times New Roman"/>
                <w:szCs w:val="28"/>
              </w:rPr>
              <w:fldChar w:fldCharType="end"/>
            </w:r>
            <w:r w:rsidRPr="00254940">
              <w:rPr>
                <w:rFonts w:cs="Times New Roman"/>
                <w:szCs w:val="28"/>
              </w:rPr>
              <w:t>)</w:t>
            </w:r>
          </w:p>
          <w:p w:rsidR="00DB1BFA" w:rsidRPr="00C85D23" w:rsidRDefault="00DB1BFA" w:rsidP="00F04A41"/>
        </w:tc>
      </w:tr>
    </w:tbl>
    <w:p w:rsidR="00DB1BFA" w:rsidRDefault="00DB1BFA" w:rsidP="0008548E">
      <w:pPr>
        <w:ind w:left="709" w:hanging="709"/>
        <w:jc w:val="both"/>
        <w:rPr>
          <w:szCs w:val="28"/>
        </w:rPr>
      </w:pPr>
      <w:r w:rsidRPr="00254940">
        <w:rPr>
          <w:szCs w:val="28"/>
        </w:rPr>
        <w:t>где</w:t>
      </w: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F04A41">
        <w:rPr>
          <w:szCs w:val="28"/>
        </w:rPr>
        <w:t xml:space="preserve"> –</w:t>
      </w:r>
      <w:r w:rsidR="00F04A41">
        <w:rPr>
          <w:szCs w:val="28"/>
        </w:rPr>
        <w:tab/>
      </w:r>
      <w:r w:rsidRPr="00254940">
        <w:rPr>
          <w:szCs w:val="28"/>
        </w:rPr>
        <w:t xml:space="preserve">коэффициент, соответствующий степени повышения сложности </w:t>
      </w:r>
      <w:r w:rsidRPr="00254940">
        <w:rPr>
          <w:szCs w:val="28"/>
        </w:rPr>
        <w:tab/>
        <w:t>ПО за счёт конкретной характеристики;</w:t>
      </w:r>
    </w:p>
    <w:p w:rsidR="00DB1BFA" w:rsidRPr="00254940" w:rsidRDefault="00DB1BFA" w:rsidP="00DB1BFA">
      <w:pPr>
        <w:ind w:firstLine="708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n   </m:t>
        </m:r>
      </m:oMath>
      <w:r w:rsidR="00F04A41">
        <w:rPr>
          <w:rFonts w:eastAsiaTheme="minorEastAsia"/>
          <w:szCs w:val="28"/>
        </w:rPr>
        <w:t>–</w:t>
      </w:r>
      <w:r w:rsidR="00F04A41">
        <w:rPr>
          <w:rFonts w:eastAsiaTheme="minorEastAsia"/>
          <w:szCs w:val="28"/>
        </w:rPr>
        <w:tab/>
      </w:r>
      <w:r w:rsidRPr="00254940">
        <w:rPr>
          <w:szCs w:val="28"/>
        </w:rPr>
        <w:t>количество учитываемых характеристик.</w:t>
      </w:r>
    </w:p>
    <w:p w:rsidR="00DB1BFA" w:rsidRDefault="00DB1BFA" w:rsidP="00DB1BFA">
      <w:pPr>
        <w:ind w:firstLine="708"/>
        <w:rPr>
          <w:rFonts w:eastAsiaTheme="minorEastAsia"/>
        </w:rPr>
      </w:pPr>
      <w:r w:rsidRPr="00254940">
        <w:t xml:space="preserve">Для проектируемого программного средства коэффициент сложности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К</m:t>
            </m:r>
          </m:e>
          <m:sub>
            <m:r>
              <m:rPr>
                <m:nor/>
              </m:rPr>
              <m:t>с</m:t>
            </m:r>
          </m:sub>
        </m:sSub>
        <m:r>
          <m:rPr>
            <m:nor/>
          </m:rPr>
          <m:t>=1+0,08+0,07+0,12=1,27</m:t>
        </m:r>
      </m:oMath>
      <w:r w:rsidRPr="00254940">
        <w:rPr>
          <w:rFonts w:eastAsiaTheme="minorEastAsia"/>
        </w:rPr>
        <w:t>.</w:t>
      </w:r>
    </w:p>
    <w:p w:rsidR="00DB1BFA" w:rsidRDefault="00DB1BFA" w:rsidP="00DB1BFA">
      <w:pPr>
        <w:ind w:firstLine="708"/>
        <w:rPr>
          <w:szCs w:val="28"/>
        </w:rPr>
      </w:pPr>
      <w:r w:rsidRPr="00254940">
        <w:t>Указанный коэффициент для разрабатываемого приложения</w:t>
      </w:r>
      <w:r w:rsidRPr="0025494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m:rPr>
                <m:nor/>
              </m:rPr>
              <m:t>К</m:t>
            </m:r>
            <w:proofErr w:type="gramEnd"/>
          </m:e>
          <m:sub>
            <m:r>
              <m:rPr>
                <m:nor/>
              </m:rPr>
              <m:t>т</m:t>
            </m:r>
          </m:sub>
        </m:sSub>
        <m:r>
          <m:rPr>
            <m:nor/>
          </m:rPr>
          <m:t>=0,8</m:t>
        </m:r>
      </m:oMath>
      <w:r w:rsidRPr="00254940">
        <w:t xml:space="preserve">, так как разрабатываемое ПО использует стандартные компоненты. </w:t>
      </w:r>
      <w:r w:rsidRPr="00254940">
        <w:rPr>
          <w:szCs w:val="28"/>
        </w:rPr>
        <w:t xml:space="preserve">Также для разрабатываемого ПО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К</m:t>
            </m:r>
          </m:e>
          <m:sub>
            <m:r>
              <m:rPr>
                <m:nor/>
              </m:rPr>
              <w:rPr>
                <w:szCs w:val="28"/>
              </w:rPr>
              <m:t>н</m:t>
            </m:r>
          </m:sub>
        </m:sSub>
        <m:r>
          <m:rPr>
            <m:nor/>
          </m:rPr>
          <w:rPr>
            <w:szCs w:val="28"/>
          </w:rPr>
          <m:t>=0,7</m:t>
        </m:r>
      </m:oMath>
      <w:r w:rsidRPr="00254940">
        <w:rPr>
          <w:szCs w:val="28"/>
        </w:rPr>
        <w:t>, так как разрабатываемое ПО не является новым (существуют аналоги).</w:t>
      </w:r>
      <w:r w:rsidRPr="00254940">
        <w:t xml:space="preserve"> </w:t>
      </w:r>
      <w:r w:rsidRPr="00254940">
        <w:rPr>
          <w:szCs w:val="28"/>
        </w:rPr>
        <w:t>Таким образом, можно рассчитать общую труд</w:t>
      </w:r>
      <w:r w:rsidR="00EF41B8">
        <w:rPr>
          <w:szCs w:val="28"/>
        </w:rPr>
        <w:t>оёмкость разработки по формуле:</w:t>
      </w:r>
    </w:p>
    <w:p w:rsidR="00DB1BFA" w:rsidRDefault="00DB1BFA" w:rsidP="00DB1BFA">
      <w:pPr>
        <w:ind w:firstLine="708"/>
        <w:rPr>
          <w:szCs w:val="28"/>
        </w:rPr>
      </w:pPr>
    </w:p>
    <w:p w:rsidR="00DB1BFA" w:rsidRDefault="00225F40" w:rsidP="00DB1BFA">
      <w:pPr>
        <w:ind w:firstLine="708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Т</m:t>
            </m:r>
          </m:e>
          <m:sub>
            <m:r>
              <m:rPr>
                <m:nor/>
              </m:rPr>
              <m:t>о</m:t>
            </m:r>
          </m:sub>
        </m:sSub>
        <m:r>
          <m:rPr>
            <m:nor/>
          </m:rPr>
          <m:t xml:space="preserve"> = 312 ∙1,27∙0,7∙0,7 ≈ </m:t>
        </m:r>
        <m:r>
          <m:rPr>
            <m:nor/>
          </m:rPr>
          <w:rPr>
            <w:rFonts w:ascii="Cambria Math"/>
          </w:rPr>
          <m:t>194</m:t>
        </m:r>
        <m:r>
          <m:rPr>
            <m:nor/>
          </m:rPr>
          <m:t xml:space="preserve"> чел./дн</m:t>
        </m:r>
        <m:r>
          <m:rPr>
            <m:sty m:val="p"/>
          </m:rPr>
          <w:rPr>
            <w:rFonts w:ascii="Cambria Math" w:hAnsi="Cambria Math"/>
          </w:rPr>
          <m:t>.</m:t>
        </m:r>
      </m:oMath>
      <w:r w:rsidR="00DB1BFA">
        <w:t xml:space="preserve"> </w:t>
      </w:r>
      <w:r w:rsidR="00DB1BFA">
        <w:tab/>
      </w:r>
      <w:r w:rsidR="00DB1BFA">
        <w:tab/>
      </w:r>
      <w:r w:rsidR="00DB1BFA">
        <w:tab/>
      </w:r>
      <w:r w:rsidR="00DB1BFA" w:rsidRPr="00254940">
        <w:t xml:space="preserve"> (</w:t>
      </w:r>
      <w:r w:rsidR="00DB1BFA" w:rsidRPr="006B0D50">
        <w:t>6</w:t>
      </w:r>
      <w:r w:rsidR="00DB1BFA" w:rsidRPr="00254940">
        <w:t>.</w:t>
      </w:r>
      <w:r w:rsidR="00E123AF">
        <w:fldChar w:fldCharType="begin"/>
      </w:r>
      <w:r w:rsidR="00E123AF">
        <w:instrText xml:space="preserve"> SEQ Формула \* ARABIC \s 2 </w:instrText>
      </w:r>
      <w:r w:rsidR="00E123AF">
        <w:fldChar w:fldCharType="separate"/>
      </w:r>
      <w:r w:rsidR="002C10AA">
        <w:rPr>
          <w:noProof/>
        </w:rPr>
        <w:t>4</w:t>
      </w:r>
      <w:r w:rsidR="00E123AF">
        <w:rPr>
          <w:noProof/>
        </w:rPr>
        <w:fldChar w:fldCharType="end"/>
      </w:r>
      <w:r w:rsidR="00DB1BFA" w:rsidRPr="00254940">
        <w:t>)</w:t>
      </w:r>
    </w:p>
    <w:p w:rsidR="00DB1BFA" w:rsidRDefault="00DB1BFA" w:rsidP="00DB1BFA">
      <w:pPr>
        <w:ind w:firstLine="0"/>
      </w:pPr>
    </w:p>
    <w:p w:rsidR="00DB1BFA" w:rsidRDefault="00DB1BFA" w:rsidP="00DB1BFA">
      <w:pPr>
        <w:ind w:firstLine="708"/>
      </w:pPr>
      <w:r w:rsidRPr="00254940">
        <w:t>На основе общей трудоёмкости и требуемых сроков реализации проекта вычисляется плановое количество исполнителей. Численность исполнителей проекта рассчитывается по формуле</w:t>
      </w:r>
      <w:bookmarkStart w:id="281" w:name="OLE_LINK9"/>
      <w:bookmarkStart w:id="282" w:name="OLE_LINK10"/>
      <w:bookmarkStart w:id="283" w:name="OLE_LINK11"/>
      <w:r w:rsidR="00EF41B8">
        <w:t>:</w:t>
      </w:r>
    </w:p>
    <w:p w:rsidR="00DB1BFA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225F40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Ч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о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Ф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эф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2C10AA">
              <w:rPr>
                <w:rFonts w:cs="Times New Roman"/>
                <w:noProof/>
              </w:rPr>
              <w:t>5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  <w:bookmarkEnd w:id="281"/>
      <w:bookmarkEnd w:id="282"/>
      <w:bookmarkEnd w:id="283"/>
    </w:tbl>
    <w:p w:rsidR="00DB1BFA" w:rsidRDefault="00DB1BFA" w:rsidP="00DB1BFA">
      <w:pPr>
        <w:rPr>
          <w:szCs w:val="28"/>
        </w:rPr>
      </w:pPr>
    </w:p>
    <w:p w:rsidR="00DB1BFA" w:rsidRPr="00254940" w:rsidRDefault="00DB1BFA" w:rsidP="000A48F2">
      <w:pPr>
        <w:ind w:firstLine="0"/>
        <w:rPr>
          <w:szCs w:val="28"/>
        </w:rPr>
      </w:pPr>
      <w:r w:rsidRPr="00254940">
        <w:rPr>
          <w:szCs w:val="28"/>
        </w:rPr>
        <w:t>где</w:t>
      </w: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о</m:t>
            </m:r>
          </m:sub>
        </m:sSub>
      </m:oMath>
      <w:r w:rsidRPr="00254940">
        <w:rPr>
          <w:szCs w:val="28"/>
        </w:rPr>
        <w:t xml:space="preserve"> – общая трудоёмкость разработки проекта, чел./</w:t>
      </w:r>
      <w:proofErr w:type="gramStart"/>
      <w:r w:rsidRPr="00254940">
        <w:rPr>
          <w:szCs w:val="28"/>
        </w:rPr>
        <w:t>дн.;</w:t>
      </w:r>
      <w:proofErr w:type="gramEnd"/>
    </w:p>
    <w:p w:rsidR="00DB1BFA" w:rsidRPr="00254940" w:rsidRDefault="00225F40" w:rsidP="00DB1BFA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Cs w:val="28"/>
              </w:rPr>
              <m:t>эф</m:t>
            </m:r>
          </m:sub>
        </m:sSub>
      </m:oMath>
      <w:r w:rsidR="00DB1BFA" w:rsidRPr="00254940">
        <w:rPr>
          <w:szCs w:val="28"/>
        </w:rPr>
        <w:t xml:space="preserve"> – эффективный фонд времени работы одного работника в течение года, </w:t>
      </w:r>
      <w:proofErr w:type="gramStart"/>
      <w:r w:rsidR="00DB1BFA" w:rsidRPr="00254940">
        <w:rPr>
          <w:szCs w:val="28"/>
        </w:rPr>
        <w:t>дн.;</w:t>
      </w:r>
      <w:proofErr w:type="gramEnd"/>
    </w:p>
    <w:p w:rsidR="00DB1BFA" w:rsidRPr="00254940" w:rsidRDefault="00225F40" w:rsidP="00DB1BFA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DB1BFA" w:rsidRPr="00254940">
        <w:rPr>
          <w:szCs w:val="28"/>
        </w:rPr>
        <w:t xml:space="preserve"> – срок разработки проекта, лет.</w:t>
      </w:r>
    </w:p>
    <w:p w:rsidR="00DB1BFA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t>Эффективный фонд времени работы одного разра</w:t>
      </w:r>
      <w:r w:rsidR="00F04A41">
        <w:rPr>
          <w:szCs w:val="28"/>
        </w:rPr>
        <w:t>ботчика вычисляется по формуле:</w:t>
      </w:r>
    </w:p>
    <w:p w:rsidR="00DB1BFA" w:rsidRPr="00254940" w:rsidRDefault="00DB1BFA" w:rsidP="00DB1BFA">
      <w:pPr>
        <w:ind w:firstLine="708"/>
        <w:rPr>
          <w:szCs w:val="28"/>
        </w:rPr>
      </w:pP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548"/>
        <w:gridCol w:w="1403"/>
      </w:tblGrid>
      <w:tr w:rsidR="00DB1BFA" w:rsidRPr="00254940" w:rsidTr="00F04A41"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center"/>
              <w:rPr>
                <w:rFonts w:cs="Times New Roman"/>
              </w:rPr>
            </w:pPr>
          </w:p>
        </w:tc>
        <w:tc>
          <w:tcPr>
            <w:tcW w:w="3500" w:type="pct"/>
            <w:vAlign w:val="center"/>
          </w:tcPr>
          <w:p w:rsidR="00DB1BFA" w:rsidRPr="00254940" w:rsidRDefault="00225F40" w:rsidP="00F04A41">
            <w:pPr>
              <w:pStyle w:val="afffff4"/>
              <w:spacing w:before="0" w:after="0"/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Ф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эф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w:bookmarkStart w:id="284" w:name="OLE_LINK3"/>
                <w:bookmarkStart w:id="285" w:name="OLE_LINK4"/>
                <w:bookmarkStart w:id="286" w:name="OLE_LINK5"/>
                <w:bookmarkStart w:id="287" w:name="OLE_LINK6"/>
                <w:bookmarkStart w:id="288" w:name="OLE_LINK7"/>
                <w:bookmarkStart w:id="289" w:name="OLE_LINK8"/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г</m:t>
                    </m:r>
                  </m:sub>
                </m:sSub>
                <w:bookmarkEnd w:id="284"/>
                <w:bookmarkEnd w:id="285"/>
                <w:bookmarkEnd w:id="286"/>
                <w:bookmarkEnd w:id="287"/>
                <w:bookmarkEnd w:id="288"/>
                <w:bookmarkEnd w:id="289"/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в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2C10AA">
              <w:rPr>
                <w:rFonts w:cs="Times New Roman"/>
                <w:noProof/>
              </w:rPr>
              <w:t>6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/>
    <w:p w:rsidR="00DB1BFA" w:rsidRPr="00254940" w:rsidRDefault="00DB1BFA" w:rsidP="000A48F2">
      <w:pPr>
        <w:ind w:firstLine="0"/>
      </w:pPr>
      <w:r w:rsidRPr="00254940">
        <w:t>где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Pr="00254940">
        <w:t xml:space="preserve"> – количество дней в году, </w:t>
      </w:r>
      <w:proofErr w:type="gramStart"/>
      <w:r w:rsidRPr="00254940">
        <w:t>дн.;</w:t>
      </w:r>
      <w:proofErr w:type="gramEnd"/>
    </w:p>
    <w:p w:rsidR="00DB1BFA" w:rsidRPr="00254940" w:rsidRDefault="00225F40" w:rsidP="00DB1BFA">
      <w:p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DB1BFA" w:rsidRPr="00254940">
        <w:rPr>
          <w:rFonts w:eastAsiaTheme="minorEastAsia"/>
          <w:szCs w:val="28"/>
        </w:rPr>
        <w:t xml:space="preserve"> – количество праздничных дней в году, не совпадающих с выходными днями, </w:t>
      </w:r>
      <w:proofErr w:type="gramStart"/>
      <w:r w:rsidR="00DB1BFA" w:rsidRPr="00254940">
        <w:rPr>
          <w:rFonts w:eastAsiaTheme="minorEastAsia"/>
          <w:szCs w:val="28"/>
        </w:rPr>
        <w:t>дн.;</w:t>
      </w:r>
      <w:proofErr w:type="gramEnd"/>
    </w:p>
    <w:p w:rsidR="00DB1BFA" w:rsidRPr="00254940" w:rsidRDefault="00225F40" w:rsidP="00DB1BFA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</m:oMath>
      <w:r w:rsidR="00DB1BFA" w:rsidRPr="00254940">
        <w:rPr>
          <w:rFonts w:eastAsiaTheme="minorEastAsia"/>
          <w:szCs w:val="28"/>
        </w:rPr>
        <w:t xml:space="preserve"> – </w:t>
      </w:r>
      <w:r w:rsidR="00DB1BFA" w:rsidRPr="00254940">
        <w:rPr>
          <w:szCs w:val="28"/>
        </w:rPr>
        <w:t xml:space="preserve">выходных дней в году, </w:t>
      </w:r>
      <w:proofErr w:type="gramStart"/>
      <w:r w:rsidR="00DB1BFA" w:rsidRPr="00254940">
        <w:rPr>
          <w:szCs w:val="28"/>
        </w:rPr>
        <w:t>дн.;</w:t>
      </w:r>
      <w:proofErr w:type="gramEnd"/>
    </w:p>
    <w:p w:rsidR="00DB1BFA" w:rsidRDefault="00225F40" w:rsidP="00DB1BFA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о</m:t>
            </m:r>
          </m:sub>
        </m:sSub>
      </m:oMath>
      <w:r w:rsidR="00DB1BFA" w:rsidRPr="00254940">
        <w:rPr>
          <w:rFonts w:eastAsiaTheme="minorEastAsia"/>
          <w:szCs w:val="28"/>
        </w:rPr>
        <w:t xml:space="preserve"> – </w:t>
      </w:r>
      <w:r w:rsidR="00DB1BFA" w:rsidRPr="00254940">
        <w:rPr>
          <w:szCs w:val="28"/>
        </w:rPr>
        <w:t>количество дней отпуска, дн.</w:t>
      </w:r>
    </w:p>
    <w:p w:rsidR="00DB1BFA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lastRenderedPageBreak/>
        <w:t>Согласно данным, приведённым в производственном календаре для пятидневной рабочей недели году для Беларуси, фонд рабочего времени</w:t>
      </w:r>
      <w:r>
        <w:rPr>
          <w:szCs w:val="28"/>
        </w:rPr>
        <w:t xml:space="preserve"> составит 231 день</w:t>
      </w:r>
      <w:r w:rsidRPr="00254940">
        <w:rPr>
          <w:szCs w:val="28"/>
        </w:rPr>
        <w:t>.</w:t>
      </w:r>
      <w:r w:rsidR="00F1305B">
        <w:rPr>
          <w:szCs w:val="28"/>
        </w:rPr>
        <w:t xml:space="preserve"> Расчет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Ф</m:t>
            </m:r>
          </m:e>
          <m:sub>
            <m:r>
              <m:rPr>
                <m:nor/>
              </m:rPr>
              <m:t>эф</m:t>
            </m:r>
          </m:sub>
        </m:sSub>
      </m:oMath>
      <w:r w:rsidR="00B454E2">
        <w:t xml:space="preserve"> приведен в следующей формуле:</w:t>
      </w:r>
    </w:p>
    <w:p w:rsidR="00DB1BFA" w:rsidRPr="00254940" w:rsidRDefault="00DB1BFA" w:rsidP="00DB1BFA">
      <w:pPr>
        <w:ind w:firstLine="708"/>
        <w:rPr>
          <w:szCs w:val="28"/>
        </w:rPr>
      </w:pP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548"/>
        <w:gridCol w:w="1403"/>
      </w:tblGrid>
      <w:tr w:rsidR="00DB1BFA" w:rsidRPr="00254940" w:rsidTr="00F04A41"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3500" w:type="pct"/>
            <w:vAlign w:val="center"/>
          </w:tcPr>
          <w:p w:rsidR="00DB1BFA" w:rsidRPr="00254940" w:rsidRDefault="00225F40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Ф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эф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=366-9-102-24=231 дн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2C10AA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F04A41">
      <w:pPr>
        <w:ind w:firstLine="708"/>
        <w:jc w:val="both"/>
      </w:pPr>
      <w:r w:rsidRPr="00254940">
        <w:t>Учитывая срок разработки проекта Т</w:t>
      </w:r>
      <w:r w:rsidRPr="00254940">
        <w:rPr>
          <w:vertAlign w:val="subscript"/>
        </w:rPr>
        <w:t>р</w:t>
      </w:r>
      <w:r w:rsidRPr="00254940">
        <w:t xml:space="preserve"> = 4 мес.= 0,33 года, общую трудоёмкость и фонд эффективного времени одного работника, вычисленные ранее, можно рассчитать чис</w:t>
      </w:r>
      <w:r w:rsidR="00B454E2">
        <w:t>ленность исполнителей проекта: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548"/>
        <w:gridCol w:w="1403"/>
      </w:tblGrid>
      <w:tr w:rsidR="00DB1BFA" w:rsidRPr="00254940" w:rsidTr="00F04A41"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bookmarkStart w:id="290" w:name="OLE_LINK12"/>
        <w:bookmarkStart w:id="291" w:name="OLE_LINK13"/>
        <w:tc>
          <w:tcPr>
            <w:tcW w:w="3500" w:type="pct"/>
            <w:vAlign w:val="center"/>
          </w:tcPr>
          <w:p w:rsidR="00DB1BFA" w:rsidRPr="00254940" w:rsidRDefault="00225F40" w:rsidP="00F04A41">
            <w:pPr>
              <w:pStyle w:val="afffff4"/>
              <w:spacing w:before="0" w:after="0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Ч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  <w:lang w:val="en-US"/>
                      </w:rPr>
                      <m:t>194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0,33∙231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≈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2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человека</m:t>
                </m:r>
                <w:bookmarkEnd w:id="290"/>
                <w:bookmarkEnd w:id="291"/>
                <m:r>
                  <w:rPr>
                    <w:rFonts w:ascii="Cambria Math" w:eastAsiaTheme="minorEastAsia" w:hAnsi="Cambria Math" w:cs="Times New Roman"/>
                  </w:rPr>
                  <m:t>.</m:t>
                </m:r>
              </m:oMath>
            </m:oMathPara>
          </w:p>
        </w:tc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2C10AA">
              <w:rPr>
                <w:rFonts w:cs="Times New Roman"/>
                <w:noProof/>
              </w:rPr>
              <w:t>8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Pr="00254940" w:rsidRDefault="00DB1BFA" w:rsidP="00DB1BFA">
      <w:pPr>
        <w:rPr>
          <w:szCs w:val="28"/>
        </w:rPr>
      </w:pPr>
    </w:p>
    <w:p w:rsidR="00DB1BFA" w:rsidRDefault="00DB1BFA" w:rsidP="000C7C7A">
      <w:pPr>
        <w:pStyle w:val="2"/>
      </w:pPr>
      <w:bookmarkStart w:id="292" w:name="_Toc483202005"/>
      <w:bookmarkStart w:id="293" w:name="_Toc514964032"/>
      <w:r w:rsidRPr="00770CFF">
        <w:t>Расчёт заработной платы исполнителей</w:t>
      </w:r>
      <w:bookmarkEnd w:id="292"/>
      <w:bookmarkEnd w:id="293"/>
    </w:p>
    <w:p w:rsidR="00DB1BFA" w:rsidRPr="00770CFF" w:rsidRDefault="00DB1BFA" w:rsidP="00DB1BFA"/>
    <w:p w:rsidR="00DB1BFA" w:rsidRDefault="00DB1BFA" w:rsidP="00DB1BFA">
      <w:pPr>
        <w:ind w:firstLine="708"/>
      </w:pPr>
      <w:r w:rsidRPr="00254940">
        <w:t>Основной статьей расходов на создание ПО является заработная плата разработчиков (исполнителей) проекта. Основная заработная плата исполнит</w:t>
      </w:r>
      <w:r w:rsidR="00B454E2">
        <w:t>елей рассчитывается по формуле:</w:t>
      </w: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/>
        </w:tc>
        <w:tc>
          <w:tcPr>
            <w:tcW w:w="5670" w:type="dxa"/>
            <w:vAlign w:val="center"/>
          </w:tcPr>
          <w:p w:rsidR="00DB1BFA" w:rsidRPr="00254940" w:rsidRDefault="00225F40" w:rsidP="000A48F2">
            <w:pPr>
              <w:pStyle w:val="afffff0"/>
              <w:spacing w:after="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=1</m:t>
                    </m:r>
                  </m:sub>
                  <m:sup>
                    <m:r>
                      <m:rPr>
                        <m:nor/>
                      </m:rPr>
                      <w:rPr>
                        <w:rFonts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Ф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р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K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</w:t>
            </w:r>
            <w:r>
              <w:rPr>
                <w:lang w:val="en-US"/>
              </w:rPr>
              <w:t>9</w:t>
            </w:r>
            <w:r w:rsidRPr="00254940"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 xml:space="preserve">где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среднедневная заработная плата </w:t>
      </w:r>
      <w:r w:rsidRPr="00254940">
        <w:rPr>
          <w:lang w:val="en-US"/>
        </w:rPr>
        <w:t>i</w:t>
      </w:r>
      <w:r w:rsidRPr="00254940">
        <w:t>-го исполнителя, руб;</w:t>
      </w:r>
    </w:p>
    <w:p w:rsidR="00DB1BFA" w:rsidRPr="00254940" w:rsidRDefault="00DB1BFA" w:rsidP="00DB1BFA">
      <w:pPr>
        <w:pStyle w:val="-4"/>
        <w:ind w:firstLine="0"/>
      </w:pPr>
      <w:r w:rsidRPr="00254940">
        <w:tab/>
      </w:r>
      <m:oMath>
        <m:r>
          <w:rPr>
            <w:rFonts w:ascii="Cambria Math" w:hAnsi="Cambria Math"/>
          </w:rPr>
          <m:t>n</m:t>
        </m:r>
      </m:oMath>
      <w:r w:rsidRPr="00254940">
        <w:t xml:space="preserve"> – количество исполнителей, занятых в разработке ПС;</w:t>
      </w:r>
    </w:p>
    <w:p w:rsidR="00DB1BFA" w:rsidRPr="00254940" w:rsidRDefault="00225F40" w:rsidP="00DB1BFA">
      <w:pPr>
        <w:pStyle w:val="-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B1BFA" w:rsidRPr="00254940">
        <w:t xml:space="preserve"> – плановый фонд рабочего времени </w:t>
      </w:r>
      <w:r w:rsidR="00DB1BFA" w:rsidRPr="00254940">
        <w:rPr>
          <w:lang w:val="en-US"/>
        </w:rPr>
        <w:t>i</w:t>
      </w:r>
      <w:r w:rsidR="00DB1BFA" w:rsidRPr="00254940">
        <w:t xml:space="preserve">-го исполнителя, </w:t>
      </w:r>
      <w:proofErr w:type="gramStart"/>
      <w:r w:rsidR="00DB1BFA" w:rsidRPr="00254940">
        <w:t>дн.;</w:t>
      </w:r>
      <w:proofErr w:type="gramEnd"/>
    </w:p>
    <w:p w:rsidR="00DB1BFA" w:rsidRPr="00254940" w:rsidRDefault="00DB1BFA" w:rsidP="00DB1BFA">
      <w:pPr>
        <w:pStyle w:val="-4"/>
      </w:pP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Pr="00254940">
        <w:t xml:space="preserve"> – коэффициент премирования.</w:t>
      </w:r>
    </w:p>
    <w:p w:rsidR="00DB1BFA" w:rsidRDefault="00DB1BFA" w:rsidP="00DB1BFA">
      <w:pPr>
        <w:pStyle w:val="-4"/>
      </w:pPr>
      <w:r w:rsidRPr="00254940">
        <w:t xml:space="preserve">Для расчета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54940">
        <w:t>применяется форм</w:t>
      </w:r>
      <w:r w:rsidR="00B454E2">
        <w:t>ула: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225F40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О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Д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10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 xml:space="preserve">где 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должностной оклад конкретного специалиста;</w:t>
      </w:r>
    </w:p>
    <w:p w:rsidR="00DB1BFA" w:rsidRDefault="00225F40" w:rsidP="00DB1BFA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="00DB1BFA" w:rsidRPr="00254940">
        <w:t xml:space="preserve"> – среднемесячное количество рабочих дней, дн.</w:t>
      </w:r>
    </w:p>
    <w:p w:rsidR="00DB1BFA" w:rsidRDefault="00DB1BFA" w:rsidP="00DB1BFA">
      <w:pPr>
        <w:ind w:firstLine="708"/>
      </w:pPr>
      <w:r w:rsidRPr="00254940">
        <w:t>В свою очередь месячный тарифный оклад одного раб</w:t>
      </w:r>
      <w:r>
        <w:t>отника вычисляется по формуле</w:t>
      </w:r>
      <w:r w:rsidR="00B454E2">
        <w:t>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225F40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Т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м1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Т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11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 xml:space="preserve">где 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м1</m:t>
            </m:r>
          </m:sub>
        </m:sSub>
      </m:oMath>
      <w:r w:rsidRPr="00254940">
        <w:t xml:space="preserve"> – месячная тарифная ставка первого разряда, руб.;</w:t>
      </w:r>
    </w:p>
    <w:p w:rsidR="00DB1BFA" w:rsidRPr="00254940" w:rsidRDefault="00DB1BFA" w:rsidP="00DB1BFA">
      <w:pPr>
        <w:pStyle w:val="-4"/>
        <w:ind w:firstLine="0"/>
      </w:pP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тарифный коэффициент определенного работника.</w:t>
      </w:r>
    </w:p>
    <w:p w:rsidR="00DB1BFA" w:rsidRDefault="00DB1BFA" w:rsidP="00F04A41">
      <w:pPr>
        <w:ind w:firstLine="708"/>
        <w:jc w:val="both"/>
      </w:pPr>
      <w:r w:rsidRPr="00254940">
        <w:lastRenderedPageBreak/>
        <w:t>С 1 марта 2018 года для бюджетных организаций утверждена тарифная ставка 34 руб. С учетом тарифного коэффициента для работников по квалификации инженер-программист (2,84), месячный оклад одного работника составляет</w:t>
      </w:r>
      <w:r w:rsidR="00B454E2">
        <w:t>:</w:t>
      </w:r>
      <w:r w:rsidRPr="00254940">
        <w:t xml:space="preserve"> 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0A48F2">
        <w:trPr>
          <w:jc w:val="center"/>
        </w:trPr>
        <w:tc>
          <w:tcPr>
            <w:tcW w:w="1838" w:type="dxa"/>
          </w:tcPr>
          <w:p w:rsidR="00DB1BFA" w:rsidRPr="00254940" w:rsidRDefault="00DB1BFA" w:rsidP="000A48F2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225F40" w:rsidP="000A48F2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 34*2,84=96,56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0A48F2">
            <w:pPr>
              <w:pStyle w:val="afffff4"/>
              <w:spacing w:before="0" w:after="0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12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t xml:space="preserve">Подставив полученный месячный оклад, получим </w:t>
      </w:r>
      <w:r w:rsidR="00B454E2">
        <w:t>среднедневную заработную плату по формуе</w:t>
      </w:r>
      <w:r w:rsidRPr="00254940">
        <w:t>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  <w:vAlign w:val="center"/>
          </w:tcPr>
          <w:p w:rsidR="00DB1BFA" w:rsidRPr="00254940" w:rsidRDefault="00225F40" w:rsidP="00F04A41">
            <w:pPr>
              <w:pStyle w:val="afffff0"/>
              <w:spacing w:before="0" w:after="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</w:rPr>
                      <m:t>96,56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21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=4,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13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t xml:space="preserve">Эффективный фонд рабочего времени составляет 4 месяца или 84 рабочих дней. </w:t>
      </w:r>
      <w:r w:rsidRPr="00254940">
        <w:rPr>
          <w:szCs w:val="28"/>
        </w:rPr>
        <w:t xml:space="preserve">Коэффициент премирования — 1,5. </w:t>
      </w:r>
      <w:r w:rsidRPr="00254940">
        <w:t xml:space="preserve">Из всех данных, вычисленных выше, получим основную </w:t>
      </w:r>
      <w:r w:rsidR="00B454E2">
        <w:t xml:space="preserve">заработную плату исполнителей </w:t>
      </w:r>
      <w:r w:rsidR="00B454E2" w:rsidRPr="00254940">
        <w:t>по формуле</w:t>
      </w:r>
      <w:r w:rsidRPr="00254940">
        <w:t>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  <w:vAlign w:val="center"/>
          </w:tcPr>
          <w:p w:rsidR="00DB1BFA" w:rsidRPr="00254940" w:rsidRDefault="00225F40" w:rsidP="00F04A41">
            <w:pPr>
              <w:pStyle w:val="afffff4"/>
              <w:spacing w:before="0" w:after="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=4,59*3*84*1,5=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1735,02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14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spacing w:line="276" w:lineRule="auto"/>
        <w:ind w:firstLine="708"/>
      </w:pPr>
    </w:p>
    <w:p w:rsidR="00DB1BFA" w:rsidRPr="00254940" w:rsidRDefault="00DB1BFA" w:rsidP="00DB1BFA">
      <w:pPr>
        <w:spacing w:line="276" w:lineRule="auto"/>
        <w:ind w:firstLine="708"/>
      </w:pPr>
      <w:r w:rsidRPr="00254940">
        <w:t>Дополнительная заработная плата работников (20%)</w:t>
      </w:r>
      <w:r w:rsidR="00B454E2">
        <w:t xml:space="preserve"> рассчитывается по формуле</w:t>
      </w:r>
      <w:r w:rsidRPr="00254940">
        <w:t>:</w:t>
      </w:r>
    </w:p>
    <w:p w:rsidR="00DB1BFA" w:rsidRPr="00254940" w:rsidRDefault="00DB1BFA" w:rsidP="00DB1BFA"/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225F40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=347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.15)</w:t>
            </w:r>
          </w:p>
        </w:tc>
      </w:tr>
    </w:tbl>
    <w:p w:rsidR="00DB1BFA" w:rsidRDefault="00DB1BFA" w:rsidP="00DB1BFA">
      <w:pPr>
        <w:pStyle w:val="-4"/>
        <w:ind w:firstLine="708"/>
      </w:pPr>
    </w:p>
    <w:p w:rsidR="00DB1BFA" w:rsidRDefault="00DB1BFA" w:rsidP="00DB1BFA">
      <w:pPr>
        <w:pStyle w:val="-4"/>
        <w:ind w:firstLine="708"/>
      </w:pPr>
      <w:r w:rsidRPr="00254940">
        <w:t>Отчисления в фонд социальной защиты (35%) и по обязательному страхованию (0,6%)</w:t>
      </w:r>
      <w:r w:rsidR="00B454E2">
        <w:t xml:space="preserve"> рассчитывается в следующих формулах</w:t>
      </w:r>
      <w:r w:rsidRPr="00254940">
        <w:t>:</w:t>
      </w:r>
    </w:p>
    <w:p w:rsidR="00DB1BFA" w:rsidRPr="00254940" w:rsidRDefault="00DB1BFA" w:rsidP="00DB1BFA">
      <w:pPr>
        <w:pStyle w:val="-4"/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A95FCF" w:rsidRDefault="00225F40" w:rsidP="00F04A41">
            <w:pPr>
              <w:pStyle w:val="afffff0"/>
              <w:spacing w:before="0" w:after="0"/>
              <w:rPr>
                <w:rFonts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сзi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1735,02+347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cs="Times New Roman"/>
                      </w:rPr>
                      <m:t>∙35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728,71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  <w:lang w:val="en-US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.16)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225F40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осi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1735,02+347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cs="Times New Roman"/>
                      </w:rPr>
                      <m:t>∙0,6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=12,4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.17)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t>Размер затрат на расходные материалы (3%) составит: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225F40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М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</w:rPr>
                      <m:t>1735,02*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3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=52,01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.18)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  <w:rPr>
          <w:spacing w:val="-2"/>
        </w:rPr>
      </w:pPr>
      <w:r w:rsidRPr="00254940">
        <w:t>Расходы по статье «Машинное время» о</w:t>
      </w:r>
      <w:r w:rsidRPr="00254940">
        <w:rPr>
          <w:spacing w:val="-2"/>
        </w:rPr>
        <w:t>пределяются: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225F40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мi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=1,2*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</w:rPr>
                      <m:t>12290*0,12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=17,70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.19)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lastRenderedPageBreak/>
        <w:t>Расходы по статье «Научные командировки» (30%) составят: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225F40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нк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∙30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520.51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.20)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Расходы по статье «Прочие затраты» (20%) включают затраты на приобретение и подготовку специальной научно-технической информации и специальной литературы и определяются: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225F40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=347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21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 xml:space="preserve">Затраты по статье «Накладные расходы» </w:t>
      </w:r>
      <w:r w:rsidRPr="00254940">
        <w:rPr>
          <w:spacing w:val="-4"/>
        </w:rPr>
        <w:t>связаны с необходимостью содержания аппарата управления, вспомогательных хозяйств, а также остальные общехозяйственные нужды.</w:t>
      </w:r>
      <w:r w:rsidRPr="00254940">
        <w:t xml:space="preserve"> Затраты по статье «Накладные расходы» (100%) составят: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225F40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∙100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1735,02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iCs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.22</w:t>
            </w:r>
            <w:r w:rsidRPr="00254940">
              <w:rPr>
                <w:rFonts w:cs="Times New Roman"/>
                <w:iCs/>
              </w:rPr>
              <w:t>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Общая сумма расходов по всем статьям сметы (С</w:t>
      </w:r>
      <w:r w:rsidRPr="00254940">
        <w:rPr>
          <w:vertAlign w:val="subscript"/>
        </w:rPr>
        <w:t>п</w:t>
      </w:r>
      <w:r w:rsidRPr="00254940">
        <w:rPr>
          <w:vertAlign w:val="subscript"/>
          <w:lang w:val="en-US"/>
        </w:rPr>
        <w:t>i</w:t>
      </w:r>
      <w:r w:rsidRPr="00254940">
        <w:t>) н</w:t>
      </w:r>
      <w:r w:rsidR="00B454E2">
        <w:t>а ПС рассчитывается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371"/>
        <w:gridCol w:w="985"/>
      </w:tblGrid>
      <w:tr w:rsidR="00DB1BFA" w:rsidRPr="00254940" w:rsidTr="00F04A41">
        <w:tc>
          <w:tcPr>
            <w:tcW w:w="98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7371" w:type="dxa"/>
          </w:tcPr>
          <w:p w:rsidR="00DB1BFA" w:rsidRPr="00254940" w:rsidRDefault="00225F40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дi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сзi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ci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мi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М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нкi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985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i/>
                <w:iCs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.23</w:t>
            </w:r>
            <w:r w:rsidRPr="00254940">
              <w:rPr>
                <w:rFonts w:cs="Times New Roman"/>
                <w:iCs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  <w:rPr>
          <w:spacing w:val="-4"/>
        </w:rPr>
      </w:pPr>
    </w:p>
    <w:p w:rsidR="00DB1BFA" w:rsidRPr="00254940" w:rsidRDefault="00DB1BFA" w:rsidP="00DB1BFA">
      <w:pPr>
        <w:pStyle w:val="-4"/>
        <w:ind w:firstLine="0"/>
      </w:pPr>
      <w:r w:rsidRPr="00254940">
        <w:rPr>
          <w:spacing w:val="-4"/>
        </w:rPr>
        <w:t xml:space="preserve">где </w:t>
      </w:r>
      <w:r w:rsidRPr="00254940">
        <w:rPr>
          <w:spacing w:val="-4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сi</m:t>
            </m:r>
          </m:sub>
        </m:sSub>
      </m:oMath>
      <w:r w:rsidRPr="00254940">
        <w:t xml:space="preserve"> – расходы на специальное оборудование.</w:t>
      </w:r>
      <w:r w:rsidRPr="00254940">
        <w:tab/>
      </w:r>
    </w:p>
    <w:p w:rsidR="00DB1BFA" w:rsidRDefault="00DB1BFA" w:rsidP="00DB1BFA">
      <w:pPr>
        <w:pStyle w:val="-4"/>
        <w:ind w:firstLine="708"/>
        <w:rPr>
          <w:spacing w:val="-4"/>
        </w:rPr>
      </w:pPr>
      <w:r w:rsidRPr="00254940">
        <w:t xml:space="preserve">В связи с тем, что специальное оборудование и специальные программы не были приобретены, то данные значение данных расходов равно нулю. Тогда </w:t>
      </w:r>
      <w:r w:rsidRPr="00254940">
        <w:rPr>
          <w:spacing w:val="-4"/>
        </w:rPr>
        <w:t>общая сумма расходов по всем статьям сметы на разработку ПС составит:</w:t>
      </w:r>
    </w:p>
    <w:p w:rsidR="00DB1BFA" w:rsidRPr="00254940" w:rsidRDefault="00DB1BFA" w:rsidP="00DB1BFA">
      <w:pPr>
        <w:pStyle w:val="-4"/>
        <w:ind w:firstLine="708"/>
        <w:rPr>
          <w:spacing w:val="-4"/>
        </w:rPr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229"/>
        <w:gridCol w:w="1134"/>
      </w:tblGrid>
      <w:tr w:rsidR="00DB1BFA" w:rsidRPr="00254940" w:rsidTr="000C7C7A">
        <w:tc>
          <w:tcPr>
            <w:tcW w:w="988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7229" w:type="dxa"/>
            <w:vAlign w:val="center"/>
          </w:tcPr>
          <w:p w:rsidR="00DB1BFA" w:rsidRPr="00A95FCF" w:rsidRDefault="00225F40" w:rsidP="00F04A41">
            <w:pPr>
              <w:pStyle w:val="afffff0"/>
              <w:spacing w:before="0" w:after="0"/>
              <w:jc w:val="center"/>
              <w:rPr>
                <w:rFonts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п</m:t>
                  </m:r>
                  <m:r>
                    <m:rPr>
                      <m:nor/>
                    </m:rPr>
                    <w:rPr>
                      <w:rFonts w:cs="Times New Roman"/>
                      <w:lang w:val="en-US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cs="Times New Roman"/>
                </w:rPr>
                <m:t>=</m:t>
              </m:r>
              <m:r>
                <m:rPr>
                  <m:nor/>
                </m:rPr>
                <w:rPr>
                  <w:rFonts w:ascii="Cambria Math" w:cs="Times New Roman"/>
                </w:rPr>
                <m:t>1735,02</m:t>
              </m:r>
              <m:r>
                <m:rPr>
                  <m:nor/>
                </m:rPr>
                <w:rPr>
                  <w:rFonts w:cs="Times New Roman"/>
                </w:rPr>
                <m:t>+347+</m:t>
              </m:r>
              <m:r>
                <m:rPr>
                  <m:nor/>
                </m:rPr>
                <w:rPr>
                  <w:rFonts w:ascii="Cambria Math" w:cs="Times New Roman"/>
                </w:rPr>
                <m:t>728,71</m:t>
              </m:r>
              <m:r>
                <m:rPr>
                  <m:nor/>
                </m:rPr>
                <w:rPr>
                  <w:rFonts w:cs="Times New Roman"/>
                </w:rPr>
                <m:t>+12,4</m:t>
              </m:r>
              <m:r>
                <m:rPr>
                  <m:nor/>
                </m:rPr>
                <w:rPr>
                  <w:rFonts w:ascii="Cambria Math" w:cs="Times New Roman"/>
                </w:rPr>
                <m:t>9</m:t>
              </m:r>
              <m:r>
                <m:rPr>
                  <m:nor/>
                </m:rPr>
                <w:rPr>
                  <w:rFonts w:cs="Times New Roman"/>
                </w:rPr>
                <m:t>+52,01</m:t>
              </m:r>
            </m:oMath>
            <w:r w:rsidR="00DB1BFA">
              <w:rPr>
                <w:rFonts w:cs="Times New Roman"/>
                <w:lang w:val="en-US"/>
              </w:rPr>
              <w:t>+</w:t>
            </w:r>
          </w:p>
          <w:p w:rsidR="00DB1BFA" w:rsidRPr="00254940" w:rsidRDefault="00DB1BFA" w:rsidP="00F04A41">
            <w:pPr>
              <w:pStyle w:val="afffff0"/>
              <w:spacing w:before="0" w:after="0"/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cs="Times New Roman"/>
                  </w:rPr>
                  <m:t>+17,70+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520,51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+347+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1735,02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= 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5495,46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134" w:type="dxa"/>
            <w:vAlign w:val="bottom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.24)</w:t>
            </w:r>
          </w:p>
        </w:tc>
      </w:tr>
      <w:tr w:rsidR="00DB1BFA" w:rsidRPr="00254940" w:rsidTr="00F04A41">
        <w:tc>
          <w:tcPr>
            <w:tcW w:w="988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7229" w:type="dxa"/>
            <w:vAlign w:val="center"/>
          </w:tcPr>
          <w:p w:rsidR="00DB1BFA" w:rsidRDefault="00DB1BFA" w:rsidP="00F04A41">
            <w:pPr>
              <w:pStyle w:val="afffff0"/>
              <w:spacing w:before="0" w:after="0"/>
              <w:jc w:val="center"/>
              <w:rPr>
                <w:rFonts w:eastAsia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</w:p>
        </w:tc>
      </w:tr>
    </w:tbl>
    <w:p w:rsidR="00DB1BFA" w:rsidRDefault="00DB1BFA" w:rsidP="000C7C7A">
      <w:pPr>
        <w:pStyle w:val="2"/>
      </w:pPr>
      <w:bookmarkStart w:id="294" w:name="_Toc483202006"/>
      <w:bookmarkStart w:id="295" w:name="_Toc514964033"/>
      <w:r w:rsidRPr="00A102CB">
        <w:t>Расчет рентабельности программного средства</w:t>
      </w:r>
      <w:bookmarkEnd w:id="294"/>
      <w:bookmarkEnd w:id="295"/>
    </w:p>
    <w:p w:rsidR="00DB1BFA" w:rsidRPr="00A102CB" w:rsidRDefault="00DB1BFA" w:rsidP="00DB1BFA"/>
    <w:p w:rsidR="00DB1BFA" w:rsidRDefault="00DB1BFA" w:rsidP="00DB1BFA">
      <w:pPr>
        <w:pStyle w:val="-4"/>
      </w:pPr>
      <w:r w:rsidRPr="00254940">
        <w:t>Рентабельность программного средства определяется исходя из результатов анализа рыночных усл</w:t>
      </w:r>
      <w:r w:rsidR="00B454E2">
        <w:t xml:space="preserve">овий, переговоров с заказчиком, согласования требований, возможная корректировка требований и </w:t>
      </w:r>
      <w:r w:rsidRPr="00254940">
        <w:t>согласования с ним отпускной цены.</w:t>
      </w:r>
    </w:p>
    <w:p w:rsidR="00B454E2" w:rsidRDefault="00B454E2" w:rsidP="00DB1BFA">
      <w:pPr>
        <w:pStyle w:val="-4"/>
      </w:pPr>
    </w:p>
    <w:p w:rsidR="00B454E2" w:rsidRPr="00254940" w:rsidRDefault="00B454E2" w:rsidP="00DB1BFA">
      <w:pPr>
        <w:pStyle w:val="-4"/>
      </w:pPr>
    </w:p>
    <w:p w:rsidR="00DB1BFA" w:rsidRPr="00254940" w:rsidRDefault="00DB1BFA" w:rsidP="00DB1BFA">
      <w:pPr>
        <w:pStyle w:val="afffff6"/>
        <w:ind w:left="1843" w:hanging="1843"/>
        <w:rPr>
          <w:rFonts w:cs="Times New Roman"/>
        </w:rPr>
      </w:pPr>
      <w:r>
        <w:rPr>
          <w:rFonts w:cs="Times New Roman"/>
        </w:rPr>
        <w:lastRenderedPageBreak/>
        <w:t xml:space="preserve">Таблица 6.2 </w:t>
      </w:r>
      <w:r w:rsidRPr="00254940">
        <w:rPr>
          <w:rFonts w:cs="Times New Roman"/>
        </w:rPr>
        <w:t>– Исходные да</w:t>
      </w:r>
      <w:r>
        <w:rPr>
          <w:rFonts w:cs="Times New Roman"/>
        </w:rPr>
        <w:t xml:space="preserve">нные для расчета рентабельности </w:t>
      </w:r>
      <w:r w:rsidRPr="00254940">
        <w:rPr>
          <w:rFonts w:cs="Times New Roman"/>
        </w:rPr>
        <w:t xml:space="preserve">программного </w:t>
      </w:r>
      <w:r>
        <w:rPr>
          <w:rFonts w:cs="Times New Roman"/>
        </w:rPr>
        <w:t xml:space="preserve">      </w:t>
      </w:r>
      <w:r w:rsidRPr="00254940">
        <w:rPr>
          <w:rFonts w:cs="Times New Roman"/>
        </w:rPr>
        <w:t>средства</w:t>
      </w:r>
    </w:p>
    <w:tbl>
      <w:tblPr>
        <w:tblStyle w:val="afff1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  <w:gridCol w:w="1388"/>
        <w:gridCol w:w="1305"/>
      </w:tblGrid>
      <w:tr w:rsidR="00DB1BFA" w:rsidRPr="00254940" w:rsidTr="00F04A41">
        <w:trPr>
          <w:cantSplit/>
          <w:jc w:val="center"/>
        </w:trPr>
        <w:tc>
          <w:tcPr>
            <w:tcW w:w="6658" w:type="dxa"/>
          </w:tcPr>
          <w:p w:rsidR="00DB1BFA" w:rsidRPr="00254940" w:rsidRDefault="00DB1BFA" w:rsidP="00F04A41">
            <w:pPr>
              <w:ind w:firstLine="0"/>
            </w:pPr>
            <w:r w:rsidRPr="00254940">
              <w:t>Прогнозируемый уровень рентабельности, %</w:t>
            </w:r>
          </w:p>
        </w:tc>
        <w:tc>
          <w:tcPr>
            <w:tcW w:w="1388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vertAlign w:val="subscript"/>
              </w:rPr>
            </w:pPr>
            <w:r w:rsidRPr="00254940">
              <w:t>У</w:t>
            </w:r>
            <w:r w:rsidRPr="00254940">
              <w:rPr>
                <w:vertAlign w:val="subscript"/>
              </w:rPr>
              <w:t>рп</w:t>
            </w:r>
          </w:p>
        </w:tc>
        <w:tc>
          <w:tcPr>
            <w:tcW w:w="1305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lang w:val="en-US"/>
              </w:rPr>
            </w:pPr>
            <w:r w:rsidRPr="00254940">
              <w:t>40</w:t>
            </w:r>
          </w:p>
        </w:tc>
      </w:tr>
      <w:tr w:rsidR="00DB1BFA" w:rsidRPr="00254940" w:rsidTr="00F04A41">
        <w:trPr>
          <w:cantSplit/>
          <w:jc w:val="center"/>
        </w:trPr>
        <w:tc>
          <w:tcPr>
            <w:tcW w:w="6658" w:type="dxa"/>
          </w:tcPr>
          <w:p w:rsidR="00DB1BFA" w:rsidRPr="00254940" w:rsidRDefault="00DB1BFA" w:rsidP="00F04A41">
            <w:pPr>
              <w:ind w:firstLine="0"/>
            </w:pPr>
            <w:r w:rsidRPr="00254940">
              <w:t>Норматив НДС, %</w:t>
            </w:r>
          </w:p>
        </w:tc>
        <w:tc>
          <w:tcPr>
            <w:tcW w:w="1388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vertAlign w:val="subscript"/>
              </w:rPr>
            </w:pPr>
            <w:r w:rsidRPr="00254940">
              <w:t>Н</w:t>
            </w:r>
            <w:r w:rsidRPr="00254940">
              <w:rPr>
                <w:vertAlign w:val="subscript"/>
              </w:rPr>
              <w:t>дс</w:t>
            </w:r>
          </w:p>
        </w:tc>
        <w:tc>
          <w:tcPr>
            <w:tcW w:w="1305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lang w:val="en-US"/>
              </w:rPr>
            </w:pPr>
            <w:r w:rsidRPr="00254940">
              <w:rPr>
                <w:lang w:val="en-US"/>
              </w:rPr>
              <w:t>20</w:t>
            </w:r>
          </w:p>
        </w:tc>
      </w:tr>
      <w:tr w:rsidR="00DB1BFA" w:rsidRPr="00254940" w:rsidTr="00F04A41">
        <w:trPr>
          <w:cantSplit/>
          <w:jc w:val="center"/>
        </w:trPr>
        <w:tc>
          <w:tcPr>
            <w:tcW w:w="6658" w:type="dxa"/>
          </w:tcPr>
          <w:p w:rsidR="00DB1BFA" w:rsidRPr="00254940" w:rsidRDefault="00DB1BFA" w:rsidP="00F04A41">
            <w:pPr>
              <w:ind w:firstLine="0"/>
            </w:pPr>
            <w:r w:rsidRPr="00254940">
              <w:t>Норматив расходов на сопровождение программного средства,</w:t>
            </w:r>
            <w:r w:rsidR="00F04A41">
              <w:t xml:space="preserve"> </w:t>
            </w:r>
            <w:r w:rsidRPr="00254940">
              <w:t>%</w:t>
            </w:r>
          </w:p>
        </w:tc>
        <w:tc>
          <w:tcPr>
            <w:tcW w:w="1388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vertAlign w:val="subscript"/>
              </w:rPr>
            </w:pPr>
            <w:r w:rsidRPr="00254940">
              <w:t>Н</w:t>
            </w:r>
            <w:r w:rsidRPr="00254940">
              <w:rPr>
                <w:vertAlign w:val="subscript"/>
              </w:rPr>
              <w:t>с</w:t>
            </w:r>
          </w:p>
        </w:tc>
        <w:tc>
          <w:tcPr>
            <w:tcW w:w="1305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</w:pPr>
            <w:r w:rsidRPr="00254940">
              <w:t>20</w:t>
            </w:r>
          </w:p>
        </w:tc>
      </w:tr>
      <w:tr w:rsidR="00DB1BFA" w:rsidRPr="00254940" w:rsidTr="00F04A41">
        <w:trPr>
          <w:cantSplit/>
          <w:jc w:val="center"/>
        </w:trPr>
        <w:tc>
          <w:tcPr>
            <w:tcW w:w="6658" w:type="dxa"/>
          </w:tcPr>
          <w:p w:rsidR="00DB1BFA" w:rsidRPr="00254940" w:rsidRDefault="00DB1BFA" w:rsidP="00F04A41">
            <w:pPr>
              <w:ind w:firstLine="0"/>
            </w:pPr>
            <w:r w:rsidRPr="00254940">
              <w:t>Норматив расходов на освоение программного средства,</w:t>
            </w:r>
            <w:r w:rsidR="00F04A41">
              <w:t xml:space="preserve"> </w:t>
            </w:r>
            <w:r w:rsidRPr="00254940">
              <w:t>%</w:t>
            </w:r>
          </w:p>
        </w:tc>
        <w:tc>
          <w:tcPr>
            <w:tcW w:w="1388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</w:pPr>
            <w:r w:rsidRPr="00254940">
              <w:t>Н</w:t>
            </w:r>
            <w:r w:rsidRPr="00254940">
              <w:rPr>
                <w:vertAlign w:val="subscript"/>
              </w:rPr>
              <w:t>о</w:t>
            </w:r>
          </w:p>
        </w:tc>
        <w:tc>
          <w:tcPr>
            <w:tcW w:w="1305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</w:pPr>
            <w:r w:rsidRPr="00254940">
              <w:t>10</w:t>
            </w:r>
          </w:p>
        </w:tc>
      </w:tr>
    </w:tbl>
    <w:p w:rsidR="00DB1BFA" w:rsidRPr="00254940" w:rsidRDefault="00DB1BFA" w:rsidP="00DB1BFA"/>
    <w:p w:rsidR="00DB1BFA" w:rsidRDefault="00DB1BFA" w:rsidP="00DB1BFA">
      <w:pPr>
        <w:pStyle w:val="-4"/>
      </w:pPr>
      <w:r w:rsidRPr="00254940">
        <w:t>Прибыль от программного сред</w:t>
      </w:r>
      <w:r w:rsidR="00B454E2">
        <w:t>ства рассчитывается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43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225F40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У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рп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43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iCs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25</w:t>
            </w:r>
            <w:r w:rsidRPr="00254940">
              <w:rPr>
                <w:rFonts w:cs="Times New Roman"/>
                <w:iCs/>
                <w:lang w:val="en-US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>где</w:t>
      </w:r>
      <w:r w:rsidRPr="00254940"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рп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уровень рентабельности программного средства;</w:t>
      </w:r>
    </w:p>
    <w:p w:rsidR="00DB1BFA" w:rsidRPr="00254940" w:rsidRDefault="00DB1BFA" w:rsidP="00DB1BFA">
      <w:pPr>
        <w:pStyle w:val="-4"/>
        <w:ind w:firstLine="0"/>
      </w:pPr>
      <w:r w:rsidRPr="00254940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пi</m:t>
            </m:r>
          </m:sub>
        </m:sSub>
      </m:oMath>
      <w:r w:rsidRPr="00254940">
        <w:t xml:space="preserve"> – себестоимость программного средства.</w:t>
      </w:r>
    </w:p>
    <w:p w:rsidR="00DB1BFA" w:rsidRDefault="00DB1BFA" w:rsidP="00DB1BFA">
      <w:pPr>
        <w:pStyle w:val="-4"/>
        <w:ind w:firstLine="0"/>
      </w:pPr>
      <w:r w:rsidRPr="00254940">
        <w:tab/>
        <w:t>Применив формулу (</w:t>
      </w:r>
      <w:r w:rsidRPr="00592438">
        <w:t>6</w:t>
      </w:r>
      <w:r w:rsidRPr="00254940">
        <w:t>.25) к расчету прибыли от программного средства получим:</w:t>
      </w:r>
    </w:p>
    <w:p w:rsidR="00DB1BFA" w:rsidRPr="00254940" w:rsidRDefault="00DB1BFA" w:rsidP="00DB1BFA">
      <w:pPr>
        <w:pStyle w:val="-4"/>
        <w:ind w:firstLine="0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528"/>
        <w:gridCol w:w="1985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528" w:type="dxa"/>
          </w:tcPr>
          <w:p w:rsidR="00DB1BFA" w:rsidRPr="00254940" w:rsidRDefault="00225F40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5495,46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*40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=21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98,18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.26)</w:t>
            </w:r>
          </w:p>
        </w:tc>
      </w:tr>
    </w:tbl>
    <w:p w:rsidR="00DB1BFA" w:rsidRDefault="00DB1BFA" w:rsidP="00DB1BFA">
      <w:pPr>
        <w:pStyle w:val="-4"/>
        <w:ind w:firstLine="708"/>
      </w:pPr>
    </w:p>
    <w:p w:rsidR="00DB1BFA" w:rsidRDefault="00DB1BFA" w:rsidP="00DB1BFA">
      <w:pPr>
        <w:pStyle w:val="-4"/>
        <w:ind w:firstLine="708"/>
      </w:pPr>
      <w:r w:rsidRPr="00254940">
        <w:t>Для расчета цены на программное средство без налога вычисляется сначала прогнозируемая цена без налога. Для это</w:t>
      </w:r>
      <w:r w:rsidR="00B454E2">
        <w:t>го применяется формула:</w:t>
      </w:r>
    </w:p>
    <w:p w:rsidR="00DB1BFA" w:rsidRPr="00254940" w:rsidRDefault="00DB1BFA" w:rsidP="00DB1BFA">
      <w:pPr>
        <w:pStyle w:val="-4"/>
        <w:ind w:firstLine="708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5954"/>
        <w:gridCol w:w="1701"/>
      </w:tblGrid>
      <w:tr w:rsidR="00DB1BFA" w:rsidRPr="00254940" w:rsidTr="00F04A41">
        <w:tc>
          <w:tcPr>
            <w:tcW w:w="1696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954" w:type="dxa"/>
          </w:tcPr>
          <w:p w:rsidR="00DB1BFA" w:rsidRPr="00254940" w:rsidRDefault="00225F40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27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Default="00DB1BFA" w:rsidP="00DB1BFA">
      <w:pPr>
        <w:pStyle w:val="-4"/>
        <w:ind w:firstLine="0"/>
      </w:pPr>
      <w:r w:rsidRPr="00254940">
        <w:t>Таким образом, прогноз</w:t>
      </w:r>
      <w:r>
        <w:t>ируемая цена без налога равна</w:t>
      </w:r>
      <w:r w:rsidRPr="00254940">
        <w:t>:</w:t>
      </w:r>
    </w:p>
    <w:p w:rsidR="00DB1BFA" w:rsidRPr="00254940" w:rsidRDefault="00DB1BFA" w:rsidP="00DB1BFA">
      <w:pPr>
        <w:pStyle w:val="-4"/>
        <w:ind w:firstLine="0"/>
      </w:pPr>
    </w:p>
    <w:tbl>
      <w:tblPr>
        <w:tblStyle w:val="afff1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096"/>
        <w:gridCol w:w="1563"/>
      </w:tblGrid>
      <w:tr w:rsidR="00DB1BFA" w:rsidRPr="00254940" w:rsidTr="00F04A41">
        <w:tc>
          <w:tcPr>
            <w:tcW w:w="1696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6096" w:type="dxa"/>
          </w:tcPr>
          <w:p w:rsidR="00DB1BFA" w:rsidRPr="00254940" w:rsidRDefault="00225F40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5495,46</m:t>
                </m:r>
                <m:r>
                  <m:rPr>
                    <m:nor/>
                  </m:rPr>
                  <w:rPr>
                    <w:rFonts w:cs="Times New Roman"/>
                  </w:rPr>
                  <m:t>+21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98,18</m:t>
                </m:r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7693,64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563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28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DB1BFA" w:rsidRDefault="00DB1BFA" w:rsidP="00DB1BFA"/>
    <w:p w:rsidR="00DB1BFA" w:rsidRDefault="00DB1BFA" w:rsidP="00DB1BFA">
      <w:r w:rsidRPr="00254940">
        <w:t>Для расчета налога на добавленную</w:t>
      </w:r>
      <w:r w:rsidR="00B454E2">
        <w:t xml:space="preserve"> стоимость применяется формула</w:t>
      </w:r>
      <w:r>
        <w:t>:</w:t>
      </w:r>
    </w:p>
    <w:p w:rsidR="00DB1BFA" w:rsidRPr="00254940" w:rsidRDefault="00DB1BFA" w:rsidP="00DB1BFA"/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225F40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НДС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Ц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*НДС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29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DB1BFA" w:rsidRDefault="00DB1BFA" w:rsidP="00DB1BFA"/>
    <w:p w:rsidR="00DB1BFA" w:rsidRPr="00254940" w:rsidRDefault="00DB1BFA" w:rsidP="00B454E2">
      <w:pPr>
        <w:ind w:firstLine="0"/>
      </w:pPr>
      <w:r w:rsidRPr="00254940">
        <w:t>где</w:t>
      </w:r>
      <w:r w:rsidRPr="00254940">
        <w:tab/>
        <w:t>НДС – норматив налога на добавленную стоимость.</w:t>
      </w:r>
    </w:p>
    <w:p w:rsidR="00DB1BFA" w:rsidRDefault="00DB1BFA" w:rsidP="00DB1BFA">
      <w:pPr>
        <w:ind w:firstLine="708"/>
      </w:pPr>
      <w:r w:rsidRPr="00254940">
        <w:t xml:space="preserve">Учитывая, что норматив налога на добавленную стоимость равен 20%, то сам налог равен </w:t>
      </w:r>
      <m:oMath>
        <m:r>
          <m:rPr>
            <m:nor/>
          </m:rPr>
          <w:rPr>
            <w:rFonts w:ascii="Cambria Math"/>
          </w:rPr>
          <m:t xml:space="preserve">1538,73 </m:t>
        </m:r>
      </m:oMath>
      <w:r w:rsidR="00B454E2">
        <w:t>рублей по формуле</w:t>
      </w:r>
      <w:r>
        <w:t>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225F40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НДС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7693,64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1538,73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.30)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lastRenderedPageBreak/>
        <w:t xml:space="preserve">Прогнозируемая отпускная цена на программное </w:t>
      </w:r>
      <w:r w:rsidR="00B454E2">
        <w:t>средство вычисляется по формуле: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225F40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НДС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.31)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t>Таким образом, прогнозируемая отпускная цена: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225F40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7693,64 </m:t>
                </m:r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1538,73</m:t>
                </m:r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9232,37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.32)</w:t>
            </w:r>
          </w:p>
        </w:tc>
      </w:tr>
    </w:tbl>
    <w:p w:rsidR="00DB1BFA" w:rsidRDefault="00DB1BFA" w:rsidP="00DB1BFA">
      <w:pPr>
        <w:pStyle w:val="-4"/>
      </w:pPr>
    </w:p>
    <w:p w:rsidR="00DB1BFA" w:rsidRPr="00254940" w:rsidRDefault="00DB1BFA" w:rsidP="00DB1BFA">
      <w:pPr>
        <w:pStyle w:val="-4"/>
      </w:pPr>
      <w:r w:rsidRPr="00254940">
        <w:t>Кроме того, организация-разработчик осуществляет затраты на освоение и сопровождение ПС, ко</w:t>
      </w:r>
      <w:r w:rsidR="00B454E2">
        <w:t>торые определяются по формулам</w:t>
      </w:r>
      <w:r w:rsidRPr="00254940">
        <w:t>:</w:t>
      </w: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678"/>
        <w:gridCol w:w="1833"/>
      </w:tblGrid>
      <w:tr w:rsidR="00DB1BFA" w:rsidRPr="00254940" w:rsidTr="00F04A41">
        <w:tc>
          <w:tcPr>
            <w:tcW w:w="985" w:type="pct"/>
          </w:tcPr>
          <w:p w:rsidR="00DB1BFA" w:rsidRPr="00254940" w:rsidRDefault="00DB1BFA" w:rsidP="00F04A41">
            <w:pPr>
              <w:pStyle w:val="afffff0"/>
              <w:rPr>
                <w:rFonts w:cs="Times New Roman"/>
              </w:rPr>
            </w:pPr>
          </w:p>
        </w:tc>
        <w:tc>
          <w:tcPr>
            <w:tcW w:w="3035" w:type="pct"/>
          </w:tcPr>
          <w:p w:rsidR="00DB1BFA" w:rsidRPr="0016183B" w:rsidRDefault="00225F40" w:rsidP="00F04A41">
            <w:pPr>
              <w:pStyle w:val="afffff0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oi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o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981" w:type="pct"/>
            <w:vAlign w:val="center"/>
          </w:tcPr>
          <w:p w:rsidR="00DB1BFA" w:rsidRPr="00254940" w:rsidRDefault="00DB1BFA" w:rsidP="00F04A41">
            <w:pPr>
              <w:pStyle w:val="-4"/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.33)</w:t>
            </w:r>
          </w:p>
        </w:tc>
      </w:tr>
      <w:tr w:rsidR="00DB1BFA" w:rsidRPr="00254940" w:rsidTr="00F04A41">
        <w:tc>
          <w:tcPr>
            <w:tcW w:w="985" w:type="pct"/>
          </w:tcPr>
          <w:p w:rsidR="00DB1BFA" w:rsidRPr="00254940" w:rsidRDefault="00DB1BFA" w:rsidP="00F04A41">
            <w:pPr>
              <w:pStyle w:val="afffff0"/>
              <w:rPr>
                <w:rFonts w:cs="Times New Roman"/>
              </w:rPr>
            </w:pPr>
          </w:p>
        </w:tc>
        <w:tc>
          <w:tcPr>
            <w:tcW w:w="3035" w:type="pct"/>
          </w:tcPr>
          <w:p w:rsidR="00DB1BFA" w:rsidRPr="00254940" w:rsidRDefault="00225F40" w:rsidP="00F04A41">
            <w:pPr>
              <w:pStyle w:val="afffff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981" w:type="pct"/>
            <w:vAlign w:val="center"/>
          </w:tcPr>
          <w:p w:rsidR="00DB1BFA" w:rsidRPr="00254940" w:rsidRDefault="00DB1BFA" w:rsidP="00F04A41">
            <w:pPr>
              <w:pStyle w:val="-4"/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.34)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proofErr w:type="gramStart"/>
      <w:r w:rsidRPr="00254940">
        <w:t>где</w:t>
      </w:r>
      <w:proofErr w:type="gramEnd"/>
      <w:r w:rsidRPr="00254940">
        <w:tab/>
        <w:t>Н</w:t>
      </w:r>
      <w:r w:rsidRPr="00254940">
        <w:rPr>
          <w:vertAlign w:val="subscript"/>
        </w:rPr>
        <w:t>о</w:t>
      </w:r>
      <w:r w:rsidRPr="00254940">
        <w:t xml:space="preserve"> – норматив расходов на освоение.</w:t>
      </w:r>
    </w:p>
    <w:p w:rsidR="00DB1BFA" w:rsidRPr="00254940" w:rsidRDefault="00DB1BFA" w:rsidP="00DB1BFA">
      <w:pPr>
        <w:pStyle w:val="-4"/>
        <w:ind w:firstLine="0"/>
      </w:pPr>
      <w:r w:rsidRPr="00254940">
        <w:tab/>
        <w:t>Н</w:t>
      </w:r>
      <w:r w:rsidRPr="00254940">
        <w:rPr>
          <w:vertAlign w:val="subscript"/>
        </w:rPr>
        <w:t>с</w:t>
      </w:r>
      <w:r w:rsidRPr="00254940">
        <w:t xml:space="preserve"> – норматив расходов на сопровождение.</w:t>
      </w:r>
    </w:p>
    <w:p w:rsidR="00DB1BFA" w:rsidRDefault="00DB1BFA" w:rsidP="00DB1BFA">
      <w:r w:rsidRPr="00254940">
        <w:t>С учетом того, что норматив расходов на освоение равен 10%, затраты на освоение (</w:t>
      </w:r>
      <w:r w:rsidRPr="00592438">
        <w:t>6</w:t>
      </w:r>
      <w:r w:rsidRPr="00254940">
        <w:t>.35) и сопровождение (</w:t>
      </w:r>
      <w:r w:rsidRPr="00592438">
        <w:t>6</w:t>
      </w:r>
      <w:r w:rsidRPr="00254940">
        <w:t>.36) будут равны соответственно:</w:t>
      </w:r>
    </w:p>
    <w:p w:rsidR="00DB1BFA" w:rsidRPr="00254940" w:rsidRDefault="00DB1BFA" w:rsidP="00DB1BFA"/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16183B" w:rsidRDefault="00225F40" w:rsidP="00F04A41">
            <w:pPr>
              <w:pStyle w:val="afffff0"/>
              <w:spacing w:before="0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oi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5495,46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*10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549.55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/>
              <w:jc w:val="right"/>
              <w:rPr>
                <w:rFonts w:cs="Times New Roman"/>
                <w:iCs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.35</w:t>
            </w:r>
            <w:r w:rsidRPr="00254940">
              <w:rPr>
                <w:rFonts w:cs="Times New Roman"/>
                <w:iCs/>
              </w:rPr>
              <w:t>)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225F40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5495,46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1099.09 </m:t>
                </m:r>
                <m:r>
                  <m:rPr>
                    <m:nor/>
                  </m:rPr>
                  <w:rPr>
                    <w:rFonts w:cs="Times New Roman"/>
                  </w:rPr>
                  <m:t>руб.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.36)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Default="00DB1BFA" w:rsidP="00F04A41">
            <w:pPr>
              <w:pStyle w:val="afffff0"/>
              <w:spacing w:before="0"/>
              <w:rPr>
                <w:rFonts w:eastAsia="Times New Roman" w:cs="Times New Roman"/>
              </w:rPr>
            </w:pPr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/>
              <w:jc w:val="right"/>
              <w:rPr>
                <w:rFonts w:cs="Times New Roman"/>
              </w:rPr>
            </w:pPr>
          </w:p>
        </w:tc>
      </w:tr>
    </w:tbl>
    <w:p w:rsidR="00DB1BFA" w:rsidRDefault="00DB1BFA" w:rsidP="000C7C7A">
      <w:pPr>
        <w:pStyle w:val="2"/>
        <w:rPr>
          <w:rFonts w:eastAsiaTheme="minorEastAsia"/>
        </w:rPr>
      </w:pPr>
      <w:bookmarkStart w:id="296" w:name="_Toc483202007"/>
      <w:bookmarkStart w:id="297" w:name="_Toc514964034"/>
      <w:r w:rsidRPr="00BA73F8">
        <w:rPr>
          <w:rFonts w:eastAsiaTheme="minorEastAsia"/>
        </w:rPr>
        <w:t>Оценка экономической эффективности примене</w:t>
      </w:r>
      <w:r w:rsidR="000C7C7A">
        <w:rPr>
          <w:rFonts w:eastAsiaTheme="minorEastAsia"/>
        </w:rPr>
        <w:t>ния</w:t>
      </w:r>
      <w:r w:rsidR="000C7C7A">
        <w:rPr>
          <w:rFonts w:eastAsiaTheme="minorEastAsia"/>
        </w:rPr>
        <w:br/>
      </w:r>
      <w:r w:rsidRPr="00BA73F8">
        <w:rPr>
          <w:rFonts w:eastAsiaTheme="minorEastAsia"/>
        </w:rPr>
        <w:t>программного средства у пользователя</w:t>
      </w:r>
      <w:bookmarkEnd w:id="296"/>
      <w:bookmarkEnd w:id="297"/>
    </w:p>
    <w:p w:rsidR="00DB1BFA" w:rsidRPr="00BA73F8" w:rsidRDefault="00DB1BFA" w:rsidP="00DB1BFA"/>
    <w:p w:rsidR="00DB1BFA" w:rsidRDefault="00DB1BFA" w:rsidP="00DB1BFA">
      <w:pPr>
        <w:pStyle w:val="-4"/>
        <w:ind w:firstLine="0"/>
      </w:pPr>
      <w:r w:rsidRPr="00254940">
        <w:tab/>
        <w:t>Общие капитальные вложения заказчика, связанные с приобретением, внедрением и использованием программного средства рассчитываются по формуле</w:t>
      </w:r>
      <w:r w:rsidR="00B454E2">
        <w:t>:</w:t>
      </w:r>
    </w:p>
    <w:p w:rsidR="00DB1BFA" w:rsidRPr="00254940" w:rsidRDefault="00DB1BFA" w:rsidP="00DB1BFA">
      <w:pPr>
        <w:pStyle w:val="-4"/>
        <w:ind w:firstLine="0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225F40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тс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об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.37)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 xml:space="preserve">где </w:t>
      </w:r>
      <w:r w:rsidRPr="00254940">
        <w:tab/>
        <w:t>K</w:t>
      </w:r>
      <w:r w:rsidRPr="00254940">
        <w:rPr>
          <w:vertAlign w:val="subscript"/>
        </w:rPr>
        <w:t>п</w:t>
      </w:r>
      <w:proofErr w:type="gramStart"/>
      <w:r w:rsidRPr="00254940">
        <w:rPr>
          <w:vertAlign w:val="subscript"/>
        </w:rPr>
        <w:t>p </w:t>
      </w:r>
      <w:r w:rsidRPr="00254940">
        <w:sym w:font="Symbol" w:char="F02D"/>
      </w:r>
      <w:r w:rsidRPr="00254940">
        <w:t xml:space="preserve"> затраты</w:t>
      </w:r>
      <w:proofErr w:type="gramEnd"/>
      <w:r w:rsidRPr="00254940">
        <w:t xml:space="preserve"> пользователя на приобретение программного средства по отпускной цене у разработчика с учетом стоимости услуг по эксплуатации;</w:t>
      </w:r>
    </w:p>
    <w:p w:rsidR="00DB1BFA" w:rsidRPr="00254940" w:rsidRDefault="00DB1BFA" w:rsidP="00DB1BFA">
      <w:pPr>
        <w:pStyle w:val="-4"/>
        <w:ind w:firstLine="708"/>
      </w:pPr>
      <w:proofErr w:type="gramStart"/>
      <w:r w:rsidRPr="00254940">
        <w:rPr>
          <w:spacing w:val="-1"/>
        </w:rPr>
        <w:t>K</w:t>
      </w:r>
      <w:r w:rsidRPr="00254940">
        <w:rPr>
          <w:spacing w:val="-1"/>
          <w:vertAlign w:val="subscript"/>
        </w:rPr>
        <w:t>oc </w:t>
      </w:r>
      <w:r w:rsidRPr="00254940">
        <w:rPr>
          <w:spacing w:val="-1"/>
        </w:rPr>
        <w:sym w:font="Symbol" w:char="F02D"/>
      </w:r>
      <w:r w:rsidRPr="00254940">
        <w:rPr>
          <w:spacing w:val="-1"/>
        </w:rPr>
        <w:t xml:space="preserve"> затраты</w:t>
      </w:r>
      <w:proofErr w:type="gramEnd"/>
      <w:r w:rsidRPr="00254940">
        <w:rPr>
          <w:spacing w:val="-1"/>
        </w:rPr>
        <w:t xml:space="preserve"> пользователя на освоение программного средства;</w:t>
      </w:r>
    </w:p>
    <w:p w:rsidR="00DB1BFA" w:rsidRDefault="00DB1BFA" w:rsidP="00DB1BFA">
      <w:pPr>
        <w:pStyle w:val="-4"/>
        <w:ind w:left="1276" w:hanging="567"/>
      </w:pPr>
      <w:proofErr w:type="gramStart"/>
      <w:r w:rsidRPr="00254940">
        <w:t>K</w:t>
      </w:r>
      <w:r w:rsidRPr="00254940">
        <w:rPr>
          <w:vertAlign w:val="subscript"/>
        </w:rPr>
        <w:t>c </w:t>
      </w:r>
      <w:r w:rsidRPr="00254940">
        <w:sym w:font="Symbol" w:char="F02D"/>
      </w:r>
      <w:r w:rsidRPr="00254940">
        <w:t> затраты</w:t>
      </w:r>
      <w:proofErr w:type="gramEnd"/>
      <w:r w:rsidRPr="00254940">
        <w:t xml:space="preserve"> пользователя на оплату услуг по сопровождению программного средства;</w:t>
      </w:r>
    </w:p>
    <w:p w:rsidR="00DB1BFA" w:rsidRPr="00254940" w:rsidRDefault="00DB1BFA" w:rsidP="00DB1BFA">
      <w:pPr>
        <w:pStyle w:val="-4"/>
        <w:ind w:left="1418" w:hanging="709"/>
      </w:pPr>
      <w:r w:rsidRPr="00254940">
        <w:rPr>
          <w:spacing w:val="2"/>
        </w:rPr>
        <w:lastRenderedPageBreak/>
        <w:t>K</w:t>
      </w:r>
      <w:r w:rsidRPr="00254940">
        <w:rPr>
          <w:spacing w:val="2"/>
          <w:vertAlign w:val="subscript"/>
        </w:rPr>
        <w:t>т</w:t>
      </w:r>
      <w:proofErr w:type="gramStart"/>
      <w:r w:rsidRPr="00254940">
        <w:rPr>
          <w:spacing w:val="2"/>
          <w:vertAlign w:val="subscript"/>
        </w:rPr>
        <w:t>c </w:t>
      </w:r>
      <w:r w:rsidRPr="00254940">
        <w:rPr>
          <w:spacing w:val="2"/>
        </w:rPr>
        <w:sym w:font="Symbol" w:char="F02D"/>
      </w:r>
      <w:r>
        <w:rPr>
          <w:lang w:val="en-US"/>
        </w:rPr>
        <w:t> </w:t>
      </w:r>
      <w:r w:rsidRPr="00254940">
        <w:rPr>
          <w:spacing w:val="2"/>
        </w:rPr>
        <w:t>затраты</w:t>
      </w:r>
      <w:proofErr w:type="gramEnd"/>
      <w:r w:rsidRPr="00254940">
        <w:rPr>
          <w:spacing w:val="2"/>
        </w:rPr>
        <w:t xml:space="preserve"> на доукомплектование ВТ техническими средствами в связи с вне</w:t>
      </w:r>
      <w:r w:rsidRPr="00254940">
        <w:t>дрением нового программного средства;</w:t>
      </w:r>
    </w:p>
    <w:p w:rsidR="00DB1BFA" w:rsidRDefault="00DB1BFA" w:rsidP="00DB1BFA">
      <w:pPr>
        <w:pStyle w:val="-4"/>
        <w:ind w:left="1418" w:hanging="709"/>
        <w:rPr>
          <w:color w:val="000000"/>
        </w:rPr>
      </w:pPr>
      <w:r w:rsidRPr="00254940">
        <w:rPr>
          <w:spacing w:val="-1"/>
        </w:rPr>
        <w:t>K</w:t>
      </w:r>
      <w:r w:rsidRPr="00254940">
        <w:rPr>
          <w:spacing w:val="-1"/>
          <w:vertAlign w:val="subscript"/>
        </w:rPr>
        <w:t>o</w:t>
      </w:r>
      <w:proofErr w:type="gramStart"/>
      <w:r w:rsidRPr="00254940">
        <w:rPr>
          <w:spacing w:val="-1"/>
          <w:vertAlign w:val="subscript"/>
        </w:rPr>
        <w:t>б </w:t>
      </w:r>
      <w:r w:rsidRPr="00254940">
        <w:rPr>
          <w:spacing w:val="-1"/>
        </w:rPr>
        <w:sym w:font="Symbol" w:char="F02D"/>
      </w:r>
      <w:r w:rsidRPr="00254940">
        <w:rPr>
          <w:spacing w:val="-1"/>
        </w:rPr>
        <w:t> затраты</w:t>
      </w:r>
      <w:proofErr w:type="gramEnd"/>
      <w:r w:rsidRPr="00254940">
        <w:rPr>
          <w:spacing w:val="-1"/>
        </w:rPr>
        <w:t xml:space="preserve"> на пополнение оборотных средств в связи с использованием ново</w:t>
      </w:r>
      <w:r w:rsidRPr="00254940">
        <w:rPr>
          <w:spacing w:val="-2"/>
        </w:rPr>
        <w:t>го ПО.</w:t>
      </w:r>
      <w:r w:rsidRPr="00254940">
        <w:rPr>
          <w:color w:val="000000"/>
        </w:rPr>
        <w:t xml:space="preserve"> В данном случае, значение К</w:t>
      </w:r>
      <w:r w:rsidRPr="00254940">
        <w:rPr>
          <w:color w:val="000000"/>
          <w:vertAlign w:val="subscript"/>
        </w:rPr>
        <w:t>об</w:t>
      </w:r>
      <w:r w:rsidRPr="00254940">
        <w:rPr>
          <w:color w:val="000000"/>
        </w:rPr>
        <w:t xml:space="preserve"> составит 5% от К</w:t>
      </w:r>
      <w:r w:rsidRPr="00254940">
        <w:rPr>
          <w:color w:val="000000"/>
          <w:vertAlign w:val="subscript"/>
        </w:rPr>
        <w:t>пр</w:t>
      </w:r>
      <w:r w:rsidRPr="00254940">
        <w:rPr>
          <w:color w:val="000000"/>
        </w:rPr>
        <w:t>.</w:t>
      </w:r>
    </w:p>
    <w:p w:rsidR="00DB1BFA" w:rsidRPr="004721D5" w:rsidRDefault="00DB1BFA" w:rsidP="00DB1BFA">
      <w:pPr>
        <w:pStyle w:val="-4"/>
        <w:ind w:left="1418" w:hanging="709"/>
        <w:rPr>
          <w:spacing w:val="-2"/>
        </w:rPr>
      </w:pPr>
    </w:p>
    <w:p w:rsidR="00DB1BFA" w:rsidRPr="00254940" w:rsidRDefault="00DB1BFA" w:rsidP="000C7C7A">
      <w:pPr>
        <w:pStyle w:val="afffff2"/>
        <w:spacing w:before="0"/>
        <w:ind w:left="1701" w:hanging="1701"/>
        <w:rPr>
          <w:rFonts w:eastAsia="Times New Roman"/>
          <w:bCs/>
          <w:lang w:eastAsia="ru-RU"/>
        </w:rPr>
      </w:pPr>
      <w:r w:rsidRPr="00254940">
        <w:t xml:space="preserve">Таблица </w:t>
      </w:r>
      <w:r>
        <w:t>6</w:t>
      </w:r>
      <w:r w:rsidRPr="00254940">
        <w:t>.</w:t>
      </w:r>
      <w:r>
        <w:t>3</w:t>
      </w:r>
      <w:r w:rsidRPr="00254940">
        <w:t xml:space="preserve"> – Исходные данные для расчета экономии ресурсов в связи с применением нового программного средства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992"/>
        <w:gridCol w:w="1134"/>
        <w:gridCol w:w="992"/>
        <w:gridCol w:w="142"/>
        <w:gridCol w:w="992"/>
        <w:gridCol w:w="2552"/>
      </w:tblGrid>
      <w:tr w:rsidR="00DB1BFA" w:rsidRPr="00254940" w:rsidTr="00F04A41">
        <w:tc>
          <w:tcPr>
            <w:tcW w:w="2552" w:type="dxa"/>
            <w:vMerge w:val="restart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Наименование показателей</w:t>
            </w:r>
          </w:p>
        </w:tc>
        <w:tc>
          <w:tcPr>
            <w:tcW w:w="992" w:type="dxa"/>
            <w:vMerge w:val="restart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Усл. обозн.</w:t>
            </w:r>
          </w:p>
        </w:tc>
        <w:tc>
          <w:tcPr>
            <w:tcW w:w="1134" w:type="dxa"/>
            <w:vMerge w:val="restart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 изм.</w:t>
            </w:r>
          </w:p>
        </w:tc>
        <w:tc>
          <w:tcPr>
            <w:tcW w:w="2126" w:type="dxa"/>
            <w:gridSpan w:val="3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Значение показателя</w:t>
            </w:r>
          </w:p>
        </w:tc>
        <w:tc>
          <w:tcPr>
            <w:tcW w:w="2552" w:type="dxa"/>
            <w:vMerge w:val="restart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Наименование источника</w:t>
            </w:r>
            <w:r w:rsidR="002B4705">
              <w:rPr>
                <w:color w:val="000000"/>
                <w:szCs w:val="28"/>
              </w:rPr>
              <w:t xml:space="preserve"> </w:t>
            </w:r>
            <w:r w:rsidRPr="00254940">
              <w:rPr>
                <w:color w:val="000000"/>
                <w:szCs w:val="28"/>
              </w:rPr>
              <w:t>информации</w:t>
            </w:r>
          </w:p>
        </w:tc>
      </w:tr>
      <w:tr w:rsidR="00DB1BFA" w:rsidRPr="00254940" w:rsidTr="00F04A41">
        <w:tc>
          <w:tcPr>
            <w:tcW w:w="2552" w:type="dxa"/>
            <w:vMerge/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DB1BFA" w:rsidRPr="00254940" w:rsidRDefault="002B4705" w:rsidP="002B4705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 ба</w:t>
            </w:r>
            <w:r w:rsidR="00DB1BFA" w:rsidRPr="00254940">
              <w:rPr>
                <w:color w:val="000000"/>
                <w:szCs w:val="28"/>
              </w:rPr>
              <w:t>зовом вари-</w:t>
            </w:r>
          </w:p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анте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в новом</w:t>
            </w:r>
            <w:r w:rsidR="002B4705">
              <w:rPr>
                <w:color w:val="000000"/>
                <w:szCs w:val="28"/>
              </w:rPr>
              <w:t xml:space="preserve"> вариа</w:t>
            </w:r>
            <w:r w:rsidRPr="00254940">
              <w:rPr>
                <w:color w:val="000000"/>
                <w:szCs w:val="28"/>
              </w:rPr>
              <w:t>нте</w:t>
            </w:r>
          </w:p>
        </w:tc>
        <w:tc>
          <w:tcPr>
            <w:tcW w:w="2552" w:type="dxa"/>
            <w:vMerge/>
            <w:vAlign w:val="center"/>
          </w:tcPr>
          <w:p w:rsidR="00DB1BFA" w:rsidRPr="00254940" w:rsidRDefault="00DB1BFA" w:rsidP="00F04A41">
            <w:pPr>
              <w:ind w:right="-392"/>
              <w:rPr>
                <w:color w:val="000000"/>
                <w:szCs w:val="28"/>
              </w:rPr>
            </w:pP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1. Капитальные вложения, включая стоимость услуг по сопровождению и адаптации ПС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 xml:space="preserve">пр, </w:t>
            </w:r>
            <w:r w:rsidRPr="00254940">
              <w:rPr>
                <w:color w:val="000000"/>
                <w:szCs w:val="28"/>
              </w:rPr>
              <w:t>(К</w:t>
            </w:r>
            <w:r w:rsidRPr="00254940">
              <w:rPr>
                <w:color w:val="000000"/>
                <w:szCs w:val="28"/>
                <w:vertAlign w:val="subscript"/>
              </w:rPr>
              <w:t>с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9232,37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Договор заказчика с разработчиком</w:t>
            </w:r>
          </w:p>
        </w:tc>
      </w:tr>
      <w:tr w:rsidR="00DB1BFA" w:rsidRPr="00254940" w:rsidTr="00F04A41"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2.Затраты пользователя на освоение ПО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ос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1099,09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Смета затрат на внедрение</w:t>
            </w:r>
          </w:p>
        </w:tc>
      </w:tr>
      <w:tr w:rsidR="00DB1BFA" w:rsidRPr="00254940" w:rsidTr="00F04A41"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3. Затраты на доукомплектование ВТ техническими средствами в связи с внедрением нового ПС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тс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Смета затрат на внедрение</w:t>
            </w:r>
          </w:p>
        </w:tc>
      </w:tr>
      <w:tr w:rsidR="00DB1BFA" w:rsidRPr="00254940" w:rsidTr="00F04A41">
        <w:trPr>
          <w:trHeight w:val="357"/>
        </w:trPr>
        <w:tc>
          <w:tcPr>
            <w:tcW w:w="2552" w:type="dxa"/>
            <w:tcBorders>
              <w:bottom w:val="single" w:sz="4" w:space="0" w:color="auto"/>
            </w:tcBorders>
          </w:tcPr>
          <w:p w:rsidR="002B4705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4. Затраты на пополнение оборотных фондов, связанных с эксплуатацией нового ПС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об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F04A41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420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Смета затрат на внедрение</w:t>
            </w:r>
          </w:p>
        </w:tc>
      </w:tr>
      <w:tr w:rsidR="00DB1BFA" w:rsidRPr="00254940" w:rsidTr="00F04A41">
        <w:trPr>
          <w:trHeight w:val="134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5. Время простоя сервиса, обусловленное ПО, в день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</w:t>
            </w:r>
            <w:r w:rsidRPr="00254940">
              <w:rPr>
                <w:color w:val="000000"/>
                <w:szCs w:val="28"/>
                <w:vertAlign w:val="subscript"/>
              </w:rPr>
              <w:t>1</w:t>
            </w:r>
            <w:r w:rsidRPr="00254940">
              <w:rPr>
                <w:color w:val="000000"/>
                <w:szCs w:val="28"/>
              </w:rPr>
              <w:t>, П</w:t>
            </w:r>
            <w:r w:rsidRPr="00254940">
              <w:rPr>
                <w:color w:val="000000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мин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50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Расчётные данные пользователя и паспорт</w:t>
            </w:r>
          </w:p>
        </w:tc>
      </w:tr>
      <w:tr w:rsidR="00DB1BFA" w:rsidRPr="00254940" w:rsidTr="00F04A4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6. Стоимость одного часа простоя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</w:t>
            </w:r>
            <w:r w:rsidRPr="00254940">
              <w:rPr>
                <w:color w:val="000000"/>
                <w:szCs w:val="28"/>
                <w:vertAlign w:val="subscript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30,1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30,1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Расчётные данные пользователя и паспорт</w:t>
            </w:r>
          </w:p>
        </w:tc>
      </w:tr>
      <w:tr w:rsidR="00DB1BFA" w:rsidRPr="00254940" w:rsidTr="00F04A4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7. Среднемесячная ЗП одного программиста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</w:t>
            </w:r>
            <w:r w:rsidRPr="00254940">
              <w:rPr>
                <w:color w:val="000000"/>
                <w:szCs w:val="28"/>
                <w:vertAlign w:val="subscript"/>
              </w:rPr>
              <w:t>см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165A7A" w:rsidRDefault="00DB1BFA" w:rsidP="002B4705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254940">
              <w:rPr>
                <w:color w:val="000000"/>
                <w:szCs w:val="28"/>
              </w:rPr>
              <w:t>173</w:t>
            </w: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165A7A" w:rsidRDefault="00DB1BFA" w:rsidP="002B4705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254940">
              <w:rPr>
                <w:color w:val="000000"/>
                <w:szCs w:val="28"/>
              </w:rPr>
              <w:t>173</w:t>
            </w: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Расчётные данные пользователя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lastRenderedPageBreak/>
              <w:t>8. Коэффициент начислений на зарплату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нз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1,5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1,5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Принято для расчета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9. Среднемесячное количество рабочих дней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Д</w:t>
            </w:r>
            <w:r w:rsidRPr="00254940">
              <w:rPr>
                <w:color w:val="000000"/>
                <w:szCs w:val="28"/>
                <w:vertAlign w:val="subscript"/>
              </w:rPr>
              <w:t>р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день</w:t>
            </w:r>
          </w:p>
        </w:tc>
        <w:tc>
          <w:tcPr>
            <w:tcW w:w="2126" w:type="dxa"/>
            <w:gridSpan w:val="3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21.5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Принято для расчета</w:t>
            </w:r>
          </w:p>
        </w:tc>
      </w:tr>
      <w:tr w:rsidR="00DB1BFA" w:rsidRPr="00254940" w:rsidTr="00F04A41"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10. Количество типовых задач, решаемых за год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</w:t>
            </w:r>
            <w:r w:rsidRPr="00254940">
              <w:rPr>
                <w:color w:val="000000"/>
                <w:szCs w:val="28"/>
                <w:vertAlign w:val="subscript"/>
              </w:rPr>
              <w:t>т</w:t>
            </w:r>
            <w:proofErr w:type="gramStart"/>
            <w:r w:rsidRPr="00254940">
              <w:rPr>
                <w:color w:val="000000"/>
                <w:szCs w:val="28"/>
                <w:vertAlign w:val="subscript"/>
              </w:rPr>
              <w:t>1,</w:t>
            </w:r>
            <w:r w:rsidRPr="00254940">
              <w:rPr>
                <w:color w:val="000000"/>
                <w:szCs w:val="28"/>
              </w:rPr>
              <w:t>З</w:t>
            </w:r>
            <w:r w:rsidRPr="00254940">
              <w:rPr>
                <w:color w:val="000000"/>
                <w:szCs w:val="28"/>
                <w:vertAlign w:val="subscript"/>
              </w:rPr>
              <w:t>т</w:t>
            </w:r>
            <w:proofErr w:type="gramEnd"/>
            <w:r w:rsidRPr="00254940">
              <w:rPr>
                <w:color w:val="000000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задача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4000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4200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План пользователя</w:t>
            </w:r>
          </w:p>
        </w:tc>
      </w:tr>
      <w:tr w:rsidR="00DB1BFA" w:rsidRPr="00254940" w:rsidTr="00F04A41">
        <w:tc>
          <w:tcPr>
            <w:tcW w:w="2552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11. Объем работ, выполняемый при решении одной задачи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А</w:t>
            </w:r>
            <w:r w:rsidRPr="00254940">
              <w:rPr>
                <w:color w:val="000000"/>
                <w:szCs w:val="28"/>
                <w:vertAlign w:val="subscript"/>
              </w:rPr>
              <w:t>1,</w:t>
            </w:r>
            <w:r w:rsidRPr="00254940">
              <w:rPr>
                <w:color w:val="000000"/>
                <w:szCs w:val="28"/>
              </w:rPr>
              <w:t xml:space="preserve"> А</w:t>
            </w:r>
            <w:r w:rsidRPr="00254940">
              <w:rPr>
                <w:color w:val="000000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задача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4000</w:t>
            </w:r>
          </w:p>
        </w:tc>
        <w:tc>
          <w:tcPr>
            <w:tcW w:w="1134" w:type="dxa"/>
            <w:gridSpan w:val="2"/>
            <w:tcBorders>
              <w:bottom w:val="nil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4200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План пользователя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12. Средняя трудоемкость работ на задачу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Т</w:t>
            </w:r>
            <w:r w:rsidRPr="00254940">
              <w:rPr>
                <w:color w:val="000000"/>
                <w:szCs w:val="28"/>
                <w:vertAlign w:val="subscript"/>
              </w:rPr>
              <w:t>с1</w:t>
            </w:r>
          </w:p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Т</w:t>
            </w:r>
            <w:r w:rsidRPr="00254940">
              <w:rPr>
                <w:color w:val="000000"/>
                <w:szCs w:val="28"/>
                <w:vertAlign w:val="subscript"/>
              </w:rPr>
              <w:t>с2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человеко-часов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0,7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0,2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Рассчитывается по данным пользователя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13. Количество часов работы в день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Т</w:t>
            </w:r>
            <w:r w:rsidRPr="00254940">
              <w:rPr>
                <w:color w:val="000000"/>
                <w:szCs w:val="28"/>
                <w:vertAlign w:val="subscript"/>
              </w:rPr>
              <w:t>ч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ч.</w:t>
            </w:r>
          </w:p>
        </w:tc>
        <w:tc>
          <w:tcPr>
            <w:tcW w:w="2126" w:type="dxa"/>
            <w:gridSpan w:val="3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8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Принято для расчета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15. Ставка налога на прибыль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Н</w:t>
            </w:r>
            <w:r w:rsidRPr="00254940">
              <w:rPr>
                <w:color w:val="000000"/>
                <w:szCs w:val="28"/>
                <w:vertAlign w:val="subscript"/>
              </w:rPr>
              <w:t>п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%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18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Утверждено законодательством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 xml:space="preserve">Экономия затрат на заработную плату при использовании нового программного средства </w:t>
      </w:r>
      <w:proofErr w:type="gramStart"/>
      <w:r w:rsidRPr="00254940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254940">
        <w:t xml:space="preserve"> в</w:t>
      </w:r>
      <w:proofErr w:type="gramEnd"/>
      <w:r w:rsidRPr="00254940">
        <w:t xml:space="preserve"> расчете на объем выполненных работ рассчитывается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225F40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зе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А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.39)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>где</w:t>
      </w:r>
      <w:r w:rsidRPr="00254940">
        <w:tab/>
        <w:t>С</w:t>
      </w:r>
      <w:r w:rsidRPr="00254940">
        <w:rPr>
          <w:vertAlign w:val="subscript"/>
        </w:rPr>
        <w:t>зе</w:t>
      </w:r>
      <w:r w:rsidRPr="00254940">
        <w:t xml:space="preserve"> – экономия затрат на заработную плату при решении задач с использованием нового ПС в расчете на 1 задачу;</w:t>
      </w:r>
    </w:p>
    <w:p w:rsidR="00DB1BFA" w:rsidRPr="00254940" w:rsidRDefault="00DB1BFA" w:rsidP="00DB1BFA">
      <w:pPr>
        <w:pStyle w:val="-4"/>
      </w:pPr>
      <w:r w:rsidRPr="00254940">
        <w:t>А</w:t>
      </w:r>
      <w:r w:rsidRPr="00254940">
        <w:rPr>
          <w:vertAlign w:val="subscript"/>
        </w:rPr>
        <w:t>2</w:t>
      </w:r>
      <w:r w:rsidRPr="00254940">
        <w:t xml:space="preserve"> – объем выполненных работ с использованием нового ПС.</w:t>
      </w:r>
    </w:p>
    <w:p w:rsidR="00DB1BFA" w:rsidRDefault="00DB1BFA" w:rsidP="00DB1BFA">
      <w:pPr>
        <w:pStyle w:val="-4"/>
      </w:pPr>
      <w:r w:rsidRPr="00254940">
        <w:t>Экономия затрат на заработную плату (С</w:t>
      </w:r>
      <w:r w:rsidRPr="00254940">
        <w:rPr>
          <w:vertAlign w:val="subscript"/>
        </w:rPr>
        <w:t>зе</w:t>
      </w:r>
      <w:r w:rsidRPr="00254940">
        <w:t>) рассчитывается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225F40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зе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см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с1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с2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Д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ч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.40)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>где</w:t>
      </w:r>
      <w:r w:rsidRPr="00254940">
        <w:tab/>
        <w:t>З</w:t>
      </w:r>
      <w:r w:rsidRPr="00254940">
        <w:rPr>
          <w:vertAlign w:val="subscript"/>
        </w:rPr>
        <w:t xml:space="preserve">см </w:t>
      </w:r>
      <w:r w:rsidRPr="00254940">
        <w:t>– среднемесячная заработная плата одного программиста;</w:t>
      </w:r>
    </w:p>
    <w:p w:rsidR="00DB1BFA" w:rsidRPr="00254940" w:rsidRDefault="00DB1BFA" w:rsidP="00DB1BFA">
      <w:pPr>
        <w:pStyle w:val="-4"/>
      </w:pPr>
      <w:r w:rsidRPr="00254940">
        <w:t>Т</w:t>
      </w:r>
      <w:r w:rsidRPr="00254940">
        <w:rPr>
          <w:vertAlign w:val="subscript"/>
        </w:rPr>
        <w:t>с1</w:t>
      </w:r>
      <w:r w:rsidRPr="00254940">
        <w:t>, Т</w:t>
      </w:r>
      <w:r w:rsidRPr="00254940">
        <w:rPr>
          <w:vertAlign w:val="subscript"/>
        </w:rPr>
        <w:t>с2</w:t>
      </w:r>
      <w:r w:rsidRPr="00254940">
        <w:t xml:space="preserve"> – снижение трудоемкости;</w:t>
      </w:r>
    </w:p>
    <w:p w:rsidR="00DB1BFA" w:rsidRPr="00254940" w:rsidRDefault="00DB1BFA" w:rsidP="00DB1BFA">
      <w:pPr>
        <w:pStyle w:val="-4"/>
      </w:pPr>
      <w:r w:rsidRPr="00254940">
        <w:t>Т</w:t>
      </w:r>
      <w:r w:rsidRPr="00254940">
        <w:rPr>
          <w:vertAlign w:val="subscript"/>
        </w:rPr>
        <w:t>ч</w:t>
      </w:r>
      <w:r w:rsidRPr="00254940">
        <w:t xml:space="preserve"> – количество часов работы в день;</w:t>
      </w:r>
    </w:p>
    <w:p w:rsidR="00DB1BFA" w:rsidRPr="00254940" w:rsidRDefault="00DB1BFA" w:rsidP="00DB1BFA">
      <w:pPr>
        <w:pStyle w:val="-4"/>
      </w:pPr>
      <w:r w:rsidRPr="00254940">
        <w:t>Д</w:t>
      </w:r>
      <w:r w:rsidRPr="00254940">
        <w:rPr>
          <w:vertAlign w:val="subscript"/>
        </w:rPr>
        <w:t>р</w:t>
      </w:r>
      <w:r w:rsidRPr="00254940">
        <w:t xml:space="preserve"> – среднемесячное количество рабочих дней.</w:t>
      </w:r>
    </w:p>
    <w:p w:rsidR="00DB1BFA" w:rsidRDefault="00DB1BFA" w:rsidP="00DB1BFA">
      <w:pPr>
        <w:pStyle w:val="-4"/>
      </w:pPr>
      <w:r w:rsidRPr="00254940">
        <w:t xml:space="preserve">Таким образом, экономия затрат на заработную плату составит </w:t>
      </w:r>
      <m:oMath>
        <m:r>
          <m:rPr>
            <m:nor/>
          </m:rPr>
          <m:t xml:space="preserve">5,16 </m:t>
        </m:r>
      </m:oMath>
      <w:r w:rsidRPr="00254940">
        <w:t xml:space="preserve">рубля </w:t>
      </w:r>
      <w:r w:rsidR="00B454E2">
        <w:t>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43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EE165D" w:rsidRDefault="00225F40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зе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lang w:val="en-US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∙(0,7-0,2)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21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,5∙8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=5,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>03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43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.41)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 xml:space="preserve">Тогда экономия затрат на заработную плату при использовании нового ПС </w:t>
      </w:r>
      <w:proofErr w:type="gramStart"/>
      <w:r w:rsidRPr="00254940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>)</m:t>
        </m:r>
      </m:oMath>
      <w:r w:rsidRPr="00254940">
        <w:t xml:space="preserve"> будет</w:t>
      </w:r>
      <w:proofErr w:type="gramEnd"/>
      <w:r w:rsidRPr="00254940">
        <w:t xml:space="preserve"> равна </w:t>
      </w:r>
      <w:r>
        <w:t xml:space="preserve">по формуле </w:t>
      </w:r>
      <m:oMath>
        <m:r>
          <m:rPr>
            <m:nor/>
          </m:rPr>
          <m:t xml:space="preserve">21687,75 </m:t>
        </m:r>
      </m:oMath>
      <w:r>
        <w:t>рубля: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225F40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=5,03∙4200=21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126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</w:t>
            </w:r>
            <w:r>
              <w:rPr>
                <w:rFonts w:cs="Times New Roman"/>
              </w:rPr>
              <w:t>2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Экономия с учётом начисления на зарплату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) </m:t>
        </m:r>
      </m:oMath>
      <w:r w:rsidRPr="00254940">
        <w:t>будет равна: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225F40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=21126∙1,5=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31689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</w:t>
            </w:r>
            <w:r>
              <w:rPr>
                <w:rFonts w:cs="Times New Roman"/>
              </w:rPr>
              <w:t>3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Pr="00254940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Экономия за счёт сокращения простоев сервиса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 xml:space="preserve">) </m:t>
        </m:r>
      </m:oMath>
      <w:r w:rsidRPr="00254940">
        <w:t>будет равна: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225F40" w:rsidP="00F04A41">
            <w:pPr>
              <w:pStyle w:val="afffff4"/>
              <w:spacing w:before="0" w:after="0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(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2)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∙Др∙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Сп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60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,</m:t>
                </m:r>
              </m:oMath>
            </m:oMathPara>
          </w:p>
          <w:p w:rsidR="00DB1BFA" w:rsidRPr="00254940" w:rsidRDefault="00225F40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40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∙21,5∙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30,1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60</m:t>
                    </m:r>
                  </m:den>
                </m:f>
                <m:r>
                  <m:rPr>
                    <m:nor/>
                  </m:rPr>
                  <w:rPr>
                    <w:rFonts w:ascii="Cambria Math" w:cs="Times New Roman"/>
                  </w:rPr>
                  <m:t>=</m:t>
                </m:r>
                <m:r>
                  <m:rPr>
                    <m:nor/>
                  </m:rPr>
                  <w:rPr>
                    <w:rFonts w:cs="Times New Roman"/>
                  </w:rPr>
                  <m:t>431,43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.44)</w:t>
            </w:r>
          </w:p>
        </w:tc>
      </w:tr>
    </w:tbl>
    <w:p w:rsidR="00DB1BFA" w:rsidRDefault="00DB1BFA" w:rsidP="00DB1BFA">
      <w:pPr>
        <w:pStyle w:val="-4"/>
      </w:pPr>
    </w:p>
    <w:p w:rsidR="0096698F" w:rsidRDefault="00DB1BFA" w:rsidP="00DB1BFA">
      <w:pPr>
        <w:pStyle w:val="-4"/>
      </w:pPr>
      <w:r w:rsidRPr="00254940">
        <w:t>Общая годовая экономия текущих затрат, связанных с использованием нового ПС (С</w:t>
      </w:r>
      <w:r w:rsidRPr="00254940">
        <w:rPr>
          <w:vertAlign w:val="subscript"/>
        </w:rPr>
        <w:t>о</w:t>
      </w:r>
      <w:r w:rsidRPr="00254940">
        <w:t>) вычисляется по формуле</w:t>
      </w:r>
      <w:r w:rsidR="0096698F">
        <w:t>:</w:t>
      </w:r>
    </w:p>
    <w:p w:rsidR="0096698F" w:rsidRDefault="0096698F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804"/>
        <w:gridCol w:w="1269"/>
      </w:tblGrid>
      <w:tr w:rsidR="0096698F" w:rsidRPr="00254940" w:rsidTr="00A6002B">
        <w:tc>
          <w:tcPr>
            <w:tcW w:w="1271" w:type="dxa"/>
          </w:tcPr>
          <w:p w:rsidR="0096698F" w:rsidRPr="00254940" w:rsidRDefault="0096698F" w:rsidP="00A6002B">
            <w:pPr>
              <w:pStyle w:val="afffff4"/>
              <w:spacing w:before="0"/>
              <w:rPr>
                <w:rFonts w:cs="Times New Roman"/>
              </w:rPr>
            </w:pPr>
          </w:p>
        </w:tc>
        <w:tc>
          <w:tcPr>
            <w:tcW w:w="6804" w:type="dxa"/>
          </w:tcPr>
          <w:p w:rsidR="0096698F" w:rsidRPr="00254940" w:rsidRDefault="00225F40" w:rsidP="00A6002B">
            <w:pPr>
              <w:pStyle w:val="afffff4"/>
              <w:spacing w:befor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о</m:t>
                    </m:r>
                  </m:sub>
                </m:sSub>
                <m:r>
                  <m:rPr>
                    <m:nor/>
                  </m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C</m:t>
                    </m:r>
                  </m:e>
                  <m:sub>
                    <m:r>
                      <m:rPr>
                        <m:nor/>
                      </m:rPr>
                      <m:t>н</m:t>
                    </m:r>
                  </m:sub>
                </m:sSub>
                <m:r>
                  <m:rPr>
                    <m:nor/>
                  </m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с</m:t>
                    </m:r>
                  </m:sub>
                </m:sSub>
                <m:r>
                  <m:rPr>
                    <m:nor/>
                  </m:rPr>
                  <m:t>,</m:t>
                </m:r>
              </m:oMath>
            </m:oMathPara>
          </w:p>
        </w:tc>
        <w:tc>
          <w:tcPr>
            <w:tcW w:w="1269" w:type="dxa"/>
            <w:vAlign w:val="center"/>
          </w:tcPr>
          <w:p w:rsidR="0096698F" w:rsidRPr="00254940" w:rsidRDefault="0096698F" w:rsidP="00A6002B">
            <w:pPr>
              <w:pStyle w:val="afffff4"/>
              <w:spacing w:before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6.45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96698F" w:rsidRDefault="0096698F" w:rsidP="00DB1BFA">
      <w:pPr>
        <w:pStyle w:val="-4"/>
      </w:pPr>
    </w:p>
    <w:p w:rsidR="00DB1BFA" w:rsidRDefault="0096698F" w:rsidP="0096698F">
      <w:pPr>
        <w:pStyle w:val="-4"/>
        <w:ind w:firstLine="0"/>
      </w:pPr>
      <w:r>
        <w:t>И</w:t>
      </w:r>
      <w:r w:rsidR="00B454E2">
        <w:t xml:space="preserve"> составит </w:t>
      </w:r>
      <m:oMath>
        <m:r>
          <m:rPr>
            <m:nor/>
          </m:rPr>
          <w:rPr>
            <w:rFonts w:ascii="Cambria Math"/>
          </w:rPr>
          <m:t>32120,43</m:t>
        </m:r>
        <m:r>
          <m:rPr>
            <m:nor/>
          </m:rPr>
          <w:rPr>
            <w:rFonts w:ascii="Cambria Math" w:hAnsi="Cambria Math"/>
          </w:rPr>
          <m:t xml:space="preserve"> руб. по формуле</m:t>
        </m:r>
      </m:oMath>
      <w:r w:rsidR="00DB1BFA"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804"/>
        <w:gridCol w:w="1269"/>
      </w:tblGrid>
      <w:tr w:rsidR="00DB1BFA" w:rsidRPr="00254940" w:rsidTr="00F04A41">
        <w:tc>
          <w:tcPr>
            <w:tcW w:w="1271" w:type="dxa"/>
          </w:tcPr>
          <w:p w:rsidR="00DB1BFA" w:rsidRPr="00254940" w:rsidRDefault="00DB1BFA" w:rsidP="00F04A41">
            <w:pPr>
              <w:pStyle w:val="afffff4"/>
              <w:spacing w:after="0"/>
              <w:rPr>
                <w:rFonts w:cs="Times New Roman"/>
              </w:rPr>
            </w:pPr>
          </w:p>
        </w:tc>
        <w:tc>
          <w:tcPr>
            <w:tcW w:w="6804" w:type="dxa"/>
          </w:tcPr>
          <w:p w:rsidR="00DB1BFA" w:rsidRPr="00254940" w:rsidRDefault="00225F40" w:rsidP="00F04A41">
            <w:pPr>
              <w:pStyle w:val="afffff4"/>
              <w:spacing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о</m:t>
                    </m:r>
                  </m:sub>
                </m:sSub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31689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</m:t>
                </m:r>
                <m:r>
                  <m:rPr>
                    <m:nor/>
                  </m:rPr>
                  <m:t>+</m:t>
                </m:r>
                <m:r>
                  <m:rPr>
                    <m:nor/>
                  </m:rPr>
                  <w:rPr>
                    <w:rFonts w:cs="Times New Roman"/>
                  </w:rPr>
                  <m:t>431,43</m:t>
                </m:r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/>
                  </w:rPr>
                  <m:t>32120,43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руб</m:t>
                </m:r>
                <m:r>
                  <m:rPr>
                    <m:nor/>
                  </m:rPr>
                  <m:t>.</m:t>
                </m:r>
              </m:oMath>
            </m:oMathPara>
          </w:p>
        </w:tc>
        <w:tc>
          <w:tcPr>
            <w:tcW w:w="1269" w:type="dxa"/>
            <w:vAlign w:val="center"/>
          </w:tcPr>
          <w:p w:rsidR="00DB1BFA" w:rsidRPr="00254940" w:rsidRDefault="00DB1BFA" w:rsidP="00F04A41">
            <w:pPr>
              <w:pStyle w:val="afffff4"/>
              <w:spacing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</w:rPr>
              <w:t>46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Чистая прибыль от экономии текущих з</w:t>
      </w:r>
      <w:r w:rsidR="0096698F">
        <w:t>атрат высчитывается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225F40" w:rsidP="00F04A41">
            <w:pPr>
              <w:pStyle w:val="afffff0"/>
              <w:spacing w:before="0"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∆П</m:t>
                    </m:r>
                  </m:e>
                  <m:sub>
                    <m:r>
                      <m:rPr>
                        <m:nor/>
                      </m:rPr>
                      <m:t>ч</m:t>
                    </m:r>
                  </m:sub>
                </m:sSub>
                <m:r>
                  <m:rPr>
                    <m:nor/>
                  </m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о</m:t>
                    </m:r>
                  </m:sub>
                </m:sSub>
                <m:r>
                  <m:rPr>
                    <m:nor/>
                  </m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m:t>о</m:t>
                        </m:r>
                      </m:sub>
                    </m:sSub>
                    <m:r>
                      <m:rPr>
                        <m:nor/>
                      </m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m:t>п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m:t>100</m:t>
                    </m:r>
                  </m:den>
                </m:f>
                <m:r>
                  <m:rPr>
                    <m:nor/>
                  </m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6.47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>где</w:t>
      </w:r>
      <w:r w:rsidRPr="00254940">
        <w:tab/>
        <w:t xml:space="preserve"> H</w:t>
      </w:r>
      <w:r w:rsidRPr="00254940">
        <w:rPr>
          <w:vertAlign w:val="subscript"/>
        </w:rPr>
        <w:t>п</w:t>
      </w:r>
      <w:r w:rsidRPr="00254940">
        <w:sym w:font="Symbol" w:char="F02D"/>
      </w:r>
      <w:r w:rsidRPr="00254940">
        <w:t xml:space="preserve"> ставка налога на прибыль.</w:t>
      </w:r>
    </w:p>
    <w:p w:rsidR="00DB1BFA" w:rsidRDefault="00DB1BFA" w:rsidP="00DB1BFA">
      <w:pPr>
        <w:pStyle w:val="-4"/>
        <w:ind w:firstLine="0"/>
      </w:pPr>
      <w:r w:rsidRPr="00254940">
        <w:tab/>
        <w:t>Размер чистой прибыли от экономии текущих затрат, с учетом с</w:t>
      </w:r>
      <w:r w:rsidR="0096698F">
        <w:t>тавки налоги на прибыль, равен</w:t>
      </w:r>
      <w:r w:rsidRPr="00254940">
        <w:t>:</w:t>
      </w:r>
    </w:p>
    <w:p w:rsidR="00DB1BFA" w:rsidRPr="00254940" w:rsidRDefault="00DB1BFA" w:rsidP="00DB1BFA">
      <w:pPr>
        <w:pStyle w:val="-4"/>
        <w:ind w:firstLine="0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5738"/>
        <w:gridCol w:w="1818"/>
      </w:tblGrid>
      <w:tr w:rsidR="00DB1BFA" w:rsidRPr="00254940" w:rsidTr="00F04A41">
        <w:tc>
          <w:tcPr>
            <w:tcW w:w="1795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738" w:type="dxa"/>
          </w:tcPr>
          <w:p w:rsidR="00DB1BFA" w:rsidRPr="00254940" w:rsidRDefault="00225F40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∆П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ч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32120,43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32120,43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*18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>26338,75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>.</m:t>
                </m:r>
              </m:oMath>
            </m:oMathPara>
          </w:p>
        </w:tc>
        <w:tc>
          <w:tcPr>
            <w:tcW w:w="1818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</w:rPr>
              <w:t>48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overflowPunct w:val="0"/>
        <w:autoSpaceDE w:val="0"/>
        <w:autoSpaceDN w:val="0"/>
        <w:adjustRightInd w:val="0"/>
        <w:ind w:firstLine="708"/>
        <w:textAlignment w:val="baseline"/>
        <w:rPr>
          <w:rFonts w:eastAsia="Times New Roman"/>
          <w:szCs w:val="28"/>
          <w:lang w:eastAsia="ru-RU"/>
        </w:rPr>
      </w:pPr>
    </w:p>
    <w:p w:rsidR="00DB1BFA" w:rsidRDefault="00DB1BFA" w:rsidP="00F04A41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rFonts w:eastAsia="Times New Roman"/>
          <w:szCs w:val="28"/>
          <w:lang w:eastAsia="ru-RU"/>
        </w:rPr>
      </w:pPr>
      <w:r w:rsidRPr="00254940">
        <w:rPr>
          <w:rFonts w:eastAsia="Times New Roman"/>
          <w:szCs w:val="28"/>
          <w:lang w:eastAsia="ru-RU"/>
        </w:rPr>
        <w:t xml:space="preserve">В процессе использования нового программного средства чистая прибыль в конечном итоге возмещает капитальные затраты. Однако, полученные </w:t>
      </w:r>
      <w:r w:rsidRPr="00254940">
        <w:rPr>
          <w:rFonts w:eastAsia="Times New Roman"/>
          <w:szCs w:val="28"/>
          <w:lang w:eastAsia="ru-RU"/>
        </w:rPr>
        <w:lastRenderedPageBreak/>
        <w:t>при этом суммы результатов (прибыли) и затрат (капитальных вложений) по годам приводят к единому времени – расчетному году (за расчетный год принят 2018 год) путем умножения результатов и затрат за каждый год на коэффициент приведения. В данном примере используются коэффициенты: 2018 г. – 1, 2019-й – 0,869. Все рассчитанные данные экономическ</w:t>
      </w:r>
      <w:r>
        <w:rPr>
          <w:rFonts w:eastAsia="Times New Roman"/>
          <w:szCs w:val="28"/>
          <w:lang w:eastAsia="ru-RU"/>
        </w:rPr>
        <w:t>ого эффекта сводятся в таблицу 6</w:t>
      </w:r>
      <w:r w:rsidRPr="00254940">
        <w:rPr>
          <w:rFonts w:eastAsia="Times New Roman"/>
          <w:szCs w:val="28"/>
          <w:lang w:eastAsia="ru-RU"/>
        </w:rPr>
        <w:t>.4.</w:t>
      </w:r>
    </w:p>
    <w:p w:rsidR="00F47445" w:rsidRPr="00254940" w:rsidRDefault="00F47445" w:rsidP="00F04A41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rFonts w:eastAsia="Times New Roman"/>
          <w:szCs w:val="28"/>
          <w:lang w:eastAsia="ru-RU"/>
        </w:rPr>
      </w:pPr>
    </w:p>
    <w:p w:rsidR="00DB1BFA" w:rsidRPr="00254940" w:rsidRDefault="00DB1BFA" w:rsidP="0096698F">
      <w:pPr>
        <w:pStyle w:val="afffff2"/>
        <w:spacing w:before="0"/>
        <w:ind w:left="1701" w:hanging="1701"/>
      </w:pPr>
      <w:r w:rsidRPr="00254940">
        <w:t xml:space="preserve">Таблица </w:t>
      </w:r>
      <w:r>
        <w:t>6</w:t>
      </w:r>
      <w:r w:rsidRPr="00254940">
        <w:t>.</w:t>
      </w:r>
      <w:r>
        <w:t>4</w:t>
      </w:r>
      <w:r w:rsidRPr="00254940">
        <w:t xml:space="preserve"> – Расчет экономического эффекта от использования нового программного средства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992"/>
        <w:gridCol w:w="2410"/>
        <w:gridCol w:w="2268"/>
      </w:tblGrid>
      <w:tr w:rsidR="00DB1BFA" w:rsidRPr="00254940" w:rsidTr="00F04A41">
        <w:tc>
          <w:tcPr>
            <w:tcW w:w="3681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Показатели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 изм.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2018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2019</w:t>
            </w:r>
          </w:p>
        </w:tc>
      </w:tr>
      <w:tr w:rsidR="00DB1BFA" w:rsidRPr="00254940" w:rsidTr="00F04A41">
        <w:trPr>
          <w:trHeight w:val="27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Результат: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</w:p>
        </w:tc>
      </w:tr>
      <w:tr w:rsidR="00DB1BFA" w:rsidRPr="00254940" w:rsidTr="00F04A41">
        <w:trPr>
          <w:trHeight w:val="7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1. Прирост прибыли за счет экономии затрат (П</w:t>
            </w:r>
            <w:r w:rsidRPr="00254940">
              <w:rPr>
                <w:color w:val="000000"/>
                <w:szCs w:val="28"/>
                <w:vertAlign w:val="subscript"/>
              </w:rPr>
              <w:t>ч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26338,75</m:t>
                </m:r>
                <m:r>
                  <m:rPr>
                    <m:nor/>
                  </m:rPr>
                  <m:t xml:space="preserve"> </m:t>
                </m:r>
              </m:oMath>
            </m:oMathPara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26338,75</m:t>
                </m:r>
                <m:r>
                  <m:rPr>
                    <m:nor/>
                  </m:rPr>
                  <m:t xml:space="preserve"> </m:t>
                </m:r>
              </m:oMath>
            </m:oMathPara>
          </w:p>
        </w:tc>
      </w:tr>
      <w:tr w:rsidR="00DB1BFA" w:rsidRPr="00254940" w:rsidTr="00F04A41">
        <w:tc>
          <w:tcPr>
            <w:tcW w:w="3681" w:type="dxa"/>
            <w:tcBorders>
              <w:bottom w:val="nil"/>
            </w:tcBorders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2.</w:t>
            </w:r>
            <w:r w:rsidRPr="00254940">
              <w:rPr>
                <w:color w:val="000000"/>
                <w:szCs w:val="28"/>
                <w:lang w:val="en-US"/>
              </w:rPr>
              <w:t> </w:t>
            </w:r>
            <w:r w:rsidRPr="00254940">
              <w:rPr>
                <w:color w:val="000000"/>
                <w:szCs w:val="28"/>
              </w:rPr>
              <w:t>Прирост прибыли за счет экономии затрат (П</w:t>
            </w:r>
            <w:r w:rsidRPr="00254940">
              <w:rPr>
                <w:color w:val="000000"/>
                <w:szCs w:val="28"/>
                <w:vertAlign w:val="subscript"/>
              </w:rPr>
              <w:t>ч</w:t>
            </w:r>
            <w:r w:rsidRPr="00254940">
              <w:rPr>
                <w:color w:val="000000"/>
                <w:szCs w:val="28"/>
              </w:rPr>
              <w:t>) с учетом фактора времени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26338,75</m:t>
                </m:r>
                <m:r>
                  <m:rPr>
                    <m:nor/>
                  </m:rPr>
                  <m:t xml:space="preserve"> </m:t>
                </m:r>
              </m:oMath>
            </m:oMathPara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DB1BFA" w:rsidRPr="00345646" w:rsidRDefault="00DB1BFA" w:rsidP="00F04A41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22904,18</w:t>
            </w:r>
          </w:p>
        </w:tc>
      </w:tr>
      <w:tr w:rsidR="00DB1BFA" w:rsidRPr="00254940" w:rsidTr="00F04A41">
        <w:trPr>
          <w:trHeight w:val="450"/>
        </w:trPr>
        <w:tc>
          <w:tcPr>
            <w:tcW w:w="3681" w:type="dxa"/>
            <w:tcBorders>
              <w:bottom w:val="nil"/>
              <w:right w:val="nil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Затраты: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</w:p>
        </w:tc>
      </w:tr>
      <w:tr w:rsidR="00DB1BFA" w:rsidRPr="00254940" w:rsidTr="00F04A41">
        <w:trPr>
          <w:trHeight w:val="703"/>
        </w:trPr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3.</w:t>
            </w:r>
            <w:r w:rsidRPr="00254940">
              <w:rPr>
                <w:color w:val="000000"/>
                <w:szCs w:val="28"/>
                <w:lang w:val="en-US"/>
              </w:rPr>
              <w:t> </w:t>
            </w:r>
            <w:r w:rsidRPr="00254940">
              <w:rPr>
                <w:color w:val="000000"/>
                <w:szCs w:val="28"/>
              </w:rPr>
              <w:t>Приобретение, адаптация и освоение ПС (К</w:t>
            </w:r>
            <w:r w:rsidRPr="00254940">
              <w:rPr>
                <w:color w:val="000000"/>
                <w:szCs w:val="28"/>
                <w:vertAlign w:val="subscript"/>
              </w:rPr>
              <w:t>пр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</w:rPr>
                  <m:t>9232,37</m:t>
                </m:r>
              </m:oMath>
            </m:oMathPara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</m:t>
                </m:r>
              </m:oMath>
            </m:oMathPara>
          </w:p>
        </w:tc>
      </w:tr>
      <w:tr w:rsidR="00DB1BFA" w:rsidRPr="00254940" w:rsidTr="00F04A41">
        <w:trPr>
          <w:trHeight w:val="296"/>
        </w:trPr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4.</w:t>
            </w:r>
            <w:r w:rsidRPr="00254940">
              <w:rPr>
                <w:color w:val="000000"/>
                <w:szCs w:val="28"/>
                <w:lang w:val="en-US"/>
              </w:rPr>
              <w:t> </w:t>
            </w:r>
            <w:r w:rsidRPr="00254940">
              <w:rPr>
                <w:color w:val="000000"/>
                <w:szCs w:val="28"/>
              </w:rPr>
              <w:t>Освоение ПС (К</w:t>
            </w:r>
            <w:r w:rsidRPr="00254940">
              <w:rPr>
                <w:color w:val="000000"/>
                <w:szCs w:val="28"/>
                <w:vertAlign w:val="subscript"/>
              </w:rPr>
              <w:t>ос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1099,09</w:t>
            </w:r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</m:t>
                </m:r>
              </m:oMath>
            </m:oMathPara>
          </w:p>
        </w:tc>
      </w:tr>
      <w:tr w:rsidR="00DB1BFA" w:rsidRPr="00254940" w:rsidTr="00F04A41"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5. С учетом фактора времени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10331,46</w:t>
            </w:r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</m:t>
                </m:r>
              </m:oMath>
            </m:oMathPara>
          </w:p>
        </w:tc>
      </w:tr>
      <w:tr w:rsidR="00DB1BFA" w:rsidRPr="00254940" w:rsidTr="00F04A41">
        <w:tc>
          <w:tcPr>
            <w:tcW w:w="9351" w:type="dxa"/>
            <w:gridSpan w:val="4"/>
          </w:tcPr>
          <w:p w:rsidR="00DB1BFA" w:rsidRPr="00254940" w:rsidRDefault="00DB1BFA" w:rsidP="00F04A41">
            <w:pPr>
              <w:ind w:firstLine="0"/>
              <w:rPr>
                <w:szCs w:val="28"/>
              </w:rPr>
            </w:pPr>
            <w:r w:rsidRPr="00254940">
              <w:rPr>
                <w:color w:val="000000"/>
                <w:szCs w:val="28"/>
              </w:rPr>
              <w:t>Экономический эффект</w:t>
            </w:r>
          </w:p>
        </w:tc>
      </w:tr>
      <w:tr w:rsidR="00DB1BFA" w:rsidRPr="00254940" w:rsidTr="00F04A41">
        <w:trPr>
          <w:trHeight w:val="827"/>
        </w:trPr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6. Превышение результата над затратами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-10331,46</w:t>
            </w:r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22904,18</w:t>
            </w:r>
          </w:p>
        </w:tc>
      </w:tr>
      <w:tr w:rsidR="00DB1BFA" w:rsidRPr="00254940" w:rsidTr="00F04A41"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7. С нарастающим итогом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-10331,46</w:t>
            </w:r>
          </w:p>
        </w:tc>
        <w:tc>
          <w:tcPr>
            <w:tcW w:w="2268" w:type="dxa"/>
            <w:vAlign w:val="center"/>
          </w:tcPr>
          <w:p w:rsidR="00DB1BFA" w:rsidRPr="00E557C3" w:rsidRDefault="00DB1BFA" w:rsidP="00F04A41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12572,72</w:t>
            </w:r>
          </w:p>
        </w:tc>
      </w:tr>
      <w:tr w:rsidR="00DB1BFA" w:rsidRPr="00254940" w:rsidTr="00F04A41"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8. Коэффициент приведения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0,8696</w:t>
            </w:r>
          </w:p>
        </w:tc>
      </w:tr>
    </w:tbl>
    <w:p w:rsidR="00DB1BFA" w:rsidRPr="00254940" w:rsidRDefault="00DB1BFA" w:rsidP="00DB1BFA">
      <w:pPr>
        <w:pStyle w:val="-4"/>
        <w:rPr>
          <w:rFonts w:eastAsiaTheme="minorEastAsia"/>
        </w:rPr>
      </w:pPr>
    </w:p>
    <w:p w:rsidR="00DB1BFA" w:rsidRDefault="00DB1BFA" w:rsidP="00DB1BFA">
      <w:pPr>
        <w:pStyle w:val="-4"/>
        <w:rPr>
          <w:rFonts w:eastAsiaTheme="minorEastAsia"/>
        </w:rPr>
      </w:pPr>
      <w:r w:rsidRPr="00254940">
        <w:rPr>
          <w:rFonts w:eastAsiaTheme="minorEastAsia"/>
        </w:rPr>
        <w:t>Из указанной таблицы видно, что все затраты заказчика окупятся на первый год эксплуатации программного средства.</w:t>
      </w:r>
    </w:p>
    <w:p w:rsidR="000C7C7A" w:rsidRPr="00254940" w:rsidRDefault="000C7C7A" w:rsidP="00DB1BFA">
      <w:pPr>
        <w:pStyle w:val="-4"/>
        <w:rPr>
          <w:rFonts w:eastAsiaTheme="minorEastAsia"/>
        </w:rPr>
      </w:pPr>
    </w:p>
    <w:p w:rsidR="00DB1BFA" w:rsidRDefault="00DB1BFA" w:rsidP="000C7C7A">
      <w:pPr>
        <w:pStyle w:val="2"/>
      </w:pPr>
      <w:bookmarkStart w:id="298" w:name="_Toc483202008"/>
      <w:bookmarkStart w:id="299" w:name="_Toc514964035"/>
      <w:r w:rsidRPr="00254940">
        <w:t>Выводы по технико-экономическому обоснованию</w:t>
      </w:r>
      <w:bookmarkEnd w:id="298"/>
      <w:bookmarkEnd w:id="299"/>
    </w:p>
    <w:p w:rsidR="000C7C7A" w:rsidRPr="000C7C7A" w:rsidRDefault="000C7C7A" w:rsidP="000C7C7A"/>
    <w:p w:rsidR="00DB1BFA" w:rsidRPr="00254940" w:rsidRDefault="00DB1BFA" w:rsidP="00DB1BFA">
      <w:pPr>
        <w:rPr>
          <w:szCs w:val="28"/>
        </w:rPr>
      </w:pPr>
      <w:r w:rsidRPr="00254940">
        <w:rPr>
          <w:szCs w:val="28"/>
        </w:rPr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DB1BFA" w:rsidRPr="00254940" w:rsidRDefault="00DB1BFA" w:rsidP="007874D9">
      <w:pPr>
        <w:pStyle w:val="afff"/>
        <w:numPr>
          <w:ilvl w:val="0"/>
          <w:numId w:val="43"/>
        </w:numPr>
        <w:spacing w:after="0" w:line="240" w:lineRule="auto"/>
        <w:rPr>
          <w:szCs w:val="28"/>
        </w:rPr>
      </w:pPr>
      <w:r w:rsidRPr="00254940">
        <w:rPr>
          <w:szCs w:val="28"/>
        </w:rPr>
        <w:t xml:space="preserve">экономический эффект за год работы программного средства составит </w:t>
      </w:r>
      <w:r w:rsidRPr="00254940">
        <w:rPr>
          <w:color w:val="000000"/>
          <w:szCs w:val="28"/>
        </w:rPr>
        <w:t xml:space="preserve">13173,52 </w:t>
      </w:r>
      <w:r w:rsidRPr="00254940">
        <w:rPr>
          <w:szCs w:val="28"/>
        </w:rPr>
        <w:t>руб;</w:t>
      </w:r>
    </w:p>
    <w:p w:rsidR="00DB1BFA" w:rsidRPr="00254940" w:rsidRDefault="00DB1BFA" w:rsidP="007874D9">
      <w:pPr>
        <w:pStyle w:val="afff"/>
        <w:numPr>
          <w:ilvl w:val="0"/>
          <w:numId w:val="43"/>
        </w:numPr>
        <w:spacing w:after="0" w:line="240" w:lineRule="auto"/>
        <w:rPr>
          <w:szCs w:val="28"/>
        </w:rPr>
      </w:pPr>
      <w:r w:rsidRPr="00254940">
        <w:rPr>
          <w:szCs w:val="28"/>
        </w:rPr>
        <w:t>затраты на разработку и внедрение программного средства окупятся на первый год его использования.</w:t>
      </w:r>
    </w:p>
    <w:p w:rsidR="00DB1BFA" w:rsidRPr="00254940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lastRenderedPageBreak/>
        <w:t>Чистая прибыль от реализации ПС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i/>
                <w:szCs w:val="28"/>
              </w:rPr>
              <w:sym w:font="Symbol" w:char="F044"/>
            </m:r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m:rPr>
            <m:nor/>
          </m:rPr>
          <w:rPr>
            <w:rFonts w:ascii="Cambria Math"/>
          </w:rPr>
          <m:t>26338,75</m:t>
        </m:r>
        <m:r>
          <m:rPr>
            <m:nor/>
          </m:rPr>
          <m:t xml:space="preserve"> руб</m:t>
        </m:r>
        <m:r>
          <w:rPr>
            <w:rFonts w:ascii="Cambria Math" w:hAnsi="Cambria Math"/>
            <w:szCs w:val="28"/>
          </w:rPr>
          <m:t>.</m:t>
        </m:r>
      </m:oMath>
      <w:r w:rsidRPr="00254940">
        <w:rPr>
          <w:szCs w:val="28"/>
        </w:rPr>
        <w:t>) остаётся организации-разработчику и представляет собой экономический эффект от создания нового программного средства. Положительный экономический эффект главным образом достигается за счёт уменьшения трудоёмкости работ пользователей в расчёте на одну задачу.</w:t>
      </w:r>
    </w:p>
    <w:p w:rsidR="00DB1BFA" w:rsidRPr="000A48F2" w:rsidRDefault="00DB1BFA" w:rsidP="000A48F2">
      <w:pPr>
        <w:ind w:firstLine="708"/>
        <w:rPr>
          <w:szCs w:val="28"/>
        </w:rPr>
      </w:pPr>
      <w:r w:rsidRPr="00254940">
        <w:rPr>
          <w:szCs w:val="28"/>
        </w:rPr>
        <w:t>Продукт является экономически выгодным, так как он окупается за год эксплуатации, что означает экономическую целесообразность данной разработки.</w:t>
      </w:r>
    </w:p>
    <w:p w:rsidR="00423E68" w:rsidRPr="00DB1BFA" w:rsidRDefault="00DB1BFA" w:rsidP="00DB1BFA">
      <w:r>
        <w:br w:type="page"/>
      </w:r>
    </w:p>
    <w:p w:rsidR="00423E68" w:rsidRPr="00437112" w:rsidRDefault="00423E68" w:rsidP="00F04A41">
      <w:pPr>
        <w:pStyle w:val="ab"/>
        <w:outlineLvl w:val="0"/>
      </w:pPr>
      <w:bookmarkStart w:id="300" w:name="_Toc514964036"/>
      <w:r>
        <w:lastRenderedPageBreak/>
        <w:t>Заключение</w:t>
      </w:r>
      <w:bookmarkEnd w:id="300"/>
    </w:p>
    <w:p w:rsidR="00423E68" w:rsidRDefault="00423E68" w:rsidP="00423E68">
      <w:pPr>
        <w:pStyle w:val="a6"/>
        <w:tabs>
          <w:tab w:val="center" w:pos="5031"/>
        </w:tabs>
      </w:pPr>
      <w:r>
        <w:t>В</w:t>
      </w:r>
      <w:r w:rsidRPr="009A47B2">
        <w:t xml:space="preserve"> </w:t>
      </w:r>
      <w:r>
        <w:t>ходе</w:t>
      </w:r>
      <w:r w:rsidRPr="009A47B2">
        <w:t xml:space="preserve"> </w:t>
      </w:r>
      <w:r>
        <w:t>преддипломной</w:t>
      </w:r>
      <w:r w:rsidRPr="009A47B2">
        <w:t xml:space="preserve"> </w:t>
      </w:r>
      <w:r>
        <w:t>практики была проделана работа, в ходе которой я изучила такие понятия как: «криптовалюта», «блокчейн», «майнинг», «майнер», «транзакции», «майнинг пул», были рассмотрены алгоритмы шифрования информации: синхронное, асинхронное, комбинированное. Также изучен цикл добычи криптовалют, а также некоторые принципы проектирования.</w:t>
      </w:r>
    </w:p>
    <w:p w:rsidR="00A276D9" w:rsidRDefault="00423E68" w:rsidP="00A276D9">
      <w:pPr>
        <w:pStyle w:val="a6"/>
        <w:tabs>
          <w:tab w:val="center" w:pos="5031"/>
        </w:tabs>
      </w:pPr>
      <w:r>
        <w:t xml:space="preserve">Я провела анализ аналогов на </w:t>
      </w:r>
      <w:r>
        <w:rPr>
          <w:lang w:val="en-US"/>
        </w:rPr>
        <w:t>IT</w:t>
      </w:r>
      <w:r w:rsidRPr="00E43A85">
        <w:t>-</w:t>
      </w:r>
      <w:r>
        <w:t>рынке</w:t>
      </w:r>
      <w:r w:rsidRPr="00E43A85">
        <w:t xml:space="preserve">, </w:t>
      </w:r>
      <w:r>
        <w:t>в</w:t>
      </w:r>
      <w:r w:rsidRPr="00E43A85">
        <w:t>ыявила</w:t>
      </w:r>
      <w:r>
        <w:t xml:space="preserve"> слабые и сильные стороны каждого, чтобы предотвратить на этапе проектирования ошибки проектирования и выявлены некоторые требования: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подключение к майнинг пулу</w:t>
      </w:r>
      <w:r w:rsidRPr="006F30F1">
        <w:rPr>
          <w:color w:val="000000"/>
        </w:rPr>
        <w:t>;</w:t>
      </w:r>
    </w:p>
    <w:p w:rsidR="00A276D9" w:rsidRP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выбор криптовалюты</w:t>
      </w:r>
      <w:r w:rsidRPr="00A276D9">
        <w:rPr>
          <w:color w:val="000000"/>
        </w:rPr>
        <w:t>;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 w:rsidRPr="006F30F1">
        <w:rPr>
          <w:color w:val="000000"/>
        </w:rPr>
        <w:t>редактирование личной информации;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конвертация денег в другие валюты</w:t>
      </w:r>
      <w:r w:rsidRPr="006F30F1">
        <w:rPr>
          <w:color w:val="000000"/>
        </w:rPr>
        <w:t>;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 w:rsidRPr="006F30F1">
        <w:rPr>
          <w:color w:val="000000"/>
        </w:rPr>
        <w:t xml:space="preserve">управление </w:t>
      </w:r>
      <w:r>
        <w:rPr>
          <w:color w:val="000000"/>
        </w:rPr>
        <w:t>мощностью компьютера</w:t>
      </w:r>
      <w:r w:rsidRPr="006F30F1">
        <w:rPr>
          <w:color w:val="000000"/>
        </w:rPr>
        <w:t>;</w:t>
      </w:r>
    </w:p>
    <w:p w:rsidR="00A276D9" w:rsidRPr="00A276D9" w:rsidRDefault="00A276D9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просмотр документации</w:t>
      </w:r>
      <w:r w:rsidRPr="00A276D9">
        <w:rPr>
          <w:color w:val="000000"/>
        </w:rPr>
        <w:t>;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просмотр статистики</w:t>
      </w:r>
      <w:r w:rsidRPr="006F30F1">
        <w:rPr>
          <w:color w:val="000000"/>
        </w:rPr>
        <w:t>;</w:t>
      </w:r>
    </w:p>
    <w:p w:rsidR="00423E68" w:rsidRPr="00AA07AC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 xml:space="preserve">просмотр информации о </w:t>
      </w:r>
      <w:r w:rsidRPr="006F30F1">
        <w:rPr>
          <w:color w:val="000000"/>
        </w:rPr>
        <w:t>майнинг</w:t>
      </w:r>
      <w:r>
        <w:rPr>
          <w:color w:val="000000"/>
        </w:rPr>
        <w:t xml:space="preserve"> пуле.</w:t>
      </w:r>
    </w:p>
    <w:p w:rsidR="00423E68" w:rsidRDefault="00423E68" w:rsidP="00423E68">
      <w:pPr>
        <w:pStyle w:val="a6"/>
        <w:tabs>
          <w:tab w:val="center" w:pos="503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Был проведен анализ технологий для разработки программного средства, в ходе которого был сделал выбор: </w:t>
      </w:r>
    </w:p>
    <w:p w:rsidR="00423E68" w:rsidRPr="00AA07AC" w:rsidRDefault="00423E68" w:rsidP="007874D9">
      <w:pPr>
        <w:pStyle w:val="a6"/>
        <w:numPr>
          <w:ilvl w:val="0"/>
          <w:numId w:val="35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платформа </w:t>
      </w:r>
      <w:r>
        <w:rPr>
          <w:color w:val="000000"/>
          <w:sz w:val="27"/>
          <w:szCs w:val="27"/>
          <w:lang w:val="en-US"/>
        </w:rPr>
        <w:t>ASP</w:t>
      </w:r>
      <w:r w:rsidRPr="00EB0C0A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Net;</w:t>
      </w:r>
    </w:p>
    <w:p w:rsidR="00423E68" w:rsidRPr="00AA07AC" w:rsidRDefault="00423E68" w:rsidP="007874D9">
      <w:pPr>
        <w:pStyle w:val="a6"/>
        <w:numPr>
          <w:ilvl w:val="0"/>
          <w:numId w:val="35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язык программирования для серверной </w:t>
      </w:r>
      <w:r w:rsidRPr="00EB0C0A">
        <w:rPr>
          <w:color w:val="000000"/>
          <w:sz w:val="27"/>
          <w:szCs w:val="27"/>
        </w:rPr>
        <w:t>части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</w:t>
      </w:r>
      <w:r w:rsidRPr="00EB0C0A">
        <w:rPr>
          <w:color w:val="000000"/>
          <w:sz w:val="27"/>
          <w:szCs w:val="27"/>
        </w:rPr>
        <w:t>#</w:t>
      </w:r>
      <w:r w:rsidRPr="00AA07AC">
        <w:rPr>
          <w:color w:val="000000"/>
          <w:sz w:val="27"/>
          <w:szCs w:val="27"/>
        </w:rPr>
        <w:t>;</w:t>
      </w:r>
    </w:p>
    <w:p w:rsidR="00423E68" w:rsidRPr="00EB0C0A" w:rsidRDefault="00423E68" w:rsidP="007874D9">
      <w:pPr>
        <w:pStyle w:val="a6"/>
        <w:numPr>
          <w:ilvl w:val="0"/>
          <w:numId w:val="35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язык программирования для клиентской части </w:t>
      </w:r>
      <w:r>
        <w:rPr>
          <w:color w:val="000000"/>
          <w:sz w:val="27"/>
          <w:szCs w:val="27"/>
          <w:lang w:val="en-US"/>
        </w:rPr>
        <w:t>JavaScript</w:t>
      </w:r>
      <w:r w:rsidRPr="00EB0C0A">
        <w:rPr>
          <w:color w:val="000000"/>
          <w:sz w:val="27"/>
          <w:szCs w:val="27"/>
        </w:rPr>
        <w:t>.</w:t>
      </w:r>
    </w:p>
    <w:p w:rsidR="00423E68" w:rsidRDefault="00423E68" w:rsidP="00423E68">
      <w:pPr>
        <w:pStyle w:val="a6"/>
        <w:tabs>
          <w:tab w:val="center" w:pos="5031"/>
        </w:tabs>
      </w:pPr>
      <w:r>
        <w:t xml:space="preserve"> За период преддипломной практики были разработаны модули программного средства для добычи криптовалют, алгоритмы для нахождения эффективного хеша, организация сети между участников для распределения вычислительной нагрузки, что приведет к ускоренному процессу добычи криптовалют. </w:t>
      </w:r>
    </w:p>
    <w:p w:rsidR="00423E68" w:rsidRPr="00AA07AC" w:rsidRDefault="00423E68" w:rsidP="00423E68">
      <w:pPr>
        <w:jc w:val="both"/>
      </w:pPr>
      <w:r w:rsidRPr="00AA07AC">
        <w:t>В дальнейшем будет проводиться оптимизация алгоритмов вычислений, добавление нового функционала, рефакторинг кода</w:t>
      </w:r>
      <w:r>
        <w:t>.</w:t>
      </w:r>
    </w:p>
    <w:p w:rsidR="00423E68" w:rsidRDefault="00423E68" w:rsidP="00423E68">
      <w:pPr>
        <w:pStyle w:val="a6"/>
        <w:tabs>
          <w:tab w:val="center" w:pos="5031"/>
        </w:tabs>
        <w:rPr>
          <w:color w:val="000000"/>
          <w:sz w:val="27"/>
          <w:szCs w:val="27"/>
        </w:rPr>
      </w:pPr>
    </w:p>
    <w:p w:rsidR="00423E68" w:rsidRPr="00DA2C74" w:rsidRDefault="00423E68" w:rsidP="00423E68">
      <w:pPr>
        <w:pStyle w:val="a6"/>
      </w:pPr>
    </w:p>
    <w:p w:rsidR="004721D5" w:rsidRDefault="00423E68" w:rsidP="00423E68">
      <w:r>
        <w:br w:type="page"/>
      </w:r>
    </w:p>
    <w:p w:rsidR="00423E68" w:rsidRPr="00AF77E7" w:rsidRDefault="00423E68" w:rsidP="00423E68">
      <w:pPr>
        <w:pStyle w:val="afff8"/>
      </w:pPr>
      <w:bookmarkStart w:id="301" w:name="_Toc454804696"/>
      <w:bookmarkStart w:id="302" w:name="_Toc514964037"/>
      <w:r>
        <w:lastRenderedPageBreak/>
        <w:t>Список использованных источников</w:t>
      </w:r>
      <w:bookmarkEnd w:id="301"/>
      <w:bookmarkEnd w:id="302"/>
    </w:p>
    <w:sdt>
      <w:sdtPr>
        <w:rPr>
          <w:rFonts w:eastAsia="Calibri"/>
          <w:b/>
          <w:bCs/>
          <w:caps/>
          <w:lang w:eastAsia="en-US"/>
        </w:rPr>
        <w:id w:val="-2056230815"/>
        <w:docPartObj>
          <w:docPartGallery w:val="Bibliographies"/>
          <w:docPartUnique/>
        </w:docPartObj>
      </w:sdtPr>
      <w:sdtEndPr>
        <w:rPr>
          <w:b w:val="0"/>
          <w:bCs w:val="0"/>
          <w:caps w:val="0"/>
        </w:rPr>
      </w:sdtEndPr>
      <w:sdtContent>
        <w:sdt>
          <w:sdtPr>
            <w:rPr>
              <w:rFonts w:eastAsia="Calibri"/>
              <w:b/>
              <w:bCs/>
              <w:caps/>
              <w:lang w:eastAsia="en-US"/>
            </w:rPr>
            <w:id w:val="111145805"/>
            <w:bibliography/>
          </w:sdtPr>
          <w:sdtEndPr>
            <w:rPr>
              <w:b w:val="0"/>
              <w:bCs w:val="0"/>
              <w:caps w:val="0"/>
            </w:rPr>
          </w:sdtEndPr>
          <w:sdtContent>
            <w:p w:rsidR="00423E68" w:rsidRDefault="00423E68" w:rsidP="00423E68">
              <w:pPr>
                <w:pStyle w:val="affe"/>
                <w:rPr>
                  <w:noProof/>
                  <w:vanish/>
                  <w:sz w:val="24"/>
                  <w:szCs w:val="24"/>
                </w:rPr>
              </w:pPr>
              <w:r w:rsidRPr="00E47FA7">
                <w:rPr>
                  <w:caps/>
                  <w:szCs w:val="28"/>
                  <w:lang w:val="en-US"/>
                </w:rPr>
                <w:fldChar w:fldCharType="begin"/>
              </w:r>
              <w:r>
                <w:instrText>BIBLIOGRAPHY</w:instrText>
              </w:r>
              <w:r w:rsidRPr="00E47FA7">
                <w:rPr>
                  <w:caps/>
                  <w:szCs w:val="28"/>
                  <w:lang w:val="en-US"/>
                </w:rPr>
                <w:fldChar w:fldCharType="separate"/>
              </w:r>
              <w:bookmarkStart w:id="303" w:name="_Toc389553586"/>
              <w:bookmarkStart w:id="304" w:name="_Toc389646936"/>
              <w:bookmarkStart w:id="305" w:name="_Toc437878576"/>
              <w:bookmarkStart w:id="306" w:name="_Toc389744456"/>
              <w:r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92"/>
                <w:gridCol w:w="9062"/>
              </w:tblGrid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8641A3">
                      <w:rPr>
                        <w:noProof/>
                      </w:rPr>
                      <w:t>https://prostocoin.com/blog/what-is-mining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A157E5">
                      <w:rPr>
                        <w:noProof/>
                      </w:rPr>
                      <w:t>https://learn.javascript.ru/intro</w:t>
                    </w:r>
                  </w:p>
                  <w:p w:rsidR="00423E68" w:rsidRDefault="00423E68" w:rsidP="0054332F">
                    <w:pPr>
                      <w:rPr>
                        <w:lang w:eastAsia="ru-RU"/>
                      </w:rPr>
                    </w:pPr>
                    <w:r w:rsidRPr="00A157E5">
                      <w:rPr>
                        <w:lang w:eastAsia="ru-RU"/>
                      </w:rPr>
                      <w:t>https://metanit.com/sharp/mvc5/1.2.php</w:t>
                    </w:r>
                  </w:p>
                  <w:p w:rsidR="00423E68" w:rsidRDefault="00423E68" w:rsidP="0054332F">
                    <w:pPr>
                      <w:rPr>
                        <w:lang w:eastAsia="ru-RU"/>
                      </w:rPr>
                    </w:pPr>
                    <w:r w:rsidRPr="001C40F4">
                      <w:rPr>
                        <w:lang w:eastAsia="ru-RU"/>
                      </w:rPr>
                      <w:t>http://mtblog.mtbank.by/chto-takoe-kriptovalyuta-i-kak-ee-zarabotat-razvernutyj-putevoditel-v-voprosah-i-otvetah/</w:t>
                    </w:r>
                    <w:r>
                      <w:rPr>
                        <w:lang w:eastAsia="ru-RU"/>
                      </w:rPr>
                      <w:t xml:space="preserve"> - криптовалюта 1 раздел</w:t>
                    </w:r>
                  </w:p>
                  <w:p w:rsidR="00423E68" w:rsidRDefault="00423E68" w:rsidP="0054332F">
                    <w:pPr>
                      <w:rPr>
                        <w:lang w:eastAsia="ru-RU"/>
                      </w:rPr>
                    </w:pPr>
                    <w:r w:rsidRPr="009507D2">
                      <w:rPr>
                        <w:lang w:eastAsia="ru-RU"/>
                      </w:rPr>
                      <w:t>https://golos.io/ru--golos/@aleco/prosto-i-dostupno-o-blockchain-chto-eto-i-kak-rabotaet</w:t>
                    </w:r>
                    <w:r>
                      <w:rPr>
                        <w:lang w:eastAsia="ru-RU"/>
                      </w:rPr>
                      <w:t xml:space="preserve"> - блокчейн 1 раздел</w:t>
                    </w:r>
                  </w:p>
                  <w:p w:rsidR="00423E68" w:rsidRDefault="00423E68" w:rsidP="0054332F">
                    <w:pPr>
                      <w:rPr>
                        <w:lang w:eastAsia="ru-RU"/>
                      </w:rPr>
                    </w:pPr>
                    <w:r w:rsidRPr="0026149C">
                      <w:rPr>
                        <w:lang w:eastAsia="ru-RU"/>
                      </w:rPr>
                      <w:t>https://habrahabr.ru/post/98323/</w:t>
                    </w:r>
                    <w:r>
                      <w:rPr>
                        <w:lang w:eastAsia="ru-RU"/>
                      </w:rPr>
                      <w:t xml:space="preserve"> - шифрование 1 раздел</w:t>
                    </w:r>
                  </w:p>
                  <w:p w:rsidR="00D61388" w:rsidRDefault="00D61388" w:rsidP="0054332F">
                    <w:pPr>
                      <w:rPr>
                        <w:lang w:eastAsia="ru-RU"/>
                      </w:rPr>
                    </w:pPr>
                    <w:r w:rsidRPr="00D61388">
                      <w:rPr>
                        <w:lang w:eastAsia="ru-RU"/>
                      </w:rPr>
                      <w:t>https://probtc.info/materialy/30642/</w:t>
                    </w:r>
                    <w:r>
                      <w:rPr>
                        <w:lang w:eastAsia="ru-RU"/>
                      </w:rPr>
                      <w:t xml:space="preserve"> - распределение прибыли 1 раздел</w:t>
                    </w:r>
                  </w:p>
                  <w:p w:rsidR="00700EF0" w:rsidRDefault="00700EF0" w:rsidP="0054332F">
                    <w:pPr>
                      <w:rPr>
                        <w:lang w:eastAsia="ru-RU"/>
                      </w:rPr>
                    </w:pPr>
                  </w:p>
                  <w:p w:rsidR="00700EF0" w:rsidRPr="00A157E5" w:rsidRDefault="00700EF0" w:rsidP="0054332F">
                    <w:pPr>
                      <w:rPr>
                        <w:lang w:eastAsia="ru-RU"/>
                      </w:rPr>
                    </w:pPr>
                    <w:r w:rsidRPr="00700EF0">
                      <w:rPr>
                        <w:lang w:eastAsia="ru-RU"/>
                      </w:rPr>
                      <w:t>https://ru.bitcoinwiki.org/wiki/%D0%A1%D0%BB%D0%BE%D0%B6%D0%BD%D0%BE%D1%81%D1%82%D1%8C</w:t>
                    </w:r>
                    <w:r>
                      <w:rPr>
                        <w:lang w:eastAsia="ru-RU"/>
                      </w:rPr>
                      <w:t xml:space="preserve"> - сложность 3 раздел 46 страница</w:t>
                    </w:r>
                  </w:p>
                </w:tc>
              </w:tr>
              <w:tr w:rsidR="00423E68" w:rsidRPr="00225F40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Radeck K. C# and Java: Comparing Programming Languages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MSDN: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URL: http:/​/​msdn.microsoft.com/​en-us/​library/​ms836794.aspx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Kurniawan B. Comparing C# and Java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O’Reilly Media: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URL: http:/​/​www.windowsdevcenter.com/​lpt/​a/​889</w:t>
                    </w:r>
                  </w:p>
                </w:tc>
              </w:tr>
              <w:tr w:rsidR="00423E68" w:rsidRPr="00225F40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Chandra S.S., Chandra K. A comparison of Java and C# // Journal of Computing Sciences in Colleges, No. 20, 2005. pp. 238-254.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 xml:space="preserve">Rowe G.W. From Java to C#. </w:t>
                    </w:r>
                    <w:r>
                      <w:rPr>
                        <w:noProof/>
                      </w:rPr>
                      <w:t>Addison Wesley, 2004. 204-206 pp.</w:t>
                    </w:r>
                  </w:p>
                </w:tc>
              </w:tr>
              <w:tr w:rsidR="00423E68" w:rsidRPr="00225F40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Johnson M. C#: A language alternative or just J--?, Part 2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JavaWorld: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[2000]. URL: http:/​/​www.javaworld.com/​cgi-bin/​mailto/​x_java.cgi?pagetosend=/​export/​home/​httpd/​javaworld/​javaworld/​jw-12-2000/​jw-1221-csharp2.html&amp;pagename=/​javaworld/​jw-12-2000/​jw-1221-csharp2.html&amp;pageurl=http:/​/​www.javaworld.com/​javaworld/​jw-12-2000/​jw-1221-csharp2.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Krikorian R. Contrasting C# and Java Syntax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O’Reilly Media: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URL: http:/​/​www.windowsdevcenter.com/​lpt/​a/​929</w:t>
                    </w:r>
                  </w:p>
                </w:tc>
              </w:tr>
              <w:tr w:rsidR="00423E68" w:rsidRPr="00225F40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sealed [Электронный ресурс] // Справочник по C#: [сайт]. </w:t>
                    </w:r>
                    <w:r w:rsidRPr="00C54AA1">
                      <w:rPr>
                        <w:noProof/>
                        <w:lang w:val="en-US"/>
                      </w:rPr>
                      <w:t>URL: http:/​/​msdn.microsoft.com/​ru-ru/​library/​88c54tsw.aspx</w:t>
                    </w:r>
                  </w:p>
                </w:tc>
              </w:tr>
              <w:tr w:rsidR="00423E68" w:rsidRPr="00225F40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Generics in C#, Java, and C++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URL: http:/​/​www.artima.com/​intv/​genericsP.html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 xml:space="preserve">Balagurusamy E. Programming in C#: A Primer. </w:t>
                    </w:r>
                    <w:r>
                      <w:rPr>
                        <w:noProof/>
                      </w:rPr>
                      <w:t>Tata McGraw-Hill, 2008. 8 pp.</w:t>
                    </w:r>
                  </w:p>
                </w:tc>
              </w:tr>
              <w:tr w:rsidR="00423E68" w:rsidRPr="00225F40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Johnson M. C#: A language alternative or just J--?, Part 1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JavaWorld: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[2000]. URL: http:/​/​www.javaworld.com/​cgi-bin/​mailto/​x_java.cgi?pagetosend=/​export/​home/​httpd/​javaworld/​jw-11-2000/​jw-</w:t>
                    </w:r>
                    <w:r w:rsidRPr="00C54AA1">
                      <w:rPr>
                        <w:noProof/>
                        <w:lang w:val="en-US"/>
                      </w:rPr>
                      <w:lastRenderedPageBreak/>
                      <w:t>1122-csharp1.html&amp;pagename=/​jw-11-2000/​jw-1122-csharp1.html&amp;pageurl=http:/​/​www.javaworld.com/​jw-11-2000/​jw-1122-csharp1.html&amp;site=jw_core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13.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Anders Hejlsberg B.V.B.E. The Trouble with Checked Exceptions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 xml:space="preserve">] [2003]. </w:t>
                    </w:r>
                    <w:r>
                      <w:rPr>
                        <w:noProof/>
                      </w:rPr>
                      <w:t>URL: http:/​/​www.artima.com/​intv/​handcuffs.html</w:t>
                    </w:r>
                  </w:p>
                </w:tc>
              </w:tr>
              <w:tr w:rsidR="00423E68" w:rsidRPr="00225F40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cs2j [Электронный ресурс] // github.com: [сайт]. </w:t>
                    </w:r>
                    <w:r w:rsidRPr="00C54AA1">
                      <w:rPr>
                        <w:noProof/>
                        <w:lang w:val="en-US"/>
                      </w:rPr>
                      <w:t>URL: https:/​/​github.com/​twiglet/​cs2j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CS2J: The User Guide [Электронный ресурс] URL: http:/​/​www.cs2j.com/​documentation/</w:t>
                    </w:r>
                  </w:p>
                </w:tc>
              </w:tr>
              <w:tr w:rsidR="00423E68" w:rsidRPr="00225F40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var (справочник по C#) [Электронный ресурс] // MSDN: [сайт]. </w:t>
                    </w:r>
                    <w:r w:rsidRPr="00C54AA1">
                      <w:rPr>
                        <w:noProof/>
                        <w:lang w:val="en-US"/>
                      </w:rPr>
                      <w:t>URL: https:/​/​msdn.microsoft.com/​ru-ru/​library/​bb383973.aspx</w:t>
                    </w:r>
                  </w:p>
                </w:tc>
              </w:tr>
            </w:tbl>
            <w:p w:rsidR="00423E68" w:rsidRPr="00AF139C" w:rsidRDefault="00423E68" w:rsidP="00423E68">
              <w:pPr>
                <w:pStyle w:val="affe"/>
                <w:rPr>
                  <w:sz w:val="2"/>
                  <w:szCs w:val="2"/>
                  <w:lang w:val="en-US"/>
                </w:rPr>
              </w:pPr>
              <w:r w:rsidRPr="00AF139C">
                <w:rPr>
                  <w:noProof/>
                  <w:vanish/>
                  <w:sz w:val="2"/>
                  <w:szCs w:val="2"/>
                  <w:lang w:val="en-US"/>
                </w:rPr>
                <w:t>x</w:t>
              </w:r>
              <w:bookmarkEnd w:id="303"/>
              <w:bookmarkEnd w:id="304"/>
              <w:bookmarkEnd w:id="305"/>
              <w:bookmarkEnd w:id="306"/>
              <w:r w:rsidRPr="00E47FA7">
                <w:rPr>
                  <w:b/>
                  <w:bCs/>
                  <w:sz w:val="2"/>
                  <w:szCs w:val="2"/>
                </w:rPr>
                <w:fldChar w:fldCharType="end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9"/>
                <w:gridCol w:w="8905"/>
              </w:tblGrid>
              <w:tr w:rsidR="00423E68" w:rsidRPr="001670B6" w:rsidTr="0054332F">
                <w:trPr>
                  <w:tblCellSpacing w:w="15" w:type="dxa"/>
                </w:trPr>
                <w:tc>
                  <w:tcPr>
                    <w:tcW w:w="216" w:type="pct"/>
                  </w:tcPr>
                  <w:p w:rsidR="00423E68" w:rsidRPr="00B564C6" w:rsidRDefault="00423E68" w:rsidP="0054332F">
                    <w:pPr>
                      <w:pStyle w:val="affe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>17.</w:t>
                    </w:r>
                  </w:p>
                </w:tc>
                <w:tc>
                  <w:tcPr>
                    <w:tcW w:w="4735" w:type="pct"/>
                  </w:tcPr>
                  <w:p w:rsidR="00423E68" w:rsidRPr="004E3707" w:rsidRDefault="00423E68" w:rsidP="0054332F">
                    <w:pPr>
                      <w:ind w:firstLine="0"/>
                      <w:jc w:val="both"/>
                      <w:rPr>
                        <w:rFonts w:ascii="Calibri" w:hAnsi="Calibri"/>
                        <w:noProof/>
                        <w:sz w:val="26"/>
                        <w:szCs w:val="26"/>
                      </w:rPr>
                    </w:pPr>
                    <w:r w:rsidRPr="000179E1">
                      <w:rPr>
                        <w:noProof/>
                        <w:lang w:eastAsia="ru-RU"/>
                      </w:rPr>
                      <w:t>ГОСТ 19.701-90. Единая система программной документации. Схемы алгоритмов, программ, данных и систем. Условные обозначения и правила выполнения. - Введ. 01.01.1992, М: Изд-во стандартов, 1991.</w:t>
                    </w:r>
                  </w:p>
                </w:tc>
              </w:tr>
              <w:tr w:rsidR="00423E68" w:rsidRPr="001670B6" w:rsidTr="0054332F">
                <w:trPr>
                  <w:tblCellSpacing w:w="15" w:type="dxa"/>
                </w:trPr>
                <w:tc>
                  <w:tcPr>
                    <w:tcW w:w="216" w:type="pct"/>
                  </w:tcPr>
                  <w:p w:rsidR="00423E68" w:rsidRPr="00B564C6" w:rsidRDefault="00423E68" w:rsidP="0054332F">
                    <w:pPr>
                      <w:pStyle w:val="affe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18.</w:t>
                    </w:r>
                  </w:p>
                </w:tc>
                <w:tc>
                  <w:tcPr>
                    <w:tcW w:w="4735" w:type="pct"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0179E1">
                      <w:rPr>
                        <w:noProof/>
                      </w:rPr>
                      <w:t>Глухова, Л.А. Основы алгоритмизации и программирования: лаб. практикум для студ. спец. 1-40 01 01 "Программное обеспечение информационных технологий" дневной формы обуч. В 4 ч / Л. А. Глухова, Е. П. Фадеева, Е. Е. Фадеева. - Минск: БГУИР, 2004.</w:t>
                    </w:r>
                  </w:p>
                </w:tc>
              </w:tr>
              <w:tr w:rsidR="00423E68" w:rsidRPr="001670B6" w:rsidTr="0054332F">
                <w:trPr>
                  <w:tblCellSpacing w:w="15" w:type="dxa"/>
                </w:trPr>
                <w:tc>
                  <w:tcPr>
                    <w:tcW w:w="216" w:type="pct"/>
                  </w:tcPr>
                  <w:p w:rsidR="00423E68" w:rsidRPr="00D810A7" w:rsidRDefault="00423E68" w:rsidP="0054332F">
                    <w:pPr>
                      <w:pStyle w:val="affe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19.</w:t>
                    </w:r>
                  </w:p>
                </w:tc>
                <w:tc>
                  <w:tcPr>
                    <w:tcW w:w="4735" w:type="pct"/>
                  </w:tcPr>
                  <w:p w:rsidR="00423E68" w:rsidRPr="000179E1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0179E1">
                      <w:rPr>
                        <w:noProof/>
                      </w:rPr>
                      <w:t xml:space="preserve">Доманов, А.Т. Стандарт предприятия. Дипломные проекты (работы). Общие требования / А. Т. Доманов, Н. И. Сорока - Минск: БГУИР, </w:t>
                    </w:r>
                    <w:r>
                      <w:rPr>
                        <w:noProof/>
                      </w:rPr>
                      <w:t>2010</w:t>
                    </w:r>
                  </w:p>
                </w:tc>
              </w:tr>
            </w:tbl>
            <w:p w:rsidR="002D3103" w:rsidRDefault="002D3103" w:rsidP="00423E68">
              <w:pPr>
                <w:ind w:firstLine="0"/>
              </w:pPr>
            </w:p>
            <w:p w:rsidR="002D3103" w:rsidRDefault="002D3103" w:rsidP="002D3103">
              <w:r>
                <w:br w:type="page"/>
              </w:r>
            </w:p>
          </w:sdtContent>
        </w:sdt>
      </w:sdtContent>
    </w:sdt>
    <w:p w:rsidR="00902C00" w:rsidRPr="001745CC" w:rsidRDefault="00902C00" w:rsidP="00146B48">
      <w:pPr>
        <w:pStyle w:val="afff8"/>
        <w:spacing w:after="0"/>
      </w:pPr>
      <w:bookmarkStart w:id="307" w:name="_Toc514964038"/>
      <w:bookmarkEnd w:id="6"/>
      <w:bookmarkEnd w:id="7"/>
      <w:bookmarkEnd w:id="8"/>
      <w:bookmarkEnd w:id="9"/>
      <w:r w:rsidRPr="001745CC">
        <w:lastRenderedPageBreak/>
        <w:t>Приложение А</w:t>
      </w:r>
      <w:bookmarkEnd w:id="307"/>
      <w:r w:rsidR="001745CC" w:rsidRPr="001745CC">
        <w:t xml:space="preserve"> </w:t>
      </w:r>
    </w:p>
    <w:p w:rsidR="00423E68" w:rsidRPr="001745CC" w:rsidRDefault="001745CC" w:rsidP="001745CC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(обязательное)</w:t>
      </w:r>
    </w:p>
    <w:p w:rsidR="001745CC" w:rsidRDefault="001745CC" w:rsidP="001745CC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Текст</w:t>
      </w:r>
      <w:r w:rsidRPr="001A5048">
        <w:rPr>
          <w:b/>
          <w:noProof/>
        </w:rPr>
        <w:t xml:space="preserve"> </w:t>
      </w:r>
      <w:r w:rsidRPr="001745CC">
        <w:rPr>
          <w:b/>
          <w:noProof/>
        </w:rPr>
        <w:t>программного</w:t>
      </w:r>
      <w:r w:rsidRPr="001A5048">
        <w:rPr>
          <w:b/>
          <w:noProof/>
        </w:rPr>
        <w:t xml:space="preserve"> </w:t>
      </w:r>
      <w:r w:rsidRPr="001745CC">
        <w:rPr>
          <w:b/>
          <w:noProof/>
        </w:rPr>
        <w:t>модуля</w:t>
      </w:r>
      <w:r w:rsidRPr="001A5048">
        <w:rPr>
          <w:b/>
          <w:noProof/>
        </w:rPr>
        <w:t xml:space="preserve"> </w:t>
      </w:r>
      <w:r w:rsidR="001A5048">
        <w:rPr>
          <w:b/>
          <w:noProof/>
        </w:rPr>
        <w:t>для работы с</w:t>
      </w:r>
      <w:r w:rsidRPr="001A5048">
        <w:rPr>
          <w:b/>
          <w:noProof/>
        </w:rPr>
        <w:t xml:space="preserve"> </w:t>
      </w:r>
      <w:r w:rsidR="001A5048">
        <w:rPr>
          <w:b/>
          <w:noProof/>
        </w:rPr>
        <w:t>сокетом</w:t>
      </w:r>
    </w:p>
    <w:p w:rsidR="002D3103" w:rsidRPr="001A5048" w:rsidRDefault="002D3103" w:rsidP="001745CC">
      <w:pPr>
        <w:pStyle w:val="affff6"/>
        <w:ind w:firstLine="0"/>
        <w:jc w:val="center"/>
        <w:rPr>
          <w:b/>
          <w:noProof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>public class SocketServer : ISocketServer, IDisposable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The IP address of the interface the server binded.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&lt;/summary&gt;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string BindInterface { get; protected set;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The listening port for the server.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&lt;/summary&gt;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int Port { get; protected set;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Is server currently listening for connections?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&lt;/summary&gt;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bool IsListening { get; private set;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Listener socket.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&lt;/summary&gt;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protected Socket Listener;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List of connections.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&lt;/summary&gt;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protected List&lt;IConnection&gt; Connections = new List&lt;IConnection&gt;();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Used for locking connections list.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&lt;/summary&gt;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protected object ConnectionLock = new object();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 connection event handlers.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delegate void ConnectionEventHandler(object sender, ConnectionEventArgs 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delegate void BannedConnectionEventHandler(object sender, BannedConnectionEventArgs 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delegate void ConnectionDataEventHandler(object sender, ConnectionDataEventArgs 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 connection events.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event ConnectionEventHandler ClientConnected;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event ConnectionEventHandler ClientDisconnected;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event BannedConnectionEventHandler BannedConnection;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event ConnectionDataEventHandler DataReceived;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event ConnectionDataEventHandler DataSent;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protected ILogger _logger;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Is the instance disposed?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&lt;/summary&gt;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private bool _disposed;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#region listener &amp; accept callbacks.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lastRenderedPageBreak/>
        <w:t xml:space="preserve">        /// &lt;summary&gt;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Start listening on given interface and port.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&lt;/summary&gt;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&lt;param name="bindIP"&gt;The interface IP to listen for connections.&lt;/param&gt;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&lt;param name="port"&gt;The port to listen for connections.&lt;/param&gt;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&lt;returns&gt;&lt;/returns&gt;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protected virtual bool Listen(string bindIP, int port)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// Check if the server instance has been already disposed.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(_disposed)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throw new ObjectDisposedException(GetType().Name, "Server instance has been already disposed.");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// Check if the server is already listening.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(IsListening)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throw new InvalidOperationException(string.Format("Server is already listening on {0}:{1}", bindIP, port));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try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Create new TCP socket and set socket options.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Listener = new Socket(AddressFamily.InterNetwork, SocketType.Stream, ProtocolType.Tcp);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Setup our options: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* NoDelay - true - don't use packet coalescing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* DontLinger - true - don't keep sockets around once they've been disconnected           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Listener.SetSocketOption(SocketOptionLevel.Tcp, SocketOptionName.NoDelay, true);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Listener.SetSocketOption(SocketOptionLevel.Socket, SocketOptionName.DontLinger, true);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try the actual bind.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Listener.Bind(new IPEndPoint(IPAddress.Parse(bindIP), port));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Port = port;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Start listening for incoming connections.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Listener.Listen(int.MaxValue); // let the maximum amount of accept backlog - we are basically leaving it to OS to determine the value.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                           // by setting the maximum available value, we can make sure that we can handle large amounts of concurrent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                           // connection requests (maybe after a server restart).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http://blog.stephencleary.com/2009/05/using-socket-as-server-listening-socket.html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The “backlog” parameter to Socket.Listen is how many connections the OS may accept on behalf of the application. This is not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the total number of active connections; it is only how many connections will be established if the application “gets behind”.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Once connections are Accepted, they move out of the backlog queue and no longer “count” against the backlog limit.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The .NET docs fail to mention that int.MaxValue can be used to invoke the “dynamic backlog” feature (Windows Server systems only),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essentially leaving it up to the OS. It is tempting to set this value very high (e.g., always passing int.MaxValue), but this would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hurt system performance (on non-server machines) by pre-allocating a large amount of scarce resources. This value should be set to a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lastRenderedPageBreak/>
        <w:t xml:space="preserve">                // reasonable amount (usually between 2 and 5), based on how many connections one is realistically expecting and how quickly they can be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Accepted.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IsListening = true;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// Begin accepting any incoming connections asynchronously.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Listener.BeginAccept(AcceptCallback, null);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return true;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catch (SocketException exception)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_logger.Fatal("{0} can not bind on {1}, server shutting down.. Reason: {2}", GetType().Name, bindIP, exception);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Shutdown();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return false;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Accept callbacks from listener socket.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&lt;/summary&gt;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&lt;param name="result"&gt;&lt;/param&gt;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private void AcceptCallback(IAsyncResult result)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(Listener == null)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return;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try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var socket = Listener.EndAccept(result); // Finish accepting the incoming connection.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var banned = IsBanned(socket);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if (banned)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var endpoint = socket.RemoteEndPoint;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socket.Disconnect(true);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OnBannedConnection(new BannedConnectionEventArgs(endpoint));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else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var connection = new Connection(this, socket); // Track the connection.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lock (ConnectionLock)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    Connections.Add(connection); // Add the new connection to the active connections list.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OnClientConnection(new ConnectionEventArgs(connection)); // Raise the ClientConnected event.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connection.BeginReceive(ReceiveCallback, connection); // Begin receiving on the new connection connection.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catch (Exception exception)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_logger.Error(exception, "Can not accept connection");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finally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lastRenderedPageBreak/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// no matter we were able to accept last connection request, make sure we continue to listen for new connections.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Listener.BeginAccept(AcceptCallback, null);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virtual bool IsBanned(Socket socket)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return false;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#endregion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#region recieve callback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private void ReceiveCallback(IAsyncResult result)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var connection = result.AsyncState as Connection; // Get the connection connection passed to the callback.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(connection == null)                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return;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try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var bytesRecv = connection.EndReceive(result); // Finish receiving data from the socket.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if (bytesRecv &gt; 0)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OnDataReceived(new ConnectionDataEventArgs(connection, connection.RecvBuffer.Enumerate(0, bytesRecv))); // Raise the DataReceived event.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// Begin receiving again on the socket, if it is connected.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if (connection.IsConnected)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    connection.BeginReceive(ReceiveCallback, connection);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else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RemoveConnection(connection); // Connection was lost.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catch (SocketException e)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_logger.Error(e,"SocketException on ReceiveCallback");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RemoveConnection(connection); // An error occured while receiving, connection has disconnected.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#endregion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#region send methods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virtual int Send(Connection connection, byte[] buffer, int start, int count, SocketFlags flags)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(connection == null)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throw new ArgumentNullException("connection");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(buffer == null)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lastRenderedPageBreak/>
        <w:t xml:space="preserve">                throw new ArgumentNullException("buffer");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(!connection.IsConnected)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return 0;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var totalBytesSent = 0;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var bytesRemaining = buffer.Length;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try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while (bytesRemaining &gt; 0) // Ensure we send every byte.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int bytesSent = connection.Socket.Send(buffer, start, count, flags);                      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if (bytesSent &gt; 0)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    OnDataSent(new ConnectionDataEventArgs(connection, buffer.Enumerate(totalBytesSent, bytesSent))); // Raise the Data Sent event.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// Decrement bytes remaining and increment bytes sent.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bytesRemaining -= bytesSent;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totalBytesSent += bytesSent;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catch (SocketException socketException)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RemoveConnection(connection); // An error occured while sending, connection has disconnected.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_logger.Error(socketException, "Send");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catch (Exception e)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RemoveConnection(connection); // An error occured while sending, it is possible that the connection has a problem.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_logger.Error(e, "Send");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return totalBytesSent;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virtual int Send(Connection connection, IEnumerable&lt;byte&gt; data, SocketFlags flags)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(connection == null)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throw new ArgumentNullException("connection");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(data == null)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throw new ArgumentNullException("data");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var buffer = data.ToArray();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return Send(connection, buffer, 0, buffer.Length, SocketFlags.None);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#endregion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#region disconnect &amp; shutdown handlers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void RemoveConnection(IConnection connection)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(connection == null)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_logger.Error("Exception connection doesn't not exist.");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lastRenderedPageBreak/>
        <w:t xml:space="preserve">                return;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lock (connection)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if (connection.IsConnected) // disconnect the client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try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    connection.Socket.Disconnect(true);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} catch(Exception ex){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    _logger.Error(ex,"Exception on client disconnection");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connection.Client = null;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// Remove the connection from the dictionary and raise the OnDisconnection event.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lock (ConnectionLock)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if (Connections.Contains(connection))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Connections.Remove(connection);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OnClientDisconnect(new ConnectionEventArgs(connection)); // raise the ClientDisconnected event.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Shuts down the server instance.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/// &lt;/summary&gt;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virtual void Shutdown()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// Check if the server has been disposed.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(_disposed)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throw new ObjectDisposedException(GetType().Name, "Server has been already disposed.");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// Check if the server is actually listening.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(!IsListening)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return;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// Close the listener socket.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(Listener != null)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Listener.Close();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Listener = null;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// Disconnect the clients.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DisconnectAll();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Listener = null;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IsListening = false;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virtual void DisconnectAll()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lock (ConnectionLock)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lastRenderedPageBreak/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foreach (var connection in Connections.ToList()) // using ToList() to get a copy in order to prevent any modified collection exceptions.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RemoveConnection(connection);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Connections.Clear();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#endregion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#region service methods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IEnumerable&lt;IConnection&gt; GetConnections()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lock (ConnectionLock)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foreach (IConnection connection in Connections)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    yield return connection;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#endregion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#region server control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virtual bool Start()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throw new NotImplementedException();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virtual bool Stop()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throw new NotImplementedException();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#endregion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#region events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private void OnClientConnection(ConnectionEventArgs e)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var handler = ClientConnected;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(handler != null)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handler(this, 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private void OnClientDisconnect(ConnectionEventArgs e)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var handler = ClientDisconnected;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(handler != null)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handler(this, 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private void OnBannedConnection(BannedConnectionEventArgs e)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var handler = BannedConnection;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(handler != null)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lastRenderedPageBreak/>
        <w:t xml:space="preserve">                handler(this, 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private void OnDataReceived(ConnectionDataEventArgs e)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var handler = DataReceived;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(handler != null)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handler(this, 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private void OnDataSent(ConnectionDataEventArgs e)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var handler = DataSent;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(handler != null) 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handler(this, 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#endregion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#region de-ctor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public void Dispose()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Dispose(true);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GC.SuppressFinalize(this);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protected virtual void Dispose(bool disposing)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(_disposed) return;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if (disposing)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{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Shutdown(); // Close the listener socket.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    DisconnectAll(); // Disconnect all users.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}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  <w:r w:rsidRPr="00704507">
        <w:rPr>
          <w:noProof/>
          <w:sz w:val="20"/>
          <w:lang w:val="en-US"/>
        </w:rPr>
        <w:t xml:space="preserve">            // Dispose of unmanaged resources here.</w:t>
      </w:r>
    </w:p>
    <w:p w:rsidR="00704507" w:rsidRPr="00704507" w:rsidRDefault="00704507" w:rsidP="00704507">
      <w:pPr>
        <w:pStyle w:val="afff2"/>
        <w:rPr>
          <w:noProof/>
          <w:sz w:val="20"/>
          <w:lang w:val="en-US"/>
        </w:rPr>
      </w:pPr>
    </w:p>
    <w:p w:rsidR="00704507" w:rsidRPr="00704507" w:rsidRDefault="00704507" w:rsidP="00704507">
      <w:pPr>
        <w:pStyle w:val="afff2"/>
        <w:rPr>
          <w:noProof/>
          <w:sz w:val="20"/>
        </w:rPr>
      </w:pPr>
      <w:r w:rsidRPr="00704507">
        <w:rPr>
          <w:noProof/>
          <w:sz w:val="20"/>
          <w:lang w:val="en-US"/>
        </w:rPr>
        <w:t xml:space="preserve">            </w:t>
      </w:r>
      <w:r w:rsidRPr="00704507">
        <w:rPr>
          <w:noProof/>
          <w:sz w:val="20"/>
        </w:rPr>
        <w:t>_disposed = true;</w:t>
      </w:r>
    </w:p>
    <w:p w:rsidR="00704507" w:rsidRPr="00704507" w:rsidRDefault="00704507" w:rsidP="00704507">
      <w:pPr>
        <w:pStyle w:val="afff2"/>
        <w:rPr>
          <w:noProof/>
          <w:sz w:val="20"/>
        </w:rPr>
      </w:pPr>
      <w:r w:rsidRPr="00704507">
        <w:rPr>
          <w:noProof/>
          <w:sz w:val="20"/>
        </w:rPr>
        <w:t xml:space="preserve">        }</w:t>
      </w:r>
    </w:p>
    <w:p w:rsidR="00704507" w:rsidRPr="00704507" w:rsidRDefault="00704507" w:rsidP="00704507">
      <w:pPr>
        <w:pStyle w:val="afff2"/>
        <w:rPr>
          <w:noProof/>
          <w:sz w:val="20"/>
        </w:rPr>
      </w:pPr>
    </w:p>
    <w:p w:rsidR="00704507" w:rsidRPr="00704507" w:rsidRDefault="00704507" w:rsidP="00704507">
      <w:pPr>
        <w:pStyle w:val="afff2"/>
        <w:rPr>
          <w:noProof/>
          <w:sz w:val="20"/>
        </w:rPr>
      </w:pPr>
      <w:r w:rsidRPr="00704507">
        <w:rPr>
          <w:noProof/>
          <w:sz w:val="20"/>
        </w:rPr>
        <w:t xml:space="preserve">        #endregion</w:t>
      </w:r>
    </w:p>
    <w:p w:rsidR="00704507" w:rsidRDefault="00704507" w:rsidP="00704507">
      <w:pPr>
        <w:pStyle w:val="afff2"/>
        <w:rPr>
          <w:noProof/>
          <w:sz w:val="20"/>
        </w:rPr>
      </w:pPr>
      <w:r w:rsidRPr="00704507">
        <w:rPr>
          <w:noProof/>
          <w:sz w:val="20"/>
        </w:rPr>
        <w:t xml:space="preserve">    }</w:t>
      </w:r>
    </w:p>
    <w:p w:rsidR="002D3103" w:rsidRPr="002D3103" w:rsidRDefault="002D3103" w:rsidP="002D3103">
      <w:pPr>
        <w:pStyle w:val="afff2"/>
        <w:rPr>
          <w:color w:val="000000"/>
          <w:sz w:val="20"/>
          <w:szCs w:val="20"/>
        </w:rPr>
      </w:pPr>
    </w:p>
    <w:p w:rsidR="002D3103" w:rsidRDefault="002D3103">
      <w:pPr>
        <w:ind w:firstLine="0"/>
        <w:rPr>
          <w:rFonts w:ascii="Courier New" w:eastAsia="Times New Roman" w:hAnsi="Courier New" w:cs="Courier New"/>
          <w:noProof/>
          <w:sz w:val="20"/>
          <w:lang w:eastAsia="ru-RU"/>
        </w:rPr>
      </w:pPr>
      <w:r>
        <w:rPr>
          <w:noProof/>
          <w:sz w:val="20"/>
        </w:rPr>
        <w:br w:type="page"/>
      </w:r>
    </w:p>
    <w:p w:rsidR="002D3103" w:rsidRPr="001745CC" w:rsidRDefault="002D3103" w:rsidP="002D3103">
      <w:pPr>
        <w:pStyle w:val="afff8"/>
        <w:spacing w:after="0"/>
      </w:pPr>
      <w:r>
        <w:lastRenderedPageBreak/>
        <w:t>Приложение Б</w:t>
      </w:r>
      <w:r w:rsidRPr="001745CC">
        <w:t xml:space="preserve"> </w:t>
      </w:r>
    </w:p>
    <w:p w:rsidR="002D3103" w:rsidRPr="001745CC" w:rsidRDefault="002D3103" w:rsidP="002D3103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(обязательное)</w:t>
      </w:r>
    </w:p>
    <w:p w:rsidR="002D3103" w:rsidRPr="002D3103" w:rsidRDefault="002D3103" w:rsidP="002D3103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Текст</w:t>
      </w:r>
      <w:r w:rsidRPr="002D3103">
        <w:rPr>
          <w:b/>
          <w:noProof/>
        </w:rPr>
        <w:t xml:space="preserve"> </w:t>
      </w:r>
      <w:r w:rsidRPr="001745CC">
        <w:rPr>
          <w:b/>
          <w:noProof/>
        </w:rPr>
        <w:t>программного</w:t>
      </w:r>
      <w:r w:rsidRPr="002D3103">
        <w:rPr>
          <w:b/>
          <w:noProof/>
        </w:rPr>
        <w:t xml:space="preserve"> </w:t>
      </w:r>
      <w:r w:rsidRPr="001745CC">
        <w:rPr>
          <w:b/>
          <w:noProof/>
        </w:rPr>
        <w:t>модуля</w:t>
      </w:r>
      <w:r w:rsidRPr="002D3103">
        <w:rPr>
          <w:b/>
          <w:noProof/>
        </w:rPr>
        <w:t xml:space="preserve"> </w:t>
      </w:r>
      <w:r>
        <w:rPr>
          <w:b/>
          <w:noProof/>
        </w:rPr>
        <w:t xml:space="preserve">протокола </w:t>
      </w:r>
      <w:r>
        <w:rPr>
          <w:b/>
          <w:noProof/>
          <w:lang w:val="en-US"/>
        </w:rPr>
        <w:t>Stratum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>[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DebuggerDisplay(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"Id: {Id}, Username: {Username}, Connection: {Connection}, Difficulty: {Difficulty}")]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public class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StratumMiner :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 xml:space="preserve"> IClient, IStratumMiner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Miner's connection.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public IConnection Connection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{ get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; private set;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Unique subscription id for identifying the miner.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public int Id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{ get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; private set;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public IAccount Account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{ get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; set;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Username of the miner.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public string Username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{ get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; private set;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Is the miner subscribed?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public bool Subscribed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{ get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; private set;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Is the miner authenticated?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public bool Authenticated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{ get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; set;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public int ValidShareCount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{ get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; set;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public int InvalidShareCount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{ get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; set;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public IPool Pool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{ get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; private set;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public float Difficulty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{ get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; set;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public float PreviousDifficulty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{ get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; set;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Hex-encoded, per-connection unique string which will be used for coinbase serialization later. (http://mining.bitcoin.cz/stratum-mining)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public uint ExtraNonce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{ get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; private set;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public int LastVardiffTimestamp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{ get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; set;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public int LastVardiffRetarget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{ get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; set;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public IRingBuffer VardiffBuffer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{ get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; set;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public MinerSoftware Software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{ get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; private set;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public Version SoftwareVersion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{ get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; private set;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private readonly AsyncCallback _rpcResultHandler;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private readonly IMinerManager _minerManager;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private readonly IStorageLayer _storageLayer;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private readonly ILogger _logger;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private readonly ILogger _packetLogger;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Creates a new miner instance.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&lt;param name="id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"&gt;&lt;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/param&gt;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&lt;param name="extraNonce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"&gt;&lt;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/param&gt;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&lt;param name="connection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"&gt;&lt;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/param&gt;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&lt;param name="pool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"&gt;&lt;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/param&gt;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&lt;param name="minerManager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"&gt;&lt;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/param&gt;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&lt;param name="storageLayer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"&gt;&lt;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/param&gt;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public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StratumMiner(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int id, UInt32 extraNonce, IConnection connection, IPool pool, IMinerManager minerManager, IStorageLayer storageLayer)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Id = id; // the id of the miner.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ExtraNonce = extraNonce;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Connection = connection; // the underlying connection.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Pool = pool;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_minerManager = minerManager;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_storageLayer = storageLayer;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Subscribed = false; // miner has to subscribe.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Authenticated = false; // miner has to authenticate.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_logger = Log.ForContext&lt;StratumMiner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).ForContext("Component", pool.Config.Coin.Name);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_packetLogger = LogManager.PacketLogger.ForContext&lt;StratumMiner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).ForContext("Component", pool.Config.Coin.Name);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_rpcResultHandler = callback =&gt;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var asyncData = ((JsonRpcStateAsync)callback); // get the async data.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var result = asyncData.Result + "\n"; // read the result.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var response = Encoding.UTF8.GetBytes(result); // set the response.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Connection.Send(response); // send the response.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_packetLogger.Verbose("tx: {0}", result.PrettifyJson());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};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Authenticates the miner.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&lt;param name="user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"&gt;&lt;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/param&gt;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&lt;param name="password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"&gt;&lt;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/param&gt;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&lt;returns&gt;&lt;/returns&gt;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lastRenderedPageBreak/>
        <w:t xml:space="preserve">        public bool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Authenticate(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string user, string password)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Username = user;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_minerManager.Authenticate(this);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if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(!Authenticated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)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JsonRpcContext.SetException(new AuthenticationError(Username));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return Authenticated;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Subscribes the miner to mining service.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Subscribe(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string signature)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Subscribed = true;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// identify the miner software.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try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var data = signature.Split('/');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var software = data[0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].ToLower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();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var version = data[1];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switch (software)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    case "bfgminer":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        Software = MinerSoftware.BfgMiner;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        break;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    case "ccminer":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        Software = MinerSoftware.CCMiner;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        break;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    case "cgminer":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        Software = MinerSoftware.CGMiner;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        break;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    case "cudaminer":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        Software = MinerSoftware.CudaMiner;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        break;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    default: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        Software = MinerSoftware.Unknown;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        break;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SoftwareVersion = new Version(version);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catch (Exception) // on unknown signature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Software = MinerSoftware.Unknown;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SoftwareVersion = new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Version(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);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Parses the incoming data.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&lt;param name="e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"&gt;&lt;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/param&gt;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Parse(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ConnectionDataEventArgs e)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var data = e.Data.ToEncodedString(); // read the data.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lastRenderedPageBreak/>
        <w:t xml:space="preserve">            var lines = Regex.Split(data, @"\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r?\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n|\r"); // get all lines with the recieved data.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foreach (var line in lines) // loop through all lines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if (string.IsNullOrWhiteSpace(line)) // if line doesn't contain any data.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    continue; // just skip it.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ProcessRequest(line); // process the json-rpc request.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private void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ProcessRequest(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string line)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try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var rpcContext = new StratumContext(this); // set the context.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_packetLogger.Verbose("rx: {0}", line.PrettifyJson());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var async = new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JsonRpcStateAsync(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_rpcResultHandler, rpcContext) {JsonRpc = line};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JsonRpcProcessor.Process(Pool.Config.Coin.Name, async, rpcContext);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catch (JsonReaderException e) // if client sent an invalid message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_logger.Error("Disconnecting miner {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0:l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} as we recieved an invalid json-rpc request - {1:l}",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    Username ?? Connection.RemoteEndPoint.ToString(), e.Message);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Connection.Disconnect(); // disconnect him.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Sends message of the day to miner.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SendMessage(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string message)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var notification = new JsonRequest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Id = null,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Method = "client.show_message",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Params = new List&lt;object&gt;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{ message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 xml:space="preserve">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};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Send(notification);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Sets a new difficulty to the miner and sends it.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SetDifficulty(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float difficulty)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if (Difficulty == difficulty) // if new difficulty is the same with current one,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return; // just skip.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PreviousDifficulty = Difficulty; // store the previous difficulty (so we can still accept shares targeted for last difficulty when vardiff sets a new difficulty).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Difficulty = difficulty;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var notification = new JsonRequest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Id = null,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Method = "mining.set_difficulty",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Params = new List&lt;object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&gt;{ Difficulty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 xml:space="preserve">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};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Send(notification); //send the difficulty update message.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_storageLayer.UpdateDifficulty(this); // store the new difficulty within persistance layer.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Sends a mining-job to miner.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SendJob(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IJob job)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var notification = new JsonRequest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Id = null,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Method = "mining.notify",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Params = job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};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Send(notification);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private void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Send(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JsonRequest request)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var json = JsonConvert.SerializeObject(request) + "\n";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var data = Encoding.UTF8.GetBytes(json);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Connection.Send(data);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_packetLogger.Verbose("tx: {0}", data.ToEncodedString(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).PrettifyJson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());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}</w:t>
      </w:r>
    </w:p>
    <w:p w:rsidR="00704507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>/// &lt;summary&gt;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/// Stratum protocol server implementation.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/// &lt;/summary&gt;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public class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StratumServer :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 xml:space="preserve"> SocketServer, IMiningServer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public IServerConfig Config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{ get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; private set;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private readonly IPool _pool;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private readonly IMinerManager _minerManager;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private readonly IJobManager _jobManager;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private readonly IBanManager _banManager;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lastRenderedPageBreak/>
        <w:t xml:space="preserve">        /// Initializes a new instance of the &lt;see cref="StratumServer"/&gt; class.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&lt;param name="pool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"&gt;&lt;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/param&gt;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&lt;param name="minerManager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"&gt;The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 xml:space="preserve"> miner manager.&lt;/param&gt;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&lt;param name="jobManager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"&gt;&lt;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/param&gt;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&lt;param name="banManager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"&gt;&lt;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/param&gt;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&lt;param name="poolConfig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"&gt;&lt;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/param&gt;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public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StratumServer(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IPoolConfig poolConfig, IPool pool, IMinerManager minerManager, IJobManager jobManager, IBanManager banManager)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_pool = pool;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_minerManager = minerManager;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_jobManager = jobManager;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_banManager = banManager;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_logger = Log.ForContext&lt;StratumServer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).ForContext("Component", poolConfig.Coin.Name);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Initializes the specified pool.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&lt;param name="config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"&gt;The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 xml:space="preserve"> configuration.&lt;/param&gt;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Initialize(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IServerConfig config)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Config = config;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BindInterface = config.BindInterface;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Port = config.Port;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ClientConnected += OnClientConnection;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ClientDisconnected += OnClientDisconnect;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BannedConnection += OnBannedConnection;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DataReceived += OnDataReceived;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Starts the server.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&lt;returns&gt;&lt;/returns&gt;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public override bool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Start(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)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var success =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Listen(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BindInterface, Port);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_logger.Information("Stratum server listening on {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0:l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}:{1}", BindInterface, Port);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return success;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Stops the server.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&lt;returns&gt;&lt;/returns&gt;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public override bool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Stop(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)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throw new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NotImplementedException(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);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public override bool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IsBanned(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Socket socket)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if (socket == null) // we should have a valid socket data.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return true; // else just behave the client as banned.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var endpoint = (IPEndPoint) socket.RemoteEndPoint; // get the remote endpoint for socket.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if (endpoint == null || endpoint.Address == null) // if we don't have an endpoint information, basically we can't determine the ip miner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return false; // in case, we just allow him to get connected as we can ban him later based on his behaviours.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return _banManager.IsBanned(endpoint.Address);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Client on connectin handler.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&lt;param name="sender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"&gt;&lt;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/param&gt;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&lt;param name="e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"&gt;&lt;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/param&gt;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private void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OnClientConnection(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object sender, ConnectionEventArgs e)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_logger.Debug("Stratum client connected: {0}", e.Connection.ToString());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// TODO: remove the jobManager dependency by instead injecting extranonce counter.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var miner = _minerManager.Create&lt;StratumMiner&gt;(_jobManager.ExtraNonce.Next(), e.Connection, _pool);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e.Connection.Client = miner;           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&lt;param name="sender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"&gt;&lt;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/param&gt;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&lt;param name="e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"&gt;&lt;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/param&gt;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private void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OnClientDisconnect(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object sender, ConnectionEventArgs e)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_logger.Debug("Stratum client disconnected: {0}", e.Connection.ToString());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_minerManager.Remove(e.Connection);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private void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OnBannedConnection(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object sender, BannedConnectionEventArgs e)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_logger.Debug("Rejected connection from banned ip: {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0:l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}", e.Endpoint.Address.ToString());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Client data recieve handler.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&lt;param name="sender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"&gt;&lt;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/param&gt;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&lt;param name="e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"&gt;&lt;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/param&gt;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private void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OnDataReceived(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object sender, ConnectionDataEventArgs e)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if (e.Connection == null)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lastRenderedPageBreak/>
        <w:t xml:space="preserve">                return;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var connection = (Connection) e.Connection;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if (connection.Client == null)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return;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((StratumMiner) connection.Client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).Parse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(e);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>/// &lt;summary&gt;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/// Stratum protocol implementation.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/// &lt;/summary&gt;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public class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StratumService :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 xml:space="preserve"> JsonRpcService, IRpcService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private readonly IShareManager _shareManager;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public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StratumService(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IPoolConfig poolConfig, IShareManager shareManager):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base(poolConfig.Coin.Name)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_shareManager = shareManager;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Subscribes a Miner to allow it to recieve work to begin hashing and submitting shares.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&lt;param name="signature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"&gt;software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 xml:space="preserve"> signature&lt;/param&gt;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&lt;param name="sessionId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"&gt;optional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 xml:space="preserve"> parameter supplied by miners whom wants to reconnect and continue their old session&lt;/param&gt;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[JsonRpcMethod("mining.subscribe")]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public SubscribeResponse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SubscribeMiner(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string signature = null, string sessionId = null)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var context = (StratumContext) JsonRpcContext.Current(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).Value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 xml:space="preserve">;         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var response = new SubscribeResponse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ExtraNonce1 = context.Miner.ExtraNonce.ToString("x8"), // Hex-encoded, per-connection unique string which will be used for coinbase serialization later. (http://mining.bitcoin.cz/stratum-mining)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    ExtraNonce2Size = ExtraNonce.ExpectedExtraNonce2Size // Represents expected length of extranonce2 which will be generated by the miner. (http://mining.bitcoin.cz/stratum-mining)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};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context.Miner.Subscribe(signature);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return response;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Authorise a miner based on their username and password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&lt;param name="user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"&gt;Worker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 xml:space="preserve"> Username (e.g. "coinium.1").&lt;/param&gt;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&lt;param name="password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"&gt;Worker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 xml:space="preserve"> Password (e.g. "x").&lt;/param&gt;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[JsonRpcMethod("mining.authorize")]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public bool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AuthorizeMiner(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string user, string password)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lastRenderedPageBreak/>
        <w:t xml:space="preserve">            var context = (StratumContext)JsonRpcContext.Current(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).Value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return context.Miner.Authenticate(user, password);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}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Allows a miner to submit the work they have done 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&lt;param name="user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"&gt;Worker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 xml:space="preserve"> Username.&lt;/param&gt;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&lt;param name="jobId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"&gt;Job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 xml:space="preserve"> ID(Should be unique per Job to ensure that share diff is recorded properly) &lt;/param&gt;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&lt;param name="extraNonce2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"&gt;Hex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-encoded big-endian extranonce2, length depends on extranonce2_size from mining.notify&lt;/param&gt;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&lt;param name="nTime"&gt; UNIX timestamp (32bit integer, big-endian, hex-encoded), must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be &gt;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= ntime provided by mining,notify and &lt;= current time'&lt;/param&gt;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/// &lt;param name="nonce"&gt; 32bit integer hex-encoded, big-endian &lt;/param&gt;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[JsonRpcMethod("mining.submit")]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public bool 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SubmitWork(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string user, string jobId, string extraNonce2, string nTime, string nonce)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{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var context = (StratumContext)JsonRpcContext.Current(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).Value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    return _shareManager.ProcessShare(context.Miner, jobId, extraNonce2, nTime, nonce</w:t>
      </w:r>
      <w:proofErr w:type="gramStart"/>
      <w:r w:rsidRPr="001D19A3">
        <w:rPr>
          <w:rFonts w:ascii="Courier New" w:hAnsi="Courier New" w:cs="Courier New"/>
          <w:sz w:val="20"/>
          <w:szCs w:val="20"/>
        </w:rPr>
        <w:t>).IsValid</w:t>
      </w:r>
      <w:proofErr w:type="gramEnd"/>
      <w:r w:rsidRPr="001D19A3">
        <w:rPr>
          <w:rFonts w:ascii="Courier New" w:hAnsi="Courier New" w:cs="Courier New"/>
          <w:sz w:val="20"/>
          <w:szCs w:val="20"/>
        </w:rPr>
        <w:t>;</w:t>
      </w:r>
    </w:p>
    <w:p w:rsidR="001D19A3" w:rsidRP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    }</w:t>
      </w:r>
    </w:p>
    <w:p w:rsidR="001D19A3" w:rsidRDefault="001D19A3" w:rsidP="001D19A3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1D19A3">
        <w:rPr>
          <w:rFonts w:ascii="Courier New" w:hAnsi="Courier New" w:cs="Courier New"/>
          <w:sz w:val="20"/>
          <w:szCs w:val="20"/>
        </w:rPr>
        <w:t xml:space="preserve">    }</w:t>
      </w:r>
    </w:p>
    <w:p w:rsidR="001D19A3" w:rsidRDefault="001D19A3">
      <w:pPr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1D19A3" w:rsidRPr="001745CC" w:rsidRDefault="001D19A3" w:rsidP="001D19A3">
      <w:pPr>
        <w:pStyle w:val="afff8"/>
        <w:spacing w:after="0"/>
      </w:pPr>
      <w:r>
        <w:lastRenderedPageBreak/>
        <w:t xml:space="preserve">Приложение </w:t>
      </w:r>
      <w:r>
        <w:rPr>
          <w:lang w:val="en-US"/>
        </w:rPr>
        <w:t>B</w:t>
      </w:r>
      <w:r w:rsidRPr="001745CC">
        <w:t xml:space="preserve"> </w:t>
      </w:r>
    </w:p>
    <w:p w:rsidR="001D19A3" w:rsidRPr="001745CC" w:rsidRDefault="001D19A3" w:rsidP="001D19A3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(обязательное)</w:t>
      </w:r>
    </w:p>
    <w:p w:rsidR="001D19A3" w:rsidRPr="00651BEF" w:rsidRDefault="001D19A3" w:rsidP="001D19A3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Текст</w:t>
      </w:r>
      <w:r w:rsidRPr="002D3103">
        <w:rPr>
          <w:b/>
          <w:noProof/>
        </w:rPr>
        <w:t xml:space="preserve"> </w:t>
      </w:r>
      <w:r w:rsidRPr="001745CC">
        <w:rPr>
          <w:b/>
          <w:noProof/>
        </w:rPr>
        <w:t>программного</w:t>
      </w:r>
      <w:r w:rsidRPr="002D3103">
        <w:rPr>
          <w:b/>
          <w:noProof/>
        </w:rPr>
        <w:t xml:space="preserve"> </w:t>
      </w:r>
      <w:r w:rsidRPr="001745CC">
        <w:rPr>
          <w:b/>
          <w:noProof/>
        </w:rPr>
        <w:t>модуля</w:t>
      </w:r>
      <w:r w:rsidRPr="002D3103">
        <w:rPr>
          <w:b/>
          <w:noProof/>
        </w:rPr>
        <w:t xml:space="preserve"> </w:t>
      </w:r>
      <w:r w:rsidR="00651BEF">
        <w:rPr>
          <w:b/>
          <w:noProof/>
        </w:rPr>
        <w:t>запросы для отображения веб-страниц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proofErr w:type="gramStart"/>
      <w:r w:rsidRPr="00651BEF">
        <w:rPr>
          <w:sz w:val="20"/>
          <w:lang w:val="en-US"/>
        </w:rPr>
        <w:t>public</w:t>
      </w:r>
      <w:proofErr w:type="gramEnd"/>
      <w:r w:rsidRPr="00651BEF">
        <w:rPr>
          <w:sz w:val="20"/>
          <w:lang w:val="en-US"/>
        </w:rPr>
        <w:t xml:space="preserve"> class PoolModule : NancyModule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</w:t>
      </w:r>
      <w:proofErr w:type="gramStart"/>
      <w:r w:rsidRPr="00651BEF">
        <w:rPr>
          <w:sz w:val="20"/>
          <w:lang w:val="en-US"/>
        </w:rPr>
        <w:t>public</w:t>
      </w:r>
      <w:proofErr w:type="gramEnd"/>
      <w:r w:rsidRPr="00651BEF">
        <w:rPr>
          <w:sz w:val="20"/>
          <w:lang w:val="en-US"/>
        </w:rPr>
        <w:t xml:space="preserve"> PoolModule(IPoolManager poolManager)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: </w:t>
      </w:r>
      <w:proofErr w:type="gramStart"/>
      <w:r w:rsidRPr="00651BEF">
        <w:rPr>
          <w:sz w:val="20"/>
          <w:lang w:val="en-US"/>
        </w:rPr>
        <w:t>base(</w:t>
      </w:r>
      <w:proofErr w:type="gramEnd"/>
      <w:r w:rsidRPr="00651BEF">
        <w:rPr>
          <w:sz w:val="20"/>
          <w:lang w:val="en-US"/>
        </w:rPr>
        <w:t>"/pool")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</w:t>
      </w:r>
      <w:proofErr w:type="gramStart"/>
      <w:r w:rsidRPr="00651BEF">
        <w:rPr>
          <w:sz w:val="20"/>
          <w:lang w:val="en-US"/>
        </w:rPr>
        <w:t>Get[</w:t>
      </w:r>
      <w:proofErr w:type="gramEnd"/>
      <w:r w:rsidRPr="00651BEF">
        <w:rPr>
          <w:sz w:val="20"/>
          <w:lang w:val="en-US"/>
        </w:rPr>
        <w:t>"/{slug}"] = _ =&gt;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pool = poolManager.Get(HttpUtility.HtmlEncode(_.slug)); // find the requested pool.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(pool == null)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pool does not exist: {0}", _.slug)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ViewBag.Title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"{0} Pool", pool.Config.Coin.Name);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ViewBag.Heading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"{0} Pool", pool.Config.Coin.Name);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// return our view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View["pool", new PoolModel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Pool = pool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};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</w:t>
      </w:r>
      <w:proofErr w:type="gramStart"/>
      <w:r w:rsidRPr="00651BEF">
        <w:rPr>
          <w:sz w:val="20"/>
          <w:lang w:val="en-US"/>
        </w:rPr>
        <w:t>Get[</w:t>
      </w:r>
      <w:proofErr w:type="gramEnd"/>
      <w:r w:rsidRPr="00651BEF">
        <w:rPr>
          <w:sz w:val="20"/>
          <w:lang w:val="en-US"/>
        </w:rPr>
        <w:t>"/{slug}/workers"] = _ =&gt;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pool = poolManager.Get(HttpUtility.HtmlEncode(_.slug)); // find the requested pool.                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(pool == null) // make sure queried pool exists.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pool does not exist: {0}", _.slug)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ViewBag.Header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"{0} Workers", pool.Config.Coin.Name);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// return our view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View["workers", new WorkersModel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Workers = pool.MinerManager.Miners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};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</w:t>
      </w:r>
      <w:proofErr w:type="gramStart"/>
      <w:r w:rsidRPr="00651BEF">
        <w:rPr>
          <w:sz w:val="20"/>
          <w:lang w:val="en-US"/>
        </w:rPr>
        <w:t>Get[</w:t>
      </w:r>
      <w:proofErr w:type="gramEnd"/>
      <w:r w:rsidRPr="00651BEF">
        <w:rPr>
          <w:sz w:val="20"/>
          <w:lang w:val="en-US"/>
        </w:rPr>
        <w:t>"/{slug}/round"] = _ =&gt;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lastRenderedPageBreak/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pool = poolManager.Get(HttpUtility.HtmlEncode(_.slug)); // find the requested pool.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(pool == null) // make sure queried pool exists.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pool does not exist: {0}", _.slug)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ViewBag.Header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"{0} Current Round", pool.Config.Coin.Name);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// return our view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View["round", new RoundModel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Round = pool.NetworkInfo.Round,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Shares = pool.RoundShares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};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</w:t>
      </w:r>
      <w:proofErr w:type="gramStart"/>
      <w:r w:rsidRPr="00651BEF">
        <w:rPr>
          <w:sz w:val="20"/>
          <w:lang w:val="en-US"/>
        </w:rPr>
        <w:t>Get[</w:t>
      </w:r>
      <w:proofErr w:type="gramEnd"/>
      <w:r w:rsidRPr="00651BEF">
        <w:rPr>
          <w:sz w:val="20"/>
          <w:lang w:val="en-US"/>
        </w:rPr>
        <w:t>"/{slug}/blocks/{page?1}"] = _ =&gt;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pool = (IPool)poolManager.Get(HttpUtility.HtmlEncode(_.slug)); // find the requested pool.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(pool == null) // make sure queried pool exists.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pool does not exist: {0}", _.slug)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int</w:t>
      </w:r>
      <w:proofErr w:type="gramEnd"/>
      <w:r w:rsidRPr="00651BEF">
        <w:rPr>
          <w:sz w:val="20"/>
          <w:lang w:val="en-US"/>
        </w:rPr>
        <w:t xml:space="preserve"> page;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(!Int32.TryParse(_.page, out page))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page</w:t>
      </w:r>
      <w:proofErr w:type="gramEnd"/>
      <w:r w:rsidRPr="00651BEF">
        <w:rPr>
          <w:sz w:val="20"/>
          <w:lang w:val="en-US"/>
        </w:rPr>
        <w:t xml:space="preserve"> = 1;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paginationQuery = new PaginationQuery(page);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blocks = pool.BlockRepository.GetBlocks(paginationQuery);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(blocks.Count == 0)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"No more blocks exist"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model = new BlocksModel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Blocks = blocks,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Coin = pool.Config.Coin,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Filter = BlockFilter.All,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PaginationQuery = paginationQuery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lastRenderedPageBreak/>
        <w:t xml:space="preserve">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View["blocks", model];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};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</w:t>
      </w:r>
      <w:proofErr w:type="gramStart"/>
      <w:r w:rsidRPr="00651BEF">
        <w:rPr>
          <w:sz w:val="20"/>
          <w:lang w:val="en-US"/>
        </w:rPr>
        <w:t>Get[</w:t>
      </w:r>
      <w:proofErr w:type="gramEnd"/>
      <w:r w:rsidRPr="00651BEF">
        <w:rPr>
          <w:sz w:val="20"/>
          <w:lang w:val="en-US"/>
        </w:rPr>
        <w:t>"/{slug}/blocks/paid/{page?1}"] = _ =&gt;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pool = (IPool)poolManager.Get(HttpUtility.HtmlEncode(_.slug)); // find the requested pool.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(pool == null) // make sure queried pool exists.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pool does not exist: {0}", _.slug)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int</w:t>
      </w:r>
      <w:proofErr w:type="gramEnd"/>
      <w:r w:rsidRPr="00651BEF">
        <w:rPr>
          <w:sz w:val="20"/>
          <w:lang w:val="en-US"/>
        </w:rPr>
        <w:t xml:space="preserve"> page;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(!Int32.TryParse(_.page, out page))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page</w:t>
      </w:r>
      <w:proofErr w:type="gramEnd"/>
      <w:r w:rsidRPr="00651BEF">
        <w:rPr>
          <w:sz w:val="20"/>
          <w:lang w:val="en-US"/>
        </w:rPr>
        <w:t xml:space="preserve"> = 1;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paginationQuery = new PaginationQuery(page);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blocks = pool.BlockRepository.GetPaidBlocks(paginationQuery);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(blocks.Count == 0)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"No more blocks exist"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model = new BlocksModel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Blocks = blocks,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Coin = pool.Config.Coin,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Filter = BlockFilter.PaidOnly,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PaginationQuery = paginationQuery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View["blocks", model];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};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</w:t>
      </w:r>
      <w:proofErr w:type="gramStart"/>
      <w:r w:rsidRPr="00651BEF">
        <w:rPr>
          <w:sz w:val="20"/>
          <w:lang w:val="en-US"/>
        </w:rPr>
        <w:t>Get[</w:t>
      </w:r>
      <w:proofErr w:type="gramEnd"/>
      <w:r w:rsidRPr="00651BEF">
        <w:rPr>
          <w:sz w:val="20"/>
          <w:lang w:val="en-US"/>
        </w:rPr>
        <w:t>"/{slug}/block/{height:int}"] = _ =&gt;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pool = (IPool)poolManager.Get(HttpUtility.HtmlEncode(_.slug)); // find the requested pool.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(pool == null) // make sure queried pool exists.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pool does not exist: {0}", _.slug)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block = pool.BlockRepository.Get((uint)_.height);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(block == null)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block does not exist: {0}", _.height)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model = new BlockModel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Block = block,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Coin = pool.Config.Coin,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Payments = </w:t>
      </w:r>
      <w:proofErr w:type="gramStart"/>
      <w:r w:rsidRPr="00651BEF">
        <w:rPr>
          <w:sz w:val="20"/>
          <w:lang w:val="en-US"/>
        </w:rPr>
        <w:t>pool.PaymentRepository.GetPaymentDetailsForBlock(</w:t>
      </w:r>
      <w:proofErr w:type="gramEnd"/>
      <w:r w:rsidRPr="00651BEF">
        <w:rPr>
          <w:sz w:val="20"/>
          <w:lang w:val="en-US"/>
        </w:rPr>
        <w:t>(uint)_.height)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ViewBag.Header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"Block {0}", block.Height);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ViewBag.SubHeader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"{0} block", pool.Config.Coin.Name);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View["block", model];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};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</w:t>
      </w:r>
      <w:proofErr w:type="gramStart"/>
      <w:r w:rsidRPr="00651BEF">
        <w:rPr>
          <w:sz w:val="20"/>
          <w:lang w:val="en-US"/>
        </w:rPr>
        <w:t>Get[</w:t>
      </w:r>
      <w:proofErr w:type="gramEnd"/>
      <w:r w:rsidRPr="00651BEF">
        <w:rPr>
          <w:sz w:val="20"/>
          <w:lang w:val="en-US"/>
        </w:rPr>
        <w:t>"/{slug}/tx/{id:int}"] = _ =&gt;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pool = (IPool)poolManager.Get(HttpUtility.HtmlEncode(_.slug)); // find the requested pool.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(pool == null) // make sure queried pool exists.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pool does not exist: {0}", _.slug)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details = pool.PaymentRepository.GetPaymentDetailsByTransactionId((uint)_.id);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(details == null)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transaction does not exist.")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account = pool.AccountManager.GetAccountById(details.AccountId);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block = pool.BlockRepository.Get((uint) details.Block);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ViewBag.Header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"Transaction Details");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ViewBag.SubHeader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"{0}", details.TransactionId);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model = new PaymentDetailsModel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lastRenderedPageBreak/>
        <w:t xml:space="preserve">                    Details = details,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Account = account,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Block = block,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Coin = pool.Config.Coin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View["paymentdetails", model];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};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</w:t>
      </w:r>
      <w:proofErr w:type="gramStart"/>
      <w:r w:rsidRPr="00651BEF">
        <w:rPr>
          <w:sz w:val="20"/>
          <w:lang w:val="en-US"/>
        </w:rPr>
        <w:t>Get[</w:t>
      </w:r>
      <w:proofErr w:type="gramEnd"/>
      <w:r w:rsidRPr="00651BEF">
        <w:rPr>
          <w:sz w:val="20"/>
          <w:lang w:val="en-US"/>
        </w:rPr>
        <w:t>"/{slug}/payment/{id:int}"] = _ =&gt;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pool = (IPool)poolManager.Get(HttpUtility.HtmlEncode(_.slug)); // find the requested pool.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(pool == null) // make sure queried pool exists.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pool does not exist: {0}", _.slug)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details = pool.PaymentRepository.GeyPaymentDetailsByPaymentId((uint)_.id);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(details == null)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payment does not exist.")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account = pool.AccountManager.GetAccountById(details.AccountId);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block = pool.BlockRepository.Get((uint)details.Block);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ViewBag.Header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"Payment Details");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ViewBag.SubHeader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"{0}", details.PaymentId);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model = new PaymentDetailsModel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Details = details,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Account = account,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Block = block,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Coin = pool.Config.Coin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View["paymentdetails", model];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};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</w:t>
      </w:r>
      <w:proofErr w:type="gramStart"/>
      <w:r w:rsidRPr="00651BEF">
        <w:rPr>
          <w:sz w:val="20"/>
          <w:lang w:val="en-US"/>
        </w:rPr>
        <w:t>Get[</w:t>
      </w:r>
      <w:proofErr w:type="gramEnd"/>
      <w:r w:rsidRPr="00651BEF">
        <w:rPr>
          <w:sz w:val="20"/>
          <w:lang w:val="en-US"/>
        </w:rPr>
        <w:t>"/{slug}/account/address/{address:length(26,34)}/{page?1}"] = _ =&gt;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pool = (IPool)poolManager.Get(HttpUtility.HtmlEncode(_.slug)); // find the requested pool.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(pool == null)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lastRenderedPageBreak/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pool does not exist: {0}", HttpUtility.HtmlEncode(_.slug))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account = (IAccount)pool.AccountManager.GetAccountByAddress(_.address);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(account == null)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View["error", new ErrorViewModel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    Details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"The requested account does not exist: {0}", _.address)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}];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}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int</w:t>
      </w:r>
      <w:proofErr w:type="gramEnd"/>
      <w:r w:rsidRPr="00651BEF">
        <w:rPr>
          <w:sz w:val="20"/>
          <w:lang w:val="en-US"/>
        </w:rPr>
        <w:t xml:space="preserve"> page;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if</w:t>
      </w:r>
      <w:proofErr w:type="gramEnd"/>
      <w:r w:rsidRPr="00651BEF">
        <w:rPr>
          <w:sz w:val="20"/>
          <w:lang w:val="en-US"/>
        </w:rPr>
        <w:t xml:space="preserve"> (!Int32.TryParse(_.page, out page))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</w:t>
      </w:r>
      <w:proofErr w:type="gramStart"/>
      <w:r w:rsidRPr="00651BEF">
        <w:rPr>
          <w:sz w:val="20"/>
          <w:lang w:val="en-US"/>
        </w:rPr>
        <w:t>page</w:t>
      </w:r>
      <w:proofErr w:type="gramEnd"/>
      <w:r w:rsidRPr="00651BEF">
        <w:rPr>
          <w:sz w:val="20"/>
          <w:lang w:val="en-US"/>
        </w:rPr>
        <w:t xml:space="preserve"> = 1;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paginationQuery = new PaginationQuery(page);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// get the payments for the account.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var</w:t>
      </w:r>
      <w:proofErr w:type="gramEnd"/>
      <w:r w:rsidRPr="00651BEF">
        <w:rPr>
          <w:sz w:val="20"/>
          <w:lang w:val="en-US"/>
        </w:rPr>
        <w:t xml:space="preserve"> payments = pool.AccountManager.GetPaymentsForAccount(account.Id, paginationQuery);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ViewBag.Header = </w:t>
      </w:r>
      <w:proofErr w:type="gramStart"/>
      <w:r w:rsidRPr="00651BEF">
        <w:rPr>
          <w:sz w:val="20"/>
          <w:lang w:val="en-US"/>
        </w:rPr>
        <w:t>string.Format(</w:t>
      </w:r>
      <w:proofErr w:type="gramEnd"/>
      <w:r w:rsidRPr="00651BEF">
        <w:rPr>
          <w:sz w:val="20"/>
          <w:lang w:val="en-US"/>
        </w:rPr>
        <w:t>"Account Details");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ViewBag.SubHeader = account.Username;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// return our view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</w:t>
      </w:r>
      <w:proofErr w:type="gramStart"/>
      <w:r w:rsidRPr="00651BEF">
        <w:rPr>
          <w:sz w:val="20"/>
          <w:lang w:val="en-US"/>
        </w:rPr>
        <w:t>return</w:t>
      </w:r>
      <w:proofErr w:type="gramEnd"/>
      <w:r w:rsidRPr="00651BEF">
        <w:rPr>
          <w:sz w:val="20"/>
          <w:lang w:val="en-US"/>
        </w:rPr>
        <w:t xml:space="preserve"> View["account", new AccountModel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{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Account = account,</w:t>
      </w:r>
    </w:p>
    <w:p w:rsidR="00651BEF" w:rsidRPr="00651BEF" w:rsidRDefault="00651BEF" w:rsidP="00651BEF">
      <w:pPr>
        <w:pStyle w:val="afff2"/>
        <w:rPr>
          <w:sz w:val="20"/>
          <w:lang w:val="en-US"/>
        </w:rPr>
      </w:pPr>
      <w:r w:rsidRPr="00651BEF">
        <w:rPr>
          <w:sz w:val="20"/>
          <w:lang w:val="en-US"/>
        </w:rPr>
        <w:t xml:space="preserve">                    Coin = pool.Config.Coin,</w:t>
      </w:r>
    </w:p>
    <w:p w:rsidR="00651BEF" w:rsidRPr="00651BEF" w:rsidRDefault="00651BEF" w:rsidP="00651BEF">
      <w:pPr>
        <w:pStyle w:val="afff2"/>
        <w:rPr>
          <w:sz w:val="20"/>
        </w:rPr>
      </w:pPr>
      <w:r w:rsidRPr="00651BEF">
        <w:rPr>
          <w:sz w:val="20"/>
          <w:lang w:val="en-US"/>
        </w:rPr>
        <w:t xml:space="preserve">                    </w:t>
      </w:r>
      <w:r w:rsidRPr="00651BEF">
        <w:rPr>
          <w:sz w:val="20"/>
        </w:rPr>
        <w:t>Payments = payments,</w:t>
      </w:r>
    </w:p>
    <w:p w:rsidR="00651BEF" w:rsidRPr="00651BEF" w:rsidRDefault="00651BEF" w:rsidP="00651BEF">
      <w:pPr>
        <w:pStyle w:val="afff2"/>
        <w:rPr>
          <w:sz w:val="20"/>
        </w:rPr>
      </w:pPr>
      <w:r w:rsidRPr="00651BEF">
        <w:rPr>
          <w:sz w:val="20"/>
        </w:rPr>
        <w:t xml:space="preserve">                    PaginationQuery = paginationQuery</w:t>
      </w:r>
    </w:p>
    <w:p w:rsidR="00651BEF" w:rsidRPr="00651BEF" w:rsidRDefault="00651BEF" w:rsidP="00651BEF">
      <w:pPr>
        <w:pStyle w:val="afff2"/>
        <w:rPr>
          <w:sz w:val="20"/>
        </w:rPr>
      </w:pPr>
      <w:r w:rsidRPr="00651BEF">
        <w:rPr>
          <w:sz w:val="20"/>
        </w:rPr>
        <w:t xml:space="preserve">                }];</w:t>
      </w:r>
    </w:p>
    <w:p w:rsidR="00651BEF" w:rsidRPr="00651BEF" w:rsidRDefault="00651BEF" w:rsidP="00651BEF">
      <w:pPr>
        <w:pStyle w:val="afff2"/>
        <w:rPr>
          <w:sz w:val="20"/>
        </w:rPr>
      </w:pPr>
      <w:r w:rsidRPr="00651BEF">
        <w:rPr>
          <w:sz w:val="20"/>
        </w:rPr>
        <w:t xml:space="preserve">            };</w:t>
      </w:r>
    </w:p>
    <w:p w:rsidR="00651BEF" w:rsidRPr="00651BEF" w:rsidRDefault="00651BEF" w:rsidP="00651BEF">
      <w:pPr>
        <w:pStyle w:val="afff2"/>
        <w:rPr>
          <w:sz w:val="20"/>
        </w:rPr>
      </w:pPr>
      <w:r w:rsidRPr="00651BEF">
        <w:rPr>
          <w:sz w:val="20"/>
        </w:rPr>
        <w:t xml:space="preserve">        }</w:t>
      </w:r>
    </w:p>
    <w:p w:rsidR="001D19A3" w:rsidRDefault="00651BEF" w:rsidP="00651BEF">
      <w:pPr>
        <w:pStyle w:val="afff2"/>
        <w:rPr>
          <w:sz w:val="20"/>
        </w:rPr>
      </w:pPr>
      <w:r w:rsidRPr="00651BEF">
        <w:rPr>
          <w:sz w:val="20"/>
        </w:rPr>
        <w:t xml:space="preserve">    }</w:t>
      </w:r>
    </w:p>
    <w:p w:rsidR="00651BEF" w:rsidRPr="00651BEF" w:rsidRDefault="00651BEF" w:rsidP="00651BEF">
      <w:pPr>
        <w:pStyle w:val="afff2"/>
        <w:rPr>
          <w:sz w:val="20"/>
          <w:szCs w:val="20"/>
        </w:rPr>
      </w:pP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class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BEF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ApiModule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NancyModule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static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readonly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 PoolNotFound = JsonConvert.SerializeObject(</w:t>
      </w:r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JsonError(</w:t>
      </w:r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"Pool not found!"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private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static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readonly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 AlgorithmNotFound = JsonConvert.SerializeObject(</w:t>
      </w:r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JsonError(</w:t>
      </w:r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"Algorithm not found!"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ApiModule(IStatisticsManager statisticsManager, IPoolManager poolManager, IAlgorithmManager algorithmManager)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base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"/api"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Get[</w:t>
      </w:r>
      <w:proofErr w:type="gramEnd"/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"/"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_ =&gt;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51BE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include common data required by layout.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ViewBag.Header = </w:t>
      </w:r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"Public API"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51BE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return our view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View[</w:t>
      </w:r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"api"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ApiModel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{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BaseUrl = Request.Url.SiteBase,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Coin = </w:t>
      </w:r>
      <w:proofErr w:type="gramStart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poolManager.First(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).Config.Coin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}];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Get[</w:t>
      </w:r>
      <w:proofErr w:type="gramEnd"/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"/pools"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_ =&gt;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 = (Response) poolManager.ServiceResponse;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response.ContentType = </w:t>
      </w:r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"application/json"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Get[</w:t>
      </w:r>
      <w:proofErr w:type="gramEnd"/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"/pool/{slug}"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_ =&gt;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pool = poolManager.Get(HttpUtility.HtmlEncode(_.slug)); </w:t>
      </w:r>
      <w:r w:rsidRPr="00651BE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query the requested pool.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 = pool != </w:t>
      </w:r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null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? (Response</w:t>
      </w:r>
      <w:proofErr w:type="gramStart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)pool.ServiceResponse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 PoolNotFound;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response.ContentType = </w:t>
      </w:r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"application/json"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Get[</w:t>
      </w:r>
      <w:proofErr w:type="gramEnd"/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"/algorithms"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_ =&gt;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 = (Response)algorithmManager.ServiceResponse;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response.ContentType = </w:t>
      </w:r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"application/json"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Get[</w:t>
      </w:r>
      <w:proofErr w:type="gramEnd"/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"/algorithm/{slug}"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_ =&gt;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algorithm = algorithmManager.Get(HttpUtility.HtmlEncode(_.slug)); </w:t>
      </w:r>
      <w:r w:rsidRPr="00651BE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query the requested pool.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 = algorithm != </w:t>
      </w:r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null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? (Response</w:t>
      </w:r>
      <w:proofErr w:type="gramStart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)algorithm.ServiceResponse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 AlgorithmNotFound;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response.ContentType = </w:t>
      </w:r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"application/json"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Get[</w:t>
      </w:r>
      <w:proofErr w:type="gramEnd"/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"/global"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_ =&gt;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var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 = (Response) statisticsManager.ServiceResponse;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response.ContentType = </w:t>
      </w:r>
      <w:r w:rsidRPr="00651BEF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"application/json"</w:t>
      </w: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51B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response;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51BE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};          </w:t>
      </w:r>
    </w:p>
    <w:p w:rsidR="00651BEF" w:rsidRPr="00651BEF" w:rsidRDefault="00651BEF" w:rsidP="00651BE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651BE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651BEF" w:rsidRDefault="00651BEF" w:rsidP="00651BEF">
      <w:pPr>
        <w:pStyle w:val="afff2"/>
        <w:rPr>
          <w:color w:val="000000"/>
          <w:sz w:val="20"/>
          <w:szCs w:val="20"/>
        </w:rPr>
      </w:pPr>
      <w:r w:rsidRPr="00651BEF">
        <w:rPr>
          <w:color w:val="000000"/>
          <w:sz w:val="20"/>
          <w:szCs w:val="20"/>
        </w:rPr>
        <w:t xml:space="preserve">    }</w:t>
      </w:r>
    </w:p>
    <w:p w:rsidR="00651BEF" w:rsidRDefault="00651BEF" w:rsidP="00651BEF">
      <w:pPr>
        <w:pStyle w:val="afff2"/>
        <w:rPr>
          <w:color w:val="000000"/>
          <w:sz w:val="20"/>
          <w:szCs w:val="20"/>
        </w:rPr>
      </w:pPr>
    </w:p>
    <w:p w:rsidR="00651BEF" w:rsidRDefault="00651BEF">
      <w:pPr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color w:val="000000"/>
          <w:sz w:val="20"/>
          <w:szCs w:val="20"/>
        </w:rPr>
        <w:br w:type="page"/>
      </w:r>
    </w:p>
    <w:p w:rsidR="00651BEF" w:rsidRPr="001745CC" w:rsidRDefault="00651BEF" w:rsidP="00651BEF">
      <w:pPr>
        <w:pStyle w:val="afff8"/>
        <w:spacing w:after="0"/>
      </w:pPr>
      <w:r>
        <w:lastRenderedPageBreak/>
        <w:t xml:space="preserve">Приложение </w:t>
      </w:r>
      <w:r>
        <w:rPr>
          <w:lang w:val="en-US"/>
        </w:rPr>
        <w:t>B</w:t>
      </w:r>
      <w:r w:rsidRPr="001745CC">
        <w:t xml:space="preserve"> </w:t>
      </w:r>
    </w:p>
    <w:p w:rsidR="00651BEF" w:rsidRPr="001745CC" w:rsidRDefault="00651BEF" w:rsidP="00651BEF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(обязательное)</w:t>
      </w:r>
    </w:p>
    <w:p w:rsidR="00651BEF" w:rsidRPr="00651BEF" w:rsidRDefault="00651BEF" w:rsidP="00651BEF">
      <w:pPr>
        <w:pStyle w:val="affff6"/>
        <w:ind w:firstLine="0"/>
        <w:jc w:val="center"/>
        <w:rPr>
          <w:b/>
          <w:noProof/>
        </w:rPr>
      </w:pPr>
      <w:r w:rsidRPr="001745CC">
        <w:rPr>
          <w:b/>
          <w:noProof/>
        </w:rPr>
        <w:t>Текст</w:t>
      </w:r>
      <w:r w:rsidRPr="002D3103">
        <w:rPr>
          <w:b/>
          <w:noProof/>
        </w:rPr>
        <w:t xml:space="preserve"> </w:t>
      </w:r>
      <w:r w:rsidRPr="001745CC">
        <w:rPr>
          <w:b/>
          <w:noProof/>
        </w:rPr>
        <w:t>программного</w:t>
      </w:r>
      <w:r w:rsidRPr="002D3103">
        <w:rPr>
          <w:b/>
          <w:noProof/>
        </w:rPr>
        <w:t xml:space="preserve"> </w:t>
      </w:r>
      <w:r w:rsidRPr="001745CC">
        <w:rPr>
          <w:b/>
          <w:noProof/>
        </w:rPr>
        <w:t>модуля</w:t>
      </w:r>
      <w:r w:rsidRPr="002D3103">
        <w:rPr>
          <w:b/>
          <w:noProof/>
        </w:rPr>
        <w:t xml:space="preserve"> </w:t>
      </w:r>
      <w:r>
        <w:rPr>
          <w:b/>
          <w:noProof/>
        </w:rPr>
        <w:t>запросы для отображения веб-страниц</w:t>
      </w:r>
    </w:p>
    <w:p w:rsidR="00651BEF" w:rsidRPr="00651BEF" w:rsidRDefault="00651BEF" w:rsidP="00651BEF">
      <w:pPr>
        <w:pStyle w:val="afff2"/>
        <w:rPr>
          <w:sz w:val="20"/>
          <w:szCs w:val="20"/>
        </w:rPr>
      </w:pPr>
      <w:bookmarkStart w:id="308" w:name="_GoBack"/>
      <w:bookmarkEnd w:id="308"/>
    </w:p>
    <w:sectPr w:rsidR="00651BEF" w:rsidRPr="00651BEF" w:rsidSect="00423E68">
      <w:footerReference w:type="default" r:id="rId29"/>
      <w:footerReference w:type="first" r:id="rId30"/>
      <w:type w:val="oddPage"/>
      <w:pgSz w:w="11906" w:h="16838"/>
      <w:pgMar w:top="1140" w:right="851" w:bottom="1531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3BC" w:rsidRDefault="009963BC" w:rsidP="007B2A1F">
      <w:r>
        <w:separator/>
      </w:r>
    </w:p>
  </w:endnote>
  <w:endnote w:type="continuationSeparator" w:id="0">
    <w:p w:rsidR="009963BC" w:rsidRDefault="009963BC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103" w:rsidRDefault="002D3103">
    <w:pPr>
      <w:pStyle w:val="af6"/>
      <w:jc w:val="right"/>
    </w:pPr>
    <w:r>
      <w:fldChar w:fldCharType="begin"/>
    </w:r>
    <w:r>
      <w:instrText>PAGE   \* MERGEFORMAT</w:instrText>
    </w:r>
    <w:r>
      <w:fldChar w:fldCharType="separate"/>
    </w:r>
    <w:r w:rsidR="00651BEF">
      <w:rPr>
        <w:noProof/>
      </w:rPr>
      <w:t>5</w:t>
    </w:r>
    <w:r>
      <w:rPr>
        <w:noProof/>
      </w:rPr>
      <w:fldChar w:fldCharType="end"/>
    </w:r>
  </w:p>
  <w:p w:rsidR="002D3103" w:rsidRDefault="002D3103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103" w:rsidRDefault="002D3103">
    <w:pPr>
      <w:pStyle w:val="af6"/>
      <w:jc w:val="right"/>
    </w:pPr>
  </w:p>
  <w:p w:rsidR="002D3103" w:rsidRDefault="002D3103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3BC" w:rsidRDefault="009963BC" w:rsidP="007B2A1F">
      <w:r>
        <w:separator/>
      </w:r>
    </w:p>
  </w:footnote>
  <w:footnote w:type="continuationSeparator" w:id="0">
    <w:p w:rsidR="009963BC" w:rsidRDefault="009963BC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DFCD302"/>
    <w:lvl w:ilvl="0">
      <w:start w:val="1"/>
      <w:numFmt w:val="bullet"/>
      <w:pStyle w:val="a"/>
      <w:lvlText w:val="–"/>
      <w:lvlJc w:val="left"/>
      <w:pPr>
        <w:ind w:left="0" w:firstLine="708"/>
      </w:pPr>
      <w:rPr>
        <w:rFonts w:ascii="Times New Roman" w:hAnsi="Times New Roman" w:cs="Times New Roman" w:hint="default"/>
        <w:sz w:val="28"/>
        <w:szCs w:val="28"/>
      </w:rPr>
    </w:lvl>
  </w:abstractNum>
  <w:abstractNum w:abstractNumId="1" w15:restartNumberingAfterBreak="0">
    <w:nsid w:val="0800232A"/>
    <w:multiLevelType w:val="hybridMultilevel"/>
    <w:tmpl w:val="98822A04"/>
    <w:lvl w:ilvl="0" w:tplc="B350BC3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A6990"/>
    <w:multiLevelType w:val="hybridMultilevel"/>
    <w:tmpl w:val="052A898A"/>
    <w:lvl w:ilvl="0" w:tplc="912011F4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0202F"/>
    <w:multiLevelType w:val="hybridMultilevel"/>
    <w:tmpl w:val="BF34A722"/>
    <w:lvl w:ilvl="0" w:tplc="9E56F038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D862D108">
      <w:numFmt w:val="bullet"/>
      <w:lvlText w:val="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200FB0"/>
    <w:multiLevelType w:val="hybridMultilevel"/>
    <w:tmpl w:val="294A41AA"/>
    <w:lvl w:ilvl="0" w:tplc="C5586CF2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686899"/>
    <w:multiLevelType w:val="hybridMultilevel"/>
    <w:tmpl w:val="EDCA0B42"/>
    <w:lvl w:ilvl="0" w:tplc="5C1CF60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C27537"/>
    <w:multiLevelType w:val="hybridMultilevel"/>
    <w:tmpl w:val="B9602B0E"/>
    <w:lvl w:ilvl="0" w:tplc="3FE80E96">
      <w:start w:val="1"/>
      <w:numFmt w:val="decimal"/>
      <w:pStyle w:val="a0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D019B0"/>
    <w:multiLevelType w:val="hybridMultilevel"/>
    <w:tmpl w:val="7A3276D4"/>
    <w:lvl w:ilvl="0" w:tplc="B04A993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792D8B"/>
    <w:multiLevelType w:val="hybridMultilevel"/>
    <w:tmpl w:val="CC486886"/>
    <w:lvl w:ilvl="0" w:tplc="01A0B67C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7F208F"/>
    <w:multiLevelType w:val="hybridMultilevel"/>
    <w:tmpl w:val="8264C212"/>
    <w:lvl w:ilvl="0" w:tplc="E4CAB91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4B27DE"/>
    <w:multiLevelType w:val="hybridMultilevel"/>
    <w:tmpl w:val="2F72A158"/>
    <w:lvl w:ilvl="0" w:tplc="0C6CEB0E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2B4FFE"/>
    <w:multiLevelType w:val="hybridMultilevel"/>
    <w:tmpl w:val="F85696A4"/>
    <w:lvl w:ilvl="0" w:tplc="8B363BE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2BA002E"/>
    <w:multiLevelType w:val="hybridMultilevel"/>
    <w:tmpl w:val="6AFA62FE"/>
    <w:lvl w:ilvl="0" w:tplc="B350BC3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0F7B2D"/>
    <w:multiLevelType w:val="hybridMultilevel"/>
    <w:tmpl w:val="908271DE"/>
    <w:lvl w:ilvl="0" w:tplc="245C46B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2248BC"/>
    <w:multiLevelType w:val="hybridMultilevel"/>
    <w:tmpl w:val="1B9CB342"/>
    <w:lvl w:ilvl="0" w:tplc="19BC7F4E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933309"/>
    <w:multiLevelType w:val="hybridMultilevel"/>
    <w:tmpl w:val="13D8AB5C"/>
    <w:lvl w:ilvl="0" w:tplc="ECB8D2E4">
      <w:start w:val="1"/>
      <w:numFmt w:val="bullet"/>
      <w:pStyle w:val="a1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6C75560"/>
    <w:multiLevelType w:val="hybridMultilevel"/>
    <w:tmpl w:val="5B1E238A"/>
    <w:lvl w:ilvl="0" w:tplc="33EE820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E314178"/>
    <w:multiLevelType w:val="hybridMultilevel"/>
    <w:tmpl w:val="AB3EEB50"/>
    <w:lvl w:ilvl="0" w:tplc="6154510A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D862D108">
      <w:numFmt w:val="bullet"/>
      <w:lvlText w:val="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E5646BD"/>
    <w:multiLevelType w:val="hybridMultilevel"/>
    <w:tmpl w:val="0EB47566"/>
    <w:lvl w:ilvl="0" w:tplc="B350BC3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076693F"/>
    <w:multiLevelType w:val="hybridMultilevel"/>
    <w:tmpl w:val="DF38EAD6"/>
    <w:lvl w:ilvl="0" w:tplc="60028FA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7A7355"/>
    <w:multiLevelType w:val="hybridMultilevel"/>
    <w:tmpl w:val="ABA8DC34"/>
    <w:lvl w:ilvl="0" w:tplc="E524135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4282563"/>
    <w:multiLevelType w:val="multilevel"/>
    <w:tmpl w:val="5844997A"/>
    <w:styleLink w:val="1"/>
    <w:lvl w:ilvl="0">
      <w:start w:val="1"/>
      <w:numFmt w:val="lowerRoman"/>
      <w:lvlText w:val="%1."/>
      <w:lvlJc w:val="right"/>
      <w:pPr>
        <w:ind w:left="1068" w:hanging="360"/>
      </w:pPr>
      <w:rPr>
        <w:rFonts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3442018D"/>
    <w:multiLevelType w:val="hybridMultilevel"/>
    <w:tmpl w:val="5088F50E"/>
    <w:lvl w:ilvl="0" w:tplc="0C92913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6954004"/>
    <w:multiLevelType w:val="hybridMultilevel"/>
    <w:tmpl w:val="43D0EFAC"/>
    <w:lvl w:ilvl="0" w:tplc="8F60CAF4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8AA0166"/>
    <w:multiLevelType w:val="hybridMultilevel"/>
    <w:tmpl w:val="CC904164"/>
    <w:lvl w:ilvl="0" w:tplc="5E9618C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C3A335D"/>
    <w:multiLevelType w:val="hybridMultilevel"/>
    <w:tmpl w:val="8C10C852"/>
    <w:lvl w:ilvl="0" w:tplc="B350BC3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B11088"/>
    <w:multiLevelType w:val="hybridMultilevel"/>
    <w:tmpl w:val="E36AF8F0"/>
    <w:lvl w:ilvl="0" w:tplc="84F2CE78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CC47743"/>
    <w:multiLevelType w:val="hybridMultilevel"/>
    <w:tmpl w:val="C2E8B826"/>
    <w:lvl w:ilvl="0" w:tplc="0E5419C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5E638D"/>
    <w:multiLevelType w:val="hybridMultilevel"/>
    <w:tmpl w:val="E76014E2"/>
    <w:lvl w:ilvl="0" w:tplc="918078D8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EB97628"/>
    <w:multiLevelType w:val="hybridMultilevel"/>
    <w:tmpl w:val="A3602A24"/>
    <w:lvl w:ilvl="0" w:tplc="F32216D8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 w15:restartNumberingAfterBreak="0">
    <w:nsid w:val="3F1A0D6C"/>
    <w:multiLevelType w:val="hybridMultilevel"/>
    <w:tmpl w:val="39862E7E"/>
    <w:lvl w:ilvl="0" w:tplc="B116482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F67103E"/>
    <w:multiLevelType w:val="hybridMultilevel"/>
    <w:tmpl w:val="F6F4B518"/>
    <w:lvl w:ilvl="0" w:tplc="06703E62">
      <w:start w:val="1"/>
      <w:numFmt w:val="decimal"/>
      <w:pStyle w:val="a2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3FB538DF"/>
    <w:multiLevelType w:val="hybridMultilevel"/>
    <w:tmpl w:val="ED440CA4"/>
    <w:lvl w:ilvl="0" w:tplc="1534B67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561ABA"/>
    <w:multiLevelType w:val="hybridMultilevel"/>
    <w:tmpl w:val="E9D883A6"/>
    <w:lvl w:ilvl="0" w:tplc="39CCA2C2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282859"/>
    <w:multiLevelType w:val="hybridMultilevel"/>
    <w:tmpl w:val="39D62C0C"/>
    <w:lvl w:ilvl="0" w:tplc="538CBC7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3237AC"/>
    <w:multiLevelType w:val="hybridMultilevel"/>
    <w:tmpl w:val="0F826CF0"/>
    <w:lvl w:ilvl="0" w:tplc="49301FA0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6E5145F"/>
    <w:multiLevelType w:val="hybridMultilevel"/>
    <w:tmpl w:val="89260B5E"/>
    <w:lvl w:ilvl="0" w:tplc="1A546C7E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9463E3B"/>
    <w:multiLevelType w:val="hybridMultilevel"/>
    <w:tmpl w:val="18A82C6A"/>
    <w:lvl w:ilvl="0" w:tplc="DAB4E19A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772997"/>
    <w:multiLevelType w:val="hybridMultilevel"/>
    <w:tmpl w:val="9754E4B2"/>
    <w:lvl w:ilvl="0" w:tplc="1CD4320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D862D108">
      <w:numFmt w:val="bullet"/>
      <w:lvlText w:val="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4D7377EA"/>
    <w:multiLevelType w:val="hybridMultilevel"/>
    <w:tmpl w:val="BA0042BA"/>
    <w:lvl w:ilvl="0" w:tplc="FCCCCBFA">
      <w:start w:val="1"/>
      <w:numFmt w:val="decimal"/>
      <w:suff w:val="space"/>
      <w:lvlText w:val="%1"/>
      <w:lvlJc w:val="left"/>
      <w:pPr>
        <w:ind w:left="0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4E7F26AC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7EA7445"/>
    <w:multiLevelType w:val="hybridMultilevel"/>
    <w:tmpl w:val="A6603918"/>
    <w:lvl w:ilvl="0" w:tplc="B350BC3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9A01C37"/>
    <w:multiLevelType w:val="hybridMultilevel"/>
    <w:tmpl w:val="B1D4B922"/>
    <w:lvl w:ilvl="0" w:tplc="B926972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8E6CA6"/>
    <w:multiLevelType w:val="hybridMultilevel"/>
    <w:tmpl w:val="80B659CE"/>
    <w:lvl w:ilvl="0" w:tplc="B350BC3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F83626D"/>
    <w:multiLevelType w:val="hybridMultilevel"/>
    <w:tmpl w:val="5FD04096"/>
    <w:lvl w:ilvl="0" w:tplc="7F06A30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085C56"/>
    <w:multiLevelType w:val="hybridMultilevel"/>
    <w:tmpl w:val="33523F9C"/>
    <w:lvl w:ilvl="0" w:tplc="21EE2FA6">
      <w:start w:val="1"/>
      <w:numFmt w:val="bullet"/>
      <w:pStyle w:val="a3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1F001BD"/>
    <w:multiLevelType w:val="hybridMultilevel"/>
    <w:tmpl w:val="B33EF2FC"/>
    <w:lvl w:ilvl="0" w:tplc="C0B8D22A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4997C46"/>
    <w:multiLevelType w:val="hybridMultilevel"/>
    <w:tmpl w:val="DE88B544"/>
    <w:lvl w:ilvl="0" w:tplc="B1ACC5EE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2C1A51"/>
    <w:multiLevelType w:val="hybridMultilevel"/>
    <w:tmpl w:val="8F2ADF2A"/>
    <w:lvl w:ilvl="0" w:tplc="1FCC2B5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6B3D4DE3"/>
    <w:multiLevelType w:val="multilevel"/>
    <w:tmpl w:val="DBD27FAE"/>
    <w:lvl w:ilvl="0">
      <w:start w:val="1"/>
      <w:numFmt w:val="decimal"/>
      <w:pStyle w:val="10"/>
      <w:suff w:val="space"/>
      <w:lvlText w:val="%1"/>
      <w:lvlJc w:val="left"/>
      <w:pPr>
        <w:ind w:left="503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226" w:hanging="375"/>
      </w:pPr>
      <w:rPr>
        <w:rFonts w:hint="default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571" w:hanging="720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0" w15:restartNumberingAfterBreak="0">
    <w:nsid w:val="6D24477E"/>
    <w:multiLevelType w:val="hybridMultilevel"/>
    <w:tmpl w:val="C3B807C4"/>
    <w:lvl w:ilvl="0" w:tplc="B796ACDA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17341E"/>
    <w:multiLevelType w:val="hybridMultilevel"/>
    <w:tmpl w:val="1F6CB62E"/>
    <w:lvl w:ilvl="0" w:tplc="4A5E8F9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6421137"/>
    <w:multiLevelType w:val="hybridMultilevel"/>
    <w:tmpl w:val="303A7C9C"/>
    <w:lvl w:ilvl="0" w:tplc="3E7205DA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BDD2044"/>
    <w:multiLevelType w:val="hybridMultilevel"/>
    <w:tmpl w:val="723AAA7E"/>
    <w:lvl w:ilvl="0" w:tplc="1BA4EB72">
      <w:start w:val="1"/>
      <w:numFmt w:val="decimal"/>
      <w:pStyle w:val="a4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</w:num>
  <w:num w:numId="2">
    <w:abstractNumId w:val="31"/>
  </w:num>
  <w:num w:numId="3">
    <w:abstractNumId w:val="15"/>
  </w:num>
  <w:num w:numId="4">
    <w:abstractNumId w:val="49"/>
  </w:num>
  <w:num w:numId="5">
    <w:abstractNumId w:val="49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6">
    <w:abstractNumId w:val="53"/>
  </w:num>
  <w:num w:numId="7">
    <w:abstractNumId w:val="1"/>
  </w:num>
  <w:num w:numId="8">
    <w:abstractNumId w:val="52"/>
  </w:num>
  <w:num w:numId="9">
    <w:abstractNumId w:val="46"/>
  </w:num>
  <w:num w:numId="10">
    <w:abstractNumId w:val="35"/>
  </w:num>
  <w:num w:numId="11">
    <w:abstractNumId w:val="11"/>
  </w:num>
  <w:num w:numId="12">
    <w:abstractNumId w:val="7"/>
  </w:num>
  <w:num w:numId="13">
    <w:abstractNumId w:val="36"/>
  </w:num>
  <w:num w:numId="14">
    <w:abstractNumId w:val="23"/>
  </w:num>
  <w:num w:numId="15">
    <w:abstractNumId w:val="38"/>
  </w:num>
  <w:num w:numId="16">
    <w:abstractNumId w:val="48"/>
  </w:num>
  <w:num w:numId="17">
    <w:abstractNumId w:val="3"/>
  </w:num>
  <w:num w:numId="18">
    <w:abstractNumId w:val="5"/>
  </w:num>
  <w:num w:numId="19">
    <w:abstractNumId w:val="17"/>
  </w:num>
  <w:num w:numId="20">
    <w:abstractNumId w:val="8"/>
  </w:num>
  <w:num w:numId="21">
    <w:abstractNumId w:val="19"/>
  </w:num>
  <w:num w:numId="22">
    <w:abstractNumId w:val="47"/>
  </w:num>
  <w:num w:numId="23">
    <w:abstractNumId w:val="34"/>
  </w:num>
  <w:num w:numId="24">
    <w:abstractNumId w:val="32"/>
  </w:num>
  <w:num w:numId="25">
    <w:abstractNumId w:val="27"/>
  </w:num>
  <w:num w:numId="26">
    <w:abstractNumId w:val="16"/>
  </w:num>
  <w:num w:numId="27">
    <w:abstractNumId w:val="50"/>
  </w:num>
  <w:num w:numId="28">
    <w:abstractNumId w:val="26"/>
  </w:num>
  <w:num w:numId="29">
    <w:abstractNumId w:val="4"/>
  </w:num>
  <w:num w:numId="30">
    <w:abstractNumId w:val="2"/>
  </w:num>
  <w:num w:numId="31">
    <w:abstractNumId w:val="37"/>
  </w:num>
  <w:num w:numId="32">
    <w:abstractNumId w:val="14"/>
  </w:num>
  <w:num w:numId="33">
    <w:abstractNumId w:val="44"/>
  </w:num>
  <w:num w:numId="34">
    <w:abstractNumId w:val="22"/>
  </w:num>
  <w:num w:numId="35">
    <w:abstractNumId w:val="30"/>
  </w:num>
  <w:num w:numId="36">
    <w:abstractNumId w:val="45"/>
  </w:num>
  <w:num w:numId="37">
    <w:abstractNumId w:val="6"/>
  </w:num>
  <w:num w:numId="38">
    <w:abstractNumId w:val="21"/>
  </w:num>
  <w:num w:numId="39">
    <w:abstractNumId w:val="40"/>
  </w:num>
  <w:num w:numId="40">
    <w:abstractNumId w:val="0"/>
  </w:num>
  <w:num w:numId="41">
    <w:abstractNumId w:val="33"/>
  </w:num>
  <w:num w:numId="42">
    <w:abstractNumId w:val="39"/>
  </w:num>
  <w:num w:numId="43">
    <w:abstractNumId w:val="28"/>
  </w:num>
  <w:num w:numId="44">
    <w:abstractNumId w:val="9"/>
  </w:num>
  <w:num w:numId="45">
    <w:abstractNumId w:val="42"/>
  </w:num>
  <w:num w:numId="46">
    <w:abstractNumId w:val="24"/>
  </w:num>
  <w:num w:numId="47">
    <w:abstractNumId w:val="10"/>
  </w:num>
  <w:num w:numId="48">
    <w:abstractNumId w:val="29"/>
  </w:num>
  <w:num w:numId="49">
    <w:abstractNumId w:val="12"/>
  </w:num>
  <w:num w:numId="50">
    <w:abstractNumId w:val="41"/>
  </w:num>
  <w:num w:numId="51">
    <w:abstractNumId w:val="20"/>
  </w:num>
  <w:num w:numId="52">
    <w:abstractNumId w:val="49"/>
  </w:num>
  <w:num w:numId="53">
    <w:abstractNumId w:val="51"/>
  </w:num>
  <w:num w:numId="54">
    <w:abstractNumId w:val="25"/>
  </w:num>
  <w:num w:numId="55">
    <w:abstractNumId w:val="43"/>
  </w:num>
  <w:num w:numId="56">
    <w:abstractNumId w:val="18"/>
  </w:num>
  <w:num w:numId="57">
    <w:abstractNumId w:val="1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0FC9"/>
    <w:rsid w:val="00001A4A"/>
    <w:rsid w:val="000020A3"/>
    <w:rsid w:val="000023AA"/>
    <w:rsid w:val="000038E1"/>
    <w:rsid w:val="00003997"/>
    <w:rsid w:val="00003EB4"/>
    <w:rsid w:val="000048AB"/>
    <w:rsid w:val="0000544A"/>
    <w:rsid w:val="000057BE"/>
    <w:rsid w:val="00006E4B"/>
    <w:rsid w:val="0000797F"/>
    <w:rsid w:val="000113E3"/>
    <w:rsid w:val="00012F6C"/>
    <w:rsid w:val="0001377B"/>
    <w:rsid w:val="00013A30"/>
    <w:rsid w:val="00013BA2"/>
    <w:rsid w:val="00013C2A"/>
    <w:rsid w:val="00013F18"/>
    <w:rsid w:val="00015F71"/>
    <w:rsid w:val="000179E1"/>
    <w:rsid w:val="00017BFA"/>
    <w:rsid w:val="00020356"/>
    <w:rsid w:val="00021DF2"/>
    <w:rsid w:val="000234E8"/>
    <w:rsid w:val="000272FF"/>
    <w:rsid w:val="000273DF"/>
    <w:rsid w:val="00027C9D"/>
    <w:rsid w:val="00027FA9"/>
    <w:rsid w:val="00030207"/>
    <w:rsid w:val="000308CD"/>
    <w:rsid w:val="00030C2A"/>
    <w:rsid w:val="00033967"/>
    <w:rsid w:val="000348D4"/>
    <w:rsid w:val="00036DD4"/>
    <w:rsid w:val="00040418"/>
    <w:rsid w:val="00040478"/>
    <w:rsid w:val="00040EFB"/>
    <w:rsid w:val="000412C9"/>
    <w:rsid w:val="0004285D"/>
    <w:rsid w:val="00042E55"/>
    <w:rsid w:val="00042F14"/>
    <w:rsid w:val="00042F4F"/>
    <w:rsid w:val="0004377D"/>
    <w:rsid w:val="00046C7A"/>
    <w:rsid w:val="00047FCB"/>
    <w:rsid w:val="00051553"/>
    <w:rsid w:val="00051CC4"/>
    <w:rsid w:val="00052E35"/>
    <w:rsid w:val="00052E4E"/>
    <w:rsid w:val="00054331"/>
    <w:rsid w:val="00055D85"/>
    <w:rsid w:val="000604B7"/>
    <w:rsid w:val="00061040"/>
    <w:rsid w:val="00061330"/>
    <w:rsid w:val="0006185C"/>
    <w:rsid w:val="000629AF"/>
    <w:rsid w:val="00065218"/>
    <w:rsid w:val="000665F5"/>
    <w:rsid w:val="00067709"/>
    <w:rsid w:val="0007003E"/>
    <w:rsid w:val="00070174"/>
    <w:rsid w:val="00071330"/>
    <w:rsid w:val="000731B9"/>
    <w:rsid w:val="00073963"/>
    <w:rsid w:val="000749F8"/>
    <w:rsid w:val="00074C1C"/>
    <w:rsid w:val="0007583E"/>
    <w:rsid w:val="00076AE2"/>
    <w:rsid w:val="00076CF4"/>
    <w:rsid w:val="00077F90"/>
    <w:rsid w:val="000812F6"/>
    <w:rsid w:val="000818C8"/>
    <w:rsid w:val="000839A2"/>
    <w:rsid w:val="00083F61"/>
    <w:rsid w:val="0008412D"/>
    <w:rsid w:val="0008548E"/>
    <w:rsid w:val="00085993"/>
    <w:rsid w:val="00091789"/>
    <w:rsid w:val="00091C43"/>
    <w:rsid w:val="000923A5"/>
    <w:rsid w:val="00094ECA"/>
    <w:rsid w:val="00096D56"/>
    <w:rsid w:val="00097DAF"/>
    <w:rsid w:val="000A000A"/>
    <w:rsid w:val="000A10B2"/>
    <w:rsid w:val="000A14B7"/>
    <w:rsid w:val="000A1625"/>
    <w:rsid w:val="000A1694"/>
    <w:rsid w:val="000A2999"/>
    <w:rsid w:val="000A29E4"/>
    <w:rsid w:val="000A39FD"/>
    <w:rsid w:val="000A48F2"/>
    <w:rsid w:val="000A4FE2"/>
    <w:rsid w:val="000A5A09"/>
    <w:rsid w:val="000B002A"/>
    <w:rsid w:val="000B06DC"/>
    <w:rsid w:val="000B0A2B"/>
    <w:rsid w:val="000B1AE6"/>
    <w:rsid w:val="000B5F9B"/>
    <w:rsid w:val="000B6A9F"/>
    <w:rsid w:val="000B6B0A"/>
    <w:rsid w:val="000B773D"/>
    <w:rsid w:val="000C143A"/>
    <w:rsid w:val="000C1E71"/>
    <w:rsid w:val="000C260F"/>
    <w:rsid w:val="000C2A35"/>
    <w:rsid w:val="000C4DF7"/>
    <w:rsid w:val="000C568B"/>
    <w:rsid w:val="000C5F1E"/>
    <w:rsid w:val="000C64DE"/>
    <w:rsid w:val="000C6EF2"/>
    <w:rsid w:val="000C6F47"/>
    <w:rsid w:val="000C7C7A"/>
    <w:rsid w:val="000C7E1C"/>
    <w:rsid w:val="000D0D6F"/>
    <w:rsid w:val="000D1022"/>
    <w:rsid w:val="000D3965"/>
    <w:rsid w:val="000D4657"/>
    <w:rsid w:val="000D4FE0"/>
    <w:rsid w:val="000D5D33"/>
    <w:rsid w:val="000D5F10"/>
    <w:rsid w:val="000E11D1"/>
    <w:rsid w:val="000E20EA"/>
    <w:rsid w:val="000E2A0C"/>
    <w:rsid w:val="000E2DA1"/>
    <w:rsid w:val="000E3C8C"/>
    <w:rsid w:val="000E4B4E"/>
    <w:rsid w:val="000E5DC6"/>
    <w:rsid w:val="000E76E5"/>
    <w:rsid w:val="000F038A"/>
    <w:rsid w:val="000F162A"/>
    <w:rsid w:val="000F6209"/>
    <w:rsid w:val="000F65C7"/>
    <w:rsid w:val="000F6B40"/>
    <w:rsid w:val="000F7AE0"/>
    <w:rsid w:val="000F7E08"/>
    <w:rsid w:val="00100519"/>
    <w:rsid w:val="0010383E"/>
    <w:rsid w:val="00103AB9"/>
    <w:rsid w:val="00106C3C"/>
    <w:rsid w:val="00111474"/>
    <w:rsid w:val="00114D9E"/>
    <w:rsid w:val="001150D6"/>
    <w:rsid w:val="00115BA2"/>
    <w:rsid w:val="00117BDB"/>
    <w:rsid w:val="001216C7"/>
    <w:rsid w:val="00121771"/>
    <w:rsid w:val="00121C5D"/>
    <w:rsid w:val="00121D93"/>
    <w:rsid w:val="00121F9A"/>
    <w:rsid w:val="00123379"/>
    <w:rsid w:val="00124263"/>
    <w:rsid w:val="00124C5C"/>
    <w:rsid w:val="001263C5"/>
    <w:rsid w:val="00127B00"/>
    <w:rsid w:val="00130060"/>
    <w:rsid w:val="00131183"/>
    <w:rsid w:val="00131FF6"/>
    <w:rsid w:val="00132376"/>
    <w:rsid w:val="001328D9"/>
    <w:rsid w:val="001334D5"/>
    <w:rsid w:val="00133BB7"/>
    <w:rsid w:val="001341E6"/>
    <w:rsid w:val="00135199"/>
    <w:rsid w:val="00135319"/>
    <w:rsid w:val="00136264"/>
    <w:rsid w:val="00136324"/>
    <w:rsid w:val="0013657C"/>
    <w:rsid w:val="0013718C"/>
    <w:rsid w:val="001408B8"/>
    <w:rsid w:val="0014198D"/>
    <w:rsid w:val="00141D29"/>
    <w:rsid w:val="0014229E"/>
    <w:rsid w:val="00142963"/>
    <w:rsid w:val="00143A4E"/>
    <w:rsid w:val="001441D4"/>
    <w:rsid w:val="001448C0"/>
    <w:rsid w:val="00146B48"/>
    <w:rsid w:val="001479CC"/>
    <w:rsid w:val="00150110"/>
    <w:rsid w:val="001508F9"/>
    <w:rsid w:val="00151CA4"/>
    <w:rsid w:val="0015336A"/>
    <w:rsid w:val="001544F7"/>
    <w:rsid w:val="0015459E"/>
    <w:rsid w:val="0015540F"/>
    <w:rsid w:val="00156537"/>
    <w:rsid w:val="00156CE1"/>
    <w:rsid w:val="00160754"/>
    <w:rsid w:val="00160B48"/>
    <w:rsid w:val="00160C2D"/>
    <w:rsid w:val="00162DF3"/>
    <w:rsid w:val="00162E67"/>
    <w:rsid w:val="0016421F"/>
    <w:rsid w:val="00164B36"/>
    <w:rsid w:val="001655FF"/>
    <w:rsid w:val="00166DF8"/>
    <w:rsid w:val="001670B6"/>
    <w:rsid w:val="0016758F"/>
    <w:rsid w:val="001713E1"/>
    <w:rsid w:val="001716F6"/>
    <w:rsid w:val="0017222D"/>
    <w:rsid w:val="00173D71"/>
    <w:rsid w:val="0017410F"/>
    <w:rsid w:val="001742F6"/>
    <w:rsid w:val="001745CC"/>
    <w:rsid w:val="00174B6D"/>
    <w:rsid w:val="00175F6E"/>
    <w:rsid w:val="00180318"/>
    <w:rsid w:val="00182202"/>
    <w:rsid w:val="001822C1"/>
    <w:rsid w:val="00182A5A"/>
    <w:rsid w:val="001837BD"/>
    <w:rsid w:val="00184932"/>
    <w:rsid w:val="00185D44"/>
    <w:rsid w:val="001903F2"/>
    <w:rsid w:val="001907E1"/>
    <w:rsid w:val="001949B0"/>
    <w:rsid w:val="00196270"/>
    <w:rsid w:val="001A01F0"/>
    <w:rsid w:val="001A0782"/>
    <w:rsid w:val="001A1D3B"/>
    <w:rsid w:val="001A2055"/>
    <w:rsid w:val="001A27E9"/>
    <w:rsid w:val="001A43F8"/>
    <w:rsid w:val="001A5048"/>
    <w:rsid w:val="001A58A3"/>
    <w:rsid w:val="001A659C"/>
    <w:rsid w:val="001A671C"/>
    <w:rsid w:val="001A6FBD"/>
    <w:rsid w:val="001A72C2"/>
    <w:rsid w:val="001B0FC8"/>
    <w:rsid w:val="001B3839"/>
    <w:rsid w:val="001B3BF5"/>
    <w:rsid w:val="001B526D"/>
    <w:rsid w:val="001C0124"/>
    <w:rsid w:val="001C0429"/>
    <w:rsid w:val="001C045A"/>
    <w:rsid w:val="001C3FC4"/>
    <w:rsid w:val="001C40F4"/>
    <w:rsid w:val="001C43B2"/>
    <w:rsid w:val="001C442D"/>
    <w:rsid w:val="001C5BFF"/>
    <w:rsid w:val="001C6860"/>
    <w:rsid w:val="001C7764"/>
    <w:rsid w:val="001D19A3"/>
    <w:rsid w:val="001D1D29"/>
    <w:rsid w:val="001D3FE7"/>
    <w:rsid w:val="001D6DE0"/>
    <w:rsid w:val="001E096C"/>
    <w:rsid w:val="001E1FDD"/>
    <w:rsid w:val="001E41D9"/>
    <w:rsid w:val="001E4956"/>
    <w:rsid w:val="001E4B8F"/>
    <w:rsid w:val="001E70D5"/>
    <w:rsid w:val="001E77EB"/>
    <w:rsid w:val="001E7E6D"/>
    <w:rsid w:val="001F0109"/>
    <w:rsid w:val="001F1EF2"/>
    <w:rsid w:val="001F28AB"/>
    <w:rsid w:val="001F3AC7"/>
    <w:rsid w:val="001F47BA"/>
    <w:rsid w:val="001F4F1E"/>
    <w:rsid w:val="001F5618"/>
    <w:rsid w:val="001F618E"/>
    <w:rsid w:val="00200436"/>
    <w:rsid w:val="00200676"/>
    <w:rsid w:val="002017F9"/>
    <w:rsid w:val="00201FAB"/>
    <w:rsid w:val="00202E6B"/>
    <w:rsid w:val="00203940"/>
    <w:rsid w:val="00203EBD"/>
    <w:rsid w:val="002041D1"/>
    <w:rsid w:val="0020507F"/>
    <w:rsid w:val="00205602"/>
    <w:rsid w:val="002056B5"/>
    <w:rsid w:val="00206050"/>
    <w:rsid w:val="00207284"/>
    <w:rsid w:val="00207EE9"/>
    <w:rsid w:val="002112A8"/>
    <w:rsid w:val="00211B62"/>
    <w:rsid w:val="00211DBC"/>
    <w:rsid w:val="002124B9"/>
    <w:rsid w:val="0021254C"/>
    <w:rsid w:val="00213BED"/>
    <w:rsid w:val="00213DDD"/>
    <w:rsid w:val="002146EC"/>
    <w:rsid w:val="00215D4D"/>
    <w:rsid w:val="00215EA4"/>
    <w:rsid w:val="00215ED0"/>
    <w:rsid w:val="00216279"/>
    <w:rsid w:val="002163BE"/>
    <w:rsid w:val="00216A15"/>
    <w:rsid w:val="00216B68"/>
    <w:rsid w:val="00217A7B"/>
    <w:rsid w:val="0022239C"/>
    <w:rsid w:val="0022313C"/>
    <w:rsid w:val="002238E4"/>
    <w:rsid w:val="002246A8"/>
    <w:rsid w:val="00225F40"/>
    <w:rsid w:val="00225FCA"/>
    <w:rsid w:val="00227045"/>
    <w:rsid w:val="00227885"/>
    <w:rsid w:val="00227C6C"/>
    <w:rsid w:val="00230D17"/>
    <w:rsid w:val="00230E94"/>
    <w:rsid w:val="00230FCC"/>
    <w:rsid w:val="00231A9C"/>
    <w:rsid w:val="00231CA8"/>
    <w:rsid w:val="00232467"/>
    <w:rsid w:val="00232B12"/>
    <w:rsid w:val="002334AB"/>
    <w:rsid w:val="002403CE"/>
    <w:rsid w:val="00242EAE"/>
    <w:rsid w:val="002430C0"/>
    <w:rsid w:val="00243713"/>
    <w:rsid w:val="0024413E"/>
    <w:rsid w:val="002441B0"/>
    <w:rsid w:val="00244907"/>
    <w:rsid w:val="00246B46"/>
    <w:rsid w:val="00246DB1"/>
    <w:rsid w:val="0025038F"/>
    <w:rsid w:val="00250563"/>
    <w:rsid w:val="00253075"/>
    <w:rsid w:val="002532A4"/>
    <w:rsid w:val="0025332B"/>
    <w:rsid w:val="0025382B"/>
    <w:rsid w:val="00253E0E"/>
    <w:rsid w:val="00254733"/>
    <w:rsid w:val="002550CF"/>
    <w:rsid w:val="00256065"/>
    <w:rsid w:val="00257981"/>
    <w:rsid w:val="00260145"/>
    <w:rsid w:val="00260B91"/>
    <w:rsid w:val="00260F46"/>
    <w:rsid w:val="0026149C"/>
    <w:rsid w:val="002621BD"/>
    <w:rsid w:val="00262598"/>
    <w:rsid w:val="00262B8B"/>
    <w:rsid w:val="00262ECB"/>
    <w:rsid w:val="0026339D"/>
    <w:rsid w:val="002645E6"/>
    <w:rsid w:val="00266780"/>
    <w:rsid w:val="0026727D"/>
    <w:rsid w:val="002719D3"/>
    <w:rsid w:val="002721FE"/>
    <w:rsid w:val="00272B10"/>
    <w:rsid w:val="00272E36"/>
    <w:rsid w:val="002731C8"/>
    <w:rsid w:val="00274363"/>
    <w:rsid w:val="002767BA"/>
    <w:rsid w:val="00277940"/>
    <w:rsid w:val="00277DD2"/>
    <w:rsid w:val="002808D6"/>
    <w:rsid w:val="002819B1"/>
    <w:rsid w:val="00281C66"/>
    <w:rsid w:val="00282544"/>
    <w:rsid w:val="00282971"/>
    <w:rsid w:val="00282F45"/>
    <w:rsid w:val="002837DF"/>
    <w:rsid w:val="00285EB8"/>
    <w:rsid w:val="00286232"/>
    <w:rsid w:val="002868B2"/>
    <w:rsid w:val="002876D9"/>
    <w:rsid w:val="00287851"/>
    <w:rsid w:val="00290742"/>
    <w:rsid w:val="00290FD6"/>
    <w:rsid w:val="00291D16"/>
    <w:rsid w:val="00292990"/>
    <w:rsid w:val="0029458A"/>
    <w:rsid w:val="00294815"/>
    <w:rsid w:val="00294E4E"/>
    <w:rsid w:val="00297C0A"/>
    <w:rsid w:val="00297DAE"/>
    <w:rsid w:val="002A0067"/>
    <w:rsid w:val="002A04C0"/>
    <w:rsid w:val="002A15F8"/>
    <w:rsid w:val="002A2585"/>
    <w:rsid w:val="002A5693"/>
    <w:rsid w:val="002A68D6"/>
    <w:rsid w:val="002A7864"/>
    <w:rsid w:val="002A78D1"/>
    <w:rsid w:val="002B04A1"/>
    <w:rsid w:val="002B0B3C"/>
    <w:rsid w:val="002B0E84"/>
    <w:rsid w:val="002B1025"/>
    <w:rsid w:val="002B2944"/>
    <w:rsid w:val="002B2C84"/>
    <w:rsid w:val="002B35F2"/>
    <w:rsid w:val="002B4705"/>
    <w:rsid w:val="002B4EA8"/>
    <w:rsid w:val="002B4F53"/>
    <w:rsid w:val="002B567B"/>
    <w:rsid w:val="002C10AA"/>
    <w:rsid w:val="002C1B48"/>
    <w:rsid w:val="002C29DB"/>
    <w:rsid w:val="002C2C1E"/>
    <w:rsid w:val="002C2FD9"/>
    <w:rsid w:val="002C3F39"/>
    <w:rsid w:val="002C662D"/>
    <w:rsid w:val="002C6D5F"/>
    <w:rsid w:val="002D20A6"/>
    <w:rsid w:val="002D3062"/>
    <w:rsid w:val="002D3103"/>
    <w:rsid w:val="002D33A5"/>
    <w:rsid w:val="002D3A12"/>
    <w:rsid w:val="002D3C54"/>
    <w:rsid w:val="002D4327"/>
    <w:rsid w:val="002D738F"/>
    <w:rsid w:val="002D76C1"/>
    <w:rsid w:val="002E1013"/>
    <w:rsid w:val="002E16FD"/>
    <w:rsid w:val="002E2DD8"/>
    <w:rsid w:val="002E32D7"/>
    <w:rsid w:val="002E4FD3"/>
    <w:rsid w:val="002E6D65"/>
    <w:rsid w:val="002E73C1"/>
    <w:rsid w:val="002E7EEA"/>
    <w:rsid w:val="002F0EB7"/>
    <w:rsid w:val="002F1755"/>
    <w:rsid w:val="002F3683"/>
    <w:rsid w:val="002F3704"/>
    <w:rsid w:val="002F4EE0"/>
    <w:rsid w:val="002F66D2"/>
    <w:rsid w:val="002F79F6"/>
    <w:rsid w:val="00301423"/>
    <w:rsid w:val="00302BFC"/>
    <w:rsid w:val="0030304C"/>
    <w:rsid w:val="00304949"/>
    <w:rsid w:val="003052E5"/>
    <w:rsid w:val="00305918"/>
    <w:rsid w:val="00305A65"/>
    <w:rsid w:val="00306D33"/>
    <w:rsid w:val="0030775A"/>
    <w:rsid w:val="00310F1F"/>
    <w:rsid w:val="00310F7B"/>
    <w:rsid w:val="00310FA1"/>
    <w:rsid w:val="00311592"/>
    <w:rsid w:val="0031259F"/>
    <w:rsid w:val="00315FE3"/>
    <w:rsid w:val="0031657C"/>
    <w:rsid w:val="00316861"/>
    <w:rsid w:val="00320332"/>
    <w:rsid w:val="00320DE1"/>
    <w:rsid w:val="003236BD"/>
    <w:rsid w:val="00323CD3"/>
    <w:rsid w:val="003247D6"/>
    <w:rsid w:val="00324C60"/>
    <w:rsid w:val="0032544A"/>
    <w:rsid w:val="003265D8"/>
    <w:rsid w:val="00326D0C"/>
    <w:rsid w:val="00327206"/>
    <w:rsid w:val="00327798"/>
    <w:rsid w:val="0033067E"/>
    <w:rsid w:val="003323EA"/>
    <w:rsid w:val="0033414D"/>
    <w:rsid w:val="00335F48"/>
    <w:rsid w:val="00337B42"/>
    <w:rsid w:val="00337C00"/>
    <w:rsid w:val="003410A8"/>
    <w:rsid w:val="003413FF"/>
    <w:rsid w:val="00342494"/>
    <w:rsid w:val="00342697"/>
    <w:rsid w:val="00343B81"/>
    <w:rsid w:val="00343EDD"/>
    <w:rsid w:val="00344C64"/>
    <w:rsid w:val="003462FF"/>
    <w:rsid w:val="00346C3D"/>
    <w:rsid w:val="00347005"/>
    <w:rsid w:val="00347689"/>
    <w:rsid w:val="00350569"/>
    <w:rsid w:val="003516C8"/>
    <w:rsid w:val="00351E22"/>
    <w:rsid w:val="00351EE6"/>
    <w:rsid w:val="00353147"/>
    <w:rsid w:val="003543FD"/>
    <w:rsid w:val="00355313"/>
    <w:rsid w:val="00355FBF"/>
    <w:rsid w:val="00356331"/>
    <w:rsid w:val="003575AF"/>
    <w:rsid w:val="003606A9"/>
    <w:rsid w:val="0036088B"/>
    <w:rsid w:val="00360A33"/>
    <w:rsid w:val="00361649"/>
    <w:rsid w:val="003616C8"/>
    <w:rsid w:val="0036184E"/>
    <w:rsid w:val="00371682"/>
    <w:rsid w:val="003738BA"/>
    <w:rsid w:val="00373946"/>
    <w:rsid w:val="00375194"/>
    <w:rsid w:val="00380DF6"/>
    <w:rsid w:val="0038129A"/>
    <w:rsid w:val="0038648B"/>
    <w:rsid w:val="003864F6"/>
    <w:rsid w:val="003907C5"/>
    <w:rsid w:val="00392F17"/>
    <w:rsid w:val="003954CF"/>
    <w:rsid w:val="00395CAB"/>
    <w:rsid w:val="003964DC"/>
    <w:rsid w:val="0039786A"/>
    <w:rsid w:val="003A2791"/>
    <w:rsid w:val="003A3E77"/>
    <w:rsid w:val="003A55E7"/>
    <w:rsid w:val="003A5787"/>
    <w:rsid w:val="003A7196"/>
    <w:rsid w:val="003A7720"/>
    <w:rsid w:val="003B19AC"/>
    <w:rsid w:val="003B280F"/>
    <w:rsid w:val="003B2840"/>
    <w:rsid w:val="003B3251"/>
    <w:rsid w:val="003B32D9"/>
    <w:rsid w:val="003B3E76"/>
    <w:rsid w:val="003B4DF0"/>
    <w:rsid w:val="003B500A"/>
    <w:rsid w:val="003B57E6"/>
    <w:rsid w:val="003B68FF"/>
    <w:rsid w:val="003B7033"/>
    <w:rsid w:val="003C1707"/>
    <w:rsid w:val="003C505C"/>
    <w:rsid w:val="003C5F03"/>
    <w:rsid w:val="003D04AE"/>
    <w:rsid w:val="003D064F"/>
    <w:rsid w:val="003D20FD"/>
    <w:rsid w:val="003D3594"/>
    <w:rsid w:val="003D5160"/>
    <w:rsid w:val="003D5EC9"/>
    <w:rsid w:val="003D60DD"/>
    <w:rsid w:val="003E09A9"/>
    <w:rsid w:val="003E0DE5"/>
    <w:rsid w:val="003E1CAB"/>
    <w:rsid w:val="003E4D87"/>
    <w:rsid w:val="003E6741"/>
    <w:rsid w:val="003E6851"/>
    <w:rsid w:val="003E7AC8"/>
    <w:rsid w:val="003F3915"/>
    <w:rsid w:val="003F76C5"/>
    <w:rsid w:val="003F7902"/>
    <w:rsid w:val="00400F7C"/>
    <w:rsid w:val="00400F98"/>
    <w:rsid w:val="00402542"/>
    <w:rsid w:val="00402F87"/>
    <w:rsid w:val="00403653"/>
    <w:rsid w:val="00403D2F"/>
    <w:rsid w:val="004047C3"/>
    <w:rsid w:val="004057BF"/>
    <w:rsid w:val="00406335"/>
    <w:rsid w:val="00407EB4"/>
    <w:rsid w:val="00410207"/>
    <w:rsid w:val="00411296"/>
    <w:rsid w:val="00411334"/>
    <w:rsid w:val="00411BFC"/>
    <w:rsid w:val="00411C00"/>
    <w:rsid w:val="00412F9F"/>
    <w:rsid w:val="00413862"/>
    <w:rsid w:val="00414357"/>
    <w:rsid w:val="004145B8"/>
    <w:rsid w:val="004149C4"/>
    <w:rsid w:val="00417A9C"/>
    <w:rsid w:val="00417AB8"/>
    <w:rsid w:val="00417B6B"/>
    <w:rsid w:val="00417D58"/>
    <w:rsid w:val="00420CE6"/>
    <w:rsid w:val="0042115A"/>
    <w:rsid w:val="004229BE"/>
    <w:rsid w:val="004234F7"/>
    <w:rsid w:val="00423954"/>
    <w:rsid w:val="00423E68"/>
    <w:rsid w:val="00424253"/>
    <w:rsid w:val="00425F41"/>
    <w:rsid w:val="00426473"/>
    <w:rsid w:val="004272BD"/>
    <w:rsid w:val="004304CE"/>
    <w:rsid w:val="00432407"/>
    <w:rsid w:val="00433995"/>
    <w:rsid w:val="004339BB"/>
    <w:rsid w:val="004340D6"/>
    <w:rsid w:val="00434893"/>
    <w:rsid w:val="00435D68"/>
    <w:rsid w:val="00437112"/>
    <w:rsid w:val="004405C2"/>
    <w:rsid w:val="00441148"/>
    <w:rsid w:val="00441B11"/>
    <w:rsid w:val="00441C81"/>
    <w:rsid w:val="004423DB"/>
    <w:rsid w:val="0044293A"/>
    <w:rsid w:val="00442AA8"/>
    <w:rsid w:val="00443F38"/>
    <w:rsid w:val="00444B1C"/>
    <w:rsid w:val="004451C5"/>
    <w:rsid w:val="004453B7"/>
    <w:rsid w:val="004453BC"/>
    <w:rsid w:val="00445BEB"/>
    <w:rsid w:val="004470D2"/>
    <w:rsid w:val="00447413"/>
    <w:rsid w:val="0044770F"/>
    <w:rsid w:val="00452745"/>
    <w:rsid w:val="00453D6D"/>
    <w:rsid w:val="00454927"/>
    <w:rsid w:val="00455047"/>
    <w:rsid w:val="00455B7A"/>
    <w:rsid w:val="0045625E"/>
    <w:rsid w:val="004579A1"/>
    <w:rsid w:val="00457FBB"/>
    <w:rsid w:val="0046024D"/>
    <w:rsid w:val="00460DE7"/>
    <w:rsid w:val="00462216"/>
    <w:rsid w:val="00462BB4"/>
    <w:rsid w:val="004645D0"/>
    <w:rsid w:val="00464880"/>
    <w:rsid w:val="00464BF6"/>
    <w:rsid w:val="0046507D"/>
    <w:rsid w:val="004658F7"/>
    <w:rsid w:val="00470113"/>
    <w:rsid w:val="00470D44"/>
    <w:rsid w:val="00471FDB"/>
    <w:rsid w:val="004721D5"/>
    <w:rsid w:val="00472A50"/>
    <w:rsid w:val="00475B52"/>
    <w:rsid w:val="00483461"/>
    <w:rsid w:val="004907FC"/>
    <w:rsid w:val="00490D66"/>
    <w:rsid w:val="00492E37"/>
    <w:rsid w:val="004936D2"/>
    <w:rsid w:val="00494881"/>
    <w:rsid w:val="00495064"/>
    <w:rsid w:val="00496551"/>
    <w:rsid w:val="004A0D8A"/>
    <w:rsid w:val="004A1681"/>
    <w:rsid w:val="004A61AF"/>
    <w:rsid w:val="004A6265"/>
    <w:rsid w:val="004A628F"/>
    <w:rsid w:val="004A6897"/>
    <w:rsid w:val="004A76E9"/>
    <w:rsid w:val="004B1030"/>
    <w:rsid w:val="004B15AF"/>
    <w:rsid w:val="004B3192"/>
    <w:rsid w:val="004B37B9"/>
    <w:rsid w:val="004B472B"/>
    <w:rsid w:val="004B5433"/>
    <w:rsid w:val="004B5A30"/>
    <w:rsid w:val="004B7EB4"/>
    <w:rsid w:val="004C35E8"/>
    <w:rsid w:val="004C3D44"/>
    <w:rsid w:val="004C4115"/>
    <w:rsid w:val="004C554D"/>
    <w:rsid w:val="004C5A12"/>
    <w:rsid w:val="004C65A1"/>
    <w:rsid w:val="004C7F3E"/>
    <w:rsid w:val="004D0CB1"/>
    <w:rsid w:val="004D3F3E"/>
    <w:rsid w:val="004D64FE"/>
    <w:rsid w:val="004D650E"/>
    <w:rsid w:val="004D7B7F"/>
    <w:rsid w:val="004D7D15"/>
    <w:rsid w:val="004D7D95"/>
    <w:rsid w:val="004E049F"/>
    <w:rsid w:val="004E054B"/>
    <w:rsid w:val="004E0599"/>
    <w:rsid w:val="004E1C33"/>
    <w:rsid w:val="004E2C49"/>
    <w:rsid w:val="004E3707"/>
    <w:rsid w:val="004E64E7"/>
    <w:rsid w:val="004E725E"/>
    <w:rsid w:val="004F0AD5"/>
    <w:rsid w:val="004F0EAE"/>
    <w:rsid w:val="004F115F"/>
    <w:rsid w:val="004F152F"/>
    <w:rsid w:val="004F3085"/>
    <w:rsid w:val="004F4A93"/>
    <w:rsid w:val="004F7F99"/>
    <w:rsid w:val="00500281"/>
    <w:rsid w:val="0050113A"/>
    <w:rsid w:val="00502DCD"/>
    <w:rsid w:val="00503B70"/>
    <w:rsid w:val="00504093"/>
    <w:rsid w:val="00506D58"/>
    <w:rsid w:val="00506FC9"/>
    <w:rsid w:val="00514215"/>
    <w:rsid w:val="00516E11"/>
    <w:rsid w:val="00517A6C"/>
    <w:rsid w:val="00517B77"/>
    <w:rsid w:val="00517FD6"/>
    <w:rsid w:val="00520D44"/>
    <w:rsid w:val="00521672"/>
    <w:rsid w:val="00523D6D"/>
    <w:rsid w:val="005242FC"/>
    <w:rsid w:val="0052448C"/>
    <w:rsid w:val="005245DB"/>
    <w:rsid w:val="0052582E"/>
    <w:rsid w:val="00525EDF"/>
    <w:rsid w:val="0052634F"/>
    <w:rsid w:val="005273FF"/>
    <w:rsid w:val="00527486"/>
    <w:rsid w:val="00527ACF"/>
    <w:rsid w:val="00530614"/>
    <w:rsid w:val="00530A48"/>
    <w:rsid w:val="00531560"/>
    <w:rsid w:val="0053445C"/>
    <w:rsid w:val="005344D5"/>
    <w:rsid w:val="005372EE"/>
    <w:rsid w:val="005373F8"/>
    <w:rsid w:val="005406EC"/>
    <w:rsid w:val="00541FFA"/>
    <w:rsid w:val="0054332F"/>
    <w:rsid w:val="005436B1"/>
    <w:rsid w:val="00545271"/>
    <w:rsid w:val="00545546"/>
    <w:rsid w:val="005456D8"/>
    <w:rsid w:val="00546031"/>
    <w:rsid w:val="0055196F"/>
    <w:rsid w:val="00552C19"/>
    <w:rsid w:val="00552D82"/>
    <w:rsid w:val="005530DE"/>
    <w:rsid w:val="00553754"/>
    <w:rsid w:val="00554ECB"/>
    <w:rsid w:val="00557E78"/>
    <w:rsid w:val="00560451"/>
    <w:rsid w:val="0056189F"/>
    <w:rsid w:val="005620E1"/>
    <w:rsid w:val="005640F8"/>
    <w:rsid w:val="00564AEE"/>
    <w:rsid w:val="00565F70"/>
    <w:rsid w:val="00566CFF"/>
    <w:rsid w:val="00566ECD"/>
    <w:rsid w:val="00570330"/>
    <w:rsid w:val="005714C1"/>
    <w:rsid w:val="00572D56"/>
    <w:rsid w:val="005736F5"/>
    <w:rsid w:val="00573B9D"/>
    <w:rsid w:val="00574146"/>
    <w:rsid w:val="0057473F"/>
    <w:rsid w:val="005824A3"/>
    <w:rsid w:val="00583AE6"/>
    <w:rsid w:val="00583FD3"/>
    <w:rsid w:val="005846C8"/>
    <w:rsid w:val="0058570D"/>
    <w:rsid w:val="00585B5B"/>
    <w:rsid w:val="0058707B"/>
    <w:rsid w:val="005872BE"/>
    <w:rsid w:val="00590053"/>
    <w:rsid w:val="00590060"/>
    <w:rsid w:val="00592ED0"/>
    <w:rsid w:val="0059436D"/>
    <w:rsid w:val="0059466E"/>
    <w:rsid w:val="005957BD"/>
    <w:rsid w:val="0059598A"/>
    <w:rsid w:val="00597B76"/>
    <w:rsid w:val="005A0C53"/>
    <w:rsid w:val="005A1E74"/>
    <w:rsid w:val="005A2BEC"/>
    <w:rsid w:val="005A2F64"/>
    <w:rsid w:val="005A3D45"/>
    <w:rsid w:val="005A4672"/>
    <w:rsid w:val="005A537D"/>
    <w:rsid w:val="005B19E4"/>
    <w:rsid w:val="005B2BEC"/>
    <w:rsid w:val="005B6472"/>
    <w:rsid w:val="005B6496"/>
    <w:rsid w:val="005C01BF"/>
    <w:rsid w:val="005C189B"/>
    <w:rsid w:val="005C2BF6"/>
    <w:rsid w:val="005C2C06"/>
    <w:rsid w:val="005C3375"/>
    <w:rsid w:val="005C591E"/>
    <w:rsid w:val="005D0B70"/>
    <w:rsid w:val="005D148C"/>
    <w:rsid w:val="005D1AB1"/>
    <w:rsid w:val="005D3361"/>
    <w:rsid w:val="005D3ED3"/>
    <w:rsid w:val="005D4A91"/>
    <w:rsid w:val="005D4F33"/>
    <w:rsid w:val="005D5FEB"/>
    <w:rsid w:val="005D6119"/>
    <w:rsid w:val="005D7C4C"/>
    <w:rsid w:val="005D7D95"/>
    <w:rsid w:val="005E0BAB"/>
    <w:rsid w:val="005E25BB"/>
    <w:rsid w:val="005E2603"/>
    <w:rsid w:val="005E4CB6"/>
    <w:rsid w:val="005E5865"/>
    <w:rsid w:val="005E6EA6"/>
    <w:rsid w:val="005E6FC0"/>
    <w:rsid w:val="005E702E"/>
    <w:rsid w:val="005F2D46"/>
    <w:rsid w:val="005F4424"/>
    <w:rsid w:val="005F4601"/>
    <w:rsid w:val="005F512E"/>
    <w:rsid w:val="005F6049"/>
    <w:rsid w:val="006011CC"/>
    <w:rsid w:val="00601453"/>
    <w:rsid w:val="00601CE6"/>
    <w:rsid w:val="0060300E"/>
    <w:rsid w:val="006030B0"/>
    <w:rsid w:val="006039CB"/>
    <w:rsid w:val="006041E5"/>
    <w:rsid w:val="00604AD9"/>
    <w:rsid w:val="00605484"/>
    <w:rsid w:val="00606159"/>
    <w:rsid w:val="00606169"/>
    <w:rsid w:val="00606C66"/>
    <w:rsid w:val="00606C6F"/>
    <w:rsid w:val="00606F7D"/>
    <w:rsid w:val="00607343"/>
    <w:rsid w:val="00607CF7"/>
    <w:rsid w:val="00610145"/>
    <w:rsid w:val="006107A1"/>
    <w:rsid w:val="006108EC"/>
    <w:rsid w:val="00610957"/>
    <w:rsid w:val="00611646"/>
    <w:rsid w:val="00614B97"/>
    <w:rsid w:val="00615295"/>
    <w:rsid w:val="00616764"/>
    <w:rsid w:val="00617072"/>
    <w:rsid w:val="00621A1A"/>
    <w:rsid w:val="00621CED"/>
    <w:rsid w:val="006223B7"/>
    <w:rsid w:val="006233A1"/>
    <w:rsid w:val="006236A3"/>
    <w:rsid w:val="006237B3"/>
    <w:rsid w:val="00623C5D"/>
    <w:rsid w:val="00624B1B"/>
    <w:rsid w:val="006266E4"/>
    <w:rsid w:val="00626905"/>
    <w:rsid w:val="00626CC4"/>
    <w:rsid w:val="006276F8"/>
    <w:rsid w:val="00627855"/>
    <w:rsid w:val="00631488"/>
    <w:rsid w:val="0063188D"/>
    <w:rsid w:val="00631C43"/>
    <w:rsid w:val="00635BB8"/>
    <w:rsid w:val="006364CF"/>
    <w:rsid w:val="006371D9"/>
    <w:rsid w:val="006379A6"/>
    <w:rsid w:val="00637DE6"/>
    <w:rsid w:val="00640338"/>
    <w:rsid w:val="00640416"/>
    <w:rsid w:val="006406BD"/>
    <w:rsid w:val="0064258A"/>
    <w:rsid w:val="006425BD"/>
    <w:rsid w:val="00642A0F"/>
    <w:rsid w:val="0064496F"/>
    <w:rsid w:val="0065030C"/>
    <w:rsid w:val="0065040A"/>
    <w:rsid w:val="00651BEF"/>
    <w:rsid w:val="006521FF"/>
    <w:rsid w:val="00652B2F"/>
    <w:rsid w:val="00652EE1"/>
    <w:rsid w:val="00653FED"/>
    <w:rsid w:val="00655080"/>
    <w:rsid w:val="00655088"/>
    <w:rsid w:val="00661E80"/>
    <w:rsid w:val="006627F5"/>
    <w:rsid w:val="0066289C"/>
    <w:rsid w:val="00663186"/>
    <w:rsid w:val="00663AF8"/>
    <w:rsid w:val="00663C4E"/>
    <w:rsid w:val="00663C81"/>
    <w:rsid w:val="006653BA"/>
    <w:rsid w:val="00667E49"/>
    <w:rsid w:val="006700C7"/>
    <w:rsid w:val="006704C8"/>
    <w:rsid w:val="00671537"/>
    <w:rsid w:val="006717A2"/>
    <w:rsid w:val="00671C86"/>
    <w:rsid w:val="00671D74"/>
    <w:rsid w:val="00672D82"/>
    <w:rsid w:val="0067471E"/>
    <w:rsid w:val="006771E6"/>
    <w:rsid w:val="00680678"/>
    <w:rsid w:val="0068130E"/>
    <w:rsid w:val="00681827"/>
    <w:rsid w:val="00681B3C"/>
    <w:rsid w:val="00682FE4"/>
    <w:rsid w:val="00684106"/>
    <w:rsid w:val="00684994"/>
    <w:rsid w:val="0068650B"/>
    <w:rsid w:val="0068760E"/>
    <w:rsid w:val="0069154D"/>
    <w:rsid w:val="00691BBC"/>
    <w:rsid w:val="00693BA0"/>
    <w:rsid w:val="00695239"/>
    <w:rsid w:val="006953E3"/>
    <w:rsid w:val="006954C4"/>
    <w:rsid w:val="0069637B"/>
    <w:rsid w:val="006968F5"/>
    <w:rsid w:val="0069740C"/>
    <w:rsid w:val="00697D67"/>
    <w:rsid w:val="006A0E64"/>
    <w:rsid w:val="006A2693"/>
    <w:rsid w:val="006A3C72"/>
    <w:rsid w:val="006A47A4"/>
    <w:rsid w:val="006A7956"/>
    <w:rsid w:val="006B08E6"/>
    <w:rsid w:val="006B176A"/>
    <w:rsid w:val="006B20C6"/>
    <w:rsid w:val="006B3632"/>
    <w:rsid w:val="006B3798"/>
    <w:rsid w:val="006B3B59"/>
    <w:rsid w:val="006B3F46"/>
    <w:rsid w:val="006B5A4F"/>
    <w:rsid w:val="006B5C8F"/>
    <w:rsid w:val="006B646F"/>
    <w:rsid w:val="006B6520"/>
    <w:rsid w:val="006B6F1A"/>
    <w:rsid w:val="006B7763"/>
    <w:rsid w:val="006B7B98"/>
    <w:rsid w:val="006B7F01"/>
    <w:rsid w:val="006C208B"/>
    <w:rsid w:val="006C21B4"/>
    <w:rsid w:val="006C28CD"/>
    <w:rsid w:val="006C2B4B"/>
    <w:rsid w:val="006C2E71"/>
    <w:rsid w:val="006C328B"/>
    <w:rsid w:val="006C35E2"/>
    <w:rsid w:val="006C4121"/>
    <w:rsid w:val="006C5232"/>
    <w:rsid w:val="006C67C4"/>
    <w:rsid w:val="006D03BA"/>
    <w:rsid w:val="006D3366"/>
    <w:rsid w:val="006D50C5"/>
    <w:rsid w:val="006D62BF"/>
    <w:rsid w:val="006D6612"/>
    <w:rsid w:val="006E0111"/>
    <w:rsid w:val="006E0EAE"/>
    <w:rsid w:val="006E33CC"/>
    <w:rsid w:val="006E3497"/>
    <w:rsid w:val="006E3DB4"/>
    <w:rsid w:val="006E3FFA"/>
    <w:rsid w:val="006F1292"/>
    <w:rsid w:val="006F23EB"/>
    <w:rsid w:val="006F295A"/>
    <w:rsid w:val="006F30F1"/>
    <w:rsid w:val="006F32D9"/>
    <w:rsid w:val="006F3E0E"/>
    <w:rsid w:val="006F652E"/>
    <w:rsid w:val="006F6A32"/>
    <w:rsid w:val="00700EF0"/>
    <w:rsid w:val="007040BD"/>
    <w:rsid w:val="00704507"/>
    <w:rsid w:val="00704EF7"/>
    <w:rsid w:val="0070598D"/>
    <w:rsid w:val="00705CF5"/>
    <w:rsid w:val="00706644"/>
    <w:rsid w:val="007066C3"/>
    <w:rsid w:val="007111EB"/>
    <w:rsid w:val="00711AB0"/>
    <w:rsid w:val="00713AA7"/>
    <w:rsid w:val="007174B5"/>
    <w:rsid w:val="00720AB7"/>
    <w:rsid w:val="007215AA"/>
    <w:rsid w:val="0072339F"/>
    <w:rsid w:val="00723C63"/>
    <w:rsid w:val="00724718"/>
    <w:rsid w:val="00724759"/>
    <w:rsid w:val="007248F9"/>
    <w:rsid w:val="0072677B"/>
    <w:rsid w:val="007267A0"/>
    <w:rsid w:val="00727B25"/>
    <w:rsid w:val="007316C0"/>
    <w:rsid w:val="0073364B"/>
    <w:rsid w:val="00734BEC"/>
    <w:rsid w:val="00735699"/>
    <w:rsid w:val="007360BE"/>
    <w:rsid w:val="00736C3E"/>
    <w:rsid w:val="00736EC3"/>
    <w:rsid w:val="007378E8"/>
    <w:rsid w:val="0074057B"/>
    <w:rsid w:val="00741A3F"/>
    <w:rsid w:val="007420DF"/>
    <w:rsid w:val="00742419"/>
    <w:rsid w:val="007425BC"/>
    <w:rsid w:val="00743239"/>
    <w:rsid w:val="00745D79"/>
    <w:rsid w:val="00746117"/>
    <w:rsid w:val="007470E3"/>
    <w:rsid w:val="00751579"/>
    <w:rsid w:val="00751D0A"/>
    <w:rsid w:val="0075225D"/>
    <w:rsid w:val="0075395F"/>
    <w:rsid w:val="007539C1"/>
    <w:rsid w:val="007548D6"/>
    <w:rsid w:val="00762063"/>
    <w:rsid w:val="00767C53"/>
    <w:rsid w:val="00770697"/>
    <w:rsid w:val="00770BDA"/>
    <w:rsid w:val="00771758"/>
    <w:rsid w:val="00774460"/>
    <w:rsid w:val="00774BAD"/>
    <w:rsid w:val="00775DF2"/>
    <w:rsid w:val="00780BA3"/>
    <w:rsid w:val="00781BB5"/>
    <w:rsid w:val="00781FF6"/>
    <w:rsid w:val="00783148"/>
    <w:rsid w:val="007833C3"/>
    <w:rsid w:val="0078472C"/>
    <w:rsid w:val="007847AF"/>
    <w:rsid w:val="00784874"/>
    <w:rsid w:val="00784DBE"/>
    <w:rsid w:val="00786A47"/>
    <w:rsid w:val="007874D9"/>
    <w:rsid w:val="007878C8"/>
    <w:rsid w:val="007904DB"/>
    <w:rsid w:val="0079129F"/>
    <w:rsid w:val="00791305"/>
    <w:rsid w:val="00791537"/>
    <w:rsid w:val="007920A5"/>
    <w:rsid w:val="00792296"/>
    <w:rsid w:val="0079639C"/>
    <w:rsid w:val="007A00D5"/>
    <w:rsid w:val="007A2778"/>
    <w:rsid w:val="007A3165"/>
    <w:rsid w:val="007A527B"/>
    <w:rsid w:val="007A5598"/>
    <w:rsid w:val="007A6EEB"/>
    <w:rsid w:val="007A71D0"/>
    <w:rsid w:val="007A7C3F"/>
    <w:rsid w:val="007A7F67"/>
    <w:rsid w:val="007B02C3"/>
    <w:rsid w:val="007B2A1F"/>
    <w:rsid w:val="007B52A3"/>
    <w:rsid w:val="007B5459"/>
    <w:rsid w:val="007B601D"/>
    <w:rsid w:val="007B7FA9"/>
    <w:rsid w:val="007C1CEC"/>
    <w:rsid w:val="007C223F"/>
    <w:rsid w:val="007C2572"/>
    <w:rsid w:val="007C2AA3"/>
    <w:rsid w:val="007C2C6A"/>
    <w:rsid w:val="007C3300"/>
    <w:rsid w:val="007C431C"/>
    <w:rsid w:val="007C4734"/>
    <w:rsid w:val="007C47B3"/>
    <w:rsid w:val="007C49AF"/>
    <w:rsid w:val="007C51A6"/>
    <w:rsid w:val="007C7DB7"/>
    <w:rsid w:val="007D03E0"/>
    <w:rsid w:val="007D1662"/>
    <w:rsid w:val="007D1CD5"/>
    <w:rsid w:val="007D2257"/>
    <w:rsid w:val="007D53AD"/>
    <w:rsid w:val="007D6517"/>
    <w:rsid w:val="007D670A"/>
    <w:rsid w:val="007D77D9"/>
    <w:rsid w:val="007D7893"/>
    <w:rsid w:val="007D7944"/>
    <w:rsid w:val="007D7FB0"/>
    <w:rsid w:val="007E12F4"/>
    <w:rsid w:val="007E2832"/>
    <w:rsid w:val="007E2F28"/>
    <w:rsid w:val="007E332E"/>
    <w:rsid w:val="007E3A0F"/>
    <w:rsid w:val="007E7276"/>
    <w:rsid w:val="007F1486"/>
    <w:rsid w:val="007F28E2"/>
    <w:rsid w:val="007F2AA0"/>
    <w:rsid w:val="007F2EED"/>
    <w:rsid w:val="007F2F8B"/>
    <w:rsid w:val="007F3FD8"/>
    <w:rsid w:val="007F4AC8"/>
    <w:rsid w:val="007F4DC3"/>
    <w:rsid w:val="007F63A6"/>
    <w:rsid w:val="007F6515"/>
    <w:rsid w:val="007F67FA"/>
    <w:rsid w:val="007F711C"/>
    <w:rsid w:val="00800773"/>
    <w:rsid w:val="00800B51"/>
    <w:rsid w:val="0080341D"/>
    <w:rsid w:val="00806F2E"/>
    <w:rsid w:val="0081102A"/>
    <w:rsid w:val="00812440"/>
    <w:rsid w:val="008144C6"/>
    <w:rsid w:val="00814CF5"/>
    <w:rsid w:val="00814FCF"/>
    <w:rsid w:val="00816361"/>
    <w:rsid w:val="00816404"/>
    <w:rsid w:val="00817436"/>
    <w:rsid w:val="008202D4"/>
    <w:rsid w:val="00820368"/>
    <w:rsid w:val="00821207"/>
    <w:rsid w:val="00822DF0"/>
    <w:rsid w:val="008236E6"/>
    <w:rsid w:val="008237CA"/>
    <w:rsid w:val="0082461F"/>
    <w:rsid w:val="008316E7"/>
    <w:rsid w:val="00832704"/>
    <w:rsid w:val="008328FD"/>
    <w:rsid w:val="00832BE2"/>
    <w:rsid w:val="00832FBA"/>
    <w:rsid w:val="008334C8"/>
    <w:rsid w:val="008358B9"/>
    <w:rsid w:val="00840307"/>
    <w:rsid w:val="00840CD0"/>
    <w:rsid w:val="00842949"/>
    <w:rsid w:val="008434CF"/>
    <w:rsid w:val="00844B58"/>
    <w:rsid w:val="00850705"/>
    <w:rsid w:val="008519CF"/>
    <w:rsid w:val="00856AB9"/>
    <w:rsid w:val="00861161"/>
    <w:rsid w:val="008618C7"/>
    <w:rsid w:val="00862E9C"/>
    <w:rsid w:val="00863306"/>
    <w:rsid w:val="00863B12"/>
    <w:rsid w:val="00863E5C"/>
    <w:rsid w:val="00863F8A"/>
    <w:rsid w:val="008641A3"/>
    <w:rsid w:val="008646C9"/>
    <w:rsid w:val="00864D77"/>
    <w:rsid w:val="0086584B"/>
    <w:rsid w:val="00866547"/>
    <w:rsid w:val="00866D84"/>
    <w:rsid w:val="00867A43"/>
    <w:rsid w:val="008716BB"/>
    <w:rsid w:val="00871C15"/>
    <w:rsid w:val="008721E4"/>
    <w:rsid w:val="008739A7"/>
    <w:rsid w:val="008755E7"/>
    <w:rsid w:val="008772B3"/>
    <w:rsid w:val="008777D7"/>
    <w:rsid w:val="0087798B"/>
    <w:rsid w:val="00877F40"/>
    <w:rsid w:val="0088016D"/>
    <w:rsid w:val="008805B7"/>
    <w:rsid w:val="00880757"/>
    <w:rsid w:val="00880D4B"/>
    <w:rsid w:val="00884CCF"/>
    <w:rsid w:val="008856F5"/>
    <w:rsid w:val="0088736A"/>
    <w:rsid w:val="00891C6D"/>
    <w:rsid w:val="00892C49"/>
    <w:rsid w:val="0089379B"/>
    <w:rsid w:val="008952F8"/>
    <w:rsid w:val="00895CE8"/>
    <w:rsid w:val="008971DD"/>
    <w:rsid w:val="008A06A3"/>
    <w:rsid w:val="008A12B2"/>
    <w:rsid w:val="008A287D"/>
    <w:rsid w:val="008A2924"/>
    <w:rsid w:val="008A4E11"/>
    <w:rsid w:val="008A6F0E"/>
    <w:rsid w:val="008A73E5"/>
    <w:rsid w:val="008B01DB"/>
    <w:rsid w:val="008B01EE"/>
    <w:rsid w:val="008B17C4"/>
    <w:rsid w:val="008B2B50"/>
    <w:rsid w:val="008B3324"/>
    <w:rsid w:val="008B4B96"/>
    <w:rsid w:val="008B4D43"/>
    <w:rsid w:val="008B5115"/>
    <w:rsid w:val="008B5BC0"/>
    <w:rsid w:val="008B685C"/>
    <w:rsid w:val="008B78FD"/>
    <w:rsid w:val="008B7D92"/>
    <w:rsid w:val="008C1E53"/>
    <w:rsid w:val="008C27A5"/>
    <w:rsid w:val="008C2AE4"/>
    <w:rsid w:val="008C42BE"/>
    <w:rsid w:val="008C770C"/>
    <w:rsid w:val="008D1EF9"/>
    <w:rsid w:val="008D3F3A"/>
    <w:rsid w:val="008D4CC1"/>
    <w:rsid w:val="008D4FC8"/>
    <w:rsid w:val="008D54B0"/>
    <w:rsid w:val="008D6D8D"/>
    <w:rsid w:val="008E0CF4"/>
    <w:rsid w:val="008E0E27"/>
    <w:rsid w:val="008E1307"/>
    <w:rsid w:val="008E2674"/>
    <w:rsid w:val="008E3935"/>
    <w:rsid w:val="008E4510"/>
    <w:rsid w:val="008E4F94"/>
    <w:rsid w:val="008E550A"/>
    <w:rsid w:val="008E56C5"/>
    <w:rsid w:val="008E5F09"/>
    <w:rsid w:val="008E6EA7"/>
    <w:rsid w:val="008E7B93"/>
    <w:rsid w:val="008F0218"/>
    <w:rsid w:val="008F0526"/>
    <w:rsid w:val="008F1B50"/>
    <w:rsid w:val="008F31C5"/>
    <w:rsid w:val="008F545C"/>
    <w:rsid w:val="008F6055"/>
    <w:rsid w:val="008F6075"/>
    <w:rsid w:val="008F617B"/>
    <w:rsid w:val="008F6A5E"/>
    <w:rsid w:val="008F75A3"/>
    <w:rsid w:val="008F7FE8"/>
    <w:rsid w:val="0090034A"/>
    <w:rsid w:val="0090056F"/>
    <w:rsid w:val="00900BE7"/>
    <w:rsid w:val="00901F06"/>
    <w:rsid w:val="00902C00"/>
    <w:rsid w:val="00911445"/>
    <w:rsid w:val="00912087"/>
    <w:rsid w:val="009124E6"/>
    <w:rsid w:val="00913165"/>
    <w:rsid w:val="00914506"/>
    <w:rsid w:val="00914F4D"/>
    <w:rsid w:val="00915A6A"/>
    <w:rsid w:val="009166E2"/>
    <w:rsid w:val="00917A59"/>
    <w:rsid w:val="00917BFB"/>
    <w:rsid w:val="0092019D"/>
    <w:rsid w:val="009220D9"/>
    <w:rsid w:val="00922DB1"/>
    <w:rsid w:val="0092518C"/>
    <w:rsid w:val="00925FD4"/>
    <w:rsid w:val="00927DD7"/>
    <w:rsid w:val="00927E9D"/>
    <w:rsid w:val="0093087E"/>
    <w:rsid w:val="00930F23"/>
    <w:rsid w:val="00931FFB"/>
    <w:rsid w:val="00932930"/>
    <w:rsid w:val="00933360"/>
    <w:rsid w:val="009362E7"/>
    <w:rsid w:val="00936843"/>
    <w:rsid w:val="00937EE8"/>
    <w:rsid w:val="00941D32"/>
    <w:rsid w:val="00942986"/>
    <w:rsid w:val="00945642"/>
    <w:rsid w:val="0094600A"/>
    <w:rsid w:val="00947154"/>
    <w:rsid w:val="0095009A"/>
    <w:rsid w:val="009507D2"/>
    <w:rsid w:val="00950B7A"/>
    <w:rsid w:val="00950CD0"/>
    <w:rsid w:val="00952B41"/>
    <w:rsid w:val="00952DD9"/>
    <w:rsid w:val="0095459F"/>
    <w:rsid w:val="00954752"/>
    <w:rsid w:val="00955546"/>
    <w:rsid w:val="00964834"/>
    <w:rsid w:val="00964CA9"/>
    <w:rsid w:val="00965087"/>
    <w:rsid w:val="00965EBA"/>
    <w:rsid w:val="009664FB"/>
    <w:rsid w:val="0096698F"/>
    <w:rsid w:val="009679AF"/>
    <w:rsid w:val="0097035C"/>
    <w:rsid w:val="00971E2A"/>
    <w:rsid w:val="00972E94"/>
    <w:rsid w:val="00972FD9"/>
    <w:rsid w:val="0097352A"/>
    <w:rsid w:val="00973577"/>
    <w:rsid w:val="00974166"/>
    <w:rsid w:val="00974187"/>
    <w:rsid w:val="00974B6A"/>
    <w:rsid w:val="009765DD"/>
    <w:rsid w:val="00976E83"/>
    <w:rsid w:val="009777CA"/>
    <w:rsid w:val="009815F5"/>
    <w:rsid w:val="009820C9"/>
    <w:rsid w:val="009847E1"/>
    <w:rsid w:val="009865AB"/>
    <w:rsid w:val="00987BCB"/>
    <w:rsid w:val="00990681"/>
    <w:rsid w:val="0099199B"/>
    <w:rsid w:val="00991E88"/>
    <w:rsid w:val="00991F33"/>
    <w:rsid w:val="00992AC3"/>
    <w:rsid w:val="00994BAB"/>
    <w:rsid w:val="00995023"/>
    <w:rsid w:val="00995942"/>
    <w:rsid w:val="00995BBB"/>
    <w:rsid w:val="00996384"/>
    <w:rsid w:val="009963BC"/>
    <w:rsid w:val="00996CFA"/>
    <w:rsid w:val="009A2ECE"/>
    <w:rsid w:val="009A47B2"/>
    <w:rsid w:val="009A6C72"/>
    <w:rsid w:val="009A71FD"/>
    <w:rsid w:val="009B03BD"/>
    <w:rsid w:val="009B0995"/>
    <w:rsid w:val="009B0C8C"/>
    <w:rsid w:val="009B3B63"/>
    <w:rsid w:val="009B3BC0"/>
    <w:rsid w:val="009B415C"/>
    <w:rsid w:val="009B6D1A"/>
    <w:rsid w:val="009B74FC"/>
    <w:rsid w:val="009B7686"/>
    <w:rsid w:val="009C13FB"/>
    <w:rsid w:val="009C1787"/>
    <w:rsid w:val="009C25CB"/>
    <w:rsid w:val="009C55F0"/>
    <w:rsid w:val="009C69AF"/>
    <w:rsid w:val="009C7232"/>
    <w:rsid w:val="009D1CD8"/>
    <w:rsid w:val="009D29E5"/>
    <w:rsid w:val="009D2FC1"/>
    <w:rsid w:val="009D3F88"/>
    <w:rsid w:val="009D41EF"/>
    <w:rsid w:val="009D441C"/>
    <w:rsid w:val="009E26FF"/>
    <w:rsid w:val="009E3FAC"/>
    <w:rsid w:val="009E50F7"/>
    <w:rsid w:val="009E5C38"/>
    <w:rsid w:val="009E7784"/>
    <w:rsid w:val="009F0950"/>
    <w:rsid w:val="009F0C29"/>
    <w:rsid w:val="009F1840"/>
    <w:rsid w:val="009F2B09"/>
    <w:rsid w:val="009F2F4B"/>
    <w:rsid w:val="009F305A"/>
    <w:rsid w:val="009F37F1"/>
    <w:rsid w:val="009F4857"/>
    <w:rsid w:val="009F6632"/>
    <w:rsid w:val="00A0117A"/>
    <w:rsid w:val="00A01893"/>
    <w:rsid w:val="00A01AC4"/>
    <w:rsid w:val="00A02EB5"/>
    <w:rsid w:val="00A02F65"/>
    <w:rsid w:val="00A049B1"/>
    <w:rsid w:val="00A04E31"/>
    <w:rsid w:val="00A04F0A"/>
    <w:rsid w:val="00A059CB"/>
    <w:rsid w:val="00A06187"/>
    <w:rsid w:val="00A06800"/>
    <w:rsid w:val="00A0706A"/>
    <w:rsid w:val="00A075A8"/>
    <w:rsid w:val="00A1048E"/>
    <w:rsid w:val="00A10794"/>
    <w:rsid w:val="00A111B0"/>
    <w:rsid w:val="00A12346"/>
    <w:rsid w:val="00A12CB3"/>
    <w:rsid w:val="00A148A7"/>
    <w:rsid w:val="00A14A7C"/>
    <w:rsid w:val="00A154EA"/>
    <w:rsid w:val="00A157E5"/>
    <w:rsid w:val="00A16600"/>
    <w:rsid w:val="00A20D63"/>
    <w:rsid w:val="00A213AD"/>
    <w:rsid w:val="00A213C2"/>
    <w:rsid w:val="00A228FE"/>
    <w:rsid w:val="00A22D6E"/>
    <w:rsid w:val="00A235CC"/>
    <w:rsid w:val="00A25DF8"/>
    <w:rsid w:val="00A25F54"/>
    <w:rsid w:val="00A26CE3"/>
    <w:rsid w:val="00A272B8"/>
    <w:rsid w:val="00A276D9"/>
    <w:rsid w:val="00A27964"/>
    <w:rsid w:val="00A30016"/>
    <w:rsid w:val="00A3015A"/>
    <w:rsid w:val="00A3026B"/>
    <w:rsid w:val="00A309FA"/>
    <w:rsid w:val="00A30FC5"/>
    <w:rsid w:val="00A3264E"/>
    <w:rsid w:val="00A329DE"/>
    <w:rsid w:val="00A337A1"/>
    <w:rsid w:val="00A33DAA"/>
    <w:rsid w:val="00A355A4"/>
    <w:rsid w:val="00A40A94"/>
    <w:rsid w:val="00A41459"/>
    <w:rsid w:val="00A418B3"/>
    <w:rsid w:val="00A41E49"/>
    <w:rsid w:val="00A42036"/>
    <w:rsid w:val="00A426A2"/>
    <w:rsid w:val="00A42A72"/>
    <w:rsid w:val="00A43401"/>
    <w:rsid w:val="00A44E20"/>
    <w:rsid w:val="00A4584A"/>
    <w:rsid w:val="00A46087"/>
    <w:rsid w:val="00A500DA"/>
    <w:rsid w:val="00A5153B"/>
    <w:rsid w:val="00A53B3A"/>
    <w:rsid w:val="00A54266"/>
    <w:rsid w:val="00A54943"/>
    <w:rsid w:val="00A54F36"/>
    <w:rsid w:val="00A56C5E"/>
    <w:rsid w:val="00A57018"/>
    <w:rsid w:val="00A6002B"/>
    <w:rsid w:val="00A603C2"/>
    <w:rsid w:val="00A613CD"/>
    <w:rsid w:val="00A62B7E"/>
    <w:rsid w:val="00A648A4"/>
    <w:rsid w:val="00A70965"/>
    <w:rsid w:val="00A70FF2"/>
    <w:rsid w:val="00A713C2"/>
    <w:rsid w:val="00A723AD"/>
    <w:rsid w:val="00A72F25"/>
    <w:rsid w:val="00A73D81"/>
    <w:rsid w:val="00A74A88"/>
    <w:rsid w:val="00A74EC4"/>
    <w:rsid w:val="00A75DC7"/>
    <w:rsid w:val="00A774EE"/>
    <w:rsid w:val="00A77D2A"/>
    <w:rsid w:val="00A77D39"/>
    <w:rsid w:val="00A77E4A"/>
    <w:rsid w:val="00A80FDF"/>
    <w:rsid w:val="00A84A65"/>
    <w:rsid w:val="00A84D73"/>
    <w:rsid w:val="00A857C8"/>
    <w:rsid w:val="00A85E46"/>
    <w:rsid w:val="00A87217"/>
    <w:rsid w:val="00A927C4"/>
    <w:rsid w:val="00A93C13"/>
    <w:rsid w:val="00A93EA6"/>
    <w:rsid w:val="00A93FC1"/>
    <w:rsid w:val="00A964E4"/>
    <w:rsid w:val="00AA07AC"/>
    <w:rsid w:val="00AA4A8D"/>
    <w:rsid w:val="00AA5F45"/>
    <w:rsid w:val="00AB0275"/>
    <w:rsid w:val="00AB17F4"/>
    <w:rsid w:val="00AB2226"/>
    <w:rsid w:val="00AB2779"/>
    <w:rsid w:val="00AB332D"/>
    <w:rsid w:val="00AB467F"/>
    <w:rsid w:val="00AB4D4B"/>
    <w:rsid w:val="00AB54A3"/>
    <w:rsid w:val="00AB5D50"/>
    <w:rsid w:val="00AB747B"/>
    <w:rsid w:val="00AB770D"/>
    <w:rsid w:val="00AC106D"/>
    <w:rsid w:val="00AC201E"/>
    <w:rsid w:val="00AC3CD6"/>
    <w:rsid w:val="00AC4F08"/>
    <w:rsid w:val="00AC54B3"/>
    <w:rsid w:val="00AC57D1"/>
    <w:rsid w:val="00AC60B0"/>
    <w:rsid w:val="00AC630D"/>
    <w:rsid w:val="00AC64AF"/>
    <w:rsid w:val="00AC6FAE"/>
    <w:rsid w:val="00AC710B"/>
    <w:rsid w:val="00AC7DF8"/>
    <w:rsid w:val="00AD0768"/>
    <w:rsid w:val="00AD0A1E"/>
    <w:rsid w:val="00AD15C8"/>
    <w:rsid w:val="00AD2BDB"/>
    <w:rsid w:val="00AD3311"/>
    <w:rsid w:val="00AD50BF"/>
    <w:rsid w:val="00AD6108"/>
    <w:rsid w:val="00AD627D"/>
    <w:rsid w:val="00AD63C9"/>
    <w:rsid w:val="00AD75AB"/>
    <w:rsid w:val="00AE0A3A"/>
    <w:rsid w:val="00AE143D"/>
    <w:rsid w:val="00AE2FA4"/>
    <w:rsid w:val="00AE3EDB"/>
    <w:rsid w:val="00AE4C7B"/>
    <w:rsid w:val="00AE564E"/>
    <w:rsid w:val="00AE70C3"/>
    <w:rsid w:val="00AF01BA"/>
    <w:rsid w:val="00AF0548"/>
    <w:rsid w:val="00AF068E"/>
    <w:rsid w:val="00AF1178"/>
    <w:rsid w:val="00AF1294"/>
    <w:rsid w:val="00AF139C"/>
    <w:rsid w:val="00AF18BD"/>
    <w:rsid w:val="00AF1CB1"/>
    <w:rsid w:val="00AF3813"/>
    <w:rsid w:val="00AF38CD"/>
    <w:rsid w:val="00AF6177"/>
    <w:rsid w:val="00AF77E7"/>
    <w:rsid w:val="00B0110B"/>
    <w:rsid w:val="00B01413"/>
    <w:rsid w:val="00B025C3"/>
    <w:rsid w:val="00B0355A"/>
    <w:rsid w:val="00B0392D"/>
    <w:rsid w:val="00B049F9"/>
    <w:rsid w:val="00B05614"/>
    <w:rsid w:val="00B06B0B"/>
    <w:rsid w:val="00B06BE5"/>
    <w:rsid w:val="00B06FFF"/>
    <w:rsid w:val="00B07E5D"/>
    <w:rsid w:val="00B10C22"/>
    <w:rsid w:val="00B13E11"/>
    <w:rsid w:val="00B148D2"/>
    <w:rsid w:val="00B16167"/>
    <w:rsid w:val="00B161EE"/>
    <w:rsid w:val="00B16AC1"/>
    <w:rsid w:val="00B20211"/>
    <w:rsid w:val="00B20325"/>
    <w:rsid w:val="00B20F57"/>
    <w:rsid w:val="00B221DC"/>
    <w:rsid w:val="00B22AC7"/>
    <w:rsid w:val="00B22CE1"/>
    <w:rsid w:val="00B238BA"/>
    <w:rsid w:val="00B24B4C"/>
    <w:rsid w:val="00B26056"/>
    <w:rsid w:val="00B26964"/>
    <w:rsid w:val="00B3007D"/>
    <w:rsid w:val="00B304C8"/>
    <w:rsid w:val="00B30C37"/>
    <w:rsid w:val="00B314C6"/>
    <w:rsid w:val="00B31C0E"/>
    <w:rsid w:val="00B321DE"/>
    <w:rsid w:val="00B322B6"/>
    <w:rsid w:val="00B32AC4"/>
    <w:rsid w:val="00B335AD"/>
    <w:rsid w:val="00B33856"/>
    <w:rsid w:val="00B35D1A"/>
    <w:rsid w:val="00B37025"/>
    <w:rsid w:val="00B3751E"/>
    <w:rsid w:val="00B40DA8"/>
    <w:rsid w:val="00B42815"/>
    <w:rsid w:val="00B4339D"/>
    <w:rsid w:val="00B434B1"/>
    <w:rsid w:val="00B446A2"/>
    <w:rsid w:val="00B44DF4"/>
    <w:rsid w:val="00B454E2"/>
    <w:rsid w:val="00B46FE1"/>
    <w:rsid w:val="00B5079A"/>
    <w:rsid w:val="00B51CF8"/>
    <w:rsid w:val="00B543F9"/>
    <w:rsid w:val="00B54414"/>
    <w:rsid w:val="00B54682"/>
    <w:rsid w:val="00B54A99"/>
    <w:rsid w:val="00B55A8D"/>
    <w:rsid w:val="00B5618C"/>
    <w:rsid w:val="00B564C6"/>
    <w:rsid w:val="00B57F27"/>
    <w:rsid w:val="00B625F7"/>
    <w:rsid w:val="00B629F1"/>
    <w:rsid w:val="00B64D2E"/>
    <w:rsid w:val="00B65D7B"/>
    <w:rsid w:val="00B71334"/>
    <w:rsid w:val="00B723AD"/>
    <w:rsid w:val="00B73216"/>
    <w:rsid w:val="00B7332F"/>
    <w:rsid w:val="00B73AC2"/>
    <w:rsid w:val="00B7702E"/>
    <w:rsid w:val="00B770D3"/>
    <w:rsid w:val="00B778C7"/>
    <w:rsid w:val="00B8173C"/>
    <w:rsid w:val="00B83394"/>
    <w:rsid w:val="00B83CF5"/>
    <w:rsid w:val="00B83FD8"/>
    <w:rsid w:val="00B85DDE"/>
    <w:rsid w:val="00B86410"/>
    <w:rsid w:val="00B87183"/>
    <w:rsid w:val="00B87B92"/>
    <w:rsid w:val="00B9100C"/>
    <w:rsid w:val="00B9170B"/>
    <w:rsid w:val="00B917C9"/>
    <w:rsid w:val="00B9209E"/>
    <w:rsid w:val="00B924CE"/>
    <w:rsid w:val="00B9259B"/>
    <w:rsid w:val="00BA0961"/>
    <w:rsid w:val="00BA36AC"/>
    <w:rsid w:val="00BA468C"/>
    <w:rsid w:val="00BA4B3B"/>
    <w:rsid w:val="00BA53A3"/>
    <w:rsid w:val="00BA5E5F"/>
    <w:rsid w:val="00BA64CB"/>
    <w:rsid w:val="00BA79B2"/>
    <w:rsid w:val="00BB00F7"/>
    <w:rsid w:val="00BB0365"/>
    <w:rsid w:val="00BB0DE8"/>
    <w:rsid w:val="00BB20F8"/>
    <w:rsid w:val="00BB3381"/>
    <w:rsid w:val="00BB37DA"/>
    <w:rsid w:val="00BB5436"/>
    <w:rsid w:val="00BB5DAB"/>
    <w:rsid w:val="00BB60A3"/>
    <w:rsid w:val="00BB70FF"/>
    <w:rsid w:val="00BB7C86"/>
    <w:rsid w:val="00BC3DCC"/>
    <w:rsid w:val="00BC4B54"/>
    <w:rsid w:val="00BC7899"/>
    <w:rsid w:val="00BD0F66"/>
    <w:rsid w:val="00BD2579"/>
    <w:rsid w:val="00BD5200"/>
    <w:rsid w:val="00BD52A9"/>
    <w:rsid w:val="00BD54C0"/>
    <w:rsid w:val="00BD7FE4"/>
    <w:rsid w:val="00BE00AB"/>
    <w:rsid w:val="00BE1AAF"/>
    <w:rsid w:val="00BE1DB6"/>
    <w:rsid w:val="00BE21B1"/>
    <w:rsid w:val="00BE2442"/>
    <w:rsid w:val="00BE2711"/>
    <w:rsid w:val="00BE2FA2"/>
    <w:rsid w:val="00BE51DE"/>
    <w:rsid w:val="00BE5AB8"/>
    <w:rsid w:val="00BE6E0F"/>
    <w:rsid w:val="00BF0D13"/>
    <w:rsid w:val="00BF1571"/>
    <w:rsid w:val="00BF1B83"/>
    <w:rsid w:val="00BF3087"/>
    <w:rsid w:val="00BF35FE"/>
    <w:rsid w:val="00BF3D5E"/>
    <w:rsid w:val="00BF3DCF"/>
    <w:rsid w:val="00BF62BF"/>
    <w:rsid w:val="00BF6A24"/>
    <w:rsid w:val="00BF7734"/>
    <w:rsid w:val="00C00D1F"/>
    <w:rsid w:val="00C00D37"/>
    <w:rsid w:val="00C03A8A"/>
    <w:rsid w:val="00C03A95"/>
    <w:rsid w:val="00C03AD1"/>
    <w:rsid w:val="00C03CC7"/>
    <w:rsid w:val="00C05ADA"/>
    <w:rsid w:val="00C05DB8"/>
    <w:rsid w:val="00C06193"/>
    <w:rsid w:val="00C07511"/>
    <w:rsid w:val="00C07BBB"/>
    <w:rsid w:val="00C07EBF"/>
    <w:rsid w:val="00C10F49"/>
    <w:rsid w:val="00C11B36"/>
    <w:rsid w:val="00C13667"/>
    <w:rsid w:val="00C14725"/>
    <w:rsid w:val="00C2053C"/>
    <w:rsid w:val="00C21374"/>
    <w:rsid w:val="00C23B31"/>
    <w:rsid w:val="00C23DBB"/>
    <w:rsid w:val="00C24A19"/>
    <w:rsid w:val="00C25535"/>
    <w:rsid w:val="00C25E33"/>
    <w:rsid w:val="00C26427"/>
    <w:rsid w:val="00C27331"/>
    <w:rsid w:val="00C30053"/>
    <w:rsid w:val="00C3126D"/>
    <w:rsid w:val="00C3131F"/>
    <w:rsid w:val="00C315D9"/>
    <w:rsid w:val="00C32673"/>
    <w:rsid w:val="00C32EC1"/>
    <w:rsid w:val="00C33D1C"/>
    <w:rsid w:val="00C345A1"/>
    <w:rsid w:val="00C34D96"/>
    <w:rsid w:val="00C355E8"/>
    <w:rsid w:val="00C36F66"/>
    <w:rsid w:val="00C374C3"/>
    <w:rsid w:val="00C37FBD"/>
    <w:rsid w:val="00C41112"/>
    <w:rsid w:val="00C45312"/>
    <w:rsid w:val="00C4631A"/>
    <w:rsid w:val="00C47123"/>
    <w:rsid w:val="00C479A3"/>
    <w:rsid w:val="00C512AC"/>
    <w:rsid w:val="00C51F8F"/>
    <w:rsid w:val="00C5417D"/>
    <w:rsid w:val="00C54AA1"/>
    <w:rsid w:val="00C54BD3"/>
    <w:rsid w:val="00C55870"/>
    <w:rsid w:val="00C55C27"/>
    <w:rsid w:val="00C55F90"/>
    <w:rsid w:val="00C56D7A"/>
    <w:rsid w:val="00C570B1"/>
    <w:rsid w:val="00C5741A"/>
    <w:rsid w:val="00C57A03"/>
    <w:rsid w:val="00C60472"/>
    <w:rsid w:val="00C62610"/>
    <w:rsid w:val="00C63F6F"/>
    <w:rsid w:val="00C6536C"/>
    <w:rsid w:val="00C6543D"/>
    <w:rsid w:val="00C65671"/>
    <w:rsid w:val="00C65E65"/>
    <w:rsid w:val="00C66565"/>
    <w:rsid w:val="00C6668D"/>
    <w:rsid w:val="00C667C3"/>
    <w:rsid w:val="00C66CB0"/>
    <w:rsid w:val="00C67519"/>
    <w:rsid w:val="00C700E2"/>
    <w:rsid w:val="00C70DEB"/>
    <w:rsid w:val="00C71A64"/>
    <w:rsid w:val="00C71C03"/>
    <w:rsid w:val="00C72BA6"/>
    <w:rsid w:val="00C731B7"/>
    <w:rsid w:val="00C73797"/>
    <w:rsid w:val="00C74676"/>
    <w:rsid w:val="00C75273"/>
    <w:rsid w:val="00C75AB8"/>
    <w:rsid w:val="00C75B9C"/>
    <w:rsid w:val="00C75FA6"/>
    <w:rsid w:val="00C760BB"/>
    <w:rsid w:val="00C7657A"/>
    <w:rsid w:val="00C766C0"/>
    <w:rsid w:val="00C76A10"/>
    <w:rsid w:val="00C76AF9"/>
    <w:rsid w:val="00C76E65"/>
    <w:rsid w:val="00C8148B"/>
    <w:rsid w:val="00C8329C"/>
    <w:rsid w:val="00C83BEB"/>
    <w:rsid w:val="00C87030"/>
    <w:rsid w:val="00C90252"/>
    <w:rsid w:val="00C90609"/>
    <w:rsid w:val="00C91A0E"/>
    <w:rsid w:val="00C91CFE"/>
    <w:rsid w:val="00C92CCE"/>
    <w:rsid w:val="00C93F7D"/>
    <w:rsid w:val="00C95244"/>
    <w:rsid w:val="00C95712"/>
    <w:rsid w:val="00C96BC7"/>
    <w:rsid w:val="00CA0F05"/>
    <w:rsid w:val="00CA0F4B"/>
    <w:rsid w:val="00CA163D"/>
    <w:rsid w:val="00CA341B"/>
    <w:rsid w:val="00CA448E"/>
    <w:rsid w:val="00CA7677"/>
    <w:rsid w:val="00CB11A5"/>
    <w:rsid w:val="00CB15EB"/>
    <w:rsid w:val="00CB185E"/>
    <w:rsid w:val="00CB1EF5"/>
    <w:rsid w:val="00CB328A"/>
    <w:rsid w:val="00CB68E7"/>
    <w:rsid w:val="00CB6B30"/>
    <w:rsid w:val="00CB6C33"/>
    <w:rsid w:val="00CC1B3C"/>
    <w:rsid w:val="00CC239E"/>
    <w:rsid w:val="00CC27AA"/>
    <w:rsid w:val="00CC47AC"/>
    <w:rsid w:val="00CC4AE2"/>
    <w:rsid w:val="00CC507A"/>
    <w:rsid w:val="00CC54A6"/>
    <w:rsid w:val="00CC5EFD"/>
    <w:rsid w:val="00CC6789"/>
    <w:rsid w:val="00CC6C1D"/>
    <w:rsid w:val="00CC6D2F"/>
    <w:rsid w:val="00CD0744"/>
    <w:rsid w:val="00CD0F2C"/>
    <w:rsid w:val="00CD1845"/>
    <w:rsid w:val="00CD4E5C"/>
    <w:rsid w:val="00CD53B9"/>
    <w:rsid w:val="00CD6BB9"/>
    <w:rsid w:val="00CD7041"/>
    <w:rsid w:val="00CD7581"/>
    <w:rsid w:val="00CD7A58"/>
    <w:rsid w:val="00CE0862"/>
    <w:rsid w:val="00CE1D5B"/>
    <w:rsid w:val="00CE2166"/>
    <w:rsid w:val="00CE2886"/>
    <w:rsid w:val="00CE293E"/>
    <w:rsid w:val="00CE580C"/>
    <w:rsid w:val="00CE7E77"/>
    <w:rsid w:val="00CF4142"/>
    <w:rsid w:val="00CF482E"/>
    <w:rsid w:val="00CF541C"/>
    <w:rsid w:val="00CF5E15"/>
    <w:rsid w:val="00CF7BC4"/>
    <w:rsid w:val="00D002B9"/>
    <w:rsid w:val="00D01EEA"/>
    <w:rsid w:val="00D033BC"/>
    <w:rsid w:val="00D04D10"/>
    <w:rsid w:val="00D0600F"/>
    <w:rsid w:val="00D06E0B"/>
    <w:rsid w:val="00D152EE"/>
    <w:rsid w:val="00D1575A"/>
    <w:rsid w:val="00D16334"/>
    <w:rsid w:val="00D211BD"/>
    <w:rsid w:val="00D23766"/>
    <w:rsid w:val="00D23B19"/>
    <w:rsid w:val="00D27360"/>
    <w:rsid w:val="00D27507"/>
    <w:rsid w:val="00D311C0"/>
    <w:rsid w:val="00D314C6"/>
    <w:rsid w:val="00D32087"/>
    <w:rsid w:val="00D3359F"/>
    <w:rsid w:val="00D33681"/>
    <w:rsid w:val="00D352A2"/>
    <w:rsid w:val="00D352E9"/>
    <w:rsid w:val="00D36F08"/>
    <w:rsid w:val="00D37C13"/>
    <w:rsid w:val="00D403E8"/>
    <w:rsid w:val="00D40794"/>
    <w:rsid w:val="00D42C6E"/>
    <w:rsid w:val="00D437FB"/>
    <w:rsid w:val="00D43C92"/>
    <w:rsid w:val="00D43FBE"/>
    <w:rsid w:val="00D45592"/>
    <w:rsid w:val="00D46D49"/>
    <w:rsid w:val="00D51924"/>
    <w:rsid w:val="00D51F24"/>
    <w:rsid w:val="00D52195"/>
    <w:rsid w:val="00D5390A"/>
    <w:rsid w:val="00D539E0"/>
    <w:rsid w:val="00D542B5"/>
    <w:rsid w:val="00D54E4D"/>
    <w:rsid w:val="00D56B6B"/>
    <w:rsid w:val="00D57747"/>
    <w:rsid w:val="00D600A1"/>
    <w:rsid w:val="00D6030C"/>
    <w:rsid w:val="00D60933"/>
    <w:rsid w:val="00D61388"/>
    <w:rsid w:val="00D61487"/>
    <w:rsid w:val="00D62F8E"/>
    <w:rsid w:val="00D6301F"/>
    <w:rsid w:val="00D6392A"/>
    <w:rsid w:val="00D6438C"/>
    <w:rsid w:val="00D659E6"/>
    <w:rsid w:val="00D7019F"/>
    <w:rsid w:val="00D73669"/>
    <w:rsid w:val="00D74177"/>
    <w:rsid w:val="00D75369"/>
    <w:rsid w:val="00D75C2D"/>
    <w:rsid w:val="00D7617D"/>
    <w:rsid w:val="00D76603"/>
    <w:rsid w:val="00D80EC6"/>
    <w:rsid w:val="00D810A7"/>
    <w:rsid w:val="00D81848"/>
    <w:rsid w:val="00D81E27"/>
    <w:rsid w:val="00D84A19"/>
    <w:rsid w:val="00D850E7"/>
    <w:rsid w:val="00D85B06"/>
    <w:rsid w:val="00D85B10"/>
    <w:rsid w:val="00D86799"/>
    <w:rsid w:val="00D902CC"/>
    <w:rsid w:val="00D92A19"/>
    <w:rsid w:val="00D93962"/>
    <w:rsid w:val="00D94328"/>
    <w:rsid w:val="00D954C3"/>
    <w:rsid w:val="00D95EA9"/>
    <w:rsid w:val="00D9651E"/>
    <w:rsid w:val="00D968B2"/>
    <w:rsid w:val="00DA0F1E"/>
    <w:rsid w:val="00DA14FA"/>
    <w:rsid w:val="00DA1C07"/>
    <w:rsid w:val="00DA1E52"/>
    <w:rsid w:val="00DA2C74"/>
    <w:rsid w:val="00DA34BC"/>
    <w:rsid w:val="00DA5A32"/>
    <w:rsid w:val="00DB01BA"/>
    <w:rsid w:val="00DB01C1"/>
    <w:rsid w:val="00DB0260"/>
    <w:rsid w:val="00DB0431"/>
    <w:rsid w:val="00DB0833"/>
    <w:rsid w:val="00DB1BFA"/>
    <w:rsid w:val="00DB3375"/>
    <w:rsid w:val="00DB3D2B"/>
    <w:rsid w:val="00DB42EC"/>
    <w:rsid w:val="00DB6AA2"/>
    <w:rsid w:val="00DB6D52"/>
    <w:rsid w:val="00DB6F31"/>
    <w:rsid w:val="00DC3D74"/>
    <w:rsid w:val="00DC4DAB"/>
    <w:rsid w:val="00DC5B45"/>
    <w:rsid w:val="00DC6C5A"/>
    <w:rsid w:val="00DD00F2"/>
    <w:rsid w:val="00DD17DB"/>
    <w:rsid w:val="00DD2062"/>
    <w:rsid w:val="00DD30AD"/>
    <w:rsid w:val="00DD3769"/>
    <w:rsid w:val="00DD393C"/>
    <w:rsid w:val="00DD4324"/>
    <w:rsid w:val="00DD4828"/>
    <w:rsid w:val="00DD6082"/>
    <w:rsid w:val="00DD7125"/>
    <w:rsid w:val="00DD7499"/>
    <w:rsid w:val="00DE0152"/>
    <w:rsid w:val="00DE10C4"/>
    <w:rsid w:val="00DE1509"/>
    <w:rsid w:val="00DE3410"/>
    <w:rsid w:val="00DE3A18"/>
    <w:rsid w:val="00DE5F45"/>
    <w:rsid w:val="00DE63A0"/>
    <w:rsid w:val="00DE6AF8"/>
    <w:rsid w:val="00DE72F1"/>
    <w:rsid w:val="00DE75B1"/>
    <w:rsid w:val="00DF1378"/>
    <w:rsid w:val="00DF1B2E"/>
    <w:rsid w:val="00DF22F7"/>
    <w:rsid w:val="00DF2EED"/>
    <w:rsid w:val="00DF474B"/>
    <w:rsid w:val="00DF4E18"/>
    <w:rsid w:val="00DF4F18"/>
    <w:rsid w:val="00DF545C"/>
    <w:rsid w:val="00DF5EC6"/>
    <w:rsid w:val="00DF67D3"/>
    <w:rsid w:val="00DF7923"/>
    <w:rsid w:val="00E0071B"/>
    <w:rsid w:val="00E008D9"/>
    <w:rsid w:val="00E0131D"/>
    <w:rsid w:val="00E02673"/>
    <w:rsid w:val="00E02EA7"/>
    <w:rsid w:val="00E03DC3"/>
    <w:rsid w:val="00E04438"/>
    <w:rsid w:val="00E109EF"/>
    <w:rsid w:val="00E10B69"/>
    <w:rsid w:val="00E1239B"/>
    <w:rsid w:val="00E123AF"/>
    <w:rsid w:val="00E144BF"/>
    <w:rsid w:val="00E15BEC"/>
    <w:rsid w:val="00E16D70"/>
    <w:rsid w:val="00E170C0"/>
    <w:rsid w:val="00E17E7C"/>
    <w:rsid w:val="00E200F9"/>
    <w:rsid w:val="00E22742"/>
    <w:rsid w:val="00E22C0D"/>
    <w:rsid w:val="00E23137"/>
    <w:rsid w:val="00E247CF"/>
    <w:rsid w:val="00E252EE"/>
    <w:rsid w:val="00E2581F"/>
    <w:rsid w:val="00E25E95"/>
    <w:rsid w:val="00E27217"/>
    <w:rsid w:val="00E272B5"/>
    <w:rsid w:val="00E27F5C"/>
    <w:rsid w:val="00E30B63"/>
    <w:rsid w:val="00E31F00"/>
    <w:rsid w:val="00E327E6"/>
    <w:rsid w:val="00E32996"/>
    <w:rsid w:val="00E3396A"/>
    <w:rsid w:val="00E33B4F"/>
    <w:rsid w:val="00E34B5A"/>
    <w:rsid w:val="00E354FF"/>
    <w:rsid w:val="00E37209"/>
    <w:rsid w:val="00E37E9F"/>
    <w:rsid w:val="00E403C2"/>
    <w:rsid w:val="00E4110E"/>
    <w:rsid w:val="00E41CD4"/>
    <w:rsid w:val="00E4284A"/>
    <w:rsid w:val="00E42B3F"/>
    <w:rsid w:val="00E4313A"/>
    <w:rsid w:val="00E4358B"/>
    <w:rsid w:val="00E43624"/>
    <w:rsid w:val="00E43A85"/>
    <w:rsid w:val="00E478A6"/>
    <w:rsid w:val="00E47B70"/>
    <w:rsid w:val="00E47FA7"/>
    <w:rsid w:val="00E506F8"/>
    <w:rsid w:val="00E50D33"/>
    <w:rsid w:val="00E51799"/>
    <w:rsid w:val="00E52B6C"/>
    <w:rsid w:val="00E53762"/>
    <w:rsid w:val="00E53A37"/>
    <w:rsid w:val="00E546AF"/>
    <w:rsid w:val="00E553FF"/>
    <w:rsid w:val="00E571DE"/>
    <w:rsid w:val="00E57BB1"/>
    <w:rsid w:val="00E57D2C"/>
    <w:rsid w:val="00E57F6D"/>
    <w:rsid w:val="00E606A0"/>
    <w:rsid w:val="00E608E0"/>
    <w:rsid w:val="00E60A28"/>
    <w:rsid w:val="00E6181F"/>
    <w:rsid w:val="00E6467F"/>
    <w:rsid w:val="00E676FA"/>
    <w:rsid w:val="00E7071A"/>
    <w:rsid w:val="00E70AE7"/>
    <w:rsid w:val="00E731AE"/>
    <w:rsid w:val="00E73A16"/>
    <w:rsid w:val="00E75B33"/>
    <w:rsid w:val="00E75D46"/>
    <w:rsid w:val="00E811F4"/>
    <w:rsid w:val="00E82421"/>
    <w:rsid w:val="00E83C80"/>
    <w:rsid w:val="00E84FB4"/>
    <w:rsid w:val="00E8612B"/>
    <w:rsid w:val="00E8740A"/>
    <w:rsid w:val="00E919F3"/>
    <w:rsid w:val="00E91D66"/>
    <w:rsid w:val="00E92E80"/>
    <w:rsid w:val="00E93A12"/>
    <w:rsid w:val="00EA0E37"/>
    <w:rsid w:val="00EA11E2"/>
    <w:rsid w:val="00EA1CAB"/>
    <w:rsid w:val="00EA1E79"/>
    <w:rsid w:val="00EA3DD4"/>
    <w:rsid w:val="00EA7F28"/>
    <w:rsid w:val="00EB0C0A"/>
    <w:rsid w:val="00EB1323"/>
    <w:rsid w:val="00EB23F7"/>
    <w:rsid w:val="00EB3854"/>
    <w:rsid w:val="00EB4389"/>
    <w:rsid w:val="00EB51D0"/>
    <w:rsid w:val="00EB5FD7"/>
    <w:rsid w:val="00EB7F0D"/>
    <w:rsid w:val="00EC0E09"/>
    <w:rsid w:val="00EC1706"/>
    <w:rsid w:val="00EC293B"/>
    <w:rsid w:val="00EC4B6E"/>
    <w:rsid w:val="00EC66F2"/>
    <w:rsid w:val="00EC7DF9"/>
    <w:rsid w:val="00ED093E"/>
    <w:rsid w:val="00ED0C89"/>
    <w:rsid w:val="00ED13DE"/>
    <w:rsid w:val="00ED1560"/>
    <w:rsid w:val="00ED1E22"/>
    <w:rsid w:val="00ED2126"/>
    <w:rsid w:val="00ED35EB"/>
    <w:rsid w:val="00ED4CEB"/>
    <w:rsid w:val="00ED6AB9"/>
    <w:rsid w:val="00ED71DE"/>
    <w:rsid w:val="00EE0115"/>
    <w:rsid w:val="00EE0D30"/>
    <w:rsid w:val="00EE1369"/>
    <w:rsid w:val="00EE2763"/>
    <w:rsid w:val="00EE290B"/>
    <w:rsid w:val="00EE2F80"/>
    <w:rsid w:val="00EE37F1"/>
    <w:rsid w:val="00EE3F0D"/>
    <w:rsid w:val="00EE405B"/>
    <w:rsid w:val="00EE5B72"/>
    <w:rsid w:val="00EE78F7"/>
    <w:rsid w:val="00EF00B6"/>
    <w:rsid w:val="00EF07C4"/>
    <w:rsid w:val="00EF08A5"/>
    <w:rsid w:val="00EF1561"/>
    <w:rsid w:val="00EF1A9F"/>
    <w:rsid w:val="00EF2330"/>
    <w:rsid w:val="00EF2C05"/>
    <w:rsid w:val="00EF3C84"/>
    <w:rsid w:val="00EF41B8"/>
    <w:rsid w:val="00EF41CD"/>
    <w:rsid w:val="00EF4CE3"/>
    <w:rsid w:val="00EF516A"/>
    <w:rsid w:val="00EF5DE3"/>
    <w:rsid w:val="00EF60BC"/>
    <w:rsid w:val="00EF62D5"/>
    <w:rsid w:val="00F00038"/>
    <w:rsid w:val="00F00F7C"/>
    <w:rsid w:val="00F01879"/>
    <w:rsid w:val="00F01A1C"/>
    <w:rsid w:val="00F01AFF"/>
    <w:rsid w:val="00F0218A"/>
    <w:rsid w:val="00F02783"/>
    <w:rsid w:val="00F04A41"/>
    <w:rsid w:val="00F06257"/>
    <w:rsid w:val="00F06D65"/>
    <w:rsid w:val="00F07745"/>
    <w:rsid w:val="00F11D5F"/>
    <w:rsid w:val="00F1305B"/>
    <w:rsid w:val="00F13103"/>
    <w:rsid w:val="00F14CC2"/>
    <w:rsid w:val="00F15B1B"/>
    <w:rsid w:val="00F16F09"/>
    <w:rsid w:val="00F21719"/>
    <w:rsid w:val="00F21C86"/>
    <w:rsid w:val="00F247D1"/>
    <w:rsid w:val="00F24BC8"/>
    <w:rsid w:val="00F26398"/>
    <w:rsid w:val="00F26D64"/>
    <w:rsid w:val="00F27269"/>
    <w:rsid w:val="00F304E8"/>
    <w:rsid w:val="00F30CC4"/>
    <w:rsid w:val="00F32298"/>
    <w:rsid w:val="00F32B5C"/>
    <w:rsid w:val="00F33599"/>
    <w:rsid w:val="00F33AAB"/>
    <w:rsid w:val="00F35371"/>
    <w:rsid w:val="00F41D46"/>
    <w:rsid w:val="00F421D9"/>
    <w:rsid w:val="00F42EBF"/>
    <w:rsid w:val="00F43B2A"/>
    <w:rsid w:val="00F4462B"/>
    <w:rsid w:val="00F44740"/>
    <w:rsid w:val="00F4475A"/>
    <w:rsid w:val="00F47445"/>
    <w:rsid w:val="00F53E47"/>
    <w:rsid w:val="00F5486B"/>
    <w:rsid w:val="00F55DB7"/>
    <w:rsid w:val="00F5745D"/>
    <w:rsid w:val="00F57AD3"/>
    <w:rsid w:val="00F60B1E"/>
    <w:rsid w:val="00F61AF6"/>
    <w:rsid w:val="00F62B8A"/>
    <w:rsid w:val="00F64944"/>
    <w:rsid w:val="00F65BCB"/>
    <w:rsid w:val="00F66366"/>
    <w:rsid w:val="00F70168"/>
    <w:rsid w:val="00F708BC"/>
    <w:rsid w:val="00F71F16"/>
    <w:rsid w:val="00F72DC1"/>
    <w:rsid w:val="00F72F0B"/>
    <w:rsid w:val="00F740FE"/>
    <w:rsid w:val="00F74EAF"/>
    <w:rsid w:val="00F75079"/>
    <w:rsid w:val="00F75550"/>
    <w:rsid w:val="00F75553"/>
    <w:rsid w:val="00F80E89"/>
    <w:rsid w:val="00F8208F"/>
    <w:rsid w:val="00F82D9C"/>
    <w:rsid w:val="00F838EC"/>
    <w:rsid w:val="00F85595"/>
    <w:rsid w:val="00F85E26"/>
    <w:rsid w:val="00F86A99"/>
    <w:rsid w:val="00F87A09"/>
    <w:rsid w:val="00F90E8E"/>
    <w:rsid w:val="00F92336"/>
    <w:rsid w:val="00F9349C"/>
    <w:rsid w:val="00F943DF"/>
    <w:rsid w:val="00F9529C"/>
    <w:rsid w:val="00F97546"/>
    <w:rsid w:val="00FA0996"/>
    <w:rsid w:val="00FA141D"/>
    <w:rsid w:val="00FA2086"/>
    <w:rsid w:val="00FA331D"/>
    <w:rsid w:val="00FA6103"/>
    <w:rsid w:val="00FA7658"/>
    <w:rsid w:val="00FB0114"/>
    <w:rsid w:val="00FB0BF9"/>
    <w:rsid w:val="00FB0E9F"/>
    <w:rsid w:val="00FB1023"/>
    <w:rsid w:val="00FB1551"/>
    <w:rsid w:val="00FB55A7"/>
    <w:rsid w:val="00FB55BB"/>
    <w:rsid w:val="00FB6253"/>
    <w:rsid w:val="00FB65E5"/>
    <w:rsid w:val="00FC15BB"/>
    <w:rsid w:val="00FC188C"/>
    <w:rsid w:val="00FC2239"/>
    <w:rsid w:val="00FC2591"/>
    <w:rsid w:val="00FC2D75"/>
    <w:rsid w:val="00FC2E19"/>
    <w:rsid w:val="00FC2E75"/>
    <w:rsid w:val="00FC4361"/>
    <w:rsid w:val="00FC4E5D"/>
    <w:rsid w:val="00FD1189"/>
    <w:rsid w:val="00FD2B84"/>
    <w:rsid w:val="00FD3CBF"/>
    <w:rsid w:val="00FD41ED"/>
    <w:rsid w:val="00FD435C"/>
    <w:rsid w:val="00FD6C0D"/>
    <w:rsid w:val="00FD7B5C"/>
    <w:rsid w:val="00FE2581"/>
    <w:rsid w:val="00FE335E"/>
    <w:rsid w:val="00FE3AB5"/>
    <w:rsid w:val="00FE4948"/>
    <w:rsid w:val="00FE6E78"/>
    <w:rsid w:val="00FE6F71"/>
    <w:rsid w:val="00FE70EC"/>
    <w:rsid w:val="00FE78AE"/>
    <w:rsid w:val="00FF1564"/>
    <w:rsid w:val="00FF2F2C"/>
    <w:rsid w:val="00FF3C8C"/>
    <w:rsid w:val="00FF42EB"/>
    <w:rsid w:val="00FF44B3"/>
    <w:rsid w:val="00FF5B2A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BDB8F7-9163-4DE4-ADB9-7932A80F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441B11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5"/>
    <w:next w:val="a5"/>
    <w:link w:val="11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5"/>
    <w:next w:val="a5"/>
    <w:link w:val="20"/>
    <w:autoRedefine/>
    <w:uiPriority w:val="9"/>
    <w:unhideWhenUsed/>
    <w:qFormat/>
    <w:rsid w:val="000C7C7A"/>
    <w:pPr>
      <w:keepNext/>
      <w:keepLines/>
      <w:widowControl w:val="0"/>
      <w:numPr>
        <w:ilvl w:val="1"/>
        <w:numId w:val="1"/>
      </w:numPr>
      <w:ind w:left="1134" w:hanging="425"/>
      <w:outlineLvl w:val="1"/>
    </w:pPr>
    <w:rPr>
      <w:rFonts w:eastAsia="Times New Roman"/>
      <w:b/>
      <w:bCs/>
      <w:color w:val="000000" w:themeColor="text1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</w:rPr>
  </w:style>
  <w:style w:type="paragraph" w:styleId="4">
    <w:name w:val="heading 4"/>
    <w:basedOn w:val="3"/>
    <w:next w:val="a6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5"/>
    <w:next w:val="a5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6"/>
    </w:pPr>
    <w:rPr>
      <w:rFonts w:eastAsia="Times New Roman"/>
      <w:i/>
      <w:iCs/>
      <w:lang w:eastAsia="ru-RU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7"/>
    </w:pPr>
    <w:rPr>
      <w:rFonts w:eastAsia="Times New Roman"/>
      <w:b/>
      <w:bCs/>
      <w:lang w:eastAsia="ru-RU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8"/>
    </w:pPr>
    <w:rPr>
      <w:rFonts w:eastAsia="Times New Roman"/>
      <w:i/>
      <w:iCs/>
      <w:lang w:eastAsia="ru-RU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0C7C7A"/>
    <w:rPr>
      <w:rFonts w:ascii="Times New Roman" w:eastAsia="Times New Roman" w:hAnsi="Times New Roman"/>
      <w:b/>
      <w:bCs/>
      <w:color w:val="000000" w:themeColor="text1"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eastAsia="en-US"/>
    </w:rPr>
  </w:style>
  <w:style w:type="paragraph" w:customStyle="1" w:styleId="a6">
    <w:name w:val="Абзац. Основной текст"/>
    <w:basedOn w:val="a5"/>
    <w:qFormat/>
    <w:rsid w:val="006B3F46"/>
    <w:pPr>
      <w:widowControl w:val="0"/>
      <w:jc w:val="both"/>
    </w:pPr>
    <w:rPr>
      <w:szCs w:val="28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basedOn w:val="a7"/>
    <w:link w:val="7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character" w:customStyle="1" w:styleId="80">
    <w:name w:val="Заголовок 8 Знак"/>
    <w:basedOn w:val="a7"/>
    <w:link w:val="8"/>
    <w:uiPriority w:val="9"/>
    <w:semiHidden/>
    <w:rsid w:val="00DE63A0"/>
    <w:rPr>
      <w:rFonts w:ascii="Times New Roman" w:eastAsia="Times New Roman" w:hAnsi="Times New Roman"/>
      <w:b/>
      <w:bCs/>
      <w:sz w:val="28"/>
      <w:szCs w:val="22"/>
    </w:rPr>
  </w:style>
  <w:style w:type="character" w:customStyle="1" w:styleId="90">
    <w:name w:val="Заголовок 9 Знак"/>
    <w:basedOn w:val="a7"/>
    <w:link w:val="9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paragraph" w:customStyle="1" w:styleId="aa">
    <w:name w:val="Содержание"/>
    <w:basedOn w:val="a5"/>
    <w:next w:val="a6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5"/>
    <w:next w:val="a5"/>
    <w:uiPriority w:val="39"/>
    <w:rsid w:val="00C55C27"/>
    <w:pPr>
      <w:tabs>
        <w:tab w:val="right" w:leader="dot" w:pos="9736"/>
      </w:tabs>
      <w:ind w:left="284" w:hanging="284"/>
    </w:pPr>
  </w:style>
  <w:style w:type="paragraph" w:customStyle="1" w:styleId="ab">
    <w:name w:val="введение"/>
    <w:basedOn w:val="a5"/>
    <w:qFormat/>
    <w:rsid w:val="00D33681"/>
    <w:pPr>
      <w:pageBreakBefore/>
      <w:spacing w:before="240" w:line="360" w:lineRule="auto"/>
      <w:ind w:firstLine="0"/>
      <w:jc w:val="center"/>
    </w:pPr>
    <w:rPr>
      <w:b/>
      <w:caps/>
      <w:szCs w:val="28"/>
    </w:rPr>
  </w:style>
  <w:style w:type="paragraph" w:styleId="ac">
    <w:name w:val="TOC Heading"/>
    <w:basedOn w:val="10"/>
    <w:next w:val="a5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d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e">
    <w:name w:val="заключение"/>
    <w:basedOn w:val="a5"/>
    <w:qFormat/>
    <w:rsid w:val="00517A6C"/>
    <w:pPr>
      <w:pageBreakBefore/>
      <w:jc w:val="center"/>
    </w:pPr>
    <w:rPr>
      <w:b/>
      <w:caps/>
      <w:szCs w:val="28"/>
    </w:rPr>
  </w:style>
  <w:style w:type="paragraph" w:customStyle="1" w:styleId="af">
    <w:name w:val="по центру"/>
    <w:basedOn w:val="a5"/>
    <w:qFormat/>
    <w:rsid w:val="00065218"/>
    <w:pPr>
      <w:jc w:val="center"/>
    </w:pPr>
    <w:rPr>
      <w:szCs w:val="28"/>
    </w:rPr>
  </w:style>
  <w:style w:type="paragraph" w:customStyle="1" w:styleId="a1">
    <w:name w:val="маркированный список"/>
    <w:basedOn w:val="a6"/>
    <w:qFormat/>
    <w:rsid w:val="00B0110B"/>
    <w:pPr>
      <w:numPr>
        <w:numId w:val="3"/>
      </w:numPr>
      <w:ind w:left="0" w:firstLine="709"/>
    </w:pPr>
  </w:style>
  <w:style w:type="paragraph" w:customStyle="1" w:styleId="a2">
    <w:name w:val="нумерованный список"/>
    <w:basedOn w:val="a1"/>
    <w:autoRedefine/>
    <w:qFormat/>
    <w:rsid w:val="00947154"/>
    <w:pPr>
      <w:numPr>
        <w:numId w:val="2"/>
      </w:numPr>
      <w:ind w:left="0" w:firstLine="706"/>
    </w:pPr>
  </w:style>
  <w:style w:type="paragraph" w:styleId="af0">
    <w:name w:val="caption"/>
    <w:aliases w:val="Название рисунка"/>
    <w:basedOn w:val="a5"/>
    <w:next w:val="a5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f1">
    <w:name w:val="таблица"/>
    <w:basedOn w:val="a5"/>
    <w:qFormat/>
    <w:rsid w:val="00DA14FA"/>
    <w:pPr>
      <w:ind w:firstLine="0"/>
    </w:pPr>
  </w:style>
  <w:style w:type="paragraph" w:customStyle="1" w:styleId="af2">
    <w:name w:val="название таблицы"/>
    <w:basedOn w:val="af0"/>
    <w:qFormat/>
    <w:rsid w:val="00DB42EC"/>
    <w:pPr>
      <w:jc w:val="left"/>
    </w:pPr>
  </w:style>
  <w:style w:type="paragraph" w:styleId="21">
    <w:name w:val="toc 2"/>
    <w:basedOn w:val="a5"/>
    <w:next w:val="a5"/>
    <w:uiPriority w:val="39"/>
    <w:rsid w:val="00D152EE"/>
    <w:pPr>
      <w:tabs>
        <w:tab w:val="left" w:pos="1540"/>
        <w:tab w:val="right" w:leader="dot" w:pos="9736"/>
      </w:tabs>
      <w:ind w:left="851" w:hanging="567"/>
    </w:pPr>
  </w:style>
  <w:style w:type="character" w:styleId="af3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5"/>
    <w:next w:val="a5"/>
    <w:uiPriority w:val="39"/>
    <w:rsid w:val="00F80E89"/>
    <w:pPr>
      <w:widowControl w:val="0"/>
      <w:tabs>
        <w:tab w:val="left" w:pos="2049"/>
        <w:tab w:val="right" w:leader="dot" w:pos="9736"/>
      </w:tabs>
      <w:ind w:left="1503" w:hanging="709"/>
    </w:pPr>
  </w:style>
  <w:style w:type="paragraph" w:styleId="af4">
    <w:name w:val="header"/>
    <w:basedOn w:val="a5"/>
    <w:link w:val="af5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</w:rPr>
  </w:style>
  <w:style w:type="character" w:customStyle="1" w:styleId="af5">
    <w:name w:val="Верхний колонтитул Знак"/>
    <w:link w:val="af4"/>
    <w:uiPriority w:val="99"/>
    <w:rsid w:val="0013657C"/>
    <w:rPr>
      <w:rFonts w:eastAsia="Times New Roman"/>
      <w:sz w:val="22"/>
      <w:szCs w:val="22"/>
    </w:rPr>
  </w:style>
  <w:style w:type="paragraph" w:styleId="af6">
    <w:name w:val="footer"/>
    <w:basedOn w:val="a5"/>
    <w:link w:val="af7"/>
    <w:uiPriority w:val="99"/>
    <w:unhideWhenUsed/>
    <w:rsid w:val="0013657C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link w:val="af6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paragraph" w:styleId="af8">
    <w:name w:val="footnote text"/>
    <w:basedOn w:val="a5"/>
    <w:link w:val="af9"/>
    <w:uiPriority w:val="99"/>
    <w:semiHidden/>
    <w:unhideWhenUsed/>
    <w:rsid w:val="00441B11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9">
    <w:name w:val="Текст сноски Знак"/>
    <w:basedOn w:val="a7"/>
    <w:link w:val="af8"/>
    <w:uiPriority w:val="99"/>
    <w:semiHidden/>
    <w:rsid w:val="00441B11"/>
    <w:rPr>
      <w:rFonts w:ascii="Times New Roman" w:eastAsia="Times New Roman" w:hAnsi="Times New Roman"/>
    </w:rPr>
  </w:style>
  <w:style w:type="character" w:styleId="afa">
    <w:name w:val="footnote reference"/>
    <w:uiPriority w:val="99"/>
    <w:semiHidden/>
    <w:unhideWhenUsed/>
    <w:rsid w:val="00441B11"/>
    <w:rPr>
      <w:vertAlign w:val="superscript"/>
    </w:rPr>
  </w:style>
  <w:style w:type="paragraph" w:styleId="afb">
    <w:name w:val="annotation text"/>
    <w:basedOn w:val="a5"/>
    <w:link w:val="afc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c">
    <w:name w:val="Текст примечания Знак"/>
    <w:basedOn w:val="a7"/>
    <w:link w:val="afb"/>
    <w:uiPriority w:val="99"/>
    <w:semiHidden/>
    <w:rsid w:val="00DE63A0"/>
    <w:rPr>
      <w:rFonts w:ascii="Times New Roman" w:eastAsia="Times New Roman" w:hAnsi="Times New Roman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DE63A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DE63A0"/>
    <w:rPr>
      <w:rFonts w:ascii="Times New Roman" w:eastAsia="Times New Roman" w:hAnsi="Times New Roman"/>
      <w:b/>
      <w:bCs/>
    </w:rPr>
  </w:style>
  <w:style w:type="paragraph" w:styleId="aff">
    <w:name w:val="Balloon Text"/>
    <w:basedOn w:val="a5"/>
    <w:link w:val="aff0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f0">
    <w:name w:val="Текст выноски Знак"/>
    <w:basedOn w:val="a7"/>
    <w:link w:val="aff"/>
    <w:uiPriority w:val="99"/>
    <w:semiHidden/>
    <w:rsid w:val="00DE63A0"/>
    <w:rPr>
      <w:rFonts w:ascii="Segoe UI" w:eastAsia="Times New Roman" w:hAnsi="Segoe UI" w:cs="Segoe UI"/>
      <w:sz w:val="18"/>
      <w:szCs w:val="18"/>
    </w:rPr>
  </w:style>
  <w:style w:type="paragraph" w:styleId="aff1">
    <w:name w:val="Title"/>
    <w:basedOn w:val="a5"/>
    <w:next w:val="a5"/>
    <w:link w:val="aff2"/>
    <w:qFormat/>
    <w:rsid w:val="00DE63A0"/>
    <w:pPr>
      <w:ind w:firstLine="0"/>
      <w:contextualSpacing/>
      <w:jc w:val="center"/>
    </w:pPr>
    <w:rPr>
      <w:rFonts w:ascii="Calibri Light" w:eastAsia="SimSun" w:hAnsi="Calibri Light"/>
      <w:b/>
      <w:bCs/>
      <w:spacing w:val="-7"/>
      <w:sz w:val="48"/>
      <w:szCs w:val="48"/>
      <w:lang w:eastAsia="ru-RU"/>
    </w:rPr>
  </w:style>
  <w:style w:type="character" w:customStyle="1" w:styleId="aff2">
    <w:name w:val="Название Знак"/>
    <w:basedOn w:val="a7"/>
    <w:link w:val="aff1"/>
    <w:rsid w:val="00DE63A0"/>
    <w:rPr>
      <w:rFonts w:ascii="Calibri Light" w:eastAsia="SimSun" w:hAnsi="Calibri Light"/>
      <w:b/>
      <w:bCs/>
      <w:spacing w:val="-7"/>
      <w:sz w:val="48"/>
      <w:szCs w:val="48"/>
    </w:rPr>
  </w:style>
  <w:style w:type="paragraph" w:styleId="aff3">
    <w:name w:val="Subtitle"/>
    <w:basedOn w:val="a5"/>
    <w:next w:val="a5"/>
    <w:link w:val="aff4"/>
    <w:qFormat/>
    <w:rsid w:val="00DE63A0"/>
    <w:pPr>
      <w:numPr>
        <w:ilvl w:val="1"/>
      </w:numPr>
      <w:spacing w:after="240" w:line="252" w:lineRule="auto"/>
      <w:ind w:firstLine="709"/>
      <w:jc w:val="center"/>
    </w:pPr>
    <w:rPr>
      <w:rFonts w:ascii="Calibri Light" w:eastAsia="SimSun" w:hAnsi="Calibri Light"/>
      <w:sz w:val="24"/>
      <w:szCs w:val="24"/>
      <w:lang w:eastAsia="ru-RU"/>
    </w:rPr>
  </w:style>
  <w:style w:type="character" w:customStyle="1" w:styleId="aff4">
    <w:name w:val="Подзаголовок Знак"/>
    <w:basedOn w:val="a7"/>
    <w:link w:val="aff3"/>
    <w:rsid w:val="00DE63A0"/>
    <w:rPr>
      <w:rFonts w:ascii="Calibri Light" w:eastAsia="SimSun" w:hAnsi="Calibri Light"/>
      <w:sz w:val="24"/>
      <w:szCs w:val="24"/>
    </w:rPr>
  </w:style>
  <w:style w:type="character" w:styleId="aff5">
    <w:name w:val="Strong"/>
    <w:uiPriority w:val="22"/>
    <w:qFormat/>
    <w:rsid w:val="00DE63A0"/>
    <w:rPr>
      <w:b/>
      <w:bCs/>
      <w:color w:val="auto"/>
    </w:rPr>
  </w:style>
  <w:style w:type="character" w:styleId="aff6">
    <w:name w:val="Emphasis"/>
    <w:uiPriority w:val="20"/>
    <w:qFormat/>
    <w:rsid w:val="00DE63A0"/>
    <w:rPr>
      <w:i/>
      <w:iCs/>
      <w:color w:val="auto"/>
    </w:rPr>
  </w:style>
  <w:style w:type="paragraph" w:styleId="22">
    <w:name w:val="Quote"/>
    <w:basedOn w:val="a5"/>
    <w:next w:val="a5"/>
    <w:link w:val="23"/>
    <w:uiPriority w:val="29"/>
    <w:qFormat/>
    <w:rsid w:val="00DE63A0"/>
    <w:pPr>
      <w:spacing w:before="200" w:after="160" w:line="264" w:lineRule="auto"/>
      <w:ind w:left="864" w:right="864" w:firstLine="0"/>
      <w:jc w:val="center"/>
    </w:pPr>
    <w:rPr>
      <w:rFonts w:ascii="Calibri Light" w:eastAsia="SimSun" w:hAnsi="Calibri Light"/>
      <w:i/>
      <w:iCs/>
      <w:sz w:val="24"/>
      <w:szCs w:val="24"/>
      <w:lang w:eastAsia="ru-RU"/>
    </w:rPr>
  </w:style>
  <w:style w:type="character" w:customStyle="1" w:styleId="23">
    <w:name w:val="Цитата 2 Знак"/>
    <w:basedOn w:val="a7"/>
    <w:link w:val="22"/>
    <w:uiPriority w:val="29"/>
    <w:rsid w:val="00DE63A0"/>
    <w:rPr>
      <w:rFonts w:ascii="Calibri Light" w:eastAsia="SimSun" w:hAnsi="Calibri Light"/>
      <w:i/>
      <w:iCs/>
      <w:sz w:val="24"/>
      <w:szCs w:val="24"/>
    </w:rPr>
  </w:style>
  <w:style w:type="paragraph" w:styleId="aff7">
    <w:name w:val="Intense Quote"/>
    <w:basedOn w:val="a5"/>
    <w:next w:val="a5"/>
    <w:link w:val="aff8"/>
    <w:uiPriority w:val="30"/>
    <w:qFormat/>
    <w:rsid w:val="00DE63A0"/>
    <w:pPr>
      <w:spacing w:before="100" w:beforeAutospacing="1" w:after="240" w:line="252" w:lineRule="auto"/>
      <w:ind w:left="936" w:right="936" w:firstLine="0"/>
      <w:jc w:val="center"/>
    </w:pPr>
    <w:rPr>
      <w:rFonts w:ascii="Calibri Light" w:eastAsia="SimSun" w:hAnsi="Calibri Light"/>
      <w:sz w:val="26"/>
      <w:szCs w:val="26"/>
      <w:lang w:eastAsia="ru-RU"/>
    </w:rPr>
  </w:style>
  <w:style w:type="character" w:customStyle="1" w:styleId="aff8">
    <w:name w:val="Выделенная цитата Знак"/>
    <w:basedOn w:val="a7"/>
    <w:link w:val="aff7"/>
    <w:uiPriority w:val="30"/>
    <w:rsid w:val="00DE63A0"/>
    <w:rPr>
      <w:rFonts w:ascii="Calibri Light" w:eastAsia="SimSun" w:hAnsi="Calibri Light"/>
      <w:sz w:val="26"/>
      <w:szCs w:val="26"/>
    </w:rPr>
  </w:style>
  <w:style w:type="character" w:styleId="aff9">
    <w:name w:val="Subtle Emphasis"/>
    <w:uiPriority w:val="19"/>
    <w:qFormat/>
    <w:rsid w:val="00DE63A0"/>
    <w:rPr>
      <w:i/>
      <w:iCs/>
      <w:color w:val="auto"/>
    </w:rPr>
  </w:style>
  <w:style w:type="character" w:styleId="affa">
    <w:name w:val="Intense Emphasis"/>
    <w:uiPriority w:val="21"/>
    <w:qFormat/>
    <w:rsid w:val="00DE63A0"/>
    <w:rPr>
      <w:b/>
      <w:bCs/>
      <w:i/>
      <w:iCs/>
      <w:color w:val="auto"/>
    </w:rPr>
  </w:style>
  <w:style w:type="character" w:styleId="affb">
    <w:name w:val="Subtle Reference"/>
    <w:uiPriority w:val="31"/>
    <w:qFormat/>
    <w:rsid w:val="00DE63A0"/>
    <w:rPr>
      <w:smallCaps/>
      <w:color w:val="auto"/>
      <w:u w:val="single" w:color="7F7F7F"/>
    </w:rPr>
  </w:style>
  <w:style w:type="character" w:styleId="affc">
    <w:name w:val="Intense Reference"/>
    <w:uiPriority w:val="32"/>
    <w:qFormat/>
    <w:rsid w:val="00DE63A0"/>
    <w:rPr>
      <w:b/>
      <w:bCs/>
      <w:smallCaps/>
      <w:color w:val="auto"/>
      <w:u w:val="single"/>
    </w:rPr>
  </w:style>
  <w:style w:type="character" w:styleId="affd">
    <w:name w:val="Book Title"/>
    <w:uiPriority w:val="33"/>
    <w:qFormat/>
    <w:rsid w:val="00DE63A0"/>
    <w:rPr>
      <w:b/>
      <w:bCs/>
      <w:smallCaps/>
      <w:color w:val="auto"/>
    </w:rPr>
  </w:style>
  <w:style w:type="paragraph" w:styleId="affe">
    <w:name w:val="Bibliography"/>
    <w:basedOn w:val="a5"/>
    <w:next w:val="a5"/>
    <w:uiPriority w:val="37"/>
    <w:unhideWhenUsed/>
    <w:rsid w:val="00FF42EB"/>
    <w:pPr>
      <w:spacing w:line="252" w:lineRule="auto"/>
      <w:ind w:firstLine="0"/>
      <w:contextualSpacing/>
      <w:jc w:val="both"/>
    </w:pPr>
    <w:rPr>
      <w:rFonts w:eastAsia="Times New Roman"/>
      <w:lang w:eastAsia="ru-RU"/>
    </w:rPr>
  </w:style>
  <w:style w:type="paragraph" w:styleId="afff">
    <w:name w:val="List Paragraph"/>
    <w:basedOn w:val="a5"/>
    <w:link w:val="afff0"/>
    <w:uiPriority w:val="34"/>
    <w:qFormat/>
    <w:rsid w:val="00DE63A0"/>
    <w:pPr>
      <w:spacing w:after="160" w:line="252" w:lineRule="auto"/>
      <w:ind w:left="720" w:firstLine="0"/>
      <w:contextualSpacing/>
      <w:jc w:val="both"/>
    </w:pPr>
    <w:rPr>
      <w:rFonts w:eastAsia="Times New Roman"/>
      <w:lang w:eastAsia="ru-RU"/>
    </w:rPr>
  </w:style>
  <w:style w:type="table" w:styleId="afff1">
    <w:name w:val="Table Grid"/>
    <w:basedOn w:val="a8"/>
    <w:uiPriority w:val="39"/>
    <w:rsid w:val="00DE63A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Код"/>
    <w:basedOn w:val="a5"/>
    <w:link w:val="afff3"/>
    <w:autoRedefine/>
    <w:qFormat/>
    <w:rsid w:val="00691BBC"/>
    <w:pPr>
      <w:ind w:firstLine="0"/>
    </w:pPr>
    <w:rPr>
      <w:rFonts w:ascii="Courier New" w:eastAsia="Times New Roman" w:hAnsi="Courier New" w:cs="Courier New"/>
      <w:sz w:val="24"/>
      <w:lang w:eastAsia="ru-RU"/>
    </w:rPr>
  </w:style>
  <w:style w:type="character" w:customStyle="1" w:styleId="afff3">
    <w:name w:val="Код Знак"/>
    <w:basedOn w:val="a7"/>
    <w:link w:val="afff2"/>
    <w:rsid w:val="00691BBC"/>
    <w:rPr>
      <w:rFonts w:ascii="Courier New" w:eastAsia="Times New Roman" w:hAnsi="Courier New" w:cs="Courier New"/>
      <w:sz w:val="24"/>
      <w:szCs w:val="22"/>
    </w:rPr>
  </w:style>
  <w:style w:type="paragraph" w:customStyle="1" w:styleId="afff4">
    <w:name w:val="Элементы кода"/>
    <w:link w:val="afff5"/>
    <w:qFormat/>
    <w:rsid w:val="00DE63A0"/>
    <w:pPr>
      <w:jc w:val="center"/>
    </w:pPr>
    <w:rPr>
      <w:rFonts w:ascii="Lucida Console" w:eastAsia="Times New Roman" w:hAnsi="Lucida Console" w:cs="Courier New"/>
      <w:sz w:val="24"/>
      <w:szCs w:val="24"/>
      <w:lang w:val="en-US"/>
    </w:rPr>
  </w:style>
  <w:style w:type="character" w:customStyle="1" w:styleId="afff5">
    <w:name w:val="Элементы кода Знак"/>
    <w:basedOn w:val="afff3"/>
    <w:link w:val="afff4"/>
    <w:rsid w:val="00DE63A0"/>
    <w:rPr>
      <w:rFonts w:ascii="Lucida Console" w:eastAsia="Times New Roman" w:hAnsi="Lucida Console" w:cs="Courier New"/>
      <w:sz w:val="24"/>
      <w:szCs w:val="24"/>
      <w:lang w:val="en-US"/>
    </w:rPr>
  </w:style>
  <w:style w:type="numbering" w:customStyle="1" w:styleId="13">
    <w:name w:val="Нет списка1"/>
    <w:next w:val="a9"/>
    <w:uiPriority w:val="99"/>
    <w:semiHidden/>
    <w:unhideWhenUsed/>
    <w:rsid w:val="00CB15EB"/>
  </w:style>
  <w:style w:type="table" w:customStyle="1" w:styleId="14">
    <w:name w:val="Сетка таблицы1"/>
    <w:basedOn w:val="a8"/>
    <w:next w:val="afff1"/>
    <w:uiPriority w:val="59"/>
    <w:rsid w:val="00CB15E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6">
    <w:name w:val="annotation reference"/>
    <w:uiPriority w:val="99"/>
    <w:semiHidden/>
    <w:unhideWhenUsed/>
    <w:rsid w:val="00CB15EB"/>
    <w:rPr>
      <w:sz w:val="16"/>
      <w:szCs w:val="16"/>
    </w:rPr>
  </w:style>
  <w:style w:type="character" w:styleId="afff7">
    <w:name w:val="Placeholder Text"/>
    <w:basedOn w:val="a7"/>
    <w:uiPriority w:val="99"/>
    <w:semiHidden/>
    <w:rsid w:val="00CB15EB"/>
    <w:rPr>
      <w:color w:val="808080"/>
    </w:rPr>
  </w:style>
  <w:style w:type="table" w:customStyle="1" w:styleId="24">
    <w:name w:val="Сетка таблицы2"/>
    <w:basedOn w:val="a8"/>
    <w:next w:val="afff1"/>
    <w:uiPriority w:val="59"/>
    <w:rsid w:val="007470E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8">
    <w:name w:val="список использованных источиков"/>
    <w:basedOn w:val="10"/>
    <w:autoRedefine/>
    <w:qFormat/>
    <w:rsid w:val="009847E1"/>
    <w:pPr>
      <w:numPr>
        <w:numId w:val="0"/>
      </w:numPr>
      <w:jc w:val="center"/>
    </w:pPr>
    <w:rPr>
      <w:lang w:val="ru-RU"/>
    </w:rPr>
  </w:style>
  <w:style w:type="paragraph" w:customStyle="1" w:styleId="afff9">
    <w:name w:val="приложение"/>
    <w:basedOn w:val="afff8"/>
    <w:autoRedefine/>
    <w:qFormat/>
    <w:rsid w:val="00AD2BDB"/>
    <w:pPr>
      <w:spacing w:after="0"/>
    </w:pPr>
  </w:style>
  <w:style w:type="paragraph" w:customStyle="1" w:styleId="-">
    <w:name w:val="приложение - описание"/>
    <w:basedOn w:val="af"/>
    <w:autoRedefine/>
    <w:qFormat/>
    <w:rsid w:val="00D60933"/>
    <w:pPr>
      <w:ind w:firstLine="0"/>
    </w:pPr>
    <w:rPr>
      <w:b/>
    </w:rPr>
  </w:style>
  <w:style w:type="paragraph" w:styleId="afffa">
    <w:name w:val="Normal (Web)"/>
    <w:basedOn w:val="a5"/>
    <w:uiPriority w:val="99"/>
    <w:unhideWhenUsed/>
    <w:rsid w:val="0061676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bb">
    <w:name w:val="bb"/>
    <w:basedOn w:val="a7"/>
    <w:rsid w:val="00616764"/>
  </w:style>
  <w:style w:type="character" w:styleId="HTML">
    <w:name w:val="HTML Code"/>
    <w:basedOn w:val="a7"/>
    <w:uiPriority w:val="99"/>
    <w:semiHidden/>
    <w:unhideWhenUsed/>
    <w:rsid w:val="00FB65E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5"/>
    <w:link w:val="HTML1"/>
    <w:uiPriority w:val="99"/>
    <w:semiHidden/>
    <w:unhideWhenUsed/>
    <w:rsid w:val="00FB6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7"/>
    <w:link w:val="HTML0"/>
    <w:uiPriority w:val="99"/>
    <w:semiHidden/>
    <w:rsid w:val="00FB65E5"/>
    <w:rPr>
      <w:rFonts w:ascii="Courier New" w:eastAsia="Times New Roman" w:hAnsi="Courier New" w:cs="Courier New"/>
    </w:rPr>
  </w:style>
  <w:style w:type="character" w:customStyle="1" w:styleId="token">
    <w:name w:val="token"/>
    <w:basedOn w:val="a7"/>
    <w:rsid w:val="00FB65E5"/>
  </w:style>
  <w:style w:type="character" w:customStyle="1" w:styleId="importanttype">
    <w:name w:val="important__type"/>
    <w:basedOn w:val="a7"/>
    <w:rsid w:val="00FB65E5"/>
  </w:style>
  <w:style w:type="character" w:styleId="HTML2">
    <w:name w:val="HTML Definition"/>
    <w:basedOn w:val="a7"/>
    <w:uiPriority w:val="99"/>
    <w:semiHidden/>
    <w:unhideWhenUsed/>
    <w:rsid w:val="00CB185E"/>
    <w:rPr>
      <w:i/>
      <w:iCs/>
    </w:rPr>
  </w:style>
  <w:style w:type="paragraph" w:customStyle="1" w:styleId="a4">
    <w:name w:val="Подзаголовок курсач"/>
    <w:basedOn w:val="afff"/>
    <w:qFormat/>
    <w:rsid w:val="00F75550"/>
    <w:pPr>
      <w:numPr>
        <w:numId w:val="6"/>
      </w:numPr>
      <w:spacing w:after="0" w:line="240" w:lineRule="auto"/>
      <w:ind w:hanging="11"/>
      <w:outlineLvl w:val="1"/>
    </w:pPr>
    <w:rPr>
      <w:rFonts w:eastAsiaTheme="minorEastAsia" w:cstheme="minorBidi"/>
      <w:b/>
      <w:lang w:eastAsia="en-US"/>
    </w:rPr>
  </w:style>
  <w:style w:type="character" w:styleId="afffb">
    <w:name w:val="line number"/>
    <w:basedOn w:val="a7"/>
    <w:uiPriority w:val="99"/>
    <w:semiHidden/>
    <w:unhideWhenUsed/>
    <w:rsid w:val="00E731AE"/>
  </w:style>
  <w:style w:type="paragraph" w:customStyle="1" w:styleId="a3">
    <w:name w:val="Специфический заголовок"/>
    <w:basedOn w:val="10"/>
    <w:link w:val="afffc"/>
    <w:uiPriority w:val="99"/>
    <w:qFormat/>
    <w:rsid w:val="004721D5"/>
    <w:pPr>
      <w:keepNext w:val="0"/>
      <w:pageBreakBefore w:val="0"/>
      <w:numPr>
        <w:numId w:val="36"/>
      </w:numPr>
      <w:spacing w:after="0"/>
      <w:jc w:val="center"/>
    </w:pPr>
    <w:rPr>
      <w:rFonts w:eastAsiaTheme="majorEastAsia"/>
      <w:b w:val="0"/>
      <w:bCs w:val="0"/>
      <w:caps w:val="0"/>
      <w:color w:val="000000" w:themeColor="text1"/>
    </w:rPr>
  </w:style>
  <w:style w:type="character" w:customStyle="1" w:styleId="afffc">
    <w:name w:val="Специфический заголовок Знак"/>
    <w:basedOn w:val="11"/>
    <w:link w:val="a3"/>
    <w:uiPriority w:val="99"/>
    <w:rsid w:val="004721D5"/>
    <w:rPr>
      <w:rFonts w:ascii="Times New Roman" w:eastAsiaTheme="majorEastAsia" w:hAnsi="Times New Roman"/>
      <w:b w:val="0"/>
      <w:bCs w:val="0"/>
      <w:caps w:val="0"/>
      <w:color w:val="000000" w:themeColor="text1"/>
      <w:sz w:val="28"/>
      <w:szCs w:val="28"/>
      <w:lang w:val="en-US" w:eastAsia="en-US"/>
    </w:rPr>
  </w:style>
  <w:style w:type="character" w:customStyle="1" w:styleId="apple-converted-space">
    <w:name w:val="apple-converted-space"/>
    <w:basedOn w:val="a7"/>
    <w:rsid w:val="004721D5"/>
  </w:style>
  <w:style w:type="character" w:styleId="afffd">
    <w:name w:val="page number"/>
    <w:basedOn w:val="a7"/>
    <w:uiPriority w:val="99"/>
    <w:semiHidden/>
    <w:unhideWhenUsed/>
    <w:rsid w:val="004721D5"/>
  </w:style>
  <w:style w:type="paragraph" w:customStyle="1" w:styleId="afffe">
    <w:name w:val="Мой специфический заголовок"/>
    <w:basedOn w:val="10"/>
    <w:next w:val="a5"/>
    <w:uiPriority w:val="99"/>
    <w:qFormat/>
    <w:rsid w:val="004721D5"/>
    <w:pPr>
      <w:keepLines/>
      <w:pageBreakBefore w:val="0"/>
      <w:numPr>
        <w:numId w:val="0"/>
      </w:numPr>
      <w:suppressAutoHyphens w:val="0"/>
      <w:spacing w:after="0"/>
      <w:jc w:val="center"/>
    </w:pPr>
    <w:rPr>
      <w:rFonts w:eastAsiaTheme="majorEastAsia" w:cstheme="majorBidi"/>
      <w:b w:val="0"/>
      <w:bCs w:val="0"/>
      <w:caps w:val="0"/>
      <w:szCs w:val="32"/>
      <w:lang w:val="ru-RU"/>
    </w:rPr>
  </w:style>
  <w:style w:type="paragraph" w:styleId="a">
    <w:name w:val="List Bullet"/>
    <w:basedOn w:val="a5"/>
    <w:uiPriority w:val="99"/>
    <w:unhideWhenUsed/>
    <w:rsid w:val="004721D5"/>
    <w:pPr>
      <w:widowControl w:val="0"/>
      <w:numPr>
        <w:numId w:val="40"/>
      </w:numPr>
      <w:contextualSpacing/>
      <w:jc w:val="both"/>
    </w:pPr>
  </w:style>
  <w:style w:type="paragraph" w:styleId="41">
    <w:name w:val="toc 4"/>
    <w:basedOn w:val="a5"/>
    <w:next w:val="a5"/>
    <w:autoRedefine/>
    <w:uiPriority w:val="39"/>
    <w:unhideWhenUsed/>
    <w:rsid w:val="004721D5"/>
    <w:pPr>
      <w:widowControl w:val="0"/>
      <w:ind w:left="840" w:firstLine="0"/>
    </w:pPr>
    <w:rPr>
      <w:rFonts w:asciiTheme="minorHAnsi" w:hAnsiTheme="minorHAnsi"/>
      <w:sz w:val="18"/>
      <w:szCs w:val="18"/>
    </w:rPr>
  </w:style>
  <w:style w:type="paragraph" w:styleId="51">
    <w:name w:val="toc 5"/>
    <w:basedOn w:val="a5"/>
    <w:next w:val="a5"/>
    <w:autoRedefine/>
    <w:uiPriority w:val="39"/>
    <w:unhideWhenUsed/>
    <w:rsid w:val="004721D5"/>
    <w:pPr>
      <w:widowControl w:val="0"/>
      <w:ind w:left="1120" w:firstLine="0"/>
    </w:pPr>
    <w:rPr>
      <w:rFonts w:asciiTheme="minorHAnsi" w:hAnsiTheme="minorHAnsi"/>
      <w:sz w:val="18"/>
      <w:szCs w:val="18"/>
    </w:rPr>
  </w:style>
  <w:style w:type="paragraph" w:styleId="61">
    <w:name w:val="toc 6"/>
    <w:basedOn w:val="a5"/>
    <w:next w:val="a5"/>
    <w:autoRedefine/>
    <w:uiPriority w:val="39"/>
    <w:unhideWhenUsed/>
    <w:rsid w:val="004721D5"/>
    <w:pPr>
      <w:widowControl w:val="0"/>
      <w:ind w:left="1400" w:firstLine="0"/>
    </w:pPr>
    <w:rPr>
      <w:rFonts w:asciiTheme="minorHAnsi" w:hAnsiTheme="minorHAnsi"/>
      <w:sz w:val="18"/>
      <w:szCs w:val="18"/>
    </w:rPr>
  </w:style>
  <w:style w:type="paragraph" w:styleId="71">
    <w:name w:val="toc 7"/>
    <w:basedOn w:val="a5"/>
    <w:next w:val="a5"/>
    <w:autoRedefine/>
    <w:uiPriority w:val="39"/>
    <w:unhideWhenUsed/>
    <w:rsid w:val="004721D5"/>
    <w:pPr>
      <w:widowControl w:val="0"/>
      <w:ind w:left="1680" w:firstLine="0"/>
    </w:pPr>
    <w:rPr>
      <w:rFonts w:asciiTheme="minorHAnsi" w:hAnsiTheme="minorHAnsi"/>
      <w:sz w:val="18"/>
      <w:szCs w:val="18"/>
    </w:rPr>
  </w:style>
  <w:style w:type="paragraph" w:styleId="81">
    <w:name w:val="toc 8"/>
    <w:basedOn w:val="a5"/>
    <w:next w:val="a5"/>
    <w:autoRedefine/>
    <w:uiPriority w:val="39"/>
    <w:unhideWhenUsed/>
    <w:rsid w:val="004721D5"/>
    <w:pPr>
      <w:widowControl w:val="0"/>
      <w:ind w:left="1960" w:firstLine="0"/>
    </w:pPr>
    <w:rPr>
      <w:rFonts w:asciiTheme="minorHAnsi" w:hAnsiTheme="minorHAnsi"/>
      <w:sz w:val="18"/>
      <w:szCs w:val="18"/>
    </w:rPr>
  </w:style>
  <w:style w:type="paragraph" w:styleId="91">
    <w:name w:val="toc 9"/>
    <w:basedOn w:val="a5"/>
    <w:next w:val="a5"/>
    <w:autoRedefine/>
    <w:uiPriority w:val="39"/>
    <w:unhideWhenUsed/>
    <w:rsid w:val="004721D5"/>
    <w:pPr>
      <w:widowControl w:val="0"/>
      <w:ind w:left="2240" w:firstLine="0"/>
    </w:pPr>
    <w:rPr>
      <w:rFonts w:asciiTheme="minorHAnsi" w:hAnsiTheme="minorHAnsi"/>
      <w:sz w:val="18"/>
      <w:szCs w:val="18"/>
    </w:rPr>
  </w:style>
  <w:style w:type="paragraph" w:customStyle="1" w:styleId="a0">
    <w:name w:val="Элемент списка литературы"/>
    <w:basedOn w:val="a5"/>
    <w:link w:val="affff"/>
    <w:uiPriority w:val="99"/>
    <w:qFormat/>
    <w:rsid w:val="004721D5"/>
    <w:pPr>
      <w:widowControl w:val="0"/>
      <w:numPr>
        <w:numId w:val="37"/>
      </w:numPr>
      <w:jc w:val="both"/>
    </w:pPr>
    <w:rPr>
      <w:rFonts w:eastAsia="Times New Roman"/>
      <w:color w:val="000000"/>
      <w:szCs w:val="28"/>
      <w:lang w:eastAsia="ru-RU"/>
    </w:rPr>
  </w:style>
  <w:style w:type="character" w:customStyle="1" w:styleId="affff">
    <w:name w:val="Элемент списка литературы Знак"/>
    <w:basedOn w:val="a7"/>
    <w:link w:val="a0"/>
    <w:uiPriority w:val="99"/>
    <w:rsid w:val="004721D5"/>
    <w:rPr>
      <w:rFonts w:ascii="Times New Roman" w:eastAsia="Times New Roman" w:hAnsi="Times New Roman"/>
      <w:color w:val="000000"/>
      <w:sz w:val="28"/>
      <w:szCs w:val="28"/>
    </w:rPr>
  </w:style>
  <w:style w:type="paragraph" w:customStyle="1" w:styleId="affff0">
    <w:name w:val="Заголовок СОДЕРЖАНИЕ"/>
    <w:basedOn w:val="a3"/>
    <w:link w:val="affff1"/>
    <w:qFormat/>
    <w:rsid w:val="004721D5"/>
    <w:pPr>
      <w:numPr>
        <w:numId w:val="0"/>
      </w:numPr>
      <w:spacing w:line="276" w:lineRule="auto"/>
      <w:outlineLvl w:val="9"/>
    </w:pPr>
    <w:rPr>
      <w:rFonts w:asciiTheme="majorHAnsi" w:hAnsiTheme="majorHAnsi"/>
    </w:rPr>
  </w:style>
  <w:style w:type="character" w:customStyle="1" w:styleId="affff1">
    <w:name w:val="Заголовок СОДЕРЖАНИЕ Знак"/>
    <w:basedOn w:val="afffc"/>
    <w:link w:val="affff0"/>
    <w:rsid w:val="004721D5"/>
    <w:rPr>
      <w:rFonts w:asciiTheme="majorHAnsi" w:eastAsiaTheme="majorEastAsia" w:hAnsiTheme="majorHAnsi"/>
      <w:b w:val="0"/>
      <w:bCs w:val="0"/>
      <w:caps w:val="0"/>
      <w:color w:val="000000" w:themeColor="text1"/>
      <w:sz w:val="28"/>
      <w:szCs w:val="28"/>
      <w:lang w:val="en-US" w:eastAsia="en-US"/>
    </w:rPr>
  </w:style>
  <w:style w:type="character" w:styleId="affff2">
    <w:name w:val="FollowedHyperlink"/>
    <w:basedOn w:val="a7"/>
    <w:uiPriority w:val="99"/>
    <w:semiHidden/>
    <w:unhideWhenUsed/>
    <w:rsid w:val="004721D5"/>
    <w:rPr>
      <w:color w:val="800080" w:themeColor="followedHyperlink"/>
      <w:u w:val="single"/>
    </w:rPr>
  </w:style>
  <w:style w:type="numbering" w:customStyle="1" w:styleId="1">
    <w:name w:val="Мой заголовок 1"/>
    <w:basedOn w:val="a9"/>
    <w:uiPriority w:val="99"/>
    <w:rsid w:val="004721D5"/>
    <w:pPr>
      <w:numPr>
        <w:numId w:val="38"/>
      </w:numPr>
    </w:pPr>
  </w:style>
  <w:style w:type="numbering" w:styleId="111111">
    <w:name w:val="Outline List 2"/>
    <w:basedOn w:val="a9"/>
    <w:uiPriority w:val="99"/>
    <w:semiHidden/>
    <w:unhideWhenUsed/>
    <w:rsid w:val="004721D5"/>
    <w:pPr>
      <w:numPr>
        <w:numId w:val="39"/>
      </w:numPr>
    </w:pPr>
  </w:style>
  <w:style w:type="paragraph" w:styleId="affff3">
    <w:name w:val="Revision"/>
    <w:hidden/>
    <w:uiPriority w:val="99"/>
    <w:semiHidden/>
    <w:rsid w:val="004721D5"/>
    <w:rPr>
      <w:rFonts w:ascii="Times New Roman" w:hAnsi="Times New Roman"/>
      <w:sz w:val="28"/>
      <w:szCs w:val="22"/>
      <w:lang w:eastAsia="en-US"/>
    </w:rPr>
  </w:style>
  <w:style w:type="paragraph" w:styleId="affff4">
    <w:name w:val="Document Map"/>
    <w:basedOn w:val="a5"/>
    <w:link w:val="affff5"/>
    <w:uiPriority w:val="99"/>
    <w:semiHidden/>
    <w:unhideWhenUsed/>
    <w:rsid w:val="004721D5"/>
    <w:pPr>
      <w:widowControl w:val="0"/>
      <w:ind w:firstLine="0"/>
      <w:jc w:val="both"/>
    </w:pPr>
    <w:rPr>
      <w:sz w:val="24"/>
      <w:szCs w:val="24"/>
    </w:rPr>
  </w:style>
  <w:style w:type="character" w:customStyle="1" w:styleId="affff5">
    <w:name w:val="Схема документа Знак"/>
    <w:basedOn w:val="a7"/>
    <w:link w:val="affff4"/>
    <w:uiPriority w:val="99"/>
    <w:semiHidden/>
    <w:rsid w:val="004721D5"/>
    <w:rPr>
      <w:rFonts w:ascii="Times New Roman" w:hAnsi="Times New Roman"/>
      <w:sz w:val="24"/>
      <w:szCs w:val="24"/>
      <w:lang w:eastAsia="en-US"/>
    </w:rPr>
  </w:style>
  <w:style w:type="paragraph" w:customStyle="1" w:styleId="affff6">
    <w:name w:val="Абзац"/>
    <w:basedOn w:val="a5"/>
    <w:link w:val="affff7"/>
    <w:qFormat/>
    <w:rsid w:val="004721D5"/>
    <w:pPr>
      <w:widowControl w:val="0"/>
      <w:spacing w:line="276" w:lineRule="auto"/>
      <w:ind w:firstLine="708"/>
      <w:jc w:val="both"/>
    </w:pPr>
    <w:rPr>
      <w:rFonts w:eastAsia="Times New Roman"/>
      <w:color w:val="000000"/>
      <w:szCs w:val="28"/>
      <w:lang w:eastAsia="ru-RU"/>
    </w:rPr>
  </w:style>
  <w:style w:type="character" w:customStyle="1" w:styleId="affff7">
    <w:name w:val="Абзац Знак"/>
    <w:basedOn w:val="a7"/>
    <w:link w:val="affff6"/>
    <w:rsid w:val="004721D5"/>
    <w:rPr>
      <w:rFonts w:ascii="Times New Roman" w:eastAsia="Times New Roman" w:hAnsi="Times New Roman"/>
      <w:color w:val="000000"/>
      <w:sz w:val="28"/>
      <w:szCs w:val="28"/>
    </w:rPr>
  </w:style>
  <w:style w:type="paragraph" w:customStyle="1" w:styleId="affff8">
    <w:name w:val="Заголовок таблицы"/>
    <w:basedOn w:val="a5"/>
    <w:link w:val="affff9"/>
    <w:qFormat/>
    <w:rsid w:val="004721D5"/>
    <w:pPr>
      <w:widowControl w:val="0"/>
      <w:spacing w:line="276" w:lineRule="auto"/>
      <w:ind w:firstLine="0"/>
    </w:pPr>
    <w:rPr>
      <w:rFonts w:eastAsia="Times New Roman"/>
      <w:color w:val="000000"/>
      <w:szCs w:val="28"/>
      <w:lang w:eastAsia="ru-RU"/>
    </w:rPr>
  </w:style>
  <w:style w:type="character" w:customStyle="1" w:styleId="affff9">
    <w:name w:val="Заголовок таблицы Знак"/>
    <w:basedOn w:val="a7"/>
    <w:link w:val="affff8"/>
    <w:rsid w:val="004721D5"/>
    <w:rPr>
      <w:rFonts w:ascii="Times New Roman" w:eastAsia="Times New Roman" w:hAnsi="Times New Roman"/>
      <w:color w:val="000000"/>
      <w:sz w:val="28"/>
      <w:szCs w:val="28"/>
    </w:rPr>
  </w:style>
  <w:style w:type="paragraph" w:customStyle="1" w:styleId="affffa">
    <w:name w:val="Описание формулы"/>
    <w:basedOn w:val="affff6"/>
    <w:link w:val="affffb"/>
    <w:qFormat/>
    <w:rsid w:val="004721D5"/>
    <w:pPr>
      <w:tabs>
        <w:tab w:val="left" w:pos="448"/>
      </w:tabs>
      <w:ind w:firstLine="0"/>
    </w:pPr>
    <w:rPr>
      <w:lang w:val="en-US"/>
    </w:rPr>
  </w:style>
  <w:style w:type="character" w:customStyle="1" w:styleId="affffb">
    <w:name w:val="Описание формулы Знак"/>
    <w:basedOn w:val="affff7"/>
    <w:link w:val="affffa"/>
    <w:rsid w:val="004721D5"/>
    <w:rPr>
      <w:rFonts w:ascii="Times New Roman" w:eastAsia="Times New Roman" w:hAnsi="Times New Roman"/>
      <w:color w:val="000000"/>
      <w:sz w:val="28"/>
      <w:szCs w:val="28"/>
      <w:lang w:val="en-US"/>
    </w:rPr>
  </w:style>
  <w:style w:type="paragraph" w:customStyle="1" w:styleId="affffc">
    <w:name w:val="Рисунок"/>
    <w:basedOn w:val="affff6"/>
    <w:link w:val="affffd"/>
    <w:qFormat/>
    <w:rsid w:val="004721D5"/>
    <w:pPr>
      <w:ind w:firstLine="0"/>
      <w:jc w:val="center"/>
    </w:pPr>
  </w:style>
  <w:style w:type="character" w:customStyle="1" w:styleId="affffd">
    <w:name w:val="Рисунок Знак"/>
    <w:basedOn w:val="affff7"/>
    <w:link w:val="affffc"/>
    <w:rsid w:val="004721D5"/>
    <w:rPr>
      <w:rFonts w:ascii="Times New Roman" w:eastAsia="Times New Roman" w:hAnsi="Times New Roman"/>
      <w:color w:val="000000"/>
      <w:sz w:val="28"/>
      <w:szCs w:val="28"/>
    </w:rPr>
  </w:style>
  <w:style w:type="paragraph" w:styleId="25">
    <w:name w:val="Body Text 2"/>
    <w:basedOn w:val="a5"/>
    <w:link w:val="26"/>
    <w:rsid w:val="004721D5"/>
    <w:pPr>
      <w:widowControl w:val="0"/>
      <w:tabs>
        <w:tab w:val="left" w:pos="709"/>
      </w:tabs>
      <w:suppressAutoHyphens/>
      <w:autoSpaceDN w:val="0"/>
      <w:jc w:val="both"/>
      <w:textAlignment w:val="baseline"/>
    </w:pPr>
    <w:rPr>
      <w:rFonts w:eastAsia="DejaVu Sans" w:cs="DejaVu Sans"/>
      <w:kern w:val="3"/>
      <w:szCs w:val="20"/>
      <w:lang w:eastAsia="zh-CN" w:bidi="hi-IN"/>
    </w:rPr>
  </w:style>
  <w:style w:type="character" w:customStyle="1" w:styleId="26">
    <w:name w:val="Основной текст 2 Знак"/>
    <w:basedOn w:val="a7"/>
    <w:link w:val="25"/>
    <w:rsid w:val="004721D5"/>
    <w:rPr>
      <w:rFonts w:ascii="Times New Roman" w:eastAsia="DejaVu Sans" w:hAnsi="Times New Roman" w:cs="DejaVu Sans"/>
      <w:kern w:val="3"/>
      <w:sz w:val="28"/>
      <w:lang w:eastAsia="zh-CN" w:bidi="hi-IN"/>
    </w:rPr>
  </w:style>
  <w:style w:type="paragraph" w:styleId="affffe">
    <w:name w:val="Body Text"/>
    <w:basedOn w:val="a5"/>
    <w:link w:val="afffff"/>
    <w:uiPriority w:val="99"/>
    <w:unhideWhenUsed/>
    <w:rsid w:val="004721D5"/>
    <w:pPr>
      <w:widowControl w:val="0"/>
      <w:spacing w:after="120"/>
      <w:ind w:firstLine="0"/>
      <w:jc w:val="both"/>
    </w:pPr>
  </w:style>
  <w:style w:type="character" w:customStyle="1" w:styleId="afffff">
    <w:name w:val="Основной текст Знак"/>
    <w:basedOn w:val="a7"/>
    <w:link w:val="affffe"/>
    <w:uiPriority w:val="99"/>
    <w:rsid w:val="004721D5"/>
    <w:rPr>
      <w:rFonts w:ascii="Times New Roman" w:hAnsi="Times New Roman"/>
      <w:sz w:val="28"/>
      <w:szCs w:val="22"/>
      <w:lang w:eastAsia="en-US"/>
    </w:rPr>
  </w:style>
  <w:style w:type="paragraph" w:customStyle="1" w:styleId="afffff0">
    <w:name w:val="Сложная Формула"/>
    <w:basedOn w:val="a5"/>
    <w:next w:val="a5"/>
    <w:link w:val="afffff1"/>
    <w:qFormat/>
    <w:rsid w:val="004721D5"/>
    <w:pPr>
      <w:spacing w:before="160" w:after="160"/>
      <w:ind w:firstLine="0"/>
      <w:jc w:val="both"/>
    </w:pPr>
    <w:rPr>
      <w:rFonts w:eastAsiaTheme="minorEastAsia" w:cstheme="minorBidi"/>
    </w:rPr>
  </w:style>
  <w:style w:type="character" w:customStyle="1" w:styleId="afffff1">
    <w:name w:val="Сложная Формула Знак"/>
    <w:basedOn w:val="a7"/>
    <w:link w:val="afffff0"/>
    <w:rsid w:val="004721D5"/>
    <w:rPr>
      <w:rFonts w:ascii="Times New Roman" w:eastAsiaTheme="minorEastAsia" w:hAnsi="Times New Roman" w:cstheme="minorBidi"/>
      <w:sz w:val="28"/>
      <w:szCs w:val="22"/>
      <w:lang w:eastAsia="en-US"/>
    </w:rPr>
  </w:style>
  <w:style w:type="paragraph" w:customStyle="1" w:styleId="afffff2">
    <w:name w:val="Подпись Таблицы"/>
    <w:basedOn w:val="a5"/>
    <w:link w:val="afffff3"/>
    <w:qFormat/>
    <w:rsid w:val="004721D5"/>
    <w:pPr>
      <w:spacing w:before="280"/>
      <w:ind w:firstLine="0"/>
      <w:jc w:val="both"/>
    </w:pPr>
    <w:rPr>
      <w:rFonts w:eastAsiaTheme="minorHAnsi"/>
      <w:szCs w:val="28"/>
    </w:rPr>
  </w:style>
  <w:style w:type="character" w:customStyle="1" w:styleId="afffff3">
    <w:name w:val="Подпись Таблицы Знак"/>
    <w:basedOn w:val="a7"/>
    <w:link w:val="afffff2"/>
    <w:rsid w:val="004721D5"/>
    <w:rPr>
      <w:rFonts w:ascii="Times New Roman" w:eastAsiaTheme="minorHAnsi" w:hAnsi="Times New Roman"/>
      <w:sz w:val="28"/>
      <w:szCs w:val="28"/>
      <w:lang w:eastAsia="en-US"/>
    </w:rPr>
  </w:style>
  <w:style w:type="paragraph" w:customStyle="1" w:styleId="afffff4">
    <w:name w:val="Простая формула"/>
    <w:basedOn w:val="a5"/>
    <w:next w:val="a5"/>
    <w:link w:val="afffff5"/>
    <w:qFormat/>
    <w:rsid w:val="004721D5"/>
    <w:pPr>
      <w:spacing w:before="120" w:after="120"/>
      <w:ind w:firstLine="0"/>
      <w:jc w:val="both"/>
    </w:pPr>
    <w:rPr>
      <w:rFonts w:eastAsiaTheme="minorHAnsi" w:cstheme="minorBidi"/>
    </w:rPr>
  </w:style>
  <w:style w:type="character" w:customStyle="1" w:styleId="afffff5">
    <w:name w:val="Простая формула Знак"/>
    <w:basedOn w:val="a7"/>
    <w:link w:val="afffff4"/>
    <w:rsid w:val="004721D5"/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customStyle="1" w:styleId="-4">
    <w:name w:val="Диплом - Заголовок 4"/>
    <w:basedOn w:val="a5"/>
    <w:rsid w:val="004721D5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eastAsia="Times New Roman"/>
      <w:szCs w:val="28"/>
      <w:lang w:eastAsia="ru-RU"/>
    </w:rPr>
  </w:style>
  <w:style w:type="paragraph" w:customStyle="1" w:styleId="afffff6">
    <w:name w:val="Подписи таблиц"/>
    <w:basedOn w:val="a5"/>
    <w:next w:val="a5"/>
    <w:link w:val="afffff7"/>
    <w:rsid w:val="004721D5"/>
    <w:pPr>
      <w:keepNext/>
      <w:spacing w:before="280"/>
      <w:ind w:firstLine="0"/>
      <w:jc w:val="both"/>
    </w:pPr>
    <w:rPr>
      <w:rFonts w:eastAsiaTheme="minorHAnsi" w:cstheme="minorBidi"/>
    </w:rPr>
  </w:style>
  <w:style w:type="character" w:customStyle="1" w:styleId="afffff7">
    <w:name w:val="Подписи таблиц Знак"/>
    <w:basedOn w:val="a7"/>
    <w:link w:val="afffff6"/>
    <w:rsid w:val="004721D5"/>
    <w:rPr>
      <w:rFonts w:ascii="Times New Roman" w:eastAsiaTheme="minorHAnsi" w:hAnsi="Times New Roman" w:cstheme="minorBidi"/>
      <w:sz w:val="28"/>
      <w:szCs w:val="22"/>
      <w:lang w:eastAsia="en-US"/>
    </w:rPr>
  </w:style>
  <w:style w:type="character" w:customStyle="1" w:styleId="afff0">
    <w:name w:val="Абзац списка Знак"/>
    <w:basedOn w:val="a7"/>
    <w:link w:val="afff"/>
    <w:uiPriority w:val="34"/>
    <w:rsid w:val="004721D5"/>
    <w:rPr>
      <w:rFonts w:ascii="Times New Roman" w:eastAsia="Times New Roman" w:hAnsi="Times New Roman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12423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832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5270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16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46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69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3052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5217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59678">
                  <w:marLeft w:val="525"/>
                  <w:marRight w:val="34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5060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405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5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68509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1556887580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53863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850680232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8172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160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151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9259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1986273302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81257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208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185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285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3123">
                  <w:marLeft w:val="525"/>
                  <w:marRight w:val="34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5031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14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59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0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image" Target="media/image20.jp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Wik</b:Tag>
    <b:SourceType>InternetSite</b:SourceType>
    <b:Guid>{71805B39-22E6-42C0-A295-EAE1C1F3DE8F}</b:Guid>
    <b:Author>
      <b:Author>
        <b:Corporate>Wikipedia</b:Corporate>
      </b:Author>
    </b:Author>
    <b:Title>Сравнение C Sharp и Java</b:Title>
    <b:URL>ru.wikipedia.org/wiki/Сравнение_C_Sharp_и_Java</b:URL>
    <b:RefOrder>2</b:RefOrder>
  </b:Source>
  <b:Source>
    <b:Tag>Gee</b:Tag>
    <b:SourceType>InternetSite</b:SourceType>
    <b:Guid>{53ACD4E1-72DD-4709-8FCB-4BFEB60E292C}</b:Guid>
    <b:Title>Рейтинг языков программирования 2016</b:Title>
    <b:URL>https://geekbrains.ru/posts/2016_ratings</b:URL>
    <b:Author>
      <b:Author>
        <b:Corporate>GeekBrains</b:Corporate>
      </b:Author>
    </b:Author>
    <b:RefOrder>1</b:RefOrder>
  </b:Source>
  <b:Source>
    <b:Tag>Kir</b:Tag>
    <b:SourceType>InternetSite</b:SourceType>
    <b:Guid>{657C1EFE-1180-4F92-B939-C890A76108F6}</b:Guid>
    <b:Title>C# and Java: Comparing Programming Languages</b:Title>
    <b:InternetSiteTitle>MSDN</b:InternetSiteTitle>
    <b:URL>http://msdn.microsoft.com/en-us/library/ms836794.aspx</b:URL>
    <b:Author>
      <b:Author>
        <b:NameList>
          <b:Person>
            <b:Last>Radeck</b:Last>
            <b:First>Kirk</b:First>
          </b:Person>
        </b:NameList>
      </b:Author>
    </b:Author>
    <b:RefOrder>3</b:RefOrder>
  </b:Source>
  <b:Source>
    <b:Tag>Bud</b:Tag>
    <b:SourceType>InternetSite</b:SourceType>
    <b:Guid>{4C3781D8-6688-4443-B27E-06E88E703E81}</b:Guid>
    <b:Title>Comparing C# and Java</b:Title>
    <b:InternetSiteTitle>O’Reilly Media</b:InternetSiteTitle>
    <b:URL>http://www.windowsdevcenter.com/lpt/a/889</b:URL>
    <b:Author>
      <b:Author>
        <b:NameList>
          <b:Person>
            <b:Last>Kurniawan</b:Last>
            <b:First>Budi</b:First>
          </b:Person>
        </b:NameList>
      </b:Author>
    </b:Author>
    <b:RefOrder>4</b:RefOrder>
  </b:Source>
  <b:Source>
    <b:Tag>Cha05</b:Tag>
    <b:SourceType>JournalArticle</b:SourceType>
    <b:Guid>{4D95A5B2-59A7-4962-B43E-FF5EAD388BAC}</b:Guid>
    <b:Title>A comparison of Java and C#</b:Title>
    <b:Year>2005</b:Year>
    <b:Author>
      <b:Author>
        <b:NameList>
          <b:Person>
            <b:Last>Chandra</b:Last>
            <b:First>Shyamal</b:First>
            <b:Middle>Suhana</b:Middle>
          </b:Person>
          <b:Person>
            <b:Last>Chandra</b:Last>
            <b:First>Kailash</b:First>
          </b:Person>
        </b:NameList>
      </b:Author>
    </b:Author>
    <b:StandardNumber>3</b:StandardNumber>
    <b:JournalName>Journal of Computing Sciences in Colleges</b:JournalName>
    <b:Pages>238-254</b:Pages>
    <b:Publisher>Consortium for Computing Sciences in Colleges</b:Publisher>
    <b:Issue>20</b:Issue>
    <b:RefOrder>5</b:RefOrder>
  </b:Source>
  <b:Source>
    <b:Tag>Row04</b:Tag>
    <b:SourceType>Book</b:SourceType>
    <b:Guid>{AFF56F68-90B2-4AF6-AC48-DA940F75E6A9}</b:Guid>
    <b:Title>From Java to C#</b:Title>
    <b:Year>2004</b:Year>
    <b:Pages>204-206</b:Pages>
    <b:Author>
      <b:Author>
        <b:NameList>
          <b:Person>
            <b:Last>Rowe</b:Last>
            <b:First>Glenn</b:First>
            <b:Middle>W.</b:Middle>
          </b:Person>
        </b:NameList>
      </b:Author>
    </b:Author>
    <b:Publisher>Addison Wesley</b:Publisher>
    <b:RefOrder>6</b:RefOrder>
  </b:Source>
  <b:Source>
    <b:Tag>Kri</b:Tag>
    <b:SourceType>InternetSite</b:SourceType>
    <b:Guid>{012E5450-36FC-46AB-B522-9BC6C58A7B6F}</b:Guid>
    <b:Title>Contrasting C# and Java Syntax</b:Title>
    <b:InternetSiteTitle>O’Reilly Media</b:InternetSiteTitle>
    <b:URL>http://www.windowsdevcenter.com/lpt/a/929</b:URL>
    <b:Author>
      <b:Author>
        <b:NameList>
          <b:Person>
            <b:Last>Krikorian</b:Last>
            <b:First>Raffi</b:First>
          </b:Person>
        </b:NameList>
      </b:Author>
    </b:Author>
    <b:RefOrder>8</b:RefOrder>
  </b:Source>
  <b:Source>
    <b:Tag>sea</b:Tag>
    <b:SourceType>InternetSite</b:SourceType>
    <b:Guid>{BECD308D-DE8F-461A-A85F-53C9CD4B67BE}</b:Guid>
    <b:Title>sealed</b:Title>
    <b:InternetSiteTitle>Справочник по C#</b:InternetSiteTitle>
    <b:URL>http://msdn.microsoft.com/ru-ru/library/88c54tsw.aspx</b:URL>
    <b:RefOrder>9</b:RefOrder>
  </b:Source>
  <b:Source>
    <b:Tag>Gen</b:Tag>
    <b:SourceType>InternetSite</b:SourceType>
    <b:Guid>{E89BB3E8-95F5-4FA0-9018-BCC681CF2C97}</b:Guid>
    <b:Title>Generics in C#, Java, and C++</b:Title>
    <b:URL>http://www.artima.com/intv/genericsP.html</b:URL>
    <b:RefOrder>10</b:RefOrder>
  </b:Source>
  <b:Source>
    <b:Tag>Bal08</b:Tag>
    <b:SourceType>Book</b:SourceType>
    <b:Guid>{12CD3BEF-32C0-4C23-8BAC-47E8A223C273}</b:Guid>
    <b:Title>Programming in C#: A Primer</b:Title>
    <b:Year>2008</b:Year>
    <b:Author>
      <b:Author>
        <b:NameList>
          <b:Person>
            <b:Last>Balagurusamy</b:Last>
            <b:First>E.</b:First>
          </b:Person>
        </b:NameList>
      </b:Author>
    </b:Author>
    <b:Publisher>Tata McGraw-Hill</b:Publisher>
    <b:Pages>8</b:Pages>
    <b:RefOrder>11</b:RefOrder>
  </b:Source>
  <b:Source>
    <b:Tag>Joh001</b:Tag>
    <b:SourceType>InternetSite</b:SourceType>
    <b:Guid>{170277C0-C0DA-4EBC-AE92-5409539CE1AF}</b:Guid>
    <b:Title>C#: A language alternative or just J--?, Part 1</b:Title>
    <b:Year>2000</b:Year>
    <b:InternetSiteTitle>JavaWorld</b:InternetSiteTitle>
    <b:URL>http://www.javaworld.com/cgi-bin/mailto/x_java.cgi?pagetosend=/export/home/httpd/javaworld/jw-11-2000/jw-1122-csharp1.html&amp;pagename=/jw-11-2000/jw-1122-csharp1.html&amp;pageurl=http://www.javaworld.com/jw-11-2000/jw-1122-csharp1.html&amp;site=jw_core</b:URL>
    <b:Author>
      <b:Author>
        <b:NameList>
          <b:Person>
            <b:Last>Johnson</b:Last>
            <b:First>Mark</b:First>
          </b:Person>
        </b:NameList>
      </b:Author>
    </b:Author>
    <b:RefOrder>12</b:RefOrder>
  </b:Source>
  <b:Source>
    <b:Tag>Joh00</b:Tag>
    <b:SourceType>InternetSite</b:SourceType>
    <b:Guid>{8B58040D-6462-4AA3-935C-C6AA920DC5E0}</b:Guid>
    <b:Title>C#: A language alternative or just J--?, Part 2</b:Title>
    <b:Year>2000</b:Year>
    <b:InternetSiteTitle>JavaWorld</b:InternetSiteTitle>
    <b:URL>http://www.javaworld.com/cgi-bin/mailto/x_java.cgi?pagetosend=/export/home/httpd/javaworld/javaworld/jw-12-2000/jw-1221-csharp2.html&amp;pagename=/javaworld/jw-12-2000/jw-1221-csharp2.html&amp;pageurl=http://www.javaworld.com/javaworld/jw-12-2000/jw-1221-csharp2.</b:URL>
    <b:Author>
      <b:Author>
        <b:NameList>
          <b:Person>
            <b:Last>Johnson</b:Last>
            <b:First>Mark</b:First>
          </b:Person>
        </b:NameList>
      </b:Author>
    </b:Author>
    <b:RefOrder>7</b:RefOrder>
  </b:Source>
  <b:Source>
    <b:Tag>And03</b:Tag>
    <b:SourceType>InternetSite</b:SourceType>
    <b:Guid>{92EE2D3B-E932-481A-815F-A9BDA46C2344}</b:Guid>
    <b:Title>The Trouble with Checked Exceptions</b:Title>
    <b:Year>2003</b:Year>
    <b:URL>http://www.artima.com/intv/handcuffs.html</b:URL>
    <b:Author>
      <b:Author>
        <b:NameList>
          <b:Person>
            <b:Last>Anders Hejlsberg</b:Last>
            <b:First>Bill</b:First>
            <b:Middle>Venners, Bruce Eckel</b:Middle>
          </b:Person>
        </b:NameList>
      </b:Author>
    </b:Author>
    <b:RefOrder>13</b:RefOrder>
  </b:Source>
  <b:Source>
    <b:Tag>CS2</b:Tag>
    <b:SourceType>InternetSite</b:SourceType>
    <b:Guid>{DFC76736-32A5-419E-968A-9BE9FD1DFBCE}</b:Guid>
    <b:Title>CS2J: The User Guide</b:Title>
    <b:URL>http://www.cs2j.com/documentation/</b:URL>
    <b:RefOrder>15</b:RefOrder>
  </b:Source>
  <b:Source>
    <b:Tag>cs2</b:Tag>
    <b:SourceType>InternetSite</b:SourceType>
    <b:Guid>{7E791F19-91A4-4512-9422-864249774C1F}</b:Guid>
    <b:Title>cs2j</b:Title>
    <b:InternetSiteTitle>github.com</b:InternetSiteTitle>
    <b:URL>https://github.com/twiglet/cs2j</b:URL>
    <b:RefOrder>14</b:RefOrder>
  </b:Source>
  <b:Source>
    <b:Tag>var</b:Tag>
    <b:SourceType>InternetSite</b:SourceType>
    <b:Guid>{925FD705-C8B1-41DB-ABEC-8EAB4D4C4BD3}</b:Guid>
    <b:Title>var (справочник по C#)</b:Title>
    <b:InternetSiteTitle>MSDN</b:InternetSiteTitle>
    <b:URL>https://msdn.microsoft.com/ru-ru/library/bb383973.aspx</b:URL>
    <b:RefOrder>16</b:RefOrder>
  </b:Source>
</b:Sources>
</file>

<file path=customXml/itemProps1.xml><?xml version="1.0" encoding="utf-8"?>
<ds:datastoreItem xmlns:ds="http://schemas.openxmlformats.org/officeDocument/2006/customXml" ds:itemID="{01C99462-EFA6-459C-9913-8724AF30A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11530</TotalTime>
  <Pages>94</Pages>
  <Words>21113</Words>
  <Characters>120349</Characters>
  <Application>Microsoft Office Word</Application>
  <DocSecurity>0</DocSecurity>
  <Lines>1002</Lines>
  <Paragraphs>282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141180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Пользователь Windows</cp:lastModifiedBy>
  <cp:revision>115</cp:revision>
  <cp:lastPrinted>2018-05-22T20:49:00Z</cp:lastPrinted>
  <dcterms:created xsi:type="dcterms:W3CDTF">2014-06-04T19:06:00Z</dcterms:created>
  <dcterms:modified xsi:type="dcterms:W3CDTF">2018-05-24T19:49:00Z</dcterms:modified>
</cp:coreProperties>
</file>