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ISTEC — Instituto Superior de Tecnologias Avançadas do Porto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CTeSP em Redes e Sistemas Informáticos · 1.º Ano · 2.º Semestre · 2025/2026</w:t>
      </w:r>
    </w:p>
    <w:p>
      <w:pPr>
        <w:spacing w:after="1200" w:before="60"/>
        <w:jc w:val="center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Unidade Curricular: PETD (Programação Estruturada e Tipos de Dados)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TRABALHO PRÁTICO FINAL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5F"/>
          <w:sz w:val="60"/>
          <w:szCs w:val="60"/>
        </w:rPr>
        <w:t xml:space="preserve">Orçamento Familiar</w:t>
      </w:r>
    </w:p>
    <w:p>
      <w:pPr>
        <w:spacing w:after="120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Sistema de Gestão Financeira para Famílias Portuguesas</w:t>
      </w:r>
    </w:p>
    <w:p>
      <w:pPr>
        <w:pBdr>
          <w:bottom w:val="single" w:color="1F4E5F" w:sz="6" w:space="1"/>
        </w:pBdr>
        <w:spacing w:after="360" w:before="0"/>
        <w:jc w:val="center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Autores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1F1F1F"/>
          <w:sz w:val="24"/>
          <w:szCs w:val="24"/>
        </w:rPr>
        <w:t xml:space="preserve">Gonçalo F.  ·  Tiago F.  ·  Alexandre T.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Professor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1F1F1F"/>
          <w:sz w:val="24"/>
          <w:szCs w:val="24"/>
        </w:rPr>
        <w:t xml:space="preserve">Prof. Mário Amorim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Porto · Maio de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Índice</w:t>
      </w:r>
    </w:p>
    <w:p>
      <w:pPr>
        <w:tabs>
          <w:tab w:val="right" w:pos="9026" w:leader="dot"/>
        </w:tabs>
        <w:spacing w:after="0" w:before="120" w:line="280"/>
        <w:ind w:left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1. Introdução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1.1. Motivação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1.2. Objetivos do trabalho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0" w:before="120" w:line="280"/>
        <w:ind w:left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2. Análise de Requisitos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2.1. Requisitos funcionais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2.2. Requisitos não funcionais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2.3. Tema escolhido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0" w:before="120" w:line="280"/>
        <w:ind w:left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3. Arquitetura da Solução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3.1. Estrutura de diretórios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3.2. Fluxo de dados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3.3. Responsabilidades por módulo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0" w:before="120" w:line="280"/>
        <w:ind w:left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4. Modelo de Dados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4.1. Esquema geral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4.2. Estrutura de uma receita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4.3. Estrutura de uma despesa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4.4. Categorias adaptadas à realidade portuguesa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4.5. Decisões de design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0" w:before="120" w:line="280"/>
        <w:ind w:left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5. Implementação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5.1. API do módulo logic.py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5.2. Função obrigatória — calcular_media_mensal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5.3. Interface — main.py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0" w:before="120" w:line="280"/>
        <w:ind w:left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6. Validações e Tratamento de Erros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6.1. Regras aplicadas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6.2. Tratamento de erros na interface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0" w:before="120" w:line="280"/>
        <w:ind w:left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7. Execução e Demonstração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	10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7.1. Comando de execução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10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7.2. Cenário de demonstração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10</w:t>
      </w:r>
    </w:p>
    <w:p>
      <w:pPr>
        <w:tabs>
          <w:tab w:val="right" w:pos="9026" w:leader="dot"/>
        </w:tabs>
        <w:spacing w:after="0" w:before="120" w:line="280"/>
        <w:ind w:left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8. Distribuição de Tarefas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	10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8.1. Convenções de equipa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11</w:t>
      </w:r>
    </w:p>
    <w:p>
      <w:pPr>
        <w:tabs>
          <w:tab w:val="right" w:pos="9026" w:leader="dot"/>
        </w:tabs>
        <w:spacing w:after="0" w:before="120" w:line="280"/>
        <w:ind w:left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9. Reflexão Crítica e Trabalho Futuro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	11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9.1. O que correu bem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11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9.2. Limitações conscientes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11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9.3. Possíveis evoluções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11</w:t>
      </w:r>
    </w:p>
    <w:p>
      <w:pPr>
        <w:tabs>
          <w:tab w:val="right" w:pos="9026" w:leader="dot"/>
        </w:tabs>
        <w:spacing w:after="0" w:before="40" w:line="280"/>
        <w:ind w:left="3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9.4. Aprendizagens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12</w:t>
      </w:r>
    </w:p>
    <w:p>
      <w:pPr>
        <w:tabs>
          <w:tab w:val="right" w:pos="9026" w:leader="dot"/>
        </w:tabs>
        <w:spacing w:after="0" w:before="120" w:line="280"/>
        <w:ind w:left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10. Conclusão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	12</w:t>
      </w:r>
    </w:p>
    <w:p>
      <w:pPr>
        <w:tabs>
          <w:tab w:val="right" w:pos="9026" w:leader="dot"/>
        </w:tabs>
        <w:spacing w:after="0" w:before="120" w:line="280"/>
        <w:ind w:left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Referências Bibliográficas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	12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1. Introdução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O presente relatório descreve o desenvolvimento do trabalho prático final da unidade curricular de Programação Estruturada e Tipos de Dados (PETD), do 1.º ano do CTeSP em Redes e Sistemas Informáticos do ISTEC Porto, no ano letivo 2025/2026, sob orientação do professor Mário Amorim.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O projeto consiste numa aplicação de linha de comandos, escrita em Python 3, que permite a uma família registar e organizar as suas receitas e despesas mensais. Os dados são guardados em formato JSON e o programa oferece operações de inserção, consulta, edição, remoção e cálculo de saldos e médias.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1.1. Motivação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 gestão financeira doméstica é um problema transversal a qualquer agregado familiar e, em Portugal, a recente subida do custo de vida tornou-a particularmente sensível. As ferramentas atualmente ao dispor das famílias apresentam, do nosso ponto de vista, três limitações relevantes: as aplicações bancárias mostram movimentos individuais sem categorização ao nível familiar; as folhas de cálculo dependem de inserção manual e desatualizam-se com facilidade; e em ambos os casos não existe uma visão consolidada e simples do saldo real.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Optámos por desenvolver uma solução minimalista, em Python puro e sem dependências externas, que pudesse ser executada em qualquer máquina com um interpretador Python instalado. O foco foi a clareza do código e a aplicação rigorosa dos conceitos da unidade curricular, em detrimento de funcionalidades acessórias.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1.2. Objetivos do trabalho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O trabalho foi conduzido com os seguintes objetivos, alinhados com o enunciado: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Aplicar de forma integrada os conhecimentos adquiridos na UC, em particular tipos de dados básicos, estruturas de controlo (if, for, while), listas, dicionários, funções com parâmetros e valor de retorno e modularização.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Desenvolver um programa interativo, com menu em ciclo while, capaz de receber, validar e persistir dados introduzidos pelo utilizador.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Implementar uma função obrigatória de cálculo (no caso, média mensal) e pelo menos duas funções auxiliares com ou sem retorno.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Adotar boas práticas de programação: nomes descritivos, comentários explicativos, indentação consistente e separação clara entre interface e lógica de negócio.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2. Análise de Requisitos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Esta secção sintetiza os requisitos extraídos do enunciado e a forma como foram operacionalizados pelo grupo. Distinguem-se requisitos funcionais (o que o programa deve fazer) de requisitos não funcionais (como deve fazê-lo).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2.1. Requisitos funcionais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5F"/>
                <w:sz w:val="20"/>
                <w:szCs w:val="20"/>
              </w:rPr>
              <w:t xml:space="preserve">Requisito do enunciado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5F"/>
                <w:sz w:val="20"/>
                <w:szCs w:val="20"/>
              </w:rPr>
              <w:t xml:space="preserve">Como foi cumprido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Menu interativo com ciclo while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Implementado em main.py: ciclo while True com 8 opções e saída controlada pela opção 8 ("Guardar e sair").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Inserção de dados via input()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Inserção de receitas (opção 1) e despesas (opção 2) com leitura de descrição, valor e categoria.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Validação de entradas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Função validar_lancamento() em logic.py verifica id, descrição, valor positivo e categoria; conversão de valor protegida com try/except ValueError.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Armazenamento em listas de dicionários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Receitas e despesas são guardadas em dados["receitas"] e dados["despesas"], cada uma como lista de dicionários (ver capítulo 4).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Função obrigatória com parâmetros e retorno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calcular_media_mensal(dados, ano, tipo) — devolve a média mensal de receitas ou despesas num ano, dividindo pelos meses com lançamentos.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Pelo menos duas funções auxiliares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Implementadas mais de dez funções auxiliares em logic.py (ver capítulo 5), entre cálculos, agregações e CRUD.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2.2. Requisitos não funcionais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Persistência: os dados sobrevivem a reinícios do programa, sendo gravados em JSON com codificação UTF-8 e indentação para leitura humana.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Portabilidade: a aplicação corre em Windows, Linux e macOS, sem dependências externas; usa apenas a biblioteca-padrão (json, os, re, datetime).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Robustez: erros previsíveis (ficheiro inexistente, valor não numérico, ID inválido) são tratados sem terminar a execução de forma abrupta.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Legibilidade: o código segue as convenções PEP 8, com nomes em português europeu, docstrings nas funções públicas e separação clara entre interface (main.py) e regras de negócio (logic.py).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2.3. Tema escolhido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De entre os temas sugeridos, o grupo escolheu Orçamento Familiar (despesas e receitas) por se tratar de um problema concreto, com vocabulário familiar a todos os elementos e com requisitos naturalmente compatíveis com listas de dicionários, validações numéricas e cálculos agregados. Permite ainda demonstrar competências adicionais úteis em contextos profissionais futuros, nomeadamente a manipulação de ficheiros JSON e a separação modular de responsabilidades.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3. Arquitetura da Solução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 aplicação está organizada em três artefactos principais, com responsabilidades disjuntas. Esta separação foi uma decisão de design deliberada: facilita a divisão de tarefas no grupo, permite testar a lógica de forma independente da interface e mantém o ficheiro de dados como única fonte da verdade.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3.1. Estrutura de diretórios</w:t>
      </w:r>
    </w:p>
    <w:p>
      <w:pP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orcamento-familiar/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Src/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main.py                  # interface CLI (Alexandre)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├── logic.py                 # regras de negócio (Tiago)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│   └── expenses_revenues.json   # base de dados (Gonçalo)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├── README.md</w:t>
      </w:r>
    </w:p>
    <w:p>
      <w:pPr>
        <w:shd w:fill="F2F2F2" w:val="clear"/>
        <w:spacing w:after="16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└── .gitignore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3.2. Fluxo de dados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O fluxo de dados é unidirecional e sempre mediado pelo módulo de lógica. O main.py nunca lê nem escreve diretamente no ficheiro JSON: todas as operações de leitura, escrita, validação e cálculo passam obrigatoriamente por logic.py. Esta regra simplifica a manutenção e elimina uma classe inteira de erros (estados inconsistentes entre o que está em memória e o que está em disco).</w:t>
      </w:r>
    </w:p>
    <w:p>
      <w:pP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Utilizador  →  main.py  →  logic.py  →  expenses_revenues.json</w:t>
      </w:r>
    </w:p>
    <w:p>
      <w:pPr>
        <w:shd w:fill="F2F2F2" w:val="clear"/>
        <w:spacing w:after="16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(input)     (UI/menus)   (cálculos)         (persistência)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3.3. Responsabilidades por módulo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5F"/>
                <w:sz w:val="20"/>
                <w:szCs w:val="20"/>
              </w:rPr>
              <w:t xml:space="preserve">Módulo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5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main.py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Apresenta o menu, lê input do utilizador, formata moeda em estilo português (1.500,00 €) e invoca as funções de logic.py. Não conhece o formato do ficheiro JSON.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logic.py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Implementa toda a lógica de negócio: persistência, validação, geração de IDs, CRUD, filtros temporais, totais, saldo, média mensal e agrupamentos por categoria.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expenses_revenues.json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Base de dados em texto simples, contendo metadata, lista de membros do agregado, lista de receitas e lista de despesas. É criado automaticamente na primeira execução, caso não exista.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4. Modelo de Dados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O ficheiro expenses_revenues.json está organizado em quatro secções de topo: metadata, membros, receitas e despesas. Esta estrutura foi pensada para permitir, no futuro, a evolução natural da aplicação (nomeadamente o suporte a múltiplas famílias ou a agregação por membro) sem alterações disruptivas.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4.1. Esquema geral</w:t>
      </w:r>
    </w:p>
    <w:p>
      <w:pP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"metadata": {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"familia": "Família Silva",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"moeda": "EUR",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"criado_em": "2026-02-01",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"ultima_atualizacao": "2026-02-01"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},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"membros": [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{ "id": 1, "nome": "João Silva",  "relacao": "pai" },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{ "id": 2, "nome": "Maria Silva", "relacao": "mãe" },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{ "id": 3, "nome": "Tomás Silva", "relacao": "filho" }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],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"receitas": [ { ... } ],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"despesas": [ { ... } ]</w:t>
      </w:r>
    </w:p>
    <w:p>
      <w:pPr>
        <w:shd w:fill="F2F2F2" w:val="clear"/>
        <w:spacing w:after="16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4.2. Estrutura de uma receita</w:t>
      </w:r>
    </w:p>
    <w:p>
      <w:pP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"id": "R001",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"data": "2026-04-01",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"descricao": "Salário Abril",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"categoria": "salario",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"membro_id": 1,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"valor": 1450.00,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"recorrente": true,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"frequencia": "mensal"</w:t>
      </w:r>
    </w:p>
    <w:p>
      <w:pPr>
        <w:shd w:fill="F2F2F2" w:val="clear"/>
        <w:spacing w:after="16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4.3. Estrutura de uma despesa</w:t>
      </w:r>
    </w:p>
    <w:p>
      <w:pP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"id": "D001",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"data": "2026-04-05",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"descricao": "Renda da casa",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"categoria": "habitacao",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"subcategoria": "renda",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"valor": 750.00,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"metodo_pagamento": "transferencia",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"recorrente": true,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"frequencia": "mensal"</w:t>
      </w:r>
    </w:p>
    <w:p>
      <w:pPr>
        <w:shd w:fill="F2F2F2" w:val="clear"/>
        <w:spacing w:after="16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4.4. Categorias adaptadas à realidade portuguesa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As categorias foram escolhidas para refletir a estrutura típica de um orçamento doméstico em Portugal.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Receitas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salario, subsidio_refeicao, subsidio_ferias, subsidio_natal, prestacoes_sociais, extras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Despesas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habitacao, utilidades, alimentacao, transportes, saude, educacao, lazer, vestuario, outros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4.5. Decisões de design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IDs sequenciais com prefixo (R001, D001, …): permitem distinguir o tipo do lançamento sem inspecionar o resto do registo e oferecem um identificador estável para operações de edição e remoção.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Datas em ISO 8601 (YYYY-MM-DD): facilitam ordenação lexicográfica e filtragem por mês/ano através de simples startswith.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Valores em float arredondados a duas casas: suficiente para um orçamento doméstico e evita a complexidade do tipo Decimal nesta fase do curso.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Auto-completar campos opcionais: o módulo logic.py preenche valores por omissão (data de hoje, frequência "unica", método de pagamento "dinheiro") quando o main.py cria um lançamento mais simples, mantendo o ficheiro JSON sempre válido.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5. Implementação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Esta secção detalha as funções desenvolvidas, agrupadas por responsabilidade, e destaca os pontos do código que cumprem requisitos específicos do enunciado.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5.1. API do módulo logic.py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3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5F"/>
                <w:sz w:val="20"/>
                <w:szCs w:val="20"/>
              </w:rPr>
              <w:t xml:space="preserve">Função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5F"/>
                <w:sz w:val="20"/>
                <w:szCs w:val="20"/>
              </w:rPr>
              <w:t xml:space="preserve">Devolve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5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carregar_dados(caminho)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dict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Lê o JSON do disco; se o ficheiro não existir, devolve uma estrutura vazia válida.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guardar_dados(dados, caminho)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None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Grava o JSON em disco (UTF-8, indent=2) e atualiza a metadata.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adicionar_receita(dados, receita)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dict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Insere uma nova receita, auto-completando campos opcionais.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adicionar_despesa(dados, despesa)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dict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Insere uma nova despesa, auto-completando campos opcionais.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remover_lancamento(dados, id_lanc)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dict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Remove o lançamento com o ID indicado (procura em receitas e despesas).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editar_lancamento(dados, id, alteracoes)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dict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Edita campos arbitrários de um lançamento existente.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total_receitas(dados, mes, ano)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float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Soma das receitas, opcionalmente filtrada por mês/ano.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total_despesas(dados, mes, ano)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float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Soma das despesas, opcionalmente filtrada por mês/ano.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saldo(dados, mes, ano)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float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Receitas menos despesas no período indicado.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calcular_media_mensal(dados, ano, tipo)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float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Média mensal de receitas ou despesas num ano (função obrigatória do enunciado).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agrupar_por_categoria(dados, tipo)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dict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Total acumulado por categoria, para receitas ou despesas.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resumo_mensal(dados, mes, ano)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dict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Resumo completo de um mês: totais, saldo e agrupamentos.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validar_lancamento(lancamento)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bool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Valida campos obrigatórios e formato.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gerar_id(tipo, dados)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str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Gera o próximo ID sequencial (R001, D012, …).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5.2. Função obrigatória — calcular_media_mensal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O enunciado exige uma função com parâmetros e valor de retorno, com assinatura equivalente a calcular_media(lista_numeros). Optou-se por uma variante mais expressiva, que recebe a estrutura completa de dados, o ano e o tipo (receitas ou despesas), e devolve a média mensal apenas sobre os meses com lançamentos:</w:t>
      </w:r>
    </w:p>
    <w:p>
      <w:pP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calcular_media_mensal(dados, ano, tipo="despesas"):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if tipo == "receitas":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lista = dados.get("receitas", [])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else: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lista = dados.get("despesas", [])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totais_por_mes = {}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for item in lista: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data = item.get("data", "")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if not data.startswith(str(ano)):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continue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mes = data[5:7]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if mes in totais_por_mes: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totais_por_mes[mes] += item.get("valor", 0)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else: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totais_por_mes[mes] = item.get("valor", 0)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if len(totais_por_mes) == 0: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return 0.0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soma = 0.0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for mes in totais_por_mes: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soma += totais_por_mes[mes]</w:t>
      </w:r>
    </w:p>
    <w:p>
      <w:pPr>
        <w:shd w:fill="F2F2F2" w:val="clear"/>
        <w:spacing w:after="16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return round(soma / len(totais_por_mes), 2)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 decisão de dividir pelo número de meses com lançamentos (em vez de fixar 12) foi tomada deliberadamente: para um histórico de três meses, dividir por 12 produziria uma média artificialmente baixa e enganadora. Esta opção é fiel ao espírito da estatística descritiva — calcular a média sobre os dados existentes, não sobre os meses possíveis.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5.3. Interface — main.py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 interface é totalmente em texto e segue um padrão clássico de menu em loop. O ciclo while True só termina quando o utilizador escolhe a opção 8 ("Guardar e sair"), garantindo que os dados não são perdidos por engano. Após cada operação, o ecrã é limpo (cls em Windows, clear em Linux/macOS) para manter a interface arrumada.</w:t>
      </w:r>
    </w:p>
    <w:p>
      <w:pP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==============================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ORÇAMENTO FAMILIAR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==============================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1. Adicionar Receita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2. Adicionar Despesa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3. Listar Receitas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4. Listar Despesas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5. Saldo do Mês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6. Resumo por Categoria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7. Editar/Remover Lançamento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8. Guardar e Sair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==============================</w:t>
      </w:r>
    </w:p>
    <w:p>
      <w:pPr>
        <w:shd w:fill="F2F2F2" w:val="clear"/>
        <w:spacing w:after="16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Escolha uma opção: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 formatação dos valores monetários respeita a convenção portuguesa, com ponto como separador de milhares e vírgula como separador decimal (ex.: 1.500,00 €). A função formatar_moeda() em main.py implementa esta transformação a partir do formato anglo-saxónico nativo do Python.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6. Validações e Tratamento de Erros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As validações estão concentradas em logic.py, na função validar_lancamento(), de modo a que qualquer ponto futuro de entrada de dados (não só o menu interativo, mas também eventuais importações em lote) beneficie das mesmas regras.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6.1. Regras aplicadas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O lançamento tem de ser um dicionário.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O id é obrigatório e tem de seguir o padrão R\d{3,} ou D\d{3,}, validado por expressão regular.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 descrição tem de ser uma string não vazia (ignorando espaços).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O valor tem de ser numérico (int ou float, excluindo bool) e estritamente positivo.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 categoria tem de ser uma string não vazia.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6.2. Tratamento de erros na interface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O main.py usa um bloco try/except em torno da conversão do valor introduzido pelo utilizador. Se a conversão falhar (por exemplo, se o utilizador escrever "abc"), é apresentada uma mensagem amigável e o programa volta ao menu, sem terminar.</w:t>
      </w:r>
    </w:p>
    <w:p>
      <w:pP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try: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descricao = input("Descrição: ")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valor = float(input("Valor: "))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...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except ValueError:</w:t>
      </w:r>
    </w:p>
    <w:p>
      <w:pPr>
        <w:shd w:fill="F2F2F2" w:val="clear"/>
        <w:spacing w:after="16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print("⚠️ Erro: Por favor, insira um número válido para o valor.")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De forma análoga, a função carregar_dados() em logic.py protege o programa contra a ausência do ficheiro JSON na primeira execução, devolvendo uma estrutura vazia válida em vez de lançar uma exceção. Esta abordagem permite que o programa funcione "out of the box" sem qualquer configuração inicial.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7. Execução e Demonstração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 aplicação não requer instalação de qualquer dependência externa. Para a executar, basta um interpretador Python 3.10 ou superior.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7.1. Comando de execução</w:t>
      </w:r>
    </w:p>
    <w:p>
      <w:pPr>
        <w:shd w:fill="F2F2F2" w:val="clear"/>
        <w:spacing w:after="0" w:before="8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A partir da raiz do projeto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python Src/main.py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val="clear"/>
        <w:spacing w:after="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Ou, equivalentemente</w:t>
      </w:r>
    </w:p>
    <w:p>
      <w:pPr>
        <w:shd w:fill="F2F2F2" w:val="clear"/>
        <w:spacing w:after="160" w:before="0" w:line="280"/>
        <w:ind w:left="200" w:right="2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cd Src &amp;&amp; python main.py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 variável DB_PATH em main.py é resolvida em relação à localização do próprio script, pelo que a aplicação funciona independentemente do diretório de trabalho a partir do qual é invocada.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7.2. Cenário de demonstração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Para a defesa do trabalho, prepará-mos um cenário ilustrativo com três meses de dados (fevereiro a abril de 2026), incluindo salários recorrentes, subsídio de refeição, despesas de habitação, alimentação e lazer, e um par de despesas extraordinárias. Este cenário permite mostrar: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Listagem completa de receitas e despesas.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Cálculo de saldo mensal isolado (ex.: abril de 2026).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Resumo por categoria, evidenciando o peso da habitação no orçamento.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Cálculo de média mensal de despesas no ano de 2026.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Edição e remoção de lançamentos, com reflexo imediato no ficheiro JSON após a opção 8.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8. Distribuição de Tarefas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Para evitar conflitos no controlo de versões e tornar o trabalho avaliável de forma justa, atribui-se a cada elemento do grupo um ficheiro principal e uma branch dedicada. Foi acordado, antes do início do trabalho, que cada elemento só altera o seu ficheiro; alterações cruzadas só são feitas via pull request, após reunião curta.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5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5F"/>
                <w:sz w:val="20"/>
                <w:szCs w:val="20"/>
              </w:rPr>
              <w:t xml:space="preserve">Ficheiro principal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5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Gonçalo F.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expenses_revenues.json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Modelagem da estrutura de dados; categorias adaptadas a Portugal; dataset de demonstração; documentação do esquema no README.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Tiago F.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logic.py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Implementação das funções de persistência, validação, CRUD, filtros, totais, saldo, média mensal e agrupamentos.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Alexandre T.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20"/>
                <w:szCs w:val="20"/>
              </w:rPr>
              <w:t xml:space="preserve">main.py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Interface CLI: menu, leitura de input, formatação portuguesa de moeda, integração com logic.py.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8.1. Convenções de equipa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Branches dedicadas: feature/main, feature/logic, feature/json.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Mensagens de commit no formato Conventional Commits (feat:, fix:, docs:, chore:).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Sincronização diária no início do dia: git pull origin dev na branch pessoal.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Reunião curta antes do merge final, para alinhar tipos de campos e nomes de funções partilhadas.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9. Reflexão Crítica e Trabalho Futuro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9.1. O que correu bem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 separação rígida em três módulos, decidida no primeiro dia, revelou-se a melhor decisão do projeto. Permitiu trabalhar em paralelo sem conflitos significativos no Git e tornou cada peça testável de forma isolada. O facto de o JSON ser criado automaticamente na primeira execução eliminou também uma fonte habitual de erros ("o ficheiro não existe").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 escolha de listas de dicionários como estrutura central, em vez de classes ou tipos compostos, manteve o código alinhado com a matéria da unidade curricular e mostrou-se suficientemente expressiva para todos os requisitos.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9.2. Limitações conscientes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Os valores são guardados como float, com arredondamento a duas casas. Para uma aplicação de produção, far-se-ia uso de Decimal para evitar erros subtis de vírgula flutuante em somas longas.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Não existe controlo de concorrência: dois utilizadores em simultâneo no mesmo ficheiro provocariam perda de dados. No contexto familiar para o qual a aplicação foi pensada, o risco é negligenciável.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 interface é em texto. Para utilizadores menos familiarizados com terminais, uma interface gráfica simples (em tkinter, por exemplo) seria mais acolhedora.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9.3. Possíveis evoluções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Suporte a múltiplas famílias num único ficheiro, com login simples por nome.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Exportação de relatórios em CSV ou PDF, para arquivo mensal.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Gráficos no terminal (com bibliotecas como rich) ou interface gráfica em tkinter.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Definição de orçamentos por categoria, com alertas quando o consumo se aproxima do limite.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Recorrência automática: criar lançamentos repetidos com base no campo frequencia já presente no esquema.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9.4. Aprendizagens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Para além do domínio das estruturas de controlo e funções, o projeto foi a primeira oportunidade de aplicar, num contexto académico, conceitos que extravasam o programa da UC: divisão modular, controlo de versões em equipa, design de uma estrutura de dados pensada para evoluir e separação entre interface e regras de negócio. São competências transferíveis para qualquer projeto futuro, dentro ou fora do meio académico.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10. Conclusão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O trabalho desenvolvido cumpre integralmente os requisitos definidos no enunciado: dispõe de menu interativo em ciclo while, permite a inserção e armazenamento de dados em listas de dicionários, valida as entradas, persiste em ficheiro de texto estruturado e implementa a função obrigatória de cálculo com parâmetros e retorno, juntamente com mais de uma dezena de funções auxiliares.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Mais relevante do que o cumprimento estrito dos requisitos, foi a oportunidade de exercitar boas práticas de desenvolvimento — modularização, separação de responsabilidades, validações centralizadas, controlo de versões em equipa e documentação clara — que extravasam o âmbito da unidade curricular e que constituirão, esperamos, a base para projetos futuros mais ambiciosos.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Agradecemos ao professor Mário Amorim a flexibilidade na escolha do tema e o acompanhamento ao longo do semestre.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Referências Bibliográficas</w:t>
      </w:r>
    </w:p>
    <w:p>
      <w:pPr>
        <w:spacing w:after="120" w:before="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As referências seguintes foram consultadas durante o desenvolvimento do trabalho, sendo as três primeiras as principais fontes da unidade curricular.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Seixas, J. A. (2021). Introdução à Programação em Python. Lisboa: FCA — Editora de Informática.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Downey, A. B. (2015). Think Python: How to Think Like a Computer Scientist (2.ª ed.). Green Tea Press. Disponível em https://greenteapress.com/wp/think-python-2e/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Zelle, J. M. (2017). Python Programming: An Introduction to Computer Science (3.ª ed.). Wilsonville, OR: Franklin, Beedle &amp; Associates.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Lutz, M. (2013). Learning Python (5.ª ed.). Sebastopol, CA: O'Reilly Media.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Python Software Foundation. (2026). Python 3 Documentation. Disponível em https://docs.python.org/3/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W3Schools. (2026). Python Tutorial. Disponível em https://www.w3schools.com/python/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Amorim, M. (2026). Programação Estruturada e Tipos de Dados — Ficha de Unidade Curricular e materiais de apoio. ISTEC Porto, ano letivo 2025/2026.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PETD · Trabalho Prático Final · Orçamento Familiar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Orçamento Familiar — Relatório Académico</dc:title>
  <dc:creator>Gonçalo F., Tiago F., Alexandre T.</dc:creator>
  <dc:description>Trabalho prático final de Programação Estruturada e Tipos de Dados (PETD) — ISTEC Porto, 2025/2026.</dc:description>
  <cp:lastModifiedBy>Un-named</cp:lastModifiedBy>
  <cp:revision>1</cp:revision>
  <dcterms:created xsi:type="dcterms:W3CDTF">2026-05-06T22:28:55.689Z</dcterms:created>
  <dcterms:modified xsi:type="dcterms:W3CDTF">2026-05-06T22:28:55.689Z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