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Greenbone Vulnerability Management Python library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GVM Python Library is a collection of APIs used to control the Greenbone Security Manager. Using GMP or OSP you can communicate with the GVM with our client.py program. It is assumed that GVM is already installed at this point but if not you will need to install GVM on the host machine following the GVM documentation.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Used to communicate with remote server using gvm protocols. </w:t>
      </w:r>
    </w:p>
    <w:p w:rsidR="00000000" w:rsidDel="00000000" w:rsidP="00000000" w:rsidRDefault="00000000" w:rsidRPr="00000000" w14:paraId="00000006">
      <w:pPr>
        <w:rPr/>
      </w:pPr>
      <w:r w:rsidDel="00000000" w:rsidR="00000000" w:rsidRPr="00000000">
        <w:rPr>
          <w:rtl w:val="0"/>
        </w:rPr>
        <w:t xml:space="preserve">Two protocols GMP and OSP </w:t>
      </w:r>
    </w:p>
    <w:p w:rsidR="00000000" w:rsidDel="00000000" w:rsidP="00000000" w:rsidRDefault="00000000" w:rsidRPr="00000000" w14:paraId="00000007">
      <w:pPr>
        <w:rPr/>
      </w:pPr>
      <w:r w:rsidDel="00000000" w:rsidR="00000000" w:rsidRPr="00000000">
        <w:rPr>
          <w:rtl w:val="0"/>
        </w:rPr>
        <w:t xml:space="preserve">With three connection types: TLS, SSH, Unix Domain Socket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Install files can be found at </w:t>
      </w:r>
    </w:p>
    <w:p w:rsidR="00000000" w:rsidDel="00000000" w:rsidP="00000000" w:rsidRDefault="00000000" w:rsidRPr="00000000" w14:paraId="0000000A">
      <w:pPr>
        <w:rPr/>
      </w:pPr>
      <w:hyperlink r:id="rId6">
        <w:r w:rsidDel="00000000" w:rsidR="00000000" w:rsidRPr="00000000">
          <w:rPr>
            <w:color w:val="1155cc"/>
            <w:u w:val="single"/>
            <w:rtl w:val="0"/>
          </w:rPr>
          <w:t xml:space="preserve">https://github.com/greenbone/python-gvm</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Documentation for GVM can be found at </w:t>
      </w:r>
    </w:p>
    <w:p w:rsidR="00000000" w:rsidDel="00000000" w:rsidP="00000000" w:rsidRDefault="00000000" w:rsidRPr="00000000" w14:paraId="0000000D">
      <w:pPr>
        <w:rPr/>
      </w:pPr>
      <w:hyperlink r:id="rId7">
        <w:r w:rsidDel="00000000" w:rsidR="00000000" w:rsidRPr="00000000">
          <w:rPr>
            <w:color w:val="1155cc"/>
            <w:u w:val="single"/>
            <w:rtl w:val="0"/>
          </w:rPr>
          <w:t xml:space="preserve">https://python-gvm.readthedocs.io/en/latest</w:t>
        </w:r>
      </w:hyperlink>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Requirements for GVM Python Library are Python 3.5 or later &amp; pip3 </w:t>
      </w:r>
    </w:p>
    <w:p w:rsidR="00000000" w:rsidDel="00000000" w:rsidP="00000000" w:rsidRDefault="00000000" w:rsidRPr="00000000" w14:paraId="00000011">
      <w:pPr>
        <w:spacing w:after="220" w:before="220" w:line="312" w:lineRule="auto"/>
        <w:rPr>
          <w:rFonts w:ascii="Courier New" w:cs="Courier New" w:eastAsia="Courier New" w:hAnsi="Courier New"/>
          <w:color w:val="3e4349"/>
          <w:sz w:val="20"/>
          <w:szCs w:val="20"/>
          <w:shd w:fill="eeeeee" w:val="clear"/>
        </w:rPr>
      </w:pPr>
      <w:r w:rsidDel="00000000" w:rsidR="00000000" w:rsidRPr="00000000">
        <w:rPr>
          <w:rFonts w:ascii="Courier New" w:cs="Courier New" w:eastAsia="Courier New" w:hAnsi="Courier New"/>
          <w:color w:val="3e4349"/>
          <w:sz w:val="20"/>
          <w:szCs w:val="20"/>
          <w:shd w:fill="eeeeee" w:val="clear"/>
          <w:rtl w:val="0"/>
        </w:rPr>
        <w:t xml:space="preserve">sudo apt-get install python3.6</w:t>
      </w:r>
    </w:p>
    <w:p w:rsidR="00000000" w:rsidDel="00000000" w:rsidP="00000000" w:rsidRDefault="00000000" w:rsidRPr="00000000" w14:paraId="00000012">
      <w:pPr>
        <w:spacing w:after="220" w:before="220" w:line="312" w:lineRule="auto"/>
        <w:rPr/>
      </w:pPr>
      <w:r w:rsidDel="00000000" w:rsidR="00000000" w:rsidRPr="00000000">
        <w:rPr>
          <w:rFonts w:ascii="Courier New" w:cs="Courier New" w:eastAsia="Courier New" w:hAnsi="Courier New"/>
          <w:color w:val="3e4349"/>
          <w:sz w:val="20"/>
          <w:szCs w:val="20"/>
          <w:shd w:fill="eeeeee" w:val="clear"/>
          <w:rtl w:val="0"/>
        </w:rPr>
        <w:t xml:space="preserve">sudo apt-get install python3-pip</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Installing GVM Python API</w:t>
      </w:r>
    </w:p>
    <w:p w:rsidR="00000000" w:rsidDel="00000000" w:rsidP="00000000" w:rsidRDefault="00000000" w:rsidRPr="00000000" w14:paraId="00000015">
      <w:pPr>
        <w:spacing w:after="220" w:before="220" w:line="312" w:lineRule="auto"/>
        <w:rPr/>
      </w:pPr>
      <w:r w:rsidDel="00000000" w:rsidR="00000000" w:rsidRPr="00000000">
        <w:rPr>
          <w:rFonts w:ascii="Courier New" w:cs="Courier New" w:eastAsia="Courier New" w:hAnsi="Courier New"/>
          <w:color w:val="3e4349"/>
          <w:sz w:val="20"/>
          <w:szCs w:val="20"/>
          <w:shd w:fill="eeeeee" w:val="clear"/>
          <w:rtl w:val="0"/>
        </w:rPr>
        <w:t xml:space="preserve">pip3 install --user python-gvm</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Steps: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reenbone/python-gvm" TargetMode="External"/><Relationship Id="rId7" Type="http://schemas.openxmlformats.org/officeDocument/2006/relationships/hyperlink" Target="https://python-gvm.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