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7A" w:rsidRDefault="009C5D19">
      <w:pPr>
        <w:spacing w:after="813" w:line="249" w:lineRule="auto"/>
        <w:ind w:left="103" w:right="9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4338955</wp:posOffset>
            </wp:positionH>
            <wp:positionV relativeFrom="paragraph">
              <wp:posOffset>-376</wp:posOffset>
            </wp:positionV>
            <wp:extent cx="1996440" cy="428625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>Autoevaluación de Competencias Fase 1</w:t>
      </w:r>
    </w:p>
    <w:p w:rsidR="00D7057A" w:rsidRDefault="009C5D19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</w:t>
      </w:r>
    </w:p>
    <w:p w:rsidR="00D7057A" w:rsidRDefault="009C5D19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:rsidR="00D7057A" w:rsidRDefault="009C5D19">
      <w:r>
        <w:t xml:space="preserve">Objetivo: </w:t>
      </w:r>
    </w:p>
    <w:p w:rsidR="00D7057A" w:rsidRDefault="009C5D19">
      <w:r>
        <w:t xml:space="preserve">El objetivo de esta pauta de autoevaluación es que identifiques tus niveles de logro en las </w:t>
      </w:r>
      <w:r>
        <w:t>competencias de tu plan de estudio para que, a partir de tus fortalezas y oportunidades de mejora, puedas definir mejor tu proyecto APT. Esta pauta de autoevaluación es un complemento de las reflexiones iniciales de APT que también te ayudarán a definir tu</w:t>
      </w:r>
      <w:r>
        <w:t xml:space="preserve"> Proyecto APT.</w:t>
      </w:r>
    </w:p>
    <w:p w:rsidR="00D7057A" w:rsidRDefault="009C5D19">
      <w:r>
        <w:t xml:space="preserve">Instrucciones: </w:t>
      </w:r>
    </w:p>
    <w:p w:rsidR="00D7057A" w:rsidRDefault="009C5D19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:rsidR="00D7057A" w:rsidRDefault="009C5D19">
      <w:pPr>
        <w:numPr>
          <w:ilvl w:val="0"/>
          <w:numId w:val="1"/>
        </w:numPr>
        <w:spacing w:after="16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9602470</wp:posOffset>
                </wp:positionV>
                <wp:extent cx="7753985" cy="175261"/>
                <wp:effectExtent l="0" t="0" r="0" b="0"/>
                <wp:wrapTopAndBottom/>
                <wp:docPr id="2449" name="Group 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985" cy="175261"/>
                          <a:chOff x="0" y="0"/>
                          <a:chExt cx="7753985" cy="17526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957060" y="0"/>
                            <a:ext cx="7969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780" y="146050"/>
                                </a:lnTo>
                                <a:lnTo>
                                  <a:pt x="398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570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706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10400" y="35561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57A" w:rsidRDefault="009C5D1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9" style="width:610.55pt;height:13.8pt;position:absolute;mso-position-horizontal-relative:page;mso-position-horizontal:absolute;margin-left:0.7pt;mso-position-vertical-relative:page;margin-top:756.1pt;" coordsize="77539,1752">
                <v:shape id="Shape 6" style="position:absolute;width:7969;height:1460;left:69570;top:0;" coordsize="796925,146050" path="m796925,146050l398780,146050l398780,0l0,0">
                  <v:stroke weight="0.75pt" endcap="flat" joinstyle="miter" miterlimit="3" on="true" color="#a5a5a5"/>
                  <v:fill on="false" color="#000000" opacity="0"/>
                </v:shape>
                <v:shape id="Shape 7" style="position:absolute;width:69570;height:1460;left:0;top:0;" coordsize="6957060,146050" path="m0,146050l6732270,146050l6732270,0l6957060,0">
                  <v:stroke weight="0.75pt" endcap="flat" joinstyle="miter" miterlimit="3" on="true" color="#a5a5a5"/>
                  <v:fill on="false" color="#000000" opacity="0"/>
                </v:shape>
                <v:rect id="Rectangle 69" style="position:absolute;width:940;height:1858;left:70104;top: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Piensa en tu proceso de aprendizaje durante el tiempo que has estudiando en </w:t>
      </w:r>
      <w:proofErr w:type="spellStart"/>
      <w:r>
        <w:t>Duoc</w:t>
      </w:r>
      <w:proofErr w:type="spellEnd"/>
      <w:r>
        <w:t xml:space="preserve"> UC y evalúa el nivel de logro que alcanza</w:t>
      </w:r>
      <w:r>
        <w:t xml:space="preserve">ste en cada competencia de tu plan de estudio. </w:t>
      </w:r>
    </w:p>
    <w:p w:rsidR="00D7057A" w:rsidRDefault="009C5D19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D7057A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D7057A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:rsidR="00D7057A" w:rsidRDefault="009C5D19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D7057A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D7057A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:rsidR="00D7057A" w:rsidRDefault="009C5D19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D7057A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</w:t>
            </w:r>
            <w:r>
              <w:t>slada.</w:t>
            </w:r>
          </w:p>
        </w:tc>
      </w:tr>
      <w:tr w:rsidR="00D7057A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:rsidR="00D7057A" w:rsidRDefault="009C5D19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:rsidR="00D7057A" w:rsidRDefault="009C5D19">
      <w:pPr>
        <w:spacing w:after="1578" w:line="249" w:lineRule="auto"/>
        <w:ind w:left="103" w:right="95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9602470</wp:posOffset>
                </wp:positionV>
                <wp:extent cx="7753985" cy="175261"/>
                <wp:effectExtent l="0" t="0" r="0" b="0"/>
                <wp:wrapTopAndBottom/>
                <wp:docPr id="3041" name="Group 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985" cy="175261"/>
                          <a:chOff x="0" y="0"/>
                          <a:chExt cx="7753985" cy="175261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6957060" y="0"/>
                            <a:ext cx="7969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25" h="146050">
                                <a:moveTo>
                                  <a:pt x="796925" y="146050"/>
                                </a:moveTo>
                                <a:lnTo>
                                  <a:pt x="398780" y="146050"/>
                                </a:lnTo>
                                <a:lnTo>
                                  <a:pt x="398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95706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7060" h="146050">
                                <a:moveTo>
                                  <a:pt x="0" y="146050"/>
                                </a:moveTo>
                                <a:lnTo>
                                  <a:pt x="6732270" y="146050"/>
                                </a:lnTo>
                                <a:lnTo>
                                  <a:pt x="6732270" y="0"/>
                                </a:lnTo>
                                <a:lnTo>
                                  <a:pt x="695706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7010400" y="35561"/>
                            <a:ext cx="940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057A" w:rsidRDefault="009C5D1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41" style="width:610.55pt;height:13.8pt;position:absolute;mso-position-horizontal-relative:page;mso-position-horizontal:absolute;margin-left:0.7pt;mso-position-vertical-relative:page;margin-top:756.1pt;" coordsize="77539,1752">
                <v:shape id="Shape 78" style="position:absolute;width:7969;height:1460;left:69570;top:0;" coordsize="796925,146050" path="m796925,146050l398780,146050l398780,0l0,0">
                  <v:stroke weight="0.75pt" endcap="flat" joinstyle="miter" miterlimit="3" on="true" color="#a5a5a5"/>
                  <v:fill on="false" color="#000000" opacity="0"/>
                </v:shape>
                <v:shape id="Shape 79" style="position:absolute;width:69570;height:1460;left:0;top:0;" coordsize="6957060,146050" path="m0,146050l6732270,146050l6732270,0l6957060,0">
                  <v:stroke weight="0.75pt" endcap="flat" joinstyle="miter" miterlimit="3" on="true" color="#a5a5a5"/>
                  <v:fill on="false" color="#000000" opacity="0"/>
                </v:shape>
                <v:rect id="Rectangle 209" style="position:absolute;width:940;height:1858;left:70104;top: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4338955</wp:posOffset>
            </wp:positionH>
            <wp:positionV relativeFrom="paragraph">
              <wp:posOffset>-376</wp:posOffset>
            </wp:positionV>
            <wp:extent cx="1996440" cy="428625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>Autoevaluación de Competencias Fase 1</w:t>
      </w: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D7057A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D7057A" w:rsidRDefault="009C5D19">
            <w:pPr>
              <w:spacing w:after="0"/>
              <w:ind w:left="0" w:firstLine="0"/>
              <w:jc w:val="right"/>
            </w:pPr>
            <w:proofErr w:type="spellStart"/>
            <w:r>
              <w:rPr>
                <w:b/>
              </w:rPr>
              <w:lastRenderedPageBreak/>
              <w:t>Esc</w:t>
            </w:r>
            <w:proofErr w:type="spellEnd"/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-55" w:firstLine="0"/>
              <w:jc w:val="left"/>
            </w:pPr>
            <w:proofErr w:type="spellStart"/>
            <w:r>
              <w:rPr>
                <w:b/>
              </w:rPr>
              <w:t>uela</w:t>
            </w:r>
            <w:proofErr w:type="spellEnd"/>
          </w:p>
        </w:tc>
      </w:tr>
      <w:tr w:rsidR="00D7057A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7057A" w:rsidRDefault="009C5D19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7057A" w:rsidRDefault="00D713D3">
            <w:pPr>
              <w:spacing w:after="0"/>
              <w:ind w:left="110" w:firstLine="0"/>
              <w:jc w:val="left"/>
            </w:pPr>
            <w:proofErr w:type="spellStart"/>
            <w:r>
              <w:rPr>
                <w:color w:val="767171"/>
              </w:rPr>
              <w:t>Sebastian</w:t>
            </w:r>
            <w:proofErr w:type="spellEnd"/>
            <w:r>
              <w:rPr>
                <w:color w:val="767171"/>
              </w:rPr>
              <w:t xml:space="preserve"> Muñoz Pozo</w:t>
            </w:r>
          </w:p>
        </w:tc>
      </w:tr>
      <w:tr w:rsidR="00D7057A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Ingeniería en Informática</w:t>
            </w:r>
          </w:p>
        </w:tc>
      </w:tr>
      <w:tr w:rsidR="00D7057A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7057A" w:rsidRDefault="009C5D19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7057A" w:rsidRDefault="009C5D19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Año 2021</w:t>
            </w: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7057A" w:rsidRDefault="009C5D19">
            <w:pPr>
              <w:spacing w:after="0"/>
              <w:ind w:left="19" w:right="3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D7057A" w:rsidRDefault="009C5D19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7057A" w:rsidRDefault="009C5D19">
            <w:pPr>
              <w:spacing w:after="0"/>
              <w:ind w:left="0" w:right="25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7057A" w:rsidRDefault="009C5D1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7057A" w:rsidRDefault="009C5D19">
            <w:pPr>
              <w:spacing w:after="0"/>
              <w:ind w:left="0" w:right="25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D7057A" w:rsidRDefault="009C5D19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7057A" w:rsidRDefault="009C5D19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7057A" w:rsidRDefault="009C5D19">
            <w:pPr>
              <w:spacing w:after="0"/>
              <w:ind w:left="0" w:right="26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:rsidR="00D7057A" w:rsidRDefault="009C5D19">
            <w:pPr>
              <w:spacing w:after="0"/>
              <w:ind w:left="0" w:right="26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7057A" w:rsidRDefault="009C5D1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right="25" w:firstLine="0"/>
              <w:jc w:val="center"/>
            </w:pPr>
            <w:r>
              <w:rPr>
                <w:b/>
                <w:sz w:val="18"/>
              </w:rPr>
              <w:t xml:space="preserve">Capacidad para </w:t>
            </w:r>
          </w:p>
          <w:p w:rsidR="00D7057A" w:rsidRDefault="009C5D19">
            <w:pPr>
              <w:spacing w:after="0"/>
              <w:ind w:left="0" w:right="26" w:firstLine="0"/>
              <w:jc w:val="center"/>
            </w:pPr>
            <w:r>
              <w:rPr>
                <w:b/>
                <w:sz w:val="18"/>
              </w:rPr>
              <w:t xml:space="preserve">realizar análisis y </w:t>
            </w:r>
          </w:p>
          <w:p w:rsidR="00D7057A" w:rsidRDefault="009C5D19">
            <w:pPr>
              <w:spacing w:after="0"/>
              <w:ind w:left="30" w:hanging="30"/>
              <w:jc w:val="center"/>
            </w:pPr>
            <w:r>
              <w:rPr>
                <w:b/>
                <w:sz w:val="18"/>
              </w:rPr>
              <w:t xml:space="preserve">evaluación de riesgos en sistemas informáticos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13D3">
            <w:pPr>
              <w:spacing w:after="0"/>
              <w:ind w:left="0" w:right="25" w:firstLine="0"/>
              <w:jc w:val="center"/>
            </w:pPr>
            <w:r>
              <w:rPr>
                <w:b/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Me siento segura en mi habilidad para identificar y </w:t>
            </w:r>
          </w:p>
          <w:p w:rsidR="00D7057A" w:rsidRDefault="009C5D19">
            <w:pPr>
              <w:spacing w:after="0"/>
              <w:ind w:left="0" w:right="28" w:firstLine="0"/>
              <w:jc w:val="center"/>
            </w:pPr>
            <w:r>
              <w:rPr>
                <w:b/>
                <w:sz w:val="18"/>
              </w:rPr>
              <w:t xml:space="preserve">mitigar amenazas, así como </w:t>
            </w:r>
          </w:p>
          <w:p w:rsidR="00D7057A" w:rsidRDefault="009C5D19">
            <w:pPr>
              <w:spacing w:after="0"/>
              <w:ind w:left="8" w:firstLine="0"/>
              <w:jc w:val="center"/>
            </w:pPr>
            <w:r>
              <w:rPr>
                <w:b/>
                <w:sz w:val="18"/>
              </w:rPr>
              <w:t>para evaluar la seguridad de los sistemas.</w:t>
            </w: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Capacidad de </w:t>
            </w:r>
            <w:r>
              <w:rPr>
                <w:b/>
                <w:sz w:val="18"/>
              </w:rPr>
              <w:t xml:space="preserve">documentar de </w:t>
            </w:r>
          </w:p>
          <w:p w:rsidR="00D7057A" w:rsidRDefault="009C5D19">
            <w:pPr>
              <w:spacing w:after="0"/>
              <w:ind w:left="29" w:firstLine="0"/>
              <w:jc w:val="left"/>
            </w:pPr>
            <w:r>
              <w:rPr>
                <w:b/>
                <w:sz w:val="18"/>
              </w:rPr>
              <w:t xml:space="preserve">manera eficiente todo </w:t>
            </w:r>
          </w:p>
          <w:p w:rsidR="00D7057A" w:rsidRDefault="009C5D1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lo que se hará durante el proyecto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right="25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Soy capaz de comprender profundamente las demandas del </w:t>
            </w:r>
            <w:proofErr w:type="gramStart"/>
            <w:r>
              <w:rPr>
                <w:b/>
                <w:sz w:val="18"/>
              </w:rPr>
              <w:t>cliente  y</w:t>
            </w:r>
            <w:proofErr w:type="gramEnd"/>
            <w:r>
              <w:rPr>
                <w:b/>
                <w:sz w:val="18"/>
              </w:rPr>
              <w:t xml:space="preserve"> traducirlas en </w:t>
            </w:r>
          </w:p>
          <w:p w:rsidR="00D7057A" w:rsidRDefault="009C5D19">
            <w:pPr>
              <w:spacing w:after="0"/>
              <w:ind w:left="0" w:right="26" w:firstLine="0"/>
              <w:jc w:val="center"/>
            </w:pPr>
            <w:r>
              <w:rPr>
                <w:b/>
                <w:sz w:val="18"/>
              </w:rPr>
              <w:t xml:space="preserve">soluciones tecnológicas </w:t>
            </w:r>
          </w:p>
          <w:p w:rsidR="00D7057A" w:rsidRDefault="009C5D19">
            <w:pPr>
              <w:spacing w:after="0"/>
              <w:ind w:left="0" w:right="26" w:firstLine="0"/>
              <w:jc w:val="center"/>
            </w:pPr>
            <w:r>
              <w:rPr>
                <w:b/>
                <w:sz w:val="18"/>
              </w:rPr>
              <w:t xml:space="preserve">efectivas </w:t>
            </w: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13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Habilidad para escribir código limpio, </w:t>
            </w:r>
          </w:p>
          <w:p w:rsidR="00D7057A" w:rsidRDefault="009C5D1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eficiente y </w:t>
            </w:r>
            <w:proofErr w:type="spellStart"/>
            <w:r>
              <w:rPr>
                <w:b/>
                <w:sz w:val="18"/>
              </w:rPr>
              <w:t>mantenible</w:t>
            </w:r>
            <w:proofErr w:type="spellEnd"/>
            <w:r>
              <w:rPr>
                <w:b/>
                <w:sz w:val="18"/>
              </w:rPr>
              <w:t xml:space="preserve"> en diversos lenguajes como Python , java, c ++, etc.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Pr="00D713D3" w:rsidRDefault="00D7057A" w:rsidP="00D713D3">
            <w:pPr>
              <w:spacing w:after="160"/>
              <w:ind w:left="0" w:firstLine="0"/>
              <w:jc w:val="center"/>
              <w:rPr>
                <w:b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Pr="00D713D3" w:rsidRDefault="00D713D3" w:rsidP="00D713D3">
            <w:pPr>
              <w:spacing w:after="160"/>
              <w:ind w:left="0" w:firstLine="0"/>
              <w:jc w:val="center"/>
              <w:rPr>
                <w:b/>
              </w:rPr>
            </w:pPr>
            <w:r w:rsidRPr="00D713D3">
              <w:rPr>
                <w:b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0"/>
              <w:ind w:left="0" w:right="25" w:firstLine="0"/>
              <w:jc w:val="center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Aun no me siento segura para realizar códigos eficientes y </w:t>
            </w:r>
          </w:p>
          <w:p w:rsidR="00D7057A" w:rsidRDefault="009C5D19">
            <w:pPr>
              <w:spacing w:after="0"/>
              <w:ind w:left="0" w:right="26" w:firstLine="0"/>
              <w:jc w:val="center"/>
            </w:pPr>
            <w:proofErr w:type="spellStart"/>
            <w:r>
              <w:rPr>
                <w:b/>
                <w:sz w:val="18"/>
              </w:rPr>
              <w:t>mantenibles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1" w:firstLine="0"/>
              <w:jc w:val="left"/>
            </w:pPr>
            <w:r>
              <w:rPr>
                <w:b/>
                <w:sz w:val="18"/>
              </w:rPr>
              <w:t xml:space="preserve">Capacidad para desarrollar trabajos con base de datos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Pr="00D713D3" w:rsidRDefault="00D7057A" w:rsidP="00D713D3">
            <w:pPr>
              <w:spacing w:after="160"/>
              <w:ind w:left="0" w:firstLine="0"/>
              <w:jc w:val="center"/>
              <w:rPr>
                <w:b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Pr="00D713D3" w:rsidRDefault="00D713D3" w:rsidP="00D713D3">
            <w:pPr>
              <w:spacing w:after="160"/>
              <w:ind w:left="0" w:firstLine="0"/>
              <w:jc w:val="center"/>
              <w:rPr>
                <w:b/>
              </w:rPr>
            </w:pPr>
            <w:r w:rsidRPr="00D713D3">
              <w:rPr>
                <w:b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0"/>
              <w:ind w:left="0" w:right="25" w:firstLine="0"/>
              <w:jc w:val="center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9C5D1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No tengo capacidad para </w:t>
            </w:r>
            <w:r>
              <w:rPr>
                <w:b/>
                <w:sz w:val="18"/>
              </w:rPr>
              <w:t xml:space="preserve">desarrollar trabajos con base de datos, se me dificulta </w:t>
            </w: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5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576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59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</w:tr>
      <w:tr w:rsidR="00D7057A">
        <w:tblPrEx>
          <w:tblCellMar>
            <w:top w:w="44" w:type="dxa"/>
            <w:left w:w="109" w:type="dxa"/>
            <w:right w:w="81" w:type="dxa"/>
          </w:tblCellMar>
        </w:tblPrEx>
        <w:trPr>
          <w:gridBefore w:val="1"/>
          <w:gridAfter w:val="1"/>
          <w:wBefore w:w="76" w:type="dxa"/>
          <w:wAfter w:w="74" w:type="dxa"/>
          <w:trHeight w:val="576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7057A" w:rsidRDefault="00D7057A">
            <w:pPr>
              <w:spacing w:after="160"/>
              <w:ind w:left="0" w:firstLine="0"/>
              <w:jc w:val="left"/>
            </w:pPr>
          </w:p>
        </w:tc>
      </w:tr>
    </w:tbl>
    <w:p w:rsidR="009C5D19" w:rsidRDefault="009C5D19"/>
    <w:sectPr w:rsidR="009C5D19">
      <w:pgSz w:w="12240" w:h="15840"/>
      <w:pgMar w:top="567" w:right="1089" w:bottom="2783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45D9"/>
    <w:multiLevelType w:val="hybridMultilevel"/>
    <w:tmpl w:val="AED47852"/>
    <w:lvl w:ilvl="0" w:tplc="4192CD5E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FB60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B83A14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C87876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A2B642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276EA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2309A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4A0B6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AEEEE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7A"/>
    <w:rsid w:val="009C5D19"/>
    <w:rsid w:val="00D7057A"/>
    <w:rsid w:val="00D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32A6"/>
  <w15:docId w15:val="{760BDCF0-3A5B-4741-A929-B8C69556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Cetecom</cp:lastModifiedBy>
  <cp:revision>2</cp:revision>
  <dcterms:created xsi:type="dcterms:W3CDTF">2024-09-27T14:41:00Z</dcterms:created>
  <dcterms:modified xsi:type="dcterms:W3CDTF">2024-09-27T14:41:00Z</dcterms:modified>
</cp:coreProperties>
</file>